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eorgia" w:hAnsi="Georgia"/>
          <w:b/>
          <w:b/>
          <w:bCs/>
          <w:sz w:val="28"/>
          <w:szCs w:val="28"/>
          <w:lang w:val="en-GB"/>
        </w:rPr>
      </w:pPr>
      <w:r>
        <w:rPr>
          <w:rFonts w:ascii="Georgia" w:hAnsi="Georgia"/>
          <w:b/>
          <w:bCs/>
          <w:sz w:val="28"/>
          <w:szCs w:val="28"/>
          <w:lang w:val="en-GB"/>
        </w:rPr>
        <w:t>LET’S TALK ABOUT REMUNERATION</w:t>
      </w:r>
    </w:p>
    <w:p>
      <w:pPr>
        <w:pStyle w:val="Normal"/>
        <w:jc w:val="center"/>
        <w:rPr>
          <w:rFonts w:ascii="Georgia" w:hAnsi="Georgia"/>
          <w:b/>
          <w:b/>
          <w:bCs/>
          <w:sz w:val="28"/>
          <w:szCs w:val="28"/>
          <w:lang w:val="en-GB"/>
        </w:rPr>
      </w:pPr>
      <w:r>
        <w:rPr>
          <w:rFonts w:ascii="Georgia" w:hAnsi="Georgia"/>
          <w:b/>
          <w:bCs/>
          <w:sz w:val="28"/>
          <w:szCs w:val="28"/>
          <w:lang w:val="en-GB"/>
        </w:rPr>
      </w:r>
    </w:p>
    <w:p>
      <w:pPr>
        <w:pStyle w:val="Normal"/>
        <w:rPr>
          <w:rFonts w:ascii="Georgia" w:hAnsi="Georgia"/>
          <w:sz w:val="24"/>
          <w:szCs w:val="24"/>
          <w:lang w:val="en-GB"/>
        </w:rPr>
      </w:pPr>
      <w:r>
        <w:rPr>
          <w:rFonts w:ascii="Georgia" w:hAnsi="Georgia"/>
          <w:sz w:val="24"/>
          <w:szCs w:val="24"/>
          <w:lang w:val="en-GB"/>
        </w:rPr>
        <w:t xml:space="preserve">NAME:  </w:t>
      </w:r>
      <w:r>
        <w:rPr>
          <w:rFonts w:ascii="Georgia" w:hAnsi="Georgia"/>
          <w:sz w:val="24"/>
          <w:szCs w:val="24"/>
          <w:lang w:val="en-GB"/>
        </w:rPr>
        <w:t>João Silva</w:t>
      </w:r>
    </w:p>
    <w:p>
      <w:pPr>
        <w:pStyle w:val="Normal"/>
        <w:rPr>
          <w:rFonts w:ascii="Georgia" w:hAnsi="Georgia"/>
          <w:sz w:val="24"/>
          <w:szCs w:val="24"/>
          <w:lang w:val="en-GB"/>
        </w:rPr>
      </w:pPr>
      <w:r>
        <w:rPr>
          <w:rFonts w:ascii="Georgia" w:hAnsi="Georgia"/>
          <w:sz w:val="24"/>
          <w:szCs w:val="24"/>
          <w:lang w:val="en-GB"/>
        </w:rPr>
        <w:t xml:space="preserve">DATE: </w:t>
      </w:r>
      <w:r>
        <w:rPr>
          <w:rFonts w:ascii="Georgia" w:hAnsi="Georgia"/>
          <w:sz w:val="24"/>
          <w:szCs w:val="24"/>
          <w:lang w:val="en-GB"/>
        </w:rPr>
        <w:t>2</w:t>
      </w:r>
      <w:r>
        <w:rPr>
          <w:rFonts w:ascii="Georgia" w:hAnsi="Georgia"/>
          <w:sz w:val="24"/>
          <w:szCs w:val="24"/>
          <w:vertAlign w:val="superscript"/>
          <w:lang w:val="en-GB"/>
        </w:rPr>
        <w:t>nd</w:t>
      </w:r>
      <w:r>
        <w:rPr>
          <w:rFonts w:ascii="Georgia" w:hAnsi="Georgia"/>
          <w:sz w:val="24"/>
          <w:szCs w:val="24"/>
          <w:lang w:val="en-GB"/>
        </w:rPr>
        <w:t xml:space="preserve"> of December, 2022</w:t>
      </w:r>
    </w:p>
    <w:p>
      <w:pPr>
        <w:pStyle w:val="Normal"/>
        <w:rPr>
          <w:rFonts w:ascii="Georgia" w:hAnsi="Georgia"/>
          <w:sz w:val="24"/>
          <w:szCs w:val="24"/>
          <w:lang w:val="en-GB"/>
        </w:rPr>
      </w:pPr>
      <w:r>
        <w:rPr/>
      </w:r>
    </w:p>
    <w:p>
      <w:pPr>
        <w:pStyle w:val="Normal"/>
        <w:rPr>
          <w:rFonts w:ascii="Georgia" w:hAnsi="Georgia"/>
          <w:sz w:val="24"/>
          <w:szCs w:val="24"/>
          <w:lang w:val="en-GB"/>
        </w:rPr>
      </w:pPr>
      <w:r>
        <w:rPr>
          <w:rFonts w:ascii="Georgia" w:hAnsi="Georgia"/>
          <w:sz w:val="24"/>
          <w:szCs w:val="24"/>
          <w:lang w:val="en-GB"/>
        </w:rPr>
        <w:t>Remuneration is a direct compensation for the work carried out by the employee for his employer. It may consist of different elements in cash or in kind.</w:t>
      </w:r>
    </w:p>
    <w:p>
      <w:pPr>
        <w:pStyle w:val="Normal"/>
        <w:rPr>
          <w:rFonts w:ascii="Georgia" w:hAnsi="Georgia"/>
          <w:sz w:val="24"/>
          <w:szCs w:val="24"/>
          <w:lang w:val="en-GB"/>
        </w:rPr>
      </w:pPr>
      <w:r>
        <w:rPr>
          <w:rFonts w:ascii="Georgia" w:hAnsi="Georgia"/>
          <w:sz w:val="24"/>
          <w:szCs w:val="24"/>
          <w:lang w:val="en-GB"/>
        </w:rPr>
        <w:t xml:space="preserve">Remuneration is one of the key topics of the recruitment process. Generally speaking, recruiter will guide the discussion on this item. However, it is key for you to have an idea of the remuneration that you are expecting. </w:t>
      </w:r>
    </w:p>
    <w:p>
      <w:pPr>
        <w:pStyle w:val="Normal"/>
        <w:rPr>
          <w:rFonts w:ascii="Georgia" w:hAnsi="Georgia"/>
          <w:sz w:val="24"/>
          <w:szCs w:val="24"/>
          <w:lang w:val="en-GB"/>
        </w:rPr>
      </w:pPr>
      <w:r>
        <w:rPr>
          <w:rFonts w:ascii="Georgia" w:hAnsi="Georgia"/>
          <w:sz w:val="24"/>
          <w:szCs w:val="24"/>
          <w:lang w:val="en-GB"/>
        </w:rPr>
        <w:t>Knowing your value is linked to your level of self-confidence. It would help you to better position yourself during recruitment.</w:t>
      </w:r>
    </w:p>
    <w:p>
      <w:pPr>
        <w:pStyle w:val="Normal"/>
        <w:rPr>
          <w:rFonts w:ascii="Georgia" w:hAnsi="Georgia"/>
          <w:sz w:val="24"/>
          <w:szCs w:val="24"/>
          <w:lang w:val="en-GB"/>
        </w:rPr>
      </w:pPr>
      <w:r>
        <w:rPr>
          <w:rFonts w:ascii="Georgia" w:hAnsi="Georgia"/>
          <w:sz w:val="24"/>
          <w:szCs w:val="24"/>
          <w:lang w:val="en-GB"/>
        </w:rPr>
        <w:t>It is key to determine what you mean by remuneration: only cash? Cash and benefits? Training possibilities? Career development?</w:t>
      </w:r>
    </w:p>
    <w:p>
      <w:pPr>
        <w:pStyle w:val="Normal"/>
        <w:rPr>
          <w:rFonts w:ascii="Georgia" w:hAnsi="Georgia"/>
          <w:sz w:val="24"/>
          <w:szCs w:val="24"/>
          <w:lang w:val="en-GB"/>
        </w:rPr>
      </w:pPr>
      <w:r>
        <w:rPr>
          <w:rFonts w:ascii="Georgia" w:hAnsi="Georgia"/>
          <w:sz w:val="24"/>
          <w:szCs w:val="24"/>
          <w:lang w:val="en-GB"/>
        </w:rPr>
        <w:t xml:space="preserve">Some companies may pay less salary but may provide you with training opportunities (like certifications) and/or mobility opportunities. </w:t>
      </w:r>
    </w:p>
    <w:p>
      <w:pPr>
        <w:pStyle w:val="Normal"/>
        <w:rPr>
          <w:rFonts w:ascii="Georgia" w:hAnsi="Georgia"/>
          <w:sz w:val="24"/>
          <w:szCs w:val="24"/>
          <w:lang w:val="en-GB"/>
        </w:rPr>
      </w:pPr>
      <w:r>
        <w:rPr>
          <w:rFonts w:ascii="Georgia" w:hAnsi="Georgia"/>
          <w:sz w:val="24"/>
          <w:szCs w:val="24"/>
          <w:lang w:val="en-GB"/>
        </w:rPr>
        <w:t>You should have in mind a career path for the next 5-year (even if you may change in the future).</w:t>
      </w:r>
    </w:p>
    <w:p>
      <w:pPr>
        <w:pStyle w:val="Normal"/>
        <w:rPr>
          <w:rFonts w:ascii="Georgia" w:hAnsi="Georgia"/>
          <w:sz w:val="24"/>
          <w:szCs w:val="24"/>
          <w:lang w:val="en-GB"/>
        </w:rPr>
      </w:pPr>
      <w:r>
        <w:rPr>
          <w:rFonts w:ascii="Georgia" w:hAnsi="Georgia"/>
          <w:sz w:val="24"/>
          <w:szCs w:val="24"/>
          <w:lang w:val="en-GB"/>
        </w:rPr>
        <w:t>Packages could be as follows (non-exhaustive list):</w:t>
      </w:r>
    </w:p>
    <w:p>
      <w:pPr>
        <w:pStyle w:val="ListParagraph"/>
        <w:numPr>
          <w:ilvl w:val="0"/>
          <w:numId w:val="2"/>
        </w:numPr>
        <w:rPr>
          <w:rFonts w:ascii="Georgia" w:hAnsi="Georgia"/>
          <w:sz w:val="24"/>
          <w:szCs w:val="24"/>
          <w:lang w:val="en-GB"/>
        </w:rPr>
      </w:pPr>
      <w:r>
        <w:rPr>
          <w:rFonts w:ascii="Georgia" w:hAnsi="Georgia"/>
          <w:sz w:val="24"/>
          <w:szCs w:val="24"/>
          <w:lang w:val="en-GB"/>
        </w:rPr>
        <w:t>Salary on a 12-month basis or on 13-month basis</w:t>
      </w:r>
    </w:p>
    <w:p>
      <w:pPr>
        <w:pStyle w:val="ListParagraph"/>
        <w:numPr>
          <w:ilvl w:val="0"/>
          <w:numId w:val="2"/>
        </w:numPr>
        <w:rPr>
          <w:rFonts w:ascii="Georgia" w:hAnsi="Georgia"/>
          <w:sz w:val="24"/>
          <w:szCs w:val="24"/>
          <w:lang w:val="en-GB"/>
        </w:rPr>
      </w:pPr>
      <w:r>
        <w:rPr>
          <w:rFonts w:ascii="Georgia" w:hAnsi="Georgia"/>
          <w:sz w:val="24"/>
          <w:szCs w:val="24"/>
          <w:lang w:val="en-GB"/>
        </w:rPr>
        <w:t>Salary + performance bonus (% of annual gross salary) that depend on company performance and personal contribution</w:t>
      </w:r>
    </w:p>
    <w:p>
      <w:pPr>
        <w:pStyle w:val="ListParagraph"/>
        <w:numPr>
          <w:ilvl w:val="0"/>
          <w:numId w:val="2"/>
        </w:numPr>
        <w:rPr>
          <w:rFonts w:ascii="Georgia" w:hAnsi="Georgia"/>
          <w:sz w:val="24"/>
          <w:szCs w:val="24"/>
          <w:lang w:val="en-GB"/>
        </w:rPr>
      </w:pPr>
      <w:r>
        <w:rPr>
          <w:rFonts w:ascii="Georgia" w:hAnsi="Georgia"/>
          <w:sz w:val="24"/>
          <w:szCs w:val="24"/>
          <w:lang w:val="en-GB"/>
        </w:rPr>
        <w:t xml:space="preserve">Salary + bonus (optional) + benefits </w:t>
      </w:r>
    </w:p>
    <w:p>
      <w:pPr>
        <w:pStyle w:val="Normal"/>
        <w:rPr>
          <w:rFonts w:ascii="Georgia" w:hAnsi="Georgia"/>
          <w:sz w:val="24"/>
          <w:szCs w:val="24"/>
          <w:lang w:val="en-GB"/>
        </w:rPr>
      </w:pPr>
      <w:r>
        <w:rPr>
          <w:rFonts w:ascii="Georgia" w:hAnsi="Georgia"/>
          <w:sz w:val="24"/>
          <w:szCs w:val="24"/>
          <w:lang w:val="en-GB"/>
        </w:rPr>
        <w:t>Types of benefits (in cash, in kind or other):</w:t>
      </w:r>
    </w:p>
    <w:p>
      <w:pPr>
        <w:pStyle w:val="ListParagraph"/>
        <w:numPr>
          <w:ilvl w:val="0"/>
          <w:numId w:val="2"/>
        </w:numPr>
        <w:rPr>
          <w:rFonts w:ascii="Georgia" w:hAnsi="Georgia"/>
          <w:sz w:val="24"/>
          <w:szCs w:val="24"/>
          <w:lang w:val="en-GB"/>
        </w:rPr>
      </w:pPr>
      <w:r>
        <w:rPr>
          <w:rFonts w:ascii="Georgia" w:hAnsi="Georgia"/>
          <w:sz w:val="24"/>
          <w:szCs w:val="24"/>
          <w:lang w:val="en-GB"/>
        </w:rPr>
        <w:t>Lunch vouchers</w:t>
      </w:r>
    </w:p>
    <w:p>
      <w:pPr>
        <w:pStyle w:val="ListParagraph"/>
        <w:numPr>
          <w:ilvl w:val="0"/>
          <w:numId w:val="2"/>
        </w:numPr>
        <w:rPr>
          <w:rFonts w:ascii="Georgia" w:hAnsi="Georgia"/>
          <w:sz w:val="24"/>
          <w:szCs w:val="24"/>
          <w:lang w:val="en-GB"/>
        </w:rPr>
      </w:pPr>
      <w:r>
        <w:rPr>
          <w:rFonts w:ascii="Georgia" w:hAnsi="Georgia"/>
          <w:sz w:val="24"/>
          <w:szCs w:val="24"/>
          <w:lang w:val="en-GB"/>
        </w:rPr>
        <w:t>Number of holidays</w:t>
      </w:r>
    </w:p>
    <w:p>
      <w:pPr>
        <w:pStyle w:val="ListParagraph"/>
        <w:numPr>
          <w:ilvl w:val="0"/>
          <w:numId w:val="2"/>
        </w:numPr>
        <w:rPr>
          <w:rFonts w:ascii="Georgia" w:hAnsi="Georgia"/>
          <w:sz w:val="24"/>
          <w:szCs w:val="24"/>
          <w:lang w:val="en-GB"/>
        </w:rPr>
      </w:pPr>
      <w:r>
        <w:rPr>
          <w:rFonts w:ascii="Georgia" w:hAnsi="Georgia"/>
          <w:sz w:val="24"/>
          <w:szCs w:val="24"/>
          <w:lang w:val="en-GB"/>
        </w:rPr>
        <w:t>Car lease</w:t>
      </w:r>
    </w:p>
    <w:p>
      <w:pPr>
        <w:pStyle w:val="ListParagraph"/>
        <w:numPr>
          <w:ilvl w:val="0"/>
          <w:numId w:val="2"/>
        </w:numPr>
        <w:rPr>
          <w:rFonts w:ascii="Georgia" w:hAnsi="Georgia"/>
          <w:sz w:val="24"/>
          <w:szCs w:val="24"/>
          <w:lang w:val="en-GB"/>
        </w:rPr>
      </w:pPr>
      <w:r>
        <w:rPr>
          <w:rFonts w:ascii="Georgia" w:hAnsi="Georgia"/>
          <w:sz w:val="24"/>
          <w:szCs w:val="24"/>
          <w:lang w:val="en-GB"/>
        </w:rPr>
        <w:t>Car/fuel/transportation allowance</w:t>
      </w:r>
    </w:p>
    <w:p>
      <w:pPr>
        <w:pStyle w:val="ListParagraph"/>
        <w:numPr>
          <w:ilvl w:val="0"/>
          <w:numId w:val="2"/>
        </w:numPr>
        <w:rPr>
          <w:rFonts w:ascii="Georgia" w:hAnsi="Georgia"/>
          <w:sz w:val="24"/>
          <w:szCs w:val="24"/>
          <w:lang w:val="en-GB"/>
        </w:rPr>
      </w:pPr>
      <w:r>
        <w:rPr>
          <w:rFonts w:ascii="Georgia" w:hAnsi="Georgia"/>
          <w:sz w:val="24"/>
          <w:szCs w:val="24"/>
          <w:lang w:val="en-GB"/>
        </w:rPr>
        <w:t>Pension plan</w:t>
      </w:r>
    </w:p>
    <w:p>
      <w:pPr>
        <w:pStyle w:val="ListParagraph"/>
        <w:numPr>
          <w:ilvl w:val="0"/>
          <w:numId w:val="2"/>
        </w:numPr>
        <w:rPr>
          <w:rFonts w:ascii="Georgia" w:hAnsi="Georgia"/>
          <w:sz w:val="24"/>
          <w:szCs w:val="24"/>
          <w:lang w:val="en-GB"/>
        </w:rPr>
      </w:pPr>
      <w:r>
        <w:rPr>
          <w:rFonts w:ascii="Georgia" w:hAnsi="Georgia"/>
          <w:sz w:val="24"/>
          <w:szCs w:val="24"/>
          <w:lang w:val="en-GB"/>
        </w:rPr>
        <w:t xml:space="preserve">Health insurance </w:t>
      </w:r>
    </w:p>
    <w:p>
      <w:pPr>
        <w:pStyle w:val="ListParagraph"/>
        <w:numPr>
          <w:ilvl w:val="0"/>
          <w:numId w:val="2"/>
        </w:numPr>
        <w:rPr>
          <w:rFonts w:ascii="Georgia" w:hAnsi="Georgia"/>
          <w:sz w:val="24"/>
          <w:szCs w:val="24"/>
          <w:lang w:val="en-GB"/>
        </w:rPr>
      </w:pPr>
      <w:r>
        <w:rPr>
          <w:rFonts w:ascii="Georgia" w:hAnsi="Georgia"/>
          <w:sz w:val="24"/>
          <w:szCs w:val="24"/>
          <w:lang w:val="en-GB"/>
        </w:rPr>
        <w:t>IT equipment</w:t>
      </w:r>
    </w:p>
    <w:p>
      <w:pPr>
        <w:pStyle w:val="ListParagraph"/>
        <w:numPr>
          <w:ilvl w:val="0"/>
          <w:numId w:val="2"/>
        </w:numPr>
        <w:rPr>
          <w:rFonts w:ascii="Georgia" w:hAnsi="Georgia"/>
          <w:sz w:val="24"/>
          <w:szCs w:val="24"/>
          <w:lang w:val="en-GB"/>
        </w:rPr>
      </w:pPr>
      <w:r>
        <w:rPr>
          <w:rFonts w:ascii="Georgia" w:hAnsi="Georgia"/>
          <w:sz w:val="24"/>
          <w:szCs w:val="24"/>
          <w:lang w:val="en-GB"/>
        </w:rPr>
        <w:t>Training</w:t>
      </w:r>
    </w:p>
    <w:p>
      <w:pPr>
        <w:pStyle w:val="ListParagraph"/>
        <w:numPr>
          <w:ilvl w:val="0"/>
          <w:numId w:val="2"/>
        </w:numPr>
        <w:rPr>
          <w:rFonts w:ascii="Georgia" w:hAnsi="Georgia"/>
          <w:sz w:val="24"/>
          <w:szCs w:val="24"/>
          <w:lang w:val="en-GB"/>
        </w:rPr>
      </w:pPr>
      <w:r>
        <w:rPr>
          <w:rFonts w:ascii="Georgia" w:hAnsi="Georgia"/>
          <w:sz w:val="24"/>
          <w:szCs w:val="24"/>
          <w:lang w:val="en-GB"/>
        </w:rPr>
        <w:t>International mobility</w:t>
      </w:r>
    </w:p>
    <w:p>
      <w:pPr>
        <w:pStyle w:val="ListParagraph"/>
        <w:numPr>
          <w:ilvl w:val="0"/>
          <w:numId w:val="2"/>
        </w:numPr>
        <w:rPr>
          <w:rFonts w:ascii="Georgia" w:hAnsi="Georgia"/>
          <w:sz w:val="24"/>
          <w:szCs w:val="24"/>
          <w:lang w:val="en-GB"/>
        </w:rPr>
      </w:pPr>
      <w:r>
        <w:rPr>
          <w:rFonts w:ascii="Georgia" w:hAnsi="Georgia"/>
          <w:sz w:val="24"/>
          <w:szCs w:val="24"/>
          <w:lang w:val="en-GB"/>
        </w:rPr>
        <w:t>Career development</w:t>
      </w:r>
    </w:p>
    <w:p>
      <w:pPr>
        <w:pStyle w:val="ListParagraph"/>
        <w:numPr>
          <w:ilvl w:val="0"/>
          <w:numId w:val="2"/>
        </w:numPr>
        <w:rPr>
          <w:rFonts w:ascii="Georgia" w:hAnsi="Georgia"/>
          <w:sz w:val="24"/>
          <w:szCs w:val="24"/>
          <w:lang w:val="en-GB"/>
        </w:rPr>
      </w:pPr>
      <w:r>
        <w:rPr>
          <w:rFonts w:ascii="Georgia" w:hAnsi="Georgia"/>
          <w:sz w:val="24"/>
          <w:szCs w:val="24"/>
          <w:lang w:val="en-GB"/>
        </w:rPr>
        <w:t>Overtime paid or transformed into additional holidays</w:t>
      </w:r>
    </w:p>
    <w:p>
      <w:pPr>
        <w:pStyle w:val="ListParagraph"/>
        <w:numPr>
          <w:ilvl w:val="0"/>
          <w:numId w:val="2"/>
        </w:numPr>
        <w:rPr>
          <w:rFonts w:ascii="Georgia" w:hAnsi="Georgia"/>
          <w:sz w:val="24"/>
          <w:szCs w:val="24"/>
          <w:lang w:val="en-GB"/>
        </w:rPr>
      </w:pPr>
      <w:r>
        <w:rPr>
          <w:rFonts w:ascii="Georgia" w:hAnsi="Georgia"/>
          <w:sz w:val="24"/>
          <w:szCs w:val="24"/>
          <w:lang w:val="en-GB"/>
        </w:rPr>
        <w:t>Work flexibility (flexible hours, work from home)</w:t>
      </w:r>
    </w:p>
    <w:p>
      <w:pPr>
        <w:pStyle w:val="ListParagraph"/>
        <w:numPr>
          <w:ilvl w:val="0"/>
          <w:numId w:val="2"/>
        </w:numPr>
        <w:rPr>
          <w:rFonts w:ascii="Georgia" w:hAnsi="Georgia"/>
          <w:sz w:val="24"/>
          <w:szCs w:val="24"/>
          <w:lang w:val="en-GB"/>
        </w:rPr>
      </w:pPr>
      <w:r>
        <w:rPr>
          <w:rFonts w:ascii="Georgia" w:hAnsi="Georgia"/>
          <w:sz w:val="24"/>
          <w:szCs w:val="24"/>
          <w:lang w:val="en-GB"/>
        </w:rPr>
        <w:t>Social events</w:t>
      </w:r>
    </w:p>
    <w:p>
      <w:pPr>
        <w:pStyle w:val="ListParagraph"/>
        <w:numPr>
          <w:ilvl w:val="0"/>
          <w:numId w:val="2"/>
        </w:numPr>
        <w:rPr>
          <w:rFonts w:ascii="Georgia" w:hAnsi="Georgia"/>
          <w:sz w:val="24"/>
          <w:szCs w:val="24"/>
          <w:lang w:val="en-GB"/>
        </w:rPr>
      </w:pPr>
      <w:r>
        <w:rPr>
          <w:rFonts w:ascii="Georgia" w:hAnsi="Georgia"/>
          <w:sz w:val="24"/>
          <w:szCs w:val="24"/>
          <w:lang w:val="en-GB"/>
        </w:rPr>
        <w:t>Access to specific services (concierge service =&gt; dry cleaner, …)</w:t>
      </w:r>
    </w:p>
    <w:p>
      <w:pPr>
        <w:pStyle w:val="ListParagraph"/>
        <w:numPr>
          <w:ilvl w:val="0"/>
          <w:numId w:val="2"/>
        </w:numPr>
        <w:rPr>
          <w:rFonts w:ascii="Georgia" w:hAnsi="Georgia"/>
          <w:sz w:val="24"/>
          <w:szCs w:val="24"/>
          <w:lang w:val="en-GB"/>
        </w:rPr>
      </w:pPr>
      <w:r>
        <w:rPr>
          <w:rFonts w:ascii="Georgia" w:hAnsi="Georgia"/>
          <w:sz w:val="24"/>
          <w:szCs w:val="24"/>
          <w:lang w:val="en-GB"/>
        </w:rPr>
        <w:t>Shares of the company</w:t>
      </w:r>
    </w:p>
    <w:p>
      <w:pPr>
        <w:pStyle w:val="Normal"/>
        <w:rPr>
          <w:rFonts w:ascii="Georgia" w:hAnsi="Georgia"/>
          <w:sz w:val="24"/>
          <w:szCs w:val="24"/>
          <w:lang w:val="en-GB"/>
        </w:rPr>
      </w:pPr>
      <w:r>
        <w:rPr>
          <w:rFonts w:ascii="Georgia" w:hAnsi="Georgia"/>
          <w:sz w:val="24"/>
          <w:szCs w:val="24"/>
          <w:lang w:val="en-GB"/>
        </w:rPr>
        <w:t>Be aware that some benefits are less taxed (lunch vouchers whereas other are more taxed (annual bonus).</w:t>
      </w:r>
    </w:p>
    <w:p>
      <w:pPr>
        <w:pStyle w:val="ListParagraph"/>
        <w:numPr>
          <w:ilvl w:val="0"/>
          <w:numId w:val="3"/>
        </w:numPr>
        <w:rPr>
          <w:rFonts w:ascii="Georgia" w:hAnsi="Georgia"/>
          <w:sz w:val="24"/>
          <w:szCs w:val="24"/>
          <w:lang w:val="en-GB"/>
        </w:rPr>
      </w:pPr>
      <w:r>
        <w:rPr>
          <w:rFonts w:ascii="Georgia" w:hAnsi="Georgia"/>
          <w:sz w:val="24"/>
          <w:szCs w:val="24"/>
          <w:lang w:val="en-GB"/>
        </w:rPr>
        <w:t xml:space="preserve">In Luxembourg, minimum salary is based on your education level: </w:t>
      </w:r>
    </w:p>
    <w:p>
      <w:pPr>
        <w:pStyle w:val="Normal"/>
        <w:rPr>
          <w:rFonts w:ascii="Georgia" w:hAnsi="Georgia"/>
          <w:sz w:val="24"/>
          <w:szCs w:val="24"/>
          <w:lang w:val="en-GB"/>
        </w:rPr>
      </w:pPr>
      <w:r>
        <w:rPr>
          <w:rFonts w:ascii="Georgia" w:hAnsi="Georgia"/>
          <w:sz w:val="24"/>
          <w:szCs w:val="24"/>
          <w:lang w:val="en-GB"/>
        </w:rPr>
        <w:t>https://guichet.public.lu/en/entreprises/ressources-humaines/remuneration/paiement-remunerations/salaire.html</w:t>
      </w:r>
    </w:p>
    <w:p>
      <w:pPr>
        <w:pStyle w:val="ListParagraph"/>
        <w:numPr>
          <w:ilvl w:val="0"/>
          <w:numId w:val="3"/>
        </w:numPr>
        <w:rPr>
          <w:rFonts w:ascii="Georgia" w:hAnsi="Georgia"/>
          <w:sz w:val="24"/>
          <w:szCs w:val="24"/>
          <w:lang w:val="en-GB"/>
        </w:rPr>
      </w:pPr>
      <w:r>
        <w:rPr>
          <w:rFonts w:ascii="Georgia" w:hAnsi="Georgia"/>
          <w:sz w:val="24"/>
          <w:szCs w:val="24"/>
          <w:lang w:val="en-GB"/>
        </w:rPr>
        <w:t>There are some salary benchmarks available for Luxembourg:</w:t>
      </w:r>
    </w:p>
    <w:p>
      <w:pPr>
        <w:pStyle w:val="Normal"/>
        <w:rPr>
          <w:rFonts w:ascii="Georgia" w:hAnsi="Georgia"/>
          <w:sz w:val="24"/>
          <w:szCs w:val="24"/>
          <w:lang w:val="en-GB"/>
        </w:rPr>
      </w:pPr>
      <w:hyperlink r:id="rId2">
        <w:r>
          <w:rPr>
            <w:rStyle w:val="InternetLink"/>
            <w:rFonts w:ascii="Georgia" w:hAnsi="Georgia"/>
            <w:sz w:val="24"/>
            <w:szCs w:val="24"/>
            <w:lang w:val="en-GB"/>
          </w:rPr>
          <w:t>https://www.hays.lu/en/salary-guide-luxembourg</w:t>
        </w:r>
      </w:hyperlink>
    </w:p>
    <w:p>
      <w:pPr>
        <w:pStyle w:val="Normal"/>
        <w:rPr>
          <w:rFonts w:ascii="Georgia" w:hAnsi="Georgia"/>
          <w:sz w:val="24"/>
          <w:szCs w:val="24"/>
          <w:lang w:val="en-GB"/>
        </w:rPr>
      </w:pPr>
      <w:hyperlink r:id="rId3">
        <w:r>
          <w:rPr>
            <w:rStyle w:val="InternetLink"/>
            <w:rFonts w:ascii="Georgia" w:hAnsi="Georgia"/>
            <w:sz w:val="24"/>
            <w:szCs w:val="24"/>
            <w:lang w:val="en-GB"/>
          </w:rPr>
          <w:t>https://www.roberthalf.be/en/luxembourg/salary-guide-grand-duchy-luxembourg</w:t>
        </w:r>
      </w:hyperlink>
    </w:p>
    <w:p>
      <w:pPr>
        <w:pStyle w:val="Normal"/>
        <w:rPr>
          <w:rFonts w:ascii="Georgia" w:hAnsi="Georgia"/>
          <w:sz w:val="24"/>
          <w:szCs w:val="24"/>
          <w:lang w:val="en-GB"/>
        </w:rPr>
      </w:pPr>
      <w:hyperlink r:id="rId4">
        <w:r>
          <w:rPr>
            <w:rStyle w:val="InternetLink"/>
            <w:rFonts w:ascii="Georgia" w:hAnsi="Georgia"/>
            <w:sz w:val="24"/>
            <w:szCs w:val="24"/>
            <w:lang w:val="en-GB"/>
          </w:rPr>
          <w:t>https://www.glassdoor.com/Salaries/luxembourg-salary-SRCH_IL.0,10_IS5499.htm</w:t>
        </w:r>
      </w:hyperlink>
    </w:p>
    <w:p>
      <w:pPr>
        <w:pStyle w:val="Normal"/>
        <w:rPr>
          <w:rFonts w:ascii="Georgia" w:hAnsi="Georgia"/>
          <w:sz w:val="24"/>
          <w:szCs w:val="24"/>
          <w:lang w:val="en-GB"/>
        </w:rPr>
      </w:pPr>
      <w:r>
        <w:rPr>
          <w:rFonts w:ascii="Georgia" w:hAnsi="Georgia"/>
          <w:sz w:val="24"/>
          <w:szCs w:val="24"/>
          <w:lang w:val="en-GB"/>
        </w:rPr>
        <w:t xml:space="preserve">Some companies have fixed salary grids (in function f job/experience/education) whereas some companies have not defined package. There can be room for negotiation. </w:t>
      </w:r>
    </w:p>
    <w:p>
      <w:pPr>
        <w:pStyle w:val="Normal"/>
        <w:rPr>
          <w:rFonts w:ascii="Georgia" w:hAnsi="Georgia"/>
          <w:sz w:val="24"/>
          <w:szCs w:val="24"/>
          <w:lang w:val="en-GB"/>
        </w:rPr>
      </w:pPr>
      <w:r>
        <w:rPr>
          <w:rFonts w:ascii="Georgia" w:hAnsi="Georgia"/>
          <w:sz w:val="24"/>
          <w:szCs w:val="24"/>
          <w:lang w:val="en-GB"/>
        </w:rPr>
        <w:t xml:space="preserve">Your number should be realistic based on your profile/needs. </w:t>
      </w:r>
    </w:p>
    <w:p>
      <w:pPr>
        <w:pStyle w:val="Normal"/>
        <w:rPr>
          <w:rFonts w:ascii="Georgia" w:hAnsi="Georgia"/>
          <w:sz w:val="24"/>
          <w:szCs w:val="24"/>
          <w:lang w:val="en-GB"/>
        </w:rPr>
      </w:pPr>
      <w:r>
        <w:rPr>
          <w:rFonts w:ascii="Georgia" w:hAnsi="Georgia"/>
          <w:sz w:val="24"/>
          <w:szCs w:val="24"/>
          <w:lang w:val="en-GB"/>
        </w:rPr>
        <w:t>You need to have a clear understanding of the global package to make your own computations (your level of taxation will depend on your country of residence and of your personal situation – kids/married).</w:t>
      </w:r>
    </w:p>
    <w:p>
      <w:pPr>
        <w:pStyle w:val="Normal"/>
        <w:rPr>
          <w:rFonts w:ascii="Georgia" w:hAnsi="Georgia"/>
          <w:sz w:val="24"/>
          <w:szCs w:val="24"/>
          <w:lang w:val="en-GB"/>
        </w:rPr>
      </w:pPr>
      <w:r>
        <w:rPr>
          <w:rFonts w:ascii="Georgia" w:hAnsi="Georgia"/>
          <w:sz w:val="24"/>
          <w:szCs w:val="24"/>
          <w:lang w:val="en-GB"/>
        </w:rPr>
        <w:t>Always talk in yearly gross amount.</w:t>
      </w:r>
    </w:p>
    <w:p>
      <w:pPr>
        <w:pStyle w:val="Normal"/>
        <w:rPr>
          <w:rFonts w:ascii="Georgia" w:hAnsi="Georgia"/>
          <w:sz w:val="24"/>
          <w:szCs w:val="24"/>
          <w:lang w:val="en-GB"/>
        </w:rPr>
      </w:pPr>
      <w:r>
        <w:rPr>
          <w:rFonts w:ascii="Georgia" w:hAnsi="Georgia"/>
          <w:sz w:val="24"/>
          <w:szCs w:val="24"/>
          <w:lang w:val="en-GB"/>
        </w:rPr>
        <w:t>To determine your expectations, you may answer the following questions:</w:t>
      </w:r>
    </w:p>
    <w:p>
      <w:pPr>
        <w:pStyle w:val="ListParagraph"/>
        <w:numPr>
          <w:ilvl w:val="0"/>
          <w:numId w:val="1"/>
        </w:numPr>
        <w:rPr>
          <w:rFonts w:ascii="Georgia" w:hAnsi="Georgia"/>
          <w:sz w:val="24"/>
          <w:szCs w:val="24"/>
          <w:lang w:val="en-GB"/>
        </w:rPr>
      </w:pPr>
      <w:r>
        <w:rPr>
          <w:rFonts w:ascii="Georgia" w:hAnsi="Georgia"/>
          <w:sz w:val="24"/>
          <w:szCs w:val="24"/>
          <w:lang w:val="en-GB"/>
        </w:rPr>
        <w:t>What do I mean by remuneration?</w:t>
      </w:r>
    </w:p>
    <w:p>
      <w:pPr>
        <w:pStyle w:val="ListParagraph"/>
        <w:numPr>
          <w:ilvl w:val="0"/>
          <w:numId w:val="0"/>
        </w:numPr>
        <w:ind w:left="720" w:hanging="0"/>
        <w:rPr>
          <w:rFonts w:ascii="Calibri" w:hAnsi="Calibri"/>
          <w:b/>
          <w:b/>
          <w:bCs/>
        </w:rPr>
      </w:pPr>
      <w:r>
        <w:rPr>
          <w:rFonts w:ascii="Calibri" w:hAnsi="Calibri"/>
          <w:b/>
          <w:bCs/>
          <w:sz w:val="24"/>
          <w:szCs w:val="24"/>
          <w:lang w:val="en-GB"/>
        </w:rPr>
        <w:t>I expect a salary, with lunch vouchers, work flexibility and career development (training) (apart from the health and pension plans).</w:t>
      </w:r>
    </w:p>
    <w:p>
      <w:pPr>
        <w:pStyle w:val="ListParagraph"/>
        <w:numPr>
          <w:ilvl w:val="0"/>
          <w:numId w:val="0"/>
        </w:numPr>
        <w:ind w:left="720" w:hanging="0"/>
        <w:rPr>
          <w:rFonts w:ascii="Georgia" w:hAnsi="Georgia"/>
          <w:sz w:val="24"/>
          <w:szCs w:val="24"/>
          <w:lang w:val="en-GB"/>
        </w:rPr>
      </w:pPr>
      <w:r>
        <w:rPr>
          <w:b/>
          <w:bCs/>
        </w:rPr>
      </w:r>
    </w:p>
    <w:p>
      <w:pPr>
        <w:pStyle w:val="ListParagraph"/>
        <w:numPr>
          <w:ilvl w:val="0"/>
          <w:numId w:val="1"/>
        </w:numPr>
        <w:rPr>
          <w:rFonts w:ascii="Georgia" w:hAnsi="Georgia"/>
          <w:sz w:val="24"/>
          <w:szCs w:val="24"/>
          <w:lang w:val="en-GB"/>
        </w:rPr>
      </w:pPr>
      <w:r>
        <w:rPr>
          <w:rFonts w:ascii="Georgia" w:hAnsi="Georgia"/>
          <w:sz w:val="24"/>
          <w:szCs w:val="24"/>
          <w:lang w:val="en-GB"/>
        </w:rPr>
        <w:t>What do I expect for my career on a short-term, medium-term and long-term perspectives? In terms of job content, trainings, type of clients/missions, professional development, work environment?</w:t>
      </w:r>
    </w:p>
    <w:p>
      <w:pPr>
        <w:pStyle w:val="ListParagraph"/>
        <w:numPr>
          <w:ilvl w:val="0"/>
          <w:numId w:val="0"/>
        </w:numPr>
        <w:ind w:left="720" w:hanging="0"/>
        <w:rPr>
          <w:b/>
          <w:b/>
          <w:bCs/>
          <w:lang w:val="en-GB"/>
        </w:rPr>
      </w:pPr>
      <w:r>
        <w:rPr>
          <w:b/>
          <w:bCs/>
          <w:lang w:val="en-GB"/>
        </w:rPr>
        <w:t>For the short term, I would like an environment with good opportunities to develop different projects and learn a lot. Long-term, I would like to be in a role related to design/architecture of applications/software.</w:t>
      </w:r>
    </w:p>
    <w:p>
      <w:pPr>
        <w:pStyle w:val="ListParagraph"/>
        <w:numPr>
          <w:ilvl w:val="0"/>
          <w:numId w:val="1"/>
        </w:numPr>
        <w:rPr>
          <w:rFonts w:ascii="Georgia" w:hAnsi="Georgia"/>
          <w:sz w:val="24"/>
          <w:szCs w:val="24"/>
          <w:lang w:val="en-GB"/>
        </w:rPr>
      </w:pPr>
      <w:r>
        <w:rPr>
          <w:rFonts w:ascii="Georgia" w:hAnsi="Georgia"/>
          <w:sz w:val="24"/>
          <w:szCs w:val="24"/>
          <w:lang w:val="en-GB"/>
        </w:rPr>
        <w:t>How many years of experience do I have: in this specific domain/in other sectors?</w:t>
      </w:r>
    </w:p>
    <w:p>
      <w:pPr>
        <w:pStyle w:val="ListParagraph"/>
        <w:numPr>
          <w:ilvl w:val="0"/>
          <w:numId w:val="0"/>
        </w:numPr>
        <w:ind w:left="720" w:hanging="0"/>
        <w:rPr>
          <w:rFonts w:ascii="Calibri" w:hAnsi="Calibri"/>
          <w:b/>
          <w:b/>
          <w:bCs/>
          <w:lang w:val="en-GB"/>
        </w:rPr>
      </w:pPr>
      <w:r>
        <w:rPr>
          <w:rFonts w:ascii="Calibri" w:hAnsi="Calibri"/>
          <w:b/>
          <w:bCs/>
          <w:sz w:val="24"/>
          <w:szCs w:val="24"/>
          <w:lang w:val="en-GB"/>
        </w:rPr>
        <w:t>In this sector, I have no experience. In teaching, I have 5 years of experience.</w:t>
      </w:r>
    </w:p>
    <w:p>
      <w:pPr>
        <w:pStyle w:val="ListParagraph"/>
        <w:numPr>
          <w:ilvl w:val="0"/>
          <w:numId w:val="1"/>
        </w:numPr>
        <w:rPr>
          <w:rFonts w:ascii="Georgia" w:hAnsi="Georgia"/>
          <w:sz w:val="24"/>
          <w:szCs w:val="24"/>
          <w:lang w:val="en-GB"/>
        </w:rPr>
      </w:pPr>
      <w:r>
        <w:rPr>
          <w:rFonts w:ascii="Georgia" w:hAnsi="Georgia"/>
          <w:sz w:val="24"/>
          <w:szCs w:val="24"/>
          <w:lang w:val="en-GB"/>
        </w:rPr>
        <w:t>What is my education level?</w:t>
      </w:r>
    </w:p>
    <w:p>
      <w:pPr>
        <w:pStyle w:val="ListParagraph"/>
        <w:numPr>
          <w:ilvl w:val="0"/>
          <w:numId w:val="0"/>
        </w:numPr>
        <w:ind w:left="720" w:hanging="0"/>
        <w:rPr>
          <w:rFonts w:ascii="Calibri" w:hAnsi="Calibri"/>
          <w:b/>
          <w:b/>
          <w:bCs/>
        </w:rPr>
      </w:pPr>
      <w:r>
        <w:rPr>
          <w:rFonts w:ascii="Calibri" w:hAnsi="Calibri"/>
          <w:b/>
          <w:bCs/>
          <w:sz w:val="24"/>
          <w:szCs w:val="24"/>
          <w:lang w:val="en-GB"/>
        </w:rPr>
        <w:t>I have a master’s degree in Teaching (for primary – 6 to 12 years old) and I’m currrently finishing the training bootcamp from NumericAll.</w:t>
      </w:r>
    </w:p>
    <w:p>
      <w:pPr>
        <w:pStyle w:val="ListParagraph"/>
        <w:numPr>
          <w:ilvl w:val="0"/>
          <w:numId w:val="1"/>
        </w:numPr>
        <w:rPr>
          <w:rFonts w:ascii="Georgia" w:hAnsi="Georgia"/>
          <w:sz w:val="24"/>
          <w:szCs w:val="24"/>
          <w:lang w:val="en-GB"/>
        </w:rPr>
      </w:pPr>
      <w:r>
        <w:rPr>
          <w:rFonts w:ascii="Georgia" w:hAnsi="Georgia"/>
          <w:sz w:val="24"/>
          <w:szCs w:val="24"/>
          <w:lang w:val="en-GB"/>
        </w:rPr>
        <w:t>What are my skills (hard and soft) in the domain?</w:t>
      </w:r>
    </w:p>
    <w:p>
      <w:pPr>
        <w:pStyle w:val="ListParagraph"/>
        <w:numPr>
          <w:ilvl w:val="0"/>
          <w:numId w:val="0"/>
        </w:numPr>
        <w:ind w:left="720" w:hanging="0"/>
        <w:rPr>
          <w:rFonts w:ascii="Calibri" w:hAnsi="Calibri"/>
          <w:b/>
          <w:b/>
          <w:bCs/>
        </w:rPr>
      </w:pPr>
      <w:r>
        <w:rPr>
          <w:rFonts w:ascii="Calibri" w:hAnsi="Calibri"/>
          <w:b/>
          <w:bCs/>
          <w:sz w:val="24"/>
          <w:szCs w:val="24"/>
          <w:lang w:val="en-GB"/>
        </w:rPr>
        <w:t>I am someone with good empathy and able to work in team (I understand how we should negotiate with others and talk to solve our differences). I know how to contact and speak to people, however I do not want to have the role to contact with clients.</w:t>
      </w:r>
    </w:p>
    <w:p>
      <w:pPr>
        <w:pStyle w:val="ListParagraph"/>
        <w:numPr>
          <w:ilvl w:val="0"/>
          <w:numId w:val="1"/>
        </w:numPr>
        <w:rPr>
          <w:rFonts w:ascii="Georgia" w:hAnsi="Georgia"/>
          <w:sz w:val="24"/>
          <w:szCs w:val="24"/>
          <w:lang w:val="en-GB"/>
        </w:rPr>
      </w:pPr>
      <w:r>
        <w:rPr>
          <w:rFonts w:ascii="Georgia" w:hAnsi="Georgia"/>
          <w:sz w:val="24"/>
          <w:szCs w:val="24"/>
          <w:lang w:val="en-GB"/>
        </w:rPr>
        <w:t>What are my transferrable skills (hard and soft)?</w:t>
      </w:r>
    </w:p>
    <w:p>
      <w:pPr>
        <w:pStyle w:val="ListParagraph"/>
        <w:numPr>
          <w:ilvl w:val="0"/>
          <w:numId w:val="0"/>
        </w:numPr>
        <w:ind w:left="720" w:hanging="0"/>
        <w:rPr>
          <w:rFonts w:ascii="Calibri" w:hAnsi="Calibri"/>
          <w:b/>
          <w:b/>
          <w:bCs/>
        </w:rPr>
      </w:pPr>
      <w:r>
        <w:rPr>
          <w:rFonts w:ascii="Calibri" w:hAnsi="Calibri"/>
          <w:b/>
          <w:bCs/>
          <w:sz w:val="24"/>
          <w:szCs w:val="24"/>
          <w:lang w:val="en-GB"/>
        </w:rPr>
        <w:t>Persistence and patience. I know how long it can take to develop, like I did to teach my young students.</w:t>
      </w:r>
    </w:p>
    <w:p>
      <w:pPr>
        <w:pStyle w:val="ListParagraph"/>
        <w:numPr>
          <w:ilvl w:val="0"/>
          <w:numId w:val="1"/>
        </w:numPr>
        <w:rPr>
          <w:rFonts w:ascii="Georgia" w:hAnsi="Georgia"/>
          <w:sz w:val="24"/>
          <w:szCs w:val="24"/>
          <w:lang w:val="en-GB"/>
        </w:rPr>
      </w:pPr>
      <w:r>
        <w:rPr>
          <w:rFonts w:ascii="Georgia" w:hAnsi="Georgia"/>
          <w:sz w:val="24"/>
          <w:szCs w:val="24"/>
          <w:lang w:val="en-GB"/>
        </w:rPr>
        <w:t>What is the added value that I can bring to the Company?</w:t>
      </w:r>
    </w:p>
    <w:p>
      <w:pPr>
        <w:pStyle w:val="ListParagraph"/>
        <w:numPr>
          <w:ilvl w:val="0"/>
          <w:numId w:val="0"/>
        </w:numPr>
        <w:ind w:left="720" w:hanging="0"/>
        <w:rPr>
          <w:rFonts w:ascii="Calibri" w:hAnsi="Calibri"/>
          <w:b/>
          <w:b/>
          <w:bCs/>
        </w:rPr>
      </w:pPr>
      <w:r>
        <w:rPr>
          <w:rFonts w:ascii="Calibri" w:hAnsi="Calibri"/>
          <w:b/>
          <w:bCs/>
          <w:sz w:val="24"/>
          <w:szCs w:val="24"/>
          <w:lang w:val="en-GB"/>
        </w:rPr>
        <w:t>????</w:t>
      </w:r>
    </w:p>
    <w:p>
      <w:pPr>
        <w:pStyle w:val="ListParagraph"/>
        <w:numPr>
          <w:ilvl w:val="0"/>
          <w:numId w:val="1"/>
        </w:numPr>
        <w:rPr>
          <w:rFonts w:ascii="Georgia" w:hAnsi="Georgia"/>
          <w:sz w:val="24"/>
          <w:szCs w:val="24"/>
          <w:lang w:val="en-GB"/>
        </w:rPr>
      </w:pPr>
      <w:r>
        <w:rPr>
          <w:rFonts w:ascii="Georgia" w:hAnsi="Georgia"/>
          <w:sz w:val="24"/>
          <w:szCs w:val="24"/>
          <w:lang w:val="en-GB"/>
        </w:rPr>
        <w:t>What are my financial needs (rent/loan to pay, monthly charges, …)?</w:t>
      </w:r>
    </w:p>
    <w:p>
      <w:pPr>
        <w:pStyle w:val="Normal"/>
        <w:spacing w:before="0" w:after="160"/>
        <w:rPr>
          <w:rFonts w:ascii="Georgia" w:hAnsi="Georgia"/>
          <w:sz w:val="24"/>
          <w:szCs w:val="24"/>
          <w:lang w:val="en-GB"/>
        </w:rPr>
      </w:pPr>
      <w:r>
        <w:rPr>
          <w:rFonts w:ascii="Georgia" w:hAnsi="Georgia"/>
          <w:sz w:val="24"/>
          <w:szCs w:val="24"/>
          <w:lang w:val="en-GB"/>
        </w:rPr>
        <w:t>So, what is your number? Please explain your reasons. This would help you to structure your discussion on this topic. Save the document on your Personal file in the Drive.</w:t>
      </w:r>
    </w:p>
    <w:sectPr>
      <w:footerReference w:type="default" r:id="rId5"/>
      <w:type w:val="nextPage"/>
      <w:pgSz w:w="11906" w:h="16838"/>
      <w:pgMar w:left="1417" w:right="1417"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swiss"/>
    <w:pitch w:val="default"/>
  </w:font>
  <w:font w:name="Wingdings">
    <w:charset w:val="02"/>
    <w:family w:val="auto"/>
    <w:pitch w:val="default"/>
  </w:font>
  <w:font w:name="Courier New">
    <w:charset w:val="01"/>
    <w:family w:val="modern"/>
    <w:pitch w:val="fixed"/>
  </w:font>
  <w:font w:name="Symbol">
    <w:charset w:val="02"/>
    <w:family w:val="auto"/>
    <w:pitch w:val="default"/>
  </w:font>
  <w:font w:name="Georg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5692726"/>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420" w:hanging="360"/>
      </w:pPr>
      <w:rPr>
        <w:rFonts w:ascii="Georgia" w:hAnsi="Georgia" w:cs="Georgia" w:hint="default"/>
        <w:rFonts w:cstheme="minorBidi" w:eastAsiaTheme="minorHAnsi"/>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L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L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L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f0c80"/>
    <w:rPr>
      <w:color w:val="0563C1" w:themeColor="hyperlink"/>
      <w:u w:val="single"/>
    </w:rPr>
  </w:style>
  <w:style w:type="character" w:styleId="UnresolvedMention">
    <w:name w:val="Unresolved Mention"/>
    <w:basedOn w:val="DefaultParagraphFont"/>
    <w:uiPriority w:val="99"/>
    <w:semiHidden/>
    <w:unhideWhenUsed/>
    <w:qFormat/>
    <w:rsid w:val="001f0c80"/>
    <w:rPr>
      <w:color w:val="605E5C"/>
      <w:shd w:fill="E1DFDD" w:val="clear"/>
    </w:rPr>
  </w:style>
  <w:style w:type="character" w:styleId="EntteCar" w:customStyle="1">
    <w:name w:val="En-tête Car"/>
    <w:basedOn w:val="DefaultParagraphFont"/>
    <w:link w:val="Header"/>
    <w:uiPriority w:val="99"/>
    <w:qFormat/>
    <w:rsid w:val="002006ed"/>
    <w:rPr/>
  </w:style>
  <w:style w:type="character" w:styleId="PieddepageCar" w:customStyle="1">
    <w:name w:val="Pied de page Car"/>
    <w:basedOn w:val="DefaultParagraphFont"/>
    <w:link w:val="Footer"/>
    <w:uiPriority w:val="99"/>
    <w:qFormat/>
    <w:rsid w:val="002006ed"/>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b05c0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2006ed"/>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2006e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ys.lu/en/salary-guide-luxembourg" TargetMode="External"/><Relationship Id="rId3" Type="http://schemas.openxmlformats.org/officeDocument/2006/relationships/hyperlink" Target="https://www.roberthalf.be/en/luxembourg/salary-guide-grand-duchy-luxembourg" TargetMode="External"/><Relationship Id="rId4" Type="http://schemas.openxmlformats.org/officeDocument/2006/relationships/hyperlink" Target="https://www.glassdoor.com/Salaries/luxembourg-salary-SRCH_IL.0,10_IS5499.ht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Application>LibreOffice/7.3.7.2$Linux_X86_64 LibreOffice_project/30$Build-2</Application>
  <AppVersion>15.0000</AppVersion>
  <Pages>3</Pages>
  <Words>693</Words>
  <Characters>3735</Characters>
  <CharactersWithSpaces>4344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2021-03-12T08:38:00Z</dcterms:created>
  <dc:creator>Emeline</dc:creator>
  <dc:description/>
  <dc:language>en-US</dc:language>
  <cp:lastModifiedBy/>
  <dcterms:modified xsi:type="dcterms:W3CDTF">2022-12-02T16:18:55Z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