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F7" w:rsidRDefault="00E643F7" w:rsidP="00E643F7">
      <w:pPr>
        <w:jc w:val="both"/>
        <w:rPr>
          <w:lang w:val="es-CO"/>
        </w:rPr>
      </w:pPr>
      <w:r w:rsidRPr="00E643F7">
        <w:t>Programming Project #1: Hybrid Images</w:t>
      </w:r>
      <w:r>
        <w:t xml:space="preserve"> (2014). </w:t>
      </w:r>
      <w:r w:rsidRPr="00E643F7">
        <w:rPr>
          <w:lang w:val="es-CO"/>
        </w:rPr>
        <w:t>Recuperado de: https://courses.engr.illinois.edu/cs498dh3/fa2014/projects/hybrid/ComputationalPhotography_ProjectHybrid.html</w:t>
      </w:r>
    </w:p>
    <w:p w:rsidR="00E643F7" w:rsidRDefault="00E643F7" w:rsidP="00E643F7">
      <w:pPr>
        <w:jc w:val="both"/>
        <w:rPr>
          <w:lang w:val="es-CO"/>
        </w:rPr>
      </w:pPr>
      <w:r w:rsidRPr="00E643F7">
        <w:t>Project 1: Image Filtering and Hybrid (</w:t>
      </w:r>
      <w:r>
        <w:t>2013</w:t>
      </w:r>
      <w:r w:rsidRPr="00E643F7">
        <w:t>)</w:t>
      </w:r>
      <w:r>
        <w:t xml:space="preserve">. </w:t>
      </w:r>
      <w:r w:rsidRPr="00E643F7">
        <w:rPr>
          <w:lang w:val="es-CO"/>
        </w:rPr>
        <w:t>Recuperado de: http://cs.brown.edu/courses/cs143/proj1/</w:t>
      </w:r>
    </w:p>
    <w:p w:rsidR="00E643F7" w:rsidRDefault="00E643F7" w:rsidP="00E643F7">
      <w:pPr>
        <w:rPr>
          <w:lang w:val="es-CO"/>
        </w:rPr>
      </w:pPr>
      <w:r w:rsidRPr="00E643F7">
        <w:rPr>
          <w:rFonts w:ascii="Arial" w:hAnsi="Arial" w:cs="Arial"/>
          <w:color w:val="222222"/>
          <w:sz w:val="20"/>
          <w:szCs w:val="20"/>
          <w:shd w:val="clear" w:color="auto" w:fill="F8F8F8"/>
          <w:lang w:val="es-CO"/>
        </w:rPr>
        <w:t xml:space="preserve">Oliva, A., Torralba, A., &amp; </w:t>
      </w:r>
      <w:proofErr w:type="spellStart"/>
      <w:r w:rsidRPr="00E643F7">
        <w:rPr>
          <w:rFonts w:ascii="Arial" w:hAnsi="Arial" w:cs="Arial"/>
          <w:color w:val="222222"/>
          <w:sz w:val="20"/>
          <w:szCs w:val="20"/>
          <w:shd w:val="clear" w:color="auto" w:fill="F8F8F8"/>
          <w:lang w:val="es-CO"/>
        </w:rPr>
        <w:t>Schyns</w:t>
      </w:r>
      <w:proofErr w:type="spellEnd"/>
      <w:r w:rsidRPr="00E643F7">
        <w:rPr>
          <w:rFonts w:ascii="Arial" w:hAnsi="Arial" w:cs="Arial"/>
          <w:color w:val="222222"/>
          <w:sz w:val="20"/>
          <w:szCs w:val="20"/>
          <w:shd w:val="clear" w:color="auto" w:fill="F8F8F8"/>
          <w:lang w:val="es-CO"/>
        </w:rPr>
        <w:t xml:space="preserve">, P. G. (2006, </w:t>
      </w:r>
      <w:proofErr w:type="spellStart"/>
      <w:r w:rsidRPr="00E643F7">
        <w:rPr>
          <w:rFonts w:ascii="Arial" w:hAnsi="Arial" w:cs="Arial"/>
          <w:color w:val="222222"/>
          <w:sz w:val="20"/>
          <w:szCs w:val="20"/>
          <w:shd w:val="clear" w:color="auto" w:fill="F8F8F8"/>
          <w:lang w:val="es-CO"/>
        </w:rPr>
        <w:t>July</w:t>
      </w:r>
      <w:proofErr w:type="spellEnd"/>
      <w:r w:rsidRPr="00E643F7">
        <w:rPr>
          <w:rFonts w:ascii="Arial" w:hAnsi="Arial" w:cs="Arial"/>
          <w:color w:val="222222"/>
          <w:sz w:val="20"/>
          <w:szCs w:val="20"/>
          <w:shd w:val="clear" w:color="auto" w:fill="F8F8F8"/>
          <w:lang w:val="es-CO"/>
        </w:rPr>
        <w:t xml:space="preserve">). 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Hybrid images.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ACM Transactions on Graphics (TOG)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 (Vol. 25, No. 3, pp. 527-532). ACM.</w:t>
      </w:r>
    </w:p>
    <w:p w:rsidR="00E643F7" w:rsidRDefault="00E643F7" w:rsidP="00E643F7">
      <w:pPr>
        <w:jc w:val="both"/>
        <w:rPr>
          <w:lang w:val="es-CO"/>
        </w:rPr>
      </w:pPr>
      <w:r w:rsidRPr="00E643F7">
        <w:t>High-Pass Filtering (Sharpening) (</w:t>
      </w:r>
      <w:proofErr w:type="spellStart"/>
      <w:r w:rsidRPr="00E643F7">
        <w:t>s.f.</w:t>
      </w:r>
      <w:proofErr w:type="spellEnd"/>
      <w:r w:rsidRPr="00E643F7">
        <w:t>)</w:t>
      </w:r>
      <w:r>
        <w:t xml:space="preserve">. </w:t>
      </w:r>
      <w:r w:rsidRPr="00E643F7">
        <w:rPr>
          <w:lang w:val="es-CO"/>
        </w:rPr>
        <w:t>Recuperado de: https://diffractionlimited.com/help/maximdl/High-Pass_Filtering.htm</w:t>
      </w:r>
    </w:p>
    <w:p w:rsidR="00E643F7" w:rsidRDefault="00E643F7" w:rsidP="00E643F7">
      <w:pPr>
        <w:jc w:val="both"/>
        <w:rPr>
          <w:lang w:val="es-CO"/>
        </w:rPr>
      </w:pPr>
      <w:r w:rsidRPr="00E643F7">
        <w:t>Low-Pass Filtering (Blurring) (</w:t>
      </w:r>
      <w:proofErr w:type="spellStart"/>
      <w:r w:rsidRPr="00E643F7">
        <w:t>s.f.</w:t>
      </w:r>
      <w:proofErr w:type="spellEnd"/>
      <w:r w:rsidRPr="00E643F7">
        <w:t>)</w:t>
      </w:r>
      <w:r>
        <w:t xml:space="preserve">. </w:t>
      </w:r>
      <w:r w:rsidRPr="00E643F7">
        <w:rPr>
          <w:lang w:val="es-CO"/>
        </w:rPr>
        <w:t>Recuperado de: https://diffractionlimited.com/help/maximdl/Low-Pass_Filtering.htm</w:t>
      </w:r>
    </w:p>
    <w:p w:rsidR="00E643F7" w:rsidRDefault="00E643F7" w:rsidP="00E643F7">
      <w:pPr>
        <w:jc w:val="both"/>
        <w:rPr>
          <w:lang w:val="es-CO"/>
        </w:rPr>
      </w:pPr>
      <w:r w:rsidRPr="00E643F7">
        <w:t>Gaussian and Laplacian Image Pyramid Processing</w:t>
      </w:r>
      <w:r>
        <w:t xml:space="preserve"> (</w:t>
      </w:r>
      <w:proofErr w:type="spellStart"/>
      <w:r>
        <w:t>s.f.</w:t>
      </w:r>
      <w:proofErr w:type="spellEnd"/>
      <w:r>
        <w:t>)</w:t>
      </w:r>
      <w:r w:rsidRPr="00E643F7">
        <w:t xml:space="preserve">. </w:t>
      </w:r>
      <w:r w:rsidRPr="00E643F7">
        <w:rPr>
          <w:lang w:val="es-CO"/>
        </w:rPr>
        <w:t>Recuperado de: https://web.iiit.ac.in/~aishwarya/projects/galip.htm</w:t>
      </w:r>
    </w:p>
    <w:p w:rsidR="00E643F7" w:rsidRDefault="00E643F7" w:rsidP="00E643F7">
      <w:pPr>
        <w:jc w:val="both"/>
        <w:rPr>
          <w:lang w:val="es-CO"/>
        </w:rPr>
      </w:pPr>
      <w:r w:rsidRPr="00E643F7">
        <w:t>Gaussian and Laplacian Pyramids (</w:t>
      </w:r>
      <w:proofErr w:type="spellStart"/>
      <w:r w:rsidRPr="00E643F7">
        <w:t>s.f.</w:t>
      </w:r>
      <w:proofErr w:type="spellEnd"/>
      <w:r w:rsidRPr="00E643F7">
        <w:t>)</w:t>
      </w:r>
      <w:r>
        <w:t xml:space="preserve">. </w:t>
      </w:r>
      <w:r w:rsidRPr="00E643F7">
        <w:rPr>
          <w:lang w:val="es-CO"/>
        </w:rPr>
        <w:t>Recuperado de: https://www.cs.utah.edu/~arul/report/node12.html</w:t>
      </w:r>
    </w:p>
    <w:p w:rsidR="00E643F7" w:rsidRDefault="00E643F7" w:rsidP="00E643F7">
      <w:pPr>
        <w:jc w:val="both"/>
        <w:rPr>
          <w:lang w:val="es-CO"/>
        </w:rPr>
      </w:pPr>
      <w:proofErr w:type="spellStart"/>
      <w:r>
        <w:rPr>
          <w:lang w:val="es-CO"/>
        </w:rPr>
        <w:t>Mathworks</w:t>
      </w:r>
      <w:proofErr w:type="spellEnd"/>
      <w:r>
        <w:rPr>
          <w:lang w:val="es-CO"/>
        </w:rPr>
        <w:t xml:space="preserve">: </w:t>
      </w:r>
      <w:proofErr w:type="spellStart"/>
      <w:r>
        <w:rPr>
          <w:lang w:val="es-CO"/>
        </w:rPr>
        <w:t>Impyramid</w:t>
      </w:r>
      <w:proofErr w:type="spellEnd"/>
      <w:r>
        <w:rPr>
          <w:lang w:val="es-CO"/>
        </w:rPr>
        <w:t xml:space="preserve">. Recuperado de: </w:t>
      </w:r>
      <w:r w:rsidRPr="00E643F7">
        <w:rPr>
          <w:lang w:val="es-CO"/>
        </w:rPr>
        <w:t>https://la.mathworks.com/help/images/ref/impyramid.html</w:t>
      </w:r>
    </w:p>
    <w:p w:rsidR="00981388" w:rsidRPr="00E643F7" w:rsidRDefault="00E643F7" w:rsidP="00E643F7">
      <w:pPr>
        <w:jc w:val="both"/>
        <w:rPr>
          <w:lang w:val="es-CO"/>
        </w:rPr>
      </w:pPr>
      <w:proofErr w:type="spellStart"/>
      <w:r w:rsidRPr="00E643F7">
        <w:t>StackOverFlow</w:t>
      </w:r>
      <w:proofErr w:type="spellEnd"/>
      <w:r w:rsidRPr="00E643F7">
        <w:t>. Display a Gaussian pyramid stored in a cell array in a single figure</w:t>
      </w:r>
      <w:r>
        <w:t xml:space="preserve">. </w:t>
      </w:r>
      <w:r w:rsidRPr="00E643F7">
        <w:rPr>
          <w:lang w:val="es-CO"/>
        </w:rPr>
        <w:t>Recuperado de: https://stackoverflow.com/questions/27002563/display-a-gaussian-pyramid-stored-in-a-cell-array-in-a-single-figure</w:t>
      </w:r>
      <w:bookmarkStart w:id="0" w:name="_GoBack"/>
      <w:bookmarkEnd w:id="0"/>
    </w:p>
    <w:sectPr w:rsidR="00981388" w:rsidRPr="00E64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F7"/>
    <w:rsid w:val="00981388"/>
    <w:rsid w:val="00E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79A7"/>
  <w15:chartTrackingRefBased/>
  <w15:docId w15:val="{A24F757A-2BA8-41A8-99BA-9D19522E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Ramirez Borda</dc:creator>
  <cp:keywords/>
  <dc:description/>
  <cp:lastModifiedBy>Johanna Marcela Ramirez Borda</cp:lastModifiedBy>
  <cp:revision>1</cp:revision>
  <dcterms:created xsi:type="dcterms:W3CDTF">2018-02-21T05:19:00Z</dcterms:created>
  <dcterms:modified xsi:type="dcterms:W3CDTF">2018-02-21T05:26:00Z</dcterms:modified>
</cp:coreProperties>
</file>