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22/10/2025 14:26:25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'NOVO TITULAR TESTE GOLDPAG' → 'NOVO TITULAR TESTE GOLDPAG'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'NOVO TITULAR TESTE GOLDPAG'</w:t>
      </w:r>
    </w:p>
    <w:p>
      <w:r>
        <w:t>✏️ Preenchimento forçado: //input[@id='txtPesquisa'] = 'NOVO TITULAR TESTE GOLDPAG'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'NOVO TITULAR TESTE GOLDPAG'</w:t>
      </w:r>
    </w:p>
    <w:p>
      <w:r>
        <w:t>🎯 Clique forçado em: //tr[td[contains(normalize-space(.), 'NOVO TITULAR TESTE GOLDPAG')]]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e tratando alerta imediatamente...</w:t>
      </w:r>
    </w:p>
    <w:p>
      <w:r>
        <w:t>🎯 Tentando botão Ok #5 de 5…</w:t>
      </w:r>
    </w:p>
    <w:p>
      <w:r>
        <w:t xml:space="preserve">   ▶️ Tentando clique no Ok (estratégia 1/4)…</w:t>
      </w:r>
    </w:p>
    <w:p>
      <w:r>
        <w:t>✅ Clique em Ok realizado (estratégia 1).</w:t>
      </w:r>
    </w:p>
    <w:p>
      <w:r>
        <w:t>📢 ⚠️ Mensagem de Alerta: Não há títulos para imprimir</w:t>
      </w:r>
    </w:p>
    <w:p>
      <w:r>
        <w:t>⚠️ Detectado alerta 'Não há títulos para imprimir'. Cancelando…</w:t>
      </w:r>
    </w:p>
    <w:p>
      <w:r>
        <w:t>🔄 Clicando em 'Cancelar' (índice 1)...</w:t>
      </w:r>
    </w:p>
    <w:p>
      <w:r>
        <w:t>🎯 Clique forçado em: (//a[contains(@class,'btModel') and contains(@class,'btGray') and contains(@class,'btcancel')])[1]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'Cancelar' (índice 1) realizada com sucesso.</w:t>
      </w:r>
    </w:p>
    <w:p>
      <w:r>
        <w:t>Screenshot: clicando em _cancelar_ (índice 1)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cancelar_ (índice 1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Clicando em 'Ok' e tratando alerta imediatamente realizada com sucesso.</w:t>
      </w:r>
    </w:p>
    <w:p>
      <w:r>
        <w:t>Screenshot: clicando em _ok_ e tratando alerta imediatamente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cancelar_ (índice 1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GetHandleVerifier [0x0x84fe84+66580]</w:t>
        <w:br/>
        <w:tab/>
        <w:t>(No symbol) [0x0x63dc48]</w:t>
        <w:br/>
        <w:tab/>
        <w:t>(No symbol) [0x0x644617]</w:t>
        <w:br/>
        <w:tab/>
        <w:t>(No symbol) [0x0x646c6c]</w:t>
        <w:br/>
        <w:tab/>
        <w:t>(No symbol) [0x0x6cdc3d]</w:t>
        <w:br/>
        <w:tab/>
        <w:t>(No symbol) [0x0x6ab1cc]</w:t>
        <w:br/>
        <w:tab/>
        <w:t>(No symbol) [0x0x6ccba7]</w:t>
        <w:br/>
        <w:tab/>
        <w:t>(No symbol) [0x0x6aafc6]</w:t>
        <w:br/>
        <w:tab/>
        <w:t>(No symbol) [0x0x67c2ca]</w:t>
        <w:br/>
        <w:tab/>
        <w:t>(No symbol) [0x0x67d154]</w:t>
        <w:br/>
        <w:tab/>
        <w:t>GetHandleVerifier [0x0xaa7353+2521315]</w:t>
        <w:br/>
        <w:tab/>
        <w:t>GetHandleVerifier [0x0xaa22d3+2500707]</w:t>
        <w:br/>
        <w:tab/>
        <w:t>GetHandleVerifier [0x0x877c94+229924]</w:t>
        <w:br/>
        <w:tab/>
        <w:t>GetHandleVerifier [0x0x8681f8+165768]</w:t>
        <w:br/>
        <w:tab/>
        <w:t>GetHandleVerifier [0x0x86ecad+193085]</w:t>
        <w:br/>
        <w:tab/>
        <w:t>GetHandleVerifier [0x0x858158+100072]</w:t>
        <w:br/>
        <w:tab/>
        <w:t>GetHandleVerifier [0x0x8582f0+100480]</w:t>
        <w:br/>
        <w:tab/>
        <w:t>GetHandleVerifier [0x0x8425aa+11066]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cancelar_ (índice 1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