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37" w:rsidRPr="00182633" w:rsidRDefault="00182633">
      <w:pPr>
        <w:rPr>
          <w:sz w:val="144"/>
          <w:szCs w:val="144"/>
        </w:rPr>
      </w:pPr>
      <w:bookmarkStart w:id="0" w:name="_GoBack"/>
      <w:r w:rsidRPr="00182633">
        <w:rPr>
          <w:sz w:val="144"/>
          <w:szCs w:val="144"/>
        </w:rPr>
        <w:t>TEST DOCUMENT</w:t>
      </w:r>
      <w:bookmarkEnd w:id="0"/>
    </w:p>
    <w:sectPr w:rsidR="00457A37" w:rsidRPr="0018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33"/>
    <w:rsid w:val="00182633"/>
    <w:rsid w:val="004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Hackworth</dc:creator>
  <cp:lastModifiedBy>Daryl Hackworth</cp:lastModifiedBy>
  <cp:revision>1</cp:revision>
  <dcterms:created xsi:type="dcterms:W3CDTF">2015-02-25T20:06:00Z</dcterms:created>
  <dcterms:modified xsi:type="dcterms:W3CDTF">2015-02-25T20:07:00Z</dcterms:modified>
</cp:coreProperties>
</file>