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Design Tool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Adobe PhotoShop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Adobe illustrator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Expression Blend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Metro Path Design (Metro Studio syncfusion,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http://modernuiicons.com/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Color Detector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Refactor Tool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Style Cope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Re-sharper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Code Rush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Extract Dll Tool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ILSPY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.net Reflector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WPF Window Analyser Tool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WPF Inspector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Snoop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XAML SPY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Performance Analyzer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Microsoft Analyze Tool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WPF Performance Suite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ANTS Performance Profiler Pro, ANTS Memory Profiler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SQL Profiler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www.codeproject.com/Articles/21371/SQL-Server-Profiler-Step-by-Step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Entity Framework Profiler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Linq Profiler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Documentation  Help Generate Tool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DocProject for Sandcastle(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http://blogs.msdn.com/b/eob/archive/2014/04/22/creating-documentation-in-c-using-visual-studio-and-sandcastle.aspx)http://shfb.codeplex.com/releases/view/121365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HelpNDoc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Code Generator Tool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Code Smith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T4 ToolBox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C# Code Generation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Code Fluent Entities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Linq Tool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Linqpad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Linqer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WPF Third Party Control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DevExpress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Telerik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Infragistics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WPF Third Party Framework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Prism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Light Switch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Caliburn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Testing Tool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Unit Test (MS Test , NUnit)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Automating UI Test in WPF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Setup 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Install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WiX Toolset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Click Once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Licence Generator Tool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IntelliLock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Project Sharing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1.TFS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VSS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3.SVN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Scrum Manage (Task Track) Tools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TFS Workbench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Telerik Pluse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3.Eylean Board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Sending 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Smart Assembly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modernuiicons.com/" Id="docRId0" Type="http://schemas.openxmlformats.org/officeDocument/2006/relationships/hyperlink" /><Relationship TargetMode="External" Target="http://www.codeproject.com/Articles/21371/SQL-Server-Profiler-Step-by-Step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