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&lt;Painel Publicitário 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b w:val="1"/>
          <w:smallCaps w:val="0"/>
          <w:sz w:val="32"/>
          <w:szCs w:val="32"/>
          <w:rtl w:val="0"/>
        </w:rPr>
        <w:t xml:space="preserve">Visão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right"/>
        <w:rPr>
          <w:b w:val="1"/>
          <w:smallCaps w:val="0"/>
          <w:sz w:val="28"/>
          <w:szCs w:val="28"/>
        </w:rPr>
      </w:pPr>
      <w:r w:rsidDel="00000000" w:rsidR="00000000" w:rsidRPr="00000000">
        <w:rPr>
          <w:b w:val="1"/>
          <w:smallCaps w:val="0"/>
          <w:sz w:val="28"/>
          <w:szCs w:val="28"/>
          <w:rtl w:val="0"/>
        </w:rPr>
        <w:t xml:space="preserve">Versão &lt;2.0&gt;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Histórico da Revisão</w:t>
      </w:r>
    </w:p>
    <w:tbl>
      <w:tblPr>
        <w:tblStyle w:val="Table1"/>
        <w:tblW w:w="8787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01"/>
        <w:gridCol w:w="1416.9999999999995"/>
        <w:gridCol w:w="1702"/>
        <w:gridCol w:w="3967"/>
        <w:tblGridChange w:id="0">
          <w:tblGrid>
            <w:gridCol w:w="1701"/>
            <w:gridCol w:w="1416.9999999999995"/>
            <w:gridCol w:w="1702"/>
            <w:gridCol w:w="396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Autor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23/09/2011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2.0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Versão Inicial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Lauro César – Gerente de Projeto; Designer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Joyce – Analista de Sistema; Testadora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Victor Luiz - Analista de Sistema Jr.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Jocilé Serra – Programador e DBA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Hênio Rillary – Programador Jr.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Introdução 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finalidade deste documento é coletar, analisar e definir as características e necessidades de alto nível do Sistema de Painel Publicitário do Restaurante Le Chef. Ele se concentra nos recursos necessários aos envolvidos e aos usuários-alvo e nas razões que levam a essas necessidades. Os detalhes de como o Painel de Divulgação do Le Chef atingem essas necessidades são descritos no caso de uso e nas especificações suplementares.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Finalidade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finalidade deste documento é definir os requisitos de alto nível do em termos de necessidades dos usuários finais.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Escopo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Documento de Visão refere-se ao Sistema de Painel Publicitário do Le Chef, que será desenvolvido pela WeMake Softwares. Esse sistema permitirá que os clientes visualizem promoções relacionadas ao cardápio e entretenimento musical.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Definições, Acrônimos e Abreviações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Consulte o documento Glossário.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Referências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Nenhuma.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Posicionamento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Oportunidade de Negócios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Restaurante Le Chef no momento não divulga de maneira eficiente suas promoções, bem como alguns pratos e sobremesas, deixando assim de tornar bem conhecidos seus produtos. </w:t>
        <w:br w:type="textWrapping"/>
        <w:t xml:space="preserve">Nossa proposta é impulsionar as vendas com uma divulgação visual de promoções, pratos do dia, sobremesas, e ainda proporcionar um entretenimento musical.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Esse serviço será promovido através de TV de 42 polegadas posicionada estrategicamente de modo a ser visualizada pelo maior número de clientes.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 benefícios previstos dessa abordagem incluem: 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Maior divulgação dos produtos e promoções impulsionando as vendas.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Entretenimento musical.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Uma gama de novos anunciantes, nos quais desejarão pagar pelos espaços publicitários associado a esse serviço.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Descrição do Problema</w:t>
      </w:r>
    </w:p>
    <w:tbl>
      <w:tblPr>
        <w:tblStyle w:val="Table2"/>
        <w:tblW w:w="87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40"/>
        <w:gridCol w:w="6315"/>
        <w:tblGridChange w:id="0">
          <w:tblGrid>
            <w:gridCol w:w="2440"/>
            <w:gridCol w:w="6315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Problema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Produtos e promoções pouco conhecidos.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Afeta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Os clientes e o Restaurante.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seu impacto é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Os clientes por não conhecerem todos os produtos e promoções, e o Restaurante com poucas vendas.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Uma solução ideal seria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Notificar aos clientes visualmente sobre as promoções e os principais produtos.</w:t>
            </w:r>
          </w:p>
        </w:tc>
      </w:tr>
    </w:tbl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smallCaps w:val="0"/>
          <w:rtl w:val="0"/>
        </w:rPr>
        <w:br w:type="textWrapping"/>
      </w:r>
      <w:r w:rsidDel="00000000" w:rsidR="00000000" w:rsidRPr="00000000">
        <w:rPr>
          <w:b w:val="1"/>
          <w:smallCaps w:val="0"/>
          <w:rtl w:val="0"/>
        </w:rPr>
        <w:t xml:space="preserve">Sentença de Posição do Produto</w:t>
      </w:r>
    </w:p>
    <w:tbl>
      <w:tblPr>
        <w:tblStyle w:val="Table3"/>
        <w:tblW w:w="8755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28"/>
        <w:gridCol w:w="6627"/>
        <w:tblGridChange w:id="0">
          <w:tblGrid>
            <w:gridCol w:w="2128"/>
            <w:gridCol w:w="6627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Para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Restaurantes.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Quem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Quiser conhecer as promoções e principais produtos oferecidos.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Painel Publicitário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É um software.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Que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Notifica os clientes das promoções e principais produtos oferecidos.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Diferente 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O estado atual que requer que os próprios clientes verifiquem no cardápio, ou seja, avisados por funcionários que possam esquecer ou não divulgar de maneira apropriada.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Nosso produto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Notifica visualmente o cliente sobre promoções do dia, principais produtos, e proporciona entretenimento musical.</w:t>
            </w:r>
          </w:p>
        </w:tc>
      </w:tr>
    </w:tbl>
    <w:p w:rsidR="00000000" w:rsidDel="00000000" w:rsidP="00000000" w:rsidRDefault="00000000" w:rsidRPr="00000000" w14:paraId="0000003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Descrições dos envolvidos e usuários.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Demografia do Mercado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mercado-alvo desse sistema compreende um segmento das classes B e C, familiar, interessado em novidades e promoções, e que esteja sempre bem informado dos produtos do estabelecimento.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Resumo dos Usuários</w:t>
      </w:r>
    </w:p>
    <w:tbl>
      <w:tblPr>
        <w:tblStyle w:val="Table4"/>
        <w:tblW w:w="8754.999999999998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48"/>
        <w:gridCol w:w="5423"/>
        <w:gridCol w:w="1983.9999999999998"/>
        <w:tblGridChange w:id="0">
          <w:tblGrid>
            <w:gridCol w:w="1348"/>
            <w:gridCol w:w="5423"/>
            <w:gridCol w:w="1983.9999999999998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Nome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Descrição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mallCaps w:val="0"/>
              </w:rPr>
            </w:pPr>
            <w:r w:rsidDel="00000000" w:rsidR="00000000" w:rsidRPr="00000000">
              <w:rPr>
                <w:b w:val="1"/>
                <w:smallCaps w:val="0"/>
                <w:rtl w:val="0"/>
              </w:rPr>
              <w:t xml:space="preserve">Envolvidos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Cliente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Lê o conteúdo no painel, lê a publicidade no painel, escuta conteúdo musical.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Auto-representado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Anunciante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Configura o sistema para acompanhamento ou ações de controle mediante novos anúncios.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Auto-representado</w:t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Editor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both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Coloca o conteúdo no painel, identifica as categorias a que pertence o conteúdo, configura o conteúdo musical.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mallCaps w:val="0"/>
              </w:rPr>
            </w:pPr>
            <w:r w:rsidDel="00000000" w:rsidR="00000000" w:rsidRPr="00000000">
              <w:rPr>
                <w:smallCaps w:val="0"/>
                <w:rtl w:val="0"/>
              </w:rPr>
              <w:t xml:space="preserve">Auto-representado</w:t>
            </w:r>
          </w:p>
        </w:tc>
      </w:tr>
    </w:tbl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Ambiente do Usuário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As pessoas visualizarão imagens e textos do painel, e ouvirão músicas na TV, onde o anunciante divulga as promoções e produtos de seu interesse. 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 anunciantes deverão ter um dispositivo habilitado por navegador para verificar o uso do material publicitário.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Os editores deverão ter um dispositivo habilitado por navegador para categorizar o conteúdo e/ou visualizar o status do sistema.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Visão Geral do Produto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Perspectiva do Produto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Este produto impulsionará as vendas do Restaurante Le Chef, mas apresentará uma interface de usuário através de um sistema separado. Graficamente, o sistema pode ser visto desta forma: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smallCaps w:val="0"/>
        </w:rPr>
      </w:pPr>
      <w:r w:rsidDel="00000000" w:rsidR="00000000" w:rsidRPr="00000000">
        <w:rPr>
          <w:smallCaps w:val="0"/>
        </w:rPr>
        <w:drawing>
          <wp:inline distB="19050" distT="19050" distL="19050" distR="19050">
            <wp:extent cx="4026089" cy="5368118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26089" cy="53681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Pressupostos e Dependências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Qualquer conteúdo existente é considerado disponível para visualização no painel.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Custo e Preço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A definir.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Licenciamento e Instalação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N/D. Todo o software personalizado está no servidor e é de propriedade da Wemake Software.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Características do Produto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Elas serão fornecidas durante a fase de Elaboração do projeto.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Restrições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Indeterminado.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Limites de Qualidade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Nenhum especificado.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Precedência e Prioridade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O sistema precisa utilizar o conteúdo existente no cardápio do Restaurante Le Chef. 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Requisitos do Sistema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Nenhum especificado.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Requisitos de Desempenho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Nenhum especificado.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b w:val="1"/>
          <w:smallCaps w:val="0"/>
        </w:rPr>
      </w:pPr>
      <w:r w:rsidDel="00000000" w:rsidR="00000000" w:rsidRPr="00000000">
        <w:rPr>
          <w:b w:val="1"/>
          <w:smallCaps w:val="0"/>
          <w:rtl w:val="0"/>
        </w:rPr>
        <w:t xml:space="preserve">Requisitos Ambientais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smallCaps w:val="0"/>
          <w:rtl w:val="0"/>
        </w:rPr>
        <w:t xml:space="preserve">Nenhum especificado.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smallCaps w:val="0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/>
      <w:pgMar w:bottom="1417" w:top="1417" w:left="1701" w:right="170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Times New Roman"/>
  <w:font w:name="Verdana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78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drawing>
        <wp:inline distB="19050" distT="19050" distL="19050" distR="19050">
          <wp:extent cx="1523048" cy="415766"/>
          <wp:effectExtent b="0" l="0" r="0" t="0"/>
          <wp:docPr id="1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23048" cy="415766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7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lowerLetter"/>
      <w:lvlText w:val="%2."/>
      <w:lvlJc w:val="left"/>
      <w:pPr>
        <w:ind w:left="1440" w:hanging="14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lowerRoman"/>
      <w:lvlText w:val="%3."/>
      <w:lvlJc w:val="left"/>
      <w:pPr>
        <w:ind w:left="2160" w:hanging="21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decimal"/>
      <w:lvlText w:val="%4."/>
      <w:lvlJc w:val="left"/>
      <w:pPr>
        <w:ind w:left="2880" w:hanging="28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lowerLetter"/>
      <w:lvlText w:val="%5."/>
      <w:lvlJc w:val="left"/>
      <w:pPr>
        <w:ind w:left="3600" w:hanging="360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lowerRoman"/>
      <w:lvlText w:val="%6."/>
      <w:lvlJc w:val="left"/>
      <w:pPr>
        <w:ind w:left="4320" w:hanging="432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decimal"/>
      <w:lvlText w:val="%7."/>
      <w:lvlJc w:val="left"/>
      <w:pPr>
        <w:ind w:left="5040" w:hanging="504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lowerLetter"/>
      <w:lvlText w:val="%8."/>
      <w:lvlJc w:val="left"/>
      <w:pPr>
        <w:ind w:left="5760" w:hanging="576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lowerRoman"/>
      <w:lvlText w:val="%9."/>
      <w:lvlJc w:val="left"/>
      <w:pPr>
        <w:ind w:left="6480" w:hanging="6480"/>
      </w:pPr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7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144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216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left"/>
      <w:pPr>
        <w:ind w:left="2880" w:hanging="28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left"/>
      <w:pPr>
        <w:ind w:left="3600" w:hanging="360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432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left"/>
      <w:pPr>
        <w:ind w:left="5040" w:hanging="504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left"/>
      <w:pPr>
        <w:ind w:left="5760" w:hanging="5760"/>
      </w:pPr>
      <w:rPr>
        <w:rFonts w:ascii="Courier New" w:cs="Courier New" w:eastAsia="Courier New" w:hAnsi="Courier New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6480"/>
      </w:pPr>
      <w:rPr>
        <w:rFonts w:ascii="Verdana" w:cs="Verdana" w:eastAsia="Verdana" w:hAnsi="Verdan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