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70E0B" w14:textId="0F920A05" w:rsidR="001D5BC3" w:rsidRDefault="001D5BC3" w:rsidP="001D5BC3">
      <w:pPr>
        <w:jc w:val="center"/>
        <w:rPr>
          <w:rFonts w:ascii="Times New Roman" w:hAnsi="Times New Roman"/>
          <w:b/>
          <w:sz w:val="24"/>
          <w:szCs w:val="24"/>
        </w:rPr>
      </w:pPr>
      <w:r>
        <w:rPr>
          <w:rFonts w:ascii="Times New Roman" w:hAnsi="Times New Roman"/>
          <w:b/>
          <w:sz w:val="24"/>
          <w:szCs w:val="24"/>
        </w:rPr>
        <w:t>DATA 440 – Assignment 1: Support Vector Machines</w:t>
      </w:r>
    </w:p>
    <w:p w14:paraId="03F288E0" w14:textId="77777777" w:rsidR="001D5BC3" w:rsidRDefault="001D5BC3" w:rsidP="001D5BC3">
      <w:pPr>
        <w:shd w:val="clear" w:color="auto" w:fill="FFFFFF"/>
        <w:spacing w:after="150" w:line="300" w:lineRule="atLeast"/>
        <w:rPr>
          <w:rFonts w:ascii="Times New Roman" w:hAnsi="Times New Roman"/>
          <w:b/>
          <w:bCs/>
          <w:color w:val="333333"/>
          <w:sz w:val="24"/>
          <w:szCs w:val="24"/>
        </w:rPr>
      </w:pPr>
      <w:r>
        <w:rPr>
          <w:rFonts w:ascii="Times New Roman" w:hAnsi="Times New Roman"/>
          <w:b/>
          <w:bCs/>
          <w:color w:val="333333"/>
          <w:sz w:val="24"/>
          <w:szCs w:val="24"/>
        </w:rPr>
        <w:t>Introduction</w:t>
      </w:r>
    </w:p>
    <w:p w14:paraId="347DCFB3" w14:textId="4FA1F935" w:rsidR="00D50C61" w:rsidRDefault="001D5BC3" w:rsidP="00D50C61">
      <w:pPr>
        <w:shd w:val="clear" w:color="auto" w:fill="FFFFFF"/>
        <w:spacing w:after="15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Support Vector Machine models are supervised learning models that can be used for classification as well as </w:t>
      </w:r>
      <w:r w:rsidR="00D50C61">
        <w:rPr>
          <w:rFonts w:ascii="Times New Roman" w:hAnsi="Times New Roman"/>
          <w:color w:val="000000" w:themeColor="text1"/>
          <w:sz w:val="24"/>
          <w:szCs w:val="24"/>
        </w:rPr>
        <w:t xml:space="preserve">for </w:t>
      </w:r>
      <w:r>
        <w:rPr>
          <w:rFonts w:ascii="Times New Roman" w:hAnsi="Times New Roman"/>
          <w:color w:val="000000" w:themeColor="text1"/>
          <w:sz w:val="24"/>
          <w:szCs w:val="24"/>
        </w:rPr>
        <w:t xml:space="preserve">regression, but you are to use them for classification in this assignment.  </w:t>
      </w:r>
      <w:r w:rsidR="00D50C61">
        <w:rPr>
          <w:rFonts w:ascii="Times New Roman" w:hAnsi="Times New Roman"/>
          <w:color w:val="000000" w:themeColor="text1"/>
          <w:sz w:val="24"/>
          <w:szCs w:val="24"/>
        </w:rPr>
        <w:t xml:space="preserve">SVMs find optimal hyperplanes with the maximum margin (distance) that </w:t>
      </w:r>
      <w:r w:rsidR="00B0717F">
        <w:rPr>
          <w:rFonts w:ascii="Times New Roman" w:hAnsi="Times New Roman"/>
          <w:color w:val="000000" w:themeColor="text1"/>
          <w:sz w:val="24"/>
          <w:szCs w:val="24"/>
        </w:rPr>
        <w:t xml:space="preserve">attempt to </w:t>
      </w:r>
      <w:r w:rsidR="00D50C61">
        <w:rPr>
          <w:rFonts w:ascii="Times New Roman" w:hAnsi="Times New Roman"/>
          <w:color w:val="000000" w:themeColor="text1"/>
          <w:sz w:val="24"/>
          <w:szCs w:val="24"/>
        </w:rPr>
        <w:t xml:space="preserve">“separate out” </w:t>
      </w:r>
      <w:r w:rsidR="00B0717F">
        <w:rPr>
          <w:rFonts w:ascii="Times New Roman" w:hAnsi="Times New Roman"/>
          <w:color w:val="000000" w:themeColor="text1"/>
          <w:sz w:val="24"/>
          <w:szCs w:val="24"/>
        </w:rPr>
        <w:t xml:space="preserve">the </w:t>
      </w:r>
      <w:r w:rsidR="00D50C61">
        <w:rPr>
          <w:rFonts w:ascii="Times New Roman" w:hAnsi="Times New Roman"/>
          <w:color w:val="000000" w:themeColor="text1"/>
          <w:sz w:val="24"/>
          <w:szCs w:val="24"/>
        </w:rPr>
        <w:t xml:space="preserve">points of all the classes in n-dimensional space. A key part of their ability to separate </w:t>
      </w:r>
      <w:r w:rsidR="00881336">
        <w:rPr>
          <w:rFonts w:ascii="Times New Roman" w:hAnsi="Times New Roman"/>
          <w:color w:val="000000" w:themeColor="text1"/>
          <w:sz w:val="24"/>
          <w:szCs w:val="24"/>
        </w:rPr>
        <w:t xml:space="preserve">points into classes is based on the “kernel trick” which consists of mapping the data into a higher dimension.  </w:t>
      </w:r>
      <w:r w:rsidR="00DD3050">
        <w:rPr>
          <w:rFonts w:ascii="Times New Roman" w:hAnsi="Times New Roman"/>
          <w:color w:val="000000" w:themeColor="text1"/>
          <w:sz w:val="24"/>
          <w:szCs w:val="24"/>
        </w:rPr>
        <w:t xml:space="preserve">Picture we had a ‘red’ class and a ‘blue’ class in two dimensions that are not linearly separable—but if we </w:t>
      </w:r>
      <w:r w:rsidR="00536731">
        <w:rPr>
          <w:rFonts w:ascii="Times New Roman" w:hAnsi="Times New Roman"/>
          <w:color w:val="000000" w:themeColor="text1"/>
          <w:sz w:val="24"/>
          <w:szCs w:val="24"/>
        </w:rPr>
        <w:t xml:space="preserve">somehow </w:t>
      </w:r>
      <w:r w:rsidR="00DD3050">
        <w:rPr>
          <w:rFonts w:ascii="Times New Roman" w:hAnsi="Times New Roman"/>
          <w:color w:val="000000" w:themeColor="text1"/>
          <w:sz w:val="24"/>
          <w:szCs w:val="24"/>
        </w:rPr>
        <w:t xml:space="preserve">map them to </w:t>
      </w:r>
      <w:r w:rsidR="00674C86">
        <w:rPr>
          <w:rFonts w:ascii="Times New Roman" w:hAnsi="Times New Roman"/>
          <w:color w:val="000000" w:themeColor="text1"/>
          <w:sz w:val="24"/>
          <w:szCs w:val="24"/>
        </w:rPr>
        <w:t>three-dimensional</w:t>
      </w:r>
      <w:r w:rsidR="00DD3050">
        <w:rPr>
          <w:rFonts w:ascii="Times New Roman" w:hAnsi="Times New Roman"/>
          <w:color w:val="000000" w:themeColor="text1"/>
          <w:sz w:val="24"/>
          <w:szCs w:val="24"/>
        </w:rPr>
        <w:t xml:space="preserve"> </w:t>
      </w:r>
      <w:r w:rsidR="00536731">
        <w:rPr>
          <w:rFonts w:ascii="Times New Roman" w:hAnsi="Times New Roman"/>
          <w:color w:val="000000" w:themeColor="text1"/>
          <w:sz w:val="24"/>
          <w:szCs w:val="24"/>
        </w:rPr>
        <w:t>space,</w:t>
      </w:r>
      <w:r w:rsidR="00DD3050">
        <w:rPr>
          <w:rFonts w:ascii="Times New Roman" w:hAnsi="Times New Roman"/>
          <w:color w:val="000000" w:themeColor="text1"/>
          <w:sz w:val="24"/>
          <w:szCs w:val="24"/>
        </w:rPr>
        <w:t xml:space="preserve"> </w:t>
      </w:r>
      <w:r w:rsidR="00536731">
        <w:rPr>
          <w:rFonts w:ascii="Times New Roman" w:hAnsi="Times New Roman"/>
          <w:color w:val="000000" w:themeColor="text1"/>
          <w:sz w:val="24"/>
          <w:szCs w:val="24"/>
        </w:rPr>
        <w:t xml:space="preserve">then </w:t>
      </w:r>
      <w:r w:rsidR="00DD3050">
        <w:rPr>
          <w:rFonts w:ascii="Times New Roman" w:hAnsi="Times New Roman"/>
          <w:color w:val="000000" w:themeColor="text1"/>
          <w:sz w:val="24"/>
          <w:szCs w:val="24"/>
        </w:rPr>
        <w:t>we can</w:t>
      </w:r>
      <w:r w:rsidR="00536731">
        <w:rPr>
          <w:rFonts w:ascii="Times New Roman" w:hAnsi="Times New Roman"/>
          <w:color w:val="000000" w:themeColor="text1"/>
          <w:sz w:val="24"/>
          <w:szCs w:val="24"/>
        </w:rPr>
        <w:t xml:space="preserve"> </w:t>
      </w:r>
      <w:r w:rsidR="00674C86">
        <w:rPr>
          <w:rFonts w:ascii="Times New Roman" w:hAnsi="Times New Roman"/>
          <w:color w:val="000000" w:themeColor="text1"/>
          <w:sz w:val="24"/>
          <w:szCs w:val="24"/>
        </w:rPr>
        <w:t>more easily separate</w:t>
      </w:r>
      <w:r w:rsidR="00DD3050">
        <w:rPr>
          <w:rFonts w:ascii="Times New Roman" w:hAnsi="Times New Roman"/>
          <w:color w:val="000000" w:themeColor="text1"/>
          <w:sz w:val="24"/>
          <w:szCs w:val="24"/>
        </w:rPr>
        <w:t xml:space="preserve"> them:</w:t>
      </w:r>
    </w:p>
    <w:p w14:paraId="03E55CE4" w14:textId="1129425D" w:rsidR="00DD3050" w:rsidRDefault="00DD3050" w:rsidP="00D50C61">
      <w:pPr>
        <w:shd w:val="clear" w:color="auto" w:fill="FFFFFF"/>
        <w:spacing w:after="150" w:line="240" w:lineRule="auto"/>
        <w:rPr>
          <w:rFonts w:ascii="Times New Roman" w:hAnsi="Times New Roman"/>
          <w:color w:val="000000" w:themeColor="text1"/>
          <w:sz w:val="24"/>
          <w:szCs w:val="24"/>
        </w:rPr>
      </w:pPr>
    </w:p>
    <w:tbl>
      <w:tblPr>
        <w:tblStyle w:val="TableGrid"/>
        <w:tblW w:w="0" w:type="auto"/>
        <w:tblLook w:val="04A0" w:firstRow="1" w:lastRow="0" w:firstColumn="1" w:lastColumn="0" w:noHBand="0" w:noVBand="1"/>
      </w:tblPr>
      <w:tblGrid>
        <w:gridCol w:w="4626"/>
        <w:gridCol w:w="4543"/>
      </w:tblGrid>
      <w:tr w:rsidR="00536731" w14:paraId="69622636" w14:textId="77777777" w:rsidTr="00DD3050">
        <w:trPr>
          <w:trHeight w:val="3623"/>
        </w:trPr>
        <w:tc>
          <w:tcPr>
            <w:tcW w:w="4543" w:type="dxa"/>
          </w:tcPr>
          <w:p w14:paraId="1A11485F" w14:textId="4F8ED3AE" w:rsidR="00DD3050" w:rsidRDefault="00536731" w:rsidP="00D50C61">
            <w:pPr>
              <w:spacing w:after="150" w:line="240" w:lineRule="auto"/>
              <w:rPr>
                <w:rFonts w:ascii="Times New Roman" w:hAnsi="Times New Roman"/>
                <w:color w:val="000000" w:themeColor="text1"/>
                <w:sz w:val="24"/>
                <w:szCs w:val="24"/>
              </w:rPr>
            </w:pPr>
            <w:r w:rsidRPr="00536731">
              <w:rPr>
                <w:rFonts w:ascii="Times New Roman" w:hAnsi="Times New Roman"/>
                <w:noProof/>
                <w:color w:val="000000" w:themeColor="text1"/>
                <w:sz w:val="24"/>
                <w:szCs w:val="24"/>
              </w:rPr>
              <w:drawing>
                <wp:inline distT="0" distB="0" distL="0" distR="0" wp14:anchorId="355B8BF5" wp14:editId="1415165D">
                  <wp:extent cx="2793783" cy="2735580"/>
                  <wp:effectExtent l="0" t="0" r="698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19147" cy="2760415"/>
                          </a:xfrm>
                          <a:prstGeom prst="rect">
                            <a:avLst/>
                          </a:prstGeom>
                        </pic:spPr>
                      </pic:pic>
                    </a:graphicData>
                  </a:graphic>
                </wp:inline>
              </w:drawing>
            </w:r>
          </w:p>
        </w:tc>
        <w:tc>
          <w:tcPr>
            <w:tcW w:w="4543" w:type="dxa"/>
          </w:tcPr>
          <w:p w14:paraId="24123403" w14:textId="25851CF8" w:rsidR="00DD3050" w:rsidRDefault="00536731" w:rsidP="00D50C61">
            <w:pPr>
              <w:spacing w:after="150" w:line="240" w:lineRule="auto"/>
              <w:rPr>
                <w:rFonts w:ascii="Times New Roman" w:hAnsi="Times New Roman"/>
                <w:color w:val="000000" w:themeColor="text1"/>
                <w:sz w:val="24"/>
                <w:szCs w:val="24"/>
              </w:rPr>
            </w:pPr>
            <w:r w:rsidRPr="00536731">
              <w:rPr>
                <w:rFonts w:ascii="Times New Roman" w:hAnsi="Times New Roman"/>
                <w:noProof/>
                <w:color w:val="000000" w:themeColor="text1"/>
                <w:sz w:val="24"/>
                <w:szCs w:val="24"/>
              </w:rPr>
              <w:drawing>
                <wp:inline distT="0" distB="0" distL="0" distR="0" wp14:anchorId="7EB51F4C" wp14:editId="32EB451C">
                  <wp:extent cx="2626069" cy="248412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29449" cy="2487318"/>
                          </a:xfrm>
                          <a:prstGeom prst="rect">
                            <a:avLst/>
                          </a:prstGeom>
                        </pic:spPr>
                      </pic:pic>
                    </a:graphicData>
                  </a:graphic>
                </wp:inline>
              </w:drawing>
            </w:r>
          </w:p>
        </w:tc>
      </w:tr>
    </w:tbl>
    <w:p w14:paraId="76E3B1B7" w14:textId="4191A1FA" w:rsidR="00DD3050" w:rsidRDefault="00DD3050" w:rsidP="00D50C61">
      <w:pPr>
        <w:shd w:val="clear" w:color="auto" w:fill="FFFFFF"/>
        <w:spacing w:after="150" w:line="240" w:lineRule="auto"/>
        <w:rPr>
          <w:rFonts w:ascii="Times New Roman" w:hAnsi="Times New Roman"/>
          <w:color w:val="000000" w:themeColor="text1"/>
          <w:sz w:val="24"/>
          <w:szCs w:val="24"/>
        </w:rPr>
      </w:pPr>
    </w:p>
    <w:p w14:paraId="5D601C22" w14:textId="0581A59C" w:rsidR="00DD3050" w:rsidRDefault="00DD3050" w:rsidP="00D50C61">
      <w:pPr>
        <w:shd w:val="clear" w:color="auto" w:fill="FFFFFF"/>
        <w:spacing w:after="150" w:line="240" w:lineRule="auto"/>
        <w:rPr>
          <w:rFonts w:ascii="Times New Roman" w:hAnsi="Times New Roman"/>
          <w:color w:val="000000" w:themeColor="text1"/>
          <w:sz w:val="24"/>
          <w:szCs w:val="24"/>
        </w:rPr>
      </w:pPr>
    </w:p>
    <w:p w14:paraId="7AFFA0CF" w14:textId="75B0CB85" w:rsidR="001D5BC3" w:rsidRDefault="001D5BC3" w:rsidP="00D50C61">
      <w:pPr>
        <w:shd w:val="clear" w:color="auto" w:fill="FFFFFF"/>
        <w:spacing w:after="150" w:line="240" w:lineRule="auto"/>
        <w:rPr>
          <w:rFonts w:ascii="Times New Roman" w:hAnsi="Times New Roman"/>
          <w:b/>
          <w:bCs/>
          <w:color w:val="000000" w:themeColor="text1"/>
          <w:sz w:val="24"/>
          <w:szCs w:val="24"/>
        </w:rPr>
      </w:pPr>
      <w:r>
        <w:rPr>
          <w:rFonts w:ascii="Times New Roman" w:hAnsi="Times New Roman"/>
          <w:b/>
          <w:bCs/>
          <w:color w:val="000000" w:themeColor="text1"/>
          <w:sz w:val="24"/>
          <w:szCs w:val="24"/>
        </w:rPr>
        <w:t>General steps:</w:t>
      </w:r>
    </w:p>
    <w:p w14:paraId="1A7C9C10" w14:textId="1640AF5F" w:rsidR="00CD31CB" w:rsidRPr="00136C9C" w:rsidRDefault="00CD31CB" w:rsidP="00136C9C">
      <w:pPr>
        <w:pStyle w:val="ListParagraph"/>
        <w:numPr>
          <w:ilvl w:val="0"/>
          <w:numId w:val="12"/>
        </w:numPr>
        <w:shd w:val="clear" w:color="auto" w:fill="FFFFFF"/>
        <w:spacing w:after="150" w:line="240" w:lineRule="auto"/>
        <w:rPr>
          <w:rFonts w:ascii="Times New Roman" w:hAnsi="Times New Roman"/>
          <w:b/>
          <w:bCs/>
          <w:color w:val="000000" w:themeColor="text1"/>
          <w:sz w:val="24"/>
          <w:szCs w:val="24"/>
        </w:rPr>
      </w:pPr>
      <w:r w:rsidRPr="00136C9C">
        <w:rPr>
          <w:rFonts w:ascii="Times New Roman" w:hAnsi="Times New Roman"/>
          <w:b/>
          <w:bCs/>
          <w:color w:val="000000" w:themeColor="text1"/>
          <w:sz w:val="24"/>
          <w:szCs w:val="24"/>
        </w:rPr>
        <w:t>Coding:</w:t>
      </w:r>
    </w:p>
    <w:p w14:paraId="3BC925B4" w14:textId="6DE64C7B" w:rsidR="001D5BC3" w:rsidRDefault="001D5BC3" w:rsidP="00136C9C">
      <w:pPr>
        <w:pStyle w:val="ListParagraph"/>
        <w:widowControl w:val="0"/>
        <w:numPr>
          <w:ilvl w:val="0"/>
          <w:numId w:val="12"/>
        </w:numPr>
        <w:shd w:val="clear" w:color="auto" w:fill="FFFFFF"/>
        <w:suppressAutoHyphens w:val="0"/>
        <w:spacing w:after="120" w:line="240" w:lineRule="auto"/>
        <w:ind w:left="720"/>
        <w:rPr>
          <w:rFonts w:ascii="Times New Roman" w:hAnsi="Times New Roman"/>
          <w:bCs/>
          <w:color w:val="000000" w:themeColor="text1"/>
          <w:sz w:val="24"/>
          <w:szCs w:val="24"/>
        </w:rPr>
      </w:pPr>
      <w:r>
        <w:rPr>
          <w:rFonts w:ascii="Times New Roman" w:hAnsi="Times New Roman"/>
          <w:bCs/>
          <w:color w:val="000000" w:themeColor="text1"/>
          <w:sz w:val="24"/>
          <w:szCs w:val="24"/>
        </w:rPr>
        <w:t xml:space="preserve">Review </w:t>
      </w:r>
      <w:r w:rsidR="00DA1DD2">
        <w:rPr>
          <w:rFonts w:ascii="Times New Roman" w:hAnsi="Times New Roman"/>
          <w:bCs/>
          <w:color w:val="000000" w:themeColor="text1"/>
          <w:sz w:val="24"/>
          <w:szCs w:val="24"/>
        </w:rPr>
        <w:t xml:space="preserve">the </w:t>
      </w:r>
      <w:r>
        <w:rPr>
          <w:rFonts w:ascii="Times New Roman" w:hAnsi="Times New Roman"/>
          <w:bCs/>
          <w:color w:val="000000" w:themeColor="text1"/>
          <w:sz w:val="24"/>
          <w:szCs w:val="24"/>
        </w:rPr>
        <w:t xml:space="preserve">theoretical background and </w:t>
      </w:r>
      <w:r w:rsidR="00466DB9">
        <w:rPr>
          <w:rFonts w:ascii="Times New Roman" w:hAnsi="Times New Roman"/>
          <w:bCs/>
          <w:color w:val="000000" w:themeColor="text1"/>
          <w:sz w:val="24"/>
          <w:szCs w:val="24"/>
        </w:rPr>
        <w:t xml:space="preserve">SVM </w:t>
      </w:r>
      <w:r>
        <w:rPr>
          <w:rFonts w:ascii="Times New Roman" w:hAnsi="Times New Roman"/>
          <w:bCs/>
          <w:color w:val="000000" w:themeColor="text1"/>
          <w:sz w:val="24"/>
          <w:szCs w:val="24"/>
        </w:rPr>
        <w:t>implementation example</w:t>
      </w:r>
      <w:r w:rsidR="00466DB9">
        <w:rPr>
          <w:rFonts w:ascii="Times New Roman" w:hAnsi="Times New Roman"/>
          <w:bCs/>
          <w:color w:val="000000" w:themeColor="text1"/>
          <w:sz w:val="24"/>
          <w:szCs w:val="24"/>
        </w:rPr>
        <w:t xml:space="preserve"> that was provided in Practice Exercise 1A</w:t>
      </w:r>
      <w:r w:rsidR="005C2944">
        <w:rPr>
          <w:rFonts w:ascii="Times New Roman" w:hAnsi="Times New Roman"/>
          <w:bCs/>
          <w:color w:val="000000" w:themeColor="text1"/>
          <w:sz w:val="24"/>
          <w:szCs w:val="24"/>
        </w:rPr>
        <w:t xml:space="preserve">.  You can choose to work </w:t>
      </w:r>
      <w:r w:rsidR="00DA1DD2">
        <w:rPr>
          <w:rFonts w:ascii="Times New Roman" w:hAnsi="Times New Roman"/>
          <w:bCs/>
          <w:color w:val="000000" w:themeColor="text1"/>
          <w:sz w:val="24"/>
          <w:szCs w:val="24"/>
        </w:rPr>
        <w:t>with SVM_440.py as</w:t>
      </w:r>
      <w:r w:rsidR="005C2944">
        <w:rPr>
          <w:rFonts w:ascii="Times New Roman" w:hAnsi="Times New Roman"/>
          <w:bCs/>
          <w:color w:val="000000" w:themeColor="text1"/>
          <w:sz w:val="24"/>
          <w:szCs w:val="24"/>
        </w:rPr>
        <w:t xml:space="preserve"> a Python module in Spyder or </w:t>
      </w:r>
      <w:r w:rsidR="00DA1DD2">
        <w:rPr>
          <w:rFonts w:ascii="Times New Roman" w:hAnsi="Times New Roman"/>
          <w:bCs/>
          <w:color w:val="000000" w:themeColor="text1"/>
          <w:sz w:val="24"/>
          <w:szCs w:val="24"/>
        </w:rPr>
        <w:t>another</w:t>
      </w:r>
      <w:r w:rsidR="005C2944">
        <w:rPr>
          <w:rFonts w:ascii="Times New Roman" w:hAnsi="Times New Roman"/>
          <w:bCs/>
          <w:color w:val="000000" w:themeColor="text1"/>
          <w:sz w:val="24"/>
          <w:szCs w:val="24"/>
        </w:rPr>
        <w:t xml:space="preserve"> </w:t>
      </w:r>
      <w:r w:rsidR="00DA1DD2">
        <w:rPr>
          <w:rFonts w:ascii="Times New Roman" w:hAnsi="Times New Roman"/>
          <w:bCs/>
          <w:color w:val="000000" w:themeColor="text1"/>
          <w:sz w:val="24"/>
          <w:szCs w:val="24"/>
        </w:rPr>
        <w:t xml:space="preserve">Python </w:t>
      </w:r>
      <w:r w:rsidR="005C2944">
        <w:rPr>
          <w:rFonts w:ascii="Times New Roman" w:hAnsi="Times New Roman"/>
          <w:bCs/>
          <w:color w:val="000000" w:themeColor="text1"/>
          <w:sz w:val="24"/>
          <w:szCs w:val="24"/>
        </w:rPr>
        <w:t>IDE or with</w:t>
      </w:r>
      <w:r w:rsidR="005C2944" w:rsidRPr="005C2944">
        <w:rPr>
          <w:rFonts w:ascii="Times New Roman" w:hAnsi="Times New Roman"/>
          <w:bCs/>
          <w:color w:val="000000" w:themeColor="text1"/>
          <w:sz w:val="24"/>
          <w:szCs w:val="24"/>
        </w:rPr>
        <w:t xml:space="preserve"> SVM_440.ipynb </w:t>
      </w:r>
      <w:r w:rsidR="005C2944">
        <w:rPr>
          <w:rFonts w:ascii="Times New Roman" w:hAnsi="Times New Roman"/>
          <w:bCs/>
          <w:color w:val="000000" w:themeColor="text1"/>
          <w:sz w:val="24"/>
          <w:szCs w:val="24"/>
        </w:rPr>
        <w:t xml:space="preserve">as a Jupyter notebook in Google Colab or </w:t>
      </w:r>
      <w:r w:rsidR="00DA1DD2">
        <w:rPr>
          <w:rFonts w:ascii="Times New Roman" w:hAnsi="Times New Roman"/>
          <w:bCs/>
          <w:color w:val="000000" w:themeColor="text1"/>
          <w:sz w:val="24"/>
          <w:szCs w:val="24"/>
        </w:rPr>
        <w:t>an</w:t>
      </w:r>
      <w:r w:rsidR="005C2944">
        <w:rPr>
          <w:rFonts w:ascii="Times New Roman" w:hAnsi="Times New Roman"/>
          <w:bCs/>
          <w:color w:val="000000" w:themeColor="text1"/>
          <w:sz w:val="24"/>
          <w:szCs w:val="24"/>
        </w:rPr>
        <w:t xml:space="preserve">other </w:t>
      </w:r>
      <w:r w:rsidR="00DA1DD2">
        <w:rPr>
          <w:rFonts w:ascii="Times New Roman" w:hAnsi="Times New Roman"/>
          <w:bCs/>
          <w:color w:val="000000" w:themeColor="text1"/>
          <w:sz w:val="24"/>
          <w:szCs w:val="24"/>
        </w:rPr>
        <w:t xml:space="preserve">compatible </w:t>
      </w:r>
      <w:r w:rsidR="005C2944">
        <w:rPr>
          <w:rFonts w:ascii="Times New Roman" w:hAnsi="Times New Roman"/>
          <w:bCs/>
          <w:color w:val="000000" w:themeColor="text1"/>
          <w:sz w:val="24"/>
          <w:szCs w:val="24"/>
        </w:rPr>
        <w:t>Jupyter notebook environment.</w:t>
      </w:r>
    </w:p>
    <w:p w14:paraId="2EB831A6" w14:textId="4DDE1505" w:rsidR="001D5BC3" w:rsidRDefault="00466DB9" w:rsidP="00136C9C">
      <w:pPr>
        <w:pStyle w:val="ListParagraph"/>
        <w:widowControl w:val="0"/>
        <w:numPr>
          <w:ilvl w:val="0"/>
          <w:numId w:val="12"/>
        </w:numPr>
        <w:shd w:val="clear" w:color="auto" w:fill="FFFFFF"/>
        <w:suppressAutoHyphens w:val="0"/>
        <w:spacing w:after="120" w:line="240" w:lineRule="auto"/>
        <w:ind w:left="720"/>
        <w:rPr>
          <w:rFonts w:ascii="Times New Roman" w:hAnsi="Times New Roman"/>
          <w:bCs/>
          <w:color w:val="000000" w:themeColor="text1"/>
          <w:sz w:val="24"/>
          <w:szCs w:val="24"/>
        </w:rPr>
      </w:pPr>
      <w:r>
        <w:rPr>
          <w:rFonts w:ascii="Times New Roman" w:hAnsi="Times New Roman"/>
          <w:bCs/>
          <w:color w:val="000000" w:themeColor="text1"/>
          <w:sz w:val="24"/>
          <w:szCs w:val="24"/>
        </w:rPr>
        <w:t>For this assignment, you will use the dataset that you chose in Practice Exercise 1B.</w:t>
      </w:r>
    </w:p>
    <w:p w14:paraId="6B557D2D" w14:textId="4D20C2AB" w:rsidR="001D5BC3" w:rsidRDefault="00466DB9" w:rsidP="00136C9C">
      <w:pPr>
        <w:pStyle w:val="NormalWeb"/>
        <w:numPr>
          <w:ilvl w:val="0"/>
          <w:numId w:val="12"/>
        </w:numPr>
        <w:ind w:left="720"/>
      </w:pPr>
      <w:r>
        <w:t xml:space="preserve">You are to modify the </w:t>
      </w:r>
      <w:r w:rsidR="00DA1DD2">
        <w:rPr>
          <w:bCs/>
          <w:color w:val="000000" w:themeColor="text1"/>
        </w:rPr>
        <w:t>Practice Exercise 1A</w:t>
      </w:r>
      <w:r>
        <w:t xml:space="preserve"> </w:t>
      </w:r>
      <w:r w:rsidR="00DA1DD2">
        <w:t>code to use your chosen dataset with your choice of input variables and output variable/s:</w:t>
      </w:r>
    </w:p>
    <w:p w14:paraId="63D43FF1" w14:textId="422C330E" w:rsidR="00244A64" w:rsidRDefault="00244A64" w:rsidP="00136C9C">
      <w:pPr>
        <w:pStyle w:val="NormalWeb"/>
        <w:numPr>
          <w:ilvl w:val="1"/>
          <w:numId w:val="12"/>
        </w:numPr>
        <w:ind w:left="1080"/>
      </w:pPr>
      <w:r>
        <w:lastRenderedPageBreak/>
        <w:t xml:space="preserve">As per the sample code you will divide your full dataset into training and testing datasets.  </w:t>
      </w:r>
    </w:p>
    <w:p w14:paraId="60A5ED6B" w14:textId="5E39505B" w:rsidR="00244A64" w:rsidRDefault="00222F5C" w:rsidP="00136C9C">
      <w:pPr>
        <w:pStyle w:val="NormalWeb"/>
        <w:numPr>
          <w:ilvl w:val="1"/>
          <w:numId w:val="12"/>
        </w:numPr>
        <w:ind w:left="1080"/>
      </w:pPr>
      <w:r>
        <w:t xml:space="preserve">You will need to </w:t>
      </w:r>
      <w:r w:rsidR="00244A64">
        <w:t xml:space="preserve">have </w:t>
      </w:r>
      <w:r>
        <w:t xml:space="preserve">picked a </w:t>
      </w:r>
      <w:r w:rsidR="00244A64">
        <w:t>categorical output variable</w:t>
      </w:r>
      <w:r>
        <w:t>/</w:t>
      </w:r>
      <w:r w:rsidR="00244A64">
        <w:t>s,</w:t>
      </w:r>
      <w:r>
        <w:t xml:space="preserve"> since your are building a classification model</w:t>
      </w:r>
      <w:r w:rsidR="00244A64">
        <w:t xml:space="preserve">, </w:t>
      </w:r>
      <w:r>
        <w:t xml:space="preserve">and </w:t>
      </w:r>
      <w:r w:rsidR="00244A64">
        <w:t>these need to be mapped to dummy variables using LabelEncoder() and fit_transform() ; see the sample code.</w:t>
      </w:r>
    </w:p>
    <w:p w14:paraId="58921F26" w14:textId="4CBCB58F" w:rsidR="00244A64" w:rsidRDefault="00244A64" w:rsidP="00136C9C">
      <w:pPr>
        <w:pStyle w:val="NormalWeb"/>
        <w:numPr>
          <w:ilvl w:val="1"/>
          <w:numId w:val="12"/>
        </w:numPr>
        <w:ind w:left="1080"/>
      </w:pPr>
      <w:r>
        <w:t>Make sure that as in the sample code you use dropna() to remove any rows with missing data, since SVM’s cannot handle missing data.</w:t>
      </w:r>
    </w:p>
    <w:p w14:paraId="68A8DD77" w14:textId="5239A1C7" w:rsidR="00244A64" w:rsidRDefault="00244A64" w:rsidP="00136C9C">
      <w:pPr>
        <w:pStyle w:val="NormalWeb"/>
        <w:numPr>
          <w:ilvl w:val="1"/>
          <w:numId w:val="12"/>
        </w:numPr>
        <w:ind w:left="1080"/>
      </w:pPr>
      <w:r>
        <w:t>If you have categorical input variables use one-hot encoding.  Assume you have a categorical input variable named body_style, then this is the suggested approach, assuming you fetched your data set using fetch_openml() as in the example</w:t>
      </w:r>
      <w:r w:rsidR="0080347C">
        <w:t xml:space="preserve">: </w:t>
      </w:r>
    </w:p>
    <w:p w14:paraId="0D223794" w14:textId="69A3A91B"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rStyle w:val="kn"/>
          <w:color w:val="007020"/>
          <w:sz w:val="18"/>
          <w:szCs w:val="18"/>
        </w:rPr>
      </w:pPr>
      <w:r w:rsidRPr="00E66FA7">
        <w:rPr>
          <w:rStyle w:val="kn"/>
          <w:color w:val="007020"/>
          <w:sz w:val="18"/>
          <w:szCs w:val="18"/>
        </w:rPr>
        <w:t>#Get rid of any row</w:t>
      </w:r>
      <w:r w:rsidR="00AF0F75">
        <w:rPr>
          <w:rStyle w:val="kn"/>
          <w:color w:val="007020"/>
          <w:sz w:val="18"/>
          <w:szCs w:val="18"/>
        </w:rPr>
        <w:t>s</w:t>
      </w:r>
      <w:r w:rsidRPr="00E66FA7">
        <w:rPr>
          <w:rStyle w:val="kn"/>
          <w:color w:val="007020"/>
          <w:sz w:val="18"/>
          <w:szCs w:val="18"/>
        </w:rPr>
        <w:t xml:space="preserve"> with NA's</w:t>
      </w:r>
    </w:p>
    <w:p w14:paraId="74BAD8DE"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rStyle w:val="kn"/>
          <w:color w:val="007020"/>
          <w:sz w:val="18"/>
          <w:szCs w:val="18"/>
          <w:lang w:val="es-ES"/>
        </w:rPr>
      </w:pPr>
      <w:r w:rsidRPr="00E66FA7">
        <w:rPr>
          <w:rStyle w:val="kn"/>
          <w:color w:val="007020"/>
          <w:sz w:val="18"/>
          <w:szCs w:val="18"/>
          <w:lang w:val="es-ES"/>
        </w:rPr>
        <w:t>dataset.frame = dataset.frame.dropna()</w:t>
      </w:r>
    </w:p>
    <w:p w14:paraId="3F1EAE04"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rStyle w:val="kn"/>
          <w:b/>
          <w:bCs/>
          <w:color w:val="007020"/>
          <w:sz w:val="18"/>
          <w:szCs w:val="18"/>
          <w:lang w:val="es-ES"/>
        </w:rPr>
      </w:pPr>
    </w:p>
    <w:p w14:paraId="1706A28D"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rStyle w:val="kn"/>
          <w:b/>
          <w:bCs/>
          <w:color w:val="007020"/>
          <w:sz w:val="18"/>
          <w:szCs w:val="18"/>
        </w:rPr>
      </w:pPr>
      <w:r w:rsidRPr="00E66FA7">
        <w:rPr>
          <w:rStyle w:val="kn"/>
          <w:b/>
          <w:bCs/>
          <w:color w:val="007020"/>
          <w:sz w:val="18"/>
          <w:szCs w:val="18"/>
        </w:rPr>
        <w:t>#And this is the code you would add:</w:t>
      </w:r>
    </w:p>
    <w:p w14:paraId="7496BF8E"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color w:val="333333"/>
          <w:sz w:val="18"/>
          <w:szCs w:val="18"/>
        </w:rPr>
      </w:pPr>
      <w:r w:rsidRPr="00E66FA7">
        <w:rPr>
          <w:rStyle w:val="kn"/>
          <w:b/>
          <w:bCs/>
          <w:color w:val="007020"/>
          <w:sz w:val="18"/>
          <w:szCs w:val="18"/>
        </w:rPr>
        <w:t>from</w:t>
      </w:r>
      <w:r w:rsidRPr="00E66FA7">
        <w:rPr>
          <w:color w:val="333333"/>
          <w:sz w:val="18"/>
          <w:szCs w:val="18"/>
        </w:rPr>
        <w:t xml:space="preserve"> </w:t>
      </w:r>
      <w:r w:rsidRPr="00E66FA7">
        <w:rPr>
          <w:rStyle w:val="nn"/>
          <w:b/>
          <w:bCs/>
          <w:color w:val="0E84B5"/>
          <w:sz w:val="18"/>
          <w:szCs w:val="18"/>
        </w:rPr>
        <w:t>sklearn.preprocessing</w:t>
      </w:r>
      <w:r w:rsidRPr="00E66FA7">
        <w:rPr>
          <w:color w:val="333333"/>
          <w:sz w:val="18"/>
          <w:szCs w:val="18"/>
        </w:rPr>
        <w:t xml:space="preserve"> </w:t>
      </w:r>
      <w:r w:rsidRPr="00E66FA7">
        <w:rPr>
          <w:rStyle w:val="kn"/>
          <w:b/>
          <w:bCs/>
          <w:color w:val="007020"/>
          <w:sz w:val="18"/>
          <w:szCs w:val="18"/>
        </w:rPr>
        <w:t>import</w:t>
      </w:r>
      <w:r w:rsidRPr="00E66FA7">
        <w:rPr>
          <w:color w:val="333333"/>
          <w:sz w:val="18"/>
          <w:szCs w:val="18"/>
        </w:rPr>
        <w:t xml:space="preserve"> </w:t>
      </w:r>
      <w:r w:rsidRPr="00E66FA7">
        <w:rPr>
          <w:rStyle w:val="n"/>
          <w:color w:val="333333"/>
          <w:sz w:val="18"/>
          <w:szCs w:val="18"/>
        </w:rPr>
        <w:t>OneHotEncoder</w:t>
      </w:r>
    </w:p>
    <w:p w14:paraId="563F9D9A"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color w:val="333333"/>
          <w:sz w:val="18"/>
          <w:szCs w:val="18"/>
        </w:rPr>
      </w:pPr>
    </w:p>
    <w:p w14:paraId="618DEFE4"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color w:val="333333"/>
          <w:sz w:val="18"/>
          <w:szCs w:val="18"/>
        </w:rPr>
      </w:pPr>
      <w:r w:rsidRPr="00E66FA7">
        <w:rPr>
          <w:rStyle w:val="n"/>
          <w:color w:val="333333"/>
          <w:sz w:val="18"/>
          <w:szCs w:val="18"/>
        </w:rPr>
        <w:t>oe_style</w:t>
      </w:r>
      <w:r w:rsidRPr="00E66FA7">
        <w:rPr>
          <w:color w:val="333333"/>
          <w:sz w:val="18"/>
          <w:szCs w:val="18"/>
        </w:rPr>
        <w:t xml:space="preserve"> </w:t>
      </w:r>
      <w:r w:rsidRPr="00E66FA7">
        <w:rPr>
          <w:rStyle w:val="o"/>
          <w:color w:val="666666"/>
          <w:sz w:val="18"/>
          <w:szCs w:val="18"/>
        </w:rPr>
        <w:t>=</w:t>
      </w:r>
      <w:r w:rsidRPr="00E66FA7">
        <w:rPr>
          <w:color w:val="333333"/>
          <w:sz w:val="18"/>
          <w:szCs w:val="18"/>
        </w:rPr>
        <w:t xml:space="preserve"> </w:t>
      </w:r>
      <w:r w:rsidRPr="00E66FA7">
        <w:rPr>
          <w:rStyle w:val="n"/>
          <w:color w:val="333333"/>
          <w:sz w:val="18"/>
          <w:szCs w:val="18"/>
        </w:rPr>
        <w:t>OneHotEncoder</w:t>
      </w:r>
      <w:r w:rsidRPr="00E66FA7">
        <w:rPr>
          <w:rStyle w:val="p"/>
          <w:color w:val="333333"/>
          <w:sz w:val="18"/>
          <w:szCs w:val="18"/>
        </w:rPr>
        <w:t>()</w:t>
      </w:r>
    </w:p>
    <w:p w14:paraId="1D38DA98" w14:textId="77777777" w:rsidR="00E66FA7" w:rsidRP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rPr>
          <w:rStyle w:val="p"/>
          <w:sz w:val="18"/>
          <w:szCs w:val="18"/>
        </w:rPr>
      </w:pPr>
      <w:r w:rsidRPr="00E66FA7">
        <w:rPr>
          <w:rStyle w:val="n"/>
          <w:color w:val="333333"/>
          <w:sz w:val="18"/>
          <w:szCs w:val="18"/>
        </w:rPr>
        <w:t>oe_results</w:t>
      </w:r>
      <w:r w:rsidRPr="00E66FA7">
        <w:rPr>
          <w:color w:val="333333"/>
          <w:sz w:val="18"/>
          <w:szCs w:val="18"/>
        </w:rPr>
        <w:t xml:space="preserve"> </w:t>
      </w:r>
      <w:r w:rsidRPr="00E66FA7">
        <w:rPr>
          <w:rStyle w:val="o"/>
          <w:color w:val="666666"/>
          <w:sz w:val="18"/>
          <w:szCs w:val="18"/>
        </w:rPr>
        <w:t>=</w:t>
      </w:r>
      <w:r w:rsidRPr="00E66FA7">
        <w:rPr>
          <w:color w:val="333333"/>
          <w:sz w:val="18"/>
          <w:szCs w:val="18"/>
        </w:rPr>
        <w:t xml:space="preserve"> </w:t>
      </w:r>
      <w:r w:rsidRPr="00E66FA7">
        <w:rPr>
          <w:rStyle w:val="n"/>
          <w:color w:val="333333"/>
          <w:sz w:val="18"/>
          <w:szCs w:val="18"/>
        </w:rPr>
        <w:t>oe_style</w:t>
      </w:r>
      <w:r w:rsidRPr="00E66FA7">
        <w:rPr>
          <w:rStyle w:val="o"/>
          <w:color w:val="666666"/>
          <w:sz w:val="18"/>
          <w:szCs w:val="18"/>
        </w:rPr>
        <w:t>.</w:t>
      </w:r>
      <w:r w:rsidRPr="00E66FA7">
        <w:rPr>
          <w:rStyle w:val="n"/>
          <w:color w:val="333333"/>
          <w:sz w:val="18"/>
          <w:szCs w:val="18"/>
        </w:rPr>
        <w:t>fit_transform</w:t>
      </w:r>
      <w:r w:rsidRPr="00E66FA7">
        <w:rPr>
          <w:rStyle w:val="p"/>
          <w:color w:val="333333"/>
          <w:sz w:val="18"/>
          <w:szCs w:val="18"/>
        </w:rPr>
        <w:t>(</w:t>
      </w:r>
      <w:r w:rsidRPr="00E66FA7">
        <w:rPr>
          <w:rStyle w:val="n"/>
          <w:sz w:val="18"/>
          <w:szCs w:val="18"/>
        </w:rPr>
        <w:t>dataset</w:t>
      </w:r>
      <w:r w:rsidRPr="00E66FA7">
        <w:rPr>
          <w:rStyle w:val="p"/>
          <w:color w:val="333333"/>
          <w:sz w:val="18"/>
          <w:szCs w:val="18"/>
        </w:rPr>
        <w:t>[[</w:t>
      </w:r>
      <w:r w:rsidRPr="00E66FA7">
        <w:rPr>
          <w:rStyle w:val="s2"/>
          <w:color w:val="4070A0"/>
          <w:sz w:val="18"/>
          <w:szCs w:val="18"/>
        </w:rPr>
        <w:t>"body_style"</w:t>
      </w:r>
      <w:r w:rsidRPr="00E66FA7">
        <w:rPr>
          <w:rStyle w:val="p"/>
          <w:color w:val="333333"/>
          <w:sz w:val="18"/>
          <w:szCs w:val="18"/>
        </w:rPr>
        <w:t>]])</w:t>
      </w:r>
    </w:p>
    <w:p w14:paraId="2926A7C0" w14:textId="77777777" w:rsidR="00E66FA7" w:rsidRDefault="00E66FA7" w:rsidP="00136C9C">
      <w:pPr>
        <w:pStyle w:val="HTMLPreformatted"/>
        <w:pBdr>
          <w:top w:val="single" w:sz="6" w:space="7" w:color="CCCCCC"/>
          <w:left w:val="single" w:sz="36" w:space="15" w:color="999999"/>
          <w:bottom w:val="single" w:sz="6" w:space="7" w:color="CCCCCC"/>
          <w:right w:val="single" w:sz="6" w:space="0" w:color="CCCCCC"/>
        </w:pBdr>
        <w:shd w:val="clear" w:color="auto" w:fill="F0F0F0"/>
        <w:spacing w:after="150"/>
        <w:ind w:left="1440"/>
      </w:pPr>
      <w:r w:rsidRPr="00E66FA7">
        <w:rPr>
          <w:rStyle w:val="n"/>
          <w:sz w:val="18"/>
          <w:szCs w:val="18"/>
        </w:rPr>
        <w:t>dataset</w:t>
      </w:r>
      <w:r w:rsidRPr="00E66FA7">
        <w:rPr>
          <w:color w:val="333333"/>
          <w:sz w:val="18"/>
          <w:szCs w:val="18"/>
        </w:rPr>
        <w:t xml:space="preserve"> </w:t>
      </w:r>
      <w:r w:rsidRPr="00E66FA7">
        <w:rPr>
          <w:rStyle w:val="o"/>
          <w:color w:val="666666"/>
          <w:sz w:val="18"/>
          <w:szCs w:val="18"/>
        </w:rPr>
        <w:t>=</w:t>
      </w:r>
      <w:r w:rsidRPr="00E66FA7">
        <w:rPr>
          <w:color w:val="333333"/>
          <w:sz w:val="18"/>
          <w:szCs w:val="18"/>
        </w:rPr>
        <w:t xml:space="preserve"> </w:t>
      </w:r>
      <w:r w:rsidRPr="00E66FA7">
        <w:rPr>
          <w:rStyle w:val="n"/>
          <w:sz w:val="18"/>
          <w:szCs w:val="18"/>
        </w:rPr>
        <w:t>dataset</w:t>
      </w:r>
      <w:r w:rsidRPr="00E66FA7">
        <w:rPr>
          <w:rStyle w:val="o"/>
          <w:color w:val="666666"/>
          <w:sz w:val="18"/>
          <w:szCs w:val="18"/>
        </w:rPr>
        <w:t>.</w:t>
      </w:r>
      <w:r w:rsidRPr="00E66FA7">
        <w:rPr>
          <w:rStyle w:val="n"/>
          <w:color w:val="333333"/>
          <w:sz w:val="18"/>
          <w:szCs w:val="18"/>
        </w:rPr>
        <w:t>join</w:t>
      </w:r>
      <w:r w:rsidRPr="00E66FA7">
        <w:rPr>
          <w:rStyle w:val="p"/>
          <w:color w:val="333333"/>
          <w:sz w:val="18"/>
          <w:szCs w:val="18"/>
        </w:rPr>
        <w:t>(</w:t>
      </w:r>
      <w:r w:rsidRPr="00E66FA7">
        <w:rPr>
          <w:rStyle w:val="n"/>
          <w:color w:val="333333"/>
          <w:sz w:val="18"/>
          <w:szCs w:val="18"/>
        </w:rPr>
        <w:t>pd</w:t>
      </w:r>
      <w:r w:rsidRPr="00E66FA7">
        <w:rPr>
          <w:rStyle w:val="o"/>
          <w:color w:val="666666"/>
          <w:sz w:val="18"/>
          <w:szCs w:val="18"/>
        </w:rPr>
        <w:t>.</w:t>
      </w:r>
      <w:r w:rsidRPr="00E66FA7">
        <w:rPr>
          <w:rStyle w:val="n"/>
          <w:color w:val="333333"/>
          <w:sz w:val="18"/>
          <w:szCs w:val="18"/>
        </w:rPr>
        <w:t>DataFrame</w:t>
      </w:r>
      <w:r w:rsidRPr="00E66FA7">
        <w:rPr>
          <w:rStyle w:val="p"/>
          <w:color w:val="333333"/>
          <w:sz w:val="18"/>
          <w:szCs w:val="18"/>
        </w:rPr>
        <w:t>(</w:t>
      </w:r>
      <w:r w:rsidRPr="00E66FA7">
        <w:rPr>
          <w:rStyle w:val="n"/>
          <w:color w:val="333333"/>
          <w:sz w:val="18"/>
          <w:szCs w:val="18"/>
        </w:rPr>
        <w:t>oe_results</w:t>
      </w:r>
      <w:r w:rsidRPr="00E66FA7">
        <w:rPr>
          <w:rStyle w:val="o"/>
          <w:color w:val="666666"/>
          <w:sz w:val="18"/>
          <w:szCs w:val="18"/>
        </w:rPr>
        <w:t>.</w:t>
      </w:r>
      <w:r w:rsidRPr="00E66FA7">
        <w:rPr>
          <w:rStyle w:val="n"/>
          <w:color w:val="333333"/>
          <w:sz w:val="18"/>
          <w:szCs w:val="18"/>
        </w:rPr>
        <w:t>toarray</w:t>
      </w:r>
      <w:r w:rsidRPr="00E66FA7">
        <w:rPr>
          <w:rStyle w:val="p"/>
          <w:color w:val="333333"/>
          <w:sz w:val="18"/>
          <w:szCs w:val="18"/>
        </w:rPr>
        <w:t>(),</w:t>
      </w:r>
      <w:r w:rsidRPr="00E66FA7">
        <w:rPr>
          <w:color w:val="333333"/>
          <w:sz w:val="18"/>
          <w:szCs w:val="18"/>
        </w:rPr>
        <w:t xml:space="preserve"> </w:t>
      </w:r>
      <w:r w:rsidRPr="00E66FA7">
        <w:rPr>
          <w:rStyle w:val="n"/>
          <w:color w:val="333333"/>
          <w:sz w:val="18"/>
          <w:szCs w:val="18"/>
        </w:rPr>
        <w:t>columns</w:t>
      </w:r>
      <w:r w:rsidRPr="00E66FA7">
        <w:rPr>
          <w:rStyle w:val="o"/>
          <w:color w:val="666666"/>
          <w:sz w:val="18"/>
          <w:szCs w:val="18"/>
        </w:rPr>
        <w:t>=</w:t>
      </w:r>
      <w:r w:rsidRPr="00E66FA7">
        <w:rPr>
          <w:rStyle w:val="n"/>
          <w:color w:val="333333"/>
          <w:sz w:val="18"/>
          <w:szCs w:val="18"/>
        </w:rPr>
        <w:t>oe_style</w:t>
      </w:r>
      <w:r w:rsidRPr="00E66FA7">
        <w:rPr>
          <w:rStyle w:val="o"/>
          <w:color w:val="666666"/>
          <w:sz w:val="18"/>
          <w:szCs w:val="18"/>
        </w:rPr>
        <w:t>.</w:t>
      </w:r>
      <w:r w:rsidRPr="00E66FA7">
        <w:rPr>
          <w:rStyle w:val="n"/>
          <w:color w:val="333333"/>
          <w:sz w:val="18"/>
          <w:szCs w:val="18"/>
        </w:rPr>
        <w:t>categories</w:t>
      </w:r>
      <w:r>
        <w:rPr>
          <w:rStyle w:val="n"/>
          <w:color w:val="333333"/>
          <w:sz w:val="21"/>
          <w:szCs w:val="21"/>
        </w:rPr>
        <w:t>_</w:t>
      </w:r>
      <w:r>
        <w:rPr>
          <w:rStyle w:val="p"/>
          <w:color w:val="333333"/>
          <w:sz w:val="21"/>
          <w:szCs w:val="21"/>
        </w:rPr>
        <w:t>))</w:t>
      </w:r>
    </w:p>
    <w:p w14:paraId="0494A908" w14:textId="223E59B2" w:rsidR="00244A64" w:rsidRDefault="00E66FA7" w:rsidP="00136C9C">
      <w:pPr>
        <w:pStyle w:val="NormalWeb"/>
        <w:numPr>
          <w:ilvl w:val="1"/>
          <w:numId w:val="12"/>
        </w:numPr>
        <w:ind w:left="1080"/>
      </w:pPr>
      <w:r>
        <w:t xml:space="preserve">For reference and more ideas see: </w:t>
      </w:r>
      <w:hyperlink r:id="rId7" w:history="1">
        <w:r w:rsidRPr="00B55649">
          <w:rPr>
            <w:rStyle w:val="Hyperlink"/>
          </w:rPr>
          <w:t>https://pbpython.com/categorical-encoding.html</w:t>
        </w:r>
      </w:hyperlink>
      <w:r>
        <w:t xml:space="preserve"> and focus on the ScikitLearn OneHotEncoder section.</w:t>
      </w:r>
    </w:p>
    <w:p w14:paraId="31D8D973" w14:textId="310A3DB5" w:rsidR="00244A64" w:rsidRPr="00CD31CB" w:rsidRDefault="00244A64" w:rsidP="00136C9C">
      <w:pPr>
        <w:pStyle w:val="NormalWeb"/>
        <w:numPr>
          <w:ilvl w:val="0"/>
          <w:numId w:val="12"/>
        </w:numPr>
        <w:ind w:left="720"/>
      </w:pPr>
      <w:r w:rsidRPr="00244A64">
        <w:rPr>
          <w:bCs/>
          <w:color w:val="000000" w:themeColor="text1"/>
        </w:rPr>
        <w:t>Run the code to</w:t>
      </w:r>
      <w:r w:rsidR="001D5BC3" w:rsidRPr="00244A64">
        <w:rPr>
          <w:bCs/>
          <w:color w:val="000000" w:themeColor="text1"/>
        </w:rPr>
        <w:t xml:space="preserve"> fit </w:t>
      </w:r>
      <w:r w:rsidRPr="00244A64">
        <w:rPr>
          <w:bCs/>
          <w:color w:val="000000" w:themeColor="text1"/>
        </w:rPr>
        <w:t xml:space="preserve">your SVM </w:t>
      </w:r>
      <w:r w:rsidR="001D5BC3" w:rsidRPr="00244A64">
        <w:rPr>
          <w:bCs/>
          <w:color w:val="000000" w:themeColor="text1"/>
        </w:rPr>
        <w:t>model</w:t>
      </w:r>
      <w:r w:rsidR="0053690B">
        <w:rPr>
          <w:bCs/>
          <w:color w:val="000000" w:themeColor="text1"/>
        </w:rPr>
        <w:t xml:space="preserve"> and record the results.</w:t>
      </w:r>
      <w:r w:rsidR="00674C86">
        <w:rPr>
          <w:bCs/>
          <w:color w:val="000000" w:themeColor="text1"/>
        </w:rPr>
        <w:t xml:space="preserve">  Try with different kernel and </w:t>
      </w:r>
      <w:r w:rsidR="00674C86" w:rsidRPr="00674C86">
        <w:rPr>
          <w:bCs/>
          <w:color w:val="000000" w:themeColor="text1"/>
        </w:rPr>
        <w:t>decision_function_shape</w:t>
      </w:r>
      <w:r w:rsidR="00674C86">
        <w:rPr>
          <w:bCs/>
          <w:color w:val="000000" w:themeColor="text1"/>
        </w:rPr>
        <w:t xml:space="preserve"> parameters in the </w:t>
      </w:r>
      <w:r w:rsidR="00674C86" w:rsidRPr="00674C86">
        <w:rPr>
          <w:bCs/>
          <w:color w:val="000000" w:themeColor="text1"/>
        </w:rPr>
        <w:t>svm.SVC</w:t>
      </w:r>
      <w:r w:rsidR="00674C86">
        <w:rPr>
          <w:bCs/>
          <w:color w:val="000000" w:themeColor="text1"/>
        </w:rPr>
        <w:t xml:space="preserve">() function. </w:t>
      </w:r>
    </w:p>
    <w:p w14:paraId="5A843A15" w14:textId="77777777" w:rsidR="00136C9C" w:rsidRPr="00136C9C" w:rsidRDefault="00CD31CB" w:rsidP="00136C9C">
      <w:pPr>
        <w:pStyle w:val="NormalWeb"/>
        <w:numPr>
          <w:ilvl w:val="0"/>
          <w:numId w:val="12"/>
        </w:numPr>
        <w:ind w:left="720"/>
      </w:pPr>
      <w:r>
        <w:rPr>
          <w:bCs/>
          <w:color w:val="000000" w:themeColor="text1"/>
        </w:rPr>
        <w:t>Submit your python code from steps 3) to 4) as well as a text file with the output of your program.</w:t>
      </w:r>
    </w:p>
    <w:p w14:paraId="2DAA8EE7" w14:textId="3D3E636C" w:rsidR="00136C9C" w:rsidRDefault="00136C9C" w:rsidP="00136C9C">
      <w:pPr>
        <w:pStyle w:val="NormalWeb"/>
        <w:numPr>
          <w:ilvl w:val="0"/>
          <w:numId w:val="12"/>
        </w:numPr>
      </w:pPr>
      <w:r>
        <w:rPr>
          <w:b/>
          <w:bCs/>
          <w:color w:val="000000" w:themeColor="text1"/>
        </w:rPr>
        <w:t>Technical Report</w:t>
      </w:r>
      <w:r w:rsidR="00CD31CB" w:rsidRPr="00136C9C">
        <w:rPr>
          <w:b/>
          <w:bCs/>
          <w:color w:val="000000" w:themeColor="text1"/>
        </w:rPr>
        <w:t>:</w:t>
      </w:r>
    </w:p>
    <w:p w14:paraId="2949FC3A" w14:textId="560C3719" w:rsidR="001D5BC3" w:rsidRPr="00244A64" w:rsidRDefault="001D5BC3" w:rsidP="00136C9C">
      <w:pPr>
        <w:pStyle w:val="NormalWeb"/>
        <w:numPr>
          <w:ilvl w:val="1"/>
          <w:numId w:val="12"/>
        </w:numPr>
      </w:pPr>
      <w:r w:rsidRPr="00136C9C">
        <w:rPr>
          <w:bCs/>
          <w:color w:val="000000" w:themeColor="text1"/>
        </w:rPr>
        <w:t>Document your findings and analysis in a technical report using the template that accompanies these instructions.</w:t>
      </w:r>
    </w:p>
    <w:p w14:paraId="165E0CB9" w14:textId="77777777" w:rsidR="001D5BC3" w:rsidRDefault="001D5BC3" w:rsidP="001D5BC3">
      <w:pPr>
        <w:shd w:val="clear" w:color="auto" w:fill="FFFFFF"/>
        <w:spacing w:after="0" w:line="240" w:lineRule="auto"/>
        <w:rPr>
          <w:rFonts w:ascii="Times New Roman" w:hAnsi="Times New Roman"/>
          <w:b/>
          <w:color w:val="000000" w:themeColor="text1"/>
          <w:sz w:val="24"/>
          <w:szCs w:val="24"/>
        </w:rPr>
      </w:pPr>
    </w:p>
    <w:p w14:paraId="311ACBE8" w14:textId="7E0DD7A2" w:rsidR="001D5BC3" w:rsidRDefault="001D5BC3" w:rsidP="001D5BC3">
      <w:pPr>
        <w:pStyle w:val="ListParagraph"/>
        <w:numPr>
          <w:ilvl w:val="0"/>
          <w:numId w:val="1"/>
        </w:numPr>
        <w:shd w:val="clear" w:color="auto" w:fill="FFFFFF"/>
        <w:suppressAutoHyphens w:val="0"/>
        <w:spacing w:after="150" w:line="300" w:lineRule="atLeast"/>
        <w:rPr>
          <w:rFonts w:ascii="Times New Roman" w:hAnsi="Times New Roman"/>
          <w:b/>
          <w:bCs/>
          <w:color w:val="000000" w:themeColor="text1"/>
          <w:sz w:val="24"/>
          <w:szCs w:val="24"/>
        </w:rPr>
      </w:pPr>
      <w:r>
        <w:rPr>
          <w:rFonts w:ascii="Times New Roman" w:hAnsi="Times New Roman"/>
          <w:b/>
          <w:bCs/>
          <w:color w:val="000000" w:themeColor="text1"/>
          <w:sz w:val="24"/>
          <w:szCs w:val="24"/>
        </w:rPr>
        <w:t>Deliverables with critical areas:</w:t>
      </w:r>
    </w:p>
    <w:p w14:paraId="741666D9" w14:textId="14EA0C03" w:rsidR="00A43704" w:rsidRDefault="008B0CC7" w:rsidP="00A43704">
      <w:pPr>
        <w:widowControl w:val="0"/>
        <w:shd w:val="clear" w:color="auto" w:fill="FFFFFF"/>
        <w:suppressAutoHyphens w:val="0"/>
        <w:spacing w:after="120" w:line="240" w:lineRule="auto"/>
        <w:rPr>
          <w:rFonts w:ascii="Times New Roman" w:hAnsi="Times New Roman"/>
          <w:color w:val="000000" w:themeColor="text1"/>
          <w:sz w:val="24"/>
          <w:szCs w:val="24"/>
        </w:rPr>
      </w:pPr>
      <w:r w:rsidRPr="00C81A03">
        <w:rPr>
          <w:rFonts w:ascii="Times New Roman" w:hAnsi="Times New Roman"/>
          <w:b/>
          <w:color w:val="000000" w:themeColor="text1"/>
          <w:sz w:val="24"/>
          <w:szCs w:val="24"/>
          <w:u w:val="single"/>
        </w:rPr>
        <w:lastRenderedPageBreak/>
        <w:t xml:space="preserve">Python </w:t>
      </w:r>
      <w:r w:rsidR="00A43704" w:rsidRPr="00C81A03">
        <w:rPr>
          <w:rFonts w:ascii="Times New Roman" w:hAnsi="Times New Roman"/>
          <w:b/>
          <w:color w:val="000000" w:themeColor="text1"/>
          <w:sz w:val="24"/>
          <w:szCs w:val="24"/>
          <w:u w:val="single"/>
        </w:rPr>
        <w:t>Cod</w:t>
      </w:r>
      <w:r w:rsidRPr="00C81A03">
        <w:rPr>
          <w:rFonts w:ascii="Times New Roman" w:hAnsi="Times New Roman"/>
          <w:b/>
          <w:color w:val="000000" w:themeColor="text1"/>
          <w:sz w:val="24"/>
          <w:szCs w:val="24"/>
          <w:u w:val="single"/>
        </w:rPr>
        <w:t>e</w:t>
      </w:r>
      <w:r w:rsidR="00A43704" w:rsidRPr="00C81A03">
        <w:rPr>
          <w:rFonts w:ascii="Times New Roman" w:hAnsi="Times New Roman"/>
          <w:b/>
          <w:color w:val="000000" w:themeColor="text1"/>
          <w:sz w:val="24"/>
          <w:szCs w:val="24"/>
          <w:u w:val="single"/>
        </w:rPr>
        <w:t xml:space="preserve"> and Output</w:t>
      </w:r>
      <w:r w:rsidR="00EE0314">
        <w:rPr>
          <w:rFonts w:ascii="Times New Roman" w:hAnsi="Times New Roman"/>
          <w:b/>
          <w:color w:val="000000" w:themeColor="text1"/>
          <w:sz w:val="24"/>
          <w:szCs w:val="24"/>
          <w:u w:val="single"/>
        </w:rPr>
        <w:t xml:space="preserve"> (</w:t>
      </w:r>
      <w:r w:rsidR="000E23B7">
        <w:rPr>
          <w:rFonts w:ascii="Times New Roman" w:hAnsi="Times New Roman"/>
          <w:b/>
          <w:color w:val="000000" w:themeColor="text1"/>
          <w:sz w:val="24"/>
          <w:szCs w:val="24"/>
          <w:u w:val="single"/>
        </w:rPr>
        <w:t>4</w:t>
      </w:r>
      <w:r w:rsidR="00EE0314">
        <w:rPr>
          <w:rFonts w:ascii="Times New Roman" w:hAnsi="Times New Roman"/>
          <w:b/>
          <w:color w:val="000000" w:themeColor="text1"/>
          <w:sz w:val="24"/>
          <w:szCs w:val="24"/>
          <w:u w:val="single"/>
        </w:rPr>
        <w:t>0%)</w:t>
      </w:r>
      <w:r w:rsidR="00A43704">
        <w:rPr>
          <w:rFonts w:ascii="Times New Roman" w:hAnsi="Times New Roman"/>
          <w:color w:val="000000" w:themeColor="text1"/>
          <w:sz w:val="24"/>
          <w:szCs w:val="24"/>
        </w:rPr>
        <w:t xml:space="preserve">: In addition to any python code that you may include in the Appendix, you should submit all your python script as a separate file when you submit the assignment to LEO.  Also submit a text file with all the output from your program.  Adding </w:t>
      </w:r>
      <w:r w:rsidR="00EE0314">
        <w:rPr>
          <w:rFonts w:ascii="Times New Roman" w:hAnsi="Times New Roman"/>
          <w:color w:val="000000" w:themeColor="text1"/>
          <w:sz w:val="24"/>
          <w:szCs w:val="24"/>
        </w:rPr>
        <w:t xml:space="preserve">some useful </w:t>
      </w:r>
      <w:r w:rsidR="00A43704">
        <w:rPr>
          <w:rFonts w:ascii="Times New Roman" w:hAnsi="Times New Roman"/>
          <w:color w:val="000000" w:themeColor="text1"/>
          <w:sz w:val="24"/>
          <w:szCs w:val="24"/>
        </w:rPr>
        <w:t>comments to your code (start</w:t>
      </w:r>
      <w:r w:rsidR="00EE0314">
        <w:rPr>
          <w:rFonts w:ascii="Times New Roman" w:hAnsi="Times New Roman"/>
          <w:color w:val="000000" w:themeColor="text1"/>
          <w:sz w:val="24"/>
          <w:szCs w:val="24"/>
        </w:rPr>
        <w:t>ing</w:t>
      </w:r>
      <w:r w:rsidR="00A43704">
        <w:rPr>
          <w:rFonts w:ascii="Times New Roman" w:hAnsi="Times New Roman"/>
          <w:color w:val="000000" w:themeColor="text1"/>
          <w:sz w:val="24"/>
          <w:szCs w:val="24"/>
        </w:rPr>
        <w:t xml:space="preserve"> with ‘#’</w:t>
      </w:r>
      <w:r w:rsidR="00EE0314">
        <w:rPr>
          <w:rFonts w:ascii="Times New Roman" w:hAnsi="Times New Roman"/>
          <w:color w:val="000000" w:themeColor="text1"/>
          <w:sz w:val="24"/>
          <w:szCs w:val="24"/>
        </w:rPr>
        <w:t xml:space="preserve">) </w:t>
      </w:r>
      <w:r w:rsidR="00A43704">
        <w:rPr>
          <w:rFonts w:ascii="Times New Roman" w:hAnsi="Times New Roman"/>
          <w:color w:val="000000" w:themeColor="text1"/>
          <w:sz w:val="24"/>
          <w:szCs w:val="24"/>
        </w:rPr>
        <w:t xml:space="preserve"> will increase your grade in this section.</w:t>
      </w:r>
    </w:p>
    <w:p w14:paraId="0B1A38F1" w14:textId="1145F726" w:rsidR="00C81A03" w:rsidRPr="00C81A03" w:rsidRDefault="00C81A03" w:rsidP="00A43704">
      <w:pPr>
        <w:widowControl w:val="0"/>
        <w:shd w:val="clear" w:color="auto" w:fill="FFFFFF"/>
        <w:suppressAutoHyphens w:val="0"/>
        <w:spacing w:after="120" w:line="240" w:lineRule="auto"/>
        <w:rPr>
          <w:rFonts w:ascii="Times New Roman" w:hAnsi="Times New Roman"/>
          <w:b/>
          <w:bCs/>
          <w:color w:val="000000" w:themeColor="text1"/>
          <w:sz w:val="24"/>
          <w:szCs w:val="24"/>
          <w:u w:val="single"/>
        </w:rPr>
      </w:pPr>
      <w:r w:rsidRPr="00C81A03">
        <w:rPr>
          <w:rFonts w:ascii="Times New Roman" w:hAnsi="Times New Roman"/>
          <w:b/>
          <w:bCs/>
          <w:color w:val="000000" w:themeColor="text1"/>
          <w:sz w:val="24"/>
          <w:szCs w:val="24"/>
          <w:u w:val="single"/>
        </w:rPr>
        <w:t>Technical Report</w:t>
      </w:r>
      <w:r w:rsidR="00EE0314">
        <w:rPr>
          <w:rFonts w:ascii="Times New Roman" w:hAnsi="Times New Roman"/>
          <w:b/>
          <w:bCs/>
          <w:color w:val="000000" w:themeColor="text1"/>
          <w:sz w:val="24"/>
          <w:szCs w:val="24"/>
          <w:u w:val="single"/>
        </w:rPr>
        <w:t>(</w:t>
      </w:r>
      <w:r w:rsidR="000E23B7">
        <w:rPr>
          <w:rFonts w:ascii="Times New Roman" w:hAnsi="Times New Roman"/>
          <w:b/>
          <w:bCs/>
          <w:color w:val="000000" w:themeColor="text1"/>
          <w:sz w:val="24"/>
          <w:szCs w:val="24"/>
          <w:u w:val="single"/>
        </w:rPr>
        <w:t>6</w:t>
      </w:r>
      <w:r w:rsidR="00EE0314">
        <w:rPr>
          <w:rFonts w:ascii="Times New Roman" w:hAnsi="Times New Roman"/>
          <w:b/>
          <w:bCs/>
          <w:color w:val="000000" w:themeColor="text1"/>
          <w:sz w:val="24"/>
          <w:szCs w:val="24"/>
          <w:u w:val="single"/>
        </w:rPr>
        <w:t>0%)</w:t>
      </w:r>
      <w:r w:rsidRPr="00C81A03">
        <w:rPr>
          <w:rFonts w:ascii="Times New Roman" w:hAnsi="Times New Roman"/>
          <w:b/>
          <w:bCs/>
          <w:color w:val="000000" w:themeColor="text1"/>
          <w:sz w:val="24"/>
          <w:szCs w:val="24"/>
          <w:u w:val="single"/>
        </w:rPr>
        <w:t>:</w:t>
      </w:r>
    </w:p>
    <w:p w14:paraId="6C0D4DAF" w14:textId="77777777" w:rsidR="001D5BC3" w:rsidRDefault="001D5BC3" w:rsidP="001D5BC3">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Overview</w:t>
      </w:r>
      <w:r>
        <w:rPr>
          <w:rFonts w:ascii="Times New Roman" w:hAnsi="Times New Roman"/>
          <w:color w:val="000000" w:themeColor="text1"/>
          <w:sz w:val="24"/>
          <w:szCs w:val="24"/>
        </w:rPr>
        <w:t>: areas to address:</w:t>
      </w:r>
    </w:p>
    <w:p w14:paraId="556A1A93" w14:textId="77777777" w:rsidR="001D5BC3" w:rsidRDefault="001D5BC3" w:rsidP="001D5BC3">
      <w:pPr>
        <w:pStyle w:val="ListParagraph"/>
        <w:widowControl w:val="0"/>
        <w:numPr>
          <w:ilvl w:val="0"/>
          <w:numId w:val="3"/>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Problem Domain</w:t>
      </w:r>
      <w:r>
        <w:rPr>
          <w:rFonts w:ascii="Times New Roman" w:hAnsi="Times New Roman"/>
          <w:color w:val="000000" w:themeColor="text1"/>
          <w:sz w:val="24"/>
          <w:szCs w:val="24"/>
        </w:rPr>
        <w:t>: give some background and context about the problem domain (application area). For instance, if you are doing the analysis for predicting heart disease, provide some context about the disease and include some interesting statistics about it. Also, discuss how the method is relevant for the chosen problem.</w:t>
      </w:r>
    </w:p>
    <w:p w14:paraId="628A57BC" w14:textId="2A015B13" w:rsidR="001D5BC3" w:rsidRDefault="001D5BC3" w:rsidP="001D5BC3">
      <w:pPr>
        <w:pStyle w:val="ListParagraph"/>
        <w:widowControl w:val="0"/>
        <w:numPr>
          <w:ilvl w:val="0"/>
          <w:numId w:val="3"/>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Objective</w:t>
      </w:r>
      <w:r>
        <w:rPr>
          <w:rFonts w:ascii="Times New Roman" w:hAnsi="Times New Roman"/>
          <w:color w:val="000000" w:themeColor="text1"/>
          <w:sz w:val="24"/>
          <w:szCs w:val="24"/>
        </w:rPr>
        <w:t xml:space="preserve">: clearly state the objective of the analysis in relation to the kind of algorithm you are employing. Use specific language as to what question(s) you are trying to answer using the specific analysis/modeling type. </w:t>
      </w:r>
      <w:r w:rsidR="00500B5E">
        <w:rPr>
          <w:rFonts w:ascii="Times New Roman" w:hAnsi="Times New Roman"/>
          <w:color w:val="000000" w:themeColor="text1"/>
          <w:sz w:val="24"/>
          <w:szCs w:val="24"/>
        </w:rPr>
        <w:t xml:space="preserve">  Your answers will depend on your choice of input and output variables.</w:t>
      </w:r>
    </w:p>
    <w:p w14:paraId="7054BB6F" w14:textId="77777777" w:rsidR="001D5BC3" w:rsidRDefault="001D5BC3" w:rsidP="001D5BC3">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Analysis</w:t>
      </w:r>
      <w:r>
        <w:rPr>
          <w:rFonts w:ascii="Times New Roman" w:hAnsi="Times New Roman"/>
          <w:color w:val="000000" w:themeColor="text1"/>
          <w:sz w:val="24"/>
          <w:szCs w:val="24"/>
        </w:rPr>
        <w:t>: areas to address:</w:t>
      </w:r>
    </w:p>
    <w:p w14:paraId="7DA77FFD" w14:textId="77777777" w:rsidR="001D5BC3" w:rsidRDefault="001D5BC3" w:rsidP="001D5BC3">
      <w:pPr>
        <w:pStyle w:val="ListParagraph"/>
        <w:widowControl w:val="0"/>
        <w:numPr>
          <w:ilvl w:val="0"/>
          <w:numId w:val="4"/>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Exploratory Analysis</w:t>
      </w:r>
      <w:r>
        <w:rPr>
          <w:rFonts w:ascii="Times New Roman" w:hAnsi="Times New Roman"/>
          <w:color w:val="000000" w:themeColor="text1"/>
          <w:sz w:val="24"/>
          <w:szCs w:val="24"/>
        </w:rPr>
        <w:t xml:space="preserve">: describe the data including the source, the collection method and variables. Perform exploratory analysis. Also, select few key variables (including the target variable for supervised learning) and study their distributions using plots such as histograms, box plot, bar chart, etc. </w:t>
      </w:r>
    </w:p>
    <w:p w14:paraId="1DE6180E" w14:textId="5A7D9C4E" w:rsidR="001D5BC3" w:rsidRDefault="001D5BC3" w:rsidP="001D5BC3">
      <w:pPr>
        <w:pStyle w:val="ListParagraph"/>
        <w:widowControl w:val="0"/>
        <w:numPr>
          <w:ilvl w:val="0"/>
          <w:numId w:val="4"/>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Preprocessing</w:t>
      </w:r>
      <w:r>
        <w:rPr>
          <w:rFonts w:ascii="Times New Roman" w:hAnsi="Times New Roman"/>
          <w:color w:val="000000" w:themeColor="text1"/>
          <w:sz w:val="24"/>
          <w:szCs w:val="24"/>
        </w:rPr>
        <w:t xml:space="preserve">: </w:t>
      </w:r>
      <w:r w:rsidR="00C6118A">
        <w:rPr>
          <w:rFonts w:ascii="Times New Roman" w:hAnsi="Times New Roman"/>
          <w:color w:val="000000" w:themeColor="text1"/>
          <w:sz w:val="24"/>
          <w:szCs w:val="24"/>
        </w:rPr>
        <w:t>describe how you prepared the data especially for categorical inputs and categorical outputs.</w:t>
      </w:r>
    </w:p>
    <w:p w14:paraId="1F359067" w14:textId="7792FB4C" w:rsidR="001D5BC3" w:rsidRDefault="001D5BC3" w:rsidP="001D5BC3">
      <w:pPr>
        <w:pStyle w:val="ListParagraph"/>
        <w:widowControl w:val="0"/>
        <w:numPr>
          <w:ilvl w:val="0"/>
          <w:numId w:val="4"/>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Model Fitting</w:t>
      </w:r>
      <w:r>
        <w:rPr>
          <w:rFonts w:ascii="Times New Roman" w:hAnsi="Times New Roman"/>
          <w:color w:val="000000" w:themeColor="text1"/>
          <w:sz w:val="24"/>
          <w:szCs w:val="24"/>
        </w:rPr>
        <w:t xml:space="preserve">: </w:t>
      </w:r>
      <w:r w:rsidRPr="00674C86">
        <w:rPr>
          <w:rFonts w:ascii="Times New Roman" w:hAnsi="Times New Roman"/>
          <w:color w:val="000000" w:themeColor="text1"/>
          <w:sz w:val="24"/>
          <w:szCs w:val="24"/>
        </w:rPr>
        <w:t>explain the key steps and activities you perform to fit the model. Experiment (as appropriate) with parameters tuning</w:t>
      </w:r>
      <w:r w:rsidR="00674C86" w:rsidRPr="00674C86">
        <w:rPr>
          <w:rFonts w:ascii="Times New Roman" w:hAnsi="Times New Roman"/>
          <w:color w:val="000000" w:themeColor="text1"/>
          <w:sz w:val="24"/>
          <w:szCs w:val="24"/>
        </w:rPr>
        <w:t xml:space="preserve">: </w:t>
      </w:r>
      <w:r w:rsidR="00674C86" w:rsidRPr="00674C86">
        <w:rPr>
          <w:rFonts w:ascii="Times New Roman" w:hAnsi="Times New Roman"/>
          <w:bCs/>
          <w:color w:val="000000" w:themeColor="text1"/>
          <w:sz w:val="24"/>
          <w:szCs w:val="24"/>
        </w:rPr>
        <w:t>kernel and decision_function_shape parameters in the svm.SVC() function</w:t>
      </w:r>
      <w:r w:rsidR="00674C86" w:rsidRPr="00674C86">
        <w:rPr>
          <w:rFonts w:ascii="Times New Roman" w:hAnsi="Times New Roman"/>
          <w:color w:val="000000" w:themeColor="text1"/>
          <w:sz w:val="24"/>
          <w:szCs w:val="24"/>
        </w:rPr>
        <w:t xml:space="preserve">.  </w:t>
      </w:r>
      <w:r w:rsidRPr="00674C86">
        <w:rPr>
          <w:rFonts w:ascii="Times New Roman" w:hAnsi="Times New Roman"/>
          <w:color w:val="000000" w:themeColor="text1"/>
          <w:sz w:val="24"/>
          <w:szCs w:val="24"/>
        </w:rPr>
        <w:t>This is key, what separates highly accurate model from a less accurate ones is the amount of performance tuning performed.</w:t>
      </w:r>
      <w:r>
        <w:rPr>
          <w:rFonts w:ascii="Times New Roman" w:hAnsi="Times New Roman"/>
          <w:color w:val="000000" w:themeColor="text1"/>
          <w:sz w:val="24"/>
          <w:szCs w:val="24"/>
        </w:rPr>
        <w:t xml:space="preserve"> </w:t>
      </w:r>
    </w:p>
    <w:p w14:paraId="64F1858D" w14:textId="77777777" w:rsidR="001D5BC3" w:rsidRDefault="001D5BC3" w:rsidP="001D5BC3">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Results</w:t>
      </w:r>
      <w:r>
        <w:rPr>
          <w:rFonts w:ascii="Times New Roman" w:hAnsi="Times New Roman"/>
          <w:color w:val="000000" w:themeColor="text1"/>
          <w:sz w:val="24"/>
          <w:szCs w:val="24"/>
        </w:rPr>
        <w:t>: areas to address:</w:t>
      </w:r>
    </w:p>
    <w:p w14:paraId="209D4CAA" w14:textId="700655B9" w:rsidR="001D5BC3" w:rsidRDefault="001D5BC3" w:rsidP="001D5BC3">
      <w:pPr>
        <w:pStyle w:val="ListParagraph"/>
        <w:widowControl w:val="0"/>
        <w:numPr>
          <w:ilvl w:val="0"/>
          <w:numId w:val="5"/>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Model Properties:</w:t>
      </w:r>
      <w:r>
        <w:rPr>
          <w:rFonts w:ascii="Times New Roman" w:hAnsi="Times New Roman"/>
          <w:color w:val="000000" w:themeColor="text1"/>
          <w:sz w:val="24"/>
          <w:szCs w:val="24"/>
        </w:rPr>
        <w:t xml:space="preserve"> explain the components of the fitted model and their characteristics. Leverage functions to summarize the model properties. Also, leverage visualization as </w:t>
      </w:r>
      <w:r w:rsidR="00500B5E">
        <w:rPr>
          <w:rFonts w:ascii="Times New Roman" w:hAnsi="Times New Roman"/>
          <w:color w:val="000000" w:themeColor="text1"/>
          <w:sz w:val="24"/>
          <w:szCs w:val="24"/>
        </w:rPr>
        <w:t>possible</w:t>
      </w:r>
      <w:r>
        <w:rPr>
          <w:rFonts w:ascii="Times New Roman" w:hAnsi="Times New Roman"/>
          <w:color w:val="000000" w:themeColor="text1"/>
          <w:sz w:val="24"/>
          <w:szCs w:val="24"/>
        </w:rPr>
        <w:t>.</w:t>
      </w:r>
    </w:p>
    <w:p w14:paraId="4D92D273" w14:textId="77777777" w:rsidR="001D5BC3" w:rsidRDefault="001D5BC3" w:rsidP="001D5BC3">
      <w:pPr>
        <w:pStyle w:val="ListParagraph"/>
        <w:widowControl w:val="0"/>
        <w:numPr>
          <w:ilvl w:val="0"/>
          <w:numId w:val="5"/>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Output Interpretation</w:t>
      </w:r>
      <w:r>
        <w:rPr>
          <w:rFonts w:ascii="Times New Roman" w:hAnsi="Times New Roman"/>
          <w:color w:val="000000" w:themeColor="text1"/>
          <w:sz w:val="24"/>
          <w:szCs w:val="24"/>
        </w:rPr>
        <w:t xml:space="preserve">: explain the result and interpret the final model output using terms that reflect the application area and in relation to the stated objective. This is where you check whether or not the stated objective is met. </w:t>
      </w:r>
    </w:p>
    <w:p w14:paraId="14A06491" w14:textId="7525F9C7" w:rsidR="001D5BC3" w:rsidRDefault="001D5BC3" w:rsidP="001D5BC3">
      <w:pPr>
        <w:pStyle w:val="ListParagraph"/>
        <w:widowControl w:val="0"/>
        <w:numPr>
          <w:ilvl w:val="0"/>
          <w:numId w:val="5"/>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Evaluation</w:t>
      </w:r>
      <w:r>
        <w:rPr>
          <w:rFonts w:ascii="Times New Roman" w:hAnsi="Times New Roman"/>
          <w:color w:val="000000" w:themeColor="text1"/>
          <w:sz w:val="24"/>
          <w:szCs w:val="24"/>
        </w:rPr>
        <w:t xml:space="preserve">: </w:t>
      </w:r>
      <w:r w:rsidR="00500B5E">
        <w:rPr>
          <w:rFonts w:ascii="Times New Roman" w:hAnsi="Times New Roman"/>
          <w:color w:val="000000" w:themeColor="text1"/>
          <w:sz w:val="24"/>
          <w:szCs w:val="24"/>
        </w:rPr>
        <w:t xml:space="preserve">describe the </w:t>
      </w:r>
      <w:r>
        <w:rPr>
          <w:rFonts w:ascii="Times New Roman" w:hAnsi="Times New Roman"/>
          <w:color w:val="000000" w:themeColor="text1"/>
          <w:sz w:val="24"/>
          <w:szCs w:val="24"/>
        </w:rPr>
        <w:t>metrics</w:t>
      </w:r>
      <w:r w:rsidR="00500B5E">
        <w:rPr>
          <w:rFonts w:ascii="Times New Roman" w:hAnsi="Times New Roman"/>
          <w:color w:val="000000" w:themeColor="text1"/>
          <w:sz w:val="24"/>
          <w:szCs w:val="24"/>
        </w:rPr>
        <w:t xml:space="preserve"> used</w:t>
      </w:r>
      <w:r>
        <w:rPr>
          <w:rFonts w:ascii="Times New Roman" w:hAnsi="Times New Roman"/>
          <w:color w:val="000000" w:themeColor="text1"/>
          <w:sz w:val="24"/>
          <w:szCs w:val="24"/>
        </w:rPr>
        <w:t xml:space="preserve"> to quantitatively evaluate the performance of the fitted model</w:t>
      </w:r>
      <w:r w:rsidR="00E955B2">
        <w:rPr>
          <w:rFonts w:ascii="Times New Roman" w:hAnsi="Times New Roman"/>
          <w:color w:val="000000" w:themeColor="text1"/>
          <w:sz w:val="24"/>
          <w:szCs w:val="24"/>
        </w:rPr>
        <w:t xml:space="preserve"> that are in your code</w:t>
      </w:r>
      <w:r w:rsidR="00500B5E">
        <w:rPr>
          <w:rFonts w:ascii="Times New Roman" w:hAnsi="Times New Roman"/>
          <w:color w:val="000000" w:themeColor="text1"/>
          <w:sz w:val="24"/>
          <w:szCs w:val="24"/>
        </w:rPr>
        <w:t xml:space="preserve">: </w:t>
      </w:r>
      <w:r w:rsidR="00500B5E" w:rsidRPr="00500B5E">
        <w:rPr>
          <w:rFonts w:ascii="Times New Roman" w:hAnsi="Times New Roman"/>
          <w:color w:val="000000" w:themeColor="text1"/>
          <w:sz w:val="24"/>
          <w:szCs w:val="24"/>
        </w:rPr>
        <w:t xml:space="preserve">confusion matrices from </w:t>
      </w:r>
      <w:r w:rsidR="00E955B2">
        <w:rPr>
          <w:rFonts w:ascii="Times New Roman" w:hAnsi="Times New Roman"/>
          <w:color w:val="000000" w:themeColor="text1"/>
          <w:sz w:val="24"/>
          <w:szCs w:val="24"/>
        </w:rPr>
        <w:t xml:space="preserve">the function </w:t>
      </w:r>
      <w:r w:rsidR="00500B5E" w:rsidRPr="00500B5E">
        <w:rPr>
          <w:rFonts w:ascii="Times New Roman" w:hAnsi="Times New Roman"/>
          <w:color w:val="000000" w:themeColor="text1"/>
          <w:sz w:val="24"/>
          <w:szCs w:val="24"/>
        </w:rPr>
        <w:t xml:space="preserve">confusion_matrix() and other accuracy statistics from </w:t>
      </w:r>
      <w:r w:rsidR="00E955B2">
        <w:rPr>
          <w:rFonts w:ascii="Times New Roman" w:hAnsi="Times New Roman"/>
          <w:color w:val="000000" w:themeColor="text1"/>
          <w:sz w:val="24"/>
          <w:szCs w:val="24"/>
        </w:rPr>
        <w:t xml:space="preserve">the function </w:t>
      </w:r>
      <w:r w:rsidR="00500B5E" w:rsidRPr="00500B5E">
        <w:rPr>
          <w:rFonts w:ascii="Times New Roman" w:hAnsi="Times New Roman"/>
          <w:color w:val="000000" w:themeColor="text1"/>
          <w:sz w:val="24"/>
          <w:szCs w:val="24"/>
        </w:rPr>
        <w:t xml:space="preserve">classification_report(): precision, recall, f1-score  and support.  </w:t>
      </w:r>
      <w:r w:rsidR="00E955B2">
        <w:rPr>
          <w:rFonts w:ascii="Times New Roman" w:hAnsi="Times New Roman"/>
          <w:color w:val="000000" w:themeColor="text1"/>
          <w:sz w:val="24"/>
          <w:szCs w:val="24"/>
        </w:rPr>
        <w:t>Interpret</w:t>
      </w:r>
      <w:r w:rsidR="00500B5E" w:rsidRPr="00500B5E">
        <w:rPr>
          <w:rFonts w:ascii="Times New Roman" w:hAnsi="Times New Roman"/>
          <w:color w:val="000000" w:themeColor="text1"/>
          <w:sz w:val="24"/>
          <w:szCs w:val="24"/>
        </w:rPr>
        <w:t xml:space="preserve"> these statistics </w:t>
      </w:r>
      <w:r w:rsidR="00E955B2">
        <w:rPr>
          <w:rFonts w:ascii="Times New Roman" w:hAnsi="Times New Roman"/>
          <w:color w:val="000000" w:themeColor="text1"/>
          <w:sz w:val="24"/>
          <w:szCs w:val="24"/>
        </w:rPr>
        <w:t xml:space="preserve">in </w:t>
      </w:r>
      <w:r w:rsidR="00500B5E" w:rsidRPr="00500B5E">
        <w:rPr>
          <w:rFonts w:ascii="Times New Roman" w:hAnsi="Times New Roman"/>
          <w:color w:val="000000" w:themeColor="text1"/>
          <w:sz w:val="24"/>
          <w:szCs w:val="24"/>
        </w:rPr>
        <w:t>the context of your model.</w:t>
      </w:r>
      <w:r w:rsidR="00500B5E">
        <w:rPr>
          <w:rFonts w:ascii="Times New Roman" w:hAnsi="Times New Roman"/>
          <w:color w:val="000000" w:themeColor="text1"/>
          <w:sz w:val="24"/>
          <w:szCs w:val="24"/>
        </w:rPr>
        <w:t xml:space="preserve"> </w:t>
      </w:r>
    </w:p>
    <w:p w14:paraId="496092B6" w14:textId="77777777" w:rsidR="001D5BC3" w:rsidRDefault="001D5BC3" w:rsidP="001D5BC3">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Conclusion</w:t>
      </w:r>
      <w:r>
        <w:rPr>
          <w:rFonts w:ascii="Times New Roman" w:hAnsi="Times New Roman"/>
          <w:color w:val="000000" w:themeColor="text1"/>
          <w:sz w:val="24"/>
          <w:szCs w:val="24"/>
        </w:rPr>
        <w:t>: areas to address:</w:t>
      </w:r>
    </w:p>
    <w:p w14:paraId="18E93712" w14:textId="77777777" w:rsidR="001D5BC3" w:rsidRDefault="001D5BC3" w:rsidP="001D5BC3">
      <w:pPr>
        <w:pStyle w:val="ListParagraph"/>
        <w:widowControl w:val="0"/>
        <w:numPr>
          <w:ilvl w:val="0"/>
          <w:numId w:val="6"/>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Summary</w:t>
      </w:r>
      <w:r>
        <w:rPr>
          <w:rFonts w:ascii="Times New Roman" w:hAnsi="Times New Roman"/>
          <w:color w:val="000000" w:themeColor="text1"/>
          <w:sz w:val="24"/>
          <w:szCs w:val="24"/>
        </w:rPr>
        <w:t xml:space="preserve">: highlight the main findings in relation to the stated objective. You don’t need to discuss the details of the analysis and the model such as accuracy here, just focus on </w:t>
      </w:r>
      <w:r>
        <w:rPr>
          <w:rFonts w:ascii="Times New Roman" w:hAnsi="Times New Roman"/>
          <w:color w:val="000000" w:themeColor="text1"/>
          <w:sz w:val="24"/>
          <w:szCs w:val="24"/>
        </w:rPr>
        <w:lastRenderedPageBreak/>
        <w:t xml:space="preserve">the key findings. </w:t>
      </w:r>
    </w:p>
    <w:p w14:paraId="45F2770B" w14:textId="77777777" w:rsidR="001D5BC3" w:rsidRDefault="001D5BC3" w:rsidP="001D5BC3">
      <w:pPr>
        <w:pStyle w:val="ListParagraph"/>
        <w:widowControl w:val="0"/>
        <w:numPr>
          <w:ilvl w:val="0"/>
          <w:numId w:val="6"/>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b/>
          <w:bCs/>
          <w:color w:val="000000" w:themeColor="text1"/>
          <w:sz w:val="24"/>
          <w:szCs w:val="24"/>
        </w:rPr>
        <w:t>Limitations &amp; Improvement areas</w:t>
      </w:r>
      <w:r>
        <w:rPr>
          <w:rFonts w:ascii="Times New Roman" w:hAnsi="Times New Roman"/>
          <w:color w:val="000000" w:themeColor="text1"/>
          <w:sz w:val="24"/>
          <w:szCs w:val="24"/>
        </w:rPr>
        <w:t>: discuss the limitations of the analysis and identify potential improvement areas for future work. This could be related to the data, algorithm, or a combination of the two.</w:t>
      </w:r>
    </w:p>
    <w:p w14:paraId="01CDC21B" w14:textId="77777777" w:rsidR="001D5BC3" w:rsidRDefault="001D5BC3" w:rsidP="001D5BC3">
      <w:pPr>
        <w:widowControl w:val="0"/>
        <w:shd w:val="clear" w:color="auto" w:fill="FFFFFF"/>
        <w:spacing w:after="120" w:line="240" w:lineRule="auto"/>
        <w:rPr>
          <w:rFonts w:ascii="Times New Roman" w:hAnsi="Times New Roman"/>
          <w:color w:val="000000" w:themeColor="text1"/>
          <w:sz w:val="24"/>
          <w:szCs w:val="24"/>
        </w:rPr>
      </w:pPr>
      <w:r>
        <w:rPr>
          <w:rFonts w:ascii="Times New Roman" w:hAnsi="Times New Roman"/>
          <w:b/>
          <w:color w:val="000000" w:themeColor="text1"/>
          <w:sz w:val="24"/>
          <w:szCs w:val="24"/>
        </w:rPr>
        <w:t>Miscellaneous</w:t>
      </w:r>
      <w:r>
        <w:rPr>
          <w:rFonts w:ascii="Times New Roman" w:hAnsi="Times New Roman"/>
          <w:color w:val="000000" w:themeColor="text1"/>
          <w:sz w:val="24"/>
          <w:szCs w:val="24"/>
        </w:rPr>
        <w:t xml:space="preserve">: </w:t>
      </w:r>
    </w:p>
    <w:p w14:paraId="4D9C48DE" w14:textId="3A079141" w:rsidR="001D5BC3" w:rsidRDefault="001D5BC3" w:rsidP="001D5BC3">
      <w:pPr>
        <w:widowControl w:val="0"/>
        <w:numPr>
          <w:ilvl w:val="0"/>
          <w:numId w:val="7"/>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Use the template that accompanies these instructions to submit your responses to each section, with Python code and any extended model outputs </w:t>
      </w:r>
      <w:r w:rsidR="00C6118A">
        <w:rPr>
          <w:rFonts w:ascii="Times New Roman" w:hAnsi="Times New Roman"/>
          <w:color w:val="000000" w:themeColor="text1"/>
          <w:sz w:val="24"/>
          <w:szCs w:val="24"/>
        </w:rPr>
        <w:t>submitted as separate files and you can include code snippets in the Appendix.</w:t>
      </w:r>
    </w:p>
    <w:p w14:paraId="7FA45C4A" w14:textId="77777777" w:rsidR="001D5BC3" w:rsidRDefault="001D5BC3" w:rsidP="001D5BC3">
      <w:pPr>
        <w:widowControl w:val="0"/>
        <w:numPr>
          <w:ilvl w:val="0"/>
          <w:numId w:val="7"/>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 xml:space="preserve">Proofread your report for correct structure, grammar, and spelling. </w:t>
      </w:r>
    </w:p>
    <w:p w14:paraId="5F758C73" w14:textId="77777777" w:rsidR="001D5BC3" w:rsidRDefault="001D5BC3" w:rsidP="001D5BC3">
      <w:pPr>
        <w:widowControl w:val="0"/>
        <w:numPr>
          <w:ilvl w:val="0"/>
          <w:numId w:val="7"/>
        </w:numPr>
        <w:shd w:val="clear" w:color="auto" w:fill="FFFFFF"/>
        <w:suppressAutoHyphens w:val="0"/>
        <w:spacing w:after="120" w:line="240" w:lineRule="auto"/>
        <w:rPr>
          <w:rFonts w:ascii="Times New Roman" w:hAnsi="Times New Roman"/>
          <w:color w:val="000000" w:themeColor="text1"/>
          <w:sz w:val="24"/>
          <w:szCs w:val="24"/>
        </w:rPr>
      </w:pPr>
      <w:bookmarkStart w:id="0" w:name="_Hlk99696841"/>
      <w:r>
        <w:rPr>
          <w:rFonts w:ascii="Times New Roman" w:hAnsi="Times New Roman"/>
          <w:color w:val="000000" w:themeColor="text1"/>
          <w:sz w:val="24"/>
          <w:szCs w:val="24"/>
        </w:rPr>
        <w:t xml:space="preserve">The report should be entirely in your own words, no direct quotes from any source.  However, keep in mind that any original ideas, information or interpretation of your dataset or regarding the general use of any algorithm, method, or model that you may discover from a source must be cited.  Follow appropriate APA format and provide all necessary references.  If you have any questions about this requirement, please ask your instructor for clarification.  </w:t>
      </w:r>
      <w:bookmarkEnd w:id="0"/>
    </w:p>
    <w:p w14:paraId="3B9A0480" w14:textId="77777777" w:rsidR="001D5BC3" w:rsidRDefault="001D5BC3" w:rsidP="001D5BC3">
      <w:pPr>
        <w:widowControl w:val="0"/>
        <w:numPr>
          <w:ilvl w:val="0"/>
          <w:numId w:val="7"/>
        </w:numPr>
        <w:shd w:val="clear" w:color="auto" w:fill="FFFFFF"/>
        <w:suppressAutoHyphens w:val="0"/>
        <w:spacing w:after="120" w:line="240" w:lineRule="auto"/>
        <w:rPr>
          <w:rFonts w:ascii="Times New Roman" w:hAnsi="Times New Roman"/>
          <w:color w:val="000000" w:themeColor="text1"/>
          <w:sz w:val="24"/>
          <w:szCs w:val="24"/>
        </w:rPr>
      </w:pPr>
      <w:r>
        <w:rPr>
          <w:rFonts w:ascii="Times New Roman" w:hAnsi="Times New Roman"/>
          <w:color w:val="000000" w:themeColor="text1"/>
          <w:sz w:val="24"/>
          <w:szCs w:val="24"/>
        </w:rPr>
        <w:t>Graphics, figures, or tables should be titled and explained. For example, screen captures generated should be assigned a figure title and label (e.g. Figure 1.xxx) and have a description associated with that figure providing details and context for the image.</w:t>
      </w:r>
    </w:p>
    <w:p w14:paraId="31472460" w14:textId="77777777" w:rsidR="001D5BC3" w:rsidRDefault="001D5BC3" w:rsidP="001D5BC3">
      <w:pPr>
        <w:shd w:val="clear" w:color="auto" w:fill="FFFFFF"/>
        <w:spacing w:after="0" w:line="240" w:lineRule="auto"/>
        <w:rPr>
          <w:rFonts w:ascii="Times New Roman" w:hAnsi="Times New Roman"/>
          <w:b/>
          <w:i/>
          <w:color w:val="000000" w:themeColor="text1"/>
          <w:sz w:val="24"/>
          <w:szCs w:val="24"/>
        </w:rPr>
      </w:pPr>
      <w:r>
        <w:rPr>
          <w:rFonts w:ascii="Times New Roman" w:hAnsi="Times New Roman"/>
          <w:b/>
          <w:i/>
          <w:color w:val="000000" w:themeColor="text1"/>
          <w:sz w:val="24"/>
          <w:szCs w:val="24"/>
        </w:rPr>
        <w:t>The total length of the report should be 6-9 pages, single-spaced within the text areas of the template provided, excluding the appendix, and python script. Large code snippets and graphs should be in the appendix.</w:t>
      </w:r>
    </w:p>
    <w:p w14:paraId="00EA6744" w14:textId="3DFC9E05" w:rsidR="000018C7" w:rsidRPr="001D5BC3" w:rsidRDefault="000018C7" w:rsidP="001D5BC3"/>
    <w:sectPr w:rsidR="000018C7" w:rsidRPr="001D5B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513D2"/>
    <w:multiLevelType w:val="hybridMultilevel"/>
    <w:tmpl w:val="4CC0B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8734443"/>
    <w:multiLevelType w:val="hybridMultilevel"/>
    <w:tmpl w:val="20629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D552AC2"/>
    <w:multiLevelType w:val="hybridMultilevel"/>
    <w:tmpl w:val="25B4C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E3283"/>
    <w:multiLevelType w:val="hybridMultilevel"/>
    <w:tmpl w:val="FDFC4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B456ED3"/>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15:restartNumberingAfterBreak="0">
    <w:nsid w:val="1F9679B9"/>
    <w:multiLevelType w:val="multilevel"/>
    <w:tmpl w:val="ABE601BC"/>
    <w:lvl w:ilvl="0">
      <w:start w:val="1"/>
      <w:numFmt w:val="decimal"/>
      <w:lvlText w:val="%1."/>
      <w:lvlJc w:val="left"/>
      <w:pPr>
        <w:ind w:left="450" w:hanging="450"/>
      </w:pPr>
      <w:rPr>
        <w:rFonts w:cs="Helvetica"/>
        <w:strike w:val="0"/>
        <w:dstrike w:val="0"/>
        <w:u w:val="none"/>
        <w:effect w:val="none"/>
      </w:rPr>
    </w:lvl>
    <w:lvl w:ilvl="1">
      <w:start w:val="1"/>
      <w:numFmt w:val="decimal"/>
      <w:lvlText w:val="%1.%2."/>
      <w:lvlJc w:val="left"/>
      <w:pPr>
        <w:ind w:left="720" w:hanging="720"/>
      </w:pPr>
      <w:rPr>
        <w:rFonts w:cs="Helvetica"/>
        <w:u w:val="single"/>
      </w:rPr>
    </w:lvl>
    <w:lvl w:ilvl="2">
      <w:start w:val="1"/>
      <w:numFmt w:val="decimal"/>
      <w:lvlText w:val="%1.%2.%3."/>
      <w:lvlJc w:val="left"/>
      <w:pPr>
        <w:ind w:left="1080" w:hanging="1080"/>
      </w:pPr>
      <w:rPr>
        <w:rFonts w:cs="Helvetica"/>
        <w:u w:val="single"/>
      </w:rPr>
    </w:lvl>
    <w:lvl w:ilvl="3">
      <w:start w:val="1"/>
      <w:numFmt w:val="decimal"/>
      <w:lvlText w:val="%1.%2.%3.%4."/>
      <w:lvlJc w:val="left"/>
      <w:pPr>
        <w:ind w:left="1080" w:hanging="1080"/>
      </w:pPr>
      <w:rPr>
        <w:rFonts w:cs="Helvetica"/>
        <w:u w:val="single"/>
      </w:rPr>
    </w:lvl>
    <w:lvl w:ilvl="4">
      <w:start w:val="1"/>
      <w:numFmt w:val="decimal"/>
      <w:lvlText w:val="%1.%2.%3.%4.%5."/>
      <w:lvlJc w:val="left"/>
      <w:pPr>
        <w:ind w:left="1440" w:hanging="1440"/>
      </w:pPr>
      <w:rPr>
        <w:rFonts w:cs="Helvetica"/>
        <w:u w:val="single"/>
      </w:rPr>
    </w:lvl>
    <w:lvl w:ilvl="5">
      <w:start w:val="1"/>
      <w:numFmt w:val="decimal"/>
      <w:lvlText w:val="%1.%2.%3.%4.%5.%6."/>
      <w:lvlJc w:val="left"/>
      <w:pPr>
        <w:ind w:left="1800" w:hanging="1800"/>
      </w:pPr>
      <w:rPr>
        <w:rFonts w:cs="Helvetica"/>
        <w:u w:val="single"/>
      </w:rPr>
    </w:lvl>
    <w:lvl w:ilvl="6">
      <w:start w:val="1"/>
      <w:numFmt w:val="decimal"/>
      <w:lvlText w:val="%1.%2.%3.%4.%5.%6.%7."/>
      <w:lvlJc w:val="left"/>
      <w:pPr>
        <w:ind w:left="2160" w:hanging="2160"/>
      </w:pPr>
      <w:rPr>
        <w:rFonts w:cs="Helvetica"/>
        <w:u w:val="single"/>
      </w:rPr>
    </w:lvl>
    <w:lvl w:ilvl="7">
      <w:start w:val="1"/>
      <w:numFmt w:val="decimal"/>
      <w:lvlText w:val="%1.%2.%3.%4.%5.%6.%7.%8."/>
      <w:lvlJc w:val="left"/>
      <w:pPr>
        <w:ind w:left="2160" w:hanging="2160"/>
      </w:pPr>
      <w:rPr>
        <w:rFonts w:cs="Helvetica"/>
        <w:u w:val="single"/>
      </w:rPr>
    </w:lvl>
    <w:lvl w:ilvl="8">
      <w:start w:val="1"/>
      <w:numFmt w:val="decimal"/>
      <w:lvlText w:val="%1.%2.%3.%4.%5.%6.%7.%8.%9."/>
      <w:lvlJc w:val="left"/>
      <w:pPr>
        <w:ind w:left="2520" w:hanging="2520"/>
      </w:pPr>
      <w:rPr>
        <w:rFonts w:cs="Helvetica"/>
        <w:u w:val="single"/>
      </w:rPr>
    </w:lvl>
  </w:abstractNum>
  <w:abstractNum w:abstractNumId="6" w15:restartNumberingAfterBreak="0">
    <w:nsid w:val="4E001110"/>
    <w:multiLevelType w:val="hybridMultilevel"/>
    <w:tmpl w:val="825CA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17703C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15:restartNumberingAfterBreak="0">
    <w:nsid w:val="59EA3524"/>
    <w:multiLevelType w:val="hybridMultilevel"/>
    <w:tmpl w:val="CC8EE1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C2251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A842266"/>
    <w:multiLevelType w:val="hybridMultilevel"/>
    <w:tmpl w:val="5B065958"/>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16cid:durableId="943075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53781405">
    <w:abstractNumId w:val="6"/>
  </w:num>
  <w:num w:numId="3" w16cid:durableId="1171675351">
    <w:abstractNumId w:val="3"/>
  </w:num>
  <w:num w:numId="4" w16cid:durableId="1232085880">
    <w:abstractNumId w:val="2"/>
  </w:num>
  <w:num w:numId="5" w16cid:durableId="794449616">
    <w:abstractNumId w:val="0"/>
  </w:num>
  <w:num w:numId="6" w16cid:durableId="404038887">
    <w:abstractNumId w:val="1"/>
  </w:num>
  <w:num w:numId="7" w16cid:durableId="1164082636">
    <w:abstractNumId w:val="8"/>
  </w:num>
  <w:num w:numId="8" w16cid:durableId="1072577478">
    <w:abstractNumId w:val="0"/>
  </w:num>
  <w:num w:numId="9" w16cid:durableId="1464618707">
    <w:abstractNumId w:val="10"/>
  </w:num>
  <w:num w:numId="10" w16cid:durableId="90662450">
    <w:abstractNumId w:val="7"/>
  </w:num>
  <w:num w:numId="11" w16cid:durableId="29259273">
    <w:abstractNumId w:val="4"/>
  </w:num>
  <w:num w:numId="12" w16cid:durableId="175531915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BC3"/>
    <w:rsid w:val="000018C7"/>
    <w:rsid w:val="000E23B7"/>
    <w:rsid w:val="00136C9C"/>
    <w:rsid w:val="001D5BC3"/>
    <w:rsid w:val="00222F5C"/>
    <w:rsid w:val="00244A64"/>
    <w:rsid w:val="003F2AAE"/>
    <w:rsid w:val="00466DB9"/>
    <w:rsid w:val="00500B5E"/>
    <w:rsid w:val="00536731"/>
    <w:rsid w:val="0053690B"/>
    <w:rsid w:val="005C2944"/>
    <w:rsid w:val="00674C86"/>
    <w:rsid w:val="0080347C"/>
    <w:rsid w:val="00881336"/>
    <w:rsid w:val="008B0CC7"/>
    <w:rsid w:val="00A43704"/>
    <w:rsid w:val="00AF0F75"/>
    <w:rsid w:val="00B0717F"/>
    <w:rsid w:val="00C6118A"/>
    <w:rsid w:val="00C81A03"/>
    <w:rsid w:val="00C95CE9"/>
    <w:rsid w:val="00CD31CB"/>
    <w:rsid w:val="00D50C61"/>
    <w:rsid w:val="00DA1DD2"/>
    <w:rsid w:val="00DD3050"/>
    <w:rsid w:val="00E66FA7"/>
    <w:rsid w:val="00E955B2"/>
    <w:rsid w:val="00EE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9AED0"/>
  <w15:chartTrackingRefBased/>
  <w15:docId w15:val="{B3460794-9DE1-4AAC-BE9D-ED57910EF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BC3"/>
    <w:pPr>
      <w:suppressAutoHyphens/>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5BC3"/>
    <w:pPr>
      <w:spacing w:after="280"/>
    </w:pPr>
    <w:rPr>
      <w:rFonts w:ascii="Times New Roman" w:eastAsia="Times New Roman" w:hAnsi="Times New Roman"/>
      <w:sz w:val="24"/>
      <w:szCs w:val="24"/>
    </w:rPr>
  </w:style>
  <w:style w:type="paragraph" w:styleId="ListParagraph">
    <w:name w:val="List Paragraph"/>
    <w:basedOn w:val="Normal"/>
    <w:uiPriority w:val="99"/>
    <w:qFormat/>
    <w:rsid w:val="001D5BC3"/>
    <w:pPr>
      <w:ind w:left="720"/>
    </w:pPr>
  </w:style>
  <w:style w:type="paragraph" w:styleId="HTMLPreformatted">
    <w:name w:val="HTML Preformatted"/>
    <w:basedOn w:val="Normal"/>
    <w:link w:val="HTMLPreformattedChar"/>
    <w:uiPriority w:val="99"/>
    <w:semiHidden/>
    <w:unhideWhenUsed/>
    <w:rsid w:val="00E66F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6FA7"/>
    <w:rPr>
      <w:rFonts w:ascii="Courier New" w:eastAsia="Times New Roman" w:hAnsi="Courier New" w:cs="Courier New"/>
      <w:sz w:val="20"/>
      <w:szCs w:val="20"/>
    </w:rPr>
  </w:style>
  <w:style w:type="character" w:customStyle="1" w:styleId="kn">
    <w:name w:val="kn"/>
    <w:basedOn w:val="DefaultParagraphFont"/>
    <w:rsid w:val="00E66FA7"/>
  </w:style>
  <w:style w:type="character" w:customStyle="1" w:styleId="nn">
    <w:name w:val="nn"/>
    <w:basedOn w:val="DefaultParagraphFont"/>
    <w:rsid w:val="00E66FA7"/>
  </w:style>
  <w:style w:type="character" w:customStyle="1" w:styleId="n">
    <w:name w:val="n"/>
    <w:basedOn w:val="DefaultParagraphFont"/>
    <w:rsid w:val="00E66FA7"/>
  </w:style>
  <w:style w:type="character" w:customStyle="1" w:styleId="o">
    <w:name w:val="o"/>
    <w:basedOn w:val="DefaultParagraphFont"/>
    <w:rsid w:val="00E66FA7"/>
  </w:style>
  <w:style w:type="character" w:customStyle="1" w:styleId="p">
    <w:name w:val="p"/>
    <w:basedOn w:val="DefaultParagraphFont"/>
    <w:rsid w:val="00E66FA7"/>
  </w:style>
  <w:style w:type="character" w:customStyle="1" w:styleId="s2">
    <w:name w:val="s2"/>
    <w:basedOn w:val="DefaultParagraphFont"/>
    <w:rsid w:val="00E66FA7"/>
  </w:style>
  <w:style w:type="character" w:styleId="Hyperlink">
    <w:name w:val="Hyperlink"/>
    <w:basedOn w:val="DefaultParagraphFont"/>
    <w:uiPriority w:val="99"/>
    <w:unhideWhenUsed/>
    <w:rsid w:val="00E66FA7"/>
    <w:rPr>
      <w:color w:val="0563C1" w:themeColor="hyperlink"/>
      <w:u w:val="single"/>
    </w:rPr>
  </w:style>
  <w:style w:type="character" w:styleId="UnresolvedMention">
    <w:name w:val="Unresolved Mention"/>
    <w:basedOn w:val="DefaultParagraphFont"/>
    <w:uiPriority w:val="99"/>
    <w:semiHidden/>
    <w:unhideWhenUsed/>
    <w:rsid w:val="00E66FA7"/>
    <w:rPr>
      <w:color w:val="605E5C"/>
      <w:shd w:val="clear" w:color="auto" w:fill="E1DFDD"/>
    </w:rPr>
  </w:style>
  <w:style w:type="table" w:styleId="TableGrid">
    <w:name w:val="Table Grid"/>
    <w:basedOn w:val="TableNormal"/>
    <w:uiPriority w:val="39"/>
    <w:rsid w:val="00DD3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666406">
      <w:bodyDiv w:val="1"/>
      <w:marLeft w:val="0"/>
      <w:marRight w:val="0"/>
      <w:marTop w:val="0"/>
      <w:marBottom w:val="0"/>
      <w:divBdr>
        <w:top w:val="none" w:sz="0" w:space="0" w:color="auto"/>
        <w:left w:val="none" w:sz="0" w:space="0" w:color="auto"/>
        <w:bottom w:val="none" w:sz="0" w:space="0" w:color="auto"/>
        <w:right w:val="none" w:sz="0" w:space="0" w:color="auto"/>
      </w:divBdr>
    </w:div>
    <w:div w:id="1390420083">
      <w:bodyDiv w:val="1"/>
      <w:marLeft w:val="0"/>
      <w:marRight w:val="0"/>
      <w:marTop w:val="0"/>
      <w:marBottom w:val="0"/>
      <w:divBdr>
        <w:top w:val="none" w:sz="0" w:space="0" w:color="auto"/>
        <w:left w:val="none" w:sz="0" w:space="0" w:color="auto"/>
        <w:bottom w:val="none" w:sz="0" w:space="0" w:color="auto"/>
        <w:right w:val="none" w:sz="0" w:space="0" w:color="auto"/>
      </w:divBdr>
    </w:div>
    <w:div w:id="1434398190">
      <w:bodyDiv w:val="1"/>
      <w:marLeft w:val="0"/>
      <w:marRight w:val="0"/>
      <w:marTop w:val="0"/>
      <w:marBottom w:val="0"/>
      <w:divBdr>
        <w:top w:val="none" w:sz="0" w:space="0" w:color="auto"/>
        <w:left w:val="none" w:sz="0" w:space="0" w:color="auto"/>
        <w:bottom w:val="none" w:sz="0" w:space="0" w:color="auto"/>
        <w:right w:val="none" w:sz="0" w:space="0" w:color="auto"/>
      </w:divBdr>
    </w:div>
    <w:div w:id="208394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bpython.com/categorical-encod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Herranz</dc:creator>
  <cp:keywords/>
  <dc:description/>
  <cp:lastModifiedBy>Christopher Schultz</cp:lastModifiedBy>
  <cp:revision>9</cp:revision>
  <dcterms:created xsi:type="dcterms:W3CDTF">2022-06-28T04:17:00Z</dcterms:created>
  <dcterms:modified xsi:type="dcterms:W3CDTF">2024-05-11T15:41:00Z</dcterms:modified>
</cp:coreProperties>
</file>