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A9F" w:rsidRDefault="005161E5">
      <w:pPr>
        <w:pStyle w:val="Ttulo"/>
      </w:pPr>
      <w:r>
        <w:t>talleR peRcepcion del coloR gRupo R madRid</w:t>
      </w:r>
    </w:p>
    <w:p w:rsidR="00916A9F" w:rsidRDefault="005161E5">
      <w:pPr>
        <w:pStyle w:val="Authors"/>
      </w:pPr>
      <w:r>
        <w:t>pedro.concejerocerezo at telefonica.com</w:t>
      </w:r>
    </w:p>
    <w:p w:rsidR="00916A9F" w:rsidRDefault="005161E5">
      <w:pPr>
        <w:pStyle w:val="Fecha"/>
      </w:pPr>
      <w:r>
        <w:t>Martes 3 marzo 2015</w:t>
      </w:r>
    </w:p>
    <w:p w:rsidR="00916A9F" w:rsidRDefault="005161E5">
      <w:pPr>
        <w:pStyle w:val="Ttulo1"/>
      </w:pPr>
      <w:bookmarkStart w:id="0" w:name="gracias"/>
      <w:r>
        <w:t>GRACIAS!!</w:t>
      </w:r>
    </w:p>
    <w:bookmarkEnd w:id="0"/>
    <w:p w:rsidR="00916A9F" w:rsidRDefault="005161E5">
      <w:pPr>
        <w:numPr>
          <w:ilvl w:val="0"/>
          <w:numId w:val="2"/>
        </w:numPr>
      </w:pPr>
      <w:r>
        <w:t>A los asistentes a este talleR</w:t>
      </w:r>
    </w:p>
    <w:p w:rsidR="00916A9F" w:rsidRDefault="005161E5">
      <w:pPr>
        <w:numPr>
          <w:ilvl w:val="0"/>
          <w:numId w:val="2"/>
        </w:numPr>
      </w:pPr>
      <w:r>
        <w:t>A los organizadores de estas nuestras (maravillosas) Jornadas de Usuarios R (primer lugar donde se impartió este taller)</w:t>
      </w:r>
    </w:p>
    <w:p w:rsidR="00916A9F" w:rsidRDefault="005161E5">
      <w:pPr>
        <w:numPr>
          <w:ilvl w:val="0"/>
          <w:numId w:val="2"/>
        </w:numPr>
      </w:pPr>
      <w:r>
        <w:t>A los miembros del comité científico que (inexplicablemente) aprobaron el taller</w:t>
      </w:r>
    </w:p>
    <w:p w:rsidR="00916A9F" w:rsidRDefault="005161E5">
      <w:pPr>
        <w:numPr>
          <w:ilvl w:val="0"/>
          <w:numId w:val="2"/>
        </w:numPr>
      </w:pPr>
      <w:r>
        <w:t>A José Antonio Collado, el experto sobre color autor d</w:t>
      </w:r>
      <w:r>
        <w:t>e las recomendaciones y ejercicios y de la base teórica de este taller, pero que no ha podido asistir a las jornadas</w:t>
      </w:r>
    </w:p>
    <w:p w:rsidR="00916A9F" w:rsidRDefault="005161E5">
      <w:pPr>
        <w:numPr>
          <w:ilvl w:val="0"/>
          <w:numId w:val="2"/>
        </w:numPr>
      </w:pPr>
      <w:r>
        <w:t>A José Luis Cañadas (</w:t>
      </w:r>
      <w:hyperlink r:id="rId6">
        <w:r>
          <w:rPr>
            <w:rStyle w:val="Link"/>
          </w:rPr>
          <w:t>https://twitter.com/joscani</w:t>
        </w:r>
      </w:hyperlink>
      <w:r>
        <w:t>) por sus mapas (</w:t>
      </w:r>
      <w:hyperlink r:id="rId7">
        <w:r>
          <w:rPr>
            <w:rStyle w:val="Link"/>
          </w:rPr>
          <w:t>http://rpubs.com/joscani/mapa_paro_andalucia</w:t>
        </w:r>
      </w:hyperlink>
      <w:r>
        <w:t>)</w:t>
      </w:r>
    </w:p>
    <w:p w:rsidR="00916A9F" w:rsidRDefault="005161E5">
      <w:pPr>
        <w:numPr>
          <w:ilvl w:val="0"/>
          <w:numId w:val="2"/>
        </w:numPr>
      </w:pPr>
      <w:r>
        <w:t>A Miguel Fiandor (</w:t>
      </w:r>
      <w:hyperlink r:id="rId8">
        <w:r>
          <w:rPr>
            <w:rStyle w:val="Link"/>
          </w:rPr>
          <w:t>https://twitter.com/mfiandor</w:t>
        </w:r>
      </w:hyperlink>
      <w:r>
        <w:t>) por sus ejemplos enviados a la lista R-hispano, en concreto esta que comentar</w:t>
      </w:r>
      <w:r>
        <w:t xml:space="preserve">emos (criticaremos): </w:t>
      </w:r>
      <w:hyperlink r:id="rId9">
        <w:r>
          <w:rPr>
            <w:rStyle w:val="Link"/>
          </w:rPr>
          <w:t>http://www.elconfidencial.com/espana/2014-08-07/nueve-de-cada-diez-municipio</w:t>
        </w:r>
        <w:r>
          <w:rPr>
            <w:rStyle w:val="Link"/>
          </w:rPr>
          <w:t>s-tienen-mas-paro-ahora-que-antes-de-comenzar-la-crisis_172665/</w:t>
        </w:r>
      </w:hyperlink>
    </w:p>
    <w:p w:rsidR="00916A9F" w:rsidRDefault="005161E5">
      <w:pPr>
        <w:pStyle w:val="Ttulo1"/>
      </w:pPr>
      <w:bookmarkStart w:id="1" w:name="objetivos-de-este-documento"/>
      <w:r>
        <w:t>OBJETIVOS DE ESTE DOCUMENTO</w:t>
      </w:r>
    </w:p>
    <w:bookmarkEnd w:id="1"/>
    <w:p w:rsidR="00916A9F" w:rsidRDefault="005161E5">
      <w:r>
        <w:t>Este documento es la documentación para el talleR de coloR en el gRupo madRid R:</w:t>
      </w:r>
    </w:p>
    <w:p w:rsidR="00916A9F" w:rsidRDefault="005161E5">
      <w:hyperlink r:id="rId10">
        <w:r>
          <w:rPr>
            <w:rStyle w:val="Link"/>
          </w:rPr>
          <w:t>http://madrid.r-es.org/</w:t>
        </w:r>
      </w:hyperlink>
    </w:p>
    <w:p w:rsidR="00916A9F" w:rsidRDefault="005161E5">
      <w:r>
        <w:t>y que es una evo</w:t>
      </w:r>
      <w:r>
        <w:t>lución del impartido dentro de las jornadas R-hispano 2014:</w:t>
      </w:r>
    </w:p>
    <w:p w:rsidR="00916A9F" w:rsidRDefault="005161E5">
      <w:hyperlink r:id="rId11">
        <w:r>
          <w:rPr>
            <w:rStyle w:val="Link"/>
          </w:rPr>
          <w:t>http://r-es.org/item1151?structure=Comunidad&amp;from=VI+Jornadas</w:t>
        </w:r>
      </w:hyperlink>
    </w:p>
    <w:p w:rsidR="00916A9F" w:rsidRDefault="005161E5">
      <w:r>
        <w:t>Dado que el taller está dirigido a la comunidad R, to</w:t>
      </w:r>
      <w:r>
        <w:t>do el código está en este lenguaje, aunque intentaremos que las recomendaciones sean suficientemente generales para cualquier lenguaje que permita manejar el color. De hecho se añade un apéndice con enlaces a información relevante para python.</w:t>
      </w:r>
    </w:p>
    <w:p w:rsidR="00916A9F" w:rsidRDefault="005161E5">
      <w:pPr>
        <w:pStyle w:val="Ttulo1"/>
      </w:pPr>
      <w:bookmarkStart w:id="2" w:name="resumen-del-taller"/>
      <w:r>
        <w:t xml:space="preserve">RESUMEN DEL </w:t>
      </w:r>
      <w:r>
        <w:t>TALLER</w:t>
      </w:r>
    </w:p>
    <w:bookmarkEnd w:id="2"/>
    <w:p w:rsidR="00916A9F" w:rsidRDefault="005161E5">
      <w:r>
        <w:t>Resumen</w:t>
      </w:r>
    </w:p>
    <w:p w:rsidR="00916A9F" w:rsidRDefault="005161E5">
      <w:r>
        <w:t>El color es una más de entre las posibles características que pueden convertir un gráfico, una visualización, un sistema interactivo de análisis de datos en algo eficaz y atractivo o por el contrario hacer que esa misma visualización sea poc</w:t>
      </w:r>
      <w:r>
        <w:t>o agradable, o, en algunos casos, más confusa que si se utilizan otras características visuales.</w:t>
      </w:r>
    </w:p>
    <w:p w:rsidR="00916A9F" w:rsidRDefault="005161E5">
      <w:r>
        <w:t>La disponibilidad actual de sistemas para manejar con práctica total libertad el color en las visualizaciones (por ejemplo en pantallas o proyectores) o impres</w:t>
      </w:r>
      <w:r>
        <w:t xml:space="preserve">iones no ha ido acompañada de recomendaciones sobre cómo optimizar el uso del mismo. De hecho, muchas tareas de manejo de los colores han pasado de auténticos expertos (por ejemplo diseñadores gráficos y técnicos de impresión) </w:t>
      </w:r>
      <w:r>
        <w:lastRenderedPageBreak/>
        <w:t>directamente a los generadore</w:t>
      </w:r>
      <w:r>
        <w:t>s de los gráficos, con el riesgo de que una herramienta potentísima de comunicación no sea utilizada de la mejor manera.</w:t>
      </w:r>
    </w:p>
    <w:p w:rsidR="00916A9F" w:rsidRDefault="005161E5">
      <w:r>
        <w:t>En el mundo R hay multitud de tutoriales, guías, publicaciones de todo tipo para manejar el color desde un punto de vista técnico. De h</w:t>
      </w:r>
      <w:r>
        <w:t>echo, R es probablemente el entorno más potente para gestionar el color en un sistema informático dedicado al análisis de datos del que dispone un investigador en estos momentos. Sin embargo es difícil encontrar recomendaciones sobre el uso eficaz del colo</w:t>
      </w:r>
      <w:r>
        <w:t>r basadas en criterios científicos y ergonómicos.</w:t>
      </w:r>
    </w:p>
    <w:p w:rsidR="00916A9F" w:rsidRDefault="005161E5">
      <w:r>
        <w:t>La visión del color por los humanos es un campo multidisciplinar bien conocido que ha generado un amplio conocimiento, tanto desde el punto de vista científico como tecnológico. Nuestra propuesta es desarro</w:t>
      </w:r>
      <w:r>
        <w:t>llar un taller para trasladar este conocimiento a los expertos en R que desarrollan visualizaciones, de cualquier tipo, desde simples gráficos estáticos en una pantalla o proyector modernos, a gráficos interactivos en dispositivos móviles o impresiones -en</w:t>
      </w:r>
      <w:r>
        <w:t xml:space="preserve"> este último caso con una simplificación fundamental, porque no podremos abordar la impresión profesional propiamente dicha.</w:t>
      </w:r>
    </w:p>
    <w:p w:rsidR="00916A9F" w:rsidRDefault="005161E5">
      <w:pPr>
        <w:pStyle w:val="Ttulo1"/>
      </w:pPr>
      <w:bookmarkStart w:id="3" w:name="documentacion-previa"/>
      <w:r>
        <w:t>DOCUMENTACIÓN PREVIA</w:t>
      </w:r>
    </w:p>
    <w:bookmarkEnd w:id="3"/>
    <w:p w:rsidR="00916A9F" w:rsidRDefault="005161E5">
      <w:r>
        <w:t>DOCUMENTACIÓN DISPONIBLE EN INTERNET Y QUE USAREMOS EN EL TALLER</w:t>
      </w:r>
    </w:p>
    <w:p w:rsidR="00916A9F" w:rsidRDefault="005161E5">
      <w:pPr>
        <w:pStyle w:val="Compact"/>
        <w:numPr>
          <w:ilvl w:val="0"/>
          <w:numId w:val="3"/>
        </w:numPr>
      </w:pPr>
      <w:r>
        <w:t xml:space="preserve">Tabla completa de colores y nombres en R </w:t>
      </w:r>
      <w:hyperlink r:id="rId12">
        <w:r>
          <w:rPr>
            <w:rStyle w:val="Link"/>
          </w:rPr>
          <w:t>http://research.stowers-institute.org/efg/R/Color/Chart/ColorChart.pdf</w:t>
        </w:r>
      </w:hyperlink>
    </w:p>
    <w:p w:rsidR="00916A9F" w:rsidRDefault="005161E5">
      <w:r>
        <w:t xml:space="preserve">obtenida a partir de esto: </w:t>
      </w:r>
      <w:hyperlink r:id="rId13">
        <w:r>
          <w:rPr>
            <w:rStyle w:val="Link"/>
          </w:rPr>
          <w:t>http://research.stowers-institute.org/efg/R/Color/Chart/ColorChart.R</w:t>
        </w:r>
      </w:hyperlink>
    </w:p>
    <w:p w:rsidR="00916A9F" w:rsidRDefault="005161E5">
      <w:pPr>
        <w:numPr>
          <w:ilvl w:val="0"/>
          <w:numId w:val="4"/>
        </w:numPr>
      </w:pPr>
      <w:r>
        <w:t xml:space="preserve">Using Color in R (ver "Los números del color") </w:t>
      </w:r>
      <w:hyperlink r:id="rId14">
        <w:r>
          <w:rPr>
            <w:rStyle w:val="Link"/>
          </w:rPr>
          <w:t>http://research.stowers-institute.org/efg/Report/UsingColorInR.pdf</w:t>
        </w:r>
      </w:hyperlink>
    </w:p>
    <w:p w:rsidR="00916A9F" w:rsidRDefault="005161E5">
      <w:pPr>
        <w:numPr>
          <w:ilvl w:val="0"/>
          <w:numId w:val="4"/>
        </w:numPr>
      </w:pPr>
      <w:r>
        <w:t xml:space="preserve">Maravillosa "cheatsheet" que es mucho más moderna y eficaz: </w:t>
      </w:r>
      <w:hyperlink r:id="rId15">
        <w:r>
          <w:rPr>
            <w:rStyle w:val="Link"/>
          </w:rPr>
          <w:t>https://www.nceas.ucsb.edu/~fraz</w:t>
        </w:r>
        <w:r>
          <w:rPr>
            <w:rStyle w:val="Link"/>
          </w:rPr>
          <w:t>ier/RSpatialGuides/colorPaletteCheatsheet.pdf</w:t>
        </w:r>
      </w:hyperlink>
    </w:p>
    <w:p w:rsidR="00916A9F" w:rsidRDefault="005161E5">
      <w:pPr>
        <w:numPr>
          <w:ilvl w:val="0"/>
          <w:numId w:val="4"/>
        </w:numPr>
      </w:pPr>
      <w:r>
        <w:t xml:space="preserve">Color Brewer web site </w:t>
      </w:r>
      <w:hyperlink r:id="rId16">
        <w:r>
          <w:rPr>
            <w:rStyle w:val="Link"/>
          </w:rPr>
          <w:t>http://colorbrewer2.org/</w:t>
        </w:r>
      </w:hyperlink>
    </w:p>
    <w:p w:rsidR="00916A9F" w:rsidRDefault="005161E5">
      <w:r>
        <w:t>DOCUMENTACIÓN ADICIONAL PERO QUE NO USAREMOS EN EL TALLER</w:t>
      </w:r>
    </w:p>
    <w:p w:rsidR="00916A9F" w:rsidRDefault="005161E5">
      <w:pPr>
        <w:numPr>
          <w:ilvl w:val="0"/>
          <w:numId w:val="5"/>
        </w:numPr>
      </w:pPr>
      <w:r>
        <w:t xml:space="preserve">Color Scales, some further info </w:t>
      </w:r>
      <w:hyperlink r:id="rId17">
        <w:r>
          <w:rPr>
            <w:rStyle w:val="Link"/>
          </w:rPr>
          <w:t>http://geog.uoregon.edu/datagraphics/color_scales.htm</w:t>
        </w:r>
      </w:hyperlink>
    </w:p>
    <w:p w:rsidR="00916A9F" w:rsidRDefault="005161E5">
      <w:pPr>
        <w:numPr>
          <w:ilvl w:val="0"/>
          <w:numId w:val="5"/>
        </w:numPr>
      </w:pPr>
      <w:r>
        <w:t xml:space="preserve">Recopilación </w:t>
      </w:r>
      <w:r>
        <w:rPr>
          <w:i/>
        </w:rPr>
        <w:t>completísima</w:t>
      </w:r>
      <w:r>
        <w:t xml:space="preserve"> de ciencia del color </w:t>
      </w:r>
      <w:hyperlink r:id="rId18">
        <w:r>
          <w:rPr>
            <w:rStyle w:val="Link"/>
          </w:rPr>
          <w:t>http://www.efg2</w:t>
        </w:r>
        <w:r>
          <w:rPr>
            <w:rStyle w:val="Link"/>
          </w:rPr>
          <w:t>.com/Lab/Library/Color/Science.htm</w:t>
        </w:r>
      </w:hyperlink>
    </w:p>
    <w:p w:rsidR="00916A9F" w:rsidRDefault="005161E5">
      <w:r>
        <w:t>y en concreto sobre "Color and Computers"</w:t>
      </w:r>
    </w:p>
    <w:p w:rsidR="00916A9F" w:rsidRDefault="005161E5">
      <w:hyperlink r:id="rId19">
        <w:r>
          <w:rPr>
            <w:rStyle w:val="Link"/>
          </w:rPr>
          <w:t>http://www.efg2.com/Lab/Library/Color/AndComputers.htm</w:t>
        </w:r>
      </w:hyperlink>
    </w:p>
    <w:p w:rsidR="00916A9F" w:rsidRDefault="005161E5">
      <w:r>
        <w:t>e info general inc. ceguera al color ("daltonismo"</w:t>
      </w:r>
      <w:r>
        <w:t>)</w:t>
      </w:r>
    </w:p>
    <w:p w:rsidR="00916A9F" w:rsidRDefault="005161E5">
      <w:hyperlink r:id="rId20">
        <w:r>
          <w:rPr>
            <w:rStyle w:val="Link"/>
          </w:rPr>
          <w:t>http://www.efg2.com/Lab/Library/Color/index.html</w:t>
        </w:r>
      </w:hyperlink>
    </w:p>
    <w:p w:rsidR="00916A9F" w:rsidRDefault="005161E5">
      <w:pPr>
        <w:pStyle w:val="Compact"/>
        <w:numPr>
          <w:ilvl w:val="0"/>
          <w:numId w:val="6"/>
        </w:numPr>
      </w:pPr>
      <w:r>
        <w:t>Sobre ceguera al color:</w:t>
      </w:r>
    </w:p>
    <w:p w:rsidR="00916A9F" w:rsidRDefault="005161E5">
      <w:pPr>
        <w:numPr>
          <w:ilvl w:val="0"/>
          <w:numId w:val="6"/>
        </w:numPr>
      </w:pPr>
      <w:hyperlink r:id="rId21">
        <w:r>
          <w:rPr>
            <w:rStyle w:val="Link"/>
          </w:rPr>
          <w:t>http://colororacle.org/design.html</w:t>
        </w:r>
      </w:hyperlink>
    </w:p>
    <w:p w:rsidR="00916A9F" w:rsidRDefault="005161E5">
      <w:pPr>
        <w:pStyle w:val="Compact"/>
        <w:numPr>
          <w:ilvl w:val="0"/>
          <w:numId w:val="6"/>
        </w:numPr>
      </w:pPr>
      <w:r>
        <w:t>Regla 6 "Use Color Effec</w:t>
      </w:r>
      <w:r>
        <w:t>tively" de "Ten Simple Rules for Better Figures"</w:t>
      </w:r>
    </w:p>
    <w:p w:rsidR="00916A9F" w:rsidRDefault="005161E5">
      <w:pPr>
        <w:numPr>
          <w:ilvl w:val="0"/>
          <w:numId w:val="6"/>
        </w:numPr>
      </w:pPr>
      <w:hyperlink r:id="rId22" w:anchor="s7">
        <w:r>
          <w:rPr>
            <w:rStyle w:val="Link"/>
          </w:rPr>
          <w:t>http://www.ploscompbiol.org/article/info%3Adoi%2F10.1371%2Fjournal.pcbi.1003833#s7</w:t>
        </w:r>
      </w:hyperlink>
    </w:p>
    <w:p w:rsidR="00916A9F" w:rsidRDefault="005161E5">
      <w:pPr>
        <w:pStyle w:val="Ttulo1"/>
      </w:pPr>
      <w:bookmarkStart w:id="4" w:name="preparacion-de-entorno-r"/>
      <w:r>
        <w:lastRenderedPageBreak/>
        <w:t>PREPARACIÓN DE EN</w:t>
      </w:r>
      <w:r>
        <w:t>TORNO R</w:t>
      </w:r>
    </w:p>
    <w:bookmarkEnd w:id="4"/>
    <w:p w:rsidR="00916A9F" w:rsidRDefault="005161E5">
      <w:r>
        <w:rPr>
          <w:b/>
        </w:rPr>
        <w:t>MUY IMPORTANTE PON TU DIRECTORIO DE TRABAJO</w:t>
      </w:r>
    </w:p>
    <w:p w:rsidR="00916A9F" w:rsidRDefault="005161E5">
      <w:pPr>
        <w:pStyle w:val="SourceCode"/>
      </w:pPr>
      <w:r>
        <w:rPr>
          <w:rStyle w:val="CommentTok"/>
        </w:rPr>
        <w:t># Ojo pongo mi directorio de trabajo, tú pon el tuyo</w:t>
      </w:r>
      <w:r>
        <w:br/>
      </w:r>
      <w:r>
        <w:br/>
      </w:r>
      <w:r>
        <w:rPr>
          <w:rStyle w:val="KeywordTok"/>
        </w:rPr>
        <w:t>setwd</w:t>
      </w:r>
      <w:r>
        <w:rPr>
          <w:rStyle w:val="NormalTok"/>
        </w:rPr>
        <w:t>(</w:t>
      </w:r>
      <w:r>
        <w:rPr>
          <w:rStyle w:val="StringTok"/>
        </w:rPr>
        <w:t>"C:/Users/pedroc/Desktop/2014/repos-git-2014/taller-color"</w:t>
      </w:r>
      <w:r>
        <w:rPr>
          <w:rStyle w:val="NormalTok"/>
        </w:rPr>
        <w:t>)</w:t>
      </w:r>
    </w:p>
    <w:p w:rsidR="00916A9F" w:rsidRDefault="005161E5">
      <w:r>
        <w:t>Si es necesario, instalemos librerías requeridas.</w:t>
      </w:r>
    </w:p>
    <w:p w:rsidR="00916A9F" w:rsidRDefault="005161E5">
      <w:pPr>
        <w:pStyle w:val="SourceCode"/>
      </w:pPr>
      <w:r>
        <w:rPr>
          <w:rStyle w:val="KeywordTok"/>
        </w:rPr>
        <w:t>options</w:t>
      </w:r>
      <w:r>
        <w:rPr>
          <w:rStyle w:val="NormalTok"/>
        </w:rPr>
        <w:t>(</w:t>
      </w:r>
      <w:r>
        <w:rPr>
          <w:rStyle w:val="DataTypeTok"/>
        </w:rPr>
        <w:t>repos =</w:t>
      </w:r>
      <w:r>
        <w:rPr>
          <w:rStyle w:val="NormalTok"/>
        </w:rPr>
        <w:t xml:space="preserve"> </w:t>
      </w:r>
      <w:r>
        <w:rPr>
          <w:rStyle w:val="KeywordTok"/>
        </w:rPr>
        <w:t>c</w:t>
      </w:r>
      <w:r>
        <w:rPr>
          <w:rStyle w:val="NormalTok"/>
        </w:rPr>
        <w:t>(</w:t>
      </w:r>
      <w:r>
        <w:rPr>
          <w:rStyle w:val="DataTypeTok"/>
        </w:rPr>
        <w:t>CRAN =</w:t>
      </w:r>
      <w:r>
        <w:rPr>
          <w:rStyle w:val="NormalTok"/>
        </w:rPr>
        <w:t xml:space="preserve"> </w:t>
      </w:r>
      <w:r>
        <w:rPr>
          <w:rStyle w:val="StringTok"/>
        </w:rPr>
        <w:t>"http://c</w:t>
      </w:r>
      <w:r>
        <w:rPr>
          <w:rStyle w:val="StringTok"/>
        </w:rPr>
        <w:t>ran.rstudio.com"</w:t>
      </w:r>
      <w:r>
        <w:rPr>
          <w:rStyle w:val="NormalTok"/>
        </w:rPr>
        <w:t>))</w:t>
      </w:r>
      <w:r>
        <w:br/>
      </w:r>
      <w:r>
        <w:br/>
      </w:r>
      <w:r>
        <w:rPr>
          <w:rStyle w:val="CommentTok"/>
        </w:rPr>
        <w:t># Inicialización</w:t>
      </w:r>
      <w:r>
        <w:br/>
      </w:r>
      <w:r>
        <w:rPr>
          <w:rStyle w:val="CommentTok"/>
        </w:rPr>
        <w:t># Comprueba si están y si no instala librerías</w:t>
      </w:r>
      <w:r>
        <w:br/>
      </w:r>
      <w:r>
        <w:br/>
      </w:r>
      <w:r>
        <w:rPr>
          <w:rStyle w:val="NormalTok"/>
        </w:rPr>
        <w:t>if (</w:t>
      </w:r>
      <w:r>
        <w:rPr>
          <w:rStyle w:val="StringTok"/>
        </w:rPr>
        <w:t>"sos"</w:t>
      </w:r>
      <w:r>
        <w:rPr>
          <w:rStyle w:val="NormalTok"/>
        </w:rPr>
        <w:t xml:space="preserve"> %in%</w:t>
      </w:r>
      <w:r>
        <w:rPr>
          <w:rStyle w:val="StringTok"/>
        </w:rPr>
        <w:t xml:space="preserve"> </w:t>
      </w:r>
      <w:r>
        <w:rPr>
          <w:rStyle w:val="KeywordTok"/>
        </w:rPr>
        <w:t>row.names</w:t>
      </w:r>
      <w:r>
        <w:rPr>
          <w:rStyle w:val="NormalTok"/>
        </w:rPr>
        <w:t>(</w:t>
      </w:r>
      <w:r>
        <w:rPr>
          <w:rStyle w:val="KeywordTok"/>
        </w:rPr>
        <w:t>installed.packages</w:t>
      </w:r>
      <w:r>
        <w:rPr>
          <w:rStyle w:val="NormalTok"/>
        </w:rPr>
        <w:t>())  ==</w:t>
      </w:r>
      <w:r>
        <w:rPr>
          <w:rStyle w:val="StringTok"/>
        </w:rPr>
        <w:t xml:space="preserve"> </w:t>
      </w:r>
      <w:r>
        <w:rPr>
          <w:rStyle w:val="OtherTok"/>
        </w:rPr>
        <w:t>FALSE</w:t>
      </w:r>
      <w:r>
        <w:rPr>
          <w:rStyle w:val="NormalTok"/>
        </w:rPr>
        <w:t xml:space="preserve">) </w:t>
      </w:r>
      <w:r>
        <w:rPr>
          <w:rStyle w:val="KeywordTok"/>
        </w:rPr>
        <w:t>install.packages</w:t>
      </w:r>
      <w:r>
        <w:rPr>
          <w:rStyle w:val="NormalTok"/>
        </w:rPr>
        <w:t>(</w:t>
      </w:r>
      <w:r>
        <w:rPr>
          <w:rStyle w:val="StringTok"/>
        </w:rPr>
        <w:t>"sos"</w:t>
      </w:r>
      <w:r>
        <w:rPr>
          <w:rStyle w:val="NormalTok"/>
        </w:rPr>
        <w:t xml:space="preserve">, </w:t>
      </w:r>
      <w:r>
        <w:rPr>
          <w:rStyle w:val="DataTypeTok"/>
        </w:rPr>
        <w:t>dependencies =</w:t>
      </w:r>
      <w:r>
        <w:rPr>
          <w:rStyle w:val="NormalTok"/>
        </w:rPr>
        <w:t xml:space="preserve"> T)</w:t>
      </w:r>
      <w:r>
        <w:br/>
      </w:r>
      <w:r>
        <w:rPr>
          <w:rStyle w:val="NormalTok"/>
        </w:rPr>
        <w:t>if (</w:t>
      </w:r>
      <w:r>
        <w:rPr>
          <w:rStyle w:val="StringTok"/>
        </w:rPr>
        <w:t>"colortools"</w:t>
      </w:r>
      <w:r>
        <w:rPr>
          <w:rStyle w:val="NormalTok"/>
        </w:rPr>
        <w:t xml:space="preserve"> %in%</w:t>
      </w:r>
      <w:r>
        <w:rPr>
          <w:rStyle w:val="StringTok"/>
        </w:rPr>
        <w:t xml:space="preserve"> </w:t>
      </w:r>
      <w:r>
        <w:rPr>
          <w:rStyle w:val="KeywordTok"/>
        </w:rPr>
        <w:t>row.names</w:t>
      </w:r>
      <w:r>
        <w:rPr>
          <w:rStyle w:val="NormalTok"/>
        </w:rPr>
        <w:t>(</w:t>
      </w:r>
      <w:r>
        <w:rPr>
          <w:rStyle w:val="KeywordTok"/>
        </w:rPr>
        <w:t>installed.packages</w:t>
      </w:r>
      <w:r>
        <w:rPr>
          <w:rStyle w:val="NormalTok"/>
        </w:rPr>
        <w:t>())  ==</w:t>
      </w:r>
      <w:r>
        <w:rPr>
          <w:rStyle w:val="StringTok"/>
        </w:rPr>
        <w:t xml:space="preserve"> </w:t>
      </w:r>
      <w:r>
        <w:rPr>
          <w:rStyle w:val="OtherTok"/>
        </w:rPr>
        <w:t>FALSE</w:t>
      </w:r>
      <w:r>
        <w:rPr>
          <w:rStyle w:val="NormalTok"/>
        </w:rPr>
        <w:t xml:space="preserve">) </w:t>
      </w:r>
      <w:r>
        <w:rPr>
          <w:rStyle w:val="KeywordTok"/>
        </w:rPr>
        <w:t>install.packages</w:t>
      </w:r>
      <w:r>
        <w:rPr>
          <w:rStyle w:val="NormalTok"/>
        </w:rPr>
        <w:t>(</w:t>
      </w:r>
      <w:r>
        <w:rPr>
          <w:rStyle w:val="StringTok"/>
        </w:rPr>
        <w:t>"colortools"</w:t>
      </w:r>
      <w:r>
        <w:rPr>
          <w:rStyle w:val="NormalTok"/>
        </w:rPr>
        <w:t xml:space="preserve">, </w:t>
      </w:r>
      <w:r>
        <w:rPr>
          <w:rStyle w:val="DataTypeTok"/>
        </w:rPr>
        <w:t>dependencies =</w:t>
      </w:r>
      <w:r>
        <w:rPr>
          <w:rStyle w:val="NormalTok"/>
        </w:rPr>
        <w:t xml:space="preserve"> T)</w:t>
      </w:r>
      <w:r>
        <w:br/>
      </w:r>
      <w:r>
        <w:rPr>
          <w:rStyle w:val="NormalTok"/>
        </w:rPr>
        <w:t>if (</w:t>
      </w:r>
      <w:r>
        <w:rPr>
          <w:rStyle w:val="StringTok"/>
        </w:rPr>
        <w:t>"dichromat"</w:t>
      </w:r>
      <w:r>
        <w:rPr>
          <w:rStyle w:val="NormalTok"/>
        </w:rPr>
        <w:t xml:space="preserve"> %in%</w:t>
      </w:r>
      <w:r>
        <w:rPr>
          <w:rStyle w:val="StringTok"/>
        </w:rPr>
        <w:t xml:space="preserve"> </w:t>
      </w:r>
      <w:r>
        <w:rPr>
          <w:rStyle w:val="KeywordTok"/>
        </w:rPr>
        <w:t>row.names</w:t>
      </w:r>
      <w:r>
        <w:rPr>
          <w:rStyle w:val="NormalTok"/>
        </w:rPr>
        <w:t>(</w:t>
      </w:r>
      <w:r>
        <w:rPr>
          <w:rStyle w:val="KeywordTok"/>
        </w:rPr>
        <w:t>installed.packages</w:t>
      </w:r>
      <w:r>
        <w:rPr>
          <w:rStyle w:val="NormalTok"/>
        </w:rPr>
        <w:t>())  ==</w:t>
      </w:r>
      <w:r>
        <w:rPr>
          <w:rStyle w:val="StringTok"/>
        </w:rPr>
        <w:t xml:space="preserve"> </w:t>
      </w:r>
      <w:r>
        <w:rPr>
          <w:rStyle w:val="OtherTok"/>
        </w:rPr>
        <w:t>FALSE</w:t>
      </w:r>
      <w:r>
        <w:rPr>
          <w:rStyle w:val="NormalTok"/>
        </w:rPr>
        <w:t xml:space="preserve">) </w:t>
      </w:r>
      <w:r>
        <w:rPr>
          <w:rStyle w:val="KeywordTok"/>
        </w:rPr>
        <w:t>install.packages</w:t>
      </w:r>
      <w:r>
        <w:rPr>
          <w:rStyle w:val="NormalTok"/>
        </w:rPr>
        <w:t>(</w:t>
      </w:r>
      <w:r>
        <w:rPr>
          <w:rStyle w:val="StringTok"/>
        </w:rPr>
        <w:t>"dichromat"</w:t>
      </w:r>
      <w:r>
        <w:rPr>
          <w:rStyle w:val="NormalTok"/>
        </w:rPr>
        <w:t xml:space="preserve">, </w:t>
      </w:r>
      <w:r>
        <w:rPr>
          <w:rStyle w:val="DataTypeTok"/>
        </w:rPr>
        <w:t>dependencies =</w:t>
      </w:r>
      <w:r>
        <w:rPr>
          <w:rStyle w:val="NormalTok"/>
        </w:rPr>
        <w:t xml:space="preserve"> T)</w:t>
      </w:r>
      <w:r>
        <w:br/>
      </w:r>
      <w:r>
        <w:rPr>
          <w:rStyle w:val="NormalTok"/>
        </w:rPr>
        <w:t>if (</w:t>
      </w:r>
      <w:r>
        <w:rPr>
          <w:rStyle w:val="StringTok"/>
        </w:rPr>
        <w:t>"RColorBrewer"</w:t>
      </w:r>
      <w:r>
        <w:rPr>
          <w:rStyle w:val="NormalTok"/>
        </w:rPr>
        <w:t xml:space="preserve"> %in%</w:t>
      </w:r>
      <w:r>
        <w:rPr>
          <w:rStyle w:val="StringTok"/>
        </w:rPr>
        <w:t xml:space="preserve"> </w:t>
      </w:r>
      <w:r>
        <w:rPr>
          <w:rStyle w:val="KeywordTok"/>
        </w:rPr>
        <w:t>row.names</w:t>
      </w:r>
      <w:r>
        <w:rPr>
          <w:rStyle w:val="NormalTok"/>
        </w:rPr>
        <w:t>(</w:t>
      </w:r>
      <w:r>
        <w:rPr>
          <w:rStyle w:val="KeywordTok"/>
        </w:rPr>
        <w:t>installed.packages</w:t>
      </w:r>
      <w:r>
        <w:rPr>
          <w:rStyle w:val="NormalTok"/>
        </w:rPr>
        <w:t>())  ==</w:t>
      </w:r>
      <w:r>
        <w:rPr>
          <w:rStyle w:val="StringTok"/>
        </w:rPr>
        <w:t xml:space="preserve"> </w:t>
      </w:r>
      <w:r>
        <w:rPr>
          <w:rStyle w:val="OtherTok"/>
        </w:rPr>
        <w:t>FALSE</w:t>
      </w:r>
      <w:r>
        <w:rPr>
          <w:rStyle w:val="NormalTok"/>
        </w:rPr>
        <w:t xml:space="preserve">) </w:t>
      </w:r>
      <w:r>
        <w:rPr>
          <w:rStyle w:val="KeywordTok"/>
        </w:rPr>
        <w:t>install.packages</w:t>
      </w:r>
      <w:r>
        <w:rPr>
          <w:rStyle w:val="NormalTok"/>
        </w:rPr>
        <w:t>(</w:t>
      </w:r>
      <w:r>
        <w:rPr>
          <w:rStyle w:val="StringTok"/>
        </w:rPr>
        <w:t>"RColorBrew</w:t>
      </w:r>
      <w:r>
        <w:rPr>
          <w:rStyle w:val="StringTok"/>
        </w:rPr>
        <w:t>er"</w:t>
      </w:r>
      <w:r>
        <w:rPr>
          <w:rStyle w:val="NormalTok"/>
        </w:rPr>
        <w:t xml:space="preserve">, </w:t>
      </w:r>
      <w:r>
        <w:rPr>
          <w:rStyle w:val="DataTypeTok"/>
        </w:rPr>
        <w:t>dependencies =</w:t>
      </w:r>
      <w:r>
        <w:rPr>
          <w:rStyle w:val="NormalTok"/>
        </w:rPr>
        <w:t xml:space="preserve"> T)</w:t>
      </w:r>
      <w:r>
        <w:br/>
      </w:r>
      <w:r>
        <w:rPr>
          <w:rStyle w:val="NormalTok"/>
        </w:rPr>
        <w:t>if (</w:t>
      </w:r>
      <w:r>
        <w:rPr>
          <w:rStyle w:val="StringTok"/>
        </w:rPr>
        <w:t>"vcd"</w:t>
      </w:r>
      <w:r>
        <w:rPr>
          <w:rStyle w:val="NormalTok"/>
        </w:rPr>
        <w:t xml:space="preserve"> %in%</w:t>
      </w:r>
      <w:r>
        <w:rPr>
          <w:rStyle w:val="StringTok"/>
        </w:rPr>
        <w:t xml:space="preserve"> </w:t>
      </w:r>
      <w:r>
        <w:rPr>
          <w:rStyle w:val="KeywordTok"/>
        </w:rPr>
        <w:t>row.names</w:t>
      </w:r>
      <w:r>
        <w:rPr>
          <w:rStyle w:val="NormalTok"/>
        </w:rPr>
        <w:t>(</w:t>
      </w:r>
      <w:r>
        <w:rPr>
          <w:rStyle w:val="KeywordTok"/>
        </w:rPr>
        <w:t>installed.packages</w:t>
      </w:r>
      <w:r>
        <w:rPr>
          <w:rStyle w:val="NormalTok"/>
        </w:rPr>
        <w:t>())  ==</w:t>
      </w:r>
      <w:r>
        <w:rPr>
          <w:rStyle w:val="StringTok"/>
        </w:rPr>
        <w:t xml:space="preserve"> </w:t>
      </w:r>
      <w:r>
        <w:rPr>
          <w:rStyle w:val="OtherTok"/>
        </w:rPr>
        <w:t>FALSE</w:t>
      </w:r>
      <w:r>
        <w:rPr>
          <w:rStyle w:val="NormalTok"/>
        </w:rPr>
        <w:t xml:space="preserve">) </w:t>
      </w:r>
      <w:r>
        <w:rPr>
          <w:rStyle w:val="KeywordTok"/>
        </w:rPr>
        <w:t>install.packages</w:t>
      </w:r>
      <w:r>
        <w:rPr>
          <w:rStyle w:val="NormalTok"/>
        </w:rPr>
        <w:t>(</w:t>
      </w:r>
      <w:r>
        <w:rPr>
          <w:rStyle w:val="StringTok"/>
        </w:rPr>
        <w:t>"vcd"</w:t>
      </w:r>
      <w:r>
        <w:rPr>
          <w:rStyle w:val="NormalTok"/>
        </w:rPr>
        <w:t xml:space="preserve">, </w:t>
      </w:r>
      <w:r>
        <w:rPr>
          <w:rStyle w:val="DataTypeTok"/>
        </w:rPr>
        <w:t>dependencies =</w:t>
      </w:r>
      <w:r>
        <w:rPr>
          <w:rStyle w:val="NormalTok"/>
        </w:rPr>
        <w:t xml:space="preserve"> T)</w:t>
      </w:r>
      <w:r>
        <w:br/>
      </w:r>
      <w:r>
        <w:rPr>
          <w:rStyle w:val="NormalTok"/>
        </w:rPr>
        <w:t>if (</w:t>
      </w:r>
      <w:r>
        <w:rPr>
          <w:rStyle w:val="StringTok"/>
        </w:rPr>
        <w:t>"maptools"</w:t>
      </w:r>
      <w:r>
        <w:rPr>
          <w:rStyle w:val="NormalTok"/>
        </w:rPr>
        <w:t xml:space="preserve"> %in%</w:t>
      </w:r>
      <w:r>
        <w:rPr>
          <w:rStyle w:val="StringTok"/>
        </w:rPr>
        <w:t xml:space="preserve"> </w:t>
      </w:r>
      <w:r>
        <w:rPr>
          <w:rStyle w:val="KeywordTok"/>
        </w:rPr>
        <w:t>row.names</w:t>
      </w:r>
      <w:r>
        <w:rPr>
          <w:rStyle w:val="NormalTok"/>
        </w:rPr>
        <w:t>(</w:t>
      </w:r>
      <w:r>
        <w:rPr>
          <w:rStyle w:val="KeywordTok"/>
        </w:rPr>
        <w:t>installed.packages</w:t>
      </w:r>
      <w:r>
        <w:rPr>
          <w:rStyle w:val="NormalTok"/>
        </w:rPr>
        <w:t>())  ==</w:t>
      </w:r>
      <w:r>
        <w:rPr>
          <w:rStyle w:val="StringTok"/>
        </w:rPr>
        <w:t xml:space="preserve"> </w:t>
      </w:r>
      <w:r>
        <w:rPr>
          <w:rStyle w:val="OtherTok"/>
        </w:rPr>
        <w:t>FALSE</w:t>
      </w:r>
      <w:r>
        <w:rPr>
          <w:rStyle w:val="NormalTok"/>
        </w:rPr>
        <w:t xml:space="preserve">) </w:t>
      </w:r>
      <w:r>
        <w:rPr>
          <w:rStyle w:val="KeywordTok"/>
        </w:rPr>
        <w:t>install.packages</w:t>
      </w:r>
      <w:r>
        <w:rPr>
          <w:rStyle w:val="NormalTok"/>
        </w:rPr>
        <w:t>(</w:t>
      </w:r>
      <w:r>
        <w:rPr>
          <w:rStyle w:val="StringTok"/>
        </w:rPr>
        <w:t>"maptools"</w:t>
      </w:r>
      <w:r>
        <w:rPr>
          <w:rStyle w:val="NormalTok"/>
        </w:rPr>
        <w:t xml:space="preserve">, </w:t>
      </w:r>
      <w:r>
        <w:rPr>
          <w:rStyle w:val="DataTypeTok"/>
        </w:rPr>
        <w:t>dependencies =</w:t>
      </w:r>
      <w:r>
        <w:rPr>
          <w:rStyle w:val="NormalTok"/>
        </w:rPr>
        <w:t xml:space="preserve"> T)</w:t>
      </w:r>
      <w:r>
        <w:br/>
      </w:r>
      <w:r>
        <w:rPr>
          <w:rStyle w:val="NormalTok"/>
        </w:rPr>
        <w:t>if (</w:t>
      </w:r>
      <w:r>
        <w:rPr>
          <w:rStyle w:val="StringTok"/>
        </w:rPr>
        <w:t>"sp"</w:t>
      </w:r>
      <w:r>
        <w:rPr>
          <w:rStyle w:val="NormalTok"/>
        </w:rPr>
        <w:t xml:space="preserve"> %in%</w:t>
      </w:r>
      <w:r>
        <w:rPr>
          <w:rStyle w:val="StringTok"/>
        </w:rPr>
        <w:t xml:space="preserve"> </w:t>
      </w:r>
      <w:r>
        <w:rPr>
          <w:rStyle w:val="KeywordTok"/>
        </w:rPr>
        <w:t>row.names</w:t>
      </w:r>
      <w:r>
        <w:rPr>
          <w:rStyle w:val="NormalTok"/>
        </w:rPr>
        <w:t>(</w:t>
      </w:r>
      <w:r>
        <w:rPr>
          <w:rStyle w:val="KeywordTok"/>
        </w:rPr>
        <w:t>installed.packages</w:t>
      </w:r>
      <w:r>
        <w:rPr>
          <w:rStyle w:val="NormalTok"/>
        </w:rPr>
        <w:t>())  ==</w:t>
      </w:r>
      <w:r>
        <w:rPr>
          <w:rStyle w:val="StringTok"/>
        </w:rPr>
        <w:t xml:space="preserve"> </w:t>
      </w:r>
      <w:r>
        <w:rPr>
          <w:rStyle w:val="OtherTok"/>
        </w:rPr>
        <w:t>FALSE</w:t>
      </w:r>
      <w:r>
        <w:rPr>
          <w:rStyle w:val="NormalTok"/>
        </w:rPr>
        <w:t xml:space="preserve">) </w:t>
      </w:r>
      <w:r>
        <w:rPr>
          <w:rStyle w:val="KeywordTok"/>
        </w:rPr>
        <w:t>install.packages</w:t>
      </w:r>
      <w:r>
        <w:rPr>
          <w:rStyle w:val="NormalTok"/>
        </w:rPr>
        <w:t>(</w:t>
      </w:r>
      <w:r>
        <w:rPr>
          <w:rStyle w:val="StringTok"/>
        </w:rPr>
        <w:t>"sp"</w:t>
      </w:r>
      <w:r>
        <w:rPr>
          <w:rStyle w:val="NormalTok"/>
        </w:rPr>
        <w:t xml:space="preserve">, </w:t>
      </w:r>
      <w:r>
        <w:rPr>
          <w:rStyle w:val="DataTypeTok"/>
        </w:rPr>
        <w:t>dependencies =</w:t>
      </w:r>
      <w:r>
        <w:rPr>
          <w:rStyle w:val="NormalTok"/>
        </w:rPr>
        <w:t xml:space="preserve"> T)</w:t>
      </w:r>
      <w:r>
        <w:br/>
      </w:r>
      <w:r>
        <w:rPr>
          <w:rStyle w:val="NormalTok"/>
        </w:rPr>
        <w:t>if (</w:t>
      </w:r>
      <w:r>
        <w:rPr>
          <w:rStyle w:val="StringTok"/>
        </w:rPr>
        <w:t>"classInt"</w:t>
      </w:r>
      <w:r>
        <w:rPr>
          <w:rStyle w:val="NormalTok"/>
        </w:rPr>
        <w:t xml:space="preserve"> %in%</w:t>
      </w:r>
      <w:r>
        <w:rPr>
          <w:rStyle w:val="StringTok"/>
        </w:rPr>
        <w:t xml:space="preserve"> </w:t>
      </w:r>
      <w:r>
        <w:rPr>
          <w:rStyle w:val="KeywordTok"/>
        </w:rPr>
        <w:t>row.names</w:t>
      </w:r>
      <w:r>
        <w:rPr>
          <w:rStyle w:val="NormalTok"/>
        </w:rPr>
        <w:t>(</w:t>
      </w:r>
      <w:r>
        <w:rPr>
          <w:rStyle w:val="KeywordTok"/>
        </w:rPr>
        <w:t>installed.packages</w:t>
      </w:r>
      <w:r>
        <w:rPr>
          <w:rStyle w:val="NormalTok"/>
        </w:rPr>
        <w:t>())  ==</w:t>
      </w:r>
      <w:r>
        <w:rPr>
          <w:rStyle w:val="StringTok"/>
        </w:rPr>
        <w:t xml:space="preserve"> </w:t>
      </w:r>
      <w:r>
        <w:rPr>
          <w:rStyle w:val="OtherTok"/>
        </w:rPr>
        <w:t>FALSE</w:t>
      </w:r>
      <w:r>
        <w:rPr>
          <w:rStyle w:val="NormalTok"/>
        </w:rPr>
        <w:t xml:space="preserve">) </w:t>
      </w:r>
      <w:r>
        <w:rPr>
          <w:rStyle w:val="KeywordTok"/>
        </w:rPr>
        <w:t>install.packages</w:t>
      </w:r>
      <w:r>
        <w:rPr>
          <w:rStyle w:val="NormalTok"/>
        </w:rPr>
        <w:t>(</w:t>
      </w:r>
      <w:r>
        <w:rPr>
          <w:rStyle w:val="StringTok"/>
        </w:rPr>
        <w:t>"classInt"</w:t>
      </w:r>
      <w:r>
        <w:rPr>
          <w:rStyle w:val="NormalTok"/>
        </w:rPr>
        <w:t xml:space="preserve">, </w:t>
      </w:r>
      <w:r>
        <w:rPr>
          <w:rStyle w:val="DataTypeTok"/>
        </w:rPr>
        <w:t>dependencies =</w:t>
      </w:r>
      <w:r>
        <w:rPr>
          <w:rStyle w:val="NormalTok"/>
        </w:rPr>
        <w:t xml:space="preserve"> T)</w:t>
      </w:r>
      <w:r>
        <w:br/>
      </w:r>
      <w:r>
        <w:rPr>
          <w:rStyle w:val="NormalTok"/>
        </w:rPr>
        <w:t>if (</w:t>
      </w:r>
      <w:r>
        <w:rPr>
          <w:rStyle w:val="StringTok"/>
        </w:rPr>
        <w:t>"ggmap"</w:t>
      </w:r>
      <w:r>
        <w:rPr>
          <w:rStyle w:val="NormalTok"/>
        </w:rPr>
        <w:t xml:space="preserve"> %in%</w:t>
      </w:r>
      <w:r>
        <w:rPr>
          <w:rStyle w:val="StringTok"/>
        </w:rPr>
        <w:t xml:space="preserve"> </w:t>
      </w:r>
      <w:r>
        <w:rPr>
          <w:rStyle w:val="KeywordTok"/>
        </w:rPr>
        <w:t>row.names</w:t>
      </w:r>
      <w:r>
        <w:rPr>
          <w:rStyle w:val="NormalTok"/>
        </w:rPr>
        <w:t>(</w:t>
      </w:r>
      <w:r>
        <w:rPr>
          <w:rStyle w:val="KeywordTok"/>
        </w:rPr>
        <w:t>installed.packages</w:t>
      </w:r>
      <w:r>
        <w:rPr>
          <w:rStyle w:val="NormalTok"/>
        </w:rPr>
        <w:t>())  ==</w:t>
      </w:r>
      <w:r>
        <w:rPr>
          <w:rStyle w:val="StringTok"/>
        </w:rPr>
        <w:t xml:space="preserve"> </w:t>
      </w:r>
      <w:r>
        <w:rPr>
          <w:rStyle w:val="OtherTok"/>
        </w:rPr>
        <w:t>FALSE</w:t>
      </w:r>
      <w:r>
        <w:rPr>
          <w:rStyle w:val="NormalTok"/>
        </w:rPr>
        <w:t xml:space="preserve">) </w:t>
      </w:r>
      <w:r>
        <w:rPr>
          <w:rStyle w:val="KeywordTok"/>
        </w:rPr>
        <w:t>install.pac</w:t>
      </w:r>
      <w:r>
        <w:rPr>
          <w:rStyle w:val="KeywordTok"/>
        </w:rPr>
        <w:t>kages</w:t>
      </w:r>
      <w:r>
        <w:rPr>
          <w:rStyle w:val="NormalTok"/>
        </w:rPr>
        <w:t>(</w:t>
      </w:r>
      <w:r>
        <w:rPr>
          <w:rStyle w:val="StringTok"/>
        </w:rPr>
        <w:t>"ggmap"</w:t>
      </w:r>
      <w:r>
        <w:rPr>
          <w:rStyle w:val="NormalTok"/>
        </w:rPr>
        <w:t xml:space="preserve">, </w:t>
      </w:r>
      <w:r>
        <w:rPr>
          <w:rStyle w:val="DataTypeTok"/>
        </w:rPr>
        <w:t>dependencies =</w:t>
      </w:r>
      <w:r>
        <w:rPr>
          <w:rStyle w:val="NormalTok"/>
        </w:rPr>
        <w:t xml:space="preserve"> T)</w:t>
      </w:r>
      <w:r>
        <w:br/>
      </w:r>
      <w:r>
        <w:rPr>
          <w:rStyle w:val="NormalTok"/>
        </w:rPr>
        <w:t>if (</w:t>
      </w:r>
      <w:r>
        <w:rPr>
          <w:rStyle w:val="StringTok"/>
        </w:rPr>
        <w:t>"grDevices"</w:t>
      </w:r>
      <w:r>
        <w:rPr>
          <w:rStyle w:val="NormalTok"/>
        </w:rPr>
        <w:t xml:space="preserve"> %in%</w:t>
      </w:r>
      <w:r>
        <w:rPr>
          <w:rStyle w:val="StringTok"/>
        </w:rPr>
        <w:t xml:space="preserve"> </w:t>
      </w:r>
      <w:r>
        <w:rPr>
          <w:rStyle w:val="KeywordTok"/>
        </w:rPr>
        <w:t>row.names</w:t>
      </w:r>
      <w:r>
        <w:rPr>
          <w:rStyle w:val="NormalTok"/>
        </w:rPr>
        <w:t>(</w:t>
      </w:r>
      <w:r>
        <w:rPr>
          <w:rStyle w:val="KeywordTok"/>
        </w:rPr>
        <w:t>installed.packages</w:t>
      </w:r>
      <w:r>
        <w:rPr>
          <w:rStyle w:val="NormalTok"/>
        </w:rPr>
        <w:t>())  ==</w:t>
      </w:r>
      <w:r>
        <w:rPr>
          <w:rStyle w:val="StringTok"/>
        </w:rPr>
        <w:t xml:space="preserve"> </w:t>
      </w:r>
      <w:r>
        <w:rPr>
          <w:rStyle w:val="OtherTok"/>
        </w:rPr>
        <w:t>FALSE</w:t>
      </w:r>
      <w:r>
        <w:rPr>
          <w:rStyle w:val="NormalTok"/>
        </w:rPr>
        <w:t xml:space="preserve">) </w:t>
      </w:r>
      <w:r>
        <w:rPr>
          <w:rStyle w:val="KeywordTok"/>
        </w:rPr>
        <w:t>install.packages</w:t>
      </w:r>
      <w:r>
        <w:rPr>
          <w:rStyle w:val="NormalTok"/>
        </w:rPr>
        <w:t>(</w:t>
      </w:r>
      <w:r>
        <w:rPr>
          <w:rStyle w:val="StringTok"/>
        </w:rPr>
        <w:t>"grDevices"</w:t>
      </w:r>
      <w:r>
        <w:rPr>
          <w:rStyle w:val="NormalTok"/>
        </w:rPr>
        <w:t xml:space="preserve">, </w:t>
      </w:r>
      <w:r>
        <w:rPr>
          <w:rStyle w:val="DataTypeTok"/>
        </w:rPr>
        <w:t>dependencies =</w:t>
      </w:r>
      <w:r>
        <w:rPr>
          <w:rStyle w:val="NormalTok"/>
        </w:rPr>
        <w:t xml:space="preserve"> T)</w:t>
      </w:r>
      <w:r>
        <w:br/>
      </w:r>
      <w:r>
        <w:rPr>
          <w:rStyle w:val="NormalTok"/>
        </w:rPr>
        <w:t>if (</w:t>
      </w:r>
      <w:r>
        <w:rPr>
          <w:rStyle w:val="StringTok"/>
        </w:rPr>
        <w:t>"colorspace"</w:t>
      </w:r>
      <w:r>
        <w:rPr>
          <w:rStyle w:val="NormalTok"/>
        </w:rPr>
        <w:t xml:space="preserve"> %in%</w:t>
      </w:r>
      <w:r>
        <w:rPr>
          <w:rStyle w:val="StringTok"/>
        </w:rPr>
        <w:t xml:space="preserve"> </w:t>
      </w:r>
      <w:r>
        <w:rPr>
          <w:rStyle w:val="KeywordTok"/>
        </w:rPr>
        <w:t>row.names</w:t>
      </w:r>
      <w:r>
        <w:rPr>
          <w:rStyle w:val="NormalTok"/>
        </w:rPr>
        <w:t>(</w:t>
      </w:r>
      <w:r>
        <w:rPr>
          <w:rStyle w:val="KeywordTok"/>
        </w:rPr>
        <w:t>installed.packages</w:t>
      </w:r>
      <w:r>
        <w:rPr>
          <w:rStyle w:val="NormalTok"/>
        </w:rPr>
        <w:t>())  ==</w:t>
      </w:r>
      <w:r>
        <w:rPr>
          <w:rStyle w:val="StringTok"/>
        </w:rPr>
        <w:t xml:space="preserve"> </w:t>
      </w:r>
      <w:r>
        <w:rPr>
          <w:rStyle w:val="OtherTok"/>
        </w:rPr>
        <w:t>FALSE</w:t>
      </w:r>
      <w:r>
        <w:rPr>
          <w:rStyle w:val="NormalTok"/>
        </w:rPr>
        <w:t xml:space="preserve">) </w:t>
      </w:r>
      <w:r>
        <w:rPr>
          <w:rStyle w:val="KeywordTok"/>
        </w:rPr>
        <w:t>install.packages</w:t>
      </w:r>
      <w:r>
        <w:rPr>
          <w:rStyle w:val="NormalTok"/>
        </w:rPr>
        <w:t>(</w:t>
      </w:r>
      <w:r>
        <w:rPr>
          <w:rStyle w:val="StringTok"/>
        </w:rPr>
        <w:t>"colorspace"</w:t>
      </w:r>
      <w:r>
        <w:rPr>
          <w:rStyle w:val="NormalTok"/>
        </w:rPr>
        <w:t xml:space="preserve">, </w:t>
      </w:r>
      <w:r>
        <w:rPr>
          <w:rStyle w:val="DataTypeTok"/>
        </w:rPr>
        <w:t>dependencies =</w:t>
      </w:r>
      <w:r>
        <w:rPr>
          <w:rStyle w:val="NormalTok"/>
        </w:rPr>
        <w:t xml:space="preserve"> </w:t>
      </w:r>
      <w:r>
        <w:rPr>
          <w:rStyle w:val="NormalTok"/>
        </w:rPr>
        <w:t>T)</w:t>
      </w:r>
      <w:r>
        <w:br/>
      </w:r>
      <w:r>
        <w:br/>
      </w:r>
      <w:r>
        <w:br/>
      </w:r>
      <w:r>
        <w:rPr>
          <w:rStyle w:val="CommentTok"/>
        </w:rPr>
        <w:t># Cargamos librerías que vamos a usar</w:t>
      </w:r>
      <w:r>
        <w:br/>
      </w:r>
      <w:r>
        <w:rPr>
          <w:rStyle w:val="KeywordTok"/>
        </w:rPr>
        <w:t>library</w:t>
      </w:r>
      <w:r>
        <w:rPr>
          <w:rStyle w:val="NormalTok"/>
        </w:rPr>
        <w:t>(colortools)</w:t>
      </w:r>
      <w:r>
        <w:br/>
      </w:r>
      <w:r>
        <w:rPr>
          <w:rStyle w:val="KeywordTok"/>
        </w:rPr>
        <w:t>library</w:t>
      </w:r>
      <w:r>
        <w:rPr>
          <w:rStyle w:val="NormalTok"/>
        </w:rPr>
        <w:t>(sos)</w:t>
      </w:r>
    </w:p>
    <w:p w:rsidR="00916A9F" w:rsidRDefault="005161E5">
      <w:pPr>
        <w:pStyle w:val="SourceCode"/>
      </w:pPr>
      <w:r>
        <w:rPr>
          <w:rStyle w:val="VerbatimChar"/>
        </w:rPr>
        <w:t>## Loading required package: brew</w:t>
      </w:r>
      <w:r>
        <w:br/>
      </w:r>
      <w:r>
        <w:rPr>
          <w:rStyle w:val="VerbatimChar"/>
        </w:rPr>
        <w:t xml:space="preserve">## </w:t>
      </w:r>
      <w:r>
        <w:br/>
      </w:r>
      <w:r>
        <w:rPr>
          <w:rStyle w:val="VerbatimChar"/>
        </w:rPr>
        <w:t>## Attaching package: 'sos'</w:t>
      </w:r>
      <w:r>
        <w:br/>
      </w:r>
      <w:r>
        <w:rPr>
          <w:rStyle w:val="VerbatimChar"/>
        </w:rPr>
        <w:t xml:space="preserve">## </w:t>
      </w:r>
      <w:r>
        <w:br/>
      </w:r>
      <w:r>
        <w:rPr>
          <w:rStyle w:val="VerbatimChar"/>
        </w:rPr>
        <w:t>## The following object is masked from 'package:utils':</w:t>
      </w:r>
      <w:r>
        <w:br/>
      </w:r>
      <w:r>
        <w:rPr>
          <w:rStyle w:val="VerbatimChar"/>
        </w:rPr>
        <w:t xml:space="preserve">## </w:t>
      </w:r>
      <w:r>
        <w:br/>
      </w:r>
      <w:r>
        <w:rPr>
          <w:rStyle w:val="VerbatimChar"/>
        </w:rPr>
        <w:t>##     ?</w:t>
      </w:r>
    </w:p>
    <w:p w:rsidR="00916A9F" w:rsidRDefault="005161E5">
      <w:pPr>
        <w:pStyle w:val="SourceCode"/>
      </w:pPr>
      <w:r>
        <w:rPr>
          <w:rStyle w:val="KeywordTok"/>
        </w:rPr>
        <w:t>library</w:t>
      </w:r>
      <w:r>
        <w:rPr>
          <w:rStyle w:val="NormalTok"/>
        </w:rPr>
        <w:t>(dichromat)</w:t>
      </w:r>
      <w:r>
        <w:br/>
      </w:r>
      <w:r>
        <w:rPr>
          <w:rStyle w:val="KeywordTok"/>
        </w:rPr>
        <w:t>library</w:t>
      </w:r>
      <w:r>
        <w:rPr>
          <w:rStyle w:val="NormalTok"/>
        </w:rPr>
        <w:t>(RColorBrewer)</w:t>
      </w:r>
      <w:r>
        <w:br/>
      </w:r>
      <w:r>
        <w:rPr>
          <w:rStyle w:val="KeywordTok"/>
        </w:rPr>
        <w:t>library</w:t>
      </w:r>
      <w:r>
        <w:rPr>
          <w:rStyle w:val="NormalTok"/>
        </w:rPr>
        <w:t>(grDevices)</w:t>
      </w:r>
      <w:r>
        <w:br/>
      </w:r>
      <w:r>
        <w:rPr>
          <w:rStyle w:val="KeywordTok"/>
        </w:rPr>
        <w:t>library</w:t>
      </w:r>
      <w:r>
        <w:rPr>
          <w:rStyle w:val="NormalTok"/>
        </w:rPr>
        <w:t>(colorspace)</w:t>
      </w:r>
      <w:r>
        <w:br/>
      </w:r>
      <w:r>
        <w:br/>
      </w:r>
      <w:r>
        <w:rPr>
          <w:rStyle w:val="CommentTok"/>
        </w:rPr>
        <w:t># Para dibujar mosaicos</w:t>
      </w:r>
      <w:r>
        <w:br/>
      </w:r>
      <w:r>
        <w:rPr>
          <w:rStyle w:val="KeywordTok"/>
        </w:rPr>
        <w:t>library</w:t>
      </w:r>
      <w:r>
        <w:rPr>
          <w:rStyle w:val="NormalTok"/>
        </w:rPr>
        <w:t>(vcd)</w:t>
      </w:r>
    </w:p>
    <w:p w:rsidR="00916A9F" w:rsidRDefault="005161E5">
      <w:pPr>
        <w:pStyle w:val="SourceCode"/>
      </w:pPr>
      <w:r>
        <w:rPr>
          <w:rStyle w:val="VerbatimChar"/>
        </w:rPr>
        <w:t>## Loading required package: grid</w:t>
      </w:r>
    </w:p>
    <w:p w:rsidR="00916A9F" w:rsidRDefault="005161E5">
      <w:pPr>
        <w:pStyle w:val="SourceCode"/>
      </w:pPr>
      <w:r>
        <w:rPr>
          <w:rStyle w:val="CommentTok"/>
        </w:rPr>
        <w:lastRenderedPageBreak/>
        <w:t># Para dibujar los mapas</w:t>
      </w:r>
      <w:r>
        <w:br/>
      </w:r>
      <w:r>
        <w:rPr>
          <w:rStyle w:val="KeywordTok"/>
        </w:rPr>
        <w:t>library</w:t>
      </w:r>
      <w:r>
        <w:rPr>
          <w:rStyle w:val="NormalTok"/>
        </w:rPr>
        <w:t>(maptools)</w:t>
      </w:r>
    </w:p>
    <w:p w:rsidR="00916A9F" w:rsidRDefault="005161E5">
      <w:pPr>
        <w:pStyle w:val="SourceCode"/>
      </w:pPr>
      <w:r>
        <w:rPr>
          <w:rStyle w:val="VerbatimChar"/>
        </w:rPr>
        <w:t>## Loading required package: sp</w:t>
      </w:r>
      <w:r>
        <w:br/>
      </w:r>
      <w:r>
        <w:rPr>
          <w:rStyle w:val="VerbatimChar"/>
        </w:rPr>
        <w:t>## Checking rgeos availability: TRUE</w:t>
      </w:r>
    </w:p>
    <w:p w:rsidR="00916A9F" w:rsidRDefault="005161E5">
      <w:pPr>
        <w:pStyle w:val="SourceCode"/>
      </w:pPr>
      <w:r>
        <w:rPr>
          <w:rStyle w:val="KeywordTok"/>
        </w:rPr>
        <w:t>library</w:t>
      </w:r>
      <w:r>
        <w:rPr>
          <w:rStyle w:val="NormalTok"/>
        </w:rPr>
        <w:t>(sp)</w:t>
      </w:r>
      <w:r>
        <w:br/>
      </w:r>
      <w:r>
        <w:rPr>
          <w:rStyle w:val="KeywordTok"/>
        </w:rPr>
        <w:t>library</w:t>
      </w:r>
      <w:r>
        <w:rPr>
          <w:rStyle w:val="NormalTok"/>
        </w:rPr>
        <w:t>(classInt)</w:t>
      </w:r>
      <w:r>
        <w:br/>
      </w:r>
      <w:r>
        <w:rPr>
          <w:rStyle w:val="KeywordTok"/>
        </w:rPr>
        <w:t>lib</w:t>
      </w:r>
      <w:r>
        <w:rPr>
          <w:rStyle w:val="KeywordTok"/>
        </w:rPr>
        <w:t>rary</w:t>
      </w:r>
      <w:r>
        <w:rPr>
          <w:rStyle w:val="NormalTok"/>
        </w:rPr>
        <w:t xml:space="preserve">(ggmap)  </w:t>
      </w:r>
      <w:r>
        <w:rPr>
          <w:rStyle w:val="CommentTok"/>
        </w:rPr>
        <w:t># también carga ggplot2</w:t>
      </w:r>
    </w:p>
    <w:p w:rsidR="00916A9F" w:rsidRDefault="005161E5">
      <w:pPr>
        <w:pStyle w:val="SourceCode"/>
      </w:pPr>
      <w:r>
        <w:rPr>
          <w:rStyle w:val="VerbatimChar"/>
        </w:rPr>
        <w:t>## Loading required package: ggplot2</w:t>
      </w:r>
    </w:p>
    <w:p w:rsidR="00916A9F" w:rsidRDefault="005161E5">
      <w:pPr>
        <w:pStyle w:val="Ttulo1"/>
      </w:pPr>
      <w:bookmarkStart w:id="5" w:name="por-que-r-es-el-mejor-sistema-actual-en-"/>
      <w:r>
        <w:t>POR QUÉ R ES EL MEJOR SISTEMA ACTUAL (EN CAMPO ESTADÍSTICA) PARA MANEJO DE COLOR</w:t>
      </w:r>
    </w:p>
    <w:bookmarkEnd w:id="5"/>
    <w:p w:rsidR="00916A9F" w:rsidRDefault="005161E5">
      <w:r>
        <w:t>Veamos qué librerías contienen color (sos levanta una página html fuera de RStudio, con enlaces a la documentación de las funciones encontradas)</w:t>
      </w:r>
    </w:p>
    <w:p w:rsidR="00916A9F" w:rsidRDefault="005161E5">
      <w:pPr>
        <w:pStyle w:val="SourceCode"/>
      </w:pPr>
      <w:r>
        <w:rPr>
          <w:rStyle w:val="NormalTok"/>
        </w:rPr>
        <w:t>sos::</w:t>
      </w:r>
      <w:r>
        <w:rPr>
          <w:rStyle w:val="KeywordTok"/>
        </w:rPr>
        <w:t>findFn</w:t>
      </w:r>
      <w:r>
        <w:rPr>
          <w:rStyle w:val="NormalTok"/>
        </w:rPr>
        <w:t>(</w:t>
      </w:r>
      <w:r>
        <w:rPr>
          <w:rStyle w:val="StringTok"/>
        </w:rPr>
        <w:t>"{color}"</w:t>
      </w:r>
      <w:r>
        <w:rPr>
          <w:rStyle w:val="NormalTok"/>
        </w:rPr>
        <w:t>)</w:t>
      </w:r>
    </w:p>
    <w:p w:rsidR="00916A9F" w:rsidRDefault="005161E5">
      <w:pPr>
        <w:pStyle w:val="SourceCode"/>
      </w:pPr>
      <w:r>
        <w:rPr>
          <w:rStyle w:val="VerbatimChar"/>
        </w:rPr>
        <w:t>## found 7484 matches;  retrieving 20 pages, 400 matches.</w:t>
      </w:r>
      <w:r>
        <w:br/>
      </w:r>
      <w:r>
        <w:rPr>
          <w:rStyle w:val="VerbatimChar"/>
        </w:rPr>
        <w:t xml:space="preserve">## 2 3 4 5 6 7 8 9 10 </w:t>
      </w:r>
      <w:r>
        <w:br/>
      </w:r>
      <w:r>
        <w:rPr>
          <w:rStyle w:val="VerbatimChar"/>
        </w:rPr>
        <w:t>## 11 1</w:t>
      </w:r>
      <w:r>
        <w:rPr>
          <w:rStyle w:val="VerbatimChar"/>
        </w:rPr>
        <w:t xml:space="preserve">2 13 14 15 16 17 18 19 20 </w:t>
      </w:r>
      <w:r>
        <w:br/>
      </w:r>
      <w:r>
        <w:rPr>
          <w:rStyle w:val="VerbatimChar"/>
        </w:rPr>
        <w:t xml:space="preserve">## </w:t>
      </w:r>
      <w:r>
        <w:br/>
      </w:r>
      <w:r>
        <w:rPr>
          <w:rStyle w:val="VerbatimChar"/>
        </w:rPr>
        <w:t>## Downloaded 357 links in 159 packages.</w:t>
      </w:r>
    </w:p>
    <w:p w:rsidR="00916A9F" w:rsidRDefault="005161E5">
      <w:r>
        <w:t>Hay 359 funciones en 158 paquetes CRAN para estudiar o manejar color en R.</w:t>
      </w:r>
    </w:p>
    <w:p w:rsidR="00916A9F" w:rsidRDefault="005161E5">
      <w:r>
        <w:t>Tenemos por ejemplo la librería colorscience</w:t>
      </w:r>
    </w:p>
    <w:p w:rsidR="00916A9F" w:rsidRDefault="005161E5">
      <w:hyperlink r:id="rId23">
        <w:r>
          <w:rPr>
            <w:rStyle w:val="Link"/>
          </w:rPr>
          <w:t>http://finzi.psych.upenn.edu/R/library/colorscience/html/00Index.html</w:t>
        </w:r>
      </w:hyperlink>
    </w:p>
    <w:p w:rsidR="00916A9F" w:rsidRDefault="005161E5">
      <w:r>
        <w:t xml:space="preserve">y la colortools </w:t>
      </w:r>
      <w:hyperlink r:id="rId24">
        <w:r>
          <w:rPr>
            <w:rStyle w:val="Link"/>
          </w:rPr>
          <w:t>http://gastonsanchez.com/colortools/</w:t>
        </w:r>
      </w:hyperlink>
    </w:p>
    <w:p w:rsidR="00916A9F" w:rsidRDefault="005161E5">
      <w:r>
        <w:t>"</w:t>
      </w:r>
      <w:r>
        <w:t xml:space="preserve">colortools is an R package designed to help users generate color schemes and color palettes. It provides a number of handy functions that will allow to select and play with </w:t>
      </w:r>
      <w:r>
        <w:rPr>
          <w:i/>
        </w:rPr>
        <w:t>colors in an HSV (hue, saturation, value) color model</w:t>
      </w:r>
      <w:r>
        <w:t>".</w:t>
      </w:r>
    </w:p>
    <w:p w:rsidR="00916A9F" w:rsidRDefault="005161E5">
      <w:r>
        <w:t>La librería colortools es f</w:t>
      </w:r>
      <w:r>
        <w:t>ascinante. Por ejemplo, podemos hacer ruedas de color con un número variable de "gajos" o colores en la escala entre los extremos con la función wheel:</w:t>
      </w:r>
    </w:p>
    <w:p w:rsidR="00916A9F" w:rsidRDefault="005161E5">
      <w:pPr>
        <w:pStyle w:val="SourceCode"/>
      </w:pPr>
      <w:r>
        <w:rPr>
          <w:rStyle w:val="NormalTok"/>
        </w:rPr>
        <w:t>colortools::</w:t>
      </w:r>
      <w:r>
        <w:rPr>
          <w:rStyle w:val="KeywordTok"/>
        </w:rPr>
        <w:t>wheel</w:t>
      </w:r>
      <w:r>
        <w:rPr>
          <w:rStyle w:val="NormalTok"/>
        </w:rPr>
        <w:t>(</w:t>
      </w:r>
      <w:r>
        <w:rPr>
          <w:rStyle w:val="StringTok"/>
        </w:rPr>
        <w:t>"blue"</w:t>
      </w:r>
      <w:r>
        <w:rPr>
          <w:rStyle w:val="NormalTok"/>
        </w:rPr>
        <w:t xml:space="preserve">, </w:t>
      </w:r>
      <w:r>
        <w:rPr>
          <w:rStyle w:val="DataTypeTok"/>
        </w:rPr>
        <w:t>num =</w:t>
      </w:r>
      <w:r>
        <w:rPr>
          <w:rStyle w:val="NormalTok"/>
        </w:rPr>
        <w:t xml:space="preserve"> </w:t>
      </w:r>
      <w:r>
        <w:rPr>
          <w:rStyle w:val="DecValTok"/>
        </w:rPr>
        <w:t>6</w:t>
      </w:r>
      <w:r>
        <w:rPr>
          <w:rStyle w:val="NormalTok"/>
        </w:rPr>
        <w:t>)</w:t>
      </w:r>
    </w:p>
    <w:p w:rsidR="00916A9F" w:rsidRDefault="005161E5">
      <w:r>
        <w:rPr>
          <w:noProof/>
          <w:lang w:val="es-ES" w:eastAsia="es-ES"/>
        </w:rPr>
        <w:lastRenderedPageBreak/>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aller_color_def_grupo_madrid_files/figure-docx/unnamed-chunk-41.png"/>
                    <pic:cNvPicPr>
                      <a:picLocks noChangeAspect="1" noChangeArrowheads="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rsidR="00916A9F" w:rsidRDefault="005161E5">
      <w:pPr>
        <w:pStyle w:val="SourceCode"/>
      </w:pPr>
      <w:r>
        <w:rPr>
          <w:rStyle w:val="VerbatimChar"/>
        </w:rPr>
        <w:t>## [1] "#0000FF" "#FF00FF" "#FF0000" "#FFFF00" "#00FF00" "#00FFFF"</w:t>
      </w:r>
    </w:p>
    <w:p w:rsidR="00916A9F" w:rsidRDefault="005161E5">
      <w:pPr>
        <w:pStyle w:val="SourceCode"/>
      </w:pPr>
      <w:r>
        <w:rPr>
          <w:rStyle w:val="NormalTok"/>
        </w:rPr>
        <w:t>colortools::</w:t>
      </w:r>
      <w:r>
        <w:rPr>
          <w:rStyle w:val="KeywordTok"/>
        </w:rPr>
        <w:t>wheel</w:t>
      </w:r>
      <w:r>
        <w:rPr>
          <w:rStyle w:val="NormalTok"/>
        </w:rPr>
        <w:t>(</w:t>
      </w:r>
      <w:r>
        <w:rPr>
          <w:rStyle w:val="StringTok"/>
        </w:rPr>
        <w:t>"red"</w:t>
      </w:r>
      <w:r>
        <w:rPr>
          <w:rStyle w:val="NormalTok"/>
        </w:rPr>
        <w:t xml:space="preserve">, </w:t>
      </w:r>
      <w:r>
        <w:rPr>
          <w:rStyle w:val="DataTypeTok"/>
        </w:rPr>
        <w:t>num =</w:t>
      </w:r>
      <w:r>
        <w:rPr>
          <w:rStyle w:val="NormalTok"/>
        </w:rPr>
        <w:t xml:space="preserve"> </w:t>
      </w:r>
      <w:r>
        <w:rPr>
          <w:rStyle w:val="DecValTok"/>
        </w:rPr>
        <w:t>12</w:t>
      </w:r>
      <w:r>
        <w:rPr>
          <w:rStyle w:val="NormalTok"/>
        </w:rPr>
        <w:t>)</w:t>
      </w:r>
    </w:p>
    <w:p w:rsidR="00916A9F" w:rsidRDefault="005161E5">
      <w:r>
        <w:rPr>
          <w:noProof/>
          <w:lang w:val="es-ES" w:eastAsia="es-ES"/>
        </w:rPr>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aller_color_def_grupo_madrid_files/figure-docx/unnamed-chunk-42.png"/>
                    <pic:cNvPicPr>
                      <a:picLocks noChangeAspect="1" noChangeArrowheads="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rsidR="00916A9F" w:rsidRDefault="005161E5">
      <w:pPr>
        <w:pStyle w:val="SourceCode"/>
      </w:pPr>
      <w:r>
        <w:rPr>
          <w:rStyle w:val="VerbatimChar"/>
        </w:rPr>
        <w:t>##  [1] "#FF0000" "#FF8000" "#FFFF00" "#80FF00" "#00FF00" "#00FF80" "#00FFFF"</w:t>
      </w:r>
      <w:r>
        <w:br/>
      </w:r>
      <w:r>
        <w:rPr>
          <w:rStyle w:val="VerbatimChar"/>
        </w:rPr>
        <w:t>##  [8] "#0080FF" "#0000FF" "#8000FF" "#FF00FF" "#FF0080"</w:t>
      </w:r>
    </w:p>
    <w:p w:rsidR="00916A9F" w:rsidRDefault="005161E5">
      <w:pPr>
        <w:pStyle w:val="SourceCode"/>
      </w:pPr>
      <w:r>
        <w:rPr>
          <w:rStyle w:val="NormalTok"/>
        </w:rPr>
        <w:t>colortools::</w:t>
      </w:r>
      <w:r>
        <w:rPr>
          <w:rStyle w:val="KeywordTok"/>
        </w:rPr>
        <w:t>wheel</w:t>
      </w:r>
      <w:r>
        <w:rPr>
          <w:rStyle w:val="NormalTok"/>
        </w:rPr>
        <w:t>(</w:t>
      </w:r>
      <w:r>
        <w:rPr>
          <w:rStyle w:val="StringTok"/>
        </w:rPr>
        <w:t>"yellow"</w:t>
      </w:r>
      <w:r>
        <w:rPr>
          <w:rStyle w:val="NormalTok"/>
        </w:rPr>
        <w:t xml:space="preserve">, </w:t>
      </w:r>
      <w:r>
        <w:rPr>
          <w:rStyle w:val="DataTypeTok"/>
        </w:rPr>
        <w:t>num =</w:t>
      </w:r>
      <w:r>
        <w:rPr>
          <w:rStyle w:val="NormalTok"/>
        </w:rPr>
        <w:t xml:space="preserve"> </w:t>
      </w:r>
      <w:r>
        <w:rPr>
          <w:rStyle w:val="DecValTok"/>
        </w:rPr>
        <w:t>24</w:t>
      </w:r>
      <w:r>
        <w:rPr>
          <w:rStyle w:val="NormalTok"/>
        </w:rPr>
        <w:t>)</w:t>
      </w:r>
    </w:p>
    <w:p w:rsidR="00916A9F" w:rsidRDefault="005161E5">
      <w:r>
        <w:rPr>
          <w:noProof/>
          <w:lang w:val="es-ES" w:eastAsia="es-ES"/>
        </w:rPr>
        <w:lastRenderedPageBreak/>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aller_color_def_grupo_madrid_files/figure-docx/unnamed-chunk-43.png"/>
                    <pic:cNvPicPr>
                      <a:picLocks noChangeAspect="1" noChangeArrowheads="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rsidR="00916A9F" w:rsidRDefault="005161E5">
      <w:pPr>
        <w:pStyle w:val="SourceCode"/>
      </w:pPr>
      <w:r>
        <w:rPr>
          <w:rStyle w:val="VerbatimChar"/>
        </w:rPr>
        <w:t>##  [1] "#FFFF00" "#BFFF00" "#80FF00" "#40F</w:t>
      </w:r>
      <w:r>
        <w:rPr>
          <w:rStyle w:val="VerbatimChar"/>
        </w:rPr>
        <w:t>F00" "#00FF00" "#00FF40" "#00FF80"</w:t>
      </w:r>
      <w:r>
        <w:br/>
      </w:r>
      <w:r>
        <w:rPr>
          <w:rStyle w:val="VerbatimChar"/>
        </w:rPr>
        <w:t>##  [8] "#00FFBF" "#00FFFF" "#00BFFF" "#0080FF" "#0040FF" "#0000FF" "#4000FF"</w:t>
      </w:r>
      <w:r>
        <w:br/>
      </w:r>
      <w:r>
        <w:rPr>
          <w:rStyle w:val="VerbatimChar"/>
        </w:rPr>
        <w:t>## [15] "#7F00FF" "#BF00FF" "#FF00FF" "#FF00BF" "#FF0080" "#FF0040" "#FF0000"</w:t>
      </w:r>
      <w:r>
        <w:br/>
      </w:r>
      <w:r>
        <w:rPr>
          <w:rStyle w:val="VerbatimChar"/>
        </w:rPr>
        <w:t>## [22] "#FF4000" "#FF7F00" "#FFBF00"</w:t>
      </w:r>
    </w:p>
    <w:p w:rsidR="00916A9F" w:rsidRDefault="005161E5">
      <w:pPr>
        <w:pStyle w:val="Ttulo1"/>
      </w:pPr>
      <w:bookmarkStart w:id="6" w:name="color-y-entorno-fisico"/>
      <w:r>
        <w:t>1. COLOR Y ENTORNO FÍSICO</w:t>
      </w:r>
    </w:p>
    <w:bookmarkEnd w:id="6"/>
    <w:p w:rsidR="00916A9F" w:rsidRDefault="005161E5">
      <w:r>
        <w:t>E</w:t>
      </w:r>
      <w:r>
        <w:t>n la percepción del color, el entorno físico y dispositivo que genera el color son clave.</w:t>
      </w:r>
    </w:p>
    <w:p w:rsidR="00916A9F" w:rsidRDefault="005161E5">
      <w:r>
        <w:t>Muy importante:</w:t>
      </w:r>
    </w:p>
    <w:p w:rsidR="00916A9F" w:rsidRDefault="005161E5">
      <w:pPr>
        <w:numPr>
          <w:ilvl w:val="0"/>
          <w:numId w:val="7"/>
        </w:numPr>
      </w:pPr>
      <w:r>
        <w:t>La visión de color en humanos se realiza por la activación de los fotorreceptores de la retina conocidos como conos (</w:t>
      </w:r>
      <w:hyperlink r:id="rId28" w:anchor="Cone_cells_in_the_human_eye">
        <w:r>
          <w:rPr>
            <w:rStyle w:val="Link"/>
          </w:rPr>
          <w:t>http://en.wikipedia.org/wiki/Color_vision#Cone_cells_in_the_human_eye</w:t>
        </w:r>
      </w:hyperlink>
      <w:r>
        <w:t>), que se activan con la luz intensa como la luz del día. Rápidamente: para poder distinguir el color la luz debe ser parecida</w:t>
      </w:r>
      <w:r>
        <w:t xml:space="preserve"> a la del día: intensa. Si no lo es veremos en monocromo (con los bastones, los otros fotorreceptores).</w:t>
      </w:r>
    </w:p>
    <w:p w:rsidR="00916A9F" w:rsidRDefault="005161E5">
      <w:pPr>
        <w:numPr>
          <w:ilvl w:val="0"/>
          <w:numId w:val="7"/>
        </w:numPr>
      </w:pPr>
      <w:r>
        <w:t>En la práctica: distinguir luz emitida (p.ej. monitor LCD-TFT) vs. luz reflejada (p.ej., proyector)</w:t>
      </w:r>
    </w:p>
    <w:p w:rsidR="00916A9F" w:rsidRDefault="005161E5">
      <w:pPr>
        <w:numPr>
          <w:ilvl w:val="0"/>
          <w:numId w:val="7"/>
        </w:numPr>
      </w:pPr>
      <w:r>
        <w:t xml:space="preserve">Color y contraste y constancia. Veremos más detalle </w:t>
      </w:r>
      <w:r>
        <w:t>más adelante.</w:t>
      </w:r>
    </w:p>
    <w:p w:rsidR="00916A9F" w:rsidRDefault="005161E5">
      <w:r>
        <w:t>La función colortools::adjacent permite generar esquemas de color que están próximos unos a otros.</w:t>
      </w:r>
    </w:p>
    <w:p w:rsidR="00916A9F" w:rsidRDefault="005161E5">
      <w:pPr>
        <w:pStyle w:val="SourceCode"/>
      </w:pPr>
      <w:r>
        <w:rPr>
          <w:rStyle w:val="NormalTok"/>
        </w:rPr>
        <w:t>colortools::</w:t>
      </w:r>
      <w:r>
        <w:rPr>
          <w:rStyle w:val="KeywordTok"/>
        </w:rPr>
        <w:t>adjacent</w:t>
      </w:r>
      <w:r>
        <w:rPr>
          <w:rStyle w:val="NormalTok"/>
        </w:rPr>
        <w:t>(</w:t>
      </w:r>
      <w:r>
        <w:rPr>
          <w:rStyle w:val="StringTok"/>
        </w:rPr>
        <w:t>"blue"</w:t>
      </w:r>
      <w:r>
        <w:rPr>
          <w:rStyle w:val="NormalTok"/>
        </w:rPr>
        <w:t>)</w:t>
      </w:r>
    </w:p>
    <w:p w:rsidR="00916A9F" w:rsidRDefault="005161E5">
      <w:r>
        <w:rPr>
          <w:noProof/>
          <w:lang w:val="es-ES" w:eastAsia="es-ES"/>
        </w:rPr>
        <w:lastRenderedPageBreak/>
        <w:drawing>
          <wp:inline distT="0" distB="0" distL="0" distR="0">
            <wp:extent cx="46101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aller_color_def_grupo_madrid_files/figure-docx/unnamed-chunk-51.png"/>
                    <pic:cNvPicPr>
                      <a:picLocks noChangeAspect="1" noChangeArrowheads="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rsidR="00916A9F" w:rsidRDefault="005161E5">
      <w:pPr>
        <w:pStyle w:val="SourceCode"/>
      </w:pPr>
      <w:r>
        <w:rPr>
          <w:rStyle w:val="VerbatimChar"/>
        </w:rPr>
        <w:t>## [1] "#0000FF" "#8000FF" "#0080FF"</w:t>
      </w:r>
    </w:p>
    <w:p w:rsidR="00916A9F" w:rsidRDefault="005161E5">
      <w:pPr>
        <w:pStyle w:val="SourceCode"/>
      </w:pPr>
      <w:r>
        <w:rPr>
          <w:rStyle w:val="NormalTok"/>
        </w:rPr>
        <w:t>colortools::</w:t>
      </w:r>
      <w:r>
        <w:rPr>
          <w:rStyle w:val="KeywordTok"/>
        </w:rPr>
        <w:t>adjacent</w:t>
      </w:r>
      <w:r>
        <w:rPr>
          <w:rStyle w:val="NormalTok"/>
        </w:rPr>
        <w:t>(</w:t>
      </w:r>
      <w:r>
        <w:rPr>
          <w:rStyle w:val="StringTok"/>
        </w:rPr>
        <w:t>"green"</w:t>
      </w:r>
      <w:r>
        <w:rPr>
          <w:rStyle w:val="NormalTok"/>
        </w:rPr>
        <w:t>)</w:t>
      </w:r>
    </w:p>
    <w:p w:rsidR="00916A9F" w:rsidRDefault="005161E5">
      <w:r>
        <w:rPr>
          <w:noProof/>
          <w:lang w:val="es-ES" w:eastAsia="es-ES"/>
        </w:rPr>
        <w:drawing>
          <wp:inline distT="0" distB="0" distL="0" distR="0">
            <wp:extent cx="4610100" cy="3695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aller_color_def_grupo_madrid_files/figure-docx/unnamed-chunk-52.png"/>
                    <pic:cNvPicPr>
                      <a:picLocks noChangeAspect="1" noChangeArrowheads="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rsidR="00916A9F" w:rsidRDefault="005161E5">
      <w:pPr>
        <w:pStyle w:val="SourceCode"/>
      </w:pPr>
      <w:r>
        <w:rPr>
          <w:rStyle w:val="VerbatimChar"/>
        </w:rPr>
        <w:t>## [1] "#00FF00" "#00FF80" "#80FF00"</w:t>
      </w:r>
    </w:p>
    <w:p w:rsidR="00916A9F" w:rsidRDefault="005161E5">
      <w:pPr>
        <w:pStyle w:val="SourceCode"/>
      </w:pPr>
      <w:r>
        <w:rPr>
          <w:rStyle w:val="NormalTok"/>
        </w:rPr>
        <w:t>colortools::</w:t>
      </w:r>
      <w:r>
        <w:rPr>
          <w:rStyle w:val="KeywordTok"/>
        </w:rPr>
        <w:t>adjacent</w:t>
      </w:r>
      <w:r>
        <w:rPr>
          <w:rStyle w:val="NormalTok"/>
        </w:rPr>
        <w:t>(</w:t>
      </w:r>
      <w:r>
        <w:rPr>
          <w:rStyle w:val="StringTok"/>
        </w:rPr>
        <w:t>"khaki"</w:t>
      </w:r>
      <w:r>
        <w:rPr>
          <w:rStyle w:val="NormalTok"/>
        </w:rPr>
        <w:t>)</w:t>
      </w:r>
    </w:p>
    <w:p w:rsidR="00916A9F" w:rsidRDefault="005161E5">
      <w:r>
        <w:rPr>
          <w:noProof/>
          <w:lang w:val="es-ES" w:eastAsia="es-ES"/>
        </w:rPr>
        <w:lastRenderedPageBreak/>
        <w:drawing>
          <wp:inline distT="0" distB="0" distL="0" distR="0">
            <wp:extent cx="4610100" cy="3695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aller_color_def_grupo_madrid_files/figure-docx/unnamed-chunk-53.png"/>
                    <pic:cNvPicPr>
                      <a:picLocks noChangeAspect="1" noChangeArrowheads="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rsidR="00916A9F" w:rsidRDefault="005161E5">
      <w:pPr>
        <w:pStyle w:val="SourceCode"/>
      </w:pPr>
      <w:r>
        <w:rPr>
          <w:rStyle w:val="VerbatimChar"/>
        </w:rPr>
        <w:t>## [1] "#F0E68C" "#C8F08C" "#F0B48C"</w:t>
      </w:r>
    </w:p>
    <w:p w:rsidR="00916A9F" w:rsidRDefault="005161E5">
      <w:pPr>
        <w:pStyle w:val="Ttulo1"/>
      </w:pPr>
      <w:bookmarkStart w:id="7" w:name="los-numeros-del-color"/>
      <w:r>
        <w:t>2. LOS NÚMEROS DEL COLOR</w:t>
      </w:r>
    </w:p>
    <w:bookmarkEnd w:id="7"/>
    <w:p w:rsidR="00916A9F" w:rsidRDefault="005161E5">
      <w:r>
        <w:t xml:space="preserve">Ver excelente presentación aquí: </w:t>
      </w:r>
      <w:hyperlink r:id="rId32">
        <w:r>
          <w:rPr>
            <w:rStyle w:val="Link"/>
          </w:rPr>
          <w:t>http://research.stowers-institute.org/efg/R</w:t>
        </w:r>
        <w:r>
          <w:rPr>
            <w:rStyle w:val="Link"/>
          </w:rPr>
          <w:t>eport/UsingColorInR.pdf</w:t>
        </w:r>
      </w:hyperlink>
    </w:p>
    <w:p w:rsidR="00916A9F" w:rsidRDefault="005161E5">
      <w:r>
        <w:t xml:space="preserve">Pero hay una maravillosa "cheatsheet" que es mucho más moderna y eficaz: </w:t>
      </w:r>
      <w:hyperlink r:id="rId33">
        <w:r>
          <w:rPr>
            <w:rStyle w:val="Link"/>
          </w:rPr>
          <w:t>https://www.nceas.ucsb.edu/~frazier/RSpatialGuides/colorPalett</w:t>
        </w:r>
        <w:r>
          <w:rPr>
            <w:rStyle w:val="Link"/>
          </w:rPr>
          <w:t>eCheatsheet.pdf</w:t>
        </w:r>
      </w:hyperlink>
    </w:p>
    <w:p w:rsidR="00916A9F" w:rsidRDefault="005161E5">
      <w:r>
        <w:t>Excelente consejo! Cuando se trata de seleccionar una paleta de color, NO INTENTES escoger los colores A MANO, por tu cuenta. Perderás un montón de tiempo y el resultado no será probablemente tan bueno. Usa uno de los paquetes especializado</w:t>
      </w:r>
      <w:r>
        <w:t>s de R!</w:t>
      </w:r>
    </w:p>
    <w:p w:rsidR="00916A9F" w:rsidRDefault="005161E5">
      <w:r>
        <w:t>Podemos utilizar 3 modelos de codificación de color en R: RGB - Red Green Blue, modelo en el que se basa la representación de color por dispositivos pantallas etc. HSV - Hue Saturation Value -años 70- modelo más relacionado con cómo percibimos colo</w:t>
      </w:r>
      <w:r>
        <w:t>r las personas, pero con sus problemas HCL - Hue Chroma Luminance - modelo más reciente basado en CIELUV</w:t>
      </w:r>
    </w:p>
    <w:p w:rsidR="00916A9F" w:rsidRDefault="005161E5">
      <w:r>
        <w:t>¡¡Mirad las diferencias de escalas entre ellos!!</w:t>
      </w:r>
    </w:p>
    <w:p w:rsidR="00916A9F" w:rsidRDefault="005161E5">
      <w:r>
        <w:t xml:space="preserve">En HSV/HCL el color se puede representar "casi" como una circunferencia: </w:t>
      </w:r>
      <w:hyperlink r:id="rId34">
        <w:r>
          <w:rPr>
            <w:rStyle w:val="Link"/>
          </w:rPr>
          <w:t>http://www.handprint.com/HP/WCL/IMG/conesps3.gif</w:t>
        </w:r>
      </w:hyperlink>
    </w:p>
    <w:p w:rsidR="00916A9F" w:rsidRDefault="005161E5">
      <w:r>
        <w:t>Siempre podemos pasar de color RGB a color HSV</w:t>
      </w:r>
    </w:p>
    <w:p w:rsidR="00916A9F" w:rsidRDefault="005161E5">
      <w:pPr>
        <w:pStyle w:val="SourceCode"/>
      </w:pPr>
      <w:r>
        <w:rPr>
          <w:rStyle w:val="KeywordTok"/>
        </w:rPr>
        <w:t>rgb2hsv</w:t>
      </w:r>
      <w:r>
        <w:rPr>
          <w:rStyle w:val="NormalTok"/>
        </w:rPr>
        <w:t>(</w:t>
      </w:r>
      <w:r>
        <w:rPr>
          <w:rStyle w:val="KeywordTok"/>
        </w:rPr>
        <w:t>col2rgb</w:t>
      </w:r>
      <w:r>
        <w:rPr>
          <w:rStyle w:val="NormalTok"/>
        </w:rPr>
        <w:t>(</w:t>
      </w:r>
      <w:r>
        <w:rPr>
          <w:rStyle w:val="StringTok"/>
        </w:rPr>
        <w:t>"blue"</w:t>
      </w:r>
      <w:r>
        <w:rPr>
          <w:rStyle w:val="NormalTok"/>
        </w:rPr>
        <w:t>))</w:t>
      </w:r>
    </w:p>
    <w:p w:rsidR="00916A9F" w:rsidRDefault="005161E5">
      <w:pPr>
        <w:pStyle w:val="SourceCode"/>
      </w:pPr>
      <w:r>
        <w:rPr>
          <w:rStyle w:val="VerbatimChar"/>
        </w:rPr>
        <w:t>##     [,1]</w:t>
      </w:r>
      <w:r>
        <w:br/>
      </w:r>
      <w:r>
        <w:rPr>
          <w:rStyle w:val="VerbatimChar"/>
        </w:rPr>
        <w:t>## h 0.6667</w:t>
      </w:r>
      <w:r>
        <w:br/>
      </w:r>
      <w:r>
        <w:rPr>
          <w:rStyle w:val="VerbatimChar"/>
        </w:rPr>
        <w:t>## s 1.0000</w:t>
      </w:r>
      <w:r>
        <w:br/>
      </w:r>
      <w:r>
        <w:rPr>
          <w:rStyle w:val="VerbatimChar"/>
        </w:rPr>
        <w:t>## v 1.0000</w:t>
      </w:r>
    </w:p>
    <w:p w:rsidR="00916A9F" w:rsidRDefault="005161E5">
      <w:pPr>
        <w:pStyle w:val="SourceCode"/>
      </w:pPr>
      <w:r>
        <w:rPr>
          <w:rStyle w:val="KeywordTok"/>
        </w:rPr>
        <w:t>rgb2hsv</w:t>
      </w:r>
      <w:r>
        <w:rPr>
          <w:rStyle w:val="NormalTok"/>
        </w:rPr>
        <w:t>(</w:t>
      </w:r>
      <w:r>
        <w:rPr>
          <w:rStyle w:val="KeywordTok"/>
        </w:rPr>
        <w:t>col2rgb</w:t>
      </w:r>
      <w:r>
        <w:rPr>
          <w:rStyle w:val="NormalTok"/>
        </w:rPr>
        <w:t>(</w:t>
      </w:r>
      <w:r>
        <w:rPr>
          <w:rStyle w:val="StringTok"/>
        </w:rPr>
        <w:t>"khaki"</w:t>
      </w:r>
      <w:r>
        <w:rPr>
          <w:rStyle w:val="NormalTok"/>
        </w:rPr>
        <w:t>))</w:t>
      </w:r>
    </w:p>
    <w:p w:rsidR="00916A9F" w:rsidRDefault="005161E5">
      <w:pPr>
        <w:pStyle w:val="SourceCode"/>
      </w:pPr>
      <w:r>
        <w:rPr>
          <w:rStyle w:val="VerbatimChar"/>
        </w:rPr>
        <w:t>##     [,1]</w:t>
      </w:r>
      <w:r>
        <w:br/>
      </w:r>
      <w:r>
        <w:rPr>
          <w:rStyle w:val="VerbatimChar"/>
        </w:rPr>
        <w:t>## h 0.150</w:t>
      </w:r>
      <w:r>
        <w:rPr>
          <w:rStyle w:val="VerbatimChar"/>
        </w:rPr>
        <w:t>0</w:t>
      </w:r>
      <w:r>
        <w:br/>
      </w:r>
      <w:r>
        <w:rPr>
          <w:rStyle w:val="VerbatimChar"/>
        </w:rPr>
        <w:lastRenderedPageBreak/>
        <w:t>## s 0.4167</w:t>
      </w:r>
      <w:r>
        <w:br/>
      </w:r>
      <w:r>
        <w:rPr>
          <w:rStyle w:val="VerbatimChar"/>
        </w:rPr>
        <w:t>## v 0.9412</w:t>
      </w:r>
    </w:p>
    <w:p w:rsidR="00916A9F" w:rsidRDefault="005161E5">
      <w:r>
        <w:t>HSV usa valores 0-1 como RGB por defecto a no ser que especifiquemos maxColorValue = 255. HCL usa valores para H (color) de 0-360, con 0= rojo, 120 = verde, 240 = azul. Ojo, es más complicado de manejar que HSV (sin herramientas)</w:t>
      </w:r>
    </w:p>
    <w:p w:rsidR="00916A9F" w:rsidRDefault="005161E5">
      <w:pPr>
        <w:pStyle w:val="SourceCode"/>
      </w:pPr>
      <w:r>
        <w:rPr>
          <w:rStyle w:val="CommentTok"/>
        </w:rPr>
        <w:t># A Color Triad (Maximal Color Differences) in HSV and HCL</w:t>
      </w:r>
      <w:r>
        <w:br/>
      </w:r>
      <w:r>
        <w:br/>
      </w:r>
      <w:r>
        <w:rPr>
          <w:rStyle w:val="KeywordTok"/>
        </w:rPr>
        <w:t>pizza</w:t>
      </w:r>
      <w:r>
        <w:rPr>
          <w:rStyle w:val="NormalTok"/>
        </w:rPr>
        <w:t>(</w:t>
      </w:r>
      <w:r>
        <w:rPr>
          <w:rStyle w:val="KeywordTok"/>
        </w:rPr>
        <w:t>c</w:t>
      </w:r>
      <w:r>
        <w:rPr>
          <w:rStyle w:val="NormalTok"/>
        </w:rPr>
        <w:t>(</w:t>
      </w:r>
      <w:r>
        <w:rPr>
          <w:rStyle w:val="KeywordTok"/>
        </w:rPr>
        <w:t>hsv</w:t>
      </w:r>
      <w:r>
        <w:rPr>
          <w:rStyle w:val="NormalTok"/>
        </w:rPr>
        <w:t>(</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KeywordTok"/>
        </w:rPr>
        <w:t>hsv</w:t>
      </w:r>
      <w:r>
        <w:rPr>
          <w:rStyle w:val="NormalTok"/>
        </w:rPr>
        <w:t>(</w:t>
      </w:r>
      <w:r>
        <w:rPr>
          <w:rStyle w:val="DecValTok"/>
        </w:rPr>
        <w:t>1</w:t>
      </w:r>
      <w:r>
        <w:rPr>
          <w:rStyle w:val="NormalTok"/>
        </w:rPr>
        <w:t>/</w:t>
      </w:r>
      <w:r>
        <w:rPr>
          <w:rStyle w:val="DecValTok"/>
        </w:rPr>
        <w:t>3</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KeywordTok"/>
        </w:rPr>
        <w:t>hsv</w:t>
      </w:r>
      <w:r>
        <w:rPr>
          <w:rStyle w:val="NormalTok"/>
        </w:rPr>
        <w:t>(</w:t>
      </w:r>
      <w:r>
        <w:rPr>
          <w:rStyle w:val="DecValTok"/>
        </w:rPr>
        <w:t>2</w:t>
      </w:r>
      <w:r>
        <w:rPr>
          <w:rStyle w:val="NormalTok"/>
        </w:rPr>
        <w:t>/</w:t>
      </w:r>
      <w:r>
        <w:rPr>
          <w:rStyle w:val="DecValTok"/>
        </w:rPr>
        <w:t>3</w:t>
      </w:r>
      <w:r>
        <w:rPr>
          <w:rStyle w:val="NormalTok"/>
        </w:rPr>
        <w:t xml:space="preserve">, </w:t>
      </w:r>
      <w:r>
        <w:rPr>
          <w:rStyle w:val="DecValTok"/>
        </w:rPr>
        <w:t>1</w:t>
      </w:r>
      <w:r>
        <w:rPr>
          <w:rStyle w:val="NormalTok"/>
        </w:rPr>
        <w:t xml:space="preserve">, </w:t>
      </w:r>
      <w:r>
        <w:rPr>
          <w:rStyle w:val="DecValTok"/>
        </w:rPr>
        <w:t>1</w:t>
      </w:r>
      <w:r>
        <w:rPr>
          <w:rStyle w:val="NormalTok"/>
        </w:rPr>
        <w:t>)))</w:t>
      </w:r>
    </w:p>
    <w:p w:rsidR="00916A9F" w:rsidRDefault="005161E5">
      <w:r>
        <w:rPr>
          <w:noProof/>
          <w:lang w:val="es-ES" w:eastAsia="es-ES"/>
        </w:rPr>
        <w:drawing>
          <wp:inline distT="0" distB="0" distL="0" distR="0">
            <wp:extent cx="4610100" cy="36957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aller_color_def_grupo_madrid_files/figure-docx/unnamed-chunk-71.png"/>
                    <pic:cNvPicPr>
                      <a:picLocks noChangeAspect="1" noChangeArrowheads="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rsidR="00916A9F" w:rsidRDefault="005161E5">
      <w:pPr>
        <w:pStyle w:val="SourceCode"/>
      </w:pPr>
      <w:r>
        <w:rPr>
          <w:rStyle w:val="KeywordTok"/>
        </w:rPr>
        <w:t>pizza</w:t>
      </w:r>
      <w:r>
        <w:rPr>
          <w:rStyle w:val="NormalTok"/>
        </w:rPr>
        <w:t>(</w:t>
      </w:r>
      <w:r>
        <w:rPr>
          <w:rStyle w:val="KeywordTok"/>
        </w:rPr>
        <w:t>hcl</w:t>
      </w:r>
      <w:r>
        <w:rPr>
          <w:rStyle w:val="NormalTok"/>
        </w:rPr>
        <w:t>(</w:t>
      </w:r>
      <w:r>
        <w:rPr>
          <w:rStyle w:val="DataTypeTok"/>
        </w:rPr>
        <w:t>h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120</w:t>
      </w:r>
      <w:r>
        <w:rPr>
          <w:rStyle w:val="NormalTok"/>
        </w:rPr>
        <w:t xml:space="preserve">, </w:t>
      </w:r>
      <w:r>
        <w:rPr>
          <w:rStyle w:val="DecValTok"/>
        </w:rPr>
        <w:t>240</w:t>
      </w:r>
      <w:r>
        <w:rPr>
          <w:rStyle w:val="NormalTok"/>
        </w:rPr>
        <w:t xml:space="preserve">), </w:t>
      </w:r>
      <w:r>
        <w:rPr>
          <w:rStyle w:val="DataTypeTok"/>
        </w:rPr>
        <w:t>c =</w:t>
      </w:r>
      <w:r>
        <w:rPr>
          <w:rStyle w:val="NormalTok"/>
        </w:rPr>
        <w:t xml:space="preserve"> </w:t>
      </w:r>
      <w:r>
        <w:rPr>
          <w:rStyle w:val="KeywordTok"/>
        </w:rPr>
        <w:t>rep</w:t>
      </w:r>
      <w:r>
        <w:rPr>
          <w:rStyle w:val="NormalTok"/>
        </w:rPr>
        <w:t>(</w:t>
      </w:r>
      <w:r>
        <w:rPr>
          <w:rStyle w:val="DecValTok"/>
        </w:rPr>
        <w:t>400</w:t>
      </w:r>
      <w:r>
        <w:rPr>
          <w:rStyle w:val="NormalTok"/>
        </w:rPr>
        <w:t xml:space="preserve">, </w:t>
      </w:r>
      <w:r>
        <w:rPr>
          <w:rStyle w:val="DecValTok"/>
        </w:rPr>
        <w:t>3</w:t>
      </w:r>
      <w:r>
        <w:rPr>
          <w:rStyle w:val="NormalTok"/>
        </w:rPr>
        <w:t>)))</w:t>
      </w:r>
    </w:p>
    <w:p w:rsidR="00916A9F" w:rsidRDefault="005161E5">
      <w:r>
        <w:rPr>
          <w:noProof/>
          <w:lang w:val="es-ES" w:eastAsia="es-ES"/>
        </w:rPr>
        <w:drawing>
          <wp:inline distT="0" distB="0" distL="0" distR="0">
            <wp:extent cx="4610100" cy="36957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taller_color_def_grupo_madrid_files/figure-docx/unnamed-chunk-72.png"/>
                    <pic:cNvPicPr>
                      <a:picLocks noChangeAspect="1" noChangeArrowheads="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rsidR="00916A9F" w:rsidRDefault="005161E5">
      <w:pPr>
        <w:pStyle w:val="Compact"/>
        <w:numPr>
          <w:ilvl w:val="0"/>
          <w:numId w:val="8"/>
        </w:numPr>
      </w:pPr>
      <w:r>
        <w:lastRenderedPageBreak/>
        <w:t>Espacio HCL (Hue, Chroma, Luminance):</w:t>
      </w:r>
    </w:p>
    <w:p w:rsidR="00916A9F" w:rsidRDefault="005161E5">
      <w:r>
        <w:t xml:space="preserve">Escaping RGBLand </w:t>
      </w:r>
      <w:hyperlink r:id="rId37">
        <w:r>
          <w:rPr>
            <w:rStyle w:val="Link"/>
          </w:rPr>
          <w:t>http://statmath.wu.ac.at/~zeileis/papers/Zeileis+Hornik+Murrell-2009.pdf</w:t>
        </w:r>
      </w:hyperlink>
    </w:p>
    <w:p w:rsidR="00916A9F" w:rsidRDefault="005161E5">
      <w:hyperlink r:id="rId38">
        <w:r>
          <w:rPr>
            <w:rStyle w:val="Link"/>
          </w:rPr>
          <w:t>http://www.r-bloggers.com/cho</w:t>
        </w:r>
        <w:r>
          <w:rPr>
            <w:rStyle w:val="Link"/>
          </w:rPr>
          <w:t>osing-colour-palettes-part-ii-educated-choices/</w:t>
        </w:r>
      </w:hyperlink>
    </w:p>
    <w:p w:rsidR="00916A9F" w:rsidRDefault="005161E5">
      <w:r>
        <w:t>"Unfortunately, the dimensions in HSV space map poorly to perceptual properties and the use of HSV colors encourages the use of highly saturated colors. A perceptually-based color model that mitigates these p</w:t>
      </w:r>
      <w:r>
        <w:t>roblems involves Hue-Chroma-Luminance (HCL) triplets (see Ihaka, 2003), resulting from a transformation of CIELUV color space (see Wikipedia 2007a)"</w:t>
      </w:r>
    </w:p>
    <w:p w:rsidR="00916A9F" w:rsidRDefault="005161E5">
      <w:hyperlink r:id="rId39">
        <w:r>
          <w:rPr>
            <w:rStyle w:val="Link"/>
          </w:rPr>
          <w:t>http://cran.r-project.org/web/packages/colorspace/vignettes/hcl-colors.pdf</w:t>
        </w:r>
      </w:hyperlink>
      <w:r>
        <w:t xml:space="preserve"> (Paquete colorspace)</w:t>
      </w:r>
    </w:p>
    <w:p w:rsidR="00916A9F" w:rsidRDefault="005161E5">
      <w:pPr>
        <w:pStyle w:val="SourceCode"/>
      </w:pPr>
      <w:r>
        <w:rPr>
          <w:rStyle w:val="NormalTok"/>
        </w:rPr>
        <w:t>pal &lt;-</w:t>
      </w:r>
      <w:r>
        <w:rPr>
          <w:rStyle w:val="StringTok"/>
        </w:rPr>
        <w:t xml:space="preserve"> </w:t>
      </w:r>
      <w:r>
        <w:rPr>
          <w:rStyle w:val="NormalTok"/>
        </w:rPr>
        <w:t xml:space="preserve">function(col, </w:t>
      </w:r>
      <w:r>
        <w:rPr>
          <w:rStyle w:val="DataTypeTok"/>
        </w:rPr>
        <w:t>border =</w:t>
      </w:r>
      <w:r>
        <w:rPr>
          <w:rStyle w:val="NormalTok"/>
        </w:rPr>
        <w:t xml:space="preserve"> </w:t>
      </w:r>
      <w:r>
        <w:rPr>
          <w:rStyle w:val="StringTok"/>
        </w:rPr>
        <w:t>"light gray"</w:t>
      </w:r>
      <w:r>
        <w:rPr>
          <w:rStyle w:val="NormalTok"/>
        </w:rPr>
        <w:t>, ...)</w:t>
      </w:r>
      <w:r>
        <w:br/>
      </w:r>
      <w:r>
        <w:rPr>
          <w:rStyle w:val="NormalTok"/>
        </w:rPr>
        <w:t xml:space="preserve"> {</w:t>
      </w:r>
      <w:r>
        <w:br/>
      </w:r>
      <w:r>
        <w:rPr>
          <w:rStyle w:val="NormalTok"/>
        </w:rPr>
        <w:t xml:space="preserve"> n &lt;-</w:t>
      </w:r>
      <w:r>
        <w:rPr>
          <w:rStyle w:val="StringTok"/>
        </w:rPr>
        <w:t xml:space="preserve"> </w:t>
      </w:r>
      <w:r>
        <w:rPr>
          <w:rStyle w:val="KeywordTok"/>
        </w:rPr>
        <w:t>length</w:t>
      </w:r>
      <w:r>
        <w:rPr>
          <w:rStyle w:val="NormalTok"/>
        </w:rPr>
        <w:t>(col)</w:t>
      </w:r>
      <w:r>
        <w:br/>
      </w:r>
      <w:r>
        <w:rPr>
          <w:rStyle w:val="NormalTok"/>
        </w:rPr>
        <w:t xml:space="preserve"> </w:t>
      </w:r>
      <w:r>
        <w:rPr>
          <w:rStyle w:val="KeywordTok"/>
        </w:rPr>
        <w:t>plot</w:t>
      </w:r>
      <w:r>
        <w:rPr>
          <w:rStyle w:val="NormalTok"/>
        </w:rPr>
        <w:t>(</w:t>
      </w:r>
      <w:r>
        <w:rPr>
          <w:rStyle w:val="DecValTok"/>
        </w:rPr>
        <w:t>0</w:t>
      </w:r>
      <w:r>
        <w:rPr>
          <w:rStyle w:val="NormalTok"/>
        </w:rPr>
        <w:t xml:space="preserve">, </w:t>
      </w:r>
      <w:r>
        <w:rPr>
          <w:rStyle w:val="DecValTok"/>
        </w:rPr>
        <w:t>0</w:t>
      </w:r>
      <w:r>
        <w:rPr>
          <w:rStyle w:val="NormalTok"/>
        </w:rPr>
        <w:t xml:space="preserve">, </w:t>
      </w:r>
      <w:r>
        <w:rPr>
          <w:rStyle w:val="DataTypeTok"/>
        </w:rPr>
        <w:t>type=</w:t>
      </w:r>
      <w:r>
        <w:rPr>
          <w:rStyle w:val="StringTok"/>
        </w:rPr>
        <w:t>"n"</w:t>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DataTypeTok"/>
        </w:rPr>
        <w:t>axes =</w:t>
      </w:r>
      <w:r>
        <w:rPr>
          <w:rStyle w:val="NormalTok"/>
        </w:rPr>
        <w:t xml:space="preserve"> </w:t>
      </w:r>
      <w:r>
        <w:rPr>
          <w:rStyle w:val="OtherTok"/>
        </w:rPr>
        <w:t>FALSE</w:t>
      </w:r>
      <w:r>
        <w:rPr>
          <w:rStyle w:val="NormalTok"/>
        </w:rPr>
        <w:t xml:space="preserve">, </w:t>
      </w:r>
      <w:r>
        <w:rPr>
          <w:rStyle w:val="DataTypeTok"/>
        </w:rPr>
        <w:t>xlab =</w:t>
      </w:r>
      <w:r>
        <w:rPr>
          <w:rStyle w:val="NormalTok"/>
        </w:rPr>
        <w:t xml:space="preserve"> </w:t>
      </w:r>
      <w:r>
        <w:rPr>
          <w:rStyle w:val="StringTok"/>
        </w:rPr>
        <w:t>""</w:t>
      </w:r>
      <w:r>
        <w:rPr>
          <w:rStyle w:val="NormalTok"/>
        </w:rPr>
        <w:t xml:space="preserve">, </w:t>
      </w:r>
      <w:r>
        <w:rPr>
          <w:rStyle w:val="DataTypeTok"/>
        </w:rPr>
        <w:t>ylab =</w:t>
      </w:r>
      <w:r>
        <w:rPr>
          <w:rStyle w:val="NormalTok"/>
        </w:rPr>
        <w:t xml:space="preserve"> </w:t>
      </w:r>
      <w:r>
        <w:rPr>
          <w:rStyle w:val="StringTok"/>
        </w:rPr>
        <w:t>""</w:t>
      </w:r>
      <w:r>
        <w:rPr>
          <w:rStyle w:val="NormalTok"/>
        </w:rPr>
        <w:t>,</w:t>
      </w:r>
      <w:r>
        <w:rPr>
          <w:rStyle w:val="NormalTok"/>
        </w:rPr>
        <w:t xml:space="preserve"> ...)</w:t>
      </w:r>
      <w:r>
        <w:br/>
      </w:r>
      <w:r>
        <w:rPr>
          <w:rStyle w:val="NormalTok"/>
        </w:rPr>
        <w:t xml:space="preserve"> </w:t>
      </w:r>
      <w:r>
        <w:rPr>
          <w:rStyle w:val="KeywordTok"/>
        </w:rPr>
        <w:t>rect</w:t>
      </w:r>
      <w:r>
        <w:rPr>
          <w:rStyle w:val="NormalTok"/>
        </w:rPr>
        <w:t>(</w:t>
      </w:r>
      <w:r>
        <w:rPr>
          <w:rStyle w:val="DecValTok"/>
        </w:rPr>
        <w:t>0</w:t>
      </w:r>
      <w:r>
        <w:rPr>
          <w:rStyle w:val="NormalTok"/>
        </w:rPr>
        <w:t>:(n</w:t>
      </w:r>
      <w:r>
        <w:rPr>
          <w:rStyle w:val="DecValTok"/>
        </w:rPr>
        <w:t>-1</w:t>
      </w:r>
      <w:r>
        <w:rPr>
          <w:rStyle w:val="NormalTok"/>
        </w:rPr>
        <w:t xml:space="preserve">)/n, </w:t>
      </w:r>
      <w:r>
        <w:rPr>
          <w:rStyle w:val="DecValTok"/>
        </w:rPr>
        <w:t>0</w:t>
      </w:r>
      <w:r>
        <w:rPr>
          <w:rStyle w:val="NormalTok"/>
        </w:rPr>
        <w:t xml:space="preserve">, </w:t>
      </w:r>
      <w:r>
        <w:rPr>
          <w:rStyle w:val="DecValTok"/>
        </w:rPr>
        <w:t>1</w:t>
      </w:r>
      <w:r>
        <w:rPr>
          <w:rStyle w:val="NormalTok"/>
        </w:rPr>
        <w:t xml:space="preserve">:n/n, </w:t>
      </w:r>
      <w:r>
        <w:rPr>
          <w:rStyle w:val="DecValTok"/>
        </w:rPr>
        <w:t>1</w:t>
      </w:r>
      <w:r>
        <w:rPr>
          <w:rStyle w:val="NormalTok"/>
        </w:rPr>
        <w:t xml:space="preserve">, </w:t>
      </w:r>
      <w:r>
        <w:rPr>
          <w:rStyle w:val="DataTypeTok"/>
        </w:rPr>
        <w:t>col =</w:t>
      </w:r>
      <w:r>
        <w:rPr>
          <w:rStyle w:val="NormalTok"/>
        </w:rPr>
        <w:t xml:space="preserve"> col, </w:t>
      </w:r>
      <w:r>
        <w:rPr>
          <w:rStyle w:val="DataTypeTok"/>
        </w:rPr>
        <w:t>border =</w:t>
      </w:r>
      <w:r>
        <w:rPr>
          <w:rStyle w:val="NormalTok"/>
        </w:rPr>
        <w:t xml:space="preserve"> border)</w:t>
      </w:r>
      <w:r>
        <w:br/>
      </w:r>
      <w:r>
        <w:rPr>
          <w:rStyle w:val="NormalTok"/>
        </w:rPr>
        <w:t xml:space="preserve"> }</w:t>
      </w:r>
    </w:p>
    <w:p w:rsidR="00916A9F" w:rsidRDefault="005161E5">
      <w:r>
        <w:t>colortools::PALETAS CUALITATIVAS</w:t>
      </w:r>
    </w:p>
    <w:p w:rsidR="00916A9F" w:rsidRDefault="005161E5">
      <w:pPr>
        <w:pStyle w:val="SourceCode"/>
      </w:pPr>
      <w:r>
        <w:rPr>
          <w:rStyle w:val="KeywordTok"/>
        </w:rPr>
        <w:t>pal</w:t>
      </w:r>
      <w:r>
        <w:rPr>
          <w:rStyle w:val="NormalTok"/>
        </w:rPr>
        <w:t>(</w:t>
      </w:r>
      <w:r>
        <w:rPr>
          <w:rStyle w:val="KeywordTok"/>
        </w:rPr>
        <w:t>rainbow_hcl</w:t>
      </w:r>
      <w:r>
        <w:rPr>
          <w:rStyle w:val="NormalTok"/>
        </w:rPr>
        <w:t>(</w:t>
      </w:r>
      <w:r>
        <w:rPr>
          <w:rStyle w:val="DecValTok"/>
        </w:rPr>
        <w:t>4</w:t>
      </w:r>
      <w:r>
        <w:rPr>
          <w:rStyle w:val="NormalTok"/>
        </w:rPr>
        <w:t xml:space="preserve">, </w:t>
      </w:r>
      <w:r>
        <w:rPr>
          <w:rStyle w:val="DataTypeTok"/>
        </w:rPr>
        <w:t>start =</w:t>
      </w:r>
      <w:r>
        <w:rPr>
          <w:rStyle w:val="NormalTok"/>
        </w:rPr>
        <w:t xml:space="preserve"> </w:t>
      </w:r>
      <w:r>
        <w:rPr>
          <w:rStyle w:val="DecValTok"/>
        </w:rPr>
        <w:t>30</w:t>
      </w:r>
      <w:r>
        <w:rPr>
          <w:rStyle w:val="NormalTok"/>
        </w:rPr>
        <w:t xml:space="preserve">, </w:t>
      </w:r>
      <w:r>
        <w:rPr>
          <w:rStyle w:val="DataTypeTok"/>
        </w:rPr>
        <w:t>end =</w:t>
      </w:r>
      <w:r>
        <w:rPr>
          <w:rStyle w:val="NormalTok"/>
        </w:rPr>
        <w:t xml:space="preserve"> </w:t>
      </w:r>
      <w:r>
        <w:rPr>
          <w:rStyle w:val="DecValTok"/>
        </w:rPr>
        <w:t>300</w:t>
      </w:r>
      <w:r>
        <w:rPr>
          <w:rStyle w:val="NormalTok"/>
        </w:rPr>
        <w:t xml:space="preserve">), </w:t>
      </w:r>
      <w:r>
        <w:rPr>
          <w:rStyle w:val="DataTypeTok"/>
        </w:rPr>
        <w:t>main =</w:t>
      </w:r>
      <w:r>
        <w:rPr>
          <w:rStyle w:val="NormalTok"/>
        </w:rPr>
        <w:t xml:space="preserve"> </w:t>
      </w:r>
      <w:r>
        <w:rPr>
          <w:rStyle w:val="StringTok"/>
        </w:rPr>
        <w:t>"dynamic"</w:t>
      </w:r>
      <w:r>
        <w:rPr>
          <w:rStyle w:val="NormalTok"/>
        </w:rPr>
        <w:t>)</w:t>
      </w:r>
    </w:p>
    <w:p w:rsidR="00916A9F" w:rsidRDefault="005161E5">
      <w:r>
        <w:rPr>
          <w:noProof/>
          <w:lang w:val="es-ES" w:eastAsia="es-ES"/>
        </w:rPr>
        <w:drawing>
          <wp:inline distT="0" distB="0" distL="0" distR="0">
            <wp:extent cx="4610100" cy="36957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taller_color_def_grupo_madrid_files/figure-docx/unnamed-chunk-91.png"/>
                    <pic:cNvPicPr>
                      <a:picLocks noChangeAspect="1" noChangeArrowheads="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rsidR="00916A9F" w:rsidRDefault="005161E5">
      <w:pPr>
        <w:pStyle w:val="SourceCode"/>
      </w:pPr>
      <w:r>
        <w:rPr>
          <w:rStyle w:val="KeywordTok"/>
        </w:rPr>
        <w:t>pal</w:t>
      </w:r>
      <w:r>
        <w:rPr>
          <w:rStyle w:val="NormalTok"/>
        </w:rPr>
        <w:t>(</w:t>
      </w:r>
      <w:r>
        <w:rPr>
          <w:rStyle w:val="KeywordTok"/>
        </w:rPr>
        <w:t>rainbow_hcl</w:t>
      </w:r>
      <w:r>
        <w:rPr>
          <w:rStyle w:val="NormalTok"/>
        </w:rPr>
        <w:t>(</w:t>
      </w:r>
      <w:r>
        <w:rPr>
          <w:rStyle w:val="DecValTok"/>
        </w:rPr>
        <w:t>4</w:t>
      </w:r>
      <w:r>
        <w:rPr>
          <w:rStyle w:val="NormalTok"/>
        </w:rPr>
        <w:t xml:space="preserve">, </w:t>
      </w:r>
      <w:r>
        <w:rPr>
          <w:rStyle w:val="DataTypeTok"/>
        </w:rPr>
        <w:t>start =</w:t>
      </w:r>
      <w:r>
        <w:rPr>
          <w:rStyle w:val="NormalTok"/>
        </w:rPr>
        <w:t xml:space="preserve"> </w:t>
      </w:r>
      <w:r>
        <w:rPr>
          <w:rStyle w:val="DecValTok"/>
        </w:rPr>
        <w:t>60</w:t>
      </w:r>
      <w:r>
        <w:rPr>
          <w:rStyle w:val="NormalTok"/>
        </w:rPr>
        <w:t xml:space="preserve">, </w:t>
      </w:r>
      <w:r>
        <w:rPr>
          <w:rStyle w:val="DataTypeTok"/>
        </w:rPr>
        <w:t>end =</w:t>
      </w:r>
      <w:r>
        <w:rPr>
          <w:rStyle w:val="NormalTok"/>
        </w:rPr>
        <w:t xml:space="preserve"> </w:t>
      </w:r>
      <w:r>
        <w:rPr>
          <w:rStyle w:val="DecValTok"/>
        </w:rPr>
        <w:t>240</w:t>
      </w:r>
      <w:r>
        <w:rPr>
          <w:rStyle w:val="NormalTok"/>
        </w:rPr>
        <w:t xml:space="preserve">), </w:t>
      </w:r>
      <w:r>
        <w:rPr>
          <w:rStyle w:val="DataTypeTok"/>
        </w:rPr>
        <w:t>main =</w:t>
      </w:r>
      <w:r>
        <w:rPr>
          <w:rStyle w:val="NormalTok"/>
        </w:rPr>
        <w:t xml:space="preserve"> </w:t>
      </w:r>
      <w:r>
        <w:rPr>
          <w:rStyle w:val="StringTok"/>
        </w:rPr>
        <w:t>"harmonic"</w:t>
      </w:r>
      <w:r>
        <w:rPr>
          <w:rStyle w:val="NormalTok"/>
        </w:rPr>
        <w:t>)</w:t>
      </w:r>
    </w:p>
    <w:p w:rsidR="00916A9F" w:rsidRDefault="005161E5">
      <w:r>
        <w:rPr>
          <w:noProof/>
          <w:lang w:val="es-ES" w:eastAsia="es-ES"/>
        </w:rPr>
        <w:lastRenderedPageBreak/>
        <w:drawing>
          <wp:inline distT="0" distB="0" distL="0" distR="0">
            <wp:extent cx="4610100" cy="36957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taller_color_def_grupo_madrid_files/figure-docx/unnamed-chunk-92.png"/>
                    <pic:cNvPicPr>
                      <a:picLocks noChangeAspect="1" noChangeArrowheads="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p w:rsidR="00916A9F" w:rsidRDefault="005161E5">
      <w:pPr>
        <w:pStyle w:val="SourceCode"/>
      </w:pPr>
      <w:r>
        <w:rPr>
          <w:rStyle w:val="KeywordTok"/>
        </w:rPr>
        <w:t>pal</w:t>
      </w:r>
      <w:r>
        <w:rPr>
          <w:rStyle w:val="NormalTok"/>
        </w:rPr>
        <w:t>(</w:t>
      </w:r>
      <w:r>
        <w:rPr>
          <w:rStyle w:val="KeywordTok"/>
        </w:rPr>
        <w:t>rainbow_hcl</w:t>
      </w:r>
      <w:r>
        <w:rPr>
          <w:rStyle w:val="NormalTok"/>
        </w:rPr>
        <w:t>(</w:t>
      </w:r>
      <w:r>
        <w:rPr>
          <w:rStyle w:val="DecValTok"/>
        </w:rPr>
        <w:t>4</w:t>
      </w:r>
      <w:r>
        <w:rPr>
          <w:rStyle w:val="NormalTok"/>
        </w:rPr>
        <w:t xml:space="preserve">, </w:t>
      </w:r>
      <w:r>
        <w:rPr>
          <w:rStyle w:val="DataTypeTok"/>
        </w:rPr>
        <w:t>start =</w:t>
      </w:r>
      <w:r>
        <w:rPr>
          <w:rStyle w:val="NormalTok"/>
        </w:rPr>
        <w:t xml:space="preserve"> </w:t>
      </w:r>
      <w:r>
        <w:rPr>
          <w:rStyle w:val="DecValTok"/>
        </w:rPr>
        <w:t>270</w:t>
      </w:r>
      <w:r>
        <w:rPr>
          <w:rStyle w:val="NormalTok"/>
        </w:rPr>
        <w:t xml:space="preserve">, </w:t>
      </w:r>
      <w:r>
        <w:rPr>
          <w:rStyle w:val="DataTypeTok"/>
        </w:rPr>
        <w:t>end =</w:t>
      </w:r>
      <w:r>
        <w:rPr>
          <w:rStyle w:val="NormalTok"/>
        </w:rPr>
        <w:t xml:space="preserve"> </w:t>
      </w:r>
      <w:r>
        <w:rPr>
          <w:rStyle w:val="DecValTok"/>
        </w:rPr>
        <w:t>150</w:t>
      </w:r>
      <w:r>
        <w:rPr>
          <w:rStyle w:val="NormalTok"/>
        </w:rPr>
        <w:t xml:space="preserve">), </w:t>
      </w:r>
      <w:r>
        <w:rPr>
          <w:rStyle w:val="DataTypeTok"/>
        </w:rPr>
        <w:t>main =</w:t>
      </w:r>
      <w:r>
        <w:rPr>
          <w:rStyle w:val="NormalTok"/>
        </w:rPr>
        <w:t xml:space="preserve"> </w:t>
      </w:r>
      <w:r>
        <w:rPr>
          <w:rStyle w:val="StringTok"/>
        </w:rPr>
        <w:t>"cold"</w:t>
      </w:r>
      <w:r>
        <w:rPr>
          <w:rStyle w:val="NormalTok"/>
        </w:rPr>
        <w:t>)</w:t>
      </w:r>
    </w:p>
    <w:p w:rsidR="00916A9F" w:rsidRDefault="005161E5">
      <w:r>
        <w:rPr>
          <w:noProof/>
          <w:lang w:val="es-ES" w:eastAsia="es-ES"/>
        </w:rPr>
        <w:drawing>
          <wp:inline distT="0" distB="0" distL="0" distR="0">
            <wp:extent cx="4610100" cy="36957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taller_color_def_grupo_madrid_files/figure-docx/unnamed-chunk-93.png"/>
                    <pic:cNvPicPr>
                      <a:picLocks noChangeAspect="1" noChangeArrowheads="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p>
    <w:p w:rsidR="00916A9F" w:rsidRDefault="005161E5">
      <w:pPr>
        <w:pStyle w:val="SourceCode"/>
      </w:pPr>
      <w:r>
        <w:rPr>
          <w:rStyle w:val="KeywordTok"/>
        </w:rPr>
        <w:t>pal</w:t>
      </w:r>
      <w:r>
        <w:rPr>
          <w:rStyle w:val="NormalTok"/>
        </w:rPr>
        <w:t>(</w:t>
      </w:r>
      <w:r>
        <w:rPr>
          <w:rStyle w:val="KeywordTok"/>
        </w:rPr>
        <w:t>rainbow_hcl</w:t>
      </w:r>
      <w:r>
        <w:rPr>
          <w:rStyle w:val="NormalTok"/>
        </w:rPr>
        <w:t>(</w:t>
      </w:r>
      <w:r>
        <w:rPr>
          <w:rStyle w:val="DecValTok"/>
        </w:rPr>
        <w:t>4</w:t>
      </w:r>
      <w:r>
        <w:rPr>
          <w:rStyle w:val="NormalTok"/>
        </w:rPr>
        <w:t xml:space="preserve">, </w:t>
      </w:r>
      <w:r>
        <w:rPr>
          <w:rStyle w:val="DataTypeTok"/>
        </w:rPr>
        <w:t>start =</w:t>
      </w:r>
      <w:r>
        <w:rPr>
          <w:rStyle w:val="NormalTok"/>
        </w:rPr>
        <w:t xml:space="preserve"> </w:t>
      </w:r>
      <w:r>
        <w:rPr>
          <w:rStyle w:val="DecValTok"/>
        </w:rPr>
        <w:t>90</w:t>
      </w:r>
      <w:r>
        <w:rPr>
          <w:rStyle w:val="NormalTok"/>
        </w:rPr>
        <w:t xml:space="preserve">, </w:t>
      </w:r>
      <w:r>
        <w:rPr>
          <w:rStyle w:val="DataTypeTok"/>
        </w:rPr>
        <w:t>end =</w:t>
      </w:r>
      <w:r>
        <w:rPr>
          <w:rStyle w:val="NormalTok"/>
        </w:rPr>
        <w:t xml:space="preserve"> -</w:t>
      </w:r>
      <w:r>
        <w:rPr>
          <w:rStyle w:val="DecValTok"/>
        </w:rPr>
        <w:t>30</w:t>
      </w:r>
      <w:r>
        <w:rPr>
          <w:rStyle w:val="NormalTok"/>
        </w:rPr>
        <w:t xml:space="preserve">), </w:t>
      </w:r>
      <w:r>
        <w:rPr>
          <w:rStyle w:val="DataTypeTok"/>
        </w:rPr>
        <w:t>main =</w:t>
      </w:r>
      <w:r>
        <w:rPr>
          <w:rStyle w:val="NormalTok"/>
        </w:rPr>
        <w:t xml:space="preserve"> </w:t>
      </w:r>
      <w:r>
        <w:rPr>
          <w:rStyle w:val="StringTok"/>
        </w:rPr>
        <w:t>"warm"</w:t>
      </w:r>
      <w:r>
        <w:rPr>
          <w:rStyle w:val="NormalTok"/>
        </w:rPr>
        <w:t>)</w:t>
      </w:r>
    </w:p>
    <w:p w:rsidR="00916A9F" w:rsidRDefault="005161E5">
      <w:r>
        <w:rPr>
          <w:noProof/>
          <w:lang w:val="es-ES" w:eastAsia="es-ES"/>
        </w:rPr>
        <w:lastRenderedPageBreak/>
        <w:drawing>
          <wp:inline distT="0" distB="0" distL="0" distR="0">
            <wp:extent cx="4610100" cy="36957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taller_color_def_grupo_madrid_files/figure-docx/unnamed-chunk-94.png"/>
                    <pic:cNvPicPr>
                      <a:picLocks noChangeAspect="1" noChangeArrowheads="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p w:rsidR="00916A9F" w:rsidRDefault="005161E5">
      <w:r>
        <w:t>colortools::PALETAS SECUENCIALES</w:t>
      </w:r>
    </w:p>
    <w:p w:rsidR="00916A9F" w:rsidRDefault="005161E5">
      <w:pPr>
        <w:pStyle w:val="SourceCode"/>
      </w:pPr>
      <w:r>
        <w:rPr>
          <w:rStyle w:val="KeywordTok"/>
        </w:rPr>
        <w:t>pal</w:t>
      </w:r>
      <w:r>
        <w:rPr>
          <w:rStyle w:val="NormalTok"/>
        </w:rPr>
        <w:t>(</w:t>
      </w:r>
      <w:r>
        <w:rPr>
          <w:rStyle w:val="KeywordTok"/>
        </w:rPr>
        <w:t>sequential_hcl</w:t>
      </w:r>
      <w:r>
        <w:rPr>
          <w:rStyle w:val="NormalTok"/>
        </w:rPr>
        <w:t>(</w:t>
      </w:r>
      <w:r>
        <w:rPr>
          <w:rStyle w:val="DecValTok"/>
        </w:rPr>
        <w:t>12</w:t>
      </w:r>
      <w:r>
        <w:rPr>
          <w:rStyle w:val="NormalTok"/>
        </w:rPr>
        <w:t xml:space="preserve">, </w:t>
      </w:r>
      <w:r>
        <w:rPr>
          <w:rStyle w:val="DataTypeTok"/>
        </w:rPr>
        <w:t>c =</w:t>
      </w:r>
      <w:r>
        <w:rPr>
          <w:rStyle w:val="NormalTok"/>
        </w:rPr>
        <w:t xml:space="preserve"> </w:t>
      </w:r>
      <w:r>
        <w:rPr>
          <w:rStyle w:val="DecValTok"/>
        </w:rPr>
        <w:t>0</w:t>
      </w:r>
      <w:r>
        <w:rPr>
          <w:rStyle w:val="NormalTok"/>
        </w:rPr>
        <w:t xml:space="preserve">, </w:t>
      </w:r>
      <w:r>
        <w:rPr>
          <w:rStyle w:val="DataTypeTok"/>
        </w:rPr>
        <w:t>power =</w:t>
      </w:r>
      <w:r>
        <w:rPr>
          <w:rStyle w:val="NormalTok"/>
        </w:rPr>
        <w:t xml:space="preserve"> </w:t>
      </w:r>
      <w:r>
        <w:rPr>
          <w:rStyle w:val="FloatTok"/>
        </w:rPr>
        <w:t>2.2</w:t>
      </w:r>
      <w:r>
        <w:rPr>
          <w:rStyle w:val="NormalTok"/>
        </w:rPr>
        <w:t>))</w:t>
      </w:r>
    </w:p>
    <w:p w:rsidR="00916A9F" w:rsidRDefault="005161E5">
      <w:r>
        <w:rPr>
          <w:noProof/>
          <w:lang w:val="es-ES" w:eastAsia="es-ES"/>
        </w:rPr>
        <w:drawing>
          <wp:inline distT="0" distB="0" distL="0" distR="0">
            <wp:extent cx="4610100" cy="36957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taller_color_def_grupo_madrid_files/figure-docx/unnamed-chunk-101.png"/>
                    <pic:cNvPicPr>
                      <a:picLocks noChangeAspect="1" noChangeArrowheads="1"/>
                    </pic:cNvPicPr>
                  </pic:nvPicPr>
                  <pic:blipFill>
                    <a:blip r:embed="rId44"/>
                    <a:stretch>
                      <a:fillRect/>
                    </a:stretch>
                  </pic:blipFill>
                  <pic:spPr bwMode="auto">
                    <a:xfrm>
                      <a:off x="0" y="0"/>
                      <a:ext cx="4610100" cy="3695700"/>
                    </a:xfrm>
                    <a:prstGeom prst="rect">
                      <a:avLst/>
                    </a:prstGeom>
                    <a:noFill/>
                    <a:ln w="9525">
                      <a:noFill/>
                      <a:headEnd/>
                      <a:tailEnd/>
                    </a:ln>
                  </pic:spPr>
                </pic:pic>
              </a:graphicData>
            </a:graphic>
          </wp:inline>
        </w:drawing>
      </w:r>
    </w:p>
    <w:p w:rsidR="00916A9F" w:rsidRDefault="005161E5">
      <w:pPr>
        <w:pStyle w:val="SourceCode"/>
      </w:pPr>
      <w:r>
        <w:rPr>
          <w:rStyle w:val="KeywordTok"/>
        </w:rPr>
        <w:t>pal</w:t>
      </w:r>
      <w:r>
        <w:rPr>
          <w:rStyle w:val="NormalTok"/>
        </w:rPr>
        <w:t>(</w:t>
      </w:r>
      <w:r>
        <w:rPr>
          <w:rStyle w:val="KeywordTok"/>
        </w:rPr>
        <w:t>sequential_hcl</w:t>
      </w:r>
      <w:r>
        <w:rPr>
          <w:rStyle w:val="NormalTok"/>
        </w:rPr>
        <w:t>(</w:t>
      </w:r>
      <w:r>
        <w:rPr>
          <w:rStyle w:val="DecValTok"/>
        </w:rPr>
        <w:t>12</w:t>
      </w:r>
      <w:r>
        <w:rPr>
          <w:rStyle w:val="NormalTok"/>
        </w:rPr>
        <w:t xml:space="preserve">, </w:t>
      </w:r>
      <w:r>
        <w:rPr>
          <w:rStyle w:val="DataTypeTok"/>
        </w:rPr>
        <w:t>power =</w:t>
      </w:r>
      <w:r>
        <w:rPr>
          <w:rStyle w:val="NormalTok"/>
        </w:rPr>
        <w:t xml:space="preserve"> </w:t>
      </w:r>
      <w:r>
        <w:rPr>
          <w:rStyle w:val="FloatTok"/>
        </w:rPr>
        <w:t>2.2</w:t>
      </w:r>
      <w:r>
        <w:rPr>
          <w:rStyle w:val="NormalTok"/>
        </w:rPr>
        <w:t>))</w:t>
      </w:r>
    </w:p>
    <w:p w:rsidR="00916A9F" w:rsidRDefault="005161E5">
      <w:r>
        <w:rPr>
          <w:noProof/>
          <w:lang w:val="es-ES" w:eastAsia="es-ES"/>
        </w:rPr>
        <w:lastRenderedPageBreak/>
        <w:drawing>
          <wp:inline distT="0" distB="0" distL="0" distR="0">
            <wp:extent cx="4610100" cy="36957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taller_color_def_grupo_madrid_files/figure-docx/unnamed-chunk-102.png"/>
                    <pic:cNvPicPr>
                      <a:picLocks noChangeAspect="1" noChangeArrowheads="1"/>
                    </pic:cNvPicPr>
                  </pic:nvPicPr>
                  <pic:blipFill>
                    <a:blip r:embed="rId45"/>
                    <a:stretch>
                      <a:fillRect/>
                    </a:stretch>
                  </pic:blipFill>
                  <pic:spPr bwMode="auto">
                    <a:xfrm>
                      <a:off x="0" y="0"/>
                      <a:ext cx="4610100" cy="3695700"/>
                    </a:xfrm>
                    <a:prstGeom prst="rect">
                      <a:avLst/>
                    </a:prstGeom>
                    <a:noFill/>
                    <a:ln w="9525">
                      <a:noFill/>
                      <a:headEnd/>
                      <a:tailEnd/>
                    </a:ln>
                  </pic:spPr>
                </pic:pic>
              </a:graphicData>
            </a:graphic>
          </wp:inline>
        </w:drawing>
      </w:r>
    </w:p>
    <w:p w:rsidR="00916A9F" w:rsidRDefault="005161E5">
      <w:pPr>
        <w:pStyle w:val="SourceCode"/>
      </w:pPr>
      <w:r>
        <w:rPr>
          <w:rStyle w:val="KeywordTok"/>
        </w:rPr>
        <w:t>pal</w:t>
      </w:r>
      <w:r>
        <w:rPr>
          <w:rStyle w:val="NormalTok"/>
        </w:rPr>
        <w:t>(</w:t>
      </w:r>
      <w:r>
        <w:rPr>
          <w:rStyle w:val="KeywordTok"/>
        </w:rPr>
        <w:t>heat_hcl</w:t>
      </w:r>
      <w:r>
        <w:rPr>
          <w:rStyle w:val="NormalTok"/>
        </w:rPr>
        <w:t>(</w:t>
      </w:r>
      <w:r>
        <w:rPr>
          <w:rStyle w:val="DecValTok"/>
        </w:rPr>
        <w:t>12</w:t>
      </w:r>
      <w:r>
        <w:rPr>
          <w:rStyle w:val="NormalTok"/>
        </w:rPr>
        <w:t xml:space="preserve">, </w:t>
      </w:r>
      <w:r>
        <w:rPr>
          <w:rStyle w:val="DataTypeTok"/>
        </w:rPr>
        <w:t>c =</w:t>
      </w:r>
      <w:r>
        <w:rPr>
          <w:rStyle w:val="NormalTok"/>
        </w:rPr>
        <w:t xml:space="preserve"> </w:t>
      </w:r>
      <w:r>
        <w:rPr>
          <w:rStyle w:val="KeywordTok"/>
        </w:rPr>
        <w:t>c</w:t>
      </w:r>
      <w:r>
        <w:rPr>
          <w:rStyle w:val="NormalTok"/>
        </w:rPr>
        <w:t>(</w:t>
      </w:r>
      <w:r>
        <w:rPr>
          <w:rStyle w:val="DecValTok"/>
        </w:rPr>
        <w:t>80</w:t>
      </w:r>
      <w:r>
        <w:rPr>
          <w:rStyle w:val="NormalTok"/>
        </w:rPr>
        <w:t xml:space="preserve">, </w:t>
      </w:r>
      <w:r>
        <w:rPr>
          <w:rStyle w:val="DecValTok"/>
        </w:rPr>
        <w:t>30</w:t>
      </w:r>
      <w:r>
        <w:rPr>
          <w:rStyle w:val="NormalTok"/>
        </w:rPr>
        <w:t xml:space="preserve">), </w:t>
      </w:r>
      <w:r>
        <w:rPr>
          <w:rStyle w:val="DataTypeTok"/>
        </w:rPr>
        <w:t>l =</w:t>
      </w:r>
      <w:r>
        <w:rPr>
          <w:rStyle w:val="NormalTok"/>
        </w:rPr>
        <w:t xml:space="preserve"> </w:t>
      </w:r>
      <w:r>
        <w:rPr>
          <w:rStyle w:val="KeywordTok"/>
        </w:rPr>
        <w:t>c</w:t>
      </w:r>
      <w:r>
        <w:rPr>
          <w:rStyle w:val="NormalTok"/>
        </w:rPr>
        <w:t>(</w:t>
      </w:r>
      <w:r>
        <w:rPr>
          <w:rStyle w:val="DecValTok"/>
        </w:rPr>
        <w:t>30</w:t>
      </w:r>
      <w:r>
        <w:rPr>
          <w:rStyle w:val="NormalTok"/>
        </w:rPr>
        <w:t xml:space="preserve">, </w:t>
      </w:r>
      <w:r>
        <w:rPr>
          <w:rStyle w:val="DecValTok"/>
        </w:rPr>
        <w:t>90</w:t>
      </w:r>
      <w:r>
        <w:rPr>
          <w:rStyle w:val="NormalTok"/>
        </w:rPr>
        <w:t xml:space="preserve">), </w:t>
      </w:r>
      <w:r>
        <w:rPr>
          <w:rStyle w:val="DataTypeTok"/>
        </w:rPr>
        <w:t>power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5</w:t>
      </w:r>
      <w:r>
        <w:rPr>
          <w:rStyle w:val="NormalTok"/>
        </w:rPr>
        <w:t xml:space="preserve">, </w:t>
      </w:r>
      <w:r>
        <w:rPr>
          <w:rStyle w:val="DecValTok"/>
        </w:rPr>
        <w:t>2</w:t>
      </w:r>
      <w:r>
        <w:rPr>
          <w:rStyle w:val="NormalTok"/>
        </w:rPr>
        <w:t>)))</w:t>
      </w:r>
    </w:p>
    <w:p w:rsidR="00916A9F" w:rsidRDefault="005161E5">
      <w:r>
        <w:rPr>
          <w:noProof/>
          <w:lang w:val="es-ES" w:eastAsia="es-ES"/>
        </w:rPr>
        <w:drawing>
          <wp:inline distT="0" distB="0" distL="0" distR="0">
            <wp:extent cx="4610100" cy="36957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taller_color_def_grupo_madrid_files/figure-docx/unnamed-chunk-103.png"/>
                    <pic:cNvPicPr>
                      <a:picLocks noChangeAspect="1" noChangeArrowheads="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p>
    <w:p w:rsidR="00916A9F" w:rsidRDefault="005161E5">
      <w:pPr>
        <w:pStyle w:val="SourceCode"/>
      </w:pPr>
      <w:r>
        <w:rPr>
          <w:rStyle w:val="KeywordTok"/>
        </w:rPr>
        <w:t>pal</w:t>
      </w:r>
      <w:r>
        <w:rPr>
          <w:rStyle w:val="NormalTok"/>
        </w:rPr>
        <w:t>(</w:t>
      </w:r>
      <w:r>
        <w:rPr>
          <w:rStyle w:val="KeywordTok"/>
        </w:rPr>
        <w:t>terrain_hcl</w:t>
      </w:r>
      <w:r>
        <w:rPr>
          <w:rStyle w:val="NormalTok"/>
        </w:rPr>
        <w:t>(</w:t>
      </w:r>
      <w:r>
        <w:rPr>
          <w:rStyle w:val="DecValTok"/>
        </w:rPr>
        <w:t>12</w:t>
      </w:r>
      <w:r>
        <w:rPr>
          <w:rStyle w:val="NormalTok"/>
        </w:rPr>
        <w:t xml:space="preserve">, </w:t>
      </w:r>
      <w:r>
        <w:rPr>
          <w:rStyle w:val="DataTypeTok"/>
        </w:rPr>
        <w:t>c =</w:t>
      </w:r>
      <w:r>
        <w:rPr>
          <w:rStyle w:val="NormalTok"/>
        </w:rPr>
        <w:t xml:space="preserve"> </w:t>
      </w:r>
      <w:r>
        <w:rPr>
          <w:rStyle w:val="KeywordTok"/>
        </w:rPr>
        <w:t>c</w:t>
      </w:r>
      <w:r>
        <w:rPr>
          <w:rStyle w:val="NormalTok"/>
        </w:rPr>
        <w:t>(</w:t>
      </w:r>
      <w:r>
        <w:rPr>
          <w:rStyle w:val="DecValTok"/>
        </w:rPr>
        <w:t>65</w:t>
      </w:r>
      <w:r>
        <w:rPr>
          <w:rStyle w:val="NormalTok"/>
        </w:rPr>
        <w:t xml:space="preserve">, </w:t>
      </w:r>
      <w:r>
        <w:rPr>
          <w:rStyle w:val="DecValTok"/>
        </w:rPr>
        <w:t>0</w:t>
      </w:r>
      <w:r>
        <w:rPr>
          <w:rStyle w:val="NormalTok"/>
        </w:rPr>
        <w:t xml:space="preserve">), </w:t>
      </w:r>
      <w:r>
        <w:rPr>
          <w:rStyle w:val="DataTypeTok"/>
        </w:rPr>
        <w:t>l =</w:t>
      </w:r>
      <w:r>
        <w:rPr>
          <w:rStyle w:val="NormalTok"/>
        </w:rPr>
        <w:t xml:space="preserve"> </w:t>
      </w:r>
      <w:r>
        <w:rPr>
          <w:rStyle w:val="KeywordTok"/>
        </w:rPr>
        <w:t>c</w:t>
      </w:r>
      <w:r>
        <w:rPr>
          <w:rStyle w:val="NormalTok"/>
        </w:rPr>
        <w:t>(</w:t>
      </w:r>
      <w:r>
        <w:rPr>
          <w:rStyle w:val="DecValTok"/>
        </w:rPr>
        <w:t>45</w:t>
      </w:r>
      <w:r>
        <w:rPr>
          <w:rStyle w:val="NormalTok"/>
        </w:rPr>
        <w:t xml:space="preserve">, </w:t>
      </w:r>
      <w:r>
        <w:rPr>
          <w:rStyle w:val="DecValTok"/>
        </w:rPr>
        <w:t>90</w:t>
      </w:r>
      <w:r>
        <w:rPr>
          <w:rStyle w:val="NormalTok"/>
        </w:rPr>
        <w:t xml:space="preserve">), </w:t>
      </w:r>
      <w:r>
        <w:rPr>
          <w:rStyle w:val="DataTypeTok"/>
        </w:rPr>
        <w:t>power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 xml:space="preserve">, </w:t>
      </w:r>
      <w:r>
        <w:rPr>
          <w:rStyle w:val="FloatTok"/>
        </w:rPr>
        <w:t>1.5</w:t>
      </w:r>
      <w:r>
        <w:rPr>
          <w:rStyle w:val="NormalTok"/>
        </w:rPr>
        <w:t>)))</w:t>
      </w:r>
    </w:p>
    <w:p w:rsidR="00916A9F" w:rsidRDefault="005161E5">
      <w:r>
        <w:rPr>
          <w:noProof/>
          <w:lang w:val="es-ES" w:eastAsia="es-ES"/>
        </w:rPr>
        <w:lastRenderedPageBreak/>
        <w:drawing>
          <wp:inline distT="0" distB="0" distL="0" distR="0">
            <wp:extent cx="4610100" cy="36957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taller_color_def_grupo_madrid_files/figure-docx/unnamed-chunk-104.png"/>
                    <pic:cNvPicPr>
                      <a:picLocks noChangeAspect="1" noChangeArrowheads="1"/>
                    </pic:cNvPicPr>
                  </pic:nvPicPr>
                  <pic:blipFill>
                    <a:blip r:embed="rId47"/>
                    <a:stretch>
                      <a:fillRect/>
                    </a:stretch>
                  </pic:blipFill>
                  <pic:spPr bwMode="auto">
                    <a:xfrm>
                      <a:off x="0" y="0"/>
                      <a:ext cx="4610100" cy="3695700"/>
                    </a:xfrm>
                    <a:prstGeom prst="rect">
                      <a:avLst/>
                    </a:prstGeom>
                    <a:noFill/>
                    <a:ln w="9525">
                      <a:noFill/>
                      <a:headEnd/>
                      <a:tailEnd/>
                    </a:ln>
                  </pic:spPr>
                </pic:pic>
              </a:graphicData>
            </a:graphic>
          </wp:inline>
        </w:drawing>
      </w:r>
    </w:p>
    <w:p w:rsidR="00916A9F" w:rsidRDefault="005161E5">
      <w:pPr>
        <w:pStyle w:val="SourceCode"/>
      </w:pPr>
      <w:r>
        <w:rPr>
          <w:rStyle w:val="KeywordTok"/>
        </w:rPr>
        <w:t>pal</w:t>
      </w:r>
      <w:r>
        <w:rPr>
          <w:rStyle w:val="NormalTok"/>
        </w:rPr>
        <w:t>(</w:t>
      </w:r>
      <w:r>
        <w:rPr>
          <w:rStyle w:val="KeywordTok"/>
        </w:rPr>
        <w:t>rev</w:t>
      </w:r>
      <w:r>
        <w:rPr>
          <w:rStyle w:val="NormalTok"/>
        </w:rPr>
        <w:t>(</w:t>
      </w:r>
      <w:r>
        <w:rPr>
          <w:rStyle w:val="KeywordTok"/>
        </w:rPr>
        <w:t>heat_hcl</w:t>
      </w:r>
      <w:r>
        <w:rPr>
          <w:rStyle w:val="NormalTok"/>
        </w:rPr>
        <w:t>(</w:t>
      </w:r>
      <w:r>
        <w:rPr>
          <w:rStyle w:val="DecValTok"/>
        </w:rPr>
        <w:t>12</w:t>
      </w:r>
      <w:r>
        <w:rPr>
          <w:rStyle w:val="NormalTok"/>
        </w:rPr>
        <w:t xml:space="preserve">, </w:t>
      </w:r>
      <w:r>
        <w:rPr>
          <w:rStyle w:val="DataTypeTok"/>
        </w:rPr>
        <w:t>h =</w:t>
      </w:r>
      <w:r>
        <w:rPr>
          <w:rStyle w:val="NormalTok"/>
        </w:rPr>
        <w:t xml:space="preserve"> </w:t>
      </w:r>
      <w:r>
        <w:rPr>
          <w:rStyle w:val="KeywordTok"/>
        </w:rPr>
        <w:t>c</w:t>
      </w:r>
      <w:r>
        <w:rPr>
          <w:rStyle w:val="NormalTok"/>
        </w:rPr>
        <w:t>(</w:t>
      </w:r>
      <w:r>
        <w:rPr>
          <w:rStyle w:val="DecValTok"/>
        </w:rPr>
        <w:t>0</w:t>
      </w:r>
      <w:r>
        <w:rPr>
          <w:rStyle w:val="NormalTok"/>
        </w:rPr>
        <w:t>, -</w:t>
      </w:r>
      <w:r>
        <w:rPr>
          <w:rStyle w:val="DecValTok"/>
        </w:rPr>
        <w:t>100</w:t>
      </w:r>
      <w:r>
        <w:rPr>
          <w:rStyle w:val="NormalTok"/>
        </w:rPr>
        <w:t xml:space="preserve">), </w:t>
      </w:r>
      <w:r>
        <w:rPr>
          <w:rStyle w:val="DataTypeTok"/>
        </w:rPr>
        <w:t>c =</w:t>
      </w:r>
      <w:r>
        <w:rPr>
          <w:rStyle w:val="NormalTok"/>
        </w:rPr>
        <w:t xml:space="preserve"> </w:t>
      </w:r>
      <w:r>
        <w:rPr>
          <w:rStyle w:val="KeywordTok"/>
        </w:rPr>
        <w:t>c</w:t>
      </w:r>
      <w:r>
        <w:rPr>
          <w:rStyle w:val="NormalTok"/>
        </w:rPr>
        <w:t>(</w:t>
      </w:r>
      <w:r>
        <w:rPr>
          <w:rStyle w:val="DecValTok"/>
        </w:rPr>
        <w:t>40</w:t>
      </w:r>
      <w:r>
        <w:rPr>
          <w:rStyle w:val="NormalTok"/>
        </w:rPr>
        <w:t xml:space="preserve">, </w:t>
      </w:r>
      <w:r>
        <w:rPr>
          <w:rStyle w:val="DecValTok"/>
        </w:rPr>
        <w:t>80</w:t>
      </w:r>
      <w:r>
        <w:rPr>
          <w:rStyle w:val="NormalTok"/>
        </w:rPr>
        <w:t xml:space="preserve">), </w:t>
      </w:r>
      <w:r>
        <w:rPr>
          <w:rStyle w:val="DataTypeTok"/>
        </w:rPr>
        <w:t>l =</w:t>
      </w:r>
      <w:r>
        <w:rPr>
          <w:rStyle w:val="NormalTok"/>
        </w:rPr>
        <w:t xml:space="preserve"> </w:t>
      </w:r>
      <w:r>
        <w:rPr>
          <w:rStyle w:val="KeywordTok"/>
        </w:rPr>
        <w:t>c</w:t>
      </w:r>
      <w:r>
        <w:rPr>
          <w:rStyle w:val="NormalTok"/>
        </w:rPr>
        <w:t>(</w:t>
      </w:r>
      <w:r>
        <w:rPr>
          <w:rStyle w:val="DecValTok"/>
        </w:rPr>
        <w:t>75</w:t>
      </w:r>
      <w:r>
        <w:rPr>
          <w:rStyle w:val="NormalTok"/>
        </w:rPr>
        <w:t xml:space="preserve">, </w:t>
      </w:r>
      <w:r>
        <w:rPr>
          <w:rStyle w:val="DecValTok"/>
        </w:rPr>
        <w:t>40</w:t>
      </w:r>
      <w:r>
        <w:rPr>
          <w:rStyle w:val="NormalTok"/>
        </w:rPr>
        <w:t xml:space="preserve">), </w:t>
      </w:r>
      <w:r>
        <w:rPr>
          <w:rStyle w:val="DataTypeTok"/>
        </w:rPr>
        <w:t>power =</w:t>
      </w:r>
      <w:r>
        <w:rPr>
          <w:rStyle w:val="NormalTok"/>
        </w:rPr>
        <w:t xml:space="preserve"> </w:t>
      </w:r>
      <w:r>
        <w:rPr>
          <w:rStyle w:val="DecValTok"/>
        </w:rPr>
        <w:t>1</w:t>
      </w:r>
      <w:r>
        <w:rPr>
          <w:rStyle w:val="NormalTok"/>
        </w:rPr>
        <w:t>)))</w:t>
      </w:r>
    </w:p>
    <w:p w:rsidR="00916A9F" w:rsidRDefault="005161E5">
      <w:r>
        <w:rPr>
          <w:noProof/>
          <w:lang w:val="es-ES" w:eastAsia="es-ES"/>
        </w:rPr>
        <w:drawing>
          <wp:inline distT="0" distB="0" distL="0" distR="0">
            <wp:extent cx="4610100" cy="36957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taller_color_def_grupo_madrid_files/figure-docx/unnamed-chunk-105.png"/>
                    <pic:cNvPicPr>
                      <a:picLocks noChangeAspect="1" noChangeArrowheads="1"/>
                    </pic:cNvPicPr>
                  </pic:nvPicPr>
                  <pic:blipFill>
                    <a:blip r:embed="rId48"/>
                    <a:stretch>
                      <a:fillRect/>
                    </a:stretch>
                  </pic:blipFill>
                  <pic:spPr bwMode="auto">
                    <a:xfrm>
                      <a:off x="0" y="0"/>
                      <a:ext cx="4610100" cy="3695700"/>
                    </a:xfrm>
                    <a:prstGeom prst="rect">
                      <a:avLst/>
                    </a:prstGeom>
                    <a:noFill/>
                    <a:ln w="9525">
                      <a:noFill/>
                      <a:headEnd/>
                      <a:tailEnd/>
                    </a:ln>
                  </pic:spPr>
                </pic:pic>
              </a:graphicData>
            </a:graphic>
          </wp:inline>
        </w:drawing>
      </w:r>
    </w:p>
    <w:p w:rsidR="00916A9F" w:rsidRDefault="005161E5">
      <w:r>
        <w:t>colortools::PALETAS DIVERGENTES</w:t>
      </w:r>
    </w:p>
    <w:p w:rsidR="00916A9F" w:rsidRDefault="005161E5">
      <w:pPr>
        <w:pStyle w:val="SourceCode"/>
      </w:pPr>
      <w:r>
        <w:rPr>
          <w:rStyle w:val="KeywordTok"/>
        </w:rPr>
        <w:t>pal</w:t>
      </w:r>
      <w:r>
        <w:rPr>
          <w:rStyle w:val="NormalTok"/>
        </w:rPr>
        <w:t>(</w:t>
      </w:r>
      <w:r>
        <w:rPr>
          <w:rStyle w:val="KeywordTok"/>
        </w:rPr>
        <w:t>diverge_hcl</w:t>
      </w:r>
      <w:r>
        <w:rPr>
          <w:rStyle w:val="NormalTok"/>
        </w:rPr>
        <w:t>(</w:t>
      </w:r>
      <w:r>
        <w:rPr>
          <w:rStyle w:val="DecValTok"/>
        </w:rPr>
        <w:t>7</w:t>
      </w:r>
      <w:r>
        <w:rPr>
          <w:rStyle w:val="NormalTok"/>
        </w:rPr>
        <w:t>))</w:t>
      </w:r>
    </w:p>
    <w:p w:rsidR="00916A9F" w:rsidRDefault="005161E5">
      <w:r>
        <w:rPr>
          <w:noProof/>
          <w:lang w:val="es-ES" w:eastAsia="es-ES"/>
        </w:rPr>
        <w:lastRenderedPageBreak/>
        <w:drawing>
          <wp:inline distT="0" distB="0" distL="0" distR="0">
            <wp:extent cx="4610100" cy="36957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taller_color_def_grupo_madrid_files/figure-docx/unnamed-chunk-111.png"/>
                    <pic:cNvPicPr>
                      <a:picLocks noChangeAspect="1" noChangeArrowheads="1"/>
                    </pic:cNvPicPr>
                  </pic:nvPicPr>
                  <pic:blipFill>
                    <a:blip r:embed="rId49"/>
                    <a:stretch>
                      <a:fillRect/>
                    </a:stretch>
                  </pic:blipFill>
                  <pic:spPr bwMode="auto">
                    <a:xfrm>
                      <a:off x="0" y="0"/>
                      <a:ext cx="4610100" cy="3695700"/>
                    </a:xfrm>
                    <a:prstGeom prst="rect">
                      <a:avLst/>
                    </a:prstGeom>
                    <a:noFill/>
                    <a:ln w="9525">
                      <a:noFill/>
                      <a:headEnd/>
                      <a:tailEnd/>
                    </a:ln>
                  </pic:spPr>
                </pic:pic>
              </a:graphicData>
            </a:graphic>
          </wp:inline>
        </w:drawing>
      </w:r>
    </w:p>
    <w:p w:rsidR="00916A9F" w:rsidRDefault="005161E5">
      <w:pPr>
        <w:pStyle w:val="SourceCode"/>
      </w:pPr>
      <w:r>
        <w:rPr>
          <w:rStyle w:val="KeywordTok"/>
        </w:rPr>
        <w:t>pal</w:t>
      </w:r>
      <w:r>
        <w:rPr>
          <w:rStyle w:val="NormalTok"/>
        </w:rPr>
        <w:t>(</w:t>
      </w:r>
      <w:r>
        <w:rPr>
          <w:rStyle w:val="KeywordTok"/>
        </w:rPr>
        <w:t>diverge_hcl</w:t>
      </w:r>
      <w:r>
        <w:rPr>
          <w:rStyle w:val="NormalTok"/>
        </w:rPr>
        <w:t>(</w:t>
      </w:r>
      <w:r>
        <w:rPr>
          <w:rStyle w:val="DecValTok"/>
        </w:rPr>
        <w:t>7</w:t>
      </w:r>
      <w:r>
        <w:rPr>
          <w:rStyle w:val="NormalTok"/>
        </w:rPr>
        <w:t xml:space="preserve">, </w:t>
      </w:r>
      <w:r>
        <w:rPr>
          <w:rStyle w:val="DataTypeTok"/>
        </w:rPr>
        <w:t>c =</w:t>
      </w:r>
      <w:r>
        <w:rPr>
          <w:rStyle w:val="NormalTok"/>
        </w:rPr>
        <w:t xml:space="preserve"> </w:t>
      </w:r>
      <w:r>
        <w:rPr>
          <w:rStyle w:val="DecValTok"/>
        </w:rPr>
        <w:t>100</w:t>
      </w:r>
      <w:r>
        <w:rPr>
          <w:rStyle w:val="NormalTok"/>
        </w:rPr>
        <w:t xml:space="preserve">, </w:t>
      </w:r>
      <w:r>
        <w:rPr>
          <w:rStyle w:val="DataTypeTok"/>
        </w:rPr>
        <w:t>l =</w:t>
      </w:r>
      <w:r>
        <w:rPr>
          <w:rStyle w:val="NormalTok"/>
        </w:rPr>
        <w:t xml:space="preserve"> </w:t>
      </w:r>
      <w:r>
        <w:rPr>
          <w:rStyle w:val="KeywordTok"/>
        </w:rPr>
        <w:t>c</w:t>
      </w:r>
      <w:r>
        <w:rPr>
          <w:rStyle w:val="NormalTok"/>
        </w:rPr>
        <w:t>(</w:t>
      </w:r>
      <w:r>
        <w:rPr>
          <w:rStyle w:val="DecValTok"/>
        </w:rPr>
        <w:t>50</w:t>
      </w:r>
      <w:r>
        <w:rPr>
          <w:rStyle w:val="NormalTok"/>
        </w:rPr>
        <w:t xml:space="preserve">, </w:t>
      </w:r>
      <w:r>
        <w:rPr>
          <w:rStyle w:val="DecValTok"/>
        </w:rPr>
        <w:t>90</w:t>
      </w:r>
      <w:r>
        <w:rPr>
          <w:rStyle w:val="NormalTok"/>
        </w:rPr>
        <w:t xml:space="preserve">), </w:t>
      </w:r>
      <w:r>
        <w:rPr>
          <w:rStyle w:val="DataTypeTok"/>
        </w:rPr>
        <w:t>power =</w:t>
      </w:r>
      <w:r>
        <w:rPr>
          <w:rStyle w:val="NormalTok"/>
        </w:rPr>
        <w:t xml:space="preserve"> </w:t>
      </w:r>
      <w:r>
        <w:rPr>
          <w:rStyle w:val="DecValTok"/>
        </w:rPr>
        <w:t>1</w:t>
      </w:r>
      <w:r>
        <w:rPr>
          <w:rStyle w:val="NormalTok"/>
        </w:rPr>
        <w:t>))</w:t>
      </w:r>
    </w:p>
    <w:p w:rsidR="00916A9F" w:rsidRDefault="005161E5">
      <w:r>
        <w:rPr>
          <w:noProof/>
          <w:lang w:val="es-ES" w:eastAsia="es-ES"/>
        </w:rPr>
        <w:drawing>
          <wp:inline distT="0" distB="0" distL="0" distR="0">
            <wp:extent cx="4610100" cy="36957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taller_color_def_grupo_madrid_files/figure-docx/unnamed-chunk-112.png"/>
                    <pic:cNvPicPr>
                      <a:picLocks noChangeAspect="1" noChangeArrowheads="1"/>
                    </pic:cNvPicPr>
                  </pic:nvPicPr>
                  <pic:blipFill>
                    <a:blip r:embed="rId50"/>
                    <a:stretch>
                      <a:fillRect/>
                    </a:stretch>
                  </pic:blipFill>
                  <pic:spPr bwMode="auto">
                    <a:xfrm>
                      <a:off x="0" y="0"/>
                      <a:ext cx="4610100" cy="3695700"/>
                    </a:xfrm>
                    <a:prstGeom prst="rect">
                      <a:avLst/>
                    </a:prstGeom>
                    <a:noFill/>
                    <a:ln w="9525">
                      <a:noFill/>
                      <a:headEnd/>
                      <a:tailEnd/>
                    </a:ln>
                  </pic:spPr>
                </pic:pic>
              </a:graphicData>
            </a:graphic>
          </wp:inline>
        </w:drawing>
      </w:r>
    </w:p>
    <w:p w:rsidR="00916A9F" w:rsidRDefault="005161E5">
      <w:pPr>
        <w:pStyle w:val="SourceCode"/>
      </w:pPr>
      <w:r>
        <w:rPr>
          <w:rStyle w:val="KeywordTok"/>
        </w:rPr>
        <w:t>pal</w:t>
      </w:r>
      <w:r>
        <w:rPr>
          <w:rStyle w:val="NormalTok"/>
        </w:rPr>
        <w:t>(</w:t>
      </w:r>
      <w:r>
        <w:rPr>
          <w:rStyle w:val="KeywordTok"/>
        </w:rPr>
        <w:t>diverge_hcl</w:t>
      </w:r>
      <w:r>
        <w:rPr>
          <w:rStyle w:val="NormalTok"/>
        </w:rPr>
        <w:t>(</w:t>
      </w:r>
      <w:r>
        <w:rPr>
          <w:rStyle w:val="DecValTok"/>
        </w:rPr>
        <w:t>7</w:t>
      </w:r>
      <w:r>
        <w:rPr>
          <w:rStyle w:val="NormalTok"/>
        </w:rPr>
        <w:t xml:space="preserve">, </w:t>
      </w:r>
      <w:r>
        <w:rPr>
          <w:rStyle w:val="DataTypeTok"/>
        </w:rPr>
        <w:t>h =</w:t>
      </w:r>
      <w:r>
        <w:rPr>
          <w:rStyle w:val="NormalTok"/>
        </w:rPr>
        <w:t xml:space="preserve"> </w:t>
      </w:r>
      <w:r>
        <w:rPr>
          <w:rStyle w:val="KeywordTok"/>
        </w:rPr>
        <w:t>c</w:t>
      </w:r>
      <w:r>
        <w:rPr>
          <w:rStyle w:val="NormalTok"/>
        </w:rPr>
        <w:t>(</w:t>
      </w:r>
      <w:r>
        <w:rPr>
          <w:rStyle w:val="DecValTok"/>
        </w:rPr>
        <w:t>130</w:t>
      </w:r>
      <w:r>
        <w:rPr>
          <w:rStyle w:val="NormalTok"/>
        </w:rPr>
        <w:t xml:space="preserve">, </w:t>
      </w:r>
      <w:r>
        <w:rPr>
          <w:rStyle w:val="DecValTok"/>
        </w:rPr>
        <w:t>43</w:t>
      </w:r>
      <w:r>
        <w:rPr>
          <w:rStyle w:val="NormalTok"/>
        </w:rPr>
        <w:t xml:space="preserve">), </w:t>
      </w:r>
      <w:r>
        <w:rPr>
          <w:rStyle w:val="DataTypeTok"/>
        </w:rPr>
        <w:t>c =</w:t>
      </w:r>
      <w:r>
        <w:rPr>
          <w:rStyle w:val="NormalTok"/>
        </w:rPr>
        <w:t xml:space="preserve"> </w:t>
      </w:r>
      <w:r>
        <w:rPr>
          <w:rStyle w:val="DecValTok"/>
        </w:rPr>
        <w:t>100</w:t>
      </w:r>
      <w:r>
        <w:rPr>
          <w:rStyle w:val="NormalTok"/>
        </w:rPr>
        <w:t xml:space="preserve">, </w:t>
      </w:r>
      <w:r>
        <w:rPr>
          <w:rStyle w:val="DataTypeTok"/>
        </w:rPr>
        <w:t>l =</w:t>
      </w:r>
      <w:r>
        <w:rPr>
          <w:rStyle w:val="NormalTok"/>
        </w:rPr>
        <w:t xml:space="preserve"> </w:t>
      </w:r>
      <w:r>
        <w:rPr>
          <w:rStyle w:val="KeywordTok"/>
        </w:rPr>
        <w:t>c</w:t>
      </w:r>
      <w:r>
        <w:rPr>
          <w:rStyle w:val="NormalTok"/>
        </w:rPr>
        <w:t>(</w:t>
      </w:r>
      <w:r>
        <w:rPr>
          <w:rStyle w:val="DecValTok"/>
        </w:rPr>
        <w:t>70</w:t>
      </w:r>
      <w:r>
        <w:rPr>
          <w:rStyle w:val="NormalTok"/>
        </w:rPr>
        <w:t xml:space="preserve">, </w:t>
      </w:r>
      <w:r>
        <w:rPr>
          <w:rStyle w:val="DecValTok"/>
        </w:rPr>
        <w:t>90</w:t>
      </w:r>
      <w:r>
        <w:rPr>
          <w:rStyle w:val="NormalTok"/>
        </w:rPr>
        <w:t>)))</w:t>
      </w:r>
    </w:p>
    <w:p w:rsidR="00916A9F" w:rsidRDefault="005161E5">
      <w:r>
        <w:rPr>
          <w:noProof/>
          <w:lang w:val="es-ES" w:eastAsia="es-ES"/>
        </w:rPr>
        <w:lastRenderedPageBreak/>
        <w:drawing>
          <wp:inline distT="0" distB="0" distL="0" distR="0">
            <wp:extent cx="4610100" cy="36957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taller_color_def_grupo_madrid_files/figure-docx/unnamed-chunk-113.png"/>
                    <pic:cNvPicPr>
                      <a:picLocks noChangeAspect="1" noChangeArrowheads="1"/>
                    </pic:cNvPicPr>
                  </pic:nvPicPr>
                  <pic:blipFill>
                    <a:blip r:embed="rId51"/>
                    <a:stretch>
                      <a:fillRect/>
                    </a:stretch>
                  </pic:blipFill>
                  <pic:spPr bwMode="auto">
                    <a:xfrm>
                      <a:off x="0" y="0"/>
                      <a:ext cx="4610100" cy="3695700"/>
                    </a:xfrm>
                    <a:prstGeom prst="rect">
                      <a:avLst/>
                    </a:prstGeom>
                    <a:noFill/>
                    <a:ln w="9525">
                      <a:noFill/>
                      <a:headEnd/>
                      <a:tailEnd/>
                    </a:ln>
                  </pic:spPr>
                </pic:pic>
              </a:graphicData>
            </a:graphic>
          </wp:inline>
        </w:drawing>
      </w:r>
    </w:p>
    <w:p w:rsidR="00916A9F" w:rsidRDefault="005161E5">
      <w:pPr>
        <w:pStyle w:val="SourceCode"/>
      </w:pPr>
      <w:r>
        <w:rPr>
          <w:rStyle w:val="KeywordTok"/>
        </w:rPr>
        <w:t>pal</w:t>
      </w:r>
      <w:r>
        <w:rPr>
          <w:rStyle w:val="NormalTok"/>
        </w:rPr>
        <w:t>(</w:t>
      </w:r>
      <w:r>
        <w:rPr>
          <w:rStyle w:val="KeywordTok"/>
        </w:rPr>
        <w:t>diverge_hcl</w:t>
      </w:r>
      <w:r>
        <w:rPr>
          <w:rStyle w:val="NormalTok"/>
        </w:rPr>
        <w:t>(</w:t>
      </w:r>
      <w:r>
        <w:rPr>
          <w:rStyle w:val="DecValTok"/>
        </w:rPr>
        <w:t>7</w:t>
      </w:r>
      <w:r>
        <w:rPr>
          <w:rStyle w:val="NormalTok"/>
        </w:rPr>
        <w:t xml:space="preserve">, </w:t>
      </w:r>
      <w:r>
        <w:rPr>
          <w:rStyle w:val="DataTypeTok"/>
        </w:rPr>
        <w:t>h =</w:t>
      </w:r>
      <w:r>
        <w:rPr>
          <w:rStyle w:val="NormalTok"/>
        </w:rPr>
        <w:t xml:space="preserve"> </w:t>
      </w:r>
      <w:r>
        <w:rPr>
          <w:rStyle w:val="KeywordTok"/>
        </w:rPr>
        <w:t>c</w:t>
      </w:r>
      <w:r>
        <w:rPr>
          <w:rStyle w:val="NormalTok"/>
        </w:rPr>
        <w:t>(</w:t>
      </w:r>
      <w:r>
        <w:rPr>
          <w:rStyle w:val="DecValTok"/>
        </w:rPr>
        <w:t>180</w:t>
      </w:r>
      <w:r>
        <w:rPr>
          <w:rStyle w:val="NormalTok"/>
        </w:rPr>
        <w:t xml:space="preserve">, </w:t>
      </w:r>
      <w:r>
        <w:rPr>
          <w:rStyle w:val="DecValTok"/>
        </w:rPr>
        <w:t>330</w:t>
      </w:r>
      <w:r>
        <w:rPr>
          <w:rStyle w:val="NormalTok"/>
        </w:rPr>
        <w:t xml:space="preserve">), </w:t>
      </w:r>
      <w:r>
        <w:rPr>
          <w:rStyle w:val="DataTypeTok"/>
        </w:rPr>
        <w:t>c =</w:t>
      </w:r>
      <w:r>
        <w:rPr>
          <w:rStyle w:val="NormalTok"/>
        </w:rPr>
        <w:t xml:space="preserve"> </w:t>
      </w:r>
      <w:r>
        <w:rPr>
          <w:rStyle w:val="DecValTok"/>
        </w:rPr>
        <w:t>59</w:t>
      </w:r>
      <w:r>
        <w:rPr>
          <w:rStyle w:val="NormalTok"/>
        </w:rPr>
        <w:t xml:space="preserve">, </w:t>
      </w:r>
      <w:r>
        <w:rPr>
          <w:rStyle w:val="DataTypeTok"/>
        </w:rPr>
        <w:t>l =</w:t>
      </w:r>
      <w:r>
        <w:rPr>
          <w:rStyle w:val="NormalTok"/>
        </w:rPr>
        <w:t xml:space="preserve"> </w:t>
      </w:r>
      <w:r>
        <w:rPr>
          <w:rStyle w:val="KeywordTok"/>
        </w:rPr>
        <w:t>c</w:t>
      </w:r>
      <w:r>
        <w:rPr>
          <w:rStyle w:val="NormalTok"/>
        </w:rPr>
        <w:t>(</w:t>
      </w:r>
      <w:r>
        <w:rPr>
          <w:rStyle w:val="DecValTok"/>
        </w:rPr>
        <w:t>75</w:t>
      </w:r>
      <w:r>
        <w:rPr>
          <w:rStyle w:val="NormalTok"/>
        </w:rPr>
        <w:t xml:space="preserve">, </w:t>
      </w:r>
      <w:r>
        <w:rPr>
          <w:rStyle w:val="DecValTok"/>
        </w:rPr>
        <w:t>95</w:t>
      </w:r>
      <w:r>
        <w:rPr>
          <w:rStyle w:val="NormalTok"/>
        </w:rPr>
        <w:t>)))</w:t>
      </w:r>
    </w:p>
    <w:p w:rsidR="00916A9F" w:rsidRDefault="005161E5">
      <w:r>
        <w:rPr>
          <w:noProof/>
          <w:lang w:val="es-ES" w:eastAsia="es-ES"/>
        </w:rPr>
        <w:drawing>
          <wp:inline distT="0" distB="0" distL="0" distR="0">
            <wp:extent cx="4610100" cy="36957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taller_color_def_grupo_madrid_files/figure-docx/unnamed-chunk-114.png"/>
                    <pic:cNvPicPr>
                      <a:picLocks noChangeAspect="1" noChangeArrowheads="1"/>
                    </pic:cNvPicPr>
                  </pic:nvPicPr>
                  <pic:blipFill>
                    <a:blip r:embed="rId52"/>
                    <a:stretch>
                      <a:fillRect/>
                    </a:stretch>
                  </pic:blipFill>
                  <pic:spPr bwMode="auto">
                    <a:xfrm>
                      <a:off x="0" y="0"/>
                      <a:ext cx="4610100" cy="3695700"/>
                    </a:xfrm>
                    <a:prstGeom prst="rect">
                      <a:avLst/>
                    </a:prstGeom>
                    <a:noFill/>
                    <a:ln w="9525">
                      <a:noFill/>
                      <a:headEnd/>
                      <a:tailEnd/>
                    </a:ln>
                  </pic:spPr>
                </pic:pic>
              </a:graphicData>
            </a:graphic>
          </wp:inline>
        </w:drawing>
      </w:r>
    </w:p>
    <w:p w:rsidR="00916A9F" w:rsidRDefault="005161E5">
      <w:r>
        <w:t>colortools::choose_palette() UNA INTERFAZ GRÁFICA PARA ELEGIR PALETA</w:t>
      </w:r>
    </w:p>
    <w:p w:rsidR="00916A9F" w:rsidRDefault="005161E5">
      <w:pPr>
        <w:pStyle w:val="SourceCode"/>
      </w:pPr>
      <w:r>
        <w:rPr>
          <w:rStyle w:val="CommentTok"/>
        </w:rPr>
        <w:t>#kk &lt;- choose_palette()</w:t>
      </w:r>
      <w:r>
        <w:br/>
      </w:r>
      <w:r>
        <w:rPr>
          <w:rStyle w:val="CommentTok"/>
        </w:rPr>
        <w:t>#filled.contour(volcano, color.palette = kk, asp = 1)</w:t>
      </w:r>
    </w:p>
    <w:p w:rsidR="00916A9F" w:rsidRDefault="005161E5">
      <w:pPr>
        <w:pStyle w:val="Ttulo1"/>
      </w:pPr>
      <w:bookmarkStart w:id="8" w:name="percepcion-del-color---color-y-psicofisi"/>
      <w:r>
        <w:t>3. PERCEPCIÓN DEL COLOR - COLOR Y PSICOFÍSICA Y PSICOLOGÍA</w:t>
      </w:r>
    </w:p>
    <w:bookmarkEnd w:id="8"/>
    <w:p w:rsidR="00916A9F" w:rsidRDefault="005161E5">
      <w:r>
        <w:t>¿Cómo percibimos ese atributo físico que es el color? Antes de nada, ¿el color existe en la naturaleza? ¿Necesitamos el color para poder maneja</w:t>
      </w:r>
      <w:r>
        <w:t>rnos en el mundo?</w:t>
      </w:r>
    </w:p>
    <w:p w:rsidR="00916A9F" w:rsidRDefault="005161E5">
      <w:r>
        <w:lastRenderedPageBreak/>
        <w:t xml:space="preserve">Para manejarnos en el mundo lo que necesitamos es contraste. El color </w:t>
      </w:r>
      <w:r>
        <w:rPr>
          <w:i/>
        </w:rPr>
        <w:t>no</w:t>
      </w:r>
      <w:r>
        <w:t xml:space="preserve"> es necesario.</w:t>
      </w:r>
    </w:p>
    <w:p w:rsidR="00916A9F" w:rsidRDefault="005161E5">
      <w:hyperlink r:id="rId53">
        <w:r>
          <w:rPr>
            <w:rStyle w:val="Link"/>
          </w:rPr>
          <w:t>http://en.wikipedia.org/wiki/Contrast_%28vision%29</w:t>
        </w:r>
      </w:hyperlink>
    </w:p>
    <w:p w:rsidR="00916A9F" w:rsidRDefault="005161E5">
      <w:r>
        <w:t>Respuesta normalizada de fotor</w:t>
      </w:r>
      <w:r>
        <w:t xml:space="preserve">receptores a longitudes de onda -"los 3 colores básicos RGB" (con una precisión importante, cada curva cubre y </w:t>
      </w:r>
      <w:r>
        <w:rPr>
          <w:i/>
        </w:rPr>
        <w:t>se solapa</w:t>
      </w:r>
      <w:r>
        <w:t xml:space="preserve"> a un rango de frecuencias, no a un único color):</w:t>
      </w:r>
    </w:p>
    <w:p w:rsidR="00916A9F" w:rsidRDefault="005161E5">
      <w:hyperlink r:id="rId54" w:anchor="mediaviewer/File:Cone-fundamentals-with-srgb-spectrum.svg">
        <w:r>
          <w:rPr>
            <w:rStyle w:val="Link"/>
          </w:rPr>
          <w:t>http://en.wikipedia.org/wiki/Color_vision#mediaviewer/File:Cone-fundamentals-with-srgb-spectrum.svg</w:t>
        </w:r>
      </w:hyperlink>
    </w:p>
    <w:p w:rsidR="00916A9F" w:rsidRDefault="005161E5">
      <w:r>
        <w:t>Muy importante: sensibilidad relativa del Sistema Visual Humano en f. longitudes de onda:</w:t>
      </w:r>
    </w:p>
    <w:p w:rsidR="00916A9F" w:rsidRDefault="005161E5">
      <w:hyperlink r:id="rId55" w:anchor="mediaviewer/File:Eyesensitivity.svg">
        <w:r>
          <w:rPr>
            <w:rStyle w:val="Link"/>
          </w:rPr>
          <w:t>http://en.wikipedia.org/wiki/Color_vision#mediaviewer/File:Eyesensitivity.svg</w:t>
        </w:r>
      </w:hyperlink>
    </w:p>
    <w:p w:rsidR="00916A9F" w:rsidRDefault="005161E5">
      <w:r>
        <w:t>El color es un constructo humano, la luz tiene unas propiedades físicas y los objetos en los que se refl</w:t>
      </w:r>
      <w:r>
        <w:t>eja otras y eso permite una estimulación en los receptores humanos, la interpretación de lo que llega a los receptores, su transporte y procesamiento en las zonas visuales del cerebro es lo que realmente percibimos como color, es en suma una interpretación</w:t>
      </w:r>
      <w:r>
        <w:t xml:space="preserve"> de lo que nos llega.</w:t>
      </w:r>
    </w:p>
    <w:p w:rsidR="00916A9F" w:rsidRDefault="005161E5">
      <w:r>
        <w:t>En Psicofísica se utilizan las ilusiones como herramienta de trabajo. Veamos una excelente representación de estas ilusiones de color:</w:t>
      </w:r>
    </w:p>
    <w:p w:rsidR="00916A9F" w:rsidRDefault="005161E5">
      <w:hyperlink r:id="rId56">
        <w:r>
          <w:rPr>
            <w:rStyle w:val="Link"/>
          </w:rPr>
          <w:t>http://www.purveslab.net/seeforyourself/</w:t>
        </w:r>
      </w:hyperlink>
    </w:p>
    <w:p w:rsidR="00916A9F" w:rsidRDefault="005161E5">
      <w:r>
        <w:t>En la percepción de color tanto retina como córtex están involucrados, y gobernados por principios generales como la "constancia del color":</w:t>
      </w:r>
    </w:p>
    <w:p w:rsidR="00916A9F" w:rsidRDefault="005161E5">
      <w:hyperlink r:id="rId57">
        <w:r>
          <w:rPr>
            <w:rStyle w:val="Link"/>
          </w:rPr>
          <w:t>http://en.</w:t>
        </w:r>
        <w:r>
          <w:rPr>
            <w:rStyle w:val="Link"/>
          </w:rPr>
          <w:t>wikipedia.org/wiki/Color_constancy</w:t>
        </w:r>
      </w:hyperlink>
    </w:p>
    <w:p w:rsidR="00916A9F" w:rsidRDefault="005161E5">
      <w:r>
        <w:t>Recomendaciones:</w:t>
      </w:r>
    </w:p>
    <w:p w:rsidR="00916A9F" w:rsidRDefault="005161E5">
      <w:pPr>
        <w:numPr>
          <w:ilvl w:val="0"/>
          <w:numId w:val="9"/>
        </w:numPr>
      </w:pPr>
      <w:r>
        <w:t>Antes de fijar los colores en una visualización: maximizar el contraste -&gt; elegir fondo!</w:t>
      </w:r>
    </w:p>
    <w:p w:rsidR="00916A9F" w:rsidRDefault="005161E5">
      <w:pPr>
        <w:numPr>
          <w:ilvl w:val="0"/>
          <w:numId w:val="9"/>
        </w:numPr>
      </w:pPr>
      <w:r>
        <w:t xml:space="preserve">Color </w:t>
      </w:r>
      <w:r>
        <w:rPr>
          <w:i/>
        </w:rPr>
        <w:t>no puede ser la única clave</w:t>
      </w:r>
      <w:r>
        <w:t xml:space="preserve"> (veremos más adelante razones adicionales)</w:t>
      </w:r>
    </w:p>
    <w:p w:rsidR="00916A9F" w:rsidRDefault="005161E5">
      <w:pPr>
        <w:numPr>
          <w:ilvl w:val="0"/>
          <w:numId w:val="9"/>
        </w:numPr>
      </w:pPr>
      <w:r>
        <w:t>Humanos somos relativamente malos para</w:t>
      </w:r>
      <w:r>
        <w:t xml:space="preserve"> distinciones finas de color (matiz)</w:t>
      </w:r>
    </w:p>
    <w:p w:rsidR="00916A9F" w:rsidRDefault="005161E5">
      <w:pPr>
        <w:numPr>
          <w:ilvl w:val="0"/>
          <w:numId w:val="9"/>
        </w:numPr>
      </w:pPr>
      <w:r>
        <w:t>No todos los colores se ven igual: recomendaciones sobre azul y rojo en concreto</w:t>
      </w:r>
    </w:p>
    <w:p w:rsidR="00916A9F" w:rsidRDefault="005161E5">
      <w:pPr>
        <w:numPr>
          <w:ilvl w:val="0"/>
          <w:numId w:val="9"/>
        </w:numPr>
      </w:pPr>
      <w:r>
        <w:t>Evitar que canales entre en conflicto. Efecto "cromoestereopsis"</w:t>
      </w:r>
    </w:p>
    <w:p w:rsidR="00916A9F" w:rsidRDefault="005161E5">
      <w:pPr>
        <w:numPr>
          <w:ilvl w:val="0"/>
          <w:numId w:val="9"/>
        </w:numPr>
      </w:pPr>
      <w:hyperlink r:id="rId58">
        <w:r>
          <w:rPr>
            <w:rStyle w:val="Link"/>
          </w:rPr>
          <w:t>http://en.wikipedia.org/wiki/User:Karam91/Chromostereopsis</w:t>
        </w:r>
      </w:hyperlink>
    </w:p>
    <w:p w:rsidR="00916A9F" w:rsidRDefault="005161E5">
      <w:pPr>
        <w:numPr>
          <w:ilvl w:val="0"/>
          <w:numId w:val="9"/>
        </w:numPr>
      </w:pPr>
      <w:r>
        <w:t>aunque ocasional y muy cuidadosamente se puede usar con beneficio</w:t>
      </w:r>
    </w:p>
    <w:p w:rsidR="00916A9F" w:rsidRDefault="005161E5">
      <w:hyperlink r:id="rId59">
        <w:r>
          <w:rPr>
            <w:rStyle w:val="Link"/>
          </w:rPr>
          <w:t>http://www.luminanze.com/writings/chro</w:t>
        </w:r>
        <w:r>
          <w:rPr>
            <w:rStyle w:val="Link"/>
          </w:rPr>
          <w:t>mostereopsis_in_ux_design.html</w:t>
        </w:r>
      </w:hyperlink>
    </w:p>
    <w:p w:rsidR="00916A9F" w:rsidRDefault="005161E5">
      <w:pPr>
        <w:pStyle w:val="Ttulo1"/>
      </w:pPr>
      <w:bookmarkStart w:id="9" w:name="color-y-memoria-y-semantica"/>
      <w:r>
        <w:t>4. COLOR Y MEMORIA Y SEMÁNTICA</w:t>
      </w:r>
    </w:p>
    <w:bookmarkEnd w:id="9"/>
    <w:p w:rsidR="00916A9F" w:rsidRDefault="005161E5">
      <w:r>
        <w:rPr>
          <w:b/>
        </w:rPr>
        <w:t>Aquí haremos un ejercicio práctico de memoria que por motivos obvios no se puede publicar previamente. Después de haberlo hecho subiremos el código</w:t>
      </w:r>
    </w:p>
    <w:p w:rsidR="00916A9F" w:rsidRDefault="005161E5">
      <w:r>
        <w:t xml:space="preserve">La memoria humana es relativamente bien conocida, y hay un principio muy bien establecido (muy a menudo demasiado simplificado) que describe la denominada "memoria a corto plazo", una especie de "buffer" de entrada a partir de los sentidos antes de que se </w:t>
      </w:r>
      <w:r>
        <w:t>le dé significado y se incorpore a procesos cognitivos de más alto nivel. Pues bien, esta memoria es muy limitada, hasta el punto de conocerse como la "el mágico número 7 +/- 2":</w:t>
      </w:r>
    </w:p>
    <w:p w:rsidR="00916A9F" w:rsidRDefault="005161E5">
      <w:hyperlink r:id="rId60">
        <w:r>
          <w:rPr>
            <w:rStyle w:val="Link"/>
          </w:rPr>
          <w:t>http://en.wikipedia.org/wiki/The_Magical_Number_Seven,_Plus_or_Minus_Two</w:t>
        </w:r>
      </w:hyperlink>
    </w:p>
    <w:p w:rsidR="00916A9F" w:rsidRDefault="005161E5">
      <w:hyperlink r:id="rId61">
        <w:r>
          <w:rPr>
            <w:rStyle w:val="Link"/>
          </w:rPr>
          <w:t>http://www.musanim.com/miller1956/</w:t>
        </w:r>
      </w:hyperlink>
    </w:p>
    <w:p w:rsidR="00916A9F" w:rsidRDefault="005161E5">
      <w:hyperlink r:id="rId62">
        <w:r>
          <w:rPr>
            <w:rStyle w:val="Link"/>
          </w:rPr>
          <w:t>http://www.musani</w:t>
        </w:r>
        <w:r>
          <w:rPr>
            <w:rStyle w:val="Link"/>
          </w:rPr>
          <w:t>m.com/miller1956/fig6.gif</w:t>
        </w:r>
      </w:hyperlink>
    </w:p>
    <w:p w:rsidR="00916A9F" w:rsidRDefault="005161E5">
      <w:r>
        <w:t xml:space="preserve">La memoria visual humana es baja </w:t>
      </w:r>
      <w:hyperlink r:id="rId63" w:anchor="Short_term_visual_memory">
        <w:r>
          <w:rPr>
            <w:rStyle w:val="Link"/>
          </w:rPr>
          <w:t>http://en.wikipedia.org/wiki/Visual_memory#Short_term_visual_memory</w:t>
        </w:r>
      </w:hyperlink>
      <w:r>
        <w:t>, y es crucial dotar a los estímulos v</w:t>
      </w:r>
      <w:r>
        <w:t xml:space="preserve">isuales de significado. El color, por su naturaleza cambiante y arbitraria, </w:t>
      </w:r>
      <w:r>
        <w:rPr>
          <w:i/>
        </w:rPr>
        <w:t>no es la mejor clave visual</w:t>
      </w:r>
      <w:r>
        <w:t>.</w:t>
      </w:r>
    </w:p>
    <w:p w:rsidR="00916A9F" w:rsidRDefault="005161E5">
      <w:pPr>
        <w:pStyle w:val="Ttulo1"/>
      </w:pPr>
      <w:bookmarkStart w:id="10" w:name="ejemplo-aplicado"/>
      <w:r>
        <w:t>EJEMPLO APLICADO</w:t>
      </w:r>
    </w:p>
    <w:bookmarkEnd w:id="10"/>
    <w:p w:rsidR="00916A9F" w:rsidRDefault="005161E5">
      <w:r>
        <w:t>Veamos un gráfico de barras acumuladas por categorías para 4 meses (4 barras). Primero preparamos un poquito los datos.</w:t>
      </w:r>
    </w:p>
    <w:p w:rsidR="00916A9F" w:rsidRDefault="005161E5">
      <w:pPr>
        <w:pStyle w:val="SourceCode"/>
      </w:pPr>
      <w:r>
        <w:rPr>
          <w:rStyle w:val="CommentTok"/>
        </w:rPr>
        <w:t># Cargamos los</w:t>
      </w:r>
      <w:r>
        <w:rPr>
          <w:rStyle w:val="CommentTok"/>
        </w:rPr>
        <w:t xml:space="preserve"> datos</w:t>
      </w:r>
      <w:r>
        <w:br/>
      </w:r>
      <w:r>
        <w:rPr>
          <w:rStyle w:val="NormalTok"/>
        </w:rPr>
        <w:t>t &lt;-</w:t>
      </w:r>
      <w:r>
        <w:rPr>
          <w:rStyle w:val="StringTok"/>
        </w:rPr>
        <w:t xml:space="preserve"> </w:t>
      </w:r>
      <w:r>
        <w:rPr>
          <w:rStyle w:val="KeywordTok"/>
        </w:rPr>
        <w:t>get</w:t>
      </w:r>
      <w:r>
        <w:rPr>
          <w:rStyle w:val="NormalTok"/>
        </w:rPr>
        <w:t>(</w:t>
      </w:r>
      <w:r>
        <w:rPr>
          <w:rStyle w:val="KeywordTok"/>
        </w:rPr>
        <w:t>load</w:t>
      </w:r>
      <w:r>
        <w:rPr>
          <w:rStyle w:val="NormalTok"/>
        </w:rPr>
        <w:t>(</w:t>
      </w:r>
      <w:r>
        <w:rPr>
          <w:rStyle w:val="StringTok"/>
        </w:rPr>
        <w:t>"tabla.rda"</w:t>
      </w:r>
      <w:r>
        <w:rPr>
          <w:rStyle w:val="NormalTok"/>
        </w:rPr>
        <w:t>))</w:t>
      </w:r>
      <w:r>
        <w:br/>
      </w:r>
      <w:r>
        <w:rPr>
          <w:rStyle w:val="NormalTok"/>
        </w:rPr>
        <w:t xml:space="preserve">         </w:t>
      </w:r>
      <w:r>
        <w:br/>
      </w:r>
      <w:r>
        <w:rPr>
          <w:rStyle w:val="CommentTok"/>
        </w:rPr>
        <w:t># podemos ver qué contiene</w:t>
      </w:r>
      <w:r>
        <w:br/>
      </w:r>
      <w:r>
        <w:rPr>
          <w:rStyle w:val="NormalTok"/>
        </w:rPr>
        <w:t>t</w:t>
      </w:r>
    </w:p>
    <w:p w:rsidR="00916A9F" w:rsidRDefault="005161E5">
      <w:pPr>
        <w:pStyle w:val="SourceCode"/>
      </w:pPr>
      <w:r>
        <w:rPr>
          <w:rStyle w:val="VerbatimChar"/>
        </w:rPr>
        <w:t>##      jul.14 Aug.14 sep.14 oct.14</w:t>
      </w:r>
      <w:r>
        <w:br/>
      </w:r>
      <w:r>
        <w:rPr>
          <w:rStyle w:val="VerbatimChar"/>
        </w:rPr>
        <w:t>## m2m     145     88    151     78</w:t>
      </w:r>
      <w:r>
        <w:br/>
      </w:r>
      <w:r>
        <w:rPr>
          <w:rStyle w:val="VerbatimChar"/>
        </w:rPr>
        <w:t>## vid     155     66    105     74</w:t>
      </w:r>
      <w:r>
        <w:br/>
      </w:r>
      <w:r>
        <w:rPr>
          <w:rStyle w:val="VerbatimChar"/>
        </w:rPr>
        <w:t>## pdi      95     32     39     23</w:t>
      </w:r>
      <w:r>
        <w:br/>
      </w:r>
      <w:r>
        <w:rPr>
          <w:rStyle w:val="VerbatimChar"/>
        </w:rPr>
        <w:t>## bra      56     48     54     33</w:t>
      </w:r>
      <w:r>
        <w:br/>
      </w:r>
      <w:r>
        <w:rPr>
          <w:rStyle w:val="VerbatimChar"/>
        </w:rPr>
        <w:t>## jas      54     43     48     22</w:t>
      </w:r>
      <w:r>
        <w:br/>
      </w:r>
      <w:r>
        <w:rPr>
          <w:rStyle w:val="VerbatimChar"/>
        </w:rPr>
        <w:t>## spa      70      8     29     16</w:t>
      </w:r>
      <w:r>
        <w:br/>
      </w:r>
      <w:r>
        <w:rPr>
          <w:rStyle w:val="VerbatimChar"/>
        </w:rPr>
        <w:t>## arg      48     15     49     25</w:t>
      </w:r>
      <w:r>
        <w:br/>
      </w:r>
      <w:r>
        <w:rPr>
          <w:rStyle w:val="VerbatimChar"/>
        </w:rPr>
        <w:t>## dem      54     22     32     18</w:t>
      </w:r>
      <w:r>
        <w:br/>
      </w:r>
      <w:r>
        <w:rPr>
          <w:rStyle w:val="VerbatimChar"/>
        </w:rPr>
        <w:t>## sec      31      6     15     14</w:t>
      </w:r>
      <w:r>
        <w:br/>
      </w:r>
      <w:r>
        <w:rPr>
          <w:rStyle w:val="VerbatimChar"/>
        </w:rPr>
        <w:t>## for             17     31      9</w:t>
      </w:r>
      <w:r>
        <w:br/>
      </w:r>
      <w:r>
        <w:rPr>
          <w:rStyle w:val="VerbatimChar"/>
        </w:rPr>
        <w:t>## sma       6      3     23      2</w:t>
      </w:r>
      <w:r>
        <w:br/>
      </w:r>
      <w:r>
        <w:rPr>
          <w:rStyle w:val="VerbatimChar"/>
        </w:rPr>
        <w:t>## b</w:t>
      </w:r>
      <w:r>
        <w:rPr>
          <w:rStyle w:val="VerbatimChar"/>
        </w:rPr>
        <w:t>lue     21      7     23      8</w:t>
      </w:r>
      <w:r>
        <w:br/>
      </w:r>
      <w:r>
        <w:rPr>
          <w:rStyle w:val="VerbatimChar"/>
        </w:rPr>
        <w:t>## mnc      20     10     16      7</w:t>
      </w:r>
      <w:r>
        <w:br/>
      </w:r>
      <w:r>
        <w:rPr>
          <w:rStyle w:val="VerbatimChar"/>
        </w:rPr>
        <w:t>## per      12     10     11      2</w:t>
      </w:r>
      <w:r>
        <w:br/>
      </w:r>
      <w:r>
        <w:rPr>
          <w:rStyle w:val="VerbatimChar"/>
        </w:rPr>
        <w:t>## ccdo      7      2             6</w:t>
      </w:r>
      <w:r>
        <w:br/>
      </w:r>
      <w:r>
        <w:rPr>
          <w:rStyle w:val="VerbatimChar"/>
        </w:rPr>
        <w:t>## usa       6      5     10     13</w:t>
      </w:r>
      <w:r>
        <w:br/>
      </w:r>
      <w:r>
        <w:rPr>
          <w:rStyle w:val="VerbatimChar"/>
        </w:rPr>
        <w:t>## uk       21      7      6      5</w:t>
      </w:r>
      <w:r>
        <w:br/>
      </w:r>
      <w:r>
        <w:rPr>
          <w:rStyle w:val="VerbatimChar"/>
        </w:rPr>
        <w:t>## chi      11      1      2      9</w:t>
      </w:r>
      <w:r>
        <w:br/>
      </w:r>
      <w:r>
        <w:rPr>
          <w:rStyle w:val="VerbatimChar"/>
        </w:rPr>
        <w:t xml:space="preserve">## tugo </w:t>
      </w:r>
      <w:r>
        <w:rPr>
          <w:rStyle w:val="VerbatimChar"/>
        </w:rPr>
        <w:t xml:space="preserve">                  13       </w:t>
      </w:r>
      <w:r>
        <w:br/>
      </w:r>
      <w:r>
        <w:rPr>
          <w:rStyle w:val="VerbatimChar"/>
        </w:rPr>
        <w:t>## foc      16      7      2      6</w:t>
      </w:r>
      <w:r>
        <w:br/>
      </w:r>
      <w:r>
        <w:rPr>
          <w:rStyle w:val="VerbatimChar"/>
        </w:rPr>
        <w:t>## ux        2      1      6      1</w:t>
      </w:r>
      <w:r>
        <w:br/>
      </w:r>
      <w:r>
        <w:rPr>
          <w:rStyle w:val="VerbatimChar"/>
        </w:rPr>
        <w:t>## ltv                           10</w:t>
      </w:r>
      <w:r>
        <w:br/>
      </w:r>
      <w:r>
        <w:rPr>
          <w:rStyle w:val="VerbatimChar"/>
        </w:rPr>
        <w:t xml:space="preserve">## proc      8                     </w:t>
      </w:r>
      <w:r>
        <w:br/>
      </w:r>
      <w:r>
        <w:rPr>
          <w:rStyle w:val="VerbatimChar"/>
        </w:rPr>
        <w:t>## csb                     7      6</w:t>
      </w:r>
      <w:r>
        <w:br/>
      </w:r>
      <w:r>
        <w:rPr>
          <w:rStyle w:val="VerbatimChar"/>
        </w:rPr>
        <w:t>## ave                     6      1</w:t>
      </w:r>
      <w:r>
        <w:br/>
      </w:r>
      <w:r>
        <w:rPr>
          <w:rStyle w:val="VerbatimChar"/>
        </w:rPr>
        <w:t xml:space="preserve">## pat      </w:t>
      </w:r>
      <w:r>
        <w:rPr>
          <w:rStyle w:val="VerbatimChar"/>
        </w:rPr>
        <w:t xml:space="preserve">        1      3       </w:t>
      </w:r>
      <w:r>
        <w:br/>
      </w:r>
      <w:r>
        <w:rPr>
          <w:rStyle w:val="VerbatimChar"/>
        </w:rPr>
        <w:t xml:space="preserve">## ing              3      2       </w:t>
      </w:r>
      <w:r>
        <w:br/>
      </w:r>
      <w:r>
        <w:rPr>
          <w:rStyle w:val="VerbatimChar"/>
        </w:rPr>
        <w:t xml:space="preserve">## ama       3                     </w:t>
      </w:r>
      <w:r>
        <w:br/>
      </w:r>
      <w:r>
        <w:rPr>
          <w:rStyle w:val="VerbatimChar"/>
        </w:rPr>
        <w:t xml:space="preserve">## ger              1      2       </w:t>
      </w:r>
      <w:r>
        <w:br/>
      </w:r>
      <w:r>
        <w:rPr>
          <w:rStyle w:val="VerbatimChar"/>
        </w:rPr>
        <w:t xml:space="preserve">## is        2                     </w:t>
      </w:r>
      <w:r>
        <w:br/>
      </w:r>
      <w:r>
        <w:rPr>
          <w:rStyle w:val="VerbatimChar"/>
        </w:rPr>
        <w:t>## tms       1             1      1</w:t>
      </w:r>
      <w:r>
        <w:br/>
      </w:r>
      <w:r>
        <w:rPr>
          <w:rStyle w:val="VerbatimChar"/>
        </w:rPr>
        <w:t>## pay       1</w:t>
      </w:r>
    </w:p>
    <w:p w:rsidR="00916A9F" w:rsidRDefault="005161E5">
      <w:pPr>
        <w:pStyle w:val="SourceCode"/>
      </w:pPr>
      <w:r>
        <w:rPr>
          <w:rStyle w:val="CommentTok"/>
        </w:rPr>
        <w:t>#png(filename = "barplot_1.png",</w:t>
      </w:r>
      <w:r>
        <w:br/>
      </w:r>
      <w:r>
        <w:rPr>
          <w:rStyle w:val="CommentTok"/>
        </w:rPr>
        <w:t xml:space="preserve">#   </w:t>
      </w:r>
      <w:r>
        <w:rPr>
          <w:rStyle w:val="CommentTok"/>
        </w:rPr>
        <w:t xml:space="preserve"> width = 1024,</w:t>
      </w:r>
      <w:r>
        <w:br/>
      </w:r>
      <w:r>
        <w:rPr>
          <w:rStyle w:val="CommentTok"/>
        </w:rPr>
        <w:t>#    height = 768)</w:t>
      </w:r>
      <w:r>
        <w:br/>
      </w:r>
      <w:r>
        <w:rPr>
          <w:rStyle w:val="KeywordTok"/>
        </w:rPr>
        <w:t>par</w:t>
      </w:r>
      <w:r>
        <w:rPr>
          <w:rStyle w:val="NormalTok"/>
        </w:rPr>
        <w:t>(</w:t>
      </w:r>
      <w:r>
        <w:rPr>
          <w:rStyle w:val="DataTypeTok"/>
        </w:rPr>
        <w:t>bg =</w:t>
      </w:r>
      <w:r>
        <w:rPr>
          <w:rStyle w:val="NormalTok"/>
        </w:rPr>
        <w:t xml:space="preserve"> </w:t>
      </w:r>
      <w:r>
        <w:rPr>
          <w:rStyle w:val="StringTok"/>
        </w:rPr>
        <w:t>"gray80"</w:t>
      </w:r>
      <w:r>
        <w:rPr>
          <w:rStyle w:val="NormalTok"/>
        </w:rPr>
        <w:t>)</w:t>
      </w:r>
      <w:r>
        <w:br/>
      </w:r>
      <w:r>
        <w:br/>
      </w:r>
      <w:r>
        <w:rPr>
          <w:rStyle w:val="KeywordTok"/>
        </w:rPr>
        <w:t>barplot</w:t>
      </w:r>
      <w:r>
        <w:rPr>
          <w:rStyle w:val="NormalTok"/>
        </w:rPr>
        <w:t xml:space="preserve">(t, </w:t>
      </w:r>
      <w:r>
        <w:rPr>
          <w:rStyle w:val="DataTypeTok"/>
        </w:rPr>
        <w:t>col=</w:t>
      </w:r>
      <w:r>
        <w:rPr>
          <w:rStyle w:val="KeywordTok"/>
        </w:rPr>
        <w:t>palette</w:t>
      </w:r>
      <w:r>
        <w:rPr>
          <w:rStyle w:val="NormalTok"/>
        </w:rPr>
        <w:t xml:space="preserve">(),   </w:t>
      </w:r>
      <w:r>
        <w:br/>
      </w:r>
      <w:r>
        <w:rPr>
          <w:rStyle w:val="NormalTok"/>
        </w:rPr>
        <w:lastRenderedPageBreak/>
        <w:t xml:space="preserve">        </w:t>
      </w:r>
      <w:r>
        <w:rPr>
          <w:rStyle w:val="DataTypeTok"/>
        </w:rPr>
        <w:t>legend =</w:t>
      </w:r>
      <w:r>
        <w:rPr>
          <w:rStyle w:val="NormalTok"/>
        </w:rPr>
        <w:t xml:space="preserve"> </w:t>
      </w:r>
      <w:r>
        <w:rPr>
          <w:rStyle w:val="KeywordTok"/>
        </w:rPr>
        <w:t>rownames</w:t>
      </w:r>
      <w:r>
        <w:rPr>
          <w:rStyle w:val="NormalTok"/>
        </w:rPr>
        <w:t>(t),</w:t>
      </w:r>
      <w:r>
        <w:br/>
      </w:r>
      <w:r>
        <w:rPr>
          <w:rStyle w:val="NormalTok"/>
        </w:rPr>
        <w:t xml:space="preserve">        </w:t>
      </w:r>
      <w:r>
        <w:rPr>
          <w:rStyle w:val="DataTypeTok"/>
        </w:rPr>
        <w:t>horiz =</w:t>
      </w:r>
      <w:r>
        <w:rPr>
          <w:rStyle w:val="NormalTok"/>
        </w:rPr>
        <w:t xml:space="preserve"> T)</w:t>
      </w:r>
    </w:p>
    <w:p w:rsidR="00916A9F" w:rsidRDefault="005161E5">
      <w:r>
        <w:rPr>
          <w:noProof/>
          <w:lang w:val="es-ES" w:eastAsia="es-ES"/>
        </w:rPr>
        <w:drawing>
          <wp:inline distT="0" distB="0" distL="0" distR="0">
            <wp:extent cx="6464300" cy="64643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taller_color_def_grupo_madrid_files/figure-docx/unnamed-chunk-14.png"/>
                    <pic:cNvPicPr>
                      <a:picLocks noChangeAspect="1" noChangeArrowheads="1"/>
                    </pic:cNvPicPr>
                  </pic:nvPicPr>
                  <pic:blipFill>
                    <a:blip r:embed="rId64"/>
                    <a:stretch>
                      <a:fillRect/>
                    </a:stretch>
                  </pic:blipFill>
                  <pic:spPr bwMode="auto">
                    <a:xfrm>
                      <a:off x="0" y="0"/>
                      <a:ext cx="6464300" cy="6464300"/>
                    </a:xfrm>
                    <a:prstGeom prst="rect">
                      <a:avLst/>
                    </a:prstGeom>
                    <a:noFill/>
                    <a:ln w="9525">
                      <a:noFill/>
                      <a:headEnd/>
                      <a:tailEnd/>
                    </a:ln>
                  </pic:spPr>
                </pic:pic>
              </a:graphicData>
            </a:graphic>
          </wp:inline>
        </w:drawing>
      </w:r>
    </w:p>
    <w:p w:rsidR="00916A9F" w:rsidRDefault="005161E5">
      <w:pPr>
        <w:pStyle w:val="SourceCode"/>
      </w:pPr>
      <w:r>
        <w:rPr>
          <w:rStyle w:val="CommentTok"/>
        </w:rPr>
        <w:t xml:space="preserve"># palette contiene 32 colores muy saturados variando sobre los colores básicos </w:t>
      </w:r>
      <w:r>
        <w:br/>
      </w:r>
      <w:r>
        <w:br/>
      </w:r>
      <w:r>
        <w:rPr>
          <w:rStyle w:val="CommentTok"/>
        </w:rPr>
        <w:t>#dev.off()</w:t>
      </w:r>
    </w:p>
    <w:p w:rsidR="00916A9F" w:rsidRDefault="005161E5">
      <w:r>
        <w:t>Un poco horrible no? Es lo que sucede siguiendo las recomendaciones al pie de la letra. O quizás por no haber hecho la recomendación adecuadamente. Es un problema de elegir la saturación adecuada para nuestros colores. Veamos cómo.</w:t>
      </w:r>
    </w:p>
    <w:p w:rsidR="00916A9F" w:rsidRDefault="005161E5">
      <w:pPr>
        <w:pStyle w:val="SourceCode"/>
      </w:pPr>
      <w:r>
        <w:rPr>
          <w:rStyle w:val="CommentTok"/>
        </w:rPr>
        <w:t># palette contiene 32 co</w:t>
      </w:r>
      <w:r>
        <w:rPr>
          <w:rStyle w:val="CommentTok"/>
        </w:rPr>
        <w:t xml:space="preserve">lores muy saturados variando sobre los colores básicos </w:t>
      </w:r>
      <w:r>
        <w:br/>
      </w:r>
      <w:r>
        <w:br/>
      </w:r>
      <w:r>
        <w:rPr>
          <w:rStyle w:val="KeywordTok"/>
        </w:rPr>
        <w:t>pizza</w:t>
      </w:r>
      <w:r>
        <w:rPr>
          <w:rStyle w:val="NormalTok"/>
        </w:rPr>
        <w:t>(</w:t>
      </w:r>
      <w:r>
        <w:rPr>
          <w:rStyle w:val="KeywordTok"/>
        </w:rPr>
        <w:t>palette</w:t>
      </w:r>
      <w:r>
        <w:rPr>
          <w:rStyle w:val="NormalTok"/>
        </w:rPr>
        <w:t>())</w:t>
      </w:r>
    </w:p>
    <w:p w:rsidR="00916A9F" w:rsidRDefault="005161E5">
      <w:r>
        <w:rPr>
          <w:noProof/>
          <w:lang w:val="es-ES" w:eastAsia="es-ES"/>
        </w:rPr>
        <w:lastRenderedPageBreak/>
        <w:drawing>
          <wp:inline distT="0" distB="0" distL="0" distR="0">
            <wp:extent cx="4610100" cy="36957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taller_color_def_grupo_madrid_files/figure-docx/unnamed-chunk-151.png"/>
                    <pic:cNvPicPr>
                      <a:picLocks noChangeAspect="1" noChangeArrowheads="1"/>
                    </pic:cNvPicPr>
                  </pic:nvPicPr>
                  <pic:blipFill>
                    <a:blip r:embed="rId65"/>
                    <a:stretch>
                      <a:fillRect/>
                    </a:stretch>
                  </pic:blipFill>
                  <pic:spPr bwMode="auto">
                    <a:xfrm>
                      <a:off x="0" y="0"/>
                      <a:ext cx="4610100" cy="3695700"/>
                    </a:xfrm>
                    <a:prstGeom prst="rect">
                      <a:avLst/>
                    </a:prstGeom>
                    <a:noFill/>
                    <a:ln w="9525">
                      <a:noFill/>
                      <a:headEnd/>
                      <a:tailEnd/>
                    </a:ln>
                  </pic:spPr>
                </pic:pic>
              </a:graphicData>
            </a:graphic>
          </wp:inline>
        </w:drawing>
      </w:r>
    </w:p>
    <w:p w:rsidR="00916A9F" w:rsidRDefault="005161E5">
      <w:pPr>
        <w:pStyle w:val="SourceCode"/>
      </w:pPr>
      <w:r>
        <w:rPr>
          <w:rStyle w:val="CommentTok"/>
        </w:rPr>
        <w:t># es lo mismo que si le pides rainbow</w:t>
      </w:r>
      <w:r>
        <w:br/>
      </w:r>
      <w:r>
        <w:br/>
      </w:r>
      <w:r>
        <w:rPr>
          <w:rStyle w:val="KeywordTok"/>
        </w:rPr>
        <w:t>pizza</w:t>
      </w:r>
      <w:r>
        <w:rPr>
          <w:rStyle w:val="NormalTok"/>
        </w:rPr>
        <w:t>(</w:t>
      </w:r>
      <w:r>
        <w:rPr>
          <w:rStyle w:val="KeywordTok"/>
        </w:rPr>
        <w:t>rainbow</w:t>
      </w:r>
      <w:r>
        <w:rPr>
          <w:rStyle w:val="NormalTok"/>
        </w:rPr>
        <w:t>(</w:t>
      </w:r>
      <w:r>
        <w:rPr>
          <w:rStyle w:val="DecValTok"/>
        </w:rPr>
        <w:t>6</w:t>
      </w:r>
      <w:r>
        <w:rPr>
          <w:rStyle w:val="NormalTok"/>
        </w:rPr>
        <w:t>))</w:t>
      </w:r>
    </w:p>
    <w:p w:rsidR="00916A9F" w:rsidRDefault="005161E5">
      <w:r>
        <w:rPr>
          <w:noProof/>
          <w:lang w:val="es-ES" w:eastAsia="es-ES"/>
        </w:rPr>
        <w:drawing>
          <wp:inline distT="0" distB="0" distL="0" distR="0">
            <wp:extent cx="4610100" cy="36957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taller_color_def_grupo_madrid_files/figure-docx/unnamed-chunk-152.png"/>
                    <pic:cNvPicPr>
                      <a:picLocks noChangeAspect="1" noChangeArrowheads="1"/>
                    </pic:cNvPicPr>
                  </pic:nvPicPr>
                  <pic:blipFill>
                    <a:blip r:embed="rId66"/>
                    <a:stretch>
                      <a:fillRect/>
                    </a:stretch>
                  </pic:blipFill>
                  <pic:spPr bwMode="auto">
                    <a:xfrm>
                      <a:off x="0" y="0"/>
                      <a:ext cx="4610100" cy="3695700"/>
                    </a:xfrm>
                    <a:prstGeom prst="rect">
                      <a:avLst/>
                    </a:prstGeom>
                    <a:noFill/>
                    <a:ln w="9525">
                      <a:noFill/>
                      <a:headEnd/>
                      <a:tailEnd/>
                    </a:ln>
                  </pic:spPr>
                </pic:pic>
              </a:graphicData>
            </a:graphic>
          </wp:inline>
        </w:drawing>
      </w:r>
    </w:p>
    <w:p w:rsidR="00916A9F" w:rsidRDefault="005161E5">
      <w:pPr>
        <w:pStyle w:val="SourceCode"/>
      </w:pPr>
      <w:r>
        <w:rPr>
          <w:rStyle w:val="CommentTok"/>
        </w:rPr>
        <w:t># pero puedes variar los valores de saturación para evitar que "canten" tanto</w:t>
      </w:r>
      <w:r>
        <w:br/>
      </w:r>
      <w:r>
        <w:br/>
      </w:r>
      <w:r>
        <w:rPr>
          <w:rStyle w:val="KeywordTok"/>
        </w:rPr>
        <w:t>pizza</w:t>
      </w:r>
      <w:r>
        <w:rPr>
          <w:rStyle w:val="NormalTok"/>
        </w:rPr>
        <w:t>(</w:t>
      </w:r>
      <w:r>
        <w:rPr>
          <w:rStyle w:val="KeywordTok"/>
        </w:rPr>
        <w:t>rainbow</w:t>
      </w:r>
      <w:r>
        <w:rPr>
          <w:rStyle w:val="NormalTok"/>
        </w:rPr>
        <w:t>(</w:t>
      </w:r>
      <w:r>
        <w:rPr>
          <w:rStyle w:val="DecValTok"/>
        </w:rPr>
        <w:t>6</w:t>
      </w:r>
      <w:r>
        <w:rPr>
          <w:rStyle w:val="NormalTok"/>
        </w:rPr>
        <w:t xml:space="preserve">, </w:t>
      </w:r>
      <w:r>
        <w:rPr>
          <w:rStyle w:val="DataTypeTok"/>
        </w:rPr>
        <w:t>s =</w:t>
      </w:r>
      <w:r>
        <w:rPr>
          <w:rStyle w:val="NormalTok"/>
        </w:rPr>
        <w:t xml:space="preserve"> </w:t>
      </w:r>
      <w:r>
        <w:rPr>
          <w:rStyle w:val="FloatTok"/>
        </w:rPr>
        <w:t>0.5</w:t>
      </w:r>
      <w:r>
        <w:rPr>
          <w:rStyle w:val="NormalTok"/>
        </w:rPr>
        <w:t>))</w:t>
      </w:r>
    </w:p>
    <w:p w:rsidR="00916A9F" w:rsidRDefault="005161E5">
      <w:r>
        <w:rPr>
          <w:noProof/>
          <w:lang w:val="es-ES" w:eastAsia="es-ES"/>
        </w:rPr>
        <w:lastRenderedPageBreak/>
        <w:drawing>
          <wp:inline distT="0" distB="0" distL="0" distR="0">
            <wp:extent cx="4610100" cy="36957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taller_color_def_grupo_madrid_files/figure-docx/unnamed-chunk-153.png"/>
                    <pic:cNvPicPr>
                      <a:picLocks noChangeAspect="1" noChangeArrowheads="1"/>
                    </pic:cNvPicPr>
                  </pic:nvPicPr>
                  <pic:blipFill>
                    <a:blip r:embed="rId67"/>
                    <a:stretch>
                      <a:fillRect/>
                    </a:stretch>
                  </pic:blipFill>
                  <pic:spPr bwMode="auto">
                    <a:xfrm>
                      <a:off x="0" y="0"/>
                      <a:ext cx="4610100" cy="3695700"/>
                    </a:xfrm>
                    <a:prstGeom prst="rect">
                      <a:avLst/>
                    </a:prstGeom>
                    <a:noFill/>
                    <a:ln w="9525">
                      <a:noFill/>
                      <a:headEnd/>
                      <a:tailEnd/>
                    </a:ln>
                  </pic:spPr>
                </pic:pic>
              </a:graphicData>
            </a:graphic>
          </wp:inline>
        </w:drawing>
      </w:r>
    </w:p>
    <w:p w:rsidR="00916A9F" w:rsidRDefault="005161E5">
      <w:r>
        <w:t xml:space="preserve">Y usando s = </w:t>
      </w:r>
      <w:r>
        <w:t>0.5 tendremos</w:t>
      </w:r>
    </w:p>
    <w:p w:rsidR="00916A9F" w:rsidRDefault="005161E5">
      <w:pPr>
        <w:pStyle w:val="SourceCode"/>
      </w:pPr>
      <w:r>
        <w:rPr>
          <w:rStyle w:val="KeywordTok"/>
        </w:rPr>
        <w:t>par</w:t>
      </w:r>
      <w:r>
        <w:rPr>
          <w:rStyle w:val="NormalTok"/>
        </w:rPr>
        <w:t>(</w:t>
      </w:r>
      <w:r>
        <w:rPr>
          <w:rStyle w:val="DataTypeTok"/>
        </w:rPr>
        <w:t>bg =</w:t>
      </w:r>
      <w:r>
        <w:rPr>
          <w:rStyle w:val="NormalTok"/>
        </w:rPr>
        <w:t xml:space="preserve"> </w:t>
      </w:r>
      <w:r>
        <w:rPr>
          <w:rStyle w:val="StringTok"/>
        </w:rPr>
        <w:t>"gray80"</w:t>
      </w:r>
      <w:r>
        <w:rPr>
          <w:rStyle w:val="NormalTok"/>
        </w:rPr>
        <w:t>)</w:t>
      </w:r>
      <w:r>
        <w:br/>
      </w:r>
      <w:r>
        <w:rPr>
          <w:rStyle w:val="KeywordTok"/>
        </w:rPr>
        <w:t>barplot</w:t>
      </w:r>
      <w:r>
        <w:rPr>
          <w:rStyle w:val="NormalTok"/>
        </w:rPr>
        <w:t xml:space="preserve">(t, </w:t>
      </w:r>
      <w:r>
        <w:rPr>
          <w:rStyle w:val="DataTypeTok"/>
        </w:rPr>
        <w:t>col=</w:t>
      </w:r>
      <w:r>
        <w:rPr>
          <w:rStyle w:val="KeywordTok"/>
        </w:rPr>
        <w:t>rainbow</w:t>
      </w:r>
      <w:r>
        <w:rPr>
          <w:rStyle w:val="NormalTok"/>
        </w:rPr>
        <w:t>(</w:t>
      </w:r>
      <w:r>
        <w:rPr>
          <w:rStyle w:val="DecValTok"/>
        </w:rPr>
        <w:t>12</w:t>
      </w:r>
      <w:r>
        <w:rPr>
          <w:rStyle w:val="NormalTok"/>
        </w:rPr>
        <w:t xml:space="preserve">, </w:t>
      </w:r>
      <w:r>
        <w:rPr>
          <w:rStyle w:val="DataTypeTok"/>
        </w:rPr>
        <w:t>s =</w:t>
      </w:r>
      <w:r>
        <w:rPr>
          <w:rStyle w:val="NormalTok"/>
        </w:rPr>
        <w:t xml:space="preserve"> </w:t>
      </w:r>
      <w:r>
        <w:rPr>
          <w:rStyle w:val="FloatTok"/>
        </w:rPr>
        <w:t>0.6</w:t>
      </w:r>
      <w:r>
        <w:rPr>
          <w:rStyle w:val="NormalTok"/>
        </w:rPr>
        <w:t xml:space="preserve">),   </w:t>
      </w:r>
      <w:r>
        <w:br/>
      </w:r>
      <w:r>
        <w:rPr>
          <w:rStyle w:val="NormalTok"/>
        </w:rPr>
        <w:t xml:space="preserve">        </w:t>
      </w:r>
      <w:r>
        <w:rPr>
          <w:rStyle w:val="DataTypeTok"/>
        </w:rPr>
        <w:t>legend =</w:t>
      </w:r>
      <w:r>
        <w:rPr>
          <w:rStyle w:val="NormalTok"/>
        </w:rPr>
        <w:t xml:space="preserve"> </w:t>
      </w:r>
      <w:r>
        <w:rPr>
          <w:rStyle w:val="KeywordTok"/>
        </w:rPr>
        <w:t>rownames</w:t>
      </w:r>
      <w:r>
        <w:rPr>
          <w:rStyle w:val="NormalTok"/>
        </w:rPr>
        <w:t>(t),</w:t>
      </w:r>
      <w:r>
        <w:br/>
      </w:r>
      <w:r>
        <w:rPr>
          <w:rStyle w:val="NormalTok"/>
        </w:rPr>
        <w:t xml:space="preserve">        </w:t>
      </w:r>
      <w:r>
        <w:rPr>
          <w:rStyle w:val="DataTypeTok"/>
        </w:rPr>
        <w:t>horiz =</w:t>
      </w:r>
      <w:r>
        <w:rPr>
          <w:rStyle w:val="NormalTok"/>
        </w:rPr>
        <w:t xml:space="preserve"> T)</w:t>
      </w:r>
    </w:p>
    <w:p w:rsidR="00916A9F" w:rsidRDefault="005161E5">
      <w:r>
        <w:rPr>
          <w:noProof/>
          <w:lang w:val="es-ES" w:eastAsia="es-ES"/>
        </w:rPr>
        <w:lastRenderedPageBreak/>
        <w:drawing>
          <wp:inline distT="0" distB="0" distL="0" distR="0">
            <wp:extent cx="6464300" cy="64643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taller_color_def_grupo_madrid_files/figure-docx/unnamed-chunk-16.png"/>
                    <pic:cNvPicPr>
                      <a:picLocks noChangeAspect="1" noChangeArrowheads="1"/>
                    </pic:cNvPicPr>
                  </pic:nvPicPr>
                  <pic:blipFill>
                    <a:blip r:embed="rId68"/>
                    <a:stretch>
                      <a:fillRect/>
                    </a:stretch>
                  </pic:blipFill>
                  <pic:spPr bwMode="auto">
                    <a:xfrm>
                      <a:off x="0" y="0"/>
                      <a:ext cx="6464300" cy="6464300"/>
                    </a:xfrm>
                    <a:prstGeom prst="rect">
                      <a:avLst/>
                    </a:prstGeom>
                    <a:noFill/>
                    <a:ln w="9525">
                      <a:noFill/>
                      <a:headEnd/>
                      <a:tailEnd/>
                    </a:ln>
                  </pic:spPr>
                </pic:pic>
              </a:graphicData>
            </a:graphic>
          </wp:inline>
        </w:drawing>
      </w:r>
    </w:p>
    <w:p w:rsidR="00916A9F" w:rsidRDefault="005161E5">
      <w:pPr>
        <w:pStyle w:val="Compact"/>
        <w:numPr>
          <w:ilvl w:val="0"/>
          <w:numId w:val="10"/>
        </w:numPr>
      </w:pPr>
      <w:r>
        <w:t xml:space="preserve">Cuando sólo puedas utilizar color para categorizar, y quieres facilitar al máximo la asociación color a categoría, estarás </w:t>
      </w:r>
      <w:r>
        <w:rPr>
          <w:i/>
        </w:rPr>
        <w:t>muy limit</w:t>
      </w:r>
      <w:r>
        <w:rPr>
          <w:i/>
        </w:rPr>
        <w:t>ado</w:t>
      </w:r>
      <w:r>
        <w:t xml:space="preserve">, en general </w:t>
      </w:r>
      <w:r>
        <w:rPr>
          <w:i/>
        </w:rPr>
        <w:t>no más de 5 categorías</w:t>
      </w:r>
      <w:r>
        <w:t>.</w:t>
      </w:r>
    </w:p>
    <w:p w:rsidR="00916A9F" w:rsidRDefault="005161E5">
      <w:r>
        <w:t>Una vez dicho esto, no tienes por qué utilizar los colores perfectamente saturados (a no ser por ejemplo que estés en un contexto de muy bajo contraste). Puedes utilizar gamas de colores con suficiente separación y mucho más atractivos.</w:t>
      </w:r>
    </w:p>
    <w:p w:rsidR="00916A9F" w:rsidRDefault="005161E5">
      <w:r>
        <w:t>Una herramienta mar</w:t>
      </w:r>
      <w:r>
        <w:t xml:space="preserve">avillosa para prototipar estas "paletas de color" o escalas es el sitio web </w:t>
      </w:r>
      <w:hyperlink r:id="rId69">
        <w:r>
          <w:rPr>
            <w:rStyle w:val="Link"/>
          </w:rPr>
          <w:t>http://colorbrewer2.org/</w:t>
        </w:r>
      </w:hyperlink>
      <w:r>
        <w:t xml:space="preserve"> (totalmente independiente de lenguaje de programación).</w:t>
      </w:r>
    </w:p>
    <w:p w:rsidR="00916A9F" w:rsidRDefault="005161E5">
      <w:r>
        <w:rPr>
          <w:b/>
        </w:rPr>
        <w:t>Ahora mostraremos brevemente el manejo del sitio colorb</w:t>
      </w:r>
      <w:r>
        <w:rPr>
          <w:b/>
        </w:rPr>
        <w:t>rewer</w:t>
      </w:r>
    </w:p>
    <w:p w:rsidR="00916A9F" w:rsidRDefault="005161E5">
      <w:r>
        <w:t xml:space="preserve">También hay otro sitio similar aquí </w:t>
      </w:r>
      <w:hyperlink r:id="rId70">
        <w:r>
          <w:rPr>
            <w:rStyle w:val="Link"/>
          </w:rPr>
          <w:t>https://color.adobe.com/es/</w:t>
        </w:r>
      </w:hyperlink>
      <w:r>
        <w:t xml:space="preserve"> muy vistoso pero en mi opinión menos práctico que colorbrewer.</w:t>
      </w:r>
    </w:p>
    <w:p w:rsidR="00916A9F" w:rsidRDefault="005161E5">
      <w:r>
        <w:t xml:space="preserve">La librería más frecuentemente usada para generar este tipo de paletas en R </w:t>
      </w:r>
      <w:r>
        <w:t>es RColorBrewer.</w:t>
      </w:r>
    </w:p>
    <w:p w:rsidR="00916A9F" w:rsidRDefault="005161E5">
      <w:r>
        <w:t>Veamos primero todas las paletas que tenemos en RColorBrewer</w:t>
      </w:r>
    </w:p>
    <w:p w:rsidR="00916A9F" w:rsidRDefault="005161E5">
      <w:pPr>
        <w:pStyle w:val="SourceCode"/>
      </w:pPr>
      <w:r>
        <w:rPr>
          <w:rStyle w:val="KeywordTok"/>
        </w:rPr>
        <w:lastRenderedPageBreak/>
        <w:t>library</w:t>
      </w:r>
      <w:r>
        <w:rPr>
          <w:rStyle w:val="NormalTok"/>
        </w:rPr>
        <w:t>(RColorBrewer)</w:t>
      </w:r>
      <w:r>
        <w:br/>
      </w:r>
      <w:r>
        <w:br/>
      </w:r>
      <w:r>
        <w:rPr>
          <w:rStyle w:val="KeywordTok"/>
        </w:rPr>
        <w:t>display.brewer.all</w:t>
      </w:r>
      <w:r>
        <w:rPr>
          <w:rStyle w:val="NormalTok"/>
        </w:rPr>
        <w:t>()</w:t>
      </w:r>
    </w:p>
    <w:p w:rsidR="00916A9F" w:rsidRDefault="005161E5">
      <w:r>
        <w:rPr>
          <w:noProof/>
          <w:lang w:val="es-ES" w:eastAsia="es-ES"/>
        </w:rPr>
        <w:drawing>
          <wp:inline distT="0" distB="0" distL="0" distR="0">
            <wp:extent cx="6464300" cy="64643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taller_color_def_grupo_madrid_files/figure-docx/unnamed-chunk-17.png"/>
                    <pic:cNvPicPr>
                      <a:picLocks noChangeAspect="1" noChangeArrowheads="1"/>
                    </pic:cNvPicPr>
                  </pic:nvPicPr>
                  <pic:blipFill>
                    <a:blip r:embed="rId71"/>
                    <a:stretch>
                      <a:fillRect/>
                    </a:stretch>
                  </pic:blipFill>
                  <pic:spPr bwMode="auto">
                    <a:xfrm>
                      <a:off x="0" y="0"/>
                      <a:ext cx="6464300" cy="6464300"/>
                    </a:xfrm>
                    <a:prstGeom prst="rect">
                      <a:avLst/>
                    </a:prstGeom>
                    <a:noFill/>
                    <a:ln w="9525">
                      <a:noFill/>
                      <a:headEnd/>
                      <a:tailEnd/>
                    </a:ln>
                  </pic:spPr>
                </pic:pic>
              </a:graphicData>
            </a:graphic>
          </wp:inline>
        </w:drawing>
      </w:r>
    </w:p>
    <w:p w:rsidR="00916A9F" w:rsidRDefault="005161E5">
      <w:r>
        <w:t>Seleccionemos una paleta que cumpla unos requisitos:</w:t>
      </w:r>
    </w:p>
    <w:p w:rsidR="00916A9F" w:rsidRDefault="005161E5">
      <w:pPr>
        <w:numPr>
          <w:ilvl w:val="0"/>
          <w:numId w:val="11"/>
        </w:numPr>
      </w:pPr>
      <w:r>
        <w:t>que tenga cuantos más colores diferentes mejor</w:t>
      </w:r>
    </w:p>
    <w:p w:rsidR="00916A9F" w:rsidRDefault="005161E5">
      <w:pPr>
        <w:numPr>
          <w:ilvl w:val="0"/>
          <w:numId w:val="11"/>
        </w:numPr>
      </w:pPr>
      <w:r>
        <w:t>que parta de colores con bajo contraste para permitir el máximo contraste con los objetos más pequeños</w:t>
      </w:r>
    </w:p>
    <w:p w:rsidR="00916A9F" w:rsidRDefault="005161E5">
      <w:pPr>
        <w:pStyle w:val="SourceCode"/>
      </w:pPr>
      <w:r>
        <w:rPr>
          <w:rStyle w:val="NormalTok"/>
        </w:rPr>
        <w:t>cols &lt;-</w:t>
      </w:r>
      <w:r>
        <w:rPr>
          <w:rStyle w:val="StringTok"/>
        </w:rPr>
        <w:t xml:space="preserve"> </w:t>
      </w:r>
      <w:r>
        <w:rPr>
          <w:rStyle w:val="KeywordTok"/>
        </w:rPr>
        <w:t>brewer.pal</w:t>
      </w:r>
      <w:r>
        <w:rPr>
          <w:rStyle w:val="NormalTok"/>
        </w:rPr>
        <w:t>(</w:t>
      </w:r>
      <w:r>
        <w:rPr>
          <w:rStyle w:val="DecValTok"/>
        </w:rPr>
        <w:t>12</w:t>
      </w:r>
      <w:r>
        <w:rPr>
          <w:rStyle w:val="NormalTok"/>
        </w:rPr>
        <w:t>,</w:t>
      </w:r>
      <w:r>
        <w:rPr>
          <w:rStyle w:val="StringTok"/>
        </w:rPr>
        <w:t>"Paired"</w:t>
      </w:r>
      <w:r>
        <w:rPr>
          <w:rStyle w:val="NormalTok"/>
        </w:rPr>
        <w:t>)</w:t>
      </w:r>
      <w:r>
        <w:br/>
      </w:r>
      <w:r>
        <w:br/>
      </w:r>
      <w:r>
        <w:rPr>
          <w:rStyle w:val="KeywordTok"/>
        </w:rPr>
        <w:t>pizza</w:t>
      </w:r>
      <w:r>
        <w:rPr>
          <w:rStyle w:val="NormalTok"/>
        </w:rPr>
        <w:t>(cols)</w:t>
      </w:r>
    </w:p>
    <w:p w:rsidR="00916A9F" w:rsidRDefault="005161E5">
      <w:r>
        <w:rPr>
          <w:noProof/>
          <w:lang w:val="es-ES" w:eastAsia="es-ES"/>
        </w:rPr>
        <w:lastRenderedPageBreak/>
        <w:drawing>
          <wp:inline distT="0" distB="0" distL="0" distR="0">
            <wp:extent cx="6464300" cy="64643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taller_color_def_grupo_madrid_files/figure-docx/unnamed-chunk-181.png"/>
                    <pic:cNvPicPr>
                      <a:picLocks noChangeAspect="1" noChangeArrowheads="1"/>
                    </pic:cNvPicPr>
                  </pic:nvPicPr>
                  <pic:blipFill>
                    <a:blip r:embed="rId72"/>
                    <a:stretch>
                      <a:fillRect/>
                    </a:stretch>
                  </pic:blipFill>
                  <pic:spPr bwMode="auto">
                    <a:xfrm>
                      <a:off x="0" y="0"/>
                      <a:ext cx="6464300" cy="6464300"/>
                    </a:xfrm>
                    <a:prstGeom prst="rect">
                      <a:avLst/>
                    </a:prstGeom>
                    <a:noFill/>
                    <a:ln w="9525">
                      <a:noFill/>
                      <a:headEnd/>
                      <a:tailEnd/>
                    </a:ln>
                  </pic:spPr>
                </pic:pic>
              </a:graphicData>
            </a:graphic>
          </wp:inline>
        </w:drawing>
      </w:r>
    </w:p>
    <w:p w:rsidR="00916A9F" w:rsidRDefault="005161E5">
      <w:pPr>
        <w:pStyle w:val="SourceCode"/>
      </w:pPr>
      <w:r>
        <w:rPr>
          <w:rStyle w:val="KeywordTok"/>
        </w:rPr>
        <w:t>par</w:t>
      </w:r>
      <w:r>
        <w:rPr>
          <w:rStyle w:val="NormalTok"/>
        </w:rPr>
        <w:t>(</w:t>
      </w:r>
      <w:r>
        <w:rPr>
          <w:rStyle w:val="DataTypeTok"/>
        </w:rPr>
        <w:t>bg =</w:t>
      </w:r>
      <w:r>
        <w:rPr>
          <w:rStyle w:val="NormalTok"/>
        </w:rPr>
        <w:t xml:space="preserve"> </w:t>
      </w:r>
      <w:r>
        <w:rPr>
          <w:rStyle w:val="StringTok"/>
        </w:rPr>
        <w:t>"gray80"</w:t>
      </w:r>
      <w:r>
        <w:rPr>
          <w:rStyle w:val="NormalTok"/>
        </w:rPr>
        <w:t>)</w:t>
      </w:r>
      <w:r>
        <w:br/>
      </w:r>
      <w:r>
        <w:rPr>
          <w:rStyle w:val="KeywordTok"/>
        </w:rPr>
        <w:t>barplot</w:t>
      </w:r>
      <w:r>
        <w:rPr>
          <w:rStyle w:val="NormalTok"/>
        </w:rPr>
        <w:t xml:space="preserve">(t, </w:t>
      </w:r>
      <w:r>
        <w:rPr>
          <w:rStyle w:val="DataTypeTok"/>
        </w:rPr>
        <w:t>col =</w:t>
      </w:r>
      <w:r>
        <w:rPr>
          <w:rStyle w:val="NormalTok"/>
        </w:rPr>
        <w:t xml:space="preserve"> cols,   </w:t>
      </w:r>
      <w:r>
        <w:br/>
      </w:r>
      <w:r>
        <w:rPr>
          <w:rStyle w:val="NormalTok"/>
        </w:rPr>
        <w:t xml:space="preserve">        </w:t>
      </w:r>
      <w:r>
        <w:rPr>
          <w:rStyle w:val="DataTypeTok"/>
        </w:rPr>
        <w:t>legend =</w:t>
      </w:r>
      <w:r>
        <w:rPr>
          <w:rStyle w:val="NormalTok"/>
        </w:rPr>
        <w:t xml:space="preserve"> </w:t>
      </w:r>
      <w:r>
        <w:rPr>
          <w:rStyle w:val="KeywordTok"/>
        </w:rPr>
        <w:t>rownames</w:t>
      </w:r>
      <w:r>
        <w:rPr>
          <w:rStyle w:val="NormalTok"/>
        </w:rPr>
        <w:t>(t),</w:t>
      </w:r>
      <w:r>
        <w:br/>
      </w:r>
      <w:r>
        <w:rPr>
          <w:rStyle w:val="NormalTok"/>
        </w:rPr>
        <w:t xml:space="preserve">        </w:t>
      </w:r>
      <w:r>
        <w:rPr>
          <w:rStyle w:val="DataTypeTok"/>
        </w:rPr>
        <w:t>horiz =</w:t>
      </w:r>
      <w:r>
        <w:rPr>
          <w:rStyle w:val="NormalTok"/>
        </w:rPr>
        <w:t xml:space="preserve"> T)</w:t>
      </w:r>
    </w:p>
    <w:p w:rsidR="00916A9F" w:rsidRDefault="005161E5">
      <w:r>
        <w:rPr>
          <w:noProof/>
          <w:lang w:val="es-ES" w:eastAsia="es-ES"/>
        </w:rPr>
        <w:lastRenderedPageBreak/>
        <w:drawing>
          <wp:inline distT="0" distB="0" distL="0" distR="0">
            <wp:extent cx="6464300" cy="64643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taller_color_def_grupo_madrid_files/figure-docx/unnamed-chunk-182.png"/>
                    <pic:cNvPicPr>
                      <a:picLocks noChangeAspect="1" noChangeArrowheads="1"/>
                    </pic:cNvPicPr>
                  </pic:nvPicPr>
                  <pic:blipFill>
                    <a:blip r:embed="rId73"/>
                    <a:stretch>
                      <a:fillRect/>
                    </a:stretch>
                  </pic:blipFill>
                  <pic:spPr bwMode="auto">
                    <a:xfrm>
                      <a:off x="0" y="0"/>
                      <a:ext cx="6464300" cy="6464300"/>
                    </a:xfrm>
                    <a:prstGeom prst="rect">
                      <a:avLst/>
                    </a:prstGeom>
                    <a:noFill/>
                    <a:ln w="9525">
                      <a:noFill/>
                      <a:headEnd/>
                      <a:tailEnd/>
                    </a:ln>
                  </pic:spPr>
                </pic:pic>
              </a:graphicData>
            </a:graphic>
          </wp:inline>
        </w:drawing>
      </w:r>
    </w:p>
    <w:p w:rsidR="00916A9F" w:rsidRDefault="005161E5">
      <w:r>
        <w:t xml:space="preserve">Aunque la </w:t>
      </w:r>
      <w:r>
        <w:t>apariencia sea mucho más agradable, no quiere decir que el gráfico se entienda o se perciba mejor, porque quizás el mecanismo de visualización no es el más adecuado.</w:t>
      </w:r>
    </w:p>
    <w:p w:rsidR="00916A9F" w:rsidRDefault="005161E5">
      <w:r>
        <w:t>Veamos otras posibilidades, entre ellas el mosaico.</w:t>
      </w:r>
    </w:p>
    <w:p w:rsidR="00916A9F" w:rsidRDefault="005161E5">
      <w:r>
        <w:t>mosaicplot es mucho mejor que mosaic p</w:t>
      </w:r>
      <w:r>
        <w:t>ero debemos pasar los NA a 0</w:t>
      </w:r>
    </w:p>
    <w:p w:rsidR="00916A9F" w:rsidRDefault="005161E5">
      <w:pPr>
        <w:pStyle w:val="SourceCode"/>
      </w:pPr>
      <w:r>
        <w:rPr>
          <w:rStyle w:val="NormalTok"/>
        </w:rPr>
        <w:t>t2 &lt;-</w:t>
      </w:r>
      <w:r>
        <w:rPr>
          <w:rStyle w:val="StringTok"/>
        </w:rPr>
        <w:t xml:space="preserve"> </w:t>
      </w:r>
      <w:r>
        <w:rPr>
          <w:rStyle w:val="KeywordTok"/>
        </w:rPr>
        <w:t>as.matrix</w:t>
      </w:r>
      <w:r>
        <w:rPr>
          <w:rStyle w:val="NormalTok"/>
        </w:rPr>
        <w:t>(t)</w:t>
      </w:r>
      <w:r>
        <w:br/>
      </w:r>
      <w:r>
        <w:rPr>
          <w:rStyle w:val="NormalTok"/>
        </w:rPr>
        <w:t xml:space="preserve">  </w:t>
      </w:r>
      <w:r>
        <w:br/>
      </w:r>
      <w:r>
        <w:rPr>
          <w:rStyle w:val="NormalTok"/>
        </w:rPr>
        <w:t>t2[</w:t>
      </w:r>
      <w:r>
        <w:rPr>
          <w:rStyle w:val="KeywordTok"/>
        </w:rPr>
        <w:t>is.na</w:t>
      </w:r>
      <w:r>
        <w:rPr>
          <w:rStyle w:val="NormalTok"/>
        </w:rPr>
        <w:t>(t2)] &lt;-</w:t>
      </w:r>
      <w:r>
        <w:rPr>
          <w:rStyle w:val="StringTok"/>
        </w:rPr>
        <w:t xml:space="preserve"> </w:t>
      </w:r>
      <w:r>
        <w:rPr>
          <w:rStyle w:val="DecValTok"/>
        </w:rPr>
        <w:t>0</w:t>
      </w:r>
      <w:r>
        <w:br/>
      </w:r>
      <w:r>
        <w:br/>
      </w:r>
      <w:r>
        <w:rPr>
          <w:rStyle w:val="NormalTok"/>
        </w:rPr>
        <w:t>t2 &lt;-</w:t>
      </w:r>
      <w:r>
        <w:rPr>
          <w:rStyle w:val="StringTok"/>
        </w:rPr>
        <w:t xml:space="preserve"> </w:t>
      </w:r>
      <w:r>
        <w:rPr>
          <w:rStyle w:val="KeywordTok"/>
        </w:rPr>
        <w:t>as.table</w:t>
      </w:r>
      <w:r>
        <w:rPr>
          <w:rStyle w:val="NormalTok"/>
        </w:rPr>
        <w:t>(</w:t>
      </w:r>
      <w:r>
        <w:rPr>
          <w:rStyle w:val="KeywordTok"/>
        </w:rPr>
        <w:t>t</w:t>
      </w:r>
      <w:r>
        <w:rPr>
          <w:rStyle w:val="NormalTok"/>
        </w:rPr>
        <w:t>(t2))</w:t>
      </w:r>
      <w:r>
        <w:br/>
      </w:r>
      <w:r>
        <w:br/>
      </w:r>
      <w:r>
        <w:rPr>
          <w:rStyle w:val="KeywordTok"/>
        </w:rPr>
        <w:t>par</w:t>
      </w:r>
      <w:r>
        <w:rPr>
          <w:rStyle w:val="NormalTok"/>
        </w:rPr>
        <w:t>(</w:t>
      </w:r>
      <w:r>
        <w:rPr>
          <w:rStyle w:val="DataTypeTok"/>
        </w:rPr>
        <w:t>bg =</w:t>
      </w:r>
      <w:r>
        <w:rPr>
          <w:rStyle w:val="NormalTok"/>
        </w:rPr>
        <w:t xml:space="preserve"> </w:t>
      </w:r>
      <w:r>
        <w:rPr>
          <w:rStyle w:val="StringTok"/>
        </w:rPr>
        <w:t>"gray80"</w:t>
      </w:r>
      <w:r>
        <w:rPr>
          <w:rStyle w:val="NormalTok"/>
        </w:rPr>
        <w:t>)</w:t>
      </w:r>
      <w:r>
        <w:br/>
      </w:r>
      <w:r>
        <w:rPr>
          <w:rStyle w:val="KeywordTok"/>
        </w:rPr>
        <w:t>mosaicplot</w:t>
      </w:r>
      <w:r>
        <w:rPr>
          <w:rStyle w:val="NormalTok"/>
        </w:rPr>
        <w:t>(t2,</w:t>
      </w:r>
      <w:r>
        <w:br/>
      </w:r>
      <w:r>
        <w:rPr>
          <w:rStyle w:val="NormalTok"/>
        </w:rPr>
        <w:t xml:space="preserve">           </w:t>
      </w:r>
      <w:r>
        <w:rPr>
          <w:rStyle w:val="DataTypeTok"/>
        </w:rPr>
        <w:t>main =</w:t>
      </w:r>
      <w:r>
        <w:rPr>
          <w:rStyle w:val="NormalTok"/>
        </w:rPr>
        <w:t xml:space="preserve"> </w:t>
      </w:r>
      <w:r>
        <w:rPr>
          <w:rStyle w:val="StringTok"/>
        </w:rPr>
        <w:t>"ejemplo mosaico"</w:t>
      </w:r>
      <w:r>
        <w:rPr>
          <w:rStyle w:val="NormalTok"/>
        </w:rPr>
        <w:t>,</w:t>
      </w:r>
      <w:r>
        <w:br/>
      </w:r>
      <w:r>
        <w:rPr>
          <w:rStyle w:val="NormalTok"/>
        </w:rPr>
        <w:t xml:space="preserve">           </w:t>
      </w:r>
      <w:r>
        <w:rPr>
          <w:rStyle w:val="DataTypeTok"/>
        </w:rPr>
        <w:t>color =</w:t>
      </w:r>
      <w:r>
        <w:rPr>
          <w:rStyle w:val="NormalTok"/>
        </w:rPr>
        <w:t xml:space="preserve"> cols, </w:t>
      </w:r>
      <w:r>
        <w:br/>
      </w:r>
      <w:r>
        <w:rPr>
          <w:rStyle w:val="NormalTok"/>
        </w:rPr>
        <w:t xml:space="preserve">           </w:t>
      </w:r>
      <w:r>
        <w:rPr>
          <w:rStyle w:val="DataTypeTok"/>
        </w:rPr>
        <w:t>cex =</w:t>
      </w:r>
      <w:r>
        <w:rPr>
          <w:rStyle w:val="NormalTok"/>
        </w:rPr>
        <w:t xml:space="preserve"> </w:t>
      </w:r>
      <w:r>
        <w:rPr>
          <w:rStyle w:val="DecValTok"/>
        </w:rPr>
        <w:t>1</w:t>
      </w:r>
      <w:r>
        <w:rPr>
          <w:rStyle w:val="NormalTok"/>
        </w:rPr>
        <w:t xml:space="preserve">, </w:t>
      </w:r>
      <w:r>
        <w:br/>
      </w:r>
      <w:r>
        <w:rPr>
          <w:rStyle w:val="NormalTok"/>
        </w:rPr>
        <w:t xml:space="preserve">           </w:t>
      </w:r>
      <w:r>
        <w:rPr>
          <w:rStyle w:val="DataTypeTok"/>
        </w:rPr>
        <w:t>las =</w:t>
      </w:r>
      <w:r>
        <w:rPr>
          <w:rStyle w:val="NormalTok"/>
        </w:rPr>
        <w:t xml:space="preserve"> </w:t>
      </w:r>
      <w:r>
        <w:rPr>
          <w:rStyle w:val="DecValTok"/>
        </w:rPr>
        <w:t>1</w:t>
      </w:r>
      <w:r>
        <w:rPr>
          <w:rStyle w:val="NormalTok"/>
        </w:rPr>
        <w:t>)</w:t>
      </w:r>
    </w:p>
    <w:p w:rsidR="00916A9F" w:rsidRDefault="005161E5">
      <w:r>
        <w:rPr>
          <w:noProof/>
          <w:lang w:val="es-ES" w:eastAsia="es-ES"/>
        </w:rPr>
        <w:lastRenderedPageBreak/>
        <w:drawing>
          <wp:inline distT="0" distB="0" distL="0" distR="0">
            <wp:extent cx="6464300" cy="64643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taller_color_def_grupo_madrid_files/figure-docx/unnamed-chunk-19.png"/>
                    <pic:cNvPicPr>
                      <a:picLocks noChangeAspect="1" noChangeArrowheads="1"/>
                    </pic:cNvPicPr>
                  </pic:nvPicPr>
                  <pic:blipFill>
                    <a:blip r:embed="rId74"/>
                    <a:stretch>
                      <a:fillRect/>
                    </a:stretch>
                  </pic:blipFill>
                  <pic:spPr bwMode="auto">
                    <a:xfrm>
                      <a:off x="0" y="0"/>
                      <a:ext cx="6464300" cy="6464300"/>
                    </a:xfrm>
                    <a:prstGeom prst="rect">
                      <a:avLst/>
                    </a:prstGeom>
                    <a:noFill/>
                    <a:ln w="9525">
                      <a:noFill/>
                      <a:headEnd/>
                      <a:tailEnd/>
                    </a:ln>
                  </pic:spPr>
                </pic:pic>
              </a:graphicData>
            </a:graphic>
          </wp:inline>
        </w:drawing>
      </w:r>
    </w:p>
    <w:p w:rsidR="005161E5" w:rsidRDefault="005161E5">
      <w:pPr>
        <w:spacing w:before="0" w:after="200"/>
        <w:rPr>
          <w:rFonts w:asciiTheme="majorHAnsi" w:eastAsiaTheme="majorEastAsia" w:hAnsiTheme="majorHAnsi" w:cstheme="majorBidi"/>
          <w:b/>
          <w:bCs/>
          <w:color w:val="345A8A" w:themeColor="accent1" w:themeShade="B5"/>
          <w:sz w:val="36"/>
          <w:szCs w:val="36"/>
        </w:rPr>
      </w:pPr>
      <w:bookmarkStart w:id="11" w:name="dibujamos-un-mapa-de-color-y-vamos-aplic"/>
      <w:r>
        <w:br w:type="page"/>
      </w:r>
    </w:p>
    <w:p w:rsidR="005161E5" w:rsidRDefault="005161E5">
      <w:pPr>
        <w:pStyle w:val="Ttulo1"/>
        <w:sectPr w:rsidR="005161E5" w:rsidSect="005161E5">
          <w:pgSz w:w="11906" w:h="16838"/>
          <w:pgMar w:top="720" w:right="720" w:bottom="720" w:left="720" w:header="708" w:footer="708" w:gutter="0"/>
          <w:cols w:space="708"/>
          <w:docGrid w:linePitch="360"/>
        </w:sectPr>
      </w:pPr>
    </w:p>
    <w:p w:rsidR="00916A9F" w:rsidRDefault="005161E5">
      <w:pPr>
        <w:pStyle w:val="Ttulo1"/>
      </w:pPr>
      <w:bookmarkStart w:id="12" w:name="_GoBack"/>
      <w:bookmarkEnd w:id="12"/>
      <w:r>
        <w:lastRenderedPageBreak/>
        <w:t>DIBUJAMOS UN MAPA DE COLOR Y VAMOS APLICANDO RECOMENDACIONES</w:t>
      </w:r>
    </w:p>
    <w:bookmarkEnd w:id="11"/>
    <w:p w:rsidR="00916A9F" w:rsidRDefault="005161E5">
      <w:r>
        <w:t xml:space="preserve">José Luis Cañadas tiene publicado un código R para la preparación de datos de la EPA aquí: </w:t>
      </w:r>
      <w:hyperlink r:id="rId75">
        <w:r>
          <w:rPr>
            <w:rStyle w:val="Link"/>
          </w:rPr>
          <w:t>http://rpubs.com/joscani/mapa_paro_andal</w:t>
        </w:r>
        <w:r>
          <w:rPr>
            <w:rStyle w:val="Link"/>
          </w:rPr>
          <w:t>ucia</w:t>
        </w:r>
      </w:hyperlink>
      <w:r>
        <w:t>. Nosotros aprovecharemos directamente el objeto generado. Veamos lo que contiene:</w:t>
      </w:r>
    </w:p>
    <w:p w:rsidR="00916A9F" w:rsidRDefault="005161E5">
      <w:pPr>
        <w:pStyle w:val="SourceCode"/>
      </w:pPr>
      <w:r>
        <w:rPr>
          <w:rStyle w:val="KeywordTok"/>
        </w:rPr>
        <w:t>load</w:t>
      </w:r>
      <w:r>
        <w:rPr>
          <w:rStyle w:val="NormalTok"/>
        </w:rPr>
        <w:t>(</w:t>
      </w:r>
      <w:r>
        <w:rPr>
          <w:rStyle w:val="StringTok"/>
        </w:rPr>
        <w:t>"tasas_paro_andalucia.rda"</w:t>
      </w:r>
      <w:r>
        <w:rPr>
          <w:rStyle w:val="NormalTok"/>
        </w:rPr>
        <w:t>)</w:t>
      </w:r>
      <w:r>
        <w:br/>
      </w:r>
      <w:r>
        <w:br/>
      </w:r>
      <w:r>
        <w:rPr>
          <w:rStyle w:val="CommentTok"/>
        </w:rPr>
        <w:t># Objeto generado da problemas en sistemas no-windows</w:t>
      </w:r>
      <w:r>
        <w:br/>
      </w:r>
      <w:r>
        <w:br/>
      </w:r>
      <w:r>
        <w:rPr>
          <w:rStyle w:val="KeywordTok"/>
        </w:rPr>
        <w:t>Encoding</w:t>
      </w:r>
      <w:r>
        <w:rPr>
          <w:rStyle w:val="NormalTok"/>
        </w:rPr>
        <w:t>(</w:t>
      </w:r>
      <w:r>
        <w:rPr>
          <w:rStyle w:val="KeywordTok"/>
        </w:rPr>
        <w:t>levels</w:t>
      </w:r>
      <w:r>
        <w:rPr>
          <w:rStyle w:val="NormalTok"/>
        </w:rPr>
        <w:t>(tasa.paro.and.provincial$prov)) &lt;-</w:t>
      </w:r>
      <w:r>
        <w:rPr>
          <w:rStyle w:val="StringTok"/>
        </w:rPr>
        <w:t xml:space="preserve"> "latin1"</w:t>
      </w:r>
      <w:r>
        <w:br/>
      </w:r>
      <w:r>
        <w:rPr>
          <w:rStyle w:val="KeywordTok"/>
        </w:rPr>
        <w:t>Encoding</w:t>
      </w:r>
      <w:r>
        <w:rPr>
          <w:rStyle w:val="NormalTok"/>
        </w:rPr>
        <w:t>(</w:t>
      </w:r>
      <w:r>
        <w:rPr>
          <w:rStyle w:val="KeywordTok"/>
        </w:rPr>
        <w:t>levels</w:t>
      </w:r>
      <w:r>
        <w:rPr>
          <w:rStyle w:val="NormalTok"/>
        </w:rPr>
        <w:t>(tasa</w:t>
      </w:r>
      <w:r>
        <w:rPr>
          <w:rStyle w:val="NormalTok"/>
        </w:rPr>
        <w:t>.paro.and.provincial$gedad)) &lt;-</w:t>
      </w:r>
      <w:r>
        <w:rPr>
          <w:rStyle w:val="StringTok"/>
        </w:rPr>
        <w:t xml:space="preserve"> "latin1"</w:t>
      </w:r>
      <w:r>
        <w:br/>
      </w:r>
      <w:r>
        <w:br/>
      </w:r>
      <w:r>
        <w:rPr>
          <w:rStyle w:val="CommentTok"/>
        </w:rPr>
        <w:t>#tasa.paro.and.provincial</w:t>
      </w:r>
    </w:p>
    <w:p w:rsidR="00916A9F" w:rsidRDefault="005161E5">
      <w:r>
        <w:t>Necesitamos también los datos para dibujar las provincias andaluzas.</w:t>
      </w:r>
    </w:p>
    <w:p w:rsidR="00916A9F" w:rsidRDefault="005161E5">
      <w:pPr>
        <w:pStyle w:val="SourceCode"/>
      </w:pPr>
      <w:r>
        <w:rPr>
          <w:rStyle w:val="KeywordTok"/>
        </w:rPr>
        <w:t>load</w:t>
      </w:r>
      <w:r>
        <w:rPr>
          <w:rStyle w:val="NormalTok"/>
        </w:rPr>
        <w:t>(</w:t>
      </w:r>
      <w:r>
        <w:rPr>
          <w:rStyle w:val="StringTok"/>
        </w:rPr>
        <w:t>"prov_map.rda"</w:t>
      </w:r>
      <w:r>
        <w:rPr>
          <w:rStyle w:val="NormalTok"/>
        </w:rPr>
        <w:t>)</w:t>
      </w:r>
      <w:r>
        <w:br/>
      </w:r>
      <w:r>
        <w:br/>
      </w:r>
      <w:r>
        <w:rPr>
          <w:rStyle w:val="KeywordTok"/>
        </w:rPr>
        <w:t>load</w:t>
      </w:r>
      <w:r>
        <w:rPr>
          <w:rStyle w:val="NormalTok"/>
        </w:rPr>
        <w:t>(</w:t>
      </w:r>
      <w:r>
        <w:rPr>
          <w:rStyle w:val="StringTok"/>
        </w:rPr>
        <w:t>"and.ggmap.rda"</w:t>
      </w:r>
      <w:r>
        <w:rPr>
          <w:rStyle w:val="NormalTok"/>
        </w:rPr>
        <w:t>)</w:t>
      </w:r>
    </w:p>
    <w:p w:rsidR="00916A9F" w:rsidRDefault="005161E5">
      <w:r>
        <w:t>Ahora ya podemos crear el mapa, utilizando ggplot y geom_map. Como facets utilizamos gedad y nforma3</w:t>
      </w:r>
    </w:p>
    <w:p w:rsidR="00916A9F" w:rsidRDefault="005161E5">
      <w:pPr>
        <w:pStyle w:val="SourceCode"/>
      </w:pPr>
      <w:r>
        <w:rPr>
          <w:rStyle w:val="KeywordTok"/>
        </w:rPr>
        <w:t>ggplot</w:t>
      </w:r>
      <w:r>
        <w:rPr>
          <w:rStyle w:val="NormalTok"/>
        </w:rPr>
        <w:t>(tasa.paro.and.provincial) +</w:t>
      </w:r>
      <w:r>
        <w:rPr>
          <w:rStyle w:val="StringTok"/>
        </w:rPr>
        <w:t xml:space="preserve"> </w:t>
      </w:r>
      <w:r>
        <w:br/>
      </w:r>
      <w:r>
        <w:rPr>
          <w:rStyle w:val="StringTok"/>
        </w:rPr>
        <w:t xml:space="preserve">  </w:t>
      </w:r>
      <w:r>
        <w:rPr>
          <w:rStyle w:val="KeywordTok"/>
        </w:rPr>
        <w:t>geom_map</w:t>
      </w:r>
      <w:r>
        <w:rPr>
          <w:rStyle w:val="NormalTok"/>
        </w:rPr>
        <w:t>(</w:t>
      </w:r>
      <w:r>
        <w:rPr>
          <w:rStyle w:val="KeywordTok"/>
        </w:rPr>
        <w:t>aes</w:t>
      </w:r>
      <w:r>
        <w:rPr>
          <w:rStyle w:val="NormalTok"/>
        </w:rPr>
        <w:t>(</w:t>
      </w:r>
      <w:r>
        <w:rPr>
          <w:rStyle w:val="DataTypeTok"/>
        </w:rPr>
        <w:t>map_id =</w:t>
      </w:r>
      <w:r>
        <w:rPr>
          <w:rStyle w:val="NormalTok"/>
        </w:rPr>
        <w:t xml:space="preserve"> cod_prov, </w:t>
      </w:r>
      <w:r>
        <w:rPr>
          <w:rStyle w:val="DataTypeTok"/>
        </w:rPr>
        <w:t>fill =</w:t>
      </w:r>
      <w:r>
        <w:rPr>
          <w:rStyle w:val="NormalTok"/>
        </w:rPr>
        <w:t xml:space="preserve"> paro), </w:t>
      </w:r>
      <w:r>
        <w:br/>
      </w:r>
      <w:r>
        <w:rPr>
          <w:rStyle w:val="NormalTok"/>
        </w:rPr>
        <w:t xml:space="preserve">    </w:t>
      </w:r>
      <w:r>
        <w:rPr>
          <w:rStyle w:val="DataTypeTok"/>
        </w:rPr>
        <w:t>map =</w:t>
      </w:r>
      <w:r>
        <w:rPr>
          <w:rStyle w:val="NormalTok"/>
        </w:rPr>
        <w:t xml:space="preserve"> and.ggmap, </w:t>
      </w:r>
      <w:r>
        <w:rPr>
          <w:rStyle w:val="DataTypeTok"/>
        </w:rPr>
        <w:t>colour =</w:t>
      </w:r>
      <w:r>
        <w:rPr>
          <w:rStyle w:val="NormalTok"/>
        </w:rPr>
        <w:t xml:space="preserve"> </w:t>
      </w:r>
      <w:r>
        <w:rPr>
          <w:rStyle w:val="StringTok"/>
        </w:rPr>
        <w:t>"black"</w:t>
      </w:r>
      <w:r>
        <w:rPr>
          <w:rStyle w:val="NormalTok"/>
        </w:rPr>
        <w:t>) +</w:t>
      </w:r>
      <w:r>
        <w:rPr>
          <w:rStyle w:val="StringTok"/>
        </w:rPr>
        <w:t xml:space="preserve"> </w:t>
      </w:r>
      <w:r>
        <w:br/>
      </w:r>
      <w:r>
        <w:rPr>
          <w:rStyle w:val="StringTok"/>
        </w:rPr>
        <w:t xml:space="preserve">  </w:t>
      </w:r>
      <w:r>
        <w:rPr>
          <w:rStyle w:val="KeywordTok"/>
        </w:rPr>
        <w:t>expand_limits</w:t>
      </w:r>
      <w:r>
        <w:rPr>
          <w:rStyle w:val="NormalTok"/>
        </w:rPr>
        <w:t>(</w:t>
      </w:r>
      <w:r>
        <w:rPr>
          <w:rStyle w:val="DataTypeTok"/>
        </w:rPr>
        <w:t>x =</w:t>
      </w:r>
      <w:r>
        <w:rPr>
          <w:rStyle w:val="NormalTok"/>
        </w:rPr>
        <w:t xml:space="preserve"> and.ggma</w:t>
      </w:r>
      <w:r>
        <w:rPr>
          <w:rStyle w:val="NormalTok"/>
        </w:rPr>
        <w:t xml:space="preserve">p$long, </w:t>
      </w:r>
      <w:r>
        <w:rPr>
          <w:rStyle w:val="DataTypeTok"/>
        </w:rPr>
        <w:t>y =</w:t>
      </w:r>
      <w:r>
        <w:rPr>
          <w:rStyle w:val="NormalTok"/>
        </w:rPr>
        <w:t xml:space="preserve"> and.ggmap$lat) +</w:t>
      </w:r>
      <w:r>
        <w:rPr>
          <w:rStyle w:val="StringTok"/>
        </w:rPr>
        <w:t xml:space="preserve"> </w:t>
      </w:r>
      <w:r>
        <w:br/>
      </w:r>
      <w:r>
        <w:rPr>
          <w:rStyle w:val="StringTok"/>
        </w:rPr>
        <w:t xml:space="preserve">  </w:t>
      </w:r>
      <w:r>
        <w:rPr>
          <w:rStyle w:val="KeywordTok"/>
        </w:rPr>
        <w:t>facet_grid</w:t>
      </w:r>
      <w:r>
        <w:rPr>
          <w:rStyle w:val="NormalTok"/>
        </w:rPr>
        <w:t>(gedad ~</w:t>
      </w:r>
      <w:r>
        <w:rPr>
          <w:rStyle w:val="StringTok"/>
        </w:rPr>
        <w:t xml:space="preserve"> </w:t>
      </w:r>
      <w:r>
        <w:rPr>
          <w:rStyle w:val="NormalTok"/>
        </w:rPr>
        <w:t>nforma3) +</w:t>
      </w:r>
      <w:r>
        <w:rPr>
          <w:rStyle w:val="StringTok"/>
        </w:rPr>
        <w:t xml:space="preserve"> </w:t>
      </w:r>
      <w:r>
        <w:br/>
      </w:r>
      <w:r>
        <w:rPr>
          <w:rStyle w:val="StringTok"/>
        </w:rPr>
        <w:t xml:space="preserve">  </w:t>
      </w:r>
      <w:r>
        <w:rPr>
          <w:rStyle w:val="KeywordTok"/>
        </w:rPr>
        <w:t>scale_fill_gradient</w:t>
      </w:r>
      <w:r>
        <w:rPr>
          <w:rStyle w:val="NormalTok"/>
        </w:rPr>
        <w:t>(</w:t>
      </w:r>
      <w:r>
        <w:rPr>
          <w:rStyle w:val="DataTypeTok"/>
        </w:rPr>
        <w:t>low =</w:t>
      </w:r>
      <w:r>
        <w:rPr>
          <w:rStyle w:val="NormalTok"/>
        </w:rPr>
        <w:t xml:space="preserve"> </w:t>
      </w:r>
      <w:r>
        <w:rPr>
          <w:rStyle w:val="StringTok"/>
        </w:rPr>
        <w:t>"#FDECDD"</w:t>
      </w:r>
      <w:r>
        <w:rPr>
          <w:rStyle w:val="NormalTok"/>
        </w:rPr>
        <w:t xml:space="preserve">, </w:t>
      </w:r>
      <w:r>
        <w:rPr>
          <w:rStyle w:val="DataTypeTok"/>
        </w:rPr>
        <w:t>high =</w:t>
      </w:r>
      <w:r>
        <w:rPr>
          <w:rStyle w:val="NormalTok"/>
        </w:rPr>
        <w:t xml:space="preserve"> </w:t>
      </w:r>
      <w:r>
        <w:rPr>
          <w:rStyle w:val="StringTok"/>
        </w:rPr>
        <w:t>"#D94701"</w:t>
      </w:r>
      <w:r>
        <w:rPr>
          <w:rStyle w:val="NormalTok"/>
        </w:rPr>
        <w:t>) +</w:t>
      </w:r>
      <w:r>
        <w:rPr>
          <w:rStyle w:val="StringTok"/>
        </w:rPr>
        <w:t xml:space="preserve"> </w:t>
      </w:r>
      <w:r>
        <w:br/>
      </w:r>
      <w:r>
        <w:rPr>
          <w:rStyle w:val="StringTok"/>
        </w:rPr>
        <w:t xml:space="preserve">  </w:t>
      </w:r>
      <w:r>
        <w:rPr>
          <w:rStyle w:val="KeywordTok"/>
        </w:rPr>
        <w:t>scale_x_continuous</w:t>
      </w:r>
      <w:r>
        <w:rPr>
          <w:rStyle w:val="NormalTok"/>
        </w:rPr>
        <w:t>(</w:t>
      </w:r>
      <w:r>
        <w:rPr>
          <w:rStyle w:val="DataTypeTok"/>
        </w:rPr>
        <w:t>breaks =</w:t>
      </w:r>
      <w:r>
        <w:rPr>
          <w:rStyle w:val="NormalTok"/>
        </w:rPr>
        <w:t xml:space="preserve"> </w:t>
      </w:r>
      <w:r>
        <w:rPr>
          <w:rStyle w:val="OtherTok"/>
        </w:rPr>
        <w:t>NULL</w:t>
      </w:r>
      <w:r>
        <w:rPr>
          <w:rStyle w:val="NormalTok"/>
        </w:rPr>
        <w:t>) +</w:t>
      </w:r>
      <w:r>
        <w:rPr>
          <w:rStyle w:val="StringTok"/>
        </w:rPr>
        <w:t xml:space="preserve"> </w:t>
      </w:r>
      <w:r>
        <w:br/>
      </w:r>
      <w:r>
        <w:rPr>
          <w:rStyle w:val="StringTok"/>
        </w:rPr>
        <w:t xml:space="preserve">  </w:t>
      </w:r>
      <w:r>
        <w:rPr>
          <w:rStyle w:val="KeywordTok"/>
        </w:rPr>
        <w:t>scale_y_continuous</w:t>
      </w:r>
      <w:r>
        <w:rPr>
          <w:rStyle w:val="NormalTok"/>
        </w:rPr>
        <w:t>(</w:t>
      </w:r>
      <w:r>
        <w:rPr>
          <w:rStyle w:val="DataTypeTok"/>
        </w:rPr>
        <w:t>breaks =</w:t>
      </w:r>
      <w:r>
        <w:rPr>
          <w:rStyle w:val="NormalTok"/>
        </w:rPr>
        <w:t xml:space="preserve"> </w:t>
      </w:r>
      <w:r>
        <w:rPr>
          <w:rStyle w:val="OtherTok"/>
        </w:rPr>
        <w:t>NULL</w:t>
      </w:r>
      <w:r>
        <w:rPr>
          <w:rStyle w:val="NormalTok"/>
        </w:rPr>
        <w:t>) +</w:t>
      </w:r>
      <w:r>
        <w:rPr>
          <w:rStyle w:val="StringTok"/>
        </w:rPr>
        <w:t xml:space="preserve"> </w:t>
      </w:r>
      <w:r>
        <w:br/>
      </w:r>
      <w:r>
        <w:rPr>
          <w:rStyle w:val="StringTok"/>
        </w:rPr>
        <w:t xml:space="preserve">  </w:t>
      </w:r>
      <w:r>
        <w:rPr>
          <w:rStyle w:val="KeywordTok"/>
        </w:rPr>
        <w:t>theme</w:t>
      </w:r>
      <w:r>
        <w:rPr>
          <w:rStyle w:val="NormalTok"/>
        </w:rPr>
        <w:t>(</w:t>
      </w:r>
      <w:r>
        <w:rPr>
          <w:rStyle w:val="DataTypeTok"/>
        </w:rPr>
        <w:t>axis.text.y =</w:t>
      </w:r>
      <w:r>
        <w:rPr>
          <w:rStyle w:val="NormalTok"/>
        </w:rPr>
        <w:t xml:space="preserve"> </w:t>
      </w:r>
      <w:r>
        <w:rPr>
          <w:rStyle w:val="KeywordTok"/>
        </w:rPr>
        <w:t>element_blank</w:t>
      </w:r>
      <w:r>
        <w:rPr>
          <w:rStyle w:val="NormalTok"/>
        </w:rPr>
        <w:t xml:space="preserve">(), </w:t>
      </w:r>
      <w:r>
        <w:rPr>
          <w:rStyle w:val="DataTypeTok"/>
        </w:rPr>
        <w:t>axis.text.x =</w:t>
      </w:r>
      <w:r>
        <w:rPr>
          <w:rStyle w:val="NormalTok"/>
        </w:rPr>
        <w:t xml:space="preserve"> </w:t>
      </w:r>
      <w:r>
        <w:rPr>
          <w:rStyle w:val="KeywordTok"/>
        </w:rPr>
        <w:t>el</w:t>
      </w:r>
      <w:r>
        <w:rPr>
          <w:rStyle w:val="KeywordTok"/>
        </w:rPr>
        <w:t>ement_blank</w:t>
      </w:r>
      <w:r>
        <w:rPr>
          <w:rStyle w:val="NormalTok"/>
        </w:rPr>
        <w:t xml:space="preserve">(), </w:t>
      </w:r>
      <w:r>
        <w:br/>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face =</w:t>
      </w:r>
      <w:r>
        <w:rPr>
          <w:rStyle w:val="NormalTok"/>
        </w:rPr>
        <w:t xml:space="preserve"> </w:t>
      </w:r>
      <w:r>
        <w:rPr>
          <w:rStyle w:val="StringTok"/>
        </w:rPr>
        <w:t>"bold"</w:t>
      </w:r>
      <w:r>
        <w:rPr>
          <w:rStyle w:val="NormalTok"/>
        </w:rPr>
        <w:t xml:space="preserve">, </w:t>
      </w:r>
      <w:r>
        <w:br/>
      </w:r>
      <w:r>
        <w:rPr>
          <w:rStyle w:val="NormalTok"/>
        </w:rPr>
        <w:t xml:space="preserve">        </w:t>
      </w:r>
      <w:r>
        <w:rPr>
          <w:rStyle w:val="DataTypeTok"/>
        </w:rPr>
        <w:t>size =</w:t>
      </w:r>
      <w:r>
        <w:rPr>
          <w:rStyle w:val="NormalTok"/>
        </w:rPr>
        <w:t xml:space="preserve"> </w:t>
      </w:r>
      <w:r>
        <w:rPr>
          <w:rStyle w:val="KeywordTok"/>
        </w:rPr>
        <w:t>rel</w:t>
      </w:r>
      <w:r>
        <w:rPr>
          <w:rStyle w:val="NormalTok"/>
        </w:rPr>
        <w:t>(</w:t>
      </w:r>
      <w:r>
        <w:rPr>
          <w:rStyle w:val="FloatTok"/>
        </w:rPr>
        <w:t>1.4</w:t>
      </w:r>
      <w:r>
        <w:rPr>
          <w:rStyle w:val="NormalTok"/>
        </w:rPr>
        <w:t xml:space="preserve">)), </w:t>
      </w:r>
      <w:r>
        <w:br/>
      </w:r>
      <w:r>
        <w:rPr>
          <w:rStyle w:val="NormalTok"/>
        </w:rPr>
        <w:t xml:space="preserve">        </w:t>
      </w:r>
      <w:r>
        <w:rPr>
          <w:rStyle w:val="DataTypeTok"/>
        </w:rPr>
        <w:t>legend.text =</w:t>
      </w:r>
      <w:r>
        <w:rPr>
          <w:rStyle w:val="NormalTok"/>
        </w:rPr>
        <w:t xml:space="preserve"> </w:t>
      </w:r>
      <w:r>
        <w:rPr>
          <w:rStyle w:val="KeywordTok"/>
        </w:rPr>
        <w:t>element_text</w:t>
      </w:r>
      <w:r>
        <w:rPr>
          <w:rStyle w:val="NormalTok"/>
        </w:rPr>
        <w:t>(</w:t>
      </w:r>
      <w:r>
        <w:rPr>
          <w:rStyle w:val="DataTypeTok"/>
        </w:rPr>
        <w:t>size =</w:t>
      </w:r>
      <w:r>
        <w:rPr>
          <w:rStyle w:val="NormalTok"/>
        </w:rPr>
        <w:t xml:space="preserve"> </w:t>
      </w:r>
      <w:r>
        <w:rPr>
          <w:rStyle w:val="KeywordTok"/>
        </w:rPr>
        <w:t>rel</w:t>
      </w:r>
      <w:r>
        <w:rPr>
          <w:rStyle w:val="NormalTok"/>
        </w:rPr>
        <w:t>(</w:t>
      </w:r>
      <w:r>
        <w:rPr>
          <w:rStyle w:val="FloatTok"/>
        </w:rPr>
        <w:t>1.1</w:t>
      </w:r>
      <w:r>
        <w:rPr>
          <w:rStyle w:val="NormalTok"/>
        </w:rPr>
        <w:t xml:space="preserve">)), </w:t>
      </w:r>
      <w:r>
        <w:br/>
      </w:r>
      <w:r>
        <w:rPr>
          <w:rStyle w:val="NormalTok"/>
        </w:rPr>
        <w:t xml:space="preserve">        </w:t>
      </w:r>
      <w:r>
        <w:rPr>
          <w:rStyle w:val="DataTypeTok"/>
        </w:rPr>
        <w:t>strip.text =</w:t>
      </w:r>
      <w:r>
        <w:rPr>
          <w:rStyle w:val="NormalTok"/>
        </w:rPr>
        <w:t xml:space="preserve"> </w:t>
      </w:r>
      <w:r>
        <w:rPr>
          <w:rStyle w:val="KeywordTok"/>
        </w:rPr>
        <w:t>element_text</w:t>
      </w:r>
      <w:r>
        <w:rPr>
          <w:rStyle w:val="NormalTok"/>
        </w:rPr>
        <w:t>(</w:t>
      </w:r>
      <w:r>
        <w:rPr>
          <w:rStyle w:val="DataTypeTok"/>
        </w:rPr>
        <w:t>face =</w:t>
      </w:r>
      <w:r>
        <w:rPr>
          <w:rStyle w:val="NormalTok"/>
        </w:rPr>
        <w:t xml:space="preserve"> </w:t>
      </w:r>
      <w:r>
        <w:rPr>
          <w:rStyle w:val="StringTok"/>
        </w:rPr>
        <w:t>"bold"</w:t>
      </w:r>
      <w:r>
        <w:rPr>
          <w:rStyle w:val="NormalTok"/>
        </w:rPr>
        <w:t xml:space="preserve">, </w:t>
      </w:r>
      <w:r>
        <w:rPr>
          <w:rStyle w:val="DataTypeTok"/>
        </w:rPr>
        <w:t>size =</w:t>
      </w:r>
      <w:r>
        <w:rPr>
          <w:rStyle w:val="NormalTok"/>
        </w:rPr>
        <w:t xml:space="preserve"> </w:t>
      </w:r>
      <w:r>
        <w:rPr>
          <w:rStyle w:val="KeywordTok"/>
        </w:rPr>
        <w:t>rel</w:t>
      </w:r>
      <w:r>
        <w:rPr>
          <w:rStyle w:val="NormalTok"/>
        </w:rPr>
        <w:t>(</w:t>
      </w:r>
      <w:r>
        <w:rPr>
          <w:rStyle w:val="DecValTok"/>
        </w:rPr>
        <w:t>1</w:t>
      </w:r>
      <w:r>
        <w:rPr>
          <w:rStyle w:val="NormalTok"/>
        </w:rPr>
        <w:t>))) +</w:t>
      </w:r>
      <w:r>
        <w:rPr>
          <w:rStyle w:val="StringTok"/>
        </w:rPr>
        <w:t xml:space="preserve"> </w:t>
      </w:r>
      <w:r>
        <w:br/>
      </w:r>
      <w:r>
        <w:rPr>
          <w:rStyle w:val="StringTok"/>
        </w:rPr>
        <w:t xml:space="preserve">  </w:t>
      </w:r>
      <w:r>
        <w:rPr>
          <w:rStyle w:val="KeywordTok"/>
        </w:rPr>
        <w:t>labs</w:t>
      </w:r>
      <w:r>
        <w:rPr>
          <w:rStyle w:val="NormalTok"/>
        </w:rPr>
        <w:t>(</w:t>
      </w:r>
      <w:r>
        <w:rPr>
          <w:rStyle w:val="KeywordTok"/>
        </w:rPr>
        <w:t>list</w:t>
      </w:r>
      <w:r>
        <w:rPr>
          <w:rStyle w:val="NormalTok"/>
        </w:rPr>
        <w:t>(</w:t>
      </w:r>
      <w:r>
        <w:rPr>
          <w:rStyle w:val="DataTypeTok"/>
        </w:rPr>
        <w:t>x =</w:t>
      </w:r>
      <w:r>
        <w:rPr>
          <w:rStyle w:val="NormalTok"/>
        </w:rPr>
        <w:t xml:space="preserve"> </w:t>
      </w:r>
      <w:r>
        <w:rPr>
          <w:rStyle w:val="StringTok"/>
        </w:rPr>
        <w:t>""</w:t>
      </w:r>
      <w:r>
        <w:rPr>
          <w:rStyle w:val="NormalTok"/>
        </w:rPr>
        <w:t xml:space="preserve">, </w:t>
      </w:r>
      <w:r>
        <w:rPr>
          <w:rStyle w:val="DataTypeTok"/>
        </w:rPr>
        <w:t>y =</w:t>
      </w:r>
      <w:r>
        <w:rPr>
          <w:rStyle w:val="NormalTok"/>
        </w:rPr>
        <w:t xml:space="preserve"> </w:t>
      </w:r>
      <w:r>
        <w:rPr>
          <w:rStyle w:val="StringTok"/>
        </w:rPr>
        <w:t>""</w:t>
      </w:r>
      <w:r>
        <w:rPr>
          <w:rStyle w:val="NormalTok"/>
        </w:rPr>
        <w:t xml:space="preserve">, </w:t>
      </w:r>
      <w:r>
        <w:rPr>
          <w:rStyle w:val="DataTypeTok"/>
        </w:rPr>
        <w:t>fill =</w:t>
      </w:r>
      <w:r>
        <w:rPr>
          <w:rStyle w:val="NormalTok"/>
        </w:rPr>
        <w:t xml:space="preserve"> </w:t>
      </w:r>
      <w:r>
        <w:rPr>
          <w:rStyle w:val="StringTok"/>
        </w:rPr>
        <w:t>""</w:t>
      </w:r>
      <w:r>
        <w:rPr>
          <w:rStyle w:val="NormalTok"/>
        </w:rPr>
        <w:t>)) +</w:t>
      </w:r>
      <w:r>
        <w:rPr>
          <w:rStyle w:val="StringTok"/>
        </w:rPr>
        <w:t xml:space="preserve"> </w:t>
      </w:r>
      <w:r>
        <w:br/>
      </w:r>
      <w:r>
        <w:rPr>
          <w:rStyle w:val="StringTok"/>
        </w:rPr>
        <w:t xml:space="preserve">  </w:t>
      </w:r>
      <w:r>
        <w:rPr>
          <w:rStyle w:val="KeywordTok"/>
        </w:rPr>
        <w:t>ggtitle</w:t>
      </w:r>
      <w:r>
        <w:rPr>
          <w:rStyle w:val="NormalTok"/>
        </w:rPr>
        <w:t>(</w:t>
      </w:r>
      <w:r>
        <w:rPr>
          <w:rStyle w:val="StringTok"/>
        </w:rPr>
        <w:t>"Tasa de paro</w:t>
      </w:r>
      <w:r>
        <w:rPr>
          <w:rStyle w:val="CharTok"/>
        </w:rPr>
        <w:t>\n</w:t>
      </w:r>
      <w:r>
        <w:rPr>
          <w:rStyle w:val="StringTok"/>
        </w:rPr>
        <w:t>por edad y estudios"</w:t>
      </w:r>
      <w:r>
        <w:rPr>
          <w:rStyle w:val="NormalTok"/>
        </w:rPr>
        <w:t>)</w:t>
      </w:r>
    </w:p>
    <w:p w:rsidR="00916A9F" w:rsidRDefault="005161E5">
      <w:r>
        <w:rPr>
          <w:noProof/>
          <w:lang w:val="es-ES" w:eastAsia="es-ES"/>
        </w:rPr>
        <w:lastRenderedPageBreak/>
        <w:drawing>
          <wp:inline distT="0" distB="0" distL="0" distR="0" wp14:anchorId="6E2EF8E8" wp14:editId="1B0FD7EA">
            <wp:extent cx="9232900" cy="64643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taller_color_def_grupo_madrid_files/figure-docx/unnamed-chunk-22.png"/>
                    <pic:cNvPicPr>
                      <a:picLocks noChangeAspect="1" noChangeArrowheads="1"/>
                    </pic:cNvPicPr>
                  </pic:nvPicPr>
                  <pic:blipFill>
                    <a:blip r:embed="rId76"/>
                    <a:stretch>
                      <a:fillRect/>
                    </a:stretch>
                  </pic:blipFill>
                  <pic:spPr bwMode="auto">
                    <a:xfrm>
                      <a:off x="0" y="0"/>
                      <a:ext cx="9232900" cy="6464300"/>
                    </a:xfrm>
                    <a:prstGeom prst="rect">
                      <a:avLst/>
                    </a:prstGeom>
                    <a:noFill/>
                    <a:ln w="9525">
                      <a:noFill/>
                      <a:headEnd/>
                      <a:tailEnd/>
                    </a:ln>
                  </pic:spPr>
                </pic:pic>
              </a:graphicData>
            </a:graphic>
          </wp:inline>
        </w:drawing>
      </w:r>
    </w:p>
    <w:p w:rsidR="00916A9F" w:rsidRDefault="005161E5">
      <w:r>
        <w:lastRenderedPageBreak/>
        <w:t>Mapa con tasa de paro categorizada.</w:t>
      </w:r>
    </w:p>
    <w:p w:rsidR="00916A9F" w:rsidRDefault="005161E5">
      <w:pPr>
        <w:pStyle w:val="SourceCode"/>
      </w:pPr>
      <w:r>
        <w:rPr>
          <w:rStyle w:val="KeywordTok"/>
        </w:rPr>
        <w:t>ggplot</w:t>
      </w:r>
      <w:r>
        <w:rPr>
          <w:rStyle w:val="NormalTok"/>
        </w:rPr>
        <w:t>(tasa.paro.and.provincial) +</w:t>
      </w:r>
      <w:r>
        <w:rPr>
          <w:rStyle w:val="StringTok"/>
        </w:rPr>
        <w:t xml:space="preserve"> </w:t>
      </w:r>
      <w:r>
        <w:br/>
      </w:r>
      <w:r>
        <w:rPr>
          <w:rStyle w:val="StringTok"/>
        </w:rPr>
        <w:t xml:space="preserve">  </w:t>
      </w:r>
      <w:r>
        <w:rPr>
          <w:rStyle w:val="KeywordTok"/>
        </w:rPr>
        <w:t>geom_map</w:t>
      </w:r>
      <w:r>
        <w:rPr>
          <w:rStyle w:val="NormalTok"/>
        </w:rPr>
        <w:t>(</w:t>
      </w:r>
      <w:r>
        <w:rPr>
          <w:rStyle w:val="KeywordTok"/>
        </w:rPr>
        <w:t>aes</w:t>
      </w:r>
      <w:r>
        <w:rPr>
          <w:rStyle w:val="NormalTok"/>
        </w:rPr>
        <w:t>(</w:t>
      </w:r>
      <w:r>
        <w:rPr>
          <w:rStyle w:val="DataTypeTok"/>
        </w:rPr>
        <w:t>map_id =</w:t>
      </w:r>
      <w:r>
        <w:rPr>
          <w:rStyle w:val="NormalTok"/>
        </w:rPr>
        <w:t xml:space="preserve"> cod_prov, </w:t>
      </w:r>
      <w:r>
        <w:rPr>
          <w:rStyle w:val="DataTypeTok"/>
        </w:rPr>
        <w:t>fill =</w:t>
      </w:r>
      <w:r>
        <w:rPr>
          <w:rStyle w:val="NormalTok"/>
        </w:rPr>
        <w:t xml:space="preserve"> intervalos), </w:t>
      </w:r>
      <w:r>
        <w:br/>
      </w:r>
      <w:r>
        <w:rPr>
          <w:rStyle w:val="NormalTok"/>
        </w:rPr>
        <w:t xml:space="preserve">    </w:t>
      </w:r>
      <w:r>
        <w:rPr>
          <w:rStyle w:val="DataTypeTok"/>
        </w:rPr>
        <w:t>map =</w:t>
      </w:r>
      <w:r>
        <w:rPr>
          <w:rStyle w:val="NormalTok"/>
        </w:rPr>
        <w:t xml:space="preserve"> and.ggmap, </w:t>
      </w:r>
      <w:r>
        <w:rPr>
          <w:rStyle w:val="DataTypeTok"/>
        </w:rPr>
        <w:t>colour =</w:t>
      </w:r>
      <w:r>
        <w:rPr>
          <w:rStyle w:val="NormalTok"/>
        </w:rPr>
        <w:t xml:space="preserve"> </w:t>
      </w:r>
      <w:r>
        <w:rPr>
          <w:rStyle w:val="StringTok"/>
        </w:rPr>
        <w:t>"black"</w:t>
      </w:r>
      <w:r>
        <w:rPr>
          <w:rStyle w:val="NormalTok"/>
        </w:rPr>
        <w:t>) +</w:t>
      </w:r>
      <w:r>
        <w:rPr>
          <w:rStyle w:val="StringTok"/>
        </w:rPr>
        <w:t xml:space="preserve"> </w:t>
      </w:r>
      <w:r>
        <w:br/>
      </w:r>
      <w:r>
        <w:rPr>
          <w:rStyle w:val="StringTok"/>
        </w:rPr>
        <w:t xml:space="preserve">  </w:t>
      </w:r>
      <w:r>
        <w:rPr>
          <w:rStyle w:val="KeywordTok"/>
        </w:rPr>
        <w:t>expand_limits</w:t>
      </w:r>
      <w:r>
        <w:rPr>
          <w:rStyle w:val="NormalTok"/>
        </w:rPr>
        <w:t>(</w:t>
      </w:r>
      <w:r>
        <w:rPr>
          <w:rStyle w:val="DataTypeTok"/>
        </w:rPr>
        <w:t>x =</w:t>
      </w:r>
      <w:r>
        <w:rPr>
          <w:rStyle w:val="NormalTok"/>
        </w:rPr>
        <w:t xml:space="preserve"> and.ggmap$long, </w:t>
      </w:r>
      <w:r>
        <w:rPr>
          <w:rStyle w:val="DataTypeTok"/>
        </w:rPr>
        <w:t>y =</w:t>
      </w:r>
      <w:r>
        <w:rPr>
          <w:rStyle w:val="NormalTok"/>
        </w:rPr>
        <w:t xml:space="preserve"> and.ggmap$lat) +</w:t>
      </w:r>
      <w:r>
        <w:rPr>
          <w:rStyle w:val="StringTok"/>
        </w:rPr>
        <w:t xml:space="preserve"> </w:t>
      </w:r>
      <w:r>
        <w:br/>
      </w:r>
      <w:r>
        <w:rPr>
          <w:rStyle w:val="StringTok"/>
        </w:rPr>
        <w:t xml:space="preserve">  </w:t>
      </w:r>
      <w:r>
        <w:rPr>
          <w:rStyle w:val="KeywordTok"/>
        </w:rPr>
        <w:t>facet_grid</w:t>
      </w:r>
      <w:r>
        <w:rPr>
          <w:rStyle w:val="NormalTok"/>
        </w:rPr>
        <w:t>(gedad ~</w:t>
      </w:r>
      <w:r>
        <w:rPr>
          <w:rStyle w:val="StringTok"/>
        </w:rPr>
        <w:t xml:space="preserve"> </w:t>
      </w:r>
      <w:r>
        <w:rPr>
          <w:rStyle w:val="NormalTok"/>
        </w:rPr>
        <w:t>nforma3) +</w:t>
      </w:r>
      <w:r>
        <w:rPr>
          <w:rStyle w:val="StringTok"/>
        </w:rPr>
        <w:t xml:space="preserve"> </w:t>
      </w:r>
      <w:r>
        <w:br/>
      </w:r>
      <w:r>
        <w:rPr>
          <w:rStyle w:val="StringTok"/>
        </w:rPr>
        <w:t xml:space="preserve">  </w:t>
      </w:r>
      <w:r>
        <w:rPr>
          <w:rStyle w:val="KeywordTok"/>
        </w:rPr>
        <w:t>scale_fill_manual</w:t>
      </w:r>
      <w:r>
        <w:rPr>
          <w:rStyle w:val="NormalTok"/>
        </w:rPr>
        <w:t>(</w:t>
      </w:r>
      <w:r>
        <w:rPr>
          <w:rStyle w:val="DataTypeTok"/>
        </w:rPr>
        <w:t>values =</w:t>
      </w:r>
      <w:r>
        <w:rPr>
          <w:rStyle w:val="NormalTok"/>
        </w:rPr>
        <w:t xml:space="preserve"> </w:t>
      </w:r>
      <w:r>
        <w:rPr>
          <w:rStyle w:val="KeywordTok"/>
        </w:rPr>
        <w:t>c</w:t>
      </w:r>
      <w:r>
        <w:rPr>
          <w:rStyle w:val="NormalTok"/>
        </w:rPr>
        <w:t>(</w:t>
      </w:r>
      <w:r>
        <w:rPr>
          <w:rStyle w:val="StringTok"/>
        </w:rPr>
        <w:t>"#FDEBDD"</w:t>
      </w:r>
      <w:r>
        <w:rPr>
          <w:rStyle w:val="NormalTok"/>
        </w:rPr>
        <w:t xml:space="preserve">, </w:t>
      </w:r>
      <w:r>
        <w:br/>
      </w:r>
      <w:r>
        <w:rPr>
          <w:rStyle w:val="NormalTok"/>
        </w:rPr>
        <w:t xml:space="preserve">                               </w:t>
      </w:r>
      <w:r>
        <w:rPr>
          <w:rStyle w:val="StringTok"/>
        </w:rPr>
        <w:t>"#F9C9AD"</w:t>
      </w:r>
      <w:r>
        <w:rPr>
          <w:rStyle w:val="NormalTok"/>
        </w:rPr>
        <w:t>,</w:t>
      </w:r>
      <w:r>
        <w:br/>
      </w:r>
      <w:r>
        <w:rPr>
          <w:rStyle w:val="NormalTok"/>
        </w:rPr>
        <w:t xml:space="preserve">                               </w:t>
      </w:r>
      <w:r>
        <w:rPr>
          <w:rStyle w:val="StringTok"/>
        </w:rPr>
        <w:t>"#E1885F"</w:t>
      </w:r>
      <w:r>
        <w:rPr>
          <w:rStyle w:val="NormalTok"/>
        </w:rPr>
        <w:t xml:space="preserve">, </w:t>
      </w:r>
      <w:r>
        <w:br/>
      </w:r>
      <w:r>
        <w:rPr>
          <w:rStyle w:val="NormalTok"/>
        </w:rPr>
        <w:t xml:space="preserve">                               </w:t>
      </w:r>
      <w:r>
        <w:rPr>
          <w:rStyle w:val="StringTok"/>
        </w:rPr>
        <w:t>"#D34400"</w:t>
      </w:r>
      <w:r>
        <w:rPr>
          <w:rStyle w:val="NormalTok"/>
        </w:rPr>
        <w:t xml:space="preserve">), </w:t>
      </w:r>
      <w:r>
        <w:br/>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"Menos del 20%"</w:t>
      </w:r>
      <w:r>
        <w:rPr>
          <w:rStyle w:val="NormalTok"/>
        </w:rPr>
        <w:t xml:space="preserve">, </w:t>
      </w:r>
      <w:r>
        <w:br/>
      </w:r>
      <w:r>
        <w:rPr>
          <w:rStyle w:val="NormalTok"/>
        </w:rPr>
        <w:t xml:space="preserve">                               </w:t>
      </w:r>
      <w:r>
        <w:rPr>
          <w:rStyle w:val="StringTok"/>
        </w:rPr>
        <w:t>"[20% - 40%)"</w:t>
      </w:r>
      <w:r>
        <w:rPr>
          <w:rStyle w:val="NormalTok"/>
        </w:rPr>
        <w:t xml:space="preserve">, </w:t>
      </w:r>
      <w:r>
        <w:br/>
      </w:r>
      <w:r>
        <w:rPr>
          <w:rStyle w:val="NormalTok"/>
        </w:rPr>
        <w:t xml:space="preserve">                               </w:t>
      </w:r>
      <w:r>
        <w:rPr>
          <w:rStyle w:val="StringTok"/>
        </w:rPr>
        <w:t>"[40% - 60%)"</w:t>
      </w:r>
      <w:r>
        <w:rPr>
          <w:rStyle w:val="NormalTok"/>
        </w:rPr>
        <w:t xml:space="preserve">, </w:t>
      </w:r>
      <w:r>
        <w:br/>
      </w:r>
      <w:r>
        <w:rPr>
          <w:rStyle w:val="NormalTok"/>
        </w:rPr>
        <w:t xml:space="preserve">                               </w:t>
      </w:r>
      <w:r>
        <w:rPr>
          <w:rStyle w:val="StringTok"/>
        </w:rPr>
        <w:t>"[60% - 80%]"</w:t>
      </w:r>
      <w:r>
        <w:rPr>
          <w:rStyle w:val="NormalTok"/>
        </w:rPr>
        <w:t>)) +</w:t>
      </w:r>
      <w:r>
        <w:rPr>
          <w:rStyle w:val="StringTok"/>
        </w:rPr>
        <w:t xml:space="preserve"> </w:t>
      </w:r>
      <w:r>
        <w:br/>
      </w:r>
      <w:r>
        <w:rPr>
          <w:rStyle w:val="StringTok"/>
        </w:rPr>
        <w:t xml:space="preserve">  </w:t>
      </w:r>
      <w:r>
        <w:rPr>
          <w:rStyle w:val="KeywordTok"/>
        </w:rPr>
        <w:t>scale_x_continuous</w:t>
      </w:r>
      <w:r>
        <w:rPr>
          <w:rStyle w:val="NormalTok"/>
        </w:rPr>
        <w:t>(</w:t>
      </w:r>
      <w:r>
        <w:rPr>
          <w:rStyle w:val="DataTypeTok"/>
        </w:rPr>
        <w:t>breaks =</w:t>
      </w:r>
      <w:r>
        <w:rPr>
          <w:rStyle w:val="NormalTok"/>
        </w:rPr>
        <w:t xml:space="preserve"> </w:t>
      </w:r>
      <w:r>
        <w:rPr>
          <w:rStyle w:val="OtherTok"/>
        </w:rPr>
        <w:t>NULL</w:t>
      </w:r>
      <w:r>
        <w:rPr>
          <w:rStyle w:val="NormalTok"/>
        </w:rPr>
        <w:t>) +</w:t>
      </w:r>
      <w:r>
        <w:rPr>
          <w:rStyle w:val="StringTok"/>
        </w:rPr>
        <w:t xml:space="preserve"> </w:t>
      </w:r>
      <w:r>
        <w:br/>
      </w:r>
      <w:r>
        <w:rPr>
          <w:rStyle w:val="StringTok"/>
        </w:rPr>
        <w:t xml:space="preserve">  </w:t>
      </w:r>
      <w:r>
        <w:rPr>
          <w:rStyle w:val="KeywordTok"/>
        </w:rPr>
        <w:t>scale_y_continuous</w:t>
      </w:r>
      <w:r>
        <w:rPr>
          <w:rStyle w:val="NormalTok"/>
        </w:rPr>
        <w:t>(</w:t>
      </w:r>
      <w:r>
        <w:rPr>
          <w:rStyle w:val="DataTypeTok"/>
        </w:rPr>
        <w:t>breaks =</w:t>
      </w:r>
      <w:r>
        <w:rPr>
          <w:rStyle w:val="NormalTok"/>
        </w:rPr>
        <w:t xml:space="preserve"> </w:t>
      </w:r>
      <w:r>
        <w:rPr>
          <w:rStyle w:val="OtherTok"/>
        </w:rPr>
        <w:t>NULL</w:t>
      </w:r>
      <w:r>
        <w:rPr>
          <w:rStyle w:val="NormalTok"/>
        </w:rPr>
        <w:t>) +</w:t>
      </w:r>
      <w:r>
        <w:rPr>
          <w:rStyle w:val="StringTok"/>
        </w:rPr>
        <w:t xml:space="preserve"> </w:t>
      </w:r>
      <w:r>
        <w:br/>
      </w:r>
      <w:r>
        <w:rPr>
          <w:rStyle w:val="StringTok"/>
        </w:rPr>
        <w:t xml:space="preserve">  </w:t>
      </w:r>
      <w:r>
        <w:rPr>
          <w:rStyle w:val="KeywordTok"/>
        </w:rPr>
        <w:t>theme</w:t>
      </w:r>
      <w:r>
        <w:rPr>
          <w:rStyle w:val="NormalTok"/>
        </w:rPr>
        <w:t>(</w:t>
      </w:r>
      <w:r>
        <w:rPr>
          <w:rStyle w:val="DataTypeTok"/>
        </w:rPr>
        <w:t>axis.text.y =</w:t>
      </w:r>
      <w:r>
        <w:rPr>
          <w:rStyle w:val="NormalTok"/>
        </w:rPr>
        <w:t xml:space="preserve"> </w:t>
      </w:r>
      <w:r>
        <w:rPr>
          <w:rStyle w:val="KeywordTok"/>
        </w:rPr>
        <w:t>element_blank</w:t>
      </w:r>
      <w:r>
        <w:rPr>
          <w:rStyle w:val="NormalTok"/>
        </w:rPr>
        <w:t xml:space="preserve">(), </w:t>
      </w:r>
      <w:r>
        <w:br/>
      </w:r>
      <w:r>
        <w:rPr>
          <w:rStyle w:val="NormalTok"/>
        </w:rPr>
        <w:t xml:space="preserve">        </w:t>
      </w:r>
      <w:r>
        <w:rPr>
          <w:rStyle w:val="DataTypeTok"/>
        </w:rPr>
        <w:t>axis.text.x =</w:t>
      </w:r>
      <w:r>
        <w:rPr>
          <w:rStyle w:val="NormalTok"/>
        </w:rPr>
        <w:t xml:space="preserve"> </w:t>
      </w:r>
      <w:r>
        <w:rPr>
          <w:rStyle w:val="KeywordTok"/>
        </w:rPr>
        <w:t>element_blank</w:t>
      </w:r>
      <w:r>
        <w:rPr>
          <w:rStyle w:val="NormalTok"/>
        </w:rPr>
        <w:t xml:space="preserve">(), </w:t>
      </w:r>
      <w:r>
        <w:br/>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face =</w:t>
      </w:r>
      <w:r>
        <w:rPr>
          <w:rStyle w:val="NormalTok"/>
        </w:rPr>
        <w:t xml:space="preserve"> </w:t>
      </w:r>
      <w:r>
        <w:rPr>
          <w:rStyle w:val="StringTok"/>
        </w:rPr>
        <w:t>"bold"</w:t>
      </w:r>
      <w:r>
        <w:rPr>
          <w:rStyle w:val="NormalTok"/>
        </w:rPr>
        <w:t xml:space="preserve">, </w:t>
      </w:r>
      <w:r>
        <w:br/>
      </w:r>
      <w:r>
        <w:rPr>
          <w:rStyle w:val="NormalTok"/>
        </w:rPr>
        <w:t xml:space="preserve">        </w:t>
      </w:r>
      <w:r>
        <w:rPr>
          <w:rStyle w:val="DataTypeTok"/>
        </w:rPr>
        <w:t>size =</w:t>
      </w:r>
      <w:r>
        <w:rPr>
          <w:rStyle w:val="NormalTok"/>
        </w:rPr>
        <w:t xml:space="preserve"> </w:t>
      </w:r>
      <w:r>
        <w:rPr>
          <w:rStyle w:val="KeywordTok"/>
        </w:rPr>
        <w:t>rel</w:t>
      </w:r>
      <w:r>
        <w:rPr>
          <w:rStyle w:val="NormalTok"/>
        </w:rPr>
        <w:t>(</w:t>
      </w:r>
      <w:r>
        <w:rPr>
          <w:rStyle w:val="FloatTok"/>
        </w:rPr>
        <w:t>1.4</w:t>
      </w:r>
      <w:r>
        <w:rPr>
          <w:rStyle w:val="NormalTok"/>
        </w:rPr>
        <w:t xml:space="preserve">)), </w:t>
      </w:r>
      <w:r>
        <w:br/>
      </w:r>
      <w:r>
        <w:rPr>
          <w:rStyle w:val="NormalTok"/>
        </w:rPr>
        <w:t xml:space="preserve">        </w:t>
      </w:r>
      <w:r>
        <w:rPr>
          <w:rStyle w:val="DataTypeTok"/>
        </w:rPr>
        <w:t>legend.text =</w:t>
      </w:r>
      <w:r>
        <w:rPr>
          <w:rStyle w:val="NormalTok"/>
        </w:rPr>
        <w:t xml:space="preserve"> </w:t>
      </w:r>
      <w:r>
        <w:rPr>
          <w:rStyle w:val="KeywordTok"/>
        </w:rPr>
        <w:t>element_text</w:t>
      </w:r>
      <w:r>
        <w:rPr>
          <w:rStyle w:val="NormalTok"/>
        </w:rPr>
        <w:t>(</w:t>
      </w:r>
      <w:r>
        <w:rPr>
          <w:rStyle w:val="DataTypeTok"/>
        </w:rPr>
        <w:t>size =</w:t>
      </w:r>
      <w:r>
        <w:rPr>
          <w:rStyle w:val="NormalTok"/>
        </w:rPr>
        <w:t xml:space="preserve"> </w:t>
      </w:r>
      <w:r>
        <w:rPr>
          <w:rStyle w:val="KeywordTok"/>
        </w:rPr>
        <w:t>rel</w:t>
      </w:r>
      <w:r>
        <w:rPr>
          <w:rStyle w:val="NormalTok"/>
        </w:rPr>
        <w:t>(</w:t>
      </w:r>
      <w:r>
        <w:rPr>
          <w:rStyle w:val="FloatTok"/>
        </w:rPr>
        <w:t>1.1</w:t>
      </w:r>
      <w:r>
        <w:rPr>
          <w:rStyle w:val="NormalTok"/>
        </w:rPr>
        <w:t xml:space="preserve">)), </w:t>
      </w:r>
      <w:r>
        <w:br/>
      </w:r>
      <w:r>
        <w:rPr>
          <w:rStyle w:val="NormalTok"/>
        </w:rPr>
        <w:t xml:space="preserve">        </w:t>
      </w:r>
      <w:r>
        <w:rPr>
          <w:rStyle w:val="DataTypeTok"/>
        </w:rPr>
        <w:t>strip.text =</w:t>
      </w:r>
      <w:r>
        <w:rPr>
          <w:rStyle w:val="NormalTok"/>
        </w:rPr>
        <w:t xml:space="preserve"> </w:t>
      </w:r>
      <w:r>
        <w:rPr>
          <w:rStyle w:val="KeywordTok"/>
        </w:rPr>
        <w:t>element_text</w:t>
      </w:r>
      <w:r>
        <w:rPr>
          <w:rStyle w:val="NormalTok"/>
        </w:rPr>
        <w:t>(</w:t>
      </w:r>
      <w:r>
        <w:rPr>
          <w:rStyle w:val="DataTypeTok"/>
        </w:rPr>
        <w:t>face =</w:t>
      </w:r>
      <w:r>
        <w:rPr>
          <w:rStyle w:val="NormalTok"/>
        </w:rPr>
        <w:t xml:space="preserve"> </w:t>
      </w:r>
      <w:r>
        <w:rPr>
          <w:rStyle w:val="StringTok"/>
        </w:rPr>
        <w:t>"bold"</w:t>
      </w:r>
      <w:r>
        <w:rPr>
          <w:rStyle w:val="NormalTok"/>
        </w:rPr>
        <w:t xml:space="preserve">, </w:t>
      </w:r>
      <w:r>
        <w:br/>
      </w:r>
      <w:r>
        <w:rPr>
          <w:rStyle w:val="NormalTok"/>
        </w:rPr>
        <w:t xml:space="preserve">   </w:t>
      </w:r>
      <w:r>
        <w:rPr>
          <w:rStyle w:val="NormalTok"/>
        </w:rPr>
        <w:t xml:space="preserve">     </w:t>
      </w:r>
      <w:r>
        <w:rPr>
          <w:rStyle w:val="DataTypeTok"/>
        </w:rPr>
        <w:t>size =</w:t>
      </w:r>
      <w:r>
        <w:rPr>
          <w:rStyle w:val="NormalTok"/>
        </w:rPr>
        <w:t xml:space="preserve"> </w:t>
      </w:r>
      <w:r>
        <w:rPr>
          <w:rStyle w:val="KeywordTok"/>
        </w:rPr>
        <w:t>rel</w:t>
      </w:r>
      <w:r>
        <w:rPr>
          <w:rStyle w:val="NormalTok"/>
        </w:rPr>
        <w:t>(</w:t>
      </w:r>
      <w:r>
        <w:rPr>
          <w:rStyle w:val="FloatTok"/>
        </w:rPr>
        <w:t>1.1</w:t>
      </w:r>
      <w:r>
        <w:rPr>
          <w:rStyle w:val="NormalTok"/>
        </w:rPr>
        <w:t>))) +</w:t>
      </w:r>
      <w:r>
        <w:rPr>
          <w:rStyle w:val="StringTok"/>
        </w:rPr>
        <w:t xml:space="preserve"> </w:t>
      </w:r>
      <w:r>
        <w:br/>
      </w:r>
      <w:r>
        <w:rPr>
          <w:rStyle w:val="StringTok"/>
        </w:rPr>
        <w:t xml:space="preserve">  </w:t>
      </w:r>
      <w:r>
        <w:rPr>
          <w:rStyle w:val="KeywordTok"/>
        </w:rPr>
        <w:t>labs</w:t>
      </w:r>
      <w:r>
        <w:rPr>
          <w:rStyle w:val="NormalTok"/>
        </w:rPr>
        <w:t>(</w:t>
      </w:r>
      <w:r>
        <w:rPr>
          <w:rStyle w:val="KeywordTok"/>
        </w:rPr>
        <w:t>list</w:t>
      </w:r>
      <w:r>
        <w:rPr>
          <w:rStyle w:val="NormalTok"/>
        </w:rPr>
        <w:t>(</w:t>
      </w:r>
      <w:r>
        <w:rPr>
          <w:rStyle w:val="DataTypeTok"/>
        </w:rPr>
        <w:t>x =</w:t>
      </w:r>
      <w:r>
        <w:rPr>
          <w:rStyle w:val="NormalTok"/>
        </w:rPr>
        <w:t xml:space="preserve"> </w:t>
      </w:r>
      <w:r>
        <w:rPr>
          <w:rStyle w:val="StringTok"/>
        </w:rPr>
        <w:t>""</w:t>
      </w:r>
      <w:r>
        <w:rPr>
          <w:rStyle w:val="NormalTok"/>
        </w:rPr>
        <w:t xml:space="preserve">, </w:t>
      </w:r>
      <w:r>
        <w:rPr>
          <w:rStyle w:val="DataTypeTok"/>
        </w:rPr>
        <w:t>y =</w:t>
      </w:r>
      <w:r>
        <w:rPr>
          <w:rStyle w:val="NormalTok"/>
        </w:rPr>
        <w:t xml:space="preserve"> </w:t>
      </w:r>
      <w:r>
        <w:rPr>
          <w:rStyle w:val="StringTok"/>
        </w:rPr>
        <w:t>""</w:t>
      </w:r>
      <w:r>
        <w:rPr>
          <w:rStyle w:val="NormalTok"/>
        </w:rPr>
        <w:t xml:space="preserve">, </w:t>
      </w:r>
      <w:r>
        <w:rPr>
          <w:rStyle w:val="DataTypeTok"/>
        </w:rPr>
        <w:t>fill =</w:t>
      </w:r>
      <w:r>
        <w:rPr>
          <w:rStyle w:val="NormalTok"/>
        </w:rPr>
        <w:t xml:space="preserve"> </w:t>
      </w:r>
      <w:r>
        <w:rPr>
          <w:rStyle w:val="StringTok"/>
        </w:rPr>
        <w:t>""</w:t>
      </w:r>
      <w:r>
        <w:rPr>
          <w:rStyle w:val="NormalTok"/>
        </w:rPr>
        <w:t>)) +</w:t>
      </w:r>
      <w:r>
        <w:rPr>
          <w:rStyle w:val="StringTok"/>
        </w:rPr>
        <w:t xml:space="preserve"> </w:t>
      </w:r>
      <w:r>
        <w:br/>
      </w:r>
      <w:r>
        <w:rPr>
          <w:rStyle w:val="StringTok"/>
        </w:rPr>
        <w:t xml:space="preserve">  </w:t>
      </w:r>
      <w:r>
        <w:rPr>
          <w:rStyle w:val="KeywordTok"/>
        </w:rPr>
        <w:t>ggtitle</w:t>
      </w:r>
      <w:r>
        <w:rPr>
          <w:rStyle w:val="NormalTok"/>
        </w:rPr>
        <w:t>(</w:t>
      </w:r>
      <w:r>
        <w:rPr>
          <w:rStyle w:val="StringTok"/>
        </w:rPr>
        <w:t>"Tasa de paro</w:t>
      </w:r>
      <w:r>
        <w:rPr>
          <w:rStyle w:val="CharTok"/>
        </w:rPr>
        <w:t>\n</w:t>
      </w:r>
      <w:r>
        <w:rPr>
          <w:rStyle w:val="StringTok"/>
        </w:rPr>
        <w:t>por edad y estudios"</w:t>
      </w:r>
      <w:r>
        <w:rPr>
          <w:rStyle w:val="NormalTok"/>
        </w:rPr>
        <w:t>)</w:t>
      </w:r>
    </w:p>
    <w:p w:rsidR="00916A9F" w:rsidRDefault="005161E5">
      <w:r>
        <w:rPr>
          <w:noProof/>
          <w:lang w:val="es-ES" w:eastAsia="es-ES"/>
        </w:rPr>
        <w:lastRenderedPageBreak/>
        <w:drawing>
          <wp:inline distT="0" distB="0" distL="0" distR="0" wp14:anchorId="49DAFA9B" wp14:editId="70CCFAE6">
            <wp:extent cx="9232900" cy="64643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taller_color_def_grupo_madrid_files/figure-docx/unnamed-chunk-23.png"/>
                    <pic:cNvPicPr>
                      <a:picLocks noChangeAspect="1" noChangeArrowheads="1"/>
                    </pic:cNvPicPr>
                  </pic:nvPicPr>
                  <pic:blipFill>
                    <a:blip r:embed="rId77"/>
                    <a:stretch>
                      <a:fillRect/>
                    </a:stretch>
                  </pic:blipFill>
                  <pic:spPr bwMode="auto">
                    <a:xfrm>
                      <a:off x="0" y="0"/>
                      <a:ext cx="9232900" cy="6464300"/>
                    </a:xfrm>
                    <a:prstGeom prst="rect">
                      <a:avLst/>
                    </a:prstGeom>
                    <a:noFill/>
                    <a:ln w="9525">
                      <a:noFill/>
                      <a:headEnd/>
                      <a:tailEnd/>
                    </a:ln>
                  </pic:spPr>
                </pic:pic>
              </a:graphicData>
            </a:graphic>
          </wp:inline>
        </w:drawing>
      </w:r>
    </w:p>
    <w:p w:rsidR="00916A9F" w:rsidRDefault="005161E5">
      <w:r>
        <w:lastRenderedPageBreak/>
        <w:t>Mapa con tasa de paro con alguna mejora</w:t>
      </w:r>
    </w:p>
    <w:p w:rsidR="00916A9F" w:rsidRDefault="005161E5">
      <w:pPr>
        <w:numPr>
          <w:ilvl w:val="0"/>
          <w:numId w:val="12"/>
        </w:numPr>
      </w:pPr>
      <w:r>
        <w:t>optimización de colores de líneas y fondo</w:t>
      </w:r>
    </w:p>
    <w:p w:rsidR="00916A9F" w:rsidRDefault="005161E5">
      <w:pPr>
        <w:numPr>
          <w:ilvl w:val="0"/>
          <w:numId w:val="12"/>
        </w:numPr>
      </w:pPr>
      <w:r>
        <w:t>incremento de categorías</w:t>
      </w:r>
    </w:p>
    <w:p w:rsidR="00916A9F" w:rsidRDefault="005161E5">
      <w:pPr>
        <w:numPr>
          <w:ilvl w:val="0"/>
          <w:numId w:val="12"/>
        </w:numPr>
      </w:pPr>
      <w:r>
        <w:t>uso de una escala divergente</w:t>
      </w:r>
    </w:p>
    <w:p w:rsidR="00916A9F" w:rsidRDefault="005161E5">
      <w:pPr>
        <w:pStyle w:val="SourceCode"/>
      </w:pPr>
      <w:r>
        <w:rPr>
          <w:rStyle w:val="NormalTok"/>
        </w:rPr>
        <w:t>cols &lt;-</w:t>
      </w:r>
      <w:r>
        <w:rPr>
          <w:rStyle w:val="StringTok"/>
        </w:rPr>
        <w:t xml:space="preserve"> </w:t>
      </w:r>
      <w:r>
        <w:rPr>
          <w:rStyle w:val="KeywordTok"/>
        </w:rPr>
        <w:t>brewer.pal</w:t>
      </w:r>
      <w:r>
        <w:rPr>
          <w:rStyle w:val="NormalTok"/>
        </w:rPr>
        <w:t>(</w:t>
      </w:r>
      <w:r>
        <w:rPr>
          <w:rStyle w:val="DecValTok"/>
        </w:rPr>
        <w:t>8</w:t>
      </w:r>
      <w:r>
        <w:rPr>
          <w:rStyle w:val="NormalTok"/>
        </w:rPr>
        <w:t>,</w:t>
      </w:r>
      <w:r>
        <w:rPr>
          <w:rStyle w:val="StringTok"/>
        </w:rPr>
        <w:t>"PiYG"</w:t>
      </w:r>
      <w:r>
        <w:rPr>
          <w:rStyle w:val="NormalTok"/>
        </w:rPr>
        <w:t>)</w:t>
      </w:r>
      <w:r>
        <w:br/>
      </w:r>
      <w:r>
        <w:br/>
      </w:r>
      <w:r>
        <w:br/>
      </w:r>
      <w:r>
        <w:br/>
      </w:r>
      <w:r>
        <w:rPr>
          <w:rStyle w:val="KeywordTok"/>
        </w:rPr>
        <w:t>ggplot</w:t>
      </w:r>
      <w:r>
        <w:rPr>
          <w:rStyle w:val="NormalTok"/>
        </w:rPr>
        <w:t>(tasa.paro.and.provincial) +</w:t>
      </w:r>
      <w:r>
        <w:rPr>
          <w:rStyle w:val="StringTok"/>
        </w:rPr>
        <w:t xml:space="preserve"> </w:t>
      </w:r>
      <w:r>
        <w:br/>
      </w:r>
      <w:r>
        <w:rPr>
          <w:rStyle w:val="StringTok"/>
        </w:rPr>
        <w:t xml:space="preserve">  </w:t>
      </w:r>
      <w:r>
        <w:rPr>
          <w:rStyle w:val="KeywordTok"/>
        </w:rPr>
        <w:t>geom_map</w:t>
      </w:r>
      <w:r>
        <w:rPr>
          <w:rStyle w:val="NormalTok"/>
        </w:rPr>
        <w:t>(</w:t>
      </w:r>
      <w:r>
        <w:rPr>
          <w:rStyle w:val="KeywordTok"/>
        </w:rPr>
        <w:t>aes</w:t>
      </w:r>
      <w:r>
        <w:rPr>
          <w:rStyle w:val="NormalTok"/>
        </w:rPr>
        <w:t>(</w:t>
      </w:r>
      <w:r>
        <w:rPr>
          <w:rStyle w:val="DataTypeTok"/>
        </w:rPr>
        <w:t>map_id =</w:t>
      </w:r>
      <w:r>
        <w:rPr>
          <w:rStyle w:val="NormalTok"/>
        </w:rPr>
        <w:t xml:space="preserve"> cod_prov, </w:t>
      </w:r>
      <w:r>
        <w:rPr>
          <w:rStyle w:val="DataTypeTok"/>
        </w:rPr>
        <w:t>fill =</w:t>
      </w:r>
      <w:r>
        <w:rPr>
          <w:rStyle w:val="NormalTok"/>
        </w:rPr>
        <w:t xml:space="preserve"> intervalosfinos), </w:t>
      </w:r>
      <w:r>
        <w:br/>
      </w:r>
      <w:r>
        <w:rPr>
          <w:rStyle w:val="NormalTok"/>
        </w:rPr>
        <w:t xml:space="preserve">    </w:t>
      </w:r>
      <w:r>
        <w:rPr>
          <w:rStyle w:val="DataTypeTok"/>
        </w:rPr>
        <w:t>map =</w:t>
      </w:r>
      <w:r>
        <w:rPr>
          <w:rStyle w:val="NormalTok"/>
        </w:rPr>
        <w:t xml:space="preserve"> and.ggmap, </w:t>
      </w:r>
      <w:r>
        <w:rPr>
          <w:rStyle w:val="DataTypeTok"/>
        </w:rPr>
        <w:t>colour =</w:t>
      </w:r>
      <w:r>
        <w:rPr>
          <w:rStyle w:val="NormalTok"/>
        </w:rPr>
        <w:t xml:space="preserve"> </w:t>
      </w:r>
      <w:r>
        <w:rPr>
          <w:rStyle w:val="StringTok"/>
        </w:rPr>
        <w:t>"cadetblue1"</w:t>
      </w:r>
      <w:r>
        <w:rPr>
          <w:rStyle w:val="NormalTok"/>
        </w:rPr>
        <w:t>) +</w:t>
      </w:r>
      <w:r>
        <w:rPr>
          <w:rStyle w:val="StringTok"/>
        </w:rPr>
        <w:t xml:space="preserve"> </w:t>
      </w:r>
      <w:r>
        <w:br/>
      </w:r>
      <w:r>
        <w:rPr>
          <w:rStyle w:val="StringTok"/>
        </w:rPr>
        <w:t xml:space="preserve">  </w:t>
      </w:r>
      <w:r>
        <w:rPr>
          <w:rStyle w:val="KeywordTok"/>
        </w:rPr>
        <w:t>expand_limits</w:t>
      </w:r>
      <w:r>
        <w:rPr>
          <w:rStyle w:val="NormalTok"/>
        </w:rPr>
        <w:t>(</w:t>
      </w:r>
      <w:r>
        <w:rPr>
          <w:rStyle w:val="DataTypeTok"/>
        </w:rPr>
        <w:t>x =</w:t>
      </w:r>
      <w:r>
        <w:rPr>
          <w:rStyle w:val="NormalTok"/>
        </w:rPr>
        <w:t xml:space="preserve"> and.ggmap$long, </w:t>
      </w:r>
      <w:r>
        <w:rPr>
          <w:rStyle w:val="DataTypeTok"/>
        </w:rPr>
        <w:t>y =</w:t>
      </w:r>
      <w:r>
        <w:rPr>
          <w:rStyle w:val="NormalTok"/>
        </w:rPr>
        <w:t xml:space="preserve"> and.ggmap$lat) +</w:t>
      </w:r>
      <w:r>
        <w:rPr>
          <w:rStyle w:val="StringTok"/>
        </w:rPr>
        <w:t xml:space="preserve"> </w:t>
      </w:r>
      <w:r>
        <w:br/>
      </w:r>
      <w:r>
        <w:rPr>
          <w:rStyle w:val="StringTok"/>
        </w:rPr>
        <w:t xml:space="preserve">  </w:t>
      </w:r>
      <w:r>
        <w:rPr>
          <w:rStyle w:val="KeywordTok"/>
        </w:rPr>
        <w:t>facet_grid</w:t>
      </w:r>
      <w:r>
        <w:rPr>
          <w:rStyle w:val="NormalTok"/>
        </w:rPr>
        <w:t>(gedad ~</w:t>
      </w:r>
      <w:r>
        <w:rPr>
          <w:rStyle w:val="StringTok"/>
        </w:rPr>
        <w:t xml:space="preserve"> </w:t>
      </w:r>
      <w:r>
        <w:rPr>
          <w:rStyle w:val="NormalTok"/>
        </w:rPr>
        <w:t>nf</w:t>
      </w:r>
      <w:r>
        <w:rPr>
          <w:rStyle w:val="NormalTok"/>
        </w:rPr>
        <w:t>orma3) +</w:t>
      </w:r>
      <w:r>
        <w:rPr>
          <w:rStyle w:val="StringTok"/>
        </w:rPr>
        <w:t xml:space="preserve"> </w:t>
      </w:r>
      <w:r>
        <w:br/>
      </w:r>
      <w:r>
        <w:rPr>
          <w:rStyle w:val="StringTok"/>
        </w:rPr>
        <w:t xml:space="preserve">  </w:t>
      </w:r>
      <w:r>
        <w:rPr>
          <w:rStyle w:val="KeywordTok"/>
        </w:rPr>
        <w:t>scale_fill_manual</w:t>
      </w:r>
      <w:r>
        <w:rPr>
          <w:rStyle w:val="NormalTok"/>
        </w:rPr>
        <w:t>(</w:t>
      </w:r>
      <w:r>
        <w:rPr>
          <w:rStyle w:val="DataTypeTok"/>
        </w:rPr>
        <w:t>values =</w:t>
      </w:r>
      <w:r>
        <w:rPr>
          <w:rStyle w:val="NormalTok"/>
        </w:rPr>
        <w:t xml:space="preserve"> </w:t>
      </w:r>
      <w:r>
        <w:rPr>
          <w:rStyle w:val="KeywordTok"/>
        </w:rPr>
        <w:t>rev</w:t>
      </w:r>
      <w:r>
        <w:rPr>
          <w:rStyle w:val="NormalTok"/>
        </w:rPr>
        <w:t xml:space="preserve">(cols),  </w:t>
      </w:r>
      <w:r>
        <w:br/>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"&lt;10"</w:t>
      </w:r>
      <w:r>
        <w:rPr>
          <w:rStyle w:val="NormalTok"/>
        </w:rPr>
        <w:t xml:space="preserve">, </w:t>
      </w:r>
      <w:r>
        <w:br/>
      </w:r>
      <w:r>
        <w:rPr>
          <w:rStyle w:val="NormalTok"/>
        </w:rPr>
        <w:t xml:space="preserve">                               </w:t>
      </w:r>
      <w:r>
        <w:rPr>
          <w:rStyle w:val="StringTok"/>
        </w:rPr>
        <w:t>"10-20"</w:t>
      </w:r>
      <w:r>
        <w:rPr>
          <w:rStyle w:val="NormalTok"/>
        </w:rPr>
        <w:t xml:space="preserve">, </w:t>
      </w:r>
      <w:r>
        <w:br/>
      </w:r>
      <w:r>
        <w:rPr>
          <w:rStyle w:val="NormalTok"/>
        </w:rPr>
        <w:t xml:space="preserve">                               </w:t>
      </w:r>
      <w:r>
        <w:rPr>
          <w:rStyle w:val="StringTok"/>
        </w:rPr>
        <w:t>"20-30"</w:t>
      </w:r>
      <w:r>
        <w:rPr>
          <w:rStyle w:val="NormalTok"/>
        </w:rPr>
        <w:t xml:space="preserve">, </w:t>
      </w:r>
      <w:r>
        <w:br/>
      </w:r>
      <w:r>
        <w:rPr>
          <w:rStyle w:val="NormalTok"/>
        </w:rPr>
        <w:t xml:space="preserve">                               </w:t>
      </w:r>
      <w:r>
        <w:rPr>
          <w:rStyle w:val="StringTok"/>
        </w:rPr>
        <w:t>"30-40"</w:t>
      </w:r>
      <w:r>
        <w:rPr>
          <w:rStyle w:val="NormalTok"/>
        </w:rPr>
        <w:t>,</w:t>
      </w:r>
      <w:r>
        <w:br/>
      </w:r>
      <w:r>
        <w:rPr>
          <w:rStyle w:val="NormalTok"/>
        </w:rPr>
        <w:t xml:space="preserve">                               </w:t>
      </w:r>
      <w:r>
        <w:rPr>
          <w:rStyle w:val="StringTok"/>
        </w:rPr>
        <w:t>"40-50"</w:t>
      </w:r>
      <w:r>
        <w:rPr>
          <w:rStyle w:val="NormalTok"/>
        </w:rPr>
        <w:t>,</w:t>
      </w:r>
      <w:r>
        <w:br/>
      </w:r>
      <w:r>
        <w:rPr>
          <w:rStyle w:val="NormalTok"/>
        </w:rPr>
        <w:t xml:space="preserve">   </w:t>
      </w:r>
      <w:r>
        <w:rPr>
          <w:rStyle w:val="NormalTok"/>
        </w:rPr>
        <w:t xml:space="preserve">                            </w:t>
      </w:r>
      <w:r>
        <w:rPr>
          <w:rStyle w:val="StringTok"/>
        </w:rPr>
        <w:t>"50-60"</w:t>
      </w:r>
      <w:r>
        <w:rPr>
          <w:rStyle w:val="NormalTok"/>
        </w:rPr>
        <w:t>,</w:t>
      </w:r>
      <w:r>
        <w:br/>
      </w:r>
      <w:r>
        <w:rPr>
          <w:rStyle w:val="NormalTok"/>
        </w:rPr>
        <w:t xml:space="preserve">                               </w:t>
      </w:r>
      <w:r>
        <w:rPr>
          <w:rStyle w:val="StringTok"/>
        </w:rPr>
        <w:t>"60-70"</w:t>
      </w:r>
      <w:r>
        <w:rPr>
          <w:rStyle w:val="NormalTok"/>
        </w:rPr>
        <w:t>,</w:t>
      </w:r>
      <w:r>
        <w:br/>
      </w:r>
      <w:r>
        <w:rPr>
          <w:rStyle w:val="NormalTok"/>
        </w:rPr>
        <w:t xml:space="preserve">                               </w:t>
      </w:r>
      <w:r>
        <w:rPr>
          <w:rStyle w:val="StringTok"/>
        </w:rPr>
        <w:t>"70-80"</w:t>
      </w:r>
      <w:r>
        <w:rPr>
          <w:rStyle w:val="NormalTok"/>
        </w:rPr>
        <w:t>)) +</w:t>
      </w:r>
      <w:r>
        <w:rPr>
          <w:rStyle w:val="StringTok"/>
        </w:rPr>
        <w:t xml:space="preserve"> </w:t>
      </w:r>
      <w:r>
        <w:br/>
      </w:r>
      <w:r>
        <w:rPr>
          <w:rStyle w:val="StringTok"/>
        </w:rPr>
        <w:t xml:space="preserve">  </w:t>
      </w:r>
      <w:r>
        <w:rPr>
          <w:rStyle w:val="KeywordTok"/>
        </w:rPr>
        <w:t>scale_x_continuous</w:t>
      </w:r>
      <w:r>
        <w:rPr>
          <w:rStyle w:val="NormalTok"/>
        </w:rPr>
        <w:t>(</w:t>
      </w:r>
      <w:r>
        <w:rPr>
          <w:rStyle w:val="DataTypeTok"/>
        </w:rPr>
        <w:t>breaks =</w:t>
      </w:r>
      <w:r>
        <w:rPr>
          <w:rStyle w:val="NormalTok"/>
        </w:rPr>
        <w:t xml:space="preserve"> </w:t>
      </w:r>
      <w:r>
        <w:rPr>
          <w:rStyle w:val="OtherTok"/>
        </w:rPr>
        <w:t>NULL</w:t>
      </w:r>
      <w:r>
        <w:rPr>
          <w:rStyle w:val="NormalTok"/>
        </w:rPr>
        <w:t>) +</w:t>
      </w:r>
      <w:r>
        <w:rPr>
          <w:rStyle w:val="StringTok"/>
        </w:rPr>
        <w:t xml:space="preserve"> </w:t>
      </w:r>
      <w:r>
        <w:br/>
      </w:r>
      <w:r>
        <w:rPr>
          <w:rStyle w:val="StringTok"/>
        </w:rPr>
        <w:t xml:space="preserve">  </w:t>
      </w:r>
      <w:r>
        <w:rPr>
          <w:rStyle w:val="KeywordTok"/>
        </w:rPr>
        <w:t>scale_y_continuous</w:t>
      </w:r>
      <w:r>
        <w:rPr>
          <w:rStyle w:val="NormalTok"/>
        </w:rPr>
        <w:t>(</w:t>
      </w:r>
      <w:r>
        <w:rPr>
          <w:rStyle w:val="DataTypeTok"/>
        </w:rPr>
        <w:t>breaks =</w:t>
      </w:r>
      <w:r>
        <w:rPr>
          <w:rStyle w:val="NormalTok"/>
        </w:rPr>
        <w:t xml:space="preserve"> </w:t>
      </w:r>
      <w:r>
        <w:rPr>
          <w:rStyle w:val="OtherTok"/>
        </w:rPr>
        <w:t>NULL</w:t>
      </w:r>
      <w:r>
        <w:rPr>
          <w:rStyle w:val="NormalTok"/>
        </w:rPr>
        <w:t>) +</w:t>
      </w:r>
      <w:r>
        <w:rPr>
          <w:rStyle w:val="StringTok"/>
        </w:rPr>
        <w:t xml:space="preserve"> </w:t>
      </w:r>
      <w:r>
        <w:br/>
      </w:r>
      <w:r>
        <w:rPr>
          <w:rStyle w:val="StringTok"/>
        </w:rPr>
        <w:t xml:space="preserve">  </w:t>
      </w:r>
      <w:r>
        <w:rPr>
          <w:rStyle w:val="KeywordTok"/>
        </w:rPr>
        <w:t>theme</w:t>
      </w:r>
      <w:r>
        <w:rPr>
          <w:rStyle w:val="NormalTok"/>
        </w:rPr>
        <w:t>(</w:t>
      </w:r>
      <w:r>
        <w:rPr>
          <w:rStyle w:val="DataTypeTok"/>
        </w:rPr>
        <w:t>axis.text.y =</w:t>
      </w:r>
      <w:r>
        <w:rPr>
          <w:rStyle w:val="NormalTok"/>
        </w:rPr>
        <w:t xml:space="preserve"> </w:t>
      </w:r>
      <w:r>
        <w:rPr>
          <w:rStyle w:val="KeywordTok"/>
        </w:rPr>
        <w:t>element_blank</w:t>
      </w:r>
      <w:r>
        <w:rPr>
          <w:rStyle w:val="NormalTok"/>
        </w:rPr>
        <w:t xml:space="preserve">(), </w:t>
      </w:r>
      <w:r>
        <w:br/>
      </w:r>
      <w:r>
        <w:rPr>
          <w:rStyle w:val="NormalTok"/>
        </w:rPr>
        <w:t xml:space="preserve">        </w:t>
      </w:r>
      <w:r>
        <w:rPr>
          <w:rStyle w:val="DataTypeTok"/>
        </w:rPr>
        <w:t>axis.text</w:t>
      </w:r>
      <w:r>
        <w:rPr>
          <w:rStyle w:val="DataTypeTok"/>
        </w:rPr>
        <w:t>.x =</w:t>
      </w:r>
      <w:r>
        <w:rPr>
          <w:rStyle w:val="NormalTok"/>
        </w:rPr>
        <w:t xml:space="preserve"> </w:t>
      </w:r>
      <w:r>
        <w:rPr>
          <w:rStyle w:val="KeywordTok"/>
        </w:rPr>
        <w:t>element_blank</w:t>
      </w:r>
      <w:r>
        <w:rPr>
          <w:rStyle w:val="NormalTok"/>
        </w:rPr>
        <w:t xml:space="preserve">(), </w:t>
      </w:r>
      <w:r>
        <w:br/>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face =</w:t>
      </w:r>
      <w:r>
        <w:rPr>
          <w:rStyle w:val="NormalTok"/>
        </w:rPr>
        <w:t xml:space="preserve"> </w:t>
      </w:r>
      <w:r>
        <w:rPr>
          <w:rStyle w:val="StringTok"/>
        </w:rPr>
        <w:t>"bold"</w:t>
      </w:r>
      <w:r>
        <w:rPr>
          <w:rStyle w:val="NormalTok"/>
        </w:rPr>
        <w:t xml:space="preserve">, </w:t>
      </w:r>
      <w:r>
        <w:br/>
      </w:r>
      <w:r>
        <w:rPr>
          <w:rStyle w:val="NormalTok"/>
        </w:rPr>
        <w:t xml:space="preserve">        </w:t>
      </w:r>
      <w:r>
        <w:rPr>
          <w:rStyle w:val="DataTypeTok"/>
        </w:rPr>
        <w:t>size =</w:t>
      </w:r>
      <w:r>
        <w:rPr>
          <w:rStyle w:val="NormalTok"/>
        </w:rPr>
        <w:t xml:space="preserve"> </w:t>
      </w:r>
      <w:r>
        <w:rPr>
          <w:rStyle w:val="KeywordTok"/>
        </w:rPr>
        <w:t>rel</w:t>
      </w:r>
      <w:r>
        <w:rPr>
          <w:rStyle w:val="NormalTok"/>
        </w:rPr>
        <w:t>(</w:t>
      </w:r>
      <w:r>
        <w:rPr>
          <w:rStyle w:val="FloatTok"/>
        </w:rPr>
        <w:t>1.4</w:t>
      </w:r>
      <w:r>
        <w:rPr>
          <w:rStyle w:val="NormalTok"/>
        </w:rPr>
        <w:t xml:space="preserve">)), </w:t>
      </w:r>
      <w:r>
        <w:br/>
      </w:r>
      <w:r>
        <w:rPr>
          <w:rStyle w:val="NormalTok"/>
        </w:rPr>
        <w:t xml:space="preserve">        </w:t>
      </w:r>
      <w:r>
        <w:rPr>
          <w:rStyle w:val="DataTypeTok"/>
        </w:rPr>
        <w:t>legend.text =</w:t>
      </w:r>
      <w:r>
        <w:rPr>
          <w:rStyle w:val="NormalTok"/>
        </w:rPr>
        <w:t xml:space="preserve"> </w:t>
      </w:r>
      <w:r>
        <w:rPr>
          <w:rStyle w:val="KeywordTok"/>
        </w:rPr>
        <w:t>element_text</w:t>
      </w:r>
      <w:r>
        <w:rPr>
          <w:rStyle w:val="NormalTok"/>
        </w:rPr>
        <w:t>(</w:t>
      </w:r>
      <w:r>
        <w:rPr>
          <w:rStyle w:val="DataTypeTok"/>
        </w:rPr>
        <w:t>size =</w:t>
      </w:r>
      <w:r>
        <w:rPr>
          <w:rStyle w:val="NormalTok"/>
        </w:rPr>
        <w:t xml:space="preserve"> </w:t>
      </w:r>
      <w:r>
        <w:rPr>
          <w:rStyle w:val="KeywordTok"/>
        </w:rPr>
        <w:t>rel</w:t>
      </w:r>
      <w:r>
        <w:rPr>
          <w:rStyle w:val="NormalTok"/>
        </w:rPr>
        <w:t>(</w:t>
      </w:r>
      <w:r>
        <w:rPr>
          <w:rStyle w:val="FloatTok"/>
        </w:rPr>
        <w:t>1.1</w:t>
      </w:r>
      <w:r>
        <w:rPr>
          <w:rStyle w:val="NormalTok"/>
        </w:rPr>
        <w:t xml:space="preserve">)), </w:t>
      </w:r>
      <w:r>
        <w:br/>
      </w:r>
      <w:r>
        <w:rPr>
          <w:rStyle w:val="NormalTok"/>
        </w:rPr>
        <w:t xml:space="preserve">        </w:t>
      </w:r>
      <w:r>
        <w:rPr>
          <w:rStyle w:val="DataTypeTok"/>
        </w:rPr>
        <w:t>strip.text =</w:t>
      </w:r>
      <w:r>
        <w:rPr>
          <w:rStyle w:val="NormalTok"/>
        </w:rPr>
        <w:t xml:space="preserve"> </w:t>
      </w:r>
      <w:r>
        <w:rPr>
          <w:rStyle w:val="KeywordTok"/>
        </w:rPr>
        <w:t>element_text</w:t>
      </w:r>
      <w:r>
        <w:rPr>
          <w:rStyle w:val="NormalTok"/>
        </w:rPr>
        <w:t>(</w:t>
      </w:r>
      <w:r>
        <w:rPr>
          <w:rStyle w:val="DataTypeTok"/>
        </w:rPr>
        <w:t>face =</w:t>
      </w:r>
      <w:r>
        <w:rPr>
          <w:rStyle w:val="NormalTok"/>
        </w:rPr>
        <w:t xml:space="preserve"> </w:t>
      </w:r>
      <w:r>
        <w:rPr>
          <w:rStyle w:val="StringTok"/>
        </w:rPr>
        <w:t>"bold"</w:t>
      </w:r>
      <w:r>
        <w:rPr>
          <w:rStyle w:val="NormalTok"/>
        </w:rPr>
        <w:t xml:space="preserve">, </w:t>
      </w:r>
      <w:r>
        <w:br/>
      </w:r>
      <w:r>
        <w:rPr>
          <w:rStyle w:val="NormalTok"/>
        </w:rPr>
        <w:t xml:space="preserve">        </w:t>
      </w:r>
      <w:r>
        <w:rPr>
          <w:rStyle w:val="DataTypeTok"/>
        </w:rPr>
        <w:t>size =</w:t>
      </w:r>
      <w:r>
        <w:rPr>
          <w:rStyle w:val="NormalTok"/>
        </w:rPr>
        <w:t xml:space="preserve"> </w:t>
      </w:r>
      <w:r>
        <w:rPr>
          <w:rStyle w:val="KeywordTok"/>
        </w:rPr>
        <w:t>rel</w:t>
      </w:r>
      <w:r>
        <w:rPr>
          <w:rStyle w:val="NormalTok"/>
        </w:rPr>
        <w:t>(</w:t>
      </w:r>
      <w:r>
        <w:rPr>
          <w:rStyle w:val="FloatTok"/>
        </w:rPr>
        <w:t>1.1</w:t>
      </w:r>
      <w:r>
        <w:rPr>
          <w:rStyle w:val="NormalTok"/>
        </w:rPr>
        <w:t>))) +</w:t>
      </w:r>
      <w:r>
        <w:rPr>
          <w:rStyle w:val="StringTok"/>
        </w:rPr>
        <w:t xml:space="preserve"> </w:t>
      </w:r>
      <w:r>
        <w:br/>
      </w:r>
      <w:r>
        <w:rPr>
          <w:rStyle w:val="StringTok"/>
        </w:rPr>
        <w:t xml:space="preserve">  </w:t>
      </w:r>
      <w:r>
        <w:rPr>
          <w:rStyle w:val="KeywordTok"/>
        </w:rPr>
        <w:t>labs</w:t>
      </w:r>
      <w:r>
        <w:rPr>
          <w:rStyle w:val="NormalTok"/>
        </w:rPr>
        <w:t>(</w:t>
      </w:r>
      <w:r>
        <w:rPr>
          <w:rStyle w:val="KeywordTok"/>
        </w:rPr>
        <w:t>list</w:t>
      </w:r>
      <w:r>
        <w:rPr>
          <w:rStyle w:val="NormalTok"/>
        </w:rPr>
        <w:t>(</w:t>
      </w:r>
      <w:r>
        <w:rPr>
          <w:rStyle w:val="DataTypeTok"/>
        </w:rPr>
        <w:t>x =</w:t>
      </w:r>
      <w:r>
        <w:rPr>
          <w:rStyle w:val="NormalTok"/>
        </w:rPr>
        <w:t xml:space="preserve"> </w:t>
      </w:r>
      <w:r>
        <w:rPr>
          <w:rStyle w:val="StringTok"/>
        </w:rPr>
        <w:t>""</w:t>
      </w:r>
      <w:r>
        <w:rPr>
          <w:rStyle w:val="NormalTok"/>
        </w:rPr>
        <w:t xml:space="preserve">, </w:t>
      </w:r>
      <w:r>
        <w:rPr>
          <w:rStyle w:val="DataTypeTok"/>
        </w:rPr>
        <w:t>y =</w:t>
      </w:r>
      <w:r>
        <w:rPr>
          <w:rStyle w:val="NormalTok"/>
        </w:rPr>
        <w:t xml:space="preserve"> </w:t>
      </w:r>
      <w:r>
        <w:rPr>
          <w:rStyle w:val="StringTok"/>
        </w:rPr>
        <w:t>""</w:t>
      </w:r>
      <w:r>
        <w:rPr>
          <w:rStyle w:val="NormalTok"/>
        </w:rPr>
        <w:t xml:space="preserve">, </w:t>
      </w:r>
      <w:r>
        <w:rPr>
          <w:rStyle w:val="DataTypeTok"/>
        </w:rPr>
        <w:t>fill =</w:t>
      </w:r>
      <w:r>
        <w:rPr>
          <w:rStyle w:val="NormalTok"/>
        </w:rPr>
        <w:t xml:space="preserve"> </w:t>
      </w:r>
      <w:r>
        <w:rPr>
          <w:rStyle w:val="StringTok"/>
        </w:rPr>
        <w:t>""</w:t>
      </w:r>
      <w:r>
        <w:rPr>
          <w:rStyle w:val="NormalTok"/>
        </w:rPr>
        <w:t>)) +</w:t>
      </w:r>
      <w:r>
        <w:rPr>
          <w:rStyle w:val="StringTok"/>
        </w:rPr>
        <w:t xml:space="preserve"> </w:t>
      </w:r>
      <w:r>
        <w:br/>
      </w:r>
      <w:r>
        <w:rPr>
          <w:rStyle w:val="StringTok"/>
        </w:rPr>
        <w:t xml:space="preserve">  </w:t>
      </w:r>
      <w:r>
        <w:rPr>
          <w:rStyle w:val="KeywordTok"/>
        </w:rPr>
        <w:t>ggtitle</w:t>
      </w:r>
      <w:r>
        <w:rPr>
          <w:rStyle w:val="NormalTok"/>
        </w:rPr>
        <w:t>(</w:t>
      </w:r>
      <w:r>
        <w:rPr>
          <w:rStyle w:val="StringTok"/>
        </w:rPr>
        <w:t>"Tasa de paro</w:t>
      </w:r>
      <w:r>
        <w:rPr>
          <w:rStyle w:val="CharTok"/>
        </w:rPr>
        <w:t>\n</w:t>
      </w:r>
      <w:r>
        <w:rPr>
          <w:rStyle w:val="StringTok"/>
        </w:rPr>
        <w:t>por edad y estudios"</w:t>
      </w:r>
      <w:r>
        <w:rPr>
          <w:rStyle w:val="NormalTok"/>
        </w:rPr>
        <w:t>)</w:t>
      </w:r>
    </w:p>
    <w:p w:rsidR="00916A9F" w:rsidRDefault="005161E5">
      <w:r>
        <w:rPr>
          <w:noProof/>
          <w:lang w:val="es-ES" w:eastAsia="es-ES"/>
        </w:rPr>
        <w:lastRenderedPageBreak/>
        <w:drawing>
          <wp:inline distT="0" distB="0" distL="0" distR="0" wp14:anchorId="02C24DA8" wp14:editId="7329E27F">
            <wp:extent cx="9232900" cy="64643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taller_color_def_grupo_madrid_files/figure-docx/unnamed-chunk-24.png"/>
                    <pic:cNvPicPr>
                      <a:picLocks noChangeAspect="1" noChangeArrowheads="1"/>
                    </pic:cNvPicPr>
                  </pic:nvPicPr>
                  <pic:blipFill>
                    <a:blip r:embed="rId78"/>
                    <a:stretch>
                      <a:fillRect/>
                    </a:stretch>
                  </pic:blipFill>
                  <pic:spPr bwMode="auto">
                    <a:xfrm>
                      <a:off x="0" y="0"/>
                      <a:ext cx="9232900" cy="6464300"/>
                    </a:xfrm>
                    <a:prstGeom prst="rect">
                      <a:avLst/>
                    </a:prstGeom>
                    <a:noFill/>
                    <a:ln w="9525">
                      <a:noFill/>
                      <a:headEnd/>
                      <a:tailEnd/>
                    </a:ln>
                  </pic:spPr>
                </pic:pic>
              </a:graphicData>
            </a:graphic>
          </wp:inline>
        </w:drawing>
      </w:r>
    </w:p>
    <w:p w:rsidR="00916A9F" w:rsidRDefault="005161E5">
      <w:pPr>
        <w:pStyle w:val="Ttulo1"/>
      </w:pPr>
      <w:bookmarkStart w:id="13" w:name="por-que-es-importante-considerar-la-cegu"/>
      <w:r>
        <w:lastRenderedPageBreak/>
        <w:t>POR QUÉ ES IMPORTANTE CONSIDERAR LA CEGUERA AL COLOR</w:t>
      </w:r>
    </w:p>
    <w:bookmarkEnd w:id="13"/>
    <w:p w:rsidR="00916A9F" w:rsidRDefault="005161E5">
      <w:r>
        <w:t>dichromat es una librería que incorpora funciones que cambian las distinciones de color azul-verde a aproximadamente los efectos de la</w:t>
      </w:r>
      <w:r>
        <w:t>s dos formas más comunes de ceguera a color: protanopia y deuteranopia.</w:t>
      </w:r>
    </w:p>
    <w:p w:rsidR="00916A9F" w:rsidRDefault="005161E5">
      <w:r>
        <w:t>Un ejemplo de heatmap.</w:t>
      </w:r>
    </w:p>
    <w:p w:rsidR="00916A9F" w:rsidRDefault="005161E5">
      <w:pPr>
        <w:pStyle w:val="SourceCode"/>
      </w:pPr>
      <w:r>
        <w:rPr>
          <w:rStyle w:val="KeywordTok"/>
        </w:rPr>
        <w:t>par</w:t>
      </w:r>
      <w:r>
        <w:rPr>
          <w:rStyle w:val="NormalTok"/>
        </w:rPr>
        <w:t>(</w:t>
      </w:r>
      <w:r>
        <w:rPr>
          <w:rStyle w:val="DataTypeTok"/>
        </w:rPr>
        <w:t>mfcol=</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w:t>
      </w:r>
      <w:r>
        <w:br/>
      </w:r>
      <w:r>
        <w:rPr>
          <w:rStyle w:val="NormalTok"/>
        </w:rPr>
        <w:t>N &lt;-</w:t>
      </w:r>
      <w:r>
        <w:rPr>
          <w:rStyle w:val="StringTok"/>
        </w:rPr>
        <w:t xml:space="preserve"> </w:t>
      </w:r>
      <w:r>
        <w:rPr>
          <w:rStyle w:val="DecValTok"/>
        </w:rPr>
        <w:t>20</w:t>
      </w:r>
      <w:r>
        <w:br/>
      </w:r>
      <w:r>
        <w:rPr>
          <w:rStyle w:val="KeywordTok"/>
        </w:rPr>
        <w:t>pie</w:t>
      </w:r>
      <w:r>
        <w:rPr>
          <w:rStyle w:val="NormalTok"/>
        </w:rPr>
        <w:t>(</w:t>
      </w:r>
      <w:r>
        <w:rPr>
          <w:rStyle w:val="KeywordTok"/>
        </w:rPr>
        <w:t>rep</w:t>
      </w:r>
      <w:r>
        <w:rPr>
          <w:rStyle w:val="NormalTok"/>
        </w:rPr>
        <w:t>(</w:t>
      </w:r>
      <w:r>
        <w:rPr>
          <w:rStyle w:val="DecValTok"/>
        </w:rPr>
        <w:t>1</w:t>
      </w:r>
      <w:r>
        <w:rPr>
          <w:rStyle w:val="NormalTok"/>
        </w:rPr>
        <w:t>, N),</w:t>
      </w:r>
      <w:r>
        <w:br/>
      </w:r>
      <w:r>
        <w:rPr>
          <w:rStyle w:val="NormalTok"/>
        </w:rPr>
        <w:t xml:space="preserve">    </w:t>
      </w:r>
      <w:r>
        <w:rPr>
          <w:rStyle w:val="DataTypeTok"/>
        </w:rPr>
        <w:t>col =</w:t>
      </w:r>
      <w:r>
        <w:rPr>
          <w:rStyle w:val="NormalTok"/>
        </w:rPr>
        <w:t xml:space="preserve"> </w:t>
      </w:r>
      <w:r>
        <w:rPr>
          <w:rStyle w:val="KeywordTok"/>
        </w:rPr>
        <w:t>heat.colors</w:t>
      </w:r>
      <w:r>
        <w:rPr>
          <w:rStyle w:val="NormalTok"/>
        </w:rPr>
        <w:t>(N))</w:t>
      </w:r>
    </w:p>
    <w:p w:rsidR="00916A9F" w:rsidRDefault="005161E5">
      <w:r>
        <w:rPr>
          <w:noProof/>
          <w:lang w:val="es-ES" w:eastAsia="es-ES"/>
        </w:rPr>
        <w:drawing>
          <wp:inline distT="0" distB="0" distL="0" distR="0" wp14:anchorId="28E31262" wp14:editId="2A4507C1">
            <wp:extent cx="4610100" cy="36957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taller_color_def_grupo_madrid_files/figure-docx/unnamed-chunk-25.png"/>
                    <pic:cNvPicPr>
                      <a:picLocks noChangeAspect="1" noChangeArrowheads="1"/>
                    </pic:cNvPicPr>
                  </pic:nvPicPr>
                  <pic:blipFill>
                    <a:blip r:embed="rId79"/>
                    <a:stretch>
                      <a:fillRect/>
                    </a:stretch>
                  </pic:blipFill>
                  <pic:spPr bwMode="auto">
                    <a:xfrm>
                      <a:off x="0" y="0"/>
                      <a:ext cx="4610100" cy="3695700"/>
                    </a:xfrm>
                    <a:prstGeom prst="rect">
                      <a:avLst/>
                    </a:prstGeom>
                    <a:noFill/>
                    <a:ln w="9525">
                      <a:noFill/>
                      <a:headEnd/>
                      <a:tailEnd/>
                    </a:ln>
                  </pic:spPr>
                </pic:pic>
              </a:graphicData>
            </a:graphic>
          </wp:inline>
        </w:drawing>
      </w:r>
    </w:p>
    <w:p w:rsidR="00916A9F" w:rsidRDefault="005161E5">
      <w:r>
        <w:t>Cómo lo vería una persona con deuteranopia:</w:t>
      </w:r>
    </w:p>
    <w:p w:rsidR="00916A9F" w:rsidRDefault="005161E5">
      <w:pPr>
        <w:pStyle w:val="SourceCode"/>
      </w:pPr>
      <w:r>
        <w:rPr>
          <w:rStyle w:val="KeywordTok"/>
        </w:rPr>
        <w:t>pie</w:t>
      </w:r>
      <w:r>
        <w:rPr>
          <w:rStyle w:val="NormalTok"/>
        </w:rPr>
        <w:t>(</w:t>
      </w:r>
      <w:r>
        <w:rPr>
          <w:rStyle w:val="KeywordTok"/>
        </w:rPr>
        <w:t>rep</w:t>
      </w:r>
      <w:r>
        <w:rPr>
          <w:rStyle w:val="NormalTok"/>
        </w:rPr>
        <w:t>(</w:t>
      </w:r>
      <w:r>
        <w:rPr>
          <w:rStyle w:val="DecValTok"/>
        </w:rPr>
        <w:t>1</w:t>
      </w:r>
      <w:r>
        <w:rPr>
          <w:rStyle w:val="NormalTok"/>
        </w:rPr>
        <w:t>, N),</w:t>
      </w:r>
      <w:r>
        <w:br/>
      </w:r>
      <w:r>
        <w:rPr>
          <w:rStyle w:val="NormalTok"/>
        </w:rPr>
        <w:t xml:space="preserve">    </w:t>
      </w:r>
      <w:r>
        <w:rPr>
          <w:rStyle w:val="DataTypeTok"/>
        </w:rPr>
        <w:t>col =</w:t>
      </w:r>
      <w:r>
        <w:rPr>
          <w:rStyle w:val="NormalTok"/>
        </w:rPr>
        <w:t xml:space="preserve"> </w:t>
      </w:r>
      <w:r>
        <w:rPr>
          <w:rStyle w:val="KeywordTok"/>
        </w:rPr>
        <w:t>dichromat</w:t>
      </w:r>
      <w:r>
        <w:rPr>
          <w:rStyle w:val="NormalTok"/>
        </w:rPr>
        <w:t>(</w:t>
      </w:r>
      <w:r>
        <w:rPr>
          <w:rStyle w:val="KeywordTok"/>
        </w:rPr>
        <w:t>heat.colors</w:t>
      </w:r>
      <w:r>
        <w:rPr>
          <w:rStyle w:val="NormalTok"/>
        </w:rPr>
        <w:t>(</w:t>
      </w:r>
      <w:r>
        <w:rPr>
          <w:rStyle w:val="NormalTok"/>
        </w:rPr>
        <w:t xml:space="preserve">N), </w:t>
      </w:r>
      <w:r>
        <w:rPr>
          <w:rStyle w:val="DataTypeTok"/>
        </w:rPr>
        <w:t>type =</w:t>
      </w:r>
      <w:r>
        <w:rPr>
          <w:rStyle w:val="NormalTok"/>
        </w:rPr>
        <w:t xml:space="preserve"> </w:t>
      </w:r>
      <w:r>
        <w:rPr>
          <w:rStyle w:val="StringTok"/>
        </w:rPr>
        <w:t>"deutan"</w:t>
      </w:r>
      <w:r>
        <w:rPr>
          <w:rStyle w:val="NormalTok"/>
        </w:rPr>
        <w:t>))</w:t>
      </w:r>
    </w:p>
    <w:p w:rsidR="00916A9F" w:rsidRDefault="005161E5">
      <w:r>
        <w:rPr>
          <w:noProof/>
          <w:lang w:val="es-ES" w:eastAsia="es-ES"/>
        </w:rPr>
        <w:lastRenderedPageBreak/>
        <w:drawing>
          <wp:inline distT="0" distB="0" distL="0" distR="0" wp14:anchorId="35473BE6" wp14:editId="08D1B6A8">
            <wp:extent cx="4610100" cy="36957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taller_color_def_grupo_madrid_files/figure-docx/unnamed-chunk-26.png"/>
                    <pic:cNvPicPr>
                      <a:picLocks noChangeAspect="1" noChangeArrowheads="1"/>
                    </pic:cNvPicPr>
                  </pic:nvPicPr>
                  <pic:blipFill>
                    <a:blip r:embed="rId80"/>
                    <a:stretch>
                      <a:fillRect/>
                    </a:stretch>
                  </pic:blipFill>
                  <pic:spPr bwMode="auto">
                    <a:xfrm>
                      <a:off x="0" y="0"/>
                      <a:ext cx="4610100" cy="3695700"/>
                    </a:xfrm>
                    <a:prstGeom prst="rect">
                      <a:avLst/>
                    </a:prstGeom>
                    <a:noFill/>
                    <a:ln w="9525">
                      <a:noFill/>
                      <a:headEnd/>
                      <a:tailEnd/>
                    </a:ln>
                  </pic:spPr>
                </pic:pic>
              </a:graphicData>
            </a:graphic>
          </wp:inline>
        </w:drawing>
      </w:r>
    </w:p>
    <w:p w:rsidR="00916A9F" w:rsidRDefault="005161E5">
      <w:r>
        <w:t>Y con protanopia</w:t>
      </w:r>
    </w:p>
    <w:p w:rsidR="00916A9F" w:rsidRDefault="005161E5">
      <w:pPr>
        <w:pStyle w:val="SourceCode"/>
      </w:pPr>
      <w:r>
        <w:rPr>
          <w:rStyle w:val="KeywordTok"/>
        </w:rPr>
        <w:t>pie</w:t>
      </w:r>
      <w:r>
        <w:rPr>
          <w:rStyle w:val="NormalTok"/>
        </w:rPr>
        <w:t>(</w:t>
      </w:r>
      <w:r>
        <w:rPr>
          <w:rStyle w:val="KeywordTok"/>
        </w:rPr>
        <w:t>rep</w:t>
      </w:r>
      <w:r>
        <w:rPr>
          <w:rStyle w:val="NormalTok"/>
        </w:rPr>
        <w:t>(</w:t>
      </w:r>
      <w:r>
        <w:rPr>
          <w:rStyle w:val="DecValTok"/>
        </w:rPr>
        <w:t>1</w:t>
      </w:r>
      <w:r>
        <w:rPr>
          <w:rStyle w:val="NormalTok"/>
        </w:rPr>
        <w:t>, N),</w:t>
      </w:r>
      <w:r>
        <w:br/>
      </w:r>
      <w:r>
        <w:rPr>
          <w:rStyle w:val="NormalTok"/>
        </w:rPr>
        <w:t xml:space="preserve">    </w:t>
      </w:r>
      <w:r>
        <w:rPr>
          <w:rStyle w:val="DataTypeTok"/>
        </w:rPr>
        <w:t>col =</w:t>
      </w:r>
      <w:r>
        <w:rPr>
          <w:rStyle w:val="NormalTok"/>
        </w:rPr>
        <w:t xml:space="preserve"> </w:t>
      </w:r>
      <w:r>
        <w:rPr>
          <w:rStyle w:val="KeywordTok"/>
        </w:rPr>
        <w:t>dichromat</w:t>
      </w:r>
      <w:r>
        <w:rPr>
          <w:rStyle w:val="NormalTok"/>
        </w:rPr>
        <w:t>(</w:t>
      </w:r>
      <w:r>
        <w:rPr>
          <w:rStyle w:val="KeywordTok"/>
        </w:rPr>
        <w:t>heat.colors</w:t>
      </w:r>
      <w:r>
        <w:rPr>
          <w:rStyle w:val="NormalTok"/>
        </w:rPr>
        <w:t xml:space="preserve">(N), </w:t>
      </w:r>
      <w:r>
        <w:rPr>
          <w:rStyle w:val="DataTypeTok"/>
        </w:rPr>
        <w:t>type =</w:t>
      </w:r>
      <w:r>
        <w:rPr>
          <w:rStyle w:val="NormalTok"/>
        </w:rPr>
        <w:t xml:space="preserve"> </w:t>
      </w:r>
      <w:r>
        <w:rPr>
          <w:rStyle w:val="StringTok"/>
        </w:rPr>
        <w:t>"tritan"</w:t>
      </w:r>
      <w:r>
        <w:rPr>
          <w:rStyle w:val="NormalTok"/>
        </w:rPr>
        <w:t>))</w:t>
      </w:r>
    </w:p>
    <w:p w:rsidR="00916A9F" w:rsidRDefault="005161E5">
      <w:r>
        <w:rPr>
          <w:noProof/>
          <w:lang w:val="es-ES" w:eastAsia="es-ES"/>
        </w:rPr>
        <w:lastRenderedPageBreak/>
        <w:drawing>
          <wp:inline distT="0" distB="0" distL="0" distR="0" wp14:anchorId="7059052C" wp14:editId="22286764">
            <wp:extent cx="4610100" cy="36957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taller_color_def_grupo_madrid_files/figure-docx/unnamed-chunk-27.png"/>
                    <pic:cNvPicPr>
                      <a:picLocks noChangeAspect="1" noChangeArrowheads="1"/>
                    </pic:cNvPicPr>
                  </pic:nvPicPr>
                  <pic:blipFill>
                    <a:blip r:embed="rId81"/>
                    <a:stretch>
                      <a:fillRect/>
                    </a:stretch>
                  </pic:blipFill>
                  <pic:spPr bwMode="auto">
                    <a:xfrm>
                      <a:off x="0" y="0"/>
                      <a:ext cx="4610100" cy="3695700"/>
                    </a:xfrm>
                    <a:prstGeom prst="rect">
                      <a:avLst/>
                    </a:prstGeom>
                    <a:noFill/>
                    <a:ln w="9525">
                      <a:noFill/>
                      <a:headEnd/>
                      <a:tailEnd/>
                    </a:ln>
                  </pic:spPr>
                </pic:pic>
              </a:graphicData>
            </a:graphic>
          </wp:inline>
        </w:drawing>
      </w:r>
    </w:p>
    <w:p w:rsidR="00916A9F" w:rsidRDefault="005161E5">
      <w:r>
        <w:t>Veamos la simulación de nuestro último mapa para una persona con deuteranopia (y aprovechamos para variar el color de las líneas de separación):</w:t>
      </w:r>
    </w:p>
    <w:p w:rsidR="00916A9F" w:rsidRDefault="005161E5">
      <w:pPr>
        <w:pStyle w:val="SourceCode"/>
      </w:pPr>
      <w:r>
        <w:rPr>
          <w:rStyle w:val="NormalTok"/>
        </w:rPr>
        <w:t>cols &lt;-</w:t>
      </w:r>
      <w:r>
        <w:rPr>
          <w:rStyle w:val="StringTok"/>
        </w:rPr>
        <w:t xml:space="preserve"> </w:t>
      </w:r>
      <w:r>
        <w:rPr>
          <w:rStyle w:val="KeywordTok"/>
        </w:rPr>
        <w:t>brewer.pal</w:t>
      </w:r>
      <w:r>
        <w:rPr>
          <w:rStyle w:val="NormalTok"/>
        </w:rPr>
        <w:t>(</w:t>
      </w:r>
      <w:r>
        <w:rPr>
          <w:rStyle w:val="DecValTok"/>
        </w:rPr>
        <w:t>8</w:t>
      </w:r>
      <w:r>
        <w:rPr>
          <w:rStyle w:val="NormalTok"/>
        </w:rPr>
        <w:t>,</w:t>
      </w:r>
      <w:r>
        <w:rPr>
          <w:rStyle w:val="StringTok"/>
        </w:rPr>
        <w:t>"PiYG"</w:t>
      </w:r>
      <w:r>
        <w:rPr>
          <w:rStyle w:val="NormalTok"/>
        </w:rPr>
        <w:t>)</w:t>
      </w:r>
      <w:r>
        <w:br/>
      </w:r>
      <w:r>
        <w:br/>
      </w:r>
      <w:r>
        <w:br/>
      </w:r>
      <w:r>
        <w:br/>
      </w:r>
      <w:r>
        <w:rPr>
          <w:rStyle w:val="KeywordTok"/>
        </w:rPr>
        <w:t>ggplot</w:t>
      </w:r>
      <w:r>
        <w:rPr>
          <w:rStyle w:val="NormalTok"/>
        </w:rPr>
        <w:t>(tasa.paro.and.provincial) +</w:t>
      </w:r>
      <w:r>
        <w:rPr>
          <w:rStyle w:val="StringTok"/>
        </w:rPr>
        <w:t xml:space="preserve"> </w:t>
      </w:r>
      <w:r>
        <w:br/>
      </w:r>
      <w:r>
        <w:rPr>
          <w:rStyle w:val="StringTok"/>
        </w:rPr>
        <w:t xml:space="preserve">  </w:t>
      </w:r>
      <w:r>
        <w:rPr>
          <w:rStyle w:val="KeywordTok"/>
        </w:rPr>
        <w:t>geom_map</w:t>
      </w:r>
      <w:r>
        <w:rPr>
          <w:rStyle w:val="NormalTok"/>
        </w:rPr>
        <w:t>(</w:t>
      </w:r>
      <w:r>
        <w:rPr>
          <w:rStyle w:val="KeywordTok"/>
        </w:rPr>
        <w:t>aes</w:t>
      </w:r>
      <w:r>
        <w:rPr>
          <w:rStyle w:val="NormalTok"/>
        </w:rPr>
        <w:t>(</w:t>
      </w:r>
      <w:r>
        <w:rPr>
          <w:rStyle w:val="DataTypeTok"/>
        </w:rPr>
        <w:t>map_id =</w:t>
      </w:r>
      <w:r>
        <w:rPr>
          <w:rStyle w:val="NormalTok"/>
        </w:rPr>
        <w:t xml:space="preserve"> cod_prov, </w:t>
      </w:r>
      <w:r>
        <w:rPr>
          <w:rStyle w:val="DataTypeTok"/>
        </w:rPr>
        <w:t>fill =</w:t>
      </w:r>
      <w:r>
        <w:rPr>
          <w:rStyle w:val="NormalTok"/>
        </w:rPr>
        <w:t xml:space="preserve"> intervalosfinos), </w:t>
      </w:r>
      <w:r>
        <w:br/>
      </w:r>
      <w:r>
        <w:rPr>
          <w:rStyle w:val="NormalTok"/>
        </w:rPr>
        <w:t xml:space="preserve">    </w:t>
      </w:r>
      <w:r>
        <w:rPr>
          <w:rStyle w:val="DataTypeTok"/>
        </w:rPr>
        <w:t>map =</w:t>
      </w:r>
      <w:r>
        <w:rPr>
          <w:rStyle w:val="NormalTok"/>
        </w:rPr>
        <w:t xml:space="preserve"> and.ggmap, </w:t>
      </w:r>
      <w:r>
        <w:rPr>
          <w:rStyle w:val="DataTypeTok"/>
        </w:rPr>
        <w:t>colour =</w:t>
      </w:r>
      <w:r>
        <w:rPr>
          <w:rStyle w:val="NormalTok"/>
        </w:rPr>
        <w:t xml:space="preserve"> </w:t>
      </w:r>
      <w:r>
        <w:rPr>
          <w:rStyle w:val="StringTok"/>
        </w:rPr>
        <w:t>"yellow"</w:t>
      </w:r>
      <w:r>
        <w:rPr>
          <w:rStyle w:val="NormalTok"/>
        </w:rPr>
        <w:t>) +</w:t>
      </w:r>
      <w:r>
        <w:rPr>
          <w:rStyle w:val="StringTok"/>
        </w:rPr>
        <w:t xml:space="preserve"> </w:t>
      </w:r>
      <w:r>
        <w:br/>
      </w:r>
      <w:r>
        <w:rPr>
          <w:rStyle w:val="StringTok"/>
        </w:rPr>
        <w:t xml:space="preserve">  </w:t>
      </w:r>
      <w:r>
        <w:rPr>
          <w:rStyle w:val="KeywordTok"/>
        </w:rPr>
        <w:t>expand_limits</w:t>
      </w:r>
      <w:r>
        <w:rPr>
          <w:rStyle w:val="NormalTok"/>
        </w:rPr>
        <w:t>(</w:t>
      </w:r>
      <w:r>
        <w:rPr>
          <w:rStyle w:val="DataTypeTok"/>
        </w:rPr>
        <w:t>x =</w:t>
      </w:r>
      <w:r>
        <w:rPr>
          <w:rStyle w:val="NormalTok"/>
        </w:rPr>
        <w:t xml:space="preserve"> and.ggmap$long, </w:t>
      </w:r>
      <w:r>
        <w:rPr>
          <w:rStyle w:val="DataTypeTok"/>
        </w:rPr>
        <w:t>y =</w:t>
      </w:r>
      <w:r>
        <w:rPr>
          <w:rStyle w:val="NormalTok"/>
        </w:rPr>
        <w:t xml:space="preserve"> and.ggmap$lat) +</w:t>
      </w:r>
      <w:r>
        <w:rPr>
          <w:rStyle w:val="StringTok"/>
        </w:rPr>
        <w:t xml:space="preserve"> </w:t>
      </w:r>
      <w:r>
        <w:br/>
      </w:r>
      <w:r>
        <w:rPr>
          <w:rStyle w:val="StringTok"/>
        </w:rPr>
        <w:t xml:space="preserve">  </w:t>
      </w:r>
      <w:r>
        <w:rPr>
          <w:rStyle w:val="KeywordTok"/>
        </w:rPr>
        <w:t>facet_grid</w:t>
      </w:r>
      <w:r>
        <w:rPr>
          <w:rStyle w:val="NormalTok"/>
        </w:rPr>
        <w:t>(gedad ~</w:t>
      </w:r>
      <w:r>
        <w:rPr>
          <w:rStyle w:val="StringTok"/>
        </w:rPr>
        <w:t xml:space="preserve"> </w:t>
      </w:r>
      <w:r>
        <w:rPr>
          <w:rStyle w:val="NormalTok"/>
        </w:rPr>
        <w:t>nform</w:t>
      </w:r>
      <w:r>
        <w:rPr>
          <w:rStyle w:val="NormalTok"/>
        </w:rPr>
        <w:t>a3) +</w:t>
      </w:r>
      <w:r>
        <w:rPr>
          <w:rStyle w:val="StringTok"/>
        </w:rPr>
        <w:t xml:space="preserve"> </w:t>
      </w:r>
      <w:r>
        <w:br/>
      </w:r>
      <w:r>
        <w:rPr>
          <w:rStyle w:val="StringTok"/>
        </w:rPr>
        <w:t xml:space="preserve">  </w:t>
      </w:r>
      <w:r>
        <w:rPr>
          <w:rStyle w:val="KeywordTok"/>
        </w:rPr>
        <w:t>scale_fill_manual</w:t>
      </w:r>
      <w:r>
        <w:rPr>
          <w:rStyle w:val="NormalTok"/>
        </w:rPr>
        <w:t>(</w:t>
      </w:r>
      <w:r>
        <w:rPr>
          <w:rStyle w:val="DataTypeTok"/>
        </w:rPr>
        <w:t>values =</w:t>
      </w:r>
      <w:r>
        <w:rPr>
          <w:rStyle w:val="NormalTok"/>
        </w:rPr>
        <w:t xml:space="preserve"> </w:t>
      </w:r>
      <w:r>
        <w:rPr>
          <w:rStyle w:val="KeywordTok"/>
        </w:rPr>
        <w:t>dichromat</w:t>
      </w:r>
      <w:r>
        <w:rPr>
          <w:rStyle w:val="NormalTok"/>
        </w:rPr>
        <w:t>(</w:t>
      </w:r>
      <w:r>
        <w:rPr>
          <w:rStyle w:val="KeywordTok"/>
        </w:rPr>
        <w:t>rev</w:t>
      </w:r>
      <w:r>
        <w:rPr>
          <w:rStyle w:val="NormalTok"/>
        </w:rPr>
        <w:t xml:space="preserve">(cols), </w:t>
      </w:r>
      <w:r>
        <w:rPr>
          <w:rStyle w:val="DataTypeTok"/>
        </w:rPr>
        <w:t>type =</w:t>
      </w:r>
      <w:r>
        <w:rPr>
          <w:rStyle w:val="NormalTok"/>
        </w:rPr>
        <w:t xml:space="preserve"> </w:t>
      </w:r>
      <w:r>
        <w:rPr>
          <w:rStyle w:val="StringTok"/>
        </w:rPr>
        <w:t>"deutan"</w:t>
      </w:r>
      <w:r>
        <w:rPr>
          <w:rStyle w:val="NormalTok"/>
        </w:rPr>
        <w:t xml:space="preserve">),  </w:t>
      </w:r>
      <w:r>
        <w:br/>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"&lt;10"</w:t>
      </w:r>
      <w:r>
        <w:rPr>
          <w:rStyle w:val="NormalTok"/>
        </w:rPr>
        <w:t xml:space="preserve">, </w:t>
      </w:r>
      <w:r>
        <w:br/>
      </w:r>
      <w:r>
        <w:rPr>
          <w:rStyle w:val="NormalTok"/>
        </w:rPr>
        <w:t xml:space="preserve">                               </w:t>
      </w:r>
      <w:r>
        <w:rPr>
          <w:rStyle w:val="StringTok"/>
        </w:rPr>
        <w:t>"10-20"</w:t>
      </w:r>
      <w:r>
        <w:rPr>
          <w:rStyle w:val="NormalTok"/>
        </w:rPr>
        <w:t xml:space="preserve">, </w:t>
      </w:r>
      <w:r>
        <w:br/>
      </w:r>
      <w:r>
        <w:rPr>
          <w:rStyle w:val="NormalTok"/>
        </w:rPr>
        <w:t xml:space="preserve">                               </w:t>
      </w:r>
      <w:r>
        <w:rPr>
          <w:rStyle w:val="StringTok"/>
        </w:rPr>
        <w:t>"20-30"</w:t>
      </w:r>
      <w:r>
        <w:rPr>
          <w:rStyle w:val="NormalTok"/>
        </w:rPr>
        <w:t xml:space="preserve">, </w:t>
      </w:r>
      <w:r>
        <w:br/>
      </w:r>
      <w:r>
        <w:rPr>
          <w:rStyle w:val="NormalTok"/>
        </w:rPr>
        <w:t xml:space="preserve">                               </w:t>
      </w:r>
      <w:r>
        <w:rPr>
          <w:rStyle w:val="StringTok"/>
        </w:rPr>
        <w:t>"30-40"</w:t>
      </w:r>
      <w:r>
        <w:rPr>
          <w:rStyle w:val="NormalTok"/>
        </w:rPr>
        <w:t>,</w:t>
      </w:r>
      <w:r>
        <w:br/>
      </w:r>
      <w:r>
        <w:rPr>
          <w:rStyle w:val="NormalTok"/>
        </w:rPr>
        <w:t xml:space="preserve">                  </w:t>
      </w:r>
      <w:r>
        <w:rPr>
          <w:rStyle w:val="NormalTok"/>
        </w:rPr>
        <w:t xml:space="preserve">             </w:t>
      </w:r>
      <w:r>
        <w:rPr>
          <w:rStyle w:val="StringTok"/>
        </w:rPr>
        <w:t>"40-50"</w:t>
      </w:r>
      <w:r>
        <w:rPr>
          <w:rStyle w:val="NormalTok"/>
        </w:rPr>
        <w:t>,</w:t>
      </w:r>
      <w:r>
        <w:br/>
      </w:r>
      <w:r>
        <w:rPr>
          <w:rStyle w:val="NormalTok"/>
        </w:rPr>
        <w:lastRenderedPageBreak/>
        <w:t xml:space="preserve">                               </w:t>
      </w:r>
      <w:r>
        <w:rPr>
          <w:rStyle w:val="StringTok"/>
        </w:rPr>
        <w:t>"50-60"</w:t>
      </w:r>
      <w:r>
        <w:rPr>
          <w:rStyle w:val="NormalTok"/>
        </w:rPr>
        <w:t>,</w:t>
      </w:r>
      <w:r>
        <w:br/>
      </w:r>
      <w:r>
        <w:rPr>
          <w:rStyle w:val="NormalTok"/>
        </w:rPr>
        <w:t xml:space="preserve">                               </w:t>
      </w:r>
      <w:r>
        <w:rPr>
          <w:rStyle w:val="StringTok"/>
        </w:rPr>
        <w:t>"60-70"</w:t>
      </w:r>
      <w:r>
        <w:rPr>
          <w:rStyle w:val="NormalTok"/>
        </w:rPr>
        <w:t>,</w:t>
      </w:r>
      <w:r>
        <w:br/>
      </w:r>
      <w:r>
        <w:rPr>
          <w:rStyle w:val="NormalTok"/>
        </w:rPr>
        <w:t xml:space="preserve">                               </w:t>
      </w:r>
      <w:r>
        <w:rPr>
          <w:rStyle w:val="StringTok"/>
        </w:rPr>
        <w:t>"70-80"</w:t>
      </w:r>
      <w:r>
        <w:rPr>
          <w:rStyle w:val="NormalTok"/>
        </w:rPr>
        <w:t>)) +</w:t>
      </w:r>
      <w:r>
        <w:rPr>
          <w:rStyle w:val="StringTok"/>
        </w:rPr>
        <w:t xml:space="preserve"> </w:t>
      </w:r>
      <w:r>
        <w:br/>
      </w:r>
      <w:r>
        <w:rPr>
          <w:rStyle w:val="StringTok"/>
        </w:rPr>
        <w:t xml:space="preserve">  </w:t>
      </w:r>
      <w:r>
        <w:rPr>
          <w:rStyle w:val="KeywordTok"/>
        </w:rPr>
        <w:t>scale_x_continuous</w:t>
      </w:r>
      <w:r>
        <w:rPr>
          <w:rStyle w:val="NormalTok"/>
        </w:rPr>
        <w:t>(</w:t>
      </w:r>
      <w:r>
        <w:rPr>
          <w:rStyle w:val="DataTypeTok"/>
        </w:rPr>
        <w:t>breaks =</w:t>
      </w:r>
      <w:r>
        <w:rPr>
          <w:rStyle w:val="NormalTok"/>
        </w:rPr>
        <w:t xml:space="preserve"> </w:t>
      </w:r>
      <w:r>
        <w:rPr>
          <w:rStyle w:val="OtherTok"/>
        </w:rPr>
        <w:t>NULL</w:t>
      </w:r>
      <w:r>
        <w:rPr>
          <w:rStyle w:val="NormalTok"/>
        </w:rPr>
        <w:t>) +</w:t>
      </w:r>
      <w:r>
        <w:rPr>
          <w:rStyle w:val="StringTok"/>
        </w:rPr>
        <w:t xml:space="preserve"> </w:t>
      </w:r>
      <w:r>
        <w:br/>
      </w:r>
      <w:r>
        <w:rPr>
          <w:rStyle w:val="StringTok"/>
        </w:rPr>
        <w:t xml:space="preserve">  </w:t>
      </w:r>
      <w:r>
        <w:rPr>
          <w:rStyle w:val="KeywordTok"/>
        </w:rPr>
        <w:t>scale_y_continuous</w:t>
      </w:r>
      <w:r>
        <w:rPr>
          <w:rStyle w:val="NormalTok"/>
        </w:rPr>
        <w:t>(</w:t>
      </w:r>
      <w:r>
        <w:rPr>
          <w:rStyle w:val="DataTypeTok"/>
        </w:rPr>
        <w:t>breaks =</w:t>
      </w:r>
      <w:r>
        <w:rPr>
          <w:rStyle w:val="NormalTok"/>
        </w:rPr>
        <w:t xml:space="preserve"> </w:t>
      </w:r>
      <w:r>
        <w:rPr>
          <w:rStyle w:val="OtherTok"/>
        </w:rPr>
        <w:t>NULL</w:t>
      </w:r>
      <w:r>
        <w:rPr>
          <w:rStyle w:val="NormalTok"/>
        </w:rPr>
        <w:t>) +</w:t>
      </w:r>
      <w:r>
        <w:rPr>
          <w:rStyle w:val="StringTok"/>
        </w:rPr>
        <w:t xml:space="preserve"> </w:t>
      </w:r>
      <w:r>
        <w:br/>
      </w:r>
      <w:r>
        <w:rPr>
          <w:rStyle w:val="StringTok"/>
        </w:rPr>
        <w:t xml:space="preserve">  </w:t>
      </w:r>
      <w:r>
        <w:rPr>
          <w:rStyle w:val="KeywordTok"/>
        </w:rPr>
        <w:t>theme</w:t>
      </w:r>
      <w:r>
        <w:rPr>
          <w:rStyle w:val="NormalTok"/>
        </w:rPr>
        <w:t>(</w:t>
      </w:r>
      <w:r>
        <w:rPr>
          <w:rStyle w:val="DataTypeTok"/>
        </w:rPr>
        <w:t>axis.text.y =</w:t>
      </w:r>
      <w:r>
        <w:rPr>
          <w:rStyle w:val="NormalTok"/>
        </w:rPr>
        <w:t xml:space="preserve"> </w:t>
      </w:r>
      <w:r>
        <w:rPr>
          <w:rStyle w:val="KeywordTok"/>
        </w:rPr>
        <w:t>element_bl</w:t>
      </w:r>
      <w:r>
        <w:rPr>
          <w:rStyle w:val="KeywordTok"/>
        </w:rPr>
        <w:t>ank</w:t>
      </w:r>
      <w:r>
        <w:rPr>
          <w:rStyle w:val="NormalTok"/>
        </w:rPr>
        <w:t xml:space="preserve">(), </w:t>
      </w:r>
      <w:r>
        <w:br/>
      </w:r>
      <w:r>
        <w:rPr>
          <w:rStyle w:val="NormalTok"/>
        </w:rPr>
        <w:t xml:space="preserve">        </w:t>
      </w:r>
      <w:r>
        <w:rPr>
          <w:rStyle w:val="DataTypeTok"/>
        </w:rPr>
        <w:t>axis.text.x =</w:t>
      </w:r>
      <w:r>
        <w:rPr>
          <w:rStyle w:val="NormalTok"/>
        </w:rPr>
        <w:t xml:space="preserve"> </w:t>
      </w:r>
      <w:r>
        <w:rPr>
          <w:rStyle w:val="KeywordTok"/>
        </w:rPr>
        <w:t>element_blank</w:t>
      </w:r>
      <w:r>
        <w:rPr>
          <w:rStyle w:val="NormalTok"/>
        </w:rPr>
        <w:t xml:space="preserve">(), </w:t>
      </w:r>
      <w:r>
        <w:br/>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face =</w:t>
      </w:r>
      <w:r>
        <w:rPr>
          <w:rStyle w:val="NormalTok"/>
        </w:rPr>
        <w:t xml:space="preserve"> </w:t>
      </w:r>
      <w:r>
        <w:rPr>
          <w:rStyle w:val="StringTok"/>
        </w:rPr>
        <w:t>"bold"</w:t>
      </w:r>
      <w:r>
        <w:rPr>
          <w:rStyle w:val="NormalTok"/>
        </w:rPr>
        <w:t xml:space="preserve">, </w:t>
      </w:r>
      <w:r>
        <w:br/>
      </w:r>
      <w:r>
        <w:rPr>
          <w:rStyle w:val="NormalTok"/>
        </w:rPr>
        <w:t xml:space="preserve">        </w:t>
      </w:r>
      <w:r>
        <w:rPr>
          <w:rStyle w:val="DataTypeTok"/>
        </w:rPr>
        <w:t>size =</w:t>
      </w:r>
      <w:r>
        <w:rPr>
          <w:rStyle w:val="NormalTok"/>
        </w:rPr>
        <w:t xml:space="preserve"> </w:t>
      </w:r>
      <w:r>
        <w:rPr>
          <w:rStyle w:val="KeywordTok"/>
        </w:rPr>
        <w:t>rel</w:t>
      </w:r>
      <w:r>
        <w:rPr>
          <w:rStyle w:val="NormalTok"/>
        </w:rPr>
        <w:t>(</w:t>
      </w:r>
      <w:r>
        <w:rPr>
          <w:rStyle w:val="FloatTok"/>
        </w:rPr>
        <w:t>1.4</w:t>
      </w:r>
      <w:r>
        <w:rPr>
          <w:rStyle w:val="NormalTok"/>
        </w:rPr>
        <w:t xml:space="preserve">)), </w:t>
      </w:r>
      <w:r>
        <w:br/>
      </w:r>
      <w:r>
        <w:rPr>
          <w:rStyle w:val="NormalTok"/>
        </w:rPr>
        <w:t xml:space="preserve">        </w:t>
      </w:r>
      <w:r>
        <w:rPr>
          <w:rStyle w:val="DataTypeTok"/>
        </w:rPr>
        <w:t>legend.text =</w:t>
      </w:r>
      <w:r>
        <w:rPr>
          <w:rStyle w:val="NormalTok"/>
        </w:rPr>
        <w:t xml:space="preserve"> </w:t>
      </w:r>
      <w:r>
        <w:rPr>
          <w:rStyle w:val="KeywordTok"/>
        </w:rPr>
        <w:t>element_text</w:t>
      </w:r>
      <w:r>
        <w:rPr>
          <w:rStyle w:val="NormalTok"/>
        </w:rPr>
        <w:t>(</w:t>
      </w:r>
      <w:r>
        <w:rPr>
          <w:rStyle w:val="DataTypeTok"/>
        </w:rPr>
        <w:t>size =</w:t>
      </w:r>
      <w:r>
        <w:rPr>
          <w:rStyle w:val="NormalTok"/>
        </w:rPr>
        <w:t xml:space="preserve"> </w:t>
      </w:r>
      <w:r>
        <w:rPr>
          <w:rStyle w:val="KeywordTok"/>
        </w:rPr>
        <w:t>rel</w:t>
      </w:r>
      <w:r>
        <w:rPr>
          <w:rStyle w:val="NormalTok"/>
        </w:rPr>
        <w:t>(</w:t>
      </w:r>
      <w:r>
        <w:rPr>
          <w:rStyle w:val="FloatTok"/>
        </w:rPr>
        <w:t>1.1</w:t>
      </w:r>
      <w:r>
        <w:rPr>
          <w:rStyle w:val="NormalTok"/>
        </w:rPr>
        <w:t xml:space="preserve">)), </w:t>
      </w:r>
      <w:r>
        <w:br/>
      </w:r>
      <w:r>
        <w:rPr>
          <w:rStyle w:val="NormalTok"/>
        </w:rPr>
        <w:t xml:space="preserve">        </w:t>
      </w:r>
      <w:r>
        <w:rPr>
          <w:rStyle w:val="DataTypeTok"/>
        </w:rPr>
        <w:t>strip.text =</w:t>
      </w:r>
      <w:r>
        <w:rPr>
          <w:rStyle w:val="NormalTok"/>
        </w:rPr>
        <w:t xml:space="preserve"> </w:t>
      </w:r>
      <w:r>
        <w:rPr>
          <w:rStyle w:val="KeywordTok"/>
        </w:rPr>
        <w:t>element_text</w:t>
      </w:r>
      <w:r>
        <w:rPr>
          <w:rStyle w:val="NormalTok"/>
        </w:rPr>
        <w:t>(</w:t>
      </w:r>
      <w:r>
        <w:rPr>
          <w:rStyle w:val="DataTypeTok"/>
        </w:rPr>
        <w:t>face =</w:t>
      </w:r>
      <w:r>
        <w:rPr>
          <w:rStyle w:val="NormalTok"/>
        </w:rPr>
        <w:t xml:space="preserve"> </w:t>
      </w:r>
      <w:r>
        <w:rPr>
          <w:rStyle w:val="StringTok"/>
        </w:rPr>
        <w:t>"bold"</w:t>
      </w:r>
      <w:r>
        <w:rPr>
          <w:rStyle w:val="NormalTok"/>
        </w:rPr>
        <w:t xml:space="preserve">, </w:t>
      </w:r>
      <w:r>
        <w:br/>
      </w:r>
      <w:r>
        <w:rPr>
          <w:rStyle w:val="NormalTok"/>
        </w:rPr>
        <w:t xml:space="preserve">        </w:t>
      </w:r>
      <w:r>
        <w:rPr>
          <w:rStyle w:val="DataTypeTok"/>
        </w:rPr>
        <w:t>size =</w:t>
      </w:r>
      <w:r>
        <w:rPr>
          <w:rStyle w:val="NormalTok"/>
        </w:rPr>
        <w:t xml:space="preserve"> </w:t>
      </w:r>
      <w:r>
        <w:rPr>
          <w:rStyle w:val="KeywordTok"/>
        </w:rPr>
        <w:t>rel</w:t>
      </w:r>
      <w:r>
        <w:rPr>
          <w:rStyle w:val="NormalTok"/>
        </w:rPr>
        <w:t>(</w:t>
      </w:r>
      <w:r>
        <w:rPr>
          <w:rStyle w:val="FloatTok"/>
        </w:rPr>
        <w:t>1.1</w:t>
      </w:r>
      <w:r>
        <w:rPr>
          <w:rStyle w:val="NormalTok"/>
        </w:rPr>
        <w:t>))) +</w:t>
      </w:r>
      <w:r>
        <w:rPr>
          <w:rStyle w:val="StringTok"/>
        </w:rPr>
        <w:t xml:space="preserve"> </w:t>
      </w:r>
      <w:r>
        <w:br/>
      </w:r>
      <w:r>
        <w:rPr>
          <w:rStyle w:val="StringTok"/>
        </w:rPr>
        <w:t xml:space="preserve">  </w:t>
      </w:r>
      <w:r>
        <w:rPr>
          <w:rStyle w:val="KeywordTok"/>
        </w:rPr>
        <w:t>labs</w:t>
      </w:r>
      <w:r>
        <w:rPr>
          <w:rStyle w:val="NormalTok"/>
        </w:rPr>
        <w:t>(</w:t>
      </w:r>
      <w:r>
        <w:rPr>
          <w:rStyle w:val="KeywordTok"/>
        </w:rPr>
        <w:t>list</w:t>
      </w:r>
      <w:r>
        <w:rPr>
          <w:rStyle w:val="NormalTok"/>
        </w:rPr>
        <w:t>(</w:t>
      </w:r>
      <w:r>
        <w:rPr>
          <w:rStyle w:val="DataTypeTok"/>
        </w:rPr>
        <w:t>x =</w:t>
      </w:r>
      <w:r>
        <w:rPr>
          <w:rStyle w:val="NormalTok"/>
        </w:rPr>
        <w:t xml:space="preserve"> </w:t>
      </w:r>
      <w:r>
        <w:rPr>
          <w:rStyle w:val="StringTok"/>
        </w:rPr>
        <w:t>""</w:t>
      </w:r>
      <w:r>
        <w:rPr>
          <w:rStyle w:val="NormalTok"/>
        </w:rPr>
        <w:t xml:space="preserve">, </w:t>
      </w:r>
      <w:r>
        <w:rPr>
          <w:rStyle w:val="DataTypeTok"/>
        </w:rPr>
        <w:t>y =</w:t>
      </w:r>
      <w:r>
        <w:rPr>
          <w:rStyle w:val="NormalTok"/>
        </w:rPr>
        <w:t xml:space="preserve"> </w:t>
      </w:r>
      <w:r>
        <w:rPr>
          <w:rStyle w:val="StringTok"/>
        </w:rPr>
        <w:t>""</w:t>
      </w:r>
      <w:r>
        <w:rPr>
          <w:rStyle w:val="NormalTok"/>
        </w:rPr>
        <w:t xml:space="preserve">, </w:t>
      </w:r>
      <w:r>
        <w:rPr>
          <w:rStyle w:val="DataTypeTok"/>
        </w:rPr>
        <w:t>fill =</w:t>
      </w:r>
      <w:r>
        <w:rPr>
          <w:rStyle w:val="NormalTok"/>
        </w:rPr>
        <w:t xml:space="preserve"> </w:t>
      </w:r>
      <w:r>
        <w:rPr>
          <w:rStyle w:val="StringTok"/>
        </w:rPr>
        <w:t>""</w:t>
      </w:r>
      <w:r>
        <w:rPr>
          <w:rStyle w:val="NormalTok"/>
        </w:rPr>
        <w:t>)) +</w:t>
      </w:r>
      <w:r>
        <w:rPr>
          <w:rStyle w:val="StringTok"/>
        </w:rPr>
        <w:t xml:space="preserve"> </w:t>
      </w:r>
      <w:r>
        <w:br/>
      </w:r>
      <w:r>
        <w:rPr>
          <w:rStyle w:val="StringTok"/>
        </w:rPr>
        <w:t xml:space="preserve">  </w:t>
      </w:r>
      <w:r>
        <w:rPr>
          <w:rStyle w:val="KeywordTok"/>
        </w:rPr>
        <w:t>ggtitle</w:t>
      </w:r>
      <w:r>
        <w:rPr>
          <w:rStyle w:val="NormalTok"/>
        </w:rPr>
        <w:t>(</w:t>
      </w:r>
      <w:r>
        <w:rPr>
          <w:rStyle w:val="StringTok"/>
        </w:rPr>
        <w:t>"Tasa de paro</w:t>
      </w:r>
      <w:r>
        <w:rPr>
          <w:rStyle w:val="CharTok"/>
        </w:rPr>
        <w:t>\n</w:t>
      </w:r>
      <w:r>
        <w:rPr>
          <w:rStyle w:val="StringTok"/>
        </w:rPr>
        <w:t>por edad y estudios"</w:t>
      </w:r>
      <w:r>
        <w:rPr>
          <w:rStyle w:val="NormalTok"/>
        </w:rPr>
        <w:t>)</w:t>
      </w:r>
    </w:p>
    <w:p w:rsidR="00916A9F" w:rsidRDefault="005161E5">
      <w:r>
        <w:rPr>
          <w:noProof/>
          <w:lang w:val="es-ES" w:eastAsia="es-ES"/>
        </w:rPr>
        <w:lastRenderedPageBreak/>
        <w:drawing>
          <wp:inline distT="0" distB="0" distL="0" distR="0" wp14:anchorId="03132B4B" wp14:editId="1170860F">
            <wp:extent cx="9232900" cy="64643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taller_color_def_grupo_madrid_files/figure-docx/unnamed-chunk-28.png"/>
                    <pic:cNvPicPr>
                      <a:picLocks noChangeAspect="1" noChangeArrowheads="1"/>
                    </pic:cNvPicPr>
                  </pic:nvPicPr>
                  <pic:blipFill>
                    <a:blip r:embed="rId82"/>
                    <a:stretch>
                      <a:fillRect/>
                    </a:stretch>
                  </pic:blipFill>
                  <pic:spPr bwMode="auto">
                    <a:xfrm>
                      <a:off x="0" y="0"/>
                      <a:ext cx="9232900" cy="6464300"/>
                    </a:xfrm>
                    <a:prstGeom prst="rect">
                      <a:avLst/>
                    </a:prstGeom>
                    <a:noFill/>
                    <a:ln w="9525">
                      <a:noFill/>
                      <a:headEnd/>
                      <a:tailEnd/>
                    </a:ln>
                  </pic:spPr>
                </pic:pic>
              </a:graphicData>
            </a:graphic>
          </wp:inline>
        </w:drawing>
      </w:r>
    </w:p>
    <w:p w:rsidR="00916A9F" w:rsidRDefault="005161E5">
      <w:r>
        <w:lastRenderedPageBreak/>
        <w:t>A propósito de daltonismo y heatmaps, mirad comentarios en el foro de a propósito de los mapas del cáncer en España:</w:t>
      </w:r>
    </w:p>
    <w:p w:rsidR="00916A9F" w:rsidRDefault="005161E5">
      <w:hyperlink r:id="rId83">
        <w:r>
          <w:rPr>
            <w:rStyle w:val="Link"/>
          </w:rPr>
          <w:t>http://elpais.com/elpais/2014/09/30/ciencia/1412091987_955227.html</w:t>
        </w:r>
      </w:hyperlink>
    </w:p>
    <w:p w:rsidR="00916A9F" w:rsidRDefault="005161E5">
      <w:r>
        <w:t xml:space="preserve">Guillermo López </w:t>
      </w:r>
      <w:hyperlink r:id="rId84">
        <w:r>
          <w:rPr>
            <w:rStyle w:val="Link"/>
          </w:rPr>
          <w:t>http://eskup.elpais.com/glopllu</w:t>
        </w:r>
      </w:hyperlink>
    </w:p>
    <w:p w:rsidR="00916A9F" w:rsidRDefault="005161E5">
      <w:r>
        <w:t xml:space="preserve">heber </w:t>
      </w:r>
      <w:hyperlink r:id="rId85">
        <w:r>
          <w:rPr>
            <w:rStyle w:val="Link"/>
          </w:rPr>
          <w:t>http://eskup.elpais.com/C1412009164-b3defc80060c0a3a32fa0a1b8803d2eb/1412173041-45d715fa118fefc62185df50eeef8120</w:t>
        </w:r>
      </w:hyperlink>
    </w:p>
    <w:p w:rsidR="00916A9F" w:rsidRDefault="005161E5">
      <w:r>
        <w:t xml:space="preserve">Gracias por la explicación. Normalmente en ciencia se </w:t>
      </w:r>
      <w:r>
        <w:t>utiliza un código de colores común a lo que se conoce como la codificación semafórica donde verde significa poco, amarillo moderado y rojo peligroso. Por eso utilizan este tipo de codificación. Cierto es que a los daltónicos esa codificación no se les pued</w:t>
      </w:r>
      <w:r>
        <w:t>e aplicar. Pero a los no daltónicos, los colores verde y rojo son los que mejor se distinguen entre sí por las características de las células de la retina.</w:t>
      </w:r>
    </w:p>
    <w:p w:rsidR="00916A9F" w:rsidRDefault="005161E5">
      <w:r>
        <w:t xml:space="preserve">Julio Fernández </w:t>
      </w:r>
      <w:hyperlink r:id="rId86">
        <w:r>
          <w:rPr>
            <w:rStyle w:val="Link"/>
          </w:rPr>
          <w:t>http://eskup.elpais.com/juli0</w:t>
        </w:r>
      </w:hyperlink>
    </w:p>
    <w:p w:rsidR="00916A9F" w:rsidRDefault="005161E5">
      <w:r>
        <w:t>heber</w:t>
      </w:r>
      <w:r>
        <w:t xml:space="preserve"> </w:t>
      </w:r>
      <w:hyperlink r:id="rId87">
        <w:r>
          <w:rPr>
            <w:rStyle w:val="Link"/>
          </w:rPr>
          <w:t>http://eskup.elpais.com/C1412009164-b3defc80060c0a3a32fa0a1b8803d2eb/1412174451-120c5b04818bff4f681b6de84a271ff5</w:t>
        </w:r>
      </w:hyperlink>
    </w:p>
    <w:p w:rsidR="00916A9F" w:rsidRDefault="005161E5">
      <w:r>
        <w:t>Muchas gracias, esa sería una solución, pues la mayoría de daltónicos (en mi caso ausencia aguda de percepción de la frecuencia del verde) desarrollamos un sentido para diferenciar tonos en relación a su luminosidad, hasta el punto de que "coloreamos" lo q</w:t>
      </w:r>
      <w:r>
        <w:t xml:space="preserve">ue en realidad es gris (¿cuánto tiempo ha de pasar hasta que me de cuenta de que la película en la TV no es en color sino en B/N?). El cambiar los gráficos hacia colores visibles o B/N (jamás soy capaz de leer un gráfico con cólores) sería un detalle, por </w:t>
      </w:r>
      <w:r>
        <w:t>no hablar del tema de los semáforos (distintos tonos en distintas ciudades...) Foro EL PAÍS</w:t>
      </w:r>
    </w:p>
    <w:p w:rsidR="00916A9F" w:rsidRDefault="005161E5">
      <w:pPr>
        <w:pStyle w:val="Ttulo1"/>
      </w:pPr>
      <w:bookmarkStart w:id="14" w:name="apendice---color-en-python"/>
      <w:r>
        <w:t>APENDICE - COLOR EN PYTHON</w:t>
      </w:r>
    </w:p>
    <w:bookmarkEnd w:id="14"/>
    <w:p w:rsidR="00916A9F" w:rsidRDefault="005161E5">
      <w:pPr>
        <w:numPr>
          <w:ilvl w:val="0"/>
          <w:numId w:val="13"/>
        </w:numPr>
      </w:pPr>
      <w:r>
        <w:t xml:space="preserve">Escalas o paletas de color en python </w:t>
      </w:r>
      <w:hyperlink r:id="rId88">
        <w:r>
          <w:rPr>
            <w:rStyle w:val="Link"/>
          </w:rPr>
          <w:t>http://web.stanford.edu/~mwaskom/software/seaborn/tutorial/color_palettes.html</w:t>
        </w:r>
      </w:hyperlink>
    </w:p>
    <w:p w:rsidR="00916A9F" w:rsidRDefault="005161E5">
      <w:pPr>
        <w:numPr>
          <w:ilvl w:val="0"/>
          <w:numId w:val="13"/>
        </w:numPr>
      </w:pPr>
      <w:r>
        <w:t xml:space="preserve">Más color y python, muy buena discusión del tema </w:t>
      </w:r>
      <w:hyperlink r:id="rId89">
        <w:r>
          <w:rPr>
            <w:rStyle w:val="Link"/>
          </w:rPr>
          <w:t>https://jakevdp.github.io/blog/2014/10/16</w:t>
        </w:r>
        <w:r>
          <w:rPr>
            <w:rStyle w:val="Link"/>
          </w:rPr>
          <w:t>/how-bad-is-your-colormap/</w:t>
        </w:r>
      </w:hyperlink>
    </w:p>
    <w:p w:rsidR="00916A9F" w:rsidRDefault="005161E5">
      <w:pPr>
        <w:pStyle w:val="Ttulo1"/>
      </w:pPr>
      <w:bookmarkStart w:id="15" w:name="apendice"/>
      <w:r>
        <w:t>APENDICE</w:t>
      </w:r>
    </w:p>
    <w:bookmarkEnd w:id="15"/>
    <w:p w:rsidR="00916A9F" w:rsidRDefault="005161E5">
      <w:r>
        <w:t>¿Necesitas software más especializado? Consulta</w:t>
      </w:r>
    </w:p>
    <w:p w:rsidR="00916A9F" w:rsidRDefault="005161E5">
      <w:hyperlink r:id="rId90">
        <w:r>
          <w:rPr>
            <w:rStyle w:val="Link"/>
          </w:rPr>
          <w:t>http://visionscience.com/documents/strasburger/strasburger.html</w:t>
        </w:r>
      </w:hyperlink>
    </w:p>
    <w:p w:rsidR="00916A9F" w:rsidRDefault="005161E5">
      <w:r>
        <w:t>Quien por cierto menciona</w:t>
      </w:r>
      <w:r>
        <w:t xml:space="preserve"> R así:</w:t>
      </w:r>
    </w:p>
    <w:p w:rsidR="00916A9F" w:rsidRDefault="005161E5">
      <w:r>
        <w:t>"Modeling Psychophysical Data in R:</w:t>
      </w:r>
    </w:p>
    <w:p w:rsidR="00916A9F" w:rsidRDefault="005161E5">
      <w:r>
        <w:lastRenderedPageBreak/>
        <w:t>However, given the emphasis on freely available software, the  freely available  general purpose statistical package R must be mentioned here. Ken Knoblauch from Lyon, France has written three libraries for R t</w:t>
      </w:r>
      <w:r>
        <w:t>hat are aimed at psychophysics, psyphy, MLDS, and MLCM, explained above and below. In particular there is now a comprehensive book on modeling psychophysical data by Knoblauch and Maloney. (Here is a preview and Chapter 1) "</w:t>
      </w:r>
    </w:p>
    <w:p w:rsidR="00916A9F" w:rsidRDefault="005161E5">
      <w:pPr>
        <w:pStyle w:val="Ttulo1"/>
      </w:pPr>
      <w:bookmarkStart w:id="16" w:name="apendice-hojas-de-estilo-personalizadas-"/>
      <w:r>
        <w:t>APENDICE HOJAS DE ESTILO PERSON</w:t>
      </w:r>
      <w:r>
        <w:t>ALIZADAS PARA GGPLOT</w:t>
      </w:r>
    </w:p>
    <w:bookmarkEnd w:id="16"/>
    <w:p w:rsidR="00916A9F" w:rsidRDefault="005161E5">
      <w:r>
        <w:t>Es posible preparar hojas de estilo sobre todo para ggplot. En concreto estas se han hecho bastante populares, reproducen los estilos del sitio de Nate Silver</w:t>
      </w:r>
    </w:p>
    <w:p w:rsidR="00916A9F" w:rsidRDefault="005161E5">
      <w:r>
        <w:t xml:space="preserve">Hoja de estilo: </w:t>
      </w:r>
      <w:hyperlink r:id="rId91">
        <w:r>
          <w:rPr>
            <w:rStyle w:val="Link"/>
          </w:rPr>
          <w:t>https://github.com/alex23lemm/theme_fivethirtyeight</w:t>
        </w:r>
      </w:hyperlink>
    </w:p>
    <w:p w:rsidR="00916A9F" w:rsidRDefault="005161E5">
      <w:r>
        <w:t xml:space="preserve">Explicación de la misma: </w:t>
      </w:r>
      <w:hyperlink r:id="rId92">
        <w:r>
          <w:rPr>
            <w:rStyle w:val="Link"/>
          </w:rPr>
          <w:t>http://austinclemens.com/blog/2014/07/03/fivethirtyeight-com-st</w:t>
        </w:r>
        <w:r>
          <w:rPr>
            <w:rStyle w:val="Link"/>
          </w:rPr>
          <w:t>yle-graphs-in-ggplot2/</w:t>
        </w:r>
      </w:hyperlink>
    </w:p>
    <w:p w:rsidR="00916A9F" w:rsidRDefault="005161E5">
      <w:r>
        <w:t xml:space="preserve">El sitio de Nate Silver </w:t>
      </w:r>
      <w:hyperlink r:id="rId93">
        <w:r>
          <w:rPr>
            <w:rStyle w:val="Link"/>
          </w:rPr>
          <w:t>http://fivethirtyeight.com/</w:t>
        </w:r>
      </w:hyperlink>
    </w:p>
    <w:p w:rsidR="00916A9F" w:rsidRDefault="005161E5">
      <w:pPr>
        <w:pStyle w:val="Ttulo1"/>
      </w:pPr>
      <w:bookmarkStart w:id="17" w:name="apendice-colors-in-the-complex-domain"/>
      <w:r>
        <w:t>APENDICE COLORS IN THE COMPLEX DOMAIN</w:t>
      </w:r>
    </w:p>
    <w:bookmarkEnd w:id="17"/>
    <w:p w:rsidR="00916A9F" w:rsidRDefault="005161E5">
      <w:r>
        <w:t xml:space="preserve">Como propone Antonio Sánchez Chinchón en su blog </w:t>
      </w:r>
      <w:hyperlink r:id="rId94">
        <w:r>
          <w:rPr>
            <w:rStyle w:val="Link"/>
          </w:rPr>
          <w:t>https://aschinchon.wordpress.com/2014/10/01/complex-domain-coloring/</w:t>
        </w:r>
      </w:hyperlink>
    </w:p>
    <w:p w:rsidR="00916A9F" w:rsidRDefault="005161E5">
      <w:pPr>
        <w:pStyle w:val="SourceCode"/>
      </w:pPr>
      <w:r>
        <w:rPr>
          <w:rStyle w:val="KeywordTok"/>
        </w:rPr>
        <w:t>require</w:t>
      </w:r>
      <w:r>
        <w:rPr>
          <w:rStyle w:val="NormalTok"/>
        </w:rPr>
        <w:t>(ggplot2)</w:t>
      </w:r>
      <w:r>
        <w:br/>
      </w:r>
      <w:r>
        <w:br/>
      </w:r>
      <w:r>
        <w:rPr>
          <w:rStyle w:val="NormalTok"/>
        </w:rPr>
        <w:t>f =</w:t>
      </w:r>
      <w:r>
        <w:rPr>
          <w:rStyle w:val="StringTok"/>
        </w:rPr>
        <w:t xml:space="preserve"> </w:t>
      </w:r>
      <w:r>
        <w:rPr>
          <w:rStyle w:val="NormalTok"/>
        </w:rPr>
        <w:t>function(x) (</w:t>
      </w:r>
      <w:r>
        <w:rPr>
          <w:rStyle w:val="DecValTok"/>
        </w:rPr>
        <w:t>1</w:t>
      </w:r>
      <w:r>
        <w:rPr>
          <w:rStyle w:val="NormalTok"/>
        </w:rPr>
        <w:t>+1i)*</w:t>
      </w:r>
      <w:r>
        <w:rPr>
          <w:rStyle w:val="KeywordTok"/>
        </w:rPr>
        <w:t>log</w:t>
      </w:r>
      <w:r>
        <w:rPr>
          <w:rStyle w:val="NormalTok"/>
        </w:rPr>
        <w:t>(</w:t>
      </w:r>
      <w:r>
        <w:rPr>
          <w:rStyle w:val="KeywordTok"/>
        </w:rPr>
        <w:t>sin</w:t>
      </w:r>
      <w:r>
        <w:rPr>
          <w:rStyle w:val="NormalTok"/>
        </w:rPr>
        <w:t>((x^</w:t>
      </w:r>
      <w:r>
        <w:rPr>
          <w:rStyle w:val="DecValTok"/>
        </w:rPr>
        <w:t>3-1</w:t>
      </w:r>
      <w:r>
        <w:rPr>
          <w:rStyle w:val="NormalTok"/>
        </w:rPr>
        <w:t>)/x))</w:t>
      </w:r>
      <w:r>
        <w:br/>
      </w:r>
      <w:r>
        <w:br/>
      </w:r>
      <w:r>
        <w:rPr>
          <w:rStyle w:val="NormalTok"/>
        </w:rPr>
        <w:t>z=</w:t>
      </w:r>
      <w:r>
        <w:rPr>
          <w:rStyle w:val="KeywordTok"/>
        </w:rPr>
        <w:t>as.vector</w:t>
      </w:r>
      <w:r>
        <w:rPr>
          <w:rStyle w:val="NormalTok"/>
        </w:rPr>
        <w:t>(</w:t>
      </w:r>
      <w:r>
        <w:rPr>
          <w:rStyle w:val="KeywordTok"/>
        </w:rPr>
        <w:t>outer</w:t>
      </w:r>
      <w:r>
        <w:rPr>
          <w:rStyle w:val="NormalTok"/>
        </w:rPr>
        <w:t>(</w:t>
      </w:r>
      <w:r>
        <w:rPr>
          <w:rStyle w:val="KeywordTok"/>
        </w:rPr>
        <w:t>seq</w:t>
      </w:r>
      <w:r>
        <w:rPr>
          <w:rStyle w:val="NormalTok"/>
        </w:rPr>
        <w:t>(-</w:t>
      </w:r>
      <w:r>
        <w:rPr>
          <w:rStyle w:val="DecValTok"/>
        </w:rPr>
        <w:t>5</w:t>
      </w:r>
      <w:r>
        <w:rPr>
          <w:rStyle w:val="NormalTok"/>
        </w:rPr>
        <w:t xml:space="preserve">, </w:t>
      </w:r>
      <w:r>
        <w:rPr>
          <w:rStyle w:val="DecValTok"/>
        </w:rPr>
        <w:t>5</w:t>
      </w:r>
      <w:r>
        <w:rPr>
          <w:rStyle w:val="NormalTok"/>
        </w:rPr>
        <w:t xml:space="preserve">, </w:t>
      </w:r>
      <w:r>
        <w:rPr>
          <w:rStyle w:val="DataTypeTok"/>
        </w:rPr>
        <w:t>by =</w:t>
      </w:r>
      <w:r>
        <w:rPr>
          <w:rStyle w:val="NormalTok"/>
        </w:rPr>
        <w:t>.</w:t>
      </w:r>
      <w:r>
        <w:rPr>
          <w:rStyle w:val="DecValTok"/>
        </w:rPr>
        <w:t>01</w:t>
      </w:r>
      <w:r>
        <w:rPr>
          <w:rStyle w:val="NormalTok"/>
        </w:rPr>
        <w:t>),1i*</w:t>
      </w:r>
      <w:r>
        <w:rPr>
          <w:rStyle w:val="KeywordTok"/>
        </w:rPr>
        <w:t>seq</w:t>
      </w:r>
      <w:r>
        <w:rPr>
          <w:rStyle w:val="NormalTok"/>
        </w:rPr>
        <w:t>(-</w:t>
      </w:r>
      <w:r>
        <w:rPr>
          <w:rStyle w:val="DecValTok"/>
        </w:rPr>
        <w:t>5</w:t>
      </w:r>
      <w:r>
        <w:rPr>
          <w:rStyle w:val="NormalTok"/>
        </w:rPr>
        <w:t xml:space="preserve">, </w:t>
      </w:r>
      <w:r>
        <w:rPr>
          <w:rStyle w:val="DecValTok"/>
        </w:rPr>
        <w:t>5</w:t>
      </w:r>
      <w:r>
        <w:rPr>
          <w:rStyle w:val="NormalTok"/>
        </w:rPr>
        <w:t xml:space="preserve">, </w:t>
      </w:r>
      <w:r>
        <w:rPr>
          <w:rStyle w:val="DataTypeTok"/>
        </w:rPr>
        <w:t>by =</w:t>
      </w:r>
      <w:r>
        <w:rPr>
          <w:rStyle w:val="NormalTok"/>
        </w:rPr>
        <w:t>.</w:t>
      </w:r>
      <w:r>
        <w:rPr>
          <w:rStyle w:val="DecValTok"/>
        </w:rPr>
        <w:t>01</w:t>
      </w:r>
      <w:r>
        <w:rPr>
          <w:rStyle w:val="NormalTok"/>
        </w:rPr>
        <w:t>),</w:t>
      </w:r>
      <w:r>
        <w:rPr>
          <w:rStyle w:val="StringTok"/>
        </w:rPr>
        <w:t>'+'</w:t>
      </w:r>
      <w:r>
        <w:rPr>
          <w:rStyle w:val="NormalTok"/>
        </w:rPr>
        <w:t>))</w:t>
      </w:r>
      <w:r>
        <w:br/>
      </w:r>
      <w:r>
        <w:br/>
      </w:r>
      <w:r>
        <w:rPr>
          <w:rStyle w:val="NormalTok"/>
        </w:rPr>
        <w:t>z=</w:t>
      </w:r>
      <w:r>
        <w:rPr>
          <w:rStyle w:val="KeywordTok"/>
        </w:rPr>
        <w:t>data.frame</w:t>
      </w:r>
      <w:r>
        <w:rPr>
          <w:rStyle w:val="NormalTok"/>
        </w:rPr>
        <w:t>(</w:t>
      </w:r>
      <w:r>
        <w:rPr>
          <w:rStyle w:val="DataTypeTok"/>
        </w:rPr>
        <w:t>x=</w:t>
      </w:r>
      <w:r>
        <w:rPr>
          <w:rStyle w:val="KeywordTok"/>
        </w:rPr>
        <w:t>Re</w:t>
      </w:r>
      <w:r>
        <w:rPr>
          <w:rStyle w:val="NormalTok"/>
        </w:rPr>
        <w:t>(z),</w:t>
      </w:r>
      <w:r>
        <w:br/>
      </w:r>
      <w:r>
        <w:rPr>
          <w:rStyle w:val="NormalTok"/>
        </w:rPr>
        <w:t xml:space="preserve">             </w:t>
      </w:r>
      <w:r>
        <w:rPr>
          <w:rStyle w:val="DataTypeTok"/>
        </w:rPr>
        <w:t>y=</w:t>
      </w:r>
      <w:r>
        <w:rPr>
          <w:rStyle w:val="KeywordTok"/>
        </w:rPr>
        <w:t>Im</w:t>
      </w:r>
      <w:r>
        <w:rPr>
          <w:rStyle w:val="NormalTok"/>
        </w:rPr>
        <w:t>(z),</w:t>
      </w:r>
      <w:r>
        <w:br/>
      </w:r>
      <w:r>
        <w:rPr>
          <w:rStyle w:val="NormalTok"/>
        </w:rPr>
        <w:t xml:space="preserve">             </w:t>
      </w:r>
      <w:r>
        <w:rPr>
          <w:rStyle w:val="DataTypeTok"/>
        </w:rPr>
        <w:t>h=</w:t>
      </w:r>
      <w:r>
        <w:rPr>
          <w:rStyle w:val="NormalTok"/>
        </w:rPr>
        <w:t>(</w:t>
      </w:r>
      <w:r>
        <w:rPr>
          <w:rStyle w:val="KeywordTok"/>
        </w:rPr>
        <w:t>Arg</w:t>
      </w:r>
      <w:r>
        <w:rPr>
          <w:rStyle w:val="NormalTok"/>
        </w:rPr>
        <w:t>(</w:t>
      </w:r>
      <w:r>
        <w:rPr>
          <w:rStyle w:val="KeywordTok"/>
        </w:rPr>
        <w:t>f</w:t>
      </w:r>
      <w:r>
        <w:rPr>
          <w:rStyle w:val="NormalTok"/>
        </w:rPr>
        <w:t>(z))&lt;</w:t>
      </w:r>
      <w:r>
        <w:rPr>
          <w:rStyle w:val="DecValTok"/>
        </w:rPr>
        <w:t>0</w:t>
      </w:r>
      <w:r>
        <w:rPr>
          <w:rStyle w:val="NormalTok"/>
        </w:rPr>
        <w:t>)*</w:t>
      </w:r>
      <w:r>
        <w:rPr>
          <w:rStyle w:val="DecValTok"/>
        </w:rPr>
        <w:t>1</w:t>
      </w:r>
      <w:r>
        <w:rPr>
          <w:rStyle w:val="NormalTok"/>
        </w:rPr>
        <w:t>+</w:t>
      </w:r>
      <w:r>
        <w:rPr>
          <w:rStyle w:val="KeywordTok"/>
        </w:rPr>
        <w:t>Arg</w:t>
      </w:r>
      <w:r>
        <w:rPr>
          <w:rStyle w:val="NormalTok"/>
        </w:rPr>
        <w:t>(</w:t>
      </w:r>
      <w:r>
        <w:rPr>
          <w:rStyle w:val="KeywordTok"/>
        </w:rPr>
        <w:t>f</w:t>
      </w:r>
      <w:r>
        <w:rPr>
          <w:rStyle w:val="NormalTok"/>
        </w:rPr>
        <w:t>(z))/(</w:t>
      </w:r>
      <w:r>
        <w:rPr>
          <w:rStyle w:val="DecValTok"/>
        </w:rPr>
        <w:t>2</w:t>
      </w:r>
      <w:r>
        <w:rPr>
          <w:rStyle w:val="NormalTok"/>
        </w:rPr>
        <w:t>*pi),</w:t>
      </w:r>
      <w:r>
        <w:br/>
      </w:r>
      <w:r>
        <w:rPr>
          <w:rStyle w:val="NormalTok"/>
        </w:rPr>
        <w:t xml:space="preserve">             </w:t>
      </w:r>
      <w:r>
        <w:rPr>
          <w:rStyle w:val="DataTypeTok"/>
        </w:rPr>
        <w:t>s=</w:t>
      </w:r>
      <w:r>
        <w:rPr>
          <w:rStyle w:val="NormalTok"/>
        </w:rPr>
        <w:t>(</w:t>
      </w:r>
      <w:r>
        <w:rPr>
          <w:rStyle w:val="DecValTok"/>
        </w:rPr>
        <w:t>1</w:t>
      </w:r>
      <w:r>
        <w:rPr>
          <w:rStyle w:val="NormalTok"/>
        </w:rPr>
        <w:t>+</w:t>
      </w:r>
      <w:r>
        <w:rPr>
          <w:rStyle w:val="KeywordTok"/>
        </w:rPr>
        <w:t>sin</w:t>
      </w:r>
      <w:r>
        <w:rPr>
          <w:rStyle w:val="NormalTok"/>
        </w:rPr>
        <w:t>(</w:t>
      </w:r>
      <w:r>
        <w:rPr>
          <w:rStyle w:val="DecValTok"/>
        </w:rPr>
        <w:t>2</w:t>
      </w:r>
      <w:r>
        <w:rPr>
          <w:rStyle w:val="NormalTok"/>
        </w:rPr>
        <w:t>*pi*</w:t>
      </w:r>
      <w:r>
        <w:rPr>
          <w:rStyle w:val="KeywordTok"/>
        </w:rPr>
        <w:t>log</w:t>
      </w:r>
      <w:r>
        <w:rPr>
          <w:rStyle w:val="NormalTok"/>
        </w:rPr>
        <w:t>(</w:t>
      </w:r>
      <w:r>
        <w:rPr>
          <w:rStyle w:val="DecValTok"/>
        </w:rPr>
        <w:t>1</w:t>
      </w:r>
      <w:r>
        <w:rPr>
          <w:rStyle w:val="NormalTok"/>
        </w:rPr>
        <w:t>+</w:t>
      </w:r>
      <w:r>
        <w:rPr>
          <w:rStyle w:val="KeywordTok"/>
        </w:rPr>
        <w:t>Mod</w:t>
      </w:r>
      <w:r>
        <w:rPr>
          <w:rStyle w:val="NormalTok"/>
        </w:rPr>
        <w:t>(</w:t>
      </w:r>
      <w:r>
        <w:rPr>
          <w:rStyle w:val="KeywordTok"/>
        </w:rPr>
        <w:t>f</w:t>
      </w:r>
      <w:r>
        <w:rPr>
          <w:rStyle w:val="NormalTok"/>
        </w:rPr>
        <w:t>(z)))))/</w:t>
      </w:r>
      <w:r>
        <w:rPr>
          <w:rStyle w:val="DecValTok"/>
        </w:rPr>
        <w:t>2</w:t>
      </w:r>
      <w:r>
        <w:rPr>
          <w:rStyle w:val="NormalTok"/>
        </w:rPr>
        <w:t>,</w:t>
      </w:r>
      <w:r>
        <w:br/>
      </w:r>
      <w:r>
        <w:rPr>
          <w:rStyle w:val="NormalTok"/>
        </w:rPr>
        <w:t xml:space="preserve">             </w:t>
      </w:r>
      <w:r>
        <w:rPr>
          <w:rStyle w:val="DataTypeTok"/>
        </w:rPr>
        <w:t>v=</w:t>
      </w:r>
      <w:r>
        <w:rPr>
          <w:rStyle w:val="NormalTok"/>
        </w:rPr>
        <w:t>(</w:t>
      </w:r>
      <w:r>
        <w:rPr>
          <w:rStyle w:val="DecValTok"/>
        </w:rPr>
        <w:t>1</w:t>
      </w:r>
      <w:r>
        <w:rPr>
          <w:rStyle w:val="NormalTok"/>
        </w:rPr>
        <w:t>+</w:t>
      </w:r>
      <w:r>
        <w:rPr>
          <w:rStyle w:val="KeywordTok"/>
        </w:rPr>
        <w:t>cos</w:t>
      </w:r>
      <w:r>
        <w:rPr>
          <w:rStyle w:val="NormalTok"/>
        </w:rPr>
        <w:t>(</w:t>
      </w:r>
      <w:r>
        <w:rPr>
          <w:rStyle w:val="DecValTok"/>
        </w:rPr>
        <w:t>2</w:t>
      </w:r>
      <w:r>
        <w:rPr>
          <w:rStyle w:val="NormalTok"/>
        </w:rPr>
        <w:t>*pi*</w:t>
      </w:r>
      <w:r>
        <w:rPr>
          <w:rStyle w:val="KeywordTok"/>
        </w:rPr>
        <w:t>log</w:t>
      </w:r>
      <w:r>
        <w:rPr>
          <w:rStyle w:val="NormalTok"/>
        </w:rPr>
        <w:t>(</w:t>
      </w:r>
      <w:r>
        <w:rPr>
          <w:rStyle w:val="DecValTok"/>
        </w:rPr>
        <w:t>1</w:t>
      </w:r>
      <w:r>
        <w:rPr>
          <w:rStyle w:val="NormalTok"/>
        </w:rPr>
        <w:t>+</w:t>
      </w:r>
      <w:r>
        <w:rPr>
          <w:rStyle w:val="KeywordTok"/>
        </w:rPr>
        <w:t>Mod</w:t>
      </w:r>
      <w:r>
        <w:rPr>
          <w:rStyle w:val="NormalTok"/>
        </w:rPr>
        <w:t>(</w:t>
      </w:r>
      <w:r>
        <w:rPr>
          <w:rStyle w:val="KeywordTok"/>
        </w:rPr>
        <w:t>f</w:t>
      </w:r>
      <w:r>
        <w:rPr>
          <w:rStyle w:val="NormalTok"/>
        </w:rPr>
        <w:t>(z)))))/</w:t>
      </w:r>
      <w:r>
        <w:rPr>
          <w:rStyle w:val="DecValTok"/>
        </w:rPr>
        <w:t>2</w:t>
      </w:r>
      <w:r>
        <w:rPr>
          <w:rStyle w:val="NormalTok"/>
        </w:rPr>
        <w:t>)</w:t>
      </w:r>
    </w:p>
    <w:p w:rsidR="00916A9F" w:rsidRDefault="005161E5">
      <w:pPr>
        <w:pStyle w:val="SourceCode"/>
      </w:pPr>
      <w:r>
        <w:rPr>
          <w:rStyle w:val="VerbatimChar"/>
        </w:rPr>
        <w:t>## Warning: Se han producido NaNs</w:t>
      </w:r>
      <w:r>
        <w:br/>
      </w:r>
      <w:r>
        <w:rPr>
          <w:rStyle w:val="VerbatimChar"/>
        </w:rPr>
        <w:t>## Warning: Se han producido NaNs</w:t>
      </w:r>
    </w:p>
    <w:p w:rsidR="00916A9F" w:rsidRDefault="005161E5">
      <w:pPr>
        <w:pStyle w:val="SourceCode"/>
      </w:pPr>
      <w:r>
        <w:rPr>
          <w:rStyle w:val="NormalTok"/>
        </w:rPr>
        <w:t>z=z[</w:t>
      </w:r>
      <w:r>
        <w:rPr>
          <w:rStyle w:val="KeywordTok"/>
        </w:rPr>
        <w:t>is.finite</w:t>
      </w:r>
      <w:r>
        <w:rPr>
          <w:rStyle w:val="NormalTok"/>
        </w:rPr>
        <w:t>(</w:t>
      </w:r>
      <w:r>
        <w:rPr>
          <w:rStyle w:val="KeywordTok"/>
        </w:rPr>
        <w:t>apply</w:t>
      </w:r>
      <w:r>
        <w:rPr>
          <w:rStyle w:val="NormalTok"/>
        </w:rPr>
        <w:t>(z,</w:t>
      </w:r>
      <w:r>
        <w:rPr>
          <w:rStyle w:val="DecValTok"/>
        </w:rPr>
        <w:t>1</w:t>
      </w:r>
      <w:r>
        <w:rPr>
          <w:rStyle w:val="NormalTok"/>
        </w:rPr>
        <w:t>,sum)),]</w:t>
      </w:r>
      <w:r>
        <w:br/>
      </w:r>
      <w:r>
        <w:br/>
      </w:r>
      <w:r>
        <w:rPr>
          <w:rStyle w:val="NormalTok"/>
        </w:rPr>
        <w:t>opt=</w:t>
      </w:r>
      <w:r>
        <w:rPr>
          <w:rStyle w:val="KeywordTok"/>
        </w:rPr>
        <w:t>theme</w:t>
      </w:r>
      <w:r>
        <w:rPr>
          <w:rStyle w:val="NormalTok"/>
        </w:rPr>
        <w:t>(</w:t>
      </w:r>
      <w:r>
        <w:rPr>
          <w:rStyle w:val="DataTypeTok"/>
        </w:rPr>
        <w:t>legend.position=</w:t>
      </w:r>
      <w:r>
        <w:rPr>
          <w:rStyle w:val="StringTok"/>
        </w:rPr>
        <w:t>"none"</w:t>
      </w:r>
      <w:r>
        <w:rPr>
          <w:rStyle w:val="NormalTok"/>
        </w:rPr>
        <w:t>,</w:t>
      </w:r>
      <w:r>
        <w:br/>
      </w:r>
      <w:r>
        <w:rPr>
          <w:rStyle w:val="NormalTok"/>
        </w:rPr>
        <w:t xml:space="preserve">          </w:t>
      </w:r>
      <w:r>
        <w:rPr>
          <w:rStyle w:val="DataTypeTok"/>
        </w:rPr>
        <w:t>panel.background =</w:t>
      </w:r>
      <w:r>
        <w:rPr>
          <w:rStyle w:val="NormalTok"/>
        </w:rPr>
        <w:t xml:space="preserve"> </w:t>
      </w:r>
      <w:r>
        <w:rPr>
          <w:rStyle w:val="KeywordTok"/>
        </w:rPr>
        <w:t>element_blank</w:t>
      </w:r>
      <w:r>
        <w:rPr>
          <w:rStyle w:val="NormalTok"/>
        </w:rPr>
        <w:t>(),</w:t>
      </w:r>
      <w:r>
        <w:br/>
      </w:r>
      <w:r>
        <w:rPr>
          <w:rStyle w:val="NormalTok"/>
        </w:rPr>
        <w:lastRenderedPageBreak/>
        <w:t xml:space="preserve">          </w:t>
      </w:r>
      <w:r>
        <w:rPr>
          <w:rStyle w:val="DataTypeTok"/>
        </w:rPr>
        <w:t>panel.grid =</w:t>
      </w:r>
      <w:r>
        <w:rPr>
          <w:rStyle w:val="NormalTok"/>
        </w:rPr>
        <w:t xml:space="preserve"> </w:t>
      </w:r>
      <w:r>
        <w:rPr>
          <w:rStyle w:val="KeywordTok"/>
        </w:rPr>
        <w:t>element_blank</w:t>
      </w:r>
      <w:r>
        <w:rPr>
          <w:rStyle w:val="NormalTok"/>
        </w:rPr>
        <w:t>(),</w:t>
      </w:r>
      <w:r>
        <w:br/>
      </w:r>
      <w:r>
        <w:rPr>
          <w:rStyle w:val="NormalTok"/>
        </w:rPr>
        <w:t xml:space="preserve">          </w:t>
      </w:r>
      <w:r>
        <w:rPr>
          <w:rStyle w:val="DataTypeTok"/>
        </w:rPr>
        <w:t>axis.ticks=</w:t>
      </w:r>
      <w:r>
        <w:rPr>
          <w:rStyle w:val="KeywordTok"/>
        </w:rPr>
        <w:t>element_blank</w:t>
      </w:r>
      <w:r>
        <w:rPr>
          <w:rStyle w:val="NormalTok"/>
        </w:rPr>
        <w:t>(),</w:t>
      </w:r>
      <w:r>
        <w:br/>
      </w:r>
      <w:r>
        <w:rPr>
          <w:rStyle w:val="NormalTok"/>
        </w:rPr>
        <w:t xml:space="preserve">          </w:t>
      </w:r>
      <w:r>
        <w:rPr>
          <w:rStyle w:val="DataTypeTok"/>
        </w:rPr>
        <w:t>axis.title=</w:t>
      </w:r>
      <w:r>
        <w:rPr>
          <w:rStyle w:val="KeywordTok"/>
        </w:rPr>
        <w:t>element_blank</w:t>
      </w:r>
      <w:r>
        <w:rPr>
          <w:rStyle w:val="NormalTok"/>
        </w:rPr>
        <w:t>(),</w:t>
      </w:r>
      <w:r>
        <w:br/>
      </w:r>
      <w:r>
        <w:rPr>
          <w:rStyle w:val="NormalTok"/>
        </w:rPr>
        <w:t xml:space="preserve">          </w:t>
      </w:r>
      <w:r>
        <w:rPr>
          <w:rStyle w:val="DataTypeTok"/>
        </w:rPr>
        <w:t>axis.text =</w:t>
      </w:r>
      <w:r>
        <w:rPr>
          <w:rStyle w:val="KeywordTok"/>
        </w:rPr>
        <w:t>element_bl</w:t>
      </w:r>
      <w:r>
        <w:rPr>
          <w:rStyle w:val="KeywordTok"/>
        </w:rPr>
        <w:t>ank</w:t>
      </w:r>
      <w:r>
        <w:rPr>
          <w:rStyle w:val="NormalTok"/>
        </w:rPr>
        <w:t>())</w:t>
      </w:r>
      <w:r>
        <w:br/>
      </w:r>
      <w:r>
        <w:br/>
      </w:r>
      <w:r>
        <w:rPr>
          <w:rStyle w:val="KeywordTok"/>
        </w:rPr>
        <w:t>ggplot</w:t>
      </w:r>
      <w:r>
        <w:rPr>
          <w:rStyle w:val="NormalTok"/>
        </w:rPr>
        <w:t>(</w:t>
      </w:r>
      <w:r>
        <w:rPr>
          <w:rStyle w:val="DataTypeTok"/>
        </w:rPr>
        <w:t>data=</w:t>
      </w:r>
      <w:r>
        <w:rPr>
          <w:rStyle w:val="NormalTok"/>
        </w:rPr>
        <w:t xml:space="preserve">z, </w:t>
      </w:r>
      <w:r>
        <w:rPr>
          <w:rStyle w:val="KeywordTok"/>
        </w:rPr>
        <w:t>aes</w:t>
      </w:r>
      <w:r>
        <w:rPr>
          <w:rStyle w:val="NormalTok"/>
        </w:rPr>
        <w:t>(</w:t>
      </w:r>
      <w:r>
        <w:rPr>
          <w:rStyle w:val="DataTypeTok"/>
        </w:rPr>
        <w:t>x=</w:t>
      </w:r>
      <w:r>
        <w:rPr>
          <w:rStyle w:val="NormalTok"/>
        </w:rPr>
        <w:t xml:space="preserve">x, </w:t>
      </w:r>
      <w:r>
        <w:rPr>
          <w:rStyle w:val="DataTypeTok"/>
        </w:rPr>
        <w:t>y=</w:t>
      </w:r>
      <w:r>
        <w:rPr>
          <w:rStyle w:val="NormalTok"/>
        </w:rPr>
        <w:t>y)) +</w:t>
      </w:r>
      <w:r>
        <w:rPr>
          <w:rStyle w:val="StringTok"/>
        </w:rPr>
        <w:t xml:space="preserve"> </w:t>
      </w:r>
      <w:r>
        <w:rPr>
          <w:rStyle w:val="KeywordTok"/>
        </w:rPr>
        <w:t>geom_tile</w:t>
      </w:r>
      <w:r>
        <w:rPr>
          <w:rStyle w:val="NormalTok"/>
        </w:rPr>
        <w:t>(</w:t>
      </w:r>
      <w:r>
        <w:rPr>
          <w:rStyle w:val="DataTypeTok"/>
        </w:rPr>
        <w:t>fill=</w:t>
      </w:r>
      <w:r>
        <w:rPr>
          <w:rStyle w:val="KeywordTok"/>
        </w:rPr>
        <w:t>hsv</w:t>
      </w:r>
      <w:r>
        <w:rPr>
          <w:rStyle w:val="NormalTok"/>
        </w:rPr>
        <w:t>(z$h,z$s,z$v))+</w:t>
      </w:r>
      <w:r>
        <w:rPr>
          <w:rStyle w:val="StringTok"/>
        </w:rPr>
        <w:t xml:space="preserve"> </w:t>
      </w:r>
      <w:r>
        <w:rPr>
          <w:rStyle w:val="NormalTok"/>
        </w:rPr>
        <w:t>opt</w:t>
      </w:r>
    </w:p>
    <w:p w:rsidR="00916A9F" w:rsidRDefault="005161E5">
      <w:r>
        <w:rPr>
          <w:noProof/>
          <w:lang w:val="es-ES" w:eastAsia="es-ES"/>
        </w:rPr>
        <w:lastRenderedPageBreak/>
        <w:drawing>
          <wp:inline distT="0" distB="0" distL="0" distR="0" wp14:anchorId="24D3AE91" wp14:editId="67DCB53C">
            <wp:extent cx="9232900" cy="646430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taller_color_def_grupo_madrid_files/figure-docx/unnamed-chunk-29.png"/>
                    <pic:cNvPicPr>
                      <a:picLocks noChangeAspect="1" noChangeArrowheads="1"/>
                    </pic:cNvPicPr>
                  </pic:nvPicPr>
                  <pic:blipFill>
                    <a:blip r:embed="rId95"/>
                    <a:stretch>
                      <a:fillRect/>
                    </a:stretch>
                  </pic:blipFill>
                  <pic:spPr bwMode="auto">
                    <a:xfrm>
                      <a:off x="0" y="0"/>
                      <a:ext cx="9232900" cy="6464300"/>
                    </a:xfrm>
                    <a:prstGeom prst="rect">
                      <a:avLst/>
                    </a:prstGeom>
                    <a:noFill/>
                    <a:ln w="9525">
                      <a:noFill/>
                      <a:headEnd/>
                      <a:tailEnd/>
                    </a:ln>
                  </pic:spPr>
                </pic:pic>
              </a:graphicData>
            </a:graphic>
          </wp:inline>
        </w:drawing>
      </w:r>
    </w:p>
    <w:sectPr w:rsidR="00916A9F" w:rsidSect="005161E5">
      <w:pgSz w:w="16838" w:h="11906" w:orient="landscape"/>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A0C216"/>
    <w:multiLevelType w:val="multilevel"/>
    <w:tmpl w:val="F2A428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4D3412D"/>
    <w:multiLevelType w:val="multilevel"/>
    <w:tmpl w:val="8B0CB0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161E5"/>
    <w:rsid w:val="00590D07"/>
    <w:rsid w:val="00784D58"/>
    <w:rsid w:val="008D6863"/>
    <w:rsid w:val="00916A9F"/>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Ttulo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Ttulo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Fecha">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independiente">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globo">
    <w:name w:val="Balloon Text"/>
    <w:basedOn w:val="Normal"/>
    <w:link w:val="TextodegloboCar"/>
    <w:rsid w:val="005161E5"/>
    <w:pPr>
      <w:spacing w:before="0" w:after="0"/>
    </w:pPr>
    <w:rPr>
      <w:rFonts w:ascii="Tahoma" w:hAnsi="Tahoma" w:cs="Tahoma"/>
      <w:sz w:val="16"/>
      <w:szCs w:val="16"/>
    </w:rPr>
  </w:style>
  <w:style w:type="character" w:customStyle="1" w:styleId="TextodegloboCar">
    <w:name w:val="Texto de globo Car"/>
    <w:basedOn w:val="Fuentedeprrafopredeter"/>
    <w:link w:val="Textodeglobo"/>
    <w:rsid w:val="005161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Ttulo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Ttulo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Fecha">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independiente">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globo">
    <w:name w:val="Balloon Text"/>
    <w:basedOn w:val="Normal"/>
    <w:link w:val="TextodegloboCar"/>
    <w:rsid w:val="005161E5"/>
    <w:pPr>
      <w:spacing w:before="0" w:after="0"/>
    </w:pPr>
    <w:rPr>
      <w:rFonts w:ascii="Tahoma" w:hAnsi="Tahoma" w:cs="Tahoma"/>
      <w:sz w:val="16"/>
      <w:szCs w:val="16"/>
    </w:rPr>
  </w:style>
  <w:style w:type="character" w:customStyle="1" w:styleId="TextodegloboCar">
    <w:name w:val="Texto de globo Car"/>
    <w:basedOn w:val="Fuentedeprrafopredeter"/>
    <w:link w:val="Textodeglobo"/>
    <w:rsid w:val="005161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png"/><Relationship Id="rId21" Type="http://schemas.openxmlformats.org/officeDocument/2006/relationships/hyperlink" Target="http://colororacle.org/design.html" TargetMode="External"/><Relationship Id="rId34" Type="http://schemas.openxmlformats.org/officeDocument/2006/relationships/hyperlink" Target="http://www.handprint.com/HP/WCL/IMG/conesps3.gif" TargetMode="External"/><Relationship Id="rId42" Type="http://schemas.openxmlformats.org/officeDocument/2006/relationships/image" Target="media/image11.png"/><Relationship Id="rId47" Type="http://schemas.openxmlformats.org/officeDocument/2006/relationships/image" Target="media/image16.png"/><Relationship Id="rId50" Type="http://schemas.openxmlformats.org/officeDocument/2006/relationships/image" Target="media/image19.png"/><Relationship Id="rId55" Type="http://schemas.openxmlformats.org/officeDocument/2006/relationships/hyperlink" Target="http://en.wikipedia.org/wiki/Color_vision" TargetMode="External"/><Relationship Id="rId63" Type="http://schemas.openxmlformats.org/officeDocument/2006/relationships/hyperlink" Target="http://en.wikipedia.org/wiki/Visual_memory" TargetMode="External"/><Relationship Id="rId68" Type="http://schemas.openxmlformats.org/officeDocument/2006/relationships/image" Target="media/image26.png"/><Relationship Id="rId76" Type="http://schemas.openxmlformats.org/officeDocument/2006/relationships/image" Target="media/image31.png"/><Relationship Id="rId84" Type="http://schemas.openxmlformats.org/officeDocument/2006/relationships/hyperlink" Target="http://eskup.elpais.com/glopllu" TargetMode="External"/><Relationship Id="rId89" Type="http://schemas.openxmlformats.org/officeDocument/2006/relationships/hyperlink" Target="https://jakevdp.github.io/blog/2014/10/16/how-bad-is-your-colormap/" TargetMode="External"/><Relationship Id="rId97" Type="http://schemas.openxmlformats.org/officeDocument/2006/relationships/theme" Target="theme/theme1.xml"/><Relationship Id="rId7" Type="http://schemas.openxmlformats.org/officeDocument/2006/relationships/hyperlink" Target="http://rpubs.com/joscani/mapa_paro_andalucia" TargetMode="External"/><Relationship Id="rId71" Type="http://schemas.openxmlformats.org/officeDocument/2006/relationships/image" Target="media/image27.png"/><Relationship Id="rId92" Type="http://schemas.openxmlformats.org/officeDocument/2006/relationships/hyperlink" Target="http://austinclemens.com/blog/2014/07/03/fivethirtyeight-com-style-graphs-in-ggplot2/" TargetMode="External"/><Relationship Id="rId2" Type="http://schemas.openxmlformats.org/officeDocument/2006/relationships/styles" Target="styles.xml"/><Relationship Id="rId16" Type="http://schemas.openxmlformats.org/officeDocument/2006/relationships/hyperlink" Target="http://colorbrewer2.org/" TargetMode="External"/><Relationship Id="rId29" Type="http://schemas.openxmlformats.org/officeDocument/2006/relationships/image" Target="media/image4.png"/><Relationship Id="rId11" Type="http://schemas.openxmlformats.org/officeDocument/2006/relationships/hyperlink" Target="http://r-es.org/item1151?structure=Comunidad&amp;from=VI+Jornadas" TargetMode="External"/><Relationship Id="rId24" Type="http://schemas.openxmlformats.org/officeDocument/2006/relationships/hyperlink" Target="http://gastonsanchez.com/colortools/" TargetMode="External"/><Relationship Id="rId32" Type="http://schemas.openxmlformats.org/officeDocument/2006/relationships/hyperlink" Target="http://research.stowers-institute.org/efg/Report/UsingColorInR.pdf" TargetMode="External"/><Relationship Id="rId37" Type="http://schemas.openxmlformats.org/officeDocument/2006/relationships/hyperlink" Target="http://statmath.wu.ac.at/~zeileis/papers/Zeileis+Hornik+Murrell-2009.pdf" TargetMode="External"/><Relationship Id="rId40" Type="http://schemas.openxmlformats.org/officeDocument/2006/relationships/image" Target="media/image9.png"/><Relationship Id="rId45" Type="http://schemas.openxmlformats.org/officeDocument/2006/relationships/image" Target="media/image14.png"/><Relationship Id="rId53" Type="http://schemas.openxmlformats.org/officeDocument/2006/relationships/hyperlink" Target="http://en.wikipedia.org/wiki/Contrast_%28vision%29" TargetMode="External"/><Relationship Id="rId58" Type="http://schemas.openxmlformats.org/officeDocument/2006/relationships/hyperlink" Target="http://en.wikipedia.org/wiki/User:Karam91/Chromostereopsis" TargetMode="External"/><Relationship Id="rId66" Type="http://schemas.openxmlformats.org/officeDocument/2006/relationships/image" Target="media/image24.png"/><Relationship Id="rId74" Type="http://schemas.openxmlformats.org/officeDocument/2006/relationships/image" Target="media/image30.png"/><Relationship Id="rId79" Type="http://schemas.openxmlformats.org/officeDocument/2006/relationships/image" Target="media/image34.png"/><Relationship Id="rId87" Type="http://schemas.openxmlformats.org/officeDocument/2006/relationships/hyperlink" Target="http://eskup.elpais.com/C1412009164-b3defc80060c0a3a32fa0a1b8803d2eb/1412174451-120c5b04818bff4f681b6de84a271ff5" TargetMode="External"/><Relationship Id="rId5" Type="http://schemas.openxmlformats.org/officeDocument/2006/relationships/webSettings" Target="webSettings.xml"/><Relationship Id="rId61" Type="http://schemas.openxmlformats.org/officeDocument/2006/relationships/hyperlink" Target="http://www.musanim.com/miller1956/" TargetMode="External"/><Relationship Id="rId82" Type="http://schemas.openxmlformats.org/officeDocument/2006/relationships/image" Target="media/image37.png"/><Relationship Id="rId90" Type="http://schemas.openxmlformats.org/officeDocument/2006/relationships/hyperlink" Target="http://visionscience.com/documents/strasburger/strasburger.html" TargetMode="External"/><Relationship Id="rId95" Type="http://schemas.openxmlformats.org/officeDocument/2006/relationships/image" Target="media/image38.png"/><Relationship Id="rId19" Type="http://schemas.openxmlformats.org/officeDocument/2006/relationships/hyperlink" Target="http://www.efg2.com/Lab/Library/Color/AndComputers.htm" TargetMode="External"/><Relationship Id="rId14" Type="http://schemas.openxmlformats.org/officeDocument/2006/relationships/hyperlink" Target="http://research.stowers-institute.org/efg/Report/UsingColorInR.pdf" TargetMode="External"/><Relationship Id="rId22" Type="http://schemas.openxmlformats.org/officeDocument/2006/relationships/hyperlink" Target="http://www.ploscompbiol.org/article/info%3Adoi%2F10.1371%2Fjournal.pcbi.1003833"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image" Target="media/image7.png"/><Relationship Id="rId43" Type="http://schemas.openxmlformats.org/officeDocument/2006/relationships/image" Target="media/image12.png"/><Relationship Id="rId48" Type="http://schemas.openxmlformats.org/officeDocument/2006/relationships/image" Target="media/image17.png"/><Relationship Id="rId56" Type="http://schemas.openxmlformats.org/officeDocument/2006/relationships/hyperlink" Target="http://www.purveslab.net/seeforyourself/" TargetMode="External"/><Relationship Id="rId64" Type="http://schemas.openxmlformats.org/officeDocument/2006/relationships/image" Target="media/image22.png"/><Relationship Id="rId69" Type="http://schemas.openxmlformats.org/officeDocument/2006/relationships/hyperlink" Target="http://colorbrewer2.org/" TargetMode="External"/><Relationship Id="rId77" Type="http://schemas.openxmlformats.org/officeDocument/2006/relationships/image" Target="media/image32.png"/><Relationship Id="rId8" Type="http://schemas.openxmlformats.org/officeDocument/2006/relationships/hyperlink" Target="https://twitter.com/mfiandor" TargetMode="External"/><Relationship Id="rId51" Type="http://schemas.openxmlformats.org/officeDocument/2006/relationships/image" Target="media/image20.png"/><Relationship Id="rId72" Type="http://schemas.openxmlformats.org/officeDocument/2006/relationships/image" Target="media/image28.png"/><Relationship Id="rId80" Type="http://schemas.openxmlformats.org/officeDocument/2006/relationships/image" Target="media/image35.png"/><Relationship Id="rId85" Type="http://schemas.openxmlformats.org/officeDocument/2006/relationships/hyperlink" Target="http://eskup.elpais.com/C1412009164-b3defc80060c0a3a32fa0a1b8803d2eb/1412173041-45d715fa118fefc62185df50eeef8120" TargetMode="External"/><Relationship Id="rId93" Type="http://schemas.openxmlformats.org/officeDocument/2006/relationships/hyperlink" Target="http://fivethirtyeight.com/" TargetMode="External"/><Relationship Id="rId3" Type="http://schemas.microsoft.com/office/2007/relationships/stylesWithEffects" Target="stylesWithEffects.xml"/><Relationship Id="rId12" Type="http://schemas.openxmlformats.org/officeDocument/2006/relationships/hyperlink" Target="http://research.stowers-institute.org/efg/R/Color/Chart/ColorChart.pdf" TargetMode="External"/><Relationship Id="rId17" Type="http://schemas.openxmlformats.org/officeDocument/2006/relationships/hyperlink" Target="http://geog.uoregon.edu/datagraphics/color_scales.htm" TargetMode="External"/><Relationship Id="rId25" Type="http://schemas.openxmlformats.org/officeDocument/2006/relationships/image" Target="media/image1.png"/><Relationship Id="rId33" Type="http://schemas.openxmlformats.org/officeDocument/2006/relationships/hyperlink" Target="https://www.nceas.ucsb.edu/~frazier/RSpatialGuides/colorPaletteCheatsheet.pdf" TargetMode="External"/><Relationship Id="rId38" Type="http://schemas.openxmlformats.org/officeDocument/2006/relationships/hyperlink" Target="http://www.r-bloggers.com/choosing-colour-palettes-part-ii-educated-choices/" TargetMode="External"/><Relationship Id="rId46" Type="http://schemas.openxmlformats.org/officeDocument/2006/relationships/image" Target="media/image15.png"/><Relationship Id="rId59" Type="http://schemas.openxmlformats.org/officeDocument/2006/relationships/hyperlink" Target="http://www.luminanze.com/writings/chromostereopsis_in_ux_design.html" TargetMode="External"/><Relationship Id="rId67" Type="http://schemas.openxmlformats.org/officeDocument/2006/relationships/image" Target="media/image25.png"/><Relationship Id="rId20" Type="http://schemas.openxmlformats.org/officeDocument/2006/relationships/hyperlink" Target="http://www.efg2.com/Lab/Library/Color/index.html" TargetMode="External"/><Relationship Id="rId41" Type="http://schemas.openxmlformats.org/officeDocument/2006/relationships/image" Target="media/image10.png"/><Relationship Id="rId54" Type="http://schemas.openxmlformats.org/officeDocument/2006/relationships/hyperlink" Target="http://en.wikipedia.org/wiki/Color_vision" TargetMode="External"/><Relationship Id="rId62" Type="http://schemas.openxmlformats.org/officeDocument/2006/relationships/hyperlink" Target="http://www.musanim.com/miller1956/fig6.gif" TargetMode="External"/><Relationship Id="rId70" Type="http://schemas.openxmlformats.org/officeDocument/2006/relationships/hyperlink" Target="https://color.adobe.com/es/" TargetMode="External"/><Relationship Id="rId75" Type="http://schemas.openxmlformats.org/officeDocument/2006/relationships/hyperlink" Target="http://rpubs.com/joscani/mapa_paro_andalucia" TargetMode="External"/><Relationship Id="rId83" Type="http://schemas.openxmlformats.org/officeDocument/2006/relationships/hyperlink" Target="http://elpais.com/elpais/2014/09/30/ciencia/1412091987_955227.html" TargetMode="External"/><Relationship Id="rId88" Type="http://schemas.openxmlformats.org/officeDocument/2006/relationships/hyperlink" Target="http://web.stanford.edu/~mwaskom/software/seaborn/tutorial/color_palettes.html" TargetMode="External"/><Relationship Id="rId91" Type="http://schemas.openxmlformats.org/officeDocument/2006/relationships/hyperlink" Target="https://github.com/alex23lemm/theme_fivethirtyeight"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witter.com/joscani" TargetMode="External"/><Relationship Id="rId15" Type="http://schemas.openxmlformats.org/officeDocument/2006/relationships/hyperlink" Target="https://www.nceas.ucsb.edu/~frazier/RSpatialGuides/colorPaletteCheatsheet.pdf" TargetMode="External"/><Relationship Id="rId23" Type="http://schemas.openxmlformats.org/officeDocument/2006/relationships/hyperlink" Target="http://finzi.psych.upenn.edu/R/library/colorscience/html/00Index.html" TargetMode="External"/><Relationship Id="rId28" Type="http://schemas.openxmlformats.org/officeDocument/2006/relationships/hyperlink" Target="http://en.wikipedia.org/wiki/Color_vision" TargetMode="External"/><Relationship Id="rId36" Type="http://schemas.openxmlformats.org/officeDocument/2006/relationships/image" Target="media/image8.png"/><Relationship Id="rId49" Type="http://schemas.openxmlformats.org/officeDocument/2006/relationships/image" Target="media/image18.png"/><Relationship Id="rId57" Type="http://schemas.openxmlformats.org/officeDocument/2006/relationships/hyperlink" Target="http://en.wikipedia.org/wiki/Color_constancy" TargetMode="External"/><Relationship Id="rId10" Type="http://schemas.openxmlformats.org/officeDocument/2006/relationships/hyperlink" Target="http://madrid.r-es.org/" TargetMode="External"/><Relationship Id="rId31" Type="http://schemas.openxmlformats.org/officeDocument/2006/relationships/image" Target="media/image6.png"/><Relationship Id="rId44" Type="http://schemas.openxmlformats.org/officeDocument/2006/relationships/image" Target="media/image13.png"/><Relationship Id="rId52" Type="http://schemas.openxmlformats.org/officeDocument/2006/relationships/image" Target="media/image21.png"/><Relationship Id="rId60" Type="http://schemas.openxmlformats.org/officeDocument/2006/relationships/hyperlink" Target="http://en.wikipedia.org/wiki/The_Magical_Number_Seven,_Plus_or_Minus_Two" TargetMode="External"/><Relationship Id="rId65" Type="http://schemas.openxmlformats.org/officeDocument/2006/relationships/image" Target="media/image23.png"/><Relationship Id="rId73" Type="http://schemas.openxmlformats.org/officeDocument/2006/relationships/image" Target="media/image29.png"/><Relationship Id="rId78" Type="http://schemas.openxmlformats.org/officeDocument/2006/relationships/image" Target="media/image33.png"/><Relationship Id="rId81" Type="http://schemas.openxmlformats.org/officeDocument/2006/relationships/image" Target="media/image36.png"/><Relationship Id="rId86" Type="http://schemas.openxmlformats.org/officeDocument/2006/relationships/hyperlink" Target="http://eskup.elpais.com/juli0" TargetMode="External"/><Relationship Id="rId94" Type="http://schemas.openxmlformats.org/officeDocument/2006/relationships/hyperlink" Target="https://aschinchon.wordpress.com/2014/10/01/complex-domain-coloring/" TargetMode="External"/><Relationship Id="rId4" Type="http://schemas.openxmlformats.org/officeDocument/2006/relationships/settings" Target="settings.xml"/><Relationship Id="rId9" Type="http://schemas.openxmlformats.org/officeDocument/2006/relationships/hyperlink" Target="http://www.elconfidencial.com/espana/2014-08-07/nueve-de-cada-diez-municipios-tienen-mas-paro-ahora-que-antes-de-comenzar-la-crisis_172665/" TargetMode="External"/><Relationship Id="rId13" Type="http://schemas.openxmlformats.org/officeDocument/2006/relationships/hyperlink" Target="http://research.stowers-institute.org/efg/R/Color/Chart/ColorChart.R" TargetMode="External"/><Relationship Id="rId18" Type="http://schemas.openxmlformats.org/officeDocument/2006/relationships/hyperlink" Target="http://www.efg2.com/Lab/Library/Color/Science.htm" TargetMode="External"/><Relationship Id="rId39" Type="http://schemas.openxmlformats.org/officeDocument/2006/relationships/hyperlink" Target="http://cran.r-project.org/web/packages/colorspace/vignettes/hcl-color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41</Pages>
  <Words>5198</Words>
  <Characters>28594</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talleR peRcepcion del coloR gRupo R madRid</vt:lpstr>
    </vt:vector>
  </TitlesOfParts>
  <Company/>
  <LinksUpToDate>false</LinksUpToDate>
  <CharactersWithSpaces>33725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peRcepcion del coloR gRupo R madRid</dc:title>
  <dc:creator>pedro.concejerocerezo at telefonica.com</dc:creator>
  <cp:lastModifiedBy>PEDRO CONCEJERO CEREZO</cp:lastModifiedBy>
  <cp:revision>2</cp:revision>
  <dcterms:created xsi:type="dcterms:W3CDTF">2015-03-03T15:55:00Z</dcterms:created>
  <dcterms:modified xsi:type="dcterms:W3CDTF">2015-03-03T15:55:00Z</dcterms:modified>
</cp:coreProperties>
</file>