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868E7" w14:textId="3EAE8F03" w:rsidR="00A504B0" w:rsidRDefault="00A504B0" w:rsidP="00282E71">
      <w:pPr>
        <w:jc w:val="center"/>
        <w:rPr>
          <w:rFonts w:ascii="Arial" w:hAnsi="Arial" w:cs="Arial"/>
          <w:b/>
          <w:sz w:val="28"/>
          <w:szCs w:val="28"/>
        </w:rPr>
      </w:pPr>
    </w:p>
    <w:p w14:paraId="4E69470E" w14:textId="77777777" w:rsidR="00A504B0" w:rsidRDefault="00A504B0" w:rsidP="00282E71">
      <w:pPr>
        <w:jc w:val="center"/>
        <w:rPr>
          <w:rFonts w:ascii="Arial" w:hAnsi="Arial" w:cs="Arial"/>
          <w:b/>
          <w:sz w:val="28"/>
          <w:szCs w:val="28"/>
        </w:rPr>
      </w:pPr>
      <w:r>
        <w:rPr>
          <w:rFonts w:ascii="Arial" w:hAnsi="Arial" w:cs="Arial"/>
          <w:b/>
          <w:sz w:val="28"/>
          <w:szCs w:val="28"/>
        </w:rPr>
        <w:t>Oregon State University Advantage Accelerator</w:t>
      </w:r>
      <w:r w:rsidR="00282E71" w:rsidRPr="000D3B1A">
        <w:rPr>
          <w:rFonts w:ascii="Arial" w:hAnsi="Arial" w:cs="Arial"/>
          <w:b/>
          <w:sz w:val="28"/>
          <w:szCs w:val="28"/>
        </w:rPr>
        <w:t xml:space="preserve"> </w:t>
      </w:r>
    </w:p>
    <w:p w14:paraId="14AFDFEA" w14:textId="37D7C3EC" w:rsidR="00454F92" w:rsidRDefault="00282E71" w:rsidP="00282E71">
      <w:pPr>
        <w:jc w:val="center"/>
        <w:rPr>
          <w:rFonts w:ascii="Arial" w:hAnsi="Arial" w:cs="Arial"/>
          <w:b/>
          <w:sz w:val="28"/>
          <w:szCs w:val="28"/>
        </w:rPr>
      </w:pPr>
      <w:r w:rsidRPr="000D3B1A">
        <w:rPr>
          <w:rFonts w:ascii="Arial" w:hAnsi="Arial" w:cs="Arial"/>
          <w:b/>
          <w:sz w:val="28"/>
          <w:szCs w:val="28"/>
        </w:rPr>
        <w:t>Mentoring Program</w:t>
      </w:r>
    </w:p>
    <w:p w14:paraId="3A2DE083" w14:textId="77777777" w:rsidR="007653AA" w:rsidRPr="000D3B1A" w:rsidRDefault="007653AA" w:rsidP="00282E71">
      <w:pPr>
        <w:jc w:val="center"/>
        <w:rPr>
          <w:rFonts w:ascii="Arial" w:hAnsi="Arial" w:cs="Arial"/>
          <w:b/>
          <w:sz w:val="28"/>
          <w:szCs w:val="28"/>
        </w:rPr>
      </w:pPr>
      <w:r>
        <w:rPr>
          <w:rFonts w:ascii="Arial" w:hAnsi="Arial" w:cs="Arial"/>
          <w:b/>
          <w:sz w:val="28"/>
          <w:szCs w:val="28"/>
        </w:rPr>
        <w:t>Statement of Principles and Procedures</w:t>
      </w:r>
    </w:p>
    <w:p w14:paraId="0D0AC687" w14:textId="77777777" w:rsidR="00AA7643" w:rsidRDefault="00AA7643" w:rsidP="00282E71">
      <w:pPr>
        <w:pStyle w:val="Default"/>
        <w:rPr>
          <w:b/>
          <w:bCs/>
        </w:rPr>
      </w:pPr>
    </w:p>
    <w:p w14:paraId="716EE0B6" w14:textId="77777777" w:rsidR="00AA7643" w:rsidRDefault="00AA7643" w:rsidP="00282E71">
      <w:pPr>
        <w:pStyle w:val="Default"/>
        <w:rPr>
          <w:b/>
          <w:bCs/>
        </w:rPr>
      </w:pPr>
    </w:p>
    <w:p w14:paraId="45AFA4BF" w14:textId="77777777" w:rsidR="00AA7643" w:rsidRDefault="00AA7643" w:rsidP="00AA7643">
      <w:pPr>
        <w:pStyle w:val="Default"/>
        <w:rPr>
          <w:b/>
          <w:bCs/>
        </w:rPr>
      </w:pPr>
      <w:r>
        <w:rPr>
          <w:b/>
          <w:bCs/>
        </w:rPr>
        <w:t>INTRODUCTION</w:t>
      </w:r>
    </w:p>
    <w:p w14:paraId="7E500C53" w14:textId="6929147E" w:rsidR="00AA7643" w:rsidRDefault="004B49BA" w:rsidP="00AA7643">
      <w:pPr>
        <w:pStyle w:val="Default"/>
        <w:rPr>
          <w:b/>
          <w:bCs/>
        </w:rPr>
      </w:pPr>
      <w:r>
        <w:rPr>
          <w:bCs/>
        </w:rPr>
        <w:t>Y</w:t>
      </w:r>
      <w:r w:rsidR="00AA7643" w:rsidRPr="00B77D3B">
        <w:rPr>
          <w:bCs/>
        </w:rPr>
        <w:t xml:space="preserve">our company has an opportunity to </w:t>
      </w:r>
      <w:r>
        <w:rPr>
          <w:bCs/>
        </w:rPr>
        <w:t>enhance</w:t>
      </w:r>
      <w:r w:rsidR="00AA7643" w:rsidRPr="00B77D3B">
        <w:rPr>
          <w:bCs/>
        </w:rPr>
        <w:t xml:space="preserve"> </w:t>
      </w:r>
      <w:r>
        <w:rPr>
          <w:bCs/>
        </w:rPr>
        <w:t xml:space="preserve">its </w:t>
      </w:r>
      <w:r w:rsidR="00AA7643" w:rsidRPr="00B77D3B">
        <w:rPr>
          <w:bCs/>
        </w:rPr>
        <w:t xml:space="preserve">success as a client in the </w:t>
      </w:r>
      <w:r w:rsidR="00A415C8">
        <w:rPr>
          <w:bCs/>
        </w:rPr>
        <w:t xml:space="preserve">Oregon State University </w:t>
      </w:r>
      <w:r w:rsidR="00A504B0">
        <w:rPr>
          <w:bCs/>
        </w:rPr>
        <w:t>Advantage</w:t>
      </w:r>
      <w:r w:rsidR="00A415C8">
        <w:rPr>
          <w:bCs/>
        </w:rPr>
        <w:t xml:space="preserve"> Accelerator (OSUVA)</w:t>
      </w:r>
      <w:r w:rsidR="00AA7643">
        <w:rPr>
          <w:bCs/>
        </w:rPr>
        <w:t xml:space="preserve"> through </w:t>
      </w:r>
      <w:r>
        <w:rPr>
          <w:bCs/>
        </w:rPr>
        <w:t>OSUVA’s</w:t>
      </w:r>
      <w:r w:rsidR="00AA7643">
        <w:rPr>
          <w:bCs/>
        </w:rPr>
        <w:t xml:space="preserve"> mentoring program</w:t>
      </w:r>
      <w:r w:rsidR="00AA7643" w:rsidRPr="00B77D3B">
        <w:rPr>
          <w:bCs/>
        </w:rPr>
        <w:t>.</w:t>
      </w:r>
      <w:r w:rsidRPr="00B77D3B">
        <w:rPr>
          <w:bCs/>
        </w:rPr>
        <w:t xml:space="preserve"> </w:t>
      </w:r>
      <w:r w:rsidR="00AA7643" w:rsidRPr="00B77D3B">
        <w:rPr>
          <w:bCs/>
        </w:rPr>
        <w:t xml:space="preserve">The goals of the </w:t>
      </w:r>
      <w:r w:rsidR="00A415C8">
        <w:rPr>
          <w:bCs/>
        </w:rPr>
        <w:t>OSUVA</w:t>
      </w:r>
      <w:r w:rsidR="00AA7643" w:rsidRPr="00B77D3B">
        <w:rPr>
          <w:bCs/>
        </w:rPr>
        <w:t xml:space="preserve"> </w:t>
      </w:r>
      <w:r w:rsidR="00AA7643">
        <w:rPr>
          <w:bCs/>
        </w:rPr>
        <w:t>Mentoring</w:t>
      </w:r>
      <w:r w:rsidR="00AA7643" w:rsidRPr="00B77D3B">
        <w:rPr>
          <w:bCs/>
        </w:rPr>
        <w:t xml:space="preserve"> Program are to assist in the development of your business through steady controlled growth and the creation of local and regional jobs. The philosophy behind the </w:t>
      </w:r>
      <w:r w:rsidR="00CF372C">
        <w:rPr>
          <w:bCs/>
        </w:rPr>
        <w:t xml:space="preserve">Mentoring </w:t>
      </w:r>
      <w:r w:rsidR="00AA7643" w:rsidRPr="00B77D3B">
        <w:rPr>
          <w:bCs/>
        </w:rPr>
        <w:t>Program is that by providing assistance in meeting your challenges</w:t>
      </w:r>
      <w:r w:rsidR="0089571D">
        <w:rPr>
          <w:bCs/>
        </w:rPr>
        <w:t xml:space="preserve"> and </w:t>
      </w:r>
      <w:r w:rsidR="00530304">
        <w:rPr>
          <w:bCs/>
        </w:rPr>
        <w:t xml:space="preserve">provide </w:t>
      </w:r>
      <w:r w:rsidR="00AA7643">
        <w:rPr>
          <w:bCs/>
        </w:rPr>
        <w:t xml:space="preserve">guidance </w:t>
      </w:r>
      <w:r w:rsidR="0089571D">
        <w:rPr>
          <w:bCs/>
        </w:rPr>
        <w:t xml:space="preserve">towards your </w:t>
      </w:r>
      <w:r w:rsidR="00AA7643">
        <w:rPr>
          <w:bCs/>
        </w:rPr>
        <w:t>achievable</w:t>
      </w:r>
      <w:r w:rsidR="00AA7643" w:rsidRPr="00B77D3B">
        <w:rPr>
          <w:bCs/>
        </w:rPr>
        <w:t xml:space="preserve"> milestones</w:t>
      </w:r>
      <w:r w:rsidR="0089571D">
        <w:rPr>
          <w:bCs/>
        </w:rPr>
        <w:t>,</w:t>
      </w:r>
      <w:r w:rsidR="00AA7643" w:rsidRPr="00B77D3B">
        <w:rPr>
          <w:bCs/>
        </w:rPr>
        <w:t xml:space="preserve"> </w:t>
      </w:r>
      <w:r w:rsidR="0089571D">
        <w:rPr>
          <w:bCs/>
        </w:rPr>
        <w:t xml:space="preserve">you will </w:t>
      </w:r>
      <w:r w:rsidR="00AA7643">
        <w:rPr>
          <w:bCs/>
        </w:rPr>
        <w:t>ultimately</w:t>
      </w:r>
      <w:r w:rsidR="00AA7643" w:rsidRPr="00B77D3B">
        <w:rPr>
          <w:bCs/>
        </w:rPr>
        <w:t xml:space="preserve"> </w:t>
      </w:r>
      <w:r w:rsidR="00530304">
        <w:rPr>
          <w:bCs/>
        </w:rPr>
        <w:t xml:space="preserve">reduce uncertainty and have a better likelihood to </w:t>
      </w:r>
      <w:r w:rsidR="0089571D">
        <w:rPr>
          <w:bCs/>
        </w:rPr>
        <w:t xml:space="preserve">meet </w:t>
      </w:r>
      <w:r w:rsidR="00AA7643" w:rsidRPr="00B77D3B">
        <w:rPr>
          <w:bCs/>
        </w:rPr>
        <w:t>your intended long-term goals</w:t>
      </w:r>
      <w:r w:rsidR="00AA7643" w:rsidRPr="00B77D3B">
        <w:rPr>
          <w:b/>
          <w:bCs/>
        </w:rPr>
        <w:t>.</w:t>
      </w:r>
    </w:p>
    <w:p w14:paraId="5FF5BD4B" w14:textId="77777777" w:rsidR="00AA7643" w:rsidRDefault="00AA7643" w:rsidP="00AA7643">
      <w:pPr>
        <w:pStyle w:val="Default"/>
        <w:rPr>
          <w:b/>
          <w:bCs/>
        </w:rPr>
      </w:pPr>
    </w:p>
    <w:p w14:paraId="716BCADF" w14:textId="011E2997" w:rsidR="00AA7643" w:rsidRDefault="00AA7643" w:rsidP="00AA7643">
      <w:pPr>
        <w:pStyle w:val="Default"/>
        <w:rPr>
          <w:bCs/>
        </w:rPr>
      </w:pPr>
      <w:r w:rsidRPr="00C22987">
        <w:rPr>
          <w:bCs/>
        </w:rPr>
        <w:t xml:space="preserve">Our mentors are </w:t>
      </w:r>
      <w:r>
        <w:rPr>
          <w:bCs/>
        </w:rPr>
        <w:t xml:space="preserve">experts in their field and are willing to volunteer their time and energy to help you succeed. The bios for all our mentors are publically posted on the </w:t>
      </w:r>
      <w:r w:rsidR="00A415C8">
        <w:rPr>
          <w:bCs/>
        </w:rPr>
        <w:t>OSUVA</w:t>
      </w:r>
      <w:r>
        <w:rPr>
          <w:bCs/>
        </w:rPr>
        <w:t xml:space="preserve"> website. In addition a short checklist of their skill sets are provided to you at the time of </w:t>
      </w:r>
      <w:r w:rsidR="00A415C8">
        <w:rPr>
          <w:bCs/>
        </w:rPr>
        <w:t>acceptance</w:t>
      </w:r>
      <w:r>
        <w:rPr>
          <w:bCs/>
        </w:rPr>
        <w:t xml:space="preserve"> into the </w:t>
      </w:r>
      <w:r w:rsidR="00A415C8">
        <w:rPr>
          <w:bCs/>
        </w:rPr>
        <w:t>OSUVA</w:t>
      </w:r>
      <w:r>
        <w:rPr>
          <w:bCs/>
        </w:rPr>
        <w:t xml:space="preserve"> and any</w:t>
      </w:r>
      <w:r w:rsidR="00CF372C">
        <w:rPr>
          <w:bCs/>
        </w:rPr>
        <w:t xml:space="preserve"> </w:t>
      </w:r>
      <w:r>
        <w:rPr>
          <w:bCs/>
        </w:rPr>
        <w:t>time upon request.</w:t>
      </w:r>
    </w:p>
    <w:p w14:paraId="4F52CB0A" w14:textId="77777777" w:rsidR="00AA7643" w:rsidRPr="00C22987" w:rsidRDefault="00AA7643" w:rsidP="00AA7643">
      <w:pPr>
        <w:pStyle w:val="Default"/>
        <w:rPr>
          <w:bCs/>
        </w:rPr>
      </w:pPr>
    </w:p>
    <w:p w14:paraId="36442C8E" w14:textId="77777777" w:rsidR="00282E71" w:rsidRDefault="00282E71" w:rsidP="00282E71">
      <w:pPr>
        <w:pStyle w:val="Default"/>
        <w:rPr>
          <w:b/>
          <w:bCs/>
        </w:rPr>
      </w:pPr>
      <w:r w:rsidRPr="00282E71">
        <w:rPr>
          <w:b/>
          <w:bCs/>
        </w:rPr>
        <w:t xml:space="preserve">OVERVIEW OF PROCESS </w:t>
      </w:r>
    </w:p>
    <w:p w14:paraId="706E08F8" w14:textId="56A4DB2C" w:rsidR="00282E71" w:rsidRDefault="00A415C8" w:rsidP="002C0475">
      <w:pPr>
        <w:pStyle w:val="Default"/>
        <w:jc w:val="both"/>
      </w:pPr>
      <w:r>
        <w:t xml:space="preserve">All </w:t>
      </w:r>
      <w:r w:rsidR="00CF372C">
        <w:t xml:space="preserve">OSUVA clients </w:t>
      </w:r>
      <w:r>
        <w:t>participating</w:t>
      </w:r>
      <w:r w:rsidR="00282E71" w:rsidRPr="00282E71">
        <w:t xml:space="preserve"> in the </w:t>
      </w:r>
      <w:r w:rsidR="00282E71">
        <w:t xml:space="preserve">Mentoring </w:t>
      </w:r>
      <w:r w:rsidR="00282E71" w:rsidRPr="00282E71">
        <w:t xml:space="preserve">Program </w:t>
      </w:r>
      <w:r w:rsidR="00CF372C">
        <w:t xml:space="preserve">(Program) </w:t>
      </w:r>
      <w:r w:rsidR="00282E71" w:rsidRPr="00282E71">
        <w:t xml:space="preserve">are required to </w:t>
      </w:r>
      <w:r w:rsidR="000D3B1A">
        <w:t>commit to</w:t>
      </w:r>
      <w:r w:rsidR="00282E71" w:rsidRPr="00282E71">
        <w:t xml:space="preserve"> a mentoring process</w:t>
      </w:r>
      <w:r w:rsidR="00CF372C">
        <w:t xml:space="preserve"> </w:t>
      </w:r>
      <w:r w:rsidR="004B49BA">
        <w:t xml:space="preserve">(OSUVA clients participating in the Program are sometimes referred to as “protégés”). </w:t>
      </w:r>
      <w:r w:rsidR="000D3B1A">
        <w:t>This</w:t>
      </w:r>
      <w:r w:rsidR="00282E71" w:rsidRPr="00282E71">
        <w:t xml:space="preserve"> process </w:t>
      </w:r>
      <w:r w:rsidR="00282E71">
        <w:t>includes an evaluation of</w:t>
      </w:r>
      <w:r w:rsidR="00282E71" w:rsidRPr="00282E71">
        <w:t xml:space="preserve"> the commercialization potential of the</w:t>
      </w:r>
      <w:r w:rsidR="004B49BA">
        <w:t xml:space="preserve"> client’s</w:t>
      </w:r>
      <w:r w:rsidR="00282E71" w:rsidRPr="00282E71">
        <w:t xml:space="preserve"> technology</w:t>
      </w:r>
      <w:r w:rsidR="000D3B1A">
        <w:t>, acquisition of customers, gaining a depth of understanding of the</w:t>
      </w:r>
      <w:r w:rsidR="004B49BA">
        <w:t xml:space="preserve"> client’s</w:t>
      </w:r>
      <w:r w:rsidR="000D3B1A">
        <w:t xml:space="preserve"> market segment, potential partners and key resources along with a</w:t>
      </w:r>
      <w:r w:rsidR="004B49BA">
        <w:t>n</w:t>
      </w:r>
      <w:r w:rsidR="000D3B1A">
        <w:t xml:space="preserve"> understanding of costs and various revenue streams.</w:t>
      </w:r>
      <w:r w:rsidR="00282E71" w:rsidRPr="00282E71">
        <w:t xml:space="preserve"> </w:t>
      </w:r>
      <w:r w:rsidR="004B49BA">
        <w:t>Clients participating in the Program</w:t>
      </w:r>
      <w:r w:rsidR="00282E71">
        <w:t xml:space="preserve"> can therefore</w:t>
      </w:r>
      <w:r w:rsidR="00282E71" w:rsidRPr="00282E71">
        <w:t xml:space="preserve"> </w:t>
      </w:r>
      <w:r w:rsidR="000D3B1A">
        <w:t xml:space="preserve">engage mentors to together </w:t>
      </w:r>
      <w:r w:rsidR="00282E71" w:rsidRPr="00282E71">
        <w:t xml:space="preserve">develop a compelling milestone-based </w:t>
      </w:r>
      <w:r w:rsidR="00282E71">
        <w:t>mentoring plan</w:t>
      </w:r>
      <w:r w:rsidR="00282E71" w:rsidRPr="00282E71">
        <w:t>.</w:t>
      </w:r>
      <w:r>
        <w:t xml:space="preserve"> The Program also actively engages and uses both the Lean Canvas and the Business Model Canvas.</w:t>
      </w:r>
    </w:p>
    <w:p w14:paraId="485AF393" w14:textId="77777777" w:rsidR="00282E71" w:rsidRPr="00282E71" w:rsidRDefault="00282E71" w:rsidP="002C0475">
      <w:pPr>
        <w:pStyle w:val="Default"/>
        <w:jc w:val="both"/>
      </w:pPr>
      <w:r w:rsidRPr="00282E71">
        <w:t xml:space="preserve"> </w:t>
      </w:r>
    </w:p>
    <w:p w14:paraId="643F3461" w14:textId="6BCE0D48" w:rsidR="00282E71" w:rsidRDefault="00A415C8" w:rsidP="002C0475">
      <w:pPr>
        <w:pStyle w:val="Default"/>
        <w:jc w:val="both"/>
      </w:pPr>
      <w:r>
        <w:t>OSUVA,</w:t>
      </w:r>
      <w:r w:rsidR="00282E71">
        <w:t xml:space="preserve"> along with each </w:t>
      </w:r>
      <w:r w:rsidR="007F6190">
        <w:t>protégé</w:t>
      </w:r>
      <w:r w:rsidR="00282E71" w:rsidRPr="00282E71">
        <w:t xml:space="preserve"> </w:t>
      </w:r>
      <w:r>
        <w:t>in the P</w:t>
      </w:r>
      <w:r w:rsidR="000D3B1A">
        <w:t xml:space="preserve">rogram </w:t>
      </w:r>
      <w:r w:rsidR="00282E71" w:rsidRPr="00282E71">
        <w:t xml:space="preserve">will make </w:t>
      </w:r>
      <w:r w:rsidR="000D3B1A">
        <w:t xml:space="preserve">team based </w:t>
      </w:r>
      <w:r w:rsidR="00282E71">
        <w:t>mentor</w:t>
      </w:r>
      <w:r w:rsidR="00282E71" w:rsidRPr="00282E71">
        <w:t xml:space="preserve"> selection</w:t>
      </w:r>
      <w:r w:rsidR="000D3B1A">
        <w:t>s</w:t>
      </w:r>
      <w:r w:rsidR="00282E71" w:rsidRPr="00282E71">
        <w:t xml:space="preserve"> and </w:t>
      </w:r>
      <w:r w:rsidR="000D3B1A">
        <w:t xml:space="preserve">be </w:t>
      </w:r>
      <w:r w:rsidR="00282E71" w:rsidRPr="00282E71">
        <w:t>assign</w:t>
      </w:r>
      <w:r w:rsidR="000D3B1A">
        <w:t>ed</w:t>
      </w:r>
      <w:r w:rsidR="00282E71" w:rsidRPr="00282E71">
        <w:t xml:space="preserve"> </w:t>
      </w:r>
      <w:r>
        <w:t xml:space="preserve">one or </w:t>
      </w:r>
      <w:r w:rsidR="00282E71">
        <w:t>two</w:t>
      </w:r>
      <w:r w:rsidR="00282E71" w:rsidRPr="00282E71">
        <w:t xml:space="preserve"> mentors to each </w:t>
      </w:r>
      <w:r w:rsidR="007F6190" w:rsidRPr="00282E71">
        <w:t>p</w:t>
      </w:r>
      <w:r w:rsidR="007F6190">
        <w:t>rotégé</w:t>
      </w:r>
      <w:r w:rsidR="00282E71" w:rsidRPr="00282E71">
        <w:t xml:space="preserve">. </w:t>
      </w:r>
    </w:p>
    <w:p w14:paraId="67C94F3E" w14:textId="77777777" w:rsidR="000D3B1A" w:rsidRDefault="000D3B1A" w:rsidP="002C0475">
      <w:pPr>
        <w:pStyle w:val="Default"/>
        <w:jc w:val="both"/>
      </w:pPr>
    </w:p>
    <w:p w14:paraId="30F1EDD8" w14:textId="77777777" w:rsidR="000D3B1A" w:rsidRPr="000D3B1A" w:rsidRDefault="000D3B1A" w:rsidP="002C0475">
      <w:pPr>
        <w:pStyle w:val="Default"/>
        <w:jc w:val="both"/>
        <w:rPr>
          <w:b/>
        </w:rPr>
      </w:pPr>
      <w:r w:rsidRPr="000D3B1A">
        <w:rPr>
          <w:b/>
        </w:rPr>
        <w:t>MENTORS</w:t>
      </w:r>
    </w:p>
    <w:p w14:paraId="4C3E35A9" w14:textId="77777777" w:rsidR="00282E71" w:rsidRDefault="00282E71" w:rsidP="00282E71">
      <w:pPr>
        <w:pStyle w:val="Default"/>
      </w:pPr>
    </w:p>
    <w:p w14:paraId="099D6519" w14:textId="77777777" w:rsidR="00282E71" w:rsidRPr="00282E71" w:rsidRDefault="00282E71" w:rsidP="00282E71">
      <w:pPr>
        <w:pStyle w:val="Default"/>
      </w:pPr>
      <w:r w:rsidRPr="00282E71">
        <w:rPr>
          <w:b/>
          <w:bCs/>
        </w:rPr>
        <w:t xml:space="preserve">OVERVIEW OF THE ROLE OF MENTORS </w:t>
      </w:r>
    </w:p>
    <w:p w14:paraId="763C153E" w14:textId="7995AE7D" w:rsidR="00282E71" w:rsidRPr="00282E71" w:rsidRDefault="00282E71" w:rsidP="002C0475">
      <w:pPr>
        <w:jc w:val="both"/>
        <w:rPr>
          <w:rFonts w:ascii="Arial" w:hAnsi="Arial" w:cs="Arial"/>
          <w:sz w:val="24"/>
          <w:szCs w:val="24"/>
        </w:rPr>
      </w:pPr>
      <w:r w:rsidRPr="00282E71">
        <w:rPr>
          <w:rFonts w:ascii="Arial" w:hAnsi="Arial" w:cs="Arial"/>
          <w:sz w:val="24"/>
          <w:szCs w:val="24"/>
        </w:rPr>
        <w:t xml:space="preserve">The </w:t>
      </w:r>
      <w:r w:rsidR="00A415C8">
        <w:rPr>
          <w:rFonts w:ascii="Arial" w:hAnsi="Arial" w:cs="Arial"/>
          <w:sz w:val="24"/>
          <w:szCs w:val="24"/>
        </w:rPr>
        <w:t>OSUVA</w:t>
      </w:r>
      <w:r>
        <w:rPr>
          <w:rFonts w:ascii="Arial" w:hAnsi="Arial" w:cs="Arial"/>
          <w:sz w:val="24"/>
          <w:szCs w:val="24"/>
        </w:rPr>
        <w:t xml:space="preserve"> Mentoring</w:t>
      </w:r>
      <w:r w:rsidRPr="00282E71">
        <w:rPr>
          <w:rFonts w:ascii="Arial" w:hAnsi="Arial" w:cs="Arial"/>
          <w:sz w:val="24"/>
          <w:szCs w:val="24"/>
        </w:rPr>
        <w:t xml:space="preserve"> Program includes volunteer mentors that are seasoned members of the corporate, legal, </w:t>
      </w:r>
      <w:r w:rsidR="000D3B1A">
        <w:rPr>
          <w:rFonts w:ascii="Arial" w:hAnsi="Arial" w:cs="Arial"/>
          <w:sz w:val="24"/>
          <w:szCs w:val="24"/>
        </w:rPr>
        <w:t xml:space="preserve">investment </w:t>
      </w:r>
      <w:r w:rsidRPr="00282E71">
        <w:rPr>
          <w:rFonts w:ascii="Arial" w:hAnsi="Arial" w:cs="Arial"/>
          <w:sz w:val="24"/>
          <w:szCs w:val="24"/>
        </w:rPr>
        <w:t>and entrepreneurial community.</w:t>
      </w:r>
      <w:r w:rsidR="004E1C20">
        <w:rPr>
          <w:rFonts w:ascii="Arial" w:hAnsi="Arial" w:cs="Arial"/>
          <w:sz w:val="24"/>
          <w:szCs w:val="24"/>
        </w:rPr>
        <w:t xml:space="preserve"> </w:t>
      </w:r>
      <w:r w:rsidR="004B49BA">
        <w:rPr>
          <w:rFonts w:ascii="Arial" w:hAnsi="Arial" w:cs="Arial"/>
          <w:sz w:val="24"/>
          <w:szCs w:val="24"/>
        </w:rPr>
        <w:t xml:space="preserve">Participation in </w:t>
      </w:r>
      <w:r w:rsidR="000D3B1A">
        <w:rPr>
          <w:rFonts w:ascii="Arial" w:hAnsi="Arial" w:cs="Arial"/>
          <w:sz w:val="24"/>
          <w:szCs w:val="24"/>
        </w:rPr>
        <w:t>each</w:t>
      </w:r>
      <w:r w:rsidRPr="00282E71">
        <w:rPr>
          <w:rFonts w:ascii="Arial" w:hAnsi="Arial" w:cs="Arial"/>
          <w:sz w:val="24"/>
          <w:szCs w:val="24"/>
        </w:rPr>
        <w:t xml:space="preserve"> mentoring team is</w:t>
      </w:r>
      <w:r w:rsidR="004B49BA">
        <w:rPr>
          <w:rFonts w:ascii="Arial" w:hAnsi="Arial" w:cs="Arial"/>
          <w:sz w:val="24"/>
          <w:szCs w:val="24"/>
        </w:rPr>
        <w:t xml:space="preserve"> </w:t>
      </w:r>
      <w:r w:rsidRPr="00282E71">
        <w:rPr>
          <w:rFonts w:ascii="Arial" w:hAnsi="Arial" w:cs="Arial"/>
          <w:sz w:val="24"/>
          <w:szCs w:val="24"/>
        </w:rPr>
        <w:t>by invitation only. Mentors are selected based on their ability to co</w:t>
      </w:r>
      <w:r w:rsidR="00A415C8">
        <w:rPr>
          <w:rFonts w:ascii="Arial" w:hAnsi="Arial" w:cs="Arial"/>
          <w:sz w:val="24"/>
          <w:szCs w:val="24"/>
        </w:rPr>
        <w:t>ntribute to the mission of the P</w:t>
      </w:r>
      <w:r w:rsidRPr="00282E71">
        <w:rPr>
          <w:rFonts w:ascii="Arial" w:hAnsi="Arial" w:cs="Arial"/>
          <w:sz w:val="24"/>
          <w:szCs w:val="24"/>
        </w:rPr>
        <w:t xml:space="preserve">rogram through their experience in </w:t>
      </w:r>
      <w:r w:rsidRPr="00282E71">
        <w:rPr>
          <w:rFonts w:ascii="Arial" w:hAnsi="Arial" w:cs="Arial"/>
          <w:sz w:val="24"/>
          <w:szCs w:val="24"/>
        </w:rPr>
        <w:lastRenderedPageBreak/>
        <w:t xml:space="preserve">coaching innovators, creating new high-impact ventures, and for their enthusiasm for the </w:t>
      </w:r>
      <w:r w:rsidR="00A415C8">
        <w:rPr>
          <w:rFonts w:ascii="Arial" w:hAnsi="Arial" w:cs="Arial"/>
          <w:sz w:val="24"/>
          <w:szCs w:val="24"/>
        </w:rPr>
        <w:t>OSUVA</w:t>
      </w:r>
      <w:r>
        <w:rPr>
          <w:rFonts w:ascii="Arial" w:hAnsi="Arial" w:cs="Arial"/>
          <w:sz w:val="24"/>
          <w:szCs w:val="24"/>
        </w:rPr>
        <w:t xml:space="preserve"> Program</w:t>
      </w:r>
      <w:r w:rsidRPr="00282E71">
        <w:rPr>
          <w:rFonts w:ascii="Arial" w:hAnsi="Arial" w:cs="Arial"/>
          <w:sz w:val="24"/>
          <w:szCs w:val="24"/>
        </w:rPr>
        <w:t xml:space="preserve">. Relationships between mentors and </w:t>
      </w:r>
      <w:r>
        <w:rPr>
          <w:rFonts w:ascii="Arial" w:hAnsi="Arial" w:cs="Arial"/>
          <w:sz w:val="24"/>
          <w:szCs w:val="24"/>
        </w:rPr>
        <w:t>members</w:t>
      </w:r>
      <w:r w:rsidRPr="00282E71">
        <w:rPr>
          <w:rFonts w:ascii="Arial" w:hAnsi="Arial" w:cs="Arial"/>
          <w:sz w:val="24"/>
          <w:szCs w:val="24"/>
        </w:rPr>
        <w:t xml:space="preserve"> are formed based on the needs and preferences of the </w:t>
      </w:r>
      <w:r>
        <w:rPr>
          <w:rFonts w:ascii="Arial" w:hAnsi="Arial" w:cs="Arial"/>
          <w:sz w:val="24"/>
          <w:szCs w:val="24"/>
        </w:rPr>
        <w:t>members</w:t>
      </w:r>
      <w:r w:rsidRPr="00282E71">
        <w:rPr>
          <w:rFonts w:ascii="Arial" w:hAnsi="Arial" w:cs="Arial"/>
          <w:sz w:val="24"/>
          <w:szCs w:val="24"/>
        </w:rPr>
        <w:t xml:space="preserve"> and the interests of the available mentors. Mentors are central to achieving the </w:t>
      </w:r>
      <w:r w:rsidR="00A415C8">
        <w:rPr>
          <w:rFonts w:ascii="Arial" w:hAnsi="Arial" w:cs="Arial"/>
          <w:sz w:val="24"/>
          <w:szCs w:val="24"/>
        </w:rPr>
        <w:t>OSUVA</w:t>
      </w:r>
      <w:r w:rsidRPr="00282E71">
        <w:rPr>
          <w:rFonts w:ascii="Arial" w:hAnsi="Arial" w:cs="Arial"/>
          <w:sz w:val="24"/>
          <w:szCs w:val="24"/>
        </w:rPr>
        <w:t xml:space="preserve"> mission, and their participation in the </w:t>
      </w:r>
      <w:r w:rsidR="00D85AD9">
        <w:rPr>
          <w:rFonts w:ascii="Arial" w:hAnsi="Arial" w:cs="Arial"/>
          <w:sz w:val="24"/>
          <w:szCs w:val="24"/>
        </w:rPr>
        <w:t>P</w:t>
      </w:r>
      <w:r w:rsidRPr="00282E71">
        <w:rPr>
          <w:rFonts w:ascii="Arial" w:hAnsi="Arial" w:cs="Arial"/>
          <w:sz w:val="24"/>
          <w:szCs w:val="24"/>
        </w:rPr>
        <w:t xml:space="preserve">rogram is contingent on adhering to the guidelines described in this document. Mentors will provide coaching and connections to </w:t>
      </w:r>
      <w:r w:rsidR="00BA43D7">
        <w:rPr>
          <w:rFonts w:ascii="Arial" w:hAnsi="Arial" w:cs="Arial"/>
          <w:sz w:val="24"/>
          <w:szCs w:val="24"/>
        </w:rPr>
        <w:t>OSUVA</w:t>
      </w:r>
      <w:r w:rsidRPr="00282E71">
        <w:rPr>
          <w:rFonts w:ascii="Arial" w:hAnsi="Arial" w:cs="Arial"/>
          <w:sz w:val="24"/>
          <w:szCs w:val="24"/>
        </w:rPr>
        <w:t xml:space="preserve"> </w:t>
      </w:r>
      <w:r w:rsidR="00D85AD9">
        <w:rPr>
          <w:rFonts w:ascii="Arial" w:hAnsi="Arial" w:cs="Arial"/>
          <w:sz w:val="24"/>
          <w:szCs w:val="24"/>
        </w:rPr>
        <w:t>clients</w:t>
      </w:r>
      <w:r w:rsidRPr="00282E71">
        <w:rPr>
          <w:rFonts w:ascii="Arial" w:hAnsi="Arial" w:cs="Arial"/>
          <w:sz w:val="24"/>
          <w:szCs w:val="24"/>
        </w:rPr>
        <w:t xml:space="preserve"> as their expertise allows, and </w:t>
      </w:r>
      <w:r w:rsidR="00D85AD9">
        <w:rPr>
          <w:rFonts w:ascii="Arial" w:hAnsi="Arial" w:cs="Arial"/>
          <w:sz w:val="24"/>
          <w:szCs w:val="24"/>
        </w:rPr>
        <w:t xml:space="preserve">they </w:t>
      </w:r>
      <w:r w:rsidRPr="00282E71">
        <w:rPr>
          <w:rFonts w:ascii="Arial" w:hAnsi="Arial" w:cs="Arial"/>
          <w:sz w:val="24"/>
          <w:szCs w:val="24"/>
        </w:rPr>
        <w:t xml:space="preserve">will help recommend other volunteer mentors. Mentors will be invited to events where they can meet </w:t>
      </w:r>
      <w:r w:rsidR="00BA43D7">
        <w:rPr>
          <w:rFonts w:ascii="Arial" w:hAnsi="Arial" w:cs="Arial"/>
          <w:sz w:val="24"/>
          <w:szCs w:val="24"/>
        </w:rPr>
        <w:t>OSUVA</w:t>
      </w:r>
      <w:r>
        <w:rPr>
          <w:rFonts w:ascii="Arial" w:hAnsi="Arial" w:cs="Arial"/>
          <w:sz w:val="24"/>
          <w:szCs w:val="24"/>
        </w:rPr>
        <w:t xml:space="preserve"> </w:t>
      </w:r>
      <w:r w:rsidR="00D85AD9">
        <w:rPr>
          <w:rFonts w:ascii="Arial" w:hAnsi="Arial" w:cs="Arial"/>
          <w:sz w:val="24"/>
          <w:szCs w:val="24"/>
        </w:rPr>
        <w:t>clients</w:t>
      </w:r>
      <w:r w:rsidRPr="00282E71">
        <w:rPr>
          <w:rFonts w:ascii="Arial" w:hAnsi="Arial" w:cs="Arial"/>
          <w:sz w:val="24"/>
          <w:szCs w:val="24"/>
        </w:rPr>
        <w:t xml:space="preserve"> and each other, and </w:t>
      </w:r>
      <w:r w:rsidR="00D85AD9">
        <w:rPr>
          <w:rFonts w:ascii="Arial" w:hAnsi="Arial" w:cs="Arial"/>
          <w:sz w:val="24"/>
          <w:szCs w:val="24"/>
        </w:rPr>
        <w:t xml:space="preserve">they </w:t>
      </w:r>
      <w:r w:rsidRPr="00282E71">
        <w:rPr>
          <w:rFonts w:ascii="Arial" w:hAnsi="Arial" w:cs="Arial"/>
          <w:sz w:val="24"/>
          <w:szCs w:val="24"/>
        </w:rPr>
        <w:t>will receive updates on the program and its projects.</w:t>
      </w:r>
    </w:p>
    <w:p w14:paraId="7A07EF52" w14:textId="77777777" w:rsidR="00282E71" w:rsidRPr="00282E71" w:rsidRDefault="00282E71" w:rsidP="00282E71">
      <w:pPr>
        <w:pStyle w:val="Default"/>
      </w:pPr>
      <w:r w:rsidRPr="00282E71">
        <w:rPr>
          <w:b/>
          <w:bCs/>
        </w:rPr>
        <w:t xml:space="preserve">GUIDING PRINCIPLES FOR MENTORS </w:t>
      </w:r>
    </w:p>
    <w:p w14:paraId="1D750A1D" w14:textId="62CB4C0C" w:rsidR="00282E71" w:rsidRPr="00282E71" w:rsidRDefault="00282E71" w:rsidP="002C0475">
      <w:pPr>
        <w:pStyle w:val="Default"/>
        <w:jc w:val="both"/>
      </w:pPr>
      <w:r w:rsidRPr="00282E71">
        <w:t xml:space="preserve">Mentors agree to abide by the </w:t>
      </w:r>
      <w:r w:rsidR="00BA43D7">
        <w:t>OSUVA</w:t>
      </w:r>
      <w:r>
        <w:t xml:space="preserve"> Program</w:t>
      </w:r>
      <w:r w:rsidRPr="00282E71">
        <w:t xml:space="preserve"> Guiding Principles for Mentors, as outlined below. The </w:t>
      </w:r>
      <w:r w:rsidR="00BA43D7">
        <w:t>OSUVA</w:t>
      </w:r>
      <w:r>
        <w:t xml:space="preserve"> Mentoring</w:t>
      </w:r>
      <w:r w:rsidRPr="00282E71">
        <w:t xml:space="preserve"> Program recognizes that promotion of its goals requires careful adherence to principles that, at their heart, put the interests of </w:t>
      </w:r>
      <w:r>
        <w:t xml:space="preserve">the </w:t>
      </w:r>
      <w:r w:rsidR="00BA43D7">
        <w:t>OSUVA</w:t>
      </w:r>
      <w:r w:rsidRPr="00282E71">
        <w:t xml:space="preserve"> and the </w:t>
      </w:r>
      <w:r w:rsidR="008D06F6">
        <w:t>P</w:t>
      </w:r>
      <w:r>
        <w:t>rogra</w:t>
      </w:r>
      <w:r w:rsidR="008D06F6">
        <w:t>m clients</w:t>
      </w:r>
      <w:r w:rsidRPr="00282E71">
        <w:t xml:space="preserve"> ahead of the interests of mentors and staff serving the </w:t>
      </w:r>
      <w:r w:rsidR="008D06F6">
        <w:t>P</w:t>
      </w:r>
      <w:r w:rsidRPr="00282E71">
        <w:t xml:space="preserve">rogram. The guidelines for handling privileged information and managing conflict of interest apply for all </w:t>
      </w:r>
      <w:r w:rsidR="008D06F6">
        <w:t>P</w:t>
      </w:r>
      <w:r w:rsidRPr="00282E71">
        <w:t xml:space="preserve">rogram related meetings and activities. </w:t>
      </w:r>
      <w:r w:rsidR="00BA43D7">
        <w:t xml:space="preserve">Please expect that you may be required to complete a University confidentiality agreement. </w:t>
      </w:r>
      <w:r w:rsidRPr="00282E71">
        <w:t xml:space="preserve">When mentors follow up on a project identified as part of the </w:t>
      </w:r>
      <w:r w:rsidR="00BA43D7">
        <w:t>OSUVA</w:t>
      </w:r>
      <w:r>
        <w:t xml:space="preserve"> Mento</w:t>
      </w:r>
      <w:r w:rsidR="000D3B1A">
        <w:t>r</w:t>
      </w:r>
      <w:r>
        <w:t>ing</w:t>
      </w:r>
      <w:r w:rsidRPr="00282E71">
        <w:t xml:space="preserve"> Program, they are expected to follow these guidelines during subsequent meetings, the assumption being that they are serving in the mentor role unless they specifically declare otherwise. </w:t>
      </w:r>
    </w:p>
    <w:p w14:paraId="2E11AE9D" w14:textId="2C31438C" w:rsidR="00282E71" w:rsidRDefault="00282E71" w:rsidP="002C0475">
      <w:pPr>
        <w:pStyle w:val="Default"/>
        <w:numPr>
          <w:ilvl w:val="0"/>
          <w:numId w:val="1"/>
        </w:numPr>
        <w:jc w:val="both"/>
      </w:pPr>
      <w:r w:rsidRPr="00282E71">
        <w:t xml:space="preserve">The </w:t>
      </w:r>
      <w:r w:rsidR="00001BBD">
        <w:t>Mentor</w:t>
      </w:r>
      <w:r w:rsidRPr="00282E71">
        <w:t xml:space="preserve"> will be responsible, foremost for acting consistent with the law, and for promoting the best interests of the </w:t>
      </w:r>
      <w:r w:rsidR="00BA43D7">
        <w:t>clients</w:t>
      </w:r>
      <w:r w:rsidRPr="00282E71">
        <w:t xml:space="preserve"> who have formed a relationship with the </w:t>
      </w:r>
      <w:r w:rsidR="008D06F6">
        <w:t>P</w:t>
      </w:r>
      <w:r w:rsidRPr="00282E71">
        <w:t xml:space="preserve">rogram. </w:t>
      </w:r>
    </w:p>
    <w:p w14:paraId="776479B9" w14:textId="77777777" w:rsidR="00001BBD" w:rsidRDefault="00BA43D7" w:rsidP="002C0475">
      <w:pPr>
        <w:pStyle w:val="Default"/>
        <w:numPr>
          <w:ilvl w:val="0"/>
          <w:numId w:val="1"/>
        </w:numPr>
        <w:jc w:val="both"/>
      </w:pPr>
      <w:r>
        <w:t xml:space="preserve">We understand that your time is valuable. We also understand that mentoring relationships take time to develop. Mentoring a nascent company is very rewarding and we request that you are willing to commit to a reasonable length of time toward OSUVA clients. </w:t>
      </w:r>
    </w:p>
    <w:p w14:paraId="649EB35A" w14:textId="78F92DDE" w:rsidR="00001BBD" w:rsidRDefault="00001BBD" w:rsidP="002C0475">
      <w:pPr>
        <w:pStyle w:val="Default"/>
        <w:numPr>
          <w:ilvl w:val="0"/>
          <w:numId w:val="1"/>
        </w:numPr>
        <w:jc w:val="both"/>
      </w:pPr>
      <w:r w:rsidRPr="00282E71">
        <w:t xml:space="preserve">Mentors will maintain regular contact with their </w:t>
      </w:r>
      <w:r>
        <w:t>protégés</w:t>
      </w:r>
      <w:r w:rsidRPr="00282E71">
        <w:t xml:space="preserve">, spending at least </w:t>
      </w:r>
      <w:r w:rsidR="00BA43D7">
        <w:t>two</w:t>
      </w:r>
      <w:r w:rsidRPr="00282E71">
        <w:t xml:space="preserve"> hours a month in one-on-one contact. This includes in-person contact, phone calls, e-mail, </w:t>
      </w:r>
      <w:r>
        <w:t xml:space="preserve">Skype </w:t>
      </w:r>
      <w:r w:rsidRPr="00282E71">
        <w:t xml:space="preserve">and project activities. Mentors will also keep the </w:t>
      </w:r>
      <w:r w:rsidR="008D06F6">
        <w:t xml:space="preserve">OSUVA </w:t>
      </w:r>
      <w:r w:rsidR="00BA43D7">
        <w:t>Directors</w:t>
      </w:r>
      <w:r w:rsidRPr="00282E71">
        <w:t xml:space="preserve"> informed on a monthly basis of the activities of the </w:t>
      </w:r>
      <w:r>
        <w:t>protégé</w:t>
      </w:r>
      <w:r w:rsidRPr="00282E71">
        <w:t xml:space="preserve"> and the mentor and will participate in </w:t>
      </w:r>
      <w:r w:rsidR="00BA43D7">
        <w:t>OSUVA</w:t>
      </w:r>
      <w:r>
        <w:t xml:space="preserve"> Mentor</w:t>
      </w:r>
      <w:r w:rsidRPr="00282E71">
        <w:t xml:space="preserve"> Program meetings and activities as appropriate. The expected monthly total time commitment for </w:t>
      </w:r>
      <w:r>
        <w:t>a</w:t>
      </w:r>
      <w:r w:rsidRPr="00282E71">
        <w:t xml:space="preserve"> mentor is </w:t>
      </w:r>
      <w:r>
        <w:t xml:space="preserve">about </w:t>
      </w:r>
      <w:r w:rsidR="00BA43D7">
        <w:t>three to four</w:t>
      </w:r>
      <w:r w:rsidRPr="00282E71">
        <w:t xml:space="preserve"> hours</w:t>
      </w:r>
      <w:r w:rsidR="007653AA">
        <w:t xml:space="preserve"> per month</w:t>
      </w:r>
      <w:r w:rsidRPr="00282E71">
        <w:t>.</w:t>
      </w:r>
    </w:p>
    <w:p w14:paraId="37537B5B" w14:textId="255FE3D9" w:rsidR="00001BBD" w:rsidRDefault="00001BBD" w:rsidP="002C0475">
      <w:pPr>
        <w:pStyle w:val="Default"/>
        <w:numPr>
          <w:ilvl w:val="0"/>
          <w:numId w:val="1"/>
        </w:numPr>
        <w:jc w:val="both"/>
      </w:pPr>
      <w:r w:rsidRPr="00282E71">
        <w:t>Mentors do not receive any ownership interest in any</w:t>
      </w:r>
      <w:r w:rsidR="008D06F6">
        <w:t xml:space="preserve"> client</w:t>
      </w:r>
      <w:r>
        <w:t xml:space="preserve"> company</w:t>
      </w:r>
      <w:r w:rsidRPr="00282E71">
        <w:t xml:space="preserve"> simply by virtue of participating as volunteer</w:t>
      </w:r>
      <w:r w:rsidR="008D06F6">
        <w:t xml:space="preserve"> mentors</w:t>
      </w:r>
      <w:r w:rsidRPr="00282E71">
        <w:t>.</w:t>
      </w:r>
    </w:p>
    <w:p w14:paraId="18B02EF9" w14:textId="7889D9C3" w:rsidR="00001BBD" w:rsidRDefault="00001BBD" w:rsidP="002C0475">
      <w:pPr>
        <w:pStyle w:val="Default"/>
        <w:numPr>
          <w:ilvl w:val="0"/>
          <w:numId w:val="1"/>
        </w:numPr>
        <w:jc w:val="both"/>
      </w:pPr>
      <w:r w:rsidRPr="00282E71">
        <w:t xml:space="preserve">The </w:t>
      </w:r>
      <w:r w:rsidR="008D06F6">
        <w:t xml:space="preserve">OSUVA </w:t>
      </w:r>
      <w:r w:rsidR="00BA43D7">
        <w:t>Directors</w:t>
      </w:r>
      <w:r w:rsidRPr="00282E71">
        <w:t xml:space="preserve"> and mentors will maintain strict confidentiality over any proprietary information entrusted to them by the </w:t>
      </w:r>
      <w:r w:rsidR="008D06F6">
        <w:t>P</w:t>
      </w:r>
      <w:r>
        <w:t xml:space="preserve">rogram </w:t>
      </w:r>
      <w:r w:rsidR="00BA43D7">
        <w:t>clients</w:t>
      </w:r>
      <w:r w:rsidRPr="00282E71">
        <w:t xml:space="preserve">. All mentoring meetings, events, and gathering related to the </w:t>
      </w:r>
      <w:r w:rsidR="008D06F6">
        <w:t>P</w:t>
      </w:r>
      <w:r w:rsidRPr="00282E71">
        <w:t xml:space="preserve">rogram are by invitation only, are not public, and are conducted with the understanding that volunteer </w:t>
      </w:r>
      <w:r w:rsidR="008D06F6">
        <w:t>mentors</w:t>
      </w:r>
      <w:r w:rsidRPr="00282E71">
        <w:t xml:space="preserve"> are especially invited by </w:t>
      </w:r>
      <w:r w:rsidR="00BA43D7">
        <w:t>OSUVA</w:t>
      </w:r>
      <w:r w:rsidRPr="00282E71">
        <w:t xml:space="preserve"> staff for the review of new ideas and the mentoring of </w:t>
      </w:r>
      <w:r w:rsidR="008D06F6">
        <w:t>clients</w:t>
      </w:r>
      <w:r w:rsidRPr="00282E71">
        <w:t xml:space="preserve"> on a privileged basis.</w:t>
      </w:r>
    </w:p>
    <w:p w14:paraId="3A06C2ED" w14:textId="5B74104A" w:rsidR="00E55A41" w:rsidRDefault="00E55A41" w:rsidP="002C0475">
      <w:pPr>
        <w:pStyle w:val="Default"/>
        <w:numPr>
          <w:ilvl w:val="0"/>
          <w:numId w:val="1"/>
        </w:numPr>
        <w:jc w:val="both"/>
      </w:pPr>
      <w:r>
        <w:t xml:space="preserve">There is to be no solicitation </w:t>
      </w:r>
      <w:r w:rsidR="008D06F6">
        <w:t xml:space="preserve">by mentors of business from Program </w:t>
      </w:r>
      <w:r>
        <w:t>clients.</w:t>
      </w:r>
    </w:p>
    <w:p w14:paraId="3070C7FA" w14:textId="0EA1C9DE" w:rsidR="00001BBD" w:rsidRDefault="00001BBD" w:rsidP="002C0475">
      <w:pPr>
        <w:pStyle w:val="Default"/>
        <w:numPr>
          <w:ilvl w:val="0"/>
          <w:numId w:val="1"/>
        </w:numPr>
        <w:jc w:val="both"/>
      </w:pPr>
      <w:r w:rsidRPr="00282E71">
        <w:lastRenderedPageBreak/>
        <w:t xml:space="preserve">The </w:t>
      </w:r>
      <w:r w:rsidR="008D06F6">
        <w:t xml:space="preserve">OSUVA </w:t>
      </w:r>
      <w:r w:rsidR="00BA43D7">
        <w:t>Directors</w:t>
      </w:r>
      <w:r w:rsidRPr="00282E71">
        <w:t xml:space="preserve"> will oversee the formation of each relationship between mentors and </w:t>
      </w:r>
      <w:r w:rsidR="008D06F6">
        <w:t>clients</w:t>
      </w:r>
      <w:r w:rsidRPr="00282E71">
        <w:t>.</w:t>
      </w:r>
    </w:p>
    <w:p w14:paraId="71B49F67" w14:textId="77777777" w:rsidR="00001BBD" w:rsidRDefault="00001BBD" w:rsidP="002C0475">
      <w:pPr>
        <w:pStyle w:val="Default"/>
        <w:numPr>
          <w:ilvl w:val="0"/>
          <w:numId w:val="1"/>
        </w:numPr>
        <w:jc w:val="both"/>
      </w:pPr>
      <w:r w:rsidRPr="00282E71">
        <w:t xml:space="preserve">The pairing or assigning of mentors to </w:t>
      </w:r>
      <w:r>
        <w:t>protégés</w:t>
      </w:r>
      <w:r w:rsidRPr="00282E71">
        <w:t xml:space="preserve"> will be based solely on the needs of the innovator and the best available mentor for the needs identified.</w:t>
      </w:r>
    </w:p>
    <w:p w14:paraId="39542D9A" w14:textId="14BFC007" w:rsidR="00001BBD" w:rsidRDefault="00001BBD" w:rsidP="002C0475">
      <w:pPr>
        <w:pStyle w:val="Default"/>
        <w:numPr>
          <w:ilvl w:val="0"/>
          <w:numId w:val="1"/>
        </w:numPr>
        <w:jc w:val="both"/>
      </w:pPr>
      <w:r w:rsidRPr="00282E71">
        <w:t>No mentor may accept, for him/herself or any related party</w:t>
      </w:r>
      <w:r w:rsidR="00CA5863">
        <w:t>,</w:t>
      </w:r>
      <w:r w:rsidRPr="00282E71">
        <w:t xml:space="preserve"> a financial interest or financial relationship with a </w:t>
      </w:r>
      <w:r w:rsidR="00CA5863">
        <w:t xml:space="preserve">client or </w:t>
      </w:r>
      <w:r w:rsidRPr="00282E71">
        <w:t xml:space="preserve">project associated with the </w:t>
      </w:r>
      <w:r w:rsidR="00BA43D7">
        <w:t>OSUVA</w:t>
      </w:r>
      <w:r>
        <w:t xml:space="preserve"> Mentoring</w:t>
      </w:r>
      <w:r w:rsidRPr="00282E71">
        <w:t xml:space="preserve"> Program without first formally recusing him/herself from the role as a mentor with respect to that project and related </w:t>
      </w:r>
      <w:r w:rsidR="00CA5863">
        <w:t>client</w:t>
      </w:r>
      <w:r w:rsidRPr="00282E71">
        <w:t xml:space="preserve"> by providing the </w:t>
      </w:r>
      <w:r w:rsidR="00BA43D7">
        <w:t>OSUVA</w:t>
      </w:r>
      <w:r>
        <w:t xml:space="preserve"> Mentoring</w:t>
      </w:r>
      <w:r w:rsidRPr="00282E71">
        <w:t xml:space="preserve"> Program with advance written notice (preferably at least 30 days) to allow the </w:t>
      </w:r>
      <w:r w:rsidR="00CA5863">
        <w:t>P</w:t>
      </w:r>
      <w:r w:rsidRPr="00282E71">
        <w:t>rogram to assign a suitable replacement mentor as appropriate.</w:t>
      </w:r>
    </w:p>
    <w:p w14:paraId="6D663819" w14:textId="1B3697A0" w:rsidR="00001BBD" w:rsidRDefault="00001BBD" w:rsidP="002C0475">
      <w:pPr>
        <w:pStyle w:val="Default"/>
        <w:numPr>
          <w:ilvl w:val="0"/>
          <w:numId w:val="1"/>
        </w:numPr>
        <w:jc w:val="both"/>
      </w:pPr>
      <w:r w:rsidRPr="00282E71">
        <w:t xml:space="preserve">All mentors must disclose to the </w:t>
      </w:r>
      <w:r w:rsidR="00CA5863">
        <w:t xml:space="preserve">OSUVA </w:t>
      </w:r>
      <w:r w:rsidR="008C07AB">
        <w:t>Di</w:t>
      </w:r>
      <w:r w:rsidR="00BA43D7">
        <w:t>rectors</w:t>
      </w:r>
      <w:r w:rsidRPr="00282E71">
        <w:t xml:space="preserve"> any potential known secondary conflicts of interest where the success or failure of a project </w:t>
      </w:r>
      <w:r w:rsidR="00CA5863">
        <w:t>that</w:t>
      </w:r>
      <w:r w:rsidRPr="00282E71">
        <w:t xml:space="preserve"> they assist or oversee would potentially have material impact on any entity in which that person or related party is significantly invested or is a principal or for which such a close relationship is contemplated. In such cases, separation from the </w:t>
      </w:r>
      <w:r w:rsidR="00BA43D7">
        <w:t>OSUVA</w:t>
      </w:r>
      <w:r>
        <w:t xml:space="preserve"> Mentoring</w:t>
      </w:r>
      <w:r w:rsidRPr="00282E71">
        <w:t xml:space="preserve"> Program or from the project may be appropriate if the conflict is deemed substantive by the </w:t>
      </w:r>
      <w:r w:rsidR="00CA5863">
        <w:t xml:space="preserve">OSUVA </w:t>
      </w:r>
      <w:r w:rsidR="00E55A41">
        <w:t>Directors</w:t>
      </w:r>
      <w:r w:rsidRPr="00282E71">
        <w:t>.</w:t>
      </w:r>
    </w:p>
    <w:p w14:paraId="0582F80B" w14:textId="730E7929" w:rsidR="00001BBD" w:rsidRDefault="00001BBD" w:rsidP="002C0475">
      <w:pPr>
        <w:pStyle w:val="Default"/>
        <w:numPr>
          <w:ilvl w:val="0"/>
          <w:numId w:val="1"/>
        </w:numPr>
        <w:jc w:val="both"/>
      </w:pPr>
      <w:r w:rsidRPr="00282E71">
        <w:t xml:space="preserve">Any mentor </w:t>
      </w:r>
      <w:r w:rsidR="00CA5863">
        <w:t>who</w:t>
      </w:r>
      <w:r w:rsidRPr="00282E71">
        <w:t xml:space="preserve"> is an attorney whose participation </w:t>
      </w:r>
      <w:r w:rsidR="00CA5863">
        <w:t xml:space="preserve">in the Program is </w:t>
      </w:r>
      <w:r w:rsidRPr="00282E71">
        <w:t xml:space="preserve">to provide education or advice to </w:t>
      </w:r>
      <w:r w:rsidR="00CA5863">
        <w:t>Program clients</w:t>
      </w:r>
      <w:r w:rsidRPr="00282E71">
        <w:t xml:space="preserve"> </w:t>
      </w:r>
      <w:r w:rsidR="00CA5863">
        <w:t xml:space="preserve">that </w:t>
      </w:r>
      <w:r w:rsidRPr="00282E71">
        <w:t>is legal in nature</w:t>
      </w:r>
      <w:r w:rsidR="00CA5863">
        <w:t xml:space="preserve"> </w:t>
      </w:r>
      <w:r w:rsidRPr="00282E71">
        <w:t xml:space="preserve">will at all times be in good standing with the </w:t>
      </w:r>
      <w:r w:rsidR="00331686">
        <w:t>Oregon</w:t>
      </w:r>
      <w:r w:rsidRPr="00282E71">
        <w:t xml:space="preserve"> </w:t>
      </w:r>
      <w:r w:rsidR="00CA5863">
        <w:t xml:space="preserve">State </w:t>
      </w:r>
      <w:r w:rsidRPr="00282E71">
        <w:t>Bar and be covered by appropriate professional malpractice insurance.</w:t>
      </w:r>
    </w:p>
    <w:p w14:paraId="0C727346" w14:textId="2542D39F" w:rsidR="00001BBD" w:rsidRDefault="00001BBD" w:rsidP="002C0475">
      <w:pPr>
        <w:pStyle w:val="Default"/>
        <w:numPr>
          <w:ilvl w:val="0"/>
          <w:numId w:val="1"/>
        </w:numPr>
        <w:jc w:val="both"/>
      </w:pPr>
      <w:r w:rsidRPr="00282E71">
        <w:t>Any mentor who is an attorney and desires to enter into an atto</w:t>
      </w:r>
      <w:r>
        <w:t>rney client relationship with a</w:t>
      </w:r>
      <w:r w:rsidRPr="00282E71">
        <w:t xml:space="preserve"> </w:t>
      </w:r>
      <w:r>
        <w:t xml:space="preserve">member </w:t>
      </w:r>
      <w:r w:rsidRPr="00282E71">
        <w:t xml:space="preserve">and/or their project shall only do so pursuant to a written retainer agreement with such </w:t>
      </w:r>
      <w:r>
        <w:t>member</w:t>
      </w:r>
      <w:r w:rsidRPr="00282E71">
        <w:t xml:space="preserve"> and/or project.</w:t>
      </w:r>
      <w:r w:rsidR="00530304">
        <w:t xml:space="preserve"> However, this formal attorney/client relationship shall </w:t>
      </w:r>
      <w:r w:rsidR="00530304" w:rsidRPr="00530304">
        <w:rPr>
          <w:i/>
        </w:rPr>
        <w:t>not</w:t>
      </w:r>
      <w:r w:rsidR="00530304">
        <w:t xml:space="preserve"> be grounds for the attorney/mentor having to recuse him/herself from continuing to serve as mentor in the OSUVA Mentoring Program.</w:t>
      </w:r>
    </w:p>
    <w:p w14:paraId="1DBCFD87" w14:textId="701F4D70" w:rsidR="007A1D27" w:rsidRPr="00282E71" w:rsidRDefault="007A1D27" w:rsidP="002C0475">
      <w:pPr>
        <w:pStyle w:val="Default"/>
        <w:numPr>
          <w:ilvl w:val="0"/>
          <w:numId w:val="1"/>
        </w:numPr>
        <w:jc w:val="both"/>
      </w:pPr>
      <w:r w:rsidRPr="00282E71">
        <w:t xml:space="preserve">These policies may be revised or otherwise updated from time to time at the discretion of </w:t>
      </w:r>
      <w:r w:rsidR="00331686">
        <w:t>OSUVA</w:t>
      </w:r>
      <w:r w:rsidRPr="00282E71">
        <w:t xml:space="preserve"> based upon the evolving needs of the </w:t>
      </w:r>
      <w:r w:rsidR="00331686">
        <w:t>OSUVA</w:t>
      </w:r>
      <w:r w:rsidRPr="00282E71">
        <w:t xml:space="preserve"> Program, mentors, </w:t>
      </w:r>
      <w:r>
        <w:t>members</w:t>
      </w:r>
      <w:r w:rsidRPr="00282E71">
        <w:t xml:space="preserve"> and their projects.</w:t>
      </w:r>
      <w:r w:rsidR="00437B9B">
        <w:t xml:space="preserve"> OSUVA will use best efforts to inform mentors of any such change to the</w:t>
      </w:r>
      <w:bookmarkStart w:id="0" w:name="_GoBack"/>
      <w:bookmarkEnd w:id="0"/>
      <w:r w:rsidR="00437B9B">
        <w:t>se policies.</w:t>
      </w:r>
    </w:p>
    <w:p w14:paraId="7656E740" w14:textId="77777777" w:rsidR="00282E71" w:rsidRDefault="00282E71" w:rsidP="002C0475">
      <w:pPr>
        <w:pStyle w:val="Default"/>
        <w:jc w:val="both"/>
      </w:pPr>
    </w:p>
    <w:p w14:paraId="7EF27FD4" w14:textId="77777777" w:rsidR="007653AA" w:rsidRPr="007653AA" w:rsidRDefault="007653AA" w:rsidP="002C0475">
      <w:pPr>
        <w:pStyle w:val="Default"/>
        <w:jc w:val="both"/>
        <w:rPr>
          <w:b/>
          <w:sz w:val="28"/>
          <w:szCs w:val="28"/>
        </w:rPr>
      </w:pPr>
      <w:r w:rsidRPr="007653AA">
        <w:rPr>
          <w:b/>
          <w:sz w:val="28"/>
          <w:szCs w:val="28"/>
        </w:rPr>
        <w:t xml:space="preserve">Protégés </w:t>
      </w:r>
    </w:p>
    <w:p w14:paraId="381ED257" w14:textId="77777777" w:rsidR="00282E71" w:rsidRDefault="00001BBD" w:rsidP="00282E71">
      <w:pPr>
        <w:pStyle w:val="Default"/>
      </w:pPr>
      <w:r w:rsidRPr="00282E71">
        <w:t xml:space="preserve"> </w:t>
      </w:r>
    </w:p>
    <w:p w14:paraId="117823DB" w14:textId="13A910D3" w:rsidR="007A1D27" w:rsidRDefault="007A1D27" w:rsidP="00282E71">
      <w:pPr>
        <w:pStyle w:val="Default"/>
        <w:rPr>
          <w:b/>
          <w:bCs/>
        </w:rPr>
      </w:pPr>
      <w:r w:rsidRPr="00282E71">
        <w:rPr>
          <w:b/>
          <w:bCs/>
        </w:rPr>
        <w:t xml:space="preserve">THE ROLE OF </w:t>
      </w:r>
      <w:r w:rsidR="0092078B">
        <w:rPr>
          <w:b/>
          <w:bCs/>
        </w:rPr>
        <w:t>PROTEGE</w:t>
      </w:r>
      <w:r w:rsidR="007F6190">
        <w:rPr>
          <w:b/>
          <w:bCs/>
        </w:rPr>
        <w:t>S</w:t>
      </w:r>
    </w:p>
    <w:p w14:paraId="490450A4" w14:textId="49A4CCDE" w:rsidR="007A1D27" w:rsidRPr="007A1D27" w:rsidRDefault="007A1D27" w:rsidP="002C0475">
      <w:pPr>
        <w:pStyle w:val="Default"/>
        <w:jc w:val="both"/>
      </w:pPr>
      <w:r>
        <w:t xml:space="preserve">The </w:t>
      </w:r>
      <w:r w:rsidR="00E55A41">
        <w:t>OSUVA</w:t>
      </w:r>
      <w:r>
        <w:t xml:space="preserve"> </w:t>
      </w:r>
      <w:r w:rsidR="00406B2C">
        <w:t>M</w:t>
      </w:r>
      <w:r>
        <w:t xml:space="preserve">entoring </w:t>
      </w:r>
      <w:r w:rsidR="00406B2C">
        <w:t>Program</w:t>
      </w:r>
      <w:r>
        <w:t xml:space="preserve"> provides an in-house advisory board and limited business assistance and direction. This includes assistance in assessing and evaluating key management issues. The </w:t>
      </w:r>
      <w:r w:rsidR="00E55A41">
        <w:t>OSUVA staff</w:t>
      </w:r>
      <w:r>
        <w:t xml:space="preserve"> shall use reasonable best effo</w:t>
      </w:r>
      <w:r w:rsidR="007653AA">
        <w:t xml:space="preserve">rts to properly match </w:t>
      </w:r>
      <w:r w:rsidR="00406B2C">
        <w:t>clients</w:t>
      </w:r>
      <w:r w:rsidR="007653AA">
        <w:t xml:space="preserve"> with</w:t>
      </w:r>
      <w:r>
        <w:t xml:space="preserve"> appropriate mentors.</w:t>
      </w:r>
      <w:r w:rsidRPr="007A1D27">
        <w:rPr>
          <w:bCs/>
        </w:rPr>
        <w:t xml:space="preserve"> A mentor</w:t>
      </w:r>
      <w:r>
        <w:rPr>
          <w:bCs/>
        </w:rPr>
        <w:t>/protégé relationship is based upon commitment by both the mentor and the protégé. There is an expectation of established ground rules</w:t>
      </w:r>
      <w:r w:rsidRPr="007A1D27">
        <w:rPr>
          <w:bCs/>
        </w:rPr>
        <w:t xml:space="preserve"> </w:t>
      </w:r>
      <w:r>
        <w:rPr>
          <w:bCs/>
        </w:rPr>
        <w:t xml:space="preserve">and </w:t>
      </w:r>
      <w:r w:rsidRPr="007653AA">
        <w:rPr>
          <w:bCs/>
          <w:i/>
        </w:rPr>
        <w:t xml:space="preserve">active </w:t>
      </w:r>
      <w:r w:rsidR="00E55A41">
        <w:rPr>
          <w:bCs/>
          <w:i/>
        </w:rPr>
        <w:t xml:space="preserve">ongoing </w:t>
      </w:r>
      <w:r w:rsidRPr="007653AA">
        <w:rPr>
          <w:bCs/>
          <w:i/>
        </w:rPr>
        <w:t>engagement</w:t>
      </w:r>
      <w:r>
        <w:rPr>
          <w:bCs/>
        </w:rPr>
        <w:t>.</w:t>
      </w:r>
    </w:p>
    <w:p w14:paraId="45967360" w14:textId="77777777" w:rsidR="007A1D27" w:rsidRDefault="007A1D27" w:rsidP="00282E71">
      <w:pPr>
        <w:pStyle w:val="Default"/>
      </w:pPr>
    </w:p>
    <w:p w14:paraId="37D514E0" w14:textId="77777777" w:rsidR="000A1BE3" w:rsidRPr="002C0475" w:rsidRDefault="000A1BE3" w:rsidP="000A1BE3">
      <w:pPr>
        <w:pStyle w:val="Default"/>
        <w:rPr>
          <w:b/>
        </w:rPr>
      </w:pPr>
      <w:r w:rsidRPr="002C0475">
        <w:rPr>
          <w:b/>
        </w:rPr>
        <w:t>Mentoring Meetings:</w:t>
      </w:r>
    </w:p>
    <w:p w14:paraId="048E978A" w14:textId="77777777" w:rsidR="000A1BE3" w:rsidRPr="000A1BE3" w:rsidRDefault="000A1BE3" w:rsidP="000A1BE3">
      <w:pPr>
        <w:pStyle w:val="Default"/>
      </w:pPr>
    </w:p>
    <w:p w14:paraId="6D584B84" w14:textId="14C1D3C6" w:rsidR="000A1BE3" w:rsidRDefault="000A1BE3" w:rsidP="002C0475">
      <w:pPr>
        <w:pStyle w:val="Default"/>
        <w:jc w:val="both"/>
      </w:pPr>
      <w:r w:rsidRPr="000A1BE3">
        <w:t xml:space="preserve">Meetings between the </w:t>
      </w:r>
      <w:r w:rsidR="00E55A41">
        <w:t>client</w:t>
      </w:r>
      <w:r w:rsidR="00406B2C">
        <w:t>’</w:t>
      </w:r>
      <w:r w:rsidR="00E55A41">
        <w:t>s</w:t>
      </w:r>
      <w:r w:rsidRPr="000A1BE3">
        <w:t xml:space="preserve"> principals or officers and mentors will be held at a minimum </w:t>
      </w:r>
      <w:r>
        <w:rPr>
          <w:i/>
        </w:rPr>
        <w:t>twice</w:t>
      </w:r>
      <w:r w:rsidRPr="000A1BE3">
        <w:rPr>
          <w:i/>
        </w:rPr>
        <w:t xml:space="preserve"> per </w:t>
      </w:r>
      <w:r>
        <w:rPr>
          <w:i/>
        </w:rPr>
        <w:t>month</w:t>
      </w:r>
      <w:r w:rsidRPr="000A1BE3">
        <w:t xml:space="preserve">. </w:t>
      </w:r>
      <w:r>
        <w:t>It is</w:t>
      </w:r>
      <w:r w:rsidRPr="000A1BE3">
        <w:t xml:space="preserve"> suggest</w:t>
      </w:r>
      <w:r>
        <w:t>ed</w:t>
      </w:r>
      <w:r w:rsidRPr="000A1BE3">
        <w:t xml:space="preserve"> that each </w:t>
      </w:r>
      <w:r w:rsidR="00E55A41">
        <w:t>client</w:t>
      </w:r>
      <w:r w:rsidRPr="000A1BE3">
        <w:t xml:space="preserve"> request additional meetings </w:t>
      </w:r>
      <w:r w:rsidRPr="000A1BE3">
        <w:lastRenderedPageBreak/>
        <w:t>as needed. These meetings will focus on current challenges, specific milestones</w:t>
      </w:r>
      <w:r w:rsidR="00E55A41">
        <w:t>, validation of Canvas hypotheses</w:t>
      </w:r>
      <w:r w:rsidRPr="000A1BE3">
        <w:t xml:space="preserve"> and intended strategy. </w:t>
      </w:r>
      <w:r>
        <w:t>S</w:t>
      </w:r>
      <w:r w:rsidRPr="000A1BE3">
        <w:t xml:space="preserve">essions may be held </w:t>
      </w:r>
      <w:r>
        <w:t xml:space="preserve">in person, </w:t>
      </w:r>
      <w:r w:rsidRPr="000A1BE3">
        <w:t>telephone</w:t>
      </w:r>
      <w:r>
        <w:t>, Skype or any method of mutual agreement</w:t>
      </w:r>
      <w:r w:rsidRPr="000A1BE3">
        <w:t xml:space="preserve">. </w:t>
      </w:r>
    </w:p>
    <w:p w14:paraId="6F56049B" w14:textId="77777777" w:rsidR="000A1BE3" w:rsidRDefault="000A1BE3" w:rsidP="000A1BE3">
      <w:pPr>
        <w:pStyle w:val="Default"/>
      </w:pPr>
    </w:p>
    <w:p w14:paraId="5A6B3633" w14:textId="77777777" w:rsidR="00C6297F" w:rsidRDefault="00C6297F">
      <w:pPr>
        <w:rPr>
          <w:rFonts w:ascii="Arial" w:hAnsi="Arial" w:cs="Arial"/>
          <w:b/>
          <w:color w:val="000000"/>
          <w:sz w:val="24"/>
          <w:szCs w:val="24"/>
        </w:rPr>
      </w:pPr>
      <w:r>
        <w:rPr>
          <w:b/>
        </w:rPr>
        <w:br w:type="page"/>
      </w:r>
    </w:p>
    <w:p w14:paraId="51FB9FAD" w14:textId="51523940" w:rsidR="000A1BE3" w:rsidRPr="002C0475" w:rsidRDefault="000A1BE3" w:rsidP="000A1BE3">
      <w:pPr>
        <w:pStyle w:val="Default"/>
        <w:rPr>
          <w:b/>
        </w:rPr>
      </w:pPr>
      <w:r w:rsidRPr="002C0475">
        <w:rPr>
          <w:b/>
        </w:rPr>
        <w:lastRenderedPageBreak/>
        <w:t>Protégé</w:t>
      </w:r>
      <w:r w:rsidR="002C0475">
        <w:rPr>
          <w:b/>
        </w:rPr>
        <w:t xml:space="preserve"> R</w:t>
      </w:r>
      <w:r w:rsidRPr="002C0475">
        <w:rPr>
          <w:b/>
        </w:rPr>
        <w:t>esponsibilities</w:t>
      </w:r>
    </w:p>
    <w:p w14:paraId="3D2982F2" w14:textId="77777777" w:rsidR="007A1D27" w:rsidRDefault="007A1D27" w:rsidP="00282E71">
      <w:pPr>
        <w:pStyle w:val="Default"/>
      </w:pPr>
    </w:p>
    <w:p w14:paraId="7C91423F" w14:textId="4EAA6052" w:rsidR="000A1BE3" w:rsidRDefault="000A1BE3" w:rsidP="002C0475">
      <w:pPr>
        <w:pStyle w:val="Default"/>
        <w:jc w:val="both"/>
      </w:pPr>
      <w:r>
        <w:t xml:space="preserve">The </w:t>
      </w:r>
      <w:r w:rsidR="00406B2C">
        <w:t>client</w:t>
      </w:r>
      <w:r>
        <w:t xml:space="preserve"> will send an agenda at least two days prior to each mentoring session. It is strongly recommended that the mentoring sessions be scheduled for a specific time and place (</w:t>
      </w:r>
      <w:r w:rsidR="00406B2C">
        <w:t>e.g.</w:t>
      </w:r>
      <w:r>
        <w:t>, the second and fourth Tuesday of each month at 2:00 pm).</w:t>
      </w:r>
    </w:p>
    <w:p w14:paraId="6BA75DE6" w14:textId="4EABCE02" w:rsidR="000A1BE3" w:rsidRDefault="000A1BE3" w:rsidP="002C0475">
      <w:pPr>
        <w:pStyle w:val="Default"/>
        <w:jc w:val="both"/>
      </w:pPr>
      <w:r w:rsidRPr="000A1BE3">
        <w:t xml:space="preserve">The </w:t>
      </w:r>
      <w:r w:rsidR="00E55A41">
        <w:t>client</w:t>
      </w:r>
      <w:r>
        <w:t xml:space="preserve"> </w:t>
      </w:r>
      <w:r w:rsidRPr="000A1BE3">
        <w:t xml:space="preserve">will take </w:t>
      </w:r>
      <w:r w:rsidR="007653AA">
        <w:t xml:space="preserve">short </w:t>
      </w:r>
      <w:r>
        <w:t>notes</w:t>
      </w:r>
      <w:r w:rsidRPr="000A1BE3">
        <w:t xml:space="preserve"> at each mentoring </w:t>
      </w:r>
      <w:r>
        <w:t>session</w:t>
      </w:r>
      <w:r w:rsidRPr="000A1BE3">
        <w:t xml:space="preserve"> and submit these to the mentor with a copy to the </w:t>
      </w:r>
      <w:r w:rsidR="00406B2C">
        <w:t xml:space="preserve">OSUVA </w:t>
      </w:r>
      <w:r w:rsidR="00E55A41">
        <w:t>Directors</w:t>
      </w:r>
      <w:r w:rsidRPr="000A1BE3">
        <w:t>.</w:t>
      </w:r>
    </w:p>
    <w:p w14:paraId="3DE37120" w14:textId="77777777" w:rsidR="00AA7643" w:rsidRDefault="00AA7643" w:rsidP="002C0475">
      <w:pPr>
        <w:pStyle w:val="Default"/>
        <w:jc w:val="both"/>
      </w:pPr>
    </w:p>
    <w:p w14:paraId="6119D53B" w14:textId="77777777" w:rsidR="00AA7643" w:rsidRPr="00C22987" w:rsidRDefault="00AA7643" w:rsidP="00AA7643">
      <w:pPr>
        <w:pStyle w:val="Default"/>
        <w:jc w:val="both"/>
        <w:rPr>
          <w:b/>
          <w:bCs/>
        </w:rPr>
      </w:pPr>
      <w:r w:rsidRPr="00C22987">
        <w:rPr>
          <w:b/>
          <w:bCs/>
        </w:rPr>
        <w:t>Remedies</w:t>
      </w:r>
    </w:p>
    <w:p w14:paraId="37161AAA" w14:textId="77777777" w:rsidR="00AA7643" w:rsidRPr="00C22987" w:rsidRDefault="00AA7643" w:rsidP="00AA7643">
      <w:pPr>
        <w:pStyle w:val="Default"/>
        <w:jc w:val="both"/>
        <w:rPr>
          <w:b/>
          <w:bCs/>
        </w:rPr>
      </w:pPr>
    </w:p>
    <w:p w14:paraId="6609CA9D" w14:textId="0717E5A9" w:rsidR="00AA7643" w:rsidRPr="000A1BE3" w:rsidRDefault="00AA7643" w:rsidP="00AA7643">
      <w:pPr>
        <w:pStyle w:val="Default"/>
        <w:jc w:val="both"/>
      </w:pPr>
      <w:r w:rsidRPr="00C22987">
        <w:t xml:space="preserve">Each client is responsible for </w:t>
      </w:r>
      <w:r w:rsidR="00EF0149">
        <w:t>its</w:t>
      </w:r>
      <w:r w:rsidRPr="00C22987">
        <w:t xml:space="preserve"> actions and actions of</w:t>
      </w:r>
      <w:r w:rsidR="00EF0149">
        <w:t xml:space="preserve"> its</w:t>
      </w:r>
      <w:r w:rsidRPr="00C22987">
        <w:t xml:space="preserve"> staff. </w:t>
      </w:r>
      <w:r w:rsidR="00EF0149">
        <w:t xml:space="preserve"> A c</w:t>
      </w:r>
      <w:r w:rsidRPr="00C22987">
        <w:t xml:space="preserve">lient </w:t>
      </w:r>
      <w:r w:rsidR="00EF0149">
        <w:t>is</w:t>
      </w:r>
      <w:r w:rsidRPr="00C22987">
        <w:t xml:space="preserve"> responsible for any costs or expenses to remedy a violation of these polic</w:t>
      </w:r>
      <w:r w:rsidR="00437B9B">
        <w:t>i</w:t>
      </w:r>
      <w:r w:rsidRPr="00C22987">
        <w:t xml:space="preserve">es if </w:t>
      </w:r>
      <w:r w:rsidR="000257C7">
        <w:t>OSUVA</w:t>
      </w:r>
      <w:r w:rsidRPr="00C22987">
        <w:t xml:space="preserve"> staff</w:t>
      </w:r>
      <w:r w:rsidR="00EF0149">
        <w:t xml:space="preserve"> or</w:t>
      </w:r>
      <w:r w:rsidRPr="00C22987">
        <w:t xml:space="preserve"> </w:t>
      </w:r>
      <w:r w:rsidR="00EF0149">
        <w:t xml:space="preserve">representatives </w:t>
      </w:r>
      <w:r w:rsidRPr="00C22987">
        <w:t xml:space="preserve">determine that </w:t>
      </w:r>
      <w:r w:rsidR="00EF0149">
        <w:t>that</w:t>
      </w:r>
      <w:r w:rsidRPr="00C22987">
        <w:t xml:space="preserve"> client was responsible. Violations of this agreement may result in fines, and/or expulsion from the </w:t>
      </w:r>
      <w:r w:rsidR="000257C7">
        <w:t>OSUVA</w:t>
      </w:r>
      <w:r w:rsidRPr="00C22987">
        <w:t>.</w:t>
      </w:r>
    </w:p>
    <w:p w14:paraId="20AEE797" w14:textId="77777777" w:rsidR="00EB1559" w:rsidRDefault="00EB1559">
      <w:pPr>
        <w:rPr>
          <w:rFonts w:ascii="Arial" w:hAnsi="Arial" w:cs="Arial"/>
          <w:color w:val="000000"/>
          <w:sz w:val="24"/>
          <w:szCs w:val="24"/>
        </w:rPr>
      </w:pPr>
    </w:p>
    <w:p w14:paraId="70F75DAD" w14:textId="703A2595" w:rsidR="00EF0149" w:rsidRDefault="00EF0149">
      <w:pPr>
        <w:rPr>
          <w:rFonts w:ascii="Arial" w:hAnsi="Arial" w:cs="Arial"/>
          <w:color w:val="000000"/>
          <w:sz w:val="24"/>
          <w:szCs w:val="24"/>
        </w:rPr>
      </w:pPr>
      <w:r>
        <w:rPr>
          <w:rFonts w:ascii="Arial" w:hAnsi="Arial" w:cs="Arial"/>
          <w:color w:val="000000"/>
          <w:sz w:val="24"/>
          <w:szCs w:val="24"/>
        </w:rPr>
        <w:br w:type="page"/>
      </w:r>
    </w:p>
    <w:p w14:paraId="225CAA2B" w14:textId="77777777" w:rsidR="00AA7643" w:rsidRDefault="00AA7643">
      <w:pPr>
        <w:rPr>
          <w:rFonts w:ascii="Arial" w:hAnsi="Arial" w:cs="Arial"/>
          <w:color w:val="000000"/>
          <w:sz w:val="24"/>
          <w:szCs w:val="24"/>
        </w:rPr>
      </w:pPr>
    </w:p>
    <w:p w14:paraId="5CD19D2C" w14:textId="77777777" w:rsidR="007A1D27" w:rsidRPr="00282E71" w:rsidRDefault="007A1D27" w:rsidP="00282E71">
      <w:pPr>
        <w:pStyle w:val="Default"/>
      </w:pPr>
    </w:p>
    <w:p w14:paraId="70878D67" w14:textId="61824D3E" w:rsidR="00EB1559" w:rsidRDefault="000257C7" w:rsidP="002C0475">
      <w:pPr>
        <w:pStyle w:val="Default"/>
        <w:jc w:val="center"/>
      </w:pPr>
      <w:r>
        <w:t>OSUVA</w:t>
      </w:r>
      <w:r w:rsidR="00EB1559">
        <w:t xml:space="preserve"> Mentor</w:t>
      </w:r>
      <w:r w:rsidR="00C6297F">
        <w:t>ing</w:t>
      </w:r>
      <w:r w:rsidR="00EB1559">
        <w:t xml:space="preserve"> Program</w:t>
      </w:r>
    </w:p>
    <w:p w14:paraId="1B48A241" w14:textId="77777777" w:rsidR="002C0475" w:rsidRDefault="002C0475" w:rsidP="00282E71">
      <w:pPr>
        <w:pStyle w:val="Default"/>
      </w:pPr>
    </w:p>
    <w:p w14:paraId="4C855893" w14:textId="77777777" w:rsidR="00282E71" w:rsidRDefault="00282E71" w:rsidP="00282E71">
      <w:pPr>
        <w:pStyle w:val="Default"/>
      </w:pPr>
      <w:r w:rsidRPr="00282E71">
        <w:t xml:space="preserve">MENTOR AGREEMENT / ACKNOWLEDGEMENT AND RELEASE </w:t>
      </w:r>
    </w:p>
    <w:p w14:paraId="32A3EBC0" w14:textId="77777777" w:rsidR="002C0475" w:rsidRPr="00282E71" w:rsidRDefault="002C0475" w:rsidP="00282E71">
      <w:pPr>
        <w:pStyle w:val="Default"/>
      </w:pPr>
    </w:p>
    <w:p w14:paraId="5597F140" w14:textId="77777777" w:rsidR="00282E71" w:rsidRDefault="00282E71" w:rsidP="002C0475">
      <w:pPr>
        <w:pStyle w:val="Default"/>
        <w:jc w:val="both"/>
      </w:pPr>
      <w:r w:rsidRPr="00282E71">
        <w:t xml:space="preserve">The </w:t>
      </w:r>
      <w:r w:rsidR="000257C7">
        <w:t>OSUVA</w:t>
      </w:r>
      <w:r w:rsidRPr="00282E71">
        <w:t xml:space="preserve"> operates the </w:t>
      </w:r>
      <w:r w:rsidR="000257C7">
        <w:t>OSUVA</w:t>
      </w:r>
      <w:r w:rsidR="00EB1559">
        <w:t xml:space="preserve"> Mentoring Program (Program)</w:t>
      </w:r>
      <w:r w:rsidRPr="00282E71">
        <w:t xml:space="preserve"> of which I am or intend to be a participating mentor. The </w:t>
      </w:r>
      <w:r w:rsidR="00EB1559">
        <w:t>Program</w:t>
      </w:r>
      <w:r w:rsidRPr="00282E71">
        <w:t xml:space="preserve"> will assign to me one or more innovators and their related projects as needed. </w:t>
      </w:r>
    </w:p>
    <w:p w14:paraId="410F0F8C" w14:textId="77777777" w:rsidR="00EB1559" w:rsidRPr="00282E71" w:rsidRDefault="00EB1559" w:rsidP="002C0475">
      <w:pPr>
        <w:pStyle w:val="Default"/>
        <w:jc w:val="both"/>
      </w:pPr>
    </w:p>
    <w:p w14:paraId="79D44BE4" w14:textId="5C29605F" w:rsidR="00282E71" w:rsidRDefault="00282E71" w:rsidP="002C0475">
      <w:pPr>
        <w:pStyle w:val="Default"/>
        <w:jc w:val="both"/>
      </w:pPr>
      <w:r w:rsidRPr="00282E71">
        <w:t xml:space="preserve">As a condition of my eligibility and participation in the </w:t>
      </w:r>
      <w:r w:rsidR="00EB1559">
        <w:t>Program</w:t>
      </w:r>
      <w:r w:rsidRPr="00282E71">
        <w:t xml:space="preserve">, I acknowledge that I have read, understand, and will abide by the </w:t>
      </w:r>
      <w:r w:rsidR="000257C7">
        <w:t>OSUVA</w:t>
      </w:r>
      <w:r w:rsidRPr="00282E71">
        <w:t xml:space="preserve"> Statement of Principles and Procedure</w:t>
      </w:r>
      <w:r w:rsidR="00C6297F">
        <w:t>s</w:t>
      </w:r>
      <w:r w:rsidRPr="00282E71">
        <w:t xml:space="preserve"> for </w:t>
      </w:r>
      <w:r w:rsidR="00C6297F">
        <w:t>p</w:t>
      </w:r>
      <w:r w:rsidRPr="00282E71">
        <w:t xml:space="preserve">articipating </w:t>
      </w:r>
      <w:r w:rsidR="00C6297F">
        <w:t>m</w:t>
      </w:r>
      <w:r w:rsidRPr="00282E71">
        <w:t xml:space="preserve">entors (a copy of which has been given to me), and that my participation in the </w:t>
      </w:r>
      <w:r w:rsidR="00EB1559">
        <w:t>Program</w:t>
      </w:r>
      <w:r w:rsidRPr="00282E71">
        <w:t xml:space="preserve"> is voluntary and without compensation. </w:t>
      </w:r>
    </w:p>
    <w:p w14:paraId="60706875" w14:textId="77777777" w:rsidR="00EB1559" w:rsidRPr="00282E71" w:rsidRDefault="00EB1559" w:rsidP="002C0475">
      <w:pPr>
        <w:pStyle w:val="Default"/>
        <w:jc w:val="both"/>
      </w:pPr>
    </w:p>
    <w:p w14:paraId="53642971" w14:textId="4C387B58" w:rsidR="00282E71" w:rsidRDefault="00282E71" w:rsidP="002C0475">
      <w:pPr>
        <w:pStyle w:val="Default"/>
        <w:jc w:val="both"/>
      </w:pPr>
      <w:r w:rsidRPr="00282E71">
        <w:t xml:space="preserve">As a further a condition of my eligibility and participation in the </w:t>
      </w:r>
      <w:r w:rsidR="00EB1559">
        <w:t>Program</w:t>
      </w:r>
      <w:r w:rsidRPr="00282E71">
        <w:t xml:space="preserve">, I hereby release from liability and waive all claims against </w:t>
      </w:r>
      <w:r w:rsidR="00EB1559">
        <w:t xml:space="preserve">the </w:t>
      </w:r>
      <w:r w:rsidR="000257C7">
        <w:t>OSUVA</w:t>
      </w:r>
      <w:r w:rsidR="00EF736B">
        <w:t>,</w:t>
      </w:r>
      <w:r w:rsidR="00EB1559">
        <w:t xml:space="preserve"> </w:t>
      </w:r>
      <w:r w:rsidR="000257C7">
        <w:t>Oregon State University</w:t>
      </w:r>
      <w:r w:rsidR="00EB1559">
        <w:t xml:space="preserve"> or other related organization</w:t>
      </w:r>
      <w:r w:rsidRPr="00282E71">
        <w:t xml:space="preserve">, </w:t>
      </w:r>
      <w:r w:rsidR="00C6297F">
        <w:t xml:space="preserve">and their respective </w:t>
      </w:r>
      <w:r w:rsidRPr="00282E71">
        <w:t xml:space="preserve">directors, officers, staff, employees and agents and their respective successors, heirs and assigns (collectively Releasees) that I, my heirs, successors and assigns may have against any of the Releasees for any actual or claimed errors or other acts, or omissions, including, but not limited to negligent acts of any of the Releasees in relation to their participation or involvement in the </w:t>
      </w:r>
      <w:r w:rsidR="00EB1559">
        <w:t>Program</w:t>
      </w:r>
      <w:r w:rsidRPr="00282E71">
        <w:t xml:space="preserve">. </w:t>
      </w:r>
    </w:p>
    <w:p w14:paraId="4496C531" w14:textId="77777777" w:rsidR="00EB1559" w:rsidRPr="00282E71" w:rsidRDefault="00EB1559" w:rsidP="00282E71">
      <w:pPr>
        <w:pStyle w:val="Default"/>
      </w:pPr>
    </w:p>
    <w:p w14:paraId="6717CD47" w14:textId="77777777" w:rsidR="00282E71" w:rsidRDefault="00282E71" w:rsidP="00282E71">
      <w:pPr>
        <w:pStyle w:val="Default"/>
      </w:pPr>
      <w:r w:rsidRPr="00282E71">
        <w:t xml:space="preserve">Signed: </w:t>
      </w:r>
      <w:r w:rsidR="00EB1559">
        <w:tab/>
      </w:r>
      <w:r w:rsidRPr="00282E71">
        <w:t xml:space="preserve">_________________________________________ </w:t>
      </w:r>
    </w:p>
    <w:p w14:paraId="172B0CE3" w14:textId="77777777" w:rsidR="00EB1559" w:rsidRPr="00282E71" w:rsidRDefault="00EB1559" w:rsidP="00282E71">
      <w:pPr>
        <w:pStyle w:val="Default"/>
      </w:pPr>
    </w:p>
    <w:p w14:paraId="699A301D" w14:textId="77777777" w:rsidR="00282E71" w:rsidRDefault="00282E71" w:rsidP="00282E71">
      <w:pPr>
        <w:pStyle w:val="Default"/>
      </w:pPr>
      <w:r w:rsidRPr="00282E71">
        <w:t>Print Name:</w:t>
      </w:r>
      <w:r w:rsidR="00EB1559">
        <w:tab/>
      </w:r>
      <w:r w:rsidRPr="00282E71">
        <w:t xml:space="preserve"> __________</w:t>
      </w:r>
      <w:r w:rsidR="00EB1559">
        <w:t>___</w:t>
      </w:r>
      <w:r w:rsidRPr="00282E71">
        <w:t xml:space="preserve">____________________________ </w:t>
      </w:r>
    </w:p>
    <w:p w14:paraId="5B34A598" w14:textId="77777777" w:rsidR="00EB1559" w:rsidRPr="00282E71" w:rsidRDefault="00EB1559" w:rsidP="00282E71">
      <w:pPr>
        <w:pStyle w:val="Default"/>
      </w:pPr>
    </w:p>
    <w:p w14:paraId="0DC1A8FD" w14:textId="77777777" w:rsidR="00282E71" w:rsidRDefault="00282E71" w:rsidP="00282E71">
      <w:pPr>
        <w:pStyle w:val="Default"/>
      </w:pPr>
      <w:r w:rsidRPr="00282E71">
        <w:t>Date:</w:t>
      </w:r>
      <w:r w:rsidR="00EB1559">
        <w:tab/>
      </w:r>
      <w:r w:rsidR="00EB1559">
        <w:tab/>
      </w:r>
      <w:r w:rsidRPr="00282E71">
        <w:t xml:space="preserve"> ___________________</w:t>
      </w:r>
      <w:r w:rsidR="00EB1559">
        <w:t>______________________</w:t>
      </w:r>
      <w:r w:rsidRPr="00282E71">
        <w:t xml:space="preserve"> </w:t>
      </w:r>
    </w:p>
    <w:p w14:paraId="597CB38C" w14:textId="77777777" w:rsidR="00EB1559" w:rsidRPr="00282E71" w:rsidRDefault="00EB1559" w:rsidP="00282E71">
      <w:pPr>
        <w:pStyle w:val="Default"/>
      </w:pPr>
    </w:p>
    <w:p w14:paraId="2000E032" w14:textId="77777777" w:rsidR="00282E71" w:rsidRDefault="00282E71" w:rsidP="00282E71">
      <w:pPr>
        <w:rPr>
          <w:rFonts w:ascii="Arial" w:hAnsi="Arial" w:cs="Arial"/>
          <w:sz w:val="24"/>
          <w:szCs w:val="24"/>
        </w:rPr>
      </w:pPr>
      <w:r w:rsidRPr="00282E71">
        <w:rPr>
          <w:rFonts w:ascii="Arial" w:hAnsi="Arial" w:cs="Arial"/>
          <w:sz w:val="24"/>
          <w:szCs w:val="24"/>
        </w:rPr>
        <w:t>Contact Information: _________________________</w:t>
      </w:r>
      <w:r w:rsidR="00EB1559">
        <w:rPr>
          <w:rFonts w:ascii="Arial" w:hAnsi="Arial" w:cs="Arial"/>
          <w:sz w:val="24"/>
          <w:szCs w:val="24"/>
        </w:rPr>
        <w:t>_____</w:t>
      </w:r>
      <w:r w:rsidRPr="00282E71">
        <w:rPr>
          <w:rFonts w:ascii="Arial" w:hAnsi="Arial" w:cs="Arial"/>
          <w:sz w:val="24"/>
          <w:szCs w:val="24"/>
        </w:rPr>
        <w:t>_</w:t>
      </w:r>
      <w:r w:rsidR="00EB1559">
        <w:rPr>
          <w:rFonts w:ascii="Arial" w:hAnsi="Arial" w:cs="Arial"/>
          <w:sz w:val="24"/>
          <w:szCs w:val="24"/>
        </w:rPr>
        <w:t>_____</w:t>
      </w:r>
    </w:p>
    <w:p w14:paraId="5CA5ABF0" w14:textId="77777777" w:rsidR="007653AA" w:rsidRDefault="007653AA" w:rsidP="00282E71">
      <w:pPr>
        <w:rPr>
          <w:rFonts w:ascii="Arial" w:hAnsi="Arial" w:cs="Arial"/>
          <w:sz w:val="24"/>
          <w:szCs w:val="24"/>
        </w:rPr>
      </w:pPr>
    </w:p>
    <w:p w14:paraId="5AC204DB" w14:textId="77777777" w:rsidR="007653AA" w:rsidRDefault="007653AA">
      <w:pPr>
        <w:rPr>
          <w:rFonts w:ascii="Arial" w:hAnsi="Arial" w:cs="Arial"/>
          <w:sz w:val="24"/>
          <w:szCs w:val="24"/>
        </w:rPr>
      </w:pPr>
      <w:r>
        <w:rPr>
          <w:rFonts w:ascii="Arial" w:hAnsi="Arial" w:cs="Arial"/>
          <w:sz w:val="24"/>
          <w:szCs w:val="24"/>
        </w:rPr>
        <w:br w:type="page"/>
      </w:r>
    </w:p>
    <w:p w14:paraId="60412A43" w14:textId="6CAB0E92" w:rsidR="007653AA" w:rsidRDefault="000257C7" w:rsidP="007653AA">
      <w:pPr>
        <w:pStyle w:val="Default"/>
        <w:jc w:val="center"/>
      </w:pPr>
      <w:r>
        <w:lastRenderedPageBreak/>
        <w:t>OSUVA</w:t>
      </w:r>
      <w:r w:rsidR="007653AA">
        <w:t xml:space="preserve"> Mentor</w:t>
      </w:r>
      <w:r w:rsidR="00CF6F44">
        <w:t>ing</w:t>
      </w:r>
      <w:r w:rsidR="007653AA">
        <w:t xml:space="preserve"> Program</w:t>
      </w:r>
    </w:p>
    <w:p w14:paraId="3EFF2AFA" w14:textId="77777777" w:rsidR="007653AA" w:rsidRDefault="007653AA" w:rsidP="007653AA">
      <w:pPr>
        <w:pStyle w:val="Default"/>
      </w:pPr>
    </w:p>
    <w:p w14:paraId="5E207C1B" w14:textId="703E7E30" w:rsidR="007653AA" w:rsidRDefault="007653AA" w:rsidP="007653AA">
      <w:pPr>
        <w:pStyle w:val="Default"/>
      </w:pPr>
      <w:proofErr w:type="gramStart"/>
      <w:r>
        <w:t xml:space="preserve">PROTÉGÉ </w:t>
      </w:r>
      <w:r w:rsidRPr="00282E71">
        <w:t xml:space="preserve"> AGREEMENT</w:t>
      </w:r>
      <w:proofErr w:type="gramEnd"/>
      <w:r w:rsidRPr="00282E71">
        <w:t xml:space="preserve"> / ACKNOWLEDGEMENT </w:t>
      </w:r>
    </w:p>
    <w:p w14:paraId="1F45F5FF" w14:textId="77777777" w:rsidR="007653AA" w:rsidRPr="00282E71" w:rsidRDefault="007653AA" w:rsidP="007653AA">
      <w:pPr>
        <w:pStyle w:val="Default"/>
      </w:pPr>
    </w:p>
    <w:p w14:paraId="59FAF779" w14:textId="77777777" w:rsidR="007653AA" w:rsidRDefault="007653AA" w:rsidP="007653AA">
      <w:pPr>
        <w:pStyle w:val="Default"/>
        <w:jc w:val="both"/>
      </w:pPr>
      <w:r w:rsidRPr="00282E71">
        <w:t xml:space="preserve">The </w:t>
      </w:r>
      <w:r w:rsidR="000257C7">
        <w:t>OSUVA</w:t>
      </w:r>
      <w:r w:rsidRPr="00282E71">
        <w:t xml:space="preserve"> operates the </w:t>
      </w:r>
      <w:r w:rsidR="000257C7">
        <w:t>OSUVA</w:t>
      </w:r>
      <w:r>
        <w:t xml:space="preserve"> Mentoring Program (Program)</w:t>
      </w:r>
      <w:r w:rsidRPr="00282E71">
        <w:t xml:space="preserve"> of which I am or intend to be a participating </w:t>
      </w:r>
      <w:r>
        <w:t>protégé</w:t>
      </w:r>
      <w:r w:rsidRPr="00282E71">
        <w:t xml:space="preserve">. The </w:t>
      </w:r>
      <w:r>
        <w:t>Program</w:t>
      </w:r>
      <w:r w:rsidRPr="00282E71">
        <w:t xml:space="preserve"> will assign to me </w:t>
      </w:r>
      <w:r w:rsidR="000257C7">
        <w:t>one</w:t>
      </w:r>
      <w:r w:rsidRPr="00282E71">
        <w:t xml:space="preserve"> or more </w:t>
      </w:r>
      <w:r>
        <w:t>mentors</w:t>
      </w:r>
      <w:r w:rsidRPr="00282E71">
        <w:t xml:space="preserve">. </w:t>
      </w:r>
    </w:p>
    <w:p w14:paraId="0BF4D3DF" w14:textId="77777777" w:rsidR="007653AA" w:rsidRPr="00282E71" w:rsidRDefault="007653AA" w:rsidP="007653AA">
      <w:pPr>
        <w:pStyle w:val="Default"/>
        <w:jc w:val="both"/>
      </w:pPr>
    </w:p>
    <w:p w14:paraId="4A70CF9A" w14:textId="0405FC9C" w:rsidR="007653AA" w:rsidRDefault="007653AA" w:rsidP="007653AA">
      <w:pPr>
        <w:pStyle w:val="Default"/>
        <w:jc w:val="both"/>
      </w:pPr>
      <w:r w:rsidRPr="00282E71">
        <w:t xml:space="preserve">As a condition of my eligibility and participation in the </w:t>
      </w:r>
      <w:r>
        <w:t>Program</w:t>
      </w:r>
      <w:r w:rsidRPr="00282E71">
        <w:t xml:space="preserve">, and on behalf of myself as a </w:t>
      </w:r>
      <w:r>
        <w:t>protégé</w:t>
      </w:r>
      <w:r w:rsidRPr="00282E71">
        <w:t xml:space="preserve"> and on behalf of any firm or entity </w:t>
      </w:r>
      <w:r w:rsidR="009B2869">
        <w:t xml:space="preserve">with which I am </w:t>
      </w:r>
      <w:r w:rsidRPr="00282E71">
        <w:t>associate</w:t>
      </w:r>
      <w:r w:rsidR="009B2869">
        <w:t>d</w:t>
      </w:r>
      <w:r w:rsidRPr="00282E71">
        <w:t xml:space="preserve">, I acknowledge that I have read, understand, and will abide by the </w:t>
      </w:r>
      <w:r w:rsidR="000257C7">
        <w:t>OSUVA</w:t>
      </w:r>
      <w:r w:rsidRPr="00282E71">
        <w:t xml:space="preserve"> Statement of Principles and Procedure</w:t>
      </w:r>
      <w:r w:rsidR="009B2869">
        <w:t>s</w:t>
      </w:r>
      <w:r w:rsidRPr="00282E71">
        <w:t xml:space="preserve"> for </w:t>
      </w:r>
      <w:r w:rsidR="009B2869">
        <w:t>p</w:t>
      </w:r>
      <w:r w:rsidRPr="00282E71">
        <w:t xml:space="preserve">articipating </w:t>
      </w:r>
      <w:r w:rsidR="009B2869">
        <w:t>m</w:t>
      </w:r>
      <w:r w:rsidRPr="00282E71">
        <w:t xml:space="preserve">entors </w:t>
      </w:r>
      <w:r w:rsidR="00EF736B">
        <w:t xml:space="preserve">and </w:t>
      </w:r>
      <w:r w:rsidR="009B2869">
        <w:t>p</w:t>
      </w:r>
      <w:r w:rsidR="00EF736B">
        <w:t xml:space="preserve">rotégés </w:t>
      </w:r>
      <w:r w:rsidRPr="00282E71">
        <w:t xml:space="preserve">(a copy of which has been given to me), and that my participation in the </w:t>
      </w:r>
      <w:r>
        <w:t>Program</w:t>
      </w:r>
      <w:r w:rsidRPr="00282E71">
        <w:t xml:space="preserve"> is voluntary. </w:t>
      </w:r>
    </w:p>
    <w:p w14:paraId="64D92C9F" w14:textId="77777777" w:rsidR="007653AA" w:rsidRPr="00282E71" w:rsidRDefault="007653AA" w:rsidP="007653AA">
      <w:pPr>
        <w:pStyle w:val="Default"/>
        <w:jc w:val="both"/>
      </w:pPr>
    </w:p>
    <w:p w14:paraId="14ABF06C" w14:textId="119E6E4B" w:rsidR="009B2869" w:rsidRDefault="009B2869" w:rsidP="007653AA">
      <w:pPr>
        <w:pStyle w:val="Default"/>
      </w:pPr>
      <w:r>
        <w:t>On behalf of myself and on behalf of any firm or entity with which I am associated, I further acknowledge and reaffirm all provisions of the OSUVA Client Agreement between OSU and me (or the firm or entity with which I am associated),</w:t>
      </w:r>
      <w:r w:rsidR="003643FB">
        <w:t xml:space="preserve"> </w:t>
      </w:r>
      <w:r>
        <w:t xml:space="preserve">including, without limitation, Sections 5 </w:t>
      </w:r>
      <w:r w:rsidR="003643FB">
        <w:t xml:space="preserve">(Indemnification, Waiver and Release) </w:t>
      </w:r>
      <w:r>
        <w:t xml:space="preserve">and 7 </w:t>
      </w:r>
      <w:r w:rsidR="003643FB">
        <w:t xml:space="preserve">(Confidentiality) </w:t>
      </w:r>
      <w:r>
        <w:t>of the OSUVA Client Agreement.</w:t>
      </w:r>
    </w:p>
    <w:p w14:paraId="43F00A6A" w14:textId="42027BEE" w:rsidR="007653AA" w:rsidRPr="00282E71" w:rsidRDefault="007653AA" w:rsidP="007653AA">
      <w:pPr>
        <w:pStyle w:val="Default"/>
      </w:pPr>
    </w:p>
    <w:p w14:paraId="6ACC67A3" w14:textId="77777777" w:rsidR="007653AA" w:rsidRDefault="007653AA" w:rsidP="007653AA">
      <w:pPr>
        <w:pStyle w:val="Default"/>
      </w:pPr>
      <w:r w:rsidRPr="00282E71">
        <w:t xml:space="preserve">Signed: </w:t>
      </w:r>
      <w:r>
        <w:tab/>
      </w:r>
      <w:r w:rsidRPr="00282E71">
        <w:t xml:space="preserve">_________________________________________ </w:t>
      </w:r>
    </w:p>
    <w:p w14:paraId="3EB0BDF8" w14:textId="77777777" w:rsidR="007653AA" w:rsidRPr="00282E71" w:rsidRDefault="007653AA" w:rsidP="007653AA">
      <w:pPr>
        <w:pStyle w:val="Default"/>
      </w:pPr>
    </w:p>
    <w:p w14:paraId="1D74A059" w14:textId="77777777" w:rsidR="007653AA" w:rsidRDefault="007653AA" w:rsidP="007653AA">
      <w:pPr>
        <w:pStyle w:val="Default"/>
      </w:pPr>
      <w:r w:rsidRPr="00282E71">
        <w:t>Print Name:</w:t>
      </w:r>
      <w:r>
        <w:tab/>
      </w:r>
      <w:r w:rsidRPr="00282E71">
        <w:t xml:space="preserve"> __________</w:t>
      </w:r>
      <w:r>
        <w:t>___</w:t>
      </w:r>
      <w:r w:rsidRPr="00282E71">
        <w:t xml:space="preserve">____________________________ </w:t>
      </w:r>
    </w:p>
    <w:p w14:paraId="1E38343A" w14:textId="77777777" w:rsidR="007653AA" w:rsidRPr="00282E71" w:rsidRDefault="007653AA" w:rsidP="007653AA">
      <w:pPr>
        <w:pStyle w:val="Default"/>
      </w:pPr>
    </w:p>
    <w:p w14:paraId="6D3849E4" w14:textId="77777777" w:rsidR="007653AA" w:rsidRDefault="007653AA" w:rsidP="007653AA">
      <w:pPr>
        <w:pStyle w:val="Default"/>
      </w:pPr>
      <w:r w:rsidRPr="00282E71">
        <w:t>Date:</w:t>
      </w:r>
      <w:r>
        <w:tab/>
      </w:r>
      <w:r>
        <w:tab/>
      </w:r>
      <w:r w:rsidRPr="00282E71">
        <w:t xml:space="preserve"> ___________________</w:t>
      </w:r>
      <w:r>
        <w:t>______________________</w:t>
      </w:r>
      <w:r w:rsidRPr="00282E71">
        <w:t xml:space="preserve"> </w:t>
      </w:r>
    </w:p>
    <w:p w14:paraId="2377B235" w14:textId="77777777" w:rsidR="007653AA" w:rsidRPr="00282E71" w:rsidRDefault="007653AA" w:rsidP="007653AA">
      <w:pPr>
        <w:pStyle w:val="Default"/>
      </w:pPr>
    </w:p>
    <w:p w14:paraId="41FC50D4" w14:textId="77777777" w:rsidR="007653AA" w:rsidRPr="00282E71" w:rsidRDefault="007653AA" w:rsidP="007653AA">
      <w:pPr>
        <w:rPr>
          <w:rFonts w:ascii="Arial" w:hAnsi="Arial" w:cs="Arial"/>
          <w:sz w:val="24"/>
          <w:szCs w:val="24"/>
        </w:rPr>
      </w:pPr>
      <w:r w:rsidRPr="00282E71">
        <w:rPr>
          <w:rFonts w:ascii="Arial" w:hAnsi="Arial" w:cs="Arial"/>
          <w:sz w:val="24"/>
          <w:szCs w:val="24"/>
        </w:rPr>
        <w:t>Contact Information: _________________________</w:t>
      </w:r>
      <w:r>
        <w:rPr>
          <w:rFonts w:ascii="Arial" w:hAnsi="Arial" w:cs="Arial"/>
          <w:sz w:val="24"/>
          <w:szCs w:val="24"/>
        </w:rPr>
        <w:t>_____</w:t>
      </w:r>
      <w:r w:rsidRPr="00282E71">
        <w:rPr>
          <w:rFonts w:ascii="Arial" w:hAnsi="Arial" w:cs="Arial"/>
          <w:sz w:val="24"/>
          <w:szCs w:val="24"/>
        </w:rPr>
        <w:t>_</w:t>
      </w:r>
      <w:r>
        <w:rPr>
          <w:rFonts w:ascii="Arial" w:hAnsi="Arial" w:cs="Arial"/>
          <w:sz w:val="24"/>
          <w:szCs w:val="24"/>
        </w:rPr>
        <w:t>_____</w:t>
      </w:r>
    </w:p>
    <w:p w14:paraId="07B5A9FD" w14:textId="77777777" w:rsidR="007653AA" w:rsidRPr="00282E71" w:rsidRDefault="007653AA" w:rsidP="00282E71">
      <w:pPr>
        <w:rPr>
          <w:rFonts w:ascii="Arial" w:hAnsi="Arial" w:cs="Arial"/>
          <w:sz w:val="24"/>
          <w:szCs w:val="24"/>
        </w:rPr>
      </w:pPr>
    </w:p>
    <w:sectPr w:rsidR="007653AA" w:rsidRPr="00282E71" w:rsidSect="00454F9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AACFA" w14:textId="77777777" w:rsidR="00437B9B" w:rsidRDefault="00437B9B" w:rsidP="00FD197D">
      <w:pPr>
        <w:spacing w:after="0" w:line="240" w:lineRule="auto"/>
      </w:pPr>
      <w:r>
        <w:separator/>
      </w:r>
    </w:p>
  </w:endnote>
  <w:endnote w:type="continuationSeparator" w:id="0">
    <w:p w14:paraId="5ADF064D" w14:textId="77777777" w:rsidR="00437B9B" w:rsidRDefault="00437B9B" w:rsidP="00FD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1985188"/>
      <w:docPartObj>
        <w:docPartGallery w:val="Page Numbers (Bottom of Page)"/>
        <w:docPartUnique/>
      </w:docPartObj>
    </w:sdtPr>
    <w:sdtContent>
      <w:sdt>
        <w:sdtPr>
          <w:rPr>
            <w:sz w:val="20"/>
            <w:szCs w:val="20"/>
          </w:rPr>
          <w:id w:val="565050523"/>
          <w:docPartObj>
            <w:docPartGallery w:val="Page Numbers (Top of Page)"/>
            <w:docPartUnique/>
          </w:docPartObj>
        </w:sdtPr>
        <w:sdtContent>
          <w:p w14:paraId="0B4F553B" w14:textId="327D9EED" w:rsidR="00437B9B" w:rsidRPr="00FD197D" w:rsidRDefault="00437B9B" w:rsidP="00FD197D">
            <w:pPr>
              <w:pStyle w:val="Footer"/>
              <w:rPr>
                <w:sz w:val="20"/>
                <w:szCs w:val="20"/>
              </w:rPr>
            </w:pPr>
            <w:r w:rsidRPr="00FD197D">
              <w:rPr>
                <w:sz w:val="20"/>
                <w:szCs w:val="20"/>
              </w:rPr>
              <w:t xml:space="preserve">Page </w:t>
            </w:r>
            <w:r w:rsidRPr="00FD197D">
              <w:rPr>
                <w:sz w:val="20"/>
                <w:szCs w:val="20"/>
              </w:rPr>
              <w:fldChar w:fldCharType="begin"/>
            </w:r>
            <w:r w:rsidRPr="00FD197D">
              <w:rPr>
                <w:sz w:val="20"/>
                <w:szCs w:val="20"/>
              </w:rPr>
              <w:instrText xml:space="preserve"> PAGE </w:instrText>
            </w:r>
            <w:r w:rsidRPr="00FD197D">
              <w:rPr>
                <w:sz w:val="20"/>
                <w:szCs w:val="20"/>
              </w:rPr>
              <w:fldChar w:fldCharType="separate"/>
            </w:r>
            <w:r w:rsidR="00E97526">
              <w:rPr>
                <w:noProof/>
                <w:sz w:val="20"/>
                <w:szCs w:val="20"/>
              </w:rPr>
              <w:t>3</w:t>
            </w:r>
            <w:r w:rsidRPr="00FD197D">
              <w:rPr>
                <w:sz w:val="20"/>
                <w:szCs w:val="20"/>
              </w:rPr>
              <w:fldChar w:fldCharType="end"/>
            </w:r>
            <w:r w:rsidRPr="00FD197D">
              <w:rPr>
                <w:sz w:val="20"/>
                <w:szCs w:val="20"/>
              </w:rPr>
              <w:t xml:space="preserve"> of </w:t>
            </w:r>
            <w:r w:rsidRPr="00FD197D">
              <w:rPr>
                <w:sz w:val="20"/>
                <w:szCs w:val="20"/>
              </w:rPr>
              <w:fldChar w:fldCharType="begin"/>
            </w:r>
            <w:r w:rsidRPr="00FD197D">
              <w:rPr>
                <w:sz w:val="20"/>
                <w:szCs w:val="20"/>
              </w:rPr>
              <w:instrText xml:space="preserve"> NUMPAGES  </w:instrText>
            </w:r>
            <w:r w:rsidRPr="00FD197D">
              <w:rPr>
                <w:sz w:val="20"/>
                <w:szCs w:val="20"/>
              </w:rPr>
              <w:fldChar w:fldCharType="separate"/>
            </w:r>
            <w:r w:rsidR="00E97526">
              <w:rPr>
                <w:noProof/>
                <w:sz w:val="20"/>
                <w:szCs w:val="20"/>
              </w:rPr>
              <w:t>7</w:t>
            </w:r>
            <w:r w:rsidRPr="00FD197D">
              <w:rPr>
                <w:sz w:val="20"/>
                <w:szCs w:val="20"/>
              </w:rPr>
              <w:fldChar w:fldCharType="end"/>
            </w:r>
            <w:r w:rsidRPr="00FD197D">
              <w:rPr>
                <w:sz w:val="20"/>
                <w:szCs w:val="20"/>
              </w:rPr>
              <w:tab/>
            </w:r>
            <w:r w:rsidRPr="00FD197D">
              <w:rPr>
                <w:sz w:val="20"/>
                <w:szCs w:val="20"/>
              </w:rPr>
              <w:tab/>
            </w:r>
            <w:r>
              <w:rPr>
                <w:sz w:val="20"/>
                <w:szCs w:val="20"/>
              </w:rPr>
              <w:t xml:space="preserve">OSUVA Mentoring </w:t>
            </w:r>
            <w:r w:rsidR="00E97526">
              <w:rPr>
                <w:sz w:val="20"/>
                <w:szCs w:val="20"/>
              </w:rPr>
              <w:t>20140</w:t>
            </w:r>
            <w:r w:rsidR="00E97526">
              <w:rPr>
                <w:sz w:val="20"/>
                <w:szCs w:val="20"/>
              </w:rPr>
              <w:t>609</w:t>
            </w:r>
          </w:p>
        </w:sdtContent>
      </w:sdt>
    </w:sdtContent>
  </w:sdt>
  <w:p w14:paraId="7D85707A" w14:textId="77777777" w:rsidR="00437B9B" w:rsidRDefault="00437B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701A3" w14:textId="77777777" w:rsidR="00437B9B" w:rsidRDefault="00437B9B" w:rsidP="00FD197D">
      <w:pPr>
        <w:spacing w:after="0" w:line="240" w:lineRule="auto"/>
      </w:pPr>
      <w:r>
        <w:separator/>
      </w:r>
    </w:p>
  </w:footnote>
  <w:footnote w:type="continuationSeparator" w:id="0">
    <w:p w14:paraId="797560B2" w14:textId="77777777" w:rsidR="00437B9B" w:rsidRDefault="00437B9B" w:rsidP="00FD19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D5E55"/>
    <w:multiLevelType w:val="hybridMultilevel"/>
    <w:tmpl w:val="5720C1CE"/>
    <w:lvl w:ilvl="0" w:tplc="EAC658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643A6"/>
    <w:multiLevelType w:val="hybridMultilevel"/>
    <w:tmpl w:val="F072DBCA"/>
    <w:lvl w:ilvl="0" w:tplc="9BB86830">
      <w:start w:val="1"/>
      <w:numFmt w:val="upperLetter"/>
      <w:lvlText w:val="%1."/>
      <w:lvlJc w:val="left"/>
      <w:pPr>
        <w:tabs>
          <w:tab w:val="num" w:pos="1080"/>
        </w:tabs>
        <w:ind w:left="1080" w:hanging="360"/>
      </w:pPr>
      <w:rPr>
        <w:rFonts w:hint="default"/>
      </w:rPr>
    </w:lvl>
    <w:lvl w:ilvl="1" w:tplc="51FE050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E71"/>
    <w:rsid w:val="00001BBD"/>
    <w:rsid w:val="000257C7"/>
    <w:rsid w:val="000A1BE3"/>
    <w:rsid w:val="000D3B1A"/>
    <w:rsid w:val="0013213A"/>
    <w:rsid w:val="001D7DD2"/>
    <w:rsid w:val="0025216F"/>
    <w:rsid w:val="00270D32"/>
    <w:rsid w:val="00282E71"/>
    <w:rsid w:val="002C0475"/>
    <w:rsid w:val="00331686"/>
    <w:rsid w:val="003505BB"/>
    <w:rsid w:val="003643FB"/>
    <w:rsid w:val="00406B2C"/>
    <w:rsid w:val="00437B9B"/>
    <w:rsid w:val="00446CFB"/>
    <w:rsid w:val="00454F92"/>
    <w:rsid w:val="004B49BA"/>
    <w:rsid w:val="004D3E00"/>
    <w:rsid w:val="004E1C20"/>
    <w:rsid w:val="00530304"/>
    <w:rsid w:val="005625B8"/>
    <w:rsid w:val="005F43D0"/>
    <w:rsid w:val="00604F0C"/>
    <w:rsid w:val="00672B5D"/>
    <w:rsid w:val="007454FC"/>
    <w:rsid w:val="007653AA"/>
    <w:rsid w:val="007A1D27"/>
    <w:rsid w:val="007F2703"/>
    <w:rsid w:val="007F6190"/>
    <w:rsid w:val="00825D04"/>
    <w:rsid w:val="0089571D"/>
    <w:rsid w:val="008C07AB"/>
    <w:rsid w:val="008D06F6"/>
    <w:rsid w:val="0092078B"/>
    <w:rsid w:val="009B26E5"/>
    <w:rsid w:val="009B2869"/>
    <w:rsid w:val="00A415C8"/>
    <w:rsid w:val="00A504B0"/>
    <w:rsid w:val="00AA69CB"/>
    <w:rsid w:val="00AA7643"/>
    <w:rsid w:val="00AF6216"/>
    <w:rsid w:val="00BA43D7"/>
    <w:rsid w:val="00C6297F"/>
    <w:rsid w:val="00CA5863"/>
    <w:rsid w:val="00CF372C"/>
    <w:rsid w:val="00CF6F44"/>
    <w:rsid w:val="00D85AD9"/>
    <w:rsid w:val="00E55A41"/>
    <w:rsid w:val="00E97526"/>
    <w:rsid w:val="00EB1559"/>
    <w:rsid w:val="00EF0149"/>
    <w:rsid w:val="00EF2264"/>
    <w:rsid w:val="00EF736B"/>
    <w:rsid w:val="00F91BC8"/>
    <w:rsid w:val="00FD197D"/>
    <w:rsid w:val="00FE5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5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2E71"/>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uiPriority w:val="99"/>
    <w:semiHidden/>
    <w:unhideWhenUsed/>
    <w:rsid w:val="000A1BE3"/>
    <w:pPr>
      <w:spacing w:after="120"/>
      <w:ind w:left="360"/>
    </w:pPr>
  </w:style>
  <w:style w:type="character" w:customStyle="1" w:styleId="BodyTextIndentChar">
    <w:name w:val="Body Text Indent Char"/>
    <w:basedOn w:val="DefaultParagraphFont"/>
    <w:link w:val="BodyTextIndent"/>
    <w:uiPriority w:val="99"/>
    <w:semiHidden/>
    <w:rsid w:val="000A1BE3"/>
  </w:style>
  <w:style w:type="paragraph" w:styleId="Header">
    <w:name w:val="header"/>
    <w:basedOn w:val="Normal"/>
    <w:link w:val="HeaderChar"/>
    <w:uiPriority w:val="99"/>
    <w:unhideWhenUsed/>
    <w:rsid w:val="00FD1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97D"/>
  </w:style>
  <w:style w:type="paragraph" w:styleId="Footer">
    <w:name w:val="footer"/>
    <w:basedOn w:val="Normal"/>
    <w:link w:val="FooterChar"/>
    <w:uiPriority w:val="99"/>
    <w:unhideWhenUsed/>
    <w:rsid w:val="00FD1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97D"/>
  </w:style>
  <w:style w:type="paragraph" w:styleId="BalloonText">
    <w:name w:val="Balloon Text"/>
    <w:basedOn w:val="Normal"/>
    <w:link w:val="BalloonTextChar"/>
    <w:uiPriority w:val="99"/>
    <w:semiHidden/>
    <w:unhideWhenUsed/>
    <w:rsid w:val="002521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1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571D"/>
    <w:rPr>
      <w:sz w:val="16"/>
      <w:szCs w:val="16"/>
    </w:rPr>
  </w:style>
  <w:style w:type="paragraph" w:styleId="CommentText">
    <w:name w:val="annotation text"/>
    <w:basedOn w:val="Normal"/>
    <w:link w:val="CommentTextChar"/>
    <w:uiPriority w:val="99"/>
    <w:semiHidden/>
    <w:unhideWhenUsed/>
    <w:rsid w:val="0089571D"/>
    <w:pPr>
      <w:spacing w:line="240" w:lineRule="auto"/>
    </w:pPr>
    <w:rPr>
      <w:sz w:val="20"/>
      <w:szCs w:val="20"/>
    </w:rPr>
  </w:style>
  <w:style w:type="character" w:customStyle="1" w:styleId="CommentTextChar">
    <w:name w:val="Comment Text Char"/>
    <w:basedOn w:val="DefaultParagraphFont"/>
    <w:link w:val="CommentText"/>
    <w:uiPriority w:val="99"/>
    <w:semiHidden/>
    <w:rsid w:val="0089571D"/>
    <w:rPr>
      <w:sz w:val="20"/>
      <w:szCs w:val="20"/>
    </w:rPr>
  </w:style>
  <w:style w:type="paragraph" w:styleId="CommentSubject">
    <w:name w:val="annotation subject"/>
    <w:basedOn w:val="CommentText"/>
    <w:next w:val="CommentText"/>
    <w:link w:val="CommentSubjectChar"/>
    <w:uiPriority w:val="99"/>
    <w:semiHidden/>
    <w:unhideWhenUsed/>
    <w:rsid w:val="0089571D"/>
    <w:rPr>
      <w:b/>
      <w:bCs/>
    </w:rPr>
  </w:style>
  <w:style w:type="character" w:customStyle="1" w:styleId="CommentSubjectChar">
    <w:name w:val="Comment Subject Char"/>
    <w:basedOn w:val="CommentTextChar"/>
    <w:link w:val="CommentSubject"/>
    <w:uiPriority w:val="99"/>
    <w:semiHidden/>
    <w:rsid w:val="0089571D"/>
    <w:rPr>
      <w:b/>
      <w:bCs/>
      <w:sz w:val="20"/>
      <w:szCs w:val="20"/>
    </w:rPr>
  </w:style>
  <w:style w:type="paragraph" w:styleId="Revision">
    <w:name w:val="Revision"/>
    <w:hidden/>
    <w:uiPriority w:val="99"/>
    <w:semiHidden/>
    <w:rsid w:val="00F91BC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2E71"/>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uiPriority w:val="99"/>
    <w:semiHidden/>
    <w:unhideWhenUsed/>
    <w:rsid w:val="000A1BE3"/>
    <w:pPr>
      <w:spacing w:after="120"/>
      <w:ind w:left="360"/>
    </w:pPr>
  </w:style>
  <w:style w:type="character" w:customStyle="1" w:styleId="BodyTextIndentChar">
    <w:name w:val="Body Text Indent Char"/>
    <w:basedOn w:val="DefaultParagraphFont"/>
    <w:link w:val="BodyTextIndent"/>
    <w:uiPriority w:val="99"/>
    <w:semiHidden/>
    <w:rsid w:val="000A1BE3"/>
  </w:style>
  <w:style w:type="paragraph" w:styleId="Header">
    <w:name w:val="header"/>
    <w:basedOn w:val="Normal"/>
    <w:link w:val="HeaderChar"/>
    <w:uiPriority w:val="99"/>
    <w:unhideWhenUsed/>
    <w:rsid w:val="00FD1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97D"/>
  </w:style>
  <w:style w:type="paragraph" w:styleId="Footer">
    <w:name w:val="footer"/>
    <w:basedOn w:val="Normal"/>
    <w:link w:val="FooterChar"/>
    <w:uiPriority w:val="99"/>
    <w:unhideWhenUsed/>
    <w:rsid w:val="00FD1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97D"/>
  </w:style>
  <w:style w:type="paragraph" w:styleId="BalloonText">
    <w:name w:val="Balloon Text"/>
    <w:basedOn w:val="Normal"/>
    <w:link w:val="BalloonTextChar"/>
    <w:uiPriority w:val="99"/>
    <w:semiHidden/>
    <w:unhideWhenUsed/>
    <w:rsid w:val="002521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1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571D"/>
    <w:rPr>
      <w:sz w:val="16"/>
      <w:szCs w:val="16"/>
    </w:rPr>
  </w:style>
  <w:style w:type="paragraph" w:styleId="CommentText">
    <w:name w:val="annotation text"/>
    <w:basedOn w:val="Normal"/>
    <w:link w:val="CommentTextChar"/>
    <w:uiPriority w:val="99"/>
    <w:semiHidden/>
    <w:unhideWhenUsed/>
    <w:rsid w:val="0089571D"/>
    <w:pPr>
      <w:spacing w:line="240" w:lineRule="auto"/>
    </w:pPr>
    <w:rPr>
      <w:sz w:val="20"/>
      <w:szCs w:val="20"/>
    </w:rPr>
  </w:style>
  <w:style w:type="character" w:customStyle="1" w:styleId="CommentTextChar">
    <w:name w:val="Comment Text Char"/>
    <w:basedOn w:val="DefaultParagraphFont"/>
    <w:link w:val="CommentText"/>
    <w:uiPriority w:val="99"/>
    <w:semiHidden/>
    <w:rsid w:val="0089571D"/>
    <w:rPr>
      <w:sz w:val="20"/>
      <w:szCs w:val="20"/>
    </w:rPr>
  </w:style>
  <w:style w:type="paragraph" w:styleId="CommentSubject">
    <w:name w:val="annotation subject"/>
    <w:basedOn w:val="CommentText"/>
    <w:next w:val="CommentText"/>
    <w:link w:val="CommentSubjectChar"/>
    <w:uiPriority w:val="99"/>
    <w:semiHidden/>
    <w:unhideWhenUsed/>
    <w:rsid w:val="0089571D"/>
    <w:rPr>
      <w:b/>
      <w:bCs/>
    </w:rPr>
  </w:style>
  <w:style w:type="character" w:customStyle="1" w:styleId="CommentSubjectChar">
    <w:name w:val="Comment Subject Char"/>
    <w:basedOn w:val="CommentTextChar"/>
    <w:link w:val="CommentSubject"/>
    <w:uiPriority w:val="99"/>
    <w:semiHidden/>
    <w:rsid w:val="0089571D"/>
    <w:rPr>
      <w:b/>
      <w:bCs/>
      <w:sz w:val="20"/>
      <w:szCs w:val="20"/>
    </w:rPr>
  </w:style>
  <w:style w:type="paragraph" w:styleId="Revision">
    <w:name w:val="Revision"/>
    <w:hidden/>
    <w:uiPriority w:val="99"/>
    <w:semiHidden/>
    <w:rsid w:val="00F91B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1786</Words>
  <Characters>10183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mlie3021</dc:creator>
  <cp:keywords/>
  <dc:description/>
  <cp:lastModifiedBy>Mark Lieberman</cp:lastModifiedBy>
  <cp:revision>2</cp:revision>
  <cp:lastPrinted>2013-12-04T16:43:00Z</cp:lastPrinted>
  <dcterms:created xsi:type="dcterms:W3CDTF">2014-06-09T18:40:00Z</dcterms:created>
  <dcterms:modified xsi:type="dcterms:W3CDTF">2014-06-09T18:40:00Z</dcterms:modified>
</cp:coreProperties>
</file>