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6dqs5sy1bdw9" w:id="0"/>
    <w:bookmarkEnd w:id="0"/>
    <w:p w:rsidR="00000000" w:rsidDel="00000000" w:rsidP="00000000" w:rsidRDefault="00000000" w:rsidRPr="00000000" w14:paraId="00000001">
      <w:pPr>
        <w:pStyle w:val="Heading3"/>
        <w:numPr>
          <w:ilvl w:val="2"/>
          <w:numId w:val="1"/>
        </w:numPr>
        <w:ind w:left="720" w:hanging="720"/>
        <w:jc w:val="center"/>
        <w:rPr>
          <w:sz w:val="36"/>
          <w:szCs w:val="36"/>
        </w:rPr>
      </w:pPr>
      <w:r w:rsidDel="00000000" w:rsidR="00000000" w:rsidRPr="00000000">
        <w:rPr>
          <w:sz w:val="36"/>
          <w:szCs w:val="36"/>
          <w:rtl w:val="0"/>
        </w:rPr>
        <w:t xml:space="preserve">John Kremers</w:t>
      </w:r>
    </w:p>
    <w:p w:rsidR="00000000" w:rsidDel="00000000" w:rsidP="00000000" w:rsidRDefault="00000000" w:rsidRPr="00000000" w14:paraId="00000002">
      <w:pPr>
        <w:spacing w:before="0" w:line="276"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Little Falls, MN | (320)-492-7319 | jkremers1234@hotmail.com</w:t>
      </w:r>
    </w:p>
    <w:p w:rsidR="00000000" w:rsidDel="00000000" w:rsidP="00000000" w:rsidRDefault="00000000" w:rsidRPr="00000000" w14:paraId="00000003">
      <w:pPr>
        <w:pStyle w:val="Heading3"/>
        <w:ind w:left="720" w:firstLine="0"/>
        <w:rPr>
          <w:b w:val="1"/>
          <w:bCs w:val="1"/>
          <w:sz w:val="18"/>
          <w:szCs w:val="18"/>
        </w:rPr>
      </w:pPr>
      <w:r w:rsidDel="00000000" w:rsidR="00000000" w:rsidRPr="00000000">
        <w:rPr>
          <w:rtl w:val="0"/>
        </w:rPr>
      </w:r>
    </w:p>
    <w:p w:rsidR="00000000" w:rsidDel="00000000" w:rsidP="00000000" w:rsidRDefault="00000000" w:rsidRPr="00000000" w14:paraId="00000004">
      <w:pPr>
        <w:spacing w:after="100" w:before="100" w:lineRule="auto"/>
        <w:ind w:right="0"/>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Professional Summary</w:t>
      </w:r>
    </w:p>
    <w:p w:rsidR="00000000" w:rsidDel="00000000" w:rsidP="00000000" w:rsidRDefault="00000000" w:rsidRPr="00000000" w14:paraId="00000005">
      <w:pPr>
        <w:spacing w:before="0" w:lineRule="auto"/>
        <w:ind w:right="0"/>
        <w:rPr>
          <w:rFonts w:ascii="Aptos" w:cs="Aptos" w:eastAsia="Aptos" w:hAnsi="Aptos"/>
          <w:color w:val="00000a"/>
          <w:sz w:val="22"/>
          <w:szCs w:val="22"/>
        </w:rPr>
      </w:pPr>
      <w:r w:rsidDel="00000000" w:rsidR="00000000" w:rsidRPr="00000000">
        <w:rPr>
          <w:rFonts w:ascii="Aptos" w:cs="Aptos" w:eastAsia="Aptos" w:hAnsi="Aptos"/>
          <w:color w:val="00000a"/>
          <w:sz w:val="22"/>
          <w:szCs w:val="22"/>
          <w:rtl w:val="0"/>
        </w:rPr>
        <w:t xml:space="preserve">Results-driven production leader with expertise in business management and sales in the precision manufacturing, industrial finishing and powder coating industries. Expertise in scaling businesses, improving efficiency, implementing ERP systems, and driving revenue growth. Skilled in team leadership, process optimization, safety compliance, vendor relations, and project management. Hands-on experience in mechanical troubleshooting, welding, fabricating, forklift operation, and ERP/accounting software (NetSuite, Epicor, Prodsmart, QuickBooks). Extensive experience in estimating, inventory management, purchasing, shipping/receiving, and customer and employee relations. </w:t>
      </w:r>
    </w:p>
    <w:p w:rsidR="00000000" w:rsidDel="00000000" w:rsidP="00000000" w:rsidRDefault="00000000" w:rsidRPr="00000000" w14:paraId="00000006">
      <w:pPr>
        <w:spacing w:before="0" w:lineRule="auto"/>
        <w:ind w:right="0"/>
        <w:rPr>
          <w:rFonts w:ascii="Times New Roman" w:cs="Times New Roman" w:eastAsia="Times New Roman" w:hAnsi="Times New Roman"/>
          <w:b w:val="1"/>
          <w:bCs w:val="1"/>
          <w:color w:val="00000a"/>
          <w:sz w:val="27"/>
          <w:szCs w:val="27"/>
        </w:rPr>
      </w:pPr>
      <w:r w:rsidDel="00000000" w:rsidR="00000000" w:rsidRPr="00000000">
        <w:rPr>
          <w:rtl w:val="0"/>
        </w:rPr>
      </w:r>
    </w:p>
    <w:p w:rsidR="00000000" w:rsidDel="00000000" w:rsidP="00000000" w:rsidRDefault="00000000" w:rsidRPr="00000000" w14:paraId="00000007">
      <w:pPr>
        <w:spacing w:after="100" w:before="100" w:lineRule="auto"/>
        <w:ind w:right="0"/>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Core Competencies</w:t>
      </w:r>
    </w:p>
    <w:p w:rsidR="00000000" w:rsidDel="00000000" w:rsidP="00000000" w:rsidRDefault="00000000" w:rsidRPr="00000000" w14:paraId="00000008">
      <w:pPr>
        <w:spacing w:after="100" w:before="100" w:lineRule="auto"/>
        <w:ind w:right="0"/>
        <w:rPr>
          <w:rFonts w:ascii="Aptos" w:cs="Aptos" w:eastAsia="Aptos" w:hAnsi="Aptos"/>
          <w:color w:val="00000a"/>
          <w:sz w:val="22"/>
          <w:szCs w:val="22"/>
        </w:rPr>
      </w:pPr>
      <w:r w:rsidDel="00000000" w:rsidR="00000000" w:rsidRPr="00000000">
        <w:rPr>
          <w:rFonts w:ascii="Aptos" w:cs="Aptos" w:eastAsia="Aptos" w:hAnsi="Aptos"/>
          <w:color w:val="00000a"/>
          <w:sz w:val="22"/>
          <w:szCs w:val="22"/>
          <w:rtl w:val="0"/>
        </w:rPr>
        <w:t xml:space="preserve">Operations &amp; Production Management | Team Leadership &amp; Training | Process Improvement &amp; SOP Implementation | Safety Compliance &amp; Risk Management | ERP Implementation &amp; Inventory Control | Project Management | Purchasing &amp; Vendor Relations | Sales Growth &amp; Customer Relationship Management | Equipment Maintenance &amp; Troubleshooting</w:t>
      </w:r>
    </w:p>
    <w:p w:rsidR="00000000" w:rsidDel="00000000" w:rsidP="00000000" w:rsidRDefault="00000000" w:rsidRPr="00000000" w14:paraId="00000009">
      <w:pPr>
        <w:spacing w:after="0" w:lineRule="auto"/>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Professional Experience</w:t>
      </w:r>
    </w:p>
    <w:p w:rsidR="00000000" w:rsidDel="00000000" w:rsidP="00000000" w:rsidRDefault="00000000" w:rsidRPr="00000000" w14:paraId="0000000A">
      <w:pPr>
        <w:spacing w:before="0" w:line="240" w:lineRule="auto"/>
        <w:rPr/>
      </w:pPr>
      <w:r w:rsidDel="00000000" w:rsidR="00000000" w:rsidRPr="00000000">
        <w:rPr>
          <w:rtl w:val="0"/>
        </w:rPr>
      </w:r>
    </w:p>
    <w:bookmarkStart w:colFirst="0" w:colLast="0" w:name="21jhpyferv5q" w:id="1"/>
    <w:bookmarkEnd w:id="1"/>
    <w:p w:rsidR="00000000" w:rsidDel="00000000" w:rsidP="00000000" w:rsidRDefault="00000000" w:rsidRPr="00000000" w14:paraId="0000000B">
      <w:pPr>
        <w:keepNext w:val="1"/>
        <w:keepLines w:val="1"/>
        <w:spacing w:before="0" w:line="240" w:lineRule="auto"/>
        <w:ind w:left="576" w:hanging="576"/>
        <w:rPr>
          <w:rFonts w:ascii="Aptos" w:cs="Aptos" w:eastAsia="Aptos" w:hAnsi="Aptos"/>
          <w:b w:val="1"/>
          <w:bCs w:val="1"/>
          <w:sz w:val="22"/>
          <w:szCs w:val="22"/>
        </w:rPr>
      </w:pPr>
      <w:r w:rsidDel="00000000" w:rsidR="00000000" w:rsidRPr="00000000">
        <w:rPr>
          <w:rFonts w:ascii="Aptos" w:cs="Aptos" w:eastAsia="Aptos" w:hAnsi="Aptos"/>
          <w:b w:val="1"/>
          <w:bCs w:val="1"/>
          <w:sz w:val="22"/>
          <w:szCs w:val="22"/>
          <w:rtl w:val="0"/>
        </w:rPr>
        <w:t xml:space="preserve">BTD Wood Powder Coating. Brainerd, MN</w:t>
      </w:r>
    </w:p>
    <w:p w:rsidR="00000000" w:rsidDel="00000000" w:rsidP="00000000" w:rsidRDefault="00000000" w:rsidRPr="00000000" w14:paraId="0000000C">
      <w:pPr>
        <w:keepNext w:val="1"/>
        <w:keepLines w:val="1"/>
        <w:spacing w:before="0" w:line="240" w:lineRule="auto"/>
        <w:ind w:left="576" w:hanging="576"/>
        <w:rPr>
          <w:rFonts w:ascii="Aptos" w:cs="Aptos" w:eastAsia="Aptos" w:hAnsi="Aptos"/>
          <w:i w:val="1"/>
          <w:iCs w:val="1"/>
          <w:sz w:val="22"/>
          <w:szCs w:val="22"/>
        </w:rPr>
      </w:pPr>
      <w:r w:rsidDel="00000000" w:rsidR="00000000" w:rsidRPr="00000000">
        <w:rPr>
          <w:rFonts w:ascii="Aptos" w:cs="Aptos" w:eastAsia="Aptos" w:hAnsi="Aptos"/>
          <w:i w:val="1"/>
          <w:iCs w:val="1"/>
          <w:sz w:val="22"/>
          <w:szCs w:val="22"/>
          <w:rtl w:val="0"/>
        </w:rPr>
        <w:t xml:space="preserve">Powder Coating Production Manager</w:t>
      </w:r>
    </w:p>
    <w:p w:rsidR="00000000" w:rsidDel="00000000" w:rsidP="00000000" w:rsidRDefault="00000000" w:rsidRPr="00000000" w14:paraId="0000000D">
      <w:pPr>
        <w:keepNext w:val="1"/>
        <w:keepLines w:val="1"/>
        <w:spacing w:after="0" w:before="0" w:line="240" w:lineRule="auto"/>
        <w:ind w:left="576" w:hanging="576"/>
        <w:rPr>
          <w:rFonts w:ascii="Aptos" w:cs="Aptos" w:eastAsia="Aptos" w:hAnsi="Aptos"/>
          <w:i w:val="1"/>
          <w:iCs w:val="1"/>
          <w:sz w:val="22"/>
          <w:szCs w:val="22"/>
        </w:rPr>
      </w:pPr>
      <w:r w:rsidDel="00000000" w:rsidR="00000000" w:rsidRPr="00000000">
        <w:rPr>
          <w:rFonts w:ascii="Aptos" w:cs="Aptos" w:eastAsia="Aptos" w:hAnsi="Aptos"/>
          <w:rtl w:val="0"/>
        </w:rPr>
        <w:t xml:space="preserve">July 2025 – March 2026</w:t>
      </w:r>
      <w:r w:rsidDel="00000000" w:rsidR="00000000" w:rsidRPr="00000000">
        <w:rPr>
          <w:rtl w:val="0"/>
        </w:rPr>
      </w:r>
    </w:p>
    <w:p w:rsidR="00000000" w:rsidDel="00000000" w:rsidP="00000000" w:rsidRDefault="00000000" w:rsidRPr="00000000" w14:paraId="0000000E">
      <w:pPr>
        <w:spacing w:after="0" w:before="0" w:line="240" w:lineRule="auto"/>
        <w:ind w:right="302"/>
        <w:rPr>
          <w:rFonts w:ascii="Aptos" w:cs="Aptos" w:eastAsia="Aptos" w:hAnsi="Aptos"/>
          <w:sz w:val="22"/>
          <w:szCs w:val="22"/>
        </w:rPr>
      </w:pPr>
      <w:r w:rsidDel="00000000" w:rsidR="00000000" w:rsidRPr="00000000">
        <w:rPr>
          <w:rFonts w:ascii="Aptos" w:cs="Aptos" w:eastAsia="Aptos" w:hAnsi="Aptos"/>
          <w:sz w:val="22"/>
          <w:szCs w:val="22"/>
          <w:rtl w:val="0"/>
        </w:rPr>
        <w:t xml:space="preserve">Managed daily powder coating operations and led a team of 10–12 employees across two shifts </w:t>
      </w:r>
    </w:p>
    <w:p w:rsidR="00000000" w:rsidDel="00000000" w:rsidP="00000000" w:rsidRDefault="00000000" w:rsidRPr="00000000" w14:paraId="0000000F">
      <w:pPr>
        <w:spacing w:after="0" w:before="0" w:line="240" w:lineRule="auto"/>
        <w:ind w:right="302"/>
        <w:rPr>
          <w:rFonts w:ascii="Aptos" w:cs="Aptos" w:eastAsia="Aptos" w:hAnsi="Aptos"/>
          <w:sz w:val="22"/>
          <w:szCs w:val="22"/>
        </w:rPr>
      </w:pPr>
      <w:r w:rsidDel="00000000" w:rsidR="00000000" w:rsidRPr="00000000">
        <w:rPr>
          <w:rFonts w:ascii="Aptos" w:cs="Aptos" w:eastAsia="Aptos" w:hAnsi="Aptos"/>
          <w:sz w:val="22"/>
          <w:szCs w:val="22"/>
          <w:rtl w:val="0"/>
        </w:rPr>
        <w:t xml:space="preserve">Oversaw inventory, purchasing, scheduling and production output</w:t>
      </w:r>
    </w:p>
    <w:p w:rsidR="00000000" w:rsidDel="00000000" w:rsidP="00000000" w:rsidRDefault="00000000" w:rsidRPr="00000000" w14:paraId="00000010">
      <w:pPr>
        <w:spacing w:after="0" w:before="0" w:line="240" w:lineRule="auto"/>
        <w:ind w:right="302"/>
        <w:rPr>
          <w:rFonts w:ascii="Aptos" w:cs="Aptos" w:eastAsia="Aptos" w:hAnsi="Aptos"/>
          <w:sz w:val="22"/>
          <w:szCs w:val="22"/>
        </w:rPr>
      </w:pPr>
      <w:r w:rsidDel="00000000" w:rsidR="00000000" w:rsidRPr="00000000">
        <w:rPr>
          <w:rFonts w:ascii="Aptos" w:cs="Aptos" w:eastAsia="Aptos" w:hAnsi="Aptos"/>
          <w:sz w:val="22"/>
          <w:szCs w:val="22"/>
          <w:rtl w:val="0"/>
        </w:rPr>
        <w:t xml:space="preserve">Coordinated packaging and shipping of sensitive materials while maintaining product integrity </w:t>
      </w:r>
    </w:p>
    <w:p w:rsidR="00000000" w:rsidDel="00000000" w:rsidP="00000000" w:rsidRDefault="00000000" w:rsidRPr="00000000" w14:paraId="00000011">
      <w:pPr>
        <w:spacing w:after="0" w:before="0" w:line="240" w:lineRule="auto"/>
        <w:ind w:right="302"/>
        <w:rPr>
          <w:rFonts w:ascii="Aptos" w:cs="Aptos" w:eastAsia="Aptos" w:hAnsi="Aptos"/>
          <w:sz w:val="22"/>
          <w:szCs w:val="22"/>
        </w:rPr>
      </w:pPr>
      <w:r w:rsidDel="00000000" w:rsidR="00000000" w:rsidRPr="00000000">
        <w:rPr>
          <w:rFonts w:ascii="Aptos" w:cs="Aptos" w:eastAsia="Aptos" w:hAnsi="Aptos"/>
          <w:sz w:val="22"/>
          <w:szCs w:val="22"/>
          <w:rtl w:val="0"/>
        </w:rPr>
        <w:t xml:space="preserve">Directed preventative maintenance programs ensuring accurate documentation and adherence to SOPs resulting in maximized equipment up-time</w:t>
      </w:r>
    </w:p>
    <w:p w:rsidR="00000000" w:rsidDel="00000000" w:rsidP="00000000" w:rsidRDefault="00000000" w:rsidRPr="00000000" w14:paraId="00000012">
      <w:pPr>
        <w:spacing w:after="0" w:before="0" w:line="240" w:lineRule="auto"/>
        <w:ind w:right="302"/>
        <w:rPr>
          <w:rFonts w:ascii="Aptos" w:cs="Aptos" w:eastAsia="Aptos" w:hAnsi="Aptos"/>
          <w:sz w:val="22"/>
          <w:szCs w:val="22"/>
        </w:rPr>
      </w:pPr>
      <w:r w:rsidDel="00000000" w:rsidR="00000000" w:rsidRPr="00000000">
        <w:rPr>
          <w:rFonts w:ascii="Aptos" w:cs="Aptos" w:eastAsia="Aptos" w:hAnsi="Aptos"/>
          <w:sz w:val="22"/>
          <w:szCs w:val="22"/>
          <w:rtl w:val="0"/>
        </w:rPr>
        <w:t xml:space="preserve">Streamlined SOPs to increase efficiency, boost output, and enhance workplace safety </w:t>
      </w:r>
    </w:p>
    <w:p w:rsidR="00000000" w:rsidDel="00000000" w:rsidP="00000000" w:rsidRDefault="00000000" w:rsidRPr="00000000" w14:paraId="00000013">
      <w:pPr>
        <w:spacing w:after="0" w:before="0" w:line="240" w:lineRule="auto"/>
        <w:ind w:right="302"/>
        <w:rPr>
          <w:rFonts w:ascii="Aptos" w:cs="Aptos" w:eastAsia="Aptos" w:hAnsi="Aptos"/>
          <w:sz w:val="22"/>
          <w:szCs w:val="22"/>
        </w:rPr>
      </w:pPr>
      <w:r w:rsidDel="00000000" w:rsidR="00000000" w:rsidRPr="00000000">
        <w:rPr>
          <w:rFonts w:ascii="Aptos" w:cs="Aptos" w:eastAsia="Aptos" w:hAnsi="Aptos"/>
          <w:sz w:val="22"/>
          <w:szCs w:val="22"/>
          <w:rtl w:val="0"/>
        </w:rPr>
        <w:t xml:space="preserve">Served on the company safety committee and implemented organization systems to reduce OSHA risk and improve compliance </w:t>
      </w:r>
    </w:p>
    <w:p w:rsidR="00000000" w:rsidDel="00000000" w:rsidP="00000000" w:rsidRDefault="00000000" w:rsidRPr="00000000" w14:paraId="00000014">
      <w:pPr>
        <w:spacing w:before="0" w:line="240" w:lineRule="auto"/>
        <w:ind w:right="302"/>
        <w:rPr>
          <w:rFonts w:ascii="Aptos" w:cs="Aptos" w:eastAsia="Aptos" w:hAnsi="Aptos"/>
          <w:sz w:val="22"/>
          <w:szCs w:val="22"/>
        </w:rPr>
      </w:pPr>
      <w:r w:rsidDel="00000000" w:rsidR="00000000" w:rsidRPr="00000000">
        <w:rPr>
          <w:rFonts w:ascii="Aptos" w:cs="Aptos" w:eastAsia="Aptos" w:hAnsi="Aptos"/>
          <w:sz w:val="22"/>
          <w:szCs w:val="22"/>
          <w:rtl w:val="0"/>
        </w:rPr>
        <w:t xml:space="preserve">Improved processes for coating heat-sensitive substrates expanding production capabilities</w:t>
      </w:r>
    </w:p>
    <w:p w:rsidR="00000000" w:rsidDel="00000000" w:rsidP="00000000" w:rsidRDefault="00000000" w:rsidRPr="00000000" w14:paraId="00000015">
      <w:pPr>
        <w:keepNext w:val="1"/>
        <w:keepLines w:val="1"/>
        <w:spacing w:before="0" w:line="240" w:lineRule="auto"/>
        <w:ind w:left="450" w:hanging="576"/>
        <w:rPr>
          <w:b w:val="1"/>
          <w:bCs w:val="1"/>
          <w:sz w:val="22"/>
          <w:szCs w:val="22"/>
        </w:rPr>
      </w:pPr>
      <w:r w:rsidDel="00000000" w:rsidR="00000000" w:rsidRPr="00000000">
        <w:rPr>
          <w:rtl w:val="0"/>
        </w:rPr>
      </w:r>
    </w:p>
    <w:p w:rsidR="00000000" w:rsidDel="00000000" w:rsidP="00000000" w:rsidRDefault="00000000" w:rsidRPr="00000000" w14:paraId="00000016">
      <w:pPr>
        <w:keepNext w:val="1"/>
        <w:keepLines w:val="1"/>
        <w:spacing w:before="0" w:line="240" w:lineRule="auto"/>
        <w:ind w:left="576" w:hanging="576"/>
        <w:rPr>
          <w:rFonts w:ascii="Aptos" w:cs="Aptos" w:eastAsia="Aptos" w:hAnsi="Aptos"/>
          <w:i w:val="1"/>
          <w:iCs w:val="1"/>
          <w:sz w:val="22"/>
          <w:szCs w:val="22"/>
        </w:rPr>
      </w:pPr>
      <w:r w:rsidDel="00000000" w:rsidR="00000000" w:rsidRPr="00000000">
        <w:rPr>
          <w:rFonts w:ascii="Aptos" w:cs="Aptos" w:eastAsia="Aptos" w:hAnsi="Aptos"/>
          <w:b w:val="1"/>
          <w:bCs w:val="1"/>
          <w:sz w:val="22"/>
          <w:szCs w:val="22"/>
          <w:rtl w:val="0"/>
        </w:rPr>
        <w:t xml:space="preserve">Vanterra Manufacturing Inc. Paynesville, MN (formerly SafeBasements inc.)</w:t>
      </w:r>
      <w:r w:rsidDel="00000000" w:rsidR="00000000" w:rsidRPr="00000000">
        <w:rPr>
          <w:rtl w:val="0"/>
        </w:rPr>
      </w:r>
    </w:p>
    <w:p w:rsidR="00000000" w:rsidDel="00000000" w:rsidP="00000000" w:rsidRDefault="00000000" w:rsidRPr="00000000" w14:paraId="00000017">
      <w:pPr>
        <w:keepNext w:val="1"/>
        <w:keepLines w:val="1"/>
        <w:spacing w:after="0" w:before="0" w:line="240" w:lineRule="auto"/>
        <w:ind w:left="576" w:hanging="576"/>
        <w:rPr>
          <w:rFonts w:ascii="Aptos" w:cs="Aptos" w:eastAsia="Aptos" w:hAnsi="Aptos"/>
          <w:b w:val="1"/>
          <w:bCs w:val="1"/>
          <w:sz w:val="22"/>
          <w:szCs w:val="22"/>
        </w:rPr>
      </w:pPr>
      <w:r w:rsidDel="00000000" w:rsidR="00000000" w:rsidRPr="00000000">
        <w:rPr>
          <w:rFonts w:ascii="Aptos" w:cs="Aptos" w:eastAsia="Aptos" w:hAnsi="Aptos"/>
          <w:i w:val="1"/>
          <w:iCs w:val="1"/>
          <w:sz w:val="22"/>
          <w:szCs w:val="22"/>
          <w:rtl w:val="0"/>
        </w:rPr>
        <w:t xml:space="preserve">Assistant Plant Manager/Safety Director</w:t>
      </w:r>
      <w:r w:rsidDel="00000000" w:rsidR="00000000" w:rsidRPr="00000000">
        <w:rPr>
          <w:rtl w:val="0"/>
        </w:rPr>
      </w:r>
    </w:p>
    <w:p w:rsidR="00000000" w:rsidDel="00000000" w:rsidP="00000000" w:rsidRDefault="00000000" w:rsidRPr="00000000" w14:paraId="00000018">
      <w:pPr>
        <w:keepNext w:val="1"/>
        <w:keepLines w:val="1"/>
        <w:numPr>
          <w:ilvl w:val="2"/>
          <w:numId w:val="1"/>
        </w:numPr>
        <w:spacing w:after="0" w:before="0" w:line="240" w:lineRule="auto"/>
        <w:ind w:left="720" w:hanging="720"/>
        <w:rPr>
          <w:rFonts w:ascii="Aptos" w:cs="Aptos" w:eastAsia="Aptos" w:hAnsi="Aptos"/>
          <w:sz w:val="22"/>
          <w:szCs w:val="22"/>
        </w:rPr>
      </w:pPr>
      <w:r w:rsidDel="00000000" w:rsidR="00000000" w:rsidRPr="00000000">
        <w:rPr>
          <w:rFonts w:ascii="Aptos" w:cs="Aptos" w:eastAsia="Aptos" w:hAnsi="Aptos"/>
          <w:sz w:val="16"/>
          <w:szCs w:val="16"/>
          <w:rtl w:val="0"/>
        </w:rPr>
        <w:t xml:space="preserve">August 2023 – June 2025</w:t>
      </w:r>
      <w:r w:rsidDel="00000000" w:rsidR="00000000" w:rsidRPr="00000000">
        <w:rPr>
          <w:rtl w:val="0"/>
        </w:rPr>
      </w:r>
    </w:p>
    <w:p w:rsidR="00000000" w:rsidDel="00000000" w:rsidP="00000000" w:rsidRDefault="00000000" w:rsidRPr="00000000" w14:paraId="00000019">
      <w:pPr>
        <w:spacing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Managed vendor relations, project management, inventory control, and procurement </w:t>
      </w:r>
    </w:p>
    <w:p w:rsidR="00000000" w:rsidDel="00000000" w:rsidP="00000000" w:rsidRDefault="00000000" w:rsidRPr="00000000" w14:paraId="0000001A">
      <w:pPr>
        <w:spacing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Key stakeholder in the implementation of ERP systems (Prodsmart and NetSuite) to improve production planning, inventory accuracy, and financial reporting </w:t>
      </w:r>
    </w:p>
    <w:p w:rsidR="00000000" w:rsidDel="00000000" w:rsidP="00000000" w:rsidRDefault="00000000" w:rsidRPr="00000000" w14:paraId="0000001B">
      <w:pPr>
        <w:spacing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Ensured data integrity across plant operations, supporting accounting processes and company growth </w:t>
      </w:r>
    </w:p>
    <w:p w:rsidR="00000000" w:rsidDel="00000000" w:rsidP="00000000" w:rsidRDefault="00000000" w:rsidRPr="00000000" w14:paraId="0000001C">
      <w:pPr>
        <w:spacing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Played a key role during company acquisition by private equity, supporting operational transition and scalability </w:t>
      </w:r>
    </w:p>
    <w:p w:rsidR="00000000" w:rsidDel="00000000" w:rsidP="00000000" w:rsidRDefault="00000000" w:rsidRPr="00000000" w14:paraId="0000001D">
      <w:pPr>
        <w:spacing w:before="0" w:line="240" w:lineRule="auto"/>
        <w:rPr>
          <w:rFonts w:ascii="Aptos" w:cs="Aptos" w:eastAsia="Aptos" w:hAnsi="Aptos"/>
          <w:color w:val="943634"/>
          <w:sz w:val="22"/>
          <w:szCs w:val="22"/>
        </w:rPr>
      </w:pPr>
      <w:r w:rsidDel="00000000" w:rsidR="00000000" w:rsidRPr="00000000">
        <w:rPr>
          <w:rFonts w:ascii="Aptos" w:cs="Aptos" w:eastAsia="Aptos" w:hAnsi="Aptos"/>
          <w:sz w:val="22"/>
          <w:szCs w:val="22"/>
          <w:rtl w:val="0"/>
        </w:rPr>
        <w:t xml:space="preserve">Drove process improvements in scheduling, production planning, safety, supply chain management, and risk reduction</w:t>
      </w:r>
      <w:r w:rsidDel="00000000" w:rsidR="00000000" w:rsidRPr="00000000">
        <w:rPr>
          <w:rtl w:val="0"/>
        </w:rPr>
      </w:r>
    </w:p>
    <w:p w:rsidR="00000000" w:rsidDel="00000000" w:rsidP="00000000" w:rsidRDefault="00000000" w:rsidRPr="00000000" w14:paraId="0000001E">
      <w:pPr>
        <w:keepNext w:val="1"/>
        <w:keepLines w:val="1"/>
        <w:spacing w:before="0" w:line="240" w:lineRule="auto"/>
        <w:rPr>
          <w:b w:val="1"/>
          <w:bCs w:val="1"/>
          <w:sz w:val="22"/>
          <w:szCs w:val="22"/>
        </w:rPr>
      </w:pPr>
      <w:r w:rsidDel="00000000" w:rsidR="00000000" w:rsidRPr="00000000">
        <w:rPr>
          <w:rtl w:val="0"/>
        </w:rPr>
      </w:r>
    </w:p>
    <w:p w:rsidR="00000000" w:rsidDel="00000000" w:rsidP="00000000" w:rsidRDefault="00000000" w:rsidRPr="00000000" w14:paraId="0000001F">
      <w:pPr>
        <w:keepNext w:val="1"/>
        <w:keepLines w:val="1"/>
        <w:spacing w:before="0" w:line="240" w:lineRule="auto"/>
        <w:rPr>
          <w:i w:val="1"/>
          <w:iCs w:val="1"/>
          <w:sz w:val="22"/>
          <w:szCs w:val="22"/>
        </w:rPr>
      </w:pPr>
      <w:r w:rsidDel="00000000" w:rsidR="00000000" w:rsidRPr="00000000">
        <w:rPr>
          <w:b w:val="1"/>
          <w:bCs w:val="1"/>
          <w:sz w:val="22"/>
          <w:szCs w:val="22"/>
          <w:rtl w:val="0"/>
        </w:rPr>
        <w:t xml:space="preserve">SafeBasements Manufacturing Inc. Paynesville, MN</w:t>
      </w:r>
      <w:r w:rsidDel="00000000" w:rsidR="00000000" w:rsidRPr="00000000">
        <w:rPr>
          <w:rtl w:val="0"/>
        </w:rPr>
      </w:r>
    </w:p>
    <w:bookmarkStart w:colFirst="0" w:colLast="0" w:name="hamy5qqmcduk" w:id="2"/>
    <w:bookmarkEnd w:id="2"/>
    <w:p w:rsidR="00000000" w:rsidDel="00000000" w:rsidP="00000000" w:rsidRDefault="00000000" w:rsidRPr="00000000" w14:paraId="00000020">
      <w:pPr>
        <w:keepNext w:val="1"/>
        <w:keepLines w:val="1"/>
        <w:spacing w:after="0" w:before="0" w:line="240" w:lineRule="auto"/>
        <w:ind w:left="576" w:hanging="576"/>
        <w:rPr>
          <w:b w:val="1"/>
          <w:bCs w:val="1"/>
          <w:sz w:val="22"/>
          <w:szCs w:val="22"/>
        </w:rPr>
      </w:pPr>
      <w:r w:rsidDel="00000000" w:rsidR="00000000" w:rsidRPr="00000000">
        <w:rPr>
          <w:i w:val="1"/>
          <w:iCs w:val="1"/>
          <w:sz w:val="22"/>
          <w:szCs w:val="22"/>
          <w:rtl w:val="0"/>
        </w:rPr>
        <w:t xml:space="preserve">Dealer Support &amp; Development/Sales</w:t>
      </w:r>
      <w:r w:rsidDel="00000000" w:rsidR="00000000" w:rsidRPr="00000000">
        <w:rPr>
          <w:rtl w:val="0"/>
        </w:rPr>
      </w:r>
    </w:p>
    <w:bookmarkStart w:colFirst="0" w:colLast="0" w:name="9za25r2zck8m" w:id="3"/>
    <w:bookmarkEnd w:id="3"/>
    <w:p w:rsidR="00000000" w:rsidDel="00000000" w:rsidP="00000000" w:rsidRDefault="00000000" w:rsidRPr="00000000" w14:paraId="00000021">
      <w:pPr>
        <w:keepNext w:val="1"/>
        <w:keepLines w:val="1"/>
        <w:numPr>
          <w:ilvl w:val="2"/>
          <w:numId w:val="1"/>
        </w:numPr>
        <w:spacing w:after="0" w:before="0" w:line="240" w:lineRule="auto"/>
        <w:ind w:left="720" w:hanging="720"/>
        <w:rPr>
          <w:rFonts w:ascii="Open Sans" w:cs="Open Sans" w:eastAsia="Open Sans" w:hAnsi="Open Sans"/>
          <w:sz w:val="22"/>
          <w:szCs w:val="22"/>
        </w:rPr>
      </w:pPr>
      <w:r w:rsidDel="00000000" w:rsidR="00000000" w:rsidRPr="00000000">
        <w:rPr>
          <w:rFonts w:ascii="Open Sans" w:cs="Open Sans" w:eastAsia="Open Sans" w:hAnsi="Open Sans"/>
          <w:sz w:val="16"/>
          <w:szCs w:val="16"/>
          <w:rtl w:val="0"/>
        </w:rPr>
        <w:t xml:space="preserve">March 2022 – August 2023</w:t>
      </w:r>
      <w:r w:rsidDel="00000000" w:rsidR="00000000" w:rsidRPr="00000000">
        <w:rPr>
          <w:rtl w:val="0"/>
        </w:rPr>
      </w:r>
    </w:p>
    <w:p w:rsidR="00000000" w:rsidDel="00000000" w:rsidP="00000000" w:rsidRDefault="00000000" w:rsidRPr="00000000" w14:paraId="00000022">
      <w:pPr>
        <w:spacing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Trained for 6 months in the field on foundation repair and waterproofing gaining hands-on experience across installation, sales, and operations </w:t>
      </w:r>
    </w:p>
    <w:p w:rsidR="00000000" w:rsidDel="00000000" w:rsidP="00000000" w:rsidRDefault="00000000" w:rsidRPr="00000000" w14:paraId="00000023">
      <w:pPr>
        <w:spacing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Served as primary liaison for a network of 39 independent installers across the eastern U.S. and Canada </w:t>
      </w:r>
    </w:p>
    <w:p w:rsidR="00000000" w:rsidDel="00000000" w:rsidP="00000000" w:rsidRDefault="00000000" w:rsidRPr="00000000" w14:paraId="00000024">
      <w:pPr>
        <w:spacing w:before="0" w:line="240" w:lineRule="auto"/>
        <w:rPr>
          <w:rFonts w:ascii="Aptos" w:cs="Aptos" w:eastAsia="Aptos" w:hAnsi="Aptos"/>
          <w:color w:val="943634"/>
          <w:sz w:val="22"/>
          <w:szCs w:val="22"/>
        </w:rPr>
      </w:pPr>
      <w:r w:rsidDel="00000000" w:rsidR="00000000" w:rsidRPr="00000000">
        <w:rPr>
          <w:rFonts w:ascii="Aptos" w:cs="Aptos" w:eastAsia="Aptos" w:hAnsi="Aptos"/>
          <w:sz w:val="22"/>
          <w:szCs w:val="22"/>
          <w:rtl w:val="0"/>
        </w:rPr>
        <w:t xml:space="preserve">Generated $3.3M in regional sales through relationship management and strategic support</w:t>
      </w:r>
      <w:r w:rsidDel="00000000" w:rsidR="00000000" w:rsidRPr="00000000">
        <w:rPr>
          <w:rtl w:val="0"/>
        </w:rPr>
      </w:r>
    </w:p>
    <w:p w:rsidR="00000000" w:rsidDel="00000000" w:rsidP="00000000" w:rsidRDefault="00000000" w:rsidRPr="00000000" w14:paraId="00000025">
      <w:pPr>
        <w:spacing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Advised business owners on operations, lead generation, profitability, and team management to drive growth </w:t>
      </w:r>
    </w:p>
    <w:p w:rsidR="00000000" w:rsidDel="00000000" w:rsidP="00000000" w:rsidRDefault="00000000" w:rsidRPr="00000000" w14:paraId="00000026">
      <w:pPr>
        <w:spacing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Trained installers, sales teams, and warehouse managers on best practices, improving performance and operational consistency of independent SafeBasements dealers</w:t>
      </w:r>
    </w:p>
    <w:p w:rsidR="00000000" w:rsidDel="00000000" w:rsidP="00000000" w:rsidRDefault="00000000" w:rsidRPr="00000000" w14:paraId="00000027">
      <w:pPr>
        <w:spacing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Supported dealer success through coaching on sales strategy, crew management, and inventory control </w:t>
      </w:r>
    </w:p>
    <w:p w:rsidR="00000000" w:rsidDel="00000000" w:rsidP="00000000" w:rsidRDefault="00000000" w:rsidRPr="00000000" w14:paraId="00000028">
      <w:pPr>
        <w:keepNext w:val="1"/>
        <w:keepLines w:val="1"/>
        <w:spacing w:before="0" w:line="240" w:lineRule="auto"/>
        <w:ind w:left="576" w:hanging="576"/>
        <w:rPr>
          <w:b w:val="1"/>
          <w:bCs w:val="1"/>
          <w:sz w:val="22"/>
          <w:szCs w:val="22"/>
        </w:rPr>
      </w:pPr>
      <w:r w:rsidDel="00000000" w:rsidR="00000000" w:rsidRPr="00000000">
        <w:rPr>
          <w:rtl w:val="0"/>
        </w:rPr>
      </w:r>
    </w:p>
    <w:p w:rsidR="00000000" w:rsidDel="00000000" w:rsidP="00000000" w:rsidRDefault="00000000" w:rsidRPr="00000000" w14:paraId="00000029">
      <w:pPr>
        <w:keepNext w:val="1"/>
        <w:keepLines w:val="1"/>
        <w:spacing w:before="0" w:line="240" w:lineRule="auto"/>
        <w:ind w:left="576" w:hanging="576"/>
        <w:rPr>
          <w:sz w:val="22"/>
          <w:szCs w:val="22"/>
        </w:rPr>
      </w:pPr>
      <w:r w:rsidDel="00000000" w:rsidR="00000000" w:rsidRPr="00000000">
        <w:rPr>
          <w:b w:val="1"/>
          <w:bCs w:val="1"/>
          <w:sz w:val="22"/>
          <w:szCs w:val="22"/>
          <w:rtl w:val="0"/>
        </w:rPr>
        <w:t xml:space="preserve">CC Powder Coating LLP, </w:t>
      </w:r>
      <w:r w:rsidDel="00000000" w:rsidR="00000000" w:rsidRPr="00000000">
        <w:rPr>
          <w:sz w:val="22"/>
          <w:szCs w:val="22"/>
          <w:rtl w:val="0"/>
        </w:rPr>
        <w:t xml:space="preserve">Granite Falls, MN </w:t>
      </w:r>
      <w:bookmarkStart w:colFirst="0" w:colLast="0" w:name="xjm01s8u4r12" w:id="4"/>
      <w:bookmarkEnd w:id="4"/>
      <w:r w:rsidDel="00000000" w:rsidR="00000000" w:rsidRPr="00000000">
        <w:rPr>
          <w:rtl w:val="0"/>
        </w:rPr>
      </w:r>
    </w:p>
    <w:p w:rsidR="00000000" w:rsidDel="00000000" w:rsidP="00000000" w:rsidRDefault="00000000" w:rsidRPr="00000000" w14:paraId="0000002A">
      <w:pPr>
        <w:keepNext w:val="1"/>
        <w:keepLines w:val="1"/>
        <w:spacing w:after="0" w:before="0" w:line="240" w:lineRule="auto"/>
        <w:ind w:left="576" w:hanging="576"/>
        <w:rPr>
          <w:i w:val="1"/>
          <w:iCs w:val="1"/>
          <w:sz w:val="22"/>
          <w:szCs w:val="22"/>
        </w:rPr>
      </w:pPr>
      <w:r w:rsidDel="00000000" w:rsidR="00000000" w:rsidRPr="00000000">
        <w:rPr>
          <w:i w:val="1"/>
          <w:iCs w:val="1"/>
          <w:sz w:val="22"/>
          <w:szCs w:val="22"/>
          <w:rtl w:val="0"/>
        </w:rPr>
        <w:t xml:space="preserve">General Manager</w:t>
      </w:r>
    </w:p>
    <w:bookmarkStart w:colFirst="0" w:colLast="0" w:name="myxsov48smfd" w:id="5"/>
    <w:bookmarkEnd w:id="5"/>
    <w:p w:rsidR="00000000" w:rsidDel="00000000" w:rsidP="00000000" w:rsidRDefault="00000000" w:rsidRPr="00000000" w14:paraId="0000002B">
      <w:pPr>
        <w:keepNext w:val="1"/>
        <w:keepLines w:val="1"/>
        <w:numPr>
          <w:ilvl w:val="2"/>
          <w:numId w:val="1"/>
        </w:numPr>
        <w:spacing w:after="0" w:before="0" w:line="240" w:lineRule="auto"/>
        <w:ind w:left="720" w:hanging="720"/>
        <w:rPr>
          <w:rFonts w:ascii="Open Sans" w:cs="Open Sans" w:eastAsia="Open Sans" w:hAnsi="Open Sans"/>
          <w:sz w:val="22"/>
          <w:szCs w:val="22"/>
        </w:rPr>
      </w:pPr>
      <w:r w:rsidDel="00000000" w:rsidR="00000000" w:rsidRPr="00000000">
        <w:rPr>
          <w:rFonts w:ascii="Open Sans" w:cs="Open Sans" w:eastAsia="Open Sans" w:hAnsi="Open Sans"/>
          <w:sz w:val="16"/>
          <w:szCs w:val="16"/>
          <w:rtl w:val="0"/>
        </w:rPr>
        <w:t xml:space="preserve">April 2019 - March 2022</w:t>
      </w:r>
      <w:r w:rsidDel="00000000" w:rsidR="00000000" w:rsidRPr="00000000">
        <w:rPr>
          <w:rtl w:val="0"/>
        </w:rPr>
      </w:r>
    </w:p>
    <w:bookmarkStart w:colFirst="0" w:colLast="0" w:name="81l1innr3cn0" w:id="6"/>
    <w:bookmarkEnd w:id="6"/>
    <w:p w:rsidR="00000000" w:rsidDel="00000000" w:rsidP="00000000" w:rsidRDefault="00000000" w:rsidRPr="00000000" w14:paraId="0000002C">
      <w:pPr>
        <w:spacing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Founded and managed a large capacity powder coating business generating $390K in revenue</w:t>
      </w:r>
    </w:p>
    <w:p w:rsidR="00000000" w:rsidDel="00000000" w:rsidP="00000000" w:rsidRDefault="00000000" w:rsidRPr="00000000" w14:paraId="0000002D">
      <w:pPr>
        <w:spacing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Led and completed full facility setup in less than 2 months including sourcing, transporting, and installing major industrial equipment </w:t>
      </w:r>
    </w:p>
    <w:p w:rsidR="00000000" w:rsidDel="00000000" w:rsidP="00000000" w:rsidRDefault="00000000" w:rsidRPr="00000000" w14:paraId="0000002E">
      <w:pPr>
        <w:spacing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Managed all day-to-day operations including staffing, logistics, vendor relations, inventory, estimating, sales and customer satisfaction </w:t>
      </w:r>
    </w:p>
    <w:p w:rsidR="00000000" w:rsidDel="00000000" w:rsidP="00000000" w:rsidRDefault="00000000" w:rsidRPr="00000000" w14:paraId="0000002F">
      <w:pPr>
        <w:spacing w:after="0"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Created well-organized production workflows to maximize efficiency</w:t>
      </w:r>
    </w:p>
    <w:p w:rsidR="00000000" w:rsidDel="00000000" w:rsidP="00000000" w:rsidRDefault="00000000" w:rsidRPr="00000000" w14:paraId="00000030">
      <w:pPr>
        <w:spacing w:before="0" w:line="240" w:lineRule="auto"/>
        <w:rPr>
          <w:sz w:val="22"/>
          <w:szCs w:val="22"/>
        </w:rPr>
      </w:pPr>
      <w:r w:rsidDel="00000000" w:rsidR="00000000" w:rsidRPr="00000000">
        <w:rPr>
          <w:rtl w:val="0"/>
        </w:rPr>
      </w:r>
    </w:p>
    <w:bookmarkStart w:colFirst="0" w:colLast="0" w:name="7ig3h3x90o31" w:id="7"/>
    <w:bookmarkEnd w:id="7"/>
    <w:p w:rsidR="00000000" w:rsidDel="00000000" w:rsidP="00000000" w:rsidRDefault="00000000" w:rsidRPr="00000000" w14:paraId="00000031">
      <w:pPr>
        <w:keepNext w:val="1"/>
        <w:keepLines w:val="1"/>
        <w:spacing w:before="0" w:line="240" w:lineRule="auto"/>
        <w:ind w:left="576" w:hanging="576"/>
        <w:rPr>
          <w:i w:val="1"/>
          <w:iCs w:val="1"/>
          <w:sz w:val="22"/>
          <w:szCs w:val="22"/>
        </w:rPr>
      </w:pPr>
      <w:r w:rsidDel="00000000" w:rsidR="00000000" w:rsidRPr="00000000">
        <w:rPr>
          <w:b w:val="1"/>
          <w:bCs w:val="1"/>
          <w:sz w:val="22"/>
          <w:szCs w:val="22"/>
          <w:rtl w:val="0"/>
        </w:rPr>
        <w:t xml:space="preserve">Granite Falls Coating Inc, </w:t>
      </w:r>
      <w:r w:rsidDel="00000000" w:rsidR="00000000" w:rsidRPr="00000000">
        <w:rPr>
          <w:sz w:val="22"/>
          <w:szCs w:val="22"/>
          <w:rtl w:val="0"/>
        </w:rPr>
        <w:t xml:space="preserve">Granite Falls, MN </w:t>
      </w:r>
      <w:r w:rsidDel="00000000" w:rsidR="00000000" w:rsidRPr="00000000">
        <w:rPr>
          <w:rtl w:val="0"/>
        </w:rPr>
      </w:r>
    </w:p>
    <w:bookmarkStart w:colFirst="0" w:colLast="0" w:name="5t3pq92pxuyo" w:id="8"/>
    <w:bookmarkEnd w:id="8"/>
    <w:p w:rsidR="00000000" w:rsidDel="00000000" w:rsidP="00000000" w:rsidRDefault="00000000" w:rsidRPr="00000000" w14:paraId="00000032">
      <w:pPr>
        <w:keepNext w:val="1"/>
        <w:keepLines w:val="1"/>
        <w:spacing w:after="0" w:before="0" w:line="240" w:lineRule="auto"/>
        <w:ind w:left="576" w:hanging="576"/>
        <w:rPr>
          <w:b w:val="1"/>
          <w:bCs w:val="1"/>
          <w:sz w:val="22"/>
          <w:szCs w:val="22"/>
        </w:rPr>
      </w:pPr>
      <w:r w:rsidDel="00000000" w:rsidR="00000000" w:rsidRPr="00000000">
        <w:rPr>
          <w:i w:val="1"/>
          <w:iCs w:val="1"/>
          <w:sz w:val="22"/>
          <w:szCs w:val="22"/>
          <w:rtl w:val="0"/>
        </w:rPr>
        <w:t xml:space="preserve">General Manager</w:t>
      </w:r>
      <w:r w:rsidDel="00000000" w:rsidR="00000000" w:rsidRPr="00000000">
        <w:rPr>
          <w:rtl w:val="0"/>
        </w:rPr>
      </w:r>
    </w:p>
    <w:bookmarkStart w:colFirst="0" w:colLast="0" w:name="sf2okc627o2m" w:id="9"/>
    <w:bookmarkEnd w:id="9"/>
    <w:p w:rsidR="00000000" w:rsidDel="00000000" w:rsidP="00000000" w:rsidRDefault="00000000" w:rsidRPr="00000000" w14:paraId="00000033">
      <w:pPr>
        <w:keepNext w:val="1"/>
        <w:keepLines w:val="1"/>
        <w:numPr>
          <w:ilvl w:val="2"/>
          <w:numId w:val="1"/>
        </w:numPr>
        <w:spacing w:after="0" w:before="0" w:line="240" w:lineRule="auto"/>
        <w:ind w:left="720" w:hanging="720"/>
        <w:rPr>
          <w:rFonts w:ascii="Open Sans" w:cs="Open Sans" w:eastAsia="Open Sans" w:hAnsi="Open Sans"/>
          <w:sz w:val="22"/>
          <w:szCs w:val="22"/>
        </w:rPr>
      </w:pPr>
      <w:r w:rsidDel="00000000" w:rsidR="00000000" w:rsidRPr="00000000">
        <w:rPr>
          <w:rFonts w:ascii="Open Sans" w:cs="Open Sans" w:eastAsia="Open Sans" w:hAnsi="Open Sans"/>
          <w:sz w:val="16"/>
          <w:szCs w:val="16"/>
          <w:rtl w:val="0"/>
        </w:rPr>
        <w:t xml:space="preserve">January 2015 - March 2022</w:t>
      </w:r>
      <w:r w:rsidDel="00000000" w:rsidR="00000000" w:rsidRPr="00000000">
        <w:rPr>
          <w:rtl w:val="0"/>
        </w:rPr>
      </w:r>
    </w:p>
    <w:p w:rsidR="00000000" w:rsidDel="00000000" w:rsidP="00000000" w:rsidRDefault="00000000" w:rsidRPr="00000000" w14:paraId="00000034">
      <w:pPr>
        <w:spacing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Promoted from laborer/painter to General Manager within 2 years </w:t>
      </w:r>
    </w:p>
    <w:p w:rsidR="00000000" w:rsidDel="00000000" w:rsidP="00000000" w:rsidRDefault="00000000" w:rsidRPr="00000000" w14:paraId="00000035">
      <w:pPr>
        <w:spacing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Drove 40% revenue growth (2017–2019) through improved operations and customer expansion </w:t>
      </w:r>
    </w:p>
    <w:p w:rsidR="00000000" w:rsidDel="00000000" w:rsidP="00000000" w:rsidRDefault="00000000" w:rsidRPr="00000000" w14:paraId="00000036">
      <w:pPr>
        <w:spacing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Led and developed a team of 5–8 employees, managing scheduling, production, and performance </w:t>
      </w:r>
    </w:p>
    <w:p w:rsidR="00000000" w:rsidDel="00000000" w:rsidP="00000000" w:rsidRDefault="00000000" w:rsidRPr="00000000" w14:paraId="00000037">
      <w:pPr>
        <w:spacing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Oversaw estimating, quoting, and budgeting to maintain profitability </w:t>
      </w:r>
    </w:p>
    <w:p w:rsidR="00000000" w:rsidDel="00000000" w:rsidP="00000000" w:rsidRDefault="00000000" w:rsidRPr="00000000" w14:paraId="00000038">
      <w:pPr>
        <w:spacing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Managed shipping, receiving, and logistics, including interstate deliveries </w:t>
      </w:r>
    </w:p>
    <w:p w:rsidR="00000000" w:rsidDel="00000000" w:rsidP="00000000" w:rsidRDefault="00000000" w:rsidRPr="00000000" w14:paraId="00000039">
      <w:pPr>
        <w:spacing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Developed preventative maintenance schedules for equipment to minimize downtime </w:t>
      </w:r>
    </w:p>
    <w:p w:rsidR="00000000" w:rsidDel="00000000" w:rsidP="00000000" w:rsidRDefault="00000000" w:rsidRPr="00000000" w14:paraId="0000003A">
      <w:pPr>
        <w:spacing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Operated commercial vehicles up to 26,000 lbs and forklifts up to 7,000lbs</w:t>
      </w:r>
    </w:p>
    <w:p w:rsidR="00000000" w:rsidDel="00000000" w:rsidP="00000000" w:rsidRDefault="00000000" w:rsidRPr="00000000" w14:paraId="0000003B">
      <w:pPr>
        <w:spacing w:before="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Spearheaded expansion by initiating a partnership that led to the launch of a second powder coating operation</w:t>
      </w:r>
      <w:bookmarkStart w:colFirst="0" w:colLast="0" w:name="s4jhrrfj1nba" w:id="10"/>
      <w:bookmarkEnd w:id="10"/>
      <w:r w:rsidDel="00000000" w:rsidR="00000000" w:rsidRPr="00000000">
        <w:rPr>
          <w:rtl w:val="0"/>
        </w:rPr>
      </w:r>
    </w:p>
    <w:p w:rsidR="00000000" w:rsidDel="00000000" w:rsidP="00000000" w:rsidRDefault="00000000" w:rsidRPr="00000000" w14:paraId="0000003C">
      <w:pPr>
        <w:spacing w:after="0" w:before="0" w:line="240" w:lineRule="auto"/>
        <w:rPr>
          <w:rFonts w:ascii="Aptos" w:cs="Aptos" w:eastAsia="Aptos" w:hAnsi="Aptos"/>
          <w:sz w:val="22"/>
          <w:szCs w:val="22"/>
        </w:rPr>
      </w:pPr>
      <w:r w:rsidDel="00000000" w:rsidR="00000000" w:rsidRPr="00000000">
        <w:rPr>
          <w:rtl w:val="0"/>
        </w:rPr>
      </w:r>
    </w:p>
    <w:bookmarkStart w:colFirst="0" w:colLast="0" w:name="8cas9082yh2f" w:id="11"/>
    <w:bookmarkEnd w:id="11"/>
    <w:bookmarkStart w:colFirst="0" w:colLast="0" w:name="mkrmyegg8e7d" w:id="12"/>
    <w:bookmarkEnd w:id="12"/>
    <w:bookmarkStart w:colFirst="0" w:colLast="0" w:name="ydgvawxfaj70" w:id="13"/>
    <w:bookmarkEnd w:id="13"/>
    <w:p w:rsidR="00000000" w:rsidDel="00000000" w:rsidP="00000000" w:rsidRDefault="00000000" w:rsidRPr="00000000" w14:paraId="0000003D">
      <w:pPr>
        <w:spacing w:before="0"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sz w:val="32"/>
          <w:szCs w:val="32"/>
          <w:rtl w:val="0"/>
        </w:rPr>
        <w:t xml:space="preserve">Education</w:t>
      </w:r>
      <w:r w:rsidDel="00000000" w:rsidR="00000000" w:rsidRPr="00000000">
        <w:rPr>
          <w:rtl w:val="0"/>
        </w:rPr>
      </w:r>
    </w:p>
    <w:bookmarkStart w:colFirst="0" w:colLast="0" w:name="kt5jt2c96uy" w:id="14"/>
    <w:bookmarkEnd w:id="14"/>
    <w:p w:rsidR="00000000" w:rsidDel="00000000" w:rsidP="00000000" w:rsidRDefault="00000000" w:rsidRPr="00000000" w14:paraId="0000003E">
      <w:pPr>
        <w:keepNext w:val="1"/>
        <w:keepLines w:val="1"/>
        <w:spacing w:before="0" w:line="240" w:lineRule="auto"/>
        <w:ind w:left="576" w:hanging="576"/>
        <w:rPr>
          <w:b w:val="1"/>
          <w:bCs w:val="1"/>
          <w:color w:val="943634"/>
          <w:sz w:val="22"/>
          <w:szCs w:val="22"/>
        </w:rPr>
      </w:pPr>
      <w:r w:rsidDel="00000000" w:rsidR="00000000" w:rsidRPr="00000000">
        <w:rPr>
          <w:rtl w:val="0"/>
        </w:rPr>
      </w:r>
    </w:p>
    <w:p w:rsidR="00000000" w:rsidDel="00000000" w:rsidP="00000000" w:rsidRDefault="00000000" w:rsidRPr="00000000" w14:paraId="0000003F">
      <w:pPr>
        <w:keepNext w:val="1"/>
        <w:keepLines w:val="1"/>
        <w:spacing w:before="0" w:line="240" w:lineRule="auto"/>
        <w:ind w:left="576" w:hanging="576"/>
        <w:rPr>
          <w:i w:val="1"/>
          <w:iCs w:val="1"/>
          <w:sz w:val="22"/>
          <w:szCs w:val="22"/>
        </w:rPr>
      </w:pPr>
      <w:r w:rsidDel="00000000" w:rsidR="00000000" w:rsidRPr="00000000">
        <w:rPr>
          <w:b w:val="1"/>
          <w:bCs w:val="1"/>
          <w:sz w:val="22"/>
          <w:szCs w:val="22"/>
          <w:rtl w:val="0"/>
        </w:rPr>
        <w:t xml:space="preserve">St. Cloud Technical and Community College, </w:t>
      </w:r>
      <w:r w:rsidDel="00000000" w:rsidR="00000000" w:rsidRPr="00000000">
        <w:rPr>
          <w:sz w:val="22"/>
          <w:szCs w:val="22"/>
          <w:rtl w:val="0"/>
        </w:rPr>
        <w:t xml:space="preserve">St. Cloud, MN</w:t>
      </w:r>
      <w:r w:rsidDel="00000000" w:rsidR="00000000" w:rsidRPr="00000000">
        <w:rPr>
          <w:rtl w:val="0"/>
        </w:rPr>
      </w:r>
    </w:p>
    <w:p w:rsidR="00000000" w:rsidDel="00000000" w:rsidP="00000000" w:rsidRDefault="00000000" w:rsidRPr="00000000" w14:paraId="00000040">
      <w:pPr>
        <w:keepNext w:val="1"/>
        <w:keepLines w:val="1"/>
        <w:spacing w:before="0" w:line="240" w:lineRule="auto"/>
        <w:ind w:left="576" w:hanging="576"/>
        <w:rPr>
          <w:b w:val="1"/>
          <w:bCs w:val="1"/>
          <w:sz w:val="22"/>
          <w:szCs w:val="22"/>
        </w:rPr>
      </w:pPr>
      <w:r w:rsidDel="00000000" w:rsidR="00000000" w:rsidRPr="00000000">
        <w:rPr>
          <w:i w:val="1"/>
          <w:iCs w:val="1"/>
          <w:sz w:val="22"/>
          <w:szCs w:val="22"/>
          <w:rtl w:val="0"/>
        </w:rPr>
        <w:t xml:space="preserve">Auto Body Collision Repair</w:t>
      </w:r>
      <w:r w:rsidDel="00000000" w:rsidR="00000000" w:rsidRPr="00000000">
        <w:rPr>
          <w:rtl w:val="0"/>
        </w:rPr>
      </w:r>
    </w:p>
    <w:p w:rsidR="00000000" w:rsidDel="00000000" w:rsidP="00000000" w:rsidRDefault="00000000" w:rsidRPr="00000000" w14:paraId="00000041">
      <w:pPr>
        <w:spacing w:before="0" w:line="240" w:lineRule="auto"/>
        <w:rPr/>
      </w:pPr>
      <w:r w:rsidDel="00000000" w:rsidR="00000000" w:rsidRPr="00000000">
        <w:rPr>
          <w:rtl w:val="0"/>
        </w:rPr>
        <w:t xml:space="preserve">- General education in Business Management</w:t>
      </w:r>
    </w:p>
    <w:p w:rsidR="00000000" w:rsidDel="00000000" w:rsidP="00000000" w:rsidRDefault="00000000" w:rsidRPr="00000000" w14:paraId="00000042">
      <w:pPr>
        <w:spacing w:before="0" w:line="240" w:lineRule="auto"/>
        <w:rPr/>
      </w:pPr>
      <w:r w:rsidDel="00000000" w:rsidR="00000000" w:rsidRPr="00000000">
        <w:rPr>
          <w:rtl w:val="0"/>
        </w:rPr>
        <w:t xml:space="preserve">- 1 year of Electrical Construction Courses</w:t>
      </w:r>
    </w:p>
    <w:bookmarkStart w:colFirst="0" w:colLast="0" w:name="asf2jrpdvnj6" w:id="15"/>
    <w:bookmarkEnd w:id="15"/>
    <w:p w:rsidR="00000000" w:rsidDel="00000000" w:rsidP="00000000" w:rsidRDefault="00000000" w:rsidRPr="00000000" w14:paraId="00000043">
      <w:pPr>
        <w:spacing w:after="0" w:line="240"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Completed coursework in General Business Management, then specialized in collision repair </w:t>
      </w:r>
    </w:p>
    <w:p w:rsidR="00000000" w:rsidDel="00000000" w:rsidP="00000000" w:rsidRDefault="00000000" w:rsidRPr="00000000" w14:paraId="00000044">
      <w:pPr>
        <w:spacing w:before="0" w:line="240" w:lineRule="auto"/>
        <w:rPr/>
      </w:pPr>
      <w:r w:rsidDel="00000000" w:rsidR="00000000" w:rsidRPr="00000000">
        <w:rPr>
          <w:rtl w:val="0"/>
        </w:rPr>
      </w:r>
    </w:p>
    <w:p w:rsidR="00000000" w:rsidDel="00000000" w:rsidP="00000000" w:rsidRDefault="00000000" w:rsidRPr="00000000" w14:paraId="00000045">
      <w:pPr>
        <w:keepNext w:val="1"/>
        <w:keepLines w:val="1"/>
        <w:spacing w:after="0" w:before="0" w:line="240" w:lineRule="auto"/>
        <w:ind w:left="576" w:hanging="576"/>
        <w:rPr>
          <w:b w:val="1"/>
          <w:bCs w:val="1"/>
          <w:color w:val="943634"/>
          <w:sz w:val="22"/>
          <w:szCs w:val="22"/>
        </w:rPr>
      </w:pPr>
      <w:r w:rsidDel="00000000" w:rsidR="00000000" w:rsidRPr="00000000">
        <w:rPr>
          <w:rtl w:val="0"/>
        </w:rPr>
      </w:r>
    </w:p>
    <w:p w:rsidR="00000000" w:rsidDel="00000000" w:rsidP="00000000" w:rsidRDefault="00000000" w:rsidRPr="00000000" w14:paraId="00000046">
      <w:pPr>
        <w:spacing w:before="0" w:lineRule="auto"/>
        <w:rPr>
          <w:sz w:val="22"/>
          <w:szCs w:val="22"/>
        </w:rPr>
      </w:pPr>
      <w:r w:rsidDel="00000000" w:rsidR="00000000" w:rsidRPr="00000000">
        <w:rPr>
          <w:rtl w:val="0"/>
        </w:rPr>
      </w:r>
    </w:p>
    <w:sectPr>
      <w:pgSz w:h="15840" w:w="12240" w:orient="portrait"/>
      <w:pgMar w:bottom="900" w:top="720" w:left="1170" w:right="13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erriweather"/>
  <w:font w:name="Cambria"/>
  <w:font w:name="Open Sans"/>
  <w:font w:name="Georgia"/>
  <w:font w:name="Apto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sz w:val="18"/>
        <w:szCs w:val="18"/>
        <w:lang w:val="en"/>
      </w:rPr>
    </w:rPrDefault>
    <w:pPrDefault>
      <w:pPr>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100" w:before="100" w:lineRule="auto"/>
      <w:ind w:left="720" w:hanging="720"/>
    </w:pPr>
    <w:rPr>
      <w:rFonts w:ascii="Open Sans" w:cs="Open Sans" w:eastAsia="Open Sans" w:hAnsi="Open Sans"/>
      <w:sz w:val="16"/>
      <w:szCs w:val="1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