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John Mangold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Andrew Housh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Jiasong 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CSC 317 – Prog2 – B_17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5/1/2015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b17.cpp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u w:val="single"/>
          <w:rtl w:val="0"/>
        </w:rPr>
        <w:t xml:space="preserve">// description of program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This program is a simulation of a b17 assembly processor. It will read in a file and perform the necessary action. It will recognize improper addressing modes and halt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u w:val="single"/>
          <w:rtl w:val="0"/>
        </w:rPr>
        <w:t xml:space="preserve">// description of the algorithms and libraries used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&lt;iostream&gt;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&lt;string&gt;</w:t>
        <w:tab/>
        <w:tab/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Used to handle and process inputs from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&lt;vector&gt;</w:t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//Used to simulate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&lt;fstream&gt;</w:t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//To handle input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&lt;stdio.h&gt;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&lt;sstream&gt;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ab/>
        <w:tab/>
        <w:t xml:space="preserve">//Used to convert decimal to hex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&lt;iomanip&gt;</w:t>
        <w:tab/>
        <w:tab/>
        <w:t xml:space="preserve">//U</w:t>
      </w:r>
      <w:r w:rsidDel="00000000" w:rsidR="00000000" w:rsidRPr="00000000">
        <w:rPr>
          <w:b w:val="1"/>
          <w:rtl w:val="0"/>
        </w:rPr>
        <w:t xml:space="preserve">sed for hex format print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&lt;climits&gt;</w:t>
        <w:tab/>
        <w:tab/>
        <w:t xml:space="preserve">//Call INT_MAX from this libra</w:t>
      </w:r>
      <w:r w:rsidDel="00000000" w:rsidR="00000000" w:rsidRPr="00000000">
        <w:rPr>
          <w:b w:val="1"/>
          <w:rtl w:val="0"/>
        </w:rPr>
        <w:t xml:space="preserve">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u w:val="single"/>
          <w:rtl w:val="0"/>
        </w:rPr>
        <w:t xml:space="preserve">// description of functions and program structure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Int main( int argc, char** argv 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Handles necessary function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string parse_file( ifstream &amp;fin, vector&lt;string&gt; &amp;mem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Reads through input file one line at a time and places information into a vector used to simulate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string hex_to_bin( string hex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Changes a hex number string to a binary number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string bin_to_hex( string bin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Changes a binary number string to a hex number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void split_instruction( string instruction, string &amp;hex, string &amp;lastThree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Takes a string and splits it into two separate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void get_op_and_am( string lastThree, string &amp;opcode, string &amp;addressMode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Changes three digit hex opcode to binary then splits it into the operator and address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void print_line( string address, string instruction, string op_name, string address_mode, string accumulator_hex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Prints a properly formatted line to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void action( vector&lt;string&gt; &amp;memory, stirng op, string &amp;op_name, string address_mode, string &amp;accumulator, string operand_address, string &amp;address, string mem_address 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This function will the actual simulation of the b17 assembly processor. It will read each opcode and execute them appropriately and use whatever information that is stored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u w:val="single"/>
          <w:rtl w:val="0"/>
        </w:rPr>
        <w:t xml:space="preserve">// how to compile and use the program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Compile: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ab/>
        <w:t xml:space="preserve">g++ -std=c++11 –c -Wall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Usage: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Typing ./b17 and a input file will invoke the program. No other input is necessary to simulate the assembly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u w:val="single"/>
          <w:rtl w:val="0"/>
        </w:rPr>
        <w:t xml:space="preserve">// description of the testing and verification process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Used all test files that was provide by Dr. Karlsson to simulate the b17 assembly processor to make sure it matches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u w:val="single"/>
          <w:rtl w:val="0"/>
        </w:rPr>
        <w:t xml:space="preserve">// description of Makefile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The makefile provides the basic routine to create an executable for b17.cpp.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0"/>
      <w:color w:val="2e75b5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e4d78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i w:val="1"/>
      <w:color w:val="2e75b5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2e75b5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1e4d78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i w:val="1"/>
      <w:color w:val="666666"/>
      <w:sz w:val="22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