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64D73" w14:textId="15AE8962" w:rsidR="00344ACB" w:rsidRDefault="00344ACB" w:rsidP="00344ACB">
      <w:pPr>
        <w:shd w:val="clear" w:color="auto" w:fill="FFFFFF"/>
        <w:spacing w:after="240" w:line="660" w:lineRule="atLeast"/>
        <w:jc w:val="center"/>
        <w:textAlignment w:val="baseline"/>
        <w:outlineLvl w:val="0"/>
        <w:rPr>
          <w:rFonts w:ascii="Arial" w:eastAsia="Times New Roman" w:hAnsi="Arial" w:cs="Arial"/>
          <w:b/>
          <w:bCs/>
          <w:color w:val="202124"/>
          <w:kern w:val="36"/>
          <w:sz w:val="54"/>
          <w:szCs w:val="54"/>
          <w:u w:val="single"/>
          <w:lang w:eastAsia="en-IN" w:bidi="te-IN"/>
        </w:rPr>
      </w:pPr>
      <w:r w:rsidRPr="00344ACB">
        <w:rPr>
          <w:rFonts w:ascii="Arial" w:eastAsia="Times New Roman" w:hAnsi="Arial" w:cs="Arial"/>
          <w:b/>
          <w:bCs/>
          <w:color w:val="202124"/>
          <w:kern w:val="36"/>
          <w:sz w:val="54"/>
          <w:szCs w:val="54"/>
          <w:u w:val="single"/>
          <w:lang w:eastAsia="en-IN" w:bidi="te-IN"/>
        </w:rPr>
        <w:t>Online Retail K-Means Clusterin</w:t>
      </w:r>
      <w:r w:rsidR="0041348D">
        <w:rPr>
          <w:rFonts w:ascii="Arial" w:eastAsia="Times New Roman" w:hAnsi="Arial" w:cs="Arial"/>
          <w:b/>
          <w:bCs/>
          <w:color w:val="202124"/>
          <w:kern w:val="36"/>
          <w:sz w:val="54"/>
          <w:szCs w:val="54"/>
          <w:u w:val="single"/>
          <w:lang w:eastAsia="en-IN" w:bidi="te-IN"/>
        </w:rPr>
        <w:t>g</w:t>
      </w:r>
    </w:p>
    <w:p w14:paraId="72506E67" w14:textId="77777777" w:rsidR="00344ACB" w:rsidRDefault="00344ACB" w:rsidP="00344ACB">
      <w:pPr>
        <w:pStyle w:val="Heading2"/>
        <w:spacing w:before="0" w:after="120"/>
      </w:pPr>
      <w:r>
        <w:rPr>
          <w:rFonts w:ascii="Arial" w:hAnsi="Arial" w:cs="Arial"/>
          <w:b/>
          <w:bCs/>
          <w:color w:val="000000"/>
          <w:sz w:val="30"/>
          <w:szCs w:val="30"/>
        </w:rPr>
        <w:t>Overview :</w:t>
      </w:r>
      <w:r w:rsidRPr="00344ACB">
        <w:t xml:space="preserve"> </w:t>
      </w:r>
    </w:p>
    <w:p w14:paraId="065F1C83" w14:textId="119849B5" w:rsidR="00344ACB" w:rsidRPr="00FB5CDC" w:rsidRDefault="00344ACB" w:rsidP="00344ACB">
      <w:pPr>
        <w:pStyle w:val="Heading2"/>
        <w:spacing w:before="0" w:after="120"/>
        <w:ind w:firstLine="720"/>
        <w:rPr>
          <w:rFonts w:ascii="Arial" w:hAnsi="Arial" w:cs="Arial"/>
          <w:color w:val="000000"/>
          <w:sz w:val="24"/>
          <w:szCs w:val="24"/>
        </w:rPr>
      </w:pPr>
      <w:r w:rsidRPr="00FB5CDC">
        <w:rPr>
          <w:rFonts w:ascii="Arial" w:hAnsi="Arial" w:cs="Arial"/>
          <w:color w:val="000000"/>
          <w:sz w:val="24"/>
          <w:szCs w:val="24"/>
        </w:rPr>
        <w:t>Online retail is a transnational data set which contains all the transactions occurring between 0</w:t>
      </w:r>
      <w:r w:rsidR="00FB5CDC" w:rsidRPr="00FB5CDC">
        <w:rPr>
          <w:rFonts w:ascii="Arial" w:hAnsi="Arial" w:cs="Arial"/>
          <w:color w:val="000000"/>
          <w:sz w:val="24"/>
          <w:szCs w:val="24"/>
        </w:rPr>
        <w:t>4</w:t>
      </w:r>
      <w:r w:rsidRPr="00FB5CDC">
        <w:rPr>
          <w:rFonts w:ascii="Arial" w:hAnsi="Arial" w:cs="Arial"/>
          <w:color w:val="000000"/>
          <w:sz w:val="24"/>
          <w:szCs w:val="24"/>
        </w:rPr>
        <w:t>/</w:t>
      </w:r>
      <w:r w:rsidR="00FB5CDC" w:rsidRPr="00FB5CDC">
        <w:rPr>
          <w:rFonts w:ascii="Arial" w:hAnsi="Arial" w:cs="Arial"/>
          <w:color w:val="000000"/>
          <w:sz w:val="24"/>
          <w:szCs w:val="24"/>
        </w:rPr>
        <w:t>01</w:t>
      </w:r>
      <w:r w:rsidRPr="00FB5CDC">
        <w:rPr>
          <w:rFonts w:ascii="Arial" w:hAnsi="Arial" w:cs="Arial"/>
          <w:color w:val="000000"/>
          <w:sz w:val="24"/>
          <w:szCs w:val="24"/>
        </w:rPr>
        <w:t>/201</w:t>
      </w:r>
      <w:r w:rsidR="00FB5CDC" w:rsidRPr="00FB5CDC">
        <w:rPr>
          <w:rFonts w:ascii="Arial" w:hAnsi="Arial" w:cs="Arial"/>
          <w:color w:val="000000"/>
          <w:sz w:val="24"/>
          <w:szCs w:val="24"/>
        </w:rPr>
        <w:t>1</w:t>
      </w:r>
      <w:r w:rsidRPr="00FB5CDC">
        <w:rPr>
          <w:rFonts w:ascii="Arial" w:hAnsi="Arial" w:cs="Arial"/>
          <w:color w:val="000000"/>
          <w:sz w:val="24"/>
          <w:szCs w:val="24"/>
        </w:rPr>
        <w:t xml:space="preserve"> and 09/12/2011 for </w:t>
      </w:r>
      <w:proofErr w:type="spellStart"/>
      <w:proofErr w:type="gramStart"/>
      <w:r w:rsidRPr="00FB5CDC">
        <w:rPr>
          <w:rFonts w:ascii="Arial" w:hAnsi="Arial" w:cs="Arial"/>
          <w:color w:val="000000"/>
          <w:sz w:val="24"/>
          <w:szCs w:val="24"/>
        </w:rPr>
        <w:t>a</w:t>
      </w:r>
      <w:proofErr w:type="spellEnd"/>
      <w:proofErr w:type="gramEnd"/>
      <w:r w:rsidRPr="00FB5CDC">
        <w:rPr>
          <w:rFonts w:ascii="Arial" w:hAnsi="Arial" w:cs="Arial"/>
          <w:color w:val="000000"/>
          <w:sz w:val="24"/>
          <w:szCs w:val="24"/>
        </w:rPr>
        <w:t xml:space="preserve"> online retail.</w:t>
      </w:r>
    </w:p>
    <w:p w14:paraId="56929F52" w14:textId="77777777" w:rsidR="00FB5CDC" w:rsidRDefault="00FB5CDC" w:rsidP="00FB5CDC">
      <w:pPr>
        <w:pStyle w:val="Heading2"/>
        <w:spacing w:before="480" w:after="120"/>
        <w:rPr>
          <w:rFonts w:ascii="Arial" w:hAnsi="Arial" w:cs="Arial"/>
          <w:color w:val="000000"/>
          <w:sz w:val="30"/>
          <w:szCs w:val="30"/>
        </w:rPr>
      </w:pPr>
      <w:r>
        <w:rPr>
          <w:rFonts w:ascii="Arial" w:hAnsi="Arial" w:cs="Arial"/>
          <w:b/>
          <w:bCs/>
          <w:color w:val="000000"/>
          <w:sz w:val="30"/>
          <w:szCs w:val="30"/>
        </w:rPr>
        <w:t>Business Goal</w:t>
      </w:r>
    </w:p>
    <w:p w14:paraId="51F6EA13" w14:textId="2AA934EC" w:rsidR="00FB5CDC" w:rsidRDefault="00FB5CDC" w:rsidP="00FB5CDC">
      <w:pPr>
        <w:pStyle w:val="NormalWeb"/>
        <w:spacing w:before="0" w:beforeAutospacing="0" w:after="240" w:afterAutospacing="0"/>
        <w:rPr>
          <w:rFonts w:ascii="Arial" w:hAnsi="Arial" w:cs="Arial"/>
        </w:rPr>
      </w:pPr>
      <w:r w:rsidRPr="00FB5CDC">
        <w:rPr>
          <w:rFonts w:ascii="Arial" w:hAnsi="Arial" w:cs="Arial"/>
        </w:rPr>
        <w:t>We aim to segment the Customers based on RFM so that the company can target its customers efficiently.</w:t>
      </w:r>
    </w:p>
    <w:p w14:paraId="385FFD4E" w14:textId="55855C52" w:rsidR="00FB5CDC" w:rsidRDefault="00FB5CDC" w:rsidP="00FB5CDC">
      <w:pPr>
        <w:pStyle w:val="NormalWeb"/>
        <w:spacing w:before="0" w:beforeAutospacing="0" w:after="240" w:afterAutospacing="0"/>
        <w:rPr>
          <w:rFonts w:ascii="Arial" w:hAnsi="Arial" w:cs="Arial"/>
        </w:rPr>
      </w:pPr>
    </w:p>
    <w:p w14:paraId="4E9FDFC7" w14:textId="22047708" w:rsidR="00FB5CDC" w:rsidRDefault="00FB5CDC" w:rsidP="00FB5CDC">
      <w:pPr>
        <w:pStyle w:val="Heading4"/>
        <w:rPr>
          <w:rFonts w:ascii="Arial" w:hAnsi="Arial" w:cs="Arial"/>
          <w:color w:val="000000"/>
          <w:sz w:val="21"/>
          <w:szCs w:val="21"/>
        </w:rPr>
      </w:pPr>
      <w:r>
        <w:rPr>
          <w:rFonts w:ascii="Arial" w:hAnsi="Arial" w:cs="Arial"/>
          <w:b/>
          <w:bCs/>
          <w:color w:val="000000"/>
          <w:sz w:val="21"/>
          <w:szCs w:val="21"/>
        </w:rPr>
        <w:t>The steps are broadly divided into:</w:t>
      </w:r>
      <w:r>
        <w:rPr>
          <w:rFonts w:ascii="Arial" w:hAnsi="Arial" w:cs="Arial"/>
          <w:color w:val="000000"/>
          <w:sz w:val="21"/>
          <w:szCs w:val="21"/>
        </w:rPr>
        <w:t xml:space="preserve"> </w:t>
      </w:r>
    </w:p>
    <w:p w14:paraId="6658A803" w14:textId="77777777" w:rsidR="00FB5CDC" w:rsidRDefault="006B1BEF" w:rsidP="00FB5CDC">
      <w:pPr>
        <w:numPr>
          <w:ilvl w:val="0"/>
          <w:numId w:val="1"/>
        </w:numPr>
        <w:spacing w:before="100" w:beforeAutospacing="1" w:after="60" w:line="240" w:lineRule="auto"/>
        <w:rPr>
          <w:rFonts w:ascii="Arial" w:hAnsi="Arial" w:cs="Arial"/>
          <w:sz w:val="21"/>
          <w:szCs w:val="21"/>
        </w:rPr>
      </w:pPr>
      <w:hyperlink r:id="rId6" w:anchor="1" w:tgtFrame="_self" w:history="1">
        <w:r w:rsidR="00FB5CDC">
          <w:rPr>
            <w:rStyle w:val="Hyperlink"/>
            <w:rFonts w:ascii="Arial" w:hAnsi="Arial" w:cs="Arial"/>
            <w:color w:val="008ABC"/>
            <w:sz w:val="21"/>
            <w:szCs w:val="21"/>
          </w:rPr>
          <w:t>Step 1: Reading and Understanding the Data</w:t>
        </w:r>
      </w:hyperlink>
    </w:p>
    <w:p w14:paraId="7232694E" w14:textId="77777777" w:rsidR="00FB5CDC" w:rsidRDefault="006B1BEF" w:rsidP="00FB5CDC">
      <w:pPr>
        <w:numPr>
          <w:ilvl w:val="0"/>
          <w:numId w:val="1"/>
        </w:numPr>
        <w:spacing w:before="100" w:beforeAutospacing="1" w:after="60" w:line="240" w:lineRule="auto"/>
        <w:rPr>
          <w:rFonts w:ascii="Arial" w:hAnsi="Arial" w:cs="Arial"/>
          <w:sz w:val="21"/>
          <w:szCs w:val="21"/>
        </w:rPr>
      </w:pPr>
      <w:hyperlink r:id="rId7" w:anchor="2" w:tgtFrame="_self" w:history="1">
        <w:r w:rsidR="00FB5CDC">
          <w:rPr>
            <w:rStyle w:val="Hyperlink"/>
            <w:rFonts w:ascii="Arial" w:hAnsi="Arial" w:cs="Arial"/>
            <w:color w:val="008ABC"/>
            <w:sz w:val="21"/>
            <w:szCs w:val="21"/>
          </w:rPr>
          <w:t>Step 2: Data Cleansing</w:t>
        </w:r>
      </w:hyperlink>
    </w:p>
    <w:p w14:paraId="12FEDCF6" w14:textId="77777777" w:rsidR="00FB5CDC" w:rsidRDefault="006B1BEF" w:rsidP="00FB5CDC">
      <w:pPr>
        <w:numPr>
          <w:ilvl w:val="0"/>
          <w:numId w:val="1"/>
        </w:numPr>
        <w:spacing w:before="100" w:beforeAutospacing="1" w:after="60" w:line="240" w:lineRule="auto"/>
        <w:rPr>
          <w:rFonts w:ascii="Arial" w:hAnsi="Arial" w:cs="Arial"/>
          <w:sz w:val="21"/>
          <w:szCs w:val="21"/>
        </w:rPr>
      </w:pPr>
      <w:hyperlink r:id="rId8" w:anchor="3" w:tgtFrame="_self" w:history="1">
        <w:r w:rsidR="00FB5CDC">
          <w:rPr>
            <w:rStyle w:val="Hyperlink"/>
            <w:rFonts w:ascii="Arial" w:hAnsi="Arial" w:cs="Arial"/>
            <w:color w:val="008ABC"/>
            <w:sz w:val="21"/>
            <w:szCs w:val="21"/>
          </w:rPr>
          <w:t>Step 3: Data Preparation</w:t>
        </w:r>
      </w:hyperlink>
    </w:p>
    <w:p w14:paraId="566F7426" w14:textId="77777777" w:rsidR="00FB5CDC" w:rsidRDefault="006B1BEF" w:rsidP="00FB5CDC">
      <w:pPr>
        <w:numPr>
          <w:ilvl w:val="0"/>
          <w:numId w:val="1"/>
        </w:numPr>
        <w:spacing w:before="100" w:beforeAutospacing="1" w:after="60" w:line="240" w:lineRule="auto"/>
        <w:rPr>
          <w:rFonts w:ascii="Arial" w:hAnsi="Arial" w:cs="Arial"/>
          <w:sz w:val="21"/>
          <w:szCs w:val="21"/>
        </w:rPr>
      </w:pPr>
      <w:hyperlink r:id="rId9" w:anchor="4" w:tgtFrame="_self" w:history="1">
        <w:r w:rsidR="00FB5CDC">
          <w:rPr>
            <w:rStyle w:val="Hyperlink"/>
            <w:rFonts w:ascii="Arial" w:hAnsi="Arial" w:cs="Arial"/>
            <w:color w:val="008ABC"/>
            <w:sz w:val="21"/>
            <w:szCs w:val="21"/>
          </w:rPr>
          <w:t>Step 4: Model Building</w:t>
        </w:r>
      </w:hyperlink>
    </w:p>
    <w:p w14:paraId="0CC7CB25" w14:textId="77777777" w:rsidR="00FB5CDC" w:rsidRDefault="006B1BEF" w:rsidP="00FB5CDC">
      <w:pPr>
        <w:numPr>
          <w:ilvl w:val="0"/>
          <w:numId w:val="1"/>
        </w:numPr>
        <w:spacing w:before="100" w:beforeAutospacing="1" w:after="60" w:line="240" w:lineRule="auto"/>
        <w:rPr>
          <w:rFonts w:ascii="Arial" w:hAnsi="Arial" w:cs="Arial"/>
          <w:sz w:val="21"/>
          <w:szCs w:val="21"/>
        </w:rPr>
      </w:pPr>
      <w:hyperlink r:id="rId10" w:anchor="5" w:tgtFrame="_self" w:history="1">
        <w:r w:rsidR="00FB5CDC">
          <w:rPr>
            <w:rStyle w:val="Hyperlink"/>
            <w:rFonts w:ascii="Arial" w:hAnsi="Arial" w:cs="Arial"/>
            <w:color w:val="008ABC"/>
            <w:sz w:val="21"/>
            <w:szCs w:val="21"/>
          </w:rPr>
          <w:t>Step 5: Final Analysis</w:t>
        </w:r>
      </w:hyperlink>
    </w:p>
    <w:p w14:paraId="78339E76" w14:textId="1D57873D" w:rsidR="00FB5CDC" w:rsidRDefault="00FB5CDC" w:rsidP="00FB5CDC">
      <w:pPr>
        <w:pStyle w:val="NormalWeb"/>
        <w:spacing w:before="0" w:beforeAutospacing="0" w:after="240" w:afterAutospacing="0"/>
        <w:rPr>
          <w:rFonts w:ascii="Arial" w:hAnsi="Arial" w:cs="Arial"/>
        </w:rPr>
      </w:pPr>
    </w:p>
    <w:p w14:paraId="58D05429" w14:textId="2D9D4B90" w:rsidR="00BF27E2" w:rsidRDefault="00BF27E2" w:rsidP="008409DD">
      <w:pPr>
        <w:pStyle w:val="Heading2"/>
        <w:spacing w:before="480" w:after="120"/>
        <w:rPr>
          <w:rFonts w:ascii="Arial" w:hAnsi="Arial" w:cs="Arial"/>
          <w:b/>
          <w:bCs/>
          <w:color w:val="000000"/>
          <w:sz w:val="30"/>
          <w:szCs w:val="30"/>
        </w:rPr>
      </w:pPr>
      <w:r>
        <w:rPr>
          <w:rFonts w:ascii="Arial" w:hAnsi="Arial" w:cs="Arial"/>
          <w:b/>
          <w:bCs/>
          <w:color w:val="000000"/>
          <w:sz w:val="30"/>
          <w:szCs w:val="30"/>
        </w:rPr>
        <w:t>Step 1 : Reading and Understanding Data</w:t>
      </w:r>
    </w:p>
    <w:p w14:paraId="0668AA88" w14:textId="2B026297" w:rsidR="008409DD" w:rsidRPr="008409DD" w:rsidRDefault="008409DD" w:rsidP="008409DD">
      <w:pPr>
        <w:rPr>
          <w:sz w:val="24"/>
          <w:szCs w:val="24"/>
        </w:rPr>
      </w:pPr>
      <w:r>
        <w:rPr>
          <w:sz w:val="24"/>
          <w:szCs w:val="24"/>
        </w:rPr>
        <w:tab/>
        <w:t>Reading the data set from local drive using pandas and using appropriate libraries for the calculation, analysis and plotting.</w:t>
      </w:r>
    </w:p>
    <w:p w14:paraId="7856A643" w14:textId="77777777" w:rsidR="008409DD" w:rsidRPr="008409DD" w:rsidRDefault="008409DD" w:rsidP="008409DD"/>
    <w:p w14:paraId="2E5FFCE8" w14:textId="158CFFCB" w:rsidR="00BF27E2" w:rsidRDefault="00BF27E2" w:rsidP="00BF27E2">
      <w:pPr>
        <w:pStyle w:val="Heading2"/>
        <w:spacing w:before="480" w:after="120"/>
        <w:rPr>
          <w:rFonts w:ascii="Arial" w:hAnsi="Arial" w:cs="Arial"/>
          <w:b/>
          <w:bCs/>
          <w:color w:val="000000"/>
          <w:sz w:val="30"/>
          <w:szCs w:val="30"/>
        </w:rPr>
      </w:pPr>
      <w:r>
        <w:rPr>
          <w:rFonts w:ascii="Arial" w:hAnsi="Arial" w:cs="Arial"/>
          <w:b/>
          <w:bCs/>
          <w:color w:val="000000"/>
          <w:sz w:val="30"/>
          <w:szCs w:val="30"/>
        </w:rPr>
        <w:t>Step 2 : Data Cleansing</w:t>
      </w:r>
    </w:p>
    <w:p w14:paraId="0F223022" w14:textId="76C0AEAA" w:rsidR="008409DD" w:rsidRPr="008409DD" w:rsidRDefault="008409DD" w:rsidP="008409DD">
      <w:r>
        <w:tab/>
      </w:r>
      <w:r w:rsidRPr="008409DD">
        <w:rPr>
          <w:sz w:val="24"/>
          <w:szCs w:val="24"/>
        </w:rPr>
        <w:t xml:space="preserve">It mainly involves in removing the null values </w:t>
      </w:r>
      <w:r w:rsidR="00B85B29">
        <w:rPr>
          <w:sz w:val="24"/>
          <w:szCs w:val="24"/>
        </w:rPr>
        <w:t xml:space="preserve">,Duplicate </w:t>
      </w:r>
      <w:proofErr w:type="gramStart"/>
      <w:r w:rsidR="00B85B29">
        <w:rPr>
          <w:sz w:val="24"/>
          <w:szCs w:val="24"/>
        </w:rPr>
        <w:t>values</w:t>
      </w:r>
      <w:proofErr w:type="gramEnd"/>
      <w:r w:rsidR="00B85B29">
        <w:rPr>
          <w:sz w:val="24"/>
          <w:szCs w:val="24"/>
        </w:rPr>
        <w:t xml:space="preserve"> </w:t>
      </w:r>
      <w:r w:rsidRPr="008409DD">
        <w:rPr>
          <w:sz w:val="24"/>
          <w:szCs w:val="24"/>
        </w:rPr>
        <w:t>and</w:t>
      </w:r>
      <w:r w:rsidR="002F177A">
        <w:rPr>
          <w:sz w:val="24"/>
          <w:szCs w:val="24"/>
        </w:rPr>
        <w:t xml:space="preserve"> outliers , I excluded all these types of data from the data set.</w:t>
      </w:r>
    </w:p>
    <w:p w14:paraId="501B8DDA" w14:textId="670C8072" w:rsidR="00BF27E2" w:rsidRDefault="00BF27E2" w:rsidP="00BF27E2">
      <w:pPr>
        <w:pStyle w:val="Heading2"/>
        <w:shd w:val="clear" w:color="auto" w:fill="FFFFFF"/>
        <w:spacing w:before="480" w:after="120"/>
        <w:rPr>
          <w:rFonts w:ascii="Arial" w:hAnsi="Arial" w:cs="Arial"/>
          <w:b/>
          <w:bCs/>
          <w:color w:val="000000"/>
          <w:sz w:val="30"/>
          <w:szCs w:val="30"/>
        </w:rPr>
      </w:pPr>
      <w:r>
        <w:rPr>
          <w:rFonts w:ascii="Arial" w:hAnsi="Arial" w:cs="Arial"/>
          <w:b/>
          <w:bCs/>
          <w:color w:val="000000"/>
          <w:sz w:val="30"/>
          <w:szCs w:val="30"/>
        </w:rPr>
        <w:t>Step 3 : Data Preparation</w:t>
      </w:r>
    </w:p>
    <w:p w14:paraId="65A89251" w14:textId="0A31E14A" w:rsidR="002F177A" w:rsidRPr="002F177A" w:rsidRDefault="002F177A" w:rsidP="002F177A">
      <w:pPr>
        <w:rPr>
          <w:sz w:val="24"/>
          <w:szCs w:val="24"/>
        </w:rPr>
      </w:pPr>
      <w:r>
        <w:tab/>
      </w:r>
      <w:r w:rsidRPr="002F177A">
        <w:rPr>
          <w:sz w:val="24"/>
          <w:szCs w:val="24"/>
        </w:rPr>
        <w:t xml:space="preserve">This step includes calculating the revenue as “invoice value” </w:t>
      </w:r>
      <w:r>
        <w:rPr>
          <w:sz w:val="24"/>
          <w:szCs w:val="24"/>
        </w:rPr>
        <w:t>,changing the data type of each column into the appropriate data type for usage.</w:t>
      </w:r>
    </w:p>
    <w:p w14:paraId="2D1296A2" w14:textId="001A7349" w:rsidR="002F177A" w:rsidRPr="002F177A" w:rsidRDefault="002F177A" w:rsidP="002F177A">
      <w:pPr>
        <w:rPr>
          <w:sz w:val="24"/>
          <w:szCs w:val="24"/>
        </w:rPr>
      </w:pPr>
    </w:p>
    <w:p w14:paraId="6DBE5154" w14:textId="77777777" w:rsidR="00BF27E2" w:rsidRPr="00BF27E2" w:rsidRDefault="00BF27E2" w:rsidP="00BF27E2"/>
    <w:p w14:paraId="4C1DB7D1" w14:textId="77777777" w:rsidR="00BF27E2" w:rsidRDefault="00BF27E2" w:rsidP="00BF27E2">
      <w:pPr>
        <w:pStyle w:val="Heading4"/>
        <w:shd w:val="clear" w:color="auto" w:fill="FFFFFF"/>
        <w:rPr>
          <w:rFonts w:ascii="Arial" w:hAnsi="Arial" w:cs="Arial"/>
          <w:color w:val="000000"/>
          <w:sz w:val="21"/>
          <w:szCs w:val="21"/>
        </w:rPr>
      </w:pPr>
      <w:r>
        <w:rPr>
          <w:rFonts w:ascii="Arial" w:hAnsi="Arial" w:cs="Arial"/>
          <w:b/>
          <w:bCs/>
          <w:color w:val="000000"/>
          <w:sz w:val="21"/>
          <w:szCs w:val="21"/>
        </w:rPr>
        <w:t>We are going to analysis the Customers based on below 3 factors:</w:t>
      </w:r>
    </w:p>
    <w:p w14:paraId="2B219BAD" w14:textId="77777777" w:rsidR="00BF27E2" w:rsidRDefault="00BF27E2" w:rsidP="00BF27E2">
      <w:pPr>
        <w:numPr>
          <w:ilvl w:val="0"/>
          <w:numId w:val="2"/>
        </w:numPr>
        <w:shd w:val="clear" w:color="auto" w:fill="FFFFFF"/>
        <w:spacing w:before="100" w:beforeAutospacing="1" w:after="60" w:line="240" w:lineRule="auto"/>
        <w:rPr>
          <w:rFonts w:ascii="Arial" w:hAnsi="Arial" w:cs="Arial"/>
          <w:sz w:val="21"/>
          <w:szCs w:val="21"/>
        </w:rPr>
      </w:pPr>
      <w:r>
        <w:rPr>
          <w:rFonts w:ascii="Arial" w:hAnsi="Arial" w:cs="Arial"/>
          <w:sz w:val="21"/>
          <w:szCs w:val="21"/>
        </w:rPr>
        <w:t>R (Recency): Number of days since last purchase</w:t>
      </w:r>
    </w:p>
    <w:p w14:paraId="435E1204" w14:textId="77777777" w:rsidR="00BF27E2" w:rsidRDefault="00BF27E2" w:rsidP="00BF27E2">
      <w:pPr>
        <w:numPr>
          <w:ilvl w:val="0"/>
          <w:numId w:val="2"/>
        </w:numPr>
        <w:shd w:val="clear" w:color="auto" w:fill="FFFFFF"/>
        <w:spacing w:before="100" w:beforeAutospacing="1" w:after="60" w:line="240" w:lineRule="auto"/>
        <w:rPr>
          <w:rFonts w:ascii="Arial" w:hAnsi="Arial" w:cs="Arial"/>
          <w:sz w:val="21"/>
          <w:szCs w:val="21"/>
        </w:rPr>
      </w:pPr>
      <w:r>
        <w:rPr>
          <w:rFonts w:ascii="Arial" w:hAnsi="Arial" w:cs="Arial"/>
          <w:sz w:val="21"/>
          <w:szCs w:val="21"/>
        </w:rPr>
        <w:lastRenderedPageBreak/>
        <w:t xml:space="preserve">F (Frequency): Number of </w:t>
      </w:r>
      <w:proofErr w:type="spellStart"/>
      <w:r>
        <w:rPr>
          <w:rFonts w:ascii="Arial" w:hAnsi="Arial" w:cs="Arial"/>
          <w:sz w:val="21"/>
          <w:szCs w:val="21"/>
        </w:rPr>
        <w:t>tracsactions</w:t>
      </w:r>
      <w:proofErr w:type="spellEnd"/>
    </w:p>
    <w:p w14:paraId="0AE5F8F3" w14:textId="58F9AA6A" w:rsidR="00BF27E2" w:rsidRDefault="00BF27E2" w:rsidP="00BF27E2">
      <w:pPr>
        <w:numPr>
          <w:ilvl w:val="0"/>
          <w:numId w:val="2"/>
        </w:numPr>
        <w:shd w:val="clear" w:color="auto" w:fill="FFFFFF"/>
        <w:spacing w:before="100" w:beforeAutospacing="1" w:after="60" w:line="240" w:lineRule="auto"/>
        <w:rPr>
          <w:rFonts w:ascii="Arial" w:hAnsi="Arial" w:cs="Arial"/>
          <w:sz w:val="21"/>
          <w:szCs w:val="21"/>
        </w:rPr>
      </w:pPr>
      <w:r>
        <w:rPr>
          <w:rFonts w:ascii="Arial" w:hAnsi="Arial" w:cs="Arial"/>
          <w:sz w:val="21"/>
          <w:szCs w:val="21"/>
        </w:rPr>
        <w:t>M (Monetary): Total amount of transactions (revenue contributed)</w:t>
      </w:r>
    </w:p>
    <w:p w14:paraId="7D0B8BAE" w14:textId="3EFA96FC" w:rsidR="00B85B29" w:rsidRDefault="00B85B29" w:rsidP="00B85B29">
      <w:pPr>
        <w:shd w:val="clear" w:color="auto" w:fill="FFFFFF"/>
        <w:spacing w:before="100" w:beforeAutospacing="1" w:after="60" w:line="240" w:lineRule="auto"/>
        <w:rPr>
          <w:rFonts w:ascii="Arial" w:hAnsi="Arial" w:cs="Arial"/>
          <w:sz w:val="21"/>
          <w:szCs w:val="21"/>
        </w:rPr>
      </w:pPr>
    </w:p>
    <w:p w14:paraId="7E70857B" w14:textId="77777777" w:rsidR="00B85B29" w:rsidRDefault="00B85B29" w:rsidP="00B85B29">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t>Step 4 : Building the Model</w:t>
      </w:r>
    </w:p>
    <w:p w14:paraId="3DBDBF5D" w14:textId="77777777" w:rsidR="00B85B29" w:rsidRDefault="00B85B29" w:rsidP="00B85B29">
      <w:pPr>
        <w:pStyle w:val="Heading3"/>
        <w:shd w:val="clear" w:color="auto" w:fill="FFFFFF"/>
        <w:spacing w:before="0" w:after="120"/>
        <w:rPr>
          <w:rFonts w:ascii="Arial" w:hAnsi="Arial" w:cs="Arial"/>
          <w:b/>
          <w:bCs/>
          <w:color w:val="000000"/>
        </w:rPr>
      </w:pPr>
      <w:r>
        <w:rPr>
          <w:rFonts w:ascii="Arial" w:hAnsi="Arial" w:cs="Arial"/>
          <w:b/>
          <w:bCs/>
          <w:color w:val="000000"/>
        </w:rPr>
        <w:t>K-Means Clustering</w:t>
      </w:r>
    </w:p>
    <w:p w14:paraId="7BEAE7DE" w14:textId="77777777" w:rsidR="00B85B29" w:rsidRDefault="00B85B29" w:rsidP="00B85B29">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K-means clustering is one of the simplest and popular unsupervised machine learning algorithms.</w:t>
      </w:r>
    </w:p>
    <w:p w14:paraId="7DCE219C" w14:textId="77777777" w:rsidR="00B85B29" w:rsidRDefault="00B85B29" w:rsidP="00B85B2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algorithm works as follows:</w:t>
      </w:r>
    </w:p>
    <w:p w14:paraId="67EC6883" w14:textId="77777777" w:rsidR="00B85B29" w:rsidRDefault="00B85B29" w:rsidP="00B85B29">
      <w:pPr>
        <w:numPr>
          <w:ilvl w:val="0"/>
          <w:numId w:val="3"/>
        </w:numPr>
        <w:shd w:val="clear" w:color="auto" w:fill="FFFFFF"/>
        <w:spacing w:before="100" w:beforeAutospacing="1" w:after="60" w:line="240" w:lineRule="auto"/>
        <w:rPr>
          <w:rFonts w:ascii="Arial" w:hAnsi="Arial" w:cs="Arial"/>
          <w:sz w:val="21"/>
          <w:szCs w:val="21"/>
        </w:rPr>
      </w:pPr>
      <w:proofErr w:type="gramStart"/>
      <w:r>
        <w:rPr>
          <w:rFonts w:ascii="Arial" w:hAnsi="Arial" w:cs="Arial"/>
          <w:sz w:val="21"/>
          <w:szCs w:val="21"/>
        </w:rPr>
        <w:t>First</w:t>
      </w:r>
      <w:proofErr w:type="gramEnd"/>
      <w:r>
        <w:rPr>
          <w:rFonts w:ascii="Arial" w:hAnsi="Arial" w:cs="Arial"/>
          <w:sz w:val="21"/>
          <w:szCs w:val="21"/>
        </w:rPr>
        <w:t xml:space="preserve"> we initialize k points, called means, randomly.</w:t>
      </w:r>
    </w:p>
    <w:p w14:paraId="737259C1" w14:textId="77777777" w:rsidR="00B85B29" w:rsidRDefault="00B85B29" w:rsidP="00B85B29">
      <w:pPr>
        <w:numPr>
          <w:ilvl w:val="0"/>
          <w:numId w:val="3"/>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We categorize each item to its closest </w:t>
      </w:r>
      <w:proofErr w:type="gramStart"/>
      <w:r>
        <w:rPr>
          <w:rFonts w:ascii="Arial" w:hAnsi="Arial" w:cs="Arial"/>
          <w:sz w:val="21"/>
          <w:szCs w:val="21"/>
        </w:rPr>
        <w:t>mean</w:t>
      </w:r>
      <w:proofErr w:type="gramEnd"/>
      <w:r>
        <w:rPr>
          <w:rFonts w:ascii="Arial" w:hAnsi="Arial" w:cs="Arial"/>
          <w:sz w:val="21"/>
          <w:szCs w:val="21"/>
        </w:rPr>
        <w:t xml:space="preserve"> and we update the mean’s coordinates, which are the averages of the items categorized in that mean so far.</w:t>
      </w:r>
    </w:p>
    <w:p w14:paraId="04EA3E19" w14:textId="77777777" w:rsidR="00B85B29" w:rsidRDefault="00B85B29" w:rsidP="00B85B29">
      <w:pPr>
        <w:numPr>
          <w:ilvl w:val="0"/>
          <w:numId w:val="3"/>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repeat the process for a given number of iterations and at the end, we have our clusters.</w:t>
      </w:r>
    </w:p>
    <w:p w14:paraId="2E7F164B" w14:textId="77777777" w:rsidR="00B85B29" w:rsidRDefault="00B85B29" w:rsidP="00B85B29">
      <w:pPr>
        <w:shd w:val="clear" w:color="auto" w:fill="FFFFFF"/>
        <w:spacing w:before="100" w:beforeAutospacing="1" w:after="60" w:line="240" w:lineRule="auto"/>
        <w:rPr>
          <w:rFonts w:ascii="Arial" w:hAnsi="Arial" w:cs="Arial"/>
          <w:sz w:val="21"/>
          <w:szCs w:val="21"/>
        </w:rPr>
      </w:pPr>
    </w:p>
    <w:p w14:paraId="67A0BCDF" w14:textId="77777777" w:rsidR="00B85B29" w:rsidRDefault="00B85B29" w:rsidP="00B85B29">
      <w:pPr>
        <w:pStyle w:val="Heading3"/>
        <w:shd w:val="clear" w:color="auto" w:fill="FFFFFF"/>
        <w:spacing w:before="0" w:after="120"/>
        <w:rPr>
          <w:rFonts w:ascii="Arial" w:hAnsi="Arial" w:cs="Arial"/>
          <w:color w:val="000000"/>
        </w:rPr>
      </w:pPr>
      <w:r>
        <w:rPr>
          <w:rFonts w:ascii="Arial" w:hAnsi="Arial" w:cs="Arial"/>
          <w:b/>
          <w:bCs/>
          <w:color w:val="000000"/>
        </w:rPr>
        <w:t>Finding the Optimal Number of Clusters</w:t>
      </w:r>
    </w:p>
    <w:p w14:paraId="2A636FB3" w14:textId="77777777" w:rsidR="00B85B29" w:rsidRDefault="00B85B29" w:rsidP="00B85B29">
      <w:pPr>
        <w:pStyle w:val="Heading4"/>
        <w:shd w:val="clear" w:color="auto" w:fill="FFFFFF"/>
        <w:rPr>
          <w:rFonts w:ascii="Arial" w:hAnsi="Arial" w:cs="Arial"/>
          <w:color w:val="000000"/>
          <w:sz w:val="21"/>
          <w:szCs w:val="21"/>
        </w:rPr>
      </w:pPr>
      <w:r>
        <w:rPr>
          <w:rFonts w:ascii="Arial" w:hAnsi="Arial" w:cs="Arial"/>
          <w:b/>
          <w:bCs/>
          <w:color w:val="000000"/>
          <w:sz w:val="21"/>
          <w:szCs w:val="21"/>
        </w:rPr>
        <w:t>Elbow Curve to get the right number of Clusters</w:t>
      </w:r>
    </w:p>
    <w:p w14:paraId="43C0E052" w14:textId="77777777" w:rsidR="00B85B29" w:rsidRDefault="00B85B29" w:rsidP="00B85B29">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A fundamental step for any unsupervised algorithm is to determine the optimal number of clusters into which the data may be clustered. The Elbow Method is one of the most popular methods to determine this optimal value of k.</w:t>
      </w:r>
    </w:p>
    <w:p w14:paraId="3764E85F" w14:textId="39262021" w:rsidR="00FB5CDC" w:rsidRPr="00FB5CDC" w:rsidRDefault="00B85B29" w:rsidP="00FB5CDC">
      <w:pPr>
        <w:pStyle w:val="NormalWeb"/>
        <w:spacing w:before="0" w:beforeAutospacing="0" w:after="240" w:afterAutospacing="0"/>
        <w:rPr>
          <w:rFonts w:ascii="Arial" w:hAnsi="Arial" w:cs="Arial"/>
        </w:rPr>
      </w:pPr>
      <w:r>
        <w:rPr>
          <w:rFonts w:ascii="Arial" w:hAnsi="Arial" w:cs="Arial"/>
          <w:noProof/>
        </w:rPr>
        <w:drawing>
          <wp:inline distT="0" distB="0" distL="0" distR="0" wp14:anchorId="6C155697" wp14:editId="15FD800D">
            <wp:extent cx="4701540" cy="3429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1540" cy="3429000"/>
                    </a:xfrm>
                    <a:prstGeom prst="rect">
                      <a:avLst/>
                    </a:prstGeom>
                    <a:noFill/>
                    <a:ln>
                      <a:noFill/>
                    </a:ln>
                  </pic:spPr>
                </pic:pic>
              </a:graphicData>
            </a:graphic>
          </wp:inline>
        </w:drawing>
      </w:r>
    </w:p>
    <w:p w14:paraId="4E63B5E6" w14:textId="77777777" w:rsidR="00FB5CDC" w:rsidRPr="00FB5CDC" w:rsidRDefault="00FB5CDC" w:rsidP="00FB5CDC"/>
    <w:p w14:paraId="05BBCF07" w14:textId="77777777" w:rsidR="00A730D3" w:rsidRDefault="00A730D3" w:rsidP="00A730D3">
      <w:pPr>
        <w:pStyle w:val="Heading2"/>
        <w:shd w:val="clear" w:color="auto" w:fill="FFFFFF"/>
        <w:spacing w:before="480" w:after="120"/>
        <w:rPr>
          <w:rFonts w:ascii="Arial" w:hAnsi="Arial" w:cs="Arial"/>
          <w:color w:val="000000"/>
          <w:sz w:val="30"/>
          <w:szCs w:val="30"/>
        </w:rPr>
      </w:pPr>
      <w:r>
        <w:rPr>
          <w:rFonts w:ascii="Arial" w:hAnsi="Arial" w:cs="Arial"/>
          <w:b/>
          <w:bCs/>
          <w:color w:val="000000"/>
          <w:sz w:val="30"/>
          <w:szCs w:val="30"/>
        </w:rPr>
        <w:lastRenderedPageBreak/>
        <w:t>Step 5 : Final Analysis</w:t>
      </w:r>
    </w:p>
    <w:p w14:paraId="11CC6464" w14:textId="77777777" w:rsidR="00A730D3" w:rsidRDefault="00A730D3" w:rsidP="00A730D3">
      <w:pPr>
        <w:pStyle w:val="Heading3"/>
        <w:shd w:val="clear" w:color="auto" w:fill="FFFFFF"/>
        <w:spacing w:before="0" w:after="120"/>
        <w:rPr>
          <w:rFonts w:ascii="Arial" w:hAnsi="Arial" w:cs="Arial"/>
          <w:color w:val="000000"/>
        </w:rPr>
      </w:pPr>
      <w:r>
        <w:rPr>
          <w:rFonts w:ascii="Arial" w:hAnsi="Arial" w:cs="Arial"/>
          <w:b/>
          <w:bCs/>
          <w:color w:val="000000"/>
        </w:rPr>
        <w:t>Inference:</w:t>
      </w:r>
    </w:p>
    <w:p w14:paraId="6933FEDB" w14:textId="63C0772C" w:rsidR="00A730D3" w:rsidRDefault="00A730D3" w:rsidP="00A730D3">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K-Means Clustering with 3 Cluster </w:t>
      </w:r>
      <w:r w:rsidR="00AD019F">
        <w:rPr>
          <w:rFonts w:ascii="Arial" w:hAnsi="Arial" w:cs="Arial"/>
          <w:sz w:val="21"/>
          <w:szCs w:val="21"/>
        </w:rPr>
        <w:t xml:space="preserve">segments worst, medium, and best </w:t>
      </w:r>
    </w:p>
    <w:p w14:paraId="611185FE" w14:textId="77777777" w:rsidR="00AD019F" w:rsidRDefault="00AD019F" w:rsidP="00A730D3">
      <w:pPr>
        <w:pStyle w:val="NormalWeb"/>
        <w:shd w:val="clear" w:color="auto" w:fill="FFFFFF"/>
        <w:spacing w:before="0" w:beforeAutospacing="0" w:after="240" w:afterAutospacing="0"/>
        <w:rPr>
          <w:rFonts w:ascii="Arial" w:hAnsi="Arial" w:cs="Arial"/>
          <w:sz w:val="21"/>
          <w:szCs w:val="21"/>
        </w:rPr>
      </w:pPr>
    </w:p>
    <w:p w14:paraId="0AC5100C" w14:textId="0DF68135" w:rsidR="00A730D3" w:rsidRDefault="00A730D3" w:rsidP="00A730D3">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Customers with </w:t>
      </w:r>
      <w:r w:rsidR="00AD019F">
        <w:rPr>
          <w:rFonts w:ascii="Arial" w:hAnsi="Arial" w:cs="Arial"/>
          <w:sz w:val="21"/>
          <w:szCs w:val="21"/>
        </w:rPr>
        <w:t xml:space="preserve">Cluster segments best </w:t>
      </w:r>
      <w:r>
        <w:rPr>
          <w:rFonts w:ascii="Arial" w:hAnsi="Arial" w:cs="Arial"/>
          <w:sz w:val="21"/>
          <w:szCs w:val="21"/>
        </w:rPr>
        <w:t>are the customers with high amount of transactions as compared to other customers.</w:t>
      </w:r>
    </w:p>
    <w:p w14:paraId="450552D5" w14:textId="215A5DE4" w:rsidR="00A730D3" w:rsidRDefault="00A730D3" w:rsidP="00A730D3">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Customers with </w:t>
      </w:r>
      <w:r w:rsidR="00AD019F">
        <w:rPr>
          <w:rFonts w:ascii="Arial" w:hAnsi="Arial" w:cs="Arial"/>
          <w:sz w:val="21"/>
          <w:szCs w:val="21"/>
        </w:rPr>
        <w:t xml:space="preserve">Cluster segments medium </w:t>
      </w:r>
      <w:r>
        <w:rPr>
          <w:rFonts w:ascii="Arial" w:hAnsi="Arial" w:cs="Arial"/>
          <w:sz w:val="21"/>
          <w:szCs w:val="21"/>
        </w:rPr>
        <w:t>are frequent buyers.</w:t>
      </w:r>
    </w:p>
    <w:p w14:paraId="7847913D" w14:textId="39B75AEC" w:rsidR="00A730D3" w:rsidRDefault="00A730D3" w:rsidP="00A730D3">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Customers with </w:t>
      </w:r>
      <w:r w:rsidR="00AD019F">
        <w:rPr>
          <w:rFonts w:ascii="Arial" w:hAnsi="Arial" w:cs="Arial"/>
          <w:sz w:val="21"/>
          <w:szCs w:val="21"/>
        </w:rPr>
        <w:t xml:space="preserve">Cluster segments worst </w:t>
      </w:r>
      <w:r>
        <w:rPr>
          <w:rFonts w:ascii="Arial" w:hAnsi="Arial" w:cs="Arial"/>
          <w:sz w:val="21"/>
          <w:szCs w:val="21"/>
        </w:rPr>
        <w:t>are not recent buyers and hence least of importance from business point of view.</w:t>
      </w:r>
    </w:p>
    <w:p w14:paraId="1A9052D9" w14:textId="77777777" w:rsidR="00A730D3" w:rsidRPr="00344ACB" w:rsidRDefault="00A730D3" w:rsidP="00344ACB">
      <w:pPr>
        <w:shd w:val="clear" w:color="auto" w:fill="FFFFFF"/>
        <w:spacing w:after="240" w:line="660" w:lineRule="atLeast"/>
        <w:textAlignment w:val="baseline"/>
        <w:outlineLvl w:val="0"/>
        <w:rPr>
          <w:rFonts w:ascii="Arial" w:eastAsia="Times New Roman" w:hAnsi="Arial" w:cs="Arial"/>
          <w:b/>
          <w:bCs/>
          <w:color w:val="202124"/>
          <w:kern w:val="36"/>
          <w:sz w:val="54"/>
          <w:szCs w:val="54"/>
          <w:u w:val="single"/>
          <w:lang w:eastAsia="en-IN" w:bidi="te-IN"/>
        </w:rPr>
      </w:pPr>
    </w:p>
    <w:p w14:paraId="1302C65D" w14:textId="29BBEE82" w:rsidR="00AC69B0" w:rsidRDefault="00A730D3">
      <w:pPr>
        <w:rPr>
          <w:sz w:val="24"/>
          <w:szCs w:val="24"/>
        </w:rPr>
      </w:pPr>
      <w:r>
        <w:rPr>
          <w:sz w:val="24"/>
          <w:szCs w:val="24"/>
        </w:rPr>
        <w:t xml:space="preserve">Choosing the values of k as 3 we can get the following data for frequency recency and monetary value </w:t>
      </w:r>
    </w:p>
    <w:p w14:paraId="527CFD0C" w14:textId="20049FFC" w:rsidR="00A730D3" w:rsidRDefault="00A730D3">
      <w:pPr>
        <w:rPr>
          <w:sz w:val="24"/>
          <w:szCs w:val="24"/>
        </w:rPr>
      </w:pPr>
    </w:p>
    <w:p w14:paraId="6C7A4C3A" w14:textId="523FD928" w:rsidR="00A730D3" w:rsidRDefault="00A730D3">
      <w:pPr>
        <w:rPr>
          <w:sz w:val="24"/>
          <w:szCs w:val="24"/>
        </w:rPr>
      </w:pPr>
      <w:r>
        <w:rPr>
          <w:noProof/>
          <w:sz w:val="24"/>
          <w:szCs w:val="24"/>
        </w:rPr>
        <w:drawing>
          <wp:inline distT="0" distB="0" distL="0" distR="0" wp14:anchorId="6A28F027" wp14:editId="6B860B75">
            <wp:extent cx="5730240" cy="30784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078480"/>
                    </a:xfrm>
                    <a:prstGeom prst="rect">
                      <a:avLst/>
                    </a:prstGeom>
                    <a:noFill/>
                    <a:ln>
                      <a:noFill/>
                    </a:ln>
                  </pic:spPr>
                </pic:pic>
              </a:graphicData>
            </a:graphic>
          </wp:inline>
        </w:drawing>
      </w:r>
    </w:p>
    <w:p w14:paraId="46E194FE" w14:textId="4899A62E" w:rsidR="00A730D3" w:rsidRDefault="00A730D3">
      <w:pPr>
        <w:rPr>
          <w:sz w:val="24"/>
          <w:szCs w:val="24"/>
        </w:rPr>
      </w:pPr>
      <w:r>
        <w:rPr>
          <w:noProof/>
          <w:sz w:val="24"/>
          <w:szCs w:val="24"/>
        </w:rPr>
        <w:lastRenderedPageBreak/>
        <w:drawing>
          <wp:inline distT="0" distB="0" distL="0" distR="0" wp14:anchorId="4C4A5CBF" wp14:editId="5BAFBE3C">
            <wp:extent cx="5730240" cy="30784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078480"/>
                    </a:xfrm>
                    <a:prstGeom prst="rect">
                      <a:avLst/>
                    </a:prstGeom>
                    <a:noFill/>
                    <a:ln>
                      <a:noFill/>
                    </a:ln>
                  </pic:spPr>
                </pic:pic>
              </a:graphicData>
            </a:graphic>
          </wp:inline>
        </w:drawing>
      </w:r>
    </w:p>
    <w:p w14:paraId="6153BE66" w14:textId="53F712D0" w:rsidR="00A730D3" w:rsidRPr="00A730D3" w:rsidRDefault="00A730D3">
      <w:pPr>
        <w:rPr>
          <w:sz w:val="24"/>
          <w:szCs w:val="24"/>
        </w:rPr>
      </w:pPr>
      <w:r>
        <w:rPr>
          <w:noProof/>
          <w:sz w:val="24"/>
          <w:szCs w:val="24"/>
        </w:rPr>
        <w:drawing>
          <wp:inline distT="0" distB="0" distL="0" distR="0" wp14:anchorId="38DD4E28" wp14:editId="6D864AF9">
            <wp:extent cx="5730240" cy="30784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078480"/>
                    </a:xfrm>
                    <a:prstGeom prst="rect">
                      <a:avLst/>
                    </a:prstGeom>
                    <a:noFill/>
                    <a:ln>
                      <a:noFill/>
                    </a:ln>
                  </pic:spPr>
                </pic:pic>
              </a:graphicData>
            </a:graphic>
          </wp:inline>
        </w:drawing>
      </w:r>
    </w:p>
    <w:sectPr w:rsidR="00A730D3" w:rsidRPr="00A73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E3E9F"/>
    <w:multiLevelType w:val="multilevel"/>
    <w:tmpl w:val="48B6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696FE4"/>
    <w:multiLevelType w:val="multilevel"/>
    <w:tmpl w:val="A1D0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3B480F"/>
    <w:multiLevelType w:val="multilevel"/>
    <w:tmpl w:val="521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1C7E3E"/>
    <w:multiLevelType w:val="multilevel"/>
    <w:tmpl w:val="E0BA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CB"/>
    <w:rsid w:val="002F177A"/>
    <w:rsid w:val="00344ACB"/>
    <w:rsid w:val="0041348D"/>
    <w:rsid w:val="006B1BEF"/>
    <w:rsid w:val="008409DD"/>
    <w:rsid w:val="00A730D3"/>
    <w:rsid w:val="00AC69B0"/>
    <w:rsid w:val="00AD019F"/>
    <w:rsid w:val="00B85B29"/>
    <w:rsid w:val="00BF27E2"/>
    <w:rsid w:val="00FB5CD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7B9F"/>
  <w15:chartTrackingRefBased/>
  <w15:docId w15:val="{864A5A64-56AA-4DBD-8016-4D4827FB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4A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paragraph" w:styleId="Heading2">
    <w:name w:val="heading 2"/>
    <w:basedOn w:val="Normal"/>
    <w:next w:val="Normal"/>
    <w:link w:val="Heading2Char"/>
    <w:uiPriority w:val="9"/>
    <w:unhideWhenUsed/>
    <w:qFormat/>
    <w:rsid w:val="00344A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B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5C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ACB"/>
    <w:rPr>
      <w:rFonts w:ascii="Times New Roman" w:eastAsia="Times New Roman" w:hAnsi="Times New Roman" w:cs="Times New Roman"/>
      <w:b/>
      <w:bCs/>
      <w:kern w:val="36"/>
      <w:sz w:val="48"/>
      <w:szCs w:val="48"/>
      <w:lang w:eastAsia="en-IN" w:bidi="te-IN"/>
    </w:rPr>
  </w:style>
  <w:style w:type="character" w:customStyle="1" w:styleId="Heading2Char">
    <w:name w:val="Heading 2 Char"/>
    <w:basedOn w:val="DefaultParagraphFont"/>
    <w:link w:val="Heading2"/>
    <w:uiPriority w:val="9"/>
    <w:rsid w:val="00344AC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B5CDC"/>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4Char">
    <w:name w:val="Heading 4 Char"/>
    <w:basedOn w:val="DefaultParagraphFont"/>
    <w:link w:val="Heading4"/>
    <w:uiPriority w:val="9"/>
    <w:semiHidden/>
    <w:rsid w:val="00FB5CD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B5CDC"/>
    <w:rPr>
      <w:color w:val="0000FF"/>
      <w:u w:val="single"/>
    </w:rPr>
  </w:style>
  <w:style w:type="character" w:customStyle="1" w:styleId="Heading3Char">
    <w:name w:val="Heading 3 Char"/>
    <w:basedOn w:val="DefaultParagraphFont"/>
    <w:link w:val="Heading3"/>
    <w:uiPriority w:val="9"/>
    <w:semiHidden/>
    <w:rsid w:val="00B85B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2742">
      <w:bodyDiv w:val="1"/>
      <w:marLeft w:val="0"/>
      <w:marRight w:val="0"/>
      <w:marTop w:val="0"/>
      <w:marBottom w:val="0"/>
      <w:divBdr>
        <w:top w:val="none" w:sz="0" w:space="0" w:color="auto"/>
        <w:left w:val="none" w:sz="0" w:space="0" w:color="auto"/>
        <w:bottom w:val="none" w:sz="0" w:space="0" w:color="auto"/>
        <w:right w:val="none" w:sz="0" w:space="0" w:color="auto"/>
      </w:divBdr>
    </w:div>
    <w:div w:id="306282219">
      <w:bodyDiv w:val="1"/>
      <w:marLeft w:val="0"/>
      <w:marRight w:val="0"/>
      <w:marTop w:val="0"/>
      <w:marBottom w:val="0"/>
      <w:divBdr>
        <w:top w:val="none" w:sz="0" w:space="0" w:color="auto"/>
        <w:left w:val="none" w:sz="0" w:space="0" w:color="auto"/>
        <w:bottom w:val="none" w:sz="0" w:space="0" w:color="auto"/>
        <w:right w:val="none" w:sz="0" w:space="0" w:color="auto"/>
      </w:divBdr>
    </w:div>
    <w:div w:id="397174262">
      <w:bodyDiv w:val="1"/>
      <w:marLeft w:val="0"/>
      <w:marRight w:val="0"/>
      <w:marTop w:val="0"/>
      <w:marBottom w:val="0"/>
      <w:divBdr>
        <w:top w:val="none" w:sz="0" w:space="0" w:color="auto"/>
        <w:left w:val="none" w:sz="0" w:space="0" w:color="auto"/>
        <w:bottom w:val="none" w:sz="0" w:space="0" w:color="auto"/>
        <w:right w:val="none" w:sz="0" w:space="0" w:color="auto"/>
      </w:divBdr>
    </w:div>
    <w:div w:id="428428891">
      <w:bodyDiv w:val="1"/>
      <w:marLeft w:val="0"/>
      <w:marRight w:val="0"/>
      <w:marTop w:val="0"/>
      <w:marBottom w:val="0"/>
      <w:divBdr>
        <w:top w:val="none" w:sz="0" w:space="0" w:color="auto"/>
        <w:left w:val="none" w:sz="0" w:space="0" w:color="auto"/>
        <w:bottom w:val="none" w:sz="0" w:space="0" w:color="auto"/>
        <w:right w:val="none" w:sz="0" w:space="0" w:color="auto"/>
      </w:divBdr>
      <w:divsChild>
        <w:div w:id="1484421606">
          <w:marLeft w:val="0"/>
          <w:marRight w:val="0"/>
          <w:marTop w:val="240"/>
          <w:marBottom w:val="0"/>
          <w:divBdr>
            <w:top w:val="none" w:sz="0" w:space="0" w:color="auto"/>
            <w:left w:val="none" w:sz="0" w:space="0" w:color="auto"/>
            <w:bottom w:val="none" w:sz="0" w:space="0" w:color="auto"/>
            <w:right w:val="none" w:sz="0" w:space="0" w:color="auto"/>
          </w:divBdr>
          <w:divsChild>
            <w:div w:id="1447238717">
              <w:marLeft w:val="0"/>
              <w:marRight w:val="0"/>
              <w:marTop w:val="0"/>
              <w:marBottom w:val="0"/>
              <w:divBdr>
                <w:top w:val="single" w:sz="6" w:space="4" w:color="auto"/>
                <w:left w:val="single" w:sz="6" w:space="4" w:color="auto"/>
                <w:bottom w:val="single" w:sz="6" w:space="4" w:color="auto"/>
                <w:right w:val="single" w:sz="6" w:space="4" w:color="auto"/>
              </w:divBdr>
              <w:divsChild>
                <w:div w:id="1107120453">
                  <w:marLeft w:val="0"/>
                  <w:marRight w:val="0"/>
                  <w:marTop w:val="0"/>
                  <w:marBottom w:val="0"/>
                  <w:divBdr>
                    <w:top w:val="none" w:sz="0" w:space="0" w:color="auto"/>
                    <w:left w:val="none" w:sz="0" w:space="0" w:color="auto"/>
                    <w:bottom w:val="none" w:sz="0" w:space="0" w:color="auto"/>
                    <w:right w:val="none" w:sz="0" w:space="0" w:color="auto"/>
                  </w:divBdr>
                  <w:divsChild>
                    <w:div w:id="3434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89316">
          <w:marLeft w:val="0"/>
          <w:marRight w:val="0"/>
          <w:marTop w:val="240"/>
          <w:marBottom w:val="0"/>
          <w:divBdr>
            <w:top w:val="none" w:sz="0" w:space="0" w:color="auto"/>
            <w:left w:val="none" w:sz="0" w:space="0" w:color="auto"/>
            <w:bottom w:val="none" w:sz="0" w:space="0" w:color="auto"/>
            <w:right w:val="none" w:sz="0" w:space="0" w:color="auto"/>
          </w:divBdr>
          <w:divsChild>
            <w:div w:id="144394536">
              <w:marLeft w:val="0"/>
              <w:marRight w:val="0"/>
              <w:marTop w:val="0"/>
              <w:marBottom w:val="0"/>
              <w:divBdr>
                <w:top w:val="single" w:sz="6" w:space="4" w:color="auto"/>
                <w:left w:val="single" w:sz="6" w:space="4" w:color="auto"/>
                <w:bottom w:val="single" w:sz="6" w:space="4" w:color="auto"/>
                <w:right w:val="single" w:sz="6" w:space="4" w:color="auto"/>
              </w:divBdr>
              <w:divsChild>
                <w:div w:id="1679624199">
                  <w:marLeft w:val="0"/>
                  <w:marRight w:val="0"/>
                  <w:marTop w:val="0"/>
                  <w:marBottom w:val="0"/>
                  <w:divBdr>
                    <w:top w:val="none" w:sz="0" w:space="0" w:color="auto"/>
                    <w:left w:val="none" w:sz="0" w:space="0" w:color="auto"/>
                    <w:bottom w:val="none" w:sz="0" w:space="0" w:color="auto"/>
                    <w:right w:val="none" w:sz="0" w:space="0" w:color="auto"/>
                  </w:divBdr>
                  <w:divsChild>
                    <w:div w:id="1998148195">
                      <w:marLeft w:val="0"/>
                      <w:marRight w:val="0"/>
                      <w:marTop w:val="0"/>
                      <w:marBottom w:val="0"/>
                      <w:divBdr>
                        <w:top w:val="none" w:sz="0" w:space="0" w:color="auto"/>
                        <w:left w:val="none" w:sz="0" w:space="0" w:color="auto"/>
                        <w:bottom w:val="none" w:sz="0" w:space="0" w:color="auto"/>
                        <w:right w:val="none" w:sz="0" w:space="0" w:color="auto"/>
                      </w:divBdr>
                      <w:divsChild>
                        <w:div w:id="909272014">
                          <w:marLeft w:val="0"/>
                          <w:marRight w:val="0"/>
                          <w:marTop w:val="0"/>
                          <w:marBottom w:val="0"/>
                          <w:divBdr>
                            <w:top w:val="none" w:sz="0" w:space="0" w:color="auto"/>
                            <w:left w:val="none" w:sz="0" w:space="0" w:color="auto"/>
                            <w:bottom w:val="none" w:sz="0" w:space="0" w:color="auto"/>
                            <w:right w:val="none" w:sz="0" w:space="0" w:color="auto"/>
                          </w:divBdr>
                          <w:divsChild>
                            <w:div w:id="44160986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7645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52183">
      <w:bodyDiv w:val="1"/>
      <w:marLeft w:val="0"/>
      <w:marRight w:val="0"/>
      <w:marTop w:val="0"/>
      <w:marBottom w:val="0"/>
      <w:divBdr>
        <w:top w:val="none" w:sz="0" w:space="0" w:color="auto"/>
        <w:left w:val="none" w:sz="0" w:space="0" w:color="auto"/>
        <w:bottom w:val="none" w:sz="0" w:space="0" w:color="auto"/>
        <w:right w:val="none" w:sz="0" w:space="0" w:color="auto"/>
      </w:divBdr>
      <w:divsChild>
        <w:div w:id="1073426480">
          <w:marLeft w:val="0"/>
          <w:marRight w:val="0"/>
          <w:marTop w:val="240"/>
          <w:marBottom w:val="0"/>
          <w:divBdr>
            <w:top w:val="none" w:sz="0" w:space="0" w:color="auto"/>
            <w:left w:val="none" w:sz="0" w:space="0" w:color="auto"/>
            <w:bottom w:val="none" w:sz="0" w:space="0" w:color="auto"/>
            <w:right w:val="none" w:sz="0" w:space="0" w:color="auto"/>
          </w:divBdr>
          <w:divsChild>
            <w:div w:id="1895267261">
              <w:marLeft w:val="0"/>
              <w:marRight w:val="0"/>
              <w:marTop w:val="0"/>
              <w:marBottom w:val="0"/>
              <w:divBdr>
                <w:top w:val="single" w:sz="6" w:space="4" w:color="auto"/>
                <w:left w:val="single" w:sz="6" w:space="4" w:color="auto"/>
                <w:bottom w:val="single" w:sz="6" w:space="4" w:color="auto"/>
                <w:right w:val="single" w:sz="6" w:space="4" w:color="auto"/>
              </w:divBdr>
              <w:divsChild>
                <w:div w:id="2042396083">
                  <w:marLeft w:val="0"/>
                  <w:marRight w:val="0"/>
                  <w:marTop w:val="0"/>
                  <w:marBottom w:val="0"/>
                  <w:divBdr>
                    <w:top w:val="none" w:sz="0" w:space="0" w:color="auto"/>
                    <w:left w:val="none" w:sz="0" w:space="0" w:color="auto"/>
                    <w:bottom w:val="none" w:sz="0" w:space="0" w:color="auto"/>
                    <w:right w:val="none" w:sz="0" w:space="0" w:color="auto"/>
                  </w:divBdr>
                  <w:divsChild>
                    <w:div w:id="2872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60048">
          <w:marLeft w:val="0"/>
          <w:marRight w:val="0"/>
          <w:marTop w:val="240"/>
          <w:marBottom w:val="0"/>
          <w:divBdr>
            <w:top w:val="none" w:sz="0" w:space="0" w:color="auto"/>
            <w:left w:val="none" w:sz="0" w:space="0" w:color="auto"/>
            <w:bottom w:val="none" w:sz="0" w:space="0" w:color="auto"/>
            <w:right w:val="none" w:sz="0" w:space="0" w:color="auto"/>
          </w:divBdr>
          <w:divsChild>
            <w:div w:id="1148206955">
              <w:marLeft w:val="0"/>
              <w:marRight w:val="0"/>
              <w:marTop w:val="0"/>
              <w:marBottom w:val="0"/>
              <w:divBdr>
                <w:top w:val="single" w:sz="6" w:space="4" w:color="auto"/>
                <w:left w:val="single" w:sz="6" w:space="4" w:color="auto"/>
                <w:bottom w:val="single" w:sz="6" w:space="4" w:color="auto"/>
                <w:right w:val="single" w:sz="6" w:space="4" w:color="auto"/>
              </w:divBdr>
              <w:divsChild>
                <w:div w:id="1747220754">
                  <w:marLeft w:val="0"/>
                  <w:marRight w:val="0"/>
                  <w:marTop w:val="0"/>
                  <w:marBottom w:val="0"/>
                  <w:divBdr>
                    <w:top w:val="none" w:sz="0" w:space="0" w:color="auto"/>
                    <w:left w:val="none" w:sz="0" w:space="0" w:color="auto"/>
                    <w:bottom w:val="none" w:sz="0" w:space="0" w:color="auto"/>
                    <w:right w:val="none" w:sz="0" w:space="0" w:color="auto"/>
                  </w:divBdr>
                  <w:divsChild>
                    <w:div w:id="1865628475">
                      <w:marLeft w:val="0"/>
                      <w:marRight w:val="0"/>
                      <w:marTop w:val="0"/>
                      <w:marBottom w:val="0"/>
                      <w:divBdr>
                        <w:top w:val="none" w:sz="0" w:space="0" w:color="auto"/>
                        <w:left w:val="none" w:sz="0" w:space="0" w:color="auto"/>
                        <w:bottom w:val="none" w:sz="0" w:space="0" w:color="auto"/>
                        <w:right w:val="none" w:sz="0" w:space="0" w:color="auto"/>
                      </w:divBdr>
                      <w:divsChild>
                        <w:div w:id="417218297">
                          <w:marLeft w:val="0"/>
                          <w:marRight w:val="0"/>
                          <w:marTop w:val="0"/>
                          <w:marBottom w:val="0"/>
                          <w:divBdr>
                            <w:top w:val="none" w:sz="0" w:space="0" w:color="auto"/>
                            <w:left w:val="none" w:sz="0" w:space="0" w:color="auto"/>
                            <w:bottom w:val="none" w:sz="0" w:space="0" w:color="auto"/>
                            <w:right w:val="none" w:sz="0" w:space="0" w:color="auto"/>
                          </w:divBdr>
                          <w:divsChild>
                            <w:div w:id="111694813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3140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50225">
      <w:bodyDiv w:val="1"/>
      <w:marLeft w:val="0"/>
      <w:marRight w:val="0"/>
      <w:marTop w:val="0"/>
      <w:marBottom w:val="0"/>
      <w:divBdr>
        <w:top w:val="none" w:sz="0" w:space="0" w:color="auto"/>
        <w:left w:val="none" w:sz="0" w:space="0" w:color="auto"/>
        <w:bottom w:val="none" w:sz="0" w:space="0" w:color="auto"/>
        <w:right w:val="none" w:sz="0" w:space="0" w:color="auto"/>
      </w:divBdr>
      <w:divsChild>
        <w:div w:id="51927075">
          <w:marLeft w:val="0"/>
          <w:marRight w:val="0"/>
          <w:marTop w:val="240"/>
          <w:marBottom w:val="0"/>
          <w:divBdr>
            <w:top w:val="none" w:sz="0" w:space="0" w:color="auto"/>
            <w:left w:val="none" w:sz="0" w:space="0" w:color="auto"/>
            <w:bottom w:val="none" w:sz="0" w:space="0" w:color="auto"/>
            <w:right w:val="none" w:sz="0" w:space="0" w:color="auto"/>
          </w:divBdr>
          <w:divsChild>
            <w:div w:id="162865027">
              <w:marLeft w:val="0"/>
              <w:marRight w:val="0"/>
              <w:marTop w:val="0"/>
              <w:marBottom w:val="0"/>
              <w:divBdr>
                <w:top w:val="single" w:sz="6" w:space="4" w:color="auto"/>
                <w:left w:val="single" w:sz="6" w:space="4" w:color="auto"/>
                <w:bottom w:val="single" w:sz="6" w:space="4" w:color="auto"/>
                <w:right w:val="single" w:sz="6" w:space="4" w:color="auto"/>
              </w:divBdr>
              <w:divsChild>
                <w:div w:id="1303969962">
                  <w:marLeft w:val="0"/>
                  <w:marRight w:val="0"/>
                  <w:marTop w:val="0"/>
                  <w:marBottom w:val="0"/>
                  <w:divBdr>
                    <w:top w:val="none" w:sz="0" w:space="0" w:color="auto"/>
                    <w:left w:val="none" w:sz="0" w:space="0" w:color="auto"/>
                    <w:bottom w:val="none" w:sz="0" w:space="0" w:color="auto"/>
                    <w:right w:val="none" w:sz="0" w:space="0" w:color="auto"/>
                  </w:divBdr>
                  <w:divsChild>
                    <w:div w:id="8724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4670">
          <w:marLeft w:val="0"/>
          <w:marRight w:val="0"/>
          <w:marTop w:val="240"/>
          <w:marBottom w:val="0"/>
          <w:divBdr>
            <w:top w:val="none" w:sz="0" w:space="0" w:color="auto"/>
            <w:left w:val="none" w:sz="0" w:space="0" w:color="auto"/>
            <w:bottom w:val="none" w:sz="0" w:space="0" w:color="auto"/>
            <w:right w:val="none" w:sz="0" w:space="0" w:color="auto"/>
          </w:divBdr>
          <w:divsChild>
            <w:div w:id="1947694660">
              <w:marLeft w:val="0"/>
              <w:marRight w:val="0"/>
              <w:marTop w:val="0"/>
              <w:marBottom w:val="0"/>
              <w:divBdr>
                <w:top w:val="single" w:sz="6" w:space="4" w:color="auto"/>
                <w:left w:val="single" w:sz="6" w:space="4" w:color="auto"/>
                <w:bottom w:val="single" w:sz="6" w:space="4" w:color="auto"/>
                <w:right w:val="single" w:sz="6" w:space="4" w:color="auto"/>
              </w:divBdr>
              <w:divsChild>
                <w:div w:id="1158183494">
                  <w:marLeft w:val="0"/>
                  <w:marRight w:val="0"/>
                  <w:marTop w:val="0"/>
                  <w:marBottom w:val="0"/>
                  <w:divBdr>
                    <w:top w:val="none" w:sz="0" w:space="0" w:color="auto"/>
                    <w:left w:val="none" w:sz="0" w:space="0" w:color="auto"/>
                    <w:bottom w:val="none" w:sz="0" w:space="0" w:color="auto"/>
                    <w:right w:val="none" w:sz="0" w:space="0" w:color="auto"/>
                  </w:divBdr>
                  <w:divsChild>
                    <w:div w:id="523523780">
                      <w:marLeft w:val="0"/>
                      <w:marRight w:val="0"/>
                      <w:marTop w:val="0"/>
                      <w:marBottom w:val="0"/>
                      <w:divBdr>
                        <w:top w:val="none" w:sz="0" w:space="0" w:color="auto"/>
                        <w:left w:val="none" w:sz="0" w:space="0" w:color="auto"/>
                        <w:bottom w:val="none" w:sz="0" w:space="0" w:color="auto"/>
                        <w:right w:val="none" w:sz="0" w:space="0" w:color="auto"/>
                      </w:divBdr>
                      <w:divsChild>
                        <w:div w:id="1134907288">
                          <w:marLeft w:val="0"/>
                          <w:marRight w:val="0"/>
                          <w:marTop w:val="0"/>
                          <w:marBottom w:val="0"/>
                          <w:divBdr>
                            <w:top w:val="none" w:sz="0" w:space="0" w:color="auto"/>
                            <w:left w:val="none" w:sz="0" w:space="0" w:color="auto"/>
                            <w:bottom w:val="none" w:sz="0" w:space="0" w:color="auto"/>
                            <w:right w:val="none" w:sz="0" w:space="0" w:color="auto"/>
                          </w:divBdr>
                          <w:divsChild>
                            <w:div w:id="131972537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7033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801954">
      <w:bodyDiv w:val="1"/>
      <w:marLeft w:val="0"/>
      <w:marRight w:val="0"/>
      <w:marTop w:val="0"/>
      <w:marBottom w:val="0"/>
      <w:divBdr>
        <w:top w:val="none" w:sz="0" w:space="0" w:color="auto"/>
        <w:left w:val="none" w:sz="0" w:space="0" w:color="auto"/>
        <w:bottom w:val="none" w:sz="0" w:space="0" w:color="auto"/>
        <w:right w:val="none" w:sz="0" w:space="0" w:color="auto"/>
      </w:divBdr>
    </w:div>
    <w:div w:id="709692099">
      <w:bodyDiv w:val="1"/>
      <w:marLeft w:val="0"/>
      <w:marRight w:val="0"/>
      <w:marTop w:val="0"/>
      <w:marBottom w:val="0"/>
      <w:divBdr>
        <w:top w:val="none" w:sz="0" w:space="0" w:color="auto"/>
        <w:left w:val="none" w:sz="0" w:space="0" w:color="auto"/>
        <w:bottom w:val="none" w:sz="0" w:space="0" w:color="auto"/>
        <w:right w:val="none" w:sz="0" w:space="0" w:color="auto"/>
      </w:divBdr>
    </w:div>
    <w:div w:id="1764758786">
      <w:bodyDiv w:val="1"/>
      <w:marLeft w:val="0"/>
      <w:marRight w:val="0"/>
      <w:marTop w:val="0"/>
      <w:marBottom w:val="0"/>
      <w:divBdr>
        <w:top w:val="none" w:sz="0" w:space="0" w:color="auto"/>
        <w:left w:val="none" w:sz="0" w:space="0" w:color="auto"/>
        <w:bottom w:val="none" w:sz="0" w:space="0" w:color="auto"/>
        <w:right w:val="none" w:sz="0" w:space="0" w:color="auto"/>
      </w:divBdr>
      <w:divsChild>
        <w:div w:id="1471480446">
          <w:marLeft w:val="0"/>
          <w:marRight w:val="0"/>
          <w:marTop w:val="240"/>
          <w:marBottom w:val="0"/>
          <w:divBdr>
            <w:top w:val="none" w:sz="0" w:space="0" w:color="auto"/>
            <w:left w:val="none" w:sz="0" w:space="0" w:color="auto"/>
            <w:bottom w:val="none" w:sz="0" w:space="0" w:color="auto"/>
            <w:right w:val="none" w:sz="0" w:space="0" w:color="auto"/>
          </w:divBdr>
          <w:divsChild>
            <w:div w:id="1999846700">
              <w:marLeft w:val="0"/>
              <w:marRight w:val="0"/>
              <w:marTop w:val="0"/>
              <w:marBottom w:val="0"/>
              <w:divBdr>
                <w:top w:val="single" w:sz="6" w:space="4" w:color="auto"/>
                <w:left w:val="single" w:sz="6" w:space="4" w:color="auto"/>
                <w:bottom w:val="single" w:sz="6" w:space="4" w:color="auto"/>
                <w:right w:val="single" w:sz="6" w:space="4" w:color="auto"/>
              </w:divBdr>
              <w:divsChild>
                <w:div w:id="115829183">
                  <w:marLeft w:val="0"/>
                  <w:marRight w:val="0"/>
                  <w:marTop w:val="0"/>
                  <w:marBottom w:val="0"/>
                  <w:divBdr>
                    <w:top w:val="none" w:sz="0" w:space="0" w:color="auto"/>
                    <w:left w:val="none" w:sz="0" w:space="0" w:color="auto"/>
                    <w:bottom w:val="none" w:sz="0" w:space="0" w:color="auto"/>
                    <w:right w:val="none" w:sz="0" w:space="0" w:color="auto"/>
                  </w:divBdr>
                  <w:divsChild>
                    <w:div w:id="19003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372391">
          <w:marLeft w:val="0"/>
          <w:marRight w:val="0"/>
          <w:marTop w:val="240"/>
          <w:marBottom w:val="0"/>
          <w:divBdr>
            <w:top w:val="none" w:sz="0" w:space="0" w:color="auto"/>
            <w:left w:val="none" w:sz="0" w:space="0" w:color="auto"/>
            <w:bottom w:val="none" w:sz="0" w:space="0" w:color="auto"/>
            <w:right w:val="none" w:sz="0" w:space="0" w:color="auto"/>
          </w:divBdr>
          <w:divsChild>
            <w:div w:id="908883160">
              <w:marLeft w:val="0"/>
              <w:marRight w:val="0"/>
              <w:marTop w:val="0"/>
              <w:marBottom w:val="0"/>
              <w:divBdr>
                <w:top w:val="single" w:sz="6" w:space="4" w:color="auto"/>
                <w:left w:val="single" w:sz="6" w:space="4" w:color="auto"/>
                <w:bottom w:val="single" w:sz="6" w:space="4" w:color="auto"/>
                <w:right w:val="single" w:sz="6" w:space="4" w:color="auto"/>
              </w:divBdr>
              <w:divsChild>
                <w:div w:id="1836649808">
                  <w:marLeft w:val="0"/>
                  <w:marRight w:val="0"/>
                  <w:marTop w:val="0"/>
                  <w:marBottom w:val="0"/>
                  <w:divBdr>
                    <w:top w:val="none" w:sz="0" w:space="0" w:color="auto"/>
                    <w:left w:val="none" w:sz="0" w:space="0" w:color="auto"/>
                    <w:bottom w:val="none" w:sz="0" w:space="0" w:color="auto"/>
                    <w:right w:val="none" w:sz="0" w:space="0" w:color="auto"/>
                  </w:divBdr>
                  <w:divsChild>
                    <w:div w:id="331028373">
                      <w:marLeft w:val="0"/>
                      <w:marRight w:val="0"/>
                      <w:marTop w:val="0"/>
                      <w:marBottom w:val="0"/>
                      <w:divBdr>
                        <w:top w:val="none" w:sz="0" w:space="0" w:color="auto"/>
                        <w:left w:val="none" w:sz="0" w:space="0" w:color="auto"/>
                        <w:bottom w:val="none" w:sz="0" w:space="0" w:color="auto"/>
                        <w:right w:val="none" w:sz="0" w:space="0" w:color="auto"/>
                      </w:divBdr>
                      <w:divsChild>
                        <w:div w:id="1104691792">
                          <w:marLeft w:val="0"/>
                          <w:marRight w:val="0"/>
                          <w:marTop w:val="0"/>
                          <w:marBottom w:val="0"/>
                          <w:divBdr>
                            <w:top w:val="none" w:sz="0" w:space="0" w:color="auto"/>
                            <w:left w:val="none" w:sz="0" w:space="0" w:color="auto"/>
                            <w:bottom w:val="none" w:sz="0" w:space="0" w:color="auto"/>
                            <w:right w:val="none" w:sz="0" w:space="0" w:color="auto"/>
                          </w:divBdr>
                          <w:divsChild>
                            <w:div w:id="92310481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5129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1090">
      <w:bodyDiv w:val="1"/>
      <w:marLeft w:val="0"/>
      <w:marRight w:val="0"/>
      <w:marTop w:val="0"/>
      <w:marBottom w:val="0"/>
      <w:divBdr>
        <w:top w:val="none" w:sz="0" w:space="0" w:color="auto"/>
        <w:left w:val="none" w:sz="0" w:space="0" w:color="auto"/>
        <w:bottom w:val="none" w:sz="0" w:space="0" w:color="auto"/>
        <w:right w:val="none" w:sz="0" w:space="0" w:color="auto"/>
      </w:divBdr>
    </w:div>
    <w:div w:id="1790664817">
      <w:bodyDiv w:val="1"/>
      <w:marLeft w:val="0"/>
      <w:marRight w:val="0"/>
      <w:marTop w:val="0"/>
      <w:marBottom w:val="0"/>
      <w:divBdr>
        <w:top w:val="none" w:sz="0" w:space="0" w:color="auto"/>
        <w:left w:val="none" w:sz="0" w:space="0" w:color="auto"/>
        <w:bottom w:val="none" w:sz="0" w:space="0" w:color="auto"/>
        <w:right w:val="none" w:sz="0" w:space="0" w:color="auto"/>
      </w:divBdr>
      <w:divsChild>
        <w:div w:id="378483689">
          <w:marLeft w:val="0"/>
          <w:marRight w:val="0"/>
          <w:marTop w:val="240"/>
          <w:marBottom w:val="0"/>
          <w:divBdr>
            <w:top w:val="none" w:sz="0" w:space="0" w:color="auto"/>
            <w:left w:val="none" w:sz="0" w:space="0" w:color="auto"/>
            <w:bottom w:val="none" w:sz="0" w:space="0" w:color="auto"/>
            <w:right w:val="none" w:sz="0" w:space="0" w:color="auto"/>
          </w:divBdr>
          <w:divsChild>
            <w:div w:id="2585812">
              <w:marLeft w:val="0"/>
              <w:marRight w:val="0"/>
              <w:marTop w:val="0"/>
              <w:marBottom w:val="0"/>
              <w:divBdr>
                <w:top w:val="single" w:sz="6" w:space="4" w:color="auto"/>
                <w:left w:val="single" w:sz="6" w:space="4" w:color="auto"/>
                <w:bottom w:val="single" w:sz="6" w:space="4" w:color="auto"/>
                <w:right w:val="single" w:sz="6" w:space="4" w:color="auto"/>
              </w:divBdr>
              <w:divsChild>
                <w:div w:id="1178888553">
                  <w:marLeft w:val="0"/>
                  <w:marRight w:val="0"/>
                  <w:marTop w:val="0"/>
                  <w:marBottom w:val="0"/>
                  <w:divBdr>
                    <w:top w:val="none" w:sz="0" w:space="0" w:color="auto"/>
                    <w:left w:val="none" w:sz="0" w:space="0" w:color="auto"/>
                    <w:bottom w:val="none" w:sz="0" w:space="0" w:color="auto"/>
                    <w:right w:val="none" w:sz="0" w:space="0" w:color="auto"/>
                  </w:divBdr>
                  <w:divsChild>
                    <w:div w:id="16505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6194">
          <w:marLeft w:val="0"/>
          <w:marRight w:val="0"/>
          <w:marTop w:val="240"/>
          <w:marBottom w:val="0"/>
          <w:divBdr>
            <w:top w:val="none" w:sz="0" w:space="0" w:color="auto"/>
            <w:left w:val="none" w:sz="0" w:space="0" w:color="auto"/>
            <w:bottom w:val="none" w:sz="0" w:space="0" w:color="auto"/>
            <w:right w:val="none" w:sz="0" w:space="0" w:color="auto"/>
          </w:divBdr>
          <w:divsChild>
            <w:div w:id="302931219">
              <w:marLeft w:val="0"/>
              <w:marRight w:val="0"/>
              <w:marTop w:val="0"/>
              <w:marBottom w:val="0"/>
              <w:divBdr>
                <w:top w:val="single" w:sz="6" w:space="4" w:color="auto"/>
                <w:left w:val="single" w:sz="6" w:space="4" w:color="auto"/>
                <w:bottom w:val="single" w:sz="6" w:space="4" w:color="auto"/>
                <w:right w:val="single" w:sz="6" w:space="4" w:color="auto"/>
              </w:divBdr>
              <w:divsChild>
                <w:div w:id="524752000">
                  <w:marLeft w:val="0"/>
                  <w:marRight w:val="0"/>
                  <w:marTop w:val="0"/>
                  <w:marBottom w:val="0"/>
                  <w:divBdr>
                    <w:top w:val="none" w:sz="0" w:space="0" w:color="auto"/>
                    <w:left w:val="none" w:sz="0" w:space="0" w:color="auto"/>
                    <w:bottom w:val="none" w:sz="0" w:space="0" w:color="auto"/>
                    <w:right w:val="none" w:sz="0" w:space="0" w:color="auto"/>
                  </w:divBdr>
                  <w:divsChild>
                    <w:div w:id="1561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2862">
          <w:marLeft w:val="0"/>
          <w:marRight w:val="0"/>
          <w:marTop w:val="240"/>
          <w:marBottom w:val="0"/>
          <w:divBdr>
            <w:top w:val="none" w:sz="0" w:space="0" w:color="auto"/>
            <w:left w:val="none" w:sz="0" w:space="0" w:color="auto"/>
            <w:bottom w:val="none" w:sz="0" w:space="0" w:color="auto"/>
            <w:right w:val="none" w:sz="0" w:space="0" w:color="auto"/>
          </w:divBdr>
          <w:divsChild>
            <w:div w:id="1177310287">
              <w:marLeft w:val="0"/>
              <w:marRight w:val="0"/>
              <w:marTop w:val="0"/>
              <w:marBottom w:val="0"/>
              <w:divBdr>
                <w:top w:val="single" w:sz="6" w:space="4" w:color="auto"/>
                <w:left w:val="single" w:sz="6" w:space="4" w:color="auto"/>
                <w:bottom w:val="single" w:sz="6" w:space="4" w:color="auto"/>
                <w:right w:val="single" w:sz="6" w:space="4" w:color="auto"/>
              </w:divBdr>
              <w:divsChild>
                <w:div w:id="2020350309">
                  <w:marLeft w:val="0"/>
                  <w:marRight w:val="0"/>
                  <w:marTop w:val="0"/>
                  <w:marBottom w:val="0"/>
                  <w:divBdr>
                    <w:top w:val="none" w:sz="0" w:space="0" w:color="auto"/>
                    <w:left w:val="none" w:sz="0" w:space="0" w:color="auto"/>
                    <w:bottom w:val="none" w:sz="0" w:space="0" w:color="auto"/>
                    <w:right w:val="none" w:sz="0" w:space="0" w:color="auto"/>
                  </w:divBdr>
                  <w:divsChild>
                    <w:div w:id="1918174518">
                      <w:marLeft w:val="0"/>
                      <w:marRight w:val="0"/>
                      <w:marTop w:val="0"/>
                      <w:marBottom w:val="0"/>
                      <w:divBdr>
                        <w:top w:val="none" w:sz="0" w:space="0" w:color="auto"/>
                        <w:left w:val="none" w:sz="0" w:space="0" w:color="auto"/>
                        <w:bottom w:val="none" w:sz="0" w:space="0" w:color="auto"/>
                        <w:right w:val="none" w:sz="0" w:space="0" w:color="auto"/>
                      </w:divBdr>
                      <w:divsChild>
                        <w:div w:id="1194155564">
                          <w:marLeft w:val="0"/>
                          <w:marRight w:val="0"/>
                          <w:marTop w:val="0"/>
                          <w:marBottom w:val="0"/>
                          <w:divBdr>
                            <w:top w:val="none" w:sz="0" w:space="0" w:color="auto"/>
                            <w:left w:val="none" w:sz="0" w:space="0" w:color="auto"/>
                            <w:bottom w:val="none" w:sz="0" w:space="0" w:color="auto"/>
                            <w:right w:val="none" w:sz="0" w:space="0" w:color="auto"/>
                          </w:divBdr>
                          <w:divsChild>
                            <w:div w:id="35115074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7531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59007">
      <w:bodyDiv w:val="1"/>
      <w:marLeft w:val="0"/>
      <w:marRight w:val="0"/>
      <w:marTop w:val="0"/>
      <w:marBottom w:val="0"/>
      <w:divBdr>
        <w:top w:val="none" w:sz="0" w:space="0" w:color="auto"/>
        <w:left w:val="none" w:sz="0" w:space="0" w:color="auto"/>
        <w:bottom w:val="none" w:sz="0" w:space="0" w:color="auto"/>
        <w:right w:val="none" w:sz="0" w:space="0" w:color="auto"/>
      </w:divBdr>
    </w:div>
    <w:div w:id="2021740011">
      <w:bodyDiv w:val="1"/>
      <w:marLeft w:val="0"/>
      <w:marRight w:val="0"/>
      <w:marTop w:val="0"/>
      <w:marBottom w:val="0"/>
      <w:divBdr>
        <w:top w:val="none" w:sz="0" w:space="0" w:color="auto"/>
        <w:left w:val="none" w:sz="0" w:space="0" w:color="auto"/>
        <w:bottom w:val="none" w:sz="0" w:space="0" w:color="auto"/>
        <w:right w:val="none" w:sz="0" w:space="0" w:color="auto"/>
      </w:divBdr>
      <w:divsChild>
        <w:div w:id="2046444635">
          <w:marLeft w:val="0"/>
          <w:marRight w:val="0"/>
          <w:marTop w:val="240"/>
          <w:marBottom w:val="0"/>
          <w:divBdr>
            <w:top w:val="none" w:sz="0" w:space="0" w:color="auto"/>
            <w:left w:val="none" w:sz="0" w:space="0" w:color="auto"/>
            <w:bottom w:val="none" w:sz="0" w:space="0" w:color="auto"/>
            <w:right w:val="none" w:sz="0" w:space="0" w:color="auto"/>
          </w:divBdr>
          <w:divsChild>
            <w:div w:id="44380393">
              <w:marLeft w:val="0"/>
              <w:marRight w:val="0"/>
              <w:marTop w:val="0"/>
              <w:marBottom w:val="0"/>
              <w:divBdr>
                <w:top w:val="single" w:sz="6" w:space="4" w:color="auto"/>
                <w:left w:val="single" w:sz="6" w:space="4" w:color="auto"/>
                <w:bottom w:val="single" w:sz="6" w:space="4" w:color="auto"/>
                <w:right w:val="single" w:sz="6" w:space="4" w:color="auto"/>
              </w:divBdr>
              <w:divsChild>
                <w:div w:id="1054693199">
                  <w:marLeft w:val="0"/>
                  <w:marRight w:val="0"/>
                  <w:marTop w:val="0"/>
                  <w:marBottom w:val="0"/>
                  <w:divBdr>
                    <w:top w:val="none" w:sz="0" w:space="0" w:color="auto"/>
                    <w:left w:val="none" w:sz="0" w:space="0" w:color="auto"/>
                    <w:bottom w:val="none" w:sz="0" w:space="0" w:color="auto"/>
                    <w:right w:val="none" w:sz="0" w:space="0" w:color="auto"/>
                  </w:divBdr>
                  <w:divsChild>
                    <w:div w:id="9720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21404">
          <w:marLeft w:val="0"/>
          <w:marRight w:val="0"/>
          <w:marTop w:val="240"/>
          <w:marBottom w:val="0"/>
          <w:divBdr>
            <w:top w:val="none" w:sz="0" w:space="0" w:color="auto"/>
            <w:left w:val="none" w:sz="0" w:space="0" w:color="auto"/>
            <w:bottom w:val="none" w:sz="0" w:space="0" w:color="auto"/>
            <w:right w:val="none" w:sz="0" w:space="0" w:color="auto"/>
          </w:divBdr>
          <w:divsChild>
            <w:div w:id="1661151683">
              <w:marLeft w:val="0"/>
              <w:marRight w:val="0"/>
              <w:marTop w:val="0"/>
              <w:marBottom w:val="0"/>
              <w:divBdr>
                <w:top w:val="single" w:sz="6" w:space="4" w:color="auto"/>
                <w:left w:val="single" w:sz="6" w:space="4" w:color="auto"/>
                <w:bottom w:val="single" w:sz="6" w:space="4" w:color="auto"/>
                <w:right w:val="single" w:sz="6" w:space="4" w:color="auto"/>
              </w:divBdr>
              <w:divsChild>
                <w:div w:id="1539464261">
                  <w:marLeft w:val="0"/>
                  <w:marRight w:val="0"/>
                  <w:marTop w:val="0"/>
                  <w:marBottom w:val="0"/>
                  <w:divBdr>
                    <w:top w:val="none" w:sz="0" w:space="0" w:color="auto"/>
                    <w:left w:val="none" w:sz="0" w:space="0" w:color="auto"/>
                    <w:bottom w:val="none" w:sz="0" w:space="0" w:color="auto"/>
                    <w:right w:val="none" w:sz="0" w:space="0" w:color="auto"/>
                  </w:divBdr>
                  <w:divsChild>
                    <w:div w:id="1726638205">
                      <w:marLeft w:val="0"/>
                      <w:marRight w:val="0"/>
                      <w:marTop w:val="0"/>
                      <w:marBottom w:val="0"/>
                      <w:divBdr>
                        <w:top w:val="none" w:sz="0" w:space="0" w:color="auto"/>
                        <w:left w:val="none" w:sz="0" w:space="0" w:color="auto"/>
                        <w:bottom w:val="none" w:sz="0" w:space="0" w:color="auto"/>
                        <w:right w:val="none" w:sz="0" w:space="0" w:color="auto"/>
                      </w:divBdr>
                      <w:divsChild>
                        <w:div w:id="257636699">
                          <w:marLeft w:val="0"/>
                          <w:marRight w:val="0"/>
                          <w:marTop w:val="0"/>
                          <w:marBottom w:val="0"/>
                          <w:divBdr>
                            <w:top w:val="none" w:sz="0" w:space="0" w:color="auto"/>
                            <w:left w:val="none" w:sz="0" w:space="0" w:color="auto"/>
                            <w:bottom w:val="none" w:sz="0" w:space="0" w:color="auto"/>
                            <w:right w:val="none" w:sz="0" w:space="0" w:color="auto"/>
                          </w:divBdr>
                          <w:divsChild>
                            <w:div w:id="183116789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0885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6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ellbuoy/online-retail-k-means-hierarchical-clusterin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kaggle.com/hellbuoy/online-retail-k-means-hierarchical-clustering"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hellbuoy/online-retail-k-means-hierarchical-clusterin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hellbuoy/online-retail-k-means-hierarchical-clustering" TargetMode="External"/><Relationship Id="rId4" Type="http://schemas.openxmlformats.org/officeDocument/2006/relationships/settings" Target="settings.xml"/><Relationship Id="rId9" Type="http://schemas.openxmlformats.org/officeDocument/2006/relationships/hyperlink" Target="https://www.kaggle.com/hellbuoy/online-retail-k-means-hierarchical-cluster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EF7E9-0AE7-435C-A90A-ACBCA225F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jinny jakes</dc:creator>
  <cp:keywords/>
  <dc:description/>
  <cp:lastModifiedBy>jinny jakes</cp:lastModifiedBy>
  <cp:revision>3</cp:revision>
  <dcterms:created xsi:type="dcterms:W3CDTF">2021-12-08T07:02:00Z</dcterms:created>
  <dcterms:modified xsi:type="dcterms:W3CDTF">2021-12-09T14:41:00Z</dcterms:modified>
</cp:coreProperties>
</file>