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28.623 </w:t>
                            </w:r>
                            <w:r>
                              <w:rPr/>
                              <w:t xml:space="preserve">V16.15.0 </w:t>
                            </w:r>
                            <w:r>
                              <w:rPr>
                                <w:sz w:val="32"/>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28.623 </w:t>
                      </w:r>
                      <w:r>
                        <w:rPr/>
                        <w:t xml:space="preserve">V16.15.0 </w:t>
                      </w:r>
                      <w:r>
                        <w:rPr>
                          <w:sz w:val="32"/>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Network Resource Model (NRM)</w:t>
                            </w:r>
                          </w:p>
                          <w:p>
                            <w:pPr>
                              <w:pStyle w:val="ZT"/>
                              <w:rPr/>
                            </w:pPr>
                            <w:r>
                              <w:rPr/>
                              <w:t>Integration Reference Point (IRP);</w:t>
                            </w:r>
                          </w:p>
                          <w:p>
                            <w:pPr>
                              <w:pStyle w:val="ZT"/>
                              <w:rPr/>
                            </w:pPr>
                            <w:r>
                              <w:rPr/>
                              <w:t>Solution Set (SS) definitions</w:t>
                            </w:r>
                          </w:p>
                          <w:p>
                            <w:pPr>
                              <w:pStyle w:val="ZT"/>
                              <w:rPr>
                                <w:rStyle w:val="ZGSM"/>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Network Resource Model (NRM)</w:t>
                      </w:r>
                    </w:p>
                    <w:p>
                      <w:pPr>
                        <w:pStyle w:val="ZT"/>
                        <w:rPr/>
                      </w:pPr>
                      <w:r>
                        <w:rPr/>
                        <w:t>Integration Reference Point (IRP);</w:t>
                      </w:r>
                    </w:p>
                    <w:p>
                      <w:pPr>
                        <w:pStyle w:val="ZT"/>
                        <w:rPr/>
                      </w:pPr>
                      <w:r>
                        <w:rPr/>
                        <w:t>Solution Set (SS) definitions</w:t>
                      </w:r>
                    </w:p>
                    <w:p>
                      <w:pPr>
                        <w:pStyle w:val="ZT"/>
                        <w:rPr>
                          <w:rStyle w:val="ZGSM"/>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Generic, 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Generic,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45945018">
            <w:r>
              <w:rPr>
                <w:rStyle w:val="IndexLink"/>
                <w:rFonts w:eastAsia="Times New Roman" w:cs="Times New Roman"/>
                <w:color w:val="auto"/>
                <w:sz w:val="22"/>
                <w:szCs w:val="20"/>
                <w:lang w:val="en-US" w:eastAsia="en-US" w:bidi="ar-SA"/>
              </w:rPr>
              <w:t>5</w:t>
            </w:r>
          </w:hyperlink>
        </w:p>
        <w:p>
          <w:pPr>
            <w:pStyle w:val="Contents1"/>
            <w:rPr>
              <w:rFonts w:ascii="Calibri" w:hAnsi="Calibri" w:cs="Calibri"/>
              <w:szCs w:val="22"/>
              <w:lang w:val="en-US" w:eastAsia="en-US"/>
            </w:rPr>
          </w:pPr>
          <w:r>
            <w:rPr>
              <w:lang w:val="en-US" w:eastAsia="en-US"/>
            </w:rPr>
            <w:t>Introduction</w:t>
            <w:tab/>
          </w:r>
          <w:hyperlink w:anchor="__RefHeading___Toc145945019">
            <w:r>
              <w:rPr>
                <w:rStyle w:val="IndexLink"/>
                <w:lang w:val="en-US" w:eastAsia="en-US"/>
              </w:rPr>
              <w:t>5</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45945020">
            <w:r>
              <w:rPr>
                <w:rStyle w:val="IndexLink"/>
                <w:lang w:val="en-US" w:eastAsia="en-US"/>
              </w:rPr>
              <w:t>6</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45945021">
            <w:r>
              <w:rPr>
                <w:rStyle w:val="IndexLink"/>
                <w:lang w:val="en-US" w:eastAsia="en-US"/>
              </w:rPr>
              <w:t>6</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45945022">
            <w:r>
              <w:rPr>
                <w:rStyle w:val="IndexLink"/>
                <w:lang w:val="en-US" w:eastAsia="en-US"/>
              </w:rPr>
              <w:t>7</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45945023">
            <w:r>
              <w:rPr>
                <w:rStyle w:val="IndexLink"/>
                <w:lang w:val="en-US" w:eastAsia="en-US"/>
              </w:rPr>
              <w:t>7</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45945024">
            <w:r>
              <w:rPr>
                <w:rStyle w:val="IndexLink"/>
                <w:lang w:val="en-US" w:eastAsia="en-US"/>
              </w:rPr>
              <w:t>7</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Solution Set (SS) definitions</w:t>
            <w:tab/>
          </w:r>
          <w:hyperlink w:anchor="__RefHeading___Toc145945025">
            <w:r>
              <w:rPr>
                <w:rStyle w:val="IndexLink"/>
                <w:lang w:val="en-US" w:eastAsia="en-US"/>
              </w:rPr>
              <w:t>7</w:t>
            </w:r>
          </w:hyperlink>
        </w:p>
        <w:p>
          <w:pPr>
            <w:pStyle w:val="Contents8"/>
            <w:rPr>
              <w:rFonts w:ascii="Calibri" w:hAnsi="Calibri" w:cs="Calibri"/>
              <w:b w:val="false"/>
              <w:b w:val="false"/>
              <w:szCs w:val="22"/>
              <w:lang w:val="en-US" w:eastAsia="en-US"/>
            </w:rPr>
          </w:pPr>
          <w:r>
            <w:rPr>
              <w:lang w:val="en-US" w:eastAsia="en-US"/>
            </w:rPr>
            <w:t>Annex A (normative):</w:t>
            <w:tab/>
            <w:t>CORBA Solution Set</w:t>
            <w:tab/>
          </w:r>
          <w:hyperlink w:anchor="__RefHeading___Toc145945026">
            <w:r>
              <w:rPr>
                <w:rStyle w:val="IndexLink"/>
                <w:lang w:val="en-US" w:eastAsia="en-US"/>
              </w:rPr>
              <w:t>8</w:t>
            </w:r>
          </w:hyperlink>
        </w:p>
        <w:p>
          <w:pPr>
            <w:pStyle w:val="Contents1"/>
            <w:rPr>
              <w:rFonts w:ascii="Calibri" w:hAnsi="Calibri" w:cs="Calibri"/>
              <w:szCs w:val="22"/>
              <w:lang w:val="en-US" w:eastAsia="en-US"/>
            </w:rPr>
          </w:pPr>
          <w:r>
            <w:rPr>
              <w:lang w:val="en-US" w:eastAsia="en-US"/>
            </w:rPr>
            <w:t>A.0</w:t>
          </w:r>
          <w:r>
            <w:rPr>
              <w:rFonts w:cs="Calibri" w:ascii="Calibri" w:hAnsi="Calibri"/>
              <w:szCs w:val="22"/>
              <w:lang w:val="en-US" w:eastAsia="en-US"/>
            </w:rPr>
            <w:tab/>
          </w:r>
          <w:r>
            <w:rPr>
              <w:lang w:val="en-US" w:eastAsia="en-US"/>
            </w:rPr>
            <w:t>General</w:t>
            <w:tab/>
          </w:r>
          <w:hyperlink w:anchor="__RefHeading___Toc145945027">
            <w:r>
              <w:rPr>
                <w:rStyle w:val="IndexLink"/>
                <w:lang w:val="en-US" w:eastAsia="en-US"/>
              </w:rPr>
              <w:t>8</w:t>
            </w:r>
          </w:hyperlink>
        </w:p>
        <w:p>
          <w:pPr>
            <w:pStyle w:val="Contents1"/>
            <w:rPr>
              <w:rFonts w:ascii="Calibri" w:hAnsi="Calibri" w:cs="Calibri"/>
              <w:szCs w:val="22"/>
              <w:lang w:val="en-US" w:eastAsia="en-US"/>
            </w:rPr>
          </w:pPr>
          <w:r>
            <w:rPr>
              <w:lang w:val="en-US" w:eastAsia="en-US"/>
            </w:rPr>
            <w:t>A.1</w:t>
          </w:r>
          <w:r>
            <w:rPr>
              <w:rFonts w:cs="Calibri" w:ascii="Calibri" w:hAnsi="Calibri"/>
              <w:szCs w:val="22"/>
              <w:lang w:val="en-US" w:eastAsia="en-US"/>
            </w:rPr>
            <w:tab/>
          </w:r>
          <w:r>
            <w:rPr>
              <w:lang w:val="en-US" w:eastAsia="en-US"/>
            </w:rPr>
            <w:t>Architectural features</w:t>
            <w:tab/>
          </w:r>
          <w:hyperlink w:anchor="__RefHeading___Toc145945028">
            <w:r>
              <w:rPr>
                <w:rStyle w:val="IndexLink"/>
                <w:lang w:val="en-US" w:eastAsia="en-US"/>
              </w:rPr>
              <w:t>8</w:t>
            </w:r>
          </w:hyperlink>
        </w:p>
        <w:p>
          <w:pPr>
            <w:pStyle w:val="Contents2"/>
            <w:rPr>
              <w:rFonts w:ascii="Calibri" w:hAnsi="Calibri" w:cs="Calibri"/>
              <w:sz w:val="22"/>
              <w:szCs w:val="22"/>
              <w:lang w:val="en-US" w:eastAsia="en-US"/>
            </w:rPr>
          </w:pPr>
          <w:r>
            <w:rPr>
              <w:lang w:val="en-US" w:eastAsia="en-US"/>
            </w:rPr>
            <w:t>A.1.1</w:t>
          </w:r>
          <w:r>
            <w:rPr>
              <w:rFonts w:cs="Calibri" w:ascii="Calibri" w:hAnsi="Calibri"/>
              <w:sz w:val="22"/>
              <w:szCs w:val="22"/>
              <w:lang w:val="en-US" w:eastAsia="en-US"/>
            </w:rPr>
            <w:tab/>
          </w:r>
          <w:r>
            <w:rPr>
              <w:lang w:val="en-US" w:eastAsia="en-US"/>
            </w:rPr>
            <w:t>Syntax for Distinguished Names</w:t>
            <w:tab/>
          </w:r>
          <w:hyperlink w:anchor="__RefHeading___Toc145945029">
            <w:r>
              <w:rPr>
                <w:rStyle w:val="IndexLink"/>
                <w:lang w:val="en-US" w:eastAsia="en-US"/>
              </w:rPr>
              <w:t>8</w:t>
            </w:r>
          </w:hyperlink>
        </w:p>
        <w:p>
          <w:pPr>
            <w:pStyle w:val="Contents2"/>
            <w:rPr>
              <w:rFonts w:ascii="Calibri" w:hAnsi="Calibri" w:cs="Calibri"/>
              <w:sz w:val="22"/>
              <w:szCs w:val="22"/>
              <w:lang w:val="en-US" w:eastAsia="en-US"/>
            </w:rPr>
          </w:pPr>
          <w:r>
            <w:rPr>
              <w:lang w:val="en-US" w:eastAsia="en-US"/>
            </w:rPr>
            <w:t>A.1.2</w:t>
          </w:r>
          <w:r>
            <w:rPr>
              <w:rFonts w:cs="Calibri" w:ascii="Calibri" w:hAnsi="Calibri"/>
              <w:sz w:val="22"/>
              <w:szCs w:val="22"/>
              <w:lang w:val="en-US" w:eastAsia="en-US"/>
            </w:rPr>
            <w:tab/>
          </w:r>
          <w:r>
            <w:rPr>
              <w:lang w:val="en-US" w:eastAsia="en-US"/>
            </w:rPr>
            <w:t>Rules for NRM extensions</w:t>
            <w:tab/>
          </w:r>
          <w:hyperlink w:anchor="__RefHeading___Toc145945030">
            <w:r>
              <w:rPr>
                <w:rStyle w:val="IndexLink"/>
                <w:lang w:val="en-US" w:eastAsia="en-US"/>
              </w:rPr>
              <w:t>8</w:t>
            </w:r>
          </w:hyperlink>
        </w:p>
        <w:p>
          <w:pPr>
            <w:pStyle w:val="Contents3"/>
            <w:rPr>
              <w:rFonts w:ascii="Calibri" w:hAnsi="Calibri" w:cs="Calibri"/>
              <w:sz w:val="22"/>
              <w:szCs w:val="22"/>
              <w:lang w:val="en-US" w:eastAsia="en-US"/>
            </w:rPr>
          </w:pPr>
          <w:r>
            <w:rPr>
              <w:lang w:val="en-US" w:eastAsia="en-US"/>
            </w:rPr>
            <w:t>A.1.2.0</w:t>
          </w:r>
          <w:r>
            <w:rPr>
              <w:rFonts w:cs="Calibri" w:ascii="Calibri" w:hAnsi="Calibri"/>
              <w:sz w:val="22"/>
              <w:szCs w:val="22"/>
              <w:lang w:val="en-US" w:eastAsia="en-US"/>
            </w:rPr>
            <w:tab/>
          </w:r>
          <w:r>
            <w:rPr>
              <w:lang w:val="en-US" w:eastAsia="en-US"/>
            </w:rPr>
            <w:t>Introduction</w:t>
            <w:tab/>
          </w:r>
          <w:hyperlink w:anchor="__RefHeading___Toc145945031">
            <w:r>
              <w:rPr>
                <w:rStyle w:val="IndexLink"/>
                <w:lang w:val="en-US" w:eastAsia="en-US"/>
              </w:rPr>
              <w:t>8</w:t>
            </w:r>
          </w:hyperlink>
        </w:p>
        <w:p>
          <w:pPr>
            <w:pStyle w:val="Contents3"/>
            <w:rPr>
              <w:rFonts w:ascii="Calibri" w:hAnsi="Calibri" w:cs="Calibri"/>
              <w:sz w:val="22"/>
              <w:szCs w:val="22"/>
              <w:lang w:val="en-US" w:eastAsia="en-US"/>
            </w:rPr>
          </w:pPr>
          <w:r>
            <w:rPr>
              <w:lang w:val="en-US" w:eastAsia="en-US"/>
            </w:rPr>
            <w:t>A.1.2.1</w:t>
          </w:r>
          <w:r>
            <w:rPr>
              <w:rFonts w:cs="Calibri" w:ascii="Calibri" w:hAnsi="Calibri"/>
              <w:sz w:val="22"/>
              <w:szCs w:val="22"/>
              <w:lang w:val="en-US" w:eastAsia="en-US"/>
            </w:rPr>
            <w:tab/>
          </w:r>
          <w:r>
            <w:rPr>
              <w:lang w:val="en-US" w:eastAsia="en-US"/>
            </w:rPr>
            <w:t>Allowed extensions</w:t>
            <w:tab/>
          </w:r>
          <w:hyperlink w:anchor="__RefHeading___Toc145945032">
            <w:r>
              <w:rPr>
                <w:rStyle w:val="IndexLink"/>
                <w:lang w:val="en-US" w:eastAsia="en-US"/>
              </w:rPr>
              <w:t>8</w:t>
            </w:r>
          </w:hyperlink>
        </w:p>
        <w:p>
          <w:pPr>
            <w:pStyle w:val="Contents3"/>
            <w:rPr>
              <w:rFonts w:ascii="Calibri" w:hAnsi="Calibri" w:cs="Calibri"/>
              <w:sz w:val="22"/>
              <w:szCs w:val="22"/>
              <w:lang w:val="en-US" w:eastAsia="en-US"/>
            </w:rPr>
          </w:pPr>
          <w:r>
            <w:rPr>
              <w:lang w:val="en-US" w:eastAsia="en-US"/>
            </w:rPr>
            <w:t>A.1.2.2</w:t>
          </w:r>
          <w:r>
            <w:rPr>
              <w:rFonts w:cs="Calibri" w:ascii="Calibri" w:hAnsi="Calibri"/>
              <w:sz w:val="22"/>
              <w:szCs w:val="22"/>
              <w:lang w:val="en-US" w:eastAsia="en-US"/>
            </w:rPr>
            <w:tab/>
          </w:r>
          <w:r>
            <w:rPr>
              <w:lang w:val="en-US" w:eastAsia="en-US"/>
            </w:rPr>
            <w:t>Extensions not allowed</w:t>
            <w:tab/>
          </w:r>
          <w:hyperlink w:anchor="__RefHeading___Toc145945033">
            <w:r>
              <w:rPr>
                <w:rStyle w:val="IndexLink"/>
                <w:lang w:val="en-US" w:eastAsia="en-US"/>
              </w:rPr>
              <w:t>8</w:t>
            </w:r>
          </w:hyperlink>
        </w:p>
        <w:p>
          <w:pPr>
            <w:pStyle w:val="Contents1"/>
            <w:rPr>
              <w:rFonts w:ascii="Calibri" w:hAnsi="Calibri" w:cs="Calibri"/>
              <w:szCs w:val="22"/>
              <w:lang w:val="en-US" w:eastAsia="en-US"/>
            </w:rPr>
          </w:pPr>
          <w:r>
            <w:rPr>
              <w:lang w:val="en-US" w:eastAsia="en-US"/>
            </w:rPr>
            <w:t>A.2</w:t>
          </w:r>
          <w:r>
            <w:rPr>
              <w:rFonts w:cs="Calibri" w:ascii="Calibri" w:hAnsi="Calibri"/>
              <w:szCs w:val="22"/>
              <w:lang w:val="en-US" w:eastAsia="en-US"/>
            </w:rPr>
            <w:tab/>
          </w:r>
          <w:r>
            <w:rPr>
              <w:lang w:val="en-US" w:eastAsia="en-US"/>
            </w:rPr>
            <w:t>Mapping</w:t>
            <w:tab/>
          </w:r>
          <w:hyperlink w:anchor="__RefHeading___Toc145945034">
            <w:r>
              <w:rPr>
                <w:rStyle w:val="IndexLink"/>
                <w:lang w:val="en-US" w:eastAsia="en-US"/>
              </w:rPr>
              <w:t>10</w:t>
            </w:r>
          </w:hyperlink>
        </w:p>
        <w:p>
          <w:pPr>
            <w:pStyle w:val="Contents2"/>
            <w:rPr>
              <w:rFonts w:ascii="Calibri" w:hAnsi="Calibri" w:cs="Calibri"/>
              <w:sz w:val="22"/>
              <w:szCs w:val="22"/>
              <w:lang w:val="en-US" w:eastAsia="en-US"/>
            </w:rPr>
          </w:pPr>
          <w:r>
            <w:rPr>
              <w:lang w:val="en-US" w:eastAsia="en-US"/>
            </w:rPr>
            <w:t>A.2.1</w:t>
          </w:r>
          <w:r>
            <w:rPr>
              <w:rFonts w:cs="Calibri" w:ascii="Calibri" w:hAnsi="Calibri"/>
              <w:sz w:val="22"/>
              <w:szCs w:val="22"/>
              <w:lang w:val="en-US" w:eastAsia="en-US"/>
            </w:rPr>
            <w:tab/>
          </w:r>
          <w:r>
            <w:rPr>
              <w:lang w:val="en-US" w:eastAsia="en-US"/>
            </w:rPr>
            <w:t>General mapping</w:t>
            <w:tab/>
          </w:r>
          <w:hyperlink w:anchor="__RefHeading___Toc145945035">
            <w:r>
              <w:rPr>
                <w:rStyle w:val="IndexLink"/>
                <w:lang w:val="en-US" w:eastAsia="en-US"/>
              </w:rPr>
              <w:t>10</w:t>
            </w:r>
          </w:hyperlink>
        </w:p>
        <w:p>
          <w:pPr>
            <w:pStyle w:val="Contents2"/>
            <w:rPr>
              <w:rFonts w:ascii="Calibri" w:hAnsi="Calibri" w:cs="Calibri"/>
              <w:sz w:val="22"/>
              <w:szCs w:val="22"/>
              <w:lang w:val="en-US" w:eastAsia="en-US"/>
            </w:rPr>
          </w:pPr>
          <w:r>
            <w:rPr>
              <w:lang w:val="en-US" w:eastAsia="en-US"/>
            </w:rPr>
            <w:t>A.2.2</w:t>
          </w:r>
          <w:r>
            <w:rPr>
              <w:rFonts w:cs="Calibri" w:ascii="Calibri" w:hAnsi="Calibri"/>
              <w:sz w:val="22"/>
              <w:szCs w:val="22"/>
              <w:lang w:val="en-US" w:eastAsia="en-US"/>
            </w:rPr>
            <w:tab/>
          </w:r>
          <w:r>
            <w:rPr>
              <w:lang w:val="en-US" w:eastAsia="en-US"/>
            </w:rPr>
            <w:t>Information Object Class (IOC) mapping</w:t>
            <w:tab/>
          </w:r>
          <w:hyperlink w:anchor="__RefHeading___Toc145945036">
            <w:r>
              <w:rPr>
                <w:rStyle w:val="IndexLink"/>
                <w:lang w:val="en-US" w:eastAsia="en-US"/>
              </w:rPr>
              <w:t>10</w:t>
            </w:r>
          </w:hyperlink>
        </w:p>
        <w:p>
          <w:pPr>
            <w:pStyle w:val="Contents3"/>
            <w:rPr>
              <w:rFonts w:ascii="Calibri" w:hAnsi="Calibri" w:cs="Calibri"/>
              <w:sz w:val="22"/>
              <w:szCs w:val="22"/>
              <w:lang w:val="en-US" w:eastAsia="en-US"/>
            </w:rPr>
          </w:pPr>
          <w:r>
            <w:rPr>
              <w:lang w:val="en-US" w:eastAsia="en-US"/>
            </w:rPr>
            <w:t>A.2.2.1</w:t>
          </w:r>
          <w:r>
            <w:rPr>
              <w:rFonts w:cs="Calibri" w:ascii="Calibri" w:hAnsi="Calibri"/>
              <w:sz w:val="22"/>
              <w:szCs w:val="22"/>
              <w:lang w:val="en-US" w:eastAsia="en-US"/>
            </w:rPr>
            <w:tab/>
          </w:r>
          <w:r>
            <w:rPr>
              <w:lang w:val="en-US" w:eastAsia="en-US"/>
            </w:rPr>
            <w:t>IOC SubNetwork</w:t>
            <w:tab/>
          </w:r>
          <w:hyperlink w:anchor="__RefHeading___Toc145945037">
            <w:r>
              <w:rPr>
                <w:rStyle w:val="IndexLink"/>
                <w:lang w:val="en-US" w:eastAsia="en-US"/>
              </w:rPr>
              <w:t>10</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2.2</w:t>
          </w:r>
          <w:r>
            <w:rPr>
              <w:rFonts w:cs="Calibri" w:ascii="Calibri" w:hAnsi="Calibri"/>
              <w:sz w:val="22"/>
              <w:szCs w:val="22"/>
              <w:lang w:val="en-US" w:eastAsia="en-US"/>
            </w:rPr>
            <w:tab/>
          </w:r>
          <w:r>
            <w:rPr>
              <w:lang w:val="en-US" w:eastAsia="en-US"/>
            </w:rPr>
            <w:t>IOC ManagedElement</w:t>
            <w:tab/>
          </w:r>
          <w:hyperlink w:anchor="__RefHeading___Toc145945038">
            <w:r>
              <w:rPr>
                <w:rStyle w:val="IndexLink"/>
                <w:lang w:val="en-US" w:eastAsia="en-US"/>
              </w:rPr>
              <w:t>10</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2.3</w:t>
          </w:r>
          <w:r>
            <w:rPr>
              <w:rFonts w:cs="Calibri" w:ascii="Calibri" w:hAnsi="Calibri"/>
              <w:sz w:val="22"/>
              <w:szCs w:val="22"/>
              <w:lang w:val="en-US" w:eastAsia="en-US"/>
            </w:rPr>
            <w:tab/>
          </w:r>
          <w:r>
            <w:rPr>
              <w:lang w:val="en-US" w:eastAsia="en-US"/>
            </w:rPr>
            <w:t>IOC MeContext</w:t>
            <w:tab/>
          </w:r>
          <w:hyperlink w:anchor="__RefHeading___Toc145945039">
            <w:r>
              <w:rPr>
                <w:rStyle w:val="IndexLink"/>
                <w:lang w:val="en-US" w:eastAsia="en-US"/>
              </w:rPr>
              <w:t>10</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2.4</w:t>
          </w:r>
          <w:r>
            <w:rPr>
              <w:rFonts w:cs="Calibri" w:ascii="Calibri" w:hAnsi="Calibri"/>
              <w:sz w:val="22"/>
              <w:szCs w:val="22"/>
              <w:lang w:val="en-US" w:eastAsia="en-US"/>
            </w:rPr>
            <w:tab/>
          </w:r>
          <w:r>
            <w:rPr>
              <w:lang w:val="en-US" w:eastAsia="en-US"/>
            </w:rPr>
            <w:t>IOC ManagementNode</w:t>
            <w:tab/>
          </w:r>
          <w:hyperlink w:anchor="__RefHeading___Toc145945040">
            <w:r>
              <w:rPr>
                <w:rStyle w:val="IndexLink"/>
                <w:lang w:val="en-US" w:eastAsia="en-US"/>
              </w:rPr>
              <w:t>11</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2.5</w:t>
          </w:r>
          <w:r>
            <w:rPr>
              <w:rFonts w:cs="Calibri" w:ascii="Calibri" w:hAnsi="Calibri"/>
              <w:sz w:val="22"/>
              <w:szCs w:val="22"/>
              <w:lang w:val="en-US" w:eastAsia="en-US"/>
            </w:rPr>
            <w:tab/>
          </w:r>
          <w:r>
            <w:rPr>
              <w:lang w:val="en-US" w:eastAsia="en-US"/>
            </w:rPr>
            <w:t>IOC VsDataContainer</w:t>
            <w:tab/>
          </w:r>
          <w:hyperlink w:anchor="__RefHeading___Toc145945041">
            <w:r>
              <w:rPr>
                <w:rStyle w:val="IndexLink"/>
                <w:lang w:val="en-US" w:eastAsia="en-US"/>
              </w:rPr>
              <w:t>11</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2.6</w:t>
          </w:r>
          <w:r>
            <w:rPr>
              <w:rFonts w:cs="Calibri" w:ascii="Calibri" w:hAnsi="Calibri"/>
              <w:sz w:val="22"/>
              <w:szCs w:val="22"/>
              <w:lang w:val="en-US" w:eastAsia="en-US"/>
            </w:rPr>
            <w:tab/>
          </w:r>
          <w:r>
            <w:rPr>
              <w:lang w:val="en-US" w:eastAsia="en-US"/>
            </w:rPr>
            <w:t>IOC ManagedFunction</w:t>
            <w:tab/>
          </w:r>
          <w:hyperlink w:anchor="__RefHeading___Toc145945042">
            <w:r>
              <w:rPr>
                <w:rStyle w:val="IndexLink"/>
                <w:lang w:val="en-US" w:eastAsia="en-US"/>
              </w:rPr>
              <w:t>11</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2.7</w:t>
          </w:r>
          <w:r>
            <w:rPr>
              <w:rFonts w:cs="Calibri" w:ascii="Calibri" w:hAnsi="Calibri"/>
              <w:sz w:val="22"/>
              <w:szCs w:val="22"/>
              <w:lang w:val="en-US" w:eastAsia="en-US"/>
            </w:rPr>
            <w:tab/>
          </w:r>
          <w:r>
            <w:rPr>
              <w:lang w:val="en-US" w:eastAsia="en-US"/>
            </w:rPr>
            <w:t>IOC IRPAgent</w:t>
            <w:tab/>
          </w:r>
          <w:hyperlink w:anchor="__RefHeading___Toc145945043">
            <w:r>
              <w:rPr>
                <w:rStyle w:val="IndexLink"/>
                <w:lang w:val="en-US" w:eastAsia="en-US"/>
              </w:rPr>
              <w:t>11</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2.8</w:t>
          </w:r>
          <w:r>
            <w:rPr>
              <w:rFonts w:cs="Calibri" w:ascii="Calibri" w:hAnsi="Calibri"/>
              <w:sz w:val="22"/>
              <w:szCs w:val="22"/>
              <w:lang w:val="en-US" w:eastAsia="en-US"/>
            </w:rPr>
            <w:tab/>
          </w:r>
          <w:r>
            <w:rPr>
              <w:lang w:val="en-US" w:eastAsia="en-US"/>
            </w:rPr>
            <w:t>IOC Top</w:t>
            <w:tab/>
          </w:r>
          <w:hyperlink w:anchor="__RefHeading___Toc145945044">
            <w:r>
              <w:rPr>
                <w:rStyle w:val="IndexLink"/>
                <w:lang w:val="en-US" w:eastAsia="en-US"/>
              </w:rPr>
              <w:t>11</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2.9</w:t>
          </w:r>
          <w:r>
            <w:rPr>
              <w:rFonts w:cs="Calibri" w:ascii="Calibri" w:hAnsi="Calibri"/>
              <w:sz w:val="22"/>
              <w:szCs w:val="22"/>
              <w:lang w:val="en-US" w:eastAsia="en-US"/>
            </w:rPr>
            <w:tab/>
          </w:r>
          <w:r>
            <w:rPr>
              <w:lang w:val="en-US" w:eastAsia="en-US"/>
            </w:rPr>
            <w:t>IOC Link</w:t>
            <w:tab/>
          </w:r>
          <w:hyperlink w:anchor="__RefHeading___Toc145945045">
            <w:r>
              <w:rPr>
                <w:rStyle w:val="IndexLink"/>
                <w:lang w:val="en-US" w:eastAsia="en-US"/>
              </w:rPr>
              <w:t>12</w:t>
            </w:r>
          </w:hyperlink>
        </w:p>
        <w:p>
          <w:pPr>
            <w:pStyle w:val="Contents3"/>
            <w:rPr>
              <w:rFonts w:ascii="Calibri" w:hAnsi="Calibri" w:cs="Calibri"/>
              <w:sz w:val="22"/>
              <w:szCs w:val="22"/>
              <w:lang w:val="en-US" w:eastAsia="en-US"/>
            </w:rPr>
          </w:pPr>
          <w:r>
            <w:rPr>
              <w:lang w:val="en-US" w:eastAsia="en-US"/>
            </w:rPr>
            <w:t>A.2</w:t>
          </w:r>
          <w:r>
            <w:rPr>
              <w:rFonts w:cs="Arial"/>
              <w:lang w:val="en-US" w:eastAsia="en-US"/>
            </w:rPr>
            <w:t>.</w:t>
          </w:r>
          <w:r>
            <w:rPr>
              <w:lang w:val="en-US" w:eastAsia="en-US"/>
            </w:rPr>
            <w:t>2.10</w:t>
          </w:r>
          <w:r>
            <w:rPr>
              <w:rFonts w:cs="Calibri" w:ascii="Calibri" w:hAnsi="Calibri"/>
              <w:sz w:val="22"/>
              <w:szCs w:val="22"/>
              <w:lang w:val="en-US" w:eastAsia="en-US"/>
            </w:rPr>
            <w:tab/>
          </w:r>
          <w:r>
            <w:rPr>
              <w:lang w:val="en-US" w:eastAsia="en-US"/>
            </w:rPr>
            <w:t>IOC EP_RP</w:t>
            <w:tab/>
          </w:r>
          <w:hyperlink w:anchor="__RefHeading___Toc145945046">
            <w:r>
              <w:rPr>
                <w:rStyle w:val="IndexLink"/>
                <w:lang w:val="en-US" w:eastAsia="en-US"/>
              </w:rPr>
              <w:t>12</w:t>
            </w:r>
          </w:hyperlink>
        </w:p>
        <w:p>
          <w:pPr>
            <w:pStyle w:val="Contents3"/>
            <w:rPr>
              <w:rFonts w:ascii="Calibri" w:hAnsi="Calibri" w:cs="Calibri"/>
              <w:sz w:val="22"/>
              <w:szCs w:val="22"/>
              <w:lang w:val="en-US" w:eastAsia="en-US"/>
            </w:rPr>
          </w:pPr>
          <w:r>
            <w:rPr>
              <w:rFonts w:eastAsia="SimSun;宋体"/>
              <w:lang w:val="en-US" w:eastAsia="en-US"/>
            </w:rPr>
            <w:t>A.2.2.11</w:t>
          </w:r>
          <w:r>
            <w:rPr>
              <w:rFonts w:cs="Calibri" w:ascii="Calibri" w:hAnsi="Calibri"/>
              <w:sz w:val="22"/>
              <w:szCs w:val="22"/>
              <w:lang w:val="en-US" w:eastAsia="en-US"/>
            </w:rPr>
            <w:tab/>
          </w:r>
          <w:r>
            <w:rPr>
              <w:rFonts w:eastAsia="SimSun;宋体"/>
              <w:lang w:val="en-US" w:eastAsia="en-US"/>
            </w:rPr>
            <w:t>IOC ThresholdMonitoringCapability</w:t>
          </w:r>
          <w:r>
            <w:rPr>
              <w:lang w:val="en-US" w:eastAsia="en-US"/>
            </w:rPr>
            <w:tab/>
          </w:r>
          <w:hyperlink w:anchor="__RefHeading___Toc145945047">
            <w:r>
              <w:rPr>
                <w:rStyle w:val="IndexLink"/>
                <w:lang w:val="en-US" w:eastAsia="en-US"/>
              </w:rPr>
              <w:t>12</w:t>
            </w:r>
          </w:hyperlink>
        </w:p>
        <w:p>
          <w:pPr>
            <w:pStyle w:val="Contents3"/>
            <w:rPr>
              <w:rFonts w:ascii="Calibri" w:hAnsi="Calibri" w:cs="Calibri"/>
              <w:sz w:val="22"/>
              <w:szCs w:val="22"/>
              <w:lang w:val="en-US" w:eastAsia="en-US"/>
            </w:rPr>
          </w:pPr>
          <w:r>
            <w:rPr>
              <w:rFonts w:eastAsia="SimSun;宋体"/>
              <w:lang w:val="en-US" w:eastAsia="en-US"/>
            </w:rPr>
            <w:t>A.2</w:t>
          </w:r>
          <w:r>
            <w:rPr>
              <w:rFonts w:eastAsia="SimSun;宋体" w:cs="Arial"/>
              <w:lang w:val="en-US" w:eastAsia="en-US"/>
            </w:rPr>
            <w:t>.</w:t>
          </w:r>
          <w:r>
            <w:rPr>
              <w:rFonts w:eastAsia="SimSun;宋体"/>
              <w:lang w:val="en-US" w:eastAsia="en-US"/>
            </w:rPr>
            <w:t>2.12</w:t>
          </w:r>
          <w:r>
            <w:rPr>
              <w:rFonts w:cs="Calibri" w:ascii="Calibri" w:hAnsi="Calibri"/>
              <w:sz w:val="22"/>
              <w:szCs w:val="22"/>
              <w:lang w:val="en-US" w:eastAsia="en-US"/>
            </w:rPr>
            <w:tab/>
          </w:r>
          <w:r>
            <w:rPr>
              <w:rFonts w:eastAsia="SimSun;宋体"/>
              <w:lang w:val="en-US" w:eastAsia="en-US"/>
            </w:rPr>
            <w:t>IOC ThresholdMonitor</w:t>
          </w:r>
          <w:r>
            <w:rPr>
              <w:lang w:val="en-US" w:eastAsia="en-US"/>
            </w:rPr>
            <w:tab/>
          </w:r>
          <w:hyperlink w:anchor="__RefHeading___Toc145945048">
            <w:r>
              <w:rPr>
                <w:rStyle w:val="IndexLink"/>
                <w:lang w:val="en-US" w:eastAsia="en-US"/>
              </w:rPr>
              <w:t>12</w:t>
            </w:r>
          </w:hyperlink>
        </w:p>
        <w:p>
          <w:pPr>
            <w:pStyle w:val="Contents3"/>
            <w:rPr>
              <w:rFonts w:ascii="Calibri" w:hAnsi="Calibri" w:cs="Calibri"/>
              <w:sz w:val="22"/>
              <w:szCs w:val="22"/>
              <w:lang w:val="en-US" w:eastAsia="en-US"/>
            </w:rPr>
          </w:pPr>
          <w:r>
            <w:rPr>
              <w:rFonts w:eastAsia="SimSun;宋体"/>
              <w:lang w:val="en-US" w:eastAsia="en-US"/>
            </w:rPr>
            <w:t>A.2</w:t>
          </w:r>
          <w:r>
            <w:rPr>
              <w:rFonts w:eastAsia="SimSun;宋体" w:cs="Arial"/>
              <w:lang w:val="en-US" w:eastAsia="en-US"/>
            </w:rPr>
            <w:t>.</w:t>
          </w:r>
          <w:r>
            <w:rPr>
              <w:rFonts w:eastAsia="SimSun;宋体"/>
              <w:lang w:val="en-US" w:eastAsia="en-US"/>
            </w:rPr>
            <w:t>2.13</w:t>
          </w:r>
          <w:r>
            <w:rPr>
              <w:rFonts w:cs="Calibri" w:ascii="Calibri" w:hAnsi="Calibri"/>
              <w:sz w:val="22"/>
              <w:szCs w:val="22"/>
              <w:lang w:val="en-US" w:eastAsia="en-US"/>
            </w:rPr>
            <w:tab/>
          </w:r>
          <w:r>
            <w:rPr>
              <w:rFonts w:eastAsia="SimSun;宋体"/>
              <w:lang w:val="en-US" w:eastAsia="en-US"/>
            </w:rPr>
            <w:t>IOC TraceJob</w:t>
          </w:r>
          <w:r>
            <w:rPr>
              <w:lang w:val="en-US" w:eastAsia="en-US"/>
            </w:rPr>
            <w:tab/>
          </w:r>
          <w:hyperlink w:anchor="__RefHeading___Toc145945049">
            <w:r>
              <w:rPr>
                <w:rStyle w:val="IndexLink"/>
                <w:lang w:val="en-US" w:eastAsia="en-US"/>
              </w:rPr>
              <w:t>13</w:t>
            </w:r>
          </w:hyperlink>
        </w:p>
        <w:p>
          <w:pPr>
            <w:pStyle w:val="Contents1"/>
            <w:rPr>
              <w:rFonts w:ascii="Calibri" w:hAnsi="Calibri" w:cs="Calibri"/>
              <w:szCs w:val="22"/>
              <w:lang w:val="en-US" w:eastAsia="en-US"/>
            </w:rPr>
          </w:pPr>
          <w:r>
            <w:rPr>
              <w:lang w:val="en-US" w:eastAsia="en-US"/>
            </w:rPr>
            <w:t>A.3</w:t>
          </w:r>
          <w:r>
            <w:rPr>
              <w:rFonts w:cs="Calibri" w:ascii="Calibri" w:hAnsi="Calibri"/>
              <w:szCs w:val="22"/>
              <w:lang w:val="en-US" w:eastAsia="en-US"/>
            </w:rPr>
            <w:tab/>
          </w:r>
          <w:r>
            <w:rPr>
              <w:lang w:val="en-US" w:eastAsia="en-US"/>
            </w:rPr>
            <w:t>Solution Set (SS) definitions</w:t>
            <w:tab/>
          </w:r>
          <w:hyperlink w:anchor="__RefHeading___Toc145945050">
            <w:r>
              <w:rPr>
                <w:rStyle w:val="IndexLink"/>
                <w:lang w:val="en-US" w:eastAsia="en-US"/>
              </w:rPr>
              <w:t>14</w:t>
            </w:r>
          </w:hyperlink>
        </w:p>
        <w:p>
          <w:pPr>
            <w:pStyle w:val="Contents2"/>
            <w:rPr>
              <w:rFonts w:ascii="Calibri" w:hAnsi="Calibri" w:cs="Calibri"/>
              <w:sz w:val="22"/>
              <w:szCs w:val="22"/>
              <w:lang w:val="en-US" w:eastAsia="en-US"/>
            </w:rPr>
          </w:pPr>
          <w:r>
            <w:rPr>
              <w:lang w:val="en-US" w:eastAsia="en-US"/>
            </w:rPr>
            <w:t>A.3.1</w:t>
          </w:r>
          <w:r>
            <w:rPr>
              <w:rFonts w:cs="Calibri" w:ascii="Calibri" w:hAnsi="Calibri"/>
              <w:sz w:val="22"/>
              <w:szCs w:val="22"/>
              <w:lang w:val="en-US" w:eastAsia="en-US"/>
            </w:rPr>
            <w:tab/>
          </w:r>
          <w:r>
            <w:rPr>
              <w:lang w:val="en-US" w:eastAsia="en-US"/>
            </w:rPr>
            <w:t>IDL definition structure</w:t>
            <w:tab/>
          </w:r>
          <w:hyperlink w:anchor="__RefHeading___Toc145945051">
            <w:r>
              <w:rPr>
                <w:rStyle w:val="IndexLink"/>
                <w:lang w:val="en-US" w:eastAsia="en-US"/>
              </w:rPr>
              <w:t>14</w:t>
            </w:r>
          </w:hyperlink>
        </w:p>
        <w:p>
          <w:pPr>
            <w:pStyle w:val="Contents2"/>
            <w:rPr>
              <w:rFonts w:ascii="Calibri" w:hAnsi="Calibri" w:cs="Calibri"/>
              <w:sz w:val="22"/>
              <w:szCs w:val="22"/>
              <w:lang w:val="en-US" w:eastAsia="en-US"/>
            </w:rPr>
          </w:pPr>
          <w:r>
            <w:rPr>
              <w:lang w:val="en-US" w:eastAsia="en-US"/>
            </w:rPr>
            <w:t>A.3.2</w:t>
          </w:r>
          <w:r>
            <w:rPr>
              <w:rFonts w:cs="Calibri" w:ascii="Calibri" w:hAnsi="Calibri"/>
              <w:sz w:val="22"/>
              <w:szCs w:val="22"/>
              <w:lang w:val="en-US" w:eastAsia="en-US"/>
            </w:rPr>
            <w:tab/>
          </w:r>
          <w:r>
            <w:rPr>
              <w:lang w:val="en-US" w:eastAsia="en-US"/>
            </w:rPr>
            <w:t>IDL specification "GenericNetworkResourcesIRPSystem.idl"</w:t>
            <w:tab/>
          </w:r>
          <w:hyperlink w:anchor="__RefHeading___Toc145945052">
            <w:r>
              <w:rPr>
                <w:rStyle w:val="IndexLink"/>
                <w:lang w:val="en-US" w:eastAsia="en-US"/>
              </w:rPr>
              <w:t>14</w:t>
            </w:r>
          </w:hyperlink>
        </w:p>
        <w:p>
          <w:pPr>
            <w:pStyle w:val="Contents2"/>
            <w:rPr>
              <w:rFonts w:ascii="Calibri" w:hAnsi="Calibri" w:cs="Calibri"/>
              <w:sz w:val="22"/>
              <w:szCs w:val="22"/>
              <w:lang w:val="en-US" w:eastAsia="en-US"/>
            </w:rPr>
          </w:pPr>
          <w:r>
            <w:rPr>
              <w:lang w:val="en-US" w:eastAsia="en-US"/>
            </w:rPr>
            <w:t>A.3.3</w:t>
          </w:r>
          <w:r>
            <w:rPr>
              <w:rFonts w:cs="Calibri" w:ascii="Calibri" w:hAnsi="Calibri"/>
              <w:sz w:val="22"/>
              <w:szCs w:val="22"/>
              <w:lang w:val="en-US" w:eastAsia="en-US"/>
            </w:rPr>
            <w:tab/>
          </w:r>
          <w:r>
            <w:rPr>
              <w:lang w:val="en-US" w:eastAsia="en-US"/>
            </w:rPr>
            <w:t>IDL specification "GenericNetworkResourcesNRMDefs.idl"</w:t>
            <w:tab/>
          </w:r>
          <w:hyperlink w:anchor="__RefHeading___Toc145945053">
            <w:r>
              <w:rPr>
                <w:rStyle w:val="IndexLink"/>
                <w:lang w:val="en-US" w:eastAsia="en-US"/>
              </w:rPr>
              <w:t>17</w:t>
            </w:r>
          </w:hyperlink>
        </w:p>
        <w:p>
          <w:pPr>
            <w:pStyle w:val="Contents8"/>
            <w:rPr>
              <w:rFonts w:ascii="Calibri" w:hAnsi="Calibri" w:cs="Calibri"/>
              <w:b w:val="false"/>
              <w:b w:val="false"/>
              <w:szCs w:val="22"/>
              <w:lang w:val="en-US" w:eastAsia="en-US"/>
            </w:rPr>
          </w:pPr>
          <w:r>
            <w:rPr>
              <w:lang w:val="en-US" w:eastAsia="en-US"/>
            </w:rPr>
            <w:t>Annex B (normative):</w:t>
            <w:tab/>
            <w:t>XML Definitions</w:t>
            <w:tab/>
          </w:r>
          <w:hyperlink w:anchor="__RefHeading___Toc145945054">
            <w:r>
              <w:rPr>
                <w:rStyle w:val="IndexLink"/>
                <w:lang w:val="en-US" w:eastAsia="en-US"/>
              </w:rPr>
              <w:t>20</w:t>
            </w:r>
          </w:hyperlink>
        </w:p>
        <w:p>
          <w:pPr>
            <w:pStyle w:val="Contents1"/>
            <w:rPr>
              <w:rFonts w:ascii="Calibri" w:hAnsi="Calibri" w:cs="Calibri"/>
              <w:szCs w:val="22"/>
              <w:lang w:val="en-US" w:eastAsia="en-US"/>
            </w:rPr>
          </w:pPr>
          <w:r>
            <w:rPr>
              <w:lang w:val="en-US" w:eastAsia="en-US"/>
            </w:rPr>
            <w:t>B.0</w:t>
          </w:r>
          <w:r>
            <w:rPr>
              <w:rFonts w:cs="Calibri" w:ascii="Calibri" w:hAnsi="Calibri"/>
              <w:szCs w:val="22"/>
              <w:lang w:val="en-US" w:eastAsia="en-US"/>
            </w:rPr>
            <w:tab/>
          </w:r>
          <w:r>
            <w:rPr>
              <w:lang w:val="en-US" w:eastAsia="en-US"/>
            </w:rPr>
            <w:t>General</w:t>
            <w:tab/>
          </w:r>
          <w:hyperlink w:anchor="__RefHeading___Toc145945055">
            <w:r>
              <w:rPr>
                <w:rStyle w:val="IndexLink"/>
                <w:lang w:val="en-US" w:eastAsia="en-US"/>
              </w:rPr>
              <w:t>20</w:t>
            </w:r>
          </w:hyperlink>
        </w:p>
        <w:p>
          <w:pPr>
            <w:pStyle w:val="Contents1"/>
            <w:rPr>
              <w:rFonts w:ascii="Calibri" w:hAnsi="Calibri" w:cs="Calibri"/>
              <w:szCs w:val="22"/>
              <w:lang w:val="en-US" w:eastAsia="en-US"/>
            </w:rPr>
          </w:pPr>
          <w:r>
            <w:rPr>
              <w:lang w:val="en-US" w:eastAsia="en-US"/>
            </w:rPr>
            <w:t>B.1</w:t>
          </w:r>
          <w:r>
            <w:rPr>
              <w:rFonts w:cs="Calibri" w:ascii="Calibri" w:hAnsi="Calibri"/>
              <w:szCs w:val="22"/>
              <w:lang w:val="en-US" w:eastAsia="en-US"/>
            </w:rPr>
            <w:tab/>
          </w:r>
          <w:r>
            <w:rPr>
              <w:lang w:val="en-US" w:eastAsia="en-US"/>
            </w:rPr>
            <w:t>Architectural features</w:t>
            <w:tab/>
          </w:r>
          <w:hyperlink w:anchor="__RefHeading___Toc145945056">
            <w:r>
              <w:rPr>
                <w:rStyle w:val="IndexLink"/>
                <w:lang w:val="en-US" w:eastAsia="en-US"/>
              </w:rPr>
              <w:t>20</w:t>
            </w:r>
          </w:hyperlink>
        </w:p>
        <w:p>
          <w:pPr>
            <w:pStyle w:val="Contents2"/>
            <w:rPr>
              <w:rFonts w:ascii="Calibri" w:hAnsi="Calibri" w:cs="Calibri"/>
              <w:sz w:val="22"/>
              <w:szCs w:val="22"/>
              <w:lang w:val="en-US" w:eastAsia="en-US"/>
            </w:rPr>
          </w:pPr>
          <w:r>
            <w:rPr>
              <w:lang w:val="en-US" w:eastAsia="en-US"/>
            </w:rPr>
            <w:t>B.1.0</w:t>
          </w:r>
          <w:r>
            <w:rPr>
              <w:rFonts w:cs="Calibri" w:ascii="Calibri" w:hAnsi="Calibri"/>
              <w:sz w:val="22"/>
              <w:szCs w:val="22"/>
              <w:lang w:val="en-US" w:eastAsia="en-US"/>
            </w:rPr>
            <w:tab/>
          </w:r>
          <w:r>
            <w:rPr>
              <w:lang w:val="en-US" w:eastAsia="en-US"/>
            </w:rPr>
            <w:t>Introduction</w:t>
            <w:tab/>
          </w:r>
          <w:hyperlink w:anchor="__RefHeading___Toc145945057">
            <w:r>
              <w:rPr>
                <w:rStyle w:val="IndexLink"/>
                <w:lang w:val="en-US" w:eastAsia="en-US"/>
              </w:rPr>
              <w:t>20</w:t>
            </w:r>
          </w:hyperlink>
        </w:p>
        <w:p>
          <w:pPr>
            <w:pStyle w:val="Contents2"/>
            <w:rPr>
              <w:rFonts w:ascii="Calibri" w:hAnsi="Calibri" w:cs="Calibri"/>
              <w:sz w:val="22"/>
              <w:szCs w:val="22"/>
              <w:lang w:val="en-US" w:eastAsia="en-US"/>
            </w:rPr>
          </w:pPr>
          <w:r>
            <w:rPr>
              <w:lang w:val="en-US" w:eastAsia="en-US"/>
            </w:rPr>
            <w:t>B.1.1</w:t>
          </w:r>
          <w:r>
            <w:rPr>
              <w:rFonts w:cs="Calibri" w:ascii="Calibri" w:hAnsi="Calibri"/>
              <w:sz w:val="22"/>
              <w:szCs w:val="22"/>
              <w:lang w:val="en-US" w:eastAsia="en-US"/>
            </w:rPr>
            <w:tab/>
          </w:r>
          <w:r>
            <w:rPr>
              <w:lang w:val="en-US" w:eastAsia="en-US"/>
            </w:rPr>
            <w:t>Syntax for Distinguished Names</w:t>
            <w:tab/>
          </w:r>
          <w:hyperlink w:anchor="__RefHeading___Toc145945058">
            <w:r>
              <w:rPr>
                <w:rStyle w:val="IndexLink"/>
                <w:lang w:val="en-US" w:eastAsia="en-US"/>
              </w:rPr>
              <w:t>20</w:t>
            </w:r>
          </w:hyperlink>
        </w:p>
        <w:p>
          <w:pPr>
            <w:pStyle w:val="Contents1"/>
            <w:rPr>
              <w:rFonts w:ascii="Calibri" w:hAnsi="Calibri" w:cs="Calibri"/>
              <w:szCs w:val="22"/>
              <w:lang w:val="en-US" w:eastAsia="en-US"/>
            </w:rPr>
          </w:pPr>
          <w:r>
            <w:rPr>
              <w:lang w:val="en-US" w:eastAsia="en-US"/>
            </w:rPr>
            <w:t>B.2</w:t>
          </w:r>
          <w:r>
            <w:rPr>
              <w:rFonts w:cs="Calibri" w:ascii="Calibri" w:hAnsi="Calibri"/>
              <w:szCs w:val="22"/>
              <w:lang w:val="en-US" w:eastAsia="en-US"/>
            </w:rPr>
            <w:tab/>
          </w:r>
          <w:r>
            <w:rPr>
              <w:lang w:val="en-US" w:eastAsia="en-US"/>
            </w:rPr>
            <w:t>Mapping</w:t>
            <w:tab/>
          </w:r>
          <w:hyperlink w:anchor="__RefHeading___Toc145945059">
            <w:r>
              <w:rPr>
                <w:rStyle w:val="IndexLink"/>
                <w:lang w:val="en-US" w:eastAsia="en-US"/>
              </w:rPr>
              <w:t>20</w:t>
            </w:r>
          </w:hyperlink>
        </w:p>
        <w:p>
          <w:pPr>
            <w:pStyle w:val="Contents2"/>
            <w:rPr>
              <w:rFonts w:ascii="Calibri" w:hAnsi="Calibri" w:cs="Calibri"/>
              <w:sz w:val="22"/>
              <w:szCs w:val="22"/>
              <w:lang w:val="en-US" w:eastAsia="en-US"/>
            </w:rPr>
          </w:pPr>
          <w:r>
            <w:rPr>
              <w:lang w:val="en-US" w:eastAsia="en-US"/>
            </w:rPr>
            <w:t>B.</w:t>
          </w:r>
          <w:r>
            <w:rPr>
              <w:rFonts w:eastAsia="SimSun;宋体"/>
              <w:lang w:val="en-US" w:eastAsia="en-US"/>
            </w:rPr>
            <w:t>2</w:t>
          </w:r>
          <w:r>
            <w:rPr>
              <w:lang w:val="en-US" w:eastAsia="en-US"/>
            </w:rPr>
            <w:t>.1</w:t>
          </w:r>
          <w:r>
            <w:rPr>
              <w:rFonts w:cs="Calibri" w:ascii="Calibri" w:hAnsi="Calibri"/>
              <w:sz w:val="22"/>
              <w:szCs w:val="22"/>
              <w:lang w:val="en-US" w:eastAsia="en-US"/>
            </w:rPr>
            <w:tab/>
          </w:r>
          <w:r>
            <w:rPr>
              <w:lang w:val="en-US" w:eastAsia="en-US"/>
            </w:rPr>
            <w:t>General mapping</w:t>
            <w:tab/>
          </w:r>
          <w:hyperlink w:anchor="__RefHeading___Toc145945060">
            <w:r>
              <w:rPr>
                <w:rStyle w:val="IndexLink"/>
                <w:lang w:val="en-US" w:eastAsia="en-US"/>
              </w:rPr>
              <w:t>20</w:t>
            </w:r>
          </w:hyperlink>
        </w:p>
        <w:p>
          <w:pPr>
            <w:pStyle w:val="Contents2"/>
            <w:rPr>
              <w:rFonts w:ascii="Calibri" w:hAnsi="Calibri" w:cs="Calibri"/>
              <w:sz w:val="22"/>
              <w:szCs w:val="22"/>
              <w:lang w:val="en-US" w:eastAsia="en-US"/>
            </w:rPr>
          </w:pPr>
          <w:r>
            <w:rPr>
              <w:lang w:val="en-US" w:eastAsia="en-US"/>
            </w:rPr>
            <w:t>B.2.2</w:t>
          </w:r>
          <w:r>
            <w:rPr>
              <w:rFonts w:cs="Calibri" w:ascii="Calibri" w:hAnsi="Calibri"/>
              <w:sz w:val="22"/>
              <w:szCs w:val="22"/>
              <w:lang w:val="en-US" w:eastAsia="en-US"/>
            </w:rPr>
            <w:tab/>
          </w:r>
          <w:r>
            <w:rPr>
              <w:lang w:val="en-US" w:eastAsia="en-US"/>
            </w:rPr>
            <w:t>Information Object Class (IOC) mapping</w:t>
            <w:tab/>
          </w:r>
          <w:hyperlink w:anchor="__RefHeading___Toc145945061">
            <w:r>
              <w:rPr>
                <w:rStyle w:val="IndexLink"/>
                <w:lang w:val="en-US" w:eastAsia="en-US"/>
              </w:rPr>
              <w:t>20</w:t>
            </w:r>
          </w:hyperlink>
        </w:p>
        <w:p>
          <w:pPr>
            <w:pStyle w:val="Contents1"/>
            <w:rPr>
              <w:rFonts w:ascii="Calibri" w:hAnsi="Calibri" w:cs="Calibri"/>
              <w:szCs w:val="22"/>
              <w:lang w:val="en-US" w:eastAsia="en-US"/>
            </w:rPr>
          </w:pPr>
          <w:r>
            <w:rPr>
              <w:lang w:val="en-US" w:eastAsia="en-US"/>
            </w:rPr>
            <w:t>B.3</w:t>
          </w:r>
          <w:r>
            <w:rPr>
              <w:rFonts w:cs="Calibri" w:ascii="Calibri" w:hAnsi="Calibri"/>
              <w:szCs w:val="22"/>
              <w:lang w:val="en-US" w:eastAsia="en-US"/>
            </w:rPr>
            <w:tab/>
          </w:r>
          <w:r>
            <w:rPr>
              <w:lang w:val="en-US" w:eastAsia="en-US"/>
            </w:rPr>
            <w:t>Solution Set (SS) definitions</w:t>
            <w:tab/>
          </w:r>
          <w:hyperlink w:anchor="__RefHeading___Toc145945062">
            <w:r>
              <w:rPr>
                <w:rStyle w:val="IndexLink"/>
                <w:lang w:val="en-US" w:eastAsia="en-US"/>
              </w:rPr>
              <w:t>21</w:t>
            </w:r>
          </w:hyperlink>
        </w:p>
        <w:p>
          <w:pPr>
            <w:pStyle w:val="Contents2"/>
            <w:rPr>
              <w:rFonts w:ascii="Calibri" w:hAnsi="Calibri" w:cs="Calibri"/>
              <w:sz w:val="22"/>
              <w:szCs w:val="22"/>
              <w:lang w:val="en-US" w:eastAsia="en-US"/>
            </w:rPr>
          </w:pPr>
          <w:r>
            <w:rPr>
              <w:lang w:val="en-US" w:eastAsia="en-US"/>
            </w:rPr>
            <w:t>B.3.1</w:t>
          </w:r>
          <w:r>
            <w:rPr>
              <w:rFonts w:cs="Calibri" w:ascii="Calibri" w:hAnsi="Calibri"/>
              <w:sz w:val="22"/>
              <w:szCs w:val="22"/>
              <w:lang w:val="en-US" w:eastAsia="en-US"/>
            </w:rPr>
            <w:tab/>
          </w:r>
          <w:r>
            <w:rPr>
              <w:lang w:val="en-US" w:eastAsia="en-US"/>
            </w:rPr>
            <w:t>XML definition structure</w:t>
            <w:tab/>
          </w:r>
          <w:hyperlink w:anchor="__RefHeading___Toc145945063">
            <w:r>
              <w:rPr>
                <w:rStyle w:val="IndexLink"/>
                <w:lang w:val="en-US" w:eastAsia="en-US"/>
              </w:rPr>
              <w:t>21</w:t>
            </w:r>
          </w:hyperlink>
        </w:p>
        <w:p>
          <w:pPr>
            <w:pStyle w:val="Contents2"/>
            <w:rPr>
              <w:rFonts w:ascii="Calibri" w:hAnsi="Calibri" w:cs="Calibri"/>
              <w:sz w:val="22"/>
              <w:szCs w:val="22"/>
              <w:lang w:val="en-US" w:eastAsia="en-US"/>
            </w:rPr>
          </w:pPr>
          <w:r>
            <w:rPr>
              <w:lang w:val="en-US" w:eastAsia="en-US"/>
            </w:rPr>
            <w:t>B.3.2</w:t>
          </w:r>
          <w:r>
            <w:rPr>
              <w:rFonts w:cs="Calibri" w:ascii="Calibri" w:hAnsi="Calibri"/>
              <w:sz w:val="22"/>
              <w:szCs w:val="22"/>
              <w:lang w:val="en-US" w:eastAsia="en-US"/>
            </w:rPr>
            <w:tab/>
          </w:r>
          <w:r>
            <w:rPr>
              <w:lang w:val="en-US" w:eastAsia="en-US"/>
            </w:rPr>
            <w:t>Graphical Representation</w:t>
            <w:tab/>
          </w:r>
          <w:hyperlink w:anchor="__RefHeading___Toc145945064">
            <w:r>
              <w:rPr>
                <w:rStyle w:val="IndexLink"/>
                <w:lang w:val="en-US" w:eastAsia="en-US"/>
              </w:rPr>
              <w:t>21</w:t>
            </w:r>
          </w:hyperlink>
        </w:p>
        <w:p>
          <w:pPr>
            <w:pStyle w:val="Contents2"/>
            <w:rPr>
              <w:rFonts w:ascii="Calibri" w:hAnsi="Calibri" w:cs="Calibri"/>
              <w:sz w:val="22"/>
              <w:szCs w:val="22"/>
              <w:lang w:val="en-US" w:eastAsia="en-US"/>
            </w:rPr>
          </w:pPr>
          <w:r>
            <w:rPr>
              <w:lang w:val="de-DE" w:eastAsia="en-US"/>
            </w:rPr>
            <w:t>B.3.3</w:t>
          </w:r>
          <w:r>
            <w:rPr>
              <w:rFonts w:cs="Calibri" w:ascii="Calibri" w:hAnsi="Calibri"/>
              <w:sz w:val="22"/>
              <w:szCs w:val="22"/>
              <w:lang w:val="en-US" w:eastAsia="en-US"/>
            </w:rPr>
            <w:tab/>
          </w:r>
          <w:r>
            <w:rPr>
              <w:lang w:val="de-DE" w:eastAsia="en-US"/>
            </w:rPr>
            <w:t>XML schema "genericNrm.xsd"</w:t>
          </w:r>
          <w:r>
            <w:rPr>
              <w:lang w:val="en-US" w:eastAsia="en-US"/>
            </w:rPr>
            <w:tab/>
          </w:r>
          <w:hyperlink w:anchor="__RefHeading___Toc145945065">
            <w:r>
              <w:rPr>
                <w:rStyle w:val="IndexLink"/>
                <w:lang w:val="en-US" w:eastAsia="en-US"/>
              </w:rPr>
              <w:t>22</w:t>
            </w:r>
          </w:hyperlink>
        </w:p>
        <w:p>
          <w:pPr>
            <w:pStyle w:val="Contents8"/>
            <w:rPr>
              <w:rFonts w:ascii="Calibri" w:hAnsi="Calibri" w:cs="Calibri"/>
              <w:b w:val="false"/>
              <w:b w:val="false"/>
              <w:szCs w:val="22"/>
              <w:lang w:val="en-US" w:eastAsia="en-US"/>
            </w:rPr>
          </w:pPr>
          <w:r>
            <w:rPr>
              <w:lang w:val="en-US" w:eastAsia="en-US"/>
            </w:rPr>
            <w:t>Annex C (normative):</w:t>
            <w:tab/>
            <w:t>OpenAPI definitions</w:t>
            <w:tab/>
          </w:r>
          <w:hyperlink w:anchor="__RefHeading___Toc145945066">
            <w:r>
              <w:rPr>
                <w:rStyle w:val="IndexLink"/>
                <w:lang w:val="en-US" w:eastAsia="en-US"/>
              </w:rPr>
              <w:t>32</w:t>
            </w:r>
          </w:hyperlink>
        </w:p>
        <w:p>
          <w:pPr>
            <w:pStyle w:val="Contents1"/>
            <w:rPr>
              <w:rFonts w:ascii="Calibri" w:hAnsi="Calibri" w:cs="Calibri"/>
              <w:szCs w:val="22"/>
              <w:lang w:val="en-US" w:eastAsia="en-US"/>
            </w:rPr>
          </w:pPr>
          <w:r>
            <w:rPr>
              <w:lang w:val="en-US" w:eastAsia="en-US"/>
            </w:rPr>
            <w:t>C.1</w:t>
          </w:r>
          <w:r>
            <w:rPr>
              <w:rFonts w:cs="Calibri" w:ascii="Calibri" w:hAnsi="Calibri"/>
              <w:szCs w:val="22"/>
              <w:lang w:val="en-US" w:eastAsia="en-US"/>
            </w:rPr>
            <w:tab/>
          </w:r>
          <w:r>
            <w:rPr>
              <w:lang w:val="en-US" w:eastAsia="en-US"/>
            </w:rPr>
            <w:t>General</w:t>
            <w:tab/>
          </w:r>
          <w:hyperlink w:anchor="__RefHeading___Toc145945067">
            <w:r>
              <w:rPr>
                <w:rStyle w:val="IndexLink"/>
                <w:lang w:val="en-US" w:eastAsia="en-US"/>
              </w:rPr>
              <w:t>32</w:t>
            </w:r>
          </w:hyperlink>
        </w:p>
        <w:p>
          <w:pPr>
            <w:pStyle w:val="Contents1"/>
            <w:rPr>
              <w:rFonts w:ascii="Calibri" w:hAnsi="Calibri" w:cs="Calibri"/>
              <w:szCs w:val="22"/>
              <w:lang w:val="en-US" w:eastAsia="en-US"/>
            </w:rPr>
          </w:pPr>
          <w:r>
            <w:rPr>
              <w:lang w:val="en-US" w:eastAsia="en-US"/>
            </w:rPr>
            <w:t>C.2</w:t>
          </w:r>
          <w:r>
            <w:rPr>
              <w:rFonts w:cs="Calibri" w:ascii="Calibri" w:hAnsi="Calibri"/>
              <w:szCs w:val="22"/>
              <w:lang w:val="en-US" w:eastAsia="en-US"/>
            </w:rPr>
            <w:tab/>
          </w:r>
          <w:r>
            <w:rPr>
              <w:lang w:val="en-US" w:eastAsia="en-US"/>
            </w:rPr>
            <w:t>Void</w:t>
            <w:tab/>
          </w:r>
          <w:hyperlink w:anchor="__RefHeading___Toc145945068">
            <w:r>
              <w:rPr>
                <w:rStyle w:val="IndexLink"/>
                <w:lang w:val="en-US" w:eastAsia="en-US"/>
              </w:rPr>
              <w:t>32</w:t>
            </w:r>
          </w:hyperlink>
        </w:p>
        <w:p>
          <w:pPr>
            <w:pStyle w:val="Contents1"/>
            <w:rPr>
              <w:rFonts w:ascii="Calibri" w:hAnsi="Calibri" w:cs="Calibri"/>
              <w:szCs w:val="22"/>
              <w:lang w:val="en-US" w:eastAsia="en-US"/>
            </w:rPr>
          </w:pPr>
          <w:r>
            <w:rPr>
              <w:lang w:val="en-US" w:eastAsia="en-US"/>
            </w:rPr>
            <w:t>C.3</w:t>
          </w:r>
          <w:r>
            <w:rPr>
              <w:rFonts w:cs="Calibri" w:ascii="Calibri" w:hAnsi="Calibri"/>
              <w:szCs w:val="22"/>
              <w:lang w:val="en-US" w:eastAsia="en-US"/>
            </w:rPr>
            <w:tab/>
          </w:r>
          <w:r>
            <w:rPr>
              <w:lang w:val="en-US" w:eastAsia="en-US"/>
            </w:rPr>
            <w:t>Void</w:t>
            <w:tab/>
          </w:r>
          <w:hyperlink w:anchor="__RefHeading___Toc145945069">
            <w:r>
              <w:rPr>
                <w:rStyle w:val="IndexLink"/>
                <w:lang w:val="en-US" w:eastAsia="en-US"/>
              </w:rPr>
              <w:t>32</w:t>
            </w:r>
          </w:hyperlink>
        </w:p>
        <w:p>
          <w:pPr>
            <w:pStyle w:val="Contents1"/>
            <w:rPr>
              <w:rFonts w:ascii="Calibri" w:hAnsi="Calibri" w:cs="Calibri"/>
              <w:szCs w:val="22"/>
              <w:lang w:val="en-US" w:eastAsia="en-US"/>
            </w:rPr>
          </w:pPr>
          <w:r>
            <w:rPr>
              <w:lang w:val="en-US" w:eastAsia="en-US"/>
            </w:rPr>
            <w:t>C.4</w:t>
          </w:r>
          <w:r>
            <w:rPr>
              <w:rFonts w:cs="Calibri" w:ascii="Calibri" w:hAnsi="Calibri"/>
              <w:szCs w:val="22"/>
              <w:lang w:val="en-US" w:eastAsia="en-US"/>
            </w:rPr>
            <w:tab/>
          </w:r>
          <w:r>
            <w:rPr>
              <w:lang w:val="en-US" w:eastAsia="en-US"/>
            </w:rPr>
            <w:t>Solution Set (SS) definitions</w:t>
            <w:tab/>
          </w:r>
          <w:hyperlink w:anchor="__RefHeading___Toc145945070">
            <w:r>
              <w:rPr>
                <w:rStyle w:val="IndexLink"/>
                <w:lang w:val="en-US" w:eastAsia="en-US"/>
              </w:rPr>
              <w:t>32</w:t>
            </w:r>
          </w:hyperlink>
        </w:p>
        <w:p>
          <w:pPr>
            <w:pStyle w:val="Contents2"/>
            <w:rPr>
              <w:rFonts w:ascii="Calibri" w:hAnsi="Calibri" w:cs="Calibri"/>
              <w:sz w:val="22"/>
              <w:szCs w:val="22"/>
              <w:lang w:val="en-US" w:eastAsia="en-US"/>
            </w:rPr>
          </w:pPr>
          <w:r>
            <w:rPr>
              <w:lang w:val="en-US" w:eastAsia="en-US"/>
            </w:rPr>
            <w:t>C.4.1</w:t>
          </w:r>
          <w:r>
            <w:rPr>
              <w:rFonts w:cs="Calibri" w:ascii="Calibri" w:hAnsi="Calibri"/>
              <w:sz w:val="22"/>
              <w:szCs w:val="22"/>
              <w:lang w:val="en-US" w:eastAsia="en-US"/>
            </w:rPr>
            <w:tab/>
          </w:r>
          <w:r>
            <w:rPr>
              <w:lang w:val="en-US" w:eastAsia="en-US"/>
            </w:rPr>
            <w:t>Void</w:t>
          </w:r>
          <w:r>
            <w:rPr>
              <w:lang w:val="en-US" w:eastAsia="en-US"/>
            </w:rPr>
            <w:tab/>
          </w:r>
          <w:hyperlink w:anchor="__RefHeading___Toc145945071">
            <w:r>
              <w:rPr>
                <w:rStyle w:val="IndexLink"/>
                <w:lang w:val="en-US" w:eastAsia="en-US"/>
              </w:rPr>
              <w:t>32</w:t>
            </w:r>
          </w:hyperlink>
        </w:p>
        <w:p>
          <w:pPr>
            <w:pStyle w:val="Contents2"/>
            <w:rPr>
              <w:rFonts w:ascii="Calibri" w:hAnsi="Calibri" w:cs="Calibri"/>
              <w:sz w:val="22"/>
              <w:szCs w:val="22"/>
              <w:lang w:val="en-US" w:eastAsia="en-US"/>
            </w:rPr>
          </w:pPr>
          <w:r>
            <w:rPr>
              <w:lang w:val="en-US" w:eastAsia="en-US"/>
            </w:rPr>
            <w:t>C.4.2</w:t>
          </w:r>
          <w:r>
            <w:rPr>
              <w:rFonts w:cs="Calibri" w:ascii="Calibri" w:hAnsi="Calibri"/>
              <w:sz w:val="22"/>
              <w:szCs w:val="22"/>
              <w:lang w:val="en-US" w:eastAsia="en-US"/>
            </w:rPr>
            <w:tab/>
          </w:r>
          <w:r>
            <w:rPr>
              <w:lang w:val="en-US" w:eastAsia="en-US"/>
            </w:rPr>
            <w:t>Void</w:t>
            <w:tab/>
          </w:r>
          <w:hyperlink w:anchor="__RefHeading___Toc145945072">
            <w:r>
              <w:rPr>
                <w:rStyle w:val="IndexLink"/>
                <w:lang w:val="en-US" w:eastAsia="en-US"/>
              </w:rPr>
              <w:t>32</w:t>
            </w:r>
          </w:hyperlink>
        </w:p>
        <w:p>
          <w:pPr>
            <w:pStyle w:val="Contents2"/>
            <w:rPr>
              <w:rFonts w:ascii="Calibri" w:hAnsi="Calibri" w:cs="Calibri"/>
              <w:sz w:val="22"/>
              <w:szCs w:val="22"/>
              <w:lang w:val="en-US" w:eastAsia="en-US"/>
            </w:rPr>
          </w:pPr>
          <w:r>
            <w:rPr>
              <w:lang w:val="en-US" w:eastAsia="en-US"/>
            </w:rPr>
            <w:t>C.4.2a</w:t>
          </w:r>
          <w:r>
            <w:rPr>
              <w:rFonts w:cs="Calibri" w:ascii="Calibri" w:hAnsi="Calibri"/>
              <w:sz w:val="22"/>
              <w:szCs w:val="22"/>
              <w:lang w:val="en-US" w:eastAsia="en-US"/>
            </w:rPr>
            <w:tab/>
          </w:r>
          <w:r>
            <w:rPr>
              <w:lang w:val="en-US" w:eastAsia="en-US"/>
            </w:rPr>
            <w:t>OpenAPI document "TS28623_ComDefs.yaml"</w:t>
            <w:tab/>
          </w:r>
          <w:hyperlink w:anchor="__RefHeading___Toc145945073">
            <w:r>
              <w:rPr>
                <w:rStyle w:val="IndexLink"/>
                <w:lang w:val="en-US" w:eastAsia="en-US"/>
              </w:rPr>
              <w:t>32</w:t>
            </w:r>
          </w:hyperlink>
        </w:p>
        <w:p>
          <w:pPr>
            <w:pStyle w:val="Contents2"/>
            <w:rPr>
              <w:rFonts w:ascii="Calibri" w:hAnsi="Calibri" w:cs="Calibri"/>
              <w:sz w:val="22"/>
              <w:szCs w:val="22"/>
              <w:lang w:val="en-US" w:eastAsia="en-US"/>
            </w:rPr>
          </w:pPr>
          <w:r>
            <w:rPr>
              <w:lang w:val="en-US" w:eastAsia="en-US"/>
            </w:rPr>
            <w:t>C.4.3</w:t>
          </w:r>
          <w:r>
            <w:rPr>
              <w:rFonts w:cs="Calibri" w:ascii="Calibri" w:hAnsi="Calibri"/>
              <w:sz w:val="22"/>
              <w:szCs w:val="22"/>
              <w:lang w:val="en-US" w:eastAsia="en-US"/>
            </w:rPr>
            <w:tab/>
          </w:r>
          <w:r>
            <w:rPr>
              <w:lang w:val="en-US" w:eastAsia="en-US"/>
            </w:rPr>
            <w:t>OpenAPI document</w:t>
          </w:r>
          <w:r>
            <w:rPr>
              <w:lang w:val="en-US" w:eastAsia="en-US"/>
            </w:rPr>
            <w:t xml:space="preserve"> </w:t>
          </w:r>
          <w:r>
            <w:rPr>
              <w:rFonts w:eastAsia="SimSun;宋体"/>
              <w:lang w:val="en-US" w:eastAsia="en-US"/>
            </w:rPr>
            <w:t>"TS28623_G</w:t>
          </w:r>
          <w:r>
            <w:rPr>
              <w:lang w:val="en-US" w:eastAsia="en-US"/>
            </w:rPr>
            <w:t>eneric</w:t>
          </w:r>
          <w:r>
            <w:rPr>
              <w:rFonts w:eastAsia="SimSun;宋体"/>
              <w:lang w:val="en-US" w:eastAsia="en-US"/>
            </w:rPr>
            <w:t>Nrm.</w:t>
          </w:r>
          <w:r>
            <w:rPr>
              <w:rFonts w:eastAsia="SimSun;宋体"/>
              <w:lang w:val="en-US" w:eastAsia="en-US"/>
            </w:rPr>
            <w:t>yaml</w:t>
          </w:r>
          <w:r>
            <w:rPr>
              <w:rFonts w:eastAsia="SimSun;宋体"/>
              <w:lang w:val="en-US" w:eastAsia="en-US"/>
            </w:rPr>
            <w:t>"</w:t>
          </w:r>
          <w:r>
            <w:rPr>
              <w:lang w:val="en-US" w:eastAsia="en-US"/>
            </w:rPr>
            <w:tab/>
          </w:r>
          <w:hyperlink w:anchor="__RefHeading___Toc145945074">
            <w:r>
              <w:rPr>
                <w:rStyle w:val="IndexLink"/>
                <w:lang w:val="en-US" w:eastAsia="en-US"/>
              </w:rPr>
              <w:t>35</w:t>
            </w:r>
          </w:hyperlink>
        </w:p>
        <w:p>
          <w:pPr>
            <w:pStyle w:val="Contents8"/>
            <w:rPr>
              <w:rFonts w:ascii="Calibri" w:hAnsi="Calibri" w:cs="Calibri"/>
              <w:b w:val="false"/>
              <w:b w:val="false"/>
              <w:szCs w:val="22"/>
              <w:lang w:val="en-US" w:eastAsia="en-US"/>
            </w:rPr>
          </w:pPr>
          <w:r>
            <w:rPr>
              <w:lang w:val="en-US" w:eastAsia="en-US"/>
            </w:rPr>
            <w:t>Annex D (normative):</w:t>
            <w:tab/>
            <w:t>YANG definitions</w:t>
            <w:tab/>
          </w:r>
          <w:hyperlink w:anchor="__RefHeading___Toc145945075">
            <w:r>
              <w:rPr>
                <w:rStyle w:val="IndexLink"/>
                <w:lang w:val="en-US" w:eastAsia="en-US"/>
              </w:rPr>
              <w:t>58</w:t>
            </w:r>
          </w:hyperlink>
        </w:p>
        <w:p>
          <w:pPr>
            <w:pStyle w:val="Contents1"/>
            <w:rPr>
              <w:rFonts w:ascii="Calibri" w:hAnsi="Calibri" w:cs="Calibri"/>
              <w:szCs w:val="22"/>
              <w:lang w:val="en-US" w:eastAsia="en-US"/>
            </w:rPr>
          </w:pPr>
          <w:r>
            <w:rPr>
              <w:lang w:val="en-US" w:eastAsia="en-US"/>
            </w:rPr>
            <w:t>D.1</w:t>
          </w:r>
          <w:r>
            <w:rPr>
              <w:rFonts w:cs="Calibri" w:ascii="Calibri" w:hAnsi="Calibri"/>
              <w:szCs w:val="22"/>
              <w:lang w:val="en-US" w:eastAsia="en-US"/>
            </w:rPr>
            <w:tab/>
          </w:r>
          <w:r>
            <w:rPr>
              <w:lang w:val="en-US" w:eastAsia="en-US"/>
            </w:rPr>
            <w:t>General</w:t>
            <w:tab/>
          </w:r>
          <w:hyperlink w:anchor="__RefHeading___Toc145945076">
            <w:r>
              <w:rPr>
                <w:rStyle w:val="IndexLink"/>
                <w:lang w:val="en-US" w:eastAsia="en-US"/>
              </w:rPr>
              <w:t>58</w:t>
            </w:r>
          </w:hyperlink>
        </w:p>
        <w:p>
          <w:pPr>
            <w:pStyle w:val="Contents1"/>
            <w:rPr>
              <w:rFonts w:ascii="Calibri" w:hAnsi="Calibri" w:cs="Calibri"/>
              <w:szCs w:val="22"/>
              <w:lang w:val="en-US" w:eastAsia="en-US"/>
            </w:rPr>
          </w:pPr>
          <w:r>
            <w:rPr>
              <w:lang w:val="en-US" w:eastAsia="en-US"/>
            </w:rPr>
            <w:t>D.2</w:t>
          </w:r>
          <w:r>
            <w:rPr>
              <w:rFonts w:cs="Calibri" w:ascii="Calibri" w:hAnsi="Calibri"/>
              <w:szCs w:val="22"/>
              <w:lang w:val="en-US" w:eastAsia="en-US"/>
            </w:rPr>
            <w:tab/>
          </w:r>
          <w:r>
            <w:rPr>
              <w:lang w:val="en-US" w:eastAsia="en-US"/>
            </w:rPr>
            <w:t>Modules</w:t>
            <w:tab/>
          </w:r>
          <w:hyperlink w:anchor="__RefHeading___Toc145945077">
            <w:r>
              <w:rPr>
                <w:rStyle w:val="IndexLink"/>
                <w:lang w:val="en-US" w:eastAsia="en-US"/>
              </w:rPr>
              <w:t>59</w:t>
            </w:r>
          </w:hyperlink>
        </w:p>
        <w:p>
          <w:pPr>
            <w:pStyle w:val="Contents2"/>
            <w:rPr>
              <w:rFonts w:ascii="Calibri" w:hAnsi="Calibri" w:cs="Calibri"/>
              <w:sz w:val="22"/>
              <w:szCs w:val="22"/>
              <w:lang w:val="en-US" w:eastAsia="en-US"/>
            </w:rPr>
          </w:pPr>
          <w:r>
            <w:rPr>
              <w:lang w:val="en-US" w:eastAsia="en-US"/>
            </w:rPr>
            <w:t>D.2.1</w:t>
          </w:r>
          <w:r>
            <w:rPr>
              <w:rFonts w:cs="Calibri" w:ascii="Calibri" w:hAnsi="Calibri"/>
              <w:sz w:val="22"/>
              <w:szCs w:val="22"/>
              <w:lang w:val="en-US" w:eastAsia="en-US"/>
            </w:rPr>
            <w:tab/>
          </w:r>
          <w:r>
            <w:rPr>
              <w:lang w:val="en-US" w:eastAsia="en-US"/>
            </w:rPr>
            <w:t>module _3gpp-common-ep-rp.yang</w:t>
            <w:tab/>
          </w:r>
          <w:hyperlink w:anchor="__RefHeading___Toc145945078">
            <w:r>
              <w:rPr>
                <w:rStyle w:val="IndexLink"/>
                <w:lang w:val="en-US" w:eastAsia="en-US"/>
              </w:rPr>
              <w:t>59</w:t>
            </w:r>
          </w:hyperlink>
        </w:p>
        <w:p>
          <w:pPr>
            <w:pStyle w:val="Contents2"/>
            <w:rPr>
              <w:rFonts w:ascii="Calibri" w:hAnsi="Calibri" w:cs="Calibri"/>
              <w:sz w:val="22"/>
              <w:szCs w:val="22"/>
              <w:lang w:val="en-US" w:eastAsia="en-US"/>
            </w:rPr>
          </w:pPr>
          <w:r>
            <w:rPr>
              <w:lang w:val="en-US" w:eastAsia="en-US"/>
            </w:rPr>
            <w:t>D.2.2</w:t>
          </w:r>
          <w:r>
            <w:rPr>
              <w:rFonts w:cs="Calibri" w:ascii="Calibri" w:hAnsi="Calibri"/>
              <w:sz w:val="22"/>
              <w:szCs w:val="22"/>
              <w:lang w:val="en-US" w:eastAsia="en-US"/>
            </w:rPr>
            <w:tab/>
          </w:r>
          <w:r>
            <w:rPr>
              <w:lang w:val="en-US" w:eastAsia="en-US"/>
            </w:rPr>
            <w:t>module _3gpp-common-managed-element.yang</w:t>
            <w:tab/>
          </w:r>
          <w:hyperlink w:anchor="__RefHeading___Toc145945079">
            <w:r>
              <w:rPr>
                <w:rStyle w:val="IndexLink"/>
                <w:lang w:val="en-US" w:eastAsia="en-US"/>
              </w:rPr>
              <w:t>60</w:t>
            </w:r>
          </w:hyperlink>
        </w:p>
        <w:p>
          <w:pPr>
            <w:pStyle w:val="Contents2"/>
            <w:rPr>
              <w:rFonts w:ascii="Calibri" w:hAnsi="Calibri" w:cs="Calibri"/>
              <w:sz w:val="22"/>
              <w:szCs w:val="22"/>
              <w:lang w:val="en-US" w:eastAsia="en-US"/>
            </w:rPr>
          </w:pPr>
          <w:r>
            <w:rPr>
              <w:lang w:val="en-US" w:eastAsia="en-US"/>
            </w:rPr>
            <w:t>D.2.3</w:t>
          </w:r>
          <w:r>
            <w:rPr>
              <w:rFonts w:cs="Calibri" w:ascii="Calibri" w:hAnsi="Calibri"/>
              <w:sz w:val="22"/>
              <w:szCs w:val="22"/>
              <w:lang w:val="en-US" w:eastAsia="en-US"/>
            </w:rPr>
            <w:tab/>
          </w:r>
          <w:r>
            <w:rPr>
              <w:lang w:val="en-US" w:eastAsia="en-US"/>
            </w:rPr>
            <w:t>module _3gpp-common-managed-function.yang</w:t>
            <w:tab/>
          </w:r>
          <w:hyperlink w:anchor="__RefHeading___Toc145945080">
            <w:r>
              <w:rPr>
                <w:rStyle w:val="IndexLink"/>
                <w:lang w:val="en-US" w:eastAsia="en-US"/>
              </w:rPr>
              <w:t>63</w:t>
            </w:r>
          </w:hyperlink>
        </w:p>
        <w:p>
          <w:pPr>
            <w:pStyle w:val="Contents2"/>
            <w:rPr>
              <w:rFonts w:ascii="Calibri" w:hAnsi="Calibri" w:cs="Calibri"/>
              <w:sz w:val="22"/>
              <w:szCs w:val="22"/>
              <w:lang w:val="en-US" w:eastAsia="en-US"/>
            </w:rPr>
          </w:pPr>
          <w:r>
            <w:rPr>
              <w:lang w:val="en-US" w:eastAsia="en-US"/>
            </w:rPr>
            <w:t>D.2.4</w:t>
          </w:r>
          <w:r>
            <w:rPr>
              <w:rFonts w:cs="Calibri" w:ascii="Calibri" w:hAnsi="Calibri"/>
              <w:sz w:val="22"/>
              <w:szCs w:val="22"/>
              <w:lang w:val="en-US" w:eastAsia="en-US"/>
            </w:rPr>
            <w:tab/>
          </w:r>
          <w:r>
            <w:rPr>
              <w:lang w:val="en-US" w:eastAsia="en-US"/>
            </w:rPr>
            <w:t>module _3gpp-common-measurements.yang</w:t>
            <w:tab/>
          </w:r>
          <w:hyperlink w:anchor="__RefHeading___Toc145945081">
            <w:r>
              <w:rPr>
                <w:rStyle w:val="IndexLink"/>
                <w:lang w:val="en-US" w:eastAsia="en-US"/>
              </w:rPr>
              <w:t>67</w:t>
            </w:r>
          </w:hyperlink>
        </w:p>
        <w:p>
          <w:pPr>
            <w:pStyle w:val="Contents2"/>
            <w:rPr>
              <w:rFonts w:ascii="Calibri" w:hAnsi="Calibri" w:cs="Calibri"/>
              <w:sz w:val="22"/>
              <w:szCs w:val="22"/>
              <w:lang w:val="en-US" w:eastAsia="en-US"/>
            </w:rPr>
          </w:pPr>
          <w:r>
            <w:rPr>
              <w:lang w:val="en-US" w:eastAsia="en-US"/>
            </w:rPr>
            <w:t>D.2.5</w:t>
          </w:r>
          <w:r>
            <w:rPr>
              <w:rFonts w:cs="Calibri" w:ascii="Calibri" w:hAnsi="Calibri"/>
              <w:sz w:val="22"/>
              <w:szCs w:val="22"/>
              <w:lang w:val="en-US" w:eastAsia="en-US"/>
            </w:rPr>
            <w:tab/>
          </w:r>
          <w:r>
            <w:rPr>
              <w:lang w:val="en-US" w:eastAsia="en-US"/>
            </w:rPr>
            <w:t>module _3gpp-common-subnetwork.yang</w:t>
            <w:tab/>
          </w:r>
          <w:hyperlink w:anchor="__RefHeading___Toc145945082">
            <w:r>
              <w:rPr>
                <w:rStyle w:val="IndexLink"/>
                <w:lang w:val="en-US" w:eastAsia="en-US"/>
              </w:rPr>
              <w:t>74</w:t>
            </w:r>
          </w:hyperlink>
        </w:p>
        <w:p>
          <w:pPr>
            <w:pStyle w:val="Contents2"/>
            <w:rPr>
              <w:rFonts w:ascii="Calibri" w:hAnsi="Calibri" w:cs="Calibri"/>
              <w:sz w:val="22"/>
              <w:szCs w:val="22"/>
              <w:lang w:val="en-US" w:eastAsia="en-US"/>
            </w:rPr>
          </w:pPr>
          <w:r>
            <w:rPr>
              <w:lang w:val="en-US" w:eastAsia="en-US"/>
            </w:rPr>
            <w:t>D.2.6</w:t>
          </w:r>
          <w:r>
            <w:rPr>
              <w:rFonts w:cs="Calibri" w:ascii="Calibri" w:hAnsi="Calibri"/>
              <w:sz w:val="22"/>
              <w:szCs w:val="22"/>
              <w:lang w:val="en-US" w:eastAsia="en-US"/>
            </w:rPr>
            <w:tab/>
          </w:r>
          <w:r>
            <w:rPr>
              <w:lang w:val="en-US" w:eastAsia="en-US"/>
            </w:rPr>
            <w:t>module _3gpp-common-top.yang</w:t>
            <w:tab/>
          </w:r>
          <w:hyperlink w:anchor="__RefHeading___Toc145945083">
            <w:r>
              <w:rPr>
                <w:rStyle w:val="IndexLink"/>
                <w:lang w:val="en-US" w:eastAsia="en-US"/>
              </w:rPr>
              <w:t>77</w:t>
            </w:r>
          </w:hyperlink>
        </w:p>
        <w:p>
          <w:pPr>
            <w:pStyle w:val="Contents2"/>
            <w:rPr>
              <w:rFonts w:ascii="Calibri" w:hAnsi="Calibri" w:cs="Calibri"/>
              <w:sz w:val="22"/>
              <w:szCs w:val="22"/>
              <w:lang w:val="en-US" w:eastAsia="en-US"/>
            </w:rPr>
          </w:pPr>
          <w:r>
            <w:rPr>
              <w:lang w:val="en-US" w:eastAsia="en-US"/>
            </w:rPr>
            <w:t>D.2.6a</w:t>
          </w:r>
          <w:r>
            <w:rPr>
              <w:rFonts w:cs="Calibri" w:ascii="Calibri" w:hAnsi="Calibri"/>
              <w:sz w:val="22"/>
              <w:szCs w:val="22"/>
              <w:lang w:val="en-US" w:eastAsia="en-US"/>
            </w:rPr>
            <w:tab/>
          </w:r>
          <w:r>
            <w:rPr>
              <w:lang w:val="en-US" w:eastAsia="en-US"/>
            </w:rPr>
            <w:t>module _3gpp-common-subscription-control.yang</w:t>
            <w:tab/>
          </w:r>
          <w:hyperlink w:anchor="__RefHeading___Toc145945084">
            <w:r>
              <w:rPr>
                <w:rStyle w:val="IndexLink"/>
                <w:lang w:val="en-US" w:eastAsia="en-US"/>
              </w:rPr>
              <w:t>78</w:t>
            </w:r>
          </w:hyperlink>
        </w:p>
        <w:p>
          <w:pPr>
            <w:pStyle w:val="Contents2"/>
            <w:rPr>
              <w:rFonts w:ascii="Calibri" w:hAnsi="Calibri" w:cs="Calibri"/>
              <w:sz w:val="22"/>
              <w:szCs w:val="22"/>
              <w:lang w:val="en-US" w:eastAsia="en-US"/>
            </w:rPr>
          </w:pPr>
          <w:r>
            <w:rPr>
              <w:lang w:val="en-US" w:eastAsia="en-US"/>
            </w:rPr>
            <w:t>D.2.7</w:t>
          </w:r>
          <w:r>
            <w:rPr>
              <w:rFonts w:cs="Calibri" w:ascii="Calibri" w:hAnsi="Calibri"/>
              <w:sz w:val="22"/>
              <w:szCs w:val="22"/>
              <w:lang w:val="en-US" w:eastAsia="en-US"/>
            </w:rPr>
            <w:tab/>
          </w:r>
          <w:r>
            <w:rPr>
              <w:lang w:val="en-US" w:eastAsia="en-US"/>
            </w:rPr>
            <w:t>module _3gpp-common-yang-extensions.yang</w:t>
            <w:tab/>
          </w:r>
          <w:hyperlink w:anchor="__RefHeading___Toc145945085">
            <w:r>
              <w:rPr>
                <w:rStyle w:val="IndexLink"/>
                <w:lang w:val="en-US" w:eastAsia="en-US"/>
              </w:rPr>
              <w:t>81</w:t>
            </w:r>
          </w:hyperlink>
        </w:p>
        <w:p>
          <w:pPr>
            <w:pStyle w:val="Contents2"/>
            <w:rPr>
              <w:rFonts w:ascii="Calibri" w:hAnsi="Calibri" w:cs="Calibri"/>
              <w:sz w:val="22"/>
              <w:szCs w:val="22"/>
              <w:lang w:val="en-US" w:eastAsia="en-US"/>
            </w:rPr>
          </w:pPr>
          <w:r>
            <w:rPr>
              <w:lang w:val="en-US" w:eastAsia="en-US"/>
            </w:rPr>
            <w:t>D.2.8</w:t>
          </w:r>
          <w:r>
            <w:rPr>
              <w:rFonts w:cs="Calibri" w:ascii="Calibri" w:hAnsi="Calibri"/>
              <w:sz w:val="22"/>
              <w:szCs w:val="22"/>
              <w:lang w:val="en-US" w:eastAsia="en-US"/>
            </w:rPr>
            <w:tab/>
          </w:r>
          <w:r>
            <w:rPr>
              <w:lang w:val="en-US" w:eastAsia="en-US"/>
            </w:rPr>
            <w:t>module _3gpp-common-yang-types.yang</w:t>
            <w:tab/>
          </w:r>
          <w:hyperlink w:anchor="__RefHeading___Toc145945086">
            <w:r>
              <w:rPr>
                <w:rStyle w:val="IndexLink"/>
                <w:lang w:val="en-US" w:eastAsia="en-US"/>
              </w:rPr>
              <w:t>82</w:t>
            </w:r>
          </w:hyperlink>
        </w:p>
        <w:p>
          <w:pPr>
            <w:pStyle w:val="Contents2"/>
            <w:rPr>
              <w:rFonts w:ascii="Calibri" w:hAnsi="Calibri" w:cs="Calibri"/>
              <w:sz w:val="22"/>
              <w:szCs w:val="22"/>
              <w:lang w:val="en-US" w:eastAsia="en-US"/>
            </w:rPr>
          </w:pPr>
          <w:r>
            <w:rPr>
              <w:lang w:val="en-US" w:eastAsia="en-US"/>
            </w:rPr>
            <w:t>D.2.9</w:t>
          </w:r>
          <w:r>
            <w:rPr>
              <w:rFonts w:cs="Calibri" w:ascii="Calibri" w:hAnsi="Calibri"/>
              <w:sz w:val="22"/>
              <w:szCs w:val="22"/>
              <w:lang w:val="en-US" w:eastAsia="en-US"/>
            </w:rPr>
            <w:tab/>
          </w:r>
          <w:r>
            <w:rPr>
              <w:lang w:val="en-US" w:eastAsia="en-US"/>
            </w:rPr>
            <w:t>module _3gpp-common-fm.yang</w:t>
            <w:tab/>
          </w:r>
          <w:hyperlink w:anchor="__RefHeading___Toc145945087">
            <w:r>
              <w:rPr>
                <w:rStyle w:val="IndexLink"/>
                <w:lang w:val="en-US" w:eastAsia="en-US"/>
              </w:rPr>
              <w:t>89</w:t>
            </w:r>
          </w:hyperlink>
        </w:p>
        <w:p>
          <w:pPr>
            <w:pStyle w:val="Contents2"/>
            <w:rPr>
              <w:rFonts w:ascii="Calibri" w:hAnsi="Calibri" w:cs="Calibri"/>
              <w:sz w:val="22"/>
              <w:szCs w:val="22"/>
              <w:lang w:val="en-US" w:eastAsia="en-US"/>
            </w:rPr>
          </w:pPr>
          <w:r>
            <w:rPr>
              <w:lang w:val="en-US" w:eastAsia="en-US"/>
            </w:rPr>
            <w:t>D.2.10</w:t>
          </w:r>
          <w:r>
            <w:rPr>
              <w:rFonts w:cs="Calibri" w:ascii="Calibri" w:hAnsi="Calibri"/>
              <w:sz w:val="22"/>
              <w:szCs w:val="22"/>
              <w:lang w:val="en-US" w:eastAsia="en-US"/>
            </w:rPr>
            <w:tab/>
          </w:r>
          <w:r>
            <w:rPr>
              <w:lang w:val="en-US" w:eastAsia="en-US"/>
            </w:rPr>
            <w:t>module _3gpp-common-trace.yang</w:t>
            <w:tab/>
          </w:r>
          <w:hyperlink w:anchor="__RefHeading___Toc145945088">
            <w:r>
              <w:rPr>
                <w:rStyle w:val="IndexLink"/>
                <w:lang w:val="en-US" w:eastAsia="en-US"/>
              </w:rPr>
              <w:t>95</w:t>
            </w:r>
          </w:hyperlink>
        </w:p>
        <w:p>
          <w:pPr>
            <w:pStyle w:val="Contents1"/>
            <w:rPr>
              <w:rFonts w:ascii="Calibri" w:hAnsi="Calibri" w:cs="Calibri"/>
              <w:szCs w:val="22"/>
              <w:lang w:val="en-US" w:eastAsia="en-US"/>
            </w:rPr>
          </w:pPr>
          <w:r>
            <w:rPr>
              <w:lang w:val="fr-FR" w:eastAsia="en-US"/>
            </w:rPr>
            <w:t>D.3</w:t>
          </w:r>
          <w:r>
            <w:rPr>
              <w:rFonts w:cs="Calibri" w:ascii="Calibri" w:hAnsi="Calibri"/>
              <w:szCs w:val="22"/>
              <w:lang w:val="en-US" w:eastAsia="en-US"/>
            </w:rPr>
            <w:tab/>
          </w:r>
          <w:r>
            <w:rPr>
              <w:lang w:val="fr-FR" w:eastAsia="en-US"/>
            </w:rPr>
            <w:t>Void</w:t>
          </w:r>
          <w:r>
            <w:rPr>
              <w:lang w:val="en-US" w:eastAsia="en-US"/>
            </w:rPr>
            <w:tab/>
          </w:r>
          <w:hyperlink w:anchor="__RefHeading___Toc145945089">
            <w:r>
              <w:rPr>
                <w:rStyle w:val="IndexLink"/>
                <w:lang w:val="en-US" w:eastAsia="en-US"/>
              </w:rPr>
              <w:t>110</w:t>
            </w:r>
          </w:hyperlink>
        </w:p>
        <w:p>
          <w:pPr>
            <w:pStyle w:val="Contents1"/>
            <w:rPr>
              <w:rFonts w:ascii="Calibri" w:hAnsi="Calibri" w:cs="Calibri"/>
              <w:szCs w:val="22"/>
              <w:lang w:val="en-US" w:eastAsia="en-US"/>
            </w:rPr>
          </w:pPr>
          <w:r>
            <w:rPr>
              <w:lang w:val="en-US" w:eastAsia="en-US"/>
            </w:rPr>
            <w:t>D.4</w:t>
          </w:r>
          <w:r>
            <w:rPr>
              <w:rFonts w:cs="Calibri" w:ascii="Calibri" w:hAnsi="Calibri"/>
              <w:szCs w:val="22"/>
              <w:lang w:val="en-US" w:eastAsia="en-US"/>
            </w:rPr>
            <w:tab/>
          </w:r>
          <w:r>
            <w:rPr>
              <w:lang w:val="en-US" w:eastAsia="en-US"/>
            </w:rPr>
            <w:t>Mount information</w:t>
            <w:tab/>
          </w:r>
          <w:hyperlink w:anchor="__RefHeading___Toc145945090">
            <w:r>
              <w:rPr>
                <w:rStyle w:val="IndexLink"/>
                <w:lang w:val="en-US" w:eastAsia="en-US"/>
              </w:rPr>
              <w:t>110</w:t>
            </w:r>
          </w:hyperlink>
        </w:p>
        <w:p>
          <w:pPr>
            <w:pStyle w:val="Contents8"/>
            <w:rPr>
              <w:rFonts w:ascii="Calibri" w:hAnsi="Calibri" w:cs="Calibri"/>
              <w:szCs w:val="22"/>
              <w:lang w:val="en-US" w:eastAsia="en-US"/>
            </w:rPr>
          </w:pPr>
          <w:r>
            <w:rPr>
              <w:b w:val="false"/>
              <w:lang w:val="en-US" w:eastAsia="en-US"/>
            </w:rPr>
            <w:t>Annex E (informative):</w:t>
            <w:tab/>
            <w:t>Change history</w:t>
            <w:tab/>
          </w:r>
          <w:hyperlink w:anchor="__RefHeading___Toc145945091">
            <w:r>
              <w:rPr>
                <w:rStyle w:val="IndexLink"/>
                <w:b w:val="false"/>
                <w:lang w:val="en-US" w:eastAsia="en-US"/>
              </w:rPr>
              <w:t>110</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45945018"/>
      <w:bookmarkStart w:id="8" w:name="historyclause"/>
      <w:bookmarkEnd w:id="7"/>
      <w:bookmarkEnd w:id="8"/>
      <w:r>
        <w:rPr/>
        <w:t>Foreword</w:t>
      </w:r>
    </w:p>
    <w:p>
      <w:pPr>
        <w:pStyle w:val="Normal"/>
        <w:numPr>
          <w:ilvl w:val="0"/>
          <w:numId w:val="0"/>
        </w:numPr>
        <w:outlineLvl w:val="0"/>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145945019"/>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28.621</w:t>
        <w:tab/>
        <w:t>Generic Network Resource Model (NRM) Integration Reference Point (IRP); Requirements.</w:t>
      </w:r>
    </w:p>
    <w:p>
      <w:pPr>
        <w:pStyle w:val="B1"/>
        <w:rPr/>
      </w:pPr>
      <w:r>
        <w:rPr/>
        <w:t>28.622</w:t>
        <w:tab/>
        <w:t>Generic Network Resource Model (NRM) Integration Reference Point (IRP); Information Service (IS).</w:t>
      </w:r>
    </w:p>
    <w:p>
      <w:pPr>
        <w:pStyle w:val="B1"/>
        <w:rPr>
          <w:b/>
          <w:b/>
          <w:bCs/>
        </w:rPr>
      </w:pPr>
      <w:r>
        <w:rPr>
          <w:b/>
          <w:bCs/>
        </w:rPr>
        <w:t>28.623</w:t>
        <w:tab/>
        <w:t xml:space="preserve">Generic </w:t>
      </w:r>
      <w:r>
        <w:rPr>
          <w:b/>
        </w:rPr>
        <w:t>Network Resource Model (NRM)</w:t>
      </w:r>
      <w:r>
        <w:rPr/>
        <w:t xml:space="preserve"> </w:t>
      </w:r>
      <w:r>
        <w:rPr>
          <w:b/>
          <w:bCs/>
        </w:rPr>
        <w:t xml:space="preserve">Integration Reference Point (IRP); Solution Set (SS) </w:t>
        <w:tab/>
        <w:tab/>
        <w:tab/>
        <w:tab/>
        <w:t>definitions.</w:t>
      </w:r>
      <w:r>
        <w:br w:type="page"/>
      </w:r>
    </w:p>
    <w:p>
      <w:pPr>
        <w:pStyle w:val="Heading1"/>
        <w:ind w:left="1134" w:hanging="1134"/>
        <w:rPr/>
      </w:pPr>
      <w:bookmarkStart w:id="10" w:name="__RefHeading___Toc145945020"/>
      <w:bookmarkEnd w:id="10"/>
      <w:r>
        <w:rPr/>
        <w:t>1</w:t>
        <w:tab/>
        <w:t>Scope</w:t>
      </w:r>
    </w:p>
    <w:p>
      <w:pPr>
        <w:pStyle w:val="Normal"/>
        <w:rPr/>
      </w:pPr>
      <w:r>
        <w:rPr/>
        <w:t xml:space="preserve">The TS 28.62x-series (Generic Network Resources IRP) define an Integration Reference Point (IRP) through which an "IRPAgent" (typically an Element Manager or Network Element) can communicate Network Management related information to one or several  "IRPManagers" (typically Network Managers). </w:t>
      </w:r>
    </w:p>
    <w:p>
      <w:pPr>
        <w:pStyle w:val="Normal"/>
        <w:rPr/>
      </w:pPr>
      <w:r>
        <w:rPr/>
        <w:t xml:space="preserve">This TS-family specifies a generic Network Resource Model, NRM (also referred to as a Management Information Model - MIM) with definitions of Information Object Classes (IOCs) and Managed Object Classes (MOCs). </w:t>
      </w:r>
    </w:p>
    <w:p>
      <w:pPr>
        <w:pStyle w:val="Normal"/>
        <w:numPr>
          <w:ilvl w:val="0"/>
          <w:numId w:val="0"/>
        </w:numPr>
        <w:outlineLvl w:val="0"/>
        <w:rPr/>
      </w:pPr>
      <w:r>
        <w:rPr/>
        <w:t>The present document specifies the Solution Set definition for the Generic NRM IRP.</w:t>
      </w:r>
    </w:p>
    <w:p>
      <w:pPr>
        <w:pStyle w:val="Normal"/>
        <w:numPr>
          <w:ilvl w:val="0"/>
          <w:numId w:val="0"/>
        </w:numPr>
        <w:outlineLvl w:val="0"/>
        <w:rPr/>
      </w:pPr>
      <w:r>
        <w:rPr>
          <w:lang w:eastAsia="zh-CN"/>
        </w:rPr>
        <w:t>The</w:t>
      </w:r>
      <w:r>
        <w:rPr/>
        <w:t xml:space="preserve"> Solution Set definition is related to 3GPP TS 28.622 V16.4.X [4].</w:t>
      </w:r>
    </w:p>
    <w:p>
      <w:pPr>
        <w:pStyle w:val="Heading1"/>
        <w:ind w:left="1134" w:hanging="1134"/>
        <w:rPr/>
      </w:pPr>
      <w:bookmarkStart w:id="11" w:name="__RefHeading___Toc14594502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32.101: "Telecommunication management; Principles and high level requirements". </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28.622: “Generic Network Resource Model (NRM) Integration Reference Point (IRP); Information Service (IS)”.</w:t>
      </w:r>
    </w:p>
    <w:p>
      <w:pPr>
        <w:pStyle w:val="EX"/>
        <w:rPr>
          <w:rFonts w:ascii="Arial" w:hAnsi="Arial" w:cs="Arial"/>
        </w:rPr>
      </w:pPr>
      <w:r>
        <w:rPr/>
        <w:t>[5]</w:t>
        <w:tab/>
        <w:t>3GPP TS 32.300: "Telecommunication management; Configuration Management (CM); Name convention for Managed Objects".</w:t>
      </w:r>
    </w:p>
    <w:p>
      <w:pPr>
        <w:pStyle w:val="EX"/>
        <w:rPr/>
      </w:pPr>
      <w:r>
        <w:rPr/>
        <w:t>[6]</w:t>
        <w:tab/>
        <w:t>Void</w:t>
      </w:r>
    </w:p>
    <w:p>
      <w:pPr>
        <w:pStyle w:val="EX"/>
        <w:rPr/>
      </w:pPr>
      <w:r>
        <w:rPr/>
        <w:t>[7]</w:t>
        <w:tab/>
        <w:t>3GPP TS 32.616: "Telecommunication management; Configuration Management (CM); Bulk CM Integration Reference Point (IRP); Solution Set (SS) definitions".</w:t>
      </w:r>
    </w:p>
    <w:p>
      <w:pPr>
        <w:pStyle w:val="EX"/>
        <w:rPr/>
      </w:pPr>
      <w:r>
        <w:rPr/>
        <w:t>[8]</w:t>
        <w:tab/>
        <w:t>W3C REC-xml11-20060816: "Extensible Markup Language (XML) 1.1 (Second Edition)"</w:t>
      </w:r>
      <w:r>
        <w:rPr>
          <w:lang w:eastAsia="zh-CN"/>
        </w:rPr>
        <w:t>.</w:t>
      </w:r>
    </w:p>
    <w:p>
      <w:pPr>
        <w:pStyle w:val="EX"/>
        <w:rPr/>
      </w:pPr>
      <w:r>
        <w:rPr>
          <w:lang w:val="de-DE"/>
        </w:rPr>
        <w:t>[9]</w:t>
        <w:tab/>
        <w:t>Void.</w:t>
      </w:r>
    </w:p>
    <w:p>
      <w:pPr>
        <w:pStyle w:val="EX"/>
        <w:rPr/>
      </w:pPr>
      <w:r>
        <w:rPr>
          <w:lang w:val="de-DE"/>
        </w:rPr>
        <w:t>[10]</w:t>
        <w:tab/>
      </w:r>
      <w:r>
        <w:rPr>
          <w:bCs/>
          <w:kern w:val="2"/>
          <w:lang w:val="en"/>
        </w:rPr>
        <w:t>W3C XML Schema Definition Language (XSD) 1.1 Part 1: Structures</w:t>
      </w:r>
      <w:r>
        <w:rPr>
          <w:rFonts w:cs="Arial" w:ascii="Arial" w:hAnsi="Arial"/>
          <w:lang w:eastAsia="zh-CN"/>
        </w:rPr>
        <w:t>.</w:t>
      </w:r>
    </w:p>
    <w:p>
      <w:pPr>
        <w:pStyle w:val="EX"/>
        <w:rPr>
          <w:lang w:val="de-DE"/>
        </w:rPr>
      </w:pPr>
      <w:r>
        <w:rPr>
          <w:lang w:val="de-DE"/>
        </w:rPr>
        <w:t>[11]</w:t>
        <w:tab/>
      </w:r>
      <w:r>
        <w:rPr>
          <w:bCs/>
          <w:kern w:val="2"/>
          <w:lang w:val="en"/>
        </w:rPr>
        <w:t>W3C XML Schema Definition Language (XSD) 1.1 Part 2: Datatypes.</w:t>
      </w:r>
    </w:p>
    <w:p>
      <w:pPr>
        <w:pStyle w:val="EX"/>
        <w:rPr>
          <w:lang w:val="en-US" w:eastAsia="zh-CN"/>
        </w:rPr>
      </w:pPr>
      <w:r>
        <w:rPr/>
        <w:t>[12]</w:t>
        <w:tab/>
      </w:r>
      <w:r>
        <w:rPr>
          <w:lang w:val="en-US" w:eastAsia="zh-CN"/>
        </w:rPr>
        <w:t>W3C REC-xml-names-20060816: "Namespaces in XML 1.1 (Second Edition)".</w:t>
      </w:r>
    </w:p>
    <w:p>
      <w:pPr>
        <w:pStyle w:val="EX"/>
        <w:rPr/>
      </w:pPr>
      <w:r>
        <w:rPr>
          <w:lang w:eastAsia="zh-CN"/>
        </w:rPr>
        <w:t>[13]</w:t>
        <w:tab/>
      </w:r>
      <w:r>
        <w:rPr/>
        <w:t>Void</w:t>
      </w:r>
    </w:p>
    <w:p>
      <w:pPr>
        <w:pStyle w:val="EX"/>
        <w:rPr/>
      </w:pPr>
      <w:r>
        <w:rPr>
          <w:lang w:eastAsia="zh-CN"/>
        </w:rPr>
        <w:t>[14]</w:t>
        <w:tab/>
      </w:r>
      <w:r>
        <w:rPr/>
        <w:t>3GPP TS 32.160: "Management and orchestration; Management Service Template".</w:t>
      </w:r>
    </w:p>
    <w:p>
      <w:pPr>
        <w:pStyle w:val="EX"/>
        <w:rPr/>
      </w:pPr>
      <w:r>
        <w:rPr/>
        <w:t>[15]</w:t>
        <w:tab/>
        <w:t>3GPP TR 21.905: "Vocabulary for 3GPP Specifications".</w:t>
      </w:r>
    </w:p>
    <w:p>
      <w:pPr>
        <w:pStyle w:val="EX"/>
        <w:rPr/>
      </w:pPr>
      <w:r>
        <w:rPr/>
        <w:t>[16]</w:t>
        <w:tab/>
        <w:t>IETF RFC 8528: "YANG Schema Mount".</w:t>
      </w:r>
    </w:p>
    <w:p>
      <w:pPr>
        <w:pStyle w:val="Heading1"/>
        <w:ind w:left="1134" w:hanging="1134"/>
        <w:rPr/>
      </w:pPr>
      <w:bookmarkStart w:id="12" w:name="__RefHeading___Toc145945022"/>
      <w:bookmarkEnd w:id="12"/>
      <w:r>
        <w:rPr/>
        <w:t>3</w:t>
        <w:tab/>
        <w:t>Definitions and abbreviations</w:t>
      </w:r>
    </w:p>
    <w:p>
      <w:pPr>
        <w:pStyle w:val="Heading2"/>
        <w:rPr/>
      </w:pPr>
      <w:bookmarkStart w:id="13" w:name="__RefHeading___Toc145945023"/>
      <w:bookmarkEnd w:id="13"/>
      <w:r>
        <w:rPr/>
        <w:t>3.1</w:t>
        <w:tab/>
        <w:t>Definitions</w:t>
      </w:r>
    </w:p>
    <w:p>
      <w:pPr>
        <w:pStyle w:val="Normal"/>
        <w:rPr/>
      </w:pPr>
      <w:r>
        <w:rPr/>
        <w:t xml:space="preserve">For the purposes of the present document, the terms and definitions given in 3GPP TR 21.905 [15], 3GPP TS 32.101 [1], 3GPP TS 32.102 [2], 3GPP TS 32.600 [3], 3GPP TS 28.622 [4] and the following apply. A term defined in the present document takes precedence over the definition of the same term, if any, in 3GPP TR 21.905 [15] and 3GPP TS 32.101 [1], 3GPP TS 32.102 [2] and 3GPP TS 32.600 [3] and 3GPP TS 28.622 [4]. </w:t>
      </w:r>
    </w:p>
    <w:p>
      <w:pPr>
        <w:pStyle w:val="Heading2"/>
        <w:rPr/>
      </w:pPr>
      <w:bookmarkStart w:id="14" w:name="__RefHeading___Toc145945024"/>
      <w:bookmarkEnd w:id="14"/>
      <w:r>
        <w:rPr/>
        <w:t>3.2</w:t>
        <w:tab/>
        <w:t>Abbreviations</w:t>
      </w:r>
    </w:p>
    <w:p>
      <w:pPr>
        <w:pStyle w:val="Normal"/>
        <w:rPr/>
      </w:pPr>
      <w:bookmarkStart w:id="15" w:name="_Hlk13498169"/>
      <w:r>
        <w:rPr/>
        <w:t>For the purposes of the present document, the abbreviations given in 3GPP TR 21.905 [15], 3GPP TS 32.600 [3] and the following apply. An abbreviation defined in the present document takes precedence over the definition of the same abbreviation, if any, in 3GPP TR 21.905 [15] and 3GPP TS 32.600 [3].</w:t>
      </w:r>
      <w:bookmarkEnd w:id="15"/>
    </w:p>
    <w:p>
      <w:pPr>
        <w:pStyle w:val="EW"/>
        <w:rPr/>
      </w:pPr>
      <w:r>
        <w:rPr/>
        <w:t>JSON</w:t>
        <w:tab/>
        <w:t>JavaScript Object Notation</w:t>
      </w:r>
    </w:p>
    <w:p>
      <w:pPr>
        <w:pStyle w:val="EW"/>
        <w:rPr/>
      </w:pPr>
      <w:r>
        <w:rPr/>
        <w:t>SS</w:t>
        <w:tab/>
        <w:t>Solution Set</w:t>
      </w:r>
    </w:p>
    <w:p>
      <w:pPr>
        <w:pStyle w:val="EW"/>
        <w:rPr/>
      </w:pPr>
      <w:r>
        <w:rPr/>
      </w:r>
    </w:p>
    <w:p>
      <w:pPr>
        <w:pStyle w:val="Heading1"/>
        <w:ind w:left="1134" w:hanging="1134"/>
        <w:rPr/>
      </w:pPr>
      <w:bookmarkStart w:id="16" w:name="__RefHeading___Toc145945025"/>
      <w:bookmarkEnd w:id="16"/>
      <w:r>
        <w:rPr/>
        <w:t>4</w:t>
        <w:tab/>
        <w:t>Solution Set (SS) definitions</w:t>
      </w:r>
    </w:p>
    <w:p>
      <w:pPr>
        <w:pStyle w:val="Normal"/>
        <w:rPr/>
      </w:pPr>
      <w:r>
        <w:rPr/>
        <w:t>This specification defines the following 3GPP Generic NRM IRP Solution Set Definitions:</w:t>
      </w:r>
    </w:p>
    <w:p>
      <w:pPr>
        <w:pStyle w:val="B1"/>
        <w:rPr/>
      </w:pPr>
      <w:r>
        <w:rPr/>
        <w:t>-</w:t>
        <w:tab/>
        <w:t>3GPP Generic NRM IRP CORBA SS (Annex A).</w:t>
      </w:r>
    </w:p>
    <w:p>
      <w:pPr>
        <w:pStyle w:val="B1"/>
        <w:rPr/>
      </w:pPr>
      <w:r>
        <w:rPr/>
        <w:t>-</w:t>
        <w:tab/>
        <w:t>3GPP Generic NRM IRP XML Definitions (Annex B).</w:t>
      </w:r>
    </w:p>
    <w:p>
      <w:pPr>
        <w:pStyle w:val="B1"/>
        <w:rPr/>
      </w:pPr>
      <w:r>
        <w:rPr/>
        <w:t>-</w:t>
        <w:tab/>
        <w:t>3GPP Generic NRM IRP JSON Definitions (Annex C).</w:t>
      </w:r>
    </w:p>
    <w:p>
      <w:pPr>
        <w:pStyle w:val="B1"/>
        <w:rPr/>
      </w:pPr>
      <w:r>
        <w:rPr/>
        <w:t>-</w:t>
        <w:tab/>
        <w:t>3GPP Generic NRM IRP YANG Definitions (Annex D).</w:t>
      </w:r>
      <w:r>
        <w:br w:type="page"/>
      </w:r>
    </w:p>
    <w:p>
      <w:pPr>
        <w:pStyle w:val="Heading8"/>
        <w:ind w:left="0" w:hanging="0"/>
        <w:rPr/>
      </w:pPr>
      <w:bookmarkStart w:id="17" w:name="__RefHeading___Toc145945026"/>
      <w:bookmarkEnd w:id="17"/>
      <w:r>
        <w:rPr/>
        <w:t>Annex A (normative):</w:t>
        <w:br/>
        <w:t>CORBA Solution Set</w:t>
      </w:r>
    </w:p>
    <w:p>
      <w:pPr>
        <w:pStyle w:val="Heading1"/>
        <w:ind w:left="1134" w:hanging="1134"/>
        <w:rPr/>
      </w:pPr>
      <w:bookmarkStart w:id="18" w:name="__RefHeading___Toc145945027"/>
      <w:bookmarkEnd w:id="18"/>
      <w:r>
        <w:rPr/>
        <w:t>A.0</w:t>
        <w:tab/>
        <w:t>General</w:t>
      </w:r>
    </w:p>
    <w:p>
      <w:pPr>
        <w:pStyle w:val="Normal"/>
        <w:rPr/>
      </w:pPr>
      <w:r>
        <w:rPr/>
        <w:t>This annex contains the CORBA Solution Set for the IRP whose semantics is specified in Generic NRM IRP: Information Service (3GPP TS 28.622 [4]).</w:t>
      </w:r>
    </w:p>
    <w:p>
      <w:pPr>
        <w:pStyle w:val="Heading1"/>
        <w:ind w:left="1134" w:hanging="1134"/>
        <w:rPr/>
      </w:pPr>
      <w:bookmarkStart w:id="19" w:name="__RefHeading___Toc145945028"/>
      <w:bookmarkEnd w:id="19"/>
      <w:r>
        <w:rPr/>
        <w:t>A.1</w:t>
        <w:tab/>
        <w:t>Architectural features</w:t>
      </w:r>
    </w:p>
    <w:p>
      <w:pPr>
        <w:pStyle w:val="Normal"/>
        <w:rPr/>
      </w:pPr>
      <w:r>
        <w:rPr/>
        <w:t xml:space="preserve">The overall architectural feature of Generic Network Resources IRP is specified in 3GPP TS 28.622 [4]. </w:t>
        <w:br/>
        <w:t>This clause specifies features that are specific to the CORBA SS.</w:t>
      </w:r>
    </w:p>
    <w:p>
      <w:pPr>
        <w:pStyle w:val="Heading2"/>
        <w:rPr/>
      </w:pPr>
      <w:bookmarkStart w:id="20" w:name="__RefHeading___Toc145945029"/>
      <w:bookmarkEnd w:id="20"/>
      <w:r>
        <w:rPr/>
        <w:t>A.1.1</w:t>
        <w:tab/>
        <w:t>Syntax for Distinguished Names</w:t>
      </w:r>
    </w:p>
    <w:p>
      <w:pPr>
        <w:pStyle w:val="Normal"/>
        <w:rPr/>
      </w:pPr>
      <w:r>
        <w:rPr/>
        <w:t>The syntax of a Distinguished Name is defined in 3GPP TS 32.300 [5].</w:t>
      </w:r>
    </w:p>
    <w:p>
      <w:pPr>
        <w:pStyle w:val="Heading2"/>
        <w:rPr/>
      </w:pPr>
      <w:bookmarkStart w:id="21" w:name="__RefHeading___Toc145945030"/>
      <w:bookmarkEnd w:id="21"/>
      <w:r>
        <w:rPr/>
        <w:t>A.1.2</w:t>
        <w:tab/>
        <w:t>Rules for NRM extensions</w:t>
      </w:r>
    </w:p>
    <w:p>
      <w:pPr>
        <w:pStyle w:val="Heading3"/>
        <w:rPr/>
      </w:pPr>
      <w:bookmarkStart w:id="22" w:name="__RefHeading___Toc145945031"/>
      <w:bookmarkEnd w:id="22"/>
      <w:r>
        <w:rPr/>
        <w:t>A.1.2.0</w:t>
        <w:tab/>
        <w:t>Introduction</w:t>
      </w:r>
    </w:p>
    <w:p>
      <w:pPr>
        <w:pStyle w:val="Normal"/>
        <w:rPr/>
      </w:pPr>
      <w:r>
        <w:rPr/>
        <w:t>This clause discusses how the models and IDL definitions provided in the present document can be extended for a particular implementation and still remain compliant with 3GPP SA5's specifications.</w:t>
      </w:r>
    </w:p>
    <w:p>
      <w:pPr>
        <w:pStyle w:val="Heading3"/>
        <w:rPr/>
      </w:pPr>
      <w:bookmarkStart w:id="23" w:name="__RefHeading___Toc145945032"/>
      <w:bookmarkEnd w:id="23"/>
      <w:r>
        <w:rPr/>
        <w:t>A.1.2.1</w:t>
        <w:tab/>
        <w:t>Allowed extensions</w:t>
      </w:r>
    </w:p>
    <w:p>
      <w:pPr>
        <w:pStyle w:val="Normal"/>
        <w:rPr/>
      </w:pPr>
      <w:r>
        <w:rPr/>
        <w:t xml:space="preserve">Vendor-specific MOCs may be supported. The vendor-specific MOCs may support new types of attributes. </w:t>
        <w:br/>
        <w:t>The 3GPP SA5-specified notifications may be issued referring to the vendor-specific MOCs and vendor-specific attributes. New MOCs shall be distinguishable from 3GPP SA5 MOCs by name. 3GPP SA5-specified and vendor-specific attributes may be used in vendor-specific MOCs. Vendor-specific attribute names shall be distinguishable from existing attribute names.</w:t>
      </w:r>
    </w:p>
    <w:p>
      <w:pPr>
        <w:pStyle w:val="Normal"/>
        <w:rPr/>
      </w:pPr>
      <w:r>
        <w:rPr/>
        <w:t>NRM MOCs may be subclassed. Subclassed MOCs shall maintain the specified behaviour of the 3GPP SA5's superior classes.  They may add vendor-specific behaviour with vendor-specific attributes. When subclassing, naming attributes cannot be changed. The subclassed MOC shall support all attributes of its superior class. Vendor-specific attributes cannot be added to 3GPP SA5 NRM MOCs without subclassing.</w:t>
      </w:r>
    </w:p>
    <w:p>
      <w:pPr>
        <w:pStyle w:val="Normal"/>
        <w:rPr/>
      </w:pPr>
      <w:r>
        <w:rPr/>
        <w:t xml:space="preserve">When subclassing, the 3GPP SA5-specified containment rules and their specified cardinality shall still be followed. </w:t>
        <w:br/>
        <w:t>As an example, ManagementNode (or its subclasses) shall be contained under SubNetwork (or its subclasses).</w:t>
      </w:r>
    </w:p>
    <w:p>
      <w:pPr>
        <w:pStyle w:val="Normal"/>
        <w:rPr/>
      </w:pPr>
      <w:r>
        <w:rPr/>
        <w:t>Managed Object Instances may be instantiated as CORBA objects. This requires that the MOCs be represented in IDL. 3GPP SA5's NRM MOCs are not currently specified in IDL, but may be specified in IDL for instantiation or subclassing purposes. However, management information models should not require that IRPManagers access the instantiated managed objects other than through supported methods in the present document.</w:t>
      </w:r>
    </w:p>
    <w:p>
      <w:pPr>
        <w:pStyle w:val="Normal"/>
        <w:rPr/>
      </w:pPr>
      <w:r>
        <w:rPr/>
        <w:t>Extension rules related to notifications (Notification categories, Event Types, Extended Event Types etc.) are for further study.</w:t>
      </w:r>
    </w:p>
    <w:p>
      <w:pPr>
        <w:pStyle w:val="Heading3"/>
        <w:rPr/>
      </w:pPr>
      <w:bookmarkStart w:id="24" w:name="__RefHeading___Toc145945033"/>
      <w:bookmarkEnd w:id="24"/>
      <w:r>
        <w:rPr/>
        <w:t>A.1.2.2</w:t>
        <w:tab/>
        <w:t>Extensions not allowed</w:t>
      </w:r>
    </w:p>
    <w:p>
      <w:pPr>
        <w:pStyle w:val="Normal"/>
        <w:rPr/>
      </w:pPr>
      <w:r>
        <w:rPr/>
        <w:t>The IDL specifications in the present document cannot be edited or altered. Any additional IDL specifications shall be specified in separate IDL files.</w:t>
      </w:r>
    </w:p>
    <w:p>
      <w:pPr>
        <w:pStyle w:val="Normal"/>
        <w:rPr/>
      </w:pPr>
      <w:r>
        <w:rPr/>
        <w:t>IDL interfaces (note: not MOCs) specified in the present document may not be subclassed or extended. New interfaces may be defined with vendor-specific methods.</w:t>
      </w:r>
      <w:r>
        <w:br w:type="page"/>
      </w:r>
    </w:p>
    <w:p>
      <w:pPr>
        <w:pStyle w:val="Heading1"/>
        <w:ind w:left="1134" w:hanging="1134"/>
        <w:rPr/>
      </w:pPr>
      <w:bookmarkStart w:id="25" w:name="__RefHeading___Toc145945034"/>
      <w:bookmarkStart w:id="26" w:name="_Ref499367606"/>
      <w:bookmarkEnd w:id="25"/>
      <w:bookmarkEnd w:id="26"/>
      <w:r>
        <w:rPr/>
        <w:t>A.2</w:t>
        <w:tab/>
        <w:t>Mapping</w:t>
      </w:r>
    </w:p>
    <w:p>
      <w:pPr>
        <w:pStyle w:val="Heading2"/>
        <w:rPr/>
      </w:pPr>
      <w:bookmarkStart w:id="27" w:name="_Ref499367606"/>
      <w:bookmarkStart w:id="28" w:name="__RefHeading___Toc145945035"/>
      <w:bookmarkEnd w:id="27"/>
      <w:bookmarkEnd w:id="28"/>
      <w:r>
        <w:rPr/>
        <w:t>A.2.1</w:t>
        <w:tab/>
        <w:t>General mapping</w:t>
      </w:r>
    </w:p>
    <w:p>
      <w:pPr>
        <w:pStyle w:val="Normal"/>
        <w:rPr/>
      </w:pPr>
      <w:r>
        <w:rPr/>
        <w:t xml:space="preserve">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an MOReference. The value of an MO reference contains the distinguished name of the associated MO. When the cardinality for an association allows more than one referred MO, the reference attribute will be of type MOReferenceSet, which contains a sequence of MO references. </w:t>
      </w:r>
    </w:p>
    <w:p>
      <w:pPr>
        <w:pStyle w:val="Heading2"/>
        <w:rPr/>
      </w:pPr>
      <w:bookmarkStart w:id="29" w:name="__RefHeading___Toc145945036"/>
      <w:bookmarkEnd w:id="29"/>
      <w:r>
        <w:rPr/>
        <w:t>A.2.2</w:t>
        <w:tab/>
        <w:t>Information Object Class (IOC) mapping</w:t>
      </w:r>
    </w:p>
    <w:p>
      <w:pPr>
        <w:pStyle w:val="Normal"/>
        <w:rPr/>
      </w:pPr>
      <w:r>
        <w:rPr/>
        <w:t xml:space="preserve">This Solution Set supports reference attributes for relations other than containment relations between objects. Reference attributes are therefore introduced in each MOC where needed. </w:t>
      </w:r>
    </w:p>
    <w:p>
      <w:pPr>
        <w:pStyle w:val="Heading3"/>
        <w:rPr/>
      </w:pPr>
      <w:bookmarkStart w:id="30" w:name="__RefHeading___Toc145945037"/>
      <w:bookmarkEnd w:id="30"/>
      <w:r>
        <w:rPr/>
        <w:t>A.2.2.1</w:t>
        <w:tab/>
        <w:t>IOC SubNetwork</w:t>
      </w:r>
    </w:p>
    <w:p>
      <w:pPr>
        <w:pStyle w:val="TH"/>
        <w:rPr/>
      </w:pPr>
      <w:r>
        <w:rPr>
          <w:rFonts w:cs="Arial"/>
        </w:rPr>
        <w:t>Mapping from NRM IOC SubNetwork attributes to SS equivalent MOC SubNetwork attribute</w:t>
      </w:r>
      <w:r>
        <w:rPr/>
        <w:t>s</w:t>
      </w:r>
    </w:p>
    <w:tbl>
      <w:tblPr>
        <w:tblW w:w="9606" w:type="dxa"/>
        <w:jc w:val="left"/>
        <w:tblInd w:w="-113" w:type="dxa"/>
        <w:tblLayout w:type="fixed"/>
        <w:tblCellMar>
          <w:top w:w="0" w:type="dxa"/>
          <w:left w:w="108" w:type="dxa"/>
          <w:bottom w:w="0" w:type="dxa"/>
          <w:right w:w="108" w:type="dxa"/>
        </w:tblCellMar>
      </w:tblPr>
      <w:tblGrid>
        <w:gridCol w:w="2518"/>
        <w:gridCol w:w="2693"/>
        <w:gridCol w:w="4395"/>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439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dnPrefix</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dnPrefix</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userDefinedNetworkType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userDefinedNetworkType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setOfMcc</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setOfMcc</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GenericNetworkResourcesIRPSystem::AttributeTypes::StringSet</w:t>
            </w:r>
          </w:p>
        </w:tc>
      </w:tr>
    </w:tbl>
    <w:p>
      <w:pPr>
        <w:pStyle w:val="Heading3"/>
        <w:rPr/>
      </w:pPr>
      <w:bookmarkStart w:id="31" w:name="__RefHeading___Toc145945038"/>
      <w:r>
        <w:rPr/>
        <w:t>A.2</w:t>
      </w:r>
      <w:r>
        <w:rPr>
          <w:rFonts w:cs="Arial"/>
        </w:rPr>
        <w:t>.</w:t>
      </w:r>
      <w:r>
        <w:rPr/>
        <w:t>2.2</w:t>
        <w:tab/>
        <w:t>IOC ManagedElement</w:t>
      </w:r>
      <w:bookmarkEnd w:id="31"/>
      <w:r>
        <w:rPr/>
        <w:t xml:space="preserve"> </w:t>
      </w:r>
    </w:p>
    <w:p>
      <w:pPr>
        <w:pStyle w:val="TH"/>
        <w:rPr/>
      </w:pPr>
      <w:r>
        <w:rPr>
          <w:rFonts w:cs="Arial"/>
        </w:rPr>
        <w:t>Mapping from NRM IOC ManagedElement attributes and association roles to SS equivalent MOC ManagedElement attribute</w:t>
      </w:r>
      <w:r>
        <w:rPr/>
        <w:t>s</w:t>
      </w:r>
    </w:p>
    <w:tbl>
      <w:tblPr>
        <w:tblW w:w="9678" w:type="dxa"/>
        <w:jc w:val="left"/>
        <w:tblInd w:w="-185" w:type="dxa"/>
        <w:tblLayout w:type="fixed"/>
        <w:tblCellMar>
          <w:top w:w="0" w:type="dxa"/>
          <w:left w:w="108" w:type="dxa"/>
          <w:bottom w:w="0" w:type="dxa"/>
          <w:right w:w="108" w:type="dxa"/>
        </w:tblCellMar>
      </w:tblPr>
      <w:tblGrid>
        <w:gridCol w:w="2590"/>
        <w:gridCol w:w="2693"/>
        <w:gridCol w:w="4395"/>
      </w:tblGrid>
      <w:tr>
        <w:trPr>
          <w:tblHeader w:val="true"/>
        </w:trPr>
        <w:tc>
          <w:tcPr>
            <w:tcW w:w="259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Attributes </w:t>
            </w:r>
          </w:p>
        </w:tc>
        <w:tc>
          <w:tcPr>
            <w:tcW w:w="269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439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dnPrefix</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dnPrefix</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locationName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locationName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vendorName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vendorName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userDefinedState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userDefinedState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managedElementType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managedElementType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::AttributeTypes::StringSet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managedBy</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managedBy</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::AttributeTypes::MOReferenceSet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swVersion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swVersion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32" w:name="__RefHeading___Toc145945039"/>
      <w:bookmarkEnd w:id="32"/>
      <w:r>
        <w:rPr/>
        <w:t>A.2</w:t>
      </w:r>
      <w:r>
        <w:rPr>
          <w:rFonts w:cs="Arial"/>
        </w:rPr>
        <w:t>.</w:t>
      </w:r>
      <w:r>
        <w:rPr/>
        <w:t>2.3</w:t>
        <w:tab/>
        <w:t>IOC MeContext</w:t>
      </w:r>
    </w:p>
    <w:p>
      <w:pPr>
        <w:pStyle w:val="TH"/>
        <w:numPr>
          <w:ilvl w:val="0"/>
          <w:numId w:val="0"/>
        </w:numPr>
        <w:outlineLvl w:val="0"/>
        <w:rPr/>
      </w:pPr>
      <w:r>
        <w:rPr>
          <w:rFonts w:cs="Arial"/>
        </w:rPr>
        <w:t>Mapping from NRM IOC MeContext attributes to SS equivalent MOC MeContext attribute</w:t>
      </w:r>
      <w:r>
        <w:rPr/>
        <w:t>s</w:t>
      </w:r>
    </w:p>
    <w:tbl>
      <w:tblPr>
        <w:tblW w:w="4850" w:type="pct"/>
        <w:jc w:val="left"/>
        <w:tblInd w:w="-113" w:type="dxa"/>
        <w:tblLayout w:type="fixed"/>
        <w:tblCellMar>
          <w:top w:w="0" w:type="dxa"/>
          <w:left w:w="108" w:type="dxa"/>
          <w:bottom w:w="0" w:type="dxa"/>
          <w:right w:w="108" w:type="dxa"/>
        </w:tblCellMar>
      </w:tblPr>
      <w:tblGrid>
        <w:gridCol w:w="2451"/>
        <w:gridCol w:w="2620"/>
        <w:gridCol w:w="4279"/>
      </w:tblGrid>
      <w:tr>
        <w:trPr>
          <w:tblHeader w:val="true"/>
        </w:trPr>
        <w:tc>
          <w:tcPr>
            <w:tcW w:w="24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62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427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620"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4279"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TAL"/>
              <w:rPr/>
            </w:pPr>
            <w:r>
              <w:rPr/>
              <w:t>dnPrefix</w:t>
            </w:r>
          </w:p>
        </w:tc>
        <w:tc>
          <w:tcPr>
            <w:tcW w:w="2620" w:type="dxa"/>
            <w:tcBorders>
              <w:top w:val="single" w:sz="4" w:space="0" w:color="000000"/>
              <w:left w:val="single" w:sz="4" w:space="0" w:color="000000"/>
              <w:bottom w:val="single" w:sz="4" w:space="0" w:color="000000"/>
              <w:right w:val="single" w:sz="4" w:space="0" w:color="000000"/>
            </w:tcBorders>
          </w:tcPr>
          <w:p>
            <w:pPr>
              <w:pStyle w:val="TAL"/>
              <w:rPr/>
            </w:pPr>
            <w:r>
              <w:rPr/>
              <w:t>dnPrefix</w:t>
            </w:r>
          </w:p>
        </w:tc>
        <w:tc>
          <w:tcPr>
            <w:tcW w:w="4279"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33" w:name="__RefHeading___Toc145945040"/>
      <w:bookmarkEnd w:id="33"/>
      <w:r>
        <w:rPr/>
        <w:t>A.2</w:t>
      </w:r>
      <w:r>
        <w:rPr>
          <w:rFonts w:cs="Arial"/>
        </w:rPr>
        <w:t>.</w:t>
      </w:r>
      <w:r>
        <w:rPr/>
        <w:t>2.4</w:t>
        <w:tab/>
        <w:t>IOC ManagementNode</w:t>
      </w:r>
    </w:p>
    <w:p>
      <w:pPr>
        <w:pStyle w:val="TH"/>
        <w:rPr/>
      </w:pPr>
      <w:r>
        <w:rPr>
          <w:rFonts w:cs="Arial"/>
        </w:rPr>
        <w:t>Mapping from NRM IOC ManagementNode attributes and association roles to SS equivalent MOC ManagementNo</w:t>
      </w:r>
      <w:r>
        <w:rPr/>
        <w:t>de attributes</w:t>
      </w:r>
    </w:p>
    <w:tbl>
      <w:tblPr>
        <w:tblW w:w="9678" w:type="dxa"/>
        <w:jc w:val="left"/>
        <w:tblInd w:w="-185" w:type="dxa"/>
        <w:tblLayout w:type="fixed"/>
        <w:tblCellMar>
          <w:top w:w="0" w:type="dxa"/>
          <w:left w:w="108" w:type="dxa"/>
          <w:bottom w:w="0" w:type="dxa"/>
          <w:right w:w="108" w:type="dxa"/>
        </w:tblCellMar>
      </w:tblPr>
      <w:tblGrid>
        <w:gridCol w:w="3441"/>
        <w:gridCol w:w="2551"/>
        <w:gridCol w:w="3686"/>
      </w:tblGrid>
      <w:tr>
        <w:trPr>
          <w:tblHeader w:val="true"/>
        </w:trPr>
        <w:tc>
          <w:tcPr>
            <w:tcW w:w="344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68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locationName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locationName</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vendorName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vendorName</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userDefinedState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userDefinedState</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managedElements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managedElements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::AttributeTypes::MOReferenceSet</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swVersion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swVersion</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rPr/>
      </w:pPr>
      <w:bookmarkStart w:id="34" w:name="__RefHeading___Toc145945041"/>
      <w:bookmarkEnd w:id="34"/>
      <w:r>
        <w:rPr/>
        <w:t>A.2</w:t>
      </w:r>
      <w:r>
        <w:rPr>
          <w:rFonts w:cs="Arial"/>
        </w:rPr>
        <w:t>.</w:t>
      </w:r>
      <w:r>
        <w:rPr/>
        <w:t>2.5</w:t>
        <w:tab/>
        <w:t>IOC VsDataContainer</w:t>
      </w:r>
    </w:p>
    <w:p>
      <w:pPr>
        <w:pStyle w:val="TH"/>
        <w:rPr/>
      </w:pPr>
      <w:r>
        <w:rPr>
          <w:rFonts w:cs="Arial"/>
        </w:rPr>
        <w:t>Mapping from NRM IOC VsDataContainer attributes and association roles to SS equivalent MOC VsDataContainer attr</w:t>
      </w:r>
      <w:r>
        <w:rPr/>
        <w:t>ibutes</w:t>
      </w:r>
    </w:p>
    <w:tbl>
      <w:tblPr>
        <w:tblW w:w="9678" w:type="dxa"/>
        <w:jc w:val="left"/>
        <w:tblInd w:w="-185" w:type="dxa"/>
        <w:tblLayout w:type="fixed"/>
        <w:tblCellMar>
          <w:top w:w="0" w:type="dxa"/>
          <w:left w:w="108" w:type="dxa"/>
          <w:bottom w:w="0" w:type="dxa"/>
          <w:right w:w="108" w:type="dxa"/>
        </w:tblCellMar>
      </w:tblPr>
      <w:tblGrid>
        <w:gridCol w:w="3441"/>
        <w:gridCol w:w="2551"/>
        <w:gridCol w:w="3686"/>
      </w:tblGrid>
      <w:tr>
        <w:trPr>
          <w:tblHeader w:val="true"/>
        </w:trPr>
        <w:tc>
          <w:tcPr>
            <w:tcW w:w="344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68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vsDataType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vsDataType</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vsData</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vsData</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any</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t>vsDataFormatVersion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vsDataFormatVersion</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5" w:name="__RefHeading___Toc145945042"/>
      <w:bookmarkEnd w:id="35"/>
      <w:r>
        <w:rPr/>
        <w:t>A.2</w:t>
      </w:r>
      <w:r>
        <w:rPr>
          <w:rFonts w:cs="Arial"/>
        </w:rPr>
        <w:t>.</w:t>
      </w:r>
      <w:r>
        <w:rPr/>
        <w:t>2.6</w:t>
        <w:tab/>
        <w:t>IOC ManagedFunction</w:t>
      </w:r>
    </w:p>
    <w:p>
      <w:pPr>
        <w:pStyle w:val="TH"/>
        <w:rPr/>
      </w:pPr>
      <w:r>
        <w:rPr>
          <w:rFonts w:cs="Arial"/>
        </w:rPr>
        <w:t>Mapping from NRM IOC ManagedFunction attributes and association roles to SS equivalent MOC ManagedFunction attribut</w:t>
      </w:r>
      <w:r>
        <w:rPr/>
        <w:t>es</w:t>
      </w:r>
    </w:p>
    <w:tbl>
      <w:tblPr>
        <w:tblW w:w="9929" w:type="dxa"/>
        <w:jc w:val="left"/>
        <w:tblInd w:w="-185" w:type="dxa"/>
        <w:tblLayout w:type="fixed"/>
        <w:tblCellMar>
          <w:top w:w="0" w:type="dxa"/>
          <w:left w:w="108" w:type="dxa"/>
          <w:bottom w:w="0" w:type="dxa"/>
          <w:right w:w="108" w:type="dxa"/>
        </w:tblCellMar>
      </w:tblPr>
      <w:tblGrid>
        <w:gridCol w:w="2980"/>
        <w:gridCol w:w="2321"/>
        <w:gridCol w:w="4628"/>
      </w:tblGrid>
      <w:tr>
        <w:trPr>
          <w:tblHeader w:val="true"/>
        </w:trPr>
        <w:tc>
          <w:tcPr>
            <w:tcW w:w="298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32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462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980"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4628"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pee</w:t>
            </w:r>
            <w:r>
              <w:rPr>
                <w:lang w:eastAsia="zh-CN"/>
              </w:rPr>
              <w:t>ParametersList</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pee</w:t>
            </w:r>
            <w:r>
              <w:rPr>
                <w:lang w:eastAsia="zh-CN"/>
              </w:rPr>
              <w:t>ParametersList</w:t>
            </w:r>
          </w:p>
        </w:tc>
        <w:tc>
          <w:tcPr>
            <w:tcW w:w="4628"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::AttributeTypes::</w:t>
            </w:r>
            <w:r>
              <w:rPr>
                <w:lang w:eastAsia="zh-CN"/>
              </w:rPr>
              <w:t xml:space="preserve"> </w:t>
            </w:r>
            <w:r>
              <w:rPr>
                <w:lang w:eastAsia="zh-CN"/>
              </w:rPr>
              <w:t>PEE</w:t>
            </w:r>
            <w:r>
              <w:rPr>
                <w:lang w:eastAsia="zh-CN"/>
              </w:rPr>
              <w:t>ParametersListType</w:t>
            </w:r>
          </w:p>
        </w:tc>
      </w:tr>
      <w:tr>
        <w:trPr/>
        <w:tc>
          <w:tcPr>
            <w:tcW w:w="2980"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4628"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9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vnfParametersList</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vnfParametersList</w:t>
            </w:r>
          </w:p>
        </w:tc>
        <w:tc>
          <w:tcPr>
            <w:tcW w:w="4628"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::AttributeTypes::</w:t>
            </w:r>
            <w:r>
              <w:rPr>
                <w:lang w:eastAsia="zh-CN"/>
              </w:rPr>
              <w:t xml:space="preserve"> VNFParametersListType</w:t>
            </w:r>
          </w:p>
        </w:tc>
      </w:tr>
    </w:tbl>
    <w:p>
      <w:pPr>
        <w:pStyle w:val="Normal"/>
        <w:rPr/>
      </w:pPr>
      <w:r>
        <w:rPr/>
      </w:r>
    </w:p>
    <w:p>
      <w:pPr>
        <w:pStyle w:val="Heading3"/>
        <w:rPr/>
      </w:pPr>
      <w:bookmarkStart w:id="36" w:name="__RefHeading___Toc145945043"/>
      <w:bookmarkEnd w:id="36"/>
      <w:r>
        <w:rPr/>
        <w:t>A.2</w:t>
      </w:r>
      <w:r>
        <w:rPr>
          <w:rFonts w:cs="Arial"/>
        </w:rPr>
        <w:t>.</w:t>
      </w:r>
      <w:r>
        <w:rPr/>
        <w:t>2.7</w:t>
        <w:tab/>
        <w:t>IOC IRPAgent</w:t>
      </w:r>
    </w:p>
    <w:p>
      <w:pPr>
        <w:pStyle w:val="TH"/>
        <w:rPr>
          <w:rFonts w:cs="Arial"/>
        </w:rPr>
      </w:pPr>
      <w:r>
        <w:rPr>
          <w:rFonts w:cs="Arial"/>
        </w:rPr>
        <w:t>Mapping from NRM IOC IRPAgent attributes to SS equivalent MOC IRPAgent attributes</w:t>
      </w:r>
    </w:p>
    <w:tbl>
      <w:tblPr>
        <w:tblW w:w="9606" w:type="dxa"/>
        <w:jc w:val="left"/>
        <w:tblInd w:w="-113" w:type="dxa"/>
        <w:tblLayout w:type="fixed"/>
        <w:tblCellMar>
          <w:top w:w="0" w:type="dxa"/>
          <w:left w:w="108" w:type="dxa"/>
          <w:bottom w:w="0" w:type="dxa"/>
          <w:right w:w="108" w:type="dxa"/>
        </w:tblCellMar>
      </w:tblPr>
      <w:tblGrid>
        <w:gridCol w:w="3369"/>
        <w:gridCol w:w="2551"/>
        <w:gridCol w:w="3686"/>
      </w:tblGrid>
      <w:tr>
        <w:trPr>
          <w:tblHeader w:val="true"/>
        </w:trPr>
        <w:tc>
          <w:tcPr>
            <w:tcW w:w="33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68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rFonts w:ascii="Arial" w:hAnsi="Arial" w:cs="Arial"/>
        </w:rPr>
      </w:pPr>
      <w:r>
        <w:rPr>
          <w:rFonts w:cs="Arial" w:ascii="Arial" w:hAnsi="Arial"/>
        </w:rPr>
      </w:r>
    </w:p>
    <w:p>
      <w:pPr>
        <w:pStyle w:val="Heading3"/>
        <w:rPr/>
      </w:pPr>
      <w:bookmarkStart w:id="37" w:name="__RefHeading___Toc145945044"/>
      <w:bookmarkEnd w:id="37"/>
      <w:r>
        <w:rPr/>
        <w:t>A.2</w:t>
      </w:r>
      <w:r>
        <w:rPr>
          <w:rFonts w:cs="Arial"/>
        </w:rPr>
        <w:t>.</w:t>
      </w:r>
      <w:r>
        <w:rPr/>
        <w:t>2.8</w:t>
        <w:tab/>
        <w:t>IOC Top</w:t>
      </w:r>
    </w:p>
    <w:p>
      <w:pPr>
        <w:pStyle w:val="TH"/>
        <w:numPr>
          <w:ilvl w:val="0"/>
          <w:numId w:val="0"/>
        </w:numPr>
        <w:outlineLvl w:val="0"/>
        <w:rPr/>
      </w:pPr>
      <w:r>
        <w:rPr>
          <w:rFonts w:cs="Arial"/>
        </w:rPr>
        <w:t>Mapping from NRM IOC Top attributes to SS equivalent attributes in all</w:t>
      </w:r>
      <w:r>
        <w:rPr/>
        <w:t xml:space="preserve"> MOCs</w:t>
      </w:r>
    </w:p>
    <w:tbl>
      <w:tblPr>
        <w:tblW w:w="9606" w:type="dxa"/>
        <w:jc w:val="left"/>
        <w:tblInd w:w="-113" w:type="dxa"/>
        <w:tblLayout w:type="fixed"/>
        <w:tblCellMar>
          <w:top w:w="0" w:type="dxa"/>
          <w:left w:w="108" w:type="dxa"/>
          <w:bottom w:w="0" w:type="dxa"/>
          <w:right w:w="108" w:type="dxa"/>
        </w:tblCellMar>
      </w:tblPr>
      <w:tblGrid>
        <w:gridCol w:w="3369"/>
        <w:gridCol w:w="2551"/>
        <w:gridCol w:w="3686"/>
      </w:tblGrid>
      <w:tr>
        <w:trPr>
          <w:tblHeader w:val="true"/>
        </w:trPr>
        <w:tc>
          <w:tcPr>
            <w:tcW w:w="33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68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objectClass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CLASS</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objectInstance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No direct mapping</w:t>
            </w:r>
          </w:p>
        </w:tc>
        <w:tc>
          <w:tcPr>
            <w:tcW w:w="36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38" w:name="__RefHeading___Toc145945045"/>
      <w:bookmarkStart w:id="39" w:name="_Ref492280639"/>
      <w:bookmarkEnd w:id="38"/>
      <w:bookmarkEnd w:id="39"/>
      <w:r>
        <w:rPr/>
        <w:t>A.2</w:t>
      </w:r>
      <w:r>
        <w:rPr>
          <w:rFonts w:cs="Arial"/>
        </w:rPr>
        <w:t>.</w:t>
      </w:r>
      <w:r>
        <w:rPr/>
        <w:t>2.9</w:t>
        <w:tab/>
        <w:t>IOC Link</w:t>
      </w:r>
    </w:p>
    <w:p>
      <w:pPr>
        <w:pStyle w:val="TH"/>
        <w:numPr>
          <w:ilvl w:val="0"/>
          <w:numId w:val="0"/>
        </w:numPr>
        <w:outlineLvl w:val="0"/>
        <w:rPr/>
      </w:pPr>
      <w:r>
        <w:rPr>
          <w:rFonts w:cs="Arial"/>
        </w:rPr>
        <w:t>Mapping from NRM IOC Link attributes to SS equivalent MOC IRPAgent attribute</w:t>
      </w:r>
      <w:r>
        <w:rPr/>
        <w:t xml:space="preserve">s </w:t>
      </w:r>
    </w:p>
    <w:tbl>
      <w:tblPr>
        <w:tblW w:w="4850" w:type="pct"/>
        <w:jc w:val="left"/>
        <w:tblInd w:w="-113" w:type="dxa"/>
        <w:tblLayout w:type="fixed"/>
        <w:tblCellMar>
          <w:top w:w="0" w:type="dxa"/>
          <w:left w:w="108" w:type="dxa"/>
          <w:bottom w:w="0" w:type="dxa"/>
          <w:right w:w="108" w:type="dxa"/>
        </w:tblCellMar>
      </w:tblPr>
      <w:tblGrid>
        <w:gridCol w:w="3279"/>
        <w:gridCol w:w="2484"/>
        <w:gridCol w:w="3587"/>
      </w:tblGrid>
      <w:tr>
        <w:trPr>
          <w:tblHeader w:val="true"/>
        </w:trPr>
        <w:tc>
          <w:tcPr>
            <w:tcW w:w="327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48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58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userLabel (see note 2)</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aEnd</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aEnd</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GenericNetworkResourcesIRPSystem::AttributeTypes::MOReference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zEnd</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zEnd</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GenericNetworkResourcesIRPSystem::AttributeTypes::MOReference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linkType</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linkType</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LinkTypeType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protocolName</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protocolName</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protocolVersion</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protocolVersion</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
        <w:rPr>
          <w:b/>
          <w:b/>
          <w:bCs/>
        </w:rPr>
      </w:pPr>
      <w:r>
        <w:rPr/>
        <w:t>NOTE 1: Void</w:t>
      </w:r>
      <w:r>
        <w:rPr>
          <w:rFonts w:cs="Courier New" w:ascii="Courier New" w:hAnsi="Courier New"/>
          <w:bCs/>
        </w:rPr>
        <w:t>.</w:t>
      </w:r>
    </w:p>
    <w:p>
      <w:pPr>
        <w:pStyle w:val="NO"/>
        <w:rPr>
          <w:rFonts w:ascii="Courier New" w:hAnsi="Courier New" w:cs="Courier New"/>
          <w:b/>
          <w:b/>
          <w:bCs/>
        </w:rPr>
      </w:pPr>
      <w:r>
        <w:rPr/>
        <w:t>NOTE 2: Void</w:t>
      </w:r>
      <w:r>
        <w:rPr>
          <w:rFonts w:cs="Courier New" w:ascii="Courier New" w:hAnsi="Courier New"/>
          <w:bCs/>
        </w:rPr>
        <w:t>.</w:t>
      </w:r>
    </w:p>
    <w:p>
      <w:pPr>
        <w:pStyle w:val="Normal"/>
        <w:rPr>
          <w:rFonts w:ascii="Courier New" w:hAnsi="Courier New" w:cs="Courier New"/>
          <w:b/>
          <w:b/>
          <w:bCs/>
        </w:rPr>
      </w:pPr>
      <w:r>
        <w:rPr>
          <w:rFonts w:cs="Courier New" w:ascii="Courier New" w:hAnsi="Courier New"/>
          <w:b/>
          <w:bCs/>
        </w:rPr>
      </w:r>
    </w:p>
    <w:p>
      <w:pPr>
        <w:pStyle w:val="Heading3"/>
        <w:rPr>
          <w:lang w:eastAsia="zh-CN"/>
        </w:rPr>
      </w:pPr>
      <w:bookmarkStart w:id="40" w:name="__RefHeading___Toc145945046"/>
      <w:bookmarkEnd w:id="40"/>
      <w:r>
        <w:rPr/>
        <w:t>A.2</w:t>
      </w:r>
      <w:r>
        <w:rPr>
          <w:rFonts w:cs="Arial"/>
        </w:rPr>
        <w:t>.</w:t>
      </w:r>
      <w:r>
        <w:rPr/>
        <w:t>2.</w:t>
      </w:r>
      <w:r>
        <w:rPr>
          <w:lang w:eastAsia="zh-CN"/>
        </w:rPr>
        <w:t>10</w:t>
      </w:r>
      <w:r>
        <w:rPr/>
        <w:tab/>
        <w:t xml:space="preserve">IOC </w:t>
      </w:r>
      <w:r>
        <w:rPr/>
        <w:t>EP_RP</w:t>
      </w:r>
    </w:p>
    <w:p>
      <w:pPr>
        <w:pStyle w:val="TH"/>
        <w:numPr>
          <w:ilvl w:val="0"/>
          <w:numId w:val="0"/>
        </w:numPr>
        <w:outlineLvl w:val="0"/>
        <w:rPr/>
      </w:pPr>
      <w:r>
        <w:rPr>
          <w:rFonts w:cs="Arial"/>
        </w:rPr>
        <w:t xml:space="preserve">Mapping from NRM IOC </w:t>
      </w:r>
      <w:r>
        <w:rPr>
          <w:rFonts w:cs="Arial"/>
        </w:rPr>
        <w:t>EP_RP</w:t>
      </w:r>
      <w:r>
        <w:rPr>
          <w:rFonts w:cs="Arial"/>
        </w:rPr>
        <w:t xml:space="preserve"> attributes to SS equivalent MOC </w:t>
      </w:r>
      <w:r>
        <w:rPr>
          <w:rFonts w:cs="Arial"/>
        </w:rPr>
        <w:t>EP_RP</w:t>
      </w:r>
      <w:r>
        <w:rPr>
          <w:rFonts w:cs="Arial"/>
        </w:rPr>
        <w:t xml:space="preserve"> attribute</w:t>
      </w:r>
      <w:r>
        <w:rPr/>
        <w:t xml:space="preserve">s </w:t>
      </w:r>
    </w:p>
    <w:tbl>
      <w:tblPr>
        <w:tblW w:w="4850" w:type="pct"/>
        <w:jc w:val="left"/>
        <w:tblInd w:w="-113" w:type="dxa"/>
        <w:tblLayout w:type="fixed"/>
        <w:tblCellMar>
          <w:top w:w="0" w:type="dxa"/>
          <w:left w:w="108" w:type="dxa"/>
          <w:bottom w:w="0" w:type="dxa"/>
          <w:right w:w="108" w:type="dxa"/>
        </w:tblCellMar>
      </w:tblPr>
      <w:tblGrid>
        <w:gridCol w:w="3279"/>
        <w:gridCol w:w="2484"/>
        <w:gridCol w:w="3587"/>
      </w:tblGrid>
      <w:tr>
        <w:trPr>
          <w:tblHeader w:val="true"/>
        </w:trPr>
        <w:tc>
          <w:tcPr>
            <w:tcW w:w="327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48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358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f</w:t>
            </w:r>
            <w:r>
              <w:rPr/>
              <w:t>ar</w:t>
            </w:r>
            <w:r>
              <w:rPr/>
              <w:t>End</w:t>
            </w:r>
            <w:r>
              <w:rPr/>
              <w:t>Entity</w:t>
            </w:r>
          </w:p>
        </w:tc>
        <w:tc>
          <w:tcPr>
            <w:tcW w:w="2484" w:type="dxa"/>
            <w:tcBorders>
              <w:top w:val="single" w:sz="4" w:space="0" w:color="000000"/>
              <w:left w:val="single" w:sz="4" w:space="0" w:color="000000"/>
              <w:bottom w:val="single" w:sz="4" w:space="0" w:color="000000"/>
              <w:right w:val="single" w:sz="4" w:space="0" w:color="000000"/>
            </w:tcBorders>
          </w:tcPr>
          <w:p>
            <w:pPr>
              <w:pStyle w:val="TAL"/>
              <w:rPr/>
            </w:pPr>
            <w:r>
              <w:rPr/>
              <w:t>f</w:t>
            </w:r>
            <w:r>
              <w:rPr/>
              <w:t>ar</w:t>
            </w:r>
            <w:r>
              <w:rPr/>
              <w:t>End</w:t>
            </w:r>
            <w:r>
              <w:rPr/>
              <w:t>Entity</w:t>
            </w:r>
          </w:p>
        </w:tc>
        <w:tc>
          <w:tcPr>
            <w:tcW w:w="3587"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GenericNetworkResourcesIRPSystem::AttributeTypes::MOReference</w:t>
            </w:r>
          </w:p>
        </w:tc>
      </w:tr>
    </w:tbl>
    <w:p>
      <w:pPr>
        <w:pStyle w:val="Heading3"/>
        <w:rPr/>
      </w:pPr>
      <w:bookmarkStart w:id="41" w:name="__RefHeading___Toc145945047"/>
      <w:bookmarkEnd w:id="41"/>
      <w:r>
        <w:rPr>
          <w:rFonts w:eastAsia="SimSun;宋体"/>
        </w:rPr>
        <w:t>A.2.2.11</w:t>
        <w:tab/>
        <w:t>IOC ThresholdMonitoringCapability</w:t>
      </w:r>
    </w:p>
    <w:p>
      <w:pPr>
        <w:pStyle w:val="TH"/>
        <w:numPr>
          <w:ilvl w:val="0"/>
          <w:numId w:val="0"/>
        </w:numPr>
        <w:outlineLvl w:val="0"/>
        <w:rPr>
          <w:rFonts w:eastAsia="SimSun;宋体" w:cs="Arial"/>
        </w:rPr>
      </w:pPr>
      <w:r>
        <w:rPr>
          <w:rFonts w:eastAsia="SimSun;宋体" w:cs="Arial"/>
        </w:rPr>
        <w:t xml:space="preserve">Mapping from NRM IOC ThresholdMonitoringCapability attributes to SS equivalent MOC ThresholdMonitoringCapability attributes </w:t>
      </w:r>
    </w:p>
    <w:tbl>
      <w:tblPr>
        <w:tblW w:w="4850" w:type="pct"/>
        <w:jc w:val="left"/>
        <w:tblInd w:w="-113" w:type="dxa"/>
        <w:tblLayout w:type="fixed"/>
        <w:tblCellMar>
          <w:top w:w="0" w:type="dxa"/>
          <w:left w:w="108" w:type="dxa"/>
          <w:bottom w:w="0" w:type="dxa"/>
          <w:right w:w="108" w:type="dxa"/>
        </w:tblCellMar>
      </w:tblPr>
      <w:tblGrid>
        <w:gridCol w:w="2125"/>
        <w:gridCol w:w="2125"/>
        <w:gridCol w:w="5100"/>
      </w:tblGrid>
      <w:tr>
        <w:trPr>
          <w:tblHeader w:val="true"/>
        </w:trPr>
        <w:tc>
          <w:tcPr>
            <w:tcW w:w="212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12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51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125" w:type="dxa"/>
            <w:tcBorders>
              <w:top w:val="single" w:sz="4" w:space="0" w:color="000000"/>
              <w:left w:val="single" w:sz="4" w:space="0" w:color="000000"/>
              <w:bottom w:val="single" w:sz="4" w:space="0" w:color="000000"/>
              <w:right w:val="single" w:sz="4" w:space="0" w:color="000000"/>
            </w:tcBorders>
          </w:tcPr>
          <w:p>
            <w:pPr>
              <w:pStyle w:val="TAL"/>
              <w:rPr/>
            </w:pPr>
            <w:r>
              <w:rPr/>
              <w:t>supportedMonitoringGPs</w:t>
            </w:r>
          </w:p>
        </w:tc>
        <w:tc>
          <w:tcPr>
            <w:tcW w:w="2125" w:type="dxa"/>
            <w:tcBorders>
              <w:top w:val="single" w:sz="4" w:space="0" w:color="000000"/>
              <w:left w:val="single" w:sz="4" w:space="0" w:color="000000"/>
              <w:bottom w:val="single" w:sz="4" w:space="0" w:color="000000"/>
              <w:right w:val="single" w:sz="4" w:space="0" w:color="000000"/>
            </w:tcBorders>
          </w:tcPr>
          <w:p>
            <w:pPr>
              <w:pStyle w:val="TAL"/>
              <w:rPr/>
            </w:pPr>
            <w:r>
              <w:rPr/>
              <w:t>supportedMonitoringGPs</w:t>
            </w:r>
          </w:p>
        </w:tc>
        <w:tc>
          <w:tcPr>
            <w:tcW w:w="5100"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GenericNetworkResourcesIRPSystem::AttributeTypes::LongSet</w:t>
            </w:r>
          </w:p>
        </w:tc>
      </w:tr>
    </w:tbl>
    <w:p>
      <w:pPr>
        <w:pStyle w:val="Normal"/>
        <w:rPr/>
      </w:pPr>
      <w:r>
        <w:rPr/>
      </w:r>
    </w:p>
    <w:p>
      <w:pPr>
        <w:pStyle w:val="Heading3"/>
        <w:rPr>
          <w:rFonts w:eastAsia="SimSun;宋体"/>
          <w:lang w:eastAsia="zh-CN"/>
        </w:rPr>
      </w:pPr>
      <w:bookmarkStart w:id="42" w:name="__RefHeading___Toc145945048"/>
      <w:bookmarkEnd w:id="42"/>
      <w:r>
        <w:rPr>
          <w:rFonts w:eastAsia="SimSun;宋体"/>
        </w:rPr>
        <w:t>A.2</w:t>
      </w:r>
      <w:r>
        <w:rPr>
          <w:rFonts w:eastAsia="SimSun;宋体" w:cs="Arial"/>
        </w:rPr>
        <w:t>.</w:t>
      </w:r>
      <w:r>
        <w:rPr>
          <w:rFonts w:eastAsia="SimSun;宋体"/>
        </w:rPr>
        <w:t>2.</w:t>
      </w:r>
      <w:r>
        <w:rPr>
          <w:rFonts w:eastAsia="SimSun;宋体"/>
          <w:lang w:eastAsia="zh-CN"/>
        </w:rPr>
        <w:t>12</w:t>
      </w:r>
      <w:r>
        <w:rPr>
          <w:rFonts w:eastAsia="SimSun;宋体"/>
        </w:rPr>
        <w:tab/>
        <w:t>IOC ThresholdMonitor</w:t>
      </w:r>
    </w:p>
    <w:p>
      <w:pPr>
        <w:pStyle w:val="TH"/>
        <w:numPr>
          <w:ilvl w:val="0"/>
          <w:numId w:val="0"/>
        </w:numPr>
        <w:outlineLvl w:val="0"/>
        <w:rPr>
          <w:rFonts w:eastAsia="SimSun;宋体" w:cs="Arial"/>
        </w:rPr>
      </w:pPr>
      <w:r>
        <w:rPr>
          <w:rFonts w:eastAsia="SimSun;宋体" w:cs="Arial"/>
        </w:rPr>
        <w:t xml:space="preserve">Mapping from NRM IOC ThresholdMonitor attributes to SS equivalent MOC ThresholdMonitor attributes </w:t>
      </w:r>
    </w:p>
    <w:tbl>
      <w:tblPr>
        <w:tblW w:w="4850" w:type="pct"/>
        <w:jc w:val="left"/>
        <w:tblInd w:w="-113" w:type="dxa"/>
        <w:tblLayout w:type="fixed"/>
        <w:tblCellMar>
          <w:top w:w="0" w:type="dxa"/>
          <w:left w:w="108" w:type="dxa"/>
          <w:bottom w:w="0" w:type="dxa"/>
          <w:right w:w="108" w:type="dxa"/>
        </w:tblCellMar>
      </w:tblPr>
      <w:tblGrid>
        <w:gridCol w:w="1766"/>
        <w:gridCol w:w="1767"/>
        <w:gridCol w:w="5817"/>
      </w:tblGrid>
      <w:tr>
        <w:trPr>
          <w:tblHeader w:val="true"/>
        </w:trPr>
        <w:tc>
          <w:tcPr>
            <w:tcW w:w="176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176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58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1766" w:type="dxa"/>
            <w:tcBorders>
              <w:top w:val="single" w:sz="4" w:space="0" w:color="000000"/>
              <w:left w:val="single" w:sz="4" w:space="0" w:color="000000"/>
              <w:bottom w:val="single" w:sz="4" w:space="0" w:color="000000"/>
              <w:right w:val="single" w:sz="4" w:space="0" w:color="000000"/>
            </w:tcBorders>
          </w:tcPr>
          <w:p>
            <w:pPr>
              <w:pStyle w:val="TAL"/>
              <w:rPr/>
            </w:pPr>
            <w:r>
              <w:rPr/>
              <w:t>thresholdInfoList</w:t>
            </w:r>
          </w:p>
        </w:tc>
        <w:tc>
          <w:tcPr>
            <w:tcW w:w="1767" w:type="dxa"/>
            <w:tcBorders>
              <w:top w:val="single" w:sz="4" w:space="0" w:color="000000"/>
              <w:left w:val="single" w:sz="4" w:space="0" w:color="000000"/>
              <w:bottom w:val="single" w:sz="4" w:space="0" w:color="000000"/>
              <w:right w:val="single" w:sz="4" w:space="0" w:color="000000"/>
            </w:tcBorders>
          </w:tcPr>
          <w:p>
            <w:pPr>
              <w:pStyle w:val="TAL"/>
              <w:rPr/>
            </w:pPr>
            <w:r>
              <w:rPr/>
              <w:t>thresholdInfoList</w:t>
            </w:r>
          </w:p>
        </w:tc>
        <w:tc>
          <w:tcPr>
            <w:tcW w:w="5817"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GenericNetworkResourcesIRPSystem::AttributeTypes::ThresholdInfoListType</w:t>
            </w:r>
          </w:p>
        </w:tc>
      </w:tr>
      <w:tr>
        <w:trPr/>
        <w:tc>
          <w:tcPr>
            <w:tcW w:w="1766" w:type="dxa"/>
            <w:tcBorders>
              <w:top w:val="single" w:sz="4" w:space="0" w:color="000000"/>
              <w:left w:val="single" w:sz="4" w:space="0" w:color="000000"/>
              <w:bottom w:val="single" w:sz="4" w:space="0" w:color="000000"/>
              <w:right w:val="single" w:sz="4" w:space="0" w:color="000000"/>
            </w:tcBorders>
          </w:tcPr>
          <w:p>
            <w:pPr>
              <w:pStyle w:val="TAL"/>
              <w:rPr/>
            </w:pPr>
            <w:r>
              <w:rPr/>
              <w:t>monitoringGP</w:t>
            </w:r>
          </w:p>
        </w:tc>
        <w:tc>
          <w:tcPr>
            <w:tcW w:w="1767" w:type="dxa"/>
            <w:tcBorders>
              <w:top w:val="single" w:sz="4" w:space="0" w:color="000000"/>
              <w:left w:val="single" w:sz="4" w:space="0" w:color="000000"/>
              <w:bottom w:val="single" w:sz="4" w:space="0" w:color="000000"/>
              <w:right w:val="single" w:sz="4" w:space="0" w:color="000000"/>
            </w:tcBorders>
          </w:tcPr>
          <w:p>
            <w:pPr>
              <w:pStyle w:val="TAL"/>
              <w:rPr/>
            </w:pPr>
            <w:r>
              <w:rPr/>
              <w:t>monitoringGP</w:t>
            </w:r>
          </w:p>
        </w:tc>
        <w:tc>
          <w:tcPr>
            <w:tcW w:w="581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1766" w:type="dxa"/>
            <w:tcBorders>
              <w:top w:val="single" w:sz="4" w:space="0" w:color="000000"/>
              <w:left w:val="single" w:sz="4" w:space="0" w:color="000000"/>
              <w:bottom w:val="single" w:sz="4" w:space="0" w:color="000000"/>
              <w:right w:val="single" w:sz="4" w:space="0" w:color="000000"/>
            </w:tcBorders>
          </w:tcPr>
          <w:p>
            <w:pPr>
              <w:pStyle w:val="TAL"/>
              <w:rPr/>
            </w:pPr>
            <w:r>
              <w:rPr/>
              <w:t>monitoringNotifTarget</w:t>
            </w:r>
          </w:p>
        </w:tc>
        <w:tc>
          <w:tcPr>
            <w:tcW w:w="1767" w:type="dxa"/>
            <w:tcBorders>
              <w:top w:val="single" w:sz="4" w:space="0" w:color="000000"/>
              <w:left w:val="single" w:sz="4" w:space="0" w:color="000000"/>
              <w:bottom w:val="single" w:sz="4" w:space="0" w:color="000000"/>
              <w:right w:val="single" w:sz="4" w:space="0" w:color="000000"/>
            </w:tcBorders>
          </w:tcPr>
          <w:p>
            <w:pPr>
              <w:pStyle w:val="TAL"/>
              <w:rPr/>
            </w:pPr>
            <w:r>
              <w:rPr/>
              <w:t>monitoringNotifTarget</w:t>
            </w:r>
          </w:p>
        </w:tc>
        <w:tc>
          <w:tcPr>
            <w:tcW w:w="581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1766" w:type="dxa"/>
            <w:tcBorders>
              <w:top w:val="single" w:sz="4" w:space="0" w:color="000000"/>
              <w:left w:val="single" w:sz="4" w:space="0" w:color="000000"/>
              <w:bottom w:val="single" w:sz="4" w:space="0" w:color="000000"/>
              <w:right w:val="single" w:sz="4" w:space="0" w:color="000000"/>
            </w:tcBorders>
          </w:tcPr>
          <w:p>
            <w:pPr>
              <w:pStyle w:val="TAL"/>
              <w:rPr/>
            </w:pPr>
            <w:r>
              <w:rPr/>
              <w:t>monitoredIOCName</w:t>
            </w:r>
          </w:p>
        </w:tc>
        <w:tc>
          <w:tcPr>
            <w:tcW w:w="1767" w:type="dxa"/>
            <w:tcBorders>
              <w:top w:val="single" w:sz="4" w:space="0" w:color="000000"/>
              <w:left w:val="single" w:sz="4" w:space="0" w:color="000000"/>
              <w:bottom w:val="single" w:sz="4" w:space="0" w:color="000000"/>
              <w:right w:val="single" w:sz="4" w:space="0" w:color="000000"/>
            </w:tcBorders>
          </w:tcPr>
          <w:p>
            <w:pPr>
              <w:pStyle w:val="TAL"/>
              <w:rPr/>
            </w:pPr>
            <w:r>
              <w:rPr/>
              <w:t>monitoredIOCName</w:t>
            </w:r>
          </w:p>
        </w:tc>
        <w:tc>
          <w:tcPr>
            <w:tcW w:w="581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1766" w:type="dxa"/>
            <w:tcBorders>
              <w:top w:val="single" w:sz="4" w:space="0" w:color="000000"/>
              <w:left w:val="single" w:sz="4" w:space="0" w:color="000000"/>
              <w:bottom w:val="single" w:sz="4" w:space="0" w:color="000000"/>
              <w:right w:val="single" w:sz="4" w:space="0" w:color="000000"/>
            </w:tcBorders>
          </w:tcPr>
          <w:p>
            <w:pPr>
              <w:pStyle w:val="TAL"/>
              <w:rPr/>
            </w:pPr>
            <w:r>
              <w:rPr/>
              <w:t>monitoredObjectDNs</w:t>
            </w:r>
          </w:p>
        </w:tc>
        <w:tc>
          <w:tcPr>
            <w:tcW w:w="1767" w:type="dxa"/>
            <w:tcBorders>
              <w:top w:val="single" w:sz="4" w:space="0" w:color="000000"/>
              <w:left w:val="single" w:sz="4" w:space="0" w:color="000000"/>
              <w:bottom w:val="single" w:sz="4" w:space="0" w:color="000000"/>
              <w:right w:val="single" w:sz="4" w:space="0" w:color="000000"/>
            </w:tcBorders>
          </w:tcPr>
          <w:p>
            <w:pPr>
              <w:pStyle w:val="TAL"/>
              <w:rPr/>
            </w:pPr>
            <w:r>
              <w:rPr/>
              <w:t>monitoredObjectDNs</w:t>
            </w:r>
          </w:p>
        </w:tc>
        <w:tc>
          <w:tcPr>
            <w:tcW w:w="5817"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GenericNetworkResourcesIRPSystem::AttributeTypes::DNListType</w:t>
            </w:r>
          </w:p>
        </w:tc>
      </w:tr>
    </w:tbl>
    <w:p>
      <w:pPr>
        <w:pStyle w:val="Normal"/>
        <w:rPr/>
      </w:pPr>
      <w:r>
        <w:rPr/>
      </w:r>
    </w:p>
    <w:p>
      <w:pPr>
        <w:pStyle w:val="Heading3"/>
        <w:rPr>
          <w:rFonts w:eastAsia="SimSun;宋体"/>
          <w:lang w:eastAsia="zh-CN"/>
        </w:rPr>
      </w:pPr>
      <w:bookmarkStart w:id="43" w:name="__RefHeading___Toc145945049"/>
      <w:bookmarkEnd w:id="43"/>
      <w:r>
        <w:rPr>
          <w:rFonts w:eastAsia="SimSun;宋体"/>
        </w:rPr>
        <w:t>A.2</w:t>
      </w:r>
      <w:r>
        <w:rPr>
          <w:rFonts w:eastAsia="SimSun;宋体" w:cs="Arial"/>
        </w:rPr>
        <w:t>.</w:t>
      </w:r>
      <w:r>
        <w:rPr>
          <w:rFonts w:eastAsia="SimSun;宋体"/>
        </w:rPr>
        <w:t>2.</w:t>
      </w:r>
      <w:r>
        <w:rPr>
          <w:rFonts w:eastAsia="SimSun;宋体"/>
          <w:lang w:eastAsia="zh-CN"/>
        </w:rPr>
        <w:t>13</w:t>
      </w:r>
      <w:r>
        <w:rPr>
          <w:rFonts w:eastAsia="SimSun;宋体"/>
        </w:rPr>
        <w:tab/>
        <w:t>IOC TraceJob</w:t>
      </w:r>
    </w:p>
    <w:p>
      <w:pPr>
        <w:pStyle w:val="TH"/>
        <w:rPr>
          <w:rFonts w:eastAsia="SimSun;宋体"/>
        </w:rPr>
      </w:pPr>
      <w:r>
        <w:rPr>
          <w:rFonts w:eastAsia="SimSun;宋体"/>
        </w:rPr>
        <w:t xml:space="preserve">Mapping from NRM IOC TraceJob attributes to SS equivalent MOC TraceJob attributes </w:t>
      </w:r>
    </w:p>
    <w:tbl>
      <w:tblPr>
        <w:tblW w:w="4850" w:type="pct"/>
        <w:jc w:val="left"/>
        <w:tblInd w:w="-113" w:type="dxa"/>
        <w:tblLayout w:type="fixed"/>
        <w:tblCellMar>
          <w:top w:w="0" w:type="dxa"/>
          <w:left w:w="108" w:type="dxa"/>
          <w:bottom w:w="0" w:type="dxa"/>
          <w:right w:w="108" w:type="dxa"/>
        </w:tblCellMar>
      </w:tblPr>
      <w:tblGrid>
        <w:gridCol w:w="3085"/>
        <w:gridCol w:w="3085"/>
        <w:gridCol w:w="3180"/>
      </w:tblGrid>
      <w:tr>
        <w:trPr>
          <w:tblHeader w:val="true"/>
        </w:trPr>
        <w:tc>
          <w:tcPr>
            <w:tcW w:w="3085" w:type="dxa"/>
            <w:tcBorders>
              <w:top w:val="single" w:sz="4" w:space="0" w:color="000000"/>
              <w:left w:val="single" w:sz="4" w:space="0" w:color="000000"/>
              <w:bottom w:val="single" w:sz="4" w:space="0" w:color="000000"/>
              <w:right w:val="single" w:sz="4" w:space="0" w:color="000000"/>
            </w:tcBorders>
            <w:shd w:fill="E5E5E5" w:val="clear"/>
          </w:tcPr>
          <w:p>
            <w:pPr>
              <w:pStyle w:val="TAH"/>
              <w:rPr>
                <w:szCs w:val="18"/>
              </w:rPr>
            </w:pPr>
            <w:r>
              <w:rPr>
                <w:szCs w:val="18"/>
              </w:rPr>
              <w:t>IS Attributes</w:t>
            </w:r>
          </w:p>
        </w:tc>
        <w:tc>
          <w:tcPr>
            <w:tcW w:w="3085" w:type="dxa"/>
            <w:tcBorders>
              <w:top w:val="single" w:sz="4" w:space="0" w:color="000000"/>
              <w:left w:val="single" w:sz="4" w:space="0" w:color="000000"/>
              <w:bottom w:val="single" w:sz="4" w:space="0" w:color="000000"/>
              <w:right w:val="single" w:sz="4" w:space="0" w:color="000000"/>
            </w:tcBorders>
            <w:shd w:fill="E5E5E5" w:val="clear"/>
          </w:tcPr>
          <w:p>
            <w:pPr>
              <w:pStyle w:val="TAH"/>
              <w:rPr>
                <w:szCs w:val="18"/>
              </w:rPr>
            </w:pPr>
            <w:r>
              <w:rPr>
                <w:szCs w:val="18"/>
              </w:rPr>
              <w:t>SS Attributes</w:t>
            </w:r>
          </w:p>
        </w:tc>
        <w:tc>
          <w:tcPr>
            <w:tcW w:w="3180" w:type="dxa"/>
            <w:tcBorders>
              <w:top w:val="single" w:sz="4" w:space="0" w:color="000000"/>
              <w:left w:val="single" w:sz="4" w:space="0" w:color="000000"/>
              <w:bottom w:val="single" w:sz="4" w:space="0" w:color="000000"/>
              <w:right w:val="single" w:sz="4" w:space="0" w:color="000000"/>
            </w:tcBorders>
            <w:shd w:fill="E5E5E5" w:val="clear"/>
          </w:tcPr>
          <w:p>
            <w:pPr>
              <w:pStyle w:val="TAH"/>
              <w:rPr>
                <w:szCs w:val="18"/>
              </w:rPr>
            </w:pPr>
            <w:r>
              <w:rPr>
                <w:szCs w:val="18"/>
              </w:rPr>
              <w:t>SS 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tjJobType</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tjJobType</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tjJobType-Type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tjListOfInterfaces</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tjListOfInterfaces</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tjListOfInterfaces-Type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tjListOfNeTypes</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tjListOfNeTypes</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tjListOfNeTypes-Type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tjPLMNTarget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tjPLMNTarget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tjPLMNTarget-Type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tjStreamingTraceConsumerURI</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tjTraceConsumer</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StreamingTraceConsumerURI-Type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tjTraceCollectionEntityAddress</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tjTraceConsumer</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TraceCollectionEntityAddress-Type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tjTraceDepth</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tjTraceDepth</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tjTraceDepth-Type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tjTraceReference</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tjTraceReference</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tjTraceReference-Type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tjTraceReportingFormat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tjTraceReportingFormat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tjTraceReportingFormat-Type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tjTraceTarget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tjTraceTarget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tjTraceTarget-Type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tjTriggeringEvent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tjTriggeringEvent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tjTriggeringEvent-Type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tjMDTAnonymizationOfData</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tjMDTAnonymizationOfData</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tjMDTAnonymizationOfData-Type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tjMDTAreaConfigurationForNeighCell</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tjMDTAreaConfigurationForNeighCell</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tjMDTAreaConfigurationForNeighCell-Type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tjMDTAreaScope</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tjMDTAreaScope</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tjMDTAreaScope-Type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tjMDTCollectionPeriodRrmLte</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tjMDTCollectionPeriodRrmLte</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tjMDTCollectionPeriodRrmLte-Type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tjMDTCollectionPeriodRrmUmts</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tjMDTCollectionPeriodRrmUmts</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tjMDTCollectionPeriodRrmUmts-Type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tjMDTCollectionPeriodRrmNR</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tjMDTCollectionPeriodRrmNR</w:t>
            </w:r>
          </w:p>
        </w:tc>
        <w:tc>
          <w:tcPr>
            <w:tcW w:w="3180" w:type="dxa"/>
            <w:tcBorders>
              <w:top w:val="single" w:sz="4" w:space="0" w:color="000000"/>
              <w:left w:val="single" w:sz="4" w:space="0" w:color="000000"/>
              <w:bottom w:val="single" w:sz="4" w:space="0" w:color="000000"/>
              <w:right w:val="single" w:sz="4" w:space="0" w:color="000000"/>
            </w:tcBorders>
          </w:tcPr>
          <w:p>
            <w:pPr>
              <w:pStyle w:val="TAL"/>
              <w:rPr/>
            </w:pPr>
            <w:r>
              <w:rPr/>
              <w:t>tjMDTCollectionPeriodRrmNR-Type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tjMDTEventListForTriggeredMeasurement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tjMDTEventListForTriggeredMeasurement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tjMDTEventListForTriggeredMeasurement-Type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tjMDTEventThreshold</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tjMDTEventThreshold</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tjMDTEventThreshold-Type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tjMDTListOfMeasurements</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tjMDTListOfMeasurements</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tjMDTListOfMeasurements-Type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tjMDTLoggingDuration</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tjMDTLoggingDuration</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tjMDTLoggingDuration-Type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tjMDTLoggingInterval</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tjMDTLoggingInterval</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tjMDTLoggingInterval-Type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tjMDTMBSFNAreaList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tjMDTMBSFNAreaList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tjMDTMBSFNAreaList-Type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tjMDTMeasurementPeriodLTE</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tjMDTMeasurementPeriodLTE</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tjMDTMeasurementPeriodLTE-Type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tjMDTMeasurementPeriodUMTS</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tjMDTMeasurementPeriodUMTS</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tjMDTMeasurementPeriodUMTS-Type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tjMDTMeasurementQuantity</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tjMDTMeasurementQuantity</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tjMDTMeasurementQuantity-Type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tjMDTPLMList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tjMDTPLMList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tjMDTPLMList-Type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tjMDTPositioningMethod</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tjMDTPositioningMethod</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tjMDTPositioningMethod-Type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tjMDTReportAmount</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tjMDTReportAmount</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tjMDTReportAmount-Type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tjMDTReportingTrigger</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tjMDTReportingTrigger</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tjMDTReportingTrigger-Type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tjMDTReportInterval</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tjMDTReportInterval</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tjMDTReportInterval-Type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tjMDTReportType</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tjMDTReportType</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tjMDTReportType-Type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tjMDTSensorInformation</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tjMDTSensorInformation</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tjMDTSensorInformation-Type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tjMDTTraceCollectionEntityID</w:t>
            </w:r>
          </w:p>
        </w:tc>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tjMDTTraceCollectionEntityID</w:t>
            </w:r>
          </w:p>
        </w:tc>
        <w:tc>
          <w:tcPr>
            <w:tcW w:w="31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tjMDTTraceCollectionEntityID-Type</w:t>
            </w:r>
          </w:p>
        </w:tc>
      </w:tr>
    </w:tbl>
    <w:p>
      <w:pPr>
        <w:pStyle w:val="Normal"/>
        <w:rPr/>
      </w:pPr>
      <w:r>
        <w:rPr/>
      </w:r>
      <w:r>
        <w:br w:type="page"/>
      </w:r>
    </w:p>
    <w:p>
      <w:pPr>
        <w:pStyle w:val="Normal"/>
        <w:rPr/>
      </w:pPr>
      <w:r>
        <w:rPr/>
      </w:r>
    </w:p>
    <w:p>
      <w:pPr>
        <w:pStyle w:val="Heading1"/>
        <w:ind w:left="1134" w:hanging="1134"/>
        <w:rPr/>
      </w:pPr>
      <w:bookmarkStart w:id="44" w:name="_Ref492280639"/>
      <w:bookmarkStart w:id="45" w:name="__RefHeading___Toc145945050"/>
      <w:bookmarkStart w:id="46" w:name="_Ref499435242"/>
      <w:bookmarkEnd w:id="44"/>
      <w:bookmarkEnd w:id="45"/>
      <w:bookmarkEnd w:id="46"/>
      <w:r>
        <w:rPr/>
        <w:t>A.3</w:t>
        <w:tab/>
        <w:t>Solution Set (SS) definitions</w:t>
      </w:r>
    </w:p>
    <w:p>
      <w:pPr>
        <w:pStyle w:val="Heading2"/>
        <w:rPr/>
      </w:pPr>
      <w:bookmarkStart w:id="47" w:name="__RefHeading___Toc145945051"/>
      <w:bookmarkEnd w:id="47"/>
      <w:r>
        <w:rPr/>
        <w:t>A.3.1</w:t>
        <w:tab/>
        <w:t>IDL definition structure</w:t>
      </w:r>
    </w:p>
    <w:p>
      <w:pPr>
        <w:pStyle w:val="Normal"/>
        <w:rPr/>
      </w:pPr>
      <w:r>
        <w:rPr/>
        <w:t>Clause A.3.2 defines the types which are used by the Generic NRM IRP.</w:t>
      </w:r>
    </w:p>
    <w:p>
      <w:pPr>
        <w:pStyle w:val="Normal"/>
        <w:rPr/>
      </w:pPr>
      <w:r>
        <w:rPr/>
        <w:t>Clause A.3.3 defines the MO classes for the Generic NRM IRP.</w:t>
      </w:r>
    </w:p>
    <w:p>
      <w:pPr>
        <w:pStyle w:val="Heading2"/>
        <w:rPr/>
      </w:pPr>
      <w:bookmarkStart w:id="48" w:name="__RefHeading___Toc145945052"/>
      <w:bookmarkEnd w:id="48"/>
      <w:r>
        <w:rPr/>
        <w:t>A.</w:t>
      </w:r>
      <w:r>
        <w:rPr/>
        <w:t>3.2</w:t>
      </w:r>
      <w:r>
        <w:rPr/>
        <w:tab/>
      </w:r>
      <w:r>
        <w:rPr/>
        <w:t>IDL specification "GenericNetworkResourcesIRPSystem.idl"</w:t>
      </w:r>
    </w:p>
    <w:p>
      <w:pPr>
        <w:pStyle w:val="PL"/>
        <w:rPr/>
      </w:pPr>
      <w:r>
        <w:rPr>
          <w:rFonts w:cs="Courier New"/>
          <w:szCs w:val="16"/>
        </w:rPr>
        <w:t>//File: GenericNetworkResourcesIRPSystem.idl</w:t>
      </w:r>
    </w:p>
    <w:p>
      <w:pPr>
        <w:pStyle w:val="PL"/>
        <w:rPr/>
      </w:pPr>
      <w:r>
        <w:rPr/>
        <w:t>#ifndef _GENERIC_NETWORK_RESOURCES_IRP_SYSTEM_IDL_</w:t>
      </w:r>
    </w:p>
    <w:p>
      <w:pPr>
        <w:pStyle w:val="PL"/>
        <w:rPr/>
      </w:pPr>
      <w:r>
        <w:rPr/>
        <w:t>#define _GENERIC_NETWORK_RESOURCES_IRP_SYSTEM_IDL_</w:t>
      </w:r>
    </w:p>
    <w:p>
      <w:pPr>
        <w:pStyle w:val="PL"/>
        <w:rPr/>
      </w:pPr>
      <w:r>
        <w:rPr/>
      </w:r>
    </w:p>
    <w:p>
      <w:pPr>
        <w:pStyle w:val="PL"/>
        <w:rPr/>
      </w:pPr>
      <w:r>
        <w:rPr>
          <w:lang w:eastAsia="zh-CN"/>
        </w:rPr>
        <w:t>// This statement must appear after all include statements</w:t>
      </w:r>
    </w:p>
    <w:p>
      <w:pPr>
        <w:pStyle w:val="PL"/>
        <w:rPr/>
      </w:pPr>
      <w:r>
        <w:rPr/>
        <w:t>#pragma prefix "3gppsa5.org"</w:t>
      </w:r>
    </w:p>
    <w:p>
      <w:pPr>
        <w:pStyle w:val="PL"/>
        <w:rPr/>
      </w:pPr>
      <w:r>
        <w:rPr/>
      </w:r>
    </w:p>
    <w:p>
      <w:pPr>
        <w:pStyle w:val="PL"/>
        <w:rPr/>
      </w:pPr>
      <w:r>
        <w:rPr/>
        <w:t>module GenericNetworkResourcesIRPSystem</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The format of Distinguished Name (DN) is specified in "Name Convention</w:t>
      </w:r>
    </w:p>
    <w:p>
      <w:pPr>
        <w:pStyle w:val="PL"/>
        <w:rPr/>
      </w:pPr>
      <w:r>
        <w:rPr>
          <w:rFonts w:eastAsia="Courier New"/>
        </w:rPr>
        <w:t xml:space="preserve">    </w:t>
      </w:r>
      <w:r>
        <w:rPr/>
        <w:t>* for Managed Objects (3GPP TS 32.300 [5])".</w:t>
      </w:r>
    </w:p>
    <w:p>
      <w:pPr>
        <w:pStyle w:val="PL"/>
        <w:rPr/>
      </w:pPr>
      <w:r>
        <w:rPr>
          <w:rFonts w:eastAsia="Courier New"/>
        </w:rPr>
        <w:t xml:space="preserve">    </w:t>
      </w:r>
      <w:r>
        <w:rPr/>
        <w:t>*/</w:t>
      </w:r>
    </w:p>
    <w:p>
      <w:pPr>
        <w:pStyle w:val="PL"/>
        <w:rPr/>
      </w:pPr>
      <w:r>
        <w:rPr>
          <w:rFonts w:eastAsia="Courier New"/>
        </w:rPr>
        <w:t xml:space="preserve">   </w:t>
      </w:r>
      <w:r>
        <w:rPr/>
        <w:t>typedef string DN;</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This module adds datatype definitions for types</w:t>
      </w:r>
    </w:p>
    <w:p>
      <w:pPr>
        <w:pStyle w:val="PL"/>
        <w:rPr/>
      </w:pPr>
      <w:r>
        <w:rPr>
          <w:rFonts w:eastAsia="Courier New"/>
        </w:rPr>
        <w:t xml:space="preserve">    </w:t>
      </w:r>
      <w:r>
        <w:rPr/>
        <w:t>*  used in the NRM which are not basic datatypes defined</w:t>
      </w:r>
    </w:p>
    <w:p>
      <w:pPr>
        <w:pStyle w:val="PL"/>
        <w:rPr/>
      </w:pPr>
      <w:r>
        <w:rPr>
          <w:rFonts w:eastAsia="Courier New"/>
        </w:rPr>
        <w:t xml:space="preserve">    </w:t>
      </w:r>
      <w:r>
        <w:rPr/>
        <w:t>*  already in CORBA.</w:t>
      </w:r>
    </w:p>
    <w:p>
      <w:pPr>
        <w:pStyle w:val="PL"/>
        <w:rPr/>
      </w:pPr>
      <w:r>
        <w:rPr>
          <w:rFonts w:eastAsia="Courier New"/>
        </w:rPr>
        <w:t xml:space="preserve">    </w:t>
      </w:r>
      <w:r>
        <w:rPr/>
        <w:t>*/</w:t>
      </w:r>
    </w:p>
    <w:p>
      <w:pPr>
        <w:pStyle w:val="PL"/>
        <w:rPr/>
      </w:pPr>
      <w:r>
        <w:rPr>
          <w:rFonts w:eastAsia="Courier New"/>
        </w:rPr>
        <w:t xml:space="preserve">   </w:t>
      </w:r>
      <w:r>
        <w:rPr/>
        <w:t>module AttributeTypes</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An MO reference refers to an MO instance.</w:t>
      </w:r>
    </w:p>
    <w:p>
      <w:pPr>
        <w:pStyle w:val="PL"/>
        <w:rPr/>
      </w:pPr>
      <w:r>
        <w:rPr>
          <w:rFonts w:eastAsia="Courier New"/>
        </w:rPr>
        <w:t xml:space="preserve">       </w:t>
      </w:r>
      <w:r>
        <w:rPr/>
        <w:t>* "otherMO" contains the distinguished name of the referred MO.</w:t>
      </w:r>
    </w:p>
    <w:p>
      <w:pPr>
        <w:pStyle w:val="PL"/>
        <w:rPr/>
      </w:pPr>
      <w:r>
        <w:rPr>
          <w:rFonts w:eastAsia="Courier New"/>
        </w:rPr>
        <w:t xml:space="preserve">       </w:t>
      </w:r>
      <w:r>
        <w:rPr/>
        <w:t>* A conceptual "null" reference (meaning no MO is referenced)</w:t>
      </w:r>
    </w:p>
    <w:p>
      <w:pPr>
        <w:pStyle w:val="PL"/>
        <w:rPr/>
      </w:pPr>
      <w:r>
        <w:rPr>
          <w:rFonts w:eastAsia="Courier New"/>
        </w:rPr>
        <w:t xml:space="preserve">       </w:t>
      </w:r>
      <w:r>
        <w:rPr/>
        <w:t>* is represented as an empty string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struct MOReference</w:t>
      </w:r>
    </w:p>
    <w:p>
      <w:pPr>
        <w:pStyle w:val="PL"/>
        <w:rPr/>
      </w:pPr>
      <w:r>
        <w:rPr>
          <w:rFonts w:eastAsia="Courier New"/>
        </w:rPr>
        <w:t xml:space="preserve">      </w:t>
      </w:r>
      <w:r>
        <w:rPr/>
        <w:t>{</w:t>
      </w:r>
    </w:p>
    <w:p>
      <w:pPr>
        <w:pStyle w:val="PL"/>
        <w:rPr/>
      </w:pPr>
      <w:r>
        <w:rPr>
          <w:rFonts w:eastAsia="Courier New"/>
        </w:rPr>
        <w:t xml:space="preserve">         </w:t>
      </w:r>
      <w:r>
        <w:rPr/>
        <w:t>DN otherMO;</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MOReferenceSet represents a set of MO references.</w:t>
      </w:r>
    </w:p>
    <w:p>
      <w:pPr>
        <w:pStyle w:val="PL"/>
        <w:rPr/>
      </w:pPr>
      <w:r>
        <w:rPr>
          <w:rFonts w:eastAsia="Courier New"/>
        </w:rPr>
        <w:t xml:space="preserve">       </w:t>
      </w:r>
      <w:r>
        <w:rPr/>
        <w:t>* This type is used to hold 0..n MO references.</w:t>
      </w:r>
    </w:p>
    <w:p>
      <w:pPr>
        <w:pStyle w:val="PL"/>
        <w:rPr/>
      </w:pPr>
      <w:r>
        <w:rPr>
          <w:rFonts w:eastAsia="Courier New"/>
        </w:rPr>
        <w:t xml:space="preserve">       </w:t>
      </w:r>
      <w:r>
        <w:rPr/>
        <w:t>* A referred MO is not allowed to be repeated (therefore</w:t>
      </w:r>
    </w:p>
    <w:p>
      <w:pPr>
        <w:pStyle w:val="PL"/>
        <w:rPr/>
      </w:pPr>
      <w:r>
        <w:rPr>
          <w:rFonts w:eastAsia="Courier New"/>
        </w:rPr>
        <w:t xml:space="preserve">       </w:t>
      </w:r>
      <w:r>
        <w:rPr/>
        <w:t>* it is denoted as a "Set")</w:t>
      </w:r>
    </w:p>
    <w:p>
      <w:pPr>
        <w:pStyle w:val="PL"/>
        <w:rPr/>
      </w:pPr>
      <w:r>
        <w:rPr>
          <w:rFonts w:eastAsia="Courier New"/>
        </w:rPr>
        <w:t xml:space="preserve">       </w:t>
      </w:r>
      <w:r>
        <w:rPr/>
        <w:t>*/</w:t>
      </w:r>
    </w:p>
    <w:p>
      <w:pPr>
        <w:pStyle w:val="PL"/>
        <w:rPr/>
      </w:pPr>
      <w:r>
        <w:rPr>
          <w:rFonts w:eastAsia="Courier New"/>
        </w:rPr>
        <w:t xml:space="preserve">      </w:t>
      </w:r>
      <w:r>
        <w:rPr/>
        <w:t>typedef sequence&lt;MOReference&gt; MOReferenceSet;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A set of strings.</w:t>
      </w:r>
    </w:p>
    <w:p>
      <w:pPr>
        <w:pStyle w:val="PL"/>
        <w:rPr/>
      </w:pPr>
      <w:r>
        <w:rPr>
          <w:rFonts w:eastAsia="Courier New"/>
        </w:rPr>
        <w:t xml:space="preserve">       </w:t>
      </w:r>
      <w:r>
        <w:rPr/>
        <w:t>*/</w:t>
      </w:r>
    </w:p>
    <w:p>
      <w:pPr>
        <w:pStyle w:val="PL"/>
        <w:rPr/>
      </w:pPr>
      <w:r>
        <w:rPr>
          <w:rFonts w:eastAsia="Courier New"/>
        </w:rPr>
        <w:t xml:space="preserve">      </w:t>
      </w:r>
      <w:r>
        <w:rPr/>
        <w:t>typedef sequence&lt;string&gt; StringSet;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A set of long.</w:t>
      </w:r>
    </w:p>
    <w:p>
      <w:pPr>
        <w:pStyle w:val="PL"/>
        <w:rPr/>
      </w:pPr>
      <w:r>
        <w:rPr>
          <w:rFonts w:eastAsia="Courier New"/>
        </w:rPr>
        <w:t xml:space="preserve">       </w:t>
      </w:r>
      <w:r>
        <w:rPr/>
        <w:t>*/</w:t>
      </w:r>
    </w:p>
    <w:p>
      <w:pPr>
        <w:pStyle w:val="PL"/>
        <w:rPr/>
      </w:pPr>
      <w:r>
        <w:rPr>
          <w:rFonts w:eastAsia="Courier New"/>
        </w:rPr>
        <w:t xml:space="preserve">      </w:t>
      </w:r>
      <w:r>
        <w:rPr/>
        <w:t>typedef sequence&lt;long&gt; LongSet;</w:t>
      </w:r>
    </w:p>
    <w:p>
      <w:pPr>
        <w:pStyle w:val="PL"/>
        <w:rPr/>
      </w:pPr>
      <w:r>
        <w:rPr>
          <w:rFonts w:eastAsia="Courier New"/>
        </w:rPr>
        <w:t xml:space="preserve">      </w:t>
      </w:r>
      <w:r>
        <w:rPr>
          <w:color w:val="000000"/>
        </w:rPr>
        <w:t>/*</w:t>
      </w:r>
    </w:p>
    <w:p>
      <w:pPr>
        <w:pStyle w:val="PL"/>
        <w:rPr>
          <w:color w:val="000000"/>
          <w:szCs w:val="24"/>
        </w:rPr>
      </w:pPr>
      <w:r>
        <w:rPr>
          <w:rFonts w:eastAsia="Courier New"/>
        </w:rPr>
        <w:t xml:space="preserve">       </w:t>
      </w:r>
      <w:r>
        <w:rPr/>
        <w:t xml:space="preserve">* </w:t>
      </w:r>
      <w:r>
        <w:rPr>
          <w:color w:val="000000"/>
        </w:rPr>
        <w:t xml:space="preserve">The </w:t>
      </w:r>
      <w:r>
        <w:rPr>
          <w:rStyle w:val="Msoins"/>
          <w:rFonts w:cs="Courier New"/>
          <w:color w:val="000000"/>
        </w:rPr>
        <w:t>LinkListSet</w:t>
      </w:r>
      <w:r>
        <w:rPr>
          <w:color w:val="000000"/>
        </w:rPr>
        <w:t xml:space="preserve"> represents the Link_X_Y objects (or subclasses of</w:t>
      </w:r>
    </w:p>
    <w:p>
      <w:pPr>
        <w:pStyle w:val="PL"/>
        <w:rPr>
          <w:color w:val="000000"/>
          <w:szCs w:val="24"/>
        </w:rPr>
      </w:pPr>
      <w:r>
        <w:rPr>
          <w:rFonts w:eastAsia="Courier New"/>
        </w:rPr>
        <w:t xml:space="preserve">       </w:t>
      </w:r>
      <w:r>
        <w:rPr/>
        <w:t xml:space="preserve">* </w:t>
      </w:r>
      <w:r>
        <w:rPr>
          <w:color w:val="000000"/>
        </w:rPr>
        <w:t>Link_X_Y objects) that have a relationship with this object instance.</w:t>
      </w:r>
    </w:p>
    <w:p>
      <w:pPr>
        <w:pStyle w:val="PL"/>
        <w:rPr/>
      </w:pPr>
      <w:r>
        <w:rPr>
          <w:rFonts w:eastAsia="Courier New"/>
        </w:rPr>
        <w:t xml:space="preserve">       </w:t>
      </w:r>
      <w:r>
        <w:rPr/>
        <w:t xml:space="preserve">* </w:t>
      </w:r>
      <w:r>
        <w:rPr>
          <w:color w:val="000000"/>
        </w:rPr>
        <w:t xml:space="preserve">Each Link_X_Y object models interface(s) between objects of class X and </w:t>
      </w:r>
    </w:p>
    <w:p>
      <w:pPr>
        <w:pStyle w:val="PL"/>
        <w:rPr/>
      </w:pPr>
      <w:r>
        <w:rPr>
          <w:rFonts w:eastAsia="Courier New"/>
        </w:rPr>
        <w:t xml:space="preserve">       </w:t>
      </w:r>
      <w:r>
        <w:rPr/>
        <w:t xml:space="preserve">* </w:t>
      </w:r>
      <w:r>
        <w:rPr>
          <w:color w:val="000000"/>
        </w:rPr>
        <w:t xml:space="preserve">Y. </w:t>
      </w:r>
      <w:r>
        <w:rPr/>
        <w:t>The object containing this attribute must either be a class of type X,</w:t>
      </w:r>
    </w:p>
    <w:p>
      <w:pPr>
        <w:pStyle w:val="PL"/>
        <w:rPr>
          <w:rStyle w:val="Msoins"/>
        </w:rPr>
      </w:pPr>
      <w:r>
        <w:rPr>
          <w:rFonts w:eastAsia="Courier New"/>
        </w:rPr>
        <w:t xml:space="preserve">       </w:t>
      </w:r>
      <w:r>
        <w:rPr/>
        <w:t>* Y, XFunction, YFunction or a subclass of one of those classes.</w:t>
      </w:r>
      <w:r>
        <w:rPr>
          <w:color w:val="000000"/>
        </w:rPr>
        <w:t xml:space="preserve"> The</w:t>
      </w:r>
    </w:p>
    <w:p>
      <w:pPr>
        <w:pStyle w:val="PL"/>
        <w:rPr/>
      </w:pPr>
      <w:r>
        <w:rPr>
          <w:rFonts w:eastAsia="Courier New"/>
        </w:rPr>
        <w:t xml:space="preserve">       </w:t>
      </w:r>
      <w:r>
        <w:rPr/>
        <w:t xml:space="preserve">* </w:t>
      </w:r>
      <w:r>
        <w:rPr>
          <w:rStyle w:val="Msoins"/>
          <w:rFonts w:cs="Courier New"/>
          <w:color w:val="000000"/>
        </w:rPr>
        <w:t>LinkListSet</w:t>
      </w:r>
      <w:r>
        <w:rPr>
          <w:color w:val="000000"/>
        </w:rPr>
        <w:t xml:space="preserve"> may be empty</w:t>
      </w:r>
      <w:r>
        <w:rPr>
          <w:rStyle w:val="Msoins"/>
          <w:rFonts w:cs="Courier New"/>
          <w:color w:val="000000"/>
        </w:rPr>
        <w:t xml:space="preserve">, or there may be no instances </w:t>
      </w:r>
      <w:r>
        <w:rPr>
          <w:color w:val="000000"/>
        </w:rPr>
        <w:t>for a particular</w:t>
      </w:r>
    </w:p>
    <w:p>
      <w:pPr>
        <w:pStyle w:val="PL"/>
        <w:rPr>
          <w:color w:val="000000"/>
          <w:szCs w:val="24"/>
        </w:rPr>
      </w:pPr>
      <w:r>
        <w:rPr>
          <w:rFonts w:eastAsia="Courier New"/>
        </w:rPr>
        <w:t xml:space="preserve">       </w:t>
      </w:r>
      <w:r>
        <w:rPr/>
        <w:t xml:space="preserve">* </w:t>
      </w:r>
      <w:r>
        <w:rPr>
          <w:color w:val="000000"/>
        </w:rPr>
        <w:t>Link_X_Y class name.</w:t>
      </w:r>
    </w:p>
    <w:p>
      <w:pPr>
        <w:pStyle w:val="PL"/>
        <w:rPr/>
      </w:pPr>
      <w:r>
        <w:rPr>
          <w:rFonts w:eastAsia="Courier New"/>
        </w:rPr>
        <w:t xml:space="preserve">       </w:t>
      </w:r>
      <w:r>
        <w:rPr>
          <w:color w:val="000000"/>
        </w:rPr>
        <w:t>*/</w:t>
      </w:r>
    </w:p>
    <w:p>
      <w:pPr>
        <w:pStyle w:val="PL"/>
        <w:rPr>
          <w:lang w:eastAsia="zh-CN"/>
        </w:rPr>
      </w:pPr>
      <w:r>
        <w:rPr>
          <w:rFonts w:eastAsia="Courier New"/>
        </w:rPr>
        <w:t xml:space="preserve">      </w:t>
      </w:r>
      <w:r>
        <w:rPr/>
        <w:t>typedef MOReferenceSet LinkListSet;</w:t>
      </w:r>
      <w:r>
        <w:rPr>
          <w:lang w:eastAsia="zh-CN"/>
        </w:rPr>
        <w:t xml:space="preserve"> </w:t>
      </w:r>
    </w:p>
    <w:p>
      <w:pPr>
        <w:pStyle w:val="PL"/>
        <w:rPr>
          <w:lang w:eastAsia="zh-CN"/>
        </w:rPr>
      </w:pPr>
      <w:r>
        <w:rPr>
          <w:lang w:eastAsia="zh-CN"/>
        </w:rPr>
      </w:r>
    </w:p>
    <w:p>
      <w:pPr>
        <w:pStyle w:val="PL"/>
        <w:ind w:firstLine="560"/>
        <w:rPr/>
      </w:pPr>
      <w:r>
        <w:rPr/>
        <w:t>/**</w:t>
      </w:r>
    </w:p>
    <w:p>
      <w:pPr>
        <w:pStyle w:val="PL"/>
        <w:rPr/>
      </w:pPr>
      <w:r>
        <w:rPr>
          <w:rFonts w:eastAsia="Courier New"/>
        </w:rPr>
        <w:t xml:space="preserve">       </w:t>
      </w:r>
      <w:r>
        <w:rPr/>
        <w:t xml:space="preserve">* </w:t>
      </w:r>
      <w:r>
        <w:rPr>
          <w:lang w:eastAsia="zh-CN"/>
        </w:rPr>
        <w:t>VNFParameters includes several attributes of a VNF instance</w:t>
      </w:r>
      <w:r>
        <w:rPr/>
        <w:t>.</w:t>
      </w:r>
    </w:p>
    <w:p>
      <w:pPr>
        <w:pStyle w:val="PL"/>
        <w:rPr/>
      </w:pPr>
      <w:r>
        <w:rPr>
          <w:rFonts w:eastAsia="Courier New"/>
        </w:rPr>
        <w:t xml:space="preserve">       </w:t>
      </w:r>
      <w:r>
        <w:rPr/>
        <w:t>*</w:t>
      </w:r>
      <w:r>
        <w:rPr>
          <w:lang w:eastAsia="zh-CN"/>
        </w:rPr>
        <w:t xml:space="preserve"> The detailed definition of the attributes, see clause 4.4.1 of [4].</w:t>
      </w:r>
    </w:p>
    <w:p>
      <w:pPr>
        <w:pStyle w:val="PL"/>
        <w:rPr/>
      </w:pPr>
      <w:r>
        <w:rPr>
          <w:rFonts w:eastAsia="Courier New"/>
        </w:rPr>
        <w:t xml:space="preserve">       </w:t>
      </w:r>
      <w:r>
        <w:rPr/>
        <w:t>*/</w:t>
      </w:r>
    </w:p>
    <w:p>
      <w:pPr>
        <w:pStyle w:val="PL"/>
        <w:rPr/>
      </w:pPr>
      <w:r>
        <w:rPr>
          <w:rFonts w:eastAsia="Courier New"/>
        </w:rPr>
        <w:t xml:space="preserve">      </w:t>
      </w:r>
      <w:r>
        <w:rPr/>
        <w:t xml:space="preserve">struct </w:t>
      </w:r>
      <w:r>
        <w:rPr>
          <w:lang w:eastAsia="zh-CN"/>
        </w:rPr>
        <w:t>VNFParameters</w:t>
      </w:r>
    </w:p>
    <w:p>
      <w:pPr>
        <w:pStyle w:val="PL"/>
        <w:rPr/>
      </w:pPr>
      <w:r>
        <w:rPr>
          <w:rFonts w:eastAsia="Courier New"/>
        </w:rPr>
        <w:t xml:space="preserve">      </w:t>
      </w:r>
      <w:r>
        <w:rPr/>
        <w:t>{</w:t>
      </w:r>
    </w:p>
    <w:p>
      <w:pPr>
        <w:pStyle w:val="PL"/>
        <w:rPr>
          <w:lang w:eastAsia="zh-CN"/>
        </w:rPr>
      </w:pPr>
      <w:r>
        <w:rPr>
          <w:rFonts w:eastAsia="Courier New"/>
        </w:rPr>
        <w:t xml:space="preserve">         </w:t>
      </w:r>
      <w:r>
        <w:rPr>
          <w:lang w:eastAsia="zh-CN"/>
        </w:rPr>
        <w:t xml:space="preserve">string </w:t>
      </w:r>
      <w:r>
        <w:rPr/>
        <w:t>vnfInstanceId</w:t>
      </w:r>
      <w:r>
        <w:rPr>
          <w:lang w:eastAsia="zh-CN"/>
        </w:rPr>
        <w:t>;</w:t>
      </w:r>
    </w:p>
    <w:p>
      <w:pPr>
        <w:pStyle w:val="PL"/>
        <w:ind w:firstLine="880"/>
        <w:rPr>
          <w:lang w:eastAsia="zh-CN"/>
        </w:rPr>
      </w:pPr>
      <w:r>
        <w:rPr>
          <w:lang w:eastAsia="zh-CN"/>
        </w:rPr>
        <w:t xml:space="preserve">string </w:t>
      </w:r>
      <w:r>
        <w:rPr/>
        <w:t>vnfdId</w:t>
      </w:r>
      <w:r>
        <w:rPr>
          <w:lang w:eastAsia="zh-CN"/>
        </w:rPr>
        <w:t>;</w:t>
      </w:r>
    </w:p>
    <w:p>
      <w:pPr>
        <w:pStyle w:val="PL"/>
        <w:ind w:firstLine="880"/>
        <w:rPr>
          <w:lang w:eastAsia="zh-CN"/>
        </w:rPr>
      </w:pPr>
      <w:r>
        <w:rPr>
          <w:lang w:eastAsia="zh-CN"/>
        </w:rPr>
        <w:t xml:space="preserve">string </w:t>
      </w:r>
      <w:r>
        <w:rPr/>
        <w:t>flavour</w:t>
      </w:r>
      <w:r>
        <w:rPr>
          <w:lang w:eastAsia="zh-CN"/>
        </w:rPr>
        <w:t>I</w:t>
      </w:r>
      <w:r>
        <w:rPr/>
        <w:t>d</w:t>
      </w:r>
      <w:r>
        <w:rPr>
          <w:lang w:eastAsia="zh-CN"/>
        </w:rPr>
        <w:t>;</w:t>
      </w:r>
    </w:p>
    <w:p>
      <w:pPr>
        <w:pStyle w:val="PL"/>
        <w:ind w:firstLine="880"/>
        <w:rPr/>
      </w:pPr>
      <w:r>
        <w:rPr>
          <w:lang w:eastAsia="zh-CN"/>
        </w:rPr>
        <w:t>b</w:t>
      </w:r>
      <w:r>
        <w:rPr>
          <w:lang w:eastAsia="zh-CN"/>
        </w:rPr>
        <w:t>oolean</w:t>
      </w:r>
      <w:r>
        <w:rPr>
          <w:lang w:eastAsia="zh-CN"/>
        </w:rPr>
        <w:t xml:space="preserve"> </w:t>
      </w:r>
      <w:r>
        <w:rPr/>
        <w:t>autoScalable</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 </w:t>
      </w:r>
      <w:r>
        <w:rPr>
          <w:lang w:eastAsia="zh-CN"/>
        </w:rPr>
        <w:t>VNFParametersListType</w:t>
      </w:r>
      <w:r>
        <w:rPr/>
        <w:t xml:space="preserve"> represents a </w:t>
      </w:r>
      <w:r>
        <w:rPr>
          <w:lang w:eastAsia="zh-CN"/>
        </w:rPr>
        <w:t>list</w:t>
      </w:r>
      <w:r>
        <w:rPr/>
        <w:t xml:space="preserve"> of </w:t>
      </w:r>
      <w:r>
        <w:rPr>
          <w:lang w:eastAsia="zh-CN"/>
        </w:rPr>
        <w:t>VNFParameters</w:t>
      </w:r>
      <w:r>
        <w:rPr/>
        <w:t>.</w:t>
      </w:r>
    </w:p>
    <w:p>
      <w:pPr>
        <w:pStyle w:val="PL"/>
        <w:rPr>
          <w:lang w:eastAsia="zh-CN"/>
        </w:rPr>
      </w:pPr>
      <w:r>
        <w:rPr>
          <w:rFonts w:eastAsia="Courier New"/>
        </w:rPr>
        <w:t xml:space="preserve">       </w:t>
      </w:r>
      <w:r>
        <w:rPr/>
        <w:t xml:space="preserve">* </w:t>
      </w:r>
      <w:r>
        <w:rPr>
          <w:lang w:eastAsia="zh-CN"/>
        </w:rPr>
        <w:t>The detailed definition of vnfParametersListType, see clause 4.4.1 of [4].</w:t>
      </w:r>
    </w:p>
    <w:p>
      <w:pPr>
        <w:pStyle w:val="PL"/>
        <w:rPr/>
      </w:pPr>
      <w:r>
        <w:rPr>
          <w:rFonts w:eastAsia="Courier New"/>
        </w:rPr>
        <w:t xml:space="preserve">       </w:t>
      </w:r>
      <w:r>
        <w:rPr/>
        <w:t>*/</w:t>
      </w:r>
    </w:p>
    <w:p>
      <w:pPr>
        <w:pStyle w:val="PL"/>
        <w:rPr/>
      </w:pPr>
      <w:r>
        <w:rPr>
          <w:rFonts w:eastAsia="Courier New"/>
        </w:rPr>
        <w:t xml:space="preserve">      </w:t>
      </w:r>
      <w:r>
        <w:rPr/>
        <w:t>typedef sequence&lt;</w:t>
      </w:r>
      <w:r>
        <w:rPr>
          <w:lang w:eastAsia="zh-CN"/>
        </w:rPr>
        <w:t>VNFParameters</w:t>
      </w:r>
      <w:r>
        <w:rPr/>
        <w:t xml:space="preserve">&gt; </w:t>
      </w:r>
      <w:r>
        <w:rPr>
          <w:lang w:eastAsia="zh-CN"/>
        </w:rPr>
        <w:t>VNFParametersListType</w:t>
      </w:r>
      <w:r>
        <w:rPr/>
        <w:t xml:space="preserve">; </w:t>
      </w:r>
    </w:p>
    <w:p>
      <w:pPr>
        <w:pStyle w:val="PL"/>
        <w:rPr>
          <w:lang w:eastAsia="zh-CN"/>
        </w:rPr>
      </w:pPr>
      <w:r>
        <w:rPr>
          <w:rFonts w:eastAsia="Courier New"/>
        </w:rPr>
        <w:t xml:space="preserve">      </w:t>
      </w:r>
      <w:r>
        <w:rPr/>
        <w:t xml:space="preserve">struct </w:t>
      </w:r>
      <w:r>
        <w:rPr>
          <w:lang w:eastAsia="zh-CN"/>
        </w:rPr>
        <w:t>PEE</w:t>
      </w:r>
      <w:r>
        <w:rPr>
          <w:lang w:eastAsia="zh-CN"/>
        </w:rPr>
        <w:t>Parameters</w:t>
      </w:r>
    </w:p>
    <w:p>
      <w:pPr>
        <w:pStyle w:val="PL"/>
        <w:rPr/>
      </w:pPr>
      <w:r>
        <w:rPr>
          <w:rFonts w:eastAsia="Courier New"/>
        </w:rPr>
        <w:t xml:space="preserve">      </w:t>
      </w:r>
      <w:r>
        <w:rPr/>
        <w:t>{</w:t>
      </w:r>
    </w:p>
    <w:p>
      <w:pPr>
        <w:pStyle w:val="PL"/>
        <w:rPr>
          <w:lang w:eastAsia="zh-CN"/>
        </w:rPr>
      </w:pPr>
      <w:r>
        <w:rPr>
          <w:rFonts w:eastAsia="Courier New"/>
        </w:rPr>
        <w:t xml:space="preserve">         </w:t>
      </w:r>
      <w:r>
        <w:rPr>
          <w:lang w:eastAsia="zh-CN"/>
        </w:rPr>
        <w:t xml:space="preserve">string </w:t>
      </w:r>
      <w:r>
        <w:rPr/>
        <w:t>siteIdentification</w:t>
      </w:r>
      <w:r>
        <w:rPr>
          <w:lang w:eastAsia="zh-CN"/>
        </w:rPr>
        <w:t>;</w:t>
      </w:r>
    </w:p>
    <w:p>
      <w:pPr>
        <w:pStyle w:val="PL"/>
        <w:rPr/>
      </w:pPr>
      <w:r>
        <w:rPr>
          <w:rFonts w:eastAsia="Courier New"/>
          <w:lang w:eastAsia="zh-CN"/>
        </w:rPr>
        <w:t xml:space="preserve">         </w:t>
      </w:r>
      <w:r>
        <w:rPr>
          <w:lang w:eastAsia="zh-CN"/>
        </w:rPr>
        <w:t>float siteLatitude;</w:t>
      </w:r>
    </w:p>
    <w:p>
      <w:pPr>
        <w:pStyle w:val="PL"/>
        <w:rPr>
          <w:lang w:eastAsia="zh-CN"/>
        </w:rPr>
      </w:pPr>
      <w:r>
        <w:rPr>
          <w:rFonts w:eastAsia="Courier New"/>
          <w:lang w:eastAsia="zh-CN"/>
        </w:rPr>
        <w:t xml:space="preserve">         </w:t>
      </w:r>
      <w:r>
        <w:rPr>
          <w:lang w:eastAsia="zh-CN"/>
        </w:rPr>
        <w:t>float siteLongitude;</w:t>
      </w:r>
    </w:p>
    <w:p>
      <w:pPr>
        <w:pStyle w:val="PL"/>
        <w:ind w:firstLine="880"/>
        <w:rPr>
          <w:lang w:eastAsia="zh-CN"/>
        </w:rPr>
      </w:pPr>
      <w:r>
        <w:rPr>
          <w:lang w:eastAsia="zh-CN"/>
        </w:rPr>
        <w:t xml:space="preserve">string </w:t>
      </w:r>
      <w:r>
        <w:rPr/>
        <w:t>siteDescription</w:t>
      </w:r>
      <w:r>
        <w:rPr>
          <w:lang w:eastAsia="zh-CN"/>
        </w:rPr>
        <w:t>;</w:t>
      </w:r>
    </w:p>
    <w:p>
      <w:pPr>
        <w:pStyle w:val="PL"/>
        <w:ind w:firstLine="880"/>
        <w:rPr>
          <w:lang w:eastAsia="zh-CN"/>
        </w:rPr>
      </w:pPr>
      <w:r>
        <w:rPr>
          <w:lang w:eastAsia="zh-CN"/>
        </w:rPr>
        <w:t xml:space="preserve">string </w:t>
      </w:r>
      <w:r>
        <w:rPr/>
        <w:t>equipmentType</w:t>
      </w:r>
      <w:r>
        <w:rPr>
          <w:lang w:eastAsia="zh-CN"/>
        </w:rPr>
        <w:t>;</w:t>
      </w:r>
    </w:p>
    <w:p>
      <w:pPr>
        <w:pStyle w:val="PL"/>
        <w:ind w:firstLine="880"/>
        <w:rPr>
          <w:lang w:eastAsia="zh-CN"/>
        </w:rPr>
      </w:pPr>
      <w:r>
        <w:rPr>
          <w:lang w:eastAsia="zh-CN"/>
        </w:rPr>
        <w:t>string environmentType;</w:t>
      </w:r>
    </w:p>
    <w:p>
      <w:pPr>
        <w:pStyle w:val="PL"/>
        <w:ind w:firstLine="880"/>
        <w:rPr/>
      </w:pPr>
      <w:r>
        <w:rPr>
          <w:lang w:eastAsia="zh-CN"/>
        </w:rPr>
        <w:t>string</w:t>
      </w:r>
      <w:r>
        <w:rPr>
          <w:lang w:eastAsia="zh-CN"/>
        </w:rPr>
        <w:t xml:space="preserve"> </w:t>
      </w:r>
      <w:r>
        <w:rPr/>
        <w:t>powerInterface;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 </w:t>
      </w:r>
      <w:r>
        <w:rPr>
          <w:lang w:eastAsia="zh-CN"/>
        </w:rPr>
        <w:t>PEE</w:t>
      </w:r>
      <w:r>
        <w:rPr>
          <w:lang w:eastAsia="zh-CN"/>
        </w:rPr>
        <w:t>ParametersListType</w:t>
      </w:r>
      <w:r>
        <w:rPr/>
        <w:t xml:space="preserve"> represents a </w:t>
      </w:r>
      <w:r>
        <w:rPr>
          <w:lang w:eastAsia="zh-CN"/>
        </w:rPr>
        <w:t>list</w:t>
      </w:r>
      <w:r>
        <w:rPr/>
        <w:t xml:space="preserve"> of </w:t>
      </w:r>
      <w:r>
        <w:rPr>
          <w:lang w:eastAsia="zh-CN"/>
        </w:rPr>
        <w:t>PEE</w:t>
      </w:r>
      <w:r>
        <w:rPr>
          <w:lang w:eastAsia="zh-CN"/>
        </w:rPr>
        <w:t>Parameters</w:t>
      </w:r>
      <w:r>
        <w:rPr/>
        <w:t>.</w:t>
      </w:r>
    </w:p>
    <w:p>
      <w:pPr>
        <w:pStyle w:val="PL"/>
        <w:rPr/>
      </w:pPr>
      <w:r>
        <w:rPr>
          <w:rFonts w:eastAsia="Courier New"/>
        </w:rPr>
        <w:t xml:space="preserve">       </w:t>
      </w:r>
      <w:r>
        <w:rPr/>
        <w:t xml:space="preserve">* </w:t>
      </w:r>
      <w:r>
        <w:rPr>
          <w:lang w:eastAsia="zh-CN"/>
        </w:rPr>
        <w:t xml:space="preserve">The detailed definition of </w:t>
      </w:r>
      <w:r>
        <w:rPr>
          <w:lang w:eastAsia="zh-CN"/>
        </w:rPr>
        <w:t>PEE</w:t>
      </w:r>
      <w:r>
        <w:rPr>
          <w:lang w:eastAsia="zh-CN"/>
        </w:rPr>
        <w:t>ParametersListType, see clause 4.4.1 of [4].</w:t>
      </w:r>
    </w:p>
    <w:p>
      <w:pPr>
        <w:pStyle w:val="PL"/>
        <w:rPr/>
      </w:pPr>
      <w:r>
        <w:rPr>
          <w:rFonts w:eastAsia="Courier New"/>
        </w:rPr>
        <w:t xml:space="preserve">       </w:t>
      </w:r>
      <w:r>
        <w:rPr/>
        <w:t>*/</w:t>
      </w:r>
    </w:p>
    <w:p>
      <w:pPr>
        <w:pStyle w:val="PL"/>
        <w:rPr/>
      </w:pPr>
      <w:r>
        <w:rPr>
          <w:rFonts w:eastAsia="Courier New"/>
        </w:rPr>
        <w:t xml:space="preserve">      </w:t>
      </w:r>
      <w:r>
        <w:rPr/>
        <w:t>typedef sequence&lt;</w:t>
      </w:r>
      <w:r>
        <w:rPr>
          <w:lang w:eastAsia="zh-CN"/>
        </w:rPr>
        <w:t>PEE</w:t>
      </w:r>
      <w:r>
        <w:rPr>
          <w:lang w:eastAsia="zh-CN"/>
        </w:rPr>
        <w:t>Parameters</w:t>
      </w:r>
      <w:r>
        <w:rPr/>
        <w:t xml:space="preserve">&gt; </w:t>
      </w:r>
      <w:r>
        <w:rPr>
          <w:lang w:eastAsia="zh-CN"/>
        </w:rPr>
        <w:t>PEE</w:t>
      </w:r>
      <w:r>
        <w:rPr>
          <w:lang w:eastAsia="zh-CN"/>
        </w:rPr>
        <w:t>ParametersListType</w:t>
      </w:r>
      <w:r>
        <w:rPr/>
        <w:t>;</w:t>
      </w:r>
    </w:p>
    <w:p>
      <w:pPr>
        <w:pStyle w:val="PL"/>
        <w:rPr/>
      </w:pPr>
      <w:r>
        <w:rPr/>
      </w:r>
    </w:p>
    <w:p>
      <w:pPr>
        <w:pStyle w:val="PL"/>
        <w:rPr/>
      </w:pPr>
      <w:r>
        <w:rPr>
          <w:rFonts w:eastAsia="Courier New" w:cs="Courier New"/>
          <w:szCs w:val="16"/>
        </w:rPr>
        <w:t xml:space="preserve">      </w:t>
      </w:r>
      <w:r>
        <w:rPr>
          <w:rFonts w:cs="Courier New"/>
          <w:szCs w:val="16"/>
        </w:rPr>
        <w:t>typedef any ThresholdValueType;</w:t>
      </w:r>
    </w:p>
    <w:p>
      <w:pPr>
        <w:pStyle w:val="PL"/>
        <w:rPr/>
      </w:pPr>
      <w:r>
        <w:rPr>
          <w:rFonts w:eastAsia="Courier New" w:cs="Courier New"/>
          <w:szCs w:val="16"/>
        </w:rPr>
        <w:t xml:space="preserve">      </w:t>
      </w:r>
      <w:r>
        <w:rPr>
          <w:rFonts w:cs="Courier New"/>
          <w:szCs w:val="16"/>
        </w:rPr>
        <w:t>enum Direction {INCREASING, DECREASING};</w:t>
      </w:r>
    </w:p>
    <w:p>
      <w:pPr>
        <w:pStyle w:val="PL"/>
        <w:rPr>
          <w:rFonts w:cs="Courier New"/>
          <w:szCs w:val="16"/>
        </w:rPr>
      </w:pPr>
      <w:r>
        <w:rPr>
          <w:rFonts w:eastAsia="Courier New" w:cs="Courier New"/>
          <w:szCs w:val="16"/>
        </w:rPr>
        <w:t xml:space="preserve">      </w:t>
      </w:r>
      <w:r>
        <w:rPr>
          <w:rFonts w:cs="Courier New"/>
          <w:szCs w:val="16"/>
        </w:rPr>
        <w:t>union HysteresisType switch(boolean)</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case TRUE: long long_value;</w:t>
      </w:r>
    </w:p>
    <w:p>
      <w:pPr>
        <w:pStyle w:val="PL"/>
        <w:rPr>
          <w:rFonts w:cs="Courier New"/>
          <w:szCs w:val="16"/>
        </w:rPr>
      </w:pPr>
      <w:r>
        <w:rPr>
          <w:rFonts w:eastAsia="Courier New" w:cs="Courier New"/>
          <w:szCs w:val="16"/>
        </w:rPr>
        <w:t xml:space="preserve">          </w:t>
      </w:r>
      <w:r>
        <w:rPr>
          <w:rFonts w:cs="Courier New"/>
          <w:szCs w:val="16"/>
        </w:rPr>
        <w:t>case FALSE: float float_value;</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struct ThresholdPackElement</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ThresholdValueType thresholdValue;</w:t>
      </w:r>
    </w:p>
    <w:p>
      <w:pPr>
        <w:pStyle w:val="PL"/>
        <w:rPr/>
      </w:pPr>
      <w:r>
        <w:rPr>
          <w:rFonts w:eastAsia="Courier New" w:cs="Courier New"/>
          <w:szCs w:val="16"/>
        </w:rPr>
        <w:t xml:space="preserve">         </w:t>
      </w:r>
      <w:r>
        <w:rPr>
          <w:rFonts w:cs="Courier New"/>
          <w:szCs w:val="16"/>
        </w:rPr>
        <w:t>short thresholdLevel;</w:t>
      </w:r>
    </w:p>
    <w:p>
      <w:pPr>
        <w:pStyle w:val="PL"/>
        <w:rPr/>
      </w:pPr>
      <w:r>
        <w:rPr>
          <w:rFonts w:eastAsia="Courier New" w:cs="Courier New"/>
          <w:szCs w:val="16"/>
        </w:rPr>
        <w:t xml:space="preserve">         </w:t>
      </w:r>
      <w:r>
        <w:rPr>
          <w:rFonts w:cs="Courier New"/>
          <w:szCs w:val="16"/>
        </w:rPr>
        <w:t>HysteresisType hysteresis;</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typedef sequence&lt;ThresholdPackElement&gt; ThresholdPackType;</w:t>
      </w:r>
    </w:p>
    <w:p>
      <w:pPr>
        <w:pStyle w:val="PL"/>
        <w:rPr/>
      </w:pPr>
      <w:r>
        <w:rPr>
          <w:rFonts w:eastAsia="Courier New" w:cs="Courier New"/>
          <w:szCs w:val="16"/>
        </w:rPr>
        <w:t xml:space="preserve">      </w:t>
      </w:r>
      <w:r>
        <w:rPr>
          <w:rFonts w:cs="Courier New"/>
          <w:szCs w:val="16"/>
        </w:rPr>
        <w:t>struct ThresholdInfo</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string measurementType;</w:t>
      </w:r>
    </w:p>
    <w:p>
      <w:pPr>
        <w:pStyle w:val="PL"/>
        <w:rPr/>
      </w:pPr>
      <w:r>
        <w:rPr>
          <w:rFonts w:eastAsia="Courier New" w:cs="Courier New"/>
          <w:szCs w:val="16"/>
        </w:rPr>
        <w:t xml:space="preserve">         </w:t>
      </w:r>
      <w:r>
        <w:rPr>
          <w:rFonts w:cs="Courier New"/>
          <w:szCs w:val="16"/>
        </w:rPr>
        <w:t>Direction direction_;</w:t>
      </w:r>
    </w:p>
    <w:p>
      <w:pPr>
        <w:pStyle w:val="PL"/>
        <w:rPr/>
      </w:pPr>
      <w:r>
        <w:rPr>
          <w:rFonts w:eastAsia="Courier New" w:cs="Courier New"/>
          <w:szCs w:val="16"/>
        </w:rPr>
        <w:t xml:space="preserve">         </w:t>
      </w:r>
      <w:r>
        <w:rPr>
          <w:rFonts w:cs="Courier New"/>
          <w:szCs w:val="16"/>
        </w:rPr>
        <w:t>ThresholdPackType thresholdPack;</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typedef sequence&lt;ThresholdInfo&gt; ThresholdInfoListType;</w:t>
      </w:r>
    </w:p>
    <w:p>
      <w:pPr>
        <w:pStyle w:val="PL"/>
        <w:rPr/>
      </w:pPr>
      <w:r>
        <w:rPr/>
      </w:r>
    </w:p>
    <w:p>
      <w:pPr>
        <w:pStyle w:val="PL"/>
        <w:rPr/>
      </w:pPr>
      <w:r>
        <w:rPr>
          <w:rFonts w:eastAsia="Courier New"/>
        </w:rPr>
        <w:t xml:space="preserve">   </w:t>
      </w:r>
      <w:r>
        <w:rPr/>
        <w:t>};</w:t>
      </w:r>
    </w:p>
    <w:p>
      <w:pPr>
        <w:pStyle w:val="PL"/>
        <w:rPr/>
      </w:pPr>
      <w:r>
        <w:rPr/>
      </w:r>
    </w:p>
    <w:p>
      <w:pPr>
        <w:pStyle w:val="PL"/>
        <w:rPr>
          <w:rFonts w:eastAsia="Arial Unicode MS"/>
          <w:lang w:eastAsia="zh-CN"/>
        </w:rPr>
      </w:pPr>
      <w:r>
        <w:rPr>
          <w:rFonts w:eastAsia="Arial Unicode MS"/>
          <w:lang w:eastAsia="zh-CN"/>
        </w:rPr>
      </w:r>
    </w:p>
    <w:p>
      <w:pPr>
        <w:pStyle w:val="PL"/>
        <w:rPr>
          <w:rFonts w:eastAsia="Arial Unicode MS"/>
        </w:rPr>
      </w:pPr>
      <w:r>
        <w:rPr>
          <w:rFonts w:eastAsia="Courier New"/>
        </w:rPr>
        <w:t xml:space="preserve">      </w:t>
      </w:r>
      <w:r>
        <w:rPr/>
        <w:t>/**</w:t>
      </w:r>
    </w:p>
    <w:p>
      <w:pPr>
        <w:pStyle w:val="PL"/>
        <w:rPr>
          <w:rFonts w:eastAsia="Arial Unicode MS"/>
        </w:rPr>
      </w:pPr>
      <w:r>
        <w:rPr>
          <w:rFonts w:eastAsia="Courier New"/>
        </w:rPr>
        <w:t xml:space="preserve">       </w:t>
      </w:r>
      <w:r>
        <w:rPr/>
        <w:t>*  This module adds datatype definitions for PM Control</w:t>
      </w:r>
    </w:p>
    <w:p>
      <w:pPr>
        <w:pStyle w:val="PL"/>
        <w:rPr>
          <w:rFonts w:eastAsia="Arial Unicode MS"/>
          <w:lang w:eastAsia="zh-CN"/>
        </w:rPr>
      </w:pPr>
      <w:r>
        <w:rPr>
          <w:rFonts w:eastAsia="Courier New"/>
        </w:rPr>
        <w:t xml:space="preserve">       </w:t>
      </w:r>
      <w:r>
        <w:rPr/>
        <w:t>*/</w:t>
      </w:r>
    </w:p>
    <w:p>
      <w:pPr>
        <w:pStyle w:val="PL"/>
        <w:rPr>
          <w:rFonts w:eastAsia="Arial Unicode MS"/>
          <w:lang w:eastAsia="zh-CN"/>
        </w:rPr>
      </w:pPr>
      <w:r>
        <w:rPr>
          <w:rFonts w:eastAsia="Courier New"/>
        </w:rPr>
        <w:t xml:space="preserve">      </w:t>
      </w:r>
      <w:r>
        <w:rPr/>
        <w:t xml:space="preserve">module </w:t>
      </w:r>
      <w:r>
        <w:rPr>
          <w:lang w:eastAsia="zh-CN"/>
        </w:rPr>
        <w:t>PMControlTypes</w:t>
      </w:r>
    </w:p>
    <w:p>
      <w:pPr>
        <w:pStyle w:val="PL"/>
        <w:rPr>
          <w:rFonts w:eastAsia="Arial Unicode MS"/>
          <w:lang w:eastAsia="zh-CN"/>
        </w:rPr>
      </w:pPr>
      <w:r>
        <w:rPr>
          <w:rFonts w:eastAsia="Courier New"/>
        </w:rPr>
        <w:t xml:space="preserve">   </w:t>
      </w:r>
      <w:r>
        <w:rPr>
          <w:rFonts w:eastAsia="Courier New"/>
          <w:lang w:eastAsia="zh-CN"/>
        </w:rPr>
        <w:t xml:space="preserve">   </w:t>
      </w:r>
      <w:r>
        <w:rPr>
          <w:lang w:eastAsia="zh-CN"/>
        </w:rPr>
        <w:t>{</w:t>
      </w:r>
    </w:p>
    <w:p>
      <w:pPr>
        <w:pStyle w:val="PL"/>
        <w:rPr>
          <w:rFonts w:eastAsia="Arial Unicode MS"/>
        </w:rPr>
      </w:pPr>
      <w:r>
        <w:rPr>
          <w:rFonts w:eastAsia="Courier New"/>
        </w:rPr>
        <w:t xml:space="preserve">         </w:t>
      </w:r>
      <w:r>
        <w:rPr/>
        <w:t>Struct Measurements</w:t>
      </w:r>
    </w:p>
    <w:p>
      <w:pPr>
        <w:pStyle w:val="PL"/>
        <w:rPr/>
      </w:pPr>
      <w:r>
        <w:rPr>
          <w:rFonts w:eastAsia="Courier New"/>
        </w:rPr>
        <w:t xml:space="preserve">         </w:t>
      </w:r>
      <w:r>
        <w:rPr/>
        <w:t>{</w:t>
      </w:r>
      <w:r>
        <w:rPr>
          <w:rFonts w:eastAsia="Arial Unicode MS"/>
        </w:rPr>
        <w:t xml:space="preserve">      </w:t>
      </w:r>
    </w:p>
    <w:p>
      <w:pPr>
        <w:pStyle w:val="PL"/>
        <w:rPr>
          <w:rFonts w:eastAsia="Arial Unicode MS"/>
        </w:rPr>
      </w:pPr>
      <w:r>
        <w:rPr>
          <w:rFonts w:eastAsia="Courier New"/>
        </w:rPr>
        <w:t xml:space="preserve">            </w:t>
      </w:r>
      <w:r>
        <w:rPr/>
        <w:t>measurementTypes StringSet,</w:t>
      </w:r>
    </w:p>
    <w:p>
      <w:pPr>
        <w:pStyle w:val="PL"/>
        <w:rPr>
          <w:rFonts w:eastAsia="Arial Unicode MS"/>
        </w:rPr>
      </w:pPr>
      <w:r>
        <w:rPr>
          <w:rFonts w:eastAsia="Courier New"/>
        </w:rPr>
        <w:t xml:space="preserve">            </w:t>
      </w:r>
      <w:r>
        <w:rPr>
          <w:lang w:eastAsia="zh-CN"/>
        </w:rPr>
        <w:t>gPs LongSet</w:t>
      </w:r>
    </w:p>
    <w:p>
      <w:pPr>
        <w:pStyle w:val="PL"/>
        <w:rPr>
          <w:rFonts w:eastAsia="Arial Unicode MS"/>
        </w:rPr>
      </w:pPr>
      <w:r>
        <w:rPr>
          <w:rFonts w:eastAsia="Courier New"/>
        </w:rPr>
        <w:t xml:space="preserve">         </w:t>
      </w:r>
      <w:r>
        <w:rPr/>
        <w:t>};</w:t>
      </w:r>
    </w:p>
    <w:p>
      <w:pPr>
        <w:pStyle w:val="PL"/>
        <w:rPr>
          <w:rFonts w:eastAsia="Arial Unicode MS"/>
          <w:lang w:eastAsia="zh-CN"/>
        </w:rPr>
      </w:pPr>
      <w:r>
        <w:rPr>
          <w:rFonts w:eastAsia="Courier New"/>
        </w:rPr>
        <w:t xml:space="preserve">   </w:t>
      </w:r>
      <w:r>
        <w:rPr>
          <w:rFonts w:eastAsia="Courier New"/>
          <w:lang w:eastAsia="zh-CN"/>
        </w:rPr>
        <w:t xml:space="preserve">      </w:t>
      </w:r>
      <w:r>
        <w:rPr>
          <w:rFonts w:eastAsia="Arial Unicode MS"/>
          <w:lang w:eastAsia="zh-CN"/>
        </w:rPr>
        <w:t>typedef sequence &lt;Measurements&gt; Measurements;</w:t>
      </w:r>
    </w:p>
    <w:p>
      <w:pPr>
        <w:pStyle w:val="PL"/>
        <w:rPr>
          <w:rFonts w:eastAsia="Arial Unicode MS"/>
          <w:lang w:eastAsia="zh-CN"/>
        </w:rPr>
      </w:pPr>
      <w:r>
        <w:rPr>
          <w:rFonts w:eastAsia="Arial Unicode MS"/>
          <w:lang w:eastAsia="zh-CN"/>
        </w:rPr>
      </w:r>
    </w:p>
    <w:p>
      <w:pPr>
        <w:pStyle w:val="PL"/>
        <w:rPr>
          <w:rFonts w:eastAsia="Arial Unicode MS"/>
          <w:szCs w:val="16"/>
        </w:rPr>
      </w:pPr>
      <w:r>
        <w:rPr>
          <w:rFonts w:eastAsia="Courier New"/>
          <w:szCs w:val="16"/>
        </w:rPr>
        <w:t xml:space="preserve">      </w:t>
      </w:r>
      <w:r>
        <w:rPr>
          <w:szCs w:val="16"/>
        </w:rPr>
        <w:t>enum PMAdministrativeStateType</w:t>
      </w:r>
    </w:p>
    <w:p>
      <w:pPr>
        <w:pStyle w:val="PL"/>
        <w:rPr>
          <w:rFonts w:eastAsia="Arial Unicode MS"/>
          <w:szCs w:val="16"/>
        </w:rPr>
      </w:pPr>
      <w:r>
        <w:rPr>
          <w:rFonts w:eastAsia="Courier New"/>
          <w:szCs w:val="16"/>
        </w:rPr>
        <w:t xml:space="preserve">      </w:t>
      </w:r>
      <w:r>
        <w:rPr>
          <w:szCs w:val="16"/>
        </w:rPr>
        <w:t>{</w:t>
      </w:r>
    </w:p>
    <w:p>
      <w:pPr>
        <w:pStyle w:val="PL"/>
        <w:rPr>
          <w:rFonts w:eastAsia="Arial Unicode MS"/>
          <w:szCs w:val="16"/>
        </w:rPr>
      </w:pPr>
      <w:r>
        <w:rPr>
          <w:rFonts w:eastAsia="Courier New"/>
          <w:szCs w:val="16"/>
        </w:rPr>
        <w:t xml:space="preserve">         </w:t>
      </w:r>
      <w:r>
        <w:rPr>
          <w:szCs w:val="16"/>
          <w:lang w:eastAsia="zh-CN"/>
        </w:rPr>
        <w:t>LOCKED</w:t>
      </w:r>
      <w:r>
        <w:rPr>
          <w:szCs w:val="16"/>
        </w:rPr>
        <w:t xml:space="preserve">, </w:t>
      </w:r>
    </w:p>
    <w:p>
      <w:pPr>
        <w:pStyle w:val="PL"/>
        <w:rPr>
          <w:rFonts w:eastAsia="Arial Unicode MS"/>
          <w:szCs w:val="16"/>
        </w:rPr>
      </w:pPr>
      <w:r>
        <w:rPr>
          <w:rFonts w:eastAsia="Courier New"/>
          <w:szCs w:val="16"/>
        </w:rPr>
        <w:t xml:space="preserve">         </w:t>
      </w:r>
      <w:r>
        <w:rPr>
          <w:szCs w:val="16"/>
        </w:rPr>
        <w:t>SHUTTINGDOWN,</w:t>
      </w:r>
    </w:p>
    <w:p>
      <w:pPr>
        <w:pStyle w:val="PL"/>
        <w:rPr>
          <w:rFonts w:eastAsia="Arial Unicode MS"/>
          <w:szCs w:val="16"/>
          <w:lang w:eastAsia="zh-CN"/>
        </w:rPr>
      </w:pPr>
      <w:r>
        <w:rPr>
          <w:rFonts w:eastAsia="Courier New"/>
          <w:szCs w:val="16"/>
        </w:rPr>
        <w:t xml:space="preserve">         </w:t>
      </w:r>
      <w:r>
        <w:rPr>
          <w:szCs w:val="16"/>
          <w:lang w:eastAsia="zh-CN"/>
        </w:rPr>
        <w:t>UNLOCKED</w:t>
      </w:r>
    </w:p>
    <w:p>
      <w:pPr>
        <w:pStyle w:val="PL"/>
        <w:rPr>
          <w:szCs w:val="16"/>
        </w:rPr>
      </w:pPr>
      <w:r>
        <w:rPr>
          <w:rFonts w:eastAsia="Courier New"/>
          <w:szCs w:val="16"/>
        </w:rPr>
        <w:t xml:space="preserve">      </w:t>
      </w:r>
      <w:r>
        <w:rPr>
          <w:szCs w:val="16"/>
        </w:rPr>
        <w:t>};</w:t>
      </w:r>
    </w:p>
    <w:p>
      <w:pPr>
        <w:pStyle w:val="PL"/>
        <w:rPr>
          <w:rFonts w:eastAsia="Arial Unicode MS"/>
          <w:szCs w:val="16"/>
          <w:lang w:eastAsia="zh-CN"/>
        </w:rPr>
      </w:pPr>
      <w:r>
        <w:rPr>
          <w:rFonts w:eastAsia="Arial Unicode MS"/>
          <w:szCs w:val="16"/>
          <w:lang w:eastAsia="zh-CN"/>
        </w:rPr>
      </w:r>
    </w:p>
    <w:p>
      <w:pPr>
        <w:pStyle w:val="PL"/>
        <w:rPr>
          <w:rFonts w:eastAsia="Arial Unicode MS"/>
          <w:szCs w:val="16"/>
        </w:rPr>
      </w:pPr>
      <w:r>
        <w:rPr>
          <w:rFonts w:eastAsia="Courier New"/>
          <w:szCs w:val="16"/>
        </w:rPr>
        <w:t xml:space="preserve">      </w:t>
      </w:r>
      <w:r>
        <w:rPr>
          <w:szCs w:val="16"/>
        </w:rPr>
        <w:t>enum PMOperationalStateType</w:t>
      </w:r>
    </w:p>
    <w:p>
      <w:pPr>
        <w:pStyle w:val="PL"/>
        <w:rPr>
          <w:rFonts w:eastAsia="Arial Unicode MS"/>
          <w:szCs w:val="16"/>
        </w:rPr>
      </w:pPr>
      <w:r>
        <w:rPr>
          <w:rFonts w:eastAsia="Courier New"/>
          <w:szCs w:val="16"/>
        </w:rPr>
        <w:t xml:space="preserve">      </w:t>
      </w:r>
      <w:r>
        <w:rPr>
          <w:szCs w:val="16"/>
        </w:rPr>
        <w:t>{</w:t>
      </w:r>
    </w:p>
    <w:p>
      <w:pPr>
        <w:pStyle w:val="PL"/>
        <w:rPr>
          <w:rFonts w:eastAsia="Arial Unicode MS"/>
          <w:szCs w:val="16"/>
        </w:rPr>
      </w:pPr>
      <w:r>
        <w:rPr>
          <w:rFonts w:eastAsia="Courier New"/>
          <w:szCs w:val="16"/>
        </w:rPr>
        <w:t xml:space="preserve">         </w:t>
      </w:r>
      <w:r>
        <w:rPr>
          <w:szCs w:val="16"/>
          <w:lang w:eastAsia="zh-CN"/>
        </w:rPr>
        <w:t>ENABLED</w:t>
      </w:r>
      <w:r>
        <w:rPr>
          <w:szCs w:val="16"/>
        </w:rPr>
        <w:t xml:space="preserve">, </w:t>
      </w:r>
    </w:p>
    <w:p>
      <w:pPr>
        <w:pStyle w:val="PL"/>
        <w:rPr>
          <w:rFonts w:eastAsia="Arial Unicode MS"/>
          <w:szCs w:val="16"/>
          <w:lang w:eastAsia="zh-CN"/>
        </w:rPr>
      </w:pPr>
      <w:r>
        <w:rPr>
          <w:rFonts w:eastAsia="Courier New"/>
          <w:szCs w:val="16"/>
        </w:rPr>
        <w:t xml:space="preserve">         </w:t>
      </w:r>
      <w:r>
        <w:rPr>
          <w:szCs w:val="16"/>
          <w:lang w:eastAsia="zh-CN"/>
        </w:rPr>
        <w:t>DISABLED</w:t>
      </w:r>
    </w:p>
    <w:p>
      <w:pPr>
        <w:pStyle w:val="PL"/>
        <w:rPr>
          <w:szCs w:val="16"/>
        </w:rPr>
      </w:pPr>
      <w:r>
        <w:rPr>
          <w:rFonts w:eastAsia="Courier New"/>
          <w:szCs w:val="16"/>
        </w:rPr>
        <w:t xml:space="preserve">      </w:t>
      </w:r>
      <w:r>
        <w:rPr>
          <w:szCs w:val="16"/>
        </w:rPr>
        <w:t>};</w:t>
      </w:r>
    </w:p>
    <w:p>
      <w:pPr>
        <w:pStyle w:val="PL"/>
        <w:rPr>
          <w:rFonts w:eastAsia="Arial Unicode MS"/>
          <w:szCs w:val="16"/>
          <w:lang w:eastAsia="zh-CN"/>
        </w:rPr>
      </w:pPr>
      <w:r>
        <w:rPr>
          <w:rFonts w:eastAsia="Arial Unicode MS"/>
          <w:szCs w:val="16"/>
          <w:lang w:eastAsia="zh-CN"/>
        </w:rPr>
      </w:r>
    </w:p>
    <w:p>
      <w:pPr>
        <w:pStyle w:val="PL"/>
        <w:rPr/>
      </w:pPr>
      <w:r>
        <w:rPr>
          <w:rFonts w:eastAsia="Courier New"/>
        </w:rPr>
        <w:t xml:space="preserve">      </w:t>
      </w:r>
      <w:r>
        <w:rPr/>
        <w:t>typedef MOReferenceSet ManagedObjectDNsType;</w:t>
      </w:r>
    </w:p>
    <w:p>
      <w:pPr>
        <w:pStyle w:val="PL"/>
        <w:rPr>
          <w:rFonts w:eastAsia="Arial Unicode MS"/>
          <w:lang w:eastAsia="zh-CN"/>
        </w:rPr>
      </w:pPr>
      <w:r>
        <w:rPr>
          <w:rFonts w:eastAsia="Arial Unicode MS"/>
          <w:lang w:eastAsia="zh-CN"/>
        </w:rPr>
      </w:r>
    </w:p>
    <w:p>
      <w:pPr>
        <w:pStyle w:val="PL"/>
        <w:rPr/>
      </w:pPr>
      <w:r>
        <w:rPr>
          <w:rFonts w:eastAsia="Courier New"/>
        </w:rPr>
        <w:t xml:space="preserve">      </w:t>
      </w:r>
      <w:r>
        <w:rPr/>
        <w:t>typedef MOReferenceSet ManagedObjectDNsBasicType;</w:t>
      </w:r>
    </w:p>
    <w:p>
      <w:pPr>
        <w:pStyle w:val="PL"/>
        <w:rPr>
          <w:rFonts w:eastAsia="Arial Unicode MS"/>
          <w:lang w:eastAsia="zh-CN"/>
        </w:rPr>
      </w:pPr>
      <w:r>
        <w:rPr>
          <w:rFonts w:eastAsia="Arial Unicode MS"/>
          <w:lang w:eastAsia="zh-CN"/>
        </w:rPr>
      </w:r>
    </w:p>
    <w:p>
      <w:pPr>
        <w:pStyle w:val="PL"/>
        <w:rPr/>
      </w:pPr>
      <w:r>
        <w:rPr>
          <w:rFonts w:eastAsia="Courier New"/>
          <w:lang w:eastAsia="zh-CN"/>
        </w:rPr>
        <w:t xml:space="preserve"> </w:t>
      </w:r>
      <w:r>
        <w:rPr>
          <w:rFonts w:eastAsia="Courier New"/>
        </w:rPr>
        <w:t xml:space="preserve">     </w:t>
      </w:r>
      <w:r>
        <w:rPr/>
        <w:t>typedef integer DefaultFileBasedGPType;</w:t>
      </w:r>
    </w:p>
    <w:p>
      <w:pPr>
        <w:pStyle w:val="PL"/>
        <w:rPr/>
      </w:pPr>
      <w:r>
        <w:rPr>
          <w:rFonts w:eastAsia="Courier New"/>
        </w:rPr>
        <w:t xml:space="preserve">      </w:t>
      </w:r>
      <w:r>
        <w:rPr/>
        <w:t>typedef integer DefaultFileReportPeriodType;</w:t>
      </w:r>
    </w:p>
    <w:p>
      <w:pPr>
        <w:pStyle w:val="PL"/>
        <w:rPr/>
      </w:pPr>
      <w:r>
        <w:rPr>
          <w:rFonts w:eastAsia="Courier New"/>
        </w:rPr>
        <w:t xml:space="preserve">      </w:t>
      </w:r>
      <w:r>
        <w:rPr/>
        <w:t>typedef string DefaultFileLocationType;</w:t>
      </w:r>
    </w:p>
    <w:p>
      <w:pPr>
        <w:pStyle w:val="PL"/>
        <w:rPr/>
      </w:pPr>
      <w:r>
        <w:rPr>
          <w:rFonts w:eastAsia="Courier New"/>
        </w:rPr>
        <w:t xml:space="preserve">      </w:t>
      </w:r>
      <w:r>
        <w:rPr/>
        <w:t>typedef integer DefaultStreamBasedGPType;</w:t>
      </w:r>
    </w:p>
    <w:p>
      <w:pPr>
        <w:pStyle w:val="PL"/>
        <w:rPr/>
      </w:pPr>
      <w:r>
        <w:rPr>
          <w:rFonts w:eastAsia="Courier New"/>
        </w:rPr>
        <w:t xml:space="preserve">      </w:t>
      </w:r>
      <w:r>
        <w:rPr/>
        <w:t>typedef string DefaultStreamTargetType;</w:t>
      </w:r>
    </w:p>
    <w:p>
      <w:pPr>
        <w:pStyle w:val="PL"/>
        <w:rPr/>
      </w:pPr>
      <w:r>
        <w:rPr/>
      </w:r>
    </w:p>
    <w:p>
      <w:pPr>
        <w:pStyle w:val="PL"/>
        <w:rPr/>
      </w:pPr>
      <w:r>
        <w:rPr>
          <w:rFonts w:eastAsia="Courier New"/>
        </w:rPr>
        <w:t xml:space="preserve">      </w:t>
      </w:r>
      <w:r>
        <w:rPr/>
        <w:t>typedef integer FileBasedGPType;</w:t>
      </w:r>
    </w:p>
    <w:p>
      <w:pPr>
        <w:pStyle w:val="PL"/>
        <w:rPr/>
      </w:pPr>
      <w:r>
        <w:rPr>
          <w:rFonts w:eastAsia="Courier New"/>
        </w:rPr>
        <w:t xml:space="preserve">      </w:t>
      </w:r>
      <w:r>
        <w:rPr/>
        <w:t>typedef integer FileReportingPeriodType;</w:t>
      </w:r>
    </w:p>
    <w:p>
      <w:pPr>
        <w:pStyle w:val="PL"/>
        <w:rPr/>
      </w:pPr>
      <w:r>
        <w:rPr>
          <w:rFonts w:eastAsia="Courier New"/>
        </w:rPr>
        <w:t xml:space="preserve">      </w:t>
      </w:r>
      <w:r>
        <w:rPr/>
        <w:t>typedef string FileLocationType;</w:t>
      </w:r>
    </w:p>
    <w:p>
      <w:pPr>
        <w:pStyle w:val="PL"/>
        <w:rPr/>
      </w:pPr>
      <w:r>
        <w:rPr>
          <w:rFonts w:eastAsia="Courier New"/>
        </w:rPr>
        <w:t xml:space="preserve">      </w:t>
      </w:r>
      <w:r>
        <w:rPr/>
        <w:t>typedef integer StreamBasedGPType;</w:t>
      </w:r>
    </w:p>
    <w:p>
      <w:pPr>
        <w:pStyle w:val="PL"/>
        <w:rPr/>
      </w:pPr>
      <w:r>
        <w:rPr>
          <w:rFonts w:eastAsia="Courier New"/>
        </w:rPr>
        <w:t xml:space="preserve">      </w:t>
      </w:r>
      <w:r>
        <w:rPr/>
        <w:t>typedef string StreamTargetType;</w:t>
      </w:r>
    </w:p>
    <w:p>
      <w:pPr>
        <w:pStyle w:val="PL"/>
        <w:rPr>
          <w:rFonts w:eastAsia="Arial Unicode MS"/>
          <w:lang w:eastAsia="zh-CN"/>
        </w:rPr>
      </w:pPr>
      <w:r>
        <w:rPr>
          <w:rFonts w:eastAsia="Arial Unicode MS"/>
          <w:lang w:eastAsia="zh-CN"/>
        </w:rPr>
      </w:r>
    </w:p>
    <w:p>
      <w:pPr>
        <w:pStyle w:val="PL"/>
        <w:rPr>
          <w:lang w:eastAsia="zh-CN"/>
        </w:rPr>
      </w:pPr>
      <w:r>
        <w:rPr>
          <w:rFonts w:eastAsia="Courier New"/>
        </w:rPr>
        <w:t xml:space="preserve">   </w:t>
      </w:r>
      <w:r>
        <w:rPr>
          <w:rFonts w:eastAsia="Courier New"/>
          <w:lang w:eastAsia="zh-CN"/>
        </w:rPr>
        <w:t xml:space="preserve">   </w:t>
      </w:r>
      <w:r>
        <w:rPr>
          <w:lang w:eastAsia="zh-CN"/>
        </w:rPr>
        <w:t>};</w:t>
      </w:r>
    </w:p>
    <w:p>
      <w:pPr>
        <w:pStyle w:val="PL"/>
        <w:rPr>
          <w:lang w:eastAsia="zh-CN"/>
        </w:rPr>
      </w:pPr>
      <w:r>
        <w:rPr>
          <w:lang w:eastAsia="zh-CN"/>
        </w:rPr>
      </w:r>
    </w:p>
    <w:p>
      <w:pPr>
        <w:pStyle w:val="PL"/>
        <w:rPr/>
      </w:pPr>
      <w:r>
        <w:rPr/>
        <w:t>};</w:t>
      </w:r>
    </w:p>
    <w:p>
      <w:pPr>
        <w:pStyle w:val="PL"/>
        <w:rPr/>
      </w:pPr>
      <w:r>
        <w:rPr/>
      </w:r>
    </w:p>
    <w:p>
      <w:pPr>
        <w:pStyle w:val="PL"/>
        <w:spacing w:before="0" w:after="180"/>
        <w:rPr/>
      </w:pPr>
      <w:r>
        <w:rPr/>
        <w:t>#endif // _GENERIC_NETWORK_RESOURCES_IRP_SYSTEM_IDL_</w:t>
      </w:r>
      <w:r>
        <w:br w:type="page"/>
      </w:r>
    </w:p>
    <w:p>
      <w:pPr>
        <w:pStyle w:val="Heading2"/>
        <w:ind w:left="1138" w:hanging="1138"/>
        <w:rPr/>
      </w:pPr>
      <w:bookmarkStart w:id="49" w:name="_Ref499435242"/>
      <w:bookmarkStart w:id="50" w:name="__RefHeading___Toc145945053"/>
      <w:bookmarkEnd w:id="49"/>
      <w:bookmarkEnd w:id="50"/>
      <w:r>
        <w:rPr/>
        <w:t>A.3.3</w:t>
        <w:tab/>
        <w:t>IDL specification "GenericNetworkResourcesNRMDefs.idl"</w:t>
      </w:r>
    </w:p>
    <w:p>
      <w:pPr>
        <w:pStyle w:val="PL"/>
        <w:rPr/>
      </w:pPr>
      <w:r>
        <w:rPr/>
        <w:t>//File: GenericNetworkResourcesNRMDefs.idl</w:t>
      </w:r>
    </w:p>
    <w:p>
      <w:pPr>
        <w:pStyle w:val="PL"/>
        <w:rPr/>
      </w:pPr>
      <w:r>
        <w:rPr/>
        <w:t>#ifndef _GENERIC_NETWORK_RESOURCES_NRM_DEFS_IDL_</w:t>
      </w:r>
    </w:p>
    <w:p>
      <w:pPr>
        <w:pStyle w:val="PL"/>
        <w:rPr/>
      </w:pPr>
      <w:r>
        <w:rPr/>
        <w:t>#define _GENERIC_NETWORK_RESOURCES_NRM_DEFS_IDL_</w:t>
      </w:r>
    </w:p>
    <w:p>
      <w:pPr>
        <w:pStyle w:val="PL"/>
        <w:rPr/>
      </w:pPr>
      <w:r>
        <w:rPr>
          <w:lang w:eastAsia="zh-CN"/>
        </w:rPr>
        <w:t>// This statement must appear after all include statements</w:t>
      </w:r>
    </w:p>
    <w:p>
      <w:pPr>
        <w:pStyle w:val="PL"/>
        <w:rPr/>
      </w:pPr>
      <w:r>
        <w:rPr/>
        <w:t>#pragma prefix "3gppsa5.org"</w:t>
      </w:r>
    </w:p>
    <w:p>
      <w:pPr>
        <w:pStyle w:val="PL"/>
        <w:rPr/>
      </w:pPr>
      <w:r>
        <w:rPr/>
        <w:t>/**</w:t>
      </w:r>
    </w:p>
    <w:p>
      <w:pPr>
        <w:pStyle w:val="PL"/>
        <w:rPr/>
      </w:pPr>
      <w:r>
        <w:rPr>
          <w:rFonts w:eastAsia="Courier New"/>
        </w:rPr>
        <w:t xml:space="preserve"> </w:t>
      </w:r>
      <w:r>
        <w:rPr/>
        <w:t>* This module defines constants for each MO class name and</w:t>
      </w:r>
    </w:p>
    <w:p>
      <w:pPr>
        <w:pStyle w:val="PL"/>
        <w:rPr/>
      </w:pPr>
      <w:r>
        <w:rPr>
          <w:rFonts w:eastAsia="Courier New"/>
        </w:rPr>
        <w:t xml:space="preserve"> </w:t>
      </w:r>
      <w:r>
        <w:rPr/>
        <w:t>* the attribute names for each defined MO class.</w:t>
      </w:r>
    </w:p>
    <w:p>
      <w:pPr>
        <w:pStyle w:val="PL"/>
        <w:rPr/>
      </w:pPr>
      <w:r>
        <w:rPr>
          <w:rFonts w:eastAsia="Courier New"/>
        </w:rPr>
        <w:t xml:space="preserve"> </w:t>
      </w:r>
      <w:r>
        <w:rPr/>
        <w:t>*/</w:t>
      </w:r>
    </w:p>
    <w:p>
      <w:pPr>
        <w:pStyle w:val="PL"/>
        <w:rPr/>
      </w:pPr>
      <w:r>
        <w:rPr/>
        <w:t>module GenericNetworkResourcesNRMDefs</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Top</w:t>
      </w:r>
    </w:p>
    <w:p>
      <w:pPr>
        <w:pStyle w:val="PL"/>
        <w:rPr/>
      </w:pPr>
      <w:r>
        <w:rPr>
          <w:rFonts w:eastAsia="Courier New"/>
        </w:rPr>
        <w:t xml:space="preserve">       </w:t>
      </w:r>
      <w:r>
        <w:rPr/>
        <w:t>*/</w:t>
      </w:r>
    </w:p>
    <w:p>
      <w:pPr>
        <w:pStyle w:val="PL"/>
        <w:rPr/>
      </w:pPr>
      <w:r>
        <w:rPr>
          <w:rFonts w:eastAsia="Courier New"/>
        </w:rPr>
        <w:t xml:space="preserve">      </w:t>
      </w:r>
      <w:r>
        <w:rPr/>
        <w:t>interface Top</w:t>
      </w:r>
    </w:p>
    <w:p>
      <w:pPr>
        <w:pStyle w:val="PL"/>
        <w:rPr/>
      </w:pPr>
      <w:r>
        <w:rPr>
          <w:rFonts w:eastAsia="Courier New"/>
        </w:rPr>
        <w:t xml:space="preserve">      </w:t>
      </w:r>
      <w:r>
        <w:rPr/>
        <w:t>{</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CLASS = "Top";</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Definitions for MO class SubNetwork</w:t>
      </w:r>
    </w:p>
    <w:p>
      <w:pPr>
        <w:pStyle w:val="PL"/>
        <w:rPr/>
      </w:pPr>
      <w:r>
        <w:rPr>
          <w:rFonts w:eastAsia="Courier New"/>
        </w:rPr>
        <w:t xml:space="preserve">       </w:t>
      </w:r>
      <w:r>
        <w:rPr/>
        <w:t>*/</w:t>
      </w:r>
    </w:p>
    <w:p>
      <w:pPr>
        <w:pStyle w:val="PL"/>
        <w:rPr/>
      </w:pPr>
      <w:r>
        <w:rPr>
          <w:rFonts w:eastAsia="Courier New"/>
        </w:rPr>
        <w:t xml:space="preserve">      </w:t>
      </w:r>
      <w:r>
        <w:rPr/>
        <w:t>interface SubNetwork : Top</w:t>
      </w:r>
    </w:p>
    <w:p>
      <w:pPr>
        <w:pStyle w:val="PL"/>
        <w:rPr/>
      </w:pPr>
      <w:r>
        <w:rPr>
          <w:rFonts w:eastAsia="Courier New"/>
        </w:rPr>
        <w:t xml:space="preserve">      </w:t>
      </w:r>
      <w:r>
        <w:rPr/>
        <w:t>{</w:t>
      </w:r>
    </w:p>
    <w:p>
      <w:pPr>
        <w:pStyle w:val="PL"/>
        <w:rPr/>
      </w:pPr>
      <w:r>
        <w:rPr>
          <w:rFonts w:eastAsia="Courier New"/>
        </w:rPr>
        <w:t xml:space="preserve">         </w:t>
      </w:r>
      <w:r>
        <w:rPr/>
        <w:t>const string CLASS = "SubNetwork";</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id = "id";</w:t>
      </w:r>
    </w:p>
    <w:p>
      <w:pPr>
        <w:pStyle w:val="PL"/>
        <w:rPr/>
      </w:pPr>
      <w:r>
        <w:rPr>
          <w:rFonts w:eastAsia="Courier New"/>
        </w:rPr>
        <w:t xml:space="preserve">         </w:t>
      </w:r>
      <w:r>
        <w:rPr/>
        <w:t>const string dnPrefix = "dnPrefix";</w:t>
      </w:r>
    </w:p>
    <w:p>
      <w:pPr>
        <w:pStyle w:val="PL"/>
        <w:rPr/>
      </w:pPr>
      <w:r>
        <w:rPr>
          <w:rFonts w:eastAsia="Courier New"/>
        </w:rPr>
        <w:t xml:space="preserve">         </w:t>
      </w:r>
      <w:r>
        <w:rPr/>
        <w:t>const string userLabel = "userLabel";</w:t>
      </w:r>
    </w:p>
    <w:p>
      <w:pPr>
        <w:pStyle w:val="PL"/>
        <w:rPr>
          <w:lang w:eastAsia="zh-CN"/>
        </w:rPr>
      </w:pPr>
      <w:r>
        <w:rPr>
          <w:rFonts w:eastAsia="Courier New"/>
        </w:rPr>
        <w:t xml:space="preserve">         </w:t>
      </w:r>
      <w:r>
        <w:rPr/>
        <w:t>const string userDefinedNetworkType = "userDefinedNetworkType";</w:t>
      </w:r>
    </w:p>
    <w:p>
      <w:pPr>
        <w:pStyle w:val="PL"/>
        <w:rPr>
          <w:lang w:eastAsia="zh-CN"/>
        </w:rPr>
      </w:pPr>
      <w:r>
        <w:rPr>
          <w:rFonts w:eastAsia="Courier New"/>
          <w:lang w:eastAsia="zh-CN"/>
        </w:rPr>
        <w:t xml:space="preserve">         </w:t>
      </w:r>
      <w:r>
        <w:rPr>
          <w:lang w:eastAsia="zh-CN"/>
        </w:rPr>
        <w:t xml:space="preserve">const string setOfMcc = </w:t>
      </w:r>
      <w:r>
        <w:rPr/>
        <w:t>"</w:t>
      </w:r>
      <w:r>
        <w:rPr>
          <w:lang w:eastAsia="zh-CN"/>
        </w:rPr>
        <w:t>setOfMcc</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Definitions for MO class ManagedElement</w:t>
      </w:r>
    </w:p>
    <w:p>
      <w:pPr>
        <w:pStyle w:val="PL"/>
        <w:rPr/>
      </w:pPr>
      <w:r>
        <w:rPr>
          <w:rFonts w:eastAsia="Courier New"/>
        </w:rPr>
        <w:t xml:space="preserve">       </w:t>
      </w:r>
      <w:r>
        <w:rPr/>
        <w:t>*/</w:t>
      </w:r>
    </w:p>
    <w:p>
      <w:pPr>
        <w:pStyle w:val="PL"/>
        <w:rPr/>
      </w:pPr>
      <w:r>
        <w:rPr>
          <w:rFonts w:eastAsia="Courier New"/>
        </w:rPr>
        <w:t xml:space="preserve">      </w:t>
      </w:r>
      <w:r>
        <w:rPr/>
        <w:t>interface ManagedElement : Top</w:t>
      </w:r>
    </w:p>
    <w:p>
      <w:pPr>
        <w:pStyle w:val="PL"/>
        <w:rPr/>
      </w:pPr>
      <w:r>
        <w:rPr>
          <w:rFonts w:eastAsia="Courier New"/>
        </w:rPr>
        <w:t xml:space="preserve">      </w:t>
      </w:r>
      <w:r>
        <w:rPr/>
        <w:t>{</w:t>
      </w:r>
    </w:p>
    <w:p>
      <w:pPr>
        <w:pStyle w:val="PL"/>
        <w:rPr/>
      </w:pPr>
      <w:r>
        <w:rPr>
          <w:rFonts w:eastAsia="Courier New"/>
        </w:rPr>
        <w:t xml:space="preserve">         </w:t>
      </w:r>
      <w:r>
        <w:rPr/>
        <w:t>const string CLASS = "ManagedElement";</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id = "id";</w:t>
      </w:r>
    </w:p>
    <w:p>
      <w:pPr>
        <w:pStyle w:val="PL"/>
        <w:rPr/>
      </w:pPr>
      <w:r>
        <w:rPr>
          <w:rFonts w:eastAsia="Courier New"/>
        </w:rPr>
        <w:t xml:space="preserve">         </w:t>
      </w:r>
      <w:r>
        <w:rPr/>
        <w:t>const string dnPrefix = "dnPrefix";</w:t>
      </w:r>
    </w:p>
    <w:p>
      <w:pPr>
        <w:pStyle w:val="PL"/>
        <w:rPr/>
      </w:pPr>
      <w:r>
        <w:rPr>
          <w:rFonts w:eastAsia="Courier New"/>
        </w:rPr>
        <w:t xml:space="preserve">         </w:t>
      </w:r>
      <w:r>
        <w:rPr/>
        <w:t>const string managedElementType = "managedElementType";</w:t>
      </w:r>
    </w:p>
    <w:p>
      <w:pPr>
        <w:pStyle w:val="PL"/>
        <w:rPr/>
      </w:pPr>
      <w:r>
        <w:rPr>
          <w:rFonts w:eastAsia="Courier New"/>
        </w:rPr>
        <w:t xml:space="preserve">         </w:t>
      </w:r>
      <w:r>
        <w:rPr/>
        <w:t>const string userLabel = "userLabel";</w:t>
      </w:r>
    </w:p>
    <w:p>
      <w:pPr>
        <w:pStyle w:val="PL"/>
        <w:rPr/>
      </w:pPr>
      <w:r>
        <w:rPr>
          <w:rFonts w:eastAsia="Courier New"/>
        </w:rPr>
        <w:t xml:space="preserve">         </w:t>
      </w:r>
      <w:r>
        <w:rPr/>
        <w:t>const string vendorName = "vendorName";</w:t>
      </w:r>
    </w:p>
    <w:p>
      <w:pPr>
        <w:pStyle w:val="PL"/>
        <w:rPr/>
      </w:pPr>
      <w:r>
        <w:rPr>
          <w:rFonts w:eastAsia="Courier New"/>
        </w:rPr>
        <w:t xml:space="preserve">         </w:t>
      </w:r>
      <w:r>
        <w:rPr/>
        <w:t>const string userDefinedState ="userDefinedState";</w:t>
      </w:r>
    </w:p>
    <w:p>
      <w:pPr>
        <w:pStyle w:val="PL"/>
        <w:rPr/>
      </w:pPr>
      <w:r>
        <w:rPr>
          <w:rFonts w:eastAsia="Courier New"/>
        </w:rPr>
        <w:t xml:space="preserve">         </w:t>
      </w:r>
      <w:r>
        <w:rPr/>
        <w:t>const string locationName ="locationName";</w:t>
      </w:r>
    </w:p>
    <w:p>
      <w:pPr>
        <w:pStyle w:val="PL"/>
        <w:rPr/>
      </w:pPr>
      <w:r>
        <w:rPr>
          <w:rFonts w:eastAsia="Courier New"/>
        </w:rPr>
        <w:t xml:space="preserve">         </w:t>
      </w:r>
      <w:r>
        <w:rPr/>
        <w:t>const string managedBy = "managedBy";</w:t>
      </w:r>
    </w:p>
    <w:p>
      <w:pPr>
        <w:pStyle w:val="PL"/>
        <w:rPr/>
      </w:pPr>
      <w:r>
        <w:rPr>
          <w:rFonts w:eastAsia="Courier New"/>
        </w:rPr>
        <w:t xml:space="preserve">         </w:t>
      </w:r>
      <w:r>
        <w:rPr/>
        <w:t>const string swVersion = "swVersion";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Definitions for MO class MeContext</w:t>
      </w:r>
    </w:p>
    <w:p>
      <w:pPr>
        <w:pStyle w:val="PL"/>
        <w:rPr/>
      </w:pPr>
      <w:r>
        <w:rPr>
          <w:rFonts w:eastAsia="Courier New"/>
        </w:rPr>
        <w:t xml:space="preserve">       </w:t>
      </w:r>
      <w:r>
        <w:rPr/>
        <w:t>*/</w:t>
      </w:r>
    </w:p>
    <w:p>
      <w:pPr>
        <w:pStyle w:val="PL"/>
        <w:rPr/>
      </w:pPr>
      <w:r>
        <w:rPr>
          <w:rFonts w:eastAsia="Courier New"/>
        </w:rPr>
        <w:t xml:space="preserve">      </w:t>
      </w:r>
      <w:r>
        <w:rPr/>
        <w:t>interface MeContext : Top</w:t>
      </w:r>
    </w:p>
    <w:p>
      <w:pPr>
        <w:pStyle w:val="PL"/>
        <w:rPr/>
      </w:pPr>
      <w:r>
        <w:rPr>
          <w:rFonts w:eastAsia="Courier New"/>
        </w:rPr>
        <w:t xml:space="preserve">      </w:t>
      </w:r>
      <w:r>
        <w:rPr/>
        <w:t>{</w:t>
      </w:r>
    </w:p>
    <w:p>
      <w:pPr>
        <w:pStyle w:val="PL"/>
        <w:rPr/>
      </w:pPr>
      <w:r>
        <w:rPr>
          <w:rFonts w:eastAsia="Courier New"/>
        </w:rPr>
        <w:t xml:space="preserve">         </w:t>
      </w:r>
      <w:r>
        <w:rPr/>
        <w:t>const string CLASS = "MeContext";</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id = "id";</w:t>
      </w:r>
    </w:p>
    <w:p>
      <w:pPr>
        <w:pStyle w:val="PL"/>
        <w:rPr/>
      </w:pPr>
      <w:r>
        <w:rPr>
          <w:rFonts w:eastAsia="Courier New"/>
        </w:rPr>
        <w:t xml:space="preserve">         </w:t>
      </w:r>
      <w:r>
        <w:rPr/>
        <w:t>const string dnPrefix = "dnPrefix";</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Definitions for MO class ManagementNode</w:t>
      </w:r>
    </w:p>
    <w:p>
      <w:pPr>
        <w:pStyle w:val="PL"/>
        <w:rPr/>
      </w:pPr>
      <w:r>
        <w:rPr>
          <w:rFonts w:eastAsia="Courier New"/>
        </w:rPr>
        <w:t xml:space="preserve">       </w:t>
      </w:r>
      <w:r>
        <w:rPr/>
        <w:t>*/</w:t>
      </w:r>
    </w:p>
    <w:p>
      <w:pPr>
        <w:pStyle w:val="PL"/>
        <w:rPr/>
      </w:pPr>
      <w:r>
        <w:rPr>
          <w:rFonts w:eastAsia="Courier New"/>
        </w:rPr>
        <w:t xml:space="preserve">      </w:t>
      </w:r>
      <w:r>
        <w:rPr/>
        <w:t>interface ManagementNode : Top</w:t>
      </w:r>
    </w:p>
    <w:p>
      <w:pPr>
        <w:pStyle w:val="PL"/>
        <w:rPr/>
      </w:pPr>
      <w:r>
        <w:rPr>
          <w:rFonts w:eastAsia="Courier New"/>
        </w:rPr>
        <w:t xml:space="preserve">      </w:t>
      </w:r>
      <w:r>
        <w:rPr/>
        <w:t>{</w:t>
      </w:r>
    </w:p>
    <w:p>
      <w:pPr>
        <w:pStyle w:val="PL"/>
        <w:rPr/>
      </w:pPr>
      <w:r>
        <w:rPr>
          <w:rFonts w:eastAsia="Courier New"/>
        </w:rPr>
        <w:t xml:space="preserve">         </w:t>
      </w:r>
      <w:r>
        <w:rPr/>
        <w:t>const string CLASS = "ManagementNode";</w:t>
      </w:r>
    </w:p>
    <w:p>
      <w:pPr>
        <w:pStyle w:val="PL"/>
        <w:rPr/>
      </w:pPr>
      <w:r>
        <w:rPr/>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id = "id";</w:t>
      </w:r>
    </w:p>
    <w:p>
      <w:pPr>
        <w:pStyle w:val="PL"/>
        <w:rPr/>
      </w:pPr>
      <w:r>
        <w:rPr>
          <w:rFonts w:eastAsia="Courier New"/>
        </w:rPr>
        <w:t xml:space="preserve">         </w:t>
      </w:r>
      <w:r>
        <w:rPr/>
        <w:t>const string userLabel = "userLabel";</w:t>
      </w:r>
    </w:p>
    <w:p>
      <w:pPr>
        <w:pStyle w:val="PL"/>
        <w:rPr/>
      </w:pPr>
      <w:r>
        <w:rPr>
          <w:rFonts w:eastAsia="Courier New"/>
        </w:rPr>
        <w:t xml:space="preserve">         </w:t>
      </w:r>
      <w:r>
        <w:rPr/>
        <w:t>const string vendorName = "vendorName";</w:t>
      </w:r>
    </w:p>
    <w:p>
      <w:pPr>
        <w:pStyle w:val="PL"/>
        <w:rPr/>
      </w:pPr>
      <w:r>
        <w:rPr>
          <w:rFonts w:eastAsia="Courier New"/>
        </w:rPr>
        <w:t xml:space="preserve">         </w:t>
      </w:r>
      <w:r>
        <w:rPr/>
        <w:t>const string userDefinedState = "userDefinedState";</w:t>
      </w:r>
    </w:p>
    <w:p>
      <w:pPr>
        <w:pStyle w:val="PL"/>
        <w:rPr/>
      </w:pPr>
      <w:r>
        <w:rPr>
          <w:rFonts w:eastAsia="Courier New"/>
        </w:rPr>
        <w:t xml:space="preserve">         </w:t>
      </w:r>
      <w:r>
        <w:rPr/>
        <w:t>const string locationName = "locationName";</w:t>
      </w:r>
    </w:p>
    <w:p>
      <w:pPr>
        <w:pStyle w:val="PL"/>
        <w:rPr/>
      </w:pPr>
      <w:r>
        <w:rPr>
          <w:rFonts w:eastAsia="Courier New"/>
        </w:rPr>
        <w:t xml:space="preserve">         </w:t>
      </w:r>
      <w:r>
        <w:rPr/>
        <w:t>const string managedElements = "managedElements";</w:t>
      </w:r>
    </w:p>
    <w:p>
      <w:pPr>
        <w:pStyle w:val="PL"/>
        <w:rPr/>
      </w:pPr>
      <w:r>
        <w:rPr>
          <w:rFonts w:eastAsia="Courier New"/>
        </w:rPr>
        <w:t xml:space="preserve">         </w:t>
      </w:r>
      <w:r>
        <w:rPr/>
        <w:t>const string swVersion = "swVersion";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Definitions for abstract MO class ManagedFunction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interface ManagedFunction : Top</w:t>
      </w:r>
    </w:p>
    <w:p>
      <w:pPr>
        <w:pStyle w:val="PL"/>
        <w:rPr/>
      </w:pPr>
      <w:r>
        <w:rPr>
          <w:rFonts w:eastAsia="Courier New"/>
        </w:rPr>
        <w:t xml:space="preserve">      </w:t>
      </w:r>
      <w:r>
        <w:rPr/>
        <w:t>{</w:t>
      </w:r>
    </w:p>
    <w:p>
      <w:pPr>
        <w:pStyle w:val="PL"/>
        <w:rPr/>
      </w:pPr>
      <w:r>
        <w:rPr>
          <w:rFonts w:eastAsia="Courier New"/>
        </w:rPr>
        <w:t xml:space="preserve">         </w:t>
      </w:r>
      <w:r>
        <w:rPr/>
        <w:t>const string CLASS = "ManagedFunction";</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id = "id";</w:t>
      </w:r>
    </w:p>
    <w:p>
      <w:pPr>
        <w:pStyle w:val="PL"/>
        <w:rPr/>
      </w:pPr>
      <w:r>
        <w:rPr>
          <w:rFonts w:eastAsia="Courier New"/>
        </w:rPr>
        <w:t xml:space="preserve">         </w:t>
      </w:r>
      <w:r>
        <w:rPr/>
        <w:t>const string peeParametersList = "peeParametersList";</w:t>
      </w:r>
    </w:p>
    <w:p>
      <w:pPr>
        <w:pStyle w:val="PL"/>
        <w:rPr>
          <w:lang w:eastAsia="zh-CN"/>
        </w:rPr>
      </w:pPr>
      <w:r>
        <w:rPr>
          <w:rFonts w:eastAsia="Courier New"/>
        </w:rPr>
        <w:t xml:space="preserve">         </w:t>
      </w:r>
      <w:r>
        <w:rPr/>
        <w:t>const string userLabel = "userLabel";</w:t>
      </w:r>
      <w:r>
        <w:rPr>
          <w:lang w:eastAsia="zh-CN"/>
        </w:rPr>
        <w:t xml:space="preserve"> </w:t>
      </w:r>
    </w:p>
    <w:p>
      <w:pPr>
        <w:pStyle w:val="PL"/>
        <w:rPr/>
      </w:pPr>
      <w:r>
        <w:rPr>
          <w:rFonts w:eastAsia="Courier New"/>
        </w:rPr>
        <w:t xml:space="preserve">         </w:t>
      </w:r>
      <w:r>
        <w:rPr/>
        <w:t xml:space="preserve">const string </w:t>
      </w:r>
      <w:r>
        <w:rPr>
          <w:lang w:eastAsia="zh-CN"/>
        </w:rPr>
        <w:t>vnfParametersList</w:t>
      </w:r>
      <w:r>
        <w:rPr/>
        <w:t xml:space="preserve"> = "</w:t>
      </w:r>
      <w:r>
        <w:rPr>
          <w:lang w:eastAsia="zh-CN"/>
        </w:rPr>
        <w:t>vnfParametersList</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Definitions for MO class IRPAgent</w:t>
      </w:r>
    </w:p>
    <w:p>
      <w:pPr>
        <w:pStyle w:val="PL"/>
        <w:rPr/>
      </w:pPr>
      <w:r>
        <w:rPr>
          <w:rFonts w:eastAsia="Courier New"/>
        </w:rPr>
        <w:t xml:space="preserve">       </w:t>
      </w:r>
      <w:r>
        <w:rPr/>
        <w:t>*/</w:t>
      </w:r>
    </w:p>
    <w:p>
      <w:pPr>
        <w:pStyle w:val="PL"/>
        <w:rPr/>
      </w:pPr>
      <w:r>
        <w:rPr>
          <w:rFonts w:eastAsia="Courier New"/>
        </w:rPr>
        <w:t xml:space="preserve">      </w:t>
      </w:r>
      <w:r>
        <w:rPr/>
        <w:t>interface IRPAgent : Top</w:t>
      </w:r>
    </w:p>
    <w:p>
      <w:pPr>
        <w:pStyle w:val="PL"/>
        <w:rPr/>
      </w:pPr>
      <w:r>
        <w:rPr>
          <w:rFonts w:eastAsia="Courier New"/>
        </w:rPr>
        <w:t xml:space="preserve">      </w:t>
      </w:r>
      <w:r>
        <w:rPr/>
        <w:t>{</w:t>
      </w:r>
    </w:p>
    <w:p>
      <w:pPr>
        <w:pStyle w:val="PL"/>
        <w:rPr/>
      </w:pPr>
      <w:r>
        <w:rPr>
          <w:rFonts w:eastAsia="Courier New"/>
        </w:rPr>
        <w:t xml:space="preserve">         </w:t>
      </w:r>
      <w:r>
        <w:rPr/>
        <w:t>const string CLASS = "IRPAgent";</w:t>
      </w:r>
    </w:p>
    <w:p>
      <w:pPr>
        <w:pStyle w:val="PL"/>
        <w:rPr/>
      </w:pPr>
      <w:r>
        <w:rPr>
          <w:rFonts w:eastAsia="Courier New"/>
        </w:rPr>
        <w:t xml:space="preserve">         </w:t>
      </w:r>
      <w:r>
        <w:rPr/>
        <w:t>// Attribute Names</w:t>
      </w:r>
    </w:p>
    <w:p>
      <w:pPr>
        <w:pStyle w:val="PL"/>
        <w:rPr/>
      </w:pPr>
      <w:r>
        <w:rPr>
          <w:rFonts w:eastAsia="Courier New"/>
        </w:rPr>
        <w:t xml:space="preserve">         </w:t>
      </w:r>
      <w:r>
        <w:rPr>
          <w:lang w:val="sv-SE"/>
        </w:rPr>
        <w:t>//</w:t>
      </w:r>
    </w:p>
    <w:p>
      <w:pPr>
        <w:pStyle w:val="PL"/>
        <w:rPr/>
      </w:pPr>
      <w:r>
        <w:rPr>
          <w:rFonts w:eastAsia="Courier New"/>
          <w:lang w:val="sv-SE"/>
        </w:rPr>
        <w:t xml:space="preserve">         </w:t>
      </w:r>
      <w:r>
        <w:rPr>
          <w:lang w:val="sv-SE"/>
        </w:rPr>
        <w:t>const string id = "id";</w:t>
      </w:r>
    </w:p>
    <w:p>
      <w:pPr>
        <w:pStyle w:val="PL"/>
        <w:rPr/>
      </w:pPr>
      <w:r>
        <w:rPr>
          <w:rFonts w:eastAsia="Courier New"/>
          <w:lang w:val="sv-SE"/>
        </w:rPr>
        <w:t xml:space="preserve">         </w:t>
      </w:r>
      <w:r>
        <w:rPr>
          <w:lang w:val="sv-SE"/>
        </w:rPr>
        <w:t>const string systemDN = "systemDN";</w:t>
      </w:r>
    </w:p>
    <w:p>
      <w:pPr>
        <w:pStyle w:val="PL"/>
        <w:rPr/>
      </w:pPr>
      <w:r>
        <w:rPr>
          <w:rFonts w:eastAsia="Courier New"/>
          <w:lang w:val="sv-SE"/>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Definitions for abstract MO class Link</w:t>
      </w:r>
    </w:p>
    <w:p>
      <w:pPr>
        <w:pStyle w:val="PL"/>
        <w:rPr/>
      </w:pPr>
      <w:r>
        <w:rPr>
          <w:rFonts w:eastAsia="Courier New"/>
        </w:rPr>
        <w:t xml:space="preserve">       </w:t>
      </w:r>
      <w:r>
        <w:rPr/>
        <w:t>*  This inherits from ManagedFunction</w:t>
      </w:r>
    </w:p>
    <w:p>
      <w:pPr>
        <w:pStyle w:val="PL"/>
        <w:rPr/>
      </w:pPr>
      <w:r>
        <w:rPr>
          <w:rFonts w:eastAsia="Courier New"/>
        </w:rPr>
        <w:t xml:space="preserve">       </w:t>
      </w:r>
      <w:r>
        <w:rPr/>
        <w:t>*  The attributes aEnd and zEnd are populated with the DNs</w:t>
        <w:br/>
        <w:t xml:space="preserve">       *  of the entities associated via the link class.</w:t>
        <w:br/>
        <w:t xml:space="preserve">       *  The aEnd takes the DN of the 1st entity in alphabetical order,</w:t>
      </w:r>
    </w:p>
    <w:p>
      <w:pPr>
        <w:pStyle w:val="PL"/>
        <w:rPr/>
      </w:pPr>
      <w:r>
        <w:rPr>
          <w:rFonts w:eastAsia="Courier New"/>
        </w:rPr>
        <w:t xml:space="preserve">       </w:t>
      </w:r>
      <w:r>
        <w:rPr/>
        <w:t>*  the zEnd takes the 2nd entity in alphabetical order of the class</w:t>
      </w:r>
    </w:p>
    <w:p>
      <w:pPr>
        <w:pStyle w:val="PL"/>
        <w:rPr/>
      </w:pPr>
      <w:r>
        <w:rPr>
          <w:rFonts w:eastAsia="Courier New"/>
        </w:rPr>
        <w:t xml:space="preserve">       </w:t>
      </w:r>
      <w:r>
        <w:rPr/>
        <w:t>*  names.</w:t>
      </w:r>
    </w:p>
    <w:p>
      <w:pPr>
        <w:pStyle w:val="PL"/>
        <w:rPr/>
      </w:pPr>
      <w:r>
        <w:rPr>
          <w:rFonts w:eastAsia="Courier New"/>
        </w:rPr>
        <w:t xml:space="preserve">       </w:t>
      </w:r>
      <w:r>
        <w:rPr/>
        <w:t>*/</w:t>
      </w:r>
    </w:p>
    <w:p>
      <w:pPr>
        <w:pStyle w:val="PL"/>
        <w:rPr/>
      </w:pPr>
      <w:r>
        <w:rPr>
          <w:rFonts w:eastAsia="Courier New"/>
        </w:rPr>
        <w:t xml:space="preserve">      </w:t>
      </w:r>
      <w:r>
        <w:rPr/>
        <w:t>interface Link : ManagedFunction</w:t>
      </w:r>
    </w:p>
    <w:p>
      <w:pPr>
        <w:pStyle w:val="PL"/>
        <w:rPr/>
      </w:pPr>
      <w:r>
        <w:rPr>
          <w:rFonts w:eastAsia="Courier New"/>
        </w:rPr>
        <w:t xml:space="preserve">      </w:t>
      </w:r>
      <w:r>
        <w:rPr/>
        <w:t>{</w:t>
      </w:r>
    </w:p>
    <w:p>
      <w:pPr>
        <w:pStyle w:val="PL"/>
        <w:rPr/>
      </w:pPr>
      <w:r>
        <w:rPr>
          <w:rFonts w:eastAsia="Courier New"/>
        </w:rPr>
        <w:t xml:space="preserve">         </w:t>
      </w:r>
      <w:r>
        <w:rPr/>
        <w:t>const string CLASS = "Link";</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aEnd = "aEnd";</w:t>
      </w:r>
    </w:p>
    <w:p>
      <w:pPr>
        <w:pStyle w:val="PL"/>
        <w:rPr/>
      </w:pPr>
      <w:r>
        <w:rPr>
          <w:rFonts w:eastAsia="Courier New"/>
        </w:rPr>
        <w:t xml:space="preserve">         </w:t>
      </w:r>
      <w:r>
        <w:rPr>
          <w:lang w:val="de-DE"/>
        </w:rPr>
        <w:t>const string zEnd = "zEnd";</w:t>
      </w:r>
    </w:p>
    <w:p>
      <w:pPr>
        <w:pStyle w:val="PL"/>
        <w:rPr>
          <w:lang w:val="en-US"/>
        </w:rPr>
      </w:pPr>
      <w:r>
        <w:rPr>
          <w:rFonts w:eastAsia="Courier New"/>
          <w:lang w:val="de-DE"/>
        </w:rPr>
        <w:t xml:space="preserve">         </w:t>
      </w:r>
      <w:r>
        <w:rPr>
          <w:lang w:val="en-US"/>
        </w:rPr>
        <w:t>const string linkType = "linkType";</w:t>
      </w:r>
    </w:p>
    <w:p>
      <w:pPr>
        <w:pStyle w:val="PL"/>
        <w:rPr/>
      </w:pPr>
      <w:r>
        <w:rPr>
          <w:rFonts w:eastAsia="Courier New"/>
          <w:lang w:val="en-US"/>
        </w:rPr>
        <w:t xml:space="preserve">         </w:t>
      </w:r>
      <w:r>
        <w:rPr>
          <w:lang w:val="en-US"/>
        </w:rPr>
        <w:t>const string protocolName = "protocolName";</w:t>
      </w:r>
    </w:p>
    <w:p>
      <w:pPr>
        <w:pStyle w:val="PL"/>
        <w:rPr/>
      </w:pPr>
      <w:r>
        <w:rPr>
          <w:rFonts w:eastAsia="Courier New"/>
          <w:lang w:val="en-US"/>
        </w:rPr>
        <w:t xml:space="preserve">         </w:t>
      </w:r>
      <w:r>
        <w:rPr>
          <w:lang w:val="en-US"/>
        </w:rPr>
        <w:t>const string protocolVersion = "protocolVersion";</w:t>
      </w:r>
    </w:p>
    <w:p>
      <w:pPr>
        <w:pStyle w:val="PL"/>
        <w:rPr>
          <w:lang w:val="en-US"/>
        </w:rPr>
      </w:pPr>
      <w:r>
        <w:rPr>
          <w:rFonts w:eastAsia="Courier New"/>
          <w:lang w:val="en-US"/>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Definitions for MO class VsDataContainer</w:t>
      </w:r>
    </w:p>
    <w:p>
      <w:pPr>
        <w:pStyle w:val="PL"/>
        <w:rPr/>
      </w:pPr>
      <w:r>
        <w:rPr>
          <w:rFonts w:eastAsia="Courier New"/>
        </w:rPr>
        <w:t xml:space="preserve">       </w:t>
      </w:r>
      <w:r>
        <w:rPr/>
        <w:t>*/</w:t>
      </w:r>
    </w:p>
    <w:p>
      <w:pPr>
        <w:pStyle w:val="PL"/>
        <w:rPr/>
      </w:pPr>
      <w:r>
        <w:rPr>
          <w:rFonts w:eastAsia="Courier New"/>
        </w:rPr>
        <w:t xml:space="preserve">      </w:t>
      </w:r>
      <w:r>
        <w:rPr/>
        <w:t>interface VsDataContainer : Top</w:t>
      </w:r>
    </w:p>
    <w:p>
      <w:pPr>
        <w:pStyle w:val="PL"/>
        <w:rPr/>
      </w:pPr>
      <w:r>
        <w:rPr>
          <w:rFonts w:eastAsia="Courier New"/>
        </w:rPr>
        <w:t xml:space="preserve">      </w:t>
      </w:r>
      <w:r>
        <w:rPr/>
        <w:t>{</w:t>
      </w:r>
    </w:p>
    <w:p>
      <w:pPr>
        <w:pStyle w:val="PL"/>
        <w:rPr/>
      </w:pPr>
      <w:r>
        <w:rPr>
          <w:rFonts w:eastAsia="Courier New"/>
        </w:rPr>
        <w:t xml:space="preserve">         </w:t>
      </w:r>
      <w:r>
        <w:rPr/>
        <w:t>const string CLASS = "VsDataContainer";</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id = "id";</w:t>
      </w:r>
    </w:p>
    <w:p>
      <w:pPr>
        <w:pStyle w:val="PL"/>
        <w:rPr/>
      </w:pPr>
      <w:r>
        <w:rPr>
          <w:rFonts w:eastAsia="Courier New"/>
        </w:rPr>
        <w:t xml:space="preserve">         </w:t>
      </w:r>
      <w:r>
        <w:rPr/>
        <w:t>const string vsDataType = "vsDataType";</w:t>
      </w:r>
    </w:p>
    <w:p>
      <w:pPr>
        <w:pStyle w:val="PL"/>
        <w:rPr/>
      </w:pPr>
      <w:r>
        <w:rPr>
          <w:rFonts w:eastAsia="Courier New"/>
        </w:rPr>
        <w:t xml:space="preserve">         </w:t>
      </w:r>
      <w:r>
        <w:rPr/>
        <w:t>const string vsData = "vsData";</w:t>
      </w:r>
    </w:p>
    <w:p>
      <w:pPr>
        <w:pStyle w:val="PL"/>
        <w:rPr/>
      </w:pPr>
      <w:r>
        <w:rPr>
          <w:rFonts w:eastAsia="Courier New"/>
        </w:rPr>
        <w:t xml:space="preserve">         </w:t>
      </w:r>
      <w:r>
        <w:rPr/>
        <w:t>const string vsDataFormatVersion = "vsDataFormatVersion";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xml:space="preserve">*  Definitions for abstract MO class </w:t>
      </w:r>
      <w:r>
        <w:rPr>
          <w:rFonts w:cs="Courier" w:ascii="Courier" w:hAnsi="Courier"/>
        </w:rPr>
        <w:t>EP_RP</w:t>
      </w:r>
    </w:p>
    <w:p>
      <w:pPr>
        <w:pStyle w:val="PL"/>
        <w:rPr/>
      </w:pPr>
      <w:r>
        <w:rPr>
          <w:rFonts w:eastAsia="Courier New"/>
        </w:rPr>
        <w:t xml:space="preserve">       </w:t>
      </w:r>
      <w:r>
        <w:rPr/>
        <w:t>*/</w:t>
      </w:r>
    </w:p>
    <w:p>
      <w:pPr>
        <w:pStyle w:val="PL"/>
        <w:rPr/>
      </w:pPr>
      <w:r>
        <w:rPr>
          <w:rFonts w:eastAsia="Courier New"/>
        </w:rPr>
        <w:t xml:space="preserve">      </w:t>
      </w:r>
      <w:r>
        <w:rPr/>
        <w:t xml:space="preserve">interface </w:t>
      </w:r>
      <w:r>
        <w:rPr>
          <w:rFonts w:cs="Courier" w:ascii="Courier" w:hAnsi="Courier"/>
        </w:rPr>
        <w:t>EP_RP</w:t>
      </w:r>
      <w:r>
        <w:rPr/>
        <w:t xml:space="preserve"> : Top</w:t>
      </w:r>
    </w:p>
    <w:p>
      <w:pPr>
        <w:pStyle w:val="PL"/>
        <w:rPr/>
      </w:pPr>
      <w:r>
        <w:rPr>
          <w:rFonts w:eastAsia="Courier New"/>
        </w:rPr>
        <w:t xml:space="preserve">      </w:t>
      </w:r>
      <w:r>
        <w:rPr/>
        <w:t>{</w:t>
      </w:r>
    </w:p>
    <w:p>
      <w:pPr>
        <w:pStyle w:val="PL"/>
        <w:rPr/>
      </w:pPr>
      <w:r>
        <w:rPr>
          <w:rFonts w:eastAsia="Courier New"/>
        </w:rPr>
        <w:t xml:space="preserve">         </w:t>
      </w:r>
      <w:r>
        <w:rPr/>
        <w:t>const string CLASS = "</w:t>
      </w:r>
      <w:r>
        <w:rPr>
          <w:rFonts w:cs="Courier" w:ascii="Courier" w:hAnsi="Courier"/>
        </w:rPr>
        <w:t>EP_RP</w:t>
      </w:r>
      <w:r>
        <w:rPr/>
        <w:t>";</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 xml:space="preserve">const string </w:t>
      </w:r>
      <w:r>
        <w:rPr>
          <w:rFonts w:cs="Courier New"/>
          <w:lang w:eastAsia="zh-CN"/>
        </w:rPr>
        <w:t>f</w:t>
      </w:r>
      <w:r>
        <w:rPr>
          <w:rFonts w:cs="Courier New"/>
          <w:lang w:eastAsia="zh-CN"/>
        </w:rPr>
        <w:t>ar</w:t>
      </w:r>
      <w:r>
        <w:rPr>
          <w:rFonts w:cs="Courier New"/>
        </w:rPr>
        <w:t>End</w:t>
      </w:r>
      <w:r>
        <w:rPr>
          <w:rFonts w:cs="Courier New"/>
          <w:lang w:eastAsia="zh-CN"/>
        </w:rPr>
        <w:t>Entity</w:t>
      </w:r>
      <w:r>
        <w:rPr/>
        <w:t xml:space="preserve"> = "</w:t>
      </w:r>
      <w:r>
        <w:rPr>
          <w:rFonts w:cs="Courier New"/>
          <w:lang w:eastAsia="zh-CN"/>
        </w:rPr>
        <w:t>f</w:t>
      </w:r>
      <w:r>
        <w:rPr>
          <w:rFonts w:cs="Courier New"/>
          <w:lang w:eastAsia="zh-CN"/>
        </w:rPr>
        <w:t>ar</w:t>
      </w:r>
      <w:r>
        <w:rPr>
          <w:rFonts w:cs="Courier New"/>
        </w:rPr>
        <w:t>End</w:t>
      </w:r>
      <w:r>
        <w:rPr>
          <w:rFonts w:cs="Courier New"/>
          <w:lang w:eastAsia="zh-CN"/>
        </w:rPr>
        <w:t>Entity</w:t>
      </w:r>
      <w:r>
        <w:rPr/>
        <w:t>";</w:t>
      </w:r>
    </w:p>
    <w:p>
      <w:pPr>
        <w:pStyle w:val="PL"/>
        <w:rPr/>
      </w:pPr>
      <w:r>
        <w:rPr>
          <w:rFonts w:eastAsia="Courier New"/>
        </w:rPr>
        <w:t xml:space="preserve">         </w:t>
      </w:r>
      <w:r>
        <w:rPr>
          <w:lang w:val="en-US"/>
        </w:rPr>
        <w:t xml:space="preserve">const string </w:t>
      </w:r>
      <w:r>
        <w:rPr>
          <w:rFonts w:cs="Courier New"/>
        </w:rPr>
        <w:t>id</w:t>
      </w:r>
      <w:r>
        <w:rPr>
          <w:lang w:val="en-US"/>
        </w:rPr>
        <w:t xml:space="preserve"> = "</w:t>
      </w:r>
      <w:r>
        <w:rPr>
          <w:rFonts w:cs="Courier New"/>
        </w:rPr>
        <w:t>id</w:t>
      </w:r>
      <w:r>
        <w:rPr>
          <w:lang w:val="en-US"/>
        </w:rPr>
        <w:t>";</w:t>
      </w:r>
    </w:p>
    <w:p>
      <w:pPr>
        <w:pStyle w:val="PL"/>
        <w:rPr/>
      </w:pPr>
      <w:r>
        <w:rPr>
          <w:rFonts w:eastAsia="Courier New"/>
          <w:lang w:val="en-US"/>
        </w:rPr>
        <w:t xml:space="preserve">         </w:t>
      </w:r>
      <w:r>
        <w:rPr>
          <w:lang w:val="en-US"/>
        </w:rPr>
        <w:t xml:space="preserve">const string </w:t>
      </w:r>
      <w:r>
        <w:rPr>
          <w:rFonts w:cs="Courier New"/>
        </w:rPr>
        <w:t>userLabel</w:t>
      </w:r>
      <w:r>
        <w:rPr>
          <w:lang w:val="en-US"/>
        </w:rPr>
        <w:t xml:space="preserve"> = "</w:t>
      </w:r>
      <w:r>
        <w:rPr>
          <w:rFonts w:cs="Courier New"/>
        </w:rPr>
        <w:t>userLabel</w:t>
      </w:r>
      <w:r>
        <w:rPr>
          <w:lang w:val="en-US"/>
        </w:rPr>
        <w:t>";</w:t>
      </w:r>
    </w:p>
    <w:p>
      <w:pPr>
        <w:pStyle w:val="PL"/>
        <w:rPr/>
      </w:pPr>
      <w:r>
        <w:rPr>
          <w:rFonts w:eastAsia="Courier New"/>
          <w:lang w:val="en-US"/>
        </w:rPr>
        <w:t xml:space="preserve">      </w:t>
      </w:r>
      <w:r>
        <w:rPr/>
        <w:t xml:space="preserve">};      </w:t>
      </w:r>
    </w:p>
    <w:p>
      <w:pPr>
        <w:pStyle w:val="PL"/>
        <w:rPr/>
      </w:pPr>
      <w:r>
        <w:rPr/>
        <w:tab/>
        <w:t xml:space="preserve">  </w:t>
      </w:r>
    </w:p>
    <w:p>
      <w:pPr>
        <w:pStyle w:val="PL"/>
        <w:rPr/>
      </w:pPr>
      <w:r>
        <w:rPr>
          <w:rFonts w:eastAsia="Courier New"/>
        </w:rPr>
        <w:t xml:space="preserve">      </w:t>
      </w:r>
      <w:r>
        <w:rPr/>
        <w:t>/**</w:t>
      </w:r>
    </w:p>
    <w:p>
      <w:pPr>
        <w:pStyle w:val="PL"/>
        <w:rPr/>
      </w:pPr>
      <w:r>
        <w:rPr>
          <w:rFonts w:eastAsia="Courier New"/>
        </w:rPr>
        <w:t xml:space="preserve">       </w:t>
      </w:r>
      <w:r>
        <w:rPr/>
        <w:t>*  Definitions for MO class ThresholdMonitoringCapability</w:t>
      </w:r>
    </w:p>
    <w:p>
      <w:pPr>
        <w:pStyle w:val="PL"/>
        <w:rPr/>
      </w:pPr>
      <w:r>
        <w:rPr>
          <w:rFonts w:eastAsia="Courier New"/>
        </w:rPr>
        <w:t xml:space="preserve">       </w:t>
      </w:r>
      <w:r>
        <w:rPr/>
        <w:t>*/</w:t>
      </w:r>
    </w:p>
    <w:p>
      <w:pPr>
        <w:pStyle w:val="PL"/>
        <w:rPr/>
      </w:pPr>
      <w:r>
        <w:rPr>
          <w:rFonts w:eastAsia="Courier New"/>
        </w:rPr>
        <w:t xml:space="preserve">      </w:t>
      </w:r>
      <w:r>
        <w:rPr/>
        <w:t>interface ThresholdMonitoringCapability : Top</w:t>
      </w:r>
    </w:p>
    <w:p>
      <w:pPr>
        <w:pStyle w:val="PL"/>
        <w:rPr/>
      </w:pPr>
      <w:r>
        <w:rPr>
          <w:rFonts w:eastAsia="Courier New"/>
        </w:rPr>
        <w:t xml:space="preserve">      </w:t>
      </w:r>
      <w:r>
        <w:rPr/>
        <w:t>{</w:t>
      </w:r>
    </w:p>
    <w:p>
      <w:pPr>
        <w:pStyle w:val="PL"/>
        <w:rPr/>
      </w:pPr>
      <w:r>
        <w:rPr>
          <w:rFonts w:eastAsia="Courier New"/>
        </w:rPr>
        <w:t xml:space="preserve">         </w:t>
      </w:r>
      <w:r>
        <w:rPr/>
        <w:t>const string CLASS = "ThresholdMonitoringCapability";</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supportedMonitoringGPs = "supportedMonitoringGPs";</w:t>
      </w:r>
    </w:p>
    <w:p>
      <w:pPr>
        <w:pStyle w:val="PL"/>
        <w:rPr/>
      </w:pPr>
      <w:r>
        <w:rPr>
          <w:rFonts w:eastAsia="Courier New"/>
        </w:rPr>
        <w:t xml:space="preserve">      </w:t>
      </w:r>
      <w:r>
        <w:rPr/>
        <w:t xml:space="preserve">};      </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Definitions for MO class ThresholdMonitor</w:t>
      </w:r>
    </w:p>
    <w:p>
      <w:pPr>
        <w:pStyle w:val="PL"/>
        <w:rPr/>
      </w:pPr>
      <w:r>
        <w:rPr>
          <w:rFonts w:eastAsia="Courier New"/>
        </w:rPr>
        <w:t xml:space="preserve">       </w:t>
      </w:r>
      <w:r>
        <w:rPr/>
        <w:t>*/</w:t>
      </w:r>
    </w:p>
    <w:p>
      <w:pPr>
        <w:pStyle w:val="PL"/>
        <w:rPr/>
      </w:pPr>
      <w:r>
        <w:rPr>
          <w:rFonts w:eastAsia="Courier New"/>
        </w:rPr>
        <w:t xml:space="preserve">      </w:t>
      </w:r>
      <w:r>
        <w:rPr/>
        <w:t>interface ThresholdMonitor : Top</w:t>
      </w:r>
    </w:p>
    <w:p>
      <w:pPr>
        <w:pStyle w:val="PL"/>
        <w:rPr/>
      </w:pPr>
      <w:r>
        <w:rPr>
          <w:rFonts w:eastAsia="Courier New"/>
        </w:rPr>
        <w:t xml:space="preserve">      </w:t>
      </w:r>
      <w:r>
        <w:rPr/>
        <w:t>{</w:t>
      </w:r>
    </w:p>
    <w:p>
      <w:pPr>
        <w:pStyle w:val="PL"/>
        <w:rPr/>
      </w:pPr>
      <w:r>
        <w:rPr>
          <w:rFonts w:eastAsia="Courier New"/>
        </w:rPr>
        <w:t xml:space="preserve">         </w:t>
      </w:r>
      <w:r>
        <w:rPr/>
        <w:t>const string CLASS = "ThresholdMonitor";</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thresholdInfoList = "thresholdInfoList";</w:t>
      </w:r>
    </w:p>
    <w:p>
      <w:pPr>
        <w:pStyle w:val="PL"/>
        <w:rPr/>
      </w:pPr>
      <w:r>
        <w:rPr>
          <w:rFonts w:eastAsia="Courier New"/>
        </w:rPr>
        <w:t xml:space="preserve">         </w:t>
      </w:r>
      <w:r>
        <w:rPr/>
        <w:t>const string monitoringGP = "monitoringGP";</w:t>
      </w:r>
    </w:p>
    <w:p>
      <w:pPr>
        <w:pStyle w:val="PL"/>
        <w:rPr/>
      </w:pPr>
      <w:r>
        <w:rPr>
          <w:rFonts w:eastAsia="Courier New"/>
        </w:rPr>
        <w:t xml:space="preserve">         </w:t>
      </w:r>
      <w:r>
        <w:rPr/>
        <w:t>const string monitoringNotifTarget = "monitoringNotifTarget";</w:t>
      </w:r>
    </w:p>
    <w:p>
      <w:pPr>
        <w:pStyle w:val="PL"/>
        <w:rPr/>
      </w:pPr>
      <w:r>
        <w:rPr>
          <w:rFonts w:eastAsia="Courier New"/>
        </w:rPr>
        <w:t xml:space="preserve">         </w:t>
      </w:r>
      <w:r>
        <w:rPr/>
        <w:t>const string monitoredIOCName = "monitoredIOCName";</w:t>
      </w:r>
    </w:p>
    <w:p>
      <w:pPr>
        <w:pStyle w:val="PL"/>
        <w:rPr/>
      </w:pPr>
      <w:r>
        <w:rPr>
          <w:rFonts w:eastAsia="Courier New"/>
        </w:rPr>
        <w:t xml:space="preserve">         </w:t>
      </w:r>
      <w:r>
        <w:rPr/>
        <w:t>const string monitoredObjectDNs = "monitoredObjectDNs";</w:t>
      </w:r>
    </w:p>
    <w:p>
      <w:pPr>
        <w:pStyle w:val="PL"/>
        <w:rPr/>
      </w:pPr>
      <w:r>
        <w:rPr>
          <w:rFonts w:eastAsia="Courier New"/>
        </w:rPr>
        <w:t xml:space="preserve">      </w:t>
      </w:r>
      <w:r>
        <w:rPr/>
        <w:t xml:space="preserve">};      </w:t>
      </w:r>
    </w:p>
    <w:p>
      <w:pPr>
        <w:pStyle w:val="PL"/>
        <w:rPr/>
      </w:pPr>
      <w:r>
        <w:rPr/>
      </w:r>
    </w:p>
    <w:p>
      <w:pPr>
        <w:pStyle w:val="PL"/>
        <w:rPr>
          <w:rFonts w:eastAsia="Arial Unicode MS"/>
        </w:rPr>
      </w:pPr>
      <w:r>
        <w:rPr>
          <w:rFonts w:eastAsia="Courier New"/>
        </w:rPr>
        <w:t xml:space="preserve">      </w:t>
      </w:r>
      <w:r>
        <w:rPr/>
        <w:t>/**</w:t>
      </w:r>
    </w:p>
    <w:p>
      <w:pPr>
        <w:pStyle w:val="PL"/>
        <w:rPr>
          <w:rFonts w:eastAsia="Arial Unicode MS"/>
        </w:rPr>
      </w:pPr>
      <w:r>
        <w:rPr>
          <w:rFonts w:eastAsia="Courier New"/>
        </w:rPr>
        <w:t xml:space="preserve">       </w:t>
      </w:r>
      <w:r>
        <w:rPr/>
        <w:t xml:space="preserve">*  This module adds datatypes definitions for </w:t>
      </w:r>
      <w:r>
        <w:rPr>
          <w:lang w:eastAsia="zh-CN"/>
        </w:rPr>
        <w:t>the Link Class</w:t>
      </w:r>
    </w:p>
    <w:p>
      <w:pPr>
        <w:pStyle w:val="PL"/>
        <w:rPr>
          <w:rFonts w:eastAsia="Arial Unicode MS"/>
        </w:rPr>
      </w:pPr>
      <w:r>
        <w:rPr>
          <w:rFonts w:eastAsia="Courier New"/>
        </w:rPr>
        <w:t xml:space="preserve">       </w:t>
      </w:r>
      <w:r>
        <w:rPr/>
        <w:t>*  These attributes are not the basic datatypes already defined</w:t>
      </w:r>
    </w:p>
    <w:p>
      <w:pPr>
        <w:pStyle w:val="PL"/>
        <w:rPr>
          <w:rFonts w:eastAsia="Arial Unicode MS"/>
          <w:lang w:eastAsia="zh-CN"/>
        </w:rPr>
      </w:pPr>
      <w:r>
        <w:rPr>
          <w:rFonts w:eastAsia="Courier New"/>
        </w:rPr>
        <w:t xml:space="preserve">       </w:t>
      </w:r>
      <w:r>
        <w:rPr/>
        <w:t>*/</w:t>
      </w:r>
    </w:p>
    <w:p>
      <w:pPr>
        <w:pStyle w:val="PL"/>
        <w:rPr>
          <w:rFonts w:eastAsia="Arial Unicode MS"/>
          <w:lang w:eastAsia="zh-CN"/>
        </w:rPr>
      </w:pPr>
      <w:r>
        <w:rPr>
          <w:rFonts w:eastAsia="Courier New"/>
        </w:rPr>
        <w:t xml:space="preserve">      </w:t>
      </w:r>
      <w:r>
        <w:rPr/>
        <w:t xml:space="preserve">module </w:t>
      </w:r>
      <w:r>
        <w:rPr>
          <w:lang w:eastAsia="zh-CN"/>
        </w:rPr>
        <w:t>LinkAttribute</w:t>
      </w:r>
      <w:r>
        <w:rPr/>
        <w:t>Type</w:t>
      </w:r>
      <w:r>
        <w:rPr>
          <w:lang w:eastAsia="zh-CN"/>
        </w:rPr>
        <w:t>s</w:t>
      </w:r>
    </w:p>
    <w:p>
      <w:pPr>
        <w:pStyle w:val="PL"/>
        <w:rPr>
          <w:rFonts w:eastAsia="Arial Unicode MS"/>
          <w:lang w:eastAsia="zh-CN"/>
        </w:rPr>
      </w:pPr>
      <w:r>
        <w:rPr>
          <w:rFonts w:eastAsia="Courier New"/>
        </w:rPr>
        <w:t xml:space="preserve">   </w:t>
      </w:r>
      <w:r>
        <w:rPr>
          <w:rFonts w:eastAsia="Courier New"/>
          <w:lang w:eastAsia="zh-CN"/>
        </w:rPr>
        <w:t xml:space="preserve">   </w:t>
      </w:r>
      <w:r>
        <w:rPr>
          <w:lang w:eastAsia="zh-CN"/>
        </w:rPr>
        <w:t>{</w:t>
      </w:r>
    </w:p>
    <w:p>
      <w:pPr>
        <w:pStyle w:val="PL"/>
        <w:rPr>
          <w:rFonts w:eastAsia="Arial Unicode MS"/>
        </w:rPr>
      </w:pPr>
      <w:r>
        <w:rPr>
          <w:rFonts w:eastAsia="Courier New"/>
        </w:rPr>
        <w:t xml:space="preserve">         </w:t>
      </w:r>
      <w:r>
        <w:rPr/>
        <w:t xml:space="preserve">enum </w:t>
      </w:r>
      <w:r>
        <w:rPr>
          <w:rFonts w:cs="Arial"/>
        </w:rPr>
        <w:t>LinkType</w:t>
      </w:r>
    </w:p>
    <w:p>
      <w:pPr>
        <w:pStyle w:val="PL"/>
        <w:rPr>
          <w:rFonts w:eastAsia="Arial Unicode MS"/>
        </w:rPr>
      </w:pPr>
      <w:r>
        <w:rPr>
          <w:rFonts w:eastAsia="Courier New"/>
        </w:rPr>
        <w:t xml:space="preserve">         </w:t>
      </w:r>
      <w:r>
        <w:rPr/>
        <w:t>{</w:t>
      </w:r>
    </w:p>
    <w:p>
      <w:pPr>
        <w:pStyle w:val="PL"/>
        <w:rPr>
          <w:rFonts w:eastAsia="Arial Unicode MS"/>
        </w:rPr>
      </w:pPr>
      <w:r>
        <w:rPr>
          <w:rFonts w:eastAsia="Courier New"/>
        </w:rPr>
        <w:t xml:space="preserve">            </w:t>
      </w:r>
      <w:r>
        <w:rPr>
          <w:lang w:eastAsia="zh-CN"/>
        </w:rPr>
        <w:t>SIGNALLING</w:t>
      </w:r>
      <w:r>
        <w:rPr/>
        <w:t>,</w:t>
      </w:r>
    </w:p>
    <w:p>
      <w:pPr>
        <w:pStyle w:val="PL"/>
        <w:rPr>
          <w:rFonts w:eastAsia="Arial Unicode MS"/>
        </w:rPr>
      </w:pPr>
      <w:r>
        <w:rPr>
          <w:rFonts w:eastAsia="Courier New"/>
        </w:rPr>
        <w:t xml:space="preserve">            </w:t>
      </w:r>
      <w:r>
        <w:rPr>
          <w:lang w:eastAsia="zh-CN"/>
        </w:rPr>
        <w:t>BEARER</w:t>
      </w:r>
      <w:r>
        <w:rPr/>
        <w:t>,</w:t>
      </w:r>
    </w:p>
    <w:p>
      <w:pPr>
        <w:pStyle w:val="PL"/>
        <w:rPr/>
      </w:pPr>
      <w:r>
        <w:rPr>
          <w:rFonts w:eastAsia="Courier New"/>
        </w:rPr>
        <w:t xml:space="preserve">            </w:t>
      </w:r>
      <w:r>
        <w:rPr>
          <w:lang w:eastAsia="zh-CN"/>
        </w:rPr>
        <w:t>OAM_AND_P,</w:t>
      </w:r>
    </w:p>
    <w:p>
      <w:pPr>
        <w:pStyle w:val="PL"/>
        <w:rPr>
          <w:rFonts w:eastAsia="Arial Unicode MS"/>
          <w:lang w:eastAsia="zh-CN"/>
        </w:rPr>
      </w:pPr>
      <w:r>
        <w:rPr>
          <w:rFonts w:eastAsia="Courier New"/>
        </w:rPr>
        <w:t xml:space="preserve">   </w:t>
      </w:r>
      <w:r>
        <w:rPr>
          <w:rFonts w:eastAsia="Courier New"/>
          <w:lang w:eastAsia="zh-CN"/>
        </w:rPr>
        <w:t xml:space="preserve">         </w:t>
      </w:r>
      <w:r>
        <w:rPr>
          <w:lang w:eastAsia="zh-CN"/>
        </w:rPr>
        <w:t>OTHER</w:t>
      </w:r>
    </w:p>
    <w:p>
      <w:pPr>
        <w:pStyle w:val="PL"/>
        <w:rPr>
          <w:rFonts w:eastAsia="Arial Unicode MS"/>
        </w:rPr>
      </w:pPr>
      <w:r>
        <w:rPr>
          <w:rFonts w:eastAsia="Courier New"/>
        </w:rPr>
        <w:t xml:space="preserve">         </w:t>
      </w:r>
      <w:r>
        <w:rPr/>
        <w:t>};</w:t>
      </w:r>
    </w:p>
    <w:p>
      <w:pPr>
        <w:pStyle w:val="PL"/>
        <w:rPr/>
      </w:pPr>
      <w:r>
        <w:rPr>
          <w:rFonts w:eastAsia="Courier New"/>
        </w:rPr>
        <w:t xml:space="preserve">   </w:t>
      </w:r>
      <w:r>
        <w:rPr>
          <w:rFonts w:eastAsia="Courier New"/>
          <w:lang w:eastAsia="zh-CN"/>
        </w:rPr>
        <w:t xml:space="preserve">      </w:t>
      </w:r>
      <w:r>
        <w:rPr>
          <w:rFonts w:eastAsia="Arial Unicode MS"/>
          <w:lang w:eastAsia="zh-CN"/>
        </w:rPr>
        <w:t>typedef sequence &lt;LinkType&gt; LinkTypeType;</w:t>
      </w:r>
    </w:p>
    <w:p>
      <w:pPr>
        <w:pStyle w:val="PL"/>
        <w:rPr>
          <w:rFonts w:eastAsia="Arial Unicode MS"/>
          <w:lang w:eastAsia="zh-CN"/>
        </w:rPr>
      </w:pPr>
      <w:r>
        <w:rPr>
          <w:rFonts w:eastAsia="Courier New"/>
        </w:rPr>
        <w:t xml:space="preserve">   </w:t>
      </w:r>
      <w:r>
        <w:rPr>
          <w:rFonts w:eastAsia="Courier New"/>
          <w:lang w:eastAsia="zh-CN"/>
        </w:rPr>
        <w:t xml:space="preserve">   </w:t>
      </w:r>
      <w:r>
        <w:rPr>
          <w:lang w:eastAsia="zh-CN"/>
        </w:rPr>
        <w:t>};</w:t>
      </w:r>
    </w:p>
    <w:p>
      <w:pPr>
        <w:pStyle w:val="PL"/>
        <w:rPr/>
      </w:pPr>
      <w:r>
        <w:rPr/>
        <w:t>};</w:t>
      </w:r>
    </w:p>
    <w:p>
      <w:pPr>
        <w:pStyle w:val="PL"/>
        <w:spacing w:before="0" w:after="180"/>
        <w:rPr/>
      </w:pPr>
      <w:r>
        <w:rPr/>
        <w:t>#endif // _GENERIC_NETWORK_RESOURCES_NRM_DEFS_IDL_</w:t>
      </w:r>
      <w:r>
        <w:br w:type="page"/>
      </w:r>
    </w:p>
    <w:p>
      <w:pPr>
        <w:pStyle w:val="Heading8"/>
        <w:ind w:left="0" w:hanging="0"/>
        <w:rPr>
          <w:lang w:eastAsia="zh-CN"/>
        </w:rPr>
      </w:pPr>
      <w:bookmarkStart w:id="51" w:name="__RefHeading___Toc145945054"/>
      <w:bookmarkEnd w:id="51"/>
      <w:r>
        <w:rPr/>
        <w:t>Annex B (normative):</w:t>
        <w:br/>
        <w:t>XML Definitions</w:t>
      </w:r>
    </w:p>
    <w:p>
      <w:pPr>
        <w:pStyle w:val="Heading1"/>
        <w:ind w:left="1134" w:hanging="1134"/>
        <w:rPr/>
      </w:pPr>
      <w:bookmarkStart w:id="52" w:name="__RefHeading___Toc145945055"/>
      <w:bookmarkEnd w:id="52"/>
      <w:r>
        <w:rPr/>
        <w:t>B.0</w:t>
        <w:tab/>
        <w:t>General</w:t>
      </w:r>
    </w:p>
    <w:p>
      <w:pPr>
        <w:pStyle w:val="Normal"/>
        <w:rPr/>
      </w:pPr>
      <w:r>
        <w:rPr/>
        <w:t xml:space="preserve">This annex contains the </w:t>
      </w:r>
      <w:bookmarkStart w:id="53" w:name="OLE_LINK3"/>
      <w:bookmarkStart w:id="54" w:name="OLE_LINK2"/>
      <w:r>
        <w:rPr>
          <w:color w:val="000000"/>
        </w:rPr>
        <w:t xml:space="preserve">XML Definitions </w:t>
      </w:r>
      <w:bookmarkEnd w:id="53"/>
      <w:bookmarkEnd w:id="54"/>
      <w:r>
        <w:rPr>
          <w:color w:val="000000"/>
        </w:rPr>
        <w:t>for the Generic NRM IRP as it applies to</w:t>
      </w:r>
      <w:r>
        <w:rPr/>
        <w:t xml:space="preserve"> Itf-N, in accordance with Generic NRM IRP IS definitions TS 28.622 [4]. </w:t>
      </w:r>
    </w:p>
    <w:p>
      <w:pPr>
        <w:pStyle w:val="Normal"/>
        <w:rPr/>
      </w:pPr>
      <w:r>
        <w:rPr/>
        <w:t>The XML file formats are based on XML W3C REC-xml11-20060816 [</w:t>
      </w:r>
      <w:r>
        <w:rPr>
          <w:lang w:eastAsia="zh-CN"/>
        </w:rPr>
        <w:t>8</w:t>
      </w:r>
      <w:r>
        <w:rPr/>
        <w:t xml:space="preserve">], </w:t>
      </w:r>
      <w:r>
        <w:rPr>
          <w:bCs/>
          <w:kern w:val="2"/>
          <w:lang w:val="en"/>
        </w:rPr>
        <w:t>W3C XML Schema Definition Language (XSD) 1.1 Part 1: Structures</w:t>
      </w:r>
      <w:r>
        <w:rPr/>
        <w:t xml:space="preserve"> [</w:t>
      </w:r>
      <w:r>
        <w:rPr>
          <w:lang w:eastAsia="zh-CN"/>
        </w:rPr>
        <w:t>10</w:t>
      </w:r>
      <w:r>
        <w:rPr/>
        <w:t xml:space="preserve">] </w:t>
      </w:r>
      <w:r>
        <w:rPr>
          <w:bCs/>
          <w:kern w:val="2"/>
          <w:lang w:val="en"/>
        </w:rPr>
        <w:t>W3C XML Schema Definition Language (XSD) 1.1 Part 2: Datatypes</w:t>
      </w:r>
      <w:r>
        <w:rPr>
          <w:lang w:val="en"/>
        </w:rPr>
        <w:t xml:space="preserve"> </w:t>
      </w:r>
      <w:r>
        <w:rPr/>
        <w:t>[</w:t>
      </w:r>
      <w:r>
        <w:rPr>
          <w:lang w:eastAsia="zh-CN"/>
        </w:rPr>
        <w:t>1</w:t>
      </w:r>
      <w:r>
        <w:rPr>
          <w:lang w:eastAsia="zh-CN"/>
        </w:rPr>
        <w:t>1</w:t>
      </w:r>
      <w:r>
        <w:rPr/>
        <w:t>] and</w:t>
      </w:r>
      <w:r>
        <w:rPr>
          <w:lang w:eastAsia="zh-CN"/>
        </w:rPr>
        <w:t xml:space="preserve"> </w:t>
      </w:r>
      <w:r>
        <w:rPr>
          <w:lang w:val="en-US" w:eastAsia="zh-CN"/>
        </w:rPr>
        <w:t>W3C REC-xml-names-20060816</w:t>
      </w:r>
      <w:r>
        <w:rPr/>
        <w:t xml:space="preserve"> [</w:t>
      </w:r>
      <w:r>
        <w:rPr>
          <w:lang w:eastAsia="zh-CN"/>
        </w:rPr>
        <w:t>1</w:t>
      </w:r>
      <w:r>
        <w:rPr>
          <w:lang w:eastAsia="zh-CN"/>
        </w:rPr>
        <w:t>2</w:t>
      </w:r>
      <w:r>
        <w:rPr/>
        <w:t>] standards.</w:t>
      </w:r>
    </w:p>
    <w:p>
      <w:pPr>
        <w:pStyle w:val="Heading1"/>
        <w:ind w:left="1134" w:hanging="1134"/>
        <w:rPr/>
      </w:pPr>
      <w:bookmarkStart w:id="55" w:name="__RefHeading___Toc145945056"/>
      <w:bookmarkEnd w:id="55"/>
      <w:r>
        <w:rPr>
          <w:lang w:eastAsia="zh-CN"/>
        </w:rPr>
        <w:t>B</w:t>
      </w:r>
      <w:r>
        <w:rPr/>
        <w:t>.1</w:t>
        <w:tab/>
        <w:t>Architectural features</w:t>
      </w:r>
    </w:p>
    <w:p>
      <w:pPr>
        <w:pStyle w:val="Heading2"/>
        <w:rPr/>
      </w:pPr>
      <w:bookmarkStart w:id="56" w:name="__RefHeading___Toc145945057"/>
      <w:bookmarkEnd w:id="56"/>
      <w:r>
        <w:rPr/>
        <w:t>B.1.0</w:t>
        <w:tab/>
        <w:t>Introduction</w:t>
      </w:r>
    </w:p>
    <w:p>
      <w:pPr>
        <w:pStyle w:val="Normal"/>
        <w:rPr/>
      </w:pPr>
      <w:r>
        <w:rPr/>
        <w:t xml:space="preserve">The overall architectural feature of Generic Network Resources IRP is specified in 3GPP TS 28.622 [4]. </w:t>
      </w:r>
    </w:p>
    <w:p>
      <w:pPr>
        <w:pStyle w:val="Normal"/>
        <w:rPr>
          <w:lang w:eastAsia="zh-CN"/>
        </w:rPr>
      </w:pPr>
      <w:r>
        <w:rPr/>
        <w:t xml:space="preserve"> </w:t>
      </w:r>
      <w:r>
        <w:rPr/>
        <w:br/>
        <w:t xml:space="preserve">This clause specifies features that are specific to the </w:t>
      </w:r>
      <w:r>
        <w:rPr>
          <w:lang w:eastAsia="zh-CN"/>
        </w:rPr>
        <w:t>Schema definitions</w:t>
      </w:r>
      <w:r>
        <w:rPr/>
        <w:t>.</w:t>
      </w:r>
    </w:p>
    <w:p>
      <w:pPr>
        <w:pStyle w:val="Heading2"/>
        <w:rPr/>
      </w:pPr>
      <w:bookmarkStart w:id="57" w:name="__RefHeading___Toc145945058"/>
      <w:bookmarkEnd w:id="57"/>
      <w:r>
        <w:rPr>
          <w:lang w:eastAsia="zh-CN"/>
        </w:rPr>
        <w:t>B</w:t>
      </w:r>
      <w:r>
        <w:rPr/>
        <w:t>.1.1</w:t>
        <w:tab/>
        <w:t>Syntax for Distinguished Names</w:t>
      </w:r>
    </w:p>
    <w:p>
      <w:pPr>
        <w:pStyle w:val="Normal"/>
        <w:rPr/>
      </w:pPr>
      <w:r>
        <w:rPr/>
        <w:t>The syntax of a Distinguished Name is defined in 3GPP TS 32.300 [5].</w:t>
      </w:r>
    </w:p>
    <w:p>
      <w:pPr>
        <w:pStyle w:val="Heading1"/>
        <w:ind w:left="1134" w:hanging="1134"/>
        <w:rPr/>
      </w:pPr>
      <w:bookmarkStart w:id="58" w:name="__RefHeading___Toc145945059"/>
      <w:bookmarkEnd w:id="58"/>
      <w:r>
        <w:rPr/>
        <w:t>B.</w:t>
      </w:r>
      <w:r>
        <w:rPr>
          <w:lang w:eastAsia="zh-CN"/>
        </w:rPr>
        <w:t>2</w:t>
      </w:r>
      <w:r>
        <w:rPr/>
        <w:tab/>
        <w:t>Mapping</w:t>
      </w:r>
    </w:p>
    <w:p>
      <w:pPr>
        <w:pStyle w:val="Heading2"/>
        <w:rPr>
          <w:lang w:eastAsia="zh-CN"/>
        </w:rPr>
      </w:pPr>
      <w:bookmarkStart w:id="59" w:name="__RefHeading___Toc145945060"/>
      <w:bookmarkEnd w:id="59"/>
      <w:r>
        <w:rPr/>
        <w:t>B.</w:t>
      </w:r>
      <w:r>
        <w:rPr>
          <w:rFonts w:eastAsia="SimSun;宋体"/>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2"/>
        <w:rPr/>
      </w:pPr>
      <w:bookmarkStart w:id="60" w:name="__RefHeading___Toc145945061"/>
      <w:bookmarkEnd w:id="60"/>
      <w:r>
        <w:rPr/>
        <w:t>B.</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8" w:hanging="1138"/>
        <w:rPr/>
      </w:pPr>
      <w:bookmarkStart w:id="61" w:name="__RefHeading___Toc145945062"/>
      <w:bookmarkEnd w:id="61"/>
      <w:r>
        <w:rPr>
          <w:lang w:eastAsia="zh-CN"/>
        </w:rPr>
        <w:t>B</w:t>
      </w:r>
      <w:r>
        <w:rPr/>
        <w:t>.3</w:t>
        <w:tab/>
      </w:r>
      <w:r>
        <w:rPr>
          <w:lang w:eastAsia="zh-CN"/>
        </w:rPr>
        <w:t>Solution Set</w:t>
      </w:r>
      <w:r>
        <w:rPr>
          <w:lang w:eastAsia="zh-CN"/>
        </w:rPr>
        <w:t xml:space="preserve"> </w:t>
      </w:r>
      <w:r>
        <w:rPr>
          <w:lang w:eastAsia="zh-CN"/>
        </w:rPr>
        <w:t xml:space="preserve">(SS) </w:t>
      </w:r>
      <w:r>
        <w:rPr>
          <w:lang w:eastAsia="zh-CN"/>
        </w:rPr>
        <w:t>definition</w:t>
      </w:r>
      <w:r>
        <w:rPr>
          <w:lang w:eastAsia="zh-CN"/>
        </w:rPr>
        <w:t>s</w:t>
      </w:r>
    </w:p>
    <w:p>
      <w:pPr>
        <w:pStyle w:val="Heading2"/>
        <w:rPr/>
      </w:pPr>
      <w:bookmarkStart w:id="62" w:name="__RefHeading___Toc145945063"/>
      <w:bookmarkEnd w:id="62"/>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28.616 [7].</w:t>
      </w:r>
    </w:p>
    <w:p>
      <w:pPr>
        <w:pStyle w:val="Normal"/>
        <w:rPr/>
      </w:pPr>
      <w:r>
        <w:rPr/>
        <w:t xml:space="preserve">Annex B.3.3 of the present document defines the </w:t>
      </w:r>
      <w:r>
        <w:rPr>
          <w:szCs w:val="36"/>
        </w:rPr>
        <w:t>NRM-specific</w:t>
      </w:r>
      <w:r>
        <w:rPr/>
        <w:t xml:space="preserve"> XML schema </w:t>
      </w:r>
      <w:r>
        <w:rPr>
          <w:rFonts w:cs="Courier New" w:ascii="Courier New" w:hAnsi="Courier New"/>
        </w:rPr>
        <w:t>genericNrm.xsd</w:t>
      </w:r>
      <w:r>
        <w:rPr/>
        <w:t xml:space="preserve"> for the Generic Network Resources IRP NRM defined in 3GPP TS 28.622 [4].</w:t>
      </w:r>
    </w:p>
    <w:p>
      <w:pPr>
        <w:pStyle w:val="Normal"/>
        <w:rPr/>
      </w:pPr>
      <w:r>
        <w:rPr/>
        <w:t xml:space="preserve">XML schema </w:t>
      </w:r>
      <w:r>
        <w:rPr>
          <w:rFonts w:cs="Courier New" w:ascii="Courier New" w:hAnsi="Courier New"/>
        </w:rPr>
        <w:t>genericNrm.xsd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28.616 [7], with the following exception: as defined in 3GPP TS 28.616 [7], the </w:t>
      </w:r>
      <w:r>
        <w:rPr>
          <w:rFonts w:cs="Courier New" w:ascii="Courier New" w:hAnsi="Courier New"/>
        </w:rPr>
        <w:t>vsData</w:t>
      </w:r>
      <w:r>
        <w:rPr/>
        <w:t xml:space="preserve"> XML element type has an empty XML content.</w:t>
      </w:r>
    </w:p>
    <w:p>
      <w:pPr>
        <w:pStyle w:val="Normal"/>
        <w:keepNext w:val="true"/>
        <w:rPr/>
      </w:pPr>
      <w:r>
        <w:rPr/>
        <w:t xml:space="preserve">Additionally, XML schema </w:t>
      </w:r>
      <w:r>
        <w:rPr>
          <w:rFonts w:cs="Courier New" w:ascii="Courier New" w:hAnsi="Courier New"/>
        </w:rPr>
        <w:t>genericNrm.xsd</w:t>
      </w:r>
      <w:r>
        <w:rPr/>
        <w:t xml:space="preserve"> also provides the following global XML declarations and definitions:</w:t>
      </w:r>
    </w:p>
    <w:p>
      <w:pPr>
        <w:pStyle w:val="B1"/>
        <w:rPr/>
      </w:pPr>
      <w:r>
        <w:rPr/>
        <w:t>-</w:t>
        <w:tab/>
        <w:t xml:space="preserve">XML complex type </w:t>
      </w:r>
      <w:r>
        <w:rPr>
          <w:rFonts w:cs="Courier New" w:ascii="Courier New" w:hAnsi="Courier New"/>
        </w:rPr>
        <w:t>NrmClass</w:t>
      </w:r>
      <w:r>
        <w:rPr>
          <w:rFonts w:cs="Courier New"/>
        </w:rPr>
        <w:t xml:space="preserve">: derivation base type (see [8], [10] and [11]) for all NRM class associated XML element types (see 3GPP TS 28.616 </w:t>
      </w:r>
      <w:r>
        <w:rPr/>
        <w:t>[7]);</w:t>
      </w:r>
    </w:p>
    <w:p>
      <w:pPr>
        <w:pStyle w:val="B1"/>
        <w:rPr/>
      </w:pPr>
      <w:r>
        <w:rPr/>
        <w:t>-</w:t>
        <w:tab/>
        <w:t xml:space="preserve">XML element type </w:t>
      </w:r>
      <w:r>
        <w:rPr>
          <w:rFonts w:cs="Courier New" w:ascii="Courier New" w:hAnsi="Courier New"/>
        </w:rPr>
        <w:t>vsData</w:t>
      </w:r>
      <w:r>
        <w:rPr/>
        <w:t xml:space="preserve">: </w:t>
      </w:r>
      <w:r>
        <w:rPr>
          <w:rFonts w:cs="Courier New"/>
        </w:rPr>
        <w:t xml:space="preserve">derivation base type (see [8], [10] and [11]) for all vendor-specific XML element types (see 3GPP TS 28.616 </w:t>
      </w:r>
      <w:r>
        <w:rPr/>
        <w:t>[7]);</w:t>
      </w:r>
    </w:p>
    <w:p>
      <w:pPr>
        <w:pStyle w:val="B1"/>
        <w:rPr/>
      </w:pPr>
      <w:r>
        <w:rPr/>
        <w:t>-</w:t>
        <w:tab/>
        <w:t xml:space="preserve">XML element type </w:t>
      </w:r>
      <w:r>
        <w:rPr>
          <w:rFonts w:eastAsia="MS Mincho;MS Mincho" w:cs="Courier New" w:ascii="Courier New" w:hAnsi="Courier New"/>
        </w:rPr>
        <w:t>SubNetworkOptionallyContainedNrmClass</w:t>
      </w:r>
      <w:r>
        <w:rPr/>
        <w:t xml:space="preserve">: </w:t>
      </w:r>
      <w:r>
        <w:rPr>
          <w:rFonts w:cs="Courier New"/>
        </w:rPr>
        <w:t xml:space="preserve">substitution group head (see [8], [10] and [11]) </w:t>
      </w:r>
      <w:r>
        <w:rPr>
          <w:rFonts w:eastAsia="MS Mincho;MS Mincho"/>
        </w:rPr>
        <w:t xml:space="preserve">for all XML </w:t>
      </w:r>
      <w:r>
        <w:rPr>
          <w:rFonts w:cs="Courier New"/>
        </w:rPr>
        <w:t xml:space="preserve">element types </w:t>
      </w:r>
      <w:r>
        <w:rPr>
          <w:rFonts w:eastAsia="MS Mincho;MS Mincho"/>
        </w:rPr>
        <w:t xml:space="preserve">associated to further NRM classes optionally contained under </w:t>
      </w:r>
      <w:r>
        <w:rPr>
          <w:rFonts w:eastAsia="MS Mincho;MS Mincho" w:cs="Courier New" w:ascii="Courier New" w:hAnsi="Courier New"/>
        </w:rPr>
        <w:t>SubNetwork</w:t>
      </w:r>
      <w:r>
        <w:rPr>
          <w:rFonts w:eastAsia="MS Mincho;MS Mincho"/>
        </w:rPr>
        <w:t xml:space="preserve"> NRM class;</w:t>
      </w:r>
    </w:p>
    <w:p>
      <w:pPr>
        <w:pStyle w:val="B1"/>
        <w:rPr/>
      </w:pPr>
      <w:r>
        <w:rPr/>
        <w:t>-</w:t>
        <w:tab/>
        <w:t xml:space="preserve">XML element type </w:t>
      </w:r>
      <w:r>
        <w:rPr>
          <w:rFonts w:eastAsia="MS Mincho;MS Mincho" w:cs="Courier New" w:ascii="Courier New" w:hAnsi="Courier New"/>
        </w:rPr>
        <w:t>ManagedElementOptionallyContainedNrmClass</w:t>
      </w:r>
      <w:r>
        <w:rPr/>
        <w:t xml:space="preserve">: </w:t>
      </w:r>
      <w:r>
        <w:rPr>
          <w:rFonts w:cs="Courier New"/>
        </w:rPr>
        <w:t xml:space="preserve">substitution group head (see [8], [10] and [11]) </w:t>
      </w:r>
      <w:r>
        <w:rPr>
          <w:rFonts w:eastAsia="MS Mincho;MS Mincho"/>
        </w:rPr>
        <w:t xml:space="preserve">for all XML </w:t>
      </w:r>
      <w:r>
        <w:rPr>
          <w:rFonts w:cs="Courier New"/>
        </w:rPr>
        <w:t xml:space="preserve">element types </w:t>
      </w:r>
      <w:r>
        <w:rPr>
          <w:rFonts w:eastAsia="MS Mincho;MS Mincho"/>
        </w:rPr>
        <w:t xml:space="preserve">associated to further NRM classes optionally contained under </w:t>
      </w:r>
      <w:r>
        <w:rPr>
          <w:rFonts w:eastAsia="MS Mincho;MS Mincho" w:cs="Courier New" w:ascii="Courier New" w:hAnsi="Courier New"/>
        </w:rPr>
        <w:t>ManagedElement</w:t>
      </w:r>
      <w:r>
        <w:rPr>
          <w:rFonts w:eastAsia="MS Mincho;MS Mincho"/>
        </w:rPr>
        <w:t xml:space="preserve"> NRM class</w:t>
      </w:r>
      <w:r>
        <w:rPr/>
        <w:t>.</w:t>
      </w:r>
    </w:p>
    <w:p>
      <w:pPr>
        <w:pStyle w:val="B1"/>
        <w:rPr/>
      </w:pPr>
      <w:r>
        <w:rPr/>
      </w:r>
    </w:p>
    <w:p>
      <w:pPr>
        <w:pStyle w:val="Heading2"/>
        <w:rPr/>
      </w:pPr>
      <w:bookmarkStart w:id="63" w:name="__RefHeading___Toc145945064"/>
      <w:bookmarkEnd w:id="63"/>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ind w:left="1138" w:hanging="1138"/>
        <w:rPr/>
      </w:pPr>
      <w:bookmarkStart w:id="64" w:name="__RefHeading___Toc145945065"/>
      <w:bookmarkEnd w:id="64"/>
      <w:r>
        <w:rPr>
          <w:lang w:val="de-DE"/>
        </w:rPr>
        <w:t>B.3</w:t>
      </w:r>
      <w:r>
        <w:rPr>
          <w:lang w:val="de-DE" w:eastAsia="zh-CN"/>
        </w:rPr>
        <w:t>.3</w:t>
      </w:r>
      <w:r>
        <w:rPr>
          <w:lang w:val="de-DE"/>
        </w:rPr>
        <w:tab/>
        <w:t>XML schema "genericNrm.xsd"</w:t>
      </w:r>
    </w:p>
    <w:p>
      <w:pPr>
        <w:pStyle w:val="PL"/>
        <w:rPr/>
      </w:pPr>
      <w:r>
        <w:rPr/>
        <w:t>&lt;?xml version="1.1" encoding="UTF-8"?&gt;</w:t>
      </w:r>
    </w:p>
    <w:p>
      <w:pPr>
        <w:pStyle w:val="PL"/>
        <w:rPr/>
      </w:pPr>
      <w:r>
        <w:rPr/>
      </w:r>
    </w:p>
    <w:p>
      <w:pPr>
        <w:pStyle w:val="PL"/>
        <w:rPr/>
      </w:pPr>
      <w:r>
        <w:rPr/>
        <w:t>&lt;!--</w:t>
      </w:r>
    </w:p>
    <w:p>
      <w:pPr>
        <w:pStyle w:val="PL"/>
        <w:rPr/>
      </w:pPr>
      <w:r>
        <w:rPr>
          <w:rFonts w:eastAsia="Courier New"/>
        </w:rPr>
        <w:t xml:space="preserve">  </w:t>
      </w:r>
      <w:r>
        <w:rPr/>
        <w:t>3GPP TS 28.623 Generic Network Resources IRP</w:t>
      </w:r>
    </w:p>
    <w:p>
      <w:pPr>
        <w:pStyle w:val="PL"/>
        <w:rPr/>
      </w:pPr>
      <w:r>
        <w:rPr>
          <w:rFonts w:eastAsia="Courier New"/>
        </w:rPr>
        <w:t xml:space="preserve">  </w:t>
      </w:r>
      <w:r>
        <w:rPr/>
        <w:t>Bulk CM Configuration data file NRM-specific XML schema</w:t>
      </w:r>
    </w:p>
    <w:p>
      <w:pPr>
        <w:pStyle w:val="PL"/>
        <w:rPr/>
      </w:pPr>
      <w:r>
        <w:rPr>
          <w:rFonts w:eastAsia="Courier New"/>
        </w:rPr>
        <w:t xml:space="preserve">  </w:t>
      </w:r>
      <w:r>
        <w:rPr/>
        <w:t>genericNrm.xsd</w:t>
      </w:r>
    </w:p>
    <w:p>
      <w:pPr>
        <w:pStyle w:val="PL"/>
        <w:rPr/>
      </w:pPr>
      <w:r>
        <w:rPr/>
        <w:t>--&gt;</w:t>
      </w:r>
    </w:p>
    <w:p>
      <w:pPr>
        <w:pStyle w:val="PL"/>
        <w:rPr/>
      </w:pPr>
      <w:r>
        <w:rPr/>
      </w:r>
    </w:p>
    <w:p>
      <w:pPr>
        <w:pStyle w:val="PL"/>
        <w:rPr/>
      </w:pPr>
      <w:r>
        <w:rPr/>
        <w:t>&lt;schema</w:t>
      </w:r>
    </w:p>
    <w:p>
      <w:pPr>
        <w:pStyle w:val="PL"/>
        <w:rPr/>
      </w:pPr>
      <w:r>
        <w:rPr>
          <w:rFonts w:eastAsia="Courier New"/>
        </w:rPr>
        <w:t xml:space="preserve">  </w:t>
      </w:r>
      <w:r>
        <w:rPr/>
        <w:t>targetNamespace="http://www.3gpp.org/ftp/specs/archive/28_series/28.623#genericNrm"</w:t>
      </w:r>
    </w:p>
    <w:p>
      <w:pPr>
        <w:pStyle w:val="PL"/>
        <w:rPr/>
      </w:pPr>
      <w:r>
        <w:rPr>
          <w:rFonts w:eastAsia="Courier New"/>
        </w:rPr>
        <w:t xml:space="preserve">  </w:t>
      </w:r>
      <w:r>
        <w:rPr/>
        <w:t>elementFormDefault="qualified"</w:t>
      </w:r>
    </w:p>
    <w:p>
      <w:pPr>
        <w:pStyle w:val="PL"/>
        <w:rPr/>
      </w:pPr>
      <w:r>
        <w:rPr>
          <w:rFonts w:eastAsia="Courier New"/>
        </w:rPr>
        <w:t xml:space="preserve">  </w:t>
      </w:r>
      <w:r>
        <w:rPr/>
        <w:t>attributeFormDefault="unqualified"</w:t>
      </w:r>
    </w:p>
    <w:p>
      <w:pPr>
        <w:pStyle w:val="PL"/>
        <w:rPr/>
      </w:pPr>
      <w:r>
        <w:rPr>
          <w:rFonts w:eastAsia="Courier New"/>
        </w:rPr>
        <w:t xml:space="preserve">  </w:t>
      </w:r>
      <w:r>
        <w:rPr/>
        <w:t>xmlns="http://www.w3.org/2001/XMLSchema"</w:t>
      </w:r>
    </w:p>
    <w:p>
      <w:pPr>
        <w:pStyle w:val="PL"/>
        <w:rPr/>
      </w:pPr>
      <w:r>
        <w:rPr>
          <w:rFonts w:eastAsia="Courier New"/>
        </w:rPr>
        <w:t xml:space="preserve">  </w:t>
      </w:r>
      <w:r>
        <w:rPr/>
        <w:t>xmlns:xn="http://www.3gpp.org/ftp/specs/archive/28_series/28.623#genericNrm"</w:t>
      </w:r>
    </w:p>
    <w:p>
      <w:pPr>
        <w:pStyle w:val="PL"/>
        <w:rPr/>
      </w:pPr>
      <w:r>
        <w:rPr>
          <w:rFonts w:eastAsia="Courier New"/>
          <w:lang w:eastAsia="zh-CN"/>
        </w:rPr>
        <w:t xml:space="preserve">  </w:t>
      </w:r>
      <w:r>
        <w:rPr>
          <w:lang w:eastAsia="zh-CN"/>
        </w:rPr>
        <w:t>xmlns:sp="http://www.3gpp.org/ftp/specs/archive/28_series/28.629#sonPolicyNrm"</w:t>
      </w:r>
    </w:p>
    <w:p>
      <w:pPr>
        <w:pStyle w:val="PL"/>
        <w:rPr>
          <w:lang w:val="fr-FR"/>
        </w:rPr>
      </w:pPr>
      <w:r>
        <w:rPr>
          <w:lang w:val="fr-FR"/>
        </w:rPr>
        <w:t>&gt;</w:t>
      </w:r>
    </w:p>
    <w:p>
      <w:pPr>
        <w:pStyle w:val="PL"/>
        <w:rPr>
          <w:lang w:val="fr-FR"/>
        </w:rPr>
      </w:pPr>
      <w:r>
        <w:rPr>
          <w:lang w:val="fr-FR" w:eastAsia="zh-CN"/>
        </w:rPr>
        <w:t>&lt;import namespace="http://www.3gpp.org/ftp/specs/archive/</w:t>
      </w:r>
      <w:r>
        <w:rPr>
          <w:lang w:val="fr-FR" w:eastAsia="zh-CN"/>
        </w:rPr>
        <w:t>28</w:t>
      </w:r>
      <w:r>
        <w:rPr>
          <w:lang w:val="fr-FR" w:eastAsia="zh-CN"/>
        </w:rPr>
        <w:t>_series/</w:t>
      </w:r>
      <w:r>
        <w:rPr>
          <w:lang w:val="fr-FR" w:eastAsia="zh-CN"/>
        </w:rPr>
        <w:t>28</w:t>
      </w:r>
      <w:r>
        <w:rPr>
          <w:lang w:val="fr-FR" w:eastAsia="zh-CN"/>
        </w:rPr>
        <w:t>.</w:t>
      </w:r>
      <w:r>
        <w:rPr>
          <w:lang w:val="fr-FR" w:eastAsia="zh-CN"/>
        </w:rPr>
        <w:t>629</w:t>
      </w:r>
      <w:r>
        <w:rPr>
          <w:lang w:val="fr-FR" w:eastAsia="zh-CN"/>
        </w:rPr>
        <w:t>#sonPolicyNrm"/&gt;</w:t>
      </w:r>
    </w:p>
    <w:p>
      <w:pPr>
        <w:pStyle w:val="PL"/>
        <w:rPr/>
      </w:pPr>
      <w:r>
        <w:rPr>
          <w:rFonts w:eastAsia="Courier New"/>
          <w:lang w:val="fr-FR"/>
        </w:rPr>
        <w:t xml:space="preserve">  </w:t>
      </w:r>
      <w:r>
        <w:rPr/>
        <w:t>&lt;!-- Base XML type for all NRM class associated XML elements --&gt;</w:t>
      </w:r>
    </w:p>
    <w:p>
      <w:pPr>
        <w:pStyle w:val="PL"/>
        <w:rPr/>
      </w:pPr>
      <w:r>
        <w:rPr/>
      </w:r>
    </w:p>
    <w:p>
      <w:pPr>
        <w:pStyle w:val="PL"/>
        <w:rPr/>
      </w:pPr>
      <w:r>
        <w:rPr>
          <w:rFonts w:eastAsia="Courier New"/>
        </w:rPr>
        <w:t xml:space="preserve">  </w:t>
      </w:r>
      <w:r>
        <w:rPr/>
        <w:t>&lt;complexType name="NrmClass"&gt;</w:t>
      </w:r>
    </w:p>
    <w:p>
      <w:pPr>
        <w:pStyle w:val="PL"/>
        <w:rPr/>
      </w:pPr>
      <w:r>
        <w:rPr>
          <w:rFonts w:eastAsia="Courier New"/>
        </w:rPr>
        <w:t xml:space="preserve">    </w:t>
      </w:r>
      <w:r>
        <w:rPr/>
        <w:t>&lt;attribute name="id" type="string" use="required"/&gt;</w:t>
      </w:r>
    </w:p>
    <w:p>
      <w:pPr>
        <w:pStyle w:val="PL"/>
        <w:rPr/>
      </w:pPr>
      <w:r>
        <w:rPr>
          <w:rFonts w:eastAsia="Courier New"/>
        </w:rPr>
        <w:t xml:space="preserve">    </w:t>
      </w:r>
      <w:r>
        <w:rPr/>
        <w:t>&lt;attribute name="modifier" use="optional"&gt;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value="create"/&gt;</w:t>
      </w:r>
    </w:p>
    <w:p>
      <w:pPr>
        <w:pStyle w:val="PL"/>
        <w:rPr/>
      </w:pPr>
      <w:r>
        <w:rPr>
          <w:rFonts w:eastAsia="Courier New"/>
        </w:rPr>
        <w:t xml:space="preserve">          </w:t>
      </w:r>
      <w:r>
        <w:rPr/>
        <w:t>&lt;enumeration value="delete"/&gt;</w:t>
      </w:r>
    </w:p>
    <w:p>
      <w:pPr>
        <w:pStyle w:val="PL"/>
        <w:rPr/>
      </w:pPr>
      <w:r>
        <w:rPr>
          <w:rFonts w:eastAsia="Courier New"/>
        </w:rPr>
        <w:t xml:space="preserve">          </w:t>
      </w:r>
      <w:r>
        <w:rPr/>
        <w:t>&lt;enumeration value="update"/&gt;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&lt;/attribute&gt;</w:t>
      </w:r>
    </w:p>
    <w:p>
      <w:pPr>
        <w:pStyle w:val="PL"/>
        <w:rPr/>
      </w:pPr>
      <w:r>
        <w:rPr>
          <w:rFonts w:eastAsia="Courier New"/>
        </w:rPr>
        <w:t xml:space="preserve">  </w:t>
      </w:r>
      <w:r>
        <w:rPr/>
        <w:t>&lt;/complexType&gt;</w:t>
      </w:r>
    </w:p>
    <w:p>
      <w:pPr>
        <w:pStyle w:val="PL"/>
        <w:rPr/>
      </w:pPr>
      <w:r>
        <w:rPr/>
      </w:r>
    </w:p>
    <w:p>
      <w:pPr>
        <w:pStyle w:val="PL"/>
        <w:rPr/>
      </w:pPr>
      <w:r>
        <w:rPr>
          <w:rFonts w:eastAsia="Courier New"/>
        </w:rPr>
        <w:t xml:space="preserve">  </w:t>
      </w:r>
      <w:r>
        <w:rPr/>
        <w:t>&lt;!-- Generic Network Resources IRP NRM attribute related XML types --&gt;</w:t>
      </w:r>
    </w:p>
    <w:p>
      <w:pPr>
        <w:pStyle w:val="PL"/>
        <w:rPr/>
      </w:pPr>
      <w:r>
        <w:rPr/>
      </w:r>
    </w:p>
    <w:p>
      <w:pPr>
        <w:pStyle w:val="PL"/>
        <w:rPr/>
      </w:pPr>
      <w:r>
        <w:rPr>
          <w:rFonts w:eastAsia="Courier New"/>
        </w:rPr>
        <w:t xml:space="preserve">  </w:t>
      </w:r>
      <w:r>
        <w:rPr/>
        <w:t>&lt;simpleType name="dn"&gt;</w:t>
      </w:r>
    </w:p>
    <w:p>
      <w:pPr>
        <w:pStyle w:val="PL"/>
        <w:rPr/>
      </w:pPr>
      <w:r>
        <w:rPr>
          <w:rFonts w:eastAsia="Courier New"/>
        </w:rPr>
        <w:t xml:space="preserve">    </w:t>
      </w:r>
      <w:r>
        <w:rPr/>
        <w:t>&lt;restriction base="string"&gt;</w:t>
      </w:r>
    </w:p>
    <w:p>
      <w:pPr>
        <w:pStyle w:val="PL"/>
        <w:rPr/>
      </w:pPr>
      <w:r>
        <w:rPr>
          <w:rFonts w:eastAsia="Courier New"/>
        </w:rPr>
        <w:t xml:space="preserve">      </w:t>
      </w:r>
      <w:r>
        <w:rPr/>
        <w:t>&lt;maxLength value="400"/&gt;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w:t>
      </w:r>
      <w:r>
        <w:rPr>
          <w:rFonts w:eastAsia="MS Mincho;MS Mincho"/>
        </w:rPr>
        <w:t>complexType</w:t>
      </w:r>
      <w:r>
        <w:rPr/>
        <w:t xml:space="preserve"> name="dnList"&gt;</w:t>
      </w:r>
    </w:p>
    <w:p>
      <w:pPr>
        <w:pStyle w:val="PL"/>
        <w:rPr/>
      </w:pPr>
      <w:r>
        <w:rPr>
          <w:rFonts w:eastAsia="Courier New"/>
        </w:rPr>
        <w:t xml:space="preserve">    </w:t>
      </w:r>
      <w:r>
        <w:rPr/>
        <w:t>&lt;sequence minOccurs="0" maxOccurs="unbounded"&gt;</w:t>
      </w:r>
    </w:p>
    <w:p>
      <w:pPr>
        <w:pStyle w:val="PL"/>
        <w:rPr/>
      </w:pPr>
      <w:r>
        <w:rPr>
          <w:rFonts w:eastAsia="Courier New"/>
        </w:rPr>
        <w:t xml:space="preserve">      </w:t>
      </w:r>
      <w:r>
        <w:rPr/>
        <w:t>&lt;element name="dn" type="xn:dn"/&gt;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rPr/>
      </w:pPr>
      <w:r>
        <w:rPr>
          <w:rFonts w:eastAsia="Courier New"/>
        </w:rPr>
        <w:t xml:space="preserve">  </w:t>
      </w:r>
      <w:r>
        <w:rPr/>
        <w:t>&lt;simpleType name="linkType"&gt;</w:t>
      </w:r>
    </w:p>
    <w:p>
      <w:pPr>
        <w:pStyle w:val="PL"/>
        <w:rPr/>
      </w:pPr>
      <w:r>
        <w:rPr>
          <w:rFonts w:eastAsia="Courier New"/>
        </w:rPr>
        <w:t xml:space="preserve">    </w:t>
      </w:r>
      <w:r>
        <w:rPr/>
        <w:t>&lt;list&gt;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value="Signalling"/&gt;</w:t>
      </w:r>
    </w:p>
    <w:p>
      <w:pPr>
        <w:pStyle w:val="PL"/>
        <w:rPr/>
      </w:pPr>
      <w:r>
        <w:rPr>
          <w:rFonts w:eastAsia="Courier New"/>
        </w:rPr>
        <w:t xml:space="preserve">          </w:t>
      </w:r>
      <w:r>
        <w:rPr/>
        <w:t>&lt;enumeration value="Bearer"/&gt;</w:t>
      </w:r>
    </w:p>
    <w:p>
      <w:pPr>
        <w:pStyle w:val="PL"/>
        <w:rPr/>
      </w:pPr>
      <w:r>
        <w:rPr>
          <w:rFonts w:eastAsia="Courier New"/>
        </w:rPr>
        <w:t xml:space="preserve">          </w:t>
      </w:r>
      <w:r>
        <w:rPr/>
        <w:t>&lt;enumeration value="OAM_AND_P"/&gt;</w:t>
      </w:r>
    </w:p>
    <w:p>
      <w:pPr>
        <w:pStyle w:val="PL"/>
        <w:rPr/>
      </w:pPr>
      <w:r>
        <w:rPr>
          <w:rFonts w:eastAsia="Courier New"/>
        </w:rPr>
        <w:t xml:space="preserve">          </w:t>
      </w:r>
      <w:r>
        <w:rPr/>
        <w:t>&lt;enumeration value="Other"/&gt;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&lt;/list&gt;</w:t>
      </w:r>
    </w:p>
    <w:p>
      <w:pPr>
        <w:pStyle w:val="PL"/>
        <w:rPr/>
      </w:pPr>
      <w:r>
        <w:rPr>
          <w:rFonts w:eastAsia="Courier New"/>
        </w:rPr>
        <w:t xml:space="preserve">  </w:t>
      </w:r>
      <w:r>
        <w:rPr/>
        <w:t>&lt;/simpleType&gt;</w:t>
      </w:r>
    </w:p>
    <w:p>
      <w:pPr>
        <w:pStyle w:val="PL"/>
        <w:rPr/>
      </w:pPr>
      <w:r>
        <w:rPr/>
      </w:r>
    </w:p>
    <w:p>
      <w:pPr>
        <w:pStyle w:val="PL"/>
        <w:rPr>
          <w:lang w:val="en-US"/>
        </w:rPr>
      </w:pPr>
      <w:r>
        <w:rPr>
          <w:rFonts w:eastAsia="Courier New"/>
        </w:rPr>
        <w:t xml:space="preserve">  </w:t>
      </w:r>
      <w:r>
        <w:rPr>
          <w:lang w:val="en-US"/>
        </w:rPr>
        <w:t>&lt;complexType name="linkListType"&gt;</w:t>
      </w:r>
    </w:p>
    <w:p>
      <w:pPr>
        <w:pStyle w:val="PL"/>
        <w:rPr/>
      </w:pPr>
      <w:r>
        <w:rPr>
          <w:rFonts w:eastAsia="Courier New"/>
        </w:rPr>
        <w:t xml:space="preserve">    </w:t>
      </w:r>
      <w:r>
        <w:rPr>
          <w:lang w:val="en-US"/>
        </w:rPr>
        <w:t>&lt;sequence minOccurs="0" maxOccurs="unbounded"&gt;</w:t>
      </w:r>
    </w:p>
    <w:p>
      <w:pPr>
        <w:pStyle w:val="PL"/>
        <w:rPr>
          <w:lang w:val="en-US"/>
        </w:rPr>
      </w:pPr>
      <w:r>
        <w:rPr>
          <w:rFonts w:eastAsia="Courier New"/>
        </w:rPr>
        <w:t xml:space="preserve">      </w:t>
      </w:r>
      <w:r>
        <w:rPr>
          <w:szCs w:val="24"/>
          <w:lang w:val="en-US"/>
        </w:rPr>
        <w:t>&lt;element name="dn" type="xn:dn"/&gt;</w:t>
      </w:r>
    </w:p>
    <w:p>
      <w:pPr>
        <w:pStyle w:val="PL"/>
        <w:rPr/>
      </w:pPr>
      <w:r>
        <w:rPr>
          <w:rFonts w:eastAsia="Courier New"/>
        </w:rPr>
        <w:t xml:space="preserve">    </w:t>
      </w:r>
      <w:r>
        <w:rPr>
          <w:lang w:val="en-US"/>
        </w:rPr>
        <w:t>&lt;/sequence&gt;</w:t>
      </w:r>
    </w:p>
    <w:p>
      <w:pPr>
        <w:pStyle w:val="PL"/>
        <w:rPr/>
      </w:pPr>
      <w:r>
        <w:rPr>
          <w:rFonts w:eastAsia="Courier New"/>
        </w:rPr>
        <w:t xml:space="preserve">  </w:t>
      </w:r>
      <w:r>
        <w:rPr>
          <w:lang w:val="en-US"/>
        </w:rPr>
        <w:t>&lt;/complexType&gt;</w:t>
      </w:r>
    </w:p>
    <w:p>
      <w:pPr>
        <w:pStyle w:val="PL"/>
        <w:rPr/>
      </w:pPr>
      <w:r>
        <w:rPr/>
      </w:r>
    </w:p>
    <w:p>
      <w:pPr>
        <w:pStyle w:val="PL"/>
        <w:ind w:firstLine="160"/>
        <w:rPr>
          <w:lang w:val="en-US" w:eastAsia="zh-CN"/>
        </w:rPr>
      </w:pPr>
      <w:r>
        <w:rPr>
          <w:rFonts w:eastAsia="Courier New"/>
        </w:rPr>
        <w:t xml:space="preserve"> </w:t>
      </w:r>
      <w:r>
        <w:rPr>
          <w:lang w:val="en-US" w:eastAsia="zh-CN"/>
        </w:rPr>
        <w:t>&lt;</w:t>
      </w:r>
      <w:r>
        <w:rPr>
          <w:lang w:val="en-US"/>
        </w:rPr>
        <w:t>complexType</w:t>
      </w:r>
      <w:r>
        <w:rPr>
          <w:rFonts w:eastAsia="MS Mincho;MS Mincho"/>
        </w:rPr>
        <w:t xml:space="preserve"> </w:t>
      </w:r>
      <w:r>
        <w:rPr>
          <w:lang w:val="en-US"/>
        </w:rPr>
        <w:t>name="</w:t>
      </w:r>
      <w:r>
        <w:rPr>
          <w:rFonts w:eastAsia="MS Mincho;MS Mincho"/>
        </w:rPr>
        <w:t>managedElementType</w:t>
      </w:r>
      <w:r>
        <w:rPr>
          <w:lang w:eastAsia="zh-CN"/>
        </w:rPr>
        <w:t>ListType</w:t>
      </w:r>
      <w:r>
        <w:rPr>
          <w:lang w:val="en-US"/>
        </w:rPr>
        <w:t>"&gt;</w:t>
      </w:r>
    </w:p>
    <w:p>
      <w:pPr>
        <w:pStyle w:val="PL"/>
        <w:rPr/>
      </w:pPr>
      <w:r>
        <w:rPr>
          <w:lang w:eastAsia="zh-CN"/>
        </w:rPr>
        <w:tab/>
      </w:r>
      <w:r>
        <w:rPr/>
        <w:t>&lt;sequence minOccurs="0" maxOccurs="unbounded"&gt;</w:t>
      </w:r>
    </w:p>
    <w:p>
      <w:pPr>
        <w:pStyle w:val="PL"/>
        <w:rPr/>
      </w:pPr>
      <w:r>
        <w:rPr>
          <w:rFonts w:eastAsia="Courier New"/>
        </w:rPr>
        <w:t xml:space="preserve">      </w:t>
      </w:r>
      <w:r>
        <w:rPr/>
        <w:t>&lt;element name="</w:t>
      </w:r>
      <w:r>
        <w:rPr>
          <w:rFonts w:eastAsia="MS Mincho;MS Mincho"/>
        </w:rPr>
        <w:t>managedElementType</w:t>
      </w:r>
      <w:r>
        <w:rPr/>
        <w:t>" type="</w:t>
      </w:r>
      <w:r>
        <w:rPr>
          <w:lang w:eastAsia="zh-CN"/>
        </w:rPr>
        <w:t>string</w:t>
      </w:r>
      <w:r>
        <w:rPr/>
        <w:t>"/&gt;</w:t>
      </w:r>
    </w:p>
    <w:p>
      <w:pPr>
        <w:pStyle w:val="PL"/>
        <w:rPr/>
      </w:pPr>
      <w:r>
        <w:rPr>
          <w:rFonts w:eastAsia="Courier New"/>
        </w:rPr>
        <w:t xml:space="preserve">    </w:t>
      </w:r>
      <w:r>
        <w:rPr/>
        <w:t>&lt;/sequence&gt;</w:t>
      </w:r>
    </w:p>
    <w:p>
      <w:pPr>
        <w:pStyle w:val="PL"/>
        <w:rPr>
          <w:lang w:eastAsia="zh-CN"/>
        </w:rPr>
      </w:pPr>
      <w:r>
        <w:rPr>
          <w:rFonts w:eastAsia="Courier New"/>
        </w:rPr>
        <w:t xml:space="preserve">  </w:t>
      </w:r>
      <w:r>
        <w:rPr/>
        <w:t>&lt;/</w:t>
      </w:r>
      <w:r>
        <w:rPr>
          <w:rFonts w:eastAsia="MS Mincho;MS Mincho"/>
        </w:rPr>
        <w:t>complexType</w:t>
      </w:r>
      <w:r>
        <w:rPr/>
        <w:t>&gt;</w:t>
      </w:r>
    </w:p>
    <w:p>
      <w:pPr>
        <w:pStyle w:val="PL"/>
        <w:rPr>
          <w:lang w:eastAsia="zh-CN"/>
        </w:rPr>
      </w:pPr>
      <w:r>
        <w:rPr>
          <w:lang w:eastAsia="zh-CN"/>
        </w:rPr>
      </w:r>
    </w:p>
    <w:p>
      <w:pPr>
        <w:pStyle w:val="PL"/>
        <w:ind w:firstLine="160"/>
        <w:rPr>
          <w:lang w:val="en-US" w:eastAsia="zh-CN"/>
        </w:rPr>
      </w:pPr>
      <w:r>
        <w:rPr>
          <w:lang w:val="en-US" w:eastAsia="zh-CN"/>
        </w:rPr>
        <w:t>&lt;</w:t>
      </w:r>
      <w:r>
        <w:rPr>
          <w:lang w:val="en-US"/>
        </w:rPr>
        <w:t>complexType</w:t>
      </w:r>
      <w:r>
        <w:rPr>
          <w:rFonts w:eastAsia="MS Mincho;MS Mincho"/>
        </w:rPr>
        <w:t xml:space="preserve"> </w:t>
      </w:r>
      <w:r>
        <w:rPr>
          <w:lang w:val="en-US"/>
        </w:rPr>
        <w:t>name="</w:t>
      </w:r>
      <w:r>
        <w:rPr>
          <w:rFonts w:cs="Courier New"/>
          <w:lang w:eastAsia="zh-CN"/>
        </w:rPr>
        <w:t>vnfParametersList</w:t>
      </w:r>
      <w:r>
        <w:rPr>
          <w:lang w:eastAsia="zh-CN"/>
        </w:rPr>
        <w:t>Type</w:t>
      </w:r>
      <w:r>
        <w:rPr>
          <w:lang w:val="en-US"/>
        </w:rPr>
        <w:t>"&gt;</w:t>
      </w:r>
    </w:p>
    <w:p>
      <w:pPr>
        <w:pStyle w:val="PL"/>
        <w:rPr/>
      </w:pPr>
      <w:r>
        <w:rPr>
          <w:lang w:eastAsia="zh-CN"/>
        </w:rPr>
        <w:tab/>
      </w:r>
      <w:r>
        <w:rPr/>
        <w:t>&lt;sequence minOccurs="</w:t>
      </w:r>
      <w:r>
        <w:rPr>
          <w:lang w:eastAsia="zh-CN"/>
        </w:rPr>
        <w:t>1</w:t>
      </w:r>
      <w:r>
        <w:rPr/>
        <w:t>" maxOccurs="unbounded"&gt;</w:t>
      </w:r>
    </w:p>
    <w:p>
      <w:pPr>
        <w:pStyle w:val="PL"/>
        <w:rPr>
          <w:lang w:eastAsia="zh-CN"/>
        </w:rPr>
      </w:pPr>
      <w:r>
        <w:rPr>
          <w:rFonts w:eastAsia="Courier New"/>
        </w:rPr>
        <w:t xml:space="preserve">      </w:t>
      </w:r>
      <w:r>
        <w:rPr/>
        <w:t>&lt;element name="</w:t>
      </w:r>
      <w:r>
        <w:rPr>
          <w:rFonts w:cs="Courier New"/>
          <w:lang w:eastAsia="zh-CN"/>
        </w:rPr>
        <w:t>vnfInstanceId</w:t>
      </w:r>
      <w:r>
        <w:rPr/>
        <w:t>" type="</w:t>
      </w:r>
      <w:r>
        <w:rPr>
          <w:lang w:eastAsia="zh-CN"/>
        </w:rPr>
        <w:t>string</w:t>
      </w:r>
      <w:r>
        <w:rPr/>
        <w:t>"/&gt;</w:t>
      </w:r>
    </w:p>
    <w:p>
      <w:pPr>
        <w:pStyle w:val="PL"/>
        <w:rPr>
          <w:lang w:eastAsia="zh-CN"/>
        </w:rPr>
      </w:pPr>
      <w:r>
        <w:rPr>
          <w:rFonts w:eastAsia="Courier New"/>
          <w:lang w:eastAsia="zh-CN"/>
        </w:rPr>
        <w:t xml:space="preserve">      </w:t>
      </w:r>
      <w:r>
        <w:rPr/>
        <w:t>&lt;element name="</w:t>
      </w:r>
      <w:r>
        <w:rPr>
          <w:rFonts w:cs="Courier New"/>
          <w:lang w:eastAsia="zh-CN"/>
        </w:rPr>
        <w:t>vnfdId</w:t>
      </w:r>
      <w:r>
        <w:rPr/>
        <w:t>" type="</w:t>
      </w:r>
      <w:r>
        <w:rPr>
          <w:lang w:eastAsia="zh-CN"/>
        </w:rPr>
        <w:t>string</w:t>
      </w:r>
      <w:r>
        <w:rPr/>
        <w:t>"</w:t>
      </w:r>
      <w:r>
        <w:rPr>
          <w:lang w:eastAsia="zh-CN"/>
        </w:rPr>
        <w:t xml:space="preserve"> </w:t>
      </w:r>
      <w:r>
        <w:rPr>
          <w:lang w:val="en-US"/>
        </w:rPr>
        <w:t>minOccurs="0"</w:t>
      </w:r>
      <w:r>
        <w:rPr/>
        <w:t>/&gt;</w:t>
      </w:r>
    </w:p>
    <w:p>
      <w:pPr>
        <w:pStyle w:val="PL"/>
        <w:ind w:firstLine="560"/>
        <w:rPr>
          <w:lang w:eastAsia="zh-CN"/>
        </w:rPr>
      </w:pPr>
      <w:r>
        <w:rPr/>
        <w:t>&lt;element name="</w:t>
      </w:r>
      <w:r>
        <w:rPr>
          <w:rFonts w:cs="Courier New"/>
          <w:lang w:eastAsia="zh-CN"/>
        </w:rPr>
        <w:t>flavourId</w:t>
      </w:r>
      <w:r>
        <w:rPr/>
        <w:t>" type="</w:t>
      </w:r>
      <w:r>
        <w:rPr>
          <w:lang w:eastAsia="zh-CN"/>
        </w:rPr>
        <w:t>string</w:t>
      </w:r>
      <w:r>
        <w:rPr/>
        <w:t>"</w:t>
      </w:r>
      <w:r>
        <w:rPr>
          <w:lang w:eastAsia="zh-CN"/>
        </w:rPr>
        <w:t xml:space="preserve"> </w:t>
      </w:r>
      <w:r>
        <w:rPr>
          <w:lang w:val="en-US"/>
        </w:rPr>
        <w:t>minOccurs="0"</w:t>
      </w:r>
      <w:r>
        <w:rPr/>
        <w:t>/&gt;</w:t>
      </w:r>
    </w:p>
    <w:p>
      <w:pPr>
        <w:pStyle w:val="PL"/>
        <w:ind w:firstLine="560"/>
        <w:rPr>
          <w:lang w:eastAsia="zh-CN"/>
        </w:rPr>
      </w:pPr>
      <w:r>
        <w:rPr/>
        <w:t>&lt;element name="</w:t>
      </w:r>
      <w:r>
        <w:rPr/>
        <w:t>autoScalable</w:t>
      </w:r>
      <w:r>
        <w:rPr/>
        <w:t>" type="</w:t>
      </w:r>
      <w:r>
        <w:rPr>
          <w:lang w:eastAsia="zh-CN"/>
        </w:rPr>
        <w:t>boolean</w:t>
      </w:r>
      <w:r>
        <w:rPr/>
        <w:t>"/&gt;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rPr/>
      </w:pPr>
      <w:r>
        <w:rPr>
          <w:rFonts w:eastAsia="Courier New"/>
        </w:rPr>
        <w:t xml:space="preserve">  </w:t>
      </w:r>
      <w:r>
        <w:rPr/>
        <w:t>&lt;simpleType name="latitude"&gt;</w:t>
      </w:r>
    </w:p>
    <w:p>
      <w:pPr>
        <w:pStyle w:val="PL"/>
        <w:rPr/>
      </w:pPr>
      <w:r>
        <w:rPr>
          <w:rFonts w:eastAsia="Courier New"/>
        </w:rPr>
        <w:t xml:space="preserve">    </w:t>
      </w:r>
      <w:r>
        <w:rPr/>
        <w:t>&lt;restriction base="decimal"&gt;</w:t>
      </w:r>
    </w:p>
    <w:p>
      <w:pPr>
        <w:pStyle w:val="PL"/>
        <w:rPr/>
      </w:pPr>
      <w:r>
        <w:rPr>
          <w:rFonts w:eastAsia="Courier New"/>
        </w:rPr>
        <w:t xml:space="preserve">      </w:t>
      </w:r>
      <w:r>
        <w:rPr/>
        <w:t>&lt;fractionDigits value="4"/&gt;</w:t>
      </w:r>
    </w:p>
    <w:p>
      <w:pPr>
        <w:pStyle w:val="PL"/>
        <w:rPr/>
      </w:pPr>
      <w:r>
        <w:rPr>
          <w:rFonts w:eastAsia="Courier New"/>
        </w:rPr>
        <w:t xml:space="preserve">      </w:t>
      </w:r>
      <w:r>
        <w:rPr/>
        <w:t>&lt;minInclusive value="-90.0000"/&gt;</w:t>
      </w:r>
    </w:p>
    <w:p>
      <w:pPr>
        <w:pStyle w:val="PL"/>
        <w:rPr/>
      </w:pPr>
      <w:r>
        <w:rPr>
          <w:rFonts w:eastAsia="Courier New"/>
        </w:rPr>
        <w:t xml:space="preserve">      </w:t>
      </w:r>
      <w:r>
        <w:rPr/>
        <w:t>&lt;maxInclusive value="90.0000"/&gt;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&lt;simpleType name="longitude"&gt;</w:t>
      </w:r>
    </w:p>
    <w:p>
      <w:pPr>
        <w:pStyle w:val="PL"/>
        <w:rPr/>
      </w:pPr>
      <w:r>
        <w:rPr>
          <w:rFonts w:eastAsia="Courier New"/>
        </w:rPr>
        <w:t xml:space="preserve">    </w:t>
      </w:r>
      <w:r>
        <w:rPr/>
        <w:t>&lt;restriction base="decimal"&gt;</w:t>
      </w:r>
    </w:p>
    <w:p>
      <w:pPr>
        <w:pStyle w:val="PL"/>
        <w:rPr/>
      </w:pPr>
      <w:r>
        <w:rPr>
          <w:rFonts w:eastAsia="Courier New"/>
        </w:rPr>
        <w:t xml:space="preserve">      </w:t>
      </w:r>
      <w:r>
        <w:rPr/>
        <w:t>&lt;fractionDigits value="4"/&gt;</w:t>
      </w:r>
    </w:p>
    <w:p>
      <w:pPr>
        <w:pStyle w:val="PL"/>
        <w:rPr/>
      </w:pPr>
      <w:r>
        <w:rPr>
          <w:rFonts w:eastAsia="Courier New"/>
        </w:rPr>
        <w:t xml:space="preserve">      </w:t>
      </w:r>
      <w:r>
        <w:rPr/>
        <w:t>&lt;minInclusive value="-180.0000"/&gt;</w:t>
      </w:r>
    </w:p>
    <w:p>
      <w:pPr>
        <w:pStyle w:val="PL"/>
        <w:rPr/>
      </w:pPr>
      <w:r>
        <w:rPr>
          <w:rFonts w:eastAsia="Courier New"/>
        </w:rPr>
        <w:t xml:space="preserve">      </w:t>
      </w:r>
      <w:r>
        <w:rPr/>
        <w:t>&lt;maxInclusive value="180.0000"/&gt;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lang w:eastAsia="zh-CN"/>
        </w:rPr>
      </w:pPr>
      <w:r>
        <w:rPr>
          <w:lang w:eastAsia="zh-CN"/>
        </w:rPr>
      </w:r>
    </w:p>
    <w:p>
      <w:pPr>
        <w:pStyle w:val="PL"/>
        <w:ind w:firstLine="160"/>
        <w:rPr>
          <w:lang w:val="en-US" w:eastAsia="zh-CN"/>
        </w:rPr>
      </w:pPr>
      <w:r>
        <w:rPr>
          <w:lang w:val="en-US" w:eastAsia="zh-CN"/>
        </w:rPr>
        <w:t>&lt;</w:t>
      </w:r>
      <w:r>
        <w:rPr>
          <w:lang w:val="en-US"/>
        </w:rPr>
        <w:t>complexType</w:t>
      </w:r>
      <w:r>
        <w:rPr>
          <w:rFonts w:eastAsia="MS Mincho;MS Mincho"/>
        </w:rPr>
        <w:t xml:space="preserve"> </w:t>
      </w:r>
      <w:r>
        <w:rPr>
          <w:lang w:val="en-US"/>
        </w:rPr>
        <w:t>name="</w:t>
      </w:r>
      <w:r>
        <w:rPr>
          <w:rFonts w:cs="Courier New"/>
          <w:lang w:eastAsia="zh-CN"/>
        </w:rPr>
        <w:t>pee</w:t>
      </w:r>
      <w:r>
        <w:rPr>
          <w:rFonts w:cs="Courier New"/>
          <w:lang w:eastAsia="zh-CN"/>
        </w:rPr>
        <w:t>ParametersList</w:t>
      </w:r>
      <w:r>
        <w:rPr>
          <w:lang w:eastAsia="zh-CN"/>
        </w:rPr>
        <w:t>Type</w:t>
      </w:r>
      <w:r>
        <w:rPr>
          <w:lang w:val="en-US"/>
        </w:rPr>
        <w:t>"&gt;</w:t>
      </w:r>
    </w:p>
    <w:p>
      <w:pPr>
        <w:pStyle w:val="PL"/>
        <w:rPr/>
      </w:pPr>
      <w:r>
        <w:rPr>
          <w:lang w:eastAsia="zh-CN"/>
        </w:rPr>
        <w:tab/>
      </w:r>
      <w:r>
        <w:rPr/>
        <w:t>&lt;sequence minOccurs="</w:t>
      </w:r>
      <w:r>
        <w:rPr>
          <w:lang w:eastAsia="zh-CN"/>
        </w:rPr>
        <w:t>1</w:t>
      </w:r>
      <w:r>
        <w:rPr/>
        <w:t>" maxOccurs="unbounded"&gt;</w:t>
      </w:r>
    </w:p>
    <w:p>
      <w:pPr>
        <w:pStyle w:val="PL"/>
        <w:rPr>
          <w:lang w:eastAsia="zh-CN"/>
        </w:rPr>
      </w:pPr>
      <w:r>
        <w:rPr>
          <w:rFonts w:eastAsia="Courier New"/>
        </w:rPr>
        <w:t xml:space="preserve">      </w:t>
      </w:r>
      <w:r>
        <w:rPr/>
        <w:t>&lt;element name="</w:t>
      </w:r>
      <w:r>
        <w:rPr>
          <w:rFonts w:cs="Courier New"/>
          <w:lang w:eastAsia="zh-CN"/>
        </w:rPr>
        <w:t>siteIdentification</w:t>
      </w:r>
      <w:r>
        <w:rPr/>
        <w:t>" type="</w:t>
      </w:r>
      <w:r>
        <w:rPr>
          <w:lang w:eastAsia="zh-CN"/>
        </w:rPr>
        <w:t>string</w:t>
      </w:r>
      <w:r>
        <w:rPr/>
        <w:t>"/&gt;</w:t>
      </w:r>
    </w:p>
    <w:p>
      <w:pPr>
        <w:pStyle w:val="PL"/>
        <w:rPr/>
      </w:pPr>
      <w:r>
        <w:rPr>
          <w:rFonts w:eastAsia="Courier New"/>
          <w:lang w:eastAsia="zh-CN"/>
        </w:rPr>
        <w:t xml:space="preserve">      </w:t>
      </w:r>
      <w:r>
        <w:rPr/>
        <w:t>&lt;element name="</w:t>
      </w:r>
      <w:r>
        <w:rPr>
          <w:rFonts w:cs="Courier New"/>
          <w:lang w:eastAsia="zh-CN"/>
        </w:rPr>
        <w:t>siteLatitude</w:t>
      </w:r>
      <w:r>
        <w:rPr/>
        <w:t>" type="xn:</w:t>
      </w:r>
      <w:r>
        <w:rPr>
          <w:lang w:eastAsia="zh-CN"/>
        </w:rPr>
        <w:t>latitude</w:t>
      </w:r>
      <w:r>
        <w:rPr/>
        <w:t>"</w:t>
      </w:r>
      <w:r>
        <w:rPr>
          <w:lang w:eastAsia="zh-CN"/>
        </w:rPr>
        <w:t xml:space="preserve"> </w:t>
      </w:r>
      <w:r>
        <w:rPr>
          <w:lang w:val="en-US"/>
        </w:rPr>
        <w:t>minOccurs="0"</w:t>
      </w:r>
      <w:r>
        <w:rPr/>
        <w:t>/&gt;</w:t>
      </w:r>
    </w:p>
    <w:p>
      <w:pPr>
        <w:pStyle w:val="PL"/>
        <w:rPr/>
      </w:pPr>
      <w:r>
        <w:rPr>
          <w:rFonts w:eastAsia="Courier New"/>
          <w:lang w:eastAsia="zh-CN"/>
        </w:rPr>
        <w:t xml:space="preserve">      </w:t>
      </w:r>
      <w:r>
        <w:rPr/>
        <w:t>&lt;element name="</w:t>
      </w:r>
      <w:r>
        <w:rPr>
          <w:rFonts w:cs="Courier New"/>
          <w:lang w:eastAsia="zh-CN"/>
        </w:rPr>
        <w:t>siteLongitude</w:t>
      </w:r>
      <w:r>
        <w:rPr/>
        <w:t>" type="xn:</w:t>
      </w:r>
      <w:r>
        <w:rPr>
          <w:lang w:eastAsia="zh-CN"/>
        </w:rPr>
        <w:t>longitude</w:t>
      </w:r>
      <w:r>
        <w:rPr/>
        <w:t>"</w:t>
      </w:r>
      <w:r>
        <w:rPr>
          <w:lang w:eastAsia="zh-CN"/>
        </w:rPr>
        <w:t xml:space="preserve"> </w:t>
      </w:r>
      <w:r>
        <w:rPr/>
        <w:t>minOccurs="0"/&gt;</w:t>
      </w:r>
    </w:p>
    <w:p>
      <w:pPr>
        <w:pStyle w:val="PL"/>
        <w:rPr>
          <w:lang w:eastAsia="zh-CN"/>
        </w:rPr>
      </w:pPr>
      <w:r>
        <w:rPr>
          <w:rFonts w:eastAsia="Courier New"/>
        </w:rPr>
        <w:t xml:space="preserve">      </w:t>
      </w:r>
      <w:r>
        <w:rPr/>
        <w:t>&lt;element name="</w:t>
      </w:r>
      <w:r>
        <w:rPr>
          <w:rFonts w:cs="Courier New"/>
          <w:lang w:eastAsia="zh-CN"/>
        </w:rPr>
        <w:t>siteDescription</w:t>
      </w:r>
      <w:r>
        <w:rPr/>
        <w:t>" type="</w:t>
      </w:r>
      <w:r>
        <w:rPr>
          <w:lang w:eastAsia="zh-CN"/>
        </w:rPr>
        <w:t>string</w:t>
      </w:r>
      <w:r>
        <w:rPr/>
        <w:t>"/&gt;</w:t>
      </w:r>
    </w:p>
    <w:p>
      <w:pPr>
        <w:pStyle w:val="PL"/>
        <w:ind w:firstLine="560"/>
        <w:rPr/>
      </w:pPr>
      <w:r>
        <w:rPr/>
        <w:t>&lt;element name="equipmentType" type="</w:t>
      </w:r>
      <w:r>
        <w:rPr>
          <w:lang w:eastAsia="zh-CN"/>
        </w:rPr>
        <w:t>string</w:t>
      </w:r>
      <w:r>
        <w:rPr/>
        <w:t>"/&gt;</w:t>
      </w:r>
    </w:p>
    <w:p>
      <w:pPr>
        <w:pStyle w:val="PL"/>
        <w:ind w:firstLine="560"/>
        <w:rPr>
          <w:lang w:eastAsia="zh-CN"/>
        </w:rPr>
      </w:pPr>
      <w:r>
        <w:rPr/>
        <w:t>&lt;element name="environmentType" type="</w:t>
      </w:r>
      <w:r>
        <w:rPr>
          <w:lang w:eastAsia="zh-CN"/>
        </w:rPr>
        <w:t>string</w:t>
      </w:r>
      <w:r>
        <w:rPr/>
        <w:t>"/&gt;</w:t>
      </w:r>
    </w:p>
    <w:p>
      <w:pPr>
        <w:pStyle w:val="PL"/>
        <w:ind w:firstLine="560"/>
        <w:rPr>
          <w:lang w:eastAsia="zh-CN"/>
        </w:rPr>
      </w:pPr>
      <w:r>
        <w:rPr/>
        <w:t>&lt;element name="powerInterface" type="</w:t>
      </w:r>
      <w:r>
        <w:rPr>
          <w:lang w:eastAsia="zh-CN"/>
        </w:rPr>
        <w:t>string</w:t>
      </w:r>
      <w:r>
        <w:rPr/>
        <w:t>"/&gt;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rPr/>
      </w:pPr>
      <w:r>
        <w:rPr>
          <w:rFonts w:eastAsia="Courier New"/>
        </w:rPr>
        <w:t xml:space="preserve">  </w:t>
      </w:r>
      <w:r>
        <w:rPr/>
        <w:t>&lt;simpleType name="pMAdministrativeStateType"&gt;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value="LOCKED"/&gt;</w:t>
      </w:r>
    </w:p>
    <w:p>
      <w:pPr>
        <w:pStyle w:val="PL"/>
        <w:rPr/>
      </w:pPr>
      <w:r>
        <w:rPr>
          <w:rFonts w:eastAsia="Courier New"/>
        </w:rPr>
        <w:t xml:space="preserve">      </w:t>
      </w:r>
      <w:r>
        <w:rPr/>
        <w:t>&lt;enumeration value="SHUTTINGDOWN"/&gt;</w:t>
      </w:r>
    </w:p>
    <w:p>
      <w:pPr>
        <w:pStyle w:val="PL"/>
        <w:rPr/>
      </w:pPr>
      <w:r>
        <w:rPr>
          <w:rFonts w:eastAsia="Courier New"/>
        </w:rPr>
        <w:t xml:space="preserve">      </w:t>
      </w:r>
      <w:r>
        <w:rPr/>
        <w:t>&lt;enumeration value="UNLOCKED"/&gt;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&lt;simpleType name="pMOperationalStateType"&gt;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value="ENABLED"/&gt;</w:t>
      </w:r>
    </w:p>
    <w:p>
      <w:pPr>
        <w:pStyle w:val="PL"/>
        <w:rPr/>
      </w:pPr>
      <w:r>
        <w:rPr>
          <w:rFonts w:eastAsia="Courier New"/>
        </w:rPr>
        <w:t xml:space="preserve">      </w:t>
      </w:r>
      <w:r>
        <w:rPr/>
        <w:t>&lt;enumeration value="DISABLED"/&gt;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ind w:firstLine="160"/>
        <w:rPr/>
      </w:pPr>
      <w:r>
        <w:rPr/>
        <w:t>&lt;simpleType name="</w:t>
      </w:r>
      <w:r>
        <w:rPr>
          <w:lang w:eastAsia="zh-CN"/>
        </w:rPr>
        <w:t>nFServiceType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value="Namf_Communication"/&gt;</w:t>
      </w:r>
    </w:p>
    <w:p>
      <w:pPr>
        <w:pStyle w:val="PL"/>
        <w:rPr/>
      </w:pPr>
      <w:r>
        <w:rPr>
          <w:rFonts w:eastAsia="Courier New"/>
        </w:rPr>
        <w:t xml:space="preserve">      </w:t>
      </w:r>
      <w:r>
        <w:rPr/>
        <w:t>&lt;enumeration value="Namf_EventExposure"/&gt;</w:t>
      </w:r>
    </w:p>
    <w:p>
      <w:pPr>
        <w:pStyle w:val="PL"/>
        <w:rPr/>
      </w:pPr>
      <w:r>
        <w:rPr>
          <w:rFonts w:eastAsia="Courier New"/>
          <w:lang w:eastAsia="zh-CN"/>
        </w:rPr>
        <w:t xml:space="preserve">      </w:t>
      </w:r>
      <w:r>
        <w:rPr/>
        <w:t>&lt;enumeration value="Namf_MT"/&gt;</w:t>
      </w:r>
    </w:p>
    <w:p>
      <w:pPr>
        <w:pStyle w:val="PL"/>
        <w:rPr/>
      </w:pPr>
      <w:r>
        <w:rPr>
          <w:rFonts w:eastAsia="Courier New"/>
        </w:rPr>
        <w:t xml:space="preserve">      </w:t>
      </w:r>
      <w:r>
        <w:rPr/>
        <w:t>&lt;enumeration value="Namf_Location"/&gt;</w:t>
      </w:r>
    </w:p>
    <w:p>
      <w:pPr>
        <w:pStyle w:val="PL"/>
        <w:rPr/>
      </w:pPr>
      <w:r>
        <w:rPr>
          <w:rFonts w:eastAsia="Courier New"/>
        </w:rPr>
        <w:t xml:space="preserve">      </w:t>
      </w:r>
      <w:r>
        <w:rPr/>
        <w:t>&lt;enumeration value="Nsmf_PDUSession"/&gt;</w:t>
      </w:r>
    </w:p>
    <w:p>
      <w:pPr>
        <w:pStyle w:val="PL"/>
        <w:rPr/>
      </w:pPr>
      <w:r>
        <w:rPr>
          <w:rFonts w:eastAsia="Courier New"/>
        </w:rPr>
        <w:t xml:space="preserve">      </w:t>
      </w:r>
      <w:r>
        <w:rPr/>
        <w:t>&lt;enumeration value="Nsmf_EventExposure"/&gt;</w:t>
      </w:r>
    </w:p>
    <w:p>
      <w:pPr>
        <w:pStyle w:val="PL"/>
        <w:rPr>
          <w:lang w:eastAsia="zh-CN"/>
        </w:rPr>
      </w:pPr>
      <w:r>
        <w:rPr>
          <w:rFonts w:eastAsia="Courier New"/>
          <w:lang w:eastAsia="zh-CN"/>
        </w:rPr>
        <w:t xml:space="preserve">      </w:t>
      </w:r>
      <w:r>
        <w:rPr/>
        <w:t>&lt;enumeration value="others"/&gt;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ind w:firstLine="160"/>
        <w:rPr/>
      </w:pPr>
      <w:r>
        <w:rPr/>
        <w:t>&lt;simpleType name="usageStateType"&gt;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value="IDEL"/&gt;</w:t>
      </w:r>
    </w:p>
    <w:p>
      <w:pPr>
        <w:pStyle w:val="PL"/>
        <w:rPr/>
      </w:pPr>
      <w:r>
        <w:rPr>
          <w:rFonts w:eastAsia="Courier New"/>
        </w:rPr>
        <w:t xml:space="preserve">      </w:t>
      </w:r>
      <w:r>
        <w:rPr/>
        <w:t>&lt;enumeration value="ACTIVE"/&gt;</w:t>
      </w:r>
    </w:p>
    <w:p>
      <w:pPr>
        <w:pStyle w:val="PL"/>
        <w:rPr/>
      </w:pPr>
      <w:r>
        <w:rPr>
          <w:rFonts w:eastAsia="Courier New"/>
          <w:lang w:eastAsia="zh-CN"/>
        </w:rPr>
        <w:t xml:space="preserve">      </w:t>
      </w:r>
      <w:r>
        <w:rPr/>
        <w:t>&lt;enumeration value="BUSY"/&gt;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ind w:firstLine="160"/>
        <w:rPr/>
      </w:pPr>
      <w:r>
        <w:rPr/>
        <w:t>&lt;simpleType name="</w:t>
      </w:r>
      <w:r>
        <w:rPr>
          <w:rFonts w:cs="Courier New"/>
          <w:szCs w:val="18"/>
        </w:rPr>
        <w:t>registrationState</w:t>
      </w:r>
      <w:r>
        <w:rPr/>
        <w: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value="LOCKED"/&gt;</w:t>
      </w:r>
    </w:p>
    <w:p>
      <w:pPr>
        <w:pStyle w:val="PL"/>
        <w:rPr/>
      </w:pPr>
      <w:r>
        <w:rPr>
          <w:rFonts w:eastAsia="Courier New"/>
        </w:rPr>
        <w:t xml:space="preserve">      </w:t>
      </w:r>
      <w:r>
        <w:rPr/>
        <w:t>&lt;enumeration value="SHUTTING_DOWN"/&gt;</w:t>
      </w:r>
    </w:p>
    <w:p>
      <w:pPr>
        <w:pStyle w:val="PL"/>
        <w:rPr/>
      </w:pPr>
      <w:r>
        <w:rPr>
          <w:rFonts w:eastAsia="Courier New"/>
          <w:lang w:eastAsia="zh-CN"/>
        </w:rPr>
        <w:t xml:space="preserve">      </w:t>
      </w:r>
      <w:r>
        <w:rPr/>
        <w:t>&lt;enumeration value="UNLOCKED"/&gt;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ind w:firstLine="160"/>
        <w:rPr/>
      </w:pPr>
      <w:r>
        <w:rPr>
          <w:rFonts w:eastAsia="Courier New"/>
        </w:rPr>
        <w:t xml:space="preserve">  </w:t>
      </w:r>
      <w:r>
        <w:rPr/>
        <w:t>&lt;simpleType name="</w:t>
      </w:r>
      <w:r>
        <w:rPr>
          <w:rFonts w:cs="Courier New"/>
          <w:szCs w:val="18"/>
        </w:rPr>
        <w:t>NF</w:t>
      </w:r>
      <w:r>
        <w:rPr/>
        <w: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value="NRF"/&gt;</w:t>
      </w:r>
    </w:p>
    <w:p>
      <w:pPr>
        <w:pStyle w:val="PL"/>
        <w:rPr/>
      </w:pPr>
      <w:r>
        <w:rPr>
          <w:rFonts w:eastAsia="Courier New"/>
        </w:rPr>
        <w:t xml:space="preserve">      </w:t>
      </w:r>
      <w:r>
        <w:rPr/>
        <w:t>&lt;enumeration value="UDM"/&gt;</w:t>
      </w:r>
    </w:p>
    <w:p>
      <w:pPr>
        <w:pStyle w:val="PL"/>
        <w:rPr/>
      </w:pPr>
      <w:r>
        <w:rPr>
          <w:rFonts w:eastAsia="Courier New"/>
          <w:lang w:eastAsia="zh-CN"/>
        </w:rPr>
        <w:t xml:space="preserve">      </w:t>
      </w:r>
      <w:r>
        <w:rPr/>
        <w:t>&lt;enumeration value="AMF"/&gt;</w:t>
      </w:r>
    </w:p>
    <w:p>
      <w:pPr>
        <w:pStyle w:val="PL"/>
        <w:rPr/>
      </w:pPr>
      <w:r>
        <w:rPr>
          <w:rFonts w:eastAsia="Courier New"/>
        </w:rPr>
        <w:t xml:space="preserve">      </w:t>
      </w:r>
      <w:r>
        <w:rPr/>
        <w:t>&lt;enumeration value="SMF"/&gt;</w:t>
      </w:r>
    </w:p>
    <w:p>
      <w:pPr>
        <w:pStyle w:val="PL"/>
        <w:rPr/>
      </w:pPr>
      <w:r>
        <w:rPr>
          <w:rFonts w:eastAsia="Courier New"/>
        </w:rPr>
        <w:t xml:space="preserve">      </w:t>
      </w:r>
      <w:r>
        <w:rPr/>
        <w:t>&lt;enumeration value="AUSF"/&gt;</w:t>
      </w:r>
    </w:p>
    <w:p>
      <w:pPr>
        <w:pStyle w:val="PL"/>
        <w:rPr/>
      </w:pPr>
      <w:r>
        <w:rPr>
          <w:rFonts w:eastAsia="Courier New"/>
          <w:lang w:eastAsia="zh-CN"/>
        </w:rPr>
        <w:t xml:space="preserve">      </w:t>
      </w:r>
      <w:r>
        <w:rPr/>
        <w:t>&lt;enumeration value="NEF"/&gt;</w:t>
      </w:r>
    </w:p>
    <w:p>
      <w:pPr>
        <w:pStyle w:val="PL"/>
        <w:rPr/>
      </w:pPr>
      <w:r>
        <w:rPr>
          <w:rFonts w:eastAsia="Courier New"/>
        </w:rPr>
        <w:t xml:space="preserve">      </w:t>
      </w:r>
      <w:r>
        <w:rPr/>
        <w:t>&lt;enumeration value="PCF"/&gt;</w:t>
      </w:r>
    </w:p>
    <w:p>
      <w:pPr>
        <w:pStyle w:val="PL"/>
        <w:rPr/>
      </w:pPr>
      <w:r>
        <w:rPr>
          <w:rFonts w:eastAsia="Courier New"/>
        </w:rPr>
        <w:t xml:space="preserve">      </w:t>
      </w:r>
      <w:r>
        <w:rPr/>
        <w:t>&lt;enumeration value="SMSF"/&gt;</w:t>
      </w:r>
    </w:p>
    <w:p>
      <w:pPr>
        <w:pStyle w:val="PL"/>
        <w:rPr/>
      </w:pPr>
      <w:r>
        <w:rPr>
          <w:rFonts w:eastAsia="Courier New"/>
          <w:lang w:eastAsia="zh-CN"/>
        </w:rPr>
        <w:t xml:space="preserve">      </w:t>
      </w:r>
      <w:r>
        <w:rPr/>
        <w:t>&lt;enumeration value="NSSF"/&gt;</w:t>
      </w:r>
    </w:p>
    <w:p>
      <w:pPr>
        <w:pStyle w:val="PL"/>
        <w:rPr/>
      </w:pPr>
      <w:r>
        <w:rPr>
          <w:rFonts w:eastAsia="Courier New"/>
        </w:rPr>
        <w:t xml:space="preserve">      </w:t>
      </w:r>
      <w:r>
        <w:rPr/>
        <w:t>&lt;enumeration value="UDR"/&gt;</w:t>
      </w:r>
    </w:p>
    <w:p>
      <w:pPr>
        <w:pStyle w:val="PL"/>
        <w:rPr/>
      </w:pPr>
      <w:r>
        <w:rPr>
          <w:rFonts w:eastAsia="Courier New"/>
        </w:rPr>
        <w:t xml:space="preserve">      </w:t>
      </w:r>
      <w:r>
        <w:rPr/>
        <w:t>&lt;enumeration value="GMLC"/&gt;</w:t>
      </w:r>
    </w:p>
    <w:p>
      <w:pPr>
        <w:pStyle w:val="PL"/>
        <w:rPr/>
      </w:pPr>
      <w:r>
        <w:rPr>
          <w:rFonts w:eastAsia="Courier New"/>
          <w:lang w:eastAsia="zh-CN"/>
        </w:rPr>
        <w:t xml:space="preserve">      </w:t>
      </w:r>
      <w:r>
        <w:rPr/>
        <w:t>&lt;enumeration value="5G EIR"/&gt;</w:t>
      </w:r>
    </w:p>
    <w:p>
      <w:pPr>
        <w:pStyle w:val="PL"/>
        <w:rPr/>
      </w:pPr>
      <w:r>
        <w:rPr>
          <w:rFonts w:eastAsia="Courier New"/>
        </w:rPr>
        <w:t xml:space="preserve">      </w:t>
      </w:r>
      <w:r>
        <w:rPr/>
        <w:t>&lt;enumeration value="SEPP"/&gt;</w:t>
      </w:r>
    </w:p>
    <w:p>
      <w:pPr>
        <w:pStyle w:val="PL"/>
        <w:rPr/>
      </w:pPr>
      <w:r>
        <w:rPr>
          <w:rFonts w:eastAsia="Courier New"/>
        </w:rPr>
        <w:t xml:space="preserve">      </w:t>
      </w:r>
      <w:r>
        <w:rPr/>
        <w:t>&lt;enumeration value="UPF"/&gt;</w:t>
      </w:r>
    </w:p>
    <w:p>
      <w:pPr>
        <w:pStyle w:val="PL"/>
        <w:rPr/>
      </w:pPr>
      <w:r>
        <w:rPr>
          <w:rFonts w:eastAsia="Courier New"/>
          <w:lang w:eastAsia="zh-CN"/>
        </w:rPr>
        <w:t xml:space="preserve">      </w:t>
      </w:r>
      <w:r>
        <w:rPr/>
        <w:t>&lt;enumeration value="N3IWF"/&gt;</w:t>
      </w:r>
    </w:p>
    <w:p>
      <w:pPr>
        <w:pStyle w:val="PL"/>
        <w:rPr/>
      </w:pPr>
      <w:r>
        <w:rPr>
          <w:rFonts w:eastAsia="Courier New"/>
        </w:rPr>
        <w:t xml:space="preserve">      </w:t>
      </w:r>
      <w:r>
        <w:rPr/>
        <w:t>&lt;enumeration value="AF"/&gt;</w:t>
      </w:r>
    </w:p>
    <w:p>
      <w:pPr>
        <w:pStyle w:val="PL"/>
        <w:rPr/>
      </w:pPr>
      <w:r>
        <w:rPr>
          <w:rFonts w:eastAsia="Courier New"/>
        </w:rPr>
        <w:t xml:space="preserve">      </w:t>
      </w:r>
      <w:r>
        <w:rPr/>
        <w:t>&lt;enumeration value="UDSF"/&gt;</w:t>
      </w:r>
    </w:p>
    <w:p>
      <w:pPr>
        <w:pStyle w:val="PL"/>
        <w:rPr/>
      </w:pPr>
      <w:r>
        <w:rPr>
          <w:rFonts w:eastAsia="Courier New"/>
          <w:lang w:eastAsia="zh-CN"/>
        </w:rPr>
        <w:t xml:space="preserve">      </w:t>
      </w:r>
      <w:r>
        <w:rPr/>
        <w:t>&lt;enumeration value="DN"/&gt;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ind w:firstLine="160"/>
        <w:rPr/>
      </w:pPr>
      <w:r>
        <w:rPr/>
        <w:t>&lt;simpleType name="operationSemanticsType"&gt;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value="REQUEST_RESPONSE"/&gt;</w:t>
      </w:r>
    </w:p>
    <w:p>
      <w:pPr>
        <w:pStyle w:val="PL"/>
        <w:rPr/>
      </w:pPr>
      <w:r>
        <w:rPr>
          <w:rFonts w:eastAsia="Courier New"/>
        </w:rPr>
        <w:t xml:space="preserve">      </w:t>
      </w:r>
      <w:r>
        <w:rPr/>
        <w:t>&lt;enumeration value="SUBSCRIBE_NOTIFY"/&gt;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lang w:eastAsia="zh-CN"/>
        </w:rPr>
      </w:pPr>
      <w:r>
        <w:rPr>
          <w:lang w:eastAsia="zh-CN"/>
        </w:rPr>
      </w:r>
    </w:p>
    <w:p>
      <w:pPr>
        <w:pStyle w:val="PL"/>
        <w:rPr/>
      </w:pPr>
      <w:r>
        <w:rPr>
          <w:rFonts w:eastAsia="Courier New"/>
          <w:lang w:eastAsia="zh-CN"/>
        </w:rPr>
        <w:t xml:space="preserve">  </w:t>
      </w:r>
      <w:r>
        <w:rPr/>
        <w:t>&lt;complexType name="SAP"&gt;</w:t>
      </w:r>
    </w:p>
    <w:p>
      <w:pPr>
        <w:pStyle w:val="PL"/>
        <w:rPr/>
      </w:pPr>
      <w:r>
        <w:rPr>
          <w:rFonts w:eastAsia="Courier New"/>
        </w:rPr>
        <w:t xml:space="preserve">    </w:t>
      </w:r>
      <w:r>
        <w:rPr/>
        <w:t>&lt;sequence&gt;</w:t>
      </w:r>
    </w:p>
    <w:p>
      <w:pPr>
        <w:pStyle w:val="PL"/>
        <w:rPr/>
      </w:pPr>
      <w:r>
        <w:rPr>
          <w:rFonts w:eastAsia="Courier New"/>
        </w:rPr>
        <w:t xml:space="preserve">      </w:t>
      </w:r>
      <w:r>
        <w:rPr/>
        <w:t>&lt;element name="host" type="xn:hostType"/&gt;</w:t>
      </w:r>
    </w:p>
    <w:p>
      <w:pPr>
        <w:pStyle w:val="PL"/>
        <w:rPr/>
      </w:pPr>
      <w:r>
        <w:rPr>
          <w:rFonts w:eastAsia="Courier New"/>
        </w:rPr>
        <w:t xml:space="preserve">      </w:t>
      </w:r>
      <w:r>
        <w:rPr/>
        <w:t>&lt;element name="port" type="integer"/&gt;</w:t>
      </w:r>
    </w:p>
    <w:p>
      <w:pPr>
        <w:pStyle w:val="PL"/>
        <w:rPr/>
      </w:pPr>
      <w:r>
        <w:rPr>
          <w:rFonts w:eastAsia="Courier New"/>
        </w:rPr>
        <w:t xml:space="preserve">    </w:t>
      </w:r>
      <w:r>
        <w:rPr/>
        <w:t>&lt;/sequence&gt;</w:t>
      </w:r>
    </w:p>
    <w:p>
      <w:pPr>
        <w:pStyle w:val="PL"/>
        <w:rPr>
          <w:lang w:eastAsia="zh-CN"/>
        </w:rPr>
      </w:pPr>
      <w:r>
        <w:rPr>
          <w:rFonts w:eastAsia="Courier New"/>
        </w:rPr>
        <w:t xml:space="preserve">  </w:t>
      </w:r>
      <w:r>
        <w:rPr/>
        <w:t>&lt;/complexType&gt;</w:t>
      </w:r>
    </w:p>
    <w:p>
      <w:pPr>
        <w:pStyle w:val="PL"/>
        <w:rPr>
          <w:lang w:eastAsia="zh-CN"/>
        </w:rPr>
      </w:pPr>
      <w:r>
        <w:rPr>
          <w:lang w:eastAsia="zh-CN"/>
        </w:rPr>
      </w:r>
    </w:p>
    <w:p>
      <w:pPr>
        <w:pStyle w:val="PL"/>
        <w:rPr/>
      </w:pPr>
      <w:r>
        <w:rPr>
          <w:rFonts w:eastAsia="Courier New"/>
          <w:lang w:eastAsia="zh-CN"/>
        </w:rPr>
        <w:t xml:space="preserve">  </w:t>
      </w:r>
      <w:r>
        <w:rPr/>
        <w:t>&lt;complexType name="hostType"&gt;</w:t>
      </w:r>
    </w:p>
    <w:p>
      <w:pPr>
        <w:pStyle w:val="PL"/>
        <w:rPr/>
      </w:pPr>
      <w:r>
        <w:rPr/>
        <w:tab/>
        <w:t>&lt;sequence&gt;</w:t>
      </w:r>
    </w:p>
    <w:p>
      <w:pPr>
        <w:pStyle w:val="PL"/>
        <w:rPr/>
      </w:pPr>
      <w:r>
        <w:rPr/>
        <w:tab/>
        <w:t>&lt;element name="ipv4Address" type="string"/&gt;</w:t>
      </w:r>
    </w:p>
    <w:p>
      <w:pPr>
        <w:pStyle w:val="PL"/>
        <w:rPr/>
      </w:pPr>
      <w:r>
        <w:rPr/>
        <w:tab/>
        <w:t>&lt;element name="ipv6Address" type="string"/&gt;</w:t>
      </w:r>
    </w:p>
    <w:p>
      <w:pPr>
        <w:pStyle w:val="PL"/>
        <w:rPr/>
      </w:pPr>
      <w:r>
        <w:rPr/>
        <w:tab/>
        <w:t>&lt;element name="fqdn" type="string"/&gt;</w:t>
      </w:r>
    </w:p>
    <w:p>
      <w:pPr>
        <w:pStyle w:val="PL"/>
        <w:rPr/>
      </w:pPr>
      <w:r>
        <w:rPr/>
        <w:tab/>
        <w:t>&lt;/sequence&gt;</w:t>
      </w:r>
    </w:p>
    <w:p>
      <w:pPr>
        <w:pStyle w:val="PL"/>
        <w:ind w:firstLine="160"/>
        <w:rPr/>
      </w:pPr>
      <w:r>
        <w:rPr/>
        <w:t>&lt;/complexType&gt;</w:t>
      </w:r>
    </w:p>
    <w:p>
      <w:pPr>
        <w:pStyle w:val="PL"/>
        <w:ind w:firstLine="160"/>
        <w:rPr/>
      </w:pPr>
      <w:r>
        <w:rPr/>
      </w:r>
    </w:p>
    <w:p>
      <w:pPr>
        <w:pStyle w:val="PL"/>
        <w:ind w:firstLine="160"/>
        <w:rPr/>
      </w:pPr>
      <w:r>
        <w:rPr/>
        <w:t>&lt;complexType name="</w:t>
      </w:r>
      <w:r>
        <w:rPr>
          <w:lang w:eastAsia="zh-CN"/>
        </w:rPr>
        <w:t>o</w:t>
      </w:r>
      <w:r>
        <w:rPr>
          <w:lang w:val="en-US" w:eastAsia="zh-CN"/>
        </w:rPr>
        <w:t>perations</w:t>
      </w:r>
      <w:r>
        <w:rPr/>
        <w:t>List"&gt;</w:t>
      </w:r>
    </w:p>
    <w:p>
      <w:pPr>
        <w:pStyle w:val="PL"/>
        <w:rPr/>
      </w:pPr>
      <w:r>
        <w:rPr>
          <w:rFonts w:eastAsia="Courier New"/>
        </w:rPr>
        <w:t xml:space="preserve">    </w:t>
      </w:r>
      <w:r>
        <w:rPr/>
        <w:t>&lt;sequence&gt;</w:t>
      </w:r>
    </w:p>
    <w:p>
      <w:pPr>
        <w:pStyle w:val="PL"/>
        <w:rPr/>
      </w:pPr>
      <w:r>
        <w:rPr>
          <w:rFonts w:eastAsia="Courier New"/>
        </w:rPr>
        <w:t xml:space="preserve">      </w:t>
      </w:r>
      <w:r>
        <w:rPr/>
        <w:t>&lt;element name="operation" type="xn:operationType" minOccurs="1" maxOccurs="unbounded"/&gt;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
    </w:p>
    <w:p>
      <w:pPr>
        <w:pStyle w:val="PL"/>
        <w:rPr/>
      </w:pPr>
      <w:r>
        <w:rPr>
          <w:rFonts w:eastAsia="Courier New"/>
          <w:lang w:eastAsia="zh-CN"/>
        </w:rPr>
        <w:t xml:space="preserve">  </w:t>
      </w:r>
      <w:r>
        <w:rPr/>
        <w:t>&lt;complexType name="operationType"&gt;</w:t>
      </w:r>
    </w:p>
    <w:p>
      <w:pPr>
        <w:pStyle w:val="PL"/>
        <w:rPr/>
      </w:pPr>
      <w:r>
        <w:rPr>
          <w:rFonts w:eastAsia="Courier New"/>
        </w:rPr>
        <w:t xml:space="preserve">    </w:t>
      </w:r>
      <w:r>
        <w:rPr/>
        <w:t>&lt;sequence&gt;</w:t>
      </w:r>
    </w:p>
    <w:p>
      <w:pPr>
        <w:pStyle w:val="PL"/>
        <w:rPr/>
      </w:pPr>
      <w:r>
        <w:rPr>
          <w:rFonts w:eastAsia="Courier New"/>
        </w:rPr>
        <w:t xml:space="preserve">      </w:t>
      </w:r>
      <w:r>
        <w:rPr/>
        <w:t>&lt;element name="name" type="string"/&gt;</w:t>
      </w:r>
    </w:p>
    <w:p>
      <w:pPr>
        <w:pStyle w:val="PL"/>
        <w:rPr/>
      </w:pPr>
      <w:r>
        <w:rPr>
          <w:rFonts w:eastAsia="Courier New"/>
        </w:rPr>
        <w:t xml:space="preserve">      </w:t>
      </w:r>
      <w:r>
        <w:rPr/>
        <w:t>&lt;element name="allowedNFTypes" type="xn:NFType"/&gt;</w:t>
      </w:r>
    </w:p>
    <w:p>
      <w:pPr>
        <w:pStyle w:val="PL"/>
        <w:rPr/>
      </w:pPr>
      <w:r>
        <w:rPr>
          <w:rFonts w:eastAsia="Courier New"/>
        </w:rPr>
        <w:t xml:space="preserve">      </w:t>
      </w:r>
      <w:r>
        <w:rPr/>
        <w:t>&lt;element name="operationSemantics" type="xn:operationSemanticsType"/&gt;</w:t>
      </w:r>
    </w:p>
    <w:p>
      <w:pPr>
        <w:pStyle w:val="PL"/>
        <w:rPr/>
      </w:pPr>
      <w:r>
        <w:rPr>
          <w:rFonts w:eastAsia="Courier New"/>
        </w:rPr>
        <w:t xml:space="preserve">    </w:t>
      </w:r>
      <w:r>
        <w:rPr/>
        <w:t>&lt;/sequence&gt;</w:t>
      </w:r>
    </w:p>
    <w:p>
      <w:pPr>
        <w:pStyle w:val="PL"/>
        <w:rPr>
          <w:lang w:eastAsia="zh-CN"/>
        </w:rPr>
      </w:pPr>
      <w:r>
        <w:rPr>
          <w:rFonts w:eastAsia="Courier New"/>
        </w:rPr>
        <w:t xml:space="preserve">  </w:t>
      </w:r>
      <w:r>
        <w:rPr/>
        <w:t>&lt;/complexType&gt;</w:t>
      </w:r>
    </w:p>
    <w:p>
      <w:pPr>
        <w:pStyle w:val="PL"/>
        <w:rPr>
          <w:lang w:eastAsia="zh-CN"/>
        </w:rPr>
      </w:pPr>
      <w:r>
        <w:rPr>
          <w:lang w:eastAsia="zh-CN"/>
        </w:rPr>
      </w:r>
    </w:p>
    <w:p>
      <w:pPr>
        <w:pStyle w:val="PL"/>
        <w:rPr/>
      </w:pPr>
      <w:r>
        <w:rPr>
          <w:rFonts w:eastAsia="Courier New"/>
        </w:rPr>
        <w:t xml:space="preserve">  </w:t>
      </w:r>
      <w:r>
        <w:rPr/>
        <w:t>&lt;</w:t>
      </w:r>
      <w:r>
        <w:rPr>
          <w:rFonts w:eastAsia="MS Mincho;MS Mincho"/>
        </w:rPr>
        <w:t>complexType</w:t>
      </w:r>
      <w:r>
        <w:rPr/>
        <w:t xml:space="preserve"> name="MeasurementTypeList"&gt;</w:t>
      </w:r>
    </w:p>
    <w:p>
      <w:pPr>
        <w:pStyle w:val="PL"/>
        <w:rPr/>
      </w:pPr>
      <w:r>
        <w:rPr>
          <w:rFonts w:eastAsia="Courier New"/>
        </w:rPr>
        <w:t xml:space="preserve">    </w:t>
      </w:r>
      <w:r>
        <w:rPr/>
        <w:t>&lt;sequence minOccurs="1" maxOccurs="unbounded"&gt;</w:t>
      </w:r>
    </w:p>
    <w:p>
      <w:pPr>
        <w:pStyle w:val="PL"/>
        <w:rPr/>
      </w:pPr>
      <w:r>
        <w:rPr>
          <w:rFonts w:eastAsia="Courier New"/>
        </w:rPr>
        <w:t xml:space="preserve">      </w:t>
      </w:r>
      <w:r>
        <w:rPr/>
        <w:t>&lt;element name="measurementType" type="string"/&gt;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rPr/>
      </w:pPr>
      <w:r>
        <w:rPr>
          <w:rFonts w:eastAsia="Courier New"/>
        </w:rPr>
        <w:t xml:space="preserve">  </w:t>
      </w:r>
      <w:r>
        <w:rPr/>
        <w:t>&lt;</w:t>
      </w:r>
      <w:r>
        <w:rPr>
          <w:rFonts w:eastAsia="MS Mincho;MS Mincho"/>
        </w:rPr>
        <w:t>complexType</w:t>
      </w:r>
      <w:r>
        <w:rPr/>
        <w:t xml:space="preserve"> name="GPList"&gt;</w:t>
      </w:r>
    </w:p>
    <w:p>
      <w:pPr>
        <w:pStyle w:val="PL"/>
        <w:rPr/>
      </w:pPr>
      <w:r>
        <w:rPr>
          <w:rFonts w:eastAsia="Courier New"/>
        </w:rPr>
        <w:t xml:space="preserve">    </w:t>
      </w:r>
      <w:r>
        <w:rPr/>
        <w:t>&lt;sequence minOccurs="1" maxOccurs="unbounded"&gt;</w:t>
      </w:r>
    </w:p>
    <w:p>
      <w:pPr>
        <w:pStyle w:val="PL"/>
        <w:rPr/>
      </w:pPr>
      <w:r>
        <w:rPr>
          <w:rFonts w:eastAsia="Courier New"/>
        </w:rPr>
        <w:t xml:space="preserve">      </w:t>
      </w:r>
      <w:r>
        <w:rPr/>
        <w:t>&lt;element name="gP" type="integer"/&gt;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rPr/>
      </w:pPr>
      <w:r>
        <w:rPr>
          <w:rFonts w:eastAsia="Courier New"/>
        </w:rPr>
        <w:t xml:space="preserve">  </w:t>
      </w:r>
      <w:r>
        <w:rPr/>
        <w:t>&lt;complexType name="Measurements"&gt;</w:t>
      </w:r>
    </w:p>
    <w:p>
      <w:pPr>
        <w:pStyle w:val="PL"/>
        <w:rPr/>
      </w:pPr>
      <w:r>
        <w:rPr>
          <w:rFonts w:eastAsia="Courier New"/>
        </w:rPr>
        <w:t xml:space="preserve">    </w:t>
      </w:r>
      <w:r>
        <w:rPr/>
        <w:t>&lt;sequence&gt;</w:t>
      </w:r>
    </w:p>
    <w:p>
      <w:pPr>
        <w:pStyle w:val="PL"/>
        <w:rPr/>
      </w:pPr>
      <w:r>
        <w:rPr>
          <w:rFonts w:eastAsia="Courier New"/>
        </w:rPr>
        <w:t xml:space="preserve">      </w:t>
      </w:r>
      <w:r>
        <w:rPr/>
        <w:t>&lt;element name="measurementTypes" type="xn:MeasurementTypeList"/&gt;</w:t>
      </w:r>
    </w:p>
    <w:p>
      <w:pPr>
        <w:pStyle w:val="PL"/>
        <w:rPr/>
      </w:pPr>
      <w:r>
        <w:rPr>
          <w:rFonts w:eastAsia="Courier New"/>
        </w:rPr>
        <w:t xml:space="preserve">      </w:t>
      </w:r>
      <w:r>
        <w:rPr/>
        <w:t>&lt;element name="GPs" type="xn:GPList"/&gt;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
    </w:p>
    <w:p>
      <w:pPr>
        <w:pStyle w:val="PL"/>
        <w:rPr/>
      </w:pPr>
      <w:r>
        <w:rPr>
          <w:rFonts w:eastAsia="Courier New"/>
        </w:rPr>
        <w:t xml:space="preserve">  </w:t>
      </w:r>
      <w:r>
        <w:rPr/>
        <w:t>&lt;complexType name="MeasurementsList"&gt;</w:t>
      </w:r>
    </w:p>
    <w:p>
      <w:pPr>
        <w:pStyle w:val="PL"/>
        <w:rPr/>
      </w:pPr>
      <w:r>
        <w:rPr>
          <w:rFonts w:eastAsia="Courier New"/>
        </w:rPr>
        <w:t xml:space="preserve">    </w:t>
      </w:r>
      <w:r>
        <w:rPr/>
        <w:t>&lt;sequence&gt;</w:t>
      </w:r>
    </w:p>
    <w:p>
      <w:pPr>
        <w:pStyle w:val="PL"/>
        <w:rPr/>
      </w:pPr>
      <w:r>
        <w:rPr>
          <w:rFonts w:eastAsia="Courier New"/>
        </w:rPr>
        <w:t xml:space="preserve">      </w:t>
      </w:r>
      <w:r>
        <w:rPr/>
        <w:t>&lt;element name="measurements" type="xn:Measurements" minOccurs="1" maxOccurs="unbounded"/&gt;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lang w:eastAsia="zh-CN"/>
        </w:rPr>
      </w:pPr>
      <w:r>
        <w:rPr>
          <w:lang w:eastAsia="zh-CN"/>
        </w:rPr>
      </w:r>
    </w:p>
    <w:p>
      <w:pPr>
        <w:pStyle w:val="PL"/>
        <w:rPr>
          <w:lang w:eastAsia="zh-CN"/>
        </w:rPr>
      </w:pPr>
      <w:r>
        <w:rPr>
          <w:lang w:eastAsia="zh-CN"/>
        </w:rPr>
      </w:r>
    </w:p>
    <w:p>
      <w:pPr>
        <w:pStyle w:val="PL"/>
        <w:ind w:firstLine="160"/>
        <w:rPr>
          <w:lang w:val="en-US" w:eastAsia="zh-CN"/>
        </w:rPr>
      </w:pPr>
      <w:r>
        <w:rPr>
          <w:lang w:val="en-US" w:eastAsia="zh-CN"/>
        </w:rPr>
        <w:t>&lt;</w:t>
      </w:r>
      <w:r>
        <w:rPr>
          <w:lang w:val="en-US"/>
        </w:rPr>
        <w:t>complexType</w:t>
      </w:r>
      <w:r>
        <w:rPr>
          <w:rFonts w:eastAsia="MS Mincho;MS Mincho"/>
          <w:lang w:val="en-US"/>
        </w:rPr>
        <w:t xml:space="preserve"> </w:t>
      </w:r>
      <w:r>
        <w:rPr>
          <w:lang w:val="en-US"/>
        </w:rPr>
        <w:t>name="</w:t>
      </w:r>
      <w:r>
        <w:rPr>
          <w:rFonts w:eastAsia="MS Mincho;MS Mincho"/>
        </w:rPr>
        <w:t>GPListType</w:t>
      </w:r>
      <w:r>
        <w:rPr>
          <w:lang w:val="en-US"/>
        </w:rPr>
        <w:t>"&gt;</w:t>
      </w:r>
    </w:p>
    <w:p>
      <w:pPr>
        <w:pStyle w:val="PL"/>
        <w:rPr/>
      </w:pPr>
      <w:r>
        <w:rPr>
          <w:lang w:eastAsia="zh-CN"/>
        </w:rPr>
        <w:tab/>
      </w:r>
      <w:r>
        <w:rPr/>
        <w:t>&lt;sequence minOccurs="1" maxOccurs="unbounded"&gt;</w:t>
      </w:r>
    </w:p>
    <w:p>
      <w:pPr>
        <w:pStyle w:val="PL"/>
        <w:rPr/>
      </w:pPr>
      <w:r>
        <w:rPr>
          <w:rFonts w:eastAsia="Courier New"/>
        </w:rPr>
        <w:t xml:space="preserve">      </w:t>
      </w:r>
      <w:r>
        <w:rPr/>
        <w:t>&lt;element name="</w:t>
      </w:r>
      <w:r>
        <w:rPr>
          <w:rFonts w:eastAsia="MS Mincho;MS Mincho"/>
        </w:rPr>
        <w:t>GP</w:t>
      </w:r>
      <w:r>
        <w:rPr/>
        <w:t>" type="</w:t>
      </w:r>
      <w:r>
        <w:rPr>
          <w:lang w:eastAsia="zh-CN"/>
        </w:rPr>
        <w:t>integer</w:t>
      </w:r>
      <w:r>
        <w:rPr/>
        <w:t>"/&gt;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rPr/>
      </w:pPr>
      <w:r>
        <w:rPr>
          <w:rFonts w:eastAsia="Courier New"/>
        </w:rPr>
        <w:t xml:space="preserve">  </w:t>
      </w:r>
      <w:r>
        <w:rPr/>
        <w:t>&lt;</w:t>
      </w:r>
      <w:r>
        <w:rPr>
          <w:rFonts w:eastAsia="MS Mincho;MS Mincho"/>
        </w:rPr>
        <w:t>complexType</w:t>
      </w:r>
      <w:r>
        <w:rPr/>
        <w:t xml:space="preserve"> name="KPINameList"&gt;</w:t>
      </w:r>
    </w:p>
    <w:p>
      <w:pPr>
        <w:pStyle w:val="PL"/>
        <w:rPr/>
      </w:pPr>
      <w:r>
        <w:rPr>
          <w:rFonts w:eastAsia="Courier New"/>
        </w:rPr>
        <w:t xml:space="preserve">    </w:t>
      </w:r>
      <w:r>
        <w:rPr/>
        <w:t>&lt;sequence minOccurs="1" maxOccurs="unbounded"&gt;</w:t>
      </w:r>
    </w:p>
    <w:p>
      <w:pPr>
        <w:pStyle w:val="PL"/>
        <w:rPr/>
      </w:pPr>
      <w:r>
        <w:rPr>
          <w:rFonts w:eastAsia="Courier New"/>
        </w:rPr>
        <w:t xml:space="preserve">      </w:t>
      </w:r>
      <w:r>
        <w:rPr/>
        <w:t>&lt;element name="kPIName" type="string"/&gt;</w:t>
      </w:r>
    </w:p>
    <w:p>
      <w:pPr>
        <w:pStyle w:val="PL"/>
        <w:rPr/>
      </w:pPr>
      <w:r>
        <w:rPr>
          <w:rFonts w:eastAsia="Courier New"/>
        </w:rPr>
        <w:t xml:space="preserve">    </w:t>
      </w:r>
      <w:r>
        <w:rPr/>
        <w:t>&lt;/sequence&gt;</w:t>
      </w:r>
    </w:p>
    <w:p>
      <w:pPr>
        <w:pStyle w:val="PL"/>
        <w:rPr/>
      </w:pPr>
      <w:r>
        <w:rPr>
          <w:rFonts w:eastAsia="Courier New"/>
        </w:rPr>
        <w:t xml:space="preserve">  </w:t>
      </w:r>
      <w:r>
        <w:rPr/>
        <w:t>&lt;/</w:t>
      </w:r>
      <w:r>
        <w:rPr>
          <w:rFonts w:eastAsia="MS Mincho;MS Mincho"/>
        </w:rPr>
        <w:t>complexType</w:t>
      </w:r>
      <w:r>
        <w:rPr/>
        <w:t>&gt;</w:t>
      </w:r>
    </w:p>
    <w:p>
      <w:pPr>
        <w:pStyle w:val="PL"/>
        <w:rPr/>
      </w:pPr>
      <w:r>
        <w:rPr/>
      </w:r>
    </w:p>
    <w:p>
      <w:pPr>
        <w:pStyle w:val="PL"/>
        <w:ind w:firstLine="160"/>
        <w:rPr/>
      </w:pPr>
      <w:r>
        <w:rPr/>
        <w:t>&lt;complexType name="KPIs"&gt;</w:t>
      </w:r>
    </w:p>
    <w:p>
      <w:pPr>
        <w:pStyle w:val="PL"/>
        <w:rPr/>
      </w:pPr>
      <w:r>
        <w:rPr>
          <w:rFonts w:eastAsia="Courier New"/>
        </w:rPr>
        <w:t xml:space="preserve">    </w:t>
      </w:r>
      <w:r>
        <w:rPr/>
        <w:t>&lt;sequence&gt;</w:t>
      </w:r>
    </w:p>
    <w:p>
      <w:pPr>
        <w:pStyle w:val="PL"/>
        <w:rPr/>
      </w:pPr>
      <w:r>
        <w:rPr>
          <w:rFonts w:eastAsia="Courier New"/>
        </w:rPr>
        <w:t xml:space="preserve">      </w:t>
      </w:r>
      <w:r>
        <w:rPr/>
        <w:t>&lt;element name="kPITypes" type="xn:KPINameList"/&gt;</w:t>
      </w:r>
    </w:p>
    <w:p>
      <w:pPr>
        <w:pStyle w:val="PL"/>
        <w:rPr/>
      </w:pPr>
      <w:r>
        <w:rPr>
          <w:rFonts w:eastAsia="Courier New"/>
        </w:rPr>
        <w:t xml:space="preserve">      </w:t>
      </w:r>
      <w:r>
        <w:rPr/>
        <w:t>&lt;element name="GPs" type="xn:GPList"/&gt;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
    </w:p>
    <w:p>
      <w:pPr>
        <w:pStyle w:val="PL"/>
        <w:rPr/>
      </w:pPr>
      <w:r>
        <w:rPr>
          <w:rFonts w:eastAsia="Courier New"/>
        </w:rPr>
        <w:t xml:space="preserve">  </w:t>
      </w:r>
      <w:r>
        <w:rPr/>
        <w:t>&lt;complexType name="KPIsList"&gt;</w:t>
      </w:r>
    </w:p>
    <w:p>
      <w:pPr>
        <w:pStyle w:val="PL"/>
        <w:rPr/>
      </w:pPr>
      <w:r>
        <w:rPr>
          <w:rFonts w:eastAsia="Courier New"/>
        </w:rPr>
        <w:t xml:space="preserve">    </w:t>
      </w:r>
      <w:r>
        <w:rPr/>
        <w:t>&lt;sequence&gt;</w:t>
      </w:r>
    </w:p>
    <w:p>
      <w:pPr>
        <w:pStyle w:val="PL"/>
        <w:rPr/>
      </w:pPr>
      <w:r>
        <w:rPr>
          <w:rFonts w:eastAsia="Courier New"/>
        </w:rPr>
        <w:t xml:space="preserve">      </w:t>
      </w:r>
      <w:r>
        <w:rPr/>
        <w:t>&lt;element name="kPIs" type="xn:KPIs" minOccurs="1" maxOccurs="unbounded"/&gt;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
    </w:p>
    <w:p>
      <w:pPr>
        <w:pStyle w:val="PL"/>
        <w:rPr/>
      </w:pPr>
      <w:r>
        <w:rPr/>
      </w:r>
    </w:p>
    <w:p>
      <w:pPr>
        <w:pStyle w:val="PL"/>
        <w:rPr/>
      </w:pPr>
      <w:r>
        <w:rPr>
          <w:rFonts w:eastAsia="Courier New"/>
        </w:rPr>
        <w:t xml:space="preserve">  </w:t>
      </w:r>
      <w:r>
        <w:rPr/>
        <w:t>&lt;simpleType name="d</w:t>
      </w:r>
      <w:r>
        <w:rPr>
          <w:rFonts w:cs="Courier New"/>
          <w:szCs w:val="16"/>
        </w:rPr>
        <w:t>irection</w:t>
      </w:r>
      <w:r>
        <w:rPr/>
        <w:t>Type"&gt;</w:t>
      </w:r>
    </w:p>
    <w:p>
      <w:pPr>
        <w:pStyle w:val="PL"/>
        <w:rPr/>
      </w:pPr>
      <w:r>
        <w:rPr>
          <w:rFonts w:eastAsia="Courier New"/>
        </w:rPr>
        <w:t xml:space="preserve">    </w:t>
      </w:r>
      <w:r>
        <w:rPr/>
        <w:t>&lt;list&gt;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value="increasing"/&gt;</w:t>
      </w:r>
    </w:p>
    <w:p>
      <w:pPr>
        <w:pStyle w:val="PL"/>
        <w:rPr/>
      </w:pPr>
      <w:r>
        <w:rPr>
          <w:rFonts w:eastAsia="Courier New"/>
        </w:rPr>
        <w:t xml:space="preserve">          </w:t>
      </w:r>
      <w:r>
        <w:rPr/>
        <w:t>&lt;enumeration value="decreasing"/&gt;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&lt;/list&gt;</w:t>
      </w:r>
    </w:p>
    <w:p>
      <w:pPr>
        <w:pStyle w:val="PL"/>
        <w:rPr/>
      </w:pPr>
      <w:r>
        <w:rPr>
          <w:rFonts w:eastAsia="Courier New"/>
        </w:rPr>
        <w:t xml:space="preserve">  </w:t>
      </w:r>
      <w:r>
        <w:rPr/>
        <w:t>&lt;/simpleType&gt;</w:t>
      </w:r>
    </w:p>
    <w:p>
      <w:pPr>
        <w:pStyle w:val="PL"/>
        <w:rPr/>
      </w:pPr>
      <w:r>
        <w:rPr/>
      </w:r>
    </w:p>
    <w:p>
      <w:pPr>
        <w:pStyle w:val="PL"/>
        <w:ind w:firstLine="160"/>
        <w:rPr>
          <w:lang w:val="en-US" w:eastAsia="zh-CN"/>
        </w:rPr>
      </w:pPr>
      <w:r>
        <w:rPr>
          <w:lang w:val="en-US" w:eastAsia="zh-CN"/>
        </w:rPr>
        <w:t>&lt;</w:t>
      </w:r>
      <w:r>
        <w:rPr>
          <w:lang w:val="en-US"/>
        </w:rPr>
        <w:t>complexType</w:t>
      </w:r>
      <w:r>
        <w:rPr>
          <w:rFonts w:eastAsia="MS Mincho;MS Mincho"/>
          <w:lang w:val="en-US"/>
        </w:rPr>
        <w:t xml:space="preserve"> </w:t>
      </w:r>
      <w:r>
        <w:rPr>
          <w:lang w:val="en-US"/>
        </w:rPr>
        <w:t>name="</w:t>
      </w:r>
      <w:r>
        <w:rPr>
          <w:rFonts w:cs="Courier New"/>
          <w:szCs w:val="16"/>
        </w:rPr>
        <w:t>thrsholdPack</w:t>
      </w:r>
      <w:r>
        <w:rPr/>
        <w:t>Type</w:t>
      </w:r>
      <w:r>
        <w:rPr>
          <w:lang w:val="en-US"/>
        </w:rPr>
        <w:t>"&gt;</w:t>
      </w:r>
    </w:p>
    <w:p>
      <w:pPr>
        <w:pStyle w:val="PL"/>
        <w:rPr/>
      </w:pPr>
      <w:r>
        <w:rPr>
          <w:lang w:eastAsia="zh-CN"/>
        </w:rPr>
        <w:tab/>
      </w:r>
      <w:r>
        <w:rPr/>
        <w:t>&lt;sequence minOccurs="1" maxOccurs="unbounded"&gt;</w:t>
      </w:r>
    </w:p>
    <w:p>
      <w:pPr>
        <w:pStyle w:val="PL"/>
        <w:rPr>
          <w:lang w:eastAsia="zh-CN"/>
        </w:rPr>
      </w:pPr>
      <w:r>
        <w:rPr>
          <w:rFonts w:eastAsia="Courier New"/>
        </w:rPr>
        <w:t xml:space="preserve">      </w:t>
      </w:r>
      <w:r>
        <w:rPr/>
        <w:t>&lt;element name="t</w:t>
      </w:r>
      <w:r>
        <w:rPr>
          <w:rFonts w:cs="Courier New"/>
          <w:szCs w:val="16"/>
        </w:rPr>
        <w:t>hresholdPackElement</w:t>
      </w:r>
      <w:r>
        <w:rPr/>
        <w:t>" type="xn:</w:t>
      </w:r>
      <w:r>
        <w:rPr>
          <w:rFonts w:cs="Courier New"/>
          <w:szCs w:val="16"/>
        </w:rPr>
        <w:t>thresholdPackElement</w:t>
      </w:r>
      <w:r>
        <w:rPr>
          <w:lang w:eastAsia="zh-CN"/>
        </w:rPr>
        <w:t>Type</w:t>
      </w:r>
      <w:r>
        <w:rPr/>
        <w:t>"/&gt;</w:t>
      </w:r>
    </w:p>
    <w:p>
      <w:pPr>
        <w:pStyle w:val="PL"/>
        <w:rPr/>
      </w:pPr>
      <w:r>
        <w:rPr>
          <w:rFonts w:eastAsia="Courier New"/>
        </w:rPr>
        <w:t xml:space="preserve">    </w:t>
      </w:r>
      <w:r>
        <w:rPr/>
        <w:t>&lt;/sequence&gt;</w:t>
      </w:r>
    </w:p>
    <w:p>
      <w:pPr>
        <w:pStyle w:val="PL"/>
        <w:rPr>
          <w:lang w:eastAsia="zh-CN"/>
        </w:rPr>
      </w:pPr>
      <w:r>
        <w:rPr>
          <w:rFonts w:eastAsia="Courier New"/>
        </w:rPr>
        <w:t xml:space="preserve">  </w:t>
      </w:r>
      <w:r>
        <w:rPr/>
        <w:t>&lt;/</w:t>
      </w:r>
      <w:r>
        <w:rPr>
          <w:rFonts w:eastAsia="MS Mincho;MS Mincho"/>
        </w:rPr>
        <w:t>complexType</w:t>
      </w:r>
      <w:r>
        <w:rPr/>
        <w:t>&gt;</w:t>
      </w:r>
    </w:p>
    <w:p>
      <w:pPr>
        <w:pStyle w:val="PL"/>
        <w:rPr>
          <w:lang w:eastAsia="zh-CN"/>
        </w:rPr>
      </w:pPr>
      <w:r>
        <w:rPr>
          <w:lang w:eastAsia="zh-CN"/>
        </w:rPr>
      </w:r>
    </w:p>
    <w:p>
      <w:pPr>
        <w:pStyle w:val="PL"/>
        <w:ind w:firstLine="160"/>
        <w:rPr>
          <w:lang w:val="en-US" w:eastAsia="zh-CN"/>
        </w:rPr>
      </w:pPr>
      <w:r>
        <w:rPr>
          <w:lang w:val="en-US" w:eastAsia="zh-CN"/>
        </w:rPr>
        <w:t>&lt;</w:t>
      </w:r>
      <w:r>
        <w:rPr>
          <w:lang w:val="en-US"/>
        </w:rPr>
        <w:t>complexType</w:t>
      </w:r>
      <w:r>
        <w:rPr>
          <w:rFonts w:eastAsia="MS Mincho;MS Mincho"/>
          <w:lang w:val="en-US"/>
        </w:rPr>
        <w:t xml:space="preserve"> </w:t>
      </w:r>
      <w:r>
        <w:rPr>
          <w:lang w:val="en-US"/>
        </w:rPr>
        <w:t>name="</w:t>
      </w:r>
      <w:r>
        <w:rPr>
          <w:rFonts w:cs="Courier New"/>
          <w:szCs w:val="16"/>
        </w:rPr>
        <w:t>thresholdPackElement</w:t>
      </w:r>
      <w:r>
        <w:rPr>
          <w:lang w:eastAsia="zh-CN"/>
        </w:rPr>
        <w:t>Type</w:t>
      </w:r>
      <w:r>
        <w:rPr>
          <w:lang w:val="en-US"/>
        </w:rPr>
        <w:t>"&gt;</w:t>
      </w:r>
    </w:p>
    <w:p>
      <w:pPr>
        <w:pStyle w:val="PL"/>
        <w:rPr/>
      </w:pPr>
      <w:r>
        <w:rPr>
          <w:lang w:eastAsia="zh-CN"/>
        </w:rPr>
        <w:tab/>
      </w:r>
      <w:r>
        <w:rPr/>
        <w:t>&lt;all&gt;</w:t>
      </w:r>
    </w:p>
    <w:p>
      <w:pPr>
        <w:pStyle w:val="PL"/>
        <w:rPr/>
      </w:pPr>
      <w:r>
        <w:rPr>
          <w:rFonts w:eastAsia="Courier New"/>
        </w:rPr>
        <w:t xml:space="preserve">      </w:t>
      </w:r>
      <w:r>
        <w:rPr/>
        <w:t>&lt;element name="t</w:t>
      </w:r>
      <w:r>
        <w:rPr>
          <w:rFonts w:cs="Courier New"/>
          <w:szCs w:val="16"/>
        </w:rPr>
        <w:t>hresholdValue</w:t>
      </w:r>
      <w:r>
        <w:rPr/>
        <w:t>" type="string"/&gt;</w:t>
      </w:r>
    </w:p>
    <w:p>
      <w:pPr>
        <w:pStyle w:val="PL"/>
        <w:rPr/>
      </w:pPr>
      <w:r>
        <w:rPr>
          <w:rFonts w:eastAsia="Courier New"/>
        </w:rPr>
        <w:t xml:space="preserve">      </w:t>
      </w:r>
      <w:r>
        <w:rPr/>
        <w:t>&lt;element name="t</w:t>
      </w:r>
      <w:r>
        <w:rPr>
          <w:rFonts w:cs="Courier New"/>
          <w:szCs w:val="16"/>
        </w:rPr>
        <w:t>hresholdLevel</w:t>
      </w:r>
      <w:r>
        <w:rPr/>
        <w:t>" type="integer"/&gt;</w:t>
      </w:r>
    </w:p>
    <w:p>
      <w:pPr>
        <w:pStyle w:val="PL"/>
        <w:rPr>
          <w:lang w:eastAsia="zh-CN"/>
        </w:rPr>
      </w:pPr>
      <w:r>
        <w:rPr>
          <w:rFonts w:eastAsia="Courier New"/>
        </w:rPr>
        <w:t xml:space="preserve">      </w:t>
      </w:r>
      <w:r>
        <w:rPr/>
        <w:t xml:space="preserve">&lt;element name="hysteresis" type="decimal" </w:t>
      </w:r>
      <w:r>
        <w:rPr>
          <w:lang w:val="en-US" w:eastAsia="zh-CN"/>
        </w:rPr>
        <w:t>minOccurs=</w:t>
      </w:r>
      <w:r>
        <w:rPr/>
        <w:t>"0"/&gt;</w:t>
      </w:r>
    </w:p>
    <w:p>
      <w:pPr>
        <w:pStyle w:val="PL"/>
        <w:rPr/>
      </w:pPr>
      <w:r>
        <w:rPr>
          <w:rFonts w:eastAsia="Courier New"/>
        </w:rPr>
        <w:t xml:space="preserve">    </w:t>
      </w:r>
      <w:r>
        <w:rPr/>
        <w:t>&lt;/all&gt;</w:t>
      </w:r>
    </w:p>
    <w:p>
      <w:pPr>
        <w:pStyle w:val="PL"/>
        <w:rPr>
          <w:lang w:eastAsia="zh-CN"/>
        </w:rPr>
      </w:pPr>
      <w:r>
        <w:rPr>
          <w:rFonts w:eastAsia="Courier New"/>
        </w:rPr>
        <w:t xml:space="preserve">  </w:t>
      </w:r>
      <w:r>
        <w:rPr/>
        <w:t>&lt;/</w:t>
      </w:r>
      <w:r>
        <w:rPr>
          <w:rFonts w:eastAsia="MS Mincho;MS Mincho"/>
        </w:rPr>
        <w:t>complexType</w:t>
      </w:r>
      <w:r>
        <w:rPr/>
        <w:t>&gt;</w:t>
      </w:r>
    </w:p>
    <w:p>
      <w:pPr>
        <w:pStyle w:val="PL"/>
        <w:rPr>
          <w:lang w:eastAsia="zh-CN"/>
        </w:rPr>
      </w:pPr>
      <w:r>
        <w:rPr>
          <w:lang w:eastAsia="zh-CN"/>
        </w:rPr>
      </w:r>
    </w:p>
    <w:p>
      <w:pPr>
        <w:pStyle w:val="PL"/>
        <w:ind w:firstLine="160"/>
        <w:rPr>
          <w:lang w:val="en-US" w:eastAsia="zh-CN"/>
        </w:rPr>
      </w:pPr>
      <w:r>
        <w:rPr>
          <w:lang w:val="en-US" w:eastAsia="zh-CN"/>
        </w:rPr>
        <w:t>&lt;</w:t>
      </w:r>
      <w:r>
        <w:rPr>
          <w:lang w:val="en-US"/>
        </w:rPr>
        <w:t>complexType</w:t>
      </w:r>
      <w:r>
        <w:rPr>
          <w:rFonts w:eastAsia="MS Mincho;MS Mincho"/>
          <w:lang w:val="en-US"/>
        </w:rPr>
        <w:t xml:space="preserve"> </w:t>
      </w:r>
      <w:r>
        <w:rPr>
          <w:lang w:val="en-US"/>
        </w:rPr>
        <w:t>name="</w:t>
      </w:r>
      <w:r>
        <w:rPr>
          <w:rFonts w:cs="Courier New"/>
          <w:szCs w:val="16"/>
        </w:rPr>
        <w:t>thresholdInfo</w:t>
      </w:r>
      <w:r>
        <w:rPr/>
        <w:t>Type</w:t>
      </w:r>
      <w:r>
        <w:rPr>
          <w:lang w:val="en-US"/>
        </w:rPr>
        <w:t>"&gt;</w:t>
      </w:r>
    </w:p>
    <w:p>
      <w:pPr>
        <w:pStyle w:val="PL"/>
        <w:rPr/>
      </w:pPr>
      <w:r>
        <w:rPr>
          <w:lang w:eastAsia="zh-CN"/>
        </w:rPr>
        <w:tab/>
      </w:r>
      <w:r>
        <w:rPr/>
        <w:t>&lt;all&gt;</w:t>
      </w:r>
    </w:p>
    <w:p>
      <w:pPr>
        <w:pStyle w:val="PL"/>
        <w:rPr>
          <w:lang w:eastAsia="zh-CN"/>
        </w:rPr>
      </w:pPr>
      <w:r>
        <w:rPr>
          <w:rFonts w:eastAsia="Courier New"/>
        </w:rPr>
        <w:t xml:space="preserve">      </w:t>
      </w:r>
      <w:r>
        <w:rPr/>
        <w:t>&lt;element name="</w:t>
      </w:r>
      <w:r>
        <w:rPr>
          <w:rFonts w:cs="Courier New"/>
          <w:szCs w:val="16"/>
        </w:rPr>
        <w:t>measurementType</w:t>
      </w:r>
      <w:r>
        <w:rPr/>
        <w:t>" type="</w:t>
      </w:r>
      <w:r>
        <w:rPr>
          <w:lang w:eastAsia="zh-CN"/>
        </w:rPr>
        <w:t>string</w:t>
      </w:r>
      <w:r>
        <w:rPr/>
        <w:t>"/&gt;</w:t>
      </w:r>
    </w:p>
    <w:p>
      <w:pPr>
        <w:pStyle w:val="PL"/>
        <w:rPr/>
      </w:pPr>
      <w:r>
        <w:rPr>
          <w:rFonts w:eastAsia="Courier New"/>
          <w:lang w:eastAsia="zh-CN"/>
        </w:rPr>
        <w:t xml:space="preserve">      </w:t>
      </w:r>
      <w:r>
        <w:rPr/>
        <w:t>&lt;element name="</w:t>
      </w:r>
      <w:r>
        <w:rPr>
          <w:rFonts w:cs="Courier New"/>
          <w:szCs w:val="16"/>
        </w:rPr>
        <w:t>direction</w:t>
      </w:r>
      <w:r>
        <w:rPr/>
        <w:t>" type=" xn:d</w:t>
      </w:r>
      <w:r>
        <w:rPr>
          <w:rFonts w:cs="Courier New"/>
          <w:szCs w:val="16"/>
        </w:rPr>
        <w:t>irection</w:t>
      </w:r>
      <w:r>
        <w:rPr/>
        <w:t>Type"/&gt;</w:t>
      </w:r>
    </w:p>
    <w:p>
      <w:pPr>
        <w:pStyle w:val="PL"/>
        <w:rPr/>
      </w:pPr>
      <w:r>
        <w:rPr>
          <w:rFonts w:eastAsia="Courier New"/>
          <w:lang w:eastAsia="zh-CN"/>
        </w:rPr>
        <w:t xml:space="preserve">      </w:t>
      </w:r>
      <w:r>
        <w:rPr/>
        <w:t>&lt;element name="</w:t>
      </w:r>
      <w:r>
        <w:rPr>
          <w:rFonts w:cs="Courier New"/>
          <w:szCs w:val="16"/>
        </w:rPr>
        <w:t>thresholdPack</w:t>
      </w:r>
      <w:r>
        <w:rPr/>
        <w:t>" type=" xn:</w:t>
      </w:r>
      <w:r>
        <w:rPr>
          <w:rFonts w:cs="Courier New"/>
          <w:szCs w:val="16"/>
        </w:rPr>
        <w:t>thrsholdPack</w:t>
      </w:r>
      <w:r>
        <w:rPr/>
        <w:t>Type"/&gt;</w:t>
      </w:r>
    </w:p>
    <w:p>
      <w:pPr>
        <w:pStyle w:val="PL"/>
        <w:rPr/>
      </w:pPr>
      <w:r>
        <w:rPr>
          <w:rFonts w:eastAsia="Courier New"/>
        </w:rPr>
        <w:t xml:space="preserve">    </w:t>
      </w:r>
      <w:r>
        <w:rPr/>
        <w:t>&lt;/all&gt;</w:t>
      </w:r>
    </w:p>
    <w:p>
      <w:pPr>
        <w:pStyle w:val="PL"/>
        <w:rPr>
          <w:lang w:eastAsia="zh-CN"/>
        </w:rPr>
      </w:pPr>
      <w:r>
        <w:rPr>
          <w:rFonts w:eastAsia="Courier New"/>
        </w:rPr>
        <w:t xml:space="preserve">  </w:t>
      </w:r>
      <w:r>
        <w:rPr/>
        <w:t>&lt;/</w:t>
      </w:r>
      <w:r>
        <w:rPr>
          <w:rFonts w:eastAsia="MS Mincho;MS Mincho"/>
        </w:rPr>
        <w:t>complexType</w:t>
      </w:r>
      <w:r>
        <w:rPr/>
        <w:t>&gt;</w:t>
      </w:r>
    </w:p>
    <w:p>
      <w:pPr>
        <w:pStyle w:val="PL"/>
        <w:rPr>
          <w:lang w:eastAsia="zh-CN"/>
        </w:rPr>
      </w:pPr>
      <w:r>
        <w:rPr>
          <w:lang w:eastAsia="zh-CN"/>
        </w:rPr>
      </w:r>
    </w:p>
    <w:p>
      <w:pPr>
        <w:pStyle w:val="PL"/>
        <w:ind w:firstLine="160"/>
        <w:rPr>
          <w:lang w:val="en-US" w:eastAsia="zh-CN"/>
        </w:rPr>
      </w:pPr>
      <w:r>
        <w:rPr>
          <w:lang w:val="en-US" w:eastAsia="zh-CN"/>
        </w:rPr>
        <w:t>&lt;</w:t>
      </w:r>
      <w:r>
        <w:rPr>
          <w:lang w:val="en-US"/>
        </w:rPr>
        <w:t>complexType</w:t>
      </w:r>
      <w:r>
        <w:rPr>
          <w:rFonts w:eastAsia="MS Mincho;MS Mincho"/>
          <w:lang w:val="en-US"/>
        </w:rPr>
        <w:t xml:space="preserve"> </w:t>
      </w:r>
      <w:r>
        <w:rPr>
          <w:lang w:val="en-US"/>
        </w:rPr>
        <w:t>name="</w:t>
      </w:r>
      <w:r>
        <w:rPr>
          <w:rFonts w:cs="Courier New"/>
          <w:szCs w:val="16"/>
        </w:rPr>
        <w:t>thresholdInfoListType</w:t>
      </w:r>
      <w:r>
        <w:rPr>
          <w:lang w:val="en-US"/>
        </w:rPr>
        <w:t>"&gt;</w:t>
      </w:r>
    </w:p>
    <w:p>
      <w:pPr>
        <w:pStyle w:val="PL"/>
        <w:rPr/>
      </w:pPr>
      <w:r>
        <w:rPr>
          <w:lang w:eastAsia="zh-CN"/>
        </w:rPr>
        <w:tab/>
      </w:r>
      <w:r>
        <w:rPr/>
        <w:t>&lt;sequence minOccurs="1" maxOccurs="unbounded"&gt;</w:t>
      </w:r>
    </w:p>
    <w:p>
      <w:pPr>
        <w:pStyle w:val="PL"/>
        <w:rPr/>
      </w:pPr>
      <w:r>
        <w:rPr>
          <w:rFonts w:eastAsia="Courier New"/>
        </w:rPr>
        <w:t xml:space="preserve">      </w:t>
      </w:r>
      <w:r>
        <w:rPr/>
        <w:t>&lt;element name="</w:t>
      </w:r>
      <w:r>
        <w:rPr>
          <w:rFonts w:cs="Courier New"/>
          <w:szCs w:val="16"/>
        </w:rPr>
        <w:t>ThresholdInfoElement</w:t>
      </w:r>
      <w:r>
        <w:rPr/>
        <w:t>" type="xn:</w:t>
      </w:r>
      <w:r>
        <w:rPr>
          <w:rFonts w:cs="Courier New"/>
          <w:szCs w:val="16"/>
        </w:rPr>
        <w:t>thresholdInfo</w:t>
      </w:r>
      <w:r>
        <w:rPr/>
        <w:t>Type"/&gt;</w:t>
      </w:r>
    </w:p>
    <w:p>
      <w:pPr>
        <w:pStyle w:val="PL"/>
        <w:rPr/>
      </w:pPr>
      <w:r>
        <w:rPr>
          <w:rFonts w:eastAsia="Courier New"/>
        </w:rPr>
        <w:t xml:space="preserve">    </w:t>
      </w:r>
      <w:r>
        <w:rPr/>
        <w:t>&lt;/sequence&gt;</w:t>
      </w:r>
    </w:p>
    <w:p>
      <w:pPr>
        <w:pStyle w:val="PL"/>
        <w:rPr>
          <w:lang w:eastAsia="zh-CN"/>
        </w:rPr>
      </w:pPr>
      <w:r>
        <w:rPr>
          <w:rFonts w:eastAsia="Courier New"/>
        </w:rPr>
        <w:t xml:space="preserve">  </w:t>
      </w:r>
      <w:r>
        <w:rPr/>
        <w:t>&lt;/</w:t>
      </w:r>
      <w:r>
        <w:rPr>
          <w:rFonts w:eastAsia="MS Mincho;MS Mincho"/>
        </w:rPr>
        <w:t>complexType</w:t>
      </w:r>
      <w:r>
        <w:rPr/>
        <w:t>&gt;</w:t>
      </w:r>
    </w:p>
    <w:p>
      <w:pPr>
        <w:pStyle w:val="PL"/>
        <w:rPr>
          <w:lang w:eastAsia="zh-CN"/>
        </w:rPr>
      </w:pPr>
      <w:r>
        <w:rPr>
          <w:lang w:eastAsia="zh-CN"/>
        </w:rPr>
      </w:r>
    </w:p>
    <w:p>
      <w:pPr>
        <w:pStyle w:val="PL"/>
        <w:rPr/>
      </w:pPr>
      <w:r>
        <w:rPr>
          <w:rFonts w:eastAsia="Courier New"/>
        </w:rPr>
        <w:t xml:space="preserve">  </w:t>
      </w:r>
      <w:r>
        <w:rPr/>
        <w:t>&lt;simpleType name="ScopeType"&gt;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value="BASE_ONLY"/&gt;</w:t>
      </w:r>
    </w:p>
    <w:p>
      <w:pPr>
        <w:pStyle w:val="PL"/>
        <w:rPr/>
      </w:pPr>
      <w:r>
        <w:rPr>
          <w:rFonts w:eastAsia="Courier New"/>
        </w:rPr>
        <w:t xml:space="preserve">      </w:t>
      </w:r>
      <w:r>
        <w:rPr/>
        <w:t>&lt;enumeration value="BASE_ALL"/&gt;</w:t>
      </w:r>
    </w:p>
    <w:p>
      <w:pPr>
        <w:pStyle w:val="PL"/>
        <w:rPr/>
      </w:pPr>
      <w:r>
        <w:rPr>
          <w:rFonts w:eastAsia="Courier New"/>
        </w:rPr>
        <w:t xml:space="preserve">      </w:t>
      </w:r>
      <w:r>
        <w:rPr/>
        <w:t>&lt;enumeration value="BASE_NTH_LEVEL"/&gt;</w:t>
      </w:r>
    </w:p>
    <w:p>
      <w:pPr>
        <w:pStyle w:val="PL"/>
        <w:rPr/>
      </w:pPr>
      <w:r>
        <w:rPr>
          <w:rFonts w:eastAsia="Courier New"/>
        </w:rPr>
        <w:t xml:space="preserve">      </w:t>
      </w:r>
      <w:r>
        <w:rPr/>
        <w:t>&lt;enumeration value="BASE_SUBTREE"/&gt;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
    </w:p>
    <w:p>
      <w:pPr>
        <w:pStyle w:val="PL"/>
        <w:rPr/>
      </w:pPr>
      <w:r>
        <w:rPr>
          <w:rFonts w:eastAsia="Courier New"/>
        </w:rPr>
        <w:t xml:space="preserve">  </w:t>
      </w:r>
      <w:r>
        <w:rPr/>
        <w:t>&lt;complexType name="Scope"&gt;</w:t>
      </w:r>
    </w:p>
    <w:p>
      <w:pPr>
        <w:pStyle w:val="PL"/>
        <w:rPr/>
      </w:pPr>
      <w:r>
        <w:rPr>
          <w:rFonts w:eastAsia="Courier New"/>
        </w:rPr>
        <w:t xml:space="preserve">    </w:t>
      </w:r>
      <w:r>
        <w:rPr/>
        <w:t>&lt;sequence&gt;</w:t>
      </w:r>
    </w:p>
    <w:p>
      <w:pPr>
        <w:pStyle w:val="PL"/>
        <w:rPr/>
      </w:pPr>
      <w:r>
        <w:rPr>
          <w:rFonts w:eastAsia="Courier New"/>
        </w:rPr>
        <w:t xml:space="preserve">      </w:t>
      </w:r>
      <w:r>
        <w:rPr/>
        <w:t>&lt;element name="scopeType" type="xn:ScopeType"/&gt;</w:t>
      </w:r>
    </w:p>
    <w:p>
      <w:pPr>
        <w:pStyle w:val="PL"/>
        <w:rPr/>
      </w:pPr>
      <w:r>
        <w:rPr>
          <w:rFonts w:eastAsia="Courier New"/>
        </w:rPr>
        <w:t xml:space="preserve">      </w:t>
      </w:r>
      <w:r>
        <w:rPr/>
        <w:t xml:space="preserve">&lt;element name="scopeLevel" type="integer" </w:t>
      </w:r>
      <w:r>
        <w:rPr>
          <w:lang w:val="en-US" w:eastAsia="zh-CN"/>
        </w:rPr>
        <w:t>minOccurs=</w:t>
      </w:r>
      <w:r>
        <w:rPr/>
        <w:t>"0"/&gt;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
    </w:p>
    <w:p>
      <w:pPr>
        <w:pStyle w:val="PL"/>
        <w:rPr/>
      </w:pPr>
      <w:r>
        <w:rPr/>
      </w:r>
    </w:p>
    <w:p>
      <w:pPr>
        <w:pStyle w:val="PL"/>
        <w:rPr/>
      </w:pPr>
      <w:r>
        <w:rPr>
          <w:rFonts w:eastAsia="Courier New"/>
        </w:rPr>
        <w:t xml:space="preserve"> </w:t>
      </w:r>
      <w:r>
        <w:rPr/>
        <w:t>&lt;!-- Generic Network Resources IRP NRM class associated XML elements --&gt;</w:t>
      </w:r>
    </w:p>
    <w:p>
      <w:pPr>
        <w:pStyle w:val="PL"/>
        <w:rPr/>
      </w:pPr>
      <w:r>
        <w:rPr/>
      </w:r>
    </w:p>
    <w:p>
      <w:pPr>
        <w:pStyle w:val="PL"/>
        <w:rPr/>
      </w:pPr>
      <w:r>
        <w:rPr>
          <w:rFonts w:eastAsia="Courier New"/>
        </w:rPr>
        <w:t xml:space="preserve">  </w:t>
      </w:r>
      <w:r>
        <w:rPr>
          <w:rFonts w:eastAsia="MS Mincho;MS Mincho"/>
        </w:rPr>
        <w:t>&lt;element name="SubNetwork"&gt;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lang w:val="en-US"/>
        </w:rPr>
        <w:t>&lt;sequence&gt;</w:t>
      </w:r>
    </w:p>
    <w:p>
      <w:pPr>
        <w:pStyle w:val="PL"/>
        <w:rPr>
          <w:lang w:val="en-US"/>
        </w:rPr>
      </w:pPr>
      <w:r>
        <w:rPr>
          <w:rFonts w:eastAsia="Courier New"/>
          <w:lang w:val="en-US"/>
        </w:rPr>
        <w:t xml:space="preserve">            </w:t>
      </w:r>
      <w:r>
        <w:rPr>
          <w:lang w:val="en-US"/>
        </w:rPr>
        <w:t>&lt;element name="attributes" minOccurs="0"&gt;</w:t>
      </w:r>
    </w:p>
    <w:p>
      <w:pPr>
        <w:pStyle w:val="PL"/>
        <w:rPr>
          <w:lang w:val="en-US"/>
        </w:rPr>
      </w:pPr>
      <w:r>
        <w:rPr>
          <w:rFonts w:eastAsia="Courier New"/>
          <w:lang w:val="en-US"/>
        </w:rPr>
        <w:t xml:space="preserve">              </w:t>
      </w:r>
      <w:r>
        <w:rPr>
          <w:lang w:val="en-US"/>
        </w:rPr>
        <w:t>&lt;complexType&gt;</w:t>
      </w:r>
    </w:p>
    <w:p>
      <w:pPr>
        <w:pStyle w:val="PL"/>
        <w:rPr/>
      </w:pPr>
      <w:r>
        <w:rPr>
          <w:rFonts w:eastAsia="Courier New"/>
          <w:lang w:val="en-US"/>
        </w:rPr>
        <w:t xml:space="preserve">                </w:t>
      </w:r>
      <w:r>
        <w:rPr>
          <w:rFonts w:eastAsia="MS Mincho;MS Mincho"/>
          <w:lang w:val="en-US"/>
        </w:rPr>
        <w:t>&lt;all&gt;</w:t>
      </w:r>
    </w:p>
    <w:p>
      <w:pPr>
        <w:pStyle w:val="PL"/>
        <w:rPr>
          <w:lang w:val="en-US" w:eastAsia="zh-CN"/>
        </w:rPr>
      </w:pPr>
      <w:r>
        <w:rPr>
          <w:rFonts w:eastAsia="Courier New"/>
          <w:lang w:val="en-US" w:eastAsia="zh-CN"/>
        </w:rPr>
        <w:t xml:space="preserve">                  </w:t>
      </w:r>
      <w:r>
        <w:rPr>
          <w:rFonts w:eastAsia="MS Mincho;MS Mincho"/>
          <w:lang w:val="en-US"/>
        </w:rPr>
        <w:t>&lt;element name="dnPrefix"</w:t>
      </w:r>
      <w:r>
        <w:rPr>
          <w:lang w:val="en-US" w:eastAsia="zh-CN"/>
        </w:rPr>
        <w:t xml:space="preserve"> minOccurs=</w:t>
      </w:r>
      <w:r>
        <w:rPr/>
        <w:t>"0"</w:t>
      </w:r>
      <w:r>
        <w:rPr>
          <w:rFonts w:eastAsia="MS Mincho;MS Mincho"/>
          <w:lang w:val="en-US"/>
        </w:rPr>
        <w:t>/&gt;</w:t>
      </w:r>
    </w:p>
    <w:p>
      <w:pPr>
        <w:pStyle w:val="PL"/>
        <w:rPr/>
      </w:pPr>
      <w:r>
        <w:rPr>
          <w:rFonts w:eastAsia="Courier New"/>
          <w:lang w:val="en-US"/>
        </w:rPr>
        <w:t xml:space="preserve">                  </w:t>
      </w:r>
      <w:r>
        <w:rPr>
          <w:rFonts w:eastAsia="MS Mincho;MS Mincho"/>
          <w:lang w:val="en-US"/>
        </w:rPr>
        <w:t>&lt;element name="userLabel"/&gt;</w:t>
      </w:r>
    </w:p>
    <w:p>
      <w:pPr>
        <w:pStyle w:val="PL"/>
        <w:rPr>
          <w:lang w:val="en-US" w:eastAsia="zh-CN"/>
        </w:rPr>
      </w:pPr>
      <w:r>
        <w:rPr>
          <w:rFonts w:eastAsia="Courier New"/>
          <w:lang w:val="en-US"/>
        </w:rPr>
        <w:t xml:space="preserve">                  </w:t>
      </w:r>
      <w:r>
        <w:rPr>
          <w:rFonts w:eastAsia="MS Mincho;MS Mincho"/>
          <w:lang w:val="en-US"/>
        </w:rPr>
        <w:t>&lt;element name="userDefinedNetworkType"/&gt;</w:t>
      </w:r>
    </w:p>
    <w:p>
      <w:pPr>
        <w:pStyle w:val="PL"/>
        <w:rPr>
          <w:rFonts w:eastAsia="MS Mincho;MS Mincho"/>
          <w:lang w:val="en-US"/>
        </w:rPr>
      </w:pPr>
      <w:r>
        <w:rPr>
          <w:rFonts w:eastAsia="Courier New"/>
          <w:lang w:val="en-US" w:eastAsia="zh-CN"/>
        </w:rPr>
        <w:t xml:space="preserve">                  </w:t>
      </w:r>
      <w:r>
        <w:rPr>
          <w:rFonts w:eastAsia="MS Mincho;MS Mincho"/>
          <w:lang w:val="en-US"/>
        </w:rPr>
        <w:t>&lt;element name="</w:t>
      </w:r>
      <w:r>
        <w:rPr>
          <w:lang w:val="en-US" w:eastAsia="zh-CN"/>
        </w:rPr>
        <w:t>setOfMcc</w:t>
      </w:r>
      <w:r>
        <w:rPr>
          <w:rFonts w:eastAsia="MS Mincho;MS Mincho"/>
          <w:lang w:val="en-US"/>
        </w:rPr>
        <w:t>"</w:t>
      </w:r>
      <w:r>
        <w:rPr>
          <w:lang w:val="en-US" w:eastAsia="zh-CN"/>
        </w:rPr>
        <w:t xml:space="preserve"> minOccurs=</w:t>
      </w:r>
      <w:r>
        <w:rPr/>
        <w:t>"0"</w:t>
      </w:r>
      <w:r>
        <w:rPr>
          <w:rFonts w:eastAsia="MS Mincho;MS Mincho"/>
          <w:lang w:val="en-US"/>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w:t>
      </w:r>
      <w:r>
        <w:rPr>
          <w:lang w:val="en-US" w:eastAsia="zh-CN"/>
        </w:rPr>
        <w:t>priority</w:t>
      </w:r>
      <w:r>
        <w:rPr>
          <w:rFonts w:eastAsia="MS Mincho;MS Mincho"/>
          <w:lang w:val="en-US"/>
        </w:rPr>
        <w:t>"</w:t>
      </w:r>
      <w:r>
        <w:rPr>
          <w:lang w:val="en-US" w:eastAsia="zh-CN"/>
        </w:rPr>
        <w:t xml:space="preserve"> </w:t>
      </w:r>
      <w:r>
        <w:rPr>
          <w:lang w:val="en-US" w:eastAsia="zh-CN"/>
        </w:rPr>
        <w:t>type</w:t>
      </w:r>
      <w:r>
        <w:rPr/>
        <w:t xml:space="preserve">="integer" </w:t>
      </w:r>
      <w:r>
        <w:rPr>
          <w:lang w:val="en-US" w:eastAsia="zh-CN"/>
        </w:rPr>
        <w:t>minOccurs=</w:t>
      </w:r>
      <w:r>
        <w:rPr/>
        <w:t>"0"</w:t>
      </w:r>
      <w:r>
        <w:rPr>
          <w:rFonts w:eastAsia="MS Mincho;MS Mincho"/>
          <w:lang w:val="en-US"/>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name="measurementsList"</w:t>
      </w:r>
      <w:r>
        <w:rPr>
          <w:lang w:val="en-US" w:eastAsia="zh-CN"/>
        </w:rPr>
        <w:t xml:space="preserve"> </w:t>
      </w:r>
      <w:r>
        <w:rPr>
          <w:lang w:val="en-US" w:eastAsia="zh-CN"/>
        </w:rPr>
        <w:t>type</w:t>
      </w:r>
      <w:r>
        <w:rPr/>
        <w:t xml:space="preserve">="xn:MeasurementsList" </w:t>
      </w:r>
      <w:r>
        <w:rPr>
          <w:lang w:val="en-US" w:eastAsia="zh-CN"/>
        </w:rPr>
        <w:t>minOccurs=</w:t>
      </w:r>
      <w:r>
        <w:rPr/>
        <w:t>"0"</w:t>
      </w:r>
      <w:r>
        <w:rPr>
          <w:rFonts w:eastAsia="MS Mincho;MS Mincho"/>
          <w:lang w:val="en-US"/>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name="kPIsList"</w:t>
      </w:r>
      <w:r>
        <w:rPr>
          <w:lang w:val="en-US" w:eastAsia="zh-CN"/>
        </w:rPr>
        <w:t xml:space="preserve"> type</w:t>
      </w:r>
      <w:r>
        <w:rPr/>
        <w:t xml:space="preserve">="xn:KPIsList" </w:t>
      </w:r>
      <w:r>
        <w:rPr>
          <w:lang w:val="en-US" w:eastAsia="zh-CN"/>
        </w:rPr>
        <w:t>minOccurs=</w:t>
      </w:r>
      <w:r>
        <w:rPr/>
        <w:t>"0"</w:t>
      </w:r>
      <w:r>
        <w:rPr>
          <w:rFonts w:eastAsia="MS Mincho;MS Mincho"/>
          <w:lang w:val="en-US"/>
        </w:rPr>
        <w:t>/&gt;</w:t>
      </w:r>
    </w:p>
    <w:p>
      <w:pPr>
        <w:pStyle w:val="PL"/>
        <w:rPr/>
      </w:pPr>
      <w:r>
        <w:rPr>
          <w:rFonts w:eastAsia="Courier New"/>
          <w:lang w:val="en-US"/>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ref="xn:SubNetwork"/&gt;</w:t>
      </w:r>
    </w:p>
    <w:p>
      <w:pPr>
        <w:pStyle w:val="PL"/>
        <w:rPr/>
      </w:pPr>
      <w:r>
        <w:rPr>
          <w:rFonts w:eastAsia="Courier New"/>
        </w:rPr>
        <w:t xml:space="preserve">              </w:t>
      </w:r>
      <w:r>
        <w:rPr>
          <w:rFonts w:eastAsia="MS Mincho;MS Mincho"/>
        </w:rPr>
        <w:t>&lt;element ref="xn:ManagedElement"/&gt;</w:t>
      </w:r>
    </w:p>
    <w:p>
      <w:pPr>
        <w:pStyle w:val="PL"/>
        <w:rPr/>
      </w:pPr>
      <w:r>
        <w:rPr>
          <w:rFonts w:eastAsia="Courier New"/>
        </w:rPr>
        <w:t xml:space="preserve">              </w:t>
      </w:r>
      <w:r>
        <w:rPr>
          <w:rFonts w:eastAsia="MS Mincho;MS Mincho"/>
        </w:rPr>
        <w:t>&lt;element ref="xn:MeContext"/&gt;</w:t>
      </w:r>
    </w:p>
    <w:p>
      <w:pPr>
        <w:pStyle w:val="PL"/>
        <w:rPr/>
      </w:pPr>
      <w:r>
        <w:rPr>
          <w:rFonts w:eastAsia="Courier New"/>
        </w:rPr>
        <w:t xml:space="preserve">              </w:t>
      </w:r>
      <w:r>
        <w:rPr>
          <w:rFonts w:eastAsia="MS Mincho;MS Mincho"/>
        </w:rPr>
        <w:t>&lt;element ref="xn:ManagementNode"/&gt;</w:t>
      </w:r>
    </w:p>
    <w:p>
      <w:pPr>
        <w:pStyle w:val="PL"/>
        <w:rPr>
          <w:rFonts w:eastAsia="MS Mincho;MS Mincho"/>
        </w:rPr>
      </w:pPr>
      <w:r>
        <w:rPr>
          <w:rFonts w:eastAsia="Courier New"/>
        </w:rPr>
        <w:t xml:space="preserve">              </w:t>
      </w:r>
      <w:r>
        <w:rPr>
          <w:rFonts w:eastAsia="MS Mincho;MS Mincho"/>
        </w:rPr>
        <w:t>&lt;element ref="xn:IRPAgent"/&gt;</w:t>
      </w:r>
    </w:p>
    <w:p>
      <w:pPr>
        <w:pStyle w:val="PL"/>
        <w:rPr/>
      </w:pPr>
      <w:r>
        <w:rPr>
          <w:rFonts w:eastAsia="Courier New"/>
        </w:rPr>
        <w:t xml:space="preserve">              </w:t>
      </w:r>
      <w:r>
        <w:rPr>
          <w:rFonts w:eastAsia="MS Mincho;MS Mincho"/>
        </w:rPr>
        <w:t>&lt;element ref="xn:SubNetworkOptionallyContainedNrmClass"/&gt;</w:t>
      </w:r>
    </w:p>
    <w:p>
      <w:pPr>
        <w:pStyle w:val="PL"/>
        <w:rPr>
          <w:rFonts w:eastAsia="MS Mincho;MS Mincho"/>
        </w:rPr>
      </w:pPr>
      <w:r>
        <w:rPr>
          <w:rFonts w:eastAsia="Courier New"/>
        </w:rPr>
        <w:t xml:space="preserve">              </w:t>
      </w:r>
      <w:r>
        <w:rPr>
          <w:rFonts w:eastAsia="MS Mincho;MS Mincho"/>
        </w:rPr>
        <w:t>&lt;element ref="xn:VsDataContainer"/&gt;</w:t>
      </w:r>
    </w:p>
    <w:p>
      <w:pPr>
        <w:pStyle w:val="PL"/>
        <w:rPr>
          <w:rFonts w:eastAsia="MS Mincho;MS Mincho"/>
        </w:rPr>
      </w:pPr>
      <w:r>
        <w:rPr>
          <w:rFonts w:eastAsia="Courier New"/>
        </w:rPr>
        <w:t xml:space="preserve">              </w:t>
      </w:r>
      <w:r>
        <w:rPr>
          <w:rFonts w:eastAsia="MS Mincho;MS Mincho"/>
        </w:rPr>
        <w:t>&lt;element ref="xn:</w:t>
      </w:r>
      <w:r>
        <w:rPr>
          <w:rFonts w:cs="Courier New"/>
          <w:lang w:val="en-US" w:eastAsia="zh-CN"/>
        </w:rPr>
        <w:t>ThresholdMonitoringCapability</w:t>
      </w:r>
      <w:r>
        <w:rPr>
          <w:rFonts w:eastAsia="MS Mincho;MS Mincho"/>
        </w:rPr>
        <w:t>"/&gt;</w:t>
      </w:r>
    </w:p>
    <w:p>
      <w:pPr>
        <w:pStyle w:val="PL"/>
        <w:rPr>
          <w:rFonts w:eastAsia="MS Mincho;MS Mincho"/>
        </w:rPr>
      </w:pPr>
      <w:r>
        <w:rPr>
          <w:rFonts w:eastAsia="Courier New"/>
        </w:rPr>
        <w:t xml:space="preserve">              </w:t>
      </w:r>
      <w:r>
        <w:rPr>
          <w:rFonts w:eastAsia="MS Mincho;MS Mincho"/>
        </w:rPr>
        <w:t>&lt;element ref="xn:</w:t>
      </w:r>
      <w:r>
        <w:rPr>
          <w:rFonts w:cs="Courier New"/>
          <w:lang w:val="en-US" w:eastAsia="zh-CN"/>
        </w:rPr>
        <w:t>ThresholdMonitor</w:t>
      </w:r>
      <w:r>
        <w:rPr>
          <w:rFonts w:eastAsia="MS Mincho;MS Mincho"/>
        </w:rPr>
        <w:t>"/&gt;</w:t>
      </w:r>
    </w:p>
    <w:p>
      <w:pPr>
        <w:pStyle w:val="PL"/>
        <w:rPr>
          <w:rFonts w:eastAsia="MS Mincho;MS Mincho"/>
        </w:rPr>
      </w:pPr>
      <w:r>
        <w:rPr>
          <w:rFonts w:eastAsia="Courier New"/>
        </w:rPr>
        <w:t xml:space="preserve">              </w:t>
      </w:r>
      <w:r>
        <w:rPr>
          <w:rFonts w:eastAsia="MS Mincho;MS Mincho"/>
        </w:rPr>
        <w:t>&lt;element ref="xn:MeasurementControl"/&gt;</w:t>
      </w:r>
    </w:p>
    <w:p>
      <w:pPr>
        <w:pStyle w:val="PL"/>
        <w:rPr>
          <w:rFonts w:eastAsia="MS Mincho;MS Mincho"/>
        </w:rPr>
      </w:pPr>
      <w:r>
        <w:rPr>
          <w:rFonts w:eastAsia="Courier New"/>
        </w:rPr>
        <w:t xml:space="preserve">              </w:t>
      </w:r>
      <w:r>
        <w:rPr>
          <w:rFonts w:eastAsia="MS Mincho;MS Mincho"/>
        </w:rPr>
        <w:t>&lt;element ref="xn:NtfSubscriptionControl"/&gt;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&lt;choice minOccurs="0" maxOccurs="1"&gt;</w:t>
      </w:r>
    </w:p>
    <w:p>
      <w:pPr>
        <w:pStyle w:val="PL"/>
        <w:rPr/>
      </w:pPr>
      <w:r>
        <w:rPr>
          <w:rFonts w:eastAsia="Courier New"/>
        </w:rPr>
        <w:t xml:space="preserve">              </w:t>
      </w:r>
      <w:r>
        <w:rPr>
          <w:rFonts w:eastAsia="MS Mincho;MS Mincho"/>
        </w:rPr>
        <w:t>&lt;element ref="sp:</w:t>
      </w:r>
      <w:r>
        <w:rPr>
          <w:lang w:eastAsia="zh-CN"/>
        </w:rPr>
        <w:t>ESPolicies</w:t>
      </w:r>
      <w:r>
        <w:rPr>
          <w:rFonts w:eastAsia="MS Mincho;MS Mincho"/>
        </w:rPr>
        <w:t>"/&gt;</w:t>
      </w:r>
    </w:p>
    <w:p>
      <w:pPr>
        <w:pStyle w:val="PL"/>
        <w:rPr>
          <w:rFonts w:eastAsia="MS Mincho;MS Mincho"/>
        </w:rPr>
      </w:pPr>
      <w:r>
        <w:rPr>
          <w:rFonts w:eastAsia="Courier New"/>
        </w:rPr>
        <w:t xml:space="preserve">            </w:t>
      </w:r>
      <w:r>
        <w:rPr>
          <w:rFonts w:eastAsia="MS Mincho;MS Mincho"/>
        </w:rPr>
        <w:t>&lt;/choice&gt;</w:t>
      </w:r>
    </w:p>
    <w:p>
      <w:pPr>
        <w:pStyle w:val="PL"/>
        <w:rPr>
          <w:rFonts w:eastAsia="MS Mincho;MS Mincho"/>
        </w:rPr>
      </w:pPr>
      <w:r>
        <w:rPr>
          <w:rFonts w:eastAsia="Courier New"/>
        </w:rPr>
        <w:t xml:space="preserve">          </w:t>
      </w:r>
      <w:r>
        <w:rPr>
          <w:rFonts w:eastAsia="MS Mincho;MS Mincho"/>
        </w:rPr>
        <w:t>&lt;/sequence&gt;</w:t>
      </w:r>
    </w:p>
    <w:p>
      <w:pPr>
        <w:pStyle w:val="PL"/>
        <w:rPr>
          <w:rFonts w:eastAsia="MS Mincho;MS Mincho"/>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name="ManagedElement"&gt;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rFonts w:eastAsia="MS Mincho;MS Mincho"/>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rFonts w:eastAsia="MS Mincho;MS Mincho"/>
        </w:rPr>
        <w:t>&lt;all&gt;</w:t>
      </w:r>
    </w:p>
    <w:p>
      <w:pPr>
        <w:pStyle w:val="PL"/>
        <w:rPr>
          <w:lang w:eastAsia="zh-CN"/>
        </w:rPr>
      </w:pPr>
      <w:r>
        <w:rPr>
          <w:rFonts w:eastAsia="Courier New"/>
          <w:lang w:eastAsia="zh-CN"/>
        </w:rPr>
        <w:t xml:space="preserve">                  </w:t>
      </w:r>
      <w:r>
        <w:rPr>
          <w:rFonts w:eastAsia="MS Mincho;MS Mincho"/>
        </w:rPr>
        <w:t>&lt;element name="dnPrefix"/&gt;</w:t>
      </w:r>
    </w:p>
    <w:p>
      <w:pPr>
        <w:pStyle w:val="PL"/>
        <w:rPr/>
      </w:pPr>
      <w:r>
        <w:rPr>
          <w:rFonts w:eastAsia="Courier New"/>
        </w:rPr>
        <w:t xml:space="preserve">                  </w:t>
      </w:r>
      <w:r>
        <w:rPr>
          <w:rFonts w:eastAsia="MS Mincho;MS Mincho"/>
        </w:rPr>
        <w:t>&lt;element name="managedElementType</w:t>
      </w:r>
      <w:r>
        <w:rPr>
          <w:lang w:eastAsia="zh-CN"/>
        </w:rPr>
        <w:t>List</w:t>
      </w:r>
      <w:r>
        <w:rPr>
          <w:rFonts w:eastAsia="MS Mincho;MS Mincho"/>
        </w:rPr>
        <w:t>"</w:t>
      </w:r>
      <w:r>
        <w:rPr>
          <w:lang w:eastAsia="zh-CN"/>
        </w:rPr>
        <w:t xml:space="preserve"> type=</w:t>
      </w:r>
      <w:r>
        <w:rPr>
          <w:lang w:val="en-US"/>
        </w:rPr>
        <w:t>"</w:t>
      </w:r>
      <w:r>
        <w:rPr>
          <w:rFonts w:eastAsia="MS Mincho;MS Mincho"/>
        </w:rPr>
        <w:t>xn:managedElement</w:t>
      </w:r>
      <w:r>
        <w:rPr>
          <w:lang w:eastAsia="zh-CN"/>
        </w:rPr>
        <w:t>TypeListType</w:t>
      </w:r>
      <w:r>
        <w:rPr>
          <w:lang w:val="en-US"/>
        </w:rPr>
        <w:t>"</w:t>
      </w:r>
      <w:r>
        <w:rPr>
          <w:lang w:eastAsia="zh-CN"/>
        </w:rPr>
        <w:t xml:space="preserve"> minOccurs=</w:t>
      </w:r>
      <w:r>
        <w:rPr>
          <w:lang w:val="en-US"/>
        </w:rPr>
        <w:t>"0"</w:t>
      </w:r>
      <w:r>
        <w:rPr>
          <w:rFonts w:eastAsia="MS Mincho;MS Mincho"/>
        </w:rPr>
        <w:t>/&gt;</w:t>
      </w:r>
    </w:p>
    <w:p>
      <w:pPr>
        <w:pStyle w:val="PL"/>
        <w:rPr/>
      </w:pPr>
      <w:r>
        <w:rPr>
          <w:rFonts w:eastAsia="Courier New"/>
        </w:rPr>
        <w:t xml:space="preserve">                  </w:t>
      </w:r>
      <w:r>
        <w:rPr>
          <w:rFonts w:eastAsia="MS Mincho;MS Mincho"/>
        </w:rPr>
        <w:t>&lt;element name="userLabel"/&gt;</w:t>
      </w:r>
    </w:p>
    <w:p>
      <w:pPr>
        <w:pStyle w:val="PL"/>
        <w:rPr/>
      </w:pPr>
      <w:r>
        <w:rPr>
          <w:rFonts w:eastAsia="Courier New"/>
        </w:rPr>
        <w:t xml:space="preserve">                  </w:t>
      </w:r>
      <w:r>
        <w:rPr>
          <w:rFonts w:eastAsia="MS Mincho;MS Mincho"/>
        </w:rPr>
        <w:t>&lt;element name="vendorName"/&gt;</w:t>
      </w:r>
    </w:p>
    <w:p>
      <w:pPr>
        <w:pStyle w:val="PL"/>
        <w:rPr/>
      </w:pPr>
      <w:r>
        <w:rPr>
          <w:rFonts w:eastAsia="Courier New"/>
        </w:rPr>
        <w:t xml:space="preserve">                  </w:t>
      </w:r>
      <w:r>
        <w:rPr>
          <w:rFonts w:eastAsia="MS Mincho;MS Mincho"/>
        </w:rPr>
        <w:t>&lt;element name="userDefinedState"/&gt;</w:t>
      </w:r>
    </w:p>
    <w:p>
      <w:pPr>
        <w:pStyle w:val="PL"/>
        <w:rPr/>
      </w:pPr>
      <w:r>
        <w:rPr>
          <w:rFonts w:eastAsia="Courier New"/>
        </w:rPr>
        <w:t xml:space="preserve">                  </w:t>
      </w:r>
      <w:r>
        <w:rPr>
          <w:rFonts w:eastAsia="MS Mincho;MS Mincho"/>
        </w:rPr>
        <w:t>&lt;element name="locationName"/&gt;</w:t>
      </w:r>
    </w:p>
    <w:p>
      <w:pPr>
        <w:pStyle w:val="PL"/>
        <w:rPr/>
      </w:pPr>
      <w:r>
        <w:rPr>
          <w:rFonts w:eastAsia="Courier New"/>
        </w:rPr>
        <w:t xml:space="preserve">                  </w:t>
      </w:r>
      <w:r>
        <w:rPr>
          <w:rFonts w:eastAsia="MS Mincho;MS Mincho"/>
        </w:rPr>
        <w:t>&lt;element name="swVersion"/&gt;</w:t>
      </w:r>
    </w:p>
    <w:p>
      <w:pPr>
        <w:pStyle w:val="PL"/>
        <w:rPr/>
      </w:pPr>
      <w:r>
        <w:rPr>
          <w:rFonts w:eastAsia="Courier New"/>
        </w:rPr>
        <w:t xml:space="preserve">                  </w:t>
      </w:r>
      <w:r>
        <w:rPr>
          <w:rFonts w:eastAsia="MS Mincho;MS Mincho"/>
        </w:rPr>
        <w:t>&lt;element name="managedBy" type="xn:dnList"</w:t>
      </w:r>
      <w:r>
        <w:rPr>
          <w:lang w:eastAsia="zh-CN"/>
        </w:rPr>
        <w:t xml:space="preserve"> minOccurs=</w:t>
      </w:r>
      <w:r>
        <w:rPr/>
        <w:t>"0"</w:t>
      </w:r>
      <w:r>
        <w:rPr>
          <w:rFonts w:eastAsia="MS Mincho;MS Mincho"/>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w:t>
      </w:r>
      <w:r>
        <w:rPr>
          <w:lang w:val="en-US" w:eastAsia="zh-CN"/>
        </w:rPr>
        <w:t>priority</w:t>
      </w:r>
      <w:r>
        <w:rPr>
          <w:rFonts w:eastAsia="MS Mincho;MS Mincho"/>
          <w:lang w:val="en-US"/>
        </w:rPr>
        <w:t>"</w:t>
      </w:r>
      <w:r>
        <w:rPr>
          <w:lang w:val="en-US" w:eastAsia="zh-CN"/>
        </w:rPr>
        <w:t xml:space="preserve"> </w:t>
      </w:r>
      <w:r>
        <w:rPr>
          <w:lang w:val="en-US" w:eastAsia="zh-CN"/>
        </w:rPr>
        <w:t>type</w:t>
      </w:r>
      <w:r>
        <w:rPr/>
        <w:t>="integer"</w:t>
      </w:r>
      <w:r>
        <w:rPr>
          <w:lang w:val="en-US" w:eastAsia="zh-CN"/>
        </w:rPr>
        <w:t xml:space="preserve"> </w:t>
      </w:r>
      <w:r>
        <w:rPr>
          <w:lang w:val="en-US" w:eastAsia="zh-CN"/>
        </w:rPr>
        <w:t>minOccurs=</w:t>
      </w:r>
      <w:r>
        <w:rPr/>
        <w:t>"0"</w:t>
      </w:r>
      <w:r>
        <w:rPr>
          <w:rFonts w:eastAsia="MS Mincho;MS Mincho"/>
          <w:lang w:val="en-US"/>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name="measurementsList"</w:t>
      </w:r>
      <w:r>
        <w:rPr>
          <w:lang w:val="en-US" w:eastAsia="zh-CN"/>
        </w:rPr>
        <w:t xml:space="preserve"> </w:t>
      </w:r>
      <w:r>
        <w:rPr>
          <w:lang w:val="en-US" w:eastAsia="zh-CN"/>
        </w:rPr>
        <w:t>type</w:t>
      </w:r>
      <w:r>
        <w:rPr/>
        <w:t xml:space="preserve">="xn:MeasurementsList" </w:t>
      </w:r>
      <w:r>
        <w:rPr>
          <w:lang w:val="en-US" w:eastAsia="zh-CN"/>
        </w:rPr>
        <w:t>minOccurs=</w:t>
      </w:r>
      <w:r>
        <w:rPr/>
        <w:t>"0"</w:t>
      </w:r>
      <w:r>
        <w:rPr>
          <w:rFonts w:eastAsia="MS Mincho;MS Mincho"/>
          <w:lang w:val="en-US"/>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rFonts w:eastAsia="MS Mincho;MS Mincho"/>
        </w:rPr>
      </w:pPr>
      <w:r>
        <w:rPr>
          <w:rFonts w:eastAsia="Courier New"/>
        </w:rPr>
        <w:t xml:space="preserve">              </w:t>
      </w:r>
      <w:r>
        <w:rPr>
          <w:rFonts w:eastAsia="MS Mincho;MS Mincho"/>
        </w:rPr>
        <w:t>&lt;element ref="xn:IRPAgent"/&gt;</w:t>
      </w:r>
    </w:p>
    <w:p>
      <w:pPr>
        <w:pStyle w:val="PL"/>
        <w:rPr/>
      </w:pPr>
      <w:r>
        <w:rPr>
          <w:rFonts w:eastAsia="Courier New"/>
        </w:rPr>
        <w:t xml:space="preserve">              </w:t>
      </w:r>
      <w:r>
        <w:rPr>
          <w:rFonts w:eastAsia="MS Mincho;MS Mincho"/>
        </w:rPr>
        <w:t>&lt;element ref="xn:ManagedElementOptionallyContainedNrmClass"/&gt;</w:t>
      </w:r>
    </w:p>
    <w:p>
      <w:pPr>
        <w:pStyle w:val="PL"/>
        <w:rPr>
          <w:rFonts w:eastAsia="MS Mincho;MS Mincho"/>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&lt;element ref="xn:</w:t>
      </w:r>
      <w:r>
        <w:rPr>
          <w:rFonts w:cs="Courier New"/>
          <w:lang w:val="en-US" w:eastAsia="zh-CN"/>
        </w:rPr>
        <w:t>ThresholdMonitoringCapability</w:t>
      </w:r>
      <w:r>
        <w:rPr>
          <w:rFonts w:eastAsia="MS Mincho;MS Mincho"/>
        </w:rPr>
        <w:t>"/&gt;</w:t>
      </w:r>
    </w:p>
    <w:p>
      <w:pPr>
        <w:pStyle w:val="PL"/>
        <w:rPr>
          <w:rFonts w:eastAsia="MS Mincho;MS Mincho"/>
        </w:rPr>
      </w:pPr>
      <w:r>
        <w:rPr>
          <w:rFonts w:eastAsia="Courier New"/>
        </w:rPr>
        <w:t xml:space="preserve">              </w:t>
      </w:r>
      <w:r>
        <w:rPr>
          <w:rFonts w:eastAsia="MS Mincho;MS Mincho"/>
        </w:rPr>
        <w:t>&lt;element ref="xn:</w:t>
      </w:r>
      <w:r>
        <w:rPr>
          <w:rFonts w:cs="Courier New"/>
          <w:lang w:val="en-US" w:eastAsia="zh-CN"/>
        </w:rPr>
        <w:t>ThresholdMonitor</w:t>
      </w:r>
      <w:r>
        <w:rPr>
          <w:rFonts w:eastAsia="MS Mincho;MS Mincho"/>
        </w:rPr>
        <w:t>"/&gt;</w:t>
      </w:r>
    </w:p>
    <w:p>
      <w:pPr>
        <w:pStyle w:val="PL"/>
        <w:rPr>
          <w:rFonts w:eastAsia="MS Mincho;MS Mincho"/>
        </w:rPr>
      </w:pPr>
      <w:r>
        <w:rPr>
          <w:rFonts w:eastAsia="Courier New"/>
        </w:rPr>
        <w:t xml:space="preserve">              </w:t>
      </w:r>
      <w:r>
        <w:rPr>
          <w:rFonts w:eastAsia="MS Mincho;MS Mincho"/>
        </w:rPr>
        <w:t>&lt;element ref="xn:MeasurementControl"/&gt;</w:t>
      </w:r>
    </w:p>
    <w:p>
      <w:pPr>
        <w:pStyle w:val="PL"/>
        <w:rPr>
          <w:rFonts w:eastAsia="MS Mincho;MS Mincho"/>
        </w:rPr>
      </w:pPr>
      <w:r>
        <w:rPr>
          <w:rFonts w:eastAsia="Courier New"/>
        </w:rPr>
        <w:t xml:space="preserve">              </w:t>
      </w:r>
      <w:r>
        <w:rPr>
          <w:rFonts w:eastAsia="MS Mincho;MS Mincho"/>
        </w:rPr>
        <w:t>&lt;element ref="xn:NtfSubscriptionControl"/&gt;</w:t>
      </w:r>
    </w:p>
    <w:p>
      <w:pPr>
        <w:pStyle w:val="PL"/>
        <w:rPr>
          <w:rFonts w:eastAsia="MS Mincho;MS Mincho"/>
        </w:rPr>
      </w:pPr>
      <w:r>
        <w:rPr>
          <w:rFonts w:eastAsia="Courier New"/>
        </w:rPr>
        <w:t xml:space="preserve">            </w:t>
      </w:r>
      <w:r>
        <w:rPr>
          <w:rFonts w:eastAsia="MS Mincho;MS Mincho"/>
        </w:rPr>
        <w:t>&lt;/choice&gt;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name="ManagedFunction"&gt;</w:t>
      </w:r>
    </w:p>
    <w:p>
      <w:pPr>
        <w:pStyle w:val="PL"/>
        <w:rPr>
          <w:rFonts w:eastAsia="MS Mincho;MS Mincho"/>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 xml:space="preserve">&lt;element name="userLabel" </w:t>
      </w:r>
      <w:r>
        <w:rPr>
          <w:lang w:val="en-US" w:eastAsia="zh-CN"/>
        </w:rPr>
        <w:t>type</w:t>
      </w:r>
      <w:r>
        <w:rPr/>
        <w:t>="string"</w:t>
      </w:r>
      <w:r>
        <w:rPr>
          <w:rFonts w:eastAsia="MS Mincho;MS Mincho"/>
        </w:rPr>
        <w:t>/&gt;</w:t>
      </w:r>
    </w:p>
    <w:p>
      <w:pPr>
        <w:pStyle w:val="PL"/>
        <w:rPr/>
      </w:pPr>
      <w:r>
        <w:rPr>
          <w:rFonts w:eastAsia="Courier New"/>
        </w:rPr>
        <w:t xml:space="preserve">                  </w:t>
      </w:r>
      <w:r>
        <w:rPr>
          <w:rFonts w:eastAsia="MS Mincho;MS Mincho"/>
        </w:rPr>
        <w:t>&lt;element name="</w:t>
      </w:r>
      <w:r>
        <w:rPr>
          <w:lang w:eastAsia="zh-CN"/>
        </w:rPr>
        <w:t>vnfParametersList</w:t>
      </w:r>
      <w:r>
        <w:rPr>
          <w:rFonts w:eastAsia="MS Mincho;MS Mincho"/>
        </w:rPr>
        <w:t xml:space="preserve">" </w:t>
      </w:r>
      <w:r>
        <w:rPr>
          <w:lang w:val="en-US" w:eastAsia="zh-CN"/>
        </w:rPr>
        <w:t>type</w:t>
      </w:r>
      <w:r>
        <w:rPr/>
        <w:t>="xn:</w:t>
      </w:r>
      <w:r>
        <w:rPr>
          <w:rFonts w:cs="Courier New"/>
          <w:lang w:eastAsia="zh-CN"/>
        </w:rPr>
        <w:t>vnfParametersList</w:t>
      </w:r>
      <w:r>
        <w:rPr>
          <w:lang w:eastAsia="zh-CN"/>
        </w:rPr>
        <w:t>Type</w:t>
      </w:r>
      <w:r>
        <w:rPr/>
        <w:t>"</w:t>
      </w:r>
      <w:r>
        <w:rPr>
          <w:rFonts w:eastAsia="MS Mincho;MS Mincho"/>
        </w:rPr>
        <w:t>/&gt;</w:t>
      </w:r>
    </w:p>
    <w:p>
      <w:pPr>
        <w:pStyle w:val="PL"/>
        <w:rPr/>
      </w:pPr>
      <w:r>
        <w:rPr>
          <w:rFonts w:eastAsia="Courier New"/>
        </w:rPr>
        <w:t xml:space="preserve">                  </w:t>
      </w:r>
      <w:r>
        <w:rPr>
          <w:rFonts w:eastAsia="MS Mincho;MS Mincho"/>
        </w:rPr>
        <w:t>&lt;element name="</w:t>
      </w:r>
      <w:r>
        <w:rPr/>
        <w:t>peeParametersList</w:t>
      </w:r>
      <w:r>
        <w:rPr>
          <w:rFonts w:eastAsia="MS Mincho;MS Mincho"/>
        </w:rPr>
        <w:t>"</w:t>
      </w:r>
      <w:r>
        <w:rPr>
          <w:lang w:val="en-US" w:eastAsia="zh-CN"/>
        </w:rPr>
        <w:t xml:space="preserve"> type</w:t>
      </w:r>
      <w:r>
        <w:rPr/>
        <w:t>="xn:</w:t>
      </w:r>
      <w:r>
        <w:rPr>
          <w:rFonts w:cs="Courier New"/>
          <w:lang w:eastAsia="zh-CN"/>
        </w:rPr>
        <w:t>pee</w:t>
      </w:r>
      <w:r>
        <w:rPr>
          <w:rFonts w:cs="Courier New"/>
          <w:lang w:eastAsia="zh-CN"/>
        </w:rPr>
        <w:t>ParametersList</w:t>
      </w:r>
      <w:r>
        <w:rPr>
          <w:lang w:eastAsia="zh-CN"/>
        </w:rPr>
        <w:t>Type</w:t>
      </w:r>
      <w:r>
        <w:rPr/>
        <w:t>"</w:t>
      </w:r>
      <w:r>
        <w:rPr>
          <w:rFonts w:eastAsia="MS Mincho;MS Mincho"/>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w:t>
      </w:r>
      <w:r>
        <w:rPr>
          <w:lang w:val="en-US" w:eastAsia="zh-CN"/>
        </w:rPr>
        <w:t>priority</w:t>
      </w:r>
      <w:r>
        <w:rPr>
          <w:rFonts w:eastAsia="MS Mincho;MS Mincho"/>
          <w:lang w:val="en-US"/>
        </w:rPr>
        <w:t>"</w:t>
      </w:r>
      <w:r>
        <w:rPr>
          <w:lang w:val="en-US" w:eastAsia="zh-CN"/>
        </w:rPr>
        <w:t xml:space="preserve"> </w:t>
      </w:r>
      <w:r>
        <w:rPr>
          <w:lang w:val="en-US" w:eastAsia="zh-CN"/>
        </w:rPr>
        <w:t>type</w:t>
      </w:r>
      <w:r>
        <w:rPr/>
        <w:t xml:space="preserve">="integer" </w:t>
      </w:r>
      <w:r>
        <w:rPr>
          <w:lang w:val="en-US" w:eastAsia="zh-CN"/>
        </w:rPr>
        <w:t>minOccurs=</w:t>
      </w:r>
      <w:r>
        <w:rPr/>
        <w:t>"0"</w:t>
      </w:r>
      <w:r>
        <w:rPr>
          <w:rFonts w:eastAsia="MS Mincho;MS Mincho"/>
          <w:lang w:val="en-US"/>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name="measurementsList"</w:t>
      </w:r>
      <w:r>
        <w:rPr>
          <w:lang w:val="en-US" w:eastAsia="zh-CN"/>
        </w:rPr>
        <w:t xml:space="preserve"> </w:t>
      </w:r>
      <w:r>
        <w:rPr>
          <w:lang w:val="en-US" w:eastAsia="zh-CN"/>
        </w:rPr>
        <w:t>type</w:t>
      </w:r>
      <w:r>
        <w:rPr/>
        <w:t xml:space="preserve">="xn:MeasurementsList" </w:t>
      </w:r>
      <w:r>
        <w:rPr>
          <w:lang w:val="en-US" w:eastAsia="zh-CN"/>
        </w:rPr>
        <w:t>minOccurs=</w:t>
      </w:r>
      <w:r>
        <w:rPr/>
        <w:t>"0"</w:t>
      </w:r>
      <w:r>
        <w:rPr>
          <w:rFonts w:eastAsia="MS Mincho;MS Mincho"/>
          <w:lang w:val="en-US"/>
        </w:rPr>
        <w:t>/&gt;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ref="xn:VsDataContainer"/&gt;</w:t>
      </w:r>
    </w:p>
    <w:p>
      <w:pPr>
        <w:pStyle w:val="PL"/>
        <w:rPr>
          <w:rFonts w:eastAsia="MS Mincho;MS Mincho"/>
        </w:rPr>
      </w:pPr>
      <w:r>
        <w:rPr>
          <w:rFonts w:eastAsia="Courier New"/>
        </w:rPr>
        <w:t xml:space="preserve">              </w:t>
      </w:r>
      <w:r>
        <w:rPr>
          <w:rFonts w:eastAsia="MS Mincho;MS Mincho"/>
        </w:rPr>
        <w:t>&lt;element ref="xn:EP_RP"/&gt;</w:t>
      </w:r>
    </w:p>
    <w:p>
      <w:pPr>
        <w:pStyle w:val="PL"/>
        <w:rPr/>
      </w:pPr>
      <w:r>
        <w:rPr>
          <w:rFonts w:eastAsia="Courier New"/>
        </w:rPr>
        <w:t xml:space="preserve">              </w:t>
      </w:r>
      <w:r>
        <w:rPr>
          <w:rFonts w:eastAsia="MS Mincho;MS Mincho"/>
        </w:rPr>
        <w:t>&lt;element ref="xn:</w:t>
      </w:r>
      <w:r>
        <w:rPr>
          <w:rFonts w:cs="Courier New"/>
          <w:lang w:val="en-US" w:eastAsia="zh-CN"/>
        </w:rPr>
        <w:t>ThresholdMonitoringCapability</w:t>
      </w:r>
      <w:r>
        <w:rPr>
          <w:rFonts w:eastAsia="MS Mincho;MS Mincho"/>
        </w:rPr>
        <w:t>"/&gt;</w:t>
      </w:r>
    </w:p>
    <w:p>
      <w:pPr>
        <w:pStyle w:val="PL"/>
        <w:rPr>
          <w:rFonts w:eastAsia="MS Mincho;MS Mincho"/>
        </w:rPr>
      </w:pPr>
      <w:r>
        <w:rPr>
          <w:rFonts w:eastAsia="Courier New"/>
        </w:rPr>
        <w:t xml:space="preserve">              </w:t>
      </w:r>
      <w:r>
        <w:rPr>
          <w:rFonts w:eastAsia="MS Mincho;MS Mincho"/>
        </w:rPr>
        <w:t>&lt;element ref="xn:</w:t>
      </w:r>
      <w:r>
        <w:rPr>
          <w:rFonts w:cs="Courier New"/>
          <w:lang w:val="en-US" w:eastAsia="zh-CN"/>
        </w:rPr>
        <w:t>ThresholdMonitor</w:t>
      </w:r>
      <w:r>
        <w:rPr>
          <w:rFonts w:eastAsia="MS Mincho;MS Mincho"/>
        </w:rPr>
        <w:t>"/&gt;</w:t>
      </w:r>
    </w:p>
    <w:p>
      <w:pPr>
        <w:pStyle w:val="PL"/>
        <w:rPr>
          <w:rFonts w:eastAsia="MS Mincho;MS Mincho"/>
        </w:rPr>
      </w:pPr>
      <w:r>
        <w:rPr>
          <w:rFonts w:eastAsia="Courier New"/>
        </w:rPr>
        <w:t xml:space="preserve">              </w:t>
      </w:r>
      <w:r>
        <w:rPr>
          <w:rFonts w:eastAsia="MS Mincho;MS Mincho"/>
        </w:rPr>
        <w:t>&lt;element ref="xn:MeasurementControl"/&gt;</w:t>
      </w:r>
    </w:p>
    <w:p>
      <w:pPr>
        <w:pStyle w:val="PL"/>
        <w:rPr>
          <w:rFonts w:eastAsia="MS Mincho;MS Mincho"/>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&lt;/element&gt;</w:t>
      </w:r>
    </w:p>
    <w:p>
      <w:pPr>
        <w:pStyle w:val="PL"/>
        <w:rPr>
          <w:rFonts w:eastAsia="MS Mincho;MS Mincho"/>
          <w:lang w:eastAsia="zh-CN"/>
        </w:rPr>
      </w:pPr>
      <w:r>
        <w:rPr>
          <w:rFonts w:eastAsia="MS Mincho;MS Mincho"/>
          <w:lang w:eastAsia="zh-CN"/>
        </w:rPr>
      </w:r>
    </w:p>
    <w:p>
      <w:pPr>
        <w:pStyle w:val="PL"/>
        <w:rPr>
          <w:rFonts w:eastAsia="MS Mincho;MS Mincho"/>
        </w:rPr>
      </w:pPr>
      <w:r>
        <w:rPr>
          <w:rFonts w:eastAsia="MS Mincho;MS Mincho"/>
        </w:rPr>
        <w:t>&lt;element name="ManagedNFService"&gt;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&lt;extension base="xn:NrmClass"&gt;</w:t>
      </w:r>
    </w:p>
    <w:p>
      <w:pPr>
        <w:pStyle w:val="PL"/>
        <w:rPr>
          <w:rFonts w:eastAsia="MS Mincho;MS Mincho"/>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rFonts w:eastAsia="MS Mincho;MS Mincho"/>
        </w:rPr>
        <w:t>&lt;all&gt;</w:t>
      </w:r>
    </w:p>
    <w:p>
      <w:pPr>
        <w:pStyle w:val="PL"/>
        <w:rPr>
          <w:rFonts w:eastAsia="MS Mincho;MS Mincho"/>
        </w:rPr>
      </w:pPr>
      <w:r>
        <w:rPr>
          <w:rFonts w:eastAsia="Courier New"/>
        </w:rPr>
        <w:t xml:space="preserve">                  </w:t>
      </w:r>
      <w:r>
        <w:rPr>
          <w:rFonts w:eastAsia="MS Mincho;MS Mincho"/>
        </w:rPr>
        <w:t xml:space="preserve">&lt;element name="userLabel" </w:t>
      </w:r>
      <w:r>
        <w:rPr>
          <w:lang w:val="en-US" w:eastAsia="zh-CN"/>
        </w:rPr>
        <w:t>type</w:t>
      </w:r>
      <w:r>
        <w:rPr/>
        <w:t>="string"</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lang w:eastAsia="zh-CN"/>
        </w:rPr>
        <w:t>nFServiceType</w:t>
      </w:r>
      <w:r>
        <w:rPr>
          <w:rFonts w:eastAsia="MS Mincho;MS Mincho"/>
        </w:rPr>
        <w:t xml:space="preserve">" </w:t>
      </w:r>
      <w:r>
        <w:rPr>
          <w:lang w:val="en-US" w:eastAsia="zh-CN"/>
        </w:rPr>
        <w:t>type</w:t>
      </w:r>
      <w:r>
        <w:rPr/>
        <w:t>="xn:</w:t>
      </w:r>
      <w:r>
        <w:rPr>
          <w:lang w:eastAsia="zh-CN"/>
        </w:rPr>
        <w:t>nFServiceType</w:t>
      </w:r>
      <w:r>
        <w:rPr/>
        <w:t>"</w:t>
      </w:r>
      <w:r>
        <w:rPr>
          <w:rFonts w:eastAsia="MS Mincho;MS Mincho"/>
        </w:rPr>
        <w:t>/&gt;</w:t>
      </w:r>
    </w:p>
    <w:p>
      <w:pPr>
        <w:pStyle w:val="PL"/>
        <w:rPr>
          <w:rFonts w:eastAsia="MS Mincho;MS Mincho"/>
          <w:lang w:val="en-US"/>
        </w:rPr>
      </w:pPr>
      <w:r>
        <w:rPr>
          <w:rFonts w:eastAsia="Courier New"/>
          <w:lang w:val="en-US" w:eastAsia="zh-CN"/>
        </w:rPr>
        <w:t xml:space="preserve">                  </w:t>
      </w:r>
      <w:r>
        <w:rPr>
          <w:rFonts w:eastAsia="MS Mincho;MS Mincho"/>
          <w:lang w:val="en-US"/>
        </w:rPr>
        <w:t>&lt;element name="</w:t>
      </w:r>
      <w:r>
        <w:rPr/>
        <w:t>AdministrativeState</w:t>
      </w:r>
      <w:r>
        <w:rPr>
          <w:rFonts w:eastAsia="MS Mincho;MS Mincho"/>
          <w:lang w:val="en-US"/>
        </w:rPr>
        <w:t>"</w:t>
      </w:r>
      <w:r>
        <w:rPr>
          <w:lang w:val="en-US" w:eastAsia="zh-CN"/>
        </w:rPr>
        <w:t xml:space="preserve"> type</w:t>
      </w:r>
      <w:r>
        <w:rPr/>
        <w:t>="xn:pMAdministrativeStateType"</w:t>
      </w:r>
      <w:r>
        <w:rPr>
          <w:rFonts w:eastAsia="MS Mincho;MS Mincho"/>
          <w:lang w:val="en-US"/>
        </w:rPr>
        <w:t>/&gt;</w:t>
      </w:r>
    </w:p>
    <w:p>
      <w:pPr>
        <w:pStyle w:val="PL"/>
        <w:rPr>
          <w:rFonts w:eastAsia="MS Mincho;MS Mincho"/>
        </w:rPr>
      </w:pPr>
      <w:r>
        <w:rPr>
          <w:rFonts w:eastAsia="Courier New"/>
          <w:lang w:val="en-US"/>
        </w:rPr>
        <w:t xml:space="preserve">                  </w:t>
      </w:r>
      <w:r>
        <w:rPr>
          <w:rFonts w:eastAsia="MS Mincho;MS Mincho"/>
        </w:rPr>
        <w:t>&lt;element name="</w:t>
      </w:r>
      <w:r>
        <w:rPr>
          <w:rFonts w:cs="Courier New"/>
          <w:szCs w:val="18"/>
        </w:rPr>
        <w:t>OperationalState</w:t>
      </w:r>
      <w:r>
        <w:rPr>
          <w:rFonts w:eastAsia="MS Mincho;MS Mincho"/>
        </w:rPr>
        <w:t>" type=</w:t>
      </w:r>
      <w:r>
        <w:rPr/>
        <w:t>"xn:pMOperationalStateType"</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usageState</w:t>
      </w:r>
      <w:r>
        <w:rPr>
          <w:rFonts w:eastAsia="MS Mincho;MS Mincho"/>
        </w:rPr>
        <w:t>" type=</w:t>
      </w:r>
      <w:r>
        <w:rPr/>
        <w:t>"xn:usageStateType"</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registrationState</w:t>
      </w:r>
      <w:r>
        <w:rPr>
          <w:rFonts w:eastAsia="MS Mincho;MS Mincho"/>
        </w:rPr>
        <w:t>" type=</w:t>
      </w:r>
      <w:r>
        <w:rPr/>
        <w:t>"xn:</w:t>
      </w:r>
      <w:r>
        <w:rPr>
          <w:rFonts w:cs="Courier New"/>
          <w:szCs w:val="18"/>
        </w:rPr>
        <w:t>registrationState</w:t>
      </w:r>
      <w:r>
        <w:rPr/>
        <w:t>Type"</w:t>
      </w:r>
      <w:r>
        <w:rPr>
          <w:rFonts w:eastAsia="MS Mincho;MS Mincho"/>
        </w:rPr>
        <w:t>/&gt;</w:t>
      </w:r>
    </w:p>
    <w:p>
      <w:pPr>
        <w:pStyle w:val="PL"/>
        <w:rPr>
          <w:rFonts w:eastAsia="MS Mincho;MS Mincho"/>
          <w:lang w:val="en-US"/>
        </w:rPr>
      </w:pPr>
      <w:r>
        <w:rPr>
          <w:rFonts w:eastAsia="Courier New"/>
        </w:rPr>
        <w:t xml:space="preserve">                  </w:t>
      </w:r>
      <w:r>
        <w:rPr>
          <w:rFonts w:eastAsia="MS Mincho;MS Mincho"/>
          <w:lang w:val="en-US"/>
        </w:rPr>
        <w:t>&lt;element name="sAP"</w:t>
      </w:r>
      <w:r>
        <w:rPr>
          <w:lang w:val="en-US" w:eastAsia="zh-CN"/>
        </w:rPr>
        <w:t xml:space="preserve"> type</w:t>
      </w:r>
      <w:r>
        <w:rPr/>
        <w:t xml:space="preserve">="xn:SAP" </w:t>
      </w:r>
      <w:r>
        <w:rPr>
          <w:lang w:val="en-US" w:eastAsia="zh-CN"/>
        </w:rPr>
        <w:t>minOccurs=</w:t>
      </w:r>
      <w:r>
        <w:rPr/>
        <w:t>"0"</w:t>
      </w:r>
      <w:r>
        <w:rPr>
          <w:rFonts w:eastAsia="MS Mincho;MS Mincho"/>
          <w:lang w:val="en-US"/>
        </w:rPr>
        <w:t>/&gt;</w:t>
      </w:r>
    </w:p>
    <w:p>
      <w:pPr>
        <w:pStyle w:val="PL"/>
        <w:ind w:firstLine="1760"/>
        <w:rPr>
          <w:rFonts w:eastAsia="MS Mincho;MS Mincho"/>
          <w:lang w:val="en-US"/>
        </w:rPr>
      </w:pPr>
      <w:r>
        <w:rPr>
          <w:rFonts w:eastAsia="MS Mincho;MS Mincho"/>
          <w:lang w:val="en-US"/>
        </w:rPr>
        <w:t>&lt;element name="</w:t>
      </w:r>
      <w:r>
        <w:rPr>
          <w:lang w:val="en-US" w:eastAsia="zh-CN"/>
        </w:rPr>
        <w:t>operations</w:t>
      </w:r>
      <w:r>
        <w:rPr>
          <w:rFonts w:eastAsia="MS Mincho;MS Mincho"/>
          <w:lang w:val="en-US"/>
        </w:rPr>
        <w:t>"</w:t>
      </w:r>
      <w:r>
        <w:rPr>
          <w:lang w:val="en-US" w:eastAsia="zh-CN"/>
        </w:rPr>
        <w:t xml:space="preserve"> type</w:t>
      </w:r>
      <w:r>
        <w:rPr/>
        <w:t>="xn:</w:t>
      </w:r>
      <w:r>
        <w:rPr>
          <w:lang w:eastAsia="zh-CN"/>
        </w:rPr>
        <w:t>o</w:t>
      </w:r>
      <w:r>
        <w:rPr>
          <w:lang w:val="en-US" w:eastAsia="zh-CN"/>
        </w:rPr>
        <w:t>perations</w:t>
      </w:r>
      <w:r>
        <w:rPr/>
        <w:t xml:space="preserve">List" </w:t>
      </w:r>
      <w:r>
        <w:rPr>
          <w:lang w:val="en-US" w:eastAsia="zh-CN"/>
        </w:rPr>
        <w:t>minOccurs=</w:t>
      </w:r>
      <w:r>
        <w:rPr/>
        <w:t>"0"</w:t>
      </w:r>
      <w:r>
        <w:rPr>
          <w:rFonts w:eastAsia="MS Mincho;MS Mincho"/>
          <w:lang w:val="en-US"/>
        </w:rPr>
        <w:t>/&gt;</w:t>
      </w:r>
    </w:p>
    <w:p>
      <w:pPr>
        <w:pStyle w:val="PL"/>
        <w:rPr>
          <w:rFonts w:eastAsia="MS Mincho;MS Mincho"/>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rFonts w:eastAsia="MS Mincho;MS Mincho"/>
        </w:rPr>
      </w:pPr>
      <w:r>
        <w:rPr>
          <w:rFonts w:eastAsia="Courier New"/>
        </w:rPr>
        <w:t xml:space="preserve">            </w:t>
      </w:r>
      <w:r>
        <w:rPr>
          <w:rFonts w:eastAsia="MS Mincho;MS Mincho"/>
        </w:rPr>
        <w:t>&lt;choice minOccurs="0" maxOccurs="unbounded"&gt;</w:t>
      </w:r>
    </w:p>
    <w:p>
      <w:pPr>
        <w:pStyle w:val="PL"/>
        <w:rPr>
          <w:rFonts w:eastAsia="MS Mincho;MS Mincho"/>
        </w:rPr>
      </w:pPr>
      <w:r>
        <w:rPr>
          <w:rFonts w:eastAsia="Courier New"/>
        </w:rPr>
        <w:t xml:space="preserve">              </w:t>
      </w:r>
      <w:r>
        <w:rPr>
          <w:rFonts w:eastAsia="MS Mincho;MS Mincho"/>
        </w:rPr>
        <w:t>&lt;element ref="xn:VsDataContainer"/&gt;</w:t>
      </w:r>
    </w:p>
    <w:p>
      <w:pPr>
        <w:pStyle w:val="PL"/>
        <w:rPr>
          <w:rFonts w:eastAsia="MS Mincho;MS Mincho"/>
        </w:rPr>
      </w:pPr>
      <w:r>
        <w:rPr>
          <w:rFonts w:eastAsia="Courier New"/>
        </w:rPr>
        <w:t xml:space="preserve">              </w:t>
      </w:r>
      <w:r>
        <w:rPr>
          <w:rFonts w:eastAsia="MS Mincho;MS Mincho"/>
        </w:rPr>
        <w:t>&lt;element ref="xn:</w:t>
      </w:r>
      <w:r>
        <w:rPr>
          <w:rFonts w:cs="Courier New"/>
          <w:lang w:val="en-US" w:eastAsia="zh-CN"/>
        </w:rPr>
        <w:t>ThresholdMonitoringCapability</w:t>
      </w:r>
      <w:r>
        <w:rPr>
          <w:rFonts w:eastAsia="MS Mincho;MS Mincho"/>
        </w:rPr>
        <w:t>"/&gt;</w:t>
      </w:r>
    </w:p>
    <w:p>
      <w:pPr>
        <w:pStyle w:val="PL"/>
        <w:rPr>
          <w:rFonts w:eastAsia="MS Mincho;MS Mincho"/>
        </w:rPr>
      </w:pPr>
      <w:r>
        <w:rPr>
          <w:rFonts w:eastAsia="Courier New"/>
        </w:rPr>
        <w:t xml:space="preserve">              </w:t>
      </w:r>
      <w:r>
        <w:rPr>
          <w:rFonts w:eastAsia="MS Mincho;MS Mincho"/>
        </w:rPr>
        <w:t>&lt;element ref="xn:</w:t>
      </w:r>
      <w:r>
        <w:rPr>
          <w:rFonts w:cs="Courier New"/>
          <w:lang w:val="en-US" w:eastAsia="zh-CN"/>
        </w:rPr>
        <w:t>ThresholdMonitor</w:t>
      </w:r>
      <w:r>
        <w:rPr>
          <w:rFonts w:eastAsia="MS Mincho;MS Mincho"/>
        </w:rPr>
        <w:t>"/&gt;</w:t>
      </w:r>
    </w:p>
    <w:p>
      <w:pPr>
        <w:pStyle w:val="PL"/>
        <w:rPr>
          <w:rFonts w:eastAsia="MS Mincho;MS Mincho"/>
        </w:rPr>
      </w:pPr>
      <w:r>
        <w:rPr>
          <w:rFonts w:eastAsia="Courier New"/>
        </w:rPr>
        <w:t xml:space="preserve">            </w:t>
      </w:r>
      <w:r>
        <w:rPr>
          <w:rFonts w:eastAsia="MS Mincho;MS Mincho"/>
        </w:rPr>
        <w:t>&lt;/choice&gt;</w:t>
      </w:r>
    </w:p>
    <w:p>
      <w:pPr>
        <w:pStyle w:val="PL"/>
        <w:rPr>
          <w:rFonts w:eastAsia="MS Mincho;MS Mincho"/>
          <w:lang w:val="fr-FR"/>
        </w:rPr>
      </w:pPr>
      <w:r>
        <w:rPr>
          <w:rFonts w:eastAsia="Courier New"/>
        </w:rPr>
        <w:t xml:space="preserve">          </w:t>
      </w:r>
      <w:r>
        <w:rPr>
          <w:rFonts w:eastAsia="MS Mincho;MS Mincho"/>
          <w:lang w:val="fr-FR"/>
        </w:rPr>
        <w:t>&lt;/sequence&gt;</w:t>
      </w:r>
    </w:p>
    <w:p>
      <w:pPr>
        <w:pStyle w:val="PL"/>
        <w:rPr>
          <w:rFonts w:eastAsia="MS Mincho;MS Mincho"/>
          <w:lang w:val="fr-FR"/>
        </w:rPr>
      </w:pPr>
      <w:r>
        <w:rPr>
          <w:rFonts w:eastAsia="Courier New"/>
          <w:lang w:val="fr-FR"/>
        </w:rPr>
        <w:t xml:space="preserve">        </w:t>
      </w:r>
      <w:r>
        <w:rPr>
          <w:rFonts w:eastAsia="MS Mincho;MS Mincho"/>
          <w:lang w:val="fr-FR"/>
        </w:rPr>
        <w:t>&lt;/extension&gt;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rFonts w:eastAsia="MS Mincho;MS Mincho"/>
          <w:lang w:val="fr-FR"/>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pPr>
      <w:r>
        <w:rPr>
          <w:rFonts w:eastAsia="Courier New"/>
          <w:lang w:val="fr-FR"/>
        </w:rPr>
        <w:t xml:space="preserve">  </w:t>
      </w:r>
      <w:r>
        <w:rPr>
          <w:rFonts w:eastAsia="MS Mincho;MS Mincho"/>
          <w:lang w:val="fr-FR"/>
        </w:rPr>
        <w:t>&lt;element name="MeContext"&gt;</w:t>
      </w:r>
    </w:p>
    <w:p>
      <w:pPr>
        <w:pStyle w:val="PL"/>
        <w:rPr/>
      </w:pPr>
      <w:r>
        <w:rPr>
          <w:rFonts w:eastAsia="Courier New"/>
          <w:lang w:val="fr-FR"/>
        </w:rPr>
        <w:t xml:space="preserve">    </w:t>
      </w:r>
      <w:r>
        <w:rPr>
          <w:rFonts w:eastAsia="MS Mincho;MS Mincho"/>
          <w:lang w:val="fr-FR"/>
        </w:rPr>
        <w:t>&lt;complexType&gt;</w:t>
      </w:r>
    </w:p>
    <w:p>
      <w:pPr>
        <w:pStyle w:val="PL"/>
        <w:rPr/>
      </w:pPr>
      <w:r>
        <w:rPr>
          <w:rFonts w:eastAsia="Courier New"/>
          <w:lang w:val="fr-FR"/>
        </w:rPr>
        <w:t xml:space="preserve">      </w:t>
      </w:r>
      <w:r>
        <w:rPr>
          <w:rFonts w:eastAsia="MS Mincho;MS Mincho"/>
          <w:lang w:val="fr-FR"/>
        </w:rPr>
        <w:t>&lt;complexContent&gt;</w:t>
      </w:r>
    </w:p>
    <w:p>
      <w:pPr>
        <w:pStyle w:val="PL"/>
        <w:rPr/>
      </w:pPr>
      <w:r>
        <w:rPr>
          <w:rFonts w:eastAsia="Courier New"/>
          <w:lang w:val="fr-FR"/>
        </w:rPr>
        <w:t xml:space="preserve">        </w:t>
      </w:r>
      <w:r>
        <w:rPr>
          <w:rFonts w:eastAsia="MS Mincho;MS Mincho"/>
          <w:lang w:val="fr-FR"/>
        </w:rPr>
        <w:t>&lt;extension base="xn:NrmClass"&gt;</w:t>
      </w:r>
    </w:p>
    <w:p>
      <w:pPr>
        <w:pStyle w:val="PL"/>
        <w:rPr/>
      </w:pPr>
      <w:r>
        <w:rPr>
          <w:rFonts w:eastAsia="Courier New"/>
          <w:lang w:val="fr-FR"/>
        </w:rPr>
        <w:t xml:space="preserve">          </w:t>
      </w:r>
      <w:r>
        <w:rPr>
          <w:rFonts w:eastAsia="MS Mincho;MS Mincho"/>
          <w:lang w:val="fr-FR"/>
        </w:rPr>
        <w:t>&lt;sequence&gt;</w:t>
      </w:r>
    </w:p>
    <w:p>
      <w:pPr>
        <w:pStyle w:val="PL"/>
        <w:rPr/>
      </w:pPr>
      <w:r>
        <w:rPr>
          <w:rFonts w:eastAsia="Courier New"/>
          <w:lang w:val="fr-FR"/>
        </w:rPr>
        <w:t xml:space="preserve">            </w:t>
      </w:r>
      <w:r>
        <w:rPr>
          <w:lang w:val="fr-FR"/>
        </w:rPr>
        <w:t>&lt;element name="attributes" minOccurs="0"&gt;</w:t>
      </w:r>
    </w:p>
    <w:p>
      <w:pPr>
        <w:pStyle w:val="PL"/>
        <w:rPr/>
      </w:pPr>
      <w:r>
        <w:rPr>
          <w:rFonts w:eastAsia="Courier New"/>
          <w:lang w:val="fr-FR" w:eastAsia="zh-CN"/>
        </w:rPr>
        <w:t xml:space="preserve">              </w:t>
      </w:r>
      <w:r>
        <w:rPr>
          <w:lang w:val="fr-FR" w:eastAsia="zh-CN"/>
        </w:rPr>
        <w:t>&lt;complexType&gt;</w:t>
      </w:r>
    </w:p>
    <w:p>
      <w:pPr>
        <w:pStyle w:val="PL"/>
        <w:tabs>
          <w:tab w:val="clear" w:pos="768"/>
          <w:tab w:val="left" w:pos="384" w:leader="none"/>
          <w:tab w:val="left" w:pos="9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fr-FR" w:eastAsia="zh-CN"/>
        </w:rPr>
        <w:t xml:space="preserve">                </w:t>
      </w:r>
      <w:r>
        <w:rPr>
          <w:lang w:val="fr-FR" w:eastAsia="zh-CN"/>
        </w:rPr>
        <w:t>&lt;all&gt;</w:t>
      </w:r>
    </w:p>
    <w:p>
      <w:pPr>
        <w:pStyle w:val="PL"/>
        <w:rPr/>
      </w:pPr>
      <w:r>
        <w:rPr>
          <w:rFonts w:eastAsia="Courier New"/>
          <w:lang w:val="fr-FR" w:eastAsia="zh-CN"/>
        </w:rPr>
        <w:t xml:space="preserve">                 </w:t>
      </w:r>
      <w:r>
        <w:rPr>
          <w:lang w:val="fr-FR" w:eastAsia="zh-CN"/>
        </w:rPr>
        <w:t>&lt;element name="dnPrefix"</w:t>
      </w:r>
      <w:r>
        <w:rPr>
          <w:lang w:val="fr-FR" w:eastAsia="zh-CN"/>
        </w:rPr>
        <w:t xml:space="preserve"> minOccurs=</w:t>
      </w:r>
      <w:r>
        <w:rPr>
          <w:lang w:val="fr-FR"/>
        </w:rPr>
        <w:t>"0"</w:t>
      </w:r>
      <w:r>
        <w:rPr>
          <w:lang w:val="fr-FR" w:eastAsia="zh-CN"/>
        </w:rPr>
        <w:t>/&gt;</w:t>
      </w:r>
    </w:p>
    <w:p>
      <w:pPr>
        <w:pStyle w:val="PL"/>
        <w:rPr/>
      </w:pPr>
      <w:r>
        <w:rPr>
          <w:rFonts w:eastAsia="Courier New"/>
          <w:lang w:val="fr-FR" w:eastAsia="zh-CN"/>
        </w:rPr>
        <w:t xml:space="preserve">  </w:t>
      </w:r>
      <w:r>
        <w:rPr>
          <w:rFonts w:eastAsia="Courier New"/>
          <w:lang w:val="fr-FR" w:eastAsia="zh-CN"/>
        </w:rPr>
        <w:t xml:space="preserve">              </w:t>
      </w:r>
      <w:r>
        <w:rPr>
          <w:lang w:eastAsia="zh-CN"/>
        </w:rPr>
        <w:t>&lt;/all&gt;</w:t>
      </w:r>
    </w:p>
    <w:p>
      <w:pPr>
        <w:pStyle w:val="PL"/>
        <w:rPr>
          <w:lang w:eastAsia="zh-CN"/>
        </w:rPr>
      </w:pPr>
      <w:r>
        <w:rPr>
          <w:rFonts w:eastAsia="Courier New"/>
          <w:lang w:eastAsia="zh-CN"/>
        </w:rPr>
        <w:t xml:space="preserve">              </w:t>
      </w:r>
      <w:r>
        <w:rPr>
          <w:lang w:eastAsia="zh-CN"/>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ref="xn:ManagedElement"/&gt;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lang w:val="fr-FR"/>
        </w:rPr>
        <w:t>&lt;/sequence&gt;</w:t>
      </w:r>
    </w:p>
    <w:p>
      <w:pPr>
        <w:pStyle w:val="PL"/>
        <w:rPr/>
      </w:pPr>
      <w:r>
        <w:rPr>
          <w:rFonts w:eastAsia="Courier New"/>
          <w:lang w:val="fr-FR"/>
        </w:rPr>
        <w:t xml:space="preserve">        </w:t>
      </w:r>
      <w:r>
        <w:rPr>
          <w:rFonts w:eastAsia="MS Mincho;MS Mincho"/>
          <w:lang w:val="fr-FR"/>
        </w:rPr>
        <w:t>&lt;/extension&gt;</w:t>
      </w:r>
    </w:p>
    <w:p>
      <w:pPr>
        <w:pStyle w:val="PL"/>
        <w:rPr/>
      </w:pPr>
      <w:r>
        <w:rPr>
          <w:rFonts w:eastAsia="Courier New"/>
          <w:lang w:val="fr-FR"/>
        </w:rPr>
        <w:t xml:space="preserve">      </w:t>
      </w:r>
      <w:r>
        <w:rPr>
          <w:rFonts w:eastAsia="MS Mincho;MS Mincho"/>
          <w:lang w:val="fr-FR"/>
        </w:rPr>
        <w:t>&lt;/complexContent&gt;</w:t>
      </w:r>
    </w:p>
    <w:p>
      <w:pPr>
        <w:pStyle w:val="PL"/>
        <w:rPr/>
      </w:pPr>
      <w:r>
        <w:rPr>
          <w:rFonts w:eastAsia="Courier New"/>
          <w:lang w:val="fr-FR"/>
        </w:rPr>
        <w:t xml:space="preserve">    </w:t>
      </w:r>
      <w:r>
        <w:rPr>
          <w:rFonts w:eastAsia="MS Mincho;MS Mincho"/>
          <w:lang w:val="fr-FR"/>
        </w:rPr>
        <w:t>&lt;/complexType&gt;</w:t>
      </w:r>
    </w:p>
    <w:p>
      <w:pPr>
        <w:pStyle w:val="PL"/>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pPr>
      <w:r>
        <w:rPr>
          <w:rFonts w:eastAsia="Courier New"/>
          <w:lang w:val="fr-FR"/>
        </w:rPr>
        <w:t xml:space="preserve">  </w:t>
      </w:r>
      <w:r>
        <w:rPr>
          <w:rFonts w:eastAsia="MS Mincho;MS Mincho"/>
          <w:lang w:val="fr-FR"/>
        </w:rPr>
        <w:t>&lt;element name="ManagementNode"&gt;</w:t>
      </w:r>
    </w:p>
    <w:p>
      <w:pPr>
        <w:pStyle w:val="PL"/>
        <w:rPr/>
      </w:pPr>
      <w:r>
        <w:rPr>
          <w:rFonts w:eastAsia="Courier New"/>
          <w:lang w:val="fr-FR"/>
        </w:rPr>
        <w:t xml:space="preserve">    </w:t>
      </w:r>
      <w:r>
        <w:rPr>
          <w:rFonts w:eastAsia="MS Mincho;MS Mincho"/>
          <w:lang w:val="fr-FR"/>
        </w:rPr>
        <w:t>&lt;complexType&gt;</w:t>
      </w:r>
    </w:p>
    <w:p>
      <w:pPr>
        <w:pStyle w:val="PL"/>
        <w:rPr/>
      </w:pPr>
      <w:r>
        <w:rPr>
          <w:rFonts w:eastAsia="Courier New"/>
          <w:lang w:val="fr-FR"/>
        </w:rPr>
        <w:t xml:space="preserve">      </w:t>
      </w:r>
      <w:r>
        <w:rPr>
          <w:rFonts w:eastAsia="MS Mincho;MS Mincho"/>
          <w:lang w:val="fr-FR"/>
        </w:rPr>
        <w:t>&lt;complexContent&gt;</w:t>
      </w:r>
    </w:p>
    <w:p>
      <w:pPr>
        <w:pStyle w:val="PL"/>
        <w:rPr/>
      </w:pPr>
      <w:r>
        <w:rPr>
          <w:rFonts w:eastAsia="Courier New"/>
          <w:lang w:val="fr-FR"/>
        </w:rPr>
        <w:t xml:space="preserve">        </w:t>
      </w:r>
      <w:r>
        <w:rPr>
          <w:rFonts w:eastAsia="MS Mincho;MS Mincho"/>
          <w:lang w:val="fr-FR"/>
        </w:rPr>
        <w:t>&lt;extension base="xn:NrmClass"&gt;</w:t>
      </w:r>
    </w:p>
    <w:p>
      <w:pPr>
        <w:pStyle w:val="PL"/>
        <w:rPr/>
      </w:pPr>
      <w:r>
        <w:rPr>
          <w:rFonts w:eastAsia="Courier New"/>
          <w:lang w:val="fr-FR"/>
        </w:rPr>
        <w:t xml:space="preserve">          </w:t>
      </w:r>
      <w:r>
        <w:rPr>
          <w:rFonts w:eastAsia="MS Mincho;MS Mincho"/>
          <w:lang w:val="fr-FR"/>
        </w:rPr>
        <w:t>&lt;sequence&gt;</w:t>
      </w:r>
    </w:p>
    <w:p>
      <w:pPr>
        <w:pStyle w:val="PL"/>
        <w:rPr/>
      </w:pPr>
      <w:r>
        <w:rPr>
          <w:rFonts w:eastAsia="Courier New"/>
          <w:lang w:val="fr-FR"/>
        </w:rPr>
        <w:t xml:space="preserve">            </w:t>
      </w:r>
      <w:r>
        <w:rPr>
          <w:lang w:val="fr-FR"/>
        </w:rPr>
        <w:t>&lt;element name="attributes" minOccurs="0"&gt;</w:t>
      </w:r>
    </w:p>
    <w:p>
      <w:pPr>
        <w:pStyle w:val="PL"/>
        <w:rPr/>
      </w:pPr>
      <w:r>
        <w:rPr>
          <w:rFonts w:eastAsia="Courier New"/>
          <w:lang w:val="fr-FR"/>
        </w:rPr>
        <w:t xml:space="preserve">              </w:t>
      </w:r>
      <w:r>
        <w:rPr>
          <w:lang w:val="fr-FR"/>
        </w:rPr>
        <w:t>&lt;complexType&gt;</w:t>
      </w:r>
    </w:p>
    <w:p>
      <w:pPr>
        <w:pStyle w:val="PL"/>
        <w:rPr/>
      </w:pPr>
      <w:r>
        <w:rPr>
          <w:rFonts w:eastAsia="Courier New"/>
          <w:lang w:val="fr-FR"/>
        </w:rPr>
        <w:t xml:space="preserve">                </w:t>
      </w:r>
      <w:r>
        <w:rPr>
          <w:rFonts w:eastAsia="MS Mincho;MS Mincho"/>
          <w:lang w:val="fr-FR"/>
        </w:rPr>
        <w:t>&lt;all&gt;</w:t>
      </w:r>
    </w:p>
    <w:p>
      <w:pPr>
        <w:pStyle w:val="PL"/>
        <w:rPr/>
      </w:pPr>
      <w:r>
        <w:rPr>
          <w:rFonts w:eastAsia="Courier New"/>
          <w:lang w:val="fr-FR"/>
        </w:rPr>
        <w:t xml:space="preserve">                  </w:t>
      </w:r>
      <w:r>
        <w:rPr>
          <w:rFonts w:eastAsia="MS Mincho;MS Mincho"/>
          <w:lang w:val="fr-FR"/>
        </w:rPr>
        <w:t>&lt;element name="userLabel"/&gt;</w:t>
      </w:r>
    </w:p>
    <w:p>
      <w:pPr>
        <w:pStyle w:val="PL"/>
        <w:rPr/>
      </w:pPr>
      <w:r>
        <w:rPr>
          <w:rFonts w:eastAsia="Courier New"/>
          <w:lang w:val="fr-FR"/>
        </w:rPr>
        <w:t xml:space="preserve">                  </w:t>
      </w:r>
      <w:r>
        <w:rPr>
          <w:rFonts w:eastAsia="MS Mincho;MS Mincho"/>
          <w:lang w:val="fr-FR"/>
        </w:rPr>
        <w:t>&lt;element name="vendorName"/&gt;</w:t>
      </w:r>
    </w:p>
    <w:p>
      <w:pPr>
        <w:pStyle w:val="PL"/>
        <w:rPr/>
      </w:pPr>
      <w:r>
        <w:rPr>
          <w:rFonts w:eastAsia="Courier New"/>
          <w:lang w:val="fr-FR"/>
        </w:rPr>
        <w:t xml:space="preserve">                  </w:t>
      </w:r>
      <w:r>
        <w:rPr>
          <w:rFonts w:eastAsia="MS Mincho;MS Mincho"/>
        </w:rPr>
        <w:t>&lt;element name="locationName"/&gt;</w:t>
      </w:r>
    </w:p>
    <w:p>
      <w:pPr>
        <w:pStyle w:val="PL"/>
        <w:rPr/>
      </w:pPr>
      <w:r>
        <w:rPr>
          <w:rFonts w:eastAsia="Courier New"/>
        </w:rPr>
        <w:t xml:space="preserve">                  </w:t>
      </w:r>
      <w:r>
        <w:rPr>
          <w:rFonts w:eastAsia="MS Mincho;MS Mincho"/>
        </w:rPr>
        <w:t>&lt;element name="managedElements" type="xn:dnList"</w:t>
      </w:r>
      <w:r>
        <w:rPr>
          <w:lang w:eastAsia="zh-CN"/>
        </w:rPr>
        <w:t xml:space="preserve"> minOccurs=</w:t>
      </w:r>
      <w:r>
        <w:rPr/>
        <w:t>"0"</w:t>
      </w:r>
      <w:r>
        <w:rPr>
          <w:rFonts w:eastAsia="MS Mincho;MS Mincho"/>
        </w:rPr>
        <w:t>/&gt;</w:t>
      </w:r>
    </w:p>
    <w:p>
      <w:pPr>
        <w:pStyle w:val="PL"/>
        <w:rPr/>
      </w:pPr>
      <w:r>
        <w:rPr>
          <w:rFonts w:eastAsia="Courier New"/>
        </w:rPr>
        <w:t xml:space="preserve">                  </w:t>
      </w:r>
      <w:r>
        <w:rPr>
          <w:rFonts w:eastAsia="MS Mincho;MS Mincho"/>
        </w:rPr>
        <w:t>&lt;element name="swVersion"/&gt;</w:t>
      </w:r>
    </w:p>
    <w:p>
      <w:pPr>
        <w:pStyle w:val="PL"/>
        <w:rPr>
          <w:rFonts w:eastAsia="MS Mincho;MS Mincho"/>
        </w:rPr>
      </w:pPr>
      <w:r>
        <w:rPr>
          <w:rFonts w:eastAsia="Courier New"/>
        </w:rPr>
        <w:t xml:space="preserve">                  </w:t>
      </w:r>
      <w:r>
        <w:rPr>
          <w:rFonts w:eastAsia="MS Mincho;MS Mincho"/>
        </w:rPr>
        <w:t>&lt;element name="userDefinedState"/&gt;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lang w:val="fr-FR"/>
        </w:rPr>
        <w:t>&lt;element ref="xn:IRPAgent"/&gt;</w:t>
      </w:r>
    </w:p>
    <w:p>
      <w:pPr>
        <w:pStyle w:val="PL"/>
        <w:rPr/>
      </w:pPr>
      <w:r>
        <w:rPr>
          <w:rFonts w:eastAsia="Courier New"/>
          <w:lang w:val="fr-FR"/>
        </w:rPr>
        <w:t xml:space="preserve">              </w:t>
      </w:r>
      <w:r>
        <w:rPr>
          <w:rFonts w:eastAsia="MS Mincho;MS Mincho"/>
          <w:lang w:val="fr-FR"/>
        </w:rPr>
        <w:t>&lt;element ref="xn:VsDataContainer"/&gt;</w:t>
      </w:r>
    </w:p>
    <w:p>
      <w:pPr>
        <w:pStyle w:val="PL"/>
        <w:rPr/>
      </w:pPr>
      <w:r>
        <w:rPr>
          <w:rFonts w:eastAsia="Courier New"/>
          <w:lang w:val="fr-FR"/>
        </w:rPr>
        <w:t xml:space="preserve">            </w:t>
      </w:r>
      <w:r>
        <w:rPr>
          <w:rFonts w:eastAsia="MS Mincho;MS Mincho"/>
          <w:lang w:val="fr-FR"/>
        </w:rPr>
        <w:t>&lt;/choice&gt;</w:t>
      </w:r>
    </w:p>
    <w:p>
      <w:pPr>
        <w:pStyle w:val="PL"/>
        <w:rPr/>
      </w:pPr>
      <w:r>
        <w:rPr>
          <w:rFonts w:eastAsia="Courier New"/>
          <w:lang w:val="fr-FR"/>
        </w:rPr>
        <w:t xml:space="preserve">          </w:t>
      </w:r>
      <w:r>
        <w:rPr>
          <w:rFonts w:eastAsia="MS Mincho;MS Mincho"/>
          <w:lang w:val="fr-FR"/>
        </w:rPr>
        <w:t>&lt;/sequence&gt;</w:t>
      </w:r>
    </w:p>
    <w:p>
      <w:pPr>
        <w:pStyle w:val="PL"/>
        <w:rPr/>
      </w:pPr>
      <w:r>
        <w:rPr>
          <w:rFonts w:eastAsia="Courier New"/>
          <w:lang w:val="fr-FR"/>
        </w:rPr>
        <w:t xml:space="preserve">        </w:t>
      </w:r>
      <w:r>
        <w:rPr>
          <w:rFonts w:eastAsia="MS Mincho;MS Mincho"/>
          <w:lang w:val="fr-FR"/>
        </w:rPr>
        <w:t>&lt;/extension&gt;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rFonts w:eastAsia="MS Mincho;MS Mincho"/>
          <w:lang w:val="fr-FR"/>
        </w:rPr>
      </w:pPr>
      <w:r>
        <w:rPr>
          <w:rFonts w:eastAsia="Courier New"/>
          <w:lang w:val="fr-FR"/>
        </w:rPr>
        <w:t xml:space="preserve">  </w:t>
      </w:r>
      <w:r>
        <w:rPr>
          <w:rFonts w:eastAsia="MS Mincho;MS Mincho"/>
          <w:lang w:val="fr-FR"/>
        </w:rPr>
        <w:t>&lt;element name="MeasurementControl"&gt;</w:t>
      </w:r>
    </w:p>
    <w:p>
      <w:pPr>
        <w:pStyle w:val="PL"/>
        <w:rPr>
          <w:rFonts w:eastAsia="MS Mincho;MS Mincho"/>
          <w:lang w:val="fr-FR"/>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rFonts w:eastAsia="MS Mincho;MS Mincho"/>
          <w:lang w:val="fr-FR"/>
        </w:rPr>
      </w:pPr>
      <w:r>
        <w:rPr>
          <w:rFonts w:eastAsia="Courier New"/>
          <w:lang w:val="fr-FR"/>
        </w:rPr>
        <w:t xml:space="preserve">        </w:t>
      </w:r>
      <w:r>
        <w:rPr>
          <w:rFonts w:eastAsia="MS Mincho;MS Mincho"/>
          <w:lang w:val="fr-FR"/>
        </w:rPr>
        <w:t>&lt;extension base="xn:NrmClass"&gt;</w:t>
      </w:r>
    </w:p>
    <w:p>
      <w:pPr>
        <w:pStyle w:val="PL"/>
        <w:rPr>
          <w:rFonts w:eastAsia="MS Mincho;MS Mincho"/>
          <w:lang w:val="fr-FR"/>
        </w:rPr>
      </w:pPr>
      <w:r>
        <w:rPr>
          <w:rFonts w:eastAsia="Courier New"/>
          <w:lang w:val="fr-FR"/>
        </w:rPr>
        <w:t xml:space="preserve">          </w:t>
      </w:r>
      <w:r>
        <w:rPr>
          <w:rFonts w:eastAsia="MS Mincho;MS Mincho"/>
          <w:lang w:val="fr-FR"/>
        </w:rPr>
        <w:t>&lt;sequence&gt;</w:t>
      </w:r>
    </w:p>
    <w:p>
      <w:pPr>
        <w:pStyle w:val="PL"/>
        <w:rPr>
          <w:lang w:val="fr-FR"/>
        </w:rPr>
      </w:pPr>
      <w:r>
        <w:rPr>
          <w:rFonts w:eastAsia="Courier New"/>
          <w:lang w:val="fr-FR"/>
        </w:rPr>
        <w:t xml:space="preserve">            </w:t>
      </w:r>
      <w:r>
        <w:rPr>
          <w:lang w:val="fr-FR"/>
        </w:rPr>
        <w:t>&lt;element name="attributes" minOccurs="0"&gt;</w:t>
      </w:r>
    </w:p>
    <w:p>
      <w:pPr>
        <w:pStyle w:val="PL"/>
        <w:rPr/>
      </w:pPr>
      <w:r>
        <w:rPr>
          <w:rFonts w:eastAsia="Courier New"/>
          <w:lang w:val="fr-FR"/>
        </w:rPr>
        <w:t xml:space="preserve">              </w:t>
      </w:r>
      <w:r>
        <w:rPr/>
        <w:t>&lt;complexType&gt;</w:t>
      </w:r>
    </w:p>
    <w:p>
      <w:pPr>
        <w:pStyle w:val="PL"/>
        <w:rPr>
          <w:rFonts w:eastAsia="MS Mincho;MS Mincho"/>
        </w:rPr>
      </w:pPr>
      <w:r>
        <w:rPr>
          <w:rFonts w:eastAsia="Courier New"/>
        </w:rPr>
        <w:t xml:space="preserve">                </w:t>
      </w:r>
      <w:r>
        <w:rPr>
          <w:rFonts w:eastAsia="MS Mincho;MS Mincho"/>
        </w:rPr>
        <w:t>&lt;all&gt;</w:t>
      </w:r>
    </w:p>
    <w:p>
      <w:pPr>
        <w:pStyle w:val="PL"/>
        <w:rPr>
          <w:rFonts w:eastAsia="MS Mincho;MS Mincho"/>
        </w:rPr>
      </w:pPr>
      <w:r>
        <w:rPr>
          <w:rFonts w:eastAsia="Courier New"/>
        </w:rPr>
        <w:t xml:space="preserve">                  </w:t>
      </w:r>
      <w:r>
        <w:rPr>
          <w:rFonts w:eastAsia="MS Mincho;MS Mincho"/>
        </w:rPr>
        <w:t>&lt;element name="</w:t>
      </w:r>
      <w:r>
        <w:rPr>
          <w:rFonts w:cs="Courier New"/>
          <w:szCs w:val="18"/>
        </w:rPr>
        <w:t>pMAdministrativeState</w:t>
      </w:r>
      <w:r>
        <w:rPr>
          <w:rFonts w:eastAsia="MS Mincho;MS Mincho"/>
        </w:rPr>
        <w:t>" type=</w:t>
      </w:r>
      <w:r>
        <w:rPr/>
        <w:t>"xn:pMAdministrativeStateType"</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pMOperationalState</w:t>
      </w:r>
      <w:r>
        <w:rPr>
          <w:rFonts w:eastAsia="MS Mincho;MS Mincho"/>
        </w:rPr>
        <w:t>" type=</w:t>
      </w:r>
      <w:r>
        <w:rPr/>
        <w:t>"xn:pMOperationalStateType"</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defaultFileBasedGP</w:t>
      </w:r>
      <w:r>
        <w:rPr>
          <w:rFonts w:eastAsia="MS Mincho;MS Mincho"/>
        </w:rPr>
        <w:t xml:space="preserve">" </w:t>
      </w:r>
      <w:r>
        <w:rPr>
          <w:lang w:val="en-US" w:eastAsia="zh-CN"/>
        </w:rPr>
        <w:t>type</w:t>
      </w:r>
      <w:r>
        <w:rPr/>
        <w:t>="integer"</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defaultFileReportingPeriod</w:t>
      </w:r>
      <w:r>
        <w:rPr>
          <w:rFonts w:eastAsia="MS Mincho;MS Mincho"/>
        </w:rPr>
        <w:t xml:space="preserve">" </w:t>
      </w:r>
      <w:r>
        <w:rPr>
          <w:lang w:val="en-US" w:eastAsia="zh-CN"/>
        </w:rPr>
        <w:t>type</w:t>
      </w:r>
      <w:r>
        <w:rPr/>
        <w:t>="integer"</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defaultFileLocation</w:t>
      </w:r>
      <w:r>
        <w:rPr>
          <w:rFonts w:eastAsia="MS Mincho;MS Mincho"/>
        </w:rPr>
        <w:t xml:space="preserve">" </w:t>
      </w:r>
      <w:r>
        <w:rPr>
          <w:lang w:val="en-US" w:eastAsia="zh-CN"/>
        </w:rPr>
        <w:t>type</w:t>
      </w:r>
      <w:r>
        <w:rPr/>
        <w:t>="string"</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defaultStreamBasedGP</w:t>
      </w:r>
      <w:r>
        <w:rPr>
          <w:rFonts w:eastAsia="MS Mincho;MS Mincho"/>
        </w:rPr>
        <w:t xml:space="preserve">" </w:t>
      </w:r>
      <w:r>
        <w:rPr>
          <w:lang w:val="en-US" w:eastAsia="zh-CN"/>
        </w:rPr>
        <w:t>type</w:t>
      </w:r>
      <w:r>
        <w:rPr/>
        <w:t>="integer"</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defaultStreamTarget</w:t>
      </w:r>
      <w:r>
        <w:rPr>
          <w:rFonts w:eastAsia="MS Mincho;MS Mincho"/>
        </w:rPr>
        <w:t xml:space="preserve">" </w:t>
      </w:r>
      <w:r>
        <w:rPr>
          <w:lang w:val="en-US" w:eastAsia="zh-CN"/>
        </w:rPr>
        <w:t>type</w:t>
      </w:r>
      <w:r>
        <w:rPr/>
        <w:t>="string"</w:t>
      </w:r>
      <w:r>
        <w:rPr>
          <w:rFonts w:eastAsia="MS Mincho;MS Mincho"/>
        </w:rPr>
        <w:t>/&gt;</w:t>
      </w:r>
    </w:p>
    <w:p>
      <w:pPr>
        <w:pStyle w:val="PL"/>
        <w:rPr>
          <w:rFonts w:eastAsia="MS Mincho;MS Mincho"/>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rFonts w:eastAsia="MS Mincho;MS Mincho"/>
        </w:rPr>
      </w:pPr>
      <w:r>
        <w:rPr>
          <w:rFonts w:eastAsia="Courier New"/>
        </w:rPr>
        <w:t xml:space="preserve">            </w:t>
      </w:r>
      <w:r>
        <w:rPr>
          <w:rFonts w:eastAsia="MS Mincho;MS Mincho"/>
        </w:rPr>
        <w:t>&lt;choice minOccurs="0" maxOccurs="unbounded"&gt;</w:t>
      </w:r>
    </w:p>
    <w:p>
      <w:pPr>
        <w:pStyle w:val="PL"/>
        <w:rPr>
          <w:rFonts w:eastAsia="MS Mincho;MS Mincho"/>
        </w:rPr>
      </w:pPr>
      <w:r>
        <w:rPr>
          <w:rFonts w:eastAsia="Courier New"/>
        </w:rPr>
        <w:t xml:space="preserve">              </w:t>
      </w:r>
      <w:r>
        <w:rPr>
          <w:rFonts w:eastAsia="MS Mincho;MS Mincho"/>
        </w:rPr>
        <w:t>&lt;element ref="xn:MeasurementReader"/&gt;</w:t>
      </w:r>
    </w:p>
    <w:p>
      <w:pPr>
        <w:pStyle w:val="PL"/>
        <w:rPr>
          <w:rFonts w:eastAsia="MS Mincho;MS Mincho"/>
        </w:rPr>
      </w:pPr>
      <w:r>
        <w:rPr>
          <w:rFonts w:eastAsia="Courier New"/>
        </w:rPr>
        <w:t xml:space="preserve">            </w:t>
      </w:r>
      <w:r>
        <w:rPr>
          <w:rFonts w:eastAsia="MS Mincho;MS Mincho"/>
        </w:rPr>
        <w:t>&lt;/choice&gt;</w:t>
      </w:r>
    </w:p>
    <w:p>
      <w:pPr>
        <w:pStyle w:val="PL"/>
        <w:rPr>
          <w:rFonts w:eastAsia="MS Mincho;MS Mincho"/>
          <w:lang w:val="fr-FR"/>
        </w:rPr>
      </w:pPr>
      <w:r>
        <w:rPr>
          <w:rFonts w:eastAsia="Courier New"/>
        </w:rPr>
        <w:t xml:space="preserve">          </w:t>
      </w:r>
      <w:r>
        <w:rPr>
          <w:rFonts w:eastAsia="MS Mincho;MS Mincho"/>
          <w:lang w:val="fr-FR"/>
        </w:rPr>
        <w:t>&lt;/sequence&gt;</w:t>
      </w:r>
    </w:p>
    <w:p>
      <w:pPr>
        <w:pStyle w:val="PL"/>
        <w:rPr>
          <w:rFonts w:eastAsia="MS Mincho;MS Mincho"/>
          <w:lang w:val="fr-FR"/>
        </w:rPr>
      </w:pPr>
      <w:r>
        <w:rPr>
          <w:rFonts w:eastAsia="Courier New"/>
          <w:lang w:val="fr-FR"/>
        </w:rPr>
        <w:t xml:space="preserve">        </w:t>
      </w:r>
      <w:r>
        <w:rPr>
          <w:rFonts w:eastAsia="MS Mincho;MS Mincho"/>
          <w:lang w:val="fr-FR"/>
        </w:rPr>
        <w:t>&lt;/extension&gt;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rFonts w:eastAsia="MS Mincho;MS Mincho"/>
          <w:lang w:val="fr-FR"/>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rFonts w:eastAsia="MS Mincho;MS Mincho"/>
        </w:rPr>
      </w:pPr>
      <w:r>
        <w:rPr>
          <w:rFonts w:eastAsia="Courier New"/>
          <w:lang w:val="fr-FR"/>
        </w:rPr>
        <w:t xml:space="preserve">  </w:t>
      </w:r>
      <w:r>
        <w:rPr>
          <w:rFonts w:eastAsia="MS Mincho;MS Mincho"/>
        </w:rPr>
        <w:t>&lt;element name="MeasurementReader"&gt;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&lt;extension base="xn:NrmClass"&gt;</w:t>
      </w:r>
    </w:p>
    <w:p>
      <w:pPr>
        <w:pStyle w:val="PL"/>
        <w:rPr>
          <w:rFonts w:eastAsia="MS Mincho;MS Mincho"/>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rFonts w:eastAsia="MS Mincho;MS Mincho"/>
        </w:rPr>
        <w:t>&lt;all&gt;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measurementTypes</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fileBasedGP</w:t>
      </w:r>
      <w:r>
        <w:rPr>
          <w:rFonts w:eastAsia="MS Mincho;MS Mincho"/>
        </w:rPr>
        <w:t xml:space="preserve">" </w:t>
      </w:r>
      <w:r>
        <w:rPr>
          <w:lang w:val="en-US" w:eastAsia="zh-CN"/>
        </w:rPr>
        <w:t>type</w:t>
      </w:r>
      <w:r>
        <w:rPr/>
        <w:t>="integer"</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fileReportingPeriod</w:t>
      </w:r>
      <w:r>
        <w:rPr>
          <w:rFonts w:eastAsia="MS Mincho;MS Mincho"/>
        </w:rPr>
        <w:t xml:space="preserve">" </w:t>
      </w:r>
      <w:r>
        <w:rPr>
          <w:lang w:val="en-US" w:eastAsia="zh-CN"/>
        </w:rPr>
        <w:t>type</w:t>
      </w:r>
      <w:r>
        <w:rPr/>
        <w:t>="integer"</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fileLocation</w:t>
      </w:r>
      <w:r>
        <w:rPr>
          <w:rFonts w:eastAsia="MS Mincho;MS Mincho"/>
        </w:rPr>
        <w:t xml:space="preserve">" </w:t>
      </w:r>
      <w:r>
        <w:rPr>
          <w:lang w:val="en-US" w:eastAsia="zh-CN"/>
        </w:rPr>
        <w:t>type</w:t>
      </w:r>
      <w:r>
        <w:rPr/>
        <w:t>="string"</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streamBasedGP</w:t>
      </w:r>
      <w:r>
        <w:rPr>
          <w:rFonts w:eastAsia="MS Mincho;MS Mincho"/>
        </w:rPr>
        <w:t xml:space="preserve">" </w:t>
      </w:r>
      <w:r>
        <w:rPr>
          <w:lang w:val="en-US" w:eastAsia="zh-CN"/>
        </w:rPr>
        <w:t>type</w:t>
      </w:r>
      <w:r>
        <w:rPr/>
        <w:t>="integer"</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New"/>
          <w:szCs w:val="18"/>
        </w:rPr>
        <w:t>streamTarget</w:t>
      </w:r>
      <w:r>
        <w:rPr>
          <w:rFonts w:eastAsia="MS Mincho;MS Mincho"/>
        </w:rPr>
        <w:t xml:space="preserve">" </w:t>
      </w:r>
      <w:r>
        <w:rPr>
          <w:lang w:val="en-US" w:eastAsia="zh-CN"/>
        </w:rPr>
        <w:t>type</w:t>
      </w:r>
      <w:r>
        <w:rPr/>
        <w:t>="string"</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managedObjectDNsBasic</w:t>
      </w:r>
      <w:r>
        <w:rPr>
          <w:rFonts w:eastAsia="MS Mincho;MS Mincho"/>
        </w:rPr>
        <w:t>" type=</w:t>
      </w:r>
      <w:r>
        <w:rPr/>
        <w:t>"xn:dnList"</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&lt;element name="</w:t>
      </w:r>
      <w:r>
        <w:rPr>
          <w:rFonts w:cs="Courier" w:ascii="Courier" w:hAnsi="Courier"/>
        </w:rPr>
        <w:t>managedObjectDNs</w:t>
      </w:r>
      <w:r>
        <w:rPr>
          <w:rFonts w:eastAsia="MS Mincho;MS Mincho"/>
        </w:rPr>
        <w:t>" type=</w:t>
      </w:r>
      <w:r>
        <w:rPr/>
        <w:t>"xn:dnList"</w:t>
      </w:r>
      <w:r>
        <w:rPr>
          <w:rFonts w:eastAsia="MS Mincho;MS Mincho"/>
        </w:rPr>
        <w:t xml:space="preserve"> </w:t>
      </w:r>
      <w:r>
        <w:rPr>
          <w:lang w:eastAsia="zh-CN"/>
        </w:rPr>
        <w:t>minOccurs=</w:t>
      </w:r>
      <w:r>
        <w:rPr/>
        <w:t>"0"/</w:t>
      </w:r>
      <w:r>
        <w:rPr>
          <w:rFonts w:eastAsia="MS Mincho;MS Mincho"/>
        </w:rPr>
        <w:t>&gt;</w:t>
      </w:r>
    </w:p>
    <w:p>
      <w:pPr>
        <w:pStyle w:val="PL"/>
        <w:rPr>
          <w:rFonts w:eastAsia="MS Mincho;MS Mincho"/>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rFonts w:eastAsia="MS Mincho;MS Mincho"/>
        </w:rPr>
      </w:pPr>
      <w:r>
        <w:rPr>
          <w:rFonts w:eastAsia="Courier New"/>
        </w:rPr>
        <w:t xml:space="preserve">          </w:t>
      </w:r>
      <w:r>
        <w:rPr>
          <w:rFonts w:eastAsia="MS Mincho;MS Mincho"/>
        </w:rPr>
        <w:t>&lt;/sequence&gt;</w:t>
      </w:r>
    </w:p>
    <w:p>
      <w:pPr>
        <w:pStyle w:val="PL"/>
        <w:rPr>
          <w:rFonts w:eastAsia="MS Mincho;MS Mincho"/>
        </w:rPr>
      </w:pPr>
      <w:r>
        <w:rPr>
          <w:rFonts w:eastAsia="Courier New"/>
        </w:rPr>
        <w:t xml:space="preserve">        </w:t>
      </w:r>
      <w:r>
        <w:rPr>
          <w:rFonts w:eastAsia="MS Mincho;MS Mincho"/>
        </w:rPr>
        <w:t>&lt;/extension&gt;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name="IRPAgent"&gt;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&lt;element</w:t>
      </w:r>
      <w:r>
        <w:rPr>
          <w:lang w:eastAsia="zh-CN"/>
        </w:rPr>
        <w:t xml:space="preserve"> </w:t>
      </w:r>
      <w:r>
        <w:rPr>
          <w:lang w:eastAsia="zh-CN"/>
        </w:rPr>
        <w:t>ref="xn:systemDN"</w:t>
      </w:r>
      <w:r>
        <w:rPr>
          <w:lang w:eastAsia="zh-CN"/>
        </w:rPr>
        <w:t xml:space="preserve"> </w:t>
      </w:r>
      <w:r>
        <w:rPr>
          <w:rFonts w:eastAsia="MS Mincho;MS Mincho"/>
        </w:rPr>
        <w:t>minOccurs="0"/&gt;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&lt;/sequence&gt;</w:t>
      </w:r>
    </w:p>
    <w:p>
      <w:pPr>
        <w:pStyle w:val="PL"/>
        <w:rPr>
          <w:rFonts w:eastAsia="MS Mincho;MS Mincho"/>
        </w:rPr>
      </w:pPr>
      <w:r>
        <w:rPr>
          <w:rFonts w:eastAsia="Courier New"/>
        </w:rPr>
        <w:t xml:space="preserve">        </w:t>
      </w:r>
      <w:r>
        <w:rPr>
          <w:rFonts w:eastAsia="MS Mincho;MS Mincho"/>
        </w:rPr>
        <w:t>&lt;/extension&gt;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rFonts w:eastAsia="MS Mincho;MS Mincho"/>
        </w:rPr>
      </w:pPr>
      <w:r>
        <w:rPr>
          <w:rFonts w:eastAsia="Courier New"/>
        </w:rPr>
        <w:t xml:space="preserve">  </w:t>
      </w:r>
      <w:r>
        <w:rPr>
          <w:rFonts w:eastAsia="MS Mincho;MS Mincho"/>
        </w:rPr>
        <w:t>&lt;element name="EP_RP"&gt;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&lt;extension base="xn:NrmClass"&gt;</w:t>
      </w:r>
    </w:p>
    <w:p>
      <w:pPr>
        <w:pStyle w:val="PL"/>
        <w:rPr>
          <w:rFonts w:eastAsia="MS Mincho;MS Mincho"/>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rFonts w:eastAsia="MS Mincho;MS Mincho"/>
        </w:rPr>
        <w:t>&lt;all&gt;</w:t>
      </w:r>
    </w:p>
    <w:p>
      <w:pPr>
        <w:pStyle w:val="PL"/>
        <w:rPr>
          <w:rFonts w:eastAsia="MS Mincho;MS Mincho"/>
        </w:rPr>
      </w:pPr>
      <w:r>
        <w:rPr>
          <w:rFonts w:eastAsia="Courier New"/>
        </w:rPr>
        <w:t xml:space="preserve">                  </w:t>
      </w:r>
      <w:r>
        <w:rPr>
          <w:rFonts w:eastAsia="MS Mincho;MS Mincho"/>
        </w:rPr>
        <w:t>&lt;element</w:t>
      </w:r>
      <w:r>
        <w:rPr>
          <w:lang w:eastAsia="zh-CN"/>
        </w:rPr>
        <w:t xml:space="preserve"> </w:t>
      </w:r>
      <w:r>
        <w:rPr>
          <w:lang w:eastAsia="zh-CN"/>
        </w:rPr>
        <w:t xml:space="preserve">name="farEndEntity" </w:t>
      </w:r>
      <w:r>
        <w:rPr/>
        <w:t xml:space="preserve">type="xn:dn" </w:t>
      </w:r>
      <w:r>
        <w:rPr>
          <w:rFonts w:eastAsia="MS Mincho;MS Mincho"/>
        </w:rPr>
        <w:t>minOccurs="0"/&gt;</w:t>
      </w:r>
    </w:p>
    <w:p>
      <w:pPr>
        <w:pStyle w:val="PL"/>
        <w:rPr>
          <w:rFonts w:eastAsia="MS Mincho;MS Mincho"/>
        </w:rPr>
      </w:pPr>
      <w:r>
        <w:rPr>
          <w:rFonts w:eastAsia="Courier New"/>
        </w:rPr>
        <w:t xml:space="preserve">                  </w:t>
      </w:r>
      <w:r>
        <w:rPr>
          <w:rFonts w:eastAsia="MS Mincho;MS Mincho"/>
        </w:rPr>
        <w:t xml:space="preserve">&lt;element name="userLabel" </w:t>
      </w:r>
      <w:r>
        <w:rPr>
          <w:lang w:val="en-US" w:eastAsia="zh-CN"/>
        </w:rPr>
        <w:t>type</w:t>
      </w:r>
      <w:r>
        <w:rPr/>
        <w:t>="string"</w:t>
      </w:r>
      <w:r>
        <w:rPr>
          <w:rFonts w:eastAsia="MS Mincho;MS Mincho"/>
        </w:rPr>
        <w:t xml:space="preserve"> </w:t>
      </w:r>
      <w:r>
        <w:rPr/>
        <w:t>minOccurs=</w:t>
      </w:r>
      <w:r>
        <w:rPr>
          <w:rFonts w:eastAsia="MS Mincho;MS Mincho"/>
        </w:rPr>
        <w:t>"0"/&gt;</w:t>
      </w:r>
    </w:p>
    <w:p>
      <w:pPr>
        <w:pStyle w:val="PL"/>
        <w:rPr>
          <w:rFonts w:eastAsia="MS Mincho;MS Mincho"/>
        </w:rPr>
      </w:pPr>
      <w:r>
        <w:rPr>
          <w:rFonts w:eastAsia="MS Mincho;MS Mincho"/>
        </w:rPr>
        <w:tab/>
        <w:tab/>
        <w:tab/>
        <w:tab/>
        <w:tab/>
      </w:r>
      <w:r>
        <w:rPr>
          <w:rFonts w:eastAsia="MS Mincho;MS Mincho"/>
          <w:lang w:val="en-US"/>
        </w:rPr>
        <w:t>&lt;element name="measurementsList"</w:t>
      </w:r>
      <w:r>
        <w:rPr>
          <w:lang w:val="en-US" w:eastAsia="zh-CN"/>
        </w:rPr>
        <w:t xml:space="preserve"> type</w:t>
      </w:r>
      <w:r>
        <w:rPr/>
        <w:t xml:space="preserve">="xn:MeasurementsList" </w:t>
      </w:r>
      <w:r>
        <w:rPr>
          <w:lang w:val="en-US" w:eastAsia="zh-CN"/>
        </w:rPr>
        <w:t>minOccurs=</w:t>
      </w:r>
      <w:r>
        <w:rPr/>
        <w:t>"0"</w:t>
      </w:r>
      <w:r>
        <w:rPr>
          <w:rFonts w:eastAsia="MS Mincho;MS Mincho"/>
          <w:lang w:val="en-US"/>
        </w:rPr>
        <w:t>/&gt;</w:t>
      </w:r>
    </w:p>
    <w:p>
      <w:pPr>
        <w:pStyle w:val="PL"/>
        <w:rPr>
          <w:rFonts w:eastAsia="MS Mincho;MS Mincho"/>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rFonts w:eastAsia="MS Mincho;MS Mincho"/>
        </w:rPr>
      </w:pPr>
      <w:r>
        <w:rPr>
          <w:rFonts w:eastAsia="Courier New"/>
        </w:rPr>
        <w:t xml:space="preserve">          </w:t>
      </w:r>
      <w:r>
        <w:rPr>
          <w:rFonts w:eastAsia="MS Mincho;MS Mincho"/>
        </w:rPr>
        <w:t>&lt;/sequence&gt;</w:t>
      </w:r>
    </w:p>
    <w:p>
      <w:pPr>
        <w:pStyle w:val="PL"/>
        <w:rPr>
          <w:rFonts w:eastAsia="MS Mincho;MS Mincho"/>
        </w:rPr>
      </w:pPr>
      <w:r>
        <w:rPr>
          <w:rFonts w:eastAsia="Courier New"/>
        </w:rPr>
        <w:t xml:space="preserve">        </w:t>
      </w:r>
      <w:r>
        <w:rPr>
          <w:rFonts w:eastAsia="MS Mincho;MS Mincho"/>
        </w:rPr>
        <w:t>&lt;/extension&gt;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name="VsDataContainer"&gt;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rFonts w:eastAsia="MS Mincho;MS Mincho"/>
        </w:rPr>
        <w:t>&lt;element name="vsDataType"/&gt;</w:t>
      </w:r>
    </w:p>
    <w:p>
      <w:pPr>
        <w:pStyle w:val="PL"/>
        <w:rPr/>
      </w:pPr>
      <w:r>
        <w:rPr>
          <w:rFonts w:eastAsia="Courier New"/>
        </w:rPr>
        <w:t xml:space="preserve">                  </w:t>
      </w:r>
      <w:r>
        <w:rPr>
          <w:rFonts w:eastAsia="MS Mincho;MS Mincho"/>
        </w:rPr>
        <w:t>&lt;element name="vsDataFormatVersion"/&gt;</w:t>
      </w:r>
    </w:p>
    <w:p>
      <w:pPr>
        <w:pStyle w:val="PL"/>
        <w:rPr/>
      </w:pPr>
      <w:r>
        <w:rPr>
          <w:rFonts w:eastAsia="Courier New"/>
        </w:rPr>
        <w:t xml:space="preserve">                  </w:t>
      </w:r>
      <w:r>
        <w:rPr>
          <w:rFonts w:eastAsia="MS Mincho;MS Mincho"/>
        </w:rPr>
        <w:t>&lt;element ref="xn:vsData"/&gt;</w:t>
      </w:r>
    </w:p>
    <w:p>
      <w:pPr>
        <w:pStyle w:val="PL"/>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ref="xn:VsDataContainer"/&gt;</w:t>
      </w:r>
    </w:p>
    <w:p>
      <w:pPr>
        <w:pStyle w:val="PL"/>
        <w:rPr/>
      </w:pPr>
      <w:r>
        <w:rPr>
          <w:rFonts w:eastAsia="Courier New"/>
        </w:rPr>
        <w:t xml:space="preserve">            </w:t>
      </w:r>
      <w:r>
        <w:rPr>
          <w:rFonts w:eastAsia="MS Mincho;MS Mincho"/>
        </w:rPr>
        <w:t>&lt;/choice&gt;</w:t>
      </w:r>
    </w:p>
    <w:p>
      <w:pPr>
        <w:pStyle w:val="PL"/>
        <w:rPr>
          <w:rFonts w:eastAsia="MS Mincho;MS Mincho"/>
        </w:rPr>
      </w:pPr>
      <w:r>
        <w:rPr>
          <w:rFonts w:eastAsia="Courier New"/>
        </w:rPr>
        <w:t xml:space="preserve">          </w:t>
      </w:r>
      <w:r>
        <w:rPr>
          <w:rFonts w:eastAsia="MS Mincho;MS Mincho"/>
        </w:rPr>
        <w:t>&lt;/sequence&gt;</w:t>
      </w:r>
    </w:p>
    <w:p>
      <w:pPr>
        <w:pStyle w:val="PL"/>
        <w:rPr/>
      </w:pPr>
      <w:r>
        <w:rPr>
          <w:rFonts w:eastAsia="Courier New"/>
        </w:rPr>
        <w:t xml:space="preserve">        </w:t>
      </w:r>
      <w:r>
        <w:rPr>
          <w:rFonts w:eastAsia="MS Mincho;MS Mincho"/>
        </w:rPr>
        <w:t>&lt;/extension&gt;</w:t>
      </w:r>
    </w:p>
    <w:p>
      <w:pPr>
        <w:pStyle w:val="PL"/>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w:t>
      </w:r>
      <w:r>
        <w:rPr>
          <w:rFonts w:cs="Courier New"/>
          <w:lang w:val="en-US" w:eastAsia="zh-CN"/>
        </w:rPr>
        <w:t>ThresholdMonitoringCapability</w:t>
      </w:r>
      <w:r>
        <w:rPr>
          <w:rFonts w:eastAsia="MS Mincho;MS Mincho"/>
        </w:rPr>
        <w: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rFonts w:eastAsia="SimSun;宋体"/>
        </w:rPr>
      </w:pPr>
      <w:r>
        <w:rPr>
          <w:rFonts w:eastAsia="Courier New"/>
        </w:rPr>
        <w:t xml:space="preserve">            </w:t>
      </w:r>
      <w:r>
        <w:rPr/>
        <w:t>&lt;element name="attributes" minOccurs="0"&gt;</w:t>
      </w:r>
    </w:p>
    <w:p>
      <w:pPr>
        <w:pStyle w:val="PL"/>
        <w:rPr/>
      </w:pPr>
      <w:r>
        <w:rPr>
          <w:rFonts w:eastAsia="Courier New"/>
          <w:lang w:eastAsia="zh-CN"/>
        </w:rPr>
        <w:t xml:space="preserve">              </w:t>
      </w:r>
      <w:r>
        <w:rPr>
          <w:lang w:eastAsia="zh-CN"/>
        </w:rPr>
        <w:t>&lt;complexType&gt;</w:t>
      </w:r>
    </w:p>
    <w:p>
      <w:pPr>
        <w:pStyle w:val="PL"/>
        <w:tabs>
          <w:tab w:val="clear" w:pos="768"/>
          <w:tab w:val="left" w:pos="384" w:leader="none"/>
          <w:tab w:val="left" w:pos="9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eastAsia="zh-CN"/>
        </w:rPr>
        <w:t xml:space="preserve">                </w:t>
      </w:r>
      <w:r>
        <w:rPr>
          <w:lang w:eastAsia="zh-CN"/>
        </w:rPr>
        <w:t>&lt;all&gt;</w:t>
      </w:r>
    </w:p>
    <w:p>
      <w:pPr>
        <w:pStyle w:val="PL"/>
        <w:rPr/>
      </w:pPr>
      <w:r>
        <w:rPr>
          <w:rFonts w:eastAsia="Courier New"/>
          <w:lang w:eastAsia="zh-CN"/>
        </w:rPr>
        <w:t xml:space="preserve">                 </w:t>
      </w:r>
      <w:r>
        <w:rPr>
          <w:lang w:eastAsia="zh-CN"/>
        </w:rPr>
        <w:t>&lt;element name="</w:t>
      </w:r>
      <w:r>
        <w:rPr>
          <w:rFonts w:cs="Courier" w:ascii="Courier" w:hAnsi="Courier"/>
        </w:rPr>
        <w:t>supportedMonitoringGPs</w:t>
      </w:r>
      <w:r>
        <w:rPr>
          <w:lang w:eastAsia="zh-CN"/>
        </w:rPr>
        <w:t xml:space="preserve">" </w:t>
      </w:r>
      <w:r>
        <w:rPr/>
        <w:t>type="xn:</w:t>
      </w:r>
      <w:r>
        <w:rPr>
          <w:rFonts w:eastAsia="MS Mincho;MS Mincho"/>
        </w:rPr>
        <w:t>GPListType</w:t>
      </w:r>
      <w:r>
        <w:rPr/>
        <w:t>"</w:t>
      </w:r>
      <w:r>
        <w:rPr>
          <w:lang w:eastAsia="zh-CN"/>
        </w:rPr>
        <w:t>/&gt;</w:t>
      </w:r>
    </w:p>
    <w:p>
      <w:pPr>
        <w:pStyle w:val="PL"/>
        <w:rPr/>
      </w:pPr>
      <w:r>
        <w:rPr>
          <w:rFonts w:eastAsia="Courier New"/>
          <w:lang w:eastAsia="zh-CN"/>
        </w:rPr>
        <w:t xml:space="preserve">                </w:t>
      </w:r>
      <w:r>
        <w:rPr>
          <w:lang w:eastAsia="zh-CN"/>
        </w:rPr>
        <w:t>&lt;/all&gt;</w:t>
      </w:r>
    </w:p>
    <w:p>
      <w:pPr>
        <w:pStyle w:val="PL"/>
        <w:rPr/>
      </w:pPr>
      <w:r>
        <w:rPr>
          <w:rFonts w:eastAsia="Courier New"/>
          <w:lang w:eastAsia="zh-CN"/>
        </w:rPr>
        <w:t xml:space="preserve">              </w:t>
      </w:r>
      <w:r>
        <w:rPr>
          <w:lang w:eastAsia="zh-CN"/>
        </w:rPr>
        <w:t>&lt;/complexType&gt;</w:t>
      </w:r>
    </w:p>
    <w:p>
      <w:pPr>
        <w:pStyle w:val="PL"/>
        <w:rPr>
          <w:rFonts w:eastAsia="MS Mincho;MS Mincho"/>
        </w:rPr>
      </w:pPr>
      <w:r>
        <w:rPr>
          <w:rFonts w:eastAsia="Courier New"/>
        </w:rPr>
        <w:t xml:space="preserve">            </w:t>
      </w:r>
      <w:r>
        <w:rPr/>
        <w:t>&lt;/element&gt;</w:t>
      </w:r>
    </w:p>
    <w:p>
      <w:pPr>
        <w:pStyle w:val="PL"/>
        <w:rPr>
          <w:rFonts w:eastAsia="MS Mincho;MS Mincho"/>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ref="xn:</w:t>
      </w:r>
      <w:r>
        <w:rPr>
          <w:rFonts w:cs="Courier New"/>
          <w:lang w:val="en-US" w:eastAsia="zh-CN"/>
        </w:rPr>
        <w:t>ThresholdMonitoringCapability</w:t>
      </w:r>
      <w:r>
        <w:rPr>
          <w:rFonts w:eastAsia="MS Mincho;MS Mincho"/>
        </w:rPr>
        <w:t>OptionallyContainedNrmClass"/&gt;</w:t>
      </w:r>
    </w:p>
    <w:p>
      <w:pPr>
        <w:pStyle w:val="PL"/>
        <w:rPr/>
      </w:pPr>
      <w:r>
        <w:rPr>
          <w:rFonts w:eastAsia="Courier New"/>
        </w:rPr>
        <w:t xml:space="preserve">            </w:t>
      </w:r>
      <w:r>
        <w:rPr>
          <w:rFonts w:eastAsia="MS Mincho;MS Mincho"/>
        </w:rPr>
        <w:t>&lt;/choice&gt;</w:t>
      </w:r>
    </w:p>
    <w:p>
      <w:pPr>
        <w:pStyle w:val="PL"/>
        <w:rPr>
          <w:rFonts w:eastAsia="MS Mincho;MS Mincho"/>
          <w:lang w:val="fr-FR"/>
        </w:rPr>
      </w:pPr>
      <w:r>
        <w:rPr>
          <w:rFonts w:eastAsia="Courier New"/>
        </w:rPr>
        <w:t xml:space="preserve">          </w:t>
      </w:r>
      <w:r>
        <w:rPr>
          <w:rFonts w:eastAsia="MS Mincho;MS Mincho"/>
          <w:lang w:val="fr-FR"/>
        </w:rPr>
        <w:t>&lt;/sequence&gt;</w:t>
      </w:r>
    </w:p>
    <w:p>
      <w:pPr>
        <w:pStyle w:val="PL"/>
        <w:rPr>
          <w:lang w:val="fr-FR"/>
        </w:rPr>
      </w:pPr>
      <w:r>
        <w:rPr>
          <w:rFonts w:eastAsia="Courier New"/>
          <w:lang w:val="fr-FR"/>
        </w:rPr>
        <w:t xml:space="preserve">        </w:t>
      </w:r>
      <w:r>
        <w:rPr>
          <w:rFonts w:eastAsia="MS Mincho;MS Mincho"/>
          <w:lang w:val="fr-FR"/>
        </w:rPr>
        <w:t>&lt;/extension&gt;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pPr>
      <w:r>
        <w:rPr>
          <w:rFonts w:eastAsia="Courier New"/>
          <w:lang w:val="fr-FR"/>
        </w:rPr>
        <w:t xml:space="preserve">    </w:t>
      </w:r>
      <w:r>
        <w:rPr>
          <w:rFonts w:eastAsia="MS Mincho;MS Mincho"/>
          <w:lang w:val="fr-FR"/>
        </w:rPr>
        <w:t>&lt;/complexType&gt;</w:t>
      </w:r>
    </w:p>
    <w:p>
      <w:pPr>
        <w:pStyle w:val="PL"/>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rFonts w:eastAsia="MS Mincho;MS Mincho"/>
        </w:rPr>
      </w:pPr>
      <w:r>
        <w:rPr>
          <w:rFonts w:eastAsia="Courier New"/>
          <w:lang w:val="fr-FR"/>
        </w:rPr>
        <w:t xml:space="preserve">  </w:t>
      </w:r>
      <w:r>
        <w:rPr>
          <w:rFonts w:eastAsia="MS Mincho;MS Mincho"/>
        </w:rPr>
        <w:t>&lt;element name="HeartbeatControl"&gt;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&lt;extension base="xn:NrmClass"&gt;</w:t>
      </w:r>
    </w:p>
    <w:p>
      <w:pPr>
        <w:pStyle w:val="PL"/>
        <w:rPr>
          <w:rFonts w:eastAsia="MS Mincho;MS Mincho"/>
        </w:rPr>
      </w:pPr>
      <w:r>
        <w:rPr>
          <w:rFonts w:eastAsia="Courier New"/>
        </w:rPr>
        <w:t xml:space="preserve">          </w:t>
      </w:r>
      <w:r>
        <w:rPr>
          <w:rFonts w:eastAsia="MS Mincho;MS Mincho"/>
        </w:rPr>
        <w:t>&lt;sequence&gt;</w:t>
      </w:r>
    </w:p>
    <w:p>
      <w:pPr>
        <w:pStyle w:val="PL"/>
        <w:rPr/>
      </w:pPr>
      <w:r>
        <w:rPr>
          <w:rFonts w:eastAsia="Courier New"/>
        </w:rPr>
        <w:t xml:space="preserve">            </w:t>
      </w:r>
      <w:r>
        <w:rPr/>
        <w:t>&lt;element name="attributes" minOccurs="0"&gt;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rFonts w:eastAsia="MS Mincho;MS Mincho"/>
        </w:rPr>
        <w:t>&lt;all&gt;</w:t>
      </w:r>
    </w:p>
    <w:p>
      <w:pPr>
        <w:pStyle w:val="PL"/>
        <w:rPr>
          <w:rFonts w:eastAsia="MS Mincho;MS Mincho"/>
        </w:rPr>
      </w:pPr>
      <w:r>
        <w:rPr>
          <w:rFonts w:eastAsia="Courier New"/>
        </w:rPr>
        <w:t xml:space="preserve">                  </w:t>
      </w:r>
      <w:r>
        <w:rPr>
          <w:rFonts w:eastAsia="MS Mincho;MS Mincho"/>
        </w:rPr>
        <w:t>&lt;element</w:t>
      </w:r>
      <w:r>
        <w:rPr>
          <w:lang w:eastAsia="zh-CN"/>
        </w:rPr>
        <w:t xml:space="preserve"> </w:t>
      </w:r>
      <w:r>
        <w:rPr>
          <w:lang w:eastAsia="zh-CN"/>
        </w:rPr>
        <w:t xml:space="preserve">name="heartbeatNtfPeriod" </w:t>
      </w:r>
      <w:r>
        <w:rPr/>
        <w:t>type="integer"</w:t>
      </w:r>
      <w:r>
        <w:rPr>
          <w:rFonts w:eastAsia="MS Mincho;MS Mincho"/>
        </w:rPr>
        <w:t>/&gt;</w:t>
      </w:r>
    </w:p>
    <w:p>
      <w:pPr>
        <w:pStyle w:val="PL"/>
        <w:rPr>
          <w:rFonts w:eastAsia="MS Mincho;MS Mincho"/>
        </w:rPr>
      </w:pPr>
      <w:r>
        <w:rPr>
          <w:rFonts w:eastAsia="Courier New"/>
        </w:rPr>
        <w:t xml:space="preserve">                  </w:t>
      </w:r>
      <w:r>
        <w:rPr>
          <w:rFonts w:eastAsia="MS Mincho;MS Mincho"/>
        </w:rPr>
        <w:t xml:space="preserve">&lt;element name="triggerHeartbeatNtf" </w:t>
      </w:r>
      <w:r>
        <w:rPr>
          <w:lang w:val="en-US" w:eastAsia="zh-CN"/>
        </w:rPr>
        <w:t>type</w:t>
      </w:r>
      <w:r>
        <w:rPr/>
        <w:t>="boolean"</w:t>
      </w:r>
      <w:r>
        <w:rPr>
          <w:rFonts w:eastAsia="MS Mincho;MS Mincho"/>
        </w:rPr>
        <w:t>/&gt;</w:t>
      </w:r>
    </w:p>
    <w:p>
      <w:pPr>
        <w:pStyle w:val="PL"/>
        <w:rPr>
          <w:rFonts w:eastAsia="MS Mincho;MS Mincho"/>
        </w:rPr>
      </w:pPr>
      <w:r>
        <w:rPr>
          <w:rFonts w:eastAsia="Courier New"/>
        </w:rPr>
        <w:t xml:space="preserve">                </w:t>
      </w:r>
      <w:r>
        <w:rPr>
          <w:rFonts w:eastAsia="MS Mincho;MS Mincho"/>
        </w:rPr>
        <w:t>&lt;/all&gt;</w:t>
      </w:r>
    </w:p>
    <w:p>
      <w:pPr>
        <w:pStyle w:val="PL"/>
        <w:rPr/>
      </w:pPr>
      <w:r>
        <w:rPr>
          <w:rFonts w:eastAsia="Courier New"/>
        </w:rPr>
        <w:t xml:space="preserve">              </w:t>
      </w:r>
      <w:r>
        <w:rPr/>
        <w:t>&lt;/complexType&gt;</w:t>
      </w:r>
    </w:p>
    <w:p>
      <w:pPr>
        <w:pStyle w:val="PL"/>
        <w:rPr>
          <w:rFonts w:eastAsia="MS Mincho;MS Mincho"/>
        </w:rPr>
      </w:pPr>
      <w:r>
        <w:rPr>
          <w:rFonts w:eastAsia="Courier New"/>
        </w:rPr>
        <w:t xml:space="preserve">            </w:t>
      </w:r>
      <w:r>
        <w:rPr/>
        <w:t>&lt;/element&gt;</w:t>
      </w:r>
    </w:p>
    <w:p>
      <w:pPr>
        <w:pStyle w:val="PL"/>
        <w:rPr>
          <w:rFonts w:eastAsia="MS Mincho;MS Mincho"/>
        </w:rPr>
      </w:pPr>
      <w:r>
        <w:rPr>
          <w:rFonts w:eastAsia="Courier New"/>
        </w:rPr>
        <w:t xml:space="preserve">          </w:t>
      </w:r>
      <w:r>
        <w:rPr>
          <w:rFonts w:eastAsia="MS Mincho;MS Mincho"/>
        </w:rPr>
        <w:t>&lt;/sequence&gt;</w:t>
      </w:r>
    </w:p>
    <w:p>
      <w:pPr>
        <w:pStyle w:val="PL"/>
        <w:rPr>
          <w:rFonts w:eastAsia="MS Mincho;MS Mincho"/>
        </w:rPr>
      </w:pPr>
      <w:r>
        <w:rPr>
          <w:rFonts w:eastAsia="Courier New"/>
        </w:rPr>
        <w:t xml:space="preserve">        </w:t>
      </w:r>
      <w:r>
        <w:rPr>
          <w:rFonts w:eastAsia="MS Mincho;MS Mincho"/>
        </w:rPr>
        <w:t>&lt;/extension&gt;</w:t>
      </w:r>
    </w:p>
    <w:p>
      <w:pPr>
        <w:pStyle w:val="PL"/>
        <w:rPr>
          <w:rFonts w:eastAsia="MS Mincho;MS Mincho"/>
        </w:rPr>
      </w:pPr>
      <w:r>
        <w:rPr>
          <w:rFonts w:eastAsia="Courier New"/>
        </w:rPr>
        <w:t xml:space="preserve">      </w:t>
      </w:r>
      <w:r>
        <w:rPr>
          <w:rFonts w:eastAsia="MS Mincho;MS Mincho"/>
        </w:rPr>
        <w:t>&lt;/complexContent&gt;</w:t>
      </w:r>
    </w:p>
    <w:p>
      <w:pPr>
        <w:pStyle w:val="PL"/>
        <w:rPr>
          <w:rFonts w:eastAsia="MS Mincho;MS Mincho"/>
        </w:rPr>
      </w:pPr>
      <w:r>
        <w:rPr>
          <w:rFonts w:eastAsia="Courier New"/>
        </w:rPr>
        <w:t xml:space="preserve">    </w:t>
      </w:r>
      <w:r>
        <w:rPr>
          <w:rFonts w:eastAsia="MS Mincho;MS Mincho"/>
        </w:rPr>
        <w:t>&lt;/complexType&gt;</w:t>
      </w:r>
    </w:p>
    <w:p>
      <w:pPr>
        <w:pStyle w:val="PL"/>
        <w:rPr>
          <w:rFonts w:eastAsia="MS Mincho;MS Mincho"/>
        </w:rPr>
      </w:pPr>
      <w:r>
        <w:rPr>
          <w:rFonts w:eastAsia="Courier New"/>
        </w:rPr>
        <w:t xml:space="preserve">  </w:t>
      </w:r>
      <w:r>
        <w:rPr>
          <w:rFonts w:eastAsia="MS Mincho;MS Mincho"/>
        </w:rPr>
        <w:t>&lt;/element&gt;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w:t>
      </w:r>
      <w:r>
        <w:rPr>
          <w:rFonts w:cs="Courier New"/>
          <w:lang w:val="en-US" w:eastAsia="zh-CN"/>
        </w:rPr>
        <w:t>ThresholdMonitor</w:t>
      </w:r>
      <w:r>
        <w:rPr>
          <w:rFonts w:eastAsia="MS Mincho;MS Mincho"/>
        </w:rPr>
        <w:t>"&gt;</w:t>
      </w:r>
    </w:p>
    <w:p>
      <w:pPr>
        <w:pStyle w:val="PL"/>
        <w:rPr/>
      </w:pPr>
      <w:r>
        <w:rPr>
          <w:rFonts w:eastAsia="Courier New"/>
        </w:rPr>
        <w:t xml:space="preserve">    </w:t>
      </w:r>
      <w:r>
        <w:rPr>
          <w:rFonts w:eastAsia="MS Mincho;MS Mincho"/>
        </w:rPr>
        <w:t>&lt;complexType&gt;</w:t>
      </w:r>
    </w:p>
    <w:p>
      <w:pPr>
        <w:pStyle w:val="PL"/>
        <w:rPr/>
      </w:pPr>
      <w:r>
        <w:rPr>
          <w:rFonts w:eastAsia="Courier New"/>
        </w:rPr>
        <w:t xml:space="preserve">      </w:t>
      </w:r>
      <w:r>
        <w:rPr>
          <w:rFonts w:eastAsia="MS Mincho;MS Mincho"/>
        </w:rPr>
        <w:t>&lt;complexContent&gt;</w:t>
      </w:r>
    </w:p>
    <w:p>
      <w:pPr>
        <w:pStyle w:val="PL"/>
        <w:rPr/>
      </w:pPr>
      <w:r>
        <w:rPr>
          <w:rFonts w:eastAsia="Courier New"/>
        </w:rPr>
        <w:t xml:space="preserve">        </w:t>
      </w:r>
      <w:r>
        <w:rPr>
          <w:rFonts w:eastAsia="MS Mincho;MS Mincho"/>
        </w:rPr>
        <w:t>&lt;extension base="xn:NrmClass"&gt;</w:t>
      </w:r>
    </w:p>
    <w:p>
      <w:pPr>
        <w:pStyle w:val="PL"/>
        <w:rPr/>
      </w:pPr>
      <w:r>
        <w:rPr>
          <w:rFonts w:eastAsia="Courier New"/>
        </w:rPr>
        <w:t xml:space="preserve">          </w:t>
      </w:r>
      <w:r>
        <w:rPr>
          <w:rFonts w:eastAsia="MS Mincho;MS Mincho"/>
        </w:rPr>
        <w:t>&lt;sequence&gt;</w:t>
      </w:r>
    </w:p>
    <w:p>
      <w:pPr>
        <w:pStyle w:val="PL"/>
        <w:rPr>
          <w:rFonts w:eastAsia="SimSun;宋体"/>
        </w:rPr>
      </w:pPr>
      <w:r>
        <w:rPr>
          <w:rFonts w:eastAsia="Courier New"/>
        </w:rPr>
        <w:t xml:space="preserve">            </w:t>
      </w:r>
      <w:r>
        <w:rPr/>
        <w:t>&lt;element name="attributes" minOccurs="0"&gt;</w:t>
      </w:r>
    </w:p>
    <w:p>
      <w:pPr>
        <w:pStyle w:val="PL"/>
        <w:rPr>
          <w:lang w:eastAsia="zh-CN"/>
        </w:rPr>
      </w:pPr>
      <w:r>
        <w:rPr>
          <w:rFonts w:eastAsia="Courier New"/>
          <w:lang w:eastAsia="zh-CN"/>
        </w:rPr>
        <w:t xml:space="preserve">              </w:t>
      </w:r>
      <w:r>
        <w:rPr>
          <w:lang w:eastAsia="zh-CN"/>
        </w:rPr>
        <w:t>&lt;complexType&gt;</w:t>
      </w:r>
    </w:p>
    <w:p>
      <w:pPr>
        <w:pStyle w:val="PL"/>
        <w:tabs>
          <w:tab w:val="clear" w:pos="768"/>
          <w:tab w:val="left" w:pos="384" w:leader="none"/>
          <w:tab w:val="left" w:pos="9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eastAsia="zh-CN"/>
        </w:rPr>
        <w:t xml:space="preserve">                </w:t>
      </w:r>
      <w:r>
        <w:rPr>
          <w:lang w:eastAsia="zh-CN"/>
        </w:rPr>
        <w:t>&lt;all&gt;</w:t>
      </w:r>
    </w:p>
    <w:p>
      <w:pPr>
        <w:pStyle w:val="PL"/>
        <w:rPr/>
      </w:pPr>
      <w:r>
        <w:rPr>
          <w:rFonts w:eastAsia="Courier New"/>
          <w:lang w:eastAsia="zh-CN"/>
        </w:rPr>
        <w:t xml:space="preserve">                 </w:t>
      </w:r>
      <w:r>
        <w:rPr>
          <w:lang w:eastAsia="zh-CN"/>
        </w:rPr>
        <w:t>&lt;element name="</w:t>
      </w:r>
      <w:r>
        <w:rPr>
          <w:rFonts w:cs="Courier New"/>
          <w:color w:val="000000"/>
        </w:rPr>
        <w:t>thresholdInfoList</w:t>
      </w:r>
      <w:r>
        <w:rPr>
          <w:lang w:eastAsia="zh-CN"/>
        </w:rPr>
        <w:t xml:space="preserve">" </w:t>
      </w:r>
      <w:r>
        <w:rPr/>
        <w:t>type="xn:</w:t>
      </w:r>
      <w:r>
        <w:rPr>
          <w:rFonts w:cs="Courier New"/>
          <w:szCs w:val="16"/>
        </w:rPr>
        <w:t>thresholdInfoListType</w:t>
      </w:r>
      <w:r>
        <w:rPr/>
        <w:t>"</w:t>
      </w:r>
      <w:r>
        <w:rPr>
          <w:lang w:eastAsia="zh-CN"/>
        </w:rPr>
        <w:t>/&gt;</w:t>
      </w:r>
    </w:p>
    <w:p>
      <w:pPr>
        <w:pStyle w:val="PL"/>
        <w:rPr>
          <w:lang w:eastAsia="zh-CN"/>
        </w:rPr>
      </w:pPr>
      <w:r>
        <w:rPr>
          <w:rFonts w:eastAsia="Courier New"/>
          <w:lang w:eastAsia="zh-CN"/>
        </w:rPr>
        <w:t xml:space="preserve">                 </w:t>
      </w:r>
      <w:r>
        <w:rPr>
          <w:lang w:eastAsia="zh-CN"/>
        </w:rPr>
        <w:t>&lt;element name="</w:t>
      </w:r>
      <w:r>
        <w:rPr>
          <w:rFonts w:cs="Courier" w:ascii="Courier" w:hAnsi="Courier"/>
        </w:rPr>
        <w:t>monitoringGP</w:t>
      </w:r>
      <w:r>
        <w:rPr>
          <w:lang w:eastAsia="zh-CN"/>
        </w:rPr>
        <w:t xml:space="preserve">" </w:t>
      </w:r>
      <w:r>
        <w:rPr/>
        <w:t>type="integer"</w:t>
      </w:r>
      <w:r>
        <w:rPr>
          <w:lang w:eastAsia="zh-CN"/>
        </w:rPr>
        <w:t>/&gt;</w:t>
      </w:r>
    </w:p>
    <w:p>
      <w:pPr>
        <w:pStyle w:val="PL"/>
        <w:rPr/>
      </w:pPr>
      <w:r>
        <w:rPr>
          <w:rFonts w:eastAsia="Courier New"/>
          <w:lang w:eastAsia="zh-CN"/>
        </w:rPr>
        <w:t xml:space="preserve">                 </w:t>
      </w:r>
      <w:r>
        <w:rPr>
          <w:lang w:eastAsia="zh-CN"/>
        </w:rPr>
        <w:t>&lt;element name="</w:t>
      </w:r>
      <w:r>
        <w:rPr>
          <w:rFonts w:cs="Courier New"/>
          <w:szCs w:val="18"/>
        </w:rPr>
        <w:t>monitoringNotifTarget</w:t>
      </w:r>
      <w:r>
        <w:rPr>
          <w:lang w:eastAsia="zh-CN"/>
        </w:rPr>
        <w:t xml:space="preserve">" </w:t>
      </w:r>
      <w:r>
        <w:rPr/>
        <w:t>type="string"</w:t>
      </w:r>
      <w:r>
        <w:rPr>
          <w:lang w:eastAsia="zh-CN"/>
        </w:rPr>
        <w:t>/&gt;</w:t>
      </w:r>
    </w:p>
    <w:p>
      <w:pPr>
        <w:pStyle w:val="PL"/>
        <w:rPr/>
      </w:pPr>
      <w:r>
        <w:rPr>
          <w:rFonts w:eastAsia="Courier New"/>
          <w:lang w:eastAsia="zh-CN"/>
        </w:rPr>
        <w:t xml:space="preserve">                 </w:t>
      </w:r>
      <w:r>
        <w:rPr>
          <w:lang w:eastAsia="zh-CN"/>
        </w:rPr>
        <w:t>&lt;element name="</w:t>
      </w:r>
      <w:r>
        <w:rPr>
          <w:rFonts w:cs="Courier New"/>
          <w:color w:val="000000"/>
        </w:rPr>
        <w:t>monitoredI</w:t>
      </w:r>
      <w:r>
        <w:rPr>
          <w:rFonts w:eastAsia="Arial Unicode MS" w:cs="Courier New"/>
          <w:color w:val="000000"/>
          <w:lang w:eastAsia="zh-CN"/>
        </w:rPr>
        <w:t>OC</w:t>
      </w:r>
      <w:r>
        <w:rPr>
          <w:rFonts w:cs="Courier New"/>
          <w:color w:val="000000"/>
        </w:rPr>
        <w:t>Name</w:t>
      </w:r>
      <w:r>
        <w:rPr>
          <w:lang w:eastAsia="zh-CN"/>
        </w:rPr>
        <w:t xml:space="preserve">" </w:t>
      </w:r>
      <w:r>
        <w:rPr/>
        <w:t>type="string"</w:t>
      </w:r>
      <w:r>
        <w:rPr>
          <w:lang w:eastAsia="zh-CN"/>
        </w:rPr>
        <w:t>/&gt;</w:t>
      </w:r>
    </w:p>
    <w:p>
      <w:pPr>
        <w:pStyle w:val="PL"/>
        <w:rPr/>
      </w:pPr>
      <w:r>
        <w:rPr>
          <w:rFonts w:eastAsia="Courier New"/>
          <w:lang w:eastAsia="zh-CN"/>
        </w:rPr>
        <w:t xml:space="preserve">                 </w:t>
      </w:r>
      <w:r>
        <w:rPr>
          <w:lang w:eastAsia="zh-CN"/>
        </w:rPr>
        <w:t>&lt;element name="</w:t>
      </w:r>
      <w:r>
        <w:rPr>
          <w:rFonts w:cs="Courier" w:ascii="Courier" w:hAnsi="Courier"/>
        </w:rPr>
        <w:t>monitoredObjectDNs</w:t>
      </w:r>
      <w:r>
        <w:rPr>
          <w:lang w:eastAsia="zh-CN"/>
        </w:rPr>
        <w:t xml:space="preserve">" </w:t>
      </w:r>
      <w:r>
        <w:rPr/>
        <w:t>type="xn:dnList"</w:t>
      </w:r>
      <w:r>
        <w:rPr>
          <w:lang w:eastAsia="zh-CN"/>
        </w:rPr>
        <w:t>/&gt;</w:t>
      </w:r>
    </w:p>
    <w:p>
      <w:pPr>
        <w:pStyle w:val="PL"/>
        <w:rPr/>
      </w:pPr>
      <w:r>
        <w:rPr>
          <w:rFonts w:eastAsia="Courier New"/>
          <w:lang w:eastAsia="zh-CN"/>
        </w:rPr>
        <w:t xml:space="preserve">                </w:t>
      </w:r>
      <w:r>
        <w:rPr>
          <w:lang w:eastAsia="zh-CN"/>
        </w:rPr>
        <w:t>&lt;/all&gt;</w:t>
      </w:r>
    </w:p>
    <w:p>
      <w:pPr>
        <w:pStyle w:val="PL"/>
        <w:rPr/>
      </w:pPr>
      <w:r>
        <w:rPr>
          <w:rFonts w:eastAsia="Courier New"/>
          <w:lang w:eastAsia="zh-CN"/>
        </w:rPr>
        <w:t xml:space="preserve">              </w:t>
      </w:r>
      <w:r>
        <w:rPr>
          <w:lang w:eastAsia="zh-CN"/>
        </w:rPr>
        <w:t>&lt;/complexType&gt;</w:t>
      </w:r>
    </w:p>
    <w:p>
      <w:pPr>
        <w:pStyle w:val="PL"/>
        <w:rPr>
          <w:rFonts w:eastAsia="MS Mincho;MS Mincho"/>
        </w:rPr>
      </w:pPr>
      <w:r>
        <w:rPr>
          <w:rFonts w:eastAsia="Courier New"/>
        </w:rPr>
        <w:t xml:space="preserve">            </w:t>
      </w:r>
      <w:r>
        <w:rPr/>
        <w:t>&lt;/element&gt;</w:t>
      </w:r>
    </w:p>
    <w:p>
      <w:pPr>
        <w:pStyle w:val="PL"/>
        <w:rPr/>
      </w:pPr>
      <w:r>
        <w:rPr>
          <w:rFonts w:eastAsia="Courier New"/>
        </w:rPr>
        <w:t xml:space="preserve">            </w:t>
      </w:r>
      <w:r>
        <w:rPr>
          <w:rFonts w:eastAsia="MS Mincho;MS Mincho"/>
        </w:rPr>
        <w:t>&lt;choice minOccurs="0" maxOccurs="unbounded"&gt;</w:t>
      </w:r>
    </w:p>
    <w:p>
      <w:pPr>
        <w:pStyle w:val="PL"/>
        <w:rPr/>
      </w:pPr>
      <w:r>
        <w:rPr>
          <w:rFonts w:eastAsia="Courier New"/>
        </w:rPr>
        <w:t xml:space="preserve">              </w:t>
      </w:r>
      <w:r>
        <w:rPr>
          <w:rFonts w:eastAsia="MS Mincho;MS Mincho"/>
        </w:rPr>
        <w:t>&lt;element ref="xn:</w:t>
      </w:r>
      <w:r>
        <w:rPr>
          <w:rFonts w:cs="Courier New"/>
          <w:lang w:val="en-US" w:eastAsia="zh-CN"/>
        </w:rPr>
        <w:t>ThresholdMonitor</w:t>
      </w:r>
      <w:r>
        <w:rPr>
          <w:rFonts w:eastAsia="MS Mincho;MS Mincho"/>
        </w:rPr>
        <w:t>OptionallyContainedNrmClass"/&gt;</w:t>
      </w:r>
    </w:p>
    <w:p>
      <w:pPr>
        <w:pStyle w:val="PL"/>
        <w:rPr/>
      </w:pPr>
      <w:r>
        <w:rPr>
          <w:rFonts w:eastAsia="Courier New"/>
        </w:rPr>
        <w:t xml:space="preserve">            </w:t>
      </w:r>
      <w:r>
        <w:rPr>
          <w:rFonts w:eastAsia="MS Mincho;MS Mincho"/>
        </w:rPr>
        <w:t>&lt;/choice&gt;</w:t>
      </w:r>
    </w:p>
    <w:p>
      <w:pPr>
        <w:pStyle w:val="PL"/>
        <w:rPr/>
      </w:pPr>
      <w:r>
        <w:rPr>
          <w:rFonts w:eastAsia="Courier New"/>
        </w:rPr>
        <w:t xml:space="preserve">          </w:t>
      </w:r>
      <w:r>
        <w:rPr>
          <w:rFonts w:eastAsia="MS Mincho;MS Mincho"/>
          <w:lang w:val="fr-FR"/>
        </w:rPr>
        <w:t>&lt;/sequence&gt;</w:t>
      </w:r>
    </w:p>
    <w:p>
      <w:pPr>
        <w:pStyle w:val="PL"/>
        <w:rPr/>
      </w:pPr>
      <w:r>
        <w:rPr>
          <w:rFonts w:eastAsia="Courier New"/>
          <w:lang w:val="fr-FR"/>
        </w:rPr>
        <w:t xml:space="preserve">        </w:t>
      </w:r>
      <w:r>
        <w:rPr>
          <w:rFonts w:eastAsia="MS Mincho;MS Mincho"/>
          <w:lang w:val="fr-FR"/>
        </w:rPr>
        <w:t>&lt;/extension&gt;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rFonts w:eastAsia="MS Mincho;MS Mincho"/>
          <w:lang w:val="fr-FR"/>
        </w:rPr>
      </w:pPr>
      <w:r>
        <w:rPr>
          <w:rFonts w:eastAsia="Courier New"/>
          <w:lang w:val="fr-FR"/>
        </w:rPr>
        <w:t xml:space="preserve">  </w:t>
      </w:r>
      <w:r>
        <w:rPr>
          <w:rFonts w:eastAsia="MS Mincho;MS Mincho"/>
          <w:lang w:val="fr-FR"/>
        </w:rPr>
        <w:t>&lt;element name="NtfSubscriptionControl"&gt;</w:t>
      </w:r>
    </w:p>
    <w:p>
      <w:pPr>
        <w:pStyle w:val="PL"/>
        <w:rPr>
          <w:rFonts w:eastAsia="MS Mincho;MS Mincho"/>
          <w:lang w:val="fr-FR"/>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rFonts w:eastAsia="MS Mincho;MS Mincho"/>
          <w:lang w:val="fr-FR"/>
        </w:rPr>
      </w:pPr>
      <w:r>
        <w:rPr>
          <w:rFonts w:eastAsia="Courier New"/>
          <w:lang w:val="fr-FR"/>
        </w:rPr>
        <w:t xml:space="preserve">        </w:t>
      </w:r>
      <w:r>
        <w:rPr>
          <w:rFonts w:eastAsia="MS Mincho;MS Mincho"/>
          <w:lang w:val="fr-FR"/>
        </w:rPr>
        <w:t>&lt;extension base="xn:NrmClass"&gt;</w:t>
      </w:r>
    </w:p>
    <w:p>
      <w:pPr>
        <w:pStyle w:val="PL"/>
        <w:rPr>
          <w:rFonts w:eastAsia="MS Mincho;MS Mincho"/>
          <w:lang w:val="fr-FR"/>
        </w:rPr>
      </w:pPr>
      <w:r>
        <w:rPr>
          <w:rFonts w:eastAsia="Courier New"/>
          <w:lang w:val="fr-FR"/>
        </w:rPr>
        <w:t xml:space="preserve">          </w:t>
      </w:r>
      <w:r>
        <w:rPr>
          <w:rFonts w:eastAsia="MS Mincho;MS Mincho"/>
          <w:lang w:val="fr-FR"/>
        </w:rPr>
        <w:t>&lt;sequence&gt;</w:t>
      </w:r>
    </w:p>
    <w:p>
      <w:pPr>
        <w:pStyle w:val="PL"/>
        <w:rPr>
          <w:lang w:val="fr-FR"/>
        </w:rPr>
      </w:pPr>
      <w:r>
        <w:rPr>
          <w:rFonts w:eastAsia="Courier New"/>
          <w:lang w:val="fr-FR"/>
        </w:rPr>
        <w:t xml:space="preserve">            </w:t>
      </w:r>
      <w:r>
        <w:rPr>
          <w:lang w:val="fr-FR"/>
        </w:rPr>
        <w:t>&lt;element name="attributes" minOccurs="0"&gt;</w:t>
      </w:r>
    </w:p>
    <w:p>
      <w:pPr>
        <w:pStyle w:val="PL"/>
        <w:rPr>
          <w:lang w:val="fr-FR"/>
        </w:rPr>
      </w:pPr>
      <w:r>
        <w:rPr>
          <w:rFonts w:eastAsia="Courier New"/>
          <w:lang w:val="fr-FR"/>
        </w:rPr>
        <w:t xml:space="preserve">              </w:t>
      </w:r>
      <w:r>
        <w:rPr>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&lt;all&gt;</w:t>
      </w:r>
    </w:p>
    <w:p>
      <w:pPr>
        <w:pStyle w:val="PL"/>
        <w:rPr>
          <w:rFonts w:eastAsia="MS Mincho;MS Mincho"/>
          <w:lang w:val="fr-FR"/>
        </w:rPr>
      </w:pPr>
      <w:r>
        <w:rPr>
          <w:rFonts w:eastAsia="Courier New"/>
          <w:lang w:val="fr-FR"/>
        </w:rPr>
        <w:t xml:space="preserve">                  </w:t>
      </w:r>
      <w:r>
        <w:rPr>
          <w:rFonts w:eastAsia="MS Mincho;MS Mincho"/>
          <w:lang w:val="fr-FR"/>
        </w:rPr>
        <w:t>&lt;element name="notificationRecipientAddress" type="string"/&gt;</w:t>
      </w:r>
    </w:p>
    <w:p>
      <w:pPr>
        <w:pStyle w:val="PL"/>
        <w:rPr>
          <w:rFonts w:eastAsia="MS Mincho;MS Mincho"/>
        </w:rPr>
      </w:pPr>
      <w:r>
        <w:rPr>
          <w:rFonts w:eastAsia="Courier New"/>
          <w:lang w:val="fr-FR"/>
        </w:rPr>
        <w:t xml:space="preserve">                  </w:t>
      </w:r>
      <w:r>
        <w:rPr>
          <w:rFonts w:eastAsia="MS Mincho;MS Mincho"/>
        </w:rPr>
        <w:t>&lt;element name="notificationTypes" type="string" minOccurs="0" /&gt;</w:t>
      </w:r>
    </w:p>
    <w:p>
      <w:pPr>
        <w:pStyle w:val="PL"/>
        <w:rPr>
          <w:rFonts w:eastAsia="MS Mincho;MS Mincho"/>
        </w:rPr>
      </w:pPr>
      <w:r>
        <w:rPr>
          <w:rFonts w:eastAsia="Courier New"/>
        </w:rPr>
        <w:t xml:space="preserve">                  </w:t>
      </w:r>
      <w:r>
        <w:rPr>
          <w:rFonts w:eastAsia="MS Mincho;MS Mincho"/>
        </w:rPr>
        <w:t>&lt;element name="scope" type="</w:t>
      </w:r>
      <w:r>
        <w:rPr>
          <w:rFonts w:cs="Times New Roman" w:ascii="Times New Roman" w:hAnsi="Times New Roman"/>
          <w:lang w:eastAsia="zh-CN"/>
        </w:rPr>
        <w:t>xn:</w:t>
      </w:r>
      <w:r>
        <w:rPr>
          <w:rFonts w:eastAsia="MS Mincho;MS Mincho"/>
        </w:rPr>
        <w:t>Scope"/&gt;</w:t>
      </w:r>
    </w:p>
    <w:p>
      <w:pPr>
        <w:pStyle w:val="PL"/>
        <w:rPr>
          <w:rFonts w:eastAsia="MS Mincho;MS Mincho"/>
        </w:rPr>
      </w:pPr>
      <w:r>
        <w:rPr>
          <w:rFonts w:eastAsia="Courier New"/>
        </w:rPr>
        <w:t xml:space="preserve">                  </w:t>
      </w:r>
      <w:r>
        <w:rPr>
          <w:rFonts w:eastAsia="MS Mincho;MS Mincho"/>
        </w:rPr>
        <w:t>&lt;element name="notificationFilter" type="string" minOccurs="0" /&gt;</w:t>
      </w:r>
    </w:p>
    <w:p>
      <w:pPr>
        <w:pStyle w:val="PL"/>
        <w:rPr>
          <w:rFonts w:eastAsia="MS Mincho;MS Mincho"/>
        </w:rPr>
      </w:pPr>
      <w:r>
        <w:rPr>
          <w:rFonts w:eastAsia="Courier New"/>
        </w:rPr>
        <w:t xml:space="preserve">                </w:t>
      </w:r>
      <w:r>
        <w:rPr>
          <w:rFonts w:eastAsia="MS Mincho;MS Mincho"/>
        </w:rPr>
        <w:t>&lt;/all&gt;</w:t>
      </w:r>
    </w:p>
    <w:p>
      <w:pPr>
        <w:pStyle w:val="PL"/>
        <w:rPr>
          <w:lang w:val="fr-FR"/>
        </w:rPr>
      </w:pPr>
      <w:r>
        <w:rPr>
          <w:rFonts w:eastAsia="Courier New"/>
        </w:rPr>
        <w:t xml:space="preserve">              </w:t>
      </w:r>
      <w:r>
        <w:rPr>
          <w:lang w:val="fr-FR"/>
        </w:rPr>
        <w:t>&lt;/complexType&gt;</w:t>
      </w:r>
    </w:p>
    <w:p>
      <w:pPr>
        <w:pStyle w:val="PL"/>
        <w:rPr>
          <w:rFonts w:eastAsia="MS Mincho;MS Mincho"/>
          <w:lang w:val="fr-FR"/>
        </w:rPr>
      </w:pPr>
      <w:r>
        <w:rPr>
          <w:rFonts w:eastAsia="Courier New"/>
          <w:lang w:val="fr-FR"/>
        </w:rPr>
        <w:t xml:space="preserve">            </w:t>
      </w:r>
      <w:r>
        <w:rPr>
          <w:lang w:val="fr-FR"/>
        </w:rPr>
        <w:t>&lt;/element&gt;</w:t>
      </w:r>
    </w:p>
    <w:p>
      <w:pPr>
        <w:pStyle w:val="PL"/>
        <w:rPr>
          <w:rFonts w:eastAsia="MS Mincho;MS Mincho"/>
          <w:lang w:val="fr-FR"/>
        </w:rPr>
      </w:pPr>
      <w:r>
        <w:rPr>
          <w:rFonts w:eastAsia="Courier New"/>
          <w:lang w:val="fr-FR"/>
        </w:rPr>
        <w:t xml:space="preserve">            </w:t>
      </w:r>
      <w:r>
        <w:rPr>
          <w:rFonts w:eastAsia="MS Mincho;MS Mincho"/>
          <w:lang w:val="fr-FR"/>
        </w:rPr>
        <w:t>&lt;choice minOccurs="0" maxOccurs="1"&gt;</w:t>
      </w:r>
    </w:p>
    <w:p>
      <w:pPr>
        <w:pStyle w:val="PL"/>
        <w:rPr>
          <w:rFonts w:eastAsia="MS Mincho;MS Mincho"/>
        </w:rPr>
      </w:pPr>
      <w:r>
        <w:rPr>
          <w:rFonts w:eastAsia="Courier New"/>
          <w:lang w:val="fr-FR"/>
        </w:rPr>
        <w:t xml:space="preserve">              </w:t>
      </w:r>
      <w:r>
        <w:rPr>
          <w:rFonts w:eastAsia="MS Mincho;MS Mincho"/>
        </w:rPr>
        <w:t>&lt;element ref="xn:HeartbeatControl"/&gt;</w:t>
      </w:r>
    </w:p>
    <w:p>
      <w:pPr>
        <w:pStyle w:val="PL"/>
        <w:rPr>
          <w:rFonts w:eastAsia="MS Mincho;MS Mincho"/>
        </w:rPr>
      </w:pPr>
      <w:r>
        <w:rPr>
          <w:rFonts w:eastAsia="Courier New"/>
        </w:rPr>
        <w:t xml:space="preserve">            </w:t>
      </w:r>
      <w:r>
        <w:rPr>
          <w:rFonts w:eastAsia="MS Mincho;MS Mincho"/>
        </w:rPr>
        <w:t>&lt;/choice&gt;</w:t>
      </w:r>
    </w:p>
    <w:p>
      <w:pPr>
        <w:pStyle w:val="PL"/>
        <w:rPr>
          <w:rFonts w:eastAsia="MS Mincho;MS Mincho"/>
          <w:lang w:val="fr-FR"/>
        </w:rPr>
      </w:pPr>
      <w:r>
        <w:rPr>
          <w:rFonts w:eastAsia="Courier New"/>
        </w:rPr>
        <w:t xml:space="preserve">          </w:t>
      </w:r>
      <w:r>
        <w:rPr>
          <w:rFonts w:eastAsia="MS Mincho;MS Mincho"/>
          <w:lang w:val="fr-FR"/>
        </w:rPr>
        <w:t>&lt;/sequence&gt;</w:t>
      </w:r>
    </w:p>
    <w:p>
      <w:pPr>
        <w:pStyle w:val="PL"/>
        <w:rPr>
          <w:rFonts w:eastAsia="MS Mincho;MS Mincho"/>
          <w:lang w:val="fr-FR"/>
        </w:rPr>
      </w:pPr>
      <w:r>
        <w:rPr>
          <w:rFonts w:eastAsia="Courier New"/>
          <w:lang w:val="fr-FR"/>
        </w:rPr>
        <w:t xml:space="preserve">        </w:t>
      </w:r>
      <w:r>
        <w:rPr>
          <w:rFonts w:eastAsia="MS Mincho;MS Mincho"/>
          <w:lang w:val="fr-FR"/>
        </w:rPr>
        <w:t>&lt;/extension&gt;</w:t>
      </w:r>
    </w:p>
    <w:p>
      <w:pPr>
        <w:pStyle w:val="PL"/>
        <w:rPr>
          <w:rFonts w:eastAsia="MS Mincho;MS Mincho"/>
          <w:lang w:val="fr-FR"/>
        </w:rPr>
      </w:pPr>
      <w:r>
        <w:rPr>
          <w:rFonts w:eastAsia="Courier New"/>
          <w:lang w:val="fr-FR"/>
        </w:rPr>
        <w:t xml:space="preserve">      </w:t>
      </w:r>
      <w:r>
        <w:rPr>
          <w:rFonts w:eastAsia="MS Mincho;MS Mincho"/>
          <w:lang w:val="fr-FR"/>
        </w:rPr>
        <w:t>&lt;/complexContent&gt;</w:t>
      </w:r>
    </w:p>
    <w:p>
      <w:pPr>
        <w:pStyle w:val="PL"/>
        <w:rPr>
          <w:rFonts w:eastAsia="MS Mincho;MS Mincho"/>
          <w:lang w:val="fr-FR"/>
        </w:rPr>
      </w:pPr>
      <w:r>
        <w:rPr>
          <w:rFonts w:eastAsia="Courier New"/>
          <w:lang w:val="fr-FR"/>
        </w:rPr>
        <w:t xml:space="preserve">    </w:t>
      </w:r>
      <w:r>
        <w:rPr>
          <w:rFonts w:eastAsia="MS Mincho;MS Mincho"/>
          <w:lang w:val="fr-FR"/>
        </w:rPr>
        <w:t>&lt;/complexType&gt;</w:t>
      </w:r>
    </w:p>
    <w:p>
      <w:pPr>
        <w:pStyle w:val="PL"/>
        <w:rPr>
          <w:rFonts w:eastAsia="MS Mincho;MS Mincho"/>
          <w:lang w:val="fr-FR"/>
        </w:rPr>
      </w:pPr>
      <w:r>
        <w:rPr>
          <w:rFonts w:eastAsia="Courier New"/>
          <w:lang w:val="fr-FR"/>
        </w:rPr>
        <w:t xml:space="preserve">  </w:t>
      </w:r>
      <w:r>
        <w:rPr>
          <w:rFonts w:eastAsia="MS Mincho;MS Mincho"/>
          <w:lang w:val="fr-FR"/>
        </w:rPr>
        <w:t>&lt;/element&gt;</w:t>
      </w:r>
    </w:p>
    <w:p>
      <w:pPr>
        <w:pStyle w:val="PL"/>
        <w:rPr>
          <w:rFonts w:eastAsia="MS Mincho;MS Mincho"/>
          <w:lang w:val="fr-FR"/>
        </w:rPr>
      </w:pPr>
      <w:r>
        <w:rPr>
          <w:rFonts w:eastAsia="MS Mincho;MS Mincho"/>
          <w:lang w:val="fr-FR"/>
        </w:rPr>
      </w:r>
    </w:p>
    <w:p>
      <w:pPr>
        <w:pStyle w:val="PL"/>
        <w:rPr/>
      </w:pPr>
      <w:r>
        <w:rPr>
          <w:rFonts w:eastAsia="Courier New"/>
          <w:lang w:val="fr-FR"/>
        </w:rPr>
        <w:t xml:space="preserve">  </w:t>
      </w:r>
      <w:r>
        <w:rPr>
          <w:rFonts w:eastAsia="MS Mincho;MS Mincho"/>
        </w:rPr>
        <w:t>&lt;!--</w:t>
      </w:r>
    </w:p>
    <w:p>
      <w:pPr>
        <w:pStyle w:val="PL"/>
        <w:rPr/>
      </w:pPr>
      <w:r>
        <w:rPr>
          <w:rFonts w:eastAsia="Courier New"/>
        </w:rPr>
        <w:t xml:space="preserve">    </w:t>
      </w:r>
      <w:r>
        <w:rPr>
          <w:rFonts w:eastAsia="MS Mincho;MS Mincho"/>
        </w:rPr>
        <w:t>IRPAgent IOC attributes</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 name="systemDN" type="xn:dn"/&gt;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w:t>
      </w:r>
    </w:p>
    <w:p>
      <w:pPr>
        <w:pStyle w:val="PL"/>
        <w:rPr/>
      </w:pPr>
      <w:r>
        <w:rPr>
          <w:rFonts w:eastAsia="Courier New"/>
        </w:rPr>
        <w:t xml:space="preserve">    </w:t>
      </w:r>
      <w:r>
        <w:rPr>
          <w:rFonts w:eastAsia="MS Mincho;MS Mincho"/>
        </w:rPr>
        <w:t xml:space="preserve">VsDataContainer NRM class vsData attribute </w:t>
      </w:r>
      <w:r>
        <w:rPr/>
        <w:t>associated empty XML element</w:t>
      </w:r>
    </w:p>
    <w:p>
      <w:pPr>
        <w:pStyle w:val="PL"/>
        <w:rPr>
          <w:rFonts w:eastAsia="MS Mincho;MS Mincho"/>
        </w:rPr>
      </w:pPr>
      <w:r>
        <w:rPr>
          <w:rFonts w:eastAsia="Courier New"/>
        </w:rPr>
        <w:t xml:space="preserve">  </w:t>
      </w:r>
      <w:r>
        <w:rPr/>
        <w:t>--&gt;</w:t>
      </w:r>
    </w:p>
    <w:p>
      <w:pPr>
        <w:pStyle w:val="PL"/>
        <w:rPr>
          <w:rFonts w:eastAsia="MS Mincho;MS Mincho"/>
        </w:rPr>
      </w:pPr>
      <w:r>
        <w:rPr>
          <w:rFonts w:eastAsia="MS Mincho;MS Mincho"/>
        </w:rPr>
      </w:r>
    </w:p>
    <w:p>
      <w:pPr>
        <w:pStyle w:val="PL"/>
        <w:rPr/>
      </w:pPr>
      <w:r>
        <w:rPr>
          <w:rFonts w:eastAsia="Courier New"/>
          <w:lang w:eastAsia="zh-CN"/>
        </w:rPr>
        <w:t xml:space="preserve">  </w:t>
      </w:r>
      <w:r>
        <w:rPr>
          <w:lang w:eastAsia="zh-CN"/>
        </w:rPr>
        <w:t>&lt;complexType name="vsData"/&gt;</w:t>
      </w:r>
    </w:p>
    <w:p>
      <w:pPr>
        <w:pStyle w:val="PL"/>
        <w:rPr/>
      </w:pPr>
      <w:r>
        <w:rPr>
          <w:rFonts w:eastAsia="Courier New"/>
          <w:lang w:eastAsia="zh-CN"/>
        </w:rPr>
        <w:t xml:space="preserve">  </w:t>
      </w:r>
      <w:r>
        <w:rPr>
          <w:lang w:eastAsia="zh-CN"/>
        </w:rPr>
        <w:t>&lt;element name="vsData" type="xn:vsData"/&gt;</w:t>
      </w:r>
    </w:p>
    <w:p>
      <w:pPr>
        <w:pStyle w:val="PL"/>
        <w:rPr>
          <w:rFonts w:eastAsia="MS Mincho;MS Mincho"/>
          <w:lang w:eastAsia="zh-CN"/>
        </w:rPr>
      </w:pPr>
      <w:r>
        <w:rPr>
          <w:rFonts w:eastAsia="MS Mincho;MS Mincho"/>
          <w:lang w:eastAsia="zh-CN"/>
        </w:rPr>
      </w:r>
    </w:p>
    <w:p>
      <w:pPr>
        <w:pStyle w:val="PL"/>
        <w:rPr/>
      </w:pPr>
      <w:r>
        <w:rPr>
          <w:rFonts w:eastAsia="Courier New"/>
        </w:rPr>
        <w:t xml:space="preserve">  </w:t>
      </w:r>
      <w:r>
        <w:rPr>
          <w:rFonts w:eastAsia="MS Mincho;MS Mincho"/>
        </w:rPr>
        <w:t>&lt;!--</w:t>
      </w:r>
    </w:p>
    <w:p>
      <w:pPr>
        <w:pStyle w:val="PL"/>
        <w:rPr>
          <w:rFonts w:eastAsia="MS Mincho;MS Mincho"/>
        </w:rPr>
      </w:pPr>
      <w:r>
        <w:rPr>
          <w:rFonts w:eastAsia="Courier New"/>
        </w:rPr>
        <w:t xml:space="preserve">    </w:t>
      </w:r>
      <w:r>
        <w:rPr>
          <w:rFonts w:eastAsia="MS Mincho;MS Mincho"/>
        </w:rPr>
        <w:t>Abstract head XML element for all XML elements associated to further</w:t>
      </w:r>
    </w:p>
    <w:p>
      <w:pPr>
        <w:pStyle w:val="PL"/>
        <w:rPr>
          <w:rFonts w:eastAsia="MS Mincho;MS Mincho"/>
        </w:rPr>
      </w:pPr>
      <w:r>
        <w:rPr>
          <w:rFonts w:eastAsia="Courier New"/>
        </w:rPr>
        <w:t xml:space="preserve">    </w:t>
      </w:r>
      <w:r>
        <w:rPr>
          <w:rFonts w:eastAsia="MS Mincho;MS Mincho"/>
        </w:rPr>
        <w:t>NRM classes optionally contained under SubNetwork NRM class</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w:t>
      </w:r>
    </w:p>
    <w:p>
      <w:pPr>
        <w:pStyle w:val="PL"/>
        <w:rPr/>
      </w:pPr>
      <w:r>
        <w:rPr>
          <w:rFonts w:eastAsia="Courier New"/>
        </w:rPr>
        <w:t xml:space="preserve">    </w:t>
      </w:r>
      <w:r>
        <w:rPr>
          <w:rFonts w:eastAsia="MS Mincho;MS Mincho"/>
        </w:rPr>
        <w:t>name="SubNetworkOptionallyContainedNrmClass"</w:t>
      </w:r>
    </w:p>
    <w:p>
      <w:pPr>
        <w:pStyle w:val="PL"/>
        <w:rPr/>
      </w:pPr>
      <w:r>
        <w:rPr>
          <w:rFonts w:eastAsia="Courier New"/>
        </w:rPr>
        <w:t xml:space="preserve">    </w:t>
      </w:r>
      <w:r>
        <w:rPr>
          <w:rFonts w:eastAsia="MS Mincho;MS Mincho"/>
        </w:rPr>
        <w:t>type="xn:NrmClass"</w:t>
      </w:r>
    </w:p>
    <w:p>
      <w:pPr>
        <w:pStyle w:val="PL"/>
        <w:rPr/>
      </w:pPr>
      <w:r>
        <w:rPr>
          <w:rFonts w:eastAsia="Courier New"/>
        </w:rPr>
        <w:t xml:space="preserve">    </w:t>
      </w:r>
      <w:r>
        <w:rPr>
          <w:rFonts w:eastAsia="MS Mincho;MS Mincho"/>
        </w:rPr>
        <w:t>abstract="true"</w:t>
      </w:r>
    </w:p>
    <w:p>
      <w:pPr>
        <w:pStyle w:val="PL"/>
        <w:rPr>
          <w:rFonts w:eastAsia="MS Mincho;MS Mincho"/>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w:t>
      </w:r>
    </w:p>
    <w:p>
      <w:pPr>
        <w:pStyle w:val="PL"/>
        <w:rPr/>
      </w:pPr>
      <w:r>
        <w:rPr>
          <w:rFonts w:eastAsia="Courier New"/>
        </w:rPr>
        <w:t xml:space="preserve">    </w:t>
      </w:r>
      <w:r>
        <w:rPr>
          <w:rFonts w:eastAsia="MS Mincho;MS Mincho"/>
        </w:rPr>
        <w:t>Abstract head XML element for all XML elements associated to further</w:t>
      </w:r>
    </w:p>
    <w:p>
      <w:pPr>
        <w:pStyle w:val="PL"/>
        <w:rPr/>
      </w:pPr>
      <w:r>
        <w:rPr>
          <w:rFonts w:eastAsia="Courier New"/>
        </w:rPr>
        <w:t xml:space="preserve">    </w:t>
      </w:r>
      <w:r>
        <w:rPr>
          <w:rFonts w:eastAsia="MS Mincho;MS Mincho"/>
        </w:rPr>
        <w:t>NRM classes optionally contained under ManagedElement NRM class</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w:t>
      </w:r>
    </w:p>
    <w:p>
      <w:pPr>
        <w:pStyle w:val="PL"/>
        <w:rPr/>
      </w:pPr>
      <w:r>
        <w:rPr>
          <w:rFonts w:eastAsia="Courier New"/>
        </w:rPr>
        <w:t xml:space="preserve">    </w:t>
      </w:r>
      <w:r>
        <w:rPr>
          <w:rFonts w:eastAsia="MS Mincho;MS Mincho"/>
        </w:rPr>
        <w:t>name="ManagedElementOptionallyContainedNrmClass"</w:t>
      </w:r>
    </w:p>
    <w:p>
      <w:pPr>
        <w:pStyle w:val="PL"/>
        <w:rPr/>
      </w:pPr>
      <w:r>
        <w:rPr>
          <w:rFonts w:eastAsia="Courier New"/>
        </w:rPr>
        <w:t xml:space="preserve">    </w:t>
      </w:r>
      <w:r>
        <w:rPr>
          <w:rFonts w:eastAsia="MS Mincho;MS Mincho"/>
        </w:rPr>
        <w:t>type="xn:NrmClass"</w:t>
      </w:r>
    </w:p>
    <w:p>
      <w:pPr>
        <w:pStyle w:val="PL"/>
        <w:rPr/>
      </w:pPr>
      <w:r>
        <w:rPr>
          <w:rFonts w:eastAsia="Courier New"/>
        </w:rPr>
        <w:t xml:space="preserve">    </w:t>
      </w:r>
      <w:r>
        <w:rPr>
          <w:rFonts w:eastAsia="MS Mincho;MS Mincho"/>
        </w:rPr>
        <w:t>abstract="true"</w:t>
      </w:r>
    </w:p>
    <w:p>
      <w:pPr>
        <w:pStyle w:val="PL"/>
        <w:rPr>
          <w:rFonts w:eastAsia="MS Mincho;MS Mincho"/>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w:t>
      </w:r>
    </w:p>
    <w:p>
      <w:pPr>
        <w:pStyle w:val="PL"/>
        <w:rPr>
          <w:rFonts w:eastAsia="MS Mincho;MS Mincho"/>
        </w:rPr>
      </w:pPr>
      <w:r>
        <w:rPr>
          <w:rFonts w:eastAsia="Courier New"/>
        </w:rPr>
        <w:t xml:space="preserve">    </w:t>
      </w:r>
      <w:r>
        <w:rPr>
          <w:rFonts w:eastAsia="MS Mincho;MS Mincho"/>
        </w:rPr>
        <w:t>Abstract head XML element for all XML elements associated to further</w:t>
      </w:r>
    </w:p>
    <w:p>
      <w:pPr>
        <w:pStyle w:val="PL"/>
        <w:rPr/>
      </w:pPr>
      <w:r>
        <w:rPr>
          <w:rFonts w:eastAsia="Courier New"/>
        </w:rPr>
        <w:t xml:space="preserve">    </w:t>
      </w:r>
      <w:r>
        <w:rPr>
          <w:rFonts w:eastAsia="MS Mincho;MS Mincho"/>
        </w:rPr>
        <w:t xml:space="preserve">NRM classes optionally contained under </w:t>
      </w:r>
      <w:r>
        <w:rPr>
          <w:rFonts w:cs="Courier New"/>
          <w:lang w:val="en-US" w:eastAsia="zh-CN"/>
        </w:rPr>
        <w:t>ThresholdMonitoringCapability</w:t>
      </w:r>
      <w:r>
        <w:rPr>
          <w:rFonts w:eastAsia="MS Mincho;MS Mincho"/>
        </w:rPr>
        <w:t xml:space="preserve"> NRM class</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&lt;element</w:t>
      </w:r>
    </w:p>
    <w:p>
      <w:pPr>
        <w:pStyle w:val="PL"/>
        <w:rPr/>
      </w:pPr>
      <w:r>
        <w:rPr>
          <w:rFonts w:eastAsia="Courier New"/>
        </w:rPr>
        <w:t xml:space="preserve">    </w:t>
      </w:r>
      <w:r>
        <w:rPr>
          <w:rFonts w:eastAsia="MS Mincho;MS Mincho"/>
        </w:rPr>
        <w:t>name="</w:t>
      </w:r>
      <w:r>
        <w:rPr>
          <w:rFonts w:cs="Courier New"/>
          <w:lang w:val="en-US" w:eastAsia="zh-CN"/>
        </w:rPr>
        <w:t>ThresholdMonitoringCapability</w:t>
      </w:r>
      <w:r>
        <w:rPr>
          <w:rFonts w:eastAsia="MS Mincho;MS Mincho"/>
        </w:rPr>
        <w:t>OptionallyContainedNrmClass"</w:t>
      </w:r>
    </w:p>
    <w:p>
      <w:pPr>
        <w:pStyle w:val="PL"/>
        <w:rPr/>
      </w:pPr>
      <w:r>
        <w:rPr>
          <w:rFonts w:eastAsia="Courier New"/>
        </w:rPr>
        <w:t xml:space="preserve">    </w:t>
      </w:r>
      <w:r>
        <w:rPr>
          <w:rFonts w:eastAsia="MS Mincho;MS Mincho"/>
        </w:rPr>
        <w:t>type="xn:NrmClass"</w:t>
      </w:r>
    </w:p>
    <w:p>
      <w:pPr>
        <w:pStyle w:val="PL"/>
        <w:rPr/>
      </w:pPr>
      <w:r>
        <w:rPr>
          <w:rFonts w:eastAsia="Courier New"/>
        </w:rPr>
        <w:t xml:space="preserve">    </w:t>
      </w:r>
      <w:r>
        <w:rPr>
          <w:rFonts w:eastAsia="MS Mincho;MS Mincho"/>
        </w:rPr>
        <w:t>abstract="true"</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pPr>
      <w:r>
        <w:rPr>
          <w:rFonts w:eastAsia="Courier New"/>
        </w:rPr>
        <w:t xml:space="preserve">  </w:t>
      </w:r>
      <w:r>
        <w:rPr>
          <w:rFonts w:eastAsia="MS Mincho;MS Mincho"/>
        </w:rPr>
        <w:t>&lt;!--</w:t>
      </w:r>
    </w:p>
    <w:p>
      <w:pPr>
        <w:pStyle w:val="PL"/>
        <w:rPr/>
      </w:pPr>
      <w:r>
        <w:rPr>
          <w:rFonts w:eastAsia="Courier New"/>
        </w:rPr>
        <w:t xml:space="preserve">    </w:t>
      </w:r>
      <w:r>
        <w:rPr>
          <w:rFonts w:eastAsia="MS Mincho;MS Mincho"/>
        </w:rPr>
        <w:t>Abstract head XML element for all XML elements associated to further</w:t>
      </w:r>
    </w:p>
    <w:p>
      <w:pPr>
        <w:pStyle w:val="PL"/>
        <w:rPr/>
      </w:pPr>
      <w:r>
        <w:rPr>
          <w:rFonts w:eastAsia="Courier New"/>
        </w:rPr>
        <w:t xml:space="preserve">    </w:t>
      </w:r>
      <w:r>
        <w:rPr>
          <w:rFonts w:eastAsia="MS Mincho;MS Mincho"/>
        </w:rPr>
        <w:t xml:space="preserve">NRM classes optionally contained under </w:t>
      </w:r>
      <w:r>
        <w:rPr>
          <w:rFonts w:cs="Courier New"/>
          <w:lang w:val="en-US" w:eastAsia="zh-CN"/>
        </w:rPr>
        <w:t>ThresholdMonitor</w:t>
      </w:r>
      <w:r>
        <w:rPr>
          <w:rFonts w:eastAsia="MS Mincho;MS Mincho"/>
        </w:rPr>
        <w:t xml:space="preserve"> NRM class</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rFonts w:eastAsia="MS Mincho;MS Mincho"/>
        </w:rPr>
      </w:pPr>
      <w:r>
        <w:rPr>
          <w:rFonts w:eastAsia="Courier New"/>
        </w:rPr>
        <w:t xml:space="preserve">  </w:t>
      </w:r>
      <w:r>
        <w:rPr>
          <w:rFonts w:eastAsia="MS Mincho;MS Mincho"/>
        </w:rPr>
        <w:t>&lt;element</w:t>
      </w:r>
    </w:p>
    <w:p>
      <w:pPr>
        <w:pStyle w:val="PL"/>
        <w:rPr/>
      </w:pPr>
      <w:r>
        <w:rPr>
          <w:rFonts w:eastAsia="Courier New"/>
        </w:rPr>
        <w:t xml:space="preserve">    </w:t>
      </w:r>
      <w:r>
        <w:rPr>
          <w:rFonts w:eastAsia="MS Mincho;MS Mincho"/>
        </w:rPr>
        <w:t>name="</w:t>
      </w:r>
      <w:r>
        <w:rPr>
          <w:rFonts w:cs="Courier New"/>
          <w:lang w:val="en-US" w:eastAsia="zh-CN"/>
        </w:rPr>
        <w:t>ThresholdMonitor</w:t>
      </w:r>
      <w:r>
        <w:rPr>
          <w:rFonts w:eastAsia="MS Mincho;MS Mincho"/>
        </w:rPr>
        <w:t>OptionallyContainedNrmClass"</w:t>
      </w:r>
    </w:p>
    <w:p>
      <w:pPr>
        <w:pStyle w:val="PL"/>
        <w:rPr/>
      </w:pPr>
      <w:r>
        <w:rPr>
          <w:rFonts w:eastAsia="Courier New"/>
        </w:rPr>
        <w:t xml:space="preserve">    </w:t>
      </w:r>
      <w:r>
        <w:rPr>
          <w:rFonts w:eastAsia="MS Mincho;MS Mincho"/>
        </w:rPr>
        <w:t>type="xn:NrmClass"</w:t>
      </w:r>
    </w:p>
    <w:p>
      <w:pPr>
        <w:pStyle w:val="PL"/>
        <w:rPr/>
      </w:pPr>
      <w:r>
        <w:rPr>
          <w:rFonts w:eastAsia="Courier New"/>
        </w:rPr>
        <w:t xml:space="preserve">    </w:t>
      </w:r>
      <w:r>
        <w:rPr>
          <w:rFonts w:eastAsia="MS Mincho;MS Mincho"/>
        </w:rPr>
        <w:t>abstract="true"</w:t>
      </w:r>
    </w:p>
    <w:p>
      <w:pPr>
        <w:pStyle w:val="PL"/>
        <w:rPr/>
      </w:pPr>
      <w:r>
        <w:rPr>
          <w:rFonts w:eastAsia="Courier New"/>
        </w:rPr>
        <w:t xml:space="preserve">  </w:t>
      </w:r>
      <w:r>
        <w:rPr>
          <w:rFonts w:eastAsia="MS Mincho;MS Mincho"/>
        </w:rPr>
        <w:t>/&gt;</w:t>
      </w:r>
    </w:p>
    <w:p>
      <w:pPr>
        <w:pStyle w:val="PL"/>
        <w:rPr>
          <w:rFonts w:eastAsia="MS Mincho;MS Mincho"/>
        </w:rPr>
      </w:pPr>
      <w:r>
        <w:rPr>
          <w:rFonts w:eastAsia="MS Mincho;MS Mincho"/>
        </w:rPr>
      </w:r>
    </w:p>
    <w:p>
      <w:pPr>
        <w:pStyle w:val="PL"/>
        <w:rPr>
          <w:rFonts w:eastAsia="MS Mincho;MS Mincho"/>
        </w:rPr>
      </w:pPr>
      <w:r>
        <w:rPr>
          <w:rFonts w:eastAsia="MS Mincho;MS Mincho"/>
        </w:rPr>
      </w:r>
    </w:p>
    <w:p>
      <w:pPr>
        <w:pStyle w:val="PL"/>
        <w:spacing w:before="0" w:after="120"/>
        <w:rPr/>
      </w:pPr>
      <w:r>
        <w:rPr/>
        <w:t>&lt;/schema&gt;</w:t>
      </w:r>
    </w:p>
    <w:p>
      <w:pPr>
        <w:pStyle w:val="Heading8"/>
        <w:ind w:left="0" w:hanging="0"/>
        <w:rPr>
          <w:lang w:eastAsia="zh-CN"/>
        </w:rPr>
      </w:pPr>
      <w:bookmarkStart w:id="65" w:name="__RefHeading___Toc145945066"/>
      <w:bookmarkEnd w:id="65"/>
      <w:r>
        <w:rPr/>
        <w:t xml:space="preserve">Annex </w:t>
      </w:r>
      <w:r>
        <w:rPr>
          <w:lang w:eastAsia="zh-CN"/>
        </w:rPr>
        <w:t>C</w:t>
      </w:r>
      <w:r>
        <w:rPr/>
        <w:t xml:space="preserve"> (normative):</w:t>
        <w:br/>
      </w:r>
      <w:r>
        <w:rPr>
          <w:lang w:eastAsia="zh-CN"/>
        </w:rPr>
        <w:t>OpenAPI</w:t>
      </w:r>
      <w:r>
        <w:rPr>
          <w:lang w:eastAsia="zh-CN"/>
        </w:rPr>
        <w:t xml:space="preserve"> definitions</w:t>
      </w:r>
    </w:p>
    <w:p>
      <w:pPr>
        <w:pStyle w:val="Heading1"/>
        <w:ind w:left="1134" w:hanging="1134"/>
        <w:rPr/>
      </w:pPr>
      <w:bookmarkStart w:id="66" w:name="__RefHeading___Toc145945067"/>
      <w:bookmarkEnd w:id="66"/>
      <w:r>
        <w:rPr/>
        <w:t>C.1</w:t>
        <w:tab/>
        <w:t>General</w:t>
      </w:r>
    </w:p>
    <w:p>
      <w:pPr>
        <w:pStyle w:val="Normal"/>
        <w:rPr>
          <w:color w:val="000000"/>
        </w:rPr>
      </w:pPr>
      <w:r>
        <w:rPr/>
        <w:t xml:space="preserve">This annex contains the </w:t>
      </w:r>
      <w:r>
        <w:rPr>
          <w:color w:val="000000"/>
        </w:rPr>
        <w:t>OpenAPI definition of the Generic NRM in YAML format.</w:t>
      </w:r>
    </w:p>
    <w:p>
      <w:pPr>
        <w:pStyle w:val="Normal"/>
        <w:rPr/>
      </w:pPr>
      <w:r>
        <w:rPr/>
        <w:t>The Information Service (IS) of the Generic NRM is defined in 3GPP TS 28.622 [4].</w:t>
      </w:r>
    </w:p>
    <w:p>
      <w:pPr>
        <w:pStyle w:val="Normal"/>
        <w:rPr/>
      </w:pPr>
      <w:r>
        <w:rPr/>
        <w:t xml:space="preserve">Mapping rules to produce the </w:t>
      </w:r>
      <w:r>
        <w:rPr>
          <w:color w:val="000000"/>
        </w:rPr>
        <w:t xml:space="preserve">OpenAPI definition based on the IS are defined in </w:t>
      </w:r>
      <w:r>
        <w:rPr/>
        <w:t>3GPP TS 32.160 [</w:t>
      </w:r>
      <w:r>
        <w:rPr>
          <w:lang w:eastAsia="zh-CN"/>
        </w:rPr>
        <w:t>14</w:t>
      </w:r>
      <w:r>
        <w:rPr/>
        <w:t>]</w:t>
      </w:r>
      <w:r>
        <w:rPr>
          <w:lang w:eastAsia="zh-CN"/>
        </w:rPr>
        <w:t>.</w:t>
      </w:r>
    </w:p>
    <w:p>
      <w:pPr>
        <w:pStyle w:val="Heading1"/>
        <w:ind w:left="1134" w:hanging="1134"/>
        <w:rPr>
          <w:lang w:eastAsia="zh-CN"/>
        </w:rPr>
      </w:pPr>
      <w:bookmarkStart w:id="67" w:name="__RefHeading___Toc145945068"/>
      <w:bookmarkEnd w:id="67"/>
      <w:r>
        <w:rPr>
          <w:lang w:eastAsia="zh-CN"/>
        </w:rPr>
        <w:t>C</w:t>
      </w:r>
      <w:r>
        <w:rPr>
          <w:lang w:eastAsia="zh-CN"/>
        </w:rPr>
        <w:t>.</w:t>
      </w:r>
      <w:r>
        <w:rPr>
          <w:lang w:eastAsia="zh-CN"/>
        </w:rPr>
        <w:t>2</w:t>
      </w:r>
      <w:r>
        <w:rPr>
          <w:lang w:eastAsia="zh-CN"/>
        </w:rPr>
        <w:tab/>
      </w:r>
      <w:r>
        <w:rPr/>
        <w:t>Void</w:t>
      </w:r>
    </w:p>
    <w:p>
      <w:pPr>
        <w:pStyle w:val="Heading1"/>
        <w:ind w:left="1134" w:hanging="1134"/>
        <w:rPr/>
      </w:pPr>
      <w:bookmarkStart w:id="68" w:name="__RefHeading___Toc145945069"/>
      <w:bookmarkEnd w:id="68"/>
      <w:r>
        <w:rPr>
          <w:lang w:eastAsia="zh-CN"/>
        </w:rPr>
        <w:t>C</w:t>
      </w:r>
      <w:r>
        <w:rPr>
          <w:lang w:eastAsia="zh-CN"/>
        </w:rPr>
        <w:t>.</w:t>
      </w:r>
      <w:r>
        <w:rPr>
          <w:lang w:eastAsia="zh-CN"/>
        </w:rPr>
        <w:t>3</w:t>
      </w:r>
      <w:r>
        <w:rPr/>
        <w:tab/>
        <w:t>Void</w:t>
      </w:r>
    </w:p>
    <w:p>
      <w:pPr>
        <w:pStyle w:val="Heading1"/>
        <w:ind w:left="1134" w:hanging="1134"/>
        <w:rPr>
          <w:lang w:eastAsia="zh-CN"/>
        </w:rPr>
      </w:pPr>
      <w:bookmarkStart w:id="69" w:name="__RefHeading___Toc145945070"/>
      <w:bookmarkEnd w:id="69"/>
      <w:r>
        <w:rPr>
          <w:lang w:eastAsia="zh-CN"/>
        </w:rPr>
        <w:t>C</w:t>
      </w:r>
      <w:r>
        <w:rPr>
          <w:lang w:eastAsia="zh-CN"/>
        </w:rPr>
        <w:t>.</w:t>
      </w:r>
      <w:r>
        <w:rPr>
          <w:lang w:eastAsia="zh-CN"/>
        </w:rPr>
        <w:t>4</w:t>
      </w:r>
      <w:r>
        <w:rPr>
          <w:lang w:eastAsia="zh-CN"/>
        </w:rPr>
        <w:tab/>
        <w:t xml:space="preserve">Solution Set </w:t>
      </w:r>
      <w:r>
        <w:rPr>
          <w:lang w:eastAsia="zh-CN"/>
        </w:rPr>
        <w:t xml:space="preserve">(SS) </w:t>
      </w:r>
      <w:r>
        <w:rPr>
          <w:lang w:eastAsia="zh-CN"/>
        </w:rPr>
        <w:t>definitions</w:t>
      </w:r>
    </w:p>
    <w:p>
      <w:pPr>
        <w:pStyle w:val="Heading2"/>
        <w:rPr>
          <w:lang w:val="en-US" w:eastAsia="zh-CN"/>
        </w:rPr>
      </w:pPr>
      <w:bookmarkStart w:id="70" w:name="__RefHeading___Toc145945071"/>
      <w:r>
        <w:rPr>
          <w:lang w:val="en-US" w:eastAsia="zh-CN"/>
        </w:rPr>
        <w:t>C</w:t>
      </w:r>
      <w:r>
        <w:rPr>
          <w:lang w:val="en-US" w:eastAsia="zh-CN"/>
        </w:rPr>
        <w:t>.</w:t>
      </w:r>
      <w:r>
        <w:rPr>
          <w:lang w:val="en-US" w:eastAsia="zh-CN"/>
        </w:rPr>
        <w:t>4</w:t>
      </w:r>
      <w:r>
        <w:rPr>
          <w:lang w:val="en-US" w:eastAsia="zh-CN"/>
        </w:rPr>
        <w:t>.1</w:t>
      </w:r>
      <w:r>
        <w:rPr>
          <w:lang w:eastAsia="zh-CN"/>
        </w:rPr>
        <w:tab/>
      </w:r>
      <w:r>
        <w:rPr>
          <w:lang w:val="en-US"/>
        </w:rPr>
        <w:t>Void</w:t>
      </w:r>
      <w:bookmarkEnd w:id="70"/>
      <w:r>
        <w:rPr>
          <w:lang w:val="en-US"/>
        </w:rPr>
        <w:t xml:space="preserve"> </w:t>
      </w:r>
    </w:p>
    <w:p>
      <w:pPr>
        <w:pStyle w:val="Heading2"/>
        <w:rPr>
          <w:lang w:eastAsia="zh-CN"/>
        </w:rPr>
      </w:pPr>
      <w:bookmarkStart w:id="71" w:name="__RefHeading___Toc145945072"/>
      <w:bookmarkEnd w:id="71"/>
      <w:r>
        <w:rPr>
          <w:lang w:eastAsia="zh-CN"/>
        </w:rPr>
        <w:t>C.4.2</w:t>
        <w:tab/>
        <w:t>Void</w:t>
      </w:r>
    </w:p>
    <w:p>
      <w:pPr>
        <w:pStyle w:val="Heading2"/>
        <w:rPr>
          <w:lang w:eastAsia="zh-CN"/>
        </w:rPr>
      </w:pPr>
      <w:bookmarkStart w:id="72" w:name="__RefHeading___Toc145945073"/>
      <w:bookmarkEnd w:id="72"/>
      <w:r>
        <w:rPr>
          <w:lang w:eastAsia="zh-CN"/>
        </w:rPr>
        <w:t>C.4.2a</w:t>
        <w:tab/>
        <w:t>OpenAPI document "TS28623_ComDefs.yaml"</w:t>
      </w:r>
    </w:p>
    <w:p>
      <w:pPr>
        <w:pStyle w:val="PL"/>
        <w:rPr/>
      </w:pPr>
      <w:r>
        <w:rPr/>
        <w:t>openapi: 3.0.1</w:t>
      </w:r>
    </w:p>
    <w:p>
      <w:pPr>
        <w:pStyle w:val="PL"/>
        <w:rPr/>
      </w:pPr>
      <w:r>
        <w:rPr/>
        <w:t>info:</w:t>
      </w:r>
    </w:p>
    <w:p>
      <w:pPr>
        <w:pStyle w:val="PL"/>
        <w:rPr/>
      </w:pPr>
      <w:r>
        <w:rPr>
          <w:rFonts w:eastAsia="Courier New"/>
        </w:rPr>
        <w:t xml:space="preserve">  </w:t>
      </w:r>
      <w:r>
        <w:rPr/>
        <w:t>title: Common Type Definitions</w:t>
      </w:r>
    </w:p>
    <w:p>
      <w:pPr>
        <w:pStyle w:val="PL"/>
        <w:rPr/>
      </w:pPr>
      <w:r>
        <w:rPr>
          <w:rFonts w:eastAsia="Courier New"/>
        </w:rPr>
        <w:t xml:space="preserve">  </w:t>
      </w:r>
      <w:r>
        <w:rPr/>
        <w:t>version: 16.9.0</w:t>
      </w:r>
    </w:p>
    <w:p>
      <w:pPr>
        <w:pStyle w:val="PL"/>
        <w:rPr/>
      </w:pPr>
      <w:r>
        <w:rPr>
          <w:rFonts w:eastAsia="Courier New"/>
        </w:rPr>
        <w:t xml:space="preserve">  </w:t>
      </w:r>
      <w:r>
        <w:rPr/>
        <w:t>description: &gt;-</w:t>
      </w:r>
    </w:p>
    <w:p>
      <w:pPr>
        <w:pStyle w:val="PL"/>
        <w:rPr/>
      </w:pPr>
      <w:r>
        <w:rPr>
          <w:rFonts w:eastAsia="Courier New"/>
        </w:rPr>
        <w:t xml:space="preserve">    </w:t>
      </w:r>
      <w:r>
        <w:rPr/>
        <w:t>OAS 3.0.1 specification of common type definitions in the Generic NRM</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3GPP TS 28.623; Generic NRM; Common type definitions</w:t>
      </w:r>
    </w:p>
    <w:p>
      <w:pPr>
        <w:pStyle w:val="PL"/>
        <w:rPr/>
      </w:pPr>
      <w:r>
        <w:rPr>
          <w:rFonts w:eastAsia="Courier New"/>
        </w:rPr>
        <w:t xml:space="preserve">  </w:t>
      </w:r>
      <w:r>
        <w:rPr/>
        <w:t>url: http://www.3gpp.org/ftp/Specs/archive/28_series/28.623/</w:t>
      </w:r>
    </w:p>
    <w:p>
      <w:pPr>
        <w:pStyle w:val="PL"/>
        <w:rPr/>
      </w:pPr>
      <w:r>
        <w:rPr/>
        <w:t>paths: {}</w:t>
      </w:r>
    </w:p>
    <w:p>
      <w:pPr>
        <w:pStyle w:val="PL"/>
        <w:rPr/>
      </w:pPr>
      <w:r>
        <w:rPr/>
        <w:t>components:</w:t>
      </w:r>
    </w:p>
    <w:p>
      <w:pPr>
        <w:pStyle w:val="PL"/>
        <w:rPr/>
      </w:pPr>
      <w:r>
        <w:rPr>
          <w:rFonts w:eastAsia="Courier New"/>
        </w:rPr>
        <w:t xml:space="preserve">  </w:t>
      </w:r>
      <w:r>
        <w:rPr/>
        <w:t>schemas:</w:t>
      </w:r>
    </w:p>
    <w:p>
      <w:pPr>
        <w:pStyle w:val="PL"/>
        <w:rPr>
          <w:rFonts w:eastAsia="Courier New"/>
        </w:rPr>
      </w:pPr>
      <w:r>
        <w:rPr>
          <w:rFonts w:eastAsia="Courier New"/>
        </w:rPr>
        <w:t xml:space="preserve">  </w:t>
      </w:r>
    </w:p>
    <w:p>
      <w:pPr>
        <w:pStyle w:val="PL"/>
        <w:rPr/>
      </w:pPr>
      <w:r>
        <w:rPr>
          <w:rFonts w:eastAsia="Courier New"/>
        </w:rPr>
        <w:t xml:space="preserve">    </w:t>
      </w:r>
      <w:r>
        <w:rPr/>
        <w:t>Float:</w:t>
      </w:r>
    </w:p>
    <w:p>
      <w:pPr>
        <w:pStyle w:val="PL"/>
        <w:rPr/>
      </w:pPr>
      <w:r>
        <w:rPr>
          <w:rFonts w:eastAsia="Courier New"/>
        </w:rPr>
        <w:t xml:space="preserve">      </w:t>
      </w:r>
      <w:r>
        <w:rPr/>
        <w:t>type: number</w:t>
      </w:r>
    </w:p>
    <w:p>
      <w:pPr>
        <w:pStyle w:val="PL"/>
        <w:rPr/>
      </w:pPr>
      <w:r>
        <w:rPr>
          <w:rFonts w:eastAsia="Courier New"/>
        </w:rPr>
        <w:t xml:space="preserve">      </w:t>
      </w:r>
      <w:r>
        <w:rPr/>
        <w:t>format: float</w:t>
      </w:r>
    </w:p>
    <w:p>
      <w:pPr>
        <w:pStyle w:val="PL"/>
        <w:rPr/>
      </w:pPr>
      <w:r>
        <w:rPr>
          <w:rFonts w:eastAsia="Courier New"/>
        </w:rPr>
        <w:t xml:space="preserve">    </w:t>
      </w:r>
      <w:r>
        <w:rPr/>
        <w:t>DateTime:</w:t>
      </w:r>
    </w:p>
    <w:p>
      <w:pPr>
        <w:pStyle w:val="PL"/>
        <w:rPr/>
      </w:pPr>
      <w:r>
        <w:rPr>
          <w:rFonts w:eastAsia="Courier New"/>
        </w:rPr>
        <w:t xml:space="preserve">      </w:t>
      </w:r>
      <w:r>
        <w:rPr/>
        <w:t>type: string</w:t>
      </w:r>
    </w:p>
    <w:p>
      <w:pPr>
        <w:pStyle w:val="PL"/>
        <w:rPr/>
      </w:pPr>
      <w:r>
        <w:rPr>
          <w:rFonts w:eastAsia="Courier New"/>
        </w:rPr>
        <w:t xml:space="preserve">      </w:t>
      </w:r>
      <w:r>
        <w:rPr/>
        <w:t>format: date-time</w:t>
      </w:r>
    </w:p>
    <w:p>
      <w:pPr>
        <w:pStyle w:val="PL"/>
        <w:rPr/>
      </w:pPr>
      <w:r>
        <w:rPr>
          <w:rFonts w:eastAsia="Courier New"/>
        </w:rPr>
        <w:t xml:space="preserve">    </w:t>
      </w:r>
      <w:r>
        <w:rPr/>
        <w:t>Latitude:</w:t>
      </w:r>
    </w:p>
    <w:p>
      <w:pPr>
        <w:pStyle w:val="PL"/>
        <w:rPr/>
      </w:pPr>
      <w:r>
        <w:rPr>
          <w:rFonts w:eastAsia="Courier New"/>
        </w:rPr>
        <w:t xml:space="preserve">      </w:t>
      </w:r>
      <w:r>
        <w:rPr/>
        <w:t>type: number</w:t>
      </w:r>
    </w:p>
    <w:p>
      <w:pPr>
        <w:pStyle w:val="PL"/>
        <w:rPr/>
      </w:pPr>
      <w:r>
        <w:rPr>
          <w:rFonts w:eastAsia="Courier New"/>
        </w:rPr>
        <w:t xml:space="preserve">      </w:t>
      </w:r>
      <w:r>
        <w:rPr/>
        <w:t>format: float</w:t>
      </w:r>
    </w:p>
    <w:p>
      <w:pPr>
        <w:pStyle w:val="PL"/>
        <w:rPr/>
      </w:pPr>
      <w:r>
        <w:rPr>
          <w:rFonts w:eastAsia="Courier New"/>
        </w:rPr>
        <w:t xml:space="preserve">      </w:t>
      </w:r>
      <w:r>
        <w:rPr/>
        <w:t>minimum: -90</w:t>
      </w:r>
    </w:p>
    <w:p>
      <w:pPr>
        <w:pStyle w:val="PL"/>
        <w:rPr/>
      </w:pPr>
      <w:r>
        <w:rPr>
          <w:rFonts w:eastAsia="Courier New"/>
        </w:rPr>
        <w:t xml:space="preserve">      </w:t>
      </w:r>
      <w:r>
        <w:rPr/>
        <w:t>maximum: 90</w:t>
      </w:r>
    </w:p>
    <w:p>
      <w:pPr>
        <w:pStyle w:val="PL"/>
        <w:rPr/>
      </w:pPr>
      <w:r>
        <w:rPr>
          <w:rFonts w:eastAsia="Courier New"/>
        </w:rPr>
        <w:t xml:space="preserve">    </w:t>
      </w:r>
      <w:r>
        <w:rPr/>
        <w:t>Longitude:</w:t>
      </w:r>
    </w:p>
    <w:p>
      <w:pPr>
        <w:pStyle w:val="PL"/>
        <w:rPr/>
      </w:pPr>
      <w:r>
        <w:rPr>
          <w:rFonts w:eastAsia="Courier New"/>
        </w:rPr>
        <w:t xml:space="preserve">      </w:t>
      </w:r>
      <w:r>
        <w:rPr/>
        <w:t>type: number</w:t>
      </w:r>
    </w:p>
    <w:p>
      <w:pPr>
        <w:pStyle w:val="PL"/>
        <w:rPr/>
      </w:pPr>
      <w:r>
        <w:rPr>
          <w:rFonts w:eastAsia="Courier New"/>
        </w:rPr>
        <w:t xml:space="preserve">      </w:t>
      </w:r>
      <w:r>
        <w:rPr/>
        <w:t>format: float</w:t>
      </w:r>
    </w:p>
    <w:p>
      <w:pPr>
        <w:pStyle w:val="PL"/>
        <w:rPr/>
      </w:pPr>
      <w:r>
        <w:rPr>
          <w:rFonts w:eastAsia="Courier New"/>
        </w:rPr>
        <w:t xml:space="preserve">      </w:t>
      </w:r>
      <w:r>
        <w:rPr/>
        <w:t>minimum: -180</w:t>
      </w:r>
    </w:p>
    <w:p>
      <w:pPr>
        <w:pStyle w:val="PL"/>
        <w:rPr/>
      </w:pPr>
      <w:r>
        <w:rPr>
          <w:rFonts w:eastAsia="Courier New"/>
        </w:rPr>
        <w:t xml:space="preserve">      </w:t>
      </w:r>
      <w:r>
        <w:rPr/>
        <w:t>maximum: 180</w:t>
      </w:r>
    </w:p>
    <w:p>
      <w:pPr>
        <w:pStyle w:val="PL"/>
        <w:rPr/>
      </w:pPr>
      <w:r>
        <w:rPr/>
      </w:r>
    </w:p>
    <w:p>
      <w:pPr>
        <w:pStyle w:val="PL"/>
        <w:rPr/>
      </w:pPr>
      <w:r>
        <w:rPr>
          <w:rFonts w:eastAsia="Courier New"/>
        </w:rPr>
        <w:t xml:space="preserve">    </w:t>
      </w:r>
      <w:r>
        <w:rPr/>
        <w:t>Dn:</w:t>
      </w:r>
    </w:p>
    <w:p>
      <w:pPr>
        <w:pStyle w:val="PL"/>
        <w:rPr/>
      </w:pPr>
      <w:r>
        <w:rPr>
          <w:rFonts w:eastAsia="Courier New"/>
        </w:rPr>
        <w:t xml:space="preserve">      </w:t>
      </w:r>
      <w:r>
        <w:rPr/>
        <w:t>type: string</w:t>
      </w:r>
    </w:p>
    <w:p>
      <w:pPr>
        <w:pStyle w:val="PL"/>
        <w:rPr/>
      </w:pPr>
      <w:r>
        <w:rPr>
          <w:rFonts w:eastAsia="Courier New"/>
        </w:rPr>
        <w:t xml:space="preserve">    </w:t>
      </w:r>
      <w:r>
        <w:rPr/>
        <w:t>DnList: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'#/components/schemas/Dn'</w:t>
      </w:r>
    </w:p>
    <w:p>
      <w:pPr>
        <w:pStyle w:val="PL"/>
        <w:rPr/>
      </w:pPr>
      <w:r>
        <w:rPr/>
      </w:r>
    </w:p>
    <w:p>
      <w:pPr>
        <w:pStyle w:val="PL"/>
        <w:rPr/>
      </w:pPr>
      <w:r>
        <w:rPr>
          <w:rFonts w:eastAsia="Courier New"/>
        </w:rPr>
        <w:t xml:space="preserve">    </w:t>
      </w:r>
      <w:r>
        <w:rPr/>
        <w:t>Mcc:</w:t>
      </w:r>
    </w:p>
    <w:p>
      <w:pPr>
        <w:pStyle w:val="PL"/>
        <w:rPr/>
      </w:pPr>
      <w:r>
        <w:rPr>
          <w:rFonts w:eastAsia="Courier New"/>
        </w:rPr>
        <w:t xml:space="preserve">      </w:t>
      </w:r>
      <w:r>
        <w:rPr/>
        <w:t>type: string</w:t>
      </w:r>
    </w:p>
    <w:p>
      <w:pPr>
        <w:pStyle w:val="PL"/>
        <w:rPr/>
      </w:pPr>
      <w:r>
        <w:rPr>
          <w:rFonts w:eastAsia="Courier New"/>
        </w:rPr>
        <w:t xml:space="preserve">      </w:t>
      </w:r>
      <w:r>
        <w:rPr/>
        <w:t>pattern: '^[0-9]{3}$'</w:t>
      </w:r>
    </w:p>
    <w:p>
      <w:pPr>
        <w:pStyle w:val="PL"/>
        <w:rPr/>
      </w:pPr>
      <w:r>
        <w:rPr>
          <w:rFonts w:eastAsia="Courier New"/>
        </w:rPr>
        <w:t xml:space="preserve">    </w:t>
      </w:r>
      <w:r>
        <w:rPr/>
        <w:t>Mnc:</w:t>
      </w:r>
    </w:p>
    <w:p>
      <w:pPr>
        <w:pStyle w:val="PL"/>
        <w:rPr/>
      </w:pPr>
      <w:r>
        <w:rPr>
          <w:rFonts w:eastAsia="Courier New"/>
        </w:rPr>
        <w:t xml:space="preserve">      </w:t>
      </w:r>
      <w:r>
        <w:rPr/>
        <w:t>type: string</w:t>
      </w:r>
    </w:p>
    <w:p>
      <w:pPr>
        <w:pStyle w:val="PL"/>
        <w:rPr/>
      </w:pPr>
      <w:r>
        <w:rPr>
          <w:rFonts w:eastAsia="Courier New"/>
        </w:rPr>
        <w:t xml:space="preserve">      </w:t>
      </w:r>
      <w:r>
        <w:rPr/>
        <w:t>pattern: '^[0-9]{2,3}$'</w:t>
      </w:r>
    </w:p>
    <w:p>
      <w:pPr>
        <w:pStyle w:val="PL"/>
        <w:rPr/>
      </w:pPr>
      <w:r>
        <w:rPr>
          <w:rFonts w:eastAsia="Courier New"/>
        </w:rPr>
        <w:t xml:space="preserve">    </w:t>
      </w:r>
      <w:r>
        <w:rPr/>
        <w:t>Nid:</w:t>
      </w:r>
    </w:p>
    <w:p>
      <w:pPr>
        <w:pStyle w:val="PL"/>
        <w:rPr/>
      </w:pPr>
      <w:r>
        <w:rPr>
          <w:rFonts w:eastAsia="Courier New"/>
        </w:rPr>
        <w:t xml:space="preserve">      </w:t>
      </w:r>
      <w:r>
        <w:rPr/>
        <w:t>type: string</w:t>
      </w:r>
    </w:p>
    <w:p>
      <w:pPr>
        <w:pStyle w:val="PL"/>
        <w:rPr/>
      </w:pPr>
      <w:r>
        <w:rPr>
          <w:rFonts w:eastAsia="Courier New"/>
        </w:rPr>
        <w:t xml:space="preserve">      </w:t>
      </w:r>
      <w:r>
        <w:rPr/>
        <w:t>pattern: '^[A-Fa-f0-9]{11}$'</w:t>
      </w:r>
    </w:p>
    <w:p>
      <w:pPr>
        <w:pStyle w:val="PL"/>
        <w:rPr/>
      </w:pPr>
      <w:r>
        <w:rPr>
          <w:rFonts w:eastAsia="Courier New"/>
        </w:rPr>
        <w:t xml:space="preserve">    </w:t>
      </w:r>
      <w:r>
        <w:rPr/>
        <w:t>PlmnId:</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mcc:</w:t>
      </w:r>
    </w:p>
    <w:p>
      <w:pPr>
        <w:pStyle w:val="PL"/>
        <w:rPr/>
      </w:pPr>
      <w:r>
        <w:rPr>
          <w:rFonts w:eastAsia="Courier New"/>
        </w:rPr>
        <w:t xml:space="preserve">          </w:t>
      </w:r>
      <w:r>
        <w:rPr/>
        <w:t>$ref: '#/components/schemas/Mcc'</w:t>
      </w:r>
    </w:p>
    <w:p>
      <w:pPr>
        <w:pStyle w:val="PL"/>
        <w:rPr/>
      </w:pPr>
      <w:r>
        <w:rPr>
          <w:rFonts w:eastAsia="Courier New"/>
        </w:rPr>
        <w:t xml:space="preserve">        </w:t>
      </w:r>
      <w:r>
        <w:rPr/>
        <w:t>mnc:</w:t>
      </w:r>
    </w:p>
    <w:p>
      <w:pPr>
        <w:pStyle w:val="PL"/>
        <w:rPr/>
      </w:pPr>
      <w:r>
        <w:rPr>
          <w:rFonts w:eastAsia="Courier New"/>
        </w:rPr>
        <w:t xml:space="preserve">          </w:t>
      </w:r>
      <w:r>
        <w:rPr/>
        <w:t>$ref: '#/components/schemas/Mnc'</w:t>
      </w:r>
    </w:p>
    <w:p>
      <w:pPr>
        <w:pStyle w:val="PL"/>
        <w:rPr/>
      </w:pPr>
      <w:r>
        <w:rPr>
          <w:rFonts w:eastAsia="Courier New"/>
        </w:rPr>
        <w:t xml:space="preserve">    </w:t>
      </w:r>
      <w:r>
        <w:rPr/>
        <w:t>Tac:</w:t>
      </w:r>
    </w:p>
    <w:p>
      <w:pPr>
        <w:pStyle w:val="PL"/>
        <w:rPr/>
      </w:pPr>
      <w:r>
        <w:rPr>
          <w:rFonts w:eastAsia="Courier New"/>
        </w:rPr>
        <w:t xml:space="preserve">      </w:t>
      </w:r>
      <w:r>
        <w:rPr/>
        <w:t>type: string</w:t>
      </w:r>
    </w:p>
    <w:p>
      <w:pPr>
        <w:pStyle w:val="PL"/>
        <w:rPr/>
      </w:pPr>
      <w:r>
        <w:rPr>
          <w:rFonts w:eastAsia="Courier New"/>
        </w:rPr>
        <w:t xml:space="preserve">      </w:t>
      </w:r>
      <w:r>
        <w:rPr/>
        <w:t>pattern: '(^[A-Fa-f0-9]{4}$)|(^[A-Fa-f0-9]{6}$)'</w:t>
      </w:r>
    </w:p>
    <w:p>
      <w:pPr>
        <w:pStyle w:val="PL"/>
        <w:rPr/>
      </w:pPr>
      <w:r>
        <w:rPr>
          <w:rFonts w:eastAsia="Courier New"/>
        </w:rPr>
        <w:t xml:space="preserve">    </w:t>
      </w:r>
      <w:r>
        <w:rPr/>
        <w:t>EutraCellId:</w:t>
      </w:r>
    </w:p>
    <w:p>
      <w:pPr>
        <w:pStyle w:val="PL"/>
        <w:rPr/>
      </w:pPr>
      <w:r>
        <w:rPr>
          <w:rFonts w:eastAsia="Courier New"/>
        </w:rPr>
        <w:t xml:space="preserve">      </w:t>
      </w:r>
      <w:r>
        <w:rPr/>
        <w:t>type: string</w:t>
      </w:r>
    </w:p>
    <w:p>
      <w:pPr>
        <w:pStyle w:val="PL"/>
        <w:rPr/>
      </w:pPr>
      <w:r>
        <w:rPr>
          <w:rFonts w:eastAsia="Courier New"/>
        </w:rPr>
        <w:t xml:space="preserve">      </w:t>
      </w:r>
      <w:r>
        <w:rPr/>
        <w:t>pattern: '^[A-Fa-f0-9]{7}$'</w:t>
      </w:r>
    </w:p>
    <w:p>
      <w:pPr>
        <w:pStyle w:val="PL"/>
        <w:rPr/>
      </w:pPr>
      <w:r>
        <w:rPr>
          <w:rFonts w:eastAsia="Courier New"/>
        </w:rPr>
        <w:t xml:space="preserve">    </w:t>
      </w:r>
      <w:r>
        <w:rPr/>
        <w:t>NrCellId:</w:t>
      </w:r>
    </w:p>
    <w:p>
      <w:pPr>
        <w:pStyle w:val="PL"/>
        <w:rPr/>
      </w:pPr>
      <w:r>
        <w:rPr>
          <w:rFonts w:eastAsia="Courier New"/>
        </w:rPr>
        <w:t xml:space="preserve">      </w:t>
      </w:r>
      <w:r>
        <w:rPr/>
        <w:t>type: string</w:t>
      </w:r>
    </w:p>
    <w:p>
      <w:pPr>
        <w:pStyle w:val="PL"/>
        <w:rPr/>
      </w:pPr>
      <w:r>
        <w:rPr>
          <w:rFonts w:eastAsia="Courier New"/>
        </w:rPr>
        <w:t xml:space="preserve">      </w:t>
      </w:r>
      <w:r>
        <w:rPr/>
        <w:t>pattern: '^[A-Fa-f0-9]{9}$'</w:t>
      </w:r>
    </w:p>
    <w:p>
      <w:pPr>
        <w:pStyle w:val="PL"/>
        <w:rPr/>
      </w:pPr>
      <w:r>
        <w:rPr/>
      </w:r>
    </w:p>
    <w:p>
      <w:pPr>
        <w:pStyle w:val="PL"/>
        <w:rPr/>
      </w:pPr>
      <w:r>
        <w:rPr>
          <w:rFonts w:eastAsia="Courier New"/>
        </w:rPr>
        <w:t xml:space="preserve">    </w:t>
      </w:r>
      <w:r>
        <w:rPr/>
        <w:t>Fqdn:</w:t>
      </w:r>
    </w:p>
    <w:p>
      <w:pPr>
        <w:pStyle w:val="PL"/>
        <w:rPr/>
      </w:pPr>
      <w:r>
        <w:rPr>
          <w:rFonts w:eastAsia="Courier New"/>
        </w:rPr>
        <w:t xml:space="preserve">      </w:t>
      </w:r>
      <w:r>
        <w:rPr/>
        <w:t>type: string</w:t>
      </w:r>
    </w:p>
    <w:p>
      <w:pPr>
        <w:pStyle w:val="PL"/>
        <w:rPr/>
      </w:pPr>
      <w:r>
        <w:rPr>
          <w:rFonts w:eastAsia="Courier New"/>
        </w:rPr>
        <w:t xml:space="preserve">    </w:t>
      </w:r>
      <w:r>
        <w:rPr/>
        <w:t>Ipv4Addr:</w:t>
      </w:r>
    </w:p>
    <w:p>
      <w:pPr>
        <w:pStyle w:val="PL"/>
        <w:rPr/>
      </w:pPr>
      <w:r>
        <w:rPr>
          <w:rFonts w:eastAsia="Courier New"/>
        </w:rPr>
        <w:t xml:space="preserve">      </w:t>
      </w:r>
      <w:r>
        <w:rPr/>
        <w:t>type: string</w:t>
      </w:r>
    </w:p>
    <w:p>
      <w:pPr>
        <w:pStyle w:val="PL"/>
        <w:rPr/>
      </w:pPr>
      <w:r>
        <w:rPr>
          <w:rFonts w:eastAsia="Courier New"/>
        </w:rPr>
        <w:t xml:space="preserve">      </w:t>
      </w:r>
      <w:r>
        <w:rPr/>
        <w:t>pattern: '^(([0-9]|[1-9][0-9]|1[0-9][0-9]|2[0-4][0-9]|25[0-5])\.){3}([0-9]|[1-9][0-9]|1[0-9][0-9]|2[0-4][0-9]|25[0-5])$'</w:t>
      </w:r>
    </w:p>
    <w:p>
      <w:pPr>
        <w:pStyle w:val="PL"/>
        <w:rPr/>
      </w:pPr>
      <w:r>
        <w:rPr>
          <w:rFonts w:eastAsia="Courier New"/>
        </w:rPr>
        <w:t xml:space="preserve">      </w:t>
      </w:r>
      <w:r>
        <w:rPr/>
        <w:t>example: '198.51.100.1'</w:t>
      </w:r>
    </w:p>
    <w:p>
      <w:pPr>
        <w:pStyle w:val="PL"/>
        <w:rPr/>
      </w:pPr>
      <w:r>
        <w:rPr>
          <w:rFonts w:eastAsia="Courier New"/>
        </w:rPr>
        <w:t xml:space="preserve">    </w:t>
      </w:r>
      <w:r>
        <w:rPr/>
        <w:t>Ipv6Addr:</w:t>
      </w:r>
    </w:p>
    <w:p>
      <w:pPr>
        <w:pStyle w:val="PL"/>
        <w:rPr/>
      </w:pPr>
      <w:r>
        <w:rPr>
          <w:rFonts w:eastAsia="Courier New"/>
        </w:rPr>
        <w:t xml:space="preserve">      </w:t>
      </w:r>
      <w:r>
        <w:rPr/>
        <w:t>type: string</w:t>
      </w:r>
    </w:p>
    <w:p>
      <w:pPr>
        <w:pStyle w:val="PL"/>
        <w:rPr/>
      </w:pPr>
      <w:r>
        <w:rPr>
          <w:rFonts w:eastAsia="Courier New"/>
        </w:rPr>
        <w:t xml:space="preserve">      </w:t>
      </w:r>
      <w:r>
        <w:rPr/>
        <w:t>allOf:</w:t>
      </w:r>
    </w:p>
    <w:p>
      <w:pPr>
        <w:pStyle w:val="PL"/>
        <w:rPr/>
      </w:pPr>
      <w:r>
        <w:rPr>
          <w:rFonts w:eastAsia="Courier New"/>
        </w:rPr>
        <w:t xml:space="preserve">        </w:t>
      </w:r>
      <w:r>
        <w:rPr/>
        <w:t>- pattern: '^((:|(0?|([1-9a-f][0-9a-f]{0,3}))):)((0?|([1-9a-f][0-9a-f]{0,3})):){0,6}(:|(0?|([1-9a-f][0-9a-f]{0,3})))$'</w:t>
      </w:r>
    </w:p>
    <w:p>
      <w:pPr>
        <w:pStyle w:val="PL"/>
        <w:rPr/>
      </w:pPr>
      <w:r>
        <w:rPr>
          <w:rFonts w:eastAsia="Courier New"/>
        </w:rPr>
        <w:t xml:space="preserve">        </w:t>
      </w:r>
      <w:r>
        <w:rPr/>
        <w:t>- pattern: '^((([^:]+:){7}([^:]+))|((([^:]+:)*[^:]+)?::(([^:]+:)*[^:]+)?))$'</w:t>
      </w:r>
    </w:p>
    <w:p>
      <w:pPr>
        <w:pStyle w:val="PL"/>
        <w:rPr/>
      </w:pPr>
      <w:r>
        <w:rPr>
          <w:rFonts w:eastAsia="Courier New"/>
        </w:rPr>
        <w:t xml:space="preserve">      </w:t>
      </w:r>
      <w:r>
        <w:rPr/>
        <w:t>example: '2001:db8:85a3::8a2e:370:7334'</w:t>
      </w:r>
    </w:p>
    <w:p>
      <w:pPr>
        <w:pStyle w:val="PL"/>
        <w:rPr/>
      </w:pPr>
      <w:r>
        <w:rPr>
          <w:rFonts w:eastAsia="Courier New"/>
        </w:rPr>
        <w:t xml:space="preserve">    </w:t>
      </w:r>
      <w:r>
        <w:rPr/>
        <w:t>Ipv6Prefix:</w:t>
      </w:r>
    </w:p>
    <w:p>
      <w:pPr>
        <w:pStyle w:val="PL"/>
        <w:rPr/>
      </w:pPr>
      <w:r>
        <w:rPr>
          <w:rFonts w:eastAsia="Courier New"/>
        </w:rPr>
        <w:t xml:space="preserve">      </w:t>
      </w:r>
      <w:r>
        <w:rPr/>
        <w:t>type: string</w:t>
      </w:r>
    </w:p>
    <w:p>
      <w:pPr>
        <w:pStyle w:val="PL"/>
        <w:rPr/>
      </w:pPr>
      <w:r>
        <w:rPr>
          <w:rFonts w:eastAsia="Courier New"/>
        </w:rPr>
        <w:t xml:space="preserve">      </w:t>
      </w:r>
      <w:r>
        <w:rPr/>
        <w:t>allOf:</w:t>
      </w:r>
    </w:p>
    <w:p>
      <w:pPr>
        <w:pStyle w:val="PL"/>
        <w:rPr/>
      </w:pPr>
      <w:r>
        <w:rPr>
          <w:rFonts w:eastAsia="Courier New"/>
        </w:rPr>
        <w:t xml:space="preserve">        </w:t>
      </w:r>
      <w:r>
        <w:rPr/>
        <w:t>- pattern: '^((:|(0?|([1-9a-f][0-9a-f]{0,3}))):)((0?|([1-9a-f][0-9a-f]{0,3})):){0,6}(:|(0?|([1-9a-f][0-9a-f]{0,3})))(\/(([0-9])|([0-9]{2})|(1[0-1][0-9])|(12[0-8])))$'</w:t>
      </w:r>
    </w:p>
    <w:p>
      <w:pPr>
        <w:pStyle w:val="PL"/>
        <w:rPr/>
      </w:pPr>
      <w:r>
        <w:rPr>
          <w:rFonts w:eastAsia="Courier New"/>
        </w:rPr>
        <w:t xml:space="preserve">        </w:t>
      </w:r>
      <w:r>
        <w:rPr/>
        <w:t>- pattern: '^((([^:]+:){7}([^:]+))|((([^:]+:)*[^:]+)?::(([^:]+:)*[^:]+)?))(\/.+)$'</w:t>
      </w:r>
    </w:p>
    <w:p>
      <w:pPr>
        <w:pStyle w:val="PL"/>
        <w:rPr/>
      </w:pPr>
      <w:r>
        <w:rPr>
          <w:rFonts w:eastAsia="Courier New"/>
        </w:rPr>
        <w:t xml:space="preserve">      </w:t>
      </w:r>
      <w:r>
        <w:rPr/>
        <w:t>example: '2001:db8:abcd:12::0/64'</w:t>
      </w:r>
    </w:p>
    <w:p>
      <w:pPr>
        <w:pStyle w:val="PL"/>
        <w:rPr/>
      </w:pPr>
      <w:r>
        <w:rPr>
          <w:rFonts w:eastAsia="Courier New"/>
        </w:rPr>
        <w:t xml:space="preserve">    </w:t>
      </w:r>
      <w:r>
        <w:rPr/>
        <w:t>IpAddr:</w:t>
      </w:r>
    </w:p>
    <w:p>
      <w:pPr>
        <w:pStyle w:val="PL"/>
        <w:rPr/>
      </w:pPr>
      <w:r>
        <w:rPr>
          <w:rFonts w:eastAsia="Courier New"/>
        </w:rPr>
        <w:t xml:space="preserve">      </w:t>
      </w:r>
      <w:r>
        <w:rPr/>
        <w:t>oneOf:</w:t>
      </w:r>
    </w:p>
    <w:p>
      <w:pPr>
        <w:pStyle w:val="PL"/>
        <w:rPr/>
      </w:pPr>
      <w:r>
        <w:rPr>
          <w:rFonts w:eastAsia="Courier New"/>
        </w:rPr>
        <w:t xml:space="preserve">        </w:t>
      </w:r>
      <w:r>
        <w:rPr/>
        <w:t>- $ref: '#/components/schemas/Ipv4Addr'</w:t>
      </w:r>
    </w:p>
    <w:p>
      <w:pPr>
        <w:pStyle w:val="PL"/>
        <w:rPr/>
      </w:pPr>
      <w:r>
        <w:rPr>
          <w:rFonts w:eastAsia="Courier New"/>
        </w:rPr>
        <w:t xml:space="preserve">        </w:t>
      </w:r>
      <w:r>
        <w:rPr/>
        <w:t>- $ref: '#/components/schemas/Ipv6Addr'</w:t>
      </w:r>
    </w:p>
    <w:p>
      <w:pPr>
        <w:pStyle w:val="PL"/>
        <w:rPr/>
      </w:pPr>
      <w:r>
        <w:rPr>
          <w:rFonts w:eastAsia="Courier New"/>
        </w:rPr>
        <w:t xml:space="preserve">        </w:t>
      </w:r>
      <w:r>
        <w:rPr/>
        <w:t>- $ref: '#/components/schemas/Ipv6Prefix'</w:t>
      </w:r>
    </w:p>
    <w:p>
      <w:pPr>
        <w:pStyle w:val="PL"/>
        <w:rPr/>
      </w:pPr>
      <w:r>
        <w:rPr>
          <w:rFonts w:eastAsia="Courier New"/>
        </w:rPr>
        <w:t xml:space="preserve">    </w:t>
      </w:r>
      <w:r>
        <w:rPr/>
        <w:t>HostAddr:</w:t>
      </w:r>
    </w:p>
    <w:p>
      <w:pPr>
        <w:pStyle w:val="PL"/>
        <w:rPr/>
      </w:pPr>
      <w:r>
        <w:rPr>
          <w:rFonts w:eastAsia="Courier New"/>
        </w:rPr>
        <w:t xml:space="preserve">      </w:t>
      </w:r>
      <w:r>
        <w:rPr/>
        <w:t>#  This definition will be deprecated, when all occurances of HostAddr</w:t>
      </w:r>
    </w:p>
    <w:p>
      <w:pPr>
        <w:pStyle w:val="PL"/>
        <w:rPr/>
      </w:pPr>
      <w:r>
        <w:rPr>
          <w:rFonts w:eastAsia="Courier New"/>
        </w:rPr>
        <w:t xml:space="preserve">      </w:t>
      </w:r>
      <w:r>
        <w:rPr/>
        <w:t>#  are replaced by Host.</w:t>
      </w:r>
    </w:p>
    <w:p>
      <w:pPr>
        <w:pStyle w:val="PL"/>
        <w:rPr/>
      </w:pPr>
      <w:r>
        <w:rPr>
          <w:rFonts w:eastAsia="Courier New"/>
        </w:rPr>
        <w:t xml:space="preserve">      </w:t>
      </w:r>
      <w:r>
        <w:rPr/>
        <w:t>oneOf:</w:t>
      </w:r>
    </w:p>
    <w:p>
      <w:pPr>
        <w:pStyle w:val="PL"/>
        <w:rPr/>
      </w:pPr>
      <w:r>
        <w:rPr>
          <w:rFonts w:eastAsia="Courier New"/>
        </w:rPr>
        <w:t xml:space="preserve">        </w:t>
      </w:r>
      <w:r>
        <w:rPr/>
        <w:t>- $ref: '#/components/schemas/Ipv4Addr'</w:t>
      </w:r>
    </w:p>
    <w:p>
      <w:pPr>
        <w:pStyle w:val="PL"/>
        <w:rPr/>
      </w:pPr>
      <w:r>
        <w:rPr>
          <w:rFonts w:eastAsia="Courier New"/>
        </w:rPr>
        <w:t xml:space="preserve">        </w:t>
      </w:r>
      <w:r>
        <w:rPr/>
        <w:t>- $ref: '#/components/schemas/Ipv6Addr'</w:t>
      </w:r>
    </w:p>
    <w:p>
      <w:pPr>
        <w:pStyle w:val="PL"/>
        <w:rPr/>
      </w:pPr>
      <w:r>
        <w:rPr>
          <w:rFonts w:eastAsia="Courier New"/>
        </w:rPr>
        <w:t xml:space="preserve">        </w:t>
      </w:r>
      <w:r>
        <w:rPr/>
        <w:t>- $ref: '#/components/schemas/Fqdn'</w:t>
      </w:r>
    </w:p>
    <w:p>
      <w:pPr>
        <w:pStyle w:val="PL"/>
        <w:rPr/>
      </w:pPr>
      <w:r>
        <w:rPr>
          <w:rFonts w:eastAsia="Courier New"/>
        </w:rPr>
        <w:t xml:space="preserve">    </w:t>
      </w:r>
      <w:r>
        <w:rPr/>
        <w:t>Host:</w:t>
      </w:r>
    </w:p>
    <w:p>
      <w:pPr>
        <w:pStyle w:val="PL"/>
        <w:rPr/>
      </w:pPr>
      <w:r>
        <w:rPr>
          <w:rFonts w:eastAsia="Courier New"/>
        </w:rPr>
        <w:t xml:space="preserve">      </w:t>
      </w:r>
      <w:r>
        <w:rPr/>
        <w:t>oneOf:</w:t>
      </w:r>
    </w:p>
    <w:p>
      <w:pPr>
        <w:pStyle w:val="PL"/>
        <w:rPr/>
      </w:pPr>
      <w:r>
        <w:rPr>
          <w:rFonts w:eastAsia="Courier New"/>
        </w:rPr>
        <w:t xml:space="preserve">        </w:t>
      </w:r>
      <w:r>
        <w:rPr/>
        <w:t>- $ref: '#/components/schemas/IpAddr'</w:t>
      </w:r>
    </w:p>
    <w:p>
      <w:pPr>
        <w:pStyle w:val="PL"/>
        <w:rPr/>
      </w:pPr>
      <w:r>
        <w:rPr>
          <w:rFonts w:eastAsia="Courier New"/>
        </w:rPr>
        <w:t xml:space="preserve">        </w:t>
      </w:r>
      <w:r>
        <w:rPr/>
        <w:t>- $ref: '#/components/schemas/Fqdn'</w:t>
      </w:r>
    </w:p>
    <w:p>
      <w:pPr>
        <w:pStyle w:val="PL"/>
        <w:rPr/>
      </w:pPr>
      <w:r>
        <w:rPr>
          <w:rFonts w:eastAsia="Courier New"/>
        </w:rPr>
        <w:t xml:space="preserve">    </w:t>
      </w:r>
      <w:r>
        <w:rPr/>
        <w:t>Uri:</w:t>
      </w:r>
    </w:p>
    <w:p>
      <w:pPr>
        <w:pStyle w:val="PL"/>
        <w:rPr/>
      </w:pPr>
      <w:r>
        <w:rPr>
          <w:rFonts w:eastAsia="Courier New"/>
        </w:rPr>
        <w:t xml:space="preserve">      </w:t>
      </w:r>
      <w:r>
        <w:rPr/>
        <w:t>type: string</w:t>
      </w:r>
    </w:p>
    <w:p>
      <w:pPr>
        <w:pStyle w:val="PL"/>
        <w:rPr/>
      </w:pPr>
      <w:r>
        <w:rPr/>
      </w:r>
    </w:p>
    <w:p>
      <w:pPr>
        <w:pStyle w:val="PL"/>
        <w:rPr/>
      </w:pPr>
      <w:r>
        <w:rPr>
          <w:rFonts w:eastAsia="Courier New"/>
        </w:rPr>
        <w:t xml:space="preserve">    </w:t>
      </w:r>
      <w:r>
        <w:rPr/>
        <w:t>AdministrativeState: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LOCKED</w:t>
      </w:r>
    </w:p>
    <w:p>
      <w:pPr>
        <w:pStyle w:val="PL"/>
        <w:rPr/>
      </w:pPr>
      <w:r>
        <w:rPr>
          <w:rFonts w:eastAsia="Courier New"/>
        </w:rPr>
        <w:t xml:space="preserve">        </w:t>
      </w:r>
      <w:r>
        <w:rPr/>
        <w:t>- UNLOCKED</w:t>
      </w:r>
    </w:p>
    <w:p>
      <w:pPr>
        <w:pStyle w:val="PL"/>
        <w:rPr/>
      </w:pPr>
      <w:r>
        <w:rPr>
          <w:rFonts w:eastAsia="Courier New"/>
        </w:rPr>
        <w:t xml:space="preserve">    </w:t>
      </w:r>
      <w:r>
        <w:rPr/>
        <w:t>OperationalState: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ENABLED</w:t>
      </w:r>
    </w:p>
    <w:p>
      <w:pPr>
        <w:pStyle w:val="PL"/>
        <w:rPr/>
      </w:pPr>
      <w:r>
        <w:rPr>
          <w:rFonts w:eastAsia="Courier New"/>
        </w:rPr>
        <w:t xml:space="preserve">        </w:t>
      </w:r>
      <w:r>
        <w:rPr/>
        <w:t>- DISABLED</w:t>
      </w:r>
    </w:p>
    <w:p>
      <w:pPr>
        <w:pStyle w:val="PL"/>
        <w:rPr/>
      </w:pPr>
      <w:r>
        <w:rPr>
          <w:rFonts w:eastAsia="Courier New"/>
        </w:rPr>
        <w:t xml:space="preserve">    </w:t>
      </w:r>
      <w:r>
        <w:rPr/>
        <w:t>UsageState: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IDEL</w:t>
      </w:r>
    </w:p>
    <w:p>
      <w:pPr>
        <w:pStyle w:val="PL"/>
        <w:rPr/>
      </w:pPr>
      <w:r>
        <w:rPr>
          <w:rFonts w:eastAsia="Courier New"/>
        </w:rPr>
        <w:t xml:space="preserve">        </w:t>
      </w:r>
      <w:r>
        <w:rPr/>
        <w:t>- ACTIVE</w:t>
      </w:r>
    </w:p>
    <w:p>
      <w:pPr>
        <w:pStyle w:val="PL"/>
        <w:rPr/>
      </w:pPr>
      <w:r>
        <w:rPr>
          <w:rFonts w:eastAsia="Courier New"/>
        </w:rPr>
        <w:t xml:space="preserve">        </w:t>
      </w:r>
      <w:r>
        <w:rPr/>
        <w:t>- BUSY</w:t>
      </w:r>
    </w:p>
    <w:p>
      <w:pPr>
        <w:pStyle w:val="PL"/>
        <w:rPr/>
      </w:pPr>
      <w:r>
        <w:rPr/>
      </w:r>
    </w:p>
    <w:p>
      <w:pPr>
        <w:pStyle w:val="PL"/>
        <w:rPr/>
      </w:pPr>
      <w:r>
        <w:rPr>
          <w:rFonts w:eastAsia="Courier New"/>
        </w:rPr>
        <w:t xml:space="preserve">    </w:t>
      </w:r>
      <w:r>
        <w:rPr/>
        <w:t>AttributeNameValuePairSet:</w:t>
      </w:r>
    </w:p>
    <w:p>
      <w:pPr>
        <w:pStyle w:val="PL"/>
        <w:rPr/>
      </w:pPr>
      <w:r>
        <w:rPr>
          <w:rFonts w:eastAsia="Courier New"/>
        </w:rPr>
        <w:t xml:space="preserve">      </w:t>
      </w:r>
      <w:r>
        <w:rPr/>
        <w:t>description: &gt;-</w:t>
      </w:r>
    </w:p>
    <w:p>
      <w:pPr>
        <w:pStyle w:val="PL"/>
        <w:rPr/>
      </w:pPr>
      <w:r>
        <w:rPr>
          <w:rFonts w:eastAsia="Courier New"/>
        </w:rPr>
        <w:t xml:space="preserve">        </w:t>
      </w:r>
      <w:r>
        <w:rPr/>
        <w:t>The key of this map is the attribute name, and the value the attribute value.</w:t>
      </w:r>
    </w:p>
    <w:p>
      <w:pPr>
        <w:pStyle w:val="PL"/>
        <w:rPr/>
      </w:pPr>
      <w:r>
        <w:rPr>
          <w:rFonts w:eastAsia="Courier New"/>
        </w:rPr>
        <w:t xml:space="preserve">      </w:t>
      </w:r>
      <w:r>
        <w:rPr/>
        <w:t>type: object</w:t>
      </w:r>
    </w:p>
    <w:p>
      <w:pPr>
        <w:pStyle w:val="PL"/>
        <w:rPr/>
      </w:pPr>
      <w:r>
        <w:rPr>
          <w:rFonts w:eastAsia="Courier New"/>
        </w:rPr>
        <w:t xml:space="preserve">      </w:t>
      </w:r>
      <w:r>
        <w:rPr/>
        <w:t>minProperties: 1</w:t>
      </w:r>
    </w:p>
    <w:p>
      <w:pPr>
        <w:pStyle w:val="PL"/>
        <w:rPr/>
      </w:pPr>
      <w:r>
        <w:rPr>
          <w:rFonts w:eastAsia="Courier New"/>
        </w:rPr>
        <w:t xml:space="preserve">      </w:t>
      </w:r>
      <w:r>
        <w:rPr/>
        <w:t>additionalProperties:</w:t>
      </w:r>
    </w:p>
    <w:p>
      <w:pPr>
        <w:pStyle w:val="PL"/>
        <w:rPr/>
      </w:pPr>
      <w:r>
        <w:rPr>
          <w:rFonts w:eastAsia="Courier New"/>
        </w:rPr>
        <w:t xml:space="preserve">        </w:t>
      </w:r>
      <w:r>
        <w:rPr/>
        <w:t>nullable: true</w:t>
      </w:r>
    </w:p>
    <w:p>
      <w:pPr>
        <w:pStyle w:val="PL"/>
        <w:rPr/>
      </w:pPr>
      <w:r>
        <w:rPr>
          <w:rFonts w:eastAsia="Courier New"/>
        </w:rPr>
        <w:t xml:space="preserve">    </w:t>
      </w:r>
      <w:r>
        <w:rPr/>
        <w:t>AttributeValueChangeSet:</w:t>
      </w:r>
    </w:p>
    <w:p>
      <w:pPr>
        <w:pStyle w:val="PL"/>
        <w:rPr/>
      </w:pPr>
      <w:r>
        <w:rPr>
          <w:rFonts w:eastAsia="Courier New"/>
        </w:rPr>
        <w:t xml:space="preserve">      </w:t>
      </w:r>
      <w:r>
        <w:rPr/>
        <w:t>description: &gt;-</w:t>
      </w:r>
    </w:p>
    <w:p>
      <w:pPr>
        <w:pStyle w:val="PL"/>
        <w:rPr/>
      </w:pPr>
      <w:r>
        <w:rPr>
          <w:rFonts w:eastAsia="Courier New"/>
        </w:rPr>
        <w:t xml:space="preserve">        </w:t>
      </w:r>
      <w:r>
        <w:rPr/>
        <w:t>The first array item contains the attribute name value pairs with the new values,</w:t>
      </w:r>
    </w:p>
    <w:p>
      <w:pPr>
        <w:pStyle w:val="PL"/>
        <w:rPr/>
      </w:pPr>
      <w:r>
        <w:rPr>
          <w:rFonts w:eastAsia="Courier New"/>
        </w:rPr>
        <w:t xml:space="preserve">        </w:t>
      </w:r>
      <w:r>
        <w:rPr/>
        <w:t>and the second array item the attribute name value pairs with the optional old values.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'#/components/schemas/AttributeNameValuePairSet'</w:t>
      </w:r>
    </w:p>
    <w:p>
      <w:pPr>
        <w:pStyle w:val="PL"/>
        <w:rPr/>
      </w:pPr>
      <w:r>
        <w:rPr>
          <w:rFonts w:eastAsia="Courier New"/>
        </w:rPr>
        <w:t xml:space="preserve">      </w:t>
      </w:r>
      <w:r>
        <w:rPr/>
        <w:t>minItems: 1</w:t>
      </w:r>
    </w:p>
    <w:p>
      <w:pPr>
        <w:pStyle w:val="PL"/>
        <w:rPr/>
      </w:pPr>
      <w:r>
        <w:rPr>
          <w:rFonts w:eastAsia="Courier New"/>
        </w:rPr>
        <w:t xml:space="preserve">      </w:t>
      </w:r>
      <w:r>
        <w:rPr/>
        <w:t>maxItems: 2</w:t>
      </w:r>
    </w:p>
    <w:p>
      <w:pPr>
        <w:pStyle w:val="PL"/>
        <w:rPr/>
      </w:pPr>
      <w:r>
        <w:rPr/>
      </w:r>
    </w:p>
    <w:p>
      <w:pPr>
        <w:pStyle w:val="PL"/>
        <w:rPr/>
      </w:pPr>
      <w:r>
        <w:rPr>
          <w:rFonts w:eastAsia="Courier New"/>
        </w:rPr>
        <w:t xml:space="preserve">    </w:t>
      </w:r>
      <w:r>
        <w:rPr/>
        <w:t>Filter:</w:t>
      </w:r>
    </w:p>
    <w:p>
      <w:pPr>
        <w:pStyle w:val="PL"/>
        <w:rPr/>
      </w:pPr>
      <w:r>
        <w:rPr>
          <w:rFonts w:eastAsia="Courier New"/>
        </w:rPr>
        <w:t xml:space="preserve">      </w:t>
      </w:r>
      <w:r>
        <w:rPr/>
        <w:t>description: &gt;-</w:t>
      </w:r>
    </w:p>
    <w:p>
      <w:pPr>
        <w:pStyle w:val="PL"/>
        <w:rPr/>
      </w:pPr>
      <w:r>
        <w:rPr>
          <w:rFonts w:eastAsia="Courier New"/>
        </w:rPr>
        <w:t xml:space="preserve">        </w:t>
      </w:r>
      <w:r>
        <w:rPr/>
        <w:t>The filter format shall be compliant to XPath 1.0.</w:t>
      </w:r>
    </w:p>
    <w:p>
      <w:pPr>
        <w:pStyle w:val="PL"/>
        <w:rPr/>
      </w:pPr>
      <w:r>
        <w:rPr>
          <w:rFonts w:eastAsia="Courier New"/>
        </w:rPr>
        <w:t xml:space="preserve">      </w:t>
      </w:r>
      <w:r>
        <w:rPr/>
        <w:t>type: string</w:t>
      </w:r>
    </w:p>
    <w:p>
      <w:pPr>
        <w:pStyle w:val="PL"/>
        <w:rPr/>
      </w:pPr>
      <w:r>
        <w:rPr>
          <w:rFonts w:eastAsia="Courier New"/>
        </w:rPr>
        <w:t xml:space="preserve">    </w:t>
      </w:r>
      <w:r>
        <w:rPr/>
        <w:t>SystemDN:</w:t>
      </w:r>
    </w:p>
    <w:p>
      <w:pPr>
        <w:pStyle w:val="PL"/>
        <w:rPr/>
      </w:pPr>
      <w:r>
        <w:rPr>
          <w:rFonts w:eastAsia="Courier New"/>
        </w:rPr>
        <w:t xml:space="preserve">      </w:t>
      </w:r>
      <w:r>
        <w:rPr/>
        <w:t>type: string</w:t>
      </w:r>
    </w:p>
    <w:p>
      <w:pPr>
        <w:pStyle w:val="PL"/>
        <w:rPr/>
      </w:pPr>
      <w:r>
        <w:rPr/>
      </w:r>
    </w:p>
    <w:p>
      <w:pPr>
        <w:pStyle w:val="PL"/>
        <w:rPr/>
      </w:pPr>
      <w:r>
        <w:rPr>
          <w:rFonts w:eastAsia="Courier New"/>
        </w:rPr>
        <w:t xml:space="preserve">    </w:t>
      </w:r>
      <w:r>
        <w:rPr/>
        <w:t>NotificationId:</w:t>
      </w:r>
    </w:p>
    <w:p>
      <w:pPr>
        <w:pStyle w:val="PL"/>
        <w:rPr/>
      </w:pPr>
      <w:r>
        <w:rPr>
          <w:rFonts w:eastAsia="Courier New"/>
        </w:rPr>
        <w:t xml:space="preserve">      </w:t>
      </w:r>
      <w:r>
        <w:rPr/>
        <w:t>type: integer</w:t>
      </w:r>
    </w:p>
    <w:p>
      <w:pPr>
        <w:pStyle w:val="PL"/>
        <w:rPr/>
      </w:pPr>
      <w:r>
        <w:rPr>
          <w:rFonts w:eastAsia="Courier New"/>
        </w:rPr>
        <w:t xml:space="preserve">    </w:t>
      </w:r>
      <w:r>
        <w:rPr/>
        <w:t>NotificationType:</w:t>
      </w:r>
    </w:p>
    <w:p>
      <w:pPr>
        <w:pStyle w:val="PL"/>
        <w:rPr/>
      </w:pPr>
      <w:r>
        <w:rPr>
          <w:rFonts w:eastAsia="Courier New"/>
        </w:rPr>
        <w:t xml:space="preserve">      </w:t>
      </w:r>
      <w:r>
        <w:rPr/>
        <w:t>oneOf:</w:t>
      </w:r>
    </w:p>
    <w:p>
      <w:pPr>
        <w:pStyle w:val="PL"/>
        <w:rPr/>
      </w:pPr>
      <w:r>
        <w:rPr>
          <w:rFonts w:eastAsia="Courier New"/>
        </w:rPr>
        <w:t xml:space="preserve">        </w:t>
      </w:r>
      <w:r>
        <w:rPr/>
        <w:t>- $ref: 'TS28532_FaultMnS.yaml#/components/schemas/AlarmNotificationTypes'</w:t>
      </w:r>
    </w:p>
    <w:p>
      <w:pPr>
        <w:pStyle w:val="PL"/>
        <w:rPr/>
      </w:pPr>
      <w:r>
        <w:rPr>
          <w:rFonts w:eastAsia="Courier New"/>
        </w:rPr>
        <w:t xml:space="preserve">        </w:t>
      </w:r>
      <w:r>
        <w:rPr/>
        <w:t>- $ref: 'TS28532_ProvMnS.yaml#/components/schemas/CmNotificationTypes'</w:t>
      </w:r>
    </w:p>
    <w:p>
      <w:pPr>
        <w:pStyle w:val="PL"/>
        <w:rPr/>
      </w:pPr>
      <w:r>
        <w:rPr>
          <w:rFonts w:eastAsia="Courier New"/>
        </w:rPr>
        <w:t xml:space="preserve">        </w:t>
      </w:r>
      <w:r>
        <w:rPr/>
        <w:t>- $ref: 'TS28532_PerfMnS.yaml#/components/schemas/PerfNotificationTypes'</w:t>
      </w:r>
    </w:p>
    <w:p>
      <w:pPr>
        <w:pStyle w:val="PL"/>
        <w:rPr/>
      </w:pPr>
      <w:r>
        <w:rPr>
          <w:rFonts w:eastAsia="Courier New"/>
        </w:rPr>
        <w:t xml:space="preserve">        </w:t>
      </w:r>
      <w:r>
        <w:rPr/>
        <w:t>- $ref: 'TS28532_HeartbeatNtf.yaml#/components/schemas/HeartbeatNotificationTypes'</w:t>
      </w:r>
    </w:p>
    <w:p>
      <w:pPr>
        <w:pStyle w:val="PL"/>
        <w:rPr/>
      </w:pPr>
      <w:r>
        <w:rPr>
          <w:rFonts w:eastAsia="Courier New"/>
        </w:rPr>
        <w:t xml:space="preserve">        </w:t>
      </w:r>
      <w:r>
        <w:rPr/>
        <w:t>- $ref: 'TS28532_FileDataReportingMnS.yaml#/components/schemas/FileNotificationTypes'</w:t>
      </w:r>
    </w:p>
    <w:p>
      <w:pPr>
        <w:pStyle w:val="PL"/>
        <w:rPr/>
      </w:pPr>
      <w:r>
        <w:rPr>
          <w:rFonts w:eastAsia="Courier New"/>
        </w:rPr>
        <w:t xml:space="preserve">    </w:t>
      </w:r>
      <w:r>
        <w:rPr/>
        <w:t>NotificationHeader: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href:</w:t>
      </w:r>
    </w:p>
    <w:p>
      <w:pPr>
        <w:pStyle w:val="PL"/>
        <w:rPr/>
      </w:pPr>
      <w:r>
        <w:rPr>
          <w:rFonts w:eastAsia="Courier New"/>
        </w:rPr>
        <w:t xml:space="preserve">          </w:t>
      </w:r>
      <w:r>
        <w:rPr/>
        <w:t>$ref: '#/components/schemas/Uri'</w:t>
      </w:r>
    </w:p>
    <w:p>
      <w:pPr>
        <w:pStyle w:val="PL"/>
        <w:rPr/>
      </w:pPr>
      <w:r>
        <w:rPr>
          <w:rFonts w:eastAsia="Courier New"/>
        </w:rPr>
        <w:t xml:space="preserve">        </w:t>
      </w:r>
      <w:r>
        <w:rPr/>
        <w:t>notificationId:</w:t>
      </w:r>
    </w:p>
    <w:p>
      <w:pPr>
        <w:pStyle w:val="PL"/>
        <w:rPr/>
      </w:pPr>
      <w:r>
        <w:rPr>
          <w:rFonts w:eastAsia="Courier New"/>
        </w:rPr>
        <w:t xml:space="preserve">          </w:t>
      </w:r>
      <w:r>
        <w:rPr/>
        <w:t>$ref: '#/components/schemas/NotificationId'</w:t>
      </w:r>
    </w:p>
    <w:p>
      <w:pPr>
        <w:pStyle w:val="PL"/>
        <w:rPr/>
      </w:pPr>
      <w:r>
        <w:rPr>
          <w:rFonts w:eastAsia="Courier New"/>
        </w:rPr>
        <w:t xml:space="preserve">        </w:t>
      </w:r>
      <w:r>
        <w:rPr/>
        <w:t>notificationType:</w:t>
      </w:r>
    </w:p>
    <w:p>
      <w:pPr>
        <w:pStyle w:val="PL"/>
        <w:rPr/>
      </w:pPr>
      <w:r>
        <w:rPr>
          <w:rFonts w:eastAsia="Courier New"/>
        </w:rPr>
        <w:t xml:space="preserve">          </w:t>
      </w:r>
      <w:r>
        <w:rPr/>
        <w:t>$ref: '#/components/schemas/NotificationType'</w:t>
      </w:r>
    </w:p>
    <w:p>
      <w:pPr>
        <w:pStyle w:val="PL"/>
        <w:rPr/>
      </w:pPr>
      <w:r>
        <w:rPr>
          <w:rFonts w:eastAsia="Courier New"/>
        </w:rPr>
        <w:t xml:space="preserve">        </w:t>
      </w:r>
      <w:r>
        <w:rPr/>
        <w:t>eventTime:</w:t>
      </w:r>
    </w:p>
    <w:p>
      <w:pPr>
        <w:pStyle w:val="PL"/>
        <w:rPr/>
      </w:pPr>
      <w:r>
        <w:rPr>
          <w:rFonts w:eastAsia="Courier New"/>
        </w:rPr>
        <w:t xml:space="preserve">          </w:t>
      </w:r>
      <w:r>
        <w:rPr/>
        <w:t>$ref: '#/components/schemas/DateTime'</w:t>
      </w:r>
    </w:p>
    <w:p>
      <w:pPr>
        <w:pStyle w:val="PL"/>
        <w:rPr/>
      </w:pPr>
      <w:r>
        <w:rPr>
          <w:rFonts w:eastAsia="Courier New"/>
        </w:rPr>
        <w:t xml:space="preserve">        </w:t>
      </w:r>
      <w:r>
        <w:rPr/>
        <w:t>systemDN:</w:t>
      </w:r>
    </w:p>
    <w:p>
      <w:pPr>
        <w:pStyle w:val="PL"/>
        <w:rPr/>
      </w:pPr>
      <w:r>
        <w:rPr>
          <w:rFonts w:eastAsia="Courier New"/>
        </w:rPr>
        <w:t xml:space="preserve">          </w:t>
      </w:r>
      <w:r>
        <w:rPr/>
        <w:t>$ref: '#/components/schemas/SystemDN'</w:t>
      </w:r>
    </w:p>
    <w:p>
      <w:pPr>
        <w:pStyle w:val="PL"/>
        <w:rPr/>
      </w:pPr>
      <w:r>
        <w:rPr>
          <w:rFonts w:eastAsia="Courier New"/>
        </w:rPr>
        <w:t xml:space="preserve">      </w:t>
      </w:r>
      <w:r>
        <w:rPr/>
        <w:t>required:</w:t>
      </w:r>
    </w:p>
    <w:p>
      <w:pPr>
        <w:pStyle w:val="PL"/>
        <w:rPr/>
      </w:pPr>
      <w:r>
        <w:rPr>
          <w:rFonts w:eastAsia="Courier New"/>
        </w:rPr>
        <w:t xml:space="preserve">        </w:t>
      </w:r>
      <w:r>
        <w:rPr/>
        <w:t>- href</w:t>
      </w:r>
    </w:p>
    <w:p>
      <w:pPr>
        <w:pStyle w:val="PL"/>
        <w:rPr/>
      </w:pPr>
      <w:r>
        <w:rPr>
          <w:rFonts w:eastAsia="Courier New"/>
        </w:rPr>
        <w:t xml:space="preserve">        </w:t>
      </w:r>
      <w:r>
        <w:rPr/>
        <w:t>- notificationId</w:t>
      </w:r>
    </w:p>
    <w:p>
      <w:pPr>
        <w:pStyle w:val="PL"/>
        <w:rPr/>
      </w:pPr>
      <w:r>
        <w:rPr>
          <w:rFonts w:eastAsia="Courier New"/>
        </w:rPr>
        <w:t xml:space="preserve">        </w:t>
      </w:r>
      <w:r>
        <w:rPr/>
        <w:t>- notificationType</w:t>
      </w:r>
    </w:p>
    <w:p>
      <w:pPr>
        <w:pStyle w:val="PL"/>
        <w:rPr/>
      </w:pPr>
      <w:r>
        <w:rPr>
          <w:rFonts w:eastAsia="Courier New"/>
        </w:rPr>
        <w:t xml:space="preserve">        </w:t>
      </w:r>
      <w:r>
        <w:rPr/>
        <w:t>- eventTime</w:t>
      </w:r>
    </w:p>
    <w:p>
      <w:pPr>
        <w:pStyle w:val="PL"/>
        <w:rPr/>
      </w:pPr>
      <w:r>
        <w:rPr>
          <w:rFonts w:eastAsia="Courier New"/>
        </w:rPr>
        <w:t xml:space="preserve">        </w:t>
      </w:r>
      <w:r>
        <w:rPr/>
        <w:t>- systemDN</w:t>
      </w:r>
    </w:p>
    <w:p>
      <w:pPr>
        <w:pStyle w:val="PL"/>
        <w:rPr/>
      </w:pPr>
      <w:r>
        <w:rPr/>
      </w:r>
    </w:p>
    <w:p>
      <w:pPr>
        <w:pStyle w:val="PL"/>
        <w:rPr/>
      </w:pPr>
      <w:r>
        <w:rPr>
          <w:rFonts w:eastAsia="Courier New"/>
        </w:rPr>
        <w:t xml:space="preserve">    </w:t>
      </w:r>
      <w:r>
        <w:rPr/>
        <w:t>ErrorResponse:</w:t>
      </w:r>
    </w:p>
    <w:p>
      <w:pPr>
        <w:pStyle w:val="PL"/>
        <w:rPr/>
      </w:pPr>
      <w:r>
        <w:rPr>
          <w:rFonts w:eastAsia="Courier New"/>
        </w:rPr>
        <w:t xml:space="preserve">      </w:t>
      </w:r>
      <w:r>
        <w:rPr/>
        <w:t>description: &gt;-</w:t>
      </w:r>
    </w:p>
    <w:p>
      <w:pPr>
        <w:pStyle w:val="PL"/>
        <w:rPr/>
      </w:pPr>
      <w:r>
        <w:rPr>
          <w:rFonts w:eastAsia="Courier New"/>
        </w:rPr>
        <w:t xml:space="preserve">        </w:t>
      </w:r>
      <w:r>
        <w:rPr/>
        <w:t>Default schema for the response message body in case the request</w:t>
      </w:r>
    </w:p>
    <w:p>
      <w:pPr>
        <w:pStyle w:val="PL"/>
        <w:rPr/>
      </w:pPr>
      <w:r>
        <w:rPr>
          <w:rFonts w:eastAsia="Courier New"/>
        </w:rPr>
        <w:t xml:space="preserve">        </w:t>
      </w:r>
      <w:r>
        <w:rPr/>
        <w:t>is not successful.</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error: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errorInfo:</w:t>
      </w:r>
    </w:p>
    <w:p>
      <w:pPr>
        <w:pStyle w:val="PL"/>
        <w:rPr/>
      </w:pPr>
      <w:r>
        <w:rPr>
          <w:rFonts w:eastAsia="Courier New"/>
        </w:rPr>
        <w:t xml:space="preserve">              </w:t>
      </w:r>
      <w:r>
        <w:rPr/>
        <w:t>type: string</w:t>
      </w:r>
    </w:p>
    <w:p>
      <w:pPr>
        <w:pStyle w:val="PL"/>
        <w:rPr/>
      </w:pPr>
      <w:r>
        <w:rPr/>
      </w:r>
    </w:p>
    <w:p>
      <w:pPr>
        <w:pStyle w:val="Heading2"/>
        <w:rPr/>
      </w:pPr>
      <w:bookmarkStart w:id="73" w:name="__RefHeading___Toc145945074"/>
      <w:bookmarkEnd w:id="73"/>
      <w:r>
        <w:rPr>
          <w:lang w:eastAsia="zh-CN"/>
        </w:rPr>
        <w:t>C.4.3</w:t>
        <w:tab/>
      </w:r>
      <w:r>
        <w:rPr>
          <w:lang w:val="en-US" w:eastAsia="zh-CN"/>
        </w:rPr>
        <w:t>OpenAPI document</w:t>
      </w:r>
      <w:r>
        <w:rPr>
          <w:lang w:eastAsia="zh-CN"/>
        </w:rPr>
        <w:t xml:space="preserve"> </w:t>
      </w:r>
      <w:r>
        <w:rPr>
          <w:rFonts w:eastAsia="SimSun;宋体"/>
          <w:lang w:eastAsia="zh-CN"/>
        </w:rPr>
        <w:t>"TS28623_G</w:t>
      </w:r>
      <w:r>
        <w:rPr>
          <w:lang w:eastAsia="zh-CN"/>
        </w:rPr>
        <w:t>eneric</w:t>
      </w:r>
      <w:r>
        <w:rPr>
          <w:rFonts w:eastAsia="SimSun;宋体"/>
          <w:lang w:eastAsia="zh-CN"/>
        </w:rPr>
        <w:t>Nrm.</w:t>
      </w:r>
      <w:r>
        <w:rPr>
          <w:rFonts w:eastAsia="SimSun;宋体"/>
          <w:lang w:val="en-US" w:eastAsia="zh-CN"/>
        </w:rPr>
        <w:t>yaml</w:t>
      </w:r>
      <w:r>
        <w:rPr>
          <w:rFonts w:eastAsia="SimSun;宋体"/>
          <w:lang w:eastAsia="zh-CN"/>
        </w:rPr>
        <w:t>"</w:t>
      </w:r>
    </w:p>
    <w:p>
      <w:pPr>
        <w:pStyle w:val="PL"/>
        <w:rPr>
          <w:rFonts w:eastAsia="SimSun;宋体"/>
          <w:lang w:eastAsia="zh-CN"/>
        </w:rPr>
      </w:pPr>
      <w:r>
        <w:rPr>
          <w:rFonts w:eastAsia="SimSun;宋体"/>
          <w:lang w:eastAsia="zh-CN"/>
        </w:rPr>
      </w:r>
    </w:p>
    <w:p>
      <w:pPr>
        <w:pStyle w:val="PL"/>
        <w:rPr/>
      </w:pPr>
      <w:r>
        <w:rPr/>
        <w:t>openapi: 3.0.1</w:t>
      </w:r>
    </w:p>
    <w:p>
      <w:pPr>
        <w:pStyle w:val="PL"/>
        <w:rPr/>
      </w:pPr>
      <w:r>
        <w:rPr/>
        <w:t>info:</w:t>
      </w:r>
    </w:p>
    <w:p>
      <w:pPr>
        <w:pStyle w:val="PL"/>
        <w:rPr/>
      </w:pPr>
      <w:r>
        <w:rPr>
          <w:rFonts w:eastAsia="Courier New"/>
        </w:rPr>
        <w:t xml:space="preserve">  </w:t>
      </w:r>
      <w:r>
        <w:rPr/>
        <w:t>title: Generic NRM</w:t>
      </w:r>
    </w:p>
    <w:p>
      <w:pPr>
        <w:pStyle w:val="PL"/>
        <w:rPr/>
      </w:pPr>
      <w:r>
        <w:rPr>
          <w:rFonts w:eastAsia="Courier New"/>
        </w:rPr>
        <w:t xml:space="preserve">  </w:t>
      </w:r>
      <w:r>
        <w:rPr/>
        <w:t>version: 16.14.0</w:t>
      </w:r>
    </w:p>
    <w:p>
      <w:pPr>
        <w:pStyle w:val="PL"/>
        <w:rPr/>
      </w:pPr>
      <w:r>
        <w:rPr>
          <w:rFonts w:eastAsia="Courier New"/>
        </w:rPr>
        <w:t xml:space="preserve">  </w:t>
      </w:r>
      <w:r>
        <w:rPr/>
        <w:t>description: &gt;-</w:t>
      </w:r>
    </w:p>
    <w:p>
      <w:pPr>
        <w:pStyle w:val="PL"/>
        <w:rPr/>
      </w:pPr>
      <w:r>
        <w:rPr>
          <w:rFonts w:eastAsia="Courier New"/>
        </w:rPr>
        <w:t xml:space="preserve">    </w:t>
      </w:r>
      <w:r>
        <w:rPr/>
        <w:t>OAS 3.0.1 definition of the Generic NRM</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3GPP TS 28.623; Generic NRM</w:t>
      </w:r>
    </w:p>
    <w:p>
      <w:pPr>
        <w:pStyle w:val="PL"/>
        <w:rPr/>
      </w:pPr>
      <w:r>
        <w:rPr>
          <w:rFonts w:eastAsia="Courier New"/>
        </w:rPr>
        <w:t xml:space="preserve">  </w:t>
      </w:r>
      <w:r>
        <w:rPr/>
        <w:t>url: http://www.3gpp.org/ftp/Specs/archive/28_series/28.623/</w:t>
      </w:r>
    </w:p>
    <w:p>
      <w:pPr>
        <w:pStyle w:val="PL"/>
        <w:rPr/>
      </w:pPr>
      <w:r>
        <w:rPr/>
        <w:t>paths: {}</w:t>
      </w:r>
    </w:p>
    <w:p>
      <w:pPr>
        <w:pStyle w:val="PL"/>
        <w:rPr/>
      </w:pPr>
      <w:r>
        <w:rPr/>
        <w:t>components:</w:t>
      </w:r>
    </w:p>
    <w:p>
      <w:pPr>
        <w:pStyle w:val="PL"/>
        <w:rPr/>
      </w:pPr>
      <w:r>
        <w:rPr>
          <w:rFonts w:eastAsia="Courier New"/>
        </w:rPr>
        <w:t xml:space="preserve">  </w:t>
      </w:r>
      <w:r>
        <w:rPr/>
        <w:t>schemas:</w:t>
      </w:r>
    </w:p>
    <w:p>
      <w:pPr>
        <w:pStyle w:val="PL"/>
        <w:rPr/>
      </w:pPr>
      <w:r>
        <w:rPr/>
      </w:r>
    </w:p>
    <w:p>
      <w:pPr>
        <w:pStyle w:val="PL"/>
        <w:rPr/>
      </w:pPr>
      <w:r>
        <w:rPr/>
        <w:t>#-------- Definition of types-----------------------------------------------------</w:t>
      </w:r>
    </w:p>
    <w:p>
      <w:pPr>
        <w:pStyle w:val="PL"/>
        <w:rPr/>
      </w:pPr>
      <w:r>
        <w:rPr/>
      </w:r>
    </w:p>
    <w:p>
      <w:pPr>
        <w:pStyle w:val="PL"/>
        <w:rPr/>
      </w:pPr>
      <w:r>
        <w:rPr>
          <w:rFonts w:eastAsia="Courier New"/>
        </w:rPr>
        <w:t xml:space="preserve">    </w:t>
      </w:r>
      <w:r>
        <w:rPr/>
        <w:t>RegistrationState: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REGISTERED</w:t>
      </w:r>
    </w:p>
    <w:p>
      <w:pPr>
        <w:pStyle w:val="PL"/>
        <w:rPr/>
      </w:pPr>
      <w:r>
        <w:rPr>
          <w:rFonts w:eastAsia="Courier New"/>
        </w:rPr>
        <w:t xml:space="preserve">        </w:t>
      </w:r>
      <w:r>
        <w:rPr/>
        <w:t>- DEREGISTERED</w:t>
      </w:r>
    </w:p>
    <w:p>
      <w:pPr>
        <w:pStyle w:val="PL"/>
        <w:rPr/>
      </w:pPr>
      <w:r>
        <w:rPr>
          <w:rFonts w:eastAsia="Courier New"/>
        </w:rPr>
        <w:t xml:space="preserve">    </w:t>
      </w:r>
      <w:r>
        <w:rPr/>
        <w:t>VnfParameter: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vnfInstanceId:</w:t>
      </w:r>
    </w:p>
    <w:p>
      <w:pPr>
        <w:pStyle w:val="PL"/>
        <w:rPr/>
      </w:pPr>
      <w:r>
        <w:rPr>
          <w:rFonts w:eastAsia="Courier New"/>
        </w:rPr>
        <w:t xml:space="preserve">          </w:t>
      </w:r>
      <w:r>
        <w:rPr/>
        <w:t>type: string</w:t>
      </w:r>
    </w:p>
    <w:p>
      <w:pPr>
        <w:pStyle w:val="PL"/>
        <w:rPr/>
      </w:pPr>
      <w:r>
        <w:rPr>
          <w:rFonts w:eastAsia="Courier New"/>
        </w:rPr>
        <w:t xml:space="preserve">        </w:t>
      </w:r>
      <w:r>
        <w:rPr/>
        <w:t>vnfdId:</w:t>
      </w:r>
    </w:p>
    <w:p>
      <w:pPr>
        <w:pStyle w:val="PL"/>
        <w:rPr/>
      </w:pPr>
      <w:r>
        <w:rPr>
          <w:rFonts w:eastAsia="Courier New"/>
        </w:rPr>
        <w:t xml:space="preserve">          </w:t>
      </w:r>
      <w:r>
        <w:rPr/>
        <w:t>type: string</w:t>
      </w:r>
    </w:p>
    <w:p>
      <w:pPr>
        <w:pStyle w:val="PL"/>
        <w:rPr/>
      </w:pPr>
      <w:r>
        <w:rPr>
          <w:rFonts w:eastAsia="Courier New"/>
        </w:rPr>
        <w:t xml:space="preserve">        </w:t>
      </w:r>
      <w:r>
        <w:rPr/>
        <w:t>flavourId:</w:t>
      </w:r>
    </w:p>
    <w:p>
      <w:pPr>
        <w:pStyle w:val="PL"/>
        <w:rPr/>
      </w:pPr>
      <w:r>
        <w:rPr>
          <w:rFonts w:eastAsia="Courier New"/>
        </w:rPr>
        <w:t xml:space="preserve">          </w:t>
      </w:r>
      <w:r>
        <w:rPr/>
        <w:t>type: string</w:t>
      </w:r>
    </w:p>
    <w:p>
      <w:pPr>
        <w:pStyle w:val="PL"/>
        <w:rPr/>
      </w:pPr>
      <w:r>
        <w:rPr>
          <w:rFonts w:eastAsia="Courier New"/>
        </w:rPr>
        <w:t xml:space="preserve">        </w:t>
      </w:r>
      <w:r>
        <w:rPr/>
        <w:t>autoScalable:</w:t>
      </w:r>
    </w:p>
    <w:p>
      <w:pPr>
        <w:pStyle w:val="PL"/>
        <w:rPr/>
      </w:pPr>
      <w:r>
        <w:rPr>
          <w:rFonts w:eastAsia="Courier New"/>
        </w:rPr>
        <w:t xml:space="preserve">          </w:t>
      </w:r>
      <w:r>
        <w:rPr/>
        <w:t>type: boolean</w:t>
      </w:r>
    </w:p>
    <w:p>
      <w:pPr>
        <w:pStyle w:val="PL"/>
        <w:rPr/>
      </w:pPr>
      <w:r>
        <w:rPr>
          <w:rFonts w:eastAsia="Courier New"/>
        </w:rPr>
        <w:t xml:space="preserve">    </w:t>
      </w:r>
      <w:r>
        <w:rPr/>
        <w:t>PeeParameter: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siteIdentification:</w:t>
      </w:r>
    </w:p>
    <w:p>
      <w:pPr>
        <w:pStyle w:val="PL"/>
        <w:rPr/>
      </w:pPr>
      <w:r>
        <w:rPr>
          <w:rFonts w:eastAsia="Courier New"/>
        </w:rPr>
        <w:t xml:space="preserve">          </w:t>
      </w:r>
      <w:r>
        <w:rPr/>
        <w:t>type: string</w:t>
      </w:r>
    </w:p>
    <w:p>
      <w:pPr>
        <w:pStyle w:val="PL"/>
        <w:rPr/>
      </w:pPr>
      <w:r>
        <w:rPr>
          <w:rFonts w:eastAsia="Courier New"/>
        </w:rPr>
        <w:t xml:space="preserve">        </w:t>
      </w:r>
      <w:r>
        <w:rPr/>
        <w:t>siteDescription:</w:t>
      </w:r>
    </w:p>
    <w:p>
      <w:pPr>
        <w:pStyle w:val="PL"/>
        <w:rPr/>
      </w:pPr>
      <w:r>
        <w:rPr>
          <w:rFonts w:eastAsia="Courier New"/>
        </w:rPr>
        <w:t xml:space="preserve">          </w:t>
      </w:r>
      <w:r>
        <w:rPr/>
        <w:t>type: string</w:t>
      </w:r>
    </w:p>
    <w:p>
      <w:pPr>
        <w:pStyle w:val="PL"/>
        <w:rPr/>
      </w:pPr>
      <w:r>
        <w:rPr>
          <w:rFonts w:eastAsia="Courier New"/>
        </w:rPr>
        <w:t xml:space="preserve">        </w:t>
      </w:r>
      <w:r>
        <w:rPr/>
        <w:t>siteLatitude:</w:t>
      </w:r>
    </w:p>
    <w:p>
      <w:pPr>
        <w:pStyle w:val="PL"/>
        <w:rPr/>
      </w:pPr>
      <w:r>
        <w:rPr>
          <w:rFonts w:eastAsia="Courier New"/>
        </w:rPr>
        <w:t xml:space="preserve">          </w:t>
      </w:r>
      <w:r>
        <w:rPr/>
        <w:t>$ref: 'TS28623_ComDefs.yaml#/components/schemas/Latitude'</w:t>
      </w:r>
    </w:p>
    <w:p>
      <w:pPr>
        <w:pStyle w:val="PL"/>
        <w:rPr/>
      </w:pPr>
      <w:r>
        <w:rPr>
          <w:rFonts w:eastAsia="Courier New"/>
        </w:rPr>
        <w:t xml:space="preserve">        </w:t>
      </w:r>
      <w:r>
        <w:rPr/>
        <w:t>siteLongitude:</w:t>
      </w:r>
    </w:p>
    <w:p>
      <w:pPr>
        <w:pStyle w:val="PL"/>
        <w:rPr/>
      </w:pPr>
      <w:r>
        <w:rPr>
          <w:rFonts w:eastAsia="Courier New"/>
        </w:rPr>
        <w:t xml:space="preserve">          </w:t>
      </w:r>
      <w:r>
        <w:rPr/>
        <w:t>$ref: 'TS28623_ComDefs.yaml#/components/schemas/Longitude'</w:t>
      </w:r>
    </w:p>
    <w:p>
      <w:pPr>
        <w:pStyle w:val="PL"/>
        <w:rPr/>
      </w:pPr>
      <w:r>
        <w:rPr>
          <w:rFonts w:eastAsia="Courier New"/>
        </w:rPr>
        <w:t xml:space="preserve">        </w:t>
      </w:r>
      <w:r>
        <w:rPr/>
        <w:t>equipmentType:</w:t>
      </w:r>
    </w:p>
    <w:p>
      <w:pPr>
        <w:pStyle w:val="PL"/>
        <w:rPr/>
      </w:pPr>
      <w:r>
        <w:rPr>
          <w:rFonts w:eastAsia="Courier New"/>
        </w:rPr>
        <w:t xml:space="preserve">          </w:t>
      </w:r>
      <w:r>
        <w:rPr/>
        <w:t>type: string</w:t>
      </w:r>
    </w:p>
    <w:p>
      <w:pPr>
        <w:pStyle w:val="PL"/>
        <w:rPr/>
      </w:pPr>
      <w:r>
        <w:rPr>
          <w:rFonts w:eastAsia="Courier New"/>
        </w:rPr>
        <w:t xml:space="preserve">        </w:t>
      </w:r>
      <w:r>
        <w:rPr/>
        <w:t>environmentType:</w:t>
      </w:r>
    </w:p>
    <w:p>
      <w:pPr>
        <w:pStyle w:val="PL"/>
        <w:rPr/>
      </w:pPr>
      <w:r>
        <w:rPr>
          <w:rFonts w:eastAsia="Courier New"/>
        </w:rPr>
        <w:t xml:space="preserve">          </w:t>
      </w:r>
      <w:r>
        <w:rPr/>
        <w:t>type: string</w:t>
      </w:r>
    </w:p>
    <w:p>
      <w:pPr>
        <w:pStyle w:val="PL"/>
        <w:rPr/>
      </w:pPr>
      <w:r>
        <w:rPr>
          <w:rFonts w:eastAsia="Courier New"/>
        </w:rPr>
        <w:t xml:space="preserve">        </w:t>
      </w:r>
      <w:r>
        <w:rPr/>
        <w:t>powerInterface:</w:t>
      </w:r>
    </w:p>
    <w:p>
      <w:pPr>
        <w:pStyle w:val="PL"/>
        <w:rPr/>
      </w:pPr>
      <w:r>
        <w:rPr>
          <w:rFonts w:eastAsia="Courier New"/>
        </w:rPr>
        <w:t xml:space="preserve">          </w:t>
      </w:r>
      <w:r>
        <w:rPr/>
        <w:t>type: string</w:t>
      </w:r>
    </w:p>
    <w:p>
      <w:pPr>
        <w:pStyle w:val="PL"/>
        <w:rPr/>
      </w:pPr>
      <w:r>
        <w:rPr>
          <w:rFonts w:eastAsia="Courier New"/>
        </w:rPr>
        <w:t xml:space="preserve">    </w:t>
      </w:r>
      <w:r>
        <w:rPr/>
        <w:t>ThresholdInfo: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thresholdDirection:</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UP</w:t>
      </w:r>
    </w:p>
    <w:p>
      <w:pPr>
        <w:pStyle w:val="PL"/>
        <w:rPr/>
      </w:pPr>
      <w:r>
        <w:rPr>
          <w:rFonts w:eastAsia="Courier New"/>
        </w:rPr>
        <w:t xml:space="preserve">            </w:t>
      </w:r>
      <w:r>
        <w:rPr/>
        <w:t>- DOWN</w:t>
      </w:r>
    </w:p>
    <w:p>
      <w:pPr>
        <w:pStyle w:val="PL"/>
        <w:rPr/>
      </w:pPr>
      <w:r>
        <w:rPr>
          <w:rFonts w:eastAsia="Courier New"/>
        </w:rPr>
        <w:t xml:space="preserve">            </w:t>
      </w:r>
      <w:r>
        <w:rPr/>
        <w:t>- UP_AND_DOWN</w:t>
      </w:r>
    </w:p>
    <w:p>
      <w:pPr>
        <w:pStyle w:val="PL"/>
        <w:rPr/>
      </w:pPr>
      <w:r>
        <w:rPr>
          <w:rFonts w:eastAsia="Courier New"/>
        </w:rPr>
        <w:t xml:space="preserve">        </w:t>
      </w:r>
      <w:r>
        <w:rPr/>
        <w:t>thresholdValue:</w:t>
      </w:r>
    </w:p>
    <w:p>
      <w:pPr>
        <w:pStyle w:val="PL"/>
        <w:rPr/>
      </w:pPr>
      <w:r>
        <w:rPr>
          <w:rFonts w:eastAsia="Courier New"/>
        </w:rPr>
        <w:t xml:space="preserve">          </w:t>
      </w:r>
      <w:r>
        <w:rPr/>
        <w:t>oneOf:</w:t>
      </w:r>
    </w:p>
    <w:p>
      <w:pPr>
        <w:pStyle w:val="PL"/>
        <w:rPr/>
      </w:pPr>
      <w:r>
        <w:rPr>
          <w:rFonts w:eastAsia="Courier New"/>
        </w:rPr>
        <w:t xml:space="preserve">            </w:t>
      </w:r>
      <w:r>
        <w:rPr/>
        <w:t>- type: integer</w:t>
      </w:r>
    </w:p>
    <w:p>
      <w:pPr>
        <w:pStyle w:val="PL"/>
        <w:rPr/>
      </w:pPr>
      <w:r>
        <w:rPr>
          <w:rFonts w:eastAsia="Courier New"/>
        </w:rPr>
        <w:t xml:space="preserve">            </w:t>
      </w:r>
      <w:r>
        <w:rPr/>
        <w:t>- $ref: 'TS28623_ComDefs.yaml#/components/schemas/Float'</w:t>
      </w:r>
    </w:p>
    <w:p>
      <w:pPr>
        <w:pStyle w:val="PL"/>
        <w:rPr/>
      </w:pPr>
      <w:r>
        <w:rPr>
          <w:rFonts w:eastAsia="Courier New"/>
        </w:rPr>
        <w:t xml:space="preserve">        </w:t>
      </w:r>
      <w:r>
        <w:rPr/>
        <w:t>hysteresis:</w:t>
      </w:r>
    </w:p>
    <w:p>
      <w:pPr>
        <w:pStyle w:val="PL"/>
        <w:rPr/>
      </w:pPr>
      <w:r>
        <w:rPr>
          <w:rFonts w:eastAsia="Courier New"/>
        </w:rPr>
        <w:t xml:space="preserve">          </w:t>
      </w:r>
      <w:r>
        <w:rPr/>
        <w:t>oneOf:</w:t>
      </w:r>
    </w:p>
    <w:p>
      <w:pPr>
        <w:pStyle w:val="PL"/>
        <w:rPr/>
      </w:pPr>
      <w:r>
        <w:rPr>
          <w:rFonts w:eastAsia="Courier New"/>
        </w:rPr>
        <w:t xml:space="preserve">            </w:t>
      </w:r>
      <w:r>
        <w:rPr/>
        <w:t>- type: integer</w:t>
      </w:r>
    </w:p>
    <w:p>
      <w:pPr>
        <w:pStyle w:val="PL"/>
        <w:rPr/>
      </w:pPr>
      <w:r>
        <w:rPr>
          <w:rFonts w:eastAsia="Courier New"/>
        </w:rPr>
        <w:t xml:space="preserve">              </w:t>
      </w:r>
      <w:r>
        <w:rPr/>
        <w:t>minimum: 0</w:t>
      </w:r>
    </w:p>
    <w:p>
      <w:pPr>
        <w:pStyle w:val="PL"/>
        <w:rPr/>
      </w:pPr>
      <w:r>
        <w:rPr>
          <w:rFonts w:eastAsia="Courier New"/>
        </w:rPr>
        <w:t xml:space="preserve">            </w:t>
      </w:r>
      <w:r>
        <w:rPr/>
        <w:t>- type: number</w:t>
      </w:r>
    </w:p>
    <w:p>
      <w:pPr>
        <w:pStyle w:val="PL"/>
        <w:rPr/>
      </w:pPr>
      <w:r>
        <w:rPr>
          <w:rFonts w:eastAsia="Courier New"/>
        </w:rPr>
        <w:t xml:space="preserve">              </w:t>
      </w:r>
      <w:r>
        <w:rPr/>
        <w:t>format: float</w:t>
      </w:r>
    </w:p>
    <w:p>
      <w:pPr>
        <w:pStyle w:val="PL"/>
        <w:rPr/>
      </w:pPr>
      <w:r>
        <w:rPr>
          <w:rFonts w:eastAsia="Courier New"/>
        </w:rPr>
        <w:t xml:space="preserve">              </w:t>
      </w:r>
      <w:r>
        <w:rPr/>
        <w:t>minimum: 0</w:t>
      </w:r>
    </w:p>
    <w:p>
      <w:pPr>
        <w:pStyle w:val="PL"/>
        <w:rPr/>
      </w:pPr>
      <w:r>
        <w:rPr>
          <w:rFonts w:eastAsia="Courier New"/>
        </w:rPr>
        <w:t xml:space="preserve">    </w:t>
      </w:r>
      <w:r>
        <w:rPr/>
        <w:t>Operation: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name:</w:t>
      </w:r>
    </w:p>
    <w:p>
      <w:pPr>
        <w:pStyle w:val="PL"/>
        <w:rPr/>
      </w:pPr>
      <w:r>
        <w:rPr>
          <w:rFonts w:eastAsia="Courier New"/>
        </w:rPr>
        <w:t xml:space="preserve">          </w:t>
      </w:r>
      <w:r>
        <w:rPr/>
        <w:t>type: string</w:t>
      </w:r>
    </w:p>
    <w:p>
      <w:pPr>
        <w:pStyle w:val="PL"/>
        <w:rPr/>
      </w:pPr>
      <w:r>
        <w:rPr>
          <w:rFonts w:eastAsia="Courier New"/>
        </w:rPr>
        <w:t xml:space="preserve">        </w:t>
      </w:r>
      <w:r>
        <w:rPr/>
        <w:t>allowedNFTypes:</w:t>
      </w:r>
    </w:p>
    <w:p>
      <w:pPr>
        <w:pStyle w:val="PL"/>
        <w:rPr/>
      </w:pPr>
      <w:r>
        <w:rPr>
          <w:rFonts w:eastAsia="Courier New"/>
        </w:rPr>
        <w:t xml:space="preserve">          </w:t>
      </w:r>
      <w:r>
        <w:rPr/>
        <w:t>$ref: '#/components/schemas/NFType'</w:t>
      </w:r>
    </w:p>
    <w:p>
      <w:pPr>
        <w:pStyle w:val="PL"/>
        <w:rPr/>
      </w:pPr>
      <w:r>
        <w:rPr>
          <w:rFonts w:eastAsia="Courier New"/>
        </w:rPr>
        <w:t xml:space="preserve">        </w:t>
      </w:r>
      <w:r>
        <w:rPr/>
        <w:t>operationSemantics:</w:t>
      </w:r>
    </w:p>
    <w:p>
      <w:pPr>
        <w:pStyle w:val="PL"/>
        <w:rPr/>
      </w:pPr>
      <w:r>
        <w:rPr>
          <w:rFonts w:eastAsia="Courier New"/>
        </w:rPr>
        <w:t xml:space="preserve">          </w:t>
      </w:r>
      <w:r>
        <w:rPr/>
        <w:t>$ref: '#/components/schemas/OperationSemantics'</w:t>
      </w:r>
    </w:p>
    <w:p>
      <w:pPr>
        <w:pStyle w:val="PL"/>
        <w:rPr/>
      </w:pPr>
      <w:r>
        <w:rPr>
          <w:rFonts w:eastAsia="Courier New"/>
        </w:rPr>
        <w:t xml:space="preserve">    </w:t>
      </w:r>
      <w:r>
        <w:rPr/>
        <w:t>NFType:</w:t>
      </w:r>
    </w:p>
    <w:p>
      <w:pPr>
        <w:pStyle w:val="PL"/>
        <w:rPr/>
      </w:pPr>
      <w:r>
        <w:rPr>
          <w:rFonts w:eastAsia="Courier New"/>
        </w:rPr>
        <w:t xml:space="preserve">      </w:t>
      </w:r>
      <w:r>
        <w:rPr/>
        <w:t>type: string</w:t>
      </w:r>
    </w:p>
    <w:p>
      <w:pPr>
        <w:pStyle w:val="PL"/>
        <w:rPr/>
      </w:pPr>
      <w:r>
        <w:rPr>
          <w:rFonts w:eastAsia="Courier New"/>
        </w:rPr>
        <w:t xml:space="preserve">      </w:t>
      </w:r>
      <w:r>
        <w:rPr/>
        <w:t>description: ' NF name defined in TS 23.501'</w:t>
      </w:r>
    </w:p>
    <w:p>
      <w:pPr>
        <w:pStyle w:val="PL"/>
        <w:rPr/>
      </w:pPr>
      <w:r>
        <w:rPr>
          <w:rFonts w:eastAsia="Courier New"/>
        </w:rPr>
        <w:t xml:space="preserve">      </w:t>
      </w:r>
      <w:r>
        <w:rPr/>
        <w:t>enum:</w:t>
      </w:r>
    </w:p>
    <w:p>
      <w:pPr>
        <w:pStyle w:val="PL"/>
        <w:rPr/>
      </w:pPr>
      <w:r>
        <w:rPr>
          <w:rFonts w:eastAsia="Courier New"/>
        </w:rPr>
        <w:t xml:space="preserve">        </w:t>
      </w:r>
      <w:r>
        <w:rPr/>
        <w:t>- NRF</w:t>
      </w:r>
    </w:p>
    <w:p>
      <w:pPr>
        <w:pStyle w:val="PL"/>
        <w:rPr/>
      </w:pPr>
      <w:r>
        <w:rPr>
          <w:rFonts w:eastAsia="Courier New"/>
        </w:rPr>
        <w:t xml:space="preserve">        </w:t>
      </w:r>
      <w:r>
        <w:rPr/>
        <w:t>- UDM</w:t>
      </w:r>
    </w:p>
    <w:p>
      <w:pPr>
        <w:pStyle w:val="PL"/>
        <w:rPr/>
      </w:pPr>
      <w:r>
        <w:rPr>
          <w:rFonts w:eastAsia="Courier New"/>
        </w:rPr>
        <w:t xml:space="preserve">        </w:t>
      </w:r>
      <w:r>
        <w:rPr/>
        <w:t>- AMF</w:t>
      </w:r>
    </w:p>
    <w:p>
      <w:pPr>
        <w:pStyle w:val="PL"/>
        <w:rPr/>
      </w:pPr>
      <w:r>
        <w:rPr>
          <w:rFonts w:eastAsia="Courier New"/>
        </w:rPr>
        <w:t xml:space="preserve">        </w:t>
      </w:r>
      <w:r>
        <w:rPr/>
        <w:t>- SMF</w:t>
      </w:r>
    </w:p>
    <w:p>
      <w:pPr>
        <w:pStyle w:val="PL"/>
        <w:rPr/>
      </w:pPr>
      <w:r>
        <w:rPr>
          <w:rFonts w:eastAsia="Courier New"/>
        </w:rPr>
        <w:t xml:space="preserve">        </w:t>
      </w:r>
      <w:r>
        <w:rPr/>
        <w:t>- AUSF</w:t>
      </w:r>
    </w:p>
    <w:p>
      <w:pPr>
        <w:pStyle w:val="PL"/>
        <w:rPr/>
      </w:pPr>
      <w:r>
        <w:rPr>
          <w:rFonts w:eastAsia="Courier New"/>
        </w:rPr>
        <w:t xml:space="preserve">        </w:t>
      </w:r>
      <w:r>
        <w:rPr/>
        <w:t>- NEF</w:t>
      </w:r>
    </w:p>
    <w:p>
      <w:pPr>
        <w:pStyle w:val="PL"/>
        <w:rPr/>
      </w:pPr>
      <w:r>
        <w:rPr>
          <w:rFonts w:eastAsia="Courier New"/>
        </w:rPr>
        <w:t xml:space="preserve">        </w:t>
      </w:r>
      <w:r>
        <w:rPr/>
        <w:t>- PCF</w:t>
      </w:r>
    </w:p>
    <w:p>
      <w:pPr>
        <w:pStyle w:val="PL"/>
        <w:rPr/>
      </w:pPr>
      <w:r>
        <w:rPr>
          <w:rFonts w:eastAsia="Courier New"/>
        </w:rPr>
        <w:t xml:space="preserve">        </w:t>
      </w:r>
      <w:r>
        <w:rPr/>
        <w:t>- SMSF</w:t>
      </w:r>
    </w:p>
    <w:p>
      <w:pPr>
        <w:pStyle w:val="PL"/>
        <w:rPr/>
      </w:pPr>
      <w:r>
        <w:rPr>
          <w:rFonts w:eastAsia="Courier New"/>
        </w:rPr>
        <w:t xml:space="preserve">        </w:t>
      </w:r>
      <w:r>
        <w:rPr/>
        <w:t>- NSSF</w:t>
      </w:r>
    </w:p>
    <w:p>
      <w:pPr>
        <w:pStyle w:val="PL"/>
        <w:rPr/>
      </w:pPr>
      <w:r>
        <w:rPr>
          <w:rFonts w:eastAsia="Courier New"/>
        </w:rPr>
        <w:t xml:space="preserve">        </w:t>
      </w:r>
      <w:r>
        <w:rPr/>
        <w:t>- UDR</w:t>
      </w:r>
    </w:p>
    <w:p>
      <w:pPr>
        <w:pStyle w:val="PL"/>
        <w:rPr/>
      </w:pPr>
      <w:r>
        <w:rPr>
          <w:rFonts w:eastAsia="Courier New"/>
        </w:rPr>
        <w:t xml:space="preserve">        </w:t>
      </w:r>
      <w:r>
        <w:rPr/>
        <w:t>- LMF</w:t>
      </w:r>
    </w:p>
    <w:p>
      <w:pPr>
        <w:pStyle w:val="PL"/>
        <w:rPr/>
      </w:pPr>
      <w:r>
        <w:rPr>
          <w:rFonts w:eastAsia="Courier New"/>
        </w:rPr>
        <w:t xml:space="preserve">        </w:t>
      </w:r>
      <w:r>
        <w:rPr/>
        <w:t>- GMLC</w:t>
      </w:r>
    </w:p>
    <w:p>
      <w:pPr>
        <w:pStyle w:val="PL"/>
        <w:rPr/>
      </w:pPr>
      <w:r>
        <w:rPr>
          <w:rFonts w:eastAsia="Courier New"/>
        </w:rPr>
        <w:t xml:space="preserve">        </w:t>
      </w:r>
      <w:r>
        <w:rPr/>
        <w:t>- 5G_EIR</w:t>
      </w:r>
    </w:p>
    <w:p>
      <w:pPr>
        <w:pStyle w:val="PL"/>
        <w:rPr/>
      </w:pPr>
      <w:r>
        <w:rPr>
          <w:rFonts w:eastAsia="Courier New"/>
        </w:rPr>
        <w:t xml:space="preserve">        </w:t>
      </w:r>
      <w:r>
        <w:rPr/>
        <w:t>- SEPP</w:t>
      </w:r>
    </w:p>
    <w:p>
      <w:pPr>
        <w:pStyle w:val="PL"/>
        <w:rPr/>
      </w:pPr>
      <w:r>
        <w:rPr>
          <w:rFonts w:eastAsia="Courier New"/>
        </w:rPr>
        <w:t xml:space="preserve">        </w:t>
      </w:r>
      <w:r>
        <w:rPr/>
        <w:t>- UPF</w:t>
      </w:r>
    </w:p>
    <w:p>
      <w:pPr>
        <w:pStyle w:val="PL"/>
        <w:rPr/>
      </w:pPr>
      <w:r>
        <w:rPr>
          <w:rFonts w:eastAsia="Courier New"/>
        </w:rPr>
        <w:t xml:space="preserve">        </w:t>
      </w:r>
      <w:r>
        <w:rPr/>
        <w:t>- N3IWF</w:t>
      </w:r>
    </w:p>
    <w:p>
      <w:pPr>
        <w:pStyle w:val="PL"/>
        <w:rPr/>
      </w:pPr>
      <w:r>
        <w:rPr>
          <w:rFonts w:eastAsia="Courier New"/>
        </w:rPr>
        <w:t xml:space="preserve">        </w:t>
      </w:r>
      <w:r>
        <w:rPr/>
        <w:t>- AF</w:t>
      </w:r>
    </w:p>
    <w:p>
      <w:pPr>
        <w:pStyle w:val="PL"/>
        <w:rPr/>
      </w:pPr>
      <w:r>
        <w:rPr>
          <w:rFonts w:eastAsia="Courier New"/>
        </w:rPr>
        <w:t xml:space="preserve">        </w:t>
      </w:r>
      <w:r>
        <w:rPr/>
        <w:t>- UDSF</w:t>
      </w:r>
    </w:p>
    <w:p>
      <w:pPr>
        <w:pStyle w:val="PL"/>
        <w:rPr/>
      </w:pPr>
      <w:r>
        <w:rPr>
          <w:rFonts w:eastAsia="Courier New"/>
        </w:rPr>
        <w:t xml:space="preserve">        </w:t>
      </w:r>
      <w:r>
        <w:rPr/>
        <w:t>- DN</w:t>
      </w:r>
    </w:p>
    <w:p>
      <w:pPr>
        <w:pStyle w:val="PL"/>
        <w:rPr/>
      </w:pPr>
      <w:r>
        <w:rPr>
          <w:rFonts w:eastAsia="Courier New"/>
        </w:rPr>
        <w:t xml:space="preserve">    </w:t>
      </w:r>
      <w:r>
        <w:rPr/>
        <w:t>OperationSemantics: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REQUEST_RESPONSE</w:t>
      </w:r>
    </w:p>
    <w:p>
      <w:pPr>
        <w:pStyle w:val="PL"/>
        <w:rPr/>
      </w:pPr>
      <w:r>
        <w:rPr>
          <w:rFonts w:eastAsia="Courier New"/>
        </w:rPr>
        <w:t xml:space="preserve">        </w:t>
      </w:r>
      <w:r>
        <w:rPr/>
        <w:t>- SUBSCRIBE_NOTIFY</w:t>
      </w:r>
    </w:p>
    <w:p>
      <w:pPr>
        <w:pStyle w:val="PL"/>
        <w:rPr/>
      </w:pPr>
      <w:r>
        <w:rPr>
          <w:rFonts w:eastAsia="Courier New"/>
        </w:rPr>
        <w:t xml:space="preserve">    </w:t>
      </w:r>
      <w:r>
        <w:rPr/>
        <w:t>SAP:</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host:</w:t>
      </w:r>
    </w:p>
    <w:p>
      <w:pPr>
        <w:pStyle w:val="PL"/>
        <w:rPr/>
      </w:pPr>
      <w:r>
        <w:rPr>
          <w:rFonts w:eastAsia="Courier New"/>
        </w:rPr>
        <w:t xml:space="preserve">          </w:t>
      </w:r>
      <w:r>
        <w:rPr/>
        <w:t>$ref: 'TS28623_ComDefs.yaml#/components/schemas/HostAddr'</w:t>
      </w:r>
    </w:p>
    <w:p>
      <w:pPr>
        <w:pStyle w:val="PL"/>
        <w:rPr/>
      </w:pPr>
      <w:r>
        <w:rPr>
          <w:rFonts w:eastAsia="Courier New"/>
        </w:rPr>
        <w:t xml:space="preserve">        </w:t>
      </w:r>
      <w:r>
        <w:rPr/>
        <w:t>port:</w:t>
      </w:r>
    </w:p>
    <w:p>
      <w:pPr>
        <w:pStyle w:val="PL"/>
        <w:rPr/>
      </w:pPr>
      <w:r>
        <w:rPr>
          <w:rFonts w:eastAsia="Courier New"/>
        </w:rPr>
        <w:t xml:space="preserve">          </w:t>
      </w:r>
      <w:r>
        <w:rPr/>
        <w:t>type: integer</w:t>
      </w:r>
    </w:p>
    <w:p>
      <w:pPr>
        <w:pStyle w:val="PL"/>
        <w:rPr/>
      </w:pPr>
      <w:r>
        <w:rPr>
          <w:rFonts w:eastAsia="Courier New"/>
        </w:rPr>
        <w:t xml:space="preserve">    </w:t>
      </w:r>
      <w:r>
        <w:rPr/>
        <w:t>NFServiceType: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Namf_Communication</w:t>
      </w:r>
    </w:p>
    <w:p>
      <w:pPr>
        <w:pStyle w:val="PL"/>
        <w:rPr/>
      </w:pPr>
      <w:r>
        <w:rPr>
          <w:rFonts w:eastAsia="Courier New"/>
        </w:rPr>
        <w:t xml:space="preserve">        </w:t>
      </w:r>
      <w:r>
        <w:rPr/>
        <w:t>- Namf_EventExposure</w:t>
      </w:r>
    </w:p>
    <w:p>
      <w:pPr>
        <w:pStyle w:val="PL"/>
        <w:rPr/>
      </w:pPr>
      <w:r>
        <w:rPr>
          <w:rFonts w:eastAsia="Courier New"/>
        </w:rPr>
        <w:t xml:space="preserve">        </w:t>
      </w:r>
      <w:r>
        <w:rPr/>
        <w:t>- Namf_MT</w:t>
      </w:r>
    </w:p>
    <w:p>
      <w:pPr>
        <w:pStyle w:val="PL"/>
        <w:rPr/>
      </w:pPr>
      <w:r>
        <w:rPr>
          <w:rFonts w:eastAsia="Courier New"/>
        </w:rPr>
        <w:t xml:space="preserve">        </w:t>
      </w:r>
      <w:r>
        <w:rPr/>
        <w:t>- Namf_Location</w:t>
      </w:r>
    </w:p>
    <w:p>
      <w:pPr>
        <w:pStyle w:val="PL"/>
        <w:rPr/>
      </w:pPr>
      <w:r>
        <w:rPr>
          <w:rFonts w:eastAsia="Courier New"/>
        </w:rPr>
        <w:t xml:space="preserve">        </w:t>
      </w:r>
      <w:r>
        <w:rPr/>
        <w:t>- Nsmf_PDUSession</w:t>
      </w:r>
    </w:p>
    <w:p>
      <w:pPr>
        <w:pStyle w:val="PL"/>
        <w:rPr/>
      </w:pPr>
      <w:r>
        <w:rPr>
          <w:rFonts w:eastAsia="Courier New"/>
        </w:rPr>
        <w:t xml:space="preserve">        </w:t>
      </w:r>
      <w:r>
        <w:rPr/>
        <w:t>- Nsmf_EventExposure</w:t>
      </w:r>
    </w:p>
    <w:p>
      <w:pPr>
        <w:pStyle w:val="PL"/>
        <w:rPr/>
      </w:pPr>
      <w:r>
        <w:rPr>
          <w:rFonts w:eastAsia="Courier New"/>
        </w:rPr>
        <w:t xml:space="preserve">        </w:t>
      </w:r>
      <w:r>
        <w:rPr/>
        <w:t>- Others</w:t>
      </w:r>
    </w:p>
    <w:p>
      <w:pPr>
        <w:pStyle w:val="PL"/>
        <w:rPr/>
      </w:pPr>
      <w:r>
        <w:rPr>
          <w:rFonts w:eastAsia="Courier New"/>
        </w:rPr>
        <w:t xml:space="preserve">    </w:t>
      </w:r>
      <w:r>
        <w:rPr/>
        <w:t>TransportProtocol:</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TCP</w:t>
      </w:r>
    </w:p>
    <w:p>
      <w:pPr>
        <w:pStyle w:val="PL"/>
        <w:rPr/>
      </w:pPr>
      <w:r>
        <w:rPr>
          <w:rFonts w:eastAsia="Courier New"/>
        </w:rPr>
        <w:t xml:space="preserve">        </w:t>
      </w:r>
      <w:r>
        <w:rPr/>
        <w:t>- type: string</w:t>
      </w:r>
    </w:p>
    <w:p>
      <w:pPr>
        <w:pStyle w:val="PL"/>
        <w:rPr/>
      </w:pPr>
      <w:r>
        <w:rPr>
          <w:rFonts w:eastAsia="Courier New"/>
        </w:rPr>
        <w:t xml:space="preserve">    </w:t>
      </w:r>
      <w:r>
        <w:rPr/>
        <w:t>SupportedPerfMetricGroup:</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performanceMetrics: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granularityPeriods: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reportingMethods: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FILE_BASED_LOC_SET_BY_PRODUCER</w:t>
      </w:r>
    </w:p>
    <w:p>
      <w:pPr>
        <w:pStyle w:val="PL"/>
        <w:rPr/>
      </w:pPr>
      <w:r>
        <w:rPr>
          <w:rFonts w:eastAsia="Courier New"/>
        </w:rPr>
        <w:t xml:space="preserve">             </w:t>
      </w:r>
      <w:r>
        <w:rPr/>
        <w:t>- FILE_BASED_LOC_SET_BY_CONSUMER</w:t>
      </w:r>
    </w:p>
    <w:p>
      <w:pPr>
        <w:pStyle w:val="PL"/>
        <w:rPr/>
      </w:pPr>
      <w:r>
        <w:rPr>
          <w:rFonts w:eastAsia="Courier New"/>
        </w:rPr>
        <w:t xml:space="preserve">             </w:t>
      </w:r>
      <w:r>
        <w:rPr/>
        <w:t xml:space="preserve">- STREAM_BASED </w:t>
      </w:r>
    </w:p>
    <w:p>
      <w:pPr>
        <w:pStyle w:val="PL"/>
        <w:rPr/>
      </w:pPr>
      <w:r>
        <w:rPr>
          <w:rFonts w:eastAsia="Courier New"/>
        </w:rPr>
        <w:t xml:space="preserve">        </w:t>
      </w:r>
      <w:r>
        <w:rPr/>
        <w:t>reportingPeriods: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ReportingCtrl:</w:t>
      </w:r>
    </w:p>
    <w:p>
      <w:pPr>
        <w:pStyle w:val="PL"/>
        <w:rPr/>
      </w:pPr>
      <w:r>
        <w:rPr>
          <w:rFonts w:eastAsia="Courier New"/>
        </w:rPr>
        <w:t xml:space="preserve">      </w:t>
      </w:r>
      <w:r>
        <w:rPr/>
        <w:t>oneOf:</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fileReportingPeriod:</w:t>
      </w:r>
    </w:p>
    <w:p>
      <w:pPr>
        <w:pStyle w:val="PL"/>
        <w:rPr/>
      </w:pPr>
      <w:r>
        <w:rPr>
          <w:rFonts w:eastAsia="Courier New"/>
        </w:rPr>
        <w:t xml:space="preserve">              </w:t>
      </w:r>
      <w:r>
        <w:rPr/>
        <w:t>type: integer</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fileReportingPeriod:</w:t>
      </w:r>
    </w:p>
    <w:p>
      <w:pPr>
        <w:pStyle w:val="PL"/>
        <w:rPr/>
      </w:pPr>
      <w:r>
        <w:rPr>
          <w:rFonts w:eastAsia="Courier New"/>
        </w:rPr>
        <w:t xml:space="preserve">              </w:t>
      </w:r>
      <w:r>
        <w:rPr/>
        <w:t>type: integer</w:t>
      </w:r>
    </w:p>
    <w:p>
      <w:pPr>
        <w:pStyle w:val="PL"/>
        <w:rPr/>
      </w:pPr>
      <w:r>
        <w:rPr>
          <w:rFonts w:eastAsia="Courier New"/>
        </w:rPr>
        <w:t xml:space="preserve">            </w:t>
      </w:r>
      <w:r>
        <w:rPr/>
        <w:t>fileLocation:</w:t>
      </w:r>
    </w:p>
    <w:p>
      <w:pPr>
        <w:pStyle w:val="PL"/>
        <w:rPr/>
      </w:pPr>
      <w:r>
        <w:rPr>
          <w:rFonts w:eastAsia="Courier New"/>
        </w:rPr>
        <w:t xml:space="preserve">              </w:t>
      </w:r>
      <w:r>
        <w:rPr/>
        <w:t>$ref: 'TS28623_ComDefs.yaml#/components/schemas/Uri'</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streamTarget:</w:t>
      </w:r>
    </w:p>
    <w:p>
      <w:pPr>
        <w:pStyle w:val="PL"/>
        <w:rPr/>
      </w:pPr>
      <w:r>
        <w:rPr>
          <w:rFonts w:eastAsia="Courier New"/>
        </w:rPr>
        <w:t xml:space="preserve">              </w:t>
      </w:r>
      <w:r>
        <w:rPr/>
        <w:t>$ref: 'TS28623_ComDefs.yaml#/components/schemas/Uri'</w:t>
      </w:r>
    </w:p>
    <w:p>
      <w:pPr>
        <w:pStyle w:val="PL"/>
        <w:rPr/>
      </w:pPr>
      <w:r>
        <w:rPr>
          <w:rFonts w:eastAsia="Courier New"/>
        </w:rPr>
        <w:t xml:space="preserve">    </w:t>
      </w:r>
      <w:r>
        <w:rPr/>
        <w:t>Scope: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scopeType: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BASE_ONLY</w:t>
      </w:r>
    </w:p>
    <w:p>
      <w:pPr>
        <w:pStyle w:val="PL"/>
        <w:rPr/>
      </w:pPr>
      <w:r>
        <w:rPr>
          <w:rFonts w:eastAsia="Courier New"/>
        </w:rPr>
        <w:t xml:space="preserve">            </w:t>
      </w:r>
      <w:r>
        <w:rPr/>
        <w:t>- BASE_ALL</w:t>
      </w:r>
    </w:p>
    <w:p>
      <w:pPr>
        <w:pStyle w:val="PL"/>
        <w:rPr/>
      </w:pPr>
      <w:r>
        <w:rPr>
          <w:rFonts w:eastAsia="Courier New"/>
        </w:rPr>
        <w:t xml:space="preserve">            </w:t>
      </w:r>
      <w:r>
        <w:rPr/>
        <w:t>- BASE_NTH_LEVEL</w:t>
      </w:r>
    </w:p>
    <w:p>
      <w:pPr>
        <w:pStyle w:val="PL"/>
        <w:rPr/>
      </w:pPr>
      <w:r>
        <w:rPr>
          <w:rFonts w:eastAsia="Courier New"/>
        </w:rPr>
        <w:t xml:space="preserve">            </w:t>
      </w:r>
      <w:r>
        <w:rPr/>
        <w:t>- BASE_SUBTREE</w:t>
      </w:r>
    </w:p>
    <w:p>
      <w:pPr>
        <w:pStyle w:val="PL"/>
        <w:rPr/>
      </w:pPr>
      <w:r>
        <w:rPr>
          <w:rFonts w:eastAsia="Courier New"/>
        </w:rPr>
        <w:t xml:space="preserve">        </w:t>
      </w:r>
      <w:r>
        <w:rPr/>
        <w:t>scopeLevel:</w:t>
      </w:r>
    </w:p>
    <w:p>
      <w:pPr>
        <w:pStyle w:val="PL"/>
        <w:rPr/>
      </w:pPr>
      <w:r>
        <w:rPr>
          <w:rFonts w:eastAsia="Courier New"/>
        </w:rPr>
        <w:t xml:space="preserve">          </w:t>
      </w:r>
      <w:r>
        <w:rPr/>
        <w:t>type: integer</w:t>
      </w:r>
    </w:p>
    <w:p>
      <w:pPr>
        <w:pStyle w:val="PL"/>
        <w:rPr/>
      </w:pPr>
      <w:r>
        <w:rPr>
          <w:rFonts w:eastAsia="Courier New"/>
        </w:rPr>
        <w:t xml:space="preserve">    </w:t>
      </w:r>
      <w:r>
        <w:rPr/>
        <w:t>AreaScope:</w:t>
      </w:r>
    </w:p>
    <w:p>
      <w:pPr>
        <w:pStyle w:val="PL"/>
        <w:rPr/>
      </w:pPr>
      <w:r>
        <w:rPr>
          <w:rFonts w:eastAsia="Courier New"/>
        </w:rPr>
        <w:t xml:space="preserve">      </w:t>
      </w:r>
      <w:r>
        <w:rPr/>
        <w:t>oneOf:</w:t>
      </w:r>
    </w:p>
    <w:p>
      <w:pPr>
        <w:pStyle w:val="PL"/>
        <w:rPr/>
      </w:pPr>
      <w:r>
        <w:rPr>
          <w:rFonts w:eastAsia="Courier New"/>
        </w:rPr>
        <w:t xml:space="preserve">      </w:t>
      </w:r>
      <w:r>
        <w:rPr/>
        <w:t>- type: array</w:t>
      </w:r>
    </w:p>
    <w:p>
      <w:pPr>
        <w:pStyle w:val="PL"/>
        <w:rPr/>
      </w:pPr>
      <w:r>
        <w:rPr>
          <w:rFonts w:eastAsia="Courier New"/>
        </w:rPr>
        <w:t xml:space="preserve">        </w:t>
      </w:r>
      <w:r>
        <w:rPr/>
        <w:t>items:</w:t>
      </w:r>
    </w:p>
    <w:p>
      <w:pPr>
        <w:pStyle w:val="PL"/>
        <w:rPr/>
      </w:pPr>
      <w:r>
        <w:rPr>
          <w:rFonts w:eastAsia="Courier New"/>
        </w:rPr>
        <w:t xml:space="preserve">          </w:t>
      </w:r>
      <w:r>
        <w:rPr/>
        <w:t>$ref: '#/components/schemas/EutraCellId'</w:t>
      </w:r>
    </w:p>
    <w:p>
      <w:pPr>
        <w:pStyle w:val="PL"/>
        <w:rPr/>
      </w:pPr>
      <w:r>
        <w:rPr>
          <w:rFonts w:eastAsia="Courier New"/>
        </w:rPr>
        <w:t xml:space="preserve">      </w:t>
      </w:r>
      <w:r>
        <w:rPr/>
        <w:t>- type: array</w:t>
      </w:r>
    </w:p>
    <w:p>
      <w:pPr>
        <w:pStyle w:val="PL"/>
        <w:rPr/>
      </w:pPr>
      <w:r>
        <w:rPr>
          <w:rFonts w:eastAsia="Courier New"/>
        </w:rPr>
        <w:t xml:space="preserve">        </w:t>
      </w:r>
      <w:r>
        <w:rPr/>
        <w:t>items:</w:t>
      </w:r>
    </w:p>
    <w:p>
      <w:pPr>
        <w:pStyle w:val="PL"/>
        <w:rPr/>
      </w:pPr>
      <w:r>
        <w:rPr>
          <w:rFonts w:eastAsia="Courier New"/>
        </w:rPr>
        <w:t xml:space="preserve">          </w:t>
      </w:r>
      <w:r>
        <w:rPr/>
        <w:t>$ref: '#/components/schemas/NrCellId'</w:t>
      </w:r>
    </w:p>
    <w:p>
      <w:pPr>
        <w:pStyle w:val="PL"/>
        <w:rPr/>
      </w:pPr>
      <w:r>
        <w:rPr>
          <w:rFonts w:eastAsia="Courier New"/>
        </w:rPr>
        <w:t xml:space="preserve">      </w:t>
      </w:r>
      <w:r>
        <w:rPr/>
        <w:t>- type: array</w:t>
      </w:r>
    </w:p>
    <w:p>
      <w:pPr>
        <w:pStyle w:val="PL"/>
        <w:rPr/>
      </w:pPr>
      <w:r>
        <w:rPr>
          <w:rFonts w:eastAsia="Courier New"/>
        </w:rPr>
        <w:t xml:space="preserve">        </w:t>
      </w:r>
      <w:r>
        <w:rPr/>
        <w:t>items:</w:t>
      </w:r>
    </w:p>
    <w:p>
      <w:pPr>
        <w:pStyle w:val="PL"/>
        <w:rPr/>
      </w:pPr>
      <w:r>
        <w:rPr>
          <w:rFonts w:eastAsia="Courier New"/>
        </w:rPr>
        <w:t xml:space="preserve">          </w:t>
      </w:r>
      <w:r>
        <w:rPr/>
        <w:t>$ref: '#/components/schemas/Tac'</w:t>
      </w:r>
    </w:p>
    <w:p>
      <w:pPr>
        <w:pStyle w:val="PL"/>
        <w:rPr/>
      </w:pPr>
      <w:r>
        <w:rPr>
          <w:rFonts w:eastAsia="Courier New"/>
        </w:rPr>
        <w:t xml:space="preserve">      </w:t>
      </w:r>
      <w:r>
        <w:rPr/>
        <w:t>- type: array</w:t>
      </w:r>
    </w:p>
    <w:p>
      <w:pPr>
        <w:pStyle w:val="PL"/>
        <w:rPr/>
      </w:pPr>
      <w:r>
        <w:rPr>
          <w:rFonts w:eastAsia="Courier New"/>
        </w:rPr>
        <w:t xml:space="preserve">        </w:t>
      </w:r>
      <w:r>
        <w:rPr/>
        <w:t>items:</w:t>
      </w:r>
    </w:p>
    <w:p>
      <w:pPr>
        <w:pStyle w:val="PL"/>
        <w:rPr/>
      </w:pPr>
      <w:r>
        <w:rPr>
          <w:rFonts w:eastAsia="Courier New"/>
        </w:rPr>
        <w:t xml:space="preserve">          </w:t>
      </w:r>
      <w:r>
        <w:rPr/>
        <w:t>$ref: '#/components/schemas/Tai'</w:t>
      </w:r>
    </w:p>
    <w:p>
      <w:pPr>
        <w:pStyle w:val="PL"/>
        <w:rPr/>
      </w:pPr>
      <w:r>
        <w:rPr>
          <w:rFonts w:eastAsia="Courier New"/>
        </w:rPr>
        <w:t xml:space="preserve">    </w:t>
      </w:r>
      <w:r>
        <w:rPr/>
        <w:t>Tai:</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mcc:</w:t>
      </w:r>
    </w:p>
    <w:p>
      <w:pPr>
        <w:pStyle w:val="PL"/>
        <w:rPr/>
      </w:pPr>
      <w:r>
        <w:rPr>
          <w:rFonts w:eastAsia="Courier New"/>
        </w:rPr>
        <w:t xml:space="preserve">          </w:t>
      </w:r>
      <w:r>
        <w:rPr/>
        <w:t>$ref: 'TS28623_ComDefs.yaml#/components/schemas/Mcc'</w:t>
      </w:r>
    </w:p>
    <w:p>
      <w:pPr>
        <w:pStyle w:val="PL"/>
        <w:rPr/>
      </w:pPr>
      <w:r>
        <w:rPr>
          <w:rFonts w:eastAsia="Courier New"/>
        </w:rPr>
        <w:t xml:space="preserve">        </w:t>
      </w:r>
      <w:r>
        <w:rPr/>
        <w:t>mnc:</w:t>
      </w:r>
    </w:p>
    <w:p>
      <w:pPr>
        <w:pStyle w:val="PL"/>
        <w:rPr/>
      </w:pPr>
      <w:r>
        <w:rPr>
          <w:rFonts w:eastAsia="Courier New"/>
        </w:rPr>
        <w:t xml:space="preserve">          </w:t>
      </w:r>
      <w:r>
        <w:rPr/>
        <w:t>$ref: 'TS28623_ComDefs.yaml#/components/schemas/Mnc'</w:t>
      </w:r>
    </w:p>
    <w:p>
      <w:pPr>
        <w:pStyle w:val="PL"/>
        <w:rPr/>
      </w:pPr>
      <w:r>
        <w:rPr>
          <w:rFonts w:eastAsia="Courier New"/>
        </w:rPr>
        <w:t xml:space="preserve">        </w:t>
      </w:r>
      <w:r>
        <w:rPr/>
        <w:t>tac:</w:t>
      </w:r>
    </w:p>
    <w:p>
      <w:pPr>
        <w:pStyle w:val="PL"/>
        <w:rPr/>
      </w:pPr>
      <w:r>
        <w:rPr>
          <w:rFonts w:eastAsia="Courier New"/>
        </w:rPr>
        <w:t xml:space="preserve">          </w:t>
      </w:r>
      <w:r>
        <w:rPr/>
        <w:t>$ref: '#/components/schemas/Tac'</w:t>
      </w:r>
    </w:p>
    <w:p>
      <w:pPr>
        <w:pStyle w:val="PL"/>
        <w:rPr/>
      </w:pPr>
      <w:r>
        <w:rPr>
          <w:rFonts w:eastAsia="Courier New"/>
        </w:rPr>
        <w:t xml:space="preserve">    </w:t>
      </w:r>
      <w:r>
        <w:rPr/>
        <w:t>AreaConfig:</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freqInfo:</w:t>
      </w:r>
    </w:p>
    <w:p>
      <w:pPr>
        <w:pStyle w:val="PL"/>
        <w:rPr/>
      </w:pPr>
      <w:r>
        <w:rPr>
          <w:rFonts w:eastAsia="Courier New"/>
        </w:rPr>
        <w:t xml:space="preserve">          </w:t>
      </w:r>
      <w:r>
        <w:rPr/>
        <w:t>$ref: '#/components/schemas/FreqInfo'</w:t>
      </w:r>
    </w:p>
    <w:p>
      <w:pPr>
        <w:pStyle w:val="PL"/>
        <w:rPr/>
      </w:pPr>
      <w:r>
        <w:rPr>
          <w:rFonts w:eastAsia="Courier New"/>
        </w:rPr>
        <w:t xml:space="preserve">        </w:t>
      </w:r>
      <w:r>
        <w:rPr/>
        <w:t>pciList: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integer</w:t>
      </w:r>
    </w:p>
    <w:p>
      <w:pPr>
        <w:pStyle w:val="PL"/>
        <w:rPr/>
      </w:pPr>
      <w:r>
        <w:rPr>
          <w:rFonts w:eastAsia="Courier New"/>
        </w:rPr>
        <w:t xml:space="preserve">    </w:t>
      </w:r>
      <w:r>
        <w:rPr/>
        <w:t>FreqInfo:</w:t>
      </w:r>
    </w:p>
    <w:p>
      <w:pPr>
        <w:pStyle w:val="PL"/>
        <w:rPr/>
      </w:pPr>
      <w:r>
        <w:rPr>
          <w:rFonts w:eastAsia="Courier New"/>
        </w:rPr>
        <w:t xml:space="preserve">      </w:t>
      </w:r>
      <w:r>
        <w:rPr/>
        <w:t>description: specifies the carrier frequency and bands used in a cell.</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arfcn:</w:t>
      </w:r>
    </w:p>
    <w:p>
      <w:pPr>
        <w:pStyle w:val="PL"/>
        <w:rPr/>
      </w:pPr>
      <w:r>
        <w:rPr>
          <w:rFonts w:eastAsia="Courier New"/>
        </w:rPr>
        <w:t xml:space="preserve">          </w:t>
      </w:r>
      <w:r>
        <w:rPr/>
        <w:t>type: integer</w:t>
      </w:r>
    </w:p>
    <w:p>
      <w:pPr>
        <w:pStyle w:val="PL"/>
        <w:rPr/>
      </w:pPr>
      <w:r>
        <w:rPr>
          <w:rFonts w:eastAsia="Courier New"/>
        </w:rPr>
        <w:t xml:space="preserve">        </w:t>
      </w:r>
      <w:r>
        <w:rPr/>
        <w:t>freqBands:</w:t>
      </w:r>
    </w:p>
    <w:p>
      <w:pPr>
        <w:pStyle w:val="PL"/>
        <w:rPr/>
      </w:pPr>
      <w:r>
        <w:rPr>
          <w:rFonts w:eastAsia="Courier New"/>
        </w:rPr>
        <w:t xml:space="preserve">          </w:t>
      </w:r>
      <w:r>
        <w:rPr/>
        <w:t>type: array</w:t>
      </w:r>
    </w:p>
    <w:p>
      <w:pPr>
        <w:pStyle w:val="PL"/>
        <w:rPr/>
      </w:pPr>
      <w:r>
        <w:rPr>
          <w:rFonts w:eastAsia="Courier New"/>
        </w:rPr>
        <w:t xml:space="preserve">          </w:t>
      </w:r>
      <w:r>
        <w:rPr/>
        <w:t xml:space="preserve">items: </w:t>
      </w:r>
    </w:p>
    <w:p>
      <w:pPr>
        <w:pStyle w:val="PL"/>
        <w:rPr/>
      </w:pPr>
      <w:r>
        <w:rPr>
          <w:rFonts w:eastAsia="Courier New"/>
        </w:rPr>
        <w:t xml:space="preserve">            </w:t>
      </w:r>
      <w:r>
        <w:rPr/>
        <w:t>type: integer</w:t>
      </w:r>
    </w:p>
    <w:p>
      <w:pPr>
        <w:pStyle w:val="PL"/>
        <w:rPr/>
      </w:pPr>
      <w:r>
        <w:rPr>
          <w:rFonts w:eastAsia="Courier New"/>
        </w:rPr>
        <w:t xml:space="preserve">    </w:t>
      </w:r>
      <w:r>
        <w:rPr/>
        <w:t>MbsfnArea: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mbsfnAreaId:</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earfcn:</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Tac:</w:t>
      </w:r>
    </w:p>
    <w:p>
      <w:pPr>
        <w:pStyle w:val="PL"/>
        <w:rPr/>
      </w:pPr>
      <w:r>
        <w:rPr>
          <w:rFonts w:eastAsia="Courier New"/>
        </w:rPr>
        <w:t xml:space="preserve">      </w:t>
      </w:r>
      <w:r>
        <w:rPr/>
        <w:t>type: string</w:t>
      </w:r>
    </w:p>
    <w:p>
      <w:pPr>
        <w:pStyle w:val="PL"/>
        <w:rPr/>
      </w:pPr>
      <w:r>
        <w:rPr>
          <w:rFonts w:eastAsia="Courier New"/>
        </w:rPr>
        <w:t xml:space="preserve">      </w:t>
      </w:r>
      <w:r>
        <w:rPr/>
        <w:t>pattern: '(^[A-Fa-f0-9]{4}$)|(^[A-Fa-f0-9]{6}$)'</w:t>
      </w:r>
    </w:p>
    <w:p>
      <w:pPr>
        <w:pStyle w:val="PL"/>
        <w:rPr/>
      </w:pPr>
      <w:r>
        <w:rPr>
          <w:rFonts w:eastAsia="Courier New"/>
        </w:rPr>
        <w:t xml:space="preserve">    </w:t>
      </w:r>
      <w:r>
        <w:rPr/>
        <w:t>EutraCellId:</w:t>
      </w:r>
    </w:p>
    <w:p>
      <w:pPr>
        <w:pStyle w:val="PL"/>
        <w:rPr/>
      </w:pPr>
      <w:r>
        <w:rPr>
          <w:rFonts w:eastAsia="Courier New"/>
        </w:rPr>
        <w:t xml:space="preserve">      </w:t>
      </w:r>
      <w:r>
        <w:rPr/>
        <w:t>type: string</w:t>
      </w:r>
    </w:p>
    <w:p>
      <w:pPr>
        <w:pStyle w:val="PL"/>
        <w:rPr/>
      </w:pPr>
      <w:r>
        <w:rPr>
          <w:rFonts w:eastAsia="Courier New"/>
        </w:rPr>
        <w:t xml:space="preserve">      </w:t>
      </w:r>
      <w:r>
        <w:rPr/>
        <w:t>pattern: '^[A-Fa-f0-9]{7}$'</w:t>
      </w:r>
    </w:p>
    <w:p>
      <w:pPr>
        <w:pStyle w:val="PL"/>
        <w:rPr/>
      </w:pPr>
      <w:r>
        <w:rPr>
          <w:rFonts w:eastAsia="Courier New"/>
        </w:rPr>
        <w:t xml:space="preserve">    </w:t>
      </w:r>
      <w:r>
        <w:rPr/>
        <w:t>NrCellId:</w:t>
      </w:r>
    </w:p>
    <w:p>
      <w:pPr>
        <w:pStyle w:val="PL"/>
        <w:rPr/>
      </w:pPr>
      <w:r>
        <w:rPr>
          <w:rFonts w:eastAsia="Courier New"/>
        </w:rPr>
        <w:t xml:space="preserve">      </w:t>
      </w:r>
      <w:r>
        <w:rPr/>
        <w:t>type: string</w:t>
      </w:r>
    </w:p>
    <w:p>
      <w:pPr>
        <w:pStyle w:val="PL"/>
        <w:rPr/>
      </w:pPr>
      <w:r>
        <w:rPr>
          <w:rFonts w:eastAsia="Courier New"/>
        </w:rPr>
        <w:t xml:space="preserve">      </w:t>
      </w:r>
      <w:r>
        <w:rPr/>
        <w:t>pattern: '^[A-Fa-f0-9]{9}$'</w:t>
      </w:r>
    </w:p>
    <w:p>
      <w:pPr>
        <w:pStyle w:val="PL"/>
        <w:rPr/>
      </w:pPr>
      <w:r>
        <w:rPr>
          <w:rFonts w:eastAsia="Courier New"/>
        </w:rPr>
        <w:t xml:space="preserve">    </w:t>
      </w:r>
      <w:r>
        <w:rPr/>
        <w:t>IpAddr:</w:t>
      </w:r>
    </w:p>
    <w:p>
      <w:pPr>
        <w:pStyle w:val="PL"/>
        <w:rPr/>
      </w:pPr>
      <w:r>
        <w:rPr>
          <w:rFonts w:eastAsia="Courier New"/>
        </w:rPr>
        <w:t xml:space="preserve">      </w:t>
      </w:r>
      <w:r>
        <w:rPr/>
        <w:t>oneOf:</w:t>
      </w:r>
    </w:p>
    <w:p>
      <w:pPr>
        <w:pStyle w:val="PL"/>
        <w:rPr/>
      </w:pPr>
      <w:r>
        <w:rPr>
          <w:rFonts w:eastAsia="Courier New"/>
        </w:rPr>
        <w:t xml:space="preserve">        </w:t>
      </w:r>
      <w:r>
        <w:rPr/>
        <w:t>- $ref: 'TS28623_ComDefs.yaml#/components/schemas/Ipv4Addr'</w:t>
      </w:r>
    </w:p>
    <w:p>
      <w:pPr>
        <w:pStyle w:val="PL"/>
        <w:rPr/>
      </w:pPr>
      <w:r>
        <w:rPr>
          <w:rFonts w:eastAsia="Courier New"/>
        </w:rPr>
        <w:t xml:space="preserve">        </w:t>
      </w:r>
      <w:r>
        <w:rPr/>
        <w:t>- $ref: 'TS28623_ComDefs.yaml#/components/schemas/Ipv6Addr'</w:t>
      </w:r>
    </w:p>
    <w:p>
      <w:pPr>
        <w:pStyle w:val="PL"/>
        <w:rPr/>
      </w:pPr>
      <w:r>
        <w:rPr/>
      </w:r>
    </w:p>
    <w:p>
      <w:pPr>
        <w:pStyle w:val="PL"/>
        <w:rPr/>
      </w:pPr>
      <w:r>
        <w:rPr/>
      </w:r>
    </w:p>
    <w:p>
      <w:pPr>
        <w:pStyle w:val="PL"/>
        <w:rPr/>
      </w:pPr>
      <w:r>
        <w:rPr/>
        <w:t>#-------- Definition of types used in Trace control NRM fragment------------------</w:t>
      </w:r>
    </w:p>
    <w:p>
      <w:pPr>
        <w:pStyle w:val="PL"/>
        <w:rPr>
          <w:rFonts w:eastAsia="Courier New"/>
        </w:rPr>
      </w:pPr>
      <w:r>
        <w:rPr>
          <w:rFonts w:eastAsia="Courier New"/>
        </w:rPr>
        <w:t xml:space="preserve">                </w:t>
      </w:r>
    </w:p>
    <w:p>
      <w:pPr>
        <w:pStyle w:val="PL"/>
        <w:rPr/>
      </w:pPr>
      <w:r>
        <w:rPr>
          <w:rFonts w:eastAsia="Courier New"/>
        </w:rPr>
        <w:t xml:space="preserve">    </w:t>
      </w:r>
      <w:r>
        <w:rPr/>
        <w:t>jobType-Type:</w:t>
      </w:r>
    </w:p>
    <w:p>
      <w:pPr>
        <w:pStyle w:val="PL"/>
        <w:rPr/>
      </w:pPr>
      <w:r>
        <w:rPr>
          <w:rFonts w:eastAsia="Courier New"/>
        </w:rPr>
        <w:t xml:space="preserve">      </w:t>
      </w:r>
      <w:r>
        <w:rPr/>
        <w:t>type: string</w:t>
      </w:r>
    </w:p>
    <w:p>
      <w:pPr>
        <w:pStyle w:val="PL"/>
        <w:rPr/>
      </w:pPr>
      <w:r>
        <w:rPr>
          <w:rFonts w:eastAsia="Courier New"/>
        </w:rPr>
        <w:t xml:space="preserve">      </w:t>
      </w:r>
      <w:r>
        <w:rPr/>
        <w:t>description: Specifies whether the TraceJob represents only MDT, Logged MBSFN MDT, Trace or a combined Trace and MDT job. Applicable for Trace, MDT, RCEF and RLF reporting. See 3GPP TS 32.422 clause 5.9a for additional details.</w:t>
      </w:r>
    </w:p>
    <w:p>
      <w:pPr>
        <w:pStyle w:val="PL"/>
        <w:rPr/>
      </w:pPr>
      <w:r>
        <w:rPr>
          <w:rFonts w:eastAsia="Courier New"/>
        </w:rPr>
        <w:t xml:space="preserve">      </w:t>
      </w:r>
      <w:r>
        <w:rPr/>
        <w:t>enum:</w:t>
      </w:r>
    </w:p>
    <w:p>
      <w:pPr>
        <w:pStyle w:val="PL"/>
        <w:rPr/>
      </w:pPr>
      <w:r>
        <w:rPr>
          <w:rFonts w:eastAsia="Courier New"/>
        </w:rPr>
        <w:t xml:space="preserve">        </w:t>
      </w:r>
      <w:r>
        <w:rPr/>
        <w:t>- IMMEDIATE_MDT_ONLY</w:t>
      </w:r>
    </w:p>
    <w:p>
      <w:pPr>
        <w:pStyle w:val="PL"/>
        <w:rPr/>
      </w:pPr>
      <w:r>
        <w:rPr>
          <w:rFonts w:eastAsia="Courier New"/>
        </w:rPr>
        <w:t xml:space="preserve">        </w:t>
      </w:r>
      <w:r>
        <w:rPr/>
        <w:t>- LOGGED_MDT_ONLY</w:t>
      </w:r>
    </w:p>
    <w:p>
      <w:pPr>
        <w:pStyle w:val="PL"/>
        <w:rPr/>
      </w:pPr>
      <w:r>
        <w:rPr>
          <w:rFonts w:eastAsia="Courier New"/>
        </w:rPr>
        <w:t xml:space="preserve">        </w:t>
      </w:r>
      <w:r>
        <w:rPr/>
        <w:t>- TRACE_ONLY</w:t>
      </w:r>
    </w:p>
    <w:p>
      <w:pPr>
        <w:pStyle w:val="PL"/>
        <w:rPr/>
      </w:pPr>
      <w:r>
        <w:rPr>
          <w:rFonts w:eastAsia="Courier New"/>
        </w:rPr>
        <w:t xml:space="preserve">        </w:t>
      </w:r>
      <w:r>
        <w:rPr/>
        <w:t>- IMMEDIATE_MDT AND TRACE</w:t>
      </w:r>
    </w:p>
    <w:p>
      <w:pPr>
        <w:pStyle w:val="PL"/>
        <w:rPr/>
      </w:pPr>
      <w:r>
        <w:rPr>
          <w:rFonts w:eastAsia="Courier New"/>
        </w:rPr>
        <w:t xml:space="preserve">        </w:t>
      </w:r>
      <w:r>
        <w:rPr/>
        <w:t>- RLF_REPORT_ONLY</w:t>
      </w:r>
    </w:p>
    <w:p>
      <w:pPr>
        <w:pStyle w:val="PL"/>
        <w:rPr/>
      </w:pPr>
      <w:r>
        <w:rPr>
          <w:rFonts w:eastAsia="Courier New"/>
        </w:rPr>
        <w:t xml:space="preserve">        </w:t>
      </w:r>
      <w:r>
        <w:rPr/>
        <w:t>- RCEF_REPORT_ONLY</w:t>
      </w:r>
    </w:p>
    <w:p>
      <w:pPr>
        <w:pStyle w:val="PL"/>
        <w:rPr/>
      </w:pPr>
      <w:r>
        <w:rPr>
          <w:rFonts w:eastAsia="Courier New"/>
        </w:rPr>
        <w:t xml:space="preserve">        </w:t>
      </w:r>
      <w:r>
        <w:rPr/>
        <w:t>- LOGGED_MBSFN_MDT</w:t>
      </w:r>
    </w:p>
    <w:p>
      <w:pPr>
        <w:pStyle w:val="PL"/>
        <w:rPr/>
      </w:pPr>
      <w:r>
        <w:rPr/>
      </w:r>
    </w:p>
    <w:p>
      <w:pPr>
        <w:pStyle w:val="PL"/>
        <w:rPr/>
      </w:pPr>
      <w:r>
        <w:rPr>
          <w:rFonts w:eastAsia="Courier New"/>
        </w:rPr>
        <w:t xml:space="preserve">    </w:t>
      </w:r>
      <w:r>
        <w:rPr/>
        <w:t>listOfInterfaces-Type:</w:t>
      </w:r>
    </w:p>
    <w:p>
      <w:pPr>
        <w:pStyle w:val="PL"/>
        <w:rPr/>
      </w:pPr>
      <w:r>
        <w:rPr>
          <w:rFonts w:eastAsia="Courier New"/>
        </w:rPr>
        <w:t xml:space="preserve">      </w:t>
      </w:r>
      <w:r>
        <w:rPr/>
        <w:t>description: The interfaces to be recorded in the Network Element. See 3GPP TS 32.422 clause 5.5 for additional details.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MSCServerInterfaces: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A</w:t>
      </w:r>
    </w:p>
    <w:p>
      <w:pPr>
        <w:pStyle w:val="PL"/>
        <w:rPr/>
      </w:pPr>
      <w:r>
        <w:rPr>
          <w:rFonts w:eastAsia="Courier New"/>
        </w:rPr>
        <w:t xml:space="preserve">              </w:t>
      </w:r>
      <w:r>
        <w:rPr/>
        <w:t>- Iu-CS</w:t>
      </w:r>
    </w:p>
    <w:p>
      <w:pPr>
        <w:pStyle w:val="PL"/>
        <w:rPr/>
      </w:pPr>
      <w:r>
        <w:rPr>
          <w:rFonts w:eastAsia="Courier New"/>
        </w:rPr>
        <w:t xml:space="preserve">              </w:t>
      </w:r>
      <w:r>
        <w:rPr/>
        <w:t>- Mc</w:t>
      </w:r>
    </w:p>
    <w:p>
      <w:pPr>
        <w:pStyle w:val="PL"/>
        <w:rPr/>
      </w:pPr>
      <w:r>
        <w:rPr>
          <w:rFonts w:eastAsia="Courier New"/>
        </w:rPr>
        <w:t xml:space="preserve">              </w:t>
      </w:r>
      <w:r>
        <w:rPr/>
        <w:t>- MAP-G</w:t>
      </w:r>
    </w:p>
    <w:p>
      <w:pPr>
        <w:pStyle w:val="PL"/>
        <w:rPr/>
      </w:pPr>
      <w:r>
        <w:rPr>
          <w:rFonts w:eastAsia="Courier New"/>
        </w:rPr>
        <w:t xml:space="preserve">              </w:t>
      </w:r>
      <w:r>
        <w:rPr/>
        <w:t>- MAP-B</w:t>
      </w:r>
    </w:p>
    <w:p>
      <w:pPr>
        <w:pStyle w:val="PL"/>
        <w:rPr/>
      </w:pPr>
      <w:r>
        <w:rPr>
          <w:rFonts w:eastAsia="Courier New"/>
        </w:rPr>
        <w:t xml:space="preserve">              </w:t>
      </w:r>
      <w:r>
        <w:rPr/>
        <w:t>- MAP-E</w:t>
      </w:r>
    </w:p>
    <w:p>
      <w:pPr>
        <w:pStyle w:val="PL"/>
        <w:rPr/>
      </w:pPr>
      <w:r>
        <w:rPr>
          <w:rFonts w:eastAsia="Courier New"/>
        </w:rPr>
        <w:t xml:space="preserve">              </w:t>
      </w:r>
      <w:r>
        <w:rPr/>
        <w:t>- MAP-F</w:t>
      </w:r>
    </w:p>
    <w:p>
      <w:pPr>
        <w:pStyle w:val="PL"/>
        <w:rPr/>
      </w:pPr>
      <w:r>
        <w:rPr>
          <w:rFonts w:eastAsia="Courier New"/>
        </w:rPr>
        <w:t xml:space="preserve">              </w:t>
      </w:r>
      <w:r>
        <w:rPr/>
        <w:t>- MAP-D</w:t>
      </w:r>
    </w:p>
    <w:p>
      <w:pPr>
        <w:pStyle w:val="PL"/>
        <w:rPr/>
      </w:pPr>
      <w:r>
        <w:rPr>
          <w:rFonts w:eastAsia="Courier New"/>
        </w:rPr>
        <w:t xml:space="preserve">              </w:t>
      </w:r>
      <w:r>
        <w:rPr/>
        <w:t>- MAP-C</w:t>
      </w:r>
    </w:p>
    <w:p>
      <w:pPr>
        <w:pStyle w:val="PL"/>
        <w:rPr/>
      </w:pPr>
      <w:r>
        <w:rPr>
          <w:rFonts w:eastAsia="Courier New"/>
        </w:rPr>
        <w:t xml:space="preserve">              </w:t>
      </w:r>
      <w:r>
        <w:rPr/>
        <w:t>- CAP</w:t>
      </w:r>
    </w:p>
    <w:p>
      <w:pPr>
        <w:pStyle w:val="PL"/>
        <w:rPr/>
      </w:pPr>
      <w:r>
        <w:rPr>
          <w:rFonts w:eastAsia="Courier New"/>
        </w:rPr>
        <w:t xml:space="preserve">        </w:t>
      </w:r>
      <w:r>
        <w:rPr/>
        <w:t>MGWInterfaces: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Mc</w:t>
      </w:r>
    </w:p>
    <w:p>
      <w:pPr>
        <w:pStyle w:val="PL"/>
        <w:rPr/>
      </w:pPr>
      <w:r>
        <w:rPr>
          <w:rFonts w:eastAsia="Courier New"/>
        </w:rPr>
        <w:t xml:space="preserve">              </w:t>
      </w:r>
      <w:r>
        <w:rPr/>
        <w:t>- Nb-UP</w:t>
      </w:r>
    </w:p>
    <w:p>
      <w:pPr>
        <w:pStyle w:val="PL"/>
        <w:rPr/>
      </w:pPr>
      <w:r>
        <w:rPr>
          <w:rFonts w:eastAsia="Courier New"/>
        </w:rPr>
        <w:t xml:space="preserve">              </w:t>
      </w:r>
      <w:r>
        <w:rPr/>
        <w:t>- Iu-UP</w:t>
      </w:r>
    </w:p>
    <w:p>
      <w:pPr>
        <w:pStyle w:val="PL"/>
        <w:rPr/>
      </w:pPr>
      <w:r>
        <w:rPr>
          <w:rFonts w:eastAsia="Courier New"/>
        </w:rPr>
        <w:t xml:space="preserve">        </w:t>
      </w:r>
      <w:r>
        <w:rPr/>
        <w:t>RNCInterfaces: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Iu-CS</w:t>
      </w:r>
    </w:p>
    <w:p>
      <w:pPr>
        <w:pStyle w:val="PL"/>
        <w:rPr/>
      </w:pPr>
      <w:r>
        <w:rPr>
          <w:rFonts w:eastAsia="Courier New"/>
        </w:rPr>
        <w:t xml:space="preserve">              </w:t>
      </w:r>
      <w:r>
        <w:rPr/>
        <w:t>- Iu-PS</w:t>
      </w:r>
    </w:p>
    <w:p>
      <w:pPr>
        <w:pStyle w:val="PL"/>
        <w:rPr/>
      </w:pPr>
      <w:r>
        <w:rPr>
          <w:rFonts w:eastAsia="Courier New"/>
        </w:rPr>
        <w:t xml:space="preserve">              </w:t>
      </w:r>
      <w:r>
        <w:rPr/>
        <w:t>- Iur</w:t>
      </w:r>
    </w:p>
    <w:p>
      <w:pPr>
        <w:pStyle w:val="PL"/>
        <w:rPr/>
      </w:pPr>
      <w:r>
        <w:rPr>
          <w:rFonts w:eastAsia="Courier New"/>
        </w:rPr>
        <w:t xml:space="preserve">              </w:t>
      </w:r>
      <w:r>
        <w:rPr/>
        <w:t>- Iub</w:t>
      </w:r>
    </w:p>
    <w:p>
      <w:pPr>
        <w:pStyle w:val="PL"/>
        <w:rPr/>
      </w:pPr>
      <w:r>
        <w:rPr>
          <w:rFonts w:eastAsia="Courier New"/>
        </w:rPr>
        <w:t xml:space="preserve">              </w:t>
      </w:r>
      <w:r>
        <w:rPr/>
        <w:t>- Uu</w:t>
      </w:r>
    </w:p>
    <w:p>
      <w:pPr>
        <w:pStyle w:val="PL"/>
        <w:rPr/>
      </w:pPr>
      <w:r>
        <w:rPr>
          <w:rFonts w:eastAsia="Courier New"/>
        </w:rPr>
        <w:t xml:space="preserve">        </w:t>
      </w:r>
      <w:r>
        <w:rPr/>
        <w:t>SGSNInterfaces: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Gb</w:t>
      </w:r>
    </w:p>
    <w:p>
      <w:pPr>
        <w:pStyle w:val="PL"/>
        <w:rPr/>
      </w:pPr>
      <w:r>
        <w:rPr>
          <w:rFonts w:eastAsia="Courier New"/>
        </w:rPr>
        <w:t xml:space="preserve">              </w:t>
      </w:r>
      <w:r>
        <w:rPr/>
        <w:t>- Iu-PS</w:t>
      </w:r>
    </w:p>
    <w:p>
      <w:pPr>
        <w:pStyle w:val="PL"/>
        <w:rPr/>
      </w:pPr>
      <w:r>
        <w:rPr>
          <w:rFonts w:eastAsia="Courier New"/>
        </w:rPr>
        <w:t xml:space="preserve">              </w:t>
      </w:r>
      <w:r>
        <w:rPr/>
        <w:t>- Gn</w:t>
      </w:r>
    </w:p>
    <w:p>
      <w:pPr>
        <w:pStyle w:val="PL"/>
        <w:rPr/>
      </w:pPr>
      <w:r>
        <w:rPr>
          <w:rFonts w:eastAsia="Courier New"/>
        </w:rPr>
        <w:t xml:space="preserve">              </w:t>
      </w:r>
      <w:r>
        <w:rPr/>
        <w:t>- MAP-Gr</w:t>
      </w:r>
    </w:p>
    <w:p>
      <w:pPr>
        <w:pStyle w:val="PL"/>
        <w:rPr/>
      </w:pPr>
      <w:r>
        <w:rPr>
          <w:rFonts w:eastAsia="Courier New"/>
        </w:rPr>
        <w:t xml:space="preserve">              </w:t>
      </w:r>
      <w:r>
        <w:rPr/>
        <w:t>- MAP-Gd</w:t>
      </w:r>
    </w:p>
    <w:p>
      <w:pPr>
        <w:pStyle w:val="PL"/>
        <w:rPr/>
      </w:pPr>
      <w:r>
        <w:rPr>
          <w:rFonts w:eastAsia="Courier New"/>
        </w:rPr>
        <w:t xml:space="preserve">              </w:t>
      </w:r>
      <w:r>
        <w:rPr/>
        <w:t>- MAP-Gf</w:t>
      </w:r>
    </w:p>
    <w:p>
      <w:pPr>
        <w:pStyle w:val="PL"/>
        <w:rPr/>
      </w:pPr>
      <w:r>
        <w:rPr>
          <w:rFonts w:eastAsia="Courier New"/>
        </w:rPr>
        <w:t xml:space="preserve">              </w:t>
      </w:r>
      <w:r>
        <w:rPr/>
        <w:t>- Ge</w:t>
      </w:r>
    </w:p>
    <w:p>
      <w:pPr>
        <w:pStyle w:val="PL"/>
        <w:rPr/>
      </w:pPr>
      <w:r>
        <w:rPr>
          <w:rFonts w:eastAsia="Courier New"/>
        </w:rPr>
        <w:t xml:space="preserve">              </w:t>
      </w:r>
      <w:r>
        <w:rPr/>
        <w:t>- Gs</w:t>
      </w:r>
    </w:p>
    <w:p>
      <w:pPr>
        <w:pStyle w:val="PL"/>
        <w:rPr/>
      </w:pPr>
      <w:r>
        <w:rPr>
          <w:rFonts w:eastAsia="Courier New"/>
        </w:rPr>
        <w:t xml:space="preserve">              </w:t>
      </w:r>
      <w:r>
        <w:rPr/>
        <w:t>- S6d</w:t>
      </w:r>
    </w:p>
    <w:p>
      <w:pPr>
        <w:pStyle w:val="PL"/>
        <w:rPr/>
      </w:pPr>
      <w:r>
        <w:rPr>
          <w:rFonts w:eastAsia="Courier New"/>
        </w:rPr>
        <w:t xml:space="preserve">              </w:t>
      </w:r>
      <w:r>
        <w:rPr/>
        <w:t>- S4</w:t>
      </w:r>
    </w:p>
    <w:p>
      <w:pPr>
        <w:pStyle w:val="PL"/>
        <w:rPr/>
      </w:pPr>
      <w:r>
        <w:rPr>
          <w:rFonts w:eastAsia="Courier New"/>
        </w:rPr>
        <w:t xml:space="preserve">              </w:t>
      </w:r>
      <w:r>
        <w:rPr/>
        <w:t>- S3</w:t>
      </w:r>
    </w:p>
    <w:p>
      <w:pPr>
        <w:pStyle w:val="PL"/>
        <w:rPr/>
      </w:pPr>
      <w:r>
        <w:rPr>
          <w:rFonts w:eastAsia="Courier New"/>
        </w:rPr>
        <w:t xml:space="preserve">              </w:t>
      </w:r>
      <w:r>
        <w:rPr/>
        <w:t>- S13</w:t>
      </w:r>
    </w:p>
    <w:p>
      <w:pPr>
        <w:pStyle w:val="PL"/>
        <w:rPr/>
      </w:pPr>
      <w:r>
        <w:rPr>
          <w:rFonts w:eastAsia="Courier New"/>
        </w:rPr>
        <w:t xml:space="preserve">        </w:t>
      </w:r>
      <w:r>
        <w:rPr/>
        <w:t>GGSNInterfaces: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Gn</w:t>
      </w:r>
    </w:p>
    <w:p>
      <w:pPr>
        <w:pStyle w:val="PL"/>
        <w:rPr/>
      </w:pPr>
      <w:r>
        <w:rPr>
          <w:rFonts w:eastAsia="Courier New"/>
        </w:rPr>
        <w:t xml:space="preserve">              </w:t>
      </w:r>
      <w:r>
        <w:rPr/>
        <w:t>- Gi</w:t>
      </w:r>
    </w:p>
    <w:p>
      <w:pPr>
        <w:pStyle w:val="PL"/>
        <w:rPr/>
      </w:pPr>
      <w:r>
        <w:rPr>
          <w:rFonts w:eastAsia="Courier New"/>
        </w:rPr>
        <w:t xml:space="preserve">              </w:t>
      </w:r>
      <w:r>
        <w:rPr/>
        <w:t>- Gmb</w:t>
      </w:r>
    </w:p>
    <w:p>
      <w:pPr>
        <w:pStyle w:val="PL"/>
        <w:rPr/>
      </w:pPr>
      <w:r>
        <w:rPr>
          <w:rFonts w:eastAsia="Courier New"/>
        </w:rPr>
        <w:t xml:space="preserve">        </w:t>
      </w:r>
      <w:r>
        <w:rPr/>
        <w:t>S-CSCFInterfaces: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Mw</w:t>
      </w:r>
    </w:p>
    <w:p>
      <w:pPr>
        <w:pStyle w:val="PL"/>
        <w:rPr/>
      </w:pPr>
      <w:r>
        <w:rPr>
          <w:rFonts w:eastAsia="Courier New"/>
        </w:rPr>
        <w:t xml:space="preserve">              </w:t>
      </w:r>
      <w:r>
        <w:rPr/>
        <w:t>- Mg</w:t>
      </w:r>
    </w:p>
    <w:p>
      <w:pPr>
        <w:pStyle w:val="PL"/>
        <w:rPr/>
      </w:pPr>
      <w:r>
        <w:rPr>
          <w:rFonts w:eastAsia="Courier New"/>
        </w:rPr>
        <w:t xml:space="preserve">              </w:t>
      </w:r>
      <w:r>
        <w:rPr/>
        <w:t>- Mr</w:t>
      </w:r>
    </w:p>
    <w:p>
      <w:pPr>
        <w:pStyle w:val="PL"/>
        <w:rPr/>
      </w:pPr>
      <w:r>
        <w:rPr>
          <w:rFonts w:eastAsia="Courier New"/>
        </w:rPr>
        <w:t xml:space="preserve">              </w:t>
      </w:r>
      <w:r>
        <w:rPr/>
        <w:t>- Mi</w:t>
      </w:r>
    </w:p>
    <w:p>
      <w:pPr>
        <w:pStyle w:val="PL"/>
        <w:rPr/>
      </w:pPr>
      <w:r>
        <w:rPr>
          <w:rFonts w:eastAsia="Courier New"/>
        </w:rPr>
        <w:t xml:space="preserve">        </w:t>
      </w:r>
      <w:r>
        <w:rPr/>
        <w:t>P-CSCFInterfaces: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Gm</w:t>
      </w:r>
    </w:p>
    <w:p>
      <w:pPr>
        <w:pStyle w:val="PL"/>
        <w:rPr/>
      </w:pPr>
      <w:r>
        <w:rPr>
          <w:rFonts w:eastAsia="Courier New"/>
        </w:rPr>
        <w:t xml:space="preserve">              </w:t>
      </w:r>
      <w:r>
        <w:rPr/>
        <w:t>- Mw</w:t>
      </w:r>
    </w:p>
    <w:p>
      <w:pPr>
        <w:pStyle w:val="PL"/>
        <w:rPr/>
      </w:pPr>
      <w:r>
        <w:rPr>
          <w:rFonts w:eastAsia="Courier New"/>
        </w:rPr>
        <w:t xml:space="preserve">        </w:t>
      </w:r>
      <w:r>
        <w:rPr/>
        <w:t>I-CSCFInterfaces: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Cx</w:t>
      </w:r>
    </w:p>
    <w:p>
      <w:pPr>
        <w:pStyle w:val="PL"/>
        <w:rPr/>
      </w:pPr>
      <w:r>
        <w:rPr>
          <w:rFonts w:eastAsia="Courier New"/>
        </w:rPr>
        <w:t xml:space="preserve">              </w:t>
      </w:r>
      <w:r>
        <w:rPr/>
        <w:t>- Dx</w:t>
      </w:r>
    </w:p>
    <w:p>
      <w:pPr>
        <w:pStyle w:val="PL"/>
        <w:rPr/>
      </w:pPr>
      <w:r>
        <w:rPr>
          <w:rFonts w:eastAsia="Courier New"/>
        </w:rPr>
        <w:t xml:space="preserve">              </w:t>
      </w:r>
      <w:r>
        <w:rPr/>
        <w:t>- Mg</w:t>
      </w:r>
    </w:p>
    <w:p>
      <w:pPr>
        <w:pStyle w:val="PL"/>
        <w:rPr/>
      </w:pPr>
      <w:r>
        <w:rPr>
          <w:rFonts w:eastAsia="Courier New"/>
        </w:rPr>
        <w:t xml:space="preserve">              </w:t>
      </w:r>
      <w:r>
        <w:rPr/>
        <w:t>- Mw</w:t>
      </w:r>
    </w:p>
    <w:p>
      <w:pPr>
        <w:pStyle w:val="PL"/>
        <w:rPr/>
      </w:pPr>
      <w:r>
        <w:rPr>
          <w:rFonts w:eastAsia="Courier New"/>
        </w:rPr>
        <w:t xml:space="preserve">        </w:t>
      </w:r>
      <w:r>
        <w:rPr/>
        <w:t>MRFCInterfaces: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Mp</w:t>
      </w:r>
    </w:p>
    <w:p>
      <w:pPr>
        <w:pStyle w:val="PL"/>
        <w:rPr/>
      </w:pPr>
      <w:r>
        <w:rPr>
          <w:rFonts w:eastAsia="Courier New"/>
        </w:rPr>
        <w:t xml:space="preserve">              </w:t>
      </w:r>
      <w:r>
        <w:rPr/>
        <w:t>- Mr</w:t>
      </w:r>
    </w:p>
    <w:p>
      <w:pPr>
        <w:pStyle w:val="PL"/>
        <w:rPr/>
      </w:pPr>
      <w:r>
        <w:rPr>
          <w:rFonts w:eastAsia="Courier New"/>
        </w:rPr>
        <w:t xml:space="preserve">        </w:t>
      </w:r>
      <w:r>
        <w:rPr/>
        <w:t>MGCFInterfaces: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Mg</w:t>
      </w:r>
    </w:p>
    <w:p>
      <w:pPr>
        <w:pStyle w:val="PL"/>
        <w:rPr/>
      </w:pPr>
      <w:r>
        <w:rPr>
          <w:rFonts w:eastAsia="Courier New"/>
        </w:rPr>
        <w:t xml:space="preserve">              </w:t>
      </w:r>
      <w:r>
        <w:rPr/>
        <w:t>- Mj</w:t>
      </w:r>
    </w:p>
    <w:p>
      <w:pPr>
        <w:pStyle w:val="PL"/>
        <w:rPr/>
      </w:pPr>
      <w:r>
        <w:rPr>
          <w:rFonts w:eastAsia="Courier New"/>
        </w:rPr>
        <w:t xml:space="preserve">              </w:t>
      </w:r>
      <w:r>
        <w:rPr/>
        <w:t>- Mn</w:t>
      </w:r>
    </w:p>
    <w:p>
      <w:pPr>
        <w:pStyle w:val="PL"/>
        <w:rPr/>
      </w:pPr>
      <w:r>
        <w:rPr>
          <w:rFonts w:eastAsia="Courier New"/>
        </w:rPr>
        <w:t xml:space="preserve">        </w:t>
      </w:r>
      <w:r>
        <w:rPr/>
        <w:t>IBCFInterfaces: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Ix</w:t>
      </w:r>
    </w:p>
    <w:p>
      <w:pPr>
        <w:pStyle w:val="PL"/>
        <w:rPr/>
      </w:pPr>
      <w:r>
        <w:rPr>
          <w:rFonts w:eastAsia="Courier New"/>
        </w:rPr>
        <w:t xml:space="preserve">              </w:t>
      </w:r>
      <w:r>
        <w:rPr/>
        <w:t>- Mx</w:t>
      </w:r>
    </w:p>
    <w:p>
      <w:pPr>
        <w:pStyle w:val="PL"/>
        <w:rPr/>
      </w:pPr>
      <w:r>
        <w:rPr>
          <w:rFonts w:eastAsia="Courier New"/>
        </w:rPr>
        <w:t xml:space="preserve">        </w:t>
      </w:r>
      <w:r>
        <w:rPr/>
        <w:t>E-CSCFInterfaces: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lang w:val="es-ES"/>
        </w:rPr>
      </w:pPr>
      <w:r>
        <w:rPr>
          <w:rFonts w:eastAsia="Courier New"/>
        </w:rPr>
        <w:t xml:space="preserve">              </w:t>
      </w:r>
      <w:r>
        <w:rPr>
          <w:lang w:val="es-ES"/>
        </w:rPr>
        <w:t>- Mw</w:t>
      </w:r>
    </w:p>
    <w:p>
      <w:pPr>
        <w:pStyle w:val="PL"/>
        <w:rPr>
          <w:lang w:val="es-ES"/>
        </w:rPr>
      </w:pPr>
      <w:r>
        <w:rPr>
          <w:rFonts w:eastAsia="Courier New"/>
          <w:lang w:val="es-ES"/>
        </w:rPr>
        <w:t xml:space="preserve">              </w:t>
      </w:r>
      <w:r>
        <w:rPr>
          <w:lang w:val="es-ES"/>
        </w:rPr>
        <w:t>- Ml</w:t>
      </w:r>
    </w:p>
    <w:p>
      <w:pPr>
        <w:pStyle w:val="PL"/>
        <w:rPr>
          <w:lang w:val="es-ES"/>
        </w:rPr>
      </w:pPr>
      <w:r>
        <w:rPr>
          <w:rFonts w:eastAsia="Courier New"/>
          <w:lang w:val="es-ES"/>
        </w:rPr>
        <w:t xml:space="preserve">              </w:t>
      </w:r>
      <w:r>
        <w:rPr>
          <w:lang w:val="es-ES"/>
        </w:rPr>
        <w:t>- Mm</w:t>
      </w:r>
    </w:p>
    <w:p>
      <w:pPr>
        <w:pStyle w:val="PL"/>
        <w:rPr>
          <w:lang w:val="es-ES"/>
        </w:rPr>
      </w:pPr>
      <w:r>
        <w:rPr>
          <w:rFonts w:eastAsia="Courier New"/>
          <w:lang w:val="es-ES"/>
        </w:rPr>
        <w:t xml:space="preserve">              </w:t>
      </w:r>
      <w:r>
        <w:rPr>
          <w:lang w:val="es-ES"/>
        </w:rPr>
        <w:t>- Mi/Mg</w:t>
      </w:r>
    </w:p>
    <w:p>
      <w:pPr>
        <w:pStyle w:val="PL"/>
        <w:rPr>
          <w:lang w:val="es-ES"/>
        </w:rPr>
      </w:pPr>
      <w:r>
        <w:rPr>
          <w:rFonts w:eastAsia="Courier New"/>
          <w:lang w:val="es-ES"/>
        </w:rPr>
        <w:t xml:space="preserve">        </w:t>
      </w:r>
      <w:r>
        <w:rPr>
          <w:lang w:val="es-ES"/>
        </w:rPr>
        <w:t>BGCFInterfaces:</w:t>
      </w:r>
    </w:p>
    <w:p>
      <w:pPr>
        <w:pStyle w:val="PL"/>
        <w:rPr/>
      </w:pPr>
      <w:r>
        <w:rPr>
          <w:rFonts w:eastAsia="Courier New"/>
          <w:lang w:val="es-ES"/>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Mi</w:t>
      </w:r>
    </w:p>
    <w:p>
      <w:pPr>
        <w:pStyle w:val="PL"/>
        <w:rPr/>
      </w:pPr>
      <w:r>
        <w:rPr>
          <w:rFonts w:eastAsia="Courier New"/>
        </w:rPr>
        <w:t xml:space="preserve">              </w:t>
      </w:r>
      <w:r>
        <w:rPr/>
        <w:t>- Mj</w:t>
      </w:r>
    </w:p>
    <w:p>
      <w:pPr>
        <w:pStyle w:val="PL"/>
        <w:rPr/>
      </w:pPr>
      <w:r>
        <w:rPr>
          <w:rFonts w:eastAsia="Courier New"/>
        </w:rPr>
        <w:t xml:space="preserve">              </w:t>
      </w:r>
      <w:r>
        <w:rPr/>
        <w:t>- Mk</w:t>
      </w:r>
    </w:p>
    <w:p>
      <w:pPr>
        <w:pStyle w:val="PL"/>
        <w:rPr/>
      </w:pPr>
      <w:r>
        <w:rPr>
          <w:rFonts w:eastAsia="Courier New"/>
        </w:rPr>
        <w:t xml:space="preserve">        </w:t>
      </w:r>
      <w:r>
        <w:rPr/>
        <w:t>ASInterfaces: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Dh</w:t>
      </w:r>
    </w:p>
    <w:p>
      <w:pPr>
        <w:pStyle w:val="PL"/>
        <w:rPr/>
      </w:pPr>
      <w:r>
        <w:rPr>
          <w:rFonts w:eastAsia="Courier New"/>
        </w:rPr>
        <w:t xml:space="preserve">              </w:t>
      </w:r>
      <w:r>
        <w:rPr/>
        <w:t>- Sh</w:t>
      </w:r>
    </w:p>
    <w:p>
      <w:pPr>
        <w:pStyle w:val="PL"/>
        <w:rPr/>
      </w:pPr>
      <w:r>
        <w:rPr>
          <w:rFonts w:eastAsia="Courier New"/>
        </w:rPr>
        <w:t xml:space="preserve">              </w:t>
      </w:r>
      <w:r>
        <w:rPr/>
        <w:t>- ISC</w:t>
      </w:r>
    </w:p>
    <w:p>
      <w:pPr>
        <w:pStyle w:val="PL"/>
        <w:rPr/>
      </w:pPr>
      <w:r>
        <w:rPr>
          <w:rFonts w:eastAsia="Courier New"/>
        </w:rPr>
        <w:t xml:space="preserve">              </w:t>
      </w:r>
      <w:r>
        <w:rPr/>
        <w:t>- Ut</w:t>
      </w:r>
    </w:p>
    <w:p>
      <w:pPr>
        <w:pStyle w:val="PL"/>
        <w:rPr/>
      </w:pPr>
      <w:r>
        <w:rPr>
          <w:rFonts w:eastAsia="Courier New"/>
        </w:rPr>
        <w:t xml:space="preserve">        </w:t>
      </w:r>
      <w:r>
        <w:rPr/>
        <w:t>HSSInterfaces: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MAP-C</w:t>
      </w:r>
    </w:p>
    <w:p>
      <w:pPr>
        <w:pStyle w:val="PL"/>
        <w:rPr/>
      </w:pPr>
      <w:r>
        <w:rPr>
          <w:rFonts w:eastAsia="Courier New"/>
        </w:rPr>
        <w:t xml:space="preserve">              </w:t>
      </w:r>
      <w:r>
        <w:rPr/>
        <w:t>- MAP-D</w:t>
      </w:r>
    </w:p>
    <w:p>
      <w:pPr>
        <w:pStyle w:val="PL"/>
        <w:rPr/>
      </w:pPr>
      <w:r>
        <w:rPr>
          <w:rFonts w:eastAsia="Courier New"/>
        </w:rPr>
        <w:t xml:space="preserve">              </w:t>
      </w:r>
      <w:r>
        <w:rPr/>
        <w:t>- Gc</w:t>
      </w:r>
    </w:p>
    <w:p>
      <w:pPr>
        <w:pStyle w:val="PL"/>
        <w:rPr/>
      </w:pPr>
      <w:r>
        <w:rPr>
          <w:rFonts w:eastAsia="Courier New"/>
        </w:rPr>
        <w:t xml:space="preserve">              </w:t>
      </w:r>
      <w:r>
        <w:rPr/>
        <w:t>- Gr</w:t>
      </w:r>
    </w:p>
    <w:p>
      <w:pPr>
        <w:pStyle w:val="PL"/>
        <w:rPr/>
      </w:pPr>
      <w:r>
        <w:rPr>
          <w:rFonts w:eastAsia="Courier New"/>
        </w:rPr>
        <w:t xml:space="preserve">              </w:t>
      </w:r>
      <w:r>
        <w:rPr/>
        <w:t>- Cx</w:t>
      </w:r>
    </w:p>
    <w:p>
      <w:pPr>
        <w:pStyle w:val="PL"/>
        <w:rPr/>
      </w:pPr>
      <w:r>
        <w:rPr>
          <w:rFonts w:eastAsia="Courier New"/>
        </w:rPr>
        <w:t xml:space="preserve">              </w:t>
      </w:r>
      <w:r>
        <w:rPr/>
        <w:t>- S6d</w:t>
      </w:r>
    </w:p>
    <w:p>
      <w:pPr>
        <w:pStyle w:val="PL"/>
        <w:rPr/>
      </w:pPr>
      <w:r>
        <w:rPr>
          <w:rFonts w:eastAsia="Courier New"/>
        </w:rPr>
        <w:t xml:space="preserve">              </w:t>
      </w:r>
      <w:r>
        <w:rPr/>
        <w:t>- S6a</w:t>
      </w:r>
    </w:p>
    <w:p>
      <w:pPr>
        <w:pStyle w:val="PL"/>
        <w:rPr/>
      </w:pPr>
      <w:r>
        <w:rPr>
          <w:rFonts w:eastAsia="Courier New"/>
        </w:rPr>
        <w:t xml:space="preserve">              </w:t>
      </w:r>
      <w:r>
        <w:rPr/>
        <w:t>- Sh</w:t>
      </w:r>
    </w:p>
    <w:p>
      <w:pPr>
        <w:pStyle w:val="PL"/>
        <w:rPr/>
      </w:pPr>
      <w:r>
        <w:rPr>
          <w:rFonts w:eastAsia="Courier New"/>
        </w:rPr>
        <w:t xml:space="preserve">              </w:t>
      </w:r>
      <w:r>
        <w:rPr/>
        <w:t>- N70</w:t>
      </w:r>
    </w:p>
    <w:p>
      <w:pPr>
        <w:pStyle w:val="PL"/>
        <w:rPr/>
      </w:pPr>
      <w:r>
        <w:rPr>
          <w:rFonts w:eastAsia="Courier New"/>
        </w:rPr>
        <w:t xml:space="preserve">              </w:t>
      </w:r>
      <w:r>
        <w:rPr/>
        <w:t>- N71</w:t>
      </w:r>
    </w:p>
    <w:p>
      <w:pPr>
        <w:pStyle w:val="PL"/>
        <w:rPr/>
      </w:pPr>
      <w:r>
        <w:rPr>
          <w:rFonts w:eastAsia="Courier New"/>
        </w:rPr>
        <w:t xml:space="preserve">              </w:t>
      </w:r>
      <w:r>
        <w:rPr/>
        <w:t>- NU1</w:t>
      </w:r>
    </w:p>
    <w:p>
      <w:pPr>
        <w:pStyle w:val="PL"/>
        <w:rPr/>
      </w:pPr>
      <w:r>
        <w:rPr>
          <w:rFonts w:eastAsia="Courier New"/>
        </w:rPr>
        <w:t xml:space="preserve">        </w:t>
      </w:r>
      <w:r>
        <w:rPr/>
        <w:t>EIRInterfaces: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MAP-F</w:t>
      </w:r>
    </w:p>
    <w:p>
      <w:pPr>
        <w:pStyle w:val="PL"/>
        <w:rPr/>
      </w:pPr>
      <w:r>
        <w:rPr>
          <w:rFonts w:eastAsia="Courier New"/>
        </w:rPr>
        <w:t xml:space="preserve">              </w:t>
      </w:r>
      <w:r>
        <w:rPr/>
        <w:t>- S13</w:t>
      </w:r>
    </w:p>
    <w:p>
      <w:pPr>
        <w:pStyle w:val="PL"/>
        <w:rPr/>
      </w:pPr>
      <w:r>
        <w:rPr>
          <w:rFonts w:eastAsia="Courier New"/>
        </w:rPr>
        <w:t xml:space="preserve">              </w:t>
      </w:r>
      <w:r>
        <w:rPr/>
        <w:t>- MAP-Gf</w:t>
      </w:r>
    </w:p>
    <w:p>
      <w:pPr>
        <w:pStyle w:val="PL"/>
        <w:rPr/>
      </w:pPr>
      <w:r>
        <w:rPr>
          <w:rFonts w:eastAsia="Courier New"/>
        </w:rPr>
        <w:t xml:space="preserve">        </w:t>
      </w:r>
      <w:r>
        <w:rPr/>
        <w:t>BM-SCInterfaces: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Gmb</w:t>
      </w:r>
    </w:p>
    <w:p>
      <w:pPr>
        <w:pStyle w:val="PL"/>
        <w:rPr/>
      </w:pPr>
      <w:r>
        <w:rPr>
          <w:rFonts w:eastAsia="Courier New"/>
        </w:rPr>
        <w:t xml:space="preserve">        </w:t>
      </w:r>
      <w:r>
        <w:rPr/>
        <w:t>MMEInterfaces: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S1-MME</w:t>
      </w:r>
    </w:p>
    <w:p>
      <w:pPr>
        <w:pStyle w:val="PL"/>
        <w:rPr/>
      </w:pPr>
      <w:r>
        <w:rPr>
          <w:rFonts w:eastAsia="Courier New"/>
        </w:rPr>
        <w:t xml:space="preserve">              </w:t>
      </w:r>
      <w:r>
        <w:rPr/>
        <w:t>- S3</w:t>
      </w:r>
    </w:p>
    <w:p>
      <w:pPr>
        <w:pStyle w:val="PL"/>
        <w:rPr/>
      </w:pPr>
      <w:r>
        <w:rPr>
          <w:rFonts w:eastAsia="Courier New"/>
        </w:rPr>
        <w:t xml:space="preserve">              </w:t>
      </w:r>
      <w:r>
        <w:rPr/>
        <w:t>- S6a</w:t>
      </w:r>
    </w:p>
    <w:p>
      <w:pPr>
        <w:pStyle w:val="PL"/>
        <w:rPr/>
      </w:pPr>
      <w:r>
        <w:rPr>
          <w:rFonts w:eastAsia="Courier New"/>
        </w:rPr>
        <w:t xml:space="preserve">              </w:t>
      </w:r>
      <w:r>
        <w:rPr/>
        <w:t>- S10</w:t>
      </w:r>
    </w:p>
    <w:p>
      <w:pPr>
        <w:pStyle w:val="PL"/>
        <w:rPr/>
      </w:pPr>
      <w:r>
        <w:rPr>
          <w:rFonts w:eastAsia="Courier New"/>
        </w:rPr>
        <w:t xml:space="preserve">              </w:t>
      </w:r>
      <w:r>
        <w:rPr/>
        <w:t>- S11</w:t>
      </w:r>
    </w:p>
    <w:p>
      <w:pPr>
        <w:pStyle w:val="PL"/>
        <w:rPr/>
      </w:pPr>
      <w:r>
        <w:rPr>
          <w:rFonts w:eastAsia="Courier New"/>
        </w:rPr>
        <w:t xml:space="preserve">              </w:t>
      </w:r>
      <w:r>
        <w:rPr/>
        <w:t>- S13</w:t>
      </w:r>
    </w:p>
    <w:p>
      <w:pPr>
        <w:pStyle w:val="PL"/>
        <w:rPr/>
      </w:pPr>
      <w:r>
        <w:rPr>
          <w:rFonts w:eastAsia="Courier New"/>
        </w:rPr>
        <w:t xml:space="preserve">        </w:t>
      </w:r>
      <w:r>
        <w:rPr/>
        <w:t>SGWInterfaces: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S4</w:t>
      </w:r>
    </w:p>
    <w:p>
      <w:pPr>
        <w:pStyle w:val="PL"/>
        <w:rPr/>
      </w:pPr>
      <w:r>
        <w:rPr>
          <w:rFonts w:eastAsia="Courier New"/>
        </w:rPr>
        <w:t xml:space="preserve">              </w:t>
      </w:r>
      <w:r>
        <w:rPr/>
        <w:t>- S5</w:t>
      </w:r>
    </w:p>
    <w:p>
      <w:pPr>
        <w:pStyle w:val="PL"/>
        <w:rPr/>
      </w:pPr>
      <w:r>
        <w:rPr>
          <w:rFonts w:eastAsia="Courier New"/>
        </w:rPr>
        <w:t xml:space="preserve">              </w:t>
      </w:r>
      <w:r>
        <w:rPr/>
        <w:t>- S8</w:t>
      </w:r>
    </w:p>
    <w:p>
      <w:pPr>
        <w:pStyle w:val="PL"/>
        <w:rPr/>
      </w:pPr>
      <w:r>
        <w:rPr>
          <w:rFonts w:eastAsia="Courier New"/>
        </w:rPr>
        <w:t xml:space="preserve">              </w:t>
      </w:r>
      <w:r>
        <w:rPr/>
        <w:t>- S11</w:t>
      </w:r>
    </w:p>
    <w:p>
      <w:pPr>
        <w:pStyle w:val="PL"/>
        <w:rPr/>
      </w:pPr>
      <w:r>
        <w:rPr>
          <w:rFonts w:eastAsia="Courier New"/>
        </w:rPr>
        <w:t xml:space="preserve">              </w:t>
      </w:r>
      <w:r>
        <w:rPr/>
        <w:t>- Gxc</w:t>
      </w:r>
    </w:p>
    <w:p>
      <w:pPr>
        <w:pStyle w:val="PL"/>
        <w:rPr/>
      </w:pPr>
      <w:r>
        <w:rPr>
          <w:rFonts w:eastAsia="Courier New"/>
        </w:rPr>
        <w:t xml:space="preserve">        </w:t>
      </w:r>
      <w:r>
        <w:rPr/>
        <w:t>PDN_GWInterfaces: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S2a</w:t>
      </w:r>
    </w:p>
    <w:p>
      <w:pPr>
        <w:pStyle w:val="PL"/>
        <w:rPr/>
      </w:pPr>
      <w:r>
        <w:rPr>
          <w:rFonts w:eastAsia="Courier New"/>
        </w:rPr>
        <w:t xml:space="preserve">              </w:t>
      </w:r>
      <w:r>
        <w:rPr/>
        <w:t>- S2b</w:t>
      </w:r>
    </w:p>
    <w:p>
      <w:pPr>
        <w:pStyle w:val="PL"/>
        <w:rPr/>
      </w:pPr>
      <w:r>
        <w:rPr>
          <w:rFonts w:eastAsia="Courier New"/>
        </w:rPr>
        <w:t xml:space="preserve">              </w:t>
      </w:r>
      <w:r>
        <w:rPr/>
        <w:t>- S2c</w:t>
      </w:r>
    </w:p>
    <w:p>
      <w:pPr>
        <w:pStyle w:val="PL"/>
        <w:rPr/>
      </w:pPr>
      <w:r>
        <w:rPr>
          <w:rFonts w:eastAsia="Courier New"/>
        </w:rPr>
        <w:t xml:space="preserve">              </w:t>
      </w:r>
      <w:r>
        <w:rPr/>
        <w:t>- S5</w:t>
      </w:r>
    </w:p>
    <w:p>
      <w:pPr>
        <w:pStyle w:val="PL"/>
        <w:rPr/>
      </w:pPr>
      <w:r>
        <w:rPr>
          <w:rFonts w:eastAsia="Courier New"/>
        </w:rPr>
        <w:t xml:space="preserve">              </w:t>
      </w:r>
      <w:r>
        <w:rPr/>
        <w:t>- S6b</w:t>
      </w:r>
    </w:p>
    <w:p>
      <w:pPr>
        <w:pStyle w:val="PL"/>
        <w:rPr/>
      </w:pPr>
      <w:r>
        <w:rPr>
          <w:rFonts w:eastAsia="Courier New"/>
        </w:rPr>
        <w:t xml:space="preserve">              </w:t>
      </w:r>
      <w:r>
        <w:rPr/>
        <w:t>- Gx</w:t>
      </w:r>
    </w:p>
    <w:p>
      <w:pPr>
        <w:pStyle w:val="PL"/>
        <w:rPr/>
      </w:pPr>
      <w:r>
        <w:rPr>
          <w:rFonts w:eastAsia="Courier New"/>
        </w:rPr>
        <w:t xml:space="preserve">              </w:t>
      </w:r>
      <w:r>
        <w:rPr/>
        <w:t>- S8</w:t>
      </w:r>
    </w:p>
    <w:p>
      <w:pPr>
        <w:pStyle w:val="PL"/>
        <w:rPr/>
      </w:pPr>
      <w:r>
        <w:rPr>
          <w:rFonts w:eastAsia="Courier New"/>
        </w:rPr>
        <w:t xml:space="preserve">              </w:t>
      </w:r>
      <w:r>
        <w:rPr/>
        <w:t>- SGi</w:t>
      </w:r>
    </w:p>
    <w:p>
      <w:pPr>
        <w:pStyle w:val="PL"/>
        <w:rPr/>
      </w:pPr>
      <w:r>
        <w:rPr>
          <w:rFonts w:eastAsia="Courier New"/>
        </w:rPr>
        <w:t xml:space="preserve">        </w:t>
      </w:r>
      <w:r>
        <w:rPr/>
        <w:t>eNBInterfaces: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lang w:val="fr-FR"/>
        </w:rPr>
      </w:pPr>
      <w:r>
        <w:rPr>
          <w:rFonts w:eastAsia="Courier New"/>
        </w:rPr>
        <w:t xml:space="preserve">              </w:t>
      </w:r>
      <w:r>
        <w:rPr>
          <w:lang w:val="fr-FR"/>
        </w:rPr>
        <w:t>- S1-MME</w:t>
      </w:r>
    </w:p>
    <w:p>
      <w:pPr>
        <w:pStyle w:val="PL"/>
        <w:rPr>
          <w:lang w:val="fr-FR"/>
        </w:rPr>
      </w:pPr>
      <w:r>
        <w:rPr>
          <w:rFonts w:eastAsia="Courier New"/>
          <w:lang w:val="fr-FR"/>
        </w:rPr>
        <w:t xml:space="preserve">              </w:t>
      </w:r>
      <w:r>
        <w:rPr>
          <w:lang w:val="fr-FR"/>
        </w:rPr>
        <w:t>- X2</w:t>
      </w:r>
    </w:p>
    <w:p>
      <w:pPr>
        <w:pStyle w:val="PL"/>
        <w:rPr>
          <w:lang w:val="fr-FR"/>
        </w:rPr>
      </w:pPr>
      <w:r>
        <w:rPr>
          <w:rFonts w:eastAsia="Courier New"/>
          <w:lang w:val="fr-FR"/>
        </w:rPr>
        <w:t xml:space="preserve">        </w:t>
      </w:r>
      <w:r>
        <w:rPr>
          <w:lang w:val="fr-FR"/>
        </w:rPr>
        <w:t>en-gNBInterfaces:</w:t>
      </w:r>
    </w:p>
    <w:p>
      <w:pPr>
        <w:pStyle w:val="PL"/>
        <w:rPr/>
      </w:pPr>
      <w:r>
        <w:rPr>
          <w:rFonts w:eastAsia="Courier New"/>
          <w:lang w:val="fr-FR"/>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lang w:val="es-ES"/>
        </w:rPr>
      </w:pPr>
      <w:r>
        <w:rPr>
          <w:rFonts w:eastAsia="Courier New"/>
        </w:rPr>
        <w:t xml:space="preserve">              </w:t>
      </w:r>
      <w:r>
        <w:rPr>
          <w:lang w:val="es-ES"/>
        </w:rPr>
        <w:t>- S1-MME</w:t>
      </w:r>
    </w:p>
    <w:p>
      <w:pPr>
        <w:pStyle w:val="PL"/>
        <w:rPr>
          <w:lang w:val="es-ES"/>
        </w:rPr>
      </w:pPr>
      <w:r>
        <w:rPr>
          <w:rFonts w:eastAsia="Courier New"/>
          <w:lang w:val="es-ES"/>
        </w:rPr>
        <w:t xml:space="preserve">              </w:t>
      </w:r>
      <w:r>
        <w:rPr>
          <w:lang w:val="es-ES"/>
        </w:rPr>
        <w:t>- X2</w:t>
      </w:r>
    </w:p>
    <w:p>
      <w:pPr>
        <w:pStyle w:val="PL"/>
        <w:rPr>
          <w:lang w:val="es-ES"/>
        </w:rPr>
      </w:pPr>
      <w:r>
        <w:rPr>
          <w:rFonts w:eastAsia="Courier New"/>
          <w:lang w:val="es-ES"/>
        </w:rPr>
        <w:t xml:space="preserve">              </w:t>
      </w:r>
      <w:r>
        <w:rPr>
          <w:lang w:val="es-ES"/>
        </w:rPr>
        <w:t>- Uu</w:t>
      </w:r>
    </w:p>
    <w:p>
      <w:pPr>
        <w:pStyle w:val="PL"/>
        <w:rPr>
          <w:lang w:val="es-ES"/>
        </w:rPr>
      </w:pPr>
      <w:r>
        <w:rPr>
          <w:rFonts w:eastAsia="Courier New"/>
          <w:lang w:val="es-ES"/>
        </w:rPr>
        <w:t xml:space="preserve">              </w:t>
      </w:r>
      <w:r>
        <w:rPr>
          <w:lang w:val="es-ES"/>
        </w:rPr>
        <w:t>- F1-C</w:t>
      </w:r>
    </w:p>
    <w:p>
      <w:pPr>
        <w:pStyle w:val="PL"/>
        <w:rPr>
          <w:lang w:val="es-ES"/>
        </w:rPr>
      </w:pPr>
      <w:r>
        <w:rPr>
          <w:rFonts w:eastAsia="Courier New"/>
          <w:lang w:val="es-ES"/>
        </w:rPr>
        <w:t xml:space="preserve">              </w:t>
      </w:r>
      <w:r>
        <w:rPr>
          <w:lang w:val="es-ES"/>
        </w:rPr>
        <w:t>- E1</w:t>
      </w:r>
    </w:p>
    <w:p>
      <w:pPr>
        <w:pStyle w:val="PL"/>
        <w:rPr/>
      </w:pPr>
      <w:r>
        <w:rPr>
          <w:rFonts w:eastAsia="Courier New"/>
          <w:lang w:val="es-ES"/>
        </w:rPr>
        <w:t xml:space="preserve">        </w:t>
      </w:r>
      <w:r>
        <w:rPr/>
        <w:t>AMFInterfaces: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N1</w:t>
      </w:r>
    </w:p>
    <w:p>
      <w:pPr>
        <w:pStyle w:val="PL"/>
        <w:rPr/>
      </w:pPr>
      <w:r>
        <w:rPr>
          <w:rFonts w:eastAsia="Courier New"/>
        </w:rPr>
        <w:t xml:space="preserve">              </w:t>
      </w:r>
      <w:r>
        <w:rPr/>
        <w:t>- N2</w:t>
      </w:r>
    </w:p>
    <w:p>
      <w:pPr>
        <w:pStyle w:val="PL"/>
        <w:rPr/>
      </w:pPr>
      <w:r>
        <w:rPr>
          <w:rFonts w:eastAsia="Courier New"/>
        </w:rPr>
        <w:t xml:space="preserve">              </w:t>
      </w:r>
      <w:r>
        <w:rPr/>
        <w:t>- N8</w:t>
      </w:r>
    </w:p>
    <w:p>
      <w:pPr>
        <w:pStyle w:val="PL"/>
        <w:rPr/>
      </w:pPr>
      <w:r>
        <w:rPr>
          <w:rFonts w:eastAsia="Courier New"/>
        </w:rPr>
        <w:t xml:space="preserve">              </w:t>
      </w:r>
      <w:r>
        <w:rPr/>
        <w:t>- N11</w:t>
      </w:r>
    </w:p>
    <w:p>
      <w:pPr>
        <w:pStyle w:val="PL"/>
        <w:rPr/>
      </w:pPr>
      <w:r>
        <w:rPr>
          <w:rFonts w:eastAsia="Courier New"/>
        </w:rPr>
        <w:t xml:space="preserve">              </w:t>
      </w:r>
      <w:r>
        <w:rPr/>
        <w:t>- N12</w:t>
      </w:r>
    </w:p>
    <w:p>
      <w:pPr>
        <w:pStyle w:val="PL"/>
        <w:rPr/>
      </w:pPr>
      <w:r>
        <w:rPr>
          <w:rFonts w:eastAsia="Courier New"/>
        </w:rPr>
        <w:t xml:space="preserve">              </w:t>
      </w:r>
      <w:r>
        <w:rPr/>
        <w:t>- N14</w:t>
      </w:r>
    </w:p>
    <w:p>
      <w:pPr>
        <w:pStyle w:val="PL"/>
        <w:rPr/>
      </w:pPr>
      <w:r>
        <w:rPr>
          <w:rFonts w:eastAsia="Courier New"/>
        </w:rPr>
        <w:t xml:space="preserve">              </w:t>
      </w:r>
      <w:r>
        <w:rPr/>
        <w:t>- N15</w:t>
      </w:r>
    </w:p>
    <w:p>
      <w:pPr>
        <w:pStyle w:val="PL"/>
        <w:rPr/>
      </w:pPr>
      <w:r>
        <w:rPr>
          <w:rFonts w:eastAsia="Courier New"/>
        </w:rPr>
        <w:t xml:space="preserve">              </w:t>
      </w:r>
      <w:r>
        <w:rPr/>
        <w:t>- N20</w:t>
      </w:r>
    </w:p>
    <w:p>
      <w:pPr>
        <w:pStyle w:val="PL"/>
        <w:rPr/>
      </w:pPr>
      <w:r>
        <w:rPr>
          <w:rFonts w:eastAsia="Courier New"/>
        </w:rPr>
        <w:t xml:space="preserve">              </w:t>
      </w:r>
      <w:r>
        <w:rPr/>
        <w:t>- N22</w:t>
      </w:r>
    </w:p>
    <w:p>
      <w:pPr>
        <w:pStyle w:val="PL"/>
        <w:rPr/>
      </w:pPr>
      <w:r>
        <w:rPr>
          <w:rFonts w:eastAsia="Courier New"/>
        </w:rPr>
        <w:t xml:space="preserve">              </w:t>
      </w:r>
      <w:r>
        <w:rPr/>
        <w:t>- N26</w:t>
      </w:r>
    </w:p>
    <w:p>
      <w:pPr>
        <w:pStyle w:val="PL"/>
        <w:rPr/>
      </w:pPr>
      <w:r>
        <w:rPr>
          <w:rFonts w:eastAsia="Courier New"/>
        </w:rPr>
        <w:t xml:space="preserve">        </w:t>
      </w:r>
      <w:r>
        <w:rPr/>
        <w:t>AUSFInterfaces: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N12</w:t>
      </w:r>
    </w:p>
    <w:p>
      <w:pPr>
        <w:pStyle w:val="PL"/>
        <w:rPr/>
      </w:pPr>
      <w:r>
        <w:rPr>
          <w:rFonts w:eastAsia="Courier New"/>
        </w:rPr>
        <w:t xml:space="preserve">              </w:t>
      </w:r>
      <w:r>
        <w:rPr/>
        <w:t>- N13</w:t>
      </w:r>
    </w:p>
    <w:p>
      <w:pPr>
        <w:pStyle w:val="PL"/>
        <w:rPr/>
      </w:pPr>
      <w:r>
        <w:rPr>
          <w:rFonts w:eastAsia="Courier New"/>
        </w:rPr>
        <w:t xml:space="preserve">        </w:t>
      </w:r>
      <w:r>
        <w:rPr/>
        <w:t>NEFInterfaces: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N29</w:t>
      </w:r>
    </w:p>
    <w:p>
      <w:pPr>
        <w:pStyle w:val="PL"/>
        <w:rPr/>
      </w:pPr>
      <w:r>
        <w:rPr>
          <w:rFonts w:eastAsia="Courier New"/>
        </w:rPr>
        <w:t xml:space="preserve">              </w:t>
      </w:r>
      <w:r>
        <w:rPr/>
        <w:t>- N30</w:t>
      </w:r>
    </w:p>
    <w:p>
      <w:pPr>
        <w:pStyle w:val="PL"/>
        <w:rPr/>
      </w:pPr>
      <w:r>
        <w:rPr>
          <w:rFonts w:eastAsia="Courier New"/>
        </w:rPr>
        <w:t xml:space="preserve">              </w:t>
      </w:r>
      <w:r>
        <w:rPr/>
        <w:t>- N33</w:t>
      </w:r>
    </w:p>
    <w:p>
      <w:pPr>
        <w:pStyle w:val="PL"/>
        <w:rPr/>
      </w:pPr>
      <w:r>
        <w:rPr>
          <w:rFonts w:eastAsia="Courier New"/>
        </w:rPr>
        <w:t xml:space="preserve">        </w:t>
      </w:r>
      <w:r>
        <w:rPr/>
        <w:t>NRFInterfaces: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N27</w:t>
      </w:r>
    </w:p>
    <w:p>
      <w:pPr>
        <w:pStyle w:val="PL"/>
        <w:rPr/>
      </w:pPr>
      <w:r>
        <w:rPr>
          <w:rFonts w:eastAsia="Courier New"/>
        </w:rPr>
        <w:t xml:space="preserve">        </w:t>
      </w:r>
      <w:r>
        <w:rPr/>
        <w:t>NSSFInterfaces: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N22</w:t>
      </w:r>
    </w:p>
    <w:p>
      <w:pPr>
        <w:pStyle w:val="PL"/>
        <w:rPr/>
      </w:pPr>
      <w:r>
        <w:rPr>
          <w:rFonts w:eastAsia="Courier New"/>
        </w:rPr>
        <w:t xml:space="preserve">              </w:t>
      </w:r>
      <w:r>
        <w:rPr/>
        <w:t>- N31</w:t>
      </w:r>
    </w:p>
    <w:p>
      <w:pPr>
        <w:pStyle w:val="PL"/>
        <w:rPr/>
      </w:pPr>
      <w:r>
        <w:rPr>
          <w:rFonts w:eastAsia="Courier New"/>
        </w:rPr>
        <w:t xml:space="preserve">        </w:t>
      </w:r>
      <w:r>
        <w:rPr/>
        <w:t>PCFInterfaces: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N5</w:t>
      </w:r>
    </w:p>
    <w:p>
      <w:pPr>
        <w:pStyle w:val="PL"/>
        <w:rPr/>
      </w:pPr>
      <w:r>
        <w:rPr>
          <w:rFonts w:eastAsia="Courier New"/>
        </w:rPr>
        <w:t xml:space="preserve">              </w:t>
      </w:r>
      <w:r>
        <w:rPr/>
        <w:t>- N7</w:t>
      </w:r>
    </w:p>
    <w:p>
      <w:pPr>
        <w:pStyle w:val="PL"/>
        <w:rPr/>
      </w:pPr>
      <w:r>
        <w:rPr>
          <w:rFonts w:eastAsia="Courier New"/>
        </w:rPr>
        <w:t xml:space="preserve">              </w:t>
      </w:r>
      <w:r>
        <w:rPr/>
        <w:t>- N15</w:t>
      </w:r>
    </w:p>
    <w:p>
      <w:pPr>
        <w:pStyle w:val="PL"/>
        <w:rPr/>
      </w:pPr>
      <w:r>
        <w:rPr>
          <w:rFonts w:eastAsia="Courier New"/>
        </w:rPr>
        <w:t xml:space="preserve">        </w:t>
      </w:r>
      <w:r>
        <w:rPr/>
        <w:t>SMFInterfaces: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N4</w:t>
      </w:r>
    </w:p>
    <w:p>
      <w:pPr>
        <w:pStyle w:val="PL"/>
        <w:rPr/>
      </w:pPr>
      <w:r>
        <w:rPr>
          <w:rFonts w:eastAsia="Courier New"/>
        </w:rPr>
        <w:t xml:space="preserve">              </w:t>
      </w:r>
      <w:r>
        <w:rPr/>
        <w:t>- N7</w:t>
      </w:r>
    </w:p>
    <w:p>
      <w:pPr>
        <w:pStyle w:val="PL"/>
        <w:rPr/>
      </w:pPr>
      <w:r>
        <w:rPr>
          <w:rFonts w:eastAsia="Courier New"/>
        </w:rPr>
        <w:t xml:space="preserve">              </w:t>
      </w:r>
      <w:r>
        <w:rPr/>
        <w:t>- N10</w:t>
      </w:r>
    </w:p>
    <w:p>
      <w:pPr>
        <w:pStyle w:val="PL"/>
        <w:rPr/>
      </w:pPr>
      <w:r>
        <w:rPr>
          <w:rFonts w:eastAsia="Courier New"/>
        </w:rPr>
        <w:t xml:space="preserve">              </w:t>
      </w:r>
      <w:r>
        <w:rPr/>
        <w:t>- N11</w:t>
      </w:r>
    </w:p>
    <w:p>
      <w:pPr>
        <w:pStyle w:val="PL"/>
        <w:rPr/>
      </w:pPr>
      <w:r>
        <w:rPr>
          <w:rFonts w:eastAsia="Courier New"/>
        </w:rPr>
        <w:t xml:space="preserve">              </w:t>
      </w:r>
      <w:r>
        <w:rPr/>
        <w:t>- S5-C</w:t>
      </w:r>
    </w:p>
    <w:p>
      <w:pPr>
        <w:pStyle w:val="PL"/>
        <w:rPr/>
      </w:pPr>
      <w:r>
        <w:rPr>
          <w:rFonts w:eastAsia="Courier New"/>
        </w:rPr>
        <w:t xml:space="preserve">              </w:t>
      </w:r>
      <w:r>
        <w:rPr/>
        <w:t>- N16</w:t>
      </w:r>
    </w:p>
    <w:p>
      <w:pPr>
        <w:pStyle w:val="PL"/>
        <w:rPr/>
      </w:pPr>
      <w:r>
        <w:rPr>
          <w:rFonts w:eastAsia="Courier New"/>
        </w:rPr>
        <w:t xml:space="preserve">              </w:t>
      </w:r>
      <w:r>
        <w:rPr/>
        <w:t>- N16a</w:t>
      </w:r>
    </w:p>
    <w:p>
      <w:pPr>
        <w:pStyle w:val="PL"/>
        <w:rPr/>
      </w:pPr>
      <w:r>
        <w:rPr>
          <w:rFonts w:eastAsia="Courier New"/>
        </w:rPr>
        <w:t xml:space="preserve">        </w:t>
      </w:r>
      <w:r>
        <w:rPr/>
        <w:t>SMSFInterfaces: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N20</w:t>
      </w:r>
    </w:p>
    <w:p>
      <w:pPr>
        <w:pStyle w:val="PL"/>
        <w:rPr/>
      </w:pPr>
      <w:r>
        <w:rPr>
          <w:rFonts w:eastAsia="Courier New"/>
        </w:rPr>
        <w:t xml:space="preserve">              </w:t>
      </w:r>
      <w:r>
        <w:rPr/>
        <w:t>- N21</w:t>
      </w:r>
    </w:p>
    <w:p>
      <w:pPr>
        <w:pStyle w:val="PL"/>
        <w:rPr/>
      </w:pPr>
      <w:r>
        <w:rPr>
          <w:rFonts w:eastAsia="Courier New"/>
        </w:rPr>
        <w:t xml:space="preserve">        </w:t>
      </w:r>
      <w:r>
        <w:rPr/>
        <w:t>UDMInterfaces: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lang w:val="fr-FR"/>
        </w:rPr>
      </w:pPr>
      <w:r>
        <w:rPr>
          <w:rFonts w:eastAsia="Courier New"/>
        </w:rPr>
        <w:t xml:space="preserve">              </w:t>
      </w:r>
      <w:r>
        <w:rPr>
          <w:lang w:val="fr-FR"/>
        </w:rPr>
        <w:t>- N8</w:t>
      </w:r>
    </w:p>
    <w:p>
      <w:pPr>
        <w:pStyle w:val="PL"/>
        <w:rPr>
          <w:lang w:val="fr-FR"/>
        </w:rPr>
      </w:pPr>
      <w:r>
        <w:rPr>
          <w:rFonts w:eastAsia="Courier New"/>
          <w:lang w:val="fr-FR"/>
        </w:rPr>
        <w:t xml:space="preserve">              </w:t>
      </w:r>
      <w:r>
        <w:rPr>
          <w:lang w:val="fr-FR"/>
        </w:rPr>
        <w:t>- N10</w:t>
      </w:r>
    </w:p>
    <w:p>
      <w:pPr>
        <w:pStyle w:val="PL"/>
        <w:rPr>
          <w:lang w:val="fr-FR"/>
        </w:rPr>
      </w:pPr>
      <w:r>
        <w:rPr>
          <w:rFonts w:eastAsia="Courier New"/>
          <w:lang w:val="fr-FR"/>
        </w:rPr>
        <w:t xml:space="preserve">              </w:t>
      </w:r>
      <w:r>
        <w:rPr>
          <w:lang w:val="fr-FR"/>
        </w:rPr>
        <w:t>- N13</w:t>
      </w:r>
    </w:p>
    <w:p>
      <w:pPr>
        <w:pStyle w:val="PL"/>
        <w:rPr>
          <w:lang w:val="fr-FR"/>
        </w:rPr>
      </w:pPr>
      <w:r>
        <w:rPr>
          <w:rFonts w:eastAsia="Courier New"/>
          <w:lang w:val="fr-FR"/>
        </w:rPr>
        <w:t xml:space="preserve">              </w:t>
      </w:r>
      <w:r>
        <w:rPr>
          <w:lang w:val="fr-FR"/>
        </w:rPr>
        <w:t>- N21</w:t>
      </w:r>
    </w:p>
    <w:p>
      <w:pPr>
        <w:pStyle w:val="PL"/>
        <w:rPr>
          <w:lang w:val="fr-FR"/>
        </w:rPr>
      </w:pPr>
      <w:r>
        <w:rPr>
          <w:rFonts w:eastAsia="Courier New"/>
          <w:lang w:val="fr-FR"/>
        </w:rPr>
        <w:t xml:space="preserve">              </w:t>
      </w:r>
      <w:r>
        <w:rPr>
          <w:lang w:val="fr-FR"/>
        </w:rPr>
        <w:t>- NU1</w:t>
      </w:r>
    </w:p>
    <w:p>
      <w:pPr>
        <w:pStyle w:val="PL"/>
        <w:rPr>
          <w:lang w:val="fr-FR"/>
        </w:rPr>
      </w:pPr>
      <w:r>
        <w:rPr>
          <w:rFonts w:eastAsia="Courier New"/>
          <w:lang w:val="fr-FR"/>
        </w:rPr>
        <w:t xml:space="preserve">        </w:t>
      </w:r>
      <w:r>
        <w:rPr>
          <w:lang w:val="fr-FR"/>
        </w:rPr>
        <w:t>UPFInterfaces:</w:t>
      </w:r>
    </w:p>
    <w:p>
      <w:pPr>
        <w:pStyle w:val="PL"/>
        <w:rPr/>
      </w:pPr>
      <w:r>
        <w:rPr>
          <w:rFonts w:eastAsia="Courier New"/>
          <w:lang w:val="fr-FR"/>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N4</w:t>
      </w:r>
    </w:p>
    <w:p>
      <w:pPr>
        <w:pStyle w:val="PL"/>
        <w:rPr/>
      </w:pPr>
      <w:r>
        <w:rPr>
          <w:rFonts w:eastAsia="Courier New"/>
        </w:rPr>
        <w:t xml:space="preserve">        </w:t>
      </w:r>
      <w:r>
        <w:rPr/>
        <w:t>ng-eNBInterfaces: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NG-C</w:t>
      </w:r>
    </w:p>
    <w:p>
      <w:pPr>
        <w:pStyle w:val="PL"/>
        <w:rPr/>
      </w:pPr>
      <w:r>
        <w:rPr>
          <w:rFonts w:eastAsia="Courier New"/>
        </w:rPr>
        <w:t xml:space="preserve">              </w:t>
      </w:r>
      <w:r>
        <w:rPr/>
        <w:t>- Xn-C</w:t>
      </w:r>
    </w:p>
    <w:p>
      <w:pPr>
        <w:pStyle w:val="PL"/>
        <w:rPr/>
      </w:pPr>
      <w:r>
        <w:rPr>
          <w:rFonts w:eastAsia="Courier New"/>
        </w:rPr>
        <w:t xml:space="preserve">              </w:t>
      </w:r>
      <w:r>
        <w:rPr/>
        <w:t>- Uu</w:t>
      </w:r>
    </w:p>
    <w:p>
      <w:pPr>
        <w:pStyle w:val="PL"/>
        <w:rPr/>
      </w:pPr>
      <w:r>
        <w:rPr>
          <w:rFonts w:eastAsia="Courier New"/>
        </w:rPr>
        <w:t xml:space="preserve">        </w:t>
      </w:r>
      <w:r>
        <w:rPr/>
        <w:t>gNB-CU-CPInterfaces: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NG-C</w:t>
      </w:r>
    </w:p>
    <w:p>
      <w:pPr>
        <w:pStyle w:val="PL"/>
        <w:rPr/>
      </w:pPr>
      <w:r>
        <w:rPr>
          <w:rFonts w:eastAsia="Courier New"/>
        </w:rPr>
        <w:t xml:space="preserve">              </w:t>
      </w:r>
      <w:r>
        <w:rPr/>
        <w:t>- Xn-C</w:t>
      </w:r>
    </w:p>
    <w:p>
      <w:pPr>
        <w:pStyle w:val="PL"/>
        <w:rPr>
          <w:lang w:val="es-ES"/>
        </w:rPr>
      </w:pPr>
      <w:r>
        <w:rPr>
          <w:rFonts w:eastAsia="Courier New"/>
        </w:rPr>
        <w:t xml:space="preserve">              </w:t>
      </w:r>
      <w:r>
        <w:rPr>
          <w:lang w:val="es-ES"/>
        </w:rPr>
        <w:t>- Uu</w:t>
      </w:r>
    </w:p>
    <w:p>
      <w:pPr>
        <w:pStyle w:val="PL"/>
        <w:rPr>
          <w:lang w:val="es-ES"/>
        </w:rPr>
      </w:pPr>
      <w:r>
        <w:rPr>
          <w:rFonts w:eastAsia="Courier New"/>
          <w:lang w:val="es-ES"/>
        </w:rPr>
        <w:t xml:space="preserve">              </w:t>
      </w:r>
      <w:r>
        <w:rPr>
          <w:lang w:val="es-ES"/>
        </w:rPr>
        <w:t>- F1-C</w:t>
      </w:r>
    </w:p>
    <w:p>
      <w:pPr>
        <w:pStyle w:val="PL"/>
        <w:rPr>
          <w:lang w:val="es-ES"/>
        </w:rPr>
      </w:pPr>
      <w:r>
        <w:rPr>
          <w:rFonts w:eastAsia="Courier New"/>
          <w:lang w:val="es-ES"/>
        </w:rPr>
        <w:t xml:space="preserve">              </w:t>
      </w:r>
      <w:r>
        <w:rPr>
          <w:lang w:val="es-ES"/>
        </w:rPr>
        <w:t>- E1</w:t>
      </w:r>
    </w:p>
    <w:p>
      <w:pPr>
        <w:pStyle w:val="PL"/>
        <w:rPr>
          <w:lang w:val="es-ES"/>
        </w:rPr>
      </w:pPr>
      <w:r>
        <w:rPr>
          <w:rFonts w:eastAsia="Courier New"/>
          <w:lang w:val="es-ES"/>
        </w:rPr>
        <w:t xml:space="preserve">              </w:t>
      </w:r>
      <w:r>
        <w:rPr>
          <w:lang w:val="es-ES"/>
        </w:rPr>
        <w:t>- X2-C</w:t>
      </w:r>
    </w:p>
    <w:p>
      <w:pPr>
        <w:pStyle w:val="PL"/>
        <w:rPr>
          <w:lang w:val="es-ES"/>
        </w:rPr>
      </w:pPr>
      <w:r>
        <w:rPr>
          <w:rFonts w:eastAsia="Courier New"/>
          <w:lang w:val="es-ES"/>
        </w:rPr>
        <w:t xml:space="preserve">        </w:t>
      </w:r>
      <w:r>
        <w:rPr>
          <w:lang w:val="es-ES"/>
        </w:rPr>
        <w:t>gNB-CU-UPInterfaces:</w:t>
      </w:r>
    </w:p>
    <w:p>
      <w:pPr>
        <w:pStyle w:val="PL"/>
        <w:rPr/>
      </w:pPr>
      <w:r>
        <w:rPr>
          <w:rFonts w:eastAsia="Courier New"/>
          <w:lang w:val="es-ES"/>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E1</w:t>
      </w:r>
    </w:p>
    <w:p>
      <w:pPr>
        <w:pStyle w:val="PL"/>
        <w:rPr/>
      </w:pPr>
      <w:r>
        <w:rPr>
          <w:rFonts w:eastAsia="Courier New"/>
        </w:rPr>
        <w:t xml:space="preserve">        </w:t>
      </w:r>
      <w:r>
        <w:rPr/>
        <w:t>gNB-DUInterfaces: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F1-C</w:t>
      </w:r>
    </w:p>
    <w:p>
      <w:pPr>
        <w:pStyle w:val="PL"/>
        <w:rPr/>
      </w:pPr>
      <w:r>
        <w:rPr/>
      </w:r>
    </w:p>
    <w:p>
      <w:pPr>
        <w:pStyle w:val="PL"/>
        <w:rPr/>
      </w:pPr>
      <w:r>
        <w:rPr>
          <w:rFonts w:eastAsia="Courier New"/>
        </w:rPr>
        <w:t xml:space="preserve">    </w:t>
      </w:r>
      <w:r>
        <w:rPr/>
        <w:t>listOfNETypes-Type:</w:t>
      </w:r>
    </w:p>
    <w:p>
      <w:pPr>
        <w:pStyle w:val="PL"/>
        <w:rPr/>
      </w:pPr>
      <w:r>
        <w:rPr>
          <w:rFonts w:eastAsia="Courier New"/>
        </w:rPr>
        <w:t xml:space="preserve">      </w:t>
      </w:r>
      <w:r>
        <w:rPr/>
        <w:t>description: The Network Element types where Trace Session activation is needed. See 3GPP TS 32.422 clause 5.4 for additional details.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MSC_SERVER</w:t>
      </w:r>
    </w:p>
    <w:p>
      <w:pPr>
        <w:pStyle w:val="PL"/>
        <w:rPr/>
      </w:pPr>
      <w:r>
        <w:rPr>
          <w:rFonts w:eastAsia="Courier New"/>
        </w:rPr>
        <w:t xml:space="preserve">          </w:t>
      </w:r>
      <w:r>
        <w:rPr/>
        <w:t>- SGSN</w:t>
      </w:r>
    </w:p>
    <w:p>
      <w:pPr>
        <w:pStyle w:val="PL"/>
        <w:rPr>
          <w:lang w:val="fr-FR"/>
        </w:rPr>
      </w:pPr>
      <w:r>
        <w:rPr>
          <w:rFonts w:eastAsia="Courier New"/>
        </w:rPr>
        <w:t xml:space="preserve">          </w:t>
      </w:r>
      <w:r>
        <w:rPr>
          <w:lang w:val="fr-FR"/>
        </w:rPr>
        <w:t>- MGW</w:t>
      </w:r>
    </w:p>
    <w:p>
      <w:pPr>
        <w:pStyle w:val="PL"/>
        <w:rPr>
          <w:lang w:val="fr-FR"/>
        </w:rPr>
      </w:pPr>
      <w:r>
        <w:rPr>
          <w:rFonts w:eastAsia="Courier New"/>
          <w:lang w:val="fr-FR"/>
        </w:rPr>
        <w:t xml:space="preserve">          </w:t>
      </w:r>
      <w:r>
        <w:rPr>
          <w:lang w:val="fr-FR"/>
        </w:rPr>
        <w:t>- GGSN</w:t>
      </w:r>
    </w:p>
    <w:p>
      <w:pPr>
        <w:pStyle w:val="PL"/>
        <w:rPr>
          <w:lang w:val="fr-FR"/>
        </w:rPr>
      </w:pPr>
      <w:r>
        <w:rPr>
          <w:rFonts w:eastAsia="Courier New"/>
          <w:lang w:val="fr-FR"/>
        </w:rPr>
        <w:t xml:space="preserve">          </w:t>
      </w:r>
      <w:r>
        <w:rPr>
          <w:lang w:val="fr-FR"/>
        </w:rPr>
        <w:t>- RNC</w:t>
      </w:r>
    </w:p>
    <w:p>
      <w:pPr>
        <w:pStyle w:val="PL"/>
        <w:rPr>
          <w:lang w:val="fr-FR"/>
        </w:rPr>
      </w:pPr>
      <w:r>
        <w:rPr>
          <w:rFonts w:eastAsia="Courier New"/>
          <w:lang w:val="fr-FR"/>
        </w:rPr>
        <w:t xml:space="preserve">          </w:t>
      </w:r>
      <w:r>
        <w:rPr>
          <w:lang w:val="fr-FR"/>
        </w:rPr>
        <w:t>- BM_SC</w:t>
      </w:r>
    </w:p>
    <w:p>
      <w:pPr>
        <w:pStyle w:val="PL"/>
        <w:rPr>
          <w:lang w:val="fr-FR"/>
        </w:rPr>
      </w:pPr>
      <w:r>
        <w:rPr>
          <w:rFonts w:eastAsia="Courier New"/>
          <w:lang w:val="fr-FR"/>
        </w:rPr>
        <w:t xml:space="preserve">          </w:t>
      </w:r>
      <w:r>
        <w:rPr>
          <w:lang w:val="fr-FR"/>
        </w:rPr>
        <w:t>- MME</w:t>
      </w:r>
    </w:p>
    <w:p>
      <w:pPr>
        <w:pStyle w:val="PL"/>
        <w:rPr>
          <w:lang w:val="fr-FR"/>
        </w:rPr>
      </w:pPr>
      <w:r>
        <w:rPr>
          <w:rFonts w:eastAsia="Courier New"/>
          <w:lang w:val="fr-FR"/>
        </w:rPr>
        <w:t xml:space="preserve">          </w:t>
      </w:r>
      <w:r>
        <w:rPr>
          <w:lang w:val="fr-FR"/>
        </w:rPr>
        <w:t>- SGW</w:t>
      </w:r>
    </w:p>
    <w:p>
      <w:pPr>
        <w:pStyle w:val="PL"/>
        <w:rPr>
          <w:lang w:val="fr-FR"/>
        </w:rPr>
      </w:pPr>
      <w:r>
        <w:rPr>
          <w:rFonts w:eastAsia="Courier New"/>
          <w:lang w:val="fr-FR"/>
        </w:rPr>
        <w:t xml:space="preserve">          </w:t>
      </w:r>
      <w:r>
        <w:rPr>
          <w:lang w:val="fr-FR"/>
        </w:rPr>
        <w:t>- PGW</w:t>
      </w:r>
    </w:p>
    <w:p>
      <w:pPr>
        <w:pStyle w:val="PL"/>
        <w:rPr>
          <w:lang w:val="fr-FR"/>
        </w:rPr>
      </w:pPr>
      <w:r>
        <w:rPr>
          <w:rFonts w:eastAsia="Courier New"/>
          <w:lang w:val="fr-FR"/>
        </w:rPr>
        <w:t xml:space="preserve">          </w:t>
      </w:r>
      <w:r>
        <w:rPr>
          <w:lang w:val="fr-FR"/>
        </w:rPr>
        <w:t>- ENB</w:t>
      </w:r>
    </w:p>
    <w:p>
      <w:pPr>
        <w:pStyle w:val="PL"/>
        <w:rPr>
          <w:lang w:val="fr-FR"/>
        </w:rPr>
      </w:pPr>
      <w:r>
        <w:rPr>
          <w:rFonts w:eastAsia="Courier New"/>
          <w:lang w:val="fr-FR"/>
        </w:rPr>
        <w:t xml:space="preserve">          </w:t>
      </w:r>
      <w:r>
        <w:rPr>
          <w:lang w:val="fr-FR"/>
        </w:rPr>
        <w:t>- EN_GNB</w:t>
      </w:r>
    </w:p>
    <w:p>
      <w:pPr>
        <w:pStyle w:val="PL"/>
        <w:rPr>
          <w:lang w:val="fr-FR"/>
        </w:rPr>
      </w:pPr>
      <w:r>
        <w:rPr>
          <w:rFonts w:eastAsia="Courier New"/>
          <w:lang w:val="fr-FR"/>
        </w:rPr>
        <w:t xml:space="preserve">          </w:t>
      </w:r>
      <w:r>
        <w:rPr>
          <w:lang w:val="fr-FR"/>
        </w:rPr>
        <w:t>- GNB_CU_CP</w:t>
      </w:r>
    </w:p>
    <w:p>
      <w:pPr>
        <w:pStyle w:val="PL"/>
        <w:rPr/>
      </w:pPr>
      <w:r>
        <w:rPr>
          <w:rFonts w:eastAsia="Courier New"/>
          <w:lang w:val="fr-FR"/>
        </w:rPr>
        <w:t xml:space="preserve">          </w:t>
      </w:r>
      <w:r>
        <w:rPr/>
        <w:t>- GNB_CU_UP</w:t>
      </w:r>
    </w:p>
    <w:p>
      <w:pPr>
        <w:pStyle w:val="PL"/>
        <w:rPr/>
      </w:pPr>
      <w:r>
        <w:rPr>
          <w:rFonts w:eastAsia="Courier New"/>
        </w:rPr>
        <w:t xml:space="preserve">          </w:t>
      </w:r>
      <w:r>
        <w:rPr/>
        <w:t>- GNB_DU</w:t>
      </w:r>
    </w:p>
    <w:p>
      <w:pPr>
        <w:pStyle w:val="PL"/>
        <w:rPr/>
      </w:pPr>
      <w:r>
        <w:rPr>
          <w:rFonts w:eastAsia="Courier New"/>
        </w:rPr>
        <w:t xml:space="preserve">          </w:t>
      </w:r>
      <w:r>
        <w:rPr/>
        <w:t>- AMF</w:t>
      </w:r>
    </w:p>
    <w:p>
      <w:pPr>
        <w:pStyle w:val="PL"/>
        <w:rPr/>
      </w:pPr>
      <w:r>
        <w:rPr>
          <w:rFonts w:eastAsia="Courier New"/>
        </w:rPr>
        <w:t xml:space="preserve">          </w:t>
      </w:r>
      <w:r>
        <w:rPr/>
        <w:t>- PCF</w:t>
      </w:r>
    </w:p>
    <w:p>
      <w:pPr>
        <w:pStyle w:val="PL"/>
        <w:rPr/>
      </w:pPr>
      <w:r>
        <w:rPr>
          <w:rFonts w:eastAsia="Courier New"/>
        </w:rPr>
        <w:t xml:space="preserve">          </w:t>
      </w:r>
      <w:r>
        <w:rPr/>
        <w:t>- SMF</w:t>
      </w:r>
    </w:p>
    <w:p>
      <w:pPr>
        <w:pStyle w:val="PL"/>
        <w:rPr/>
      </w:pPr>
      <w:r>
        <w:rPr>
          <w:rFonts w:eastAsia="Courier New"/>
        </w:rPr>
        <w:t xml:space="preserve">          </w:t>
      </w:r>
      <w:r>
        <w:rPr/>
        <w:t>- UPF</w:t>
      </w:r>
    </w:p>
    <w:p>
      <w:pPr>
        <w:pStyle w:val="PL"/>
        <w:rPr/>
      </w:pPr>
      <w:r>
        <w:rPr>
          <w:rFonts w:eastAsia="Courier New"/>
        </w:rPr>
        <w:t xml:space="preserve">          </w:t>
      </w:r>
      <w:r>
        <w:rPr/>
        <w:t>- AUSF</w:t>
      </w:r>
    </w:p>
    <w:p>
      <w:pPr>
        <w:pStyle w:val="PL"/>
        <w:rPr/>
      </w:pPr>
      <w:r>
        <w:rPr>
          <w:rFonts w:eastAsia="Courier New"/>
        </w:rPr>
        <w:t xml:space="preserve">          </w:t>
      </w:r>
      <w:r>
        <w:rPr/>
        <w:t>- SMSF</w:t>
      </w:r>
    </w:p>
    <w:p>
      <w:pPr>
        <w:pStyle w:val="PL"/>
        <w:rPr/>
      </w:pPr>
      <w:r>
        <w:rPr>
          <w:rFonts w:eastAsia="Courier New"/>
        </w:rPr>
        <w:t xml:space="preserve">          </w:t>
      </w:r>
      <w:r>
        <w:rPr/>
        <w:t>- HSS</w:t>
      </w:r>
    </w:p>
    <w:p>
      <w:pPr>
        <w:pStyle w:val="PL"/>
        <w:rPr/>
      </w:pPr>
      <w:r>
        <w:rPr>
          <w:rFonts w:eastAsia="Courier New"/>
        </w:rPr>
        <w:t xml:space="preserve">          </w:t>
      </w:r>
      <w:r>
        <w:rPr/>
        <w:t>- UDM</w:t>
      </w:r>
    </w:p>
    <w:p>
      <w:pPr>
        <w:pStyle w:val="PL"/>
        <w:rPr/>
      </w:pPr>
      <w:r>
        <w:rPr/>
      </w:r>
    </w:p>
    <w:p>
      <w:pPr>
        <w:pStyle w:val="PL"/>
        <w:rPr/>
      </w:pPr>
      <w:r>
        <w:rPr>
          <w:rFonts w:eastAsia="Courier New"/>
        </w:rPr>
        <w:t xml:space="preserve">    </w:t>
      </w:r>
      <w:r>
        <w:rPr/>
        <w:t>pLMNTarget-Type:</w:t>
      </w:r>
    </w:p>
    <w:p>
      <w:pPr>
        <w:pStyle w:val="PL"/>
        <w:rPr/>
      </w:pPr>
      <w:r>
        <w:rPr>
          <w:rFonts w:eastAsia="Courier New"/>
        </w:rPr>
        <w:t xml:space="preserve">      </w:t>
      </w:r>
      <w:r>
        <w:rPr/>
        <w:t>type: object</w:t>
      </w:r>
    </w:p>
    <w:p>
      <w:pPr>
        <w:pStyle w:val="PL"/>
        <w:rPr/>
      </w:pPr>
      <w:r>
        <w:rPr>
          <w:rFonts w:eastAsia="Courier New"/>
        </w:rPr>
        <w:t xml:space="preserve">      </w:t>
      </w:r>
      <w:r>
        <w:rPr/>
        <w:t>description: The PLMN for which sessions shall be selected in the Trace Session in case of management based activation when several PLMNs are supported in the RAN (this means that shared cells and not shared cells are allowed for the specified PLMN. Note that the PLMN Target might differ from the PLMN specified in the Trace Reference, as that specifies the PLMN that is containing the management system requesting the Trace Session from the NE. See 3GPP TS 32.422 clause 5.9b for additional details.</w:t>
      </w:r>
    </w:p>
    <w:p>
      <w:pPr>
        <w:pStyle w:val="PL"/>
        <w:rPr/>
      </w:pPr>
      <w:r>
        <w:rPr>
          <w:rFonts w:eastAsia="Courier New"/>
        </w:rPr>
        <w:t xml:space="preserve">      </w:t>
      </w:r>
      <w:r>
        <w:rPr/>
        <w:t>properties:</w:t>
      </w:r>
    </w:p>
    <w:p>
      <w:pPr>
        <w:pStyle w:val="PL"/>
        <w:rPr/>
      </w:pPr>
      <w:r>
        <w:rPr>
          <w:rFonts w:eastAsia="Courier New"/>
        </w:rPr>
        <w:t xml:space="preserve">        </w:t>
      </w:r>
      <w:r>
        <w:rPr/>
        <w:t>mcc:</w:t>
      </w:r>
    </w:p>
    <w:p>
      <w:pPr>
        <w:pStyle w:val="PL"/>
        <w:rPr/>
      </w:pPr>
      <w:r>
        <w:rPr>
          <w:rFonts w:eastAsia="Courier New"/>
        </w:rPr>
        <w:t xml:space="preserve">          </w:t>
      </w:r>
      <w:r>
        <w:rPr/>
        <w:t>$ref: 'TS28623_ComDefs.yaml#/components/schemas/Mcc'</w:t>
      </w:r>
    </w:p>
    <w:p>
      <w:pPr>
        <w:pStyle w:val="PL"/>
        <w:rPr/>
      </w:pPr>
      <w:r>
        <w:rPr>
          <w:rFonts w:eastAsia="Courier New"/>
        </w:rPr>
        <w:t xml:space="preserve">        </w:t>
      </w:r>
      <w:r>
        <w:rPr/>
        <w:t>mnc:</w:t>
      </w:r>
    </w:p>
    <w:p>
      <w:pPr>
        <w:pStyle w:val="PL"/>
        <w:rPr/>
      </w:pPr>
      <w:r>
        <w:rPr>
          <w:rFonts w:eastAsia="Courier New"/>
        </w:rPr>
        <w:t xml:space="preserve">          </w:t>
      </w:r>
      <w:r>
        <w:rPr/>
        <w:t>$ref: 'TS28623_ComDefs.yaml#/components/schemas/Mnc'</w:t>
      </w:r>
    </w:p>
    <w:p>
      <w:pPr>
        <w:pStyle w:val="PL"/>
        <w:rPr/>
      </w:pPr>
      <w:r>
        <w:rPr>
          <w:rFonts w:eastAsia="Courier New"/>
        </w:rPr>
        <w:t xml:space="preserve">      </w:t>
      </w:r>
      <w:r>
        <w:rPr/>
        <w:t>required:</w:t>
      </w:r>
    </w:p>
    <w:p>
      <w:pPr>
        <w:pStyle w:val="PL"/>
        <w:rPr/>
      </w:pPr>
      <w:r>
        <w:rPr>
          <w:rFonts w:eastAsia="Courier New"/>
        </w:rPr>
        <w:t xml:space="preserve">        </w:t>
      </w:r>
      <w:r>
        <w:rPr/>
        <w:t>- mcc</w:t>
      </w:r>
    </w:p>
    <w:p>
      <w:pPr>
        <w:pStyle w:val="PL"/>
        <w:rPr/>
      </w:pPr>
      <w:r>
        <w:rPr>
          <w:rFonts w:eastAsia="Courier New"/>
        </w:rPr>
        <w:t xml:space="preserve">        </w:t>
      </w:r>
      <w:r>
        <w:rPr/>
        <w:t>- mnc</w:t>
      </w:r>
    </w:p>
    <w:p>
      <w:pPr>
        <w:pStyle w:val="PL"/>
        <w:rPr/>
      </w:pPr>
      <w:r>
        <w:rPr/>
      </w:r>
    </w:p>
    <w:p>
      <w:pPr>
        <w:pStyle w:val="PL"/>
        <w:rPr/>
      </w:pPr>
      <w:r>
        <w:rPr>
          <w:rFonts w:eastAsia="Courier New"/>
        </w:rPr>
        <w:t xml:space="preserve">    </w:t>
      </w:r>
      <w:r>
        <w:rPr/>
        <w:t>traceDepth-Type:</w:t>
      </w:r>
    </w:p>
    <w:p>
      <w:pPr>
        <w:pStyle w:val="PL"/>
        <w:rPr/>
      </w:pPr>
      <w:r>
        <w:rPr>
          <w:rFonts w:eastAsia="Courier New"/>
        </w:rPr>
        <w:t xml:space="preserve">      </w:t>
      </w:r>
      <w:r>
        <w:rPr/>
        <w:t>description: Specifies how detailed information should be recorded in the Network Element. The Trace Depth is a paremeter for Trace Session level, i.e., the Trace Depth is the same for all of the NEs to be traced in the same Trace Session. See 3GPP TS 32.422 clause 5.3 for additional details.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MINIMUM</w:t>
      </w:r>
    </w:p>
    <w:p>
      <w:pPr>
        <w:pStyle w:val="PL"/>
        <w:rPr/>
      </w:pPr>
      <w:r>
        <w:rPr>
          <w:rFonts w:eastAsia="Courier New"/>
        </w:rPr>
        <w:t xml:space="preserve">        </w:t>
      </w:r>
      <w:r>
        <w:rPr/>
        <w:t>- MEDIUM</w:t>
      </w:r>
    </w:p>
    <w:p>
      <w:pPr>
        <w:pStyle w:val="PL"/>
        <w:rPr/>
      </w:pPr>
      <w:r>
        <w:rPr>
          <w:rFonts w:eastAsia="Courier New"/>
        </w:rPr>
        <w:t xml:space="preserve">        </w:t>
      </w:r>
      <w:r>
        <w:rPr/>
        <w:t>- MAXIMUM</w:t>
      </w:r>
    </w:p>
    <w:p>
      <w:pPr>
        <w:pStyle w:val="PL"/>
        <w:rPr/>
      </w:pPr>
      <w:r>
        <w:rPr>
          <w:rFonts w:eastAsia="Courier New"/>
        </w:rPr>
        <w:t xml:space="preserve">        </w:t>
      </w:r>
      <w:r>
        <w:rPr/>
        <w:t>- VENDORMINIMUM</w:t>
      </w:r>
    </w:p>
    <w:p>
      <w:pPr>
        <w:pStyle w:val="PL"/>
        <w:rPr/>
      </w:pPr>
      <w:r>
        <w:rPr>
          <w:rFonts w:eastAsia="Courier New"/>
        </w:rPr>
        <w:t xml:space="preserve">        </w:t>
      </w:r>
      <w:r>
        <w:rPr/>
        <w:t>- VENDORMEDIUM</w:t>
      </w:r>
    </w:p>
    <w:p>
      <w:pPr>
        <w:pStyle w:val="PL"/>
        <w:rPr/>
      </w:pPr>
      <w:r>
        <w:rPr>
          <w:rFonts w:eastAsia="Courier New"/>
        </w:rPr>
        <w:t xml:space="preserve">        </w:t>
      </w:r>
      <w:r>
        <w:rPr/>
        <w:t>- VENDORMAXIMUM</w:t>
      </w:r>
    </w:p>
    <w:p>
      <w:pPr>
        <w:pStyle w:val="PL"/>
        <w:rPr/>
      </w:pPr>
      <w:r>
        <w:rPr/>
      </w:r>
    </w:p>
    <w:p>
      <w:pPr>
        <w:pStyle w:val="PL"/>
        <w:rPr/>
      </w:pPr>
      <w:r>
        <w:rPr>
          <w:rFonts w:eastAsia="Courier New"/>
        </w:rPr>
        <w:t xml:space="preserve">    </w:t>
      </w:r>
      <w:r>
        <w:rPr/>
        <w:t>traceReference-Type:</w:t>
      </w:r>
    </w:p>
    <w:p>
      <w:pPr>
        <w:pStyle w:val="PL"/>
        <w:rPr/>
      </w:pPr>
      <w:r>
        <w:rPr>
          <w:rFonts w:eastAsia="Courier New"/>
        </w:rPr>
        <w:t xml:space="preserve">      </w:t>
      </w:r>
      <w:r>
        <w:rPr/>
        <w:t>type: object</w:t>
      </w:r>
    </w:p>
    <w:p>
      <w:pPr>
        <w:pStyle w:val="PL"/>
        <w:rPr/>
      </w:pPr>
      <w:r>
        <w:rPr>
          <w:rFonts w:eastAsia="Courier New"/>
        </w:rPr>
        <w:t xml:space="preserve">      </w:t>
      </w:r>
      <w:r>
        <w:rPr/>
        <w:t>description: The Trace Reference parameter shall be globally unique, therefore the Trace Reference shall compose as follows - MCC+MNC+Trace ID, where the MCC and MNC are coming with the Trace activation request from the management system to identify one PLMN containing the management system, and Trace ID is a 3 byte Octet String. See 3GPP TS 32.422 clause 5.6 for additional details.</w:t>
      </w:r>
    </w:p>
    <w:p>
      <w:pPr>
        <w:pStyle w:val="PL"/>
        <w:rPr/>
      </w:pPr>
      <w:r>
        <w:rPr>
          <w:rFonts w:eastAsia="Courier New"/>
        </w:rPr>
        <w:t xml:space="preserve">      </w:t>
      </w:r>
      <w:r>
        <w:rPr/>
        <w:t>properties:</w:t>
      </w:r>
    </w:p>
    <w:p>
      <w:pPr>
        <w:pStyle w:val="PL"/>
        <w:rPr/>
      </w:pPr>
      <w:r>
        <w:rPr>
          <w:rFonts w:eastAsia="Courier New"/>
        </w:rPr>
        <w:t xml:space="preserve">        </w:t>
      </w:r>
      <w:r>
        <w:rPr/>
        <w:t>mcc:</w:t>
      </w:r>
    </w:p>
    <w:p>
      <w:pPr>
        <w:pStyle w:val="PL"/>
        <w:rPr/>
      </w:pPr>
      <w:r>
        <w:rPr>
          <w:rFonts w:eastAsia="Courier New"/>
        </w:rPr>
        <w:t xml:space="preserve">          </w:t>
      </w:r>
      <w:r>
        <w:rPr/>
        <w:t>$ref: 'TS28623_ComDefs.yaml#/components/schemas/Mcc'</w:t>
      </w:r>
    </w:p>
    <w:p>
      <w:pPr>
        <w:pStyle w:val="PL"/>
        <w:rPr/>
      </w:pPr>
      <w:r>
        <w:rPr>
          <w:rFonts w:eastAsia="Courier New"/>
        </w:rPr>
        <w:t xml:space="preserve">        </w:t>
      </w:r>
      <w:r>
        <w:rPr/>
        <w:t>mnc:</w:t>
      </w:r>
    </w:p>
    <w:p>
      <w:pPr>
        <w:pStyle w:val="PL"/>
        <w:rPr/>
      </w:pPr>
      <w:r>
        <w:rPr>
          <w:rFonts w:eastAsia="Courier New"/>
        </w:rPr>
        <w:t xml:space="preserve">          </w:t>
      </w:r>
      <w:r>
        <w:rPr/>
        <w:t>$ref: 'TS28623_ComDefs.yaml#/components/schemas/Mnc'</w:t>
      </w:r>
    </w:p>
    <w:p>
      <w:pPr>
        <w:pStyle w:val="PL"/>
        <w:rPr/>
      </w:pPr>
      <w:r>
        <w:rPr>
          <w:rFonts w:eastAsia="Courier New"/>
        </w:rPr>
        <w:t xml:space="preserve">        </w:t>
      </w:r>
      <w:r>
        <w:rPr/>
        <w:t>traceId:</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mcc</w:t>
      </w:r>
    </w:p>
    <w:p>
      <w:pPr>
        <w:pStyle w:val="PL"/>
        <w:rPr/>
      </w:pPr>
      <w:r>
        <w:rPr>
          <w:rFonts w:eastAsia="Courier New"/>
        </w:rPr>
        <w:t xml:space="preserve">        </w:t>
      </w:r>
      <w:r>
        <w:rPr/>
        <w:t>- mnc</w:t>
      </w:r>
    </w:p>
    <w:p>
      <w:pPr>
        <w:pStyle w:val="PL"/>
        <w:rPr/>
      </w:pPr>
      <w:r>
        <w:rPr>
          <w:rFonts w:eastAsia="Courier New"/>
        </w:rPr>
        <w:t xml:space="preserve">        </w:t>
      </w:r>
      <w:r>
        <w:rPr/>
        <w:t>- traceId</w:t>
      </w:r>
    </w:p>
    <w:p>
      <w:pPr>
        <w:pStyle w:val="PL"/>
        <w:rPr/>
      </w:pPr>
      <w:r>
        <w:rPr/>
      </w:r>
    </w:p>
    <w:p>
      <w:pPr>
        <w:pStyle w:val="PL"/>
        <w:rPr/>
      </w:pPr>
      <w:r>
        <w:rPr>
          <w:rFonts w:eastAsia="Courier New"/>
        </w:rPr>
        <w:t xml:space="preserve">    </w:t>
      </w:r>
      <w:r>
        <w:rPr/>
        <w:t>traceReportingFormat-Type:</w:t>
      </w:r>
    </w:p>
    <w:p>
      <w:pPr>
        <w:pStyle w:val="PL"/>
        <w:rPr/>
      </w:pPr>
      <w:r>
        <w:rPr>
          <w:rFonts w:eastAsia="Courier New"/>
        </w:rPr>
        <w:t xml:space="preserve">      </w:t>
      </w:r>
      <w:r>
        <w:rPr/>
        <w:t>type: string</w:t>
      </w:r>
    </w:p>
    <w:p>
      <w:pPr>
        <w:pStyle w:val="PL"/>
        <w:rPr/>
      </w:pPr>
      <w:r>
        <w:rPr>
          <w:rFonts w:eastAsia="Courier New"/>
        </w:rPr>
        <w:t xml:space="preserve">      </w:t>
      </w:r>
      <w:r>
        <w:rPr/>
        <w:t>description: Specifies whether file-based or streaming reporting shall be used for this Trace Session. See 3GPP TS 32.422 clause 5.11 for additional details.</w:t>
      </w:r>
    </w:p>
    <w:p>
      <w:pPr>
        <w:pStyle w:val="PL"/>
        <w:rPr/>
      </w:pPr>
      <w:r>
        <w:rPr>
          <w:rFonts w:eastAsia="Courier New"/>
        </w:rPr>
        <w:t xml:space="preserve">      </w:t>
      </w:r>
      <w:r>
        <w:rPr/>
        <w:t>enum:</w:t>
      </w:r>
    </w:p>
    <w:p>
      <w:pPr>
        <w:pStyle w:val="PL"/>
        <w:rPr/>
      </w:pPr>
      <w:r>
        <w:rPr>
          <w:rFonts w:eastAsia="Courier New"/>
        </w:rPr>
        <w:t xml:space="preserve">        </w:t>
      </w:r>
      <w:r>
        <w:rPr/>
        <w:t>- FILE-BASED</w:t>
      </w:r>
    </w:p>
    <w:p>
      <w:pPr>
        <w:pStyle w:val="PL"/>
        <w:rPr/>
      </w:pPr>
      <w:r>
        <w:rPr>
          <w:rFonts w:eastAsia="Courier New"/>
        </w:rPr>
        <w:t xml:space="preserve">        </w:t>
      </w:r>
      <w:r>
        <w:rPr/>
        <w:t>- STREAMING</w:t>
      </w:r>
    </w:p>
    <w:p>
      <w:pPr>
        <w:pStyle w:val="PL"/>
        <w:rPr/>
      </w:pPr>
      <w:r>
        <w:rPr/>
      </w:r>
    </w:p>
    <w:p>
      <w:pPr>
        <w:pStyle w:val="PL"/>
        <w:rPr/>
      </w:pPr>
      <w:r>
        <w:rPr>
          <w:rFonts w:eastAsia="Courier New"/>
        </w:rPr>
        <w:t xml:space="preserve">    </w:t>
      </w:r>
      <w:r>
        <w:rPr/>
        <w:t>traceTarget-Type:</w:t>
      </w:r>
    </w:p>
    <w:p>
      <w:pPr>
        <w:pStyle w:val="PL"/>
        <w:rPr/>
      </w:pPr>
      <w:r>
        <w:rPr>
          <w:rFonts w:eastAsia="Courier New"/>
        </w:rPr>
        <w:t xml:space="preserve">      </w:t>
      </w:r>
      <w:r>
        <w:rPr/>
        <w:t>type: object</w:t>
      </w:r>
    </w:p>
    <w:p>
      <w:pPr>
        <w:pStyle w:val="PL"/>
        <w:rPr/>
      </w:pPr>
      <w:r>
        <w:rPr>
          <w:rFonts w:eastAsia="Courier New"/>
        </w:rPr>
        <w:t xml:space="preserve">      </w:t>
      </w:r>
      <w:r>
        <w:rPr/>
        <w:t>description: Trace target conveying both the type and value of the target ID. For additional details see 3GPP TS 32.422</w:t>
      </w:r>
    </w:p>
    <w:p>
      <w:pPr>
        <w:pStyle w:val="PL"/>
        <w:rPr/>
      </w:pPr>
      <w:r>
        <w:rPr>
          <w:rFonts w:eastAsia="Courier New"/>
        </w:rPr>
        <w:t xml:space="preserve">      </w:t>
      </w:r>
      <w:r>
        <w:rPr/>
        <w:t>properties:</w:t>
      </w:r>
    </w:p>
    <w:p>
      <w:pPr>
        <w:pStyle w:val="PL"/>
        <w:rPr/>
      </w:pPr>
      <w:r>
        <w:rPr>
          <w:rFonts w:eastAsia="Courier New"/>
        </w:rPr>
        <w:t xml:space="preserve">        </w:t>
      </w:r>
      <w:r>
        <w:rPr/>
        <w:t>TargetIdType: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lang w:val="fr-FR"/>
        </w:rPr>
      </w:pPr>
      <w:r>
        <w:rPr>
          <w:rFonts w:eastAsia="Courier New"/>
        </w:rPr>
        <w:t xml:space="preserve">            </w:t>
      </w:r>
      <w:r>
        <w:rPr>
          <w:lang w:val="fr-FR"/>
        </w:rPr>
        <w:t>- IMSI</w:t>
      </w:r>
    </w:p>
    <w:p>
      <w:pPr>
        <w:pStyle w:val="PL"/>
        <w:rPr>
          <w:lang w:val="fr-FR"/>
        </w:rPr>
      </w:pPr>
      <w:r>
        <w:rPr>
          <w:rFonts w:eastAsia="Courier New"/>
          <w:lang w:val="fr-FR"/>
        </w:rPr>
        <w:t xml:space="preserve">            </w:t>
      </w:r>
      <w:r>
        <w:rPr>
          <w:lang w:val="fr-FR"/>
        </w:rPr>
        <w:t>- IMEI</w:t>
      </w:r>
    </w:p>
    <w:p>
      <w:pPr>
        <w:pStyle w:val="PL"/>
        <w:rPr>
          <w:lang w:val="fr-FR"/>
        </w:rPr>
      </w:pPr>
      <w:r>
        <w:rPr>
          <w:rFonts w:eastAsia="Courier New"/>
          <w:lang w:val="fr-FR"/>
        </w:rPr>
        <w:t xml:space="preserve">            </w:t>
      </w:r>
      <w:r>
        <w:rPr>
          <w:lang w:val="fr-FR"/>
        </w:rPr>
        <w:t>- IMEISV</w:t>
      </w:r>
    </w:p>
    <w:p>
      <w:pPr>
        <w:pStyle w:val="PL"/>
        <w:rPr>
          <w:lang w:val="fr-FR"/>
        </w:rPr>
      </w:pPr>
      <w:r>
        <w:rPr>
          <w:rFonts w:eastAsia="Courier New"/>
          <w:lang w:val="fr-FR"/>
        </w:rPr>
        <w:t xml:space="preserve">            </w:t>
      </w:r>
      <w:r>
        <w:rPr>
          <w:lang w:val="fr-FR"/>
        </w:rPr>
        <w:t>- PUBLIC_ID</w:t>
      </w:r>
    </w:p>
    <w:p>
      <w:pPr>
        <w:pStyle w:val="PL"/>
        <w:rPr>
          <w:lang w:val="fr-FR"/>
        </w:rPr>
      </w:pPr>
      <w:r>
        <w:rPr>
          <w:rFonts w:eastAsia="Courier New"/>
          <w:lang w:val="fr-FR"/>
        </w:rPr>
        <w:t xml:space="preserve">            </w:t>
      </w:r>
      <w:r>
        <w:rPr>
          <w:lang w:val="fr-FR"/>
        </w:rPr>
        <w:t>- UTRAN_CELL</w:t>
      </w:r>
    </w:p>
    <w:p>
      <w:pPr>
        <w:pStyle w:val="PL"/>
        <w:rPr/>
      </w:pPr>
      <w:r>
        <w:rPr>
          <w:rFonts w:eastAsia="Courier New"/>
          <w:lang w:val="fr-FR"/>
        </w:rPr>
        <w:t xml:space="preserve">            </w:t>
      </w:r>
      <w:r>
        <w:rPr/>
        <w:t>- E-UTRAN_CELL</w:t>
      </w:r>
    </w:p>
    <w:p>
      <w:pPr>
        <w:pStyle w:val="PL"/>
        <w:rPr/>
      </w:pPr>
      <w:r>
        <w:rPr>
          <w:rFonts w:eastAsia="Courier New"/>
        </w:rPr>
        <w:t xml:space="preserve">            </w:t>
      </w:r>
      <w:r>
        <w:rPr/>
        <w:t>- NG-RAN_CELL</w:t>
      </w:r>
    </w:p>
    <w:p>
      <w:pPr>
        <w:pStyle w:val="PL"/>
        <w:rPr/>
      </w:pPr>
      <w:r>
        <w:rPr>
          <w:rFonts w:eastAsia="Courier New"/>
        </w:rPr>
        <w:t xml:space="preserve">            </w:t>
      </w:r>
      <w:r>
        <w:rPr/>
        <w:t>- eNB</w:t>
      </w:r>
    </w:p>
    <w:p>
      <w:pPr>
        <w:pStyle w:val="PL"/>
        <w:rPr/>
      </w:pPr>
      <w:r>
        <w:rPr>
          <w:rFonts w:eastAsia="Courier New"/>
        </w:rPr>
        <w:t xml:space="preserve">            </w:t>
      </w:r>
      <w:r>
        <w:rPr/>
        <w:t>- RNC</w:t>
      </w:r>
    </w:p>
    <w:p>
      <w:pPr>
        <w:pStyle w:val="PL"/>
        <w:rPr/>
      </w:pPr>
      <w:r>
        <w:rPr>
          <w:rFonts w:eastAsia="Courier New"/>
        </w:rPr>
        <w:t xml:space="preserve">            </w:t>
      </w:r>
      <w:r>
        <w:rPr/>
        <w:t>- gNB</w:t>
      </w:r>
    </w:p>
    <w:p>
      <w:pPr>
        <w:pStyle w:val="PL"/>
        <w:rPr/>
      </w:pPr>
      <w:r>
        <w:rPr>
          <w:rFonts w:eastAsia="Courier New"/>
        </w:rPr>
        <w:t xml:space="preserve">            </w:t>
      </w:r>
      <w:r>
        <w:rPr/>
        <w:t>- SUPI</w:t>
      </w:r>
    </w:p>
    <w:p>
      <w:pPr>
        <w:pStyle w:val="PL"/>
        <w:rPr/>
      </w:pPr>
      <w:r>
        <w:rPr>
          <w:rFonts w:eastAsia="Courier New"/>
        </w:rPr>
        <w:t xml:space="preserve">        </w:t>
      </w:r>
      <w:r>
        <w:rPr/>
        <w:t>TargetIdValue:</w:t>
      </w:r>
    </w:p>
    <w:p>
      <w:pPr>
        <w:pStyle w:val="PL"/>
        <w:rPr/>
      </w:pPr>
      <w:r>
        <w:rPr>
          <w:rFonts w:eastAsia="Courier New"/>
        </w:rPr>
        <w:t xml:space="preserve">          </w:t>
      </w:r>
      <w:r>
        <w:rPr/>
        <w:t>type: string</w:t>
      </w:r>
    </w:p>
    <w:p>
      <w:pPr>
        <w:pStyle w:val="PL"/>
        <w:rPr/>
      </w:pPr>
      <w:r>
        <w:rPr>
          <w:rFonts w:eastAsia="Courier New"/>
        </w:rPr>
        <w:t xml:space="preserve">      </w:t>
      </w:r>
      <w:r>
        <w:rPr/>
        <w:t>required:</w:t>
      </w:r>
    </w:p>
    <w:p>
      <w:pPr>
        <w:pStyle w:val="PL"/>
        <w:rPr/>
      </w:pPr>
      <w:r>
        <w:rPr>
          <w:rFonts w:eastAsia="Courier New"/>
        </w:rPr>
        <w:t xml:space="preserve">        </w:t>
      </w:r>
      <w:r>
        <w:rPr/>
        <w:t>- TargetIdType</w:t>
      </w:r>
    </w:p>
    <w:p>
      <w:pPr>
        <w:pStyle w:val="PL"/>
        <w:rPr/>
      </w:pPr>
      <w:r>
        <w:rPr>
          <w:rFonts w:eastAsia="Courier New"/>
        </w:rPr>
        <w:t xml:space="preserve">        </w:t>
      </w:r>
      <w:r>
        <w:rPr/>
        <w:t>- TargetIdValue</w:t>
      </w:r>
    </w:p>
    <w:p>
      <w:pPr>
        <w:pStyle w:val="PL"/>
        <w:rPr>
          <w:rFonts w:eastAsia="Courier New"/>
        </w:rPr>
      </w:pPr>
      <w:r>
        <w:rPr>
          <w:rFonts w:eastAsia="Courier New"/>
        </w:rPr>
        <w:t xml:space="preserve">    </w:t>
      </w:r>
    </w:p>
    <w:p>
      <w:pPr>
        <w:pStyle w:val="PL"/>
        <w:rPr/>
      </w:pPr>
      <w:r>
        <w:rPr>
          <w:rFonts w:eastAsia="Courier New"/>
        </w:rPr>
        <w:t xml:space="preserve">    </w:t>
      </w:r>
      <w:r>
        <w:rPr/>
        <w:t>triggeringEvents-Type:</w:t>
      </w:r>
    </w:p>
    <w:p>
      <w:pPr>
        <w:pStyle w:val="PL"/>
        <w:rPr/>
      </w:pPr>
      <w:r>
        <w:rPr>
          <w:rFonts w:eastAsia="Courier New"/>
        </w:rPr>
        <w:t xml:space="preserve">      </w:t>
      </w:r>
      <w:r>
        <w:rPr/>
        <w:t>type: object</w:t>
      </w:r>
    </w:p>
    <w:p>
      <w:pPr>
        <w:pStyle w:val="PL"/>
        <w:rPr/>
      </w:pPr>
      <w:r>
        <w:rPr>
          <w:rFonts w:eastAsia="Courier New"/>
        </w:rPr>
        <w:t xml:space="preserve">      </w:t>
      </w:r>
      <w:r>
        <w:rPr/>
        <w:t>description: Specifies when to start a Trace Recording Session and which message shall be recorded first, when to stop a Trace Recording Session and which message shall be recorded last respectively. See 3GPP TS 32.422 clause 5.1 for additional detials.</w:t>
      </w:r>
    </w:p>
    <w:p>
      <w:pPr>
        <w:pStyle w:val="PL"/>
        <w:rPr/>
      </w:pPr>
      <w:r>
        <w:rPr>
          <w:rFonts w:eastAsia="Courier New"/>
        </w:rPr>
        <w:t xml:space="preserve">      </w:t>
      </w:r>
      <w:r>
        <w:rPr/>
        <w:t>properties:</w:t>
      </w:r>
    </w:p>
    <w:p>
      <w:pPr>
        <w:pStyle w:val="PL"/>
        <w:rPr/>
      </w:pPr>
      <w:r>
        <w:rPr>
          <w:rFonts w:eastAsia="Courier New"/>
        </w:rPr>
        <w:t xml:space="preserve">        </w:t>
      </w:r>
      <w:r>
        <w:rPr/>
        <w:t>MSC_SERVER: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MO_MT_CALLS</w:t>
      </w:r>
    </w:p>
    <w:p>
      <w:pPr>
        <w:pStyle w:val="PL"/>
        <w:rPr/>
      </w:pPr>
      <w:r>
        <w:rPr>
          <w:rFonts w:eastAsia="Courier New"/>
        </w:rPr>
        <w:t xml:space="preserve">              </w:t>
      </w:r>
      <w:r>
        <w:rPr/>
        <w:t>- MO_MT_SMS</w:t>
      </w:r>
    </w:p>
    <w:p>
      <w:pPr>
        <w:pStyle w:val="PL"/>
        <w:rPr/>
      </w:pPr>
      <w:r>
        <w:rPr>
          <w:rFonts w:eastAsia="Courier New"/>
        </w:rPr>
        <w:t xml:space="preserve">              </w:t>
      </w:r>
      <w:r>
        <w:rPr/>
        <w:t>- LU_IMSIattach_IMSIdetach</w:t>
      </w:r>
    </w:p>
    <w:p>
      <w:pPr>
        <w:pStyle w:val="PL"/>
        <w:rPr/>
      </w:pPr>
      <w:r>
        <w:rPr>
          <w:rFonts w:eastAsia="Courier New"/>
        </w:rPr>
        <w:t xml:space="preserve">              </w:t>
      </w:r>
      <w:r>
        <w:rPr/>
        <w:t>- HANDOVER</w:t>
      </w:r>
    </w:p>
    <w:p>
      <w:pPr>
        <w:pStyle w:val="PL"/>
        <w:rPr/>
      </w:pPr>
      <w:r>
        <w:rPr>
          <w:rFonts w:eastAsia="Courier New"/>
        </w:rPr>
        <w:t xml:space="preserve">              </w:t>
      </w:r>
      <w:r>
        <w:rPr/>
        <w:t>- SS</w:t>
      </w:r>
    </w:p>
    <w:p>
      <w:pPr>
        <w:pStyle w:val="PL"/>
        <w:rPr/>
      </w:pPr>
      <w:r>
        <w:rPr>
          <w:rFonts w:eastAsia="Courier New"/>
        </w:rPr>
        <w:t xml:space="preserve">        </w:t>
      </w:r>
      <w:r>
        <w:rPr/>
        <w:t>SGSN:</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PDPcontext</w:t>
      </w:r>
    </w:p>
    <w:p>
      <w:pPr>
        <w:pStyle w:val="PL"/>
        <w:rPr/>
      </w:pPr>
      <w:r>
        <w:rPr>
          <w:rFonts w:eastAsia="Courier New"/>
        </w:rPr>
        <w:t xml:space="preserve">              </w:t>
      </w:r>
      <w:r>
        <w:rPr/>
        <w:t>- MO_MT_SMS</w:t>
      </w:r>
    </w:p>
    <w:p>
      <w:pPr>
        <w:pStyle w:val="PL"/>
        <w:rPr/>
      </w:pPr>
      <w:r>
        <w:rPr>
          <w:rFonts w:eastAsia="Courier New"/>
        </w:rPr>
        <w:t xml:space="preserve">              </w:t>
      </w:r>
      <w:r>
        <w:rPr/>
        <w:t>- RAU_GPRSattach_GPRSdetach</w:t>
      </w:r>
    </w:p>
    <w:p>
      <w:pPr>
        <w:pStyle w:val="PL"/>
        <w:rPr/>
      </w:pPr>
      <w:r>
        <w:rPr>
          <w:rFonts w:eastAsia="Courier New"/>
        </w:rPr>
        <w:t xml:space="preserve">              </w:t>
      </w:r>
      <w:r>
        <w:rPr/>
        <w:t>- MBMScontext</w:t>
      </w:r>
    </w:p>
    <w:p>
      <w:pPr>
        <w:pStyle w:val="PL"/>
        <w:rPr/>
      </w:pPr>
      <w:r>
        <w:rPr>
          <w:rFonts w:eastAsia="Courier New"/>
        </w:rPr>
        <w:t xml:space="preserve">        </w:t>
      </w:r>
      <w:r>
        <w:rPr/>
        <w:t>MGW:</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CONTEXT</w:t>
      </w:r>
    </w:p>
    <w:p>
      <w:pPr>
        <w:pStyle w:val="PL"/>
        <w:rPr/>
      </w:pPr>
      <w:r>
        <w:rPr>
          <w:rFonts w:eastAsia="Courier New"/>
        </w:rPr>
        <w:t xml:space="preserve">        </w:t>
      </w:r>
      <w:r>
        <w:rPr/>
        <w:t>GGSN:</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PDPcontext</w:t>
      </w:r>
    </w:p>
    <w:p>
      <w:pPr>
        <w:pStyle w:val="PL"/>
        <w:rPr/>
      </w:pPr>
      <w:r>
        <w:rPr>
          <w:rFonts w:eastAsia="Courier New"/>
        </w:rPr>
        <w:t xml:space="preserve">              </w:t>
      </w:r>
      <w:r>
        <w:rPr/>
        <w:t>- MBMScontext</w:t>
      </w:r>
    </w:p>
    <w:p>
      <w:pPr>
        <w:pStyle w:val="PL"/>
        <w:rPr/>
      </w:pPr>
      <w:r>
        <w:rPr>
          <w:rFonts w:eastAsia="Courier New"/>
        </w:rPr>
        <w:t xml:space="preserve">        </w:t>
      </w:r>
      <w:r>
        <w:rPr/>
        <w:t>IMS: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SIPsession_StandaloneTransaction</w:t>
      </w:r>
    </w:p>
    <w:p>
      <w:pPr>
        <w:pStyle w:val="PL"/>
        <w:rPr/>
      </w:pPr>
      <w:r>
        <w:rPr>
          <w:rFonts w:eastAsia="Courier New"/>
        </w:rPr>
        <w:t xml:space="preserve">        </w:t>
      </w:r>
      <w:r>
        <w:rPr/>
        <w:t>BM_SC:</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MBMSactivation</w:t>
      </w:r>
    </w:p>
    <w:p>
      <w:pPr>
        <w:pStyle w:val="PL"/>
        <w:rPr/>
      </w:pPr>
      <w:r>
        <w:rPr>
          <w:rFonts w:eastAsia="Courier New"/>
        </w:rPr>
        <w:t xml:space="preserve">        </w:t>
      </w:r>
      <w:r>
        <w:rPr/>
        <w:t>MME: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UEinitiatedPDNconnectivityRequest</w:t>
      </w:r>
    </w:p>
    <w:p>
      <w:pPr>
        <w:pStyle w:val="PL"/>
        <w:rPr/>
      </w:pPr>
      <w:r>
        <w:rPr>
          <w:rFonts w:eastAsia="Courier New"/>
        </w:rPr>
        <w:t xml:space="preserve">              </w:t>
      </w:r>
      <w:r>
        <w:rPr/>
        <w:t>- ServiceRequest</w:t>
      </w:r>
    </w:p>
    <w:p>
      <w:pPr>
        <w:pStyle w:val="PL"/>
        <w:rPr/>
      </w:pPr>
      <w:r>
        <w:rPr>
          <w:rFonts w:eastAsia="Courier New"/>
        </w:rPr>
        <w:t xml:space="preserve">              </w:t>
      </w:r>
      <w:r>
        <w:rPr/>
        <w:t>- InitialAttach_TAU_Detach</w:t>
      </w:r>
    </w:p>
    <w:p>
      <w:pPr>
        <w:pStyle w:val="PL"/>
        <w:rPr/>
      </w:pPr>
      <w:r>
        <w:rPr>
          <w:rFonts w:eastAsia="Courier New"/>
        </w:rPr>
        <w:t xml:space="preserve">              </w:t>
      </w:r>
      <w:r>
        <w:rPr/>
        <w:t>- UEinitiatedPDNdisconnection</w:t>
      </w:r>
    </w:p>
    <w:p>
      <w:pPr>
        <w:pStyle w:val="PL"/>
        <w:rPr/>
      </w:pPr>
      <w:r>
        <w:rPr>
          <w:rFonts w:eastAsia="Courier New"/>
        </w:rPr>
        <w:t xml:space="preserve">              </w:t>
      </w:r>
      <w:r>
        <w:rPr/>
        <w:t>- BearerActivationModificationDeletion</w:t>
      </w:r>
    </w:p>
    <w:p>
      <w:pPr>
        <w:pStyle w:val="PL"/>
        <w:rPr/>
      </w:pPr>
      <w:r>
        <w:rPr>
          <w:rFonts w:eastAsia="Courier New"/>
        </w:rPr>
        <w:t xml:space="preserve">              </w:t>
      </w:r>
      <w:r>
        <w:rPr/>
        <w:t>- Handover</w:t>
      </w:r>
    </w:p>
    <w:p>
      <w:pPr>
        <w:pStyle w:val="PL"/>
        <w:rPr/>
      </w:pPr>
      <w:r>
        <w:rPr>
          <w:rFonts w:eastAsia="Courier New"/>
        </w:rPr>
        <w:t xml:space="preserve">        </w:t>
      </w:r>
      <w:r>
        <w:rPr/>
        <w:t>SGW:</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PDNconnectionCreation</w:t>
      </w:r>
    </w:p>
    <w:p>
      <w:pPr>
        <w:pStyle w:val="PL"/>
        <w:rPr/>
      </w:pPr>
      <w:r>
        <w:rPr>
          <w:rFonts w:eastAsia="Courier New"/>
        </w:rPr>
        <w:t xml:space="preserve">              </w:t>
      </w:r>
      <w:r>
        <w:rPr/>
        <w:t>- PDNconnectionTermination</w:t>
      </w:r>
    </w:p>
    <w:p>
      <w:pPr>
        <w:pStyle w:val="PL"/>
        <w:rPr/>
      </w:pPr>
      <w:r>
        <w:rPr>
          <w:rFonts w:eastAsia="Courier New"/>
        </w:rPr>
        <w:t xml:space="preserve">              </w:t>
      </w:r>
      <w:r>
        <w:rPr/>
        <w:t>- BearerActivationModificationDeletion</w:t>
      </w:r>
    </w:p>
    <w:p>
      <w:pPr>
        <w:pStyle w:val="PL"/>
        <w:rPr/>
      </w:pPr>
      <w:r>
        <w:rPr>
          <w:rFonts w:eastAsia="Courier New"/>
        </w:rPr>
        <w:t xml:space="preserve">        </w:t>
      </w:r>
      <w:r>
        <w:rPr/>
        <w:t>PGW:</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PDNconnectionCreation</w:t>
      </w:r>
    </w:p>
    <w:p>
      <w:pPr>
        <w:pStyle w:val="PL"/>
        <w:rPr/>
      </w:pPr>
      <w:r>
        <w:rPr>
          <w:rFonts w:eastAsia="Courier New"/>
        </w:rPr>
        <w:t xml:space="preserve">              </w:t>
      </w:r>
      <w:r>
        <w:rPr/>
        <w:t>- PDNconnectionTermination</w:t>
      </w:r>
    </w:p>
    <w:p>
      <w:pPr>
        <w:pStyle w:val="PL"/>
        <w:rPr/>
      </w:pPr>
      <w:r>
        <w:rPr>
          <w:rFonts w:eastAsia="Courier New"/>
        </w:rPr>
        <w:t xml:space="preserve">              </w:t>
      </w:r>
      <w:r>
        <w:rPr/>
        <w:t>- BearerActivationModificationDeletion</w:t>
      </w:r>
    </w:p>
    <w:p>
      <w:pPr>
        <w:pStyle w:val="PL"/>
        <w:rPr/>
      </w:pPr>
      <w:r>
        <w:rPr>
          <w:rFonts w:eastAsia="Courier New"/>
        </w:rPr>
        <w:t xml:space="preserve">        </w:t>
      </w:r>
      <w:r>
        <w:rPr/>
        <w:t>AMF: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Registration</w:t>
      </w:r>
    </w:p>
    <w:p>
      <w:pPr>
        <w:pStyle w:val="PL"/>
        <w:rPr/>
      </w:pPr>
      <w:r>
        <w:rPr>
          <w:rFonts w:eastAsia="Courier New"/>
        </w:rPr>
        <w:t xml:space="preserve">              </w:t>
      </w:r>
      <w:r>
        <w:rPr/>
        <w:t>- ServiceRequest</w:t>
      </w:r>
    </w:p>
    <w:p>
      <w:pPr>
        <w:pStyle w:val="PL"/>
        <w:rPr/>
      </w:pPr>
      <w:r>
        <w:rPr>
          <w:rFonts w:eastAsia="Courier New"/>
        </w:rPr>
        <w:t xml:space="preserve">              </w:t>
      </w:r>
      <w:r>
        <w:rPr/>
        <w:t>- Handover</w:t>
      </w:r>
    </w:p>
    <w:p>
      <w:pPr>
        <w:pStyle w:val="PL"/>
        <w:rPr/>
      </w:pPr>
      <w:r>
        <w:rPr>
          <w:rFonts w:eastAsia="Courier New"/>
        </w:rPr>
        <w:t xml:space="preserve">              </w:t>
      </w:r>
      <w:r>
        <w:rPr/>
        <w:t>- UEderegistration</w:t>
      </w:r>
    </w:p>
    <w:p>
      <w:pPr>
        <w:pStyle w:val="PL"/>
        <w:rPr/>
      </w:pPr>
      <w:r>
        <w:rPr>
          <w:rFonts w:eastAsia="Courier New"/>
        </w:rPr>
        <w:t xml:space="preserve">              </w:t>
      </w:r>
      <w:r>
        <w:rPr/>
        <w:t>- NetworkDeregistration</w:t>
      </w:r>
    </w:p>
    <w:p>
      <w:pPr>
        <w:pStyle w:val="PL"/>
        <w:rPr/>
      </w:pPr>
      <w:r>
        <w:rPr>
          <w:rFonts w:eastAsia="Courier New"/>
        </w:rPr>
        <w:t xml:space="preserve">              </w:t>
      </w:r>
      <w:r>
        <w:rPr/>
        <w:t>- UEMobilityFromEPC</w:t>
      </w:r>
    </w:p>
    <w:p>
      <w:pPr>
        <w:pStyle w:val="PL"/>
        <w:rPr/>
      </w:pPr>
      <w:r>
        <w:rPr>
          <w:rFonts w:eastAsia="Courier New"/>
        </w:rPr>
        <w:t xml:space="preserve">              </w:t>
      </w:r>
      <w:r>
        <w:rPr/>
        <w:t>- UEMobilityToEPC</w:t>
      </w:r>
    </w:p>
    <w:p>
      <w:pPr>
        <w:pStyle w:val="PL"/>
        <w:rPr/>
      </w:pPr>
      <w:r>
        <w:rPr>
          <w:rFonts w:eastAsia="Courier New"/>
        </w:rPr>
        <w:t xml:space="preserve">        </w:t>
      </w:r>
      <w:r>
        <w:rPr/>
        <w:t>SMF: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PDUsessionEstablishment</w:t>
      </w:r>
    </w:p>
    <w:p>
      <w:pPr>
        <w:pStyle w:val="PL"/>
        <w:rPr/>
      </w:pPr>
      <w:r>
        <w:rPr>
          <w:rFonts w:eastAsia="Courier New"/>
        </w:rPr>
        <w:t xml:space="preserve">              </w:t>
      </w:r>
      <w:r>
        <w:rPr/>
        <w:t>- PDUsessionModification</w:t>
      </w:r>
    </w:p>
    <w:p>
      <w:pPr>
        <w:pStyle w:val="PL"/>
        <w:rPr/>
      </w:pPr>
      <w:r>
        <w:rPr>
          <w:rFonts w:eastAsia="Courier New"/>
        </w:rPr>
        <w:t xml:space="preserve">              </w:t>
      </w:r>
      <w:r>
        <w:rPr/>
        <w:t>- PDUsessionRelease</w:t>
      </w:r>
    </w:p>
    <w:p>
      <w:pPr>
        <w:pStyle w:val="PL"/>
        <w:rPr/>
      </w:pPr>
      <w:r>
        <w:rPr>
          <w:rFonts w:eastAsia="Courier New"/>
        </w:rPr>
        <w:t xml:space="preserve">              </w:t>
      </w:r>
      <w:r>
        <w:rPr/>
        <w:t>- PDUsessionUPactivationDeactivation</w:t>
      </w:r>
    </w:p>
    <w:p>
      <w:pPr>
        <w:pStyle w:val="PL"/>
        <w:rPr/>
      </w:pPr>
      <w:r>
        <w:rPr>
          <w:rFonts w:eastAsia="Courier New"/>
        </w:rPr>
        <w:t xml:space="preserve">              </w:t>
      </w:r>
      <w:r>
        <w:rPr/>
        <w:t>- MobilityBtw3gppAndN3gppTo5GC</w:t>
      </w:r>
    </w:p>
    <w:p>
      <w:pPr>
        <w:pStyle w:val="PL"/>
        <w:rPr/>
      </w:pPr>
      <w:r>
        <w:rPr>
          <w:rFonts w:eastAsia="Courier New"/>
        </w:rPr>
        <w:t xml:space="preserve">              </w:t>
      </w:r>
      <w:r>
        <w:rPr/>
        <w:t>- MobilityFromEpc</w:t>
      </w:r>
    </w:p>
    <w:p>
      <w:pPr>
        <w:pStyle w:val="PL"/>
        <w:rPr/>
      </w:pPr>
      <w:r>
        <w:rPr>
          <w:rFonts w:eastAsia="Courier New"/>
        </w:rPr>
        <w:t xml:space="preserve">        </w:t>
      </w:r>
      <w:r>
        <w:rPr/>
        <w:t>PCF: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AMpolicy</w:t>
      </w:r>
    </w:p>
    <w:p>
      <w:pPr>
        <w:pStyle w:val="PL"/>
        <w:rPr/>
      </w:pPr>
      <w:r>
        <w:rPr>
          <w:rFonts w:eastAsia="Courier New"/>
        </w:rPr>
        <w:t xml:space="preserve">              </w:t>
      </w:r>
      <w:r>
        <w:rPr/>
        <w:t>- SMpolicy</w:t>
      </w:r>
    </w:p>
    <w:p>
      <w:pPr>
        <w:pStyle w:val="PL"/>
        <w:rPr/>
      </w:pPr>
      <w:r>
        <w:rPr>
          <w:rFonts w:eastAsia="Courier New"/>
        </w:rPr>
        <w:t xml:space="preserve">              </w:t>
      </w:r>
      <w:r>
        <w:rPr/>
        <w:t>- Authorization</w:t>
      </w:r>
    </w:p>
    <w:p>
      <w:pPr>
        <w:pStyle w:val="PL"/>
        <w:rPr/>
      </w:pPr>
      <w:r>
        <w:rPr>
          <w:rFonts w:eastAsia="Courier New"/>
        </w:rPr>
        <w:t xml:space="preserve">              </w:t>
      </w:r>
      <w:r>
        <w:rPr/>
        <w:t>- BDTpolicy</w:t>
      </w:r>
    </w:p>
    <w:p>
      <w:pPr>
        <w:pStyle w:val="PL"/>
        <w:rPr/>
      </w:pPr>
      <w:r>
        <w:rPr>
          <w:rFonts w:eastAsia="Courier New"/>
        </w:rPr>
        <w:t xml:space="preserve">        </w:t>
      </w:r>
      <w:r>
        <w:rPr/>
        <w:t>UPF: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N4Session</w:t>
      </w:r>
    </w:p>
    <w:p>
      <w:pPr>
        <w:pStyle w:val="PL"/>
        <w:rPr/>
      </w:pPr>
      <w:r>
        <w:rPr>
          <w:rFonts w:eastAsia="Courier New"/>
        </w:rPr>
        <w:t xml:space="preserve">        </w:t>
      </w:r>
      <w:r>
        <w:rPr/>
        <w:t>AUSF: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UEauthentication</w:t>
      </w:r>
    </w:p>
    <w:p>
      <w:pPr>
        <w:pStyle w:val="PL"/>
        <w:rPr/>
      </w:pPr>
      <w:r>
        <w:rPr>
          <w:rFonts w:eastAsia="Courier New"/>
        </w:rPr>
        <w:t xml:space="preserve">        </w:t>
      </w:r>
      <w:r>
        <w:rPr/>
        <w:t>NEF: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EventExposure</w:t>
      </w:r>
    </w:p>
    <w:p>
      <w:pPr>
        <w:pStyle w:val="PL"/>
        <w:rPr/>
      </w:pPr>
      <w:r>
        <w:rPr>
          <w:rFonts w:eastAsia="Courier New"/>
        </w:rPr>
        <w:t xml:space="preserve">              </w:t>
      </w:r>
      <w:r>
        <w:rPr/>
        <w:t>- PFDmanagement</w:t>
      </w:r>
    </w:p>
    <w:p>
      <w:pPr>
        <w:pStyle w:val="PL"/>
        <w:rPr/>
      </w:pPr>
      <w:r>
        <w:rPr>
          <w:rFonts w:eastAsia="Courier New"/>
        </w:rPr>
        <w:t xml:space="preserve">              </w:t>
      </w:r>
      <w:r>
        <w:rPr/>
        <w:t>- ParameterProvision</w:t>
      </w:r>
    </w:p>
    <w:p>
      <w:pPr>
        <w:pStyle w:val="PL"/>
        <w:rPr/>
      </w:pPr>
      <w:r>
        <w:rPr>
          <w:rFonts w:eastAsia="Courier New"/>
        </w:rPr>
        <w:t xml:space="preserve">              </w:t>
      </w:r>
      <w:r>
        <w:rPr/>
        <w:t>- Trigger</w:t>
      </w:r>
    </w:p>
    <w:p>
      <w:pPr>
        <w:pStyle w:val="PL"/>
        <w:rPr/>
      </w:pPr>
      <w:r>
        <w:rPr>
          <w:rFonts w:eastAsia="Courier New"/>
        </w:rPr>
        <w:t xml:space="preserve">        </w:t>
      </w:r>
      <w:r>
        <w:rPr/>
        <w:t>NRF: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NFmanagement</w:t>
      </w:r>
    </w:p>
    <w:p>
      <w:pPr>
        <w:pStyle w:val="PL"/>
        <w:rPr/>
      </w:pPr>
      <w:r>
        <w:rPr>
          <w:rFonts w:eastAsia="Courier New"/>
        </w:rPr>
        <w:t xml:space="preserve">              </w:t>
      </w:r>
      <w:r>
        <w:rPr/>
        <w:t>- NFdiscovery</w:t>
      </w:r>
    </w:p>
    <w:p>
      <w:pPr>
        <w:pStyle w:val="PL"/>
        <w:rPr/>
      </w:pPr>
      <w:r>
        <w:rPr>
          <w:rFonts w:eastAsia="Courier New"/>
        </w:rPr>
        <w:t xml:space="preserve">        </w:t>
      </w:r>
      <w:r>
        <w:rPr/>
        <w:t>NSSF: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NSSelection</w:t>
      </w:r>
    </w:p>
    <w:p>
      <w:pPr>
        <w:pStyle w:val="PL"/>
        <w:rPr/>
      </w:pPr>
      <w:r>
        <w:rPr>
          <w:rFonts w:eastAsia="Courier New"/>
        </w:rPr>
        <w:t xml:space="preserve">              </w:t>
      </w:r>
      <w:r>
        <w:rPr/>
        <w:t>- NSSAI</w:t>
      </w:r>
    </w:p>
    <w:p>
      <w:pPr>
        <w:pStyle w:val="PL"/>
        <w:rPr/>
      </w:pPr>
      <w:r>
        <w:rPr>
          <w:rFonts w:eastAsia="Courier New"/>
        </w:rPr>
        <w:t xml:space="preserve">        </w:t>
      </w:r>
      <w:r>
        <w:rPr/>
        <w:t>SMSF:</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SMservice</w:t>
      </w:r>
    </w:p>
    <w:p>
      <w:pPr>
        <w:pStyle w:val="PL"/>
        <w:rPr/>
      </w:pPr>
      <w:r>
        <w:rPr>
          <w:rFonts w:eastAsia="Courier New"/>
        </w:rPr>
        <w:t xml:space="preserve">        </w:t>
      </w:r>
      <w:r>
        <w:rPr/>
        <w:t>UDM:</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UEcontext</w:t>
      </w:r>
    </w:p>
    <w:p>
      <w:pPr>
        <w:pStyle w:val="PL"/>
        <w:rPr/>
      </w:pPr>
      <w:r>
        <w:rPr>
          <w:rFonts w:eastAsia="Courier New"/>
        </w:rPr>
        <w:t xml:space="preserve">              </w:t>
      </w:r>
      <w:r>
        <w:rPr/>
        <w:t>- SubscriberData</w:t>
      </w:r>
    </w:p>
    <w:p>
      <w:pPr>
        <w:pStyle w:val="PL"/>
        <w:rPr/>
      </w:pPr>
      <w:r>
        <w:rPr>
          <w:rFonts w:eastAsia="Courier New"/>
        </w:rPr>
        <w:t xml:space="preserve">              </w:t>
      </w:r>
      <w:r>
        <w:rPr/>
        <w:t>- UEauthentication</w:t>
      </w:r>
    </w:p>
    <w:p>
      <w:pPr>
        <w:pStyle w:val="PL"/>
        <w:rPr/>
      </w:pPr>
      <w:r>
        <w:rPr>
          <w:rFonts w:eastAsia="Courier New"/>
        </w:rPr>
        <w:t xml:space="preserve">              </w:t>
      </w:r>
      <w:r>
        <w:rPr/>
        <w:t>- EventExposure</w:t>
      </w:r>
    </w:p>
    <w:p>
      <w:pPr>
        <w:pStyle w:val="PL"/>
        <w:rPr>
          <w:rFonts w:eastAsia="Courier New"/>
        </w:rPr>
      </w:pPr>
      <w:r>
        <w:rPr>
          <w:rFonts w:eastAsia="Courier New"/>
        </w:rPr>
        <w:t xml:space="preserve">    </w:t>
      </w:r>
    </w:p>
    <w:p>
      <w:pPr>
        <w:pStyle w:val="PL"/>
        <w:rPr/>
      </w:pPr>
      <w:r>
        <w:rPr>
          <w:rFonts w:eastAsia="Courier New"/>
        </w:rPr>
        <w:t xml:space="preserve">    </w:t>
      </w:r>
      <w:r>
        <w:rPr/>
        <w:t>anonymizationOfMDTData-Type:</w:t>
      </w:r>
    </w:p>
    <w:p>
      <w:pPr>
        <w:pStyle w:val="PL"/>
        <w:rPr/>
      </w:pPr>
      <w:r>
        <w:rPr>
          <w:rFonts w:eastAsia="Courier New"/>
        </w:rPr>
        <w:t xml:space="preserve">      </w:t>
      </w:r>
      <w:r>
        <w:rPr/>
        <w:t>description: Specifies level of MDT anonymization. For additional details see 3GPP TS 32.422 clause 5.10.12.</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NO_IDENTITY</w:t>
      </w:r>
    </w:p>
    <w:p>
      <w:pPr>
        <w:pStyle w:val="PL"/>
        <w:rPr/>
      </w:pPr>
      <w:r>
        <w:rPr>
          <w:rFonts w:eastAsia="Courier New"/>
        </w:rPr>
        <w:t xml:space="preserve">        </w:t>
      </w:r>
      <w:r>
        <w:rPr/>
        <w:t>- TAC_OF_IMEI</w:t>
      </w:r>
    </w:p>
    <w:p>
      <w:pPr>
        <w:pStyle w:val="PL"/>
        <w:rPr>
          <w:rFonts w:eastAsia="Courier New"/>
        </w:rPr>
      </w:pPr>
      <w:r>
        <w:rPr>
          <w:rFonts w:eastAsia="Courier New"/>
        </w:rPr>
        <w:t xml:space="preserve">    </w:t>
      </w:r>
    </w:p>
    <w:p>
      <w:pPr>
        <w:pStyle w:val="PL"/>
        <w:rPr/>
      </w:pPr>
      <w:r>
        <w:rPr>
          <w:rFonts w:eastAsia="Courier New"/>
        </w:rPr>
        <w:t xml:space="preserve">    </w:t>
      </w:r>
      <w:r>
        <w:rPr/>
        <w:t>collectionPeriodRRMLTE-Type:</w:t>
      </w:r>
    </w:p>
    <w:p>
      <w:pPr>
        <w:pStyle w:val="PL"/>
        <w:rPr/>
      </w:pPr>
      <w:r>
        <w:rPr>
          <w:rFonts w:eastAsia="Courier New"/>
        </w:rPr>
        <w:t xml:space="preserve">      </w:t>
      </w:r>
      <w:r>
        <w:rPr/>
        <w:t>description: See details in 3GPP TS 32.422 clause 5.10.20.</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- 100ms</w:t>
      </w:r>
    </w:p>
    <w:p>
      <w:pPr>
        <w:pStyle w:val="PL"/>
        <w:rPr/>
      </w:pPr>
      <w:r>
        <w:rPr>
          <w:rFonts w:eastAsia="Courier New"/>
        </w:rPr>
        <w:t xml:space="preserve">        </w:t>
      </w:r>
      <w:r>
        <w:rPr/>
        <w:t>- 1000ms</w:t>
      </w:r>
    </w:p>
    <w:p>
      <w:pPr>
        <w:pStyle w:val="PL"/>
        <w:rPr/>
      </w:pPr>
      <w:r>
        <w:rPr>
          <w:rFonts w:eastAsia="Courier New"/>
        </w:rPr>
        <w:t xml:space="preserve">        </w:t>
      </w:r>
      <w:r>
        <w:rPr/>
        <w:t>- 1024ms</w:t>
      </w:r>
    </w:p>
    <w:p>
      <w:pPr>
        <w:pStyle w:val="PL"/>
        <w:rPr/>
      </w:pPr>
      <w:r>
        <w:rPr>
          <w:rFonts w:eastAsia="Courier New"/>
        </w:rPr>
        <w:t xml:space="preserve">        </w:t>
      </w:r>
      <w:r>
        <w:rPr/>
        <w:t>- 1280ms</w:t>
      </w:r>
    </w:p>
    <w:p>
      <w:pPr>
        <w:pStyle w:val="PL"/>
        <w:rPr/>
      </w:pPr>
      <w:r>
        <w:rPr>
          <w:rFonts w:eastAsia="Courier New"/>
        </w:rPr>
        <w:t xml:space="preserve">        </w:t>
      </w:r>
      <w:r>
        <w:rPr/>
        <w:t>- 2048ms</w:t>
      </w:r>
    </w:p>
    <w:p>
      <w:pPr>
        <w:pStyle w:val="PL"/>
        <w:rPr/>
      </w:pPr>
      <w:r>
        <w:rPr>
          <w:rFonts w:eastAsia="Courier New"/>
        </w:rPr>
        <w:t xml:space="preserve">        </w:t>
      </w:r>
      <w:r>
        <w:rPr/>
        <w:t>- 2560ms</w:t>
      </w:r>
    </w:p>
    <w:p>
      <w:pPr>
        <w:pStyle w:val="PL"/>
        <w:rPr/>
      </w:pPr>
      <w:r>
        <w:rPr>
          <w:rFonts w:eastAsia="Courier New"/>
        </w:rPr>
        <w:t xml:space="preserve">        </w:t>
      </w:r>
      <w:r>
        <w:rPr/>
        <w:t>- 5120ms</w:t>
      </w:r>
    </w:p>
    <w:p>
      <w:pPr>
        <w:pStyle w:val="PL"/>
        <w:rPr/>
      </w:pPr>
      <w:r>
        <w:rPr>
          <w:rFonts w:eastAsia="Courier New"/>
        </w:rPr>
        <w:t xml:space="preserve">        </w:t>
      </w:r>
      <w:r>
        <w:rPr/>
        <w:t>- 10000ms</w:t>
      </w:r>
    </w:p>
    <w:p>
      <w:pPr>
        <w:pStyle w:val="PL"/>
        <w:rPr/>
      </w:pPr>
      <w:r>
        <w:rPr>
          <w:rFonts w:eastAsia="Courier New"/>
        </w:rPr>
        <w:t xml:space="preserve">        </w:t>
      </w:r>
      <w:r>
        <w:rPr/>
        <w:t>- 10240ms</w:t>
      </w:r>
    </w:p>
    <w:p>
      <w:pPr>
        <w:pStyle w:val="PL"/>
        <w:rPr/>
      </w:pPr>
      <w:r>
        <w:rPr>
          <w:rFonts w:eastAsia="Courier New"/>
        </w:rPr>
        <w:t xml:space="preserve">        </w:t>
      </w:r>
      <w:r>
        <w:rPr/>
        <w:t>- 60000ms</w:t>
      </w:r>
    </w:p>
    <w:p>
      <w:pPr>
        <w:pStyle w:val="PL"/>
        <w:rPr/>
      </w:pPr>
      <w:r>
        <w:rPr/>
      </w:r>
    </w:p>
    <w:p>
      <w:pPr>
        <w:pStyle w:val="PL"/>
        <w:rPr/>
      </w:pPr>
      <w:r>
        <w:rPr>
          <w:rFonts w:eastAsia="Courier New"/>
        </w:rPr>
        <w:t xml:space="preserve">    </w:t>
      </w:r>
      <w:r>
        <w:rPr/>
        <w:t>collectionPeriodM6LTE-Type:</w:t>
      </w:r>
    </w:p>
    <w:p>
      <w:pPr>
        <w:pStyle w:val="PL"/>
        <w:rPr/>
      </w:pPr>
      <w:r>
        <w:rPr>
          <w:rFonts w:eastAsia="Courier New"/>
        </w:rPr>
        <w:t xml:space="preserve">      </w:t>
      </w:r>
      <w:r>
        <w:rPr/>
        <w:t>description: See details in 3GPP TS 32.422 clause 5.10.32.</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- 1024ms</w:t>
      </w:r>
    </w:p>
    <w:p>
      <w:pPr>
        <w:pStyle w:val="PL"/>
        <w:rPr/>
      </w:pPr>
      <w:r>
        <w:rPr>
          <w:rFonts w:eastAsia="Courier New"/>
        </w:rPr>
        <w:t xml:space="preserve">        </w:t>
      </w:r>
      <w:r>
        <w:rPr/>
        <w:t>- 2048ms</w:t>
      </w:r>
    </w:p>
    <w:p>
      <w:pPr>
        <w:pStyle w:val="PL"/>
        <w:rPr/>
      </w:pPr>
      <w:r>
        <w:rPr>
          <w:rFonts w:eastAsia="Courier New"/>
        </w:rPr>
        <w:t xml:space="preserve">        </w:t>
      </w:r>
      <w:r>
        <w:rPr/>
        <w:t>- 5120ms</w:t>
      </w:r>
    </w:p>
    <w:p>
      <w:pPr>
        <w:pStyle w:val="PL"/>
        <w:rPr/>
      </w:pPr>
      <w:r>
        <w:rPr>
          <w:rFonts w:eastAsia="Courier New"/>
        </w:rPr>
        <w:t xml:space="preserve">        </w:t>
      </w:r>
      <w:r>
        <w:rPr/>
        <w:t>- 10240ms</w:t>
      </w:r>
    </w:p>
    <w:p>
      <w:pPr>
        <w:pStyle w:val="PL"/>
        <w:rPr/>
      </w:pPr>
      <w:r>
        <w:rPr/>
      </w:r>
    </w:p>
    <w:p>
      <w:pPr>
        <w:pStyle w:val="PL"/>
        <w:rPr/>
      </w:pPr>
      <w:r>
        <w:rPr>
          <w:rFonts w:eastAsia="Courier New"/>
        </w:rPr>
        <w:t xml:space="preserve">    </w:t>
      </w:r>
      <w:r>
        <w:rPr/>
        <w:t>collectionPeriodM7LTE-Type:</w:t>
      </w:r>
    </w:p>
    <w:p>
      <w:pPr>
        <w:pStyle w:val="PL"/>
        <w:rPr/>
      </w:pPr>
      <w:r>
        <w:rPr>
          <w:rFonts w:eastAsia="Courier New"/>
        </w:rPr>
        <w:t xml:space="preserve">      </w:t>
      </w:r>
      <w:r>
        <w:rPr/>
        <w:t>description: See details in 3GPP TS 32.422 clause 5.10.33.</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maximum: 60</w:t>
      </w:r>
    </w:p>
    <w:p>
      <w:pPr>
        <w:pStyle w:val="PL"/>
        <w:rPr/>
      </w:pPr>
      <w:r>
        <w:rPr/>
      </w:r>
    </w:p>
    <w:p>
      <w:pPr>
        <w:pStyle w:val="PL"/>
        <w:rPr/>
      </w:pPr>
      <w:r>
        <w:rPr>
          <w:rFonts w:eastAsia="Courier New"/>
        </w:rPr>
        <w:t xml:space="preserve">    </w:t>
      </w:r>
      <w:r>
        <w:rPr/>
        <w:t>collectionPeriodRRMUMTS-Type:</w:t>
      </w:r>
    </w:p>
    <w:p>
      <w:pPr>
        <w:pStyle w:val="PL"/>
        <w:rPr/>
      </w:pPr>
      <w:r>
        <w:rPr>
          <w:rFonts w:eastAsia="Courier New"/>
        </w:rPr>
        <w:t xml:space="preserve">      </w:t>
      </w:r>
      <w:r>
        <w:rPr/>
        <w:t>description: See details in 3GPP TS 32.422 clause 5.10.21.</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- 100ms</w:t>
      </w:r>
    </w:p>
    <w:p>
      <w:pPr>
        <w:pStyle w:val="PL"/>
        <w:rPr/>
      </w:pPr>
      <w:r>
        <w:rPr>
          <w:rFonts w:eastAsia="Courier New"/>
        </w:rPr>
        <w:t xml:space="preserve">        </w:t>
      </w:r>
      <w:r>
        <w:rPr/>
        <w:t>- 250ms</w:t>
      </w:r>
    </w:p>
    <w:p>
      <w:pPr>
        <w:pStyle w:val="PL"/>
        <w:rPr/>
      </w:pPr>
      <w:r>
        <w:rPr>
          <w:rFonts w:eastAsia="Courier New"/>
        </w:rPr>
        <w:t xml:space="preserve">        </w:t>
      </w:r>
      <w:r>
        <w:rPr/>
        <w:t>- 500ms</w:t>
      </w:r>
    </w:p>
    <w:p>
      <w:pPr>
        <w:pStyle w:val="PL"/>
        <w:rPr/>
      </w:pPr>
      <w:r>
        <w:rPr>
          <w:rFonts w:eastAsia="Courier New"/>
        </w:rPr>
        <w:t xml:space="preserve">        </w:t>
      </w:r>
      <w:r>
        <w:rPr/>
        <w:t>- 1000ms</w:t>
      </w:r>
    </w:p>
    <w:p>
      <w:pPr>
        <w:pStyle w:val="PL"/>
        <w:rPr/>
      </w:pPr>
      <w:r>
        <w:rPr>
          <w:rFonts w:eastAsia="Courier New"/>
        </w:rPr>
        <w:t xml:space="preserve">        </w:t>
      </w:r>
      <w:r>
        <w:rPr/>
        <w:t>- 2000ms</w:t>
      </w:r>
    </w:p>
    <w:p>
      <w:pPr>
        <w:pStyle w:val="PL"/>
        <w:rPr/>
      </w:pPr>
      <w:r>
        <w:rPr>
          <w:rFonts w:eastAsia="Courier New"/>
        </w:rPr>
        <w:t xml:space="preserve">        </w:t>
      </w:r>
      <w:r>
        <w:rPr/>
        <w:t>- 3000ms</w:t>
      </w:r>
    </w:p>
    <w:p>
      <w:pPr>
        <w:pStyle w:val="PL"/>
        <w:rPr/>
      </w:pPr>
      <w:r>
        <w:rPr>
          <w:rFonts w:eastAsia="Courier New"/>
        </w:rPr>
        <w:t xml:space="preserve">        </w:t>
      </w:r>
      <w:r>
        <w:rPr/>
        <w:t>- 4000ms</w:t>
      </w:r>
    </w:p>
    <w:p>
      <w:pPr>
        <w:pStyle w:val="PL"/>
        <w:rPr/>
      </w:pPr>
      <w:r>
        <w:rPr>
          <w:rFonts w:eastAsia="Courier New"/>
        </w:rPr>
        <w:t xml:space="preserve">        </w:t>
      </w:r>
      <w:r>
        <w:rPr/>
        <w:t>- 6000ms</w:t>
      </w:r>
    </w:p>
    <w:p>
      <w:pPr>
        <w:pStyle w:val="PL"/>
        <w:rPr>
          <w:rFonts w:eastAsia="Courier New"/>
        </w:rPr>
      </w:pPr>
      <w:r>
        <w:rPr>
          <w:rFonts w:eastAsia="Courier New"/>
        </w:rPr>
        <w:t xml:space="preserve">    </w:t>
      </w:r>
    </w:p>
    <w:p>
      <w:pPr>
        <w:pStyle w:val="PL"/>
        <w:rPr/>
      </w:pPr>
      <w:r>
        <w:rPr>
          <w:rFonts w:eastAsia="Courier New"/>
        </w:rPr>
        <w:t xml:space="preserve">    </w:t>
      </w:r>
      <w:r>
        <w:rPr/>
        <w:t>collectionPeriodRRMNR-Type:</w:t>
      </w:r>
    </w:p>
    <w:p>
      <w:pPr>
        <w:pStyle w:val="PL"/>
        <w:rPr/>
      </w:pPr>
      <w:r>
        <w:rPr>
          <w:rFonts w:eastAsia="Courier New"/>
        </w:rPr>
        <w:t xml:space="preserve">      </w:t>
      </w:r>
      <w:r>
        <w:rPr/>
        <w:t>description: See details in 3GPP TS 32.422 clause 5.10.30.</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- 1024ms</w:t>
      </w:r>
    </w:p>
    <w:p>
      <w:pPr>
        <w:pStyle w:val="PL"/>
        <w:rPr/>
      </w:pPr>
      <w:r>
        <w:rPr>
          <w:rFonts w:eastAsia="Courier New"/>
        </w:rPr>
        <w:t xml:space="preserve">        </w:t>
      </w:r>
      <w:r>
        <w:rPr/>
        <w:t>- 2048ms</w:t>
      </w:r>
    </w:p>
    <w:p>
      <w:pPr>
        <w:pStyle w:val="PL"/>
        <w:rPr/>
      </w:pPr>
      <w:r>
        <w:rPr>
          <w:rFonts w:eastAsia="Courier New"/>
        </w:rPr>
        <w:t xml:space="preserve">        </w:t>
      </w:r>
      <w:r>
        <w:rPr/>
        <w:t>- 5120ms</w:t>
      </w:r>
    </w:p>
    <w:p>
      <w:pPr>
        <w:pStyle w:val="PL"/>
        <w:rPr/>
      </w:pPr>
      <w:r>
        <w:rPr>
          <w:rFonts w:eastAsia="Courier New"/>
        </w:rPr>
        <w:t xml:space="preserve">        </w:t>
      </w:r>
      <w:r>
        <w:rPr/>
        <w:t>- 10240ms</w:t>
      </w:r>
    </w:p>
    <w:p>
      <w:pPr>
        <w:pStyle w:val="PL"/>
        <w:rPr/>
      </w:pPr>
      <w:r>
        <w:rPr>
          <w:rFonts w:eastAsia="Courier New"/>
        </w:rPr>
        <w:t xml:space="preserve">        </w:t>
      </w:r>
      <w:r>
        <w:rPr/>
        <w:t>- 60000ms</w:t>
      </w:r>
    </w:p>
    <w:p>
      <w:pPr>
        <w:pStyle w:val="PL"/>
        <w:rPr/>
      </w:pPr>
      <w:r>
        <w:rPr/>
      </w:r>
    </w:p>
    <w:p>
      <w:pPr>
        <w:pStyle w:val="PL"/>
        <w:rPr/>
      </w:pPr>
      <w:r>
        <w:rPr>
          <w:rFonts w:eastAsia="Courier New"/>
        </w:rPr>
        <w:t xml:space="preserve">    </w:t>
      </w:r>
      <w:r>
        <w:rPr/>
        <w:t>collectionPeriodM6NR-Type:</w:t>
      </w:r>
    </w:p>
    <w:p>
      <w:pPr>
        <w:pStyle w:val="PL"/>
        <w:rPr/>
      </w:pPr>
      <w:r>
        <w:rPr>
          <w:rFonts w:eastAsia="Courier New"/>
        </w:rPr>
        <w:t xml:space="preserve">      </w:t>
      </w:r>
      <w:r>
        <w:rPr/>
        <w:t>description: See details in 3GPP TS 32.422 clause 5.10.34.</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- 120ms</w:t>
      </w:r>
    </w:p>
    <w:p>
      <w:pPr>
        <w:pStyle w:val="PL"/>
        <w:rPr/>
      </w:pPr>
      <w:r>
        <w:rPr>
          <w:rFonts w:eastAsia="Courier New"/>
        </w:rPr>
        <w:t xml:space="preserve">        </w:t>
      </w:r>
      <w:r>
        <w:rPr/>
        <w:t>- 240ms</w:t>
      </w:r>
    </w:p>
    <w:p>
      <w:pPr>
        <w:pStyle w:val="PL"/>
        <w:rPr/>
      </w:pPr>
      <w:r>
        <w:rPr>
          <w:rFonts w:eastAsia="Courier New"/>
        </w:rPr>
        <w:t xml:space="preserve">        </w:t>
      </w:r>
      <w:r>
        <w:rPr/>
        <w:t>- 480ms</w:t>
      </w:r>
    </w:p>
    <w:p>
      <w:pPr>
        <w:pStyle w:val="PL"/>
        <w:rPr/>
      </w:pPr>
      <w:r>
        <w:rPr>
          <w:rFonts w:eastAsia="Courier New"/>
        </w:rPr>
        <w:t xml:space="preserve">        </w:t>
      </w:r>
      <w:r>
        <w:rPr/>
        <w:t>- 640ms</w:t>
      </w:r>
    </w:p>
    <w:p>
      <w:pPr>
        <w:pStyle w:val="PL"/>
        <w:rPr/>
      </w:pPr>
      <w:r>
        <w:rPr>
          <w:rFonts w:eastAsia="Courier New"/>
        </w:rPr>
        <w:t xml:space="preserve">        </w:t>
      </w:r>
      <w:r>
        <w:rPr/>
        <w:t>- 1024ms</w:t>
      </w:r>
    </w:p>
    <w:p>
      <w:pPr>
        <w:pStyle w:val="PL"/>
        <w:rPr/>
      </w:pPr>
      <w:r>
        <w:rPr>
          <w:rFonts w:eastAsia="Courier New"/>
        </w:rPr>
        <w:t xml:space="preserve">        </w:t>
      </w:r>
      <w:r>
        <w:rPr/>
        <w:t>- 2048ms</w:t>
      </w:r>
    </w:p>
    <w:p>
      <w:pPr>
        <w:pStyle w:val="PL"/>
        <w:rPr/>
      </w:pPr>
      <w:r>
        <w:rPr>
          <w:rFonts w:eastAsia="Courier New"/>
        </w:rPr>
        <w:t xml:space="preserve">        </w:t>
      </w:r>
      <w:r>
        <w:rPr/>
        <w:t>- 5120ms</w:t>
      </w:r>
    </w:p>
    <w:p>
      <w:pPr>
        <w:pStyle w:val="PL"/>
        <w:rPr/>
      </w:pPr>
      <w:r>
        <w:rPr>
          <w:rFonts w:eastAsia="Courier New"/>
        </w:rPr>
        <w:t xml:space="preserve">        </w:t>
      </w:r>
      <w:r>
        <w:rPr/>
        <w:t>- 10240ms</w:t>
      </w:r>
    </w:p>
    <w:p>
      <w:pPr>
        <w:pStyle w:val="PL"/>
        <w:rPr/>
      </w:pPr>
      <w:r>
        <w:rPr>
          <w:rFonts w:eastAsia="Courier New"/>
        </w:rPr>
        <w:t xml:space="preserve">        </w:t>
      </w:r>
      <w:r>
        <w:rPr/>
        <w:t>- 20480ms</w:t>
      </w:r>
    </w:p>
    <w:p>
      <w:pPr>
        <w:pStyle w:val="PL"/>
        <w:rPr/>
      </w:pPr>
      <w:r>
        <w:rPr>
          <w:rFonts w:eastAsia="Courier New"/>
        </w:rPr>
        <w:t xml:space="preserve">        </w:t>
      </w:r>
      <w:r>
        <w:rPr/>
        <w:t>- 40960ms</w:t>
      </w:r>
    </w:p>
    <w:p>
      <w:pPr>
        <w:pStyle w:val="PL"/>
        <w:rPr/>
      </w:pPr>
      <w:r>
        <w:rPr>
          <w:rFonts w:eastAsia="Courier New"/>
        </w:rPr>
        <w:t xml:space="preserve">        </w:t>
      </w:r>
      <w:r>
        <w:rPr/>
        <w:t>- 1min</w:t>
      </w:r>
    </w:p>
    <w:p>
      <w:pPr>
        <w:pStyle w:val="PL"/>
        <w:rPr/>
      </w:pPr>
      <w:r>
        <w:rPr>
          <w:rFonts w:eastAsia="Courier New"/>
        </w:rPr>
        <w:t xml:space="preserve">        </w:t>
      </w:r>
      <w:r>
        <w:rPr/>
        <w:t>- 6min</w:t>
      </w:r>
    </w:p>
    <w:p>
      <w:pPr>
        <w:pStyle w:val="PL"/>
        <w:rPr/>
      </w:pPr>
      <w:r>
        <w:rPr>
          <w:rFonts w:eastAsia="Courier New"/>
        </w:rPr>
        <w:t xml:space="preserve">        </w:t>
      </w:r>
      <w:r>
        <w:rPr/>
        <w:t>- 12min</w:t>
      </w:r>
    </w:p>
    <w:p>
      <w:pPr>
        <w:pStyle w:val="PL"/>
        <w:rPr/>
      </w:pPr>
      <w:r>
        <w:rPr>
          <w:rFonts w:eastAsia="Courier New"/>
        </w:rPr>
        <w:t xml:space="preserve">        </w:t>
      </w:r>
      <w:r>
        <w:rPr/>
        <w:t>- 30min</w:t>
      </w:r>
    </w:p>
    <w:p>
      <w:pPr>
        <w:pStyle w:val="PL"/>
        <w:rPr/>
      </w:pPr>
      <w:r>
        <w:rPr/>
      </w:r>
    </w:p>
    <w:p>
      <w:pPr>
        <w:pStyle w:val="PL"/>
        <w:rPr/>
      </w:pPr>
      <w:r>
        <w:rPr>
          <w:rFonts w:eastAsia="Courier New"/>
        </w:rPr>
        <w:t xml:space="preserve">    </w:t>
      </w:r>
      <w:r>
        <w:rPr/>
        <w:t>collectionPeriodM7NR-Type:</w:t>
      </w:r>
    </w:p>
    <w:p>
      <w:pPr>
        <w:pStyle w:val="PL"/>
        <w:rPr/>
      </w:pPr>
      <w:r>
        <w:rPr>
          <w:rFonts w:eastAsia="Courier New"/>
        </w:rPr>
        <w:t xml:space="preserve">      </w:t>
      </w:r>
      <w:r>
        <w:rPr/>
        <w:t>description: See details in 3GPP TS 32.422 clause 5.10.35.</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maximum: 60</w:t>
      </w:r>
    </w:p>
    <w:p>
      <w:pPr>
        <w:pStyle w:val="PL"/>
        <w:rPr/>
      </w:pPr>
      <w:r>
        <w:rPr/>
      </w:r>
    </w:p>
    <w:p>
      <w:pPr>
        <w:pStyle w:val="PL"/>
        <w:rPr/>
      </w:pPr>
      <w:r>
        <w:rPr>
          <w:rFonts w:eastAsia="Courier New"/>
        </w:rPr>
        <w:t xml:space="preserve">    </w:t>
      </w:r>
      <w:r>
        <w:rPr/>
        <w:t>eventListForEventTriggeredMeasurement-Type:</w:t>
      </w:r>
    </w:p>
    <w:p>
      <w:pPr>
        <w:pStyle w:val="PL"/>
        <w:rPr/>
      </w:pPr>
      <w:r>
        <w:rPr>
          <w:rFonts w:eastAsia="Courier New"/>
        </w:rPr>
        <w:t xml:space="preserve">      </w:t>
      </w:r>
      <w:r>
        <w:rPr/>
        <w:t>description: See details in 3GPP TS 32.422 clause 5.10.28.</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OUT_OF_COVERAGE</w:t>
      </w:r>
    </w:p>
    <w:p>
      <w:pPr>
        <w:pStyle w:val="PL"/>
        <w:rPr/>
      </w:pPr>
      <w:r>
        <w:rPr>
          <w:rFonts w:eastAsia="Courier New"/>
        </w:rPr>
        <w:t xml:space="preserve">        </w:t>
      </w:r>
      <w:r>
        <w:rPr/>
        <w:t>- A2_EVENT</w:t>
      </w:r>
    </w:p>
    <w:p>
      <w:pPr>
        <w:pStyle w:val="PL"/>
        <w:rPr/>
      </w:pPr>
      <w:r>
        <w:rPr/>
      </w:r>
    </w:p>
    <w:p>
      <w:pPr>
        <w:pStyle w:val="PL"/>
        <w:rPr/>
      </w:pPr>
      <w:r>
        <w:rPr>
          <w:rFonts w:eastAsia="Courier New"/>
        </w:rPr>
        <w:t xml:space="preserve">    </w:t>
      </w:r>
      <w:r>
        <w:rPr/>
        <w:t>eventThreshold-Type:</w:t>
      </w:r>
    </w:p>
    <w:p>
      <w:pPr>
        <w:pStyle w:val="PL"/>
        <w:rPr/>
      </w:pPr>
      <w:r>
        <w:rPr>
          <w:rFonts w:eastAsia="Courier New"/>
        </w:rPr>
        <w:t xml:space="preserve">      </w:t>
      </w:r>
      <w:r>
        <w:rPr/>
        <w:t>description: See details in 3GPP TS 32.422 clause 5.10.7, 5.10.7a, 5.10.13 and 5.10.14.</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EventThresholdRSRP:</w:t>
      </w:r>
    </w:p>
    <w:p>
      <w:pPr>
        <w:pStyle w:val="PL"/>
        <w:rPr/>
      </w:pPr>
      <w:r>
        <w:rPr>
          <w:rFonts w:eastAsia="Courier New"/>
        </w:rPr>
        <w:t xml:space="preserve">          </w:t>
      </w:r>
      <w:r>
        <w:rPr/>
        <w:t>oneOf:</w:t>
      </w:r>
    </w:p>
    <w:p>
      <w:pPr>
        <w:pStyle w:val="PL"/>
        <w:rPr/>
      </w:pPr>
      <w:r>
        <w:rPr>
          <w:rFonts w:eastAsia="Courier New"/>
        </w:rPr>
        <w:t xml:space="preserve">          </w:t>
      </w:r>
      <w:r>
        <w:rPr/>
        <w:t>- type: integer</w:t>
      </w:r>
    </w:p>
    <w:p>
      <w:pPr>
        <w:pStyle w:val="PL"/>
        <w:rPr/>
      </w:pPr>
      <w:r>
        <w:rPr>
          <w:rFonts w:eastAsia="Courier New"/>
        </w:rPr>
        <w:t xml:space="preserve">            </w:t>
      </w:r>
      <w:r>
        <w:rPr/>
        <w:t>minimum: 0</w:t>
      </w:r>
    </w:p>
    <w:p>
      <w:pPr>
        <w:pStyle w:val="PL"/>
        <w:rPr/>
      </w:pPr>
      <w:r>
        <w:rPr>
          <w:rFonts w:eastAsia="Courier New"/>
        </w:rPr>
        <w:t xml:space="preserve">            </w:t>
      </w:r>
      <w:r>
        <w:rPr/>
        <w:t>maximum: 97</w:t>
      </w:r>
    </w:p>
    <w:p>
      <w:pPr>
        <w:pStyle w:val="PL"/>
        <w:rPr/>
      </w:pPr>
      <w:r>
        <w:rPr>
          <w:rFonts w:eastAsia="Courier New"/>
        </w:rPr>
        <w:t xml:space="preserve">          </w:t>
      </w:r>
      <w:r>
        <w:rPr/>
        <w:t>- type: integer</w:t>
      </w:r>
    </w:p>
    <w:p>
      <w:pPr>
        <w:pStyle w:val="PL"/>
        <w:rPr/>
      </w:pPr>
      <w:r>
        <w:rPr>
          <w:rFonts w:eastAsia="Courier New"/>
        </w:rPr>
        <w:t xml:space="preserve">            </w:t>
      </w:r>
      <w:r>
        <w:rPr/>
        <w:t>minimum: 0</w:t>
      </w:r>
    </w:p>
    <w:p>
      <w:pPr>
        <w:pStyle w:val="PL"/>
        <w:rPr/>
      </w:pPr>
      <w:r>
        <w:rPr>
          <w:rFonts w:eastAsia="Courier New"/>
        </w:rPr>
        <w:t xml:space="preserve">            </w:t>
      </w:r>
      <w:r>
        <w:rPr/>
        <w:t>maximum: 127</w:t>
      </w:r>
    </w:p>
    <w:p>
      <w:pPr>
        <w:pStyle w:val="PL"/>
        <w:rPr/>
      </w:pPr>
      <w:r>
        <w:rPr>
          <w:rFonts w:eastAsia="Courier New"/>
        </w:rPr>
        <w:t xml:space="preserve">        </w:t>
      </w:r>
      <w:r>
        <w:rPr/>
        <w:t xml:space="preserve">EventThresholdRSRQ:      </w:t>
      </w:r>
    </w:p>
    <w:p>
      <w:pPr>
        <w:pStyle w:val="PL"/>
        <w:rPr/>
      </w:pPr>
      <w:r>
        <w:rPr>
          <w:rFonts w:eastAsia="Courier New"/>
        </w:rPr>
        <w:t xml:space="preserve">          </w:t>
      </w:r>
      <w:r>
        <w:rPr/>
        <w:t>oneOf:</w:t>
      </w:r>
    </w:p>
    <w:p>
      <w:pPr>
        <w:pStyle w:val="PL"/>
        <w:rPr/>
      </w:pPr>
      <w:r>
        <w:rPr>
          <w:rFonts w:eastAsia="Courier New"/>
        </w:rPr>
        <w:t xml:space="preserve">          </w:t>
      </w:r>
      <w:r>
        <w:rPr/>
        <w:t>- type: integer</w:t>
      </w:r>
    </w:p>
    <w:p>
      <w:pPr>
        <w:pStyle w:val="PL"/>
        <w:rPr/>
      </w:pPr>
      <w:r>
        <w:rPr>
          <w:rFonts w:eastAsia="Courier New"/>
        </w:rPr>
        <w:t xml:space="preserve">            </w:t>
      </w:r>
      <w:r>
        <w:rPr/>
        <w:t>minimum: 0</w:t>
      </w:r>
    </w:p>
    <w:p>
      <w:pPr>
        <w:pStyle w:val="PL"/>
        <w:rPr/>
      </w:pPr>
      <w:r>
        <w:rPr>
          <w:rFonts w:eastAsia="Courier New"/>
        </w:rPr>
        <w:t xml:space="preserve">            </w:t>
      </w:r>
      <w:r>
        <w:rPr/>
        <w:t>maximum: 34</w:t>
      </w:r>
    </w:p>
    <w:p>
      <w:pPr>
        <w:pStyle w:val="PL"/>
        <w:rPr/>
      </w:pPr>
      <w:r>
        <w:rPr>
          <w:rFonts w:eastAsia="Courier New"/>
        </w:rPr>
        <w:t xml:space="preserve">          </w:t>
      </w:r>
      <w:r>
        <w:rPr/>
        <w:t>- type: integer</w:t>
      </w:r>
    </w:p>
    <w:p>
      <w:pPr>
        <w:pStyle w:val="PL"/>
        <w:rPr/>
      </w:pPr>
      <w:r>
        <w:rPr>
          <w:rFonts w:eastAsia="Courier New"/>
        </w:rPr>
        <w:t xml:space="preserve">            </w:t>
      </w:r>
      <w:r>
        <w:rPr/>
        <w:t>minimum: 0</w:t>
      </w:r>
    </w:p>
    <w:p>
      <w:pPr>
        <w:pStyle w:val="PL"/>
        <w:rPr/>
      </w:pPr>
      <w:r>
        <w:rPr>
          <w:rFonts w:eastAsia="Courier New"/>
        </w:rPr>
        <w:t xml:space="preserve">            </w:t>
      </w:r>
      <w:r>
        <w:rPr/>
        <w:t>maximum: 127</w:t>
      </w:r>
    </w:p>
    <w:p>
      <w:pPr>
        <w:pStyle w:val="PL"/>
        <w:rPr/>
      </w:pPr>
      <w:r>
        <w:rPr>
          <w:rFonts w:eastAsia="Courier New"/>
        </w:rPr>
        <w:t xml:space="preserve">        </w:t>
      </w:r>
      <w:r>
        <w:rPr/>
        <w:t>EventThreshold1F:</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CPICH_RSCP:</w:t>
      </w:r>
    </w:p>
    <w:p>
      <w:pPr>
        <w:pStyle w:val="PL"/>
        <w:rPr/>
      </w:pPr>
      <w:r>
        <w:rPr>
          <w:rFonts w:eastAsia="Courier New"/>
        </w:rPr>
        <w:t xml:space="preserve">              </w:t>
      </w:r>
      <w:r>
        <w:rPr/>
        <w:t>type: integer</w:t>
      </w:r>
    </w:p>
    <w:p>
      <w:pPr>
        <w:pStyle w:val="PL"/>
        <w:rPr/>
      </w:pPr>
      <w:r>
        <w:rPr>
          <w:rFonts w:eastAsia="Courier New"/>
        </w:rPr>
        <w:t xml:space="preserve">              </w:t>
      </w:r>
      <w:r>
        <w:rPr/>
        <w:t>minimum: -120</w:t>
      </w:r>
    </w:p>
    <w:p>
      <w:pPr>
        <w:pStyle w:val="PL"/>
        <w:rPr/>
      </w:pPr>
      <w:r>
        <w:rPr>
          <w:rFonts w:eastAsia="Courier New"/>
        </w:rPr>
        <w:t xml:space="preserve">              </w:t>
      </w:r>
      <w:r>
        <w:rPr/>
        <w:t>maximum: 25</w:t>
      </w:r>
    </w:p>
    <w:p>
      <w:pPr>
        <w:pStyle w:val="PL"/>
        <w:rPr/>
      </w:pPr>
      <w:r>
        <w:rPr>
          <w:rFonts w:eastAsia="Courier New"/>
        </w:rPr>
        <w:t xml:space="preserve">            </w:t>
      </w:r>
      <w:r>
        <w:rPr/>
        <w:t>CPICH_EcNo:</w:t>
      </w:r>
    </w:p>
    <w:p>
      <w:pPr>
        <w:pStyle w:val="PL"/>
        <w:rPr/>
      </w:pPr>
      <w:r>
        <w:rPr>
          <w:rFonts w:eastAsia="Courier New"/>
        </w:rPr>
        <w:t xml:space="preserve">              </w:t>
      </w:r>
      <w:r>
        <w:rPr/>
        <w:t>type: integer</w:t>
      </w:r>
    </w:p>
    <w:p>
      <w:pPr>
        <w:pStyle w:val="PL"/>
        <w:rPr/>
      </w:pPr>
      <w:r>
        <w:rPr>
          <w:rFonts w:eastAsia="Courier New"/>
        </w:rPr>
        <w:t xml:space="preserve">              </w:t>
      </w:r>
      <w:r>
        <w:rPr/>
        <w:t>minimum: -24</w:t>
      </w:r>
    </w:p>
    <w:p>
      <w:pPr>
        <w:pStyle w:val="PL"/>
        <w:rPr/>
      </w:pPr>
      <w:r>
        <w:rPr>
          <w:rFonts w:eastAsia="Courier New"/>
        </w:rPr>
        <w:t xml:space="preserve">              </w:t>
      </w:r>
      <w:r>
        <w:rPr/>
        <w:t>maximum: 0</w:t>
      </w:r>
    </w:p>
    <w:p>
      <w:pPr>
        <w:pStyle w:val="PL"/>
        <w:rPr/>
      </w:pPr>
      <w:r>
        <w:rPr>
          <w:rFonts w:eastAsia="Courier New"/>
        </w:rPr>
        <w:t xml:space="preserve">            </w:t>
      </w:r>
      <w:r>
        <w:rPr/>
        <w:t>PathLoss:</w:t>
      </w:r>
    </w:p>
    <w:p>
      <w:pPr>
        <w:pStyle w:val="PL"/>
        <w:rPr/>
      </w:pPr>
      <w:r>
        <w:rPr>
          <w:rFonts w:eastAsia="Courier New"/>
        </w:rPr>
        <w:t xml:space="preserve">              </w:t>
      </w:r>
      <w:r>
        <w:rPr/>
        <w:t>type: integer</w:t>
      </w:r>
    </w:p>
    <w:p>
      <w:pPr>
        <w:pStyle w:val="PL"/>
        <w:rPr/>
      </w:pPr>
      <w:r>
        <w:rPr>
          <w:rFonts w:eastAsia="Courier New"/>
        </w:rPr>
        <w:t xml:space="preserve">              </w:t>
      </w:r>
      <w:r>
        <w:rPr/>
        <w:t>minimum: 30</w:t>
      </w:r>
    </w:p>
    <w:p>
      <w:pPr>
        <w:pStyle w:val="PL"/>
        <w:rPr/>
      </w:pPr>
      <w:r>
        <w:rPr>
          <w:rFonts w:eastAsia="Courier New"/>
        </w:rPr>
        <w:t xml:space="preserve">              </w:t>
      </w:r>
      <w:r>
        <w:rPr/>
        <w:t>maximum: 165</w:t>
      </w:r>
    </w:p>
    <w:p>
      <w:pPr>
        <w:pStyle w:val="PL"/>
        <w:rPr/>
      </w:pPr>
      <w:r>
        <w:rPr>
          <w:rFonts w:eastAsia="Courier New"/>
        </w:rPr>
        <w:t xml:space="preserve">        </w:t>
      </w:r>
      <w:r>
        <w:rPr/>
        <w:t>EventThreshold1I:</w:t>
      </w:r>
    </w:p>
    <w:p>
      <w:pPr>
        <w:pStyle w:val="PL"/>
        <w:rPr/>
      </w:pPr>
      <w:r>
        <w:rPr>
          <w:rFonts w:eastAsia="Courier New"/>
        </w:rPr>
        <w:t xml:space="preserve">          </w:t>
      </w:r>
      <w:r>
        <w:rPr/>
        <w:t>type: integer</w:t>
      </w:r>
    </w:p>
    <w:p>
      <w:pPr>
        <w:pStyle w:val="PL"/>
        <w:rPr/>
      </w:pPr>
      <w:r>
        <w:rPr>
          <w:rFonts w:eastAsia="Courier New"/>
        </w:rPr>
        <w:t xml:space="preserve">          </w:t>
      </w:r>
      <w:r>
        <w:rPr/>
        <w:t>minimum: -120</w:t>
      </w:r>
    </w:p>
    <w:p>
      <w:pPr>
        <w:pStyle w:val="PL"/>
        <w:rPr/>
      </w:pPr>
      <w:r>
        <w:rPr>
          <w:rFonts w:eastAsia="Courier New"/>
        </w:rPr>
        <w:t xml:space="preserve">          </w:t>
      </w:r>
      <w:r>
        <w:rPr/>
        <w:t>maximum: 25</w:t>
      </w:r>
    </w:p>
    <w:p>
      <w:pPr>
        <w:pStyle w:val="PL"/>
        <w:rPr/>
      </w:pPr>
      <w:r>
        <w:rPr/>
      </w:r>
    </w:p>
    <w:p>
      <w:pPr>
        <w:pStyle w:val="PL"/>
        <w:rPr/>
      </w:pPr>
      <w:r>
        <w:rPr>
          <w:rFonts w:eastAsia="Courier New"/>
        </w:rPr>
        <w:t xml:space="preserve">    </w:t>
      </w:r>
      <w:r>
        <w:rPr/>
        <w:t>listOfMeasurements-Type:</w:t>
      </w:r>
    </w:p>
    <w:p>
      <w:pPr>
        <w:pStyle w:val="PL"/>
        <w:rPr/>
      </w:pPr>
      <w:r>
        <w:rPr>
          <w:rFonts w:eastAsia="Courier New"/>
        </w:rPr>
        <w:t xml:space="preserve">      </w:t>
      </w:r>
      <w:r>
        <w:rPr/>
        <w:t>description: See details in 3GPP TS 32.422 clause 5.10.3 for details.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UMTS: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M1</w:t>
      </w:r>
    </w:p>
    <w:p>
      <w:pPr>
        <w:pStyle w:val="PL"/>
        <w:rPr/>
      </w:pPr>
      <w:r>
        <w:rPr>
          <w:rFonts w:eastAsia="Courier New"/>
        </w:rPr>
        <w:t xml:space="preserve">              </w:t>
      </w:r>
      <w:r>
        <w:rPr/>
        <w:t>- M2</w:t>
      </w:r>
    </w:p>
    <w:p>
      <w:pPr>
        <w:pStyle w:val="PL"/>
        <w:rPr/>
      </w:pPr>
      <w:r>
        <w:rPr>
          <w:rFonts w:eastAsia="Courier New"/>
        </w:rPr>
        <w:t xml:space="preserve">              </w:t>
      </w:r>
      <w:r>
        <w:rPr/>
        <w:t>- M3</w:t>
      </w:r>
    </w:p>
    <w:p>
      <w:pPr>
        <w:pStyle w:val="PL"/>
        <w:rPr>
          <w:lang w:val="fr-FR"/>
        </w:rPr>
      </w:pPr>
      <w:r>
        <w:rPr>
          <w:rFonts w:eastAsia="Courier New"/>
        </w:rPr>
        <w:t xml:space="preserve">              </w:t>
      </w:r>
      <w:r>
        <w:rPr>
          <w:lang w:val="fr-FR"/>
        </w:rPr>
        <w:t>- M4</w:t>
      </w:r>
    </w:p>
    <w:p>
      <w:pPr>
        <w:pStyle w:val="PL"/>
        <w:rPr>
          <w:lang w:val="fr-FR"/>
        </w:rPr>
      </w:pPr>
      <w:r>
        <w:rPr>
          <w:rFonts w:eastAsia="Courier New"/>
          <w:lang w:val="fr-FR"/>
        </w:rPr>
        <w:t xml:space="preserve">              </w:t>
      </w:r>
      <w:r>
        <w:rPr>
          <w:lang w:val="fr-FR"/>
        </w:rPr>
        <w:t>- M5</w:t>
      </w:r>
    </w:p>
    <w:p>
      <w:pPr>
        <w:pStyle w:val="PL"/>
        <w:rPr>
          <w:lang w:val="fr-FR"/>
        </w:rPr>
      </w:pPr>
      <w:r>
        <w:rPr>
          <w:rFonts w:eastAsia="Courier New"/>
          <w:lang w:val="fr-FR"/>
        </w:rPr>
        <w:t xml:space="preserve">              </w:t>
      </w:r>
      <w:r>
        <w:rPr>
          <w:lang w:val="fr-FR"/>
        </w:rPr>
        <w:t>- M6_DL</w:t>
      </w:r>
    </w:p>
    <w:p>
      <w:pPr>
        <w:pStyle w:val="PL"/>
        <w:rPr>
          <w:lang w:val="fr-FR"/>
        </w:rPr>
      </w:pPr>
      <w:r>
        <w:rPr>
          <w:rFonts w:eastAsia="Courier New"/>
          <w:lang w:val="fr-FR"/>
        </w:rPr>
        <w:t xml:space="preserve">              </w:t>
      </w:r>
      <w:r>
        <w:rPr>
          <w:lang w:val="fr-FR"/>
        </w:rPr>
        <w:t>- M6_UL</w:t>
      </w:r>
    </w:p>
    <w:p>
      <w:pPr>
        <w:pStyle w:val="PL"/>
        <w:rPr>
          <w:lang w:val="fr-FR"/>
        </w:rPr>
      </w:pPr>
      <w:r>
        <w:rPr>
          <w:rFonts w:eastAsia="Courier New"/>
          <w:lang w:val="fr-FR"/>
        </w:rPr>
        <w:t xml:space="preserve">              </w:t>
      </w:r>
      <w:r>
        <w:rPr>
          <w:lang w:val="fr-FR"/>
        </w:rPr>
        <w:t>- M7_DL</w:t>
      </w:r>
    </w:p>
    <w:p>
      <w:pPr>
        <w:pStyle w:val="PL"/>
        <w:rPr/>
      </w:pPr>
      <w:r>
        <w:rPr>
          <w:rFonts w:eastAsia="Courier New"/>
          <w:lang w:val="fr-FR"/>
        </w:rPr>
        <w:t xml:space="preserve">              </w:t>
      </w:r>
      <w:r>
        <w:rPr/>
        <w:t>- M7_UL</w:t>
      </w:r>
    </w:p>
    <w:p>
      <w:pPr>
        <w:pStyle w:val="PL"/>
        <w:rPr/>
      </w:pPr>
      <w:r>
        <w:rPr>
          <w:rFonts w:eastAsia="Courier New"/>
        </w:rPr>
        <w:t xml:space="preserve">        </w:t>
      </w:r>
      <w:r>
        <w:rPr/>
        <w:t>LTE: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M1</w:t>
      </w:r>
    </w:p>
    <w:p>
      <w:pPr>
        <w:pStyle w:val="PL"/>
        <w:rPr/>
      </w:pPr>
      <w:r>
        <w:rPr>
          <w:rFonts w:eastAsia="Courier New"/>
        </w:rPr>
        <w:t xml:space="preserve">              </w:t>
      </w:r>
      <w:r>
        <w:rPr/>
        <w:t>- M2</w:t>
      </w:r>
    </w:p>
    <w:p>
      <w:pPr>
        <w:pStyle w:val="PL"/>
        <w:rPr/>
      </w:pPr>
      <w:r>
        <w:rPr>
          <w:rFonts w:eastAsia="Courier New"/>
        </w:rPr>
        <w:t xml:space="preserve">              </w:t>
      </w:r>
      <w:r>
        <w:rPr/>
        <w:t>- M3</w:t>
      </w:r>
    </w:p>
    <w:p>
      <w:pPr>
        <w:pStyle w:val="PL"/>
        <w:rPr/>
      </w:pPr>
      <w:r>
        <w:rPr>
          <w:rFonts w:eastAsia="Courier New"/>
        </w:rPr>
        <w:t xml:space="preserve">              </w:t>
      </w:r>
      <w:r>
        <w:rPr/>
        <w:t>- M4</w:t>
      </w:r>
    </w:p>
    <w:p>
      <w:pPr>
        <w:pStyle w:val="PL"/>
        <w:rPr/>
      </w:pPr>
      <w:r>
        <w:rPr>
          <w:rFonts w:eastAsia="Courier New"/>
        </w:rPr>
        <w:t xml:space="preserve">              </w:t>
      </w:r>
      <w:r>
        <w:rPr/>
        <w:t>- M5</w:t>
      </w:r>
    </w:p>
    <w:p>
      <w:pPr>
        <w:pStyle w:val="PL"/>
        <w:rPr/>
      </w:pPr>
      <w:r>
        <w:rPr>
          <w:rFonts w:eastAsia="Courier New"/>
        </w:rPr>
        <w:t xml:space="preserve">              </w:t>
      </w:r>
      <w:r>
        <w:rPr/>
        <w:t>- M1_EVENT_TRIGGERED</w:t>
      </w:r>
    </w:p>
    <w:p>
      <w:pPr>
        <w:pStyle w:val="PL"/>
        <w:rPr/>
      </w:pPr>
      <w:r>
        <w:rPr>
          <w:rFonts w:eastAsia="Courier New"/>
        </w:rPr>
        <w:t xml:space="preserve">              </w:t>
      </w:r>
      <w:r>
        <w:rPr/>
        <w:t>- M6</w:t>
      </w:r>
    </w:p>
    <w:p>
      <w:pPr>
        <w:pStyle w:val="PL"/>
        <w:rPr/>
      </w:pPr>
      <w:r>
        <w:rPr>
          <w:rFonts w:eastAsia="Courier New"/>
        </w:rPr>
        <w:t xml:space="preserve">              </w:t>
      </w:r>
      <w:r>
        <w:rPr/>
        <w:t>- M7</w:t>
      </w:r>
    </w:p>
    <w:p>
      <w:pPr>
        <w:pStyle w:val="PL"/>
        <w:rPr/>
      </w:pPr>
      <w:r>
        <w:rPr>
          <w:rFonts w:eastAsia="Courier New"/>
        </w:rPr>
        <w:t xml:space="preserve">              </w:t>
      </w:r>
      <w:r>
        <w:rPr/>
        <w:t>- M8</w:t>
      </w:r>
    </w:p>
    <w:p>
      <w:pPr>
        <w:pStyle w:val="PL"/>
        <w:rPr/>
      </w:pPr>
      <w:r>
        <w:rPr>
          <w:rFonts w:eastAsia="Courier New"/>
        </w:rPr>
        <w:t xml:space="preserve">              </w:t>
      </w:r>
      <w:r>
        <w:rPr/>
        <w:t>- M9</w:t>
      </w:r>
    </w:p>
    <w:p>
      <w:pPr>
        <w:pStyle w:val="PL"/>
        <w:rPr/>
      </w:pPr>
      <w:r>
        <w:rPr>
          <w:rFonts w:eastAsia="Courier New"/>
        </w:rPr>
        <w:t xml:space="preserve">        </w:t>
      </w:r>
      <w:r>
        <w:rPr/>
        <w:t>NR: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M1</w:t>
      </w:r>
    </w:p>
    <w:p>
      <w:pPr>
        <w:pStyle w:val="PL"/>
        <w:rPr/>
      </w:pPr>
      <w:r>
        <w:rPr>
          <w:rFonts w:eastAsia="Courier New"/>
        </w:rPr>
        <w:t xml:space="preserve">              </w:t>
      </w:r>
      <w:r>
        <w:rPr/>
        <w:t>- M2</w:t>
      </w:r>
    </w:p>
    <w:p>
      <w:pPr>
        <w:pStyle w:val="PL"/>
        <w:rPr/>
      </w:pPr>
      <w:r>
        <w:rPr>
          <w:rFonts w:eastAsia="Courier New"/>
        </w:rPr>
        <w:t xml:space="preserve">              </w:t>
      </w:r>
      <w:r>
        <w:rPr/>
        <w:t>- M3</w:t>
      </w:r>
    </w:p>
    <w:p>
      <w:pPr>
        <w:pStyle w:val="PL"/>
        <w:rPr/>
      </w:pPr>
      <w:r>
        <w:rPr>
          <w:rFonts w:eastAsia="Courier New"/>
        </w:rPr>
        <w:t xml:space="preserve">              </w:t>
      </w:r>
      <w:r>
        <w:rPr/>
        <w:t>- M4</w:t>
      </w:r>
    </w:p>
    <w:p>
      <w:pPr>
        <w:pStyle w:val="PL"/>
        <w:rPr/>
      </w:pPr>
      <w:r>
        <w:rPr>
          <w:rFonts w:eastAsia="Courier New"/>
        </w:rPr>
        <w:t xml:space="preserve">              </w:t>
      </w:r>
      <w:r>
        <w:rPr/>
        <w:t>- M5</w:t>
      </w:r>
    </w:p>
    <w:p>
      <w:pPr>
        <w:pStyle w:val="PL"/>
        <w:rPr/>
      </w:pPr>
      <w:r>
        <w:rPr>
          <w:rFonts w:eastAsia="Courier New"/>
        </w:rPr>
        <w:t xml:space="preserve">              </w:t>
      </w:r>
      <w:r>
        <w:rPr/>
        <w:t>- M6</w:t>
      </w:r>
    </w:p>
    <w:p>
      <w:pPr>
        <w:pStyle w:val="PL"/>
        <w:rPr/>
      </w:pPr>
      <w:r>
        <w:rPr>
          <w:rFonts w:eastAsia="Courier New"/>
        </w:rPr>
        <w:t xml:space="preserve">              </w:t>
      </w:r>
      <w:r>
        <w:rPr/>
        <w:t>- M7</w:t>
      </w:r>
    </w:p>
    <w:p>
      <w:pPr>
        <w:pStyle w:val="PL"/>
        <w:rPr/>
      </w:pPr>
      <w:r>
        <w:rPr>
          <w:rFonts w:eastAsia="Courier New"/>
        </w:rPr>
        <w:t xml:space="preserve">              </w:t>
      </w:r>
      <w:r>
        <w:rPr/>
        <w:t>- M1_EVENT_TRIGGERED</w:t>
      </w:r>
    </w:p>
    <w:p>
      <w:pPr>
        <w:pStyle w:val="PL"/>
        <w:rPr/>
      </w:pPr>
      <w:r>
        <w:rPr>
          <w:rFonts w:eastAsia="Courier New"/>
        </w:rPr>
        <w:t xml:space="preserve">              </w:t>
      </w:r>
      <w:r>
        <w:rPr/>
        <w:t>- M8</w:t>
      </w:r>
    </w:p>
    <w:p>
      <w:pPr>
        <w:pStyle w:val="PL"/>
        <w:rPr/>
      </w:pPr>
      <w:r>
        <w:rPr>
          <w:rFonts w:eastAsia="Courier New"/>
        </w:rPr>
        <w:t xml:space="preserve">              </w:t>
      </w:r>
      <w:r>
        <w:rPr/>
        <w:t>- M9</w:t>
      </w:r>
    </w:p>
    <w:p>
      <w:pPr>
        <w:pStyle w:val="PL"/>
        <w:rPr/>
      </w:pPr>
      <w:r>
        <w:rPr/>
      </w:r>
    </w:p>
    <w:p>
      <w:pPr>
        <w:pStyle w:val="PL"/>
        <w:rPr/>
      </w:pPr>
      <w:r>
        <w:rPr>
          <w:rFonts w:eastAsia="Courier New"/>
        </w:rPr>
        <w:t xml:space="preserve">    </w:t>
      </w:r>
      <w:r>
        <w:rPr/>
        <w:t>loggingDuration-Type:</w:t>
      </w:r>
    </w:p>
    <w:p>
      <w:pPr>
        <w:pStyle w:val="PL"/>
        <w:rPr/>
      </w:pPr>
      <w:r>
        <w:rPr>
          <w:rFonts w:eastAsia="Courier New"/>
        </w:rPr>
        <w:t xml:space="preserve">      </w:t>
      </w:r>
      <w:r>
        <w:rPr/>
        <w:t>description: See details in 3GPP TS 32.422 clause 5.10.9.</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- 600s</w:t>
      </w:r>
    </w:p>
    <w:p>
      <w:pPr>
        <w:pStyle w:val="PL"/>
        <w:rPr/>
      </w:pPr>
      <w:r>
        <w:rPr>
          <w:rFonts w:eastAsia="Courier New"/>
        </w:rPr>
        <w:t xml:space="preserve">        </w:t>
      </w:r>
      <w:r>
        <w:rPr/>
        <w:t>- 1200s</w:t>
      </w:r>
    </w:p>
    <w:p>
      <w:pPr>
        <w:pStyle w:val="PL"/>
        <w:rPr/>
      </w:pPr>
      <w:r>
        <w:rPr>
          <w:rFonts w:eastAsia="Courier New"/>
        </w:rPr>
        <w:t xml:space="preserve">        </w:t>
      </w:r>
      <w:r>
        <w:rPr/>
        <w:t>- 2400s</w:t>
      </w:r>
    </w:p>
    <w:p>
      <w:pPr>
        <w:pStyle w:val="PL"/>
        <w:rPr/>
      </w:pPr>
      <w:r>
        <w:rPr>
          <w:rFonts w:eastAsia="Courier New"/>
        </w:rPr>
        <w:t xml:space="preserve">        </w:t>
      </w:r>
      <w:r>
        <w:rPr/>
        <w:t>- 3600s</w:t>
      </w:r>
    </w:p>
    <w:p>
      <w:pPr>
        <w:pStyle w:val="PL"/>
        <w:rPr/>
      </w:pPr>
      <w:r>
        <w:rPr>
          <w:rFonts w:eastAsia="Courier New"/>
        </w:rPr>
        <w:t xml:space="preserve">        </w:t>
      </w:r>
      <w:r>
        <w:rPr/>
        <w:t>- 5400s</w:t>
      </w:r>
    </w:p>
    <w:p>
      <w:pPr>
        <w:pStyle w:val="PL"/>
        <w:rPr/>
      </w:pPr>
      <w:r>
        <w:rPr>
          <w:rFonts w:eastAsia="Courier New"/>
        </w:rPr>
        <w:t xml:space="preserve">        </w:t>
      </w:r>
      <w:r>
        <w:rPr/>
        <w:t>- 7200s</w:t>
      </w:r>
    </w:p>
    <w:p>
      <w:pPr>
        <w:pStyle w:val="PL"/>
        <w:rPr>
          <w:rFonts w:eastAsia="Courier New"/>
        </w:rPr>
      </w:pPr>
      <w:r>
        <w:rPr>
          <w:rFonts w:eastAsia="Courier New"/>
        </w:rPr>
        <w:t xml:space="preserve">    </w:t>
      </w:r>
    </w:p>
    <w:p>
      <w:pPr>
        <w:pStyle w:val="PL"/>
        <w:rPr/>
      </w:pPr>
      <w:r>
        <w:rPr>
          <w:rFonts w:eastAsia="Courier New"/>
        </w:rPr>
        <w:t xml:space="preserve">    </w:t>
      </w:r>
      <w:r>
        <w:rPr/>
        <w:t>loggingInterval-Type:</w:t>
      </w:r>
    </w:p>
    <w:p>
      <w:pPr>
        <w:pStyle w:val="PL"/>
        <w:rPr/>
      </w:pPr>
      <w:r>
        <w:rPr>
          <w:rFonts w:eastAsia="Courier New"/>
        </w:rPr>
        <w:t xml:space="preserve">      </w:t>
      </w:r>
      <w:r>
        <w:rPr/>
        <w:t>description: See details in 3GPP TS 32.422 clause 5.10.8.</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UMTS: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- 1.28s</w:t>
      </w:r>
    </w:p>
    <w:p>
      <w:pPr>
        <w:pStyle w:val="PL"/>
        <w:rPr/>
      </w:pPr>
      <w:r>
        <w:rPr>
          <w:rFonts w:eastAsia="Courier New"/>
        </w:rPr>
        <w:t xml:space="preserve">              </w:t>
      </w:r>
      <w:r>
        <w:rPr/>
        <w:t>- 2.56s</w:t>
      </w:r>
    </w:p>
    <w:p>
      <w:pPr>
        <w:pStyle w:val="PL"/>
        <w:rPr/>
      </w:pPr>
      <w:r>
        <w:rPr>
          <w:rFonts w:eastAsia="Courier New"/>
        </w:rPr>
        <w:t xml:space="preserve">              </w:t>
      </w:r>
      <w:r>
        <w:rPr/>
        <w:t>- 5.12s</w:t>
      </w:r>
    </w:p>
    <w:p>
      <w:pPr>
        <w:pStyle w:val="PL"/>
        <w:rPr/>
      </w:pPr>
      <w:r>
        <w:rPr>
          <w:rFonts w:eastAsia="Courier New"/>
        </w:rPr>
        <w:t xml:space="preserve">              </w:t>
      </w:r>
      <w:r>
        <w:rPr/>
        <w:t>- 10.24s</w:t>
      </w:r>
    </w:p>
    <w:p>
      <w:pPr>
        <w:pStyle w:val="PL"/>
        <w:rPr/>
      </w:pPr>
      <w:r>
        <w:rPr>
          <w:rFonts w:eastAsia="Courier New"/>
        </w:rPr>
        <w:t xml:space="preserve">              </w:t>
      </w:r>
      <w:r>
        <w:rPr/>
        <w:t>- 20.48s</w:t>
      </w:r>
    </w:p>
    <w:p>
      <w:pPr>
        <w:pStyle w:val="PL"/>
        <w:rPr/>
      </w:pPr>
      <w:r>
        <w:rPr>
          <w:rFonts w:eastAsia="Courier New"/>
        </w:rPr>
        <w:t xml:space="preserve">              </w:t>
      </w:r>
      <w:r>
        <w:rPr/>
        <w:t>- 30.72s</w:t>
      </w:r>
    </w:p>
    <w:p>
      <w:pPr>
        <w:pStyle w:val="PL"/>
        <w:rPr/>
      </w:pPr>
      <w:r>
        <w:rPr>
          <w:rFonts w:eastAsia="Courier New"/>
        </w:rPr>
        <w:t xml:space="preserve">              </w:t>
      </w:r>
      <w:r>
        <w:rPr/>
        <w:t>- 40.96s</w:t>
      </w:r>
    </w:p>
    <w:p>
      <w:pPr>
        <w:pStyle w:val="PL"/>
        <w:rPr/>
      </w:pPr>
      <w:r>
        <w:rPr>
          <w:rFonts w:eastAsia="Courier New"/>
        </w:rPr>
        <w:t xml:space="preserve">              </w:t>
      </w:r>
      <w:r>
        <w:rPr/>
        <w:t>- 61.44s</w:t>
      </w:r>
    </w:p>
    <w:p>
      <w:pPr>
        <w:pStyle w:val="PL"/>
        <w:rPr/>
      </w:pPr>
      <w:r>
        <w:rPr>
          <w:rFonts w:eastAsia="Courier New"/>
        </w:rPr>
        <w:t xml:space="preserve">        </w:t>
      </w:r>
      <w:r>
        <w:rPr/>
        <w:t>LTE: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- 1.28s</w:t>
      </w:r>
    </w:p>
    <w:p>
      <w:pPr>
        <w:pStyle w:val="PL"/>
        <w:rPr/>
      </w:pPr>
      <w:r>
        <w:rPr>
          <w:rFonts w:eastAsia="Courier New"/>
        </w:rPr>
        <w:t xml:space="preserve">              </w:t>
      </w:r>
      <w:r>
        <w:rPr/>
        <w:t>- 2.56s</w:t>
      </w:r>
    </w:p>
    <w:p>
      <w:pPr>
        <w:pStyle w:val="PL"/>
        <w:rPr/>
      </w:pPr>
      <w:r>
        <w:rPr>
          <w:rFonts w:eastAsia="Courier New"/>
        </w:rPr>
        <w:t xml:space="preserve">              </w:t>
      </w:r>
      <w:r>
        <w:rPr/>
        <w:t>- 5.12s</w:t>
      </w:r>
    </w:p>
    <w:p>
      <w:pPr>
        <w:pStyle w:val="PL"/>
        <w:rPr/>
      </w:pPr>
      <w:r>
        <w:rPr>
          <w:rFonts w:eastAsia="Courier New"/>
        </w:rPr>
        <w:t xml:space="preserve">              </w:t>
      </w:r>
      <w:r>
        <w:rPr/>
        <w:t>- 10.24s</w:t>
      </w:r>
    </w:p>
    <w:p>
      <w:pPr>
        <w:pStyle w:val="PL"/>
        <w:rPr/>
      </w:pPr>
      <w:r>
        <w:rPr>
          <w:rFonts w:eastAsia="Courier New"/>
        </w:rPr>
        <w:t xml:space="preserve">              </w:t>
      </w:r>
      <w:r>
        <w:rPr/>
        <w:t>- 20.48s</w:t>
      </w:r>
    </w:p>
    <w:p>
      <w:pPr>
        <w:pStyle w:val="PL"/>
        <w:rPr/>
      </w:pPr>
      <w:r>
        <w:rPr>
          <w:rFonts w:eastAsia="Courier New"/>
        </w:rPr>
        <w:t xml:space="preserve">              </w:t>
      </w:r>
      <w:r>
        <w:rPr/>
        <w:t>- 30.72s</w:t>
      </w:r>
    </w:p>
    <w:p>
      <w:pPr>
        <w:pStyle w:val="PL"/>
        <w:rPr/>
      </w:pPr>
      <w:r>
        <w:rPr>
          <w:rFonts w:eastAsia="Courier New"/>
        </w:rPr>
        <w:t xml:space="preserve">              </w:t>
      </w:r>
      <w:r>
        <w:rPr/>
        <w:t>- 40.96s</w:t>
      </w:r>
    </w:p>
    <w:p>
      <w:pPr>
        <w:pStyle w:val="PL"/>
        <w:rPr/>
      </w:pPr>
      <w:r>
        <w:rPr>
          <w:rFonts w:eastAsia="Courier New"/>
        </w:rPr>
        <w:t xml:space="preserve">              </w:t>
      </w:r>
      <w:r>
        <w:rPr/>
        <w:t>- 61.44s</w:t>
      </w:r>
    </w:p>
    <w:p>
      <w:pPr>
        <w:pStyle w:val="PL"/>
        <w:rPr/>
      </w:pPr>
      <w:r>
        <w:rPr>
          <w:rFonts w:eastAsia="Courier New"/>
        </w:rPr>
        <w:t xml:space="preserve">        </w:t>
      </w:r>
      <w:r>
        <w:rPr/>
        <w:t>NR: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- 0.32s</w:t>
      </w:r>
    </w:p>
    <w:p>
      <w:pPr>
        <w:pStyle w:val="PL"/>
        <w:rPr/>
      </w:pPr>
      <w:r>
        <w:rPr>
          <w:rFonts w:eastAsia="Courier New"/>
        </w:rPr>
        <w:t xml:space="preserve">              </w:t>
      </w:r>
      <w:r>
        <w:rPr/>
        <w:t>- 0.64s</w:t>
      </w:r>
    </w:p>
    <w:p>
      <w:pPr>
        <w:pStyle w:val="PL"/>
        <w:rPr/>
      </w:pPr>
      <w:r>
        <w:rPr>
          <w:rFonts w:eastAsia="Courier New"/>
        </w:rPr>
        <w:t xml:space="preserve">              </w:t>
      </w:r>
      <w:r>
        <w:rPr/>
        <w:t>- 1.28s</w:t>
      </w:r>
    </w:p>
    <w:p>
      <w:pPr>
        <w:pStyle w:val="PL"/>
        <w:rPr/>
      </w:pPr>
      <w:r>
        <w:rPr>
          <w:rFonts w:eastAsia="Courier New"/>
        </w:rPr>
        <w:t xml:space="preserve">              </w:t>
      </w:r>
      <w:r>
        <w:rPr/>
        <w:t>- 2.56s</w:t>
      </w:r>
    </w:p>
    <w:p>
      <w:pPr>
        <w:pStyle w:val="PL"/>
        <w:rPr/>
      </w:pPr>
      <w:r>
        <w:rPr>
          <w:rFonts w:eastAsia="Courier New"/>
        </w:rPr>
        <w:t xml:space="preserve">              </w:t>
      </w:r>
      <w:r>
        <w:rPr/>
        <w:t>- 5.12s</w:t>
      </w:r>
    </w:p>
    <w:p>
      <w:pPr>
        <w:pStyle w:val="PL"/>
        <w:rPr/>
      </w:pPr>
      <w:r>
        <w:rPr>
          <w:rFonts w:eastAsia="Courier New"/>
        </w:rPr>
        <w:t xml:space="preserve">              </w:t>
      </w:r>
      <w:r>
        <w:rPr/>
        <w:t>- 10.24s</w:t>
      </w:r>
    </w:p>
    <w:p>
      <w:pPr>
        <w:pStyle w:val="PL"/>
        <w:rPr/>
      </w:pPr>
      <w:r>
        <w:rPr>
          <w:rFonts w:eastAsia="Courier New"/>
        </w:rPr>
        <w:t xml:space="preserve">              </w:t>
      </w:r>
      <w:r>
        <w:rPr/>
        <w:t>- 20.48s</w:t>
      </w:r>
    </w:p>
    <w:p>
      <w:pPr>
        <w:pStyle w:val="PL"/>
        <w:rPr/>
      </w:pPr>
      <w:r>
        <w:rPr>
          <w:rFonts w:eastAsia="Courier New"/>
        </w:rPr>
        <w:t xml:space="preserve">              </w:t>
      </w:r>
      <w:r>
        <w:rPr/>
        <w:t>- 30.72s</w:t>
      </w:r>
    </w:p>
    <w:p>
      <w:pPr>
        <w:pStyle w:val="PL"/>
        <w:rPr/>
      </w:pPr>
      <w:r>
        <w:rPr>
          <w:rFonts w:eastAsia="Courier New"/>
        </w:rPr>
        <w:t xml:space="preserve">              </w:t>
      </w:r>
      <w:r>
        <w:rPr/>
        <w:t>- 40.96s</w:t>
      </w:r>
    </w:p>
    <w:p>
      <w:pPr>
        <w:pStyle w:val="PL"/>
        <w:rPr/>
      </w:pPr>
      <w:r>
        <w:rPr>
          <w:rFonts w:eastAsia="Courier New"/>
        </w:rPr>
        <w:t xml:space="preserve">              </w:t>
      </w:r>
      <w:r>
        <w:rPr/>
        <w:t>- 61.44s</w:t>
      </w:r>
    </w:p>
    <w:p>
      <w:pPr>
        <w:pStyle w:val="PL"/>
        <w:rPr/>
      </w:pPr>
      <w:r>
        <w:rPr>
          <w:rFonts w:eastAsia="Courier New"/>
        </w:rPr>
        <w:t xml:space="preserve">              </w:t>
      </w:r>
      <w:r>
        <w:rPr/>
        <w:t>- INFINITY</w:t>
      </w:r>
    </w:p>
    <w:p>
      <w:pPr>
        <w:pStyle w:val="PL"/>
        <w:rPr/>
      </w:pPr>
      <w:r>
        <w:rPr/>
      </w:r>
    </w:p>
    <w:p>
      <w:pPr>
        <w:pStyle w:val="PL"/>
        <w:rPr/>
      </w:pPr>
      <w:r>
        <w:rPr>
          <w:rFonts w:eastAsia="Courier New"/>
        </w:rPr>
        <w:t xml:space="preserve">    </w:t>
      </w:r>
      <w:r>
        <w:rPr/>
        <w:t>eventThresholdL1-Type:</w:t>
      </w:r>
    </w:p>
    <w:p>
      <w:pPr>
        <w:pStyle w:val="PL"/>
        <w:rPr/>
      </w:pPr>
      <w:r>
        <w:rPr>
          <w:rFonts w:eastAsia="Courier New"/>
        </w:rPr>
        <w:t xml:space="preserve">      </w:t>
      </w:r>
      <w:r>
        <w:rPr/>
        <w:t>description: See details in 3GPP TS 32.422 clause 5.10.X.</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RSRP:</w:t>
      </w:r>
    </w:p>
    <w:p>
      <w:pPr>
        <w:pStyle w:val="PL"/>
        <w:rPr/>
      </w:pPr>
      <w:r>
        <w:rPr>
          <w:rFonts w:eastAsia="Courier New"/>
        </w:rPr>
        <w:t xml:space="preserve">              </w:t>
      </w:r>
      <w:r>
        <w:rPr/>
        <w:t>type: integer</w:t>
      </w:r>
    </w:p>
    <w:p>
      <w:pPr>
        <w:pStyle w:val="PL"/>
        <w:rPr/>
      </w:pPr>
      <w:r>
        <w:rPr>
          <w:rFonts w:eastAsia="Courier New"/>
        </w:rPr>
        <w:t xml:space="preserve">              </w:t>
      </w:r>
      <w:r>
        <w:rPr/>
        <w:t>minimum: 0</w:t>
      </w:r>
    </w:p>
    <w:p>
      <w:pPr>
        <w:pStyle w:val="PL"/>
        <w:rPr/>
      </w:pPr>
      <w:r>
        <w:rPr>
          <w:rFonts w:eastAsia="Courier New"/>
        </w:rPr>
        <w:t xml:space="preserve">              </w:t>
      </w:r>
      <w:r>
        <w:rPr/>
        <w:t>maximum: 127</w:t>
      </w:r>
    </w:p>
    <w:p>
      <w:pPr>
        <w:pStyle w:val="PL"/>
        <w:rPr/>
      </w:pPr>
      <w:r>
        <w:rPr>
          <w:rFonts w:eastAsia="Courier New"/>
        </w:rPr>
        <w:t xml:space="preserve">            </w:t>
      </w:r>
      <w:r>
        <w:rPr/>
        <w:t>RSRQ:</w:t>
      </w:r>
    </w:p>
    <w:p>
      <w:pPr>
        <w:pStyle w:val="PL"/>
        <w:rPr/>
      </w:pPr>
      <w:r>
        <w:rPr>
          <w:rFonts w:eastAsia="Courier New"/>
        </w:rPr>
        <w:t xml:space="preserve">              </w:t>
      </w:r>
      <w:r>
        <w:rPr/>
        <w:t>type: integer</w:t>
      </w:r>
    </w:p>
    <w:p>
      <w:pPr>
        <w:pStyle w:val="PL"/>
        <w:rPr/>
      </w:pPr>
      <w:r>
        <w:rPr>
          <w:rFonts w:eastAsia="Courier New"/>
        </w:rPr>
        <w:t xml:space="preserve">              </w:t>
      </w:r>
      <w:r>
        <w:rPr/>
        <w:t>minimum: 0</w:t>
      </w:r>
    </w:p>
    <w:p>
      <w:pPr>
        <w:pStyle w:val="PL"/>
        <w:rPr/>
      </w:pPr>
      <w:r>
        <w:rPr>
          <w:rFonts w:eastAsia="Courier New"/>
        </w:rPr>
        <w:t xml:space="preserve">              </w:t>
      </w:r>
      <w:r>
        <w:rPr/>
        <w:t>maximum: 127</w:t>
      </w:r>
    </w:p>
    <w:p>
      <w:pPr>
        <w:pStyle w:val="PL"/>
        <w:rPr>
          <w:rFonts w:eastAsia="Courier New"/>
        </w:rPr>
      </w:pPr>
      <w:r>
        <w:rPr>
          <w:rFonts w:eastAsia="Courier New"/>
        </w:rPr>
        <w:t xml:space="preserve">    </w:t>
      </w:r>
    </w:p>
    <w:p>
      <w:pPr>
        <w:pStyle w:val="PL"/>
        <w:rPr/>
      </w:pPr>
      <w:r>
        <w:rPr>
          <w:rFonts w:eastAsia="Courier New"/>
        </w:rPr>
        <w:t xml:space="preserve">    </w:t>
      </w:r>
      <w:r>
        <w:rPr/>
        <w:t>hysteresisL1-Type:</w:t>
      </w:r>
    </w:p>
    <w:p>
      <w:pPr>
        <w:pStyle w:val="PL"/>
        <w:rPr/>
      </w:pPr>
      <w:r>
        <w:rPr>
          <w:rFonts w:eastAsia="Courier New"/>
        </w:rPr>
        <w:t xml:space="preserve">      </w:t>
      </w:r>
      <w:r>
        <w:rPr/>
        <w:t>description: See details in 3GPP TS 32.422 clause 5.10.Y.</w:t>
      </w:r>
    </w:p>
    <w:p>
      <w:pPr>
        <w:pStyle w:val="PL"/>
        <w:rPr/>
      </w:pPr>
      <w:r>
        <w:rPr>
          <w:rFonts w:eastAsia="Courier New"/>
        </w:rPr>
        <w:t xml:space="preserve">      </w:t>
      </w:r>
      <w:r>
        <w:rPr/>
        <w:t>type: integer</w:t>
      </w:r>
    </w:p>
    <w:p>
      <w:pPr>
        <w:pStyle w:val="PL"/>
        <w:rPr/>
      </w:pPr>
      <w:r>
        <w:rPr>
          <w:rFonts w:eastAsia="Courier New"/>
        </w:rPr>
        <w:t xml:space="preserve">      </w:t>
      </w:r>
      <w:r>
        <w:rPr/>
        <w:t>minimum: 0</w:t>
      </w:r>
    </w:p>
    <w:p>
      <w:pPr>
        <w:pStyle w:val="PL"/>
        <w:rPr/>
      </w:pPr>
      <w:r>
        <w:rPr>
          <w:rFonts w:eastAsia="Courier New"/>
        </w:rPr>
        <w:t xml:space="preserve">      </w:t>
      </w:r>
      <w:r>
        <w:rPr/>
        <w:t>maximum: 30</w:t>
      </w:r>
    </w:p>
    <w:p>
      <w:pPr>
        <w:pStyle w:val="PL"/>
        <w:rPr>
          <w:rFonts w:eastAsia="Courier New"/>
        </w:rPr>
      </w:pPr>
      <w:r>
        <w:rPr>
          <w:rFonts w:eastAsia="Courier New"/>
        </w:rPr>
        <w:t xml:space="preserve">    </w:t>
      </w:r>
    </w:p>
    <w:p>
      <w:pPr>
        <w:pStyle w:val="PL"/>
        <w:rPr/>
      </w:pPr>
      <w:r>
        <w:rPr>
          <w:rFonts w:eastAsia="Courier New"/>
        </w:rPr>
        <w:t xml:space="preserve">    </w:t>
      </w:r>
      <w:r>
        <w:rPr/>
        <w:t>timeToTriggerL1-Type:</w:t>
      </w:r>
    </w:p>
    <w:p>
      <w:pPr>
        <w:pStyle w:val="PL"/>
        <w:rPr/>
      </w:pPr>
      <w:r>
        <w:rPr>
          <w:rFonts w:eastAsia="Courier New"/>
        </w:rPr>
        <w:t xml:space="preserve">      </w:t>
      </w:r>
      <w:r>
        <w:rPr/>
        <w:t>description: See details in 3GPP TS 32.422 clause 5.10.Z.</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- 0ms</w:t>
      </w:r>
    </w:p>
    <w:p>
      <w:pPr>
        <w:pStyle w:val="PL"/>
        <w:rPr/>
      </w:pPr>
      <w:r>
        <w:rPr>
          <w:rFonts w:eastAsia="Courier New"/>
        </w:rPr>
        <w:t xml:space="preserve">        </w:t>
      </w:r>
      <w:r>
        <w:rPr/>
        <w:t>- 40ms</w:t>
      </w:r>
    </w:p>
    <w:p>
      <w:pPr>
        <w:pStyle w:val="PL"/>
        <w:rPr/>
      </w:pPr>
      <w:r>
        <w:rPr>
          <w:rFonts w:eastAsia="Courier New"/>
        </w:rPr>
        <w:t xml:space="preserve">        </w:t>
      </w:r>
      <w:r>
        <w:rPr/>
        <w:t>- 64ms</w:t>
      </w:r>
    </w:p>
    <w:p>
      <w:pPr>
        <w:pStyle w:val="PL"/>
        <w:rPr/>
      </w:pPr>
      <w:r>
        <w:rPr>
          <w:rFonts w:eastAsia="Courier New"/>
        </w:rPr>
        <w:t xml:space="preserve">        </w:t>
      </w:r>
      <w:r>
        <w:rPr/>
        <w:t>- 80ms</w:t>
      </w:r>
    </w:p>
    <w:p>
      <w:pPr>
        <w:pStyle w:val="PL"/>
        <w:rPr/>
      </w:pPr>
      <w:r>
        <w:rPr>
          <w:rFonts w:eastAsia="Courier New"/>
        </w:rPr>
        <w:t xml:space="preserve">        </w:t>
      </w:r>
      <w:r>
        <w:rPr/>
        <w:t>- 100ms</w:t>
      </w:r>
    </w:p>
    <w:p>
      <w:pPr>
        <w:pStyle w:val="PL"/>
        <w:rPr/>
      </w:pPr>
      <w:r>
        <w:rPr>
          <w:rFonts w:eastAsia="Courier New"/>
        </w:rPr>
        <w:t xml:space="preserve">        </w:t>
      </w:r>
      <w:r>
        <w:rPr/>
        <w:t>- 128ms</w:t>
      </w:r>
    </w:p>
    <w:p>
      <w:pPr>
        <w:pStyle w:val="PL"/>
        <w:rPr/>
      </w:pPr>
      <w:r>
        <w:rPr>
          <w:rFonts w:eastAsia="Courier New"/>
        </w:rPr>
        <w:t xml:space="preserve">        </w:t>
      </w:r>
      <w:r>
        <w:rPr/>
        <w:t>- 160ms</w:t>
      </w:r>
    </w:p>
    <w:p>
      <w:pPr>
        <w:pStyle w:val="PL"/>
        <w:rPr/>
      </w:pPr>
      <w:r>
        <w:rPr>
          <w:rFonts w:eastAsia="Courier New"/>
        </w:rPr>
        <w:t xml:space="preserve">        </w:t>
      </w:r>
      <w:r>
        <w:rPr/>
        <w:t>- 256ms</w:t>
      </w:r>
    </w:p>
    <w:p>
      <w:pPr>
        <w:pStyle w:val="PL"/>
        <w:rPr/>
      </w:pPr>
      <w:r>
        <w:rPr>
          <w:rFonts w:eastAsia="Courier New"/>
        </w:rPr>
        <w:t xml:space="preserve">        </w:t>
      </w:r>
      <w:r>
        <w:rPr/>
        <w:t>- 320ms</w:t>
      </w:r>
    </w:p>
    <w:p>
      <w:pPr>
        <w:pStyle w:val="PL"/>
        <w:rPr/>
      </w:pPr>
      <w:r>
        <w:rPr>
          <w:rFonts w:eastAsia="Courier New"/>
        </w:rPr>
        <w:t xml:space="preserve">        </w:t>
      </w:r>
      <w:r>
        <w:rPr/>
        <w:t>- 480ms</w:t>
      </w:r>
    </w:p>
    <w:p>
      <w:pPr>
        <w:pStyle w:val="PL"/>
        <w:rPr/>
      </w:pPr>
      <w:r>
        <w:rPr>
          <w:rFonts w:eastAsia="Courier New"/>
        </w:rPr>
        <w:t xml:space="preserve">        </w:t>
      </w:r>
      <w:r>
        <w:rPr/>
        <w:t>- 512ms</w:t>
      </w:r>
    </w:p>
    <w:p>
      <w:pPr>
        <w:pStyle w:val="PL"/>
        <w:rPr/>
      </w:pPr>
      <w:r>
        <w:rPr>
          <w:rFonts w:eastAsia="Courier New"/>
        </w:rPr>
        <w:t xml:space="preserve">        </w:t>
      </w:r>
      <w:r>
        <w:rPr/>
        <w:t>- 640ms</w:t>
      </w:r>
    </w:p>
    <w:p>
      <w:pPr>
        <w:pStyle w:val="PL"/>
        <w:rPr/>
      </w:pPr>
      <w:r>
        <w:rPr>
          <w:rFonts w:eastAsia="Courier New"/>
        </w:rPr>
        <w:t xml:space="preserve">        </w:t>
      </w:r>
      <w:r>
        <w:rPr/>
        <w:t>- 1024ms</w:t>
      </w:r>
    </w:p>
    <w:p>
      <w:pPr>
        <w:pStyle w:val="PL"/>
        <w:rPr/>
      </w:pPr>
      <w:r>
        <w:rPr>
          <w:rFonts w:eastAsia="Courier New"/>
        </w:rPr>
        <w:t xml:space="preserve">        </w:t>
      </w:r>
      <w:r>
        <w:rPr/>
        <w:t>- 1280ms</w:t>
      </w:r>
    </w:p>
    <w:p>
      <w:pPr>
        <w:pStyle w:val="PL"/>
        <w:rPr/>
      </w:pPr>
      <w:r>
        <w:rPr>
          <w:rFonts w:eastAsia="Courier New"/>
        </w:rPr>
        <w:t xml:space="preserve">        </w:t>
      </w:r>
      <w:r>
        <w:rPr/>
        <w:t>- 2560ms</w:t>
      </w:r>
    </w:p>
    <w:p>
      <w:pPr>
        <w:pStyle w:val="PL"/>
        <w:rPr/>
      </w:pPr>
      <w:r>
        <w:rPr>
          <w:rFonts w:eastAsia="Courier New"/>
        </w:rPr>
        <w:t xml:space="preserve">        </w:t>
      </w:r>
      <w:r>
        <w:rPr/>
        <w:t>- 5120ms</w:t>
      </w:r>
    </w:p>
    <w:p>
      <w:pPr>
        <w:pStyle w:val="PL"/>
        <w:rPr/>
      </w:pPr>
      <w:r>
        <w:rPr/>
      </w:r>
    </w:p>
    <w:p>
      <w:pPr>
        <w:pStyle w:val="PL"/>
        <w:rPr/>
      </w:pPr>
      <w:r>
        <w:rPr>
          <w:rFonts w:eastAsia="Courier New"/>
        </w:rPr>
        <w:t xml:space="preserve">    </w:t>
      </w:r>
      <w:r>
        <w:rPr/>
        <w:t>measurementPeriodLTE-Type:</w:t>
      </w:r>
    </w:p>
    <w:p>
      <w:pPr>
        <w:pStyle w:val="PL"/>
        <w:rPr/>
      </w:pPr>
      <w:r>
        <w:rPr>
          <w:rFonts w:eastAsia="Courier New"/>
        </w:rPr>
        <w:t xml:space="preserve">      </w:t>
      </w:r>
      <w:r>
        <w:rPr/>
        <w:t>description: See details in 3GPP TS 32.422 clause 5.10.23.</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- 1024ms</w:t>
      </w:r>
    </w:p>
    <w:p>
      <w:pPr>
        <w:pStyle w:val="PL"/>
        <w:rPr/>
      </w:pPr>
      <w:r>
        <w:rPr>
          <w:rFonts w:eastAsia="Courier New"/>
        </w:rPr>
        <w:t xml:space="preserve">        </w:t>
      </w:r>
      <w:r>
        <w:rPr/>
        <w:t>- 2048ms</w:t>
      </w:r>
    </w:p>
    <w:p>
      <w:pPr>
        <w:pStyle w:val="PL"/>
        <w:rPr/>
      </w:pPr>
      <w:r>
        <w:rPr>
          <w:rFonts w:eastAsia="Courier New"/>
        </w:rPr>
        <w:t xml:space="preserve">        </w:t>
      </w:r>
      <w:r>
        <w:rPr/>
        <w:t>- 5120ms</w:t>
      </w:r>
    </w:p>
    <w:p>
      <w:pPr>
        <w:pStyle w:val="PL"/>
        <w:rPr/>
      </w:pPr>
      <w:r>
        <w:rPr>
          <w:rFonts w:eastAsia="Courier New"/>
        </w:rPr>
        <w:t xml:space="preserve">        </w:t>
      </w:r>
      <w:r>
        <w:rPr/>
        <w:t>- 10240ms</w:t>
      </w:r>
    </w:p>
    <w:p>
      <w:pPr>
        <w:pStyle w:val="PL"/>
        <w:rPr/>
      </w:pPr>
      <w:r>
        <w:rPr>
          <w:rFonts w:eastAsia="Courier New"/>
        </w:rPr>
        <w:t xml:space="preserve">        </w:t>
      </w:r>
      <w:r>
        <w:rPr/>
        <w:t>- 1min</w:t>
      </w:r>
    </w:p>
    <w:p>
      <w:pPr>
        <w:pStyle w:val="PL"/>
        <w:rPr/>
      </w:pPr>
      <w:r>
        <w:rPr/>
      </w:r>
    </w:p>
    <w:p>
      <w:pPr>
        <w:pStyle w:val="PL"/>
        <w:rPr/>
      </w:pPr>
      <w:r>
        <w:rPr>
          <w:rFonts w:eastAsia="Courier New"/>
        </w:rPr>
        <w:t xml:space="preserve">    </w:t>
      </w:r>
      <w:r>
        <w:rPr/>
        <w:t>measurementPeriodUMTS-Type:</w:t>
      </w:r>
    </w:p>
    <w:p>
      <w:pPr>
        <w:pStyle w:val="PL"/>
        <w:rPr/>
      </w:pPr>
      <w:r>
        <w:rPr>
          <w:rFonts w:eastAsia="Courier New"/>
        </w:rPr>
        <w:t xml:space="preserve">      </w:t>
      </w:r>
      <w:r>
        <w:rPr/>
        <w:t>description: See details in 3GPP TS 32.422 clause 5.10.22.</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- 1000ms</w:t>
      </w:r>
    </w:p>
    <w:p>
      <w:pPr>
        <w:pStyle w:val="PL"/>
        <w:rPr/>
      </w:pPr>
      <w:r>
        <w:rPr>
          <w:rFonts w:eastAsia="Courier New"/>
        </w:rPr>
        <w:t xml:space="preserve">        </w:t>
      </w:r>
      <w:r>
        <w:rPr/>
        <w:t>- 2000ms</w:t>
      </w:r>
    </w:p>
    <w:p>
      <w:pPr>
        <w:pStyle w:val="PL"/>
        <w:rPr/>
      </w:pPr>
      <w:r>
        <w:rPr>
          <w:rFonts w:eastAsia="Courier New"/>
        </w:rPr>
        <w:t xml:space="preserve">        </w:t>
      </w:r>
      <w:r>
        <w:rPr/>
        <w:t>- 3000ms</w:t>
      </w:r>
    </w:p>
    <w:p>
      <w:pPr>
        <w:pStyle w:val="PL"/>
        <w:rPr/>
      </w:pPr>
      <w:r>
        <w:rPr>
          <w:rFonts w:eastAsia="Courier New"/>
        </w:rPr>
        <w:t xml:space="preserve">        </w:t>
      </w:r>
      <w:r>
        <w:rPr/>
        <w:t>- 4000ms</w:t>
      </w:r>
    </w:p>
    <w:p>
      <w:pPr>
        <w:pStyle w:val="PL"/>
        <w:rPr/>
      </w:pPr>
      <w:r>
        <w:rPr>
          <w:rFonts w:eastAsia="Courier New"/>
        </w:rPr>
        <w:t xml:space="preserve">        </w:t>
      </w:r>
      <w:r>
        <w:rPr/>
        <w:t>- 6000ms</w:t>
      </w:r>
    </w:p>
    <w:p>
      <w:pPr>
        <w:pStyle w:val="PL"/>
        <w:rPr/>
      </w:pPr>
      <w:r>
        <w:rPr>
          <w:rFonts w:eastAsia="Courier New"/>
        </w:rPr>
        <w:t xml:space="preserve">        </w:t>
      </w:r>
      <w:r>
        <w:rPr/>
        <w:t>- 8000ms</w:t>
      </w:r>
    </w:p>
    <w:p>
      <w:pPr>
        <w:pStyle w:val="PL"/>
        <w:rPr/>
      </w:pPr>
      <w:r>
        <w:rPr>
          <w:rFonts w:eastAsia="Courier New"/>
        </w:rPr>
        <w:t xml:space="preserve">        </w:t>
      </w:r>
      <w:r>
        <w:rPr/>
        <w:t>- 12000ms</w:t>
      </w:r>
    </w:p>
    <w:p>
      <w:pPr>
        <w:pStyle w:val="PL"/>
        <w:rPr/>
      </w:pPr>
      <w:r>
        <w:rPr>
          <w:rFonts w:eastAsia="Courier New"/>
        </w:rPr>
        <w:t xml:space="preserve">        </w:t>
      </w:r>
      <w:r>
        <w:rPr/>
        <w:t>- 16000ms</w:t>
      </w:r>
    </w:p>
    <w:p>
      <w:pPr>
        <w:pStyle w:val="PL"/>
        <w:rPr/>
      </w:pPr>
      <w:r>
        <w:rPr>
          <w:rFonts w:eastAsia="Courier New"/>
        </w:rPr>
        <w:t xml:space="preserve">        </w:t>
      </w:r>
      <w:r>
        <w:rPr/>
        <w:t>- 20000ms</w:t>
      </w:r>
    </w:p>
    <w:p>
      <w:pPr>
        <w:pStyle w:val="PL"/>
        <w:rPr/>
      </w:pPr>
      <w:r>
        <w:rPr>
          <w:rFonts w:eastAsia="Courier New"/>
        </w:rPr>
        <w:t xml:space="preserve">        </w:t>
      </w:r>
      <w:r>
        <w:rPr/>
        <w:t>- 24000ms</w:t>
      </w:r>
    </w:p>
    <w:p>
      <w:pPr>
        <w:pStyle w:val="PL"/>
        <w:rPr/>
      </w:pPr>
      <w:r>
        <w:rPr>
          <w:rFonts w:eastAsia="Courier New"/>
        </w:rPr>
        <w:t xml:space="preserve">        </w:t>
      </w:r>
      <w:r>
        <w:rPr/>
        <w:t>- 28000ms</w:t>
      </w:r>
    </w:p>
    <w:p>
      <w:pPr>
        <w:pStyle w:val="PL"/>
        <w:rPr/>
      </w:pPr>
      <w:r>
        <w:rPr>
          <w:rFonts w:eastAsia="Courier New"/>
        </w:rPr>
        <w:t xml:space="preserve">        </w:t>
      </w:r>
      <w:r>
        <w:rPr/>
        <w:t>- 32000ms</w:t>
      </w:r>
    </w:p>
    <w:p>
      <w:pPr>
        <w:pStyle w:val="PL"/>
        <w:rPr/>
      </w:pPr>
      <w:r>
        <w:rPr>
          <w:rFonts w:eastAsia="Courier New"/>
        </w:rPr>
        <w:t xml:space="preserve">        </w:t>
      </w:r>
      <w:r>
        <w:rPr/>
        <w:t>- 64000ms</w:t>
      </w:r>
    </w:p>
    <w:p>
      <w:pPr>
        <w:pStyle w:val="PL"/>
        <w:rPr/>
      </w:pPr>
      <w:r>
        <w:rPr/>
      </w:r>
    </w:p>
    <w:p>
      <w:pPr>
        <w:pStyle w:val="PL"/>
        <w:rPr/>
      </w:pPr>
      <w:r>
        <w:rPr>
          <w:rFonts w:eastAsia="Courier New"/>
        </w:rPr>
        <w:t xml:space="preserve">    </w:t>
      </w:r>
      <w:r>
        <w:rPr/>
        <w:t>measurementQuantity-Type:</w:t>
      </w:r>
    </w:p>
    <w:p>
      <w:pPr>
        <w:pStyle w:val="PL"/>
        <w:rPr/>
      </w:pPr>
      <w:r>
        <w:rPr>
          <w:rFonts w:eastAsia="Courier New"/>
        </w:rPr>
        <w:t xml:space="preserve">      </w:t>
      </w:r>
      <w:r>
        <w:rPr/>
        <w:t>description: See details in 3GPP TS 32.422 clause 5.10.15.</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CPICH_EcNo</w:t>
      </w:r>
    </w:p>
    <w:p>
      <w:pPr>
        <w:pStyle w:val="PL"/>
        <w:rPr/>
      </w:pPr>
      <w:r>
        <w:rPr>
          <w:rFonts w:eastAsia="Courier New"/>
        </w:rPr>
        <w:t xml:space="preserve">        </w:t>
      </w:r>
      <w:r>
        <w:rPr/>
        <w:t>- CPICH_RSCP</w:t>
      </w:r>
    </w:p>
    <w:p>
      <w:pPr>
        <w:pStyle w:val="PL"/>
        <w:rPr/>
      </w:pPr>
      <w:r>
        <w:rPr>
          <w:rFonts w:eastAsia="Courier New"/>
        </w:rPr>
        <w:t xml:space="preserve">        </w:t>
      </w:r>
      <w:r>
        <w:rPr/>
        <w:t>- PathLoss</w:t>
      </w:r>
    </w:p>
    <w:p>
      <w:pPr>
        <w:pStyle w:val="PL"/>
        <w:rPr/>
      </w:pPr>
      <w:r>
        <w:rPr/>
      </w:r>
    </w:p>
    <w:p>
      <w:pPr>
        <w:pStyle w:val="PL"/>
        <w:rPr/>
      </w:pPr>
      <w:r>
        <w:rPr>
          <w:rFonts w:eastAsia="Courier New"/>
        </w:rPr>
        <w:t xml:space="preserve">    </w:t>
      </w:r>
      <w:r>
        <w:rPr/>
        <w:t>eventThresholdUphUMTS-Type:</w:t>
      </w:r>
    </w:p>
    <w:p>
      <w:pPr>
        <w:pStyle w:val="PL"/>
        <w:rPr/>
      </w:pPr>
      <w:r>
        <w:rPr>
          <w:rFonts w:eastAsia="Courier New"/>
        </w:rPr>
        <w:t xml:space="preserve">      </w:t>
      </w:r>
      <w:r>
        <w:rPr/>
        <w:t>description: See details in 3GPP TS 32.422 clause 5.10.A.</w:t>
      </w:r>
    </w:p>
    <w:p>
      <w:pPr>
        <w:pStyle w:val="PL"/>
        <w:rPr/>
      </w:pPr>
      <w:r>
        <w:rPr>
          <w:rFonts w:eastAsia="Courier New"/>
        </w:rPr>
        <w:t xml:space="preserve">      </w:t>
      </w:r>
      <w:r>
        <w:rPr/>
        <w:t>type: integer</w:t>
      </w:r>
    </w:p>
    <w:p>
      <w:pPr>
        <w:pStyle w:val="PL"/>
        <w:rPr/>
      </w:pPr>
      <w:r>
        <w:rPr>
          <w:rFonts w:eastAsia="Courier New"/>
        </w:rPr>
        <w:t xml:space="preserve">      </w:t>
      </w:r>
      <w:r>
        <w:rPr/>
        <w:t>minimum: 0</w:t>
      </w:r>
    </w:p>
    <w:p>
      <w:pPr>
        <w:pStyle w:val="PL"/>
        <w:rPr/>
      </w:pPr>
      <w:r>
        <w:rPr>
          <w:rFonts w:eastAsia="Courier New"/>
        </w:rPr>
        <w:t xml:space="preserve">      </w:t>
      </w:r>
      <w:r>
        <w:rPr/>
        <w:t>maximum: 31</w:t>
      </w:r>
    </w:p>
    <w:p>
      <w:pPr>
        <w:pStyle w:val="PL"/>
        <w:rPr/>
      </w:pPr>
      <w:r>
        <w:rPr/>
      </w:r>
    </w:p>
    <w:p>
      <w:pPr>
        <w:pStyle w:val="PL"/>
        <w:rPr/>
      </w:pPr>
      <w:r>
        <w:rPr>
          <w:rFonts w:eastAsia="Courier New"/>
        </w:rPr>
        <w:t xml:space="preserve">    </w:t>
      </w:r>
      <w:r>
        <w:rPr/>
        <w:t>pLMNList-Type:</w:t>
      </w:r>
    </w:p>
    <w:p>
      <w:pPr>
        <w:pStyle w:val="PL"/>
        <w:rPr/>
      </w:pPr>
      <w:r>
        <w:rPr>
          <w:rFonts w:eastAsia="Courier New"/>
        </w:rPr>
        <w:t xml:space="preserve">      </w:t>
      </w:r>
      <w:r>
        <w:rPr/>
        <w:t>description: See details in 3GPP TS 32.422 clause 5.10.24.</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mcc:</w:t>
      </w:r>
    </w:p>
    <w:p>
      <w:pPr>
        <w:pStyle w:val="PL"/>
        <w:rPr/>
      </w:pPr>
      <w:r>
        <w:rPr>
          <w:rFonts w:eastAsia="Courier New"/>
        </w:rPr>
        <w:t xml:space="preserve">            </w:t>
      </w:r>
      <w:r>
        <w:rPr/>
        <w:t>$ref: 'TS28623_ComDefs.yaml#/components/schemas/Mcc'</w:t>
      </w:r>
    </w:p>
    <w:p>
      <w:pPr>
        <w:pStyle w:val="PL"/>
        <w:rPr/>
      </w:pPr>
      <w:r>
        <w:rPr>
          <w:rFonts w:eastAsia="Courier New"/>
        </w:rPr>
        <w:t xml:space="preserve">          </w:t>
      </w:r>
      <w:r>
        <w:rPr/>
        <w:t>mnc:</w:t>
      </w:r>
    </w:p>
    <w:p>
      <w:pPr>
        <w:pStyle w:val="PL"/>
        <w:rPr/>
      </w:pPr>
      <w:r>
        <w:rPr>
          <w:rFonts w:eastAsia="Courier New"/>
        </w:rPr>
        <w:t xml:space="preserve">            </w:t>
      </w:r>
      <w:r>
        <w:rPr/>
        <w:t>$ref: 'TS28623_ComDefs.yaml#/components/schemas/Mnc'</w:t>
      </w:r>
    </w:p>
    <w:p>
      <w:pPr>
        <w:pStyle w:val="PL"/>
        <w:rPr/>
      </w:pPr>
      <w:r>
        <w:rPr>
          <w:rFonts w:eastAsia="Courier New"/>
        </w:rPr>
        <w:t xml:space="preserve">        </w:t>
      </w:r>
      <w:r>
        <w:rPr/>
        <w:t>required:</w:t>
      </w:r>
    </w:p>
    <w:p>
      <w:pPr>
        <w:pStyle w:val="PL"/>
        <w:rPr/>
      </w:pPr>
      <w:r>
        <w:rPr>
          <w:rFonts w:eastAsia="Courier New"/>
        </w:rPr>
        <w:t xml:space="preserve">          </w:t>
      </w:r>
      <w:r>
        <w:rPr/>
        <w:t>- mcc</w:t>
      </w:r>
    </w:p>
    <w:p>
      <w:pPr>
        <w:pStyle w:val="PL"/>
        <w:rPr/>
      </w:pPr>
      <w:r>
        <w:rPr>
          <w:rFonts w:eastAsia="Courier New"/>
        </w:rPr>
        <w:t xml:space="preserve">          </w:t>
      </w:r>
      <w:r>
        <w:rPr/>
        <w:t>- mnc</w:t>
      </w:r>
    </w:p>
    <w:p>
      <w:pPr>
        <w:pStyle w:val="PL"/>
        <w:rPr/>
      </w:pPr>
      <w:r>
        <w:rPr>
          <w:rFonts w:eastAsia="Courier New"/>
        </w:rPr>
        <w:t xml:space="preserve">      </w:t>
      </w:r>
      <w:r>
        <w:rPr/>
        <w:t>maxItems: 16</w:t>
      </w:r>
    </w:p>
    <w:p>
      <w:pPr>
        <w:pStyle w:val="PL"/>
        <w:rPr/>
      </w:pPr>
      <w:r>
        <w:rPr/>
      </w:r>
    </w:p>
    <w:p>
      <w:pPr>
        <w:pStyle w:val="PL"/>
        <w:rPr/>
      </w:pPr>
      <w:r>
        <w:rPr>
          <w:rFonts w:eastAsia="Courier New"/>
        </w:rPr>
        <w:t xml:space="preserve">    </w:t>
      </w:r>
      <w:r>
        <w:rPr/>
        <w:t>positioningMethod-Type:</w:t>
      </w:r>
    </w:p>
    <w:p>
      <w:pPr>
        <w:pStyle w:val="PL"/>
        <w:rPr/>
      </w:pPr>
      <w:r>
        <w:rPr>
          <w:rFonts w:eastAsia="Courier New"/>
        </w:rPr>
        <w:t xml:space="preserve">      </w:t>
      </w:r>
      <w:r>
        <w:rPr/>
        <w:t>description: See details in 3GPP TS 32.422 clause 5.10.19.</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GNSS</w:t>
      </w:r>
    </w:p>
    <w:p>
      <w:pPr>
        <w:pStyle w:val="PL"/>
        <w:rPr/>
      </w:pPr>
      <w:r>
        <w:rPr>
          <w:rFonts w:eastAsia="Courier New"/>
        </w:rPr>
        <w:t xml:space="preserve">        </w:t>
      </w:r>
      <w:r>
        <w:rPr/>
        <w:t>- E-CELL_ID</w:t>
      </w:r>
    </w:p>
    <w:p>
      <w:pPr>
        <w:pStyle w:val="PL"/>
        <w:rPr/>
      </w:pPr>
      <w:r>
        <w:rPr/>
      </w:r>
    </w:p>
    <w:p>
      <w:pPr>
        <w:pStyle w:val="PL"/>
        <w:rPr/>
      </w:pPr>
      <w:r>
        <w:rPr>
          <w:rFonts w:eastAsia="Courier New"/>
        </w:rPr>
        <w:t xml:space="preserve">    </w:t>
      </w:r>
      <w:r>
        <w:rPr/>
        <w:t>reportAmount-Type:</w:t>
      </w:r>
    </w:p>
    <w:p>
      <w:pPr>
        <w:pStyle w:val="PL"/>
        <w:rPr/>
      </w:pPr>
      <w:r>
        <w:rPr>
          <w:rFonts w:eastAsia="Courier New"/>
        </w:rPr>
        <w:t xml:space="preserve">      </w:t>
      </w:r>
      <w:r>
        <w:rPr/>
        <w:t>description: See details in 3GPP TS 32.422 clause 5.10.6.</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w:t>
      </w:r>
    </w:p>
    <w:p>
      <w:pPr>
        <w:pStyle w:val="PL"/>
        <w:rPr/>
      </w:pPr>
      <w:r>
        <w:rPr>
          <w:rFonts w:eastAsia="Courier New"/>
        </w:rPr>
        <w:t xml:space="preserve">        </w:t>
      </w:r>
      <w:r>
        <w:rPr/>
        <w:t>- 2</w:t>
      </w:r>
    </w:p>
    <w:p>
      <w:pPr>
        <w:pStyle w:val="PL"/>
        <w:rPr/>
      </w:pPr>
      <w:r>
        <w:rPr>
          <w:rFonts w:eastAsia="Courier New"/>
        </w:rPr>
        <w:t xml:space="preserve">        </w:t>
      </w:r>
      <w:r>
        <w:rPr/>
        <w:t>- 4</w:t>
      </w:r>
    </w:p>
    <w:p>
      <w:pPr>
        <w:pStyle w:val="PL"/>
        <w:rPr/>
      </w:pPr>
      <w:r>
        <w:rPr>
          <w:rFonts w:eastAsia="Courier New"/>
        </w:rPr>
        <w:t xml:space="preserve">        </w:t>
      </w:r>
      <w:r>
        <w:rPr/>
        <w:t>- 8</w:t>
      </w:r>
    </w:p>
    <w:p>
      <w:pPr>
        <w:pStyle w:val="PL"/>
        <w:rPr/>
      </w:pPr>
      <w:r>
        <w:rPr>
          <w:rFonts w:eastAsia="Courier New"/>
        </w:rPr>
        <w:t xml:space="preserve">        </w:t>
      </w:r>
      <w:r>
        <w:rPr/>
        <w:t>- 16</w:t>
      </w:r>
    </w:p>
    <w:p>
      <w:pPr>
        <w:pStyle w:val="PL"/>
        <w:rPr/>
      </w:pPr>
      <w:r>
        <w:rPr>
          <w:rFonts w:eastAsia="Courier New"/>
        </w:rPr>
        <w:t xml:space="preserve">        </w:t>
      </w:r>
      <w:r>
        <w:rPr/>
        <w:t>- 32</w:t>
      </w:r>
    </w:p>
    <w:p>
      <w:pPr>
        <w:pStyle w:val="PL"/>
        <w:rPr/>
      </w:pPr>
      <w:r>
        <w:rPr>
          <w:rFonts w:eastAsia="Courier New"/>
        </w:rPr>
        <w:t xml:space="preserve">        </w:t>
      </w:r>
      <w:r>
        <w:rPr/>
        <w:t>- 64</w:t>
      </w:r>
    </w:p>
    <w:p>
      <w:pPr>
        <w:pStyle w:val="PL"/>
        <w:rPr/>
      </w:pPr>
      <w:r>
        <w:rPr>
          <w:rFonts w:eastAsia="Courier New"/>
        </w:rPr>
        <w:t xml:space="preserve">        </w:t>
      </w:r>
      <w:r>
        <w:rPr/>
        <w:t>- INFINITY</w:t>
      </w:r>
    </w:p>
    <w:p>
      <w:pPr>
        <w:pStyle w:val="PL"/>
        <w:rPr/>
      </w:pPr>
      <w:r>
        <w:rPr/>
      </w:r>
    </w:p>
    <w:p>
      <w:pPr>
        <w:pStyle w:val="PL"/>
        <w:rPr/>
      </w:pPr>
      <w:r>
        <w:rPr>
          <w:rFonts w:eastAsia="Courier New"/>
        </w:rPr>
        <w:t xml:space="preserve">    </w:t>
      </w:r>
      <w:r>
        <w:rPr/>
        <w:t>reportingTrigger-Type:</w:t>
      </w:r>
    </w:p>
    <w:p>
      <w:pPr>
        <w:pStyle w:val="PL"/>
        <w:rPr/>
      </w:pPr>
      <w:r>
        <w:rPr>
          <w:rFonts w:eastAsia="Courier New"/>
        </w:rPr>
        <w:t xml:space="preserve">      </w:t>
      </w:r>
      <w:r>
        <w:rPr/>
        <w:t>description: See details in 3GPP TS 32.422 clause 5.10.4.</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PERIODICAL</w:t>
      </w:r>
    </w:p>
    <w:p>
      <w:pPr>
        <w:pStyle w:val="PL"/>
        <w:rPr/>
      </w:pPr>
      <w:r>
        <w:rPr>
          <w:rFonts w:eastAsia="Courier New"/>
        </w:rPr>
        <w:t xml:space="preserve">          </w:t>
      </w:r>
      <w:r>
        <w:rPr/>
        <w:t>- A2_FOR_LTE_NR</w:t>
      </w:r>
    </w:p>
    <w:p>
      <w:pPr>
        <w:pStyle w:val="PL"/>
        <w:rPr/>
      </w:pPr>
      <w:r>
        <w:rPr>
          <w:rFonts w:eastAsia="Courier New"/>
        </w:rPr>
        <w:t xml:space="preserve">          </w:t>
      </w:r>
      <w:r>
        <w:rPr/>
        <w:t>- 1F_FOR_UMTS</w:t>
      </w:r>
    </w:p>
    <w:p>
      <w:pPr>
        <w:pStyle w:val="PL"/>
        <w:rPr/>
      </w:pPr>
      <w:r>
        <w:rPr>
          <w:rFonts w:eastAsia="Courier New"/>
        </w:rPr>
        <w:t xml:space="preserve">          </w:t>
      </w:r>
      <w:r>
        <w:rPr/>
        <w:t>- 1I_FOR_UMTS_MCPS_TDD</w:t>
      </w:r>
    </w:p>
    <w:p>
      <w:pPr>
        <w:pStyle w:val="PL"/>
        <w:rPr/>
      </w:pPr>
      <w:r>
        <w:rPr>
          <w:rFonts w:eastAsia="Courier New"/>
        </w:rPr>
        <w:t xml:space="preserve">          </w:t>
      </w:r>
      <w:r>
        <w:rPr/>
        <w:t>- A2_TRIGGERED_PERIODIC_FOR_LTE_NR</w:t>
      </w:r>
    </w:p>
    <w:p>
      <w:pPr>
        <w:pStyle w:val="PL"/>
        <w:rPr/>
      </w:pPr>
      <w:r>
        <w:rPr>
          <w:rFonts w:eastAsia="Courier New"/>
        </w:rPr>
        <w:t xml:space="preserve">          </w:t>
      </w:r>
      <w:r>
        <w:rPr/>
        <w:t>- ALL_CONFIGURED_RRM_FOR_LTE_NR</w:t>
      </w:r>
    </w:p>
    <w:p>
      <w:pPr>
        <w:pStyle w:val="PL"/>
        <w:rPr/>
      </w:pPr>
      <w:r>
        <w:rPr>
          <w:rFonts w:eastAsia="Courier New"/>
        </w:rPr>
        <w:t xml:space="preserve">          </w:t>
      </w:r>
      <w:r>
        <w:rPr/>
        <w:t>- ALL_CONFIGURED_RRM_FOR_UMTS</w:t>
      </w:r>
    </w:p>
    <w:p>
      <w:pPr>
        <w:pStyle w:val="PL"/>
        <w:rPr/>
      </w:pPr>
      <w:r>
        <w:rPr/>
      </w:r>
    </w:p>
    <w:p>
      <w:pPr>
        <w:pStyle w:val="PL"/>
        <w:rPr/>
      </w:pPr>
      <w:r>
        <w:rPr>
          <w:rFonts w:eastAsia="Courier New"/>
        </w:rPr>
        <w:t xml:space="preserve">    </w:t>
      </w:r>
      <w:r>
        <w:rPr/>
        <w:t>reportInterval-Type:</w:t>
      </w:r>
    </w:p>
    <w:p>
      <w:pPr>
        <w:pStyle w:val="PL"/>
        <w:rPr/>
      </w:pPr>
      <w:r>
        <w:rPr>
          <w:rFonts w:eastAsia="Courier New"/>
        </w:rPr>
        <w:t xml:space="preserve">      </w:t>
      </w:r>
      <w:r>
        <w:rPr/>
        <w:t>description: See details in 3GPP TS 32.422 clause 5.10.5.</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UMTS: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- 250ms</w:t>
      </w:r>
    </w:p>
    <w:p>
      <w:pPr>
        <w:pStyle w:val="PL"/>
        <w:rPr/>
      </w:pPr>
      <w:r>
        <w:rPr>
          <w:rFonts w:eastAsia="Courier New"/>
        </w:rPr>
        <w:t xml:space="preserve">              </w:t>
      </w:r>
      <w:r>
        <w:rPr/>
        <w:t>- 500ms</w:t>
      </w:r>
    </w:p>
    <w:p>
      <w:pPr>
        <w:pStyle w:val="PL"/>
        <w:rPr/>
      </w:pPr>
      <w:r>
        <w:rPr>
          <w:rFonts w:eastAsia="Courier New"/>
        </w:rPr>
        <w:t xml:space="preserve">              </w:t>
      </w:r>
      <w:r>
        <w:rPr/>
        <w:t>- 1000ms</w:t>
      </w:r>
    </w:p>
    <w:p>
      <w:pPr>
        <w:pStyle w:val="PL"/>
        <w:rPr/>
      </w:pPr>
      <w:r>
        <w:rPr>
          <w:rFonts w:eastAsia="Courier New"/>
        </w:rPr>
        <w:t xml:space="preserve">              </w:t>
      </w:r>
      <w:r>
        <w:rPr/>
        <w:t>- 2000ms</w:t>
      </w:r>
    </w:p>
    <w:p>
      <w:pPr>
        <w:pStyle w:val="PL"/>
        <w:rPr/>
      </w:pPr>
      <w:r>
        <w:rPr>
          <w:rFonts w:eastAsia="Courier New"/>
        </w:rPr>
        <w:t xml:space="preserve">              </w:t>
      </w:r>
      <w:r>
        <w:rPr/>
        <w:t>- 3000ms</w:t>
      </w:r>
    </w:p>
    <w:p>
      <w:pPr>
        <w:pStyle w:val="PL"/>
        <w:rPr/>
      </w:pPr>
      <w:r>
        <w:rPr>
          <w:rFonts w:eastAsia="Courier New"/>
        </w:rPr>
        <w:t xml:space="preserve">              </w:t>
      </w:r>
      <w:r>
        <w:rPr/>
        <w:t>- 4000ms</w:t>
      </w:r>
    </w:p>
    <w:p>
      <w:pPr>
        <w:pStyle w:val="PL"/>
        <w:rPr/>
      </w:pPr>
      <w:r>
        <w:rPr>
          <w:rFonts w:eastAsia="Courier New"/>
        </w:rPr>
        <w:t xml:space="preserve">              </w:t>
      </w:r>
      <w:r>
        <w:rPr/>
        <w:t>- 6000ms</w:t>
      </w:r>
    </w:p>
    <w:p>
      <w:pPr>
        <w:pStyle w:val="PL"/>
        <w:rPr/>
      </w:pPr>
      <w:r>
        <w:rPr>
          <w:rFonts w:eastAsia="Courier New"/>
        </w:rPr>
        <w:t xml:space="preserve">              </w:t>
      </w:r>
      <w:r>
        <w:rPr/>
        <w:t>- 8000ms</w:t>
      </w:r>
    </w:p>
    <w:p>
      <w:pPr>
        <w:pStyle w:val="PL"/>
        <w:rPr/>
      </w:pPr>
      <w:r>
        <w:rPr>
          <w:rFonts w:eastAsia="Courier New"/>
        </w:rPr>
        <w:t xml:space="preserve">              </w:t>
      </w:r>
      <w:r>
        <w:rPr/>
        <w:t>- 12000ms</w:t>
      </w:r>
    </w:p>
    <w:p>
      <w:pPr>
        <w:pStyle w:val="PL"/>
        <w:rPr/>
      </w:pPr>
      <w:r>
        <w:rPr>
          <w:rFonts w:eastAsia="Courier New"/>
        </w:rPr>
        <w:t xml:space="preserve">              </w:t>
      </w:r>
      <w:r>
        <w:rPr/>
        <w:t>- 16000ms</w:t>
      </w:r>
    </w:p>
    <w:p>
      <w:pPr>
        <w:pStyle w:val="PL"/>
        <w:rPr/>
      </w:pPr>
      <w:r>
        <w:rPr>
          <w:rFonts w:eastAsia="Courier New"/>
        </w:rPr>
        <w:t xml:space="preserve">              </w:t>
      </w:r>
      <w:r>
        <w:rPr/>
        <w:t>- 20000ms</w:t>
      </w:r>
    </w:p>
    <w:p>
      <w:pPr>
        <w:pStyle w:val="PL"/>
        <w:rPr/>
      </w:pPr>
      <w:r>
        <w:rPr>
          <w:rFonts w:eastAsia="Courier New"/>
        </w:rPr>
        <w:t xml:space="preserve">              </w:t>
      </w:r>
      <w:r>
        <w:rPr/>
        <w:t>- 24000ms</w:t>
      </w:r>
    </w:p>
    <w:p>
      <w:pPr>
        <w:pStyle w:val="PL"/>
        <w:rPr/>
      </w:pPr>
      <w:r>
        <w:rPr>
          <w:rFonts w:eastAsia="Courier New"/>
        </w:rPr>
        <w:t xml:space="preserve">              </w:t>
      </w:r>
      <w:r>
        <w:rPr/>
        <w:t>- 28000ms</w:t>
      </w:r>
    </w:p>
    <w:p>
      <w:pPr>
        <w:pStyle w:val="PL"/>
        <w:rPr/>
      </w:pPr>
      <w:r>
        <w:rPr>
          <w:rFonts w:eastAsia="Courier New"/>
        </w:rPr>
        <w:t xml:space="preserve">              </w:t>
      </w:r>
      <w:r>
        <w:rPr/>
        <w:t>- 32000ms</w:t>
      </w:r>
    </w:p>
    <w:p>
      <w:pPr>
        <w:pStyle w:val="PL"/>
        <w:rPr/>
      </w:pPr>
      <w:r>
        <w:rPr>
          <w:rFonts w:eastAsia="Courier New"/>
        </w:rPr>
        <w:t xml:space="preserve">              </w:t>
      </w:r>
      <w:r>
        <w:rPr/>
        <w:t>- 64000ms</w:t>
      </w:r>
    </w:p>
    <w:p>
      <w:pPr>
        <w:pStyle w:val="PL"/>
        <w:rPr/>
      </w:pPr>
      <w:r>
        <w:rPr>
          <w:rFonts w:eastAsia="Courier New"/>
        </w:rPr>
        <w:t xml:space="preserve">        </w:t>
      </w:r>
      <w:r>
        <w:rPr/>
        <w:t>LTE: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- 120ms</w:t>
      </w:r>
    </w:p>
    <w:p>
      <w:pPr>
        <w:pStyle w:val="PL"/>
        <w:rPr/>
      </w:pPr>
      <w:r>
        <w:rPr>
          <w:rFonts w:eastAsia="Courier New"/>
        </w:rPr>
        <w:t xml:space="preserve">              </w:t>
      </w:r>
      <w:r>
        <w:rPr/>
        <w:t>- 240ms</w:t>
      </w:r>
    </w:p>
    <w:p>
      <w:pPr>
        <w:pStyle w:val="PL"/>
        <w:rPr/>
      </w:pPr>
      <w:r>
        <w:rPr>
          <w:rFonts w:eastAsia="Courier New"/>
        </w:rPr>
        <w:t xml:space="preserve">              </w:t>
      </w:r>
      <w:r>
        <w:rPr/>
        <w:t>- 480ms</w:t>
      </w:r>
    </w:p>
    <w:p>
      <w:pPr>
        <w:pStyle w:val="PL"/>
        <w:rPr/>
      </w:pPr>
      <w:r>
        <w:rPr>
          <w:rFonts w:eastAsia="Courier New"/>
        </w:rPr>
        <w:t xml:space="preserve">              </w:t>
      </w:r>
      <w:r>
        <w:rPr/>
        <w:t>- 640ms</w:t>
      </w:r>
    </w:p>
    <w:p>
      <w:pPr>
        <w:pStyle w:val="PL"/>
        <w:rPr/>
      </w:pPr>
      <w:r>
        <w:rPr>
          <w:rFonts w:eastAsia="Courier New"/>
        </w:rPr>
        <w:t xml:space="preserve">              </w:t>
      </w:r>
      <w:r>
        <w:rPr/>
        <w:t>- 1024ms</w:t>
      </w:r>
    </w:p>
    <w:p>
      <w:pPr>
        <w:pStyle w:val="PL"/>
        <w:rPr/>
      </w:pPr>
      <w:r>
        <w:rPr>
          <w:rFonts w:eastAsia="Courier New"/>
        </w:rPr>
        <w:t xml:space="preserve">              </w:t>
      </w:r>
      <w:r>
        <w:rPr/>
        <w:t>- 2048ms</w:t>
      </w:r>
    </w:p>
    <w:p>
      <w:pPr>
        <w:pStyle w:val="PL"/>
        <w:rPr/>
      </w:pPr>
      <w:r>
        <w:rPr>
          <w:rFonts w:eastAsia="Courier New"/>
        </w:rPr>
        <w:t xml:space="preserve">              </w:t>
      </w:r>
      <w:r>
        <w:rPr/>
        <w:t>- 5120ms</w:t>
      </w:r>
    </w:p>
    <w:p>
      <w:pPr>
        <w:pStyle w:val="PL"/>
        <w:rPr/>
      </w:pPr>
      <w:r>
        <w:rPr>
          <w:rFonts w:eastAsia="Courier New"/>
        </w:rPr>
        <w:t xml:space="preserve">              </w:t>
      </w:r>
      <w:r>
        <w:rPr/>
        <w:t>- 10240ms</w:t>
      </w:r>
    </w:p>
    <w:p>
      <w:pPr>
        <w:pStyle w:val="PL"/>
        <w:rPr/>
      </w:pPr>
      <w:r>
        <w:rPr>
          <w:rFonts w:eastAsia="Courier New"/>
        </w:rPr>
        <w:t xml:space="preserve">              </w:t>
      </w:r>
      <w:r>
        <w:rPr/>
        <w:t>- 60000ms</w:t>
      </w:r>
    </w:p>
    <w:p>
      <w:pPr>
        <w:pStyle w:val="PL"/>
        <w:rPr/>
      </w:pPr>
      <w:r>
        <w:rPr>
          <w:rFonts w:eastAsia="Courier New"/>
        </w:rPr>
        <w:t xml:space="preserve">              </w:t>
      </w:r>
      <w:r>
        <w:rPr/>
        <w:t>- 360000ms</w:t>
      </w:r>
    </w:p>
    <w:p>
      <w:pPr>
        <w:pStyle w:val="PL"/>
        <w:rPr/>
      </w:pPr>
      <w:r>
        <w:rPr>
          <w:rFonts w:eastAsia="Courier New"/>
        </w:rPr>
        <w:t xml:space="preserve">              </w:t>
      </w:r>
      <w:r>
        <w:rPr/>
        <w:t>- 720000ms</w:t>
      </w:r>
    </w:p>
    <w:p>
      <w:pPr>
        <w:pStyle w:val="PL"/>
        <w:rPr/>
      </w:pPr>
      <w:r>
        <w:rPr>
          <w:rFonts w:eastAsia="Courier New"/>
        </w:rPr>
        <w:t xml:space="preserve">              </w:t>
      </w:r>
      <w:r>
        <w:rPr/>
        <w:t>- 1800000ms</w:t>
      </w:r>
    </w:p>
    <w:p>
      <w:pPr>
        <w:pStyle w:val="PL"/>
        <w:rPr/>
      </w:pPr>
      <w:r>
        <w:rPr>
          <w:rFonts w:eastAsia="Courier New"/>
        </w:rPr>
        <w:t xml:space="preserve">              </w:t>
      </w:r>
      <w:r>
        <w:rPr/>
        <w:t>- 3600000ms</w:t>
      </w:r>
    </w:p>
    <w:p>
      <w:pPr>
        <w:pStyle w:val="PL"/>
        <w:rPr/>
      </w:pPr>
      <w:r>
        <w:rPr>
          <w:rFonts w:eastAsia="Courier New"/>
        </w:rPr>
        <w:t xml:space="preserve">        </w:t>
      </w:r>
      <w:r>
        <w:rPr/>
        <w:t>NR: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- 120ms</w:t>
      </w:r>
    </w:p>
    <w:p>
      <w:pPr>
        <w:pStyle w:val="PL"/>
        <w:rPr/>
      </w:pPr>
      <w:r>
        <w:rPr>
          <w:rFonts w:eastAsia="Courier New"/>
        </w:rPr>
        <w:t xml:space="preserve">              </w:t>
      </w:r>
      <w:r>
        <w:rPr/>
        <w:t>- 240ms</w:t>
      </w:r>
    </w:p>
    <w:p>
      <w:pPr>
        <w:pStyle w:val="PL"/>
        <w:rPr/>
      </w:pPr>
      <w:r>
        <w:rPr>
          <w:rFonts w:eastAsia="Courier New"/>
        </w:rPr>
        <w:t xml:space="preserve">              </w:t>
      </w:r>
      <w:r>
        <w:rPr/>
        <w:t>- 480ms</w:t>
      </w:r>
    </w:p>
    <w:p>
      <w:pPr>
        <w:pStyle w:val="PL"/>
        <w:rPr/>
      </w:pPr>
      <w:r>
        <w:rPr>
          <w:rFonts w:eastAsia="Courier New"/>
        </w:rPr>
        <w:t xml:space="preserve">              </w:t>
      </w:r>
      <w:r>
        <w:rPr/>
        <w:t>- 640ms</w:t>
      </w:r>
    </w:p>
    <w:p>
      <w:pPr>
        <w:pStyle w:val="PL"/>
        <w:rPr/>
      </w:pPr>
      <w:r>
        <w:rPr>
          <w:rFonts w:eastAsia="Courier New"/>
        </w:rPr>
        <w:t xml:space="preserve">              </w:t>
      </w:r>
      <w:r>
        <w:rPr/>
        <w:t>- 1024ms</w:t>
      </w:r>
    </w:p>
    <w:p>
      <w:pPr>
        <w:pStyle w:val="PL"/>
        <w:rPr/>
      </w:pPr>
      <w:r>
        <w:rPr>
          <w:rFonts w:eastAsia="Courier New"/>
        </w:rPr>
        <w:t xml:space="preserve">              </w:t>
      </w:r>
      <w:r>
        <w:rPr/>
        <w:t>- 2048ms</w:t>
      </w:r>
    </w:p>
    <w:p>
      <w:pPr>
        <w:pStyle w:val="PL"/>
        <w:rPr/>
      </w:pPr>
      <w:r>
        <w:rPr>
          <w:rFonts w:eastAsia="Courier New"/>
        </w:rPr>
        <w:t xml:space="preserve">              </w:t>
      </w:r>
      <w:r>
        <w:rPr/>
        <w:t>- 5120ms</w:t>
      </w:r>
    </w:p>
    <w:p>
      <w:pPr>
        <w:pStyle w:val="PL"/>
        <w:rPr/>
      </w:pPr>
      <w:r>
        <w:rPr>
          <w:rFonts w:eastAsia="Courier New"/>
        </w:rPr>
        <w:t xml:space="preserve">              </w:t>
      </w:r>
      <w:r>
        <w:rPr/>
        <w:t>- 10240ms</w:t>
      </w:r>
    </w:p>
    <w:p>
      <w:pPr>
        <w:pStyle w:val="PL"/>
        <w:rPr/>
      </w:pPr>
      <w:r>
        <w:rPr>
          <w:rFonts w:eastAsia="Courier New"/>
        </w:rPr>
        <w:t xml:space="preserve">              </w:t>
      </w:r>
      <w:r>
        <w:rPr/>
        <w:t>- 20480ms</w:t>
      </w:r>
    </w:p>
    <w:p>
      <w:pPr>
        <w:pStyle w:val="PL"/>
        <w:rPr/>
      </w:pPr>
      <w:r>
        <w:rPr>
          <w:rFonts w:eastAsia="Courier New"/>
        </w:rPr>
        <w:t xml:space="preserve">              </w:t>
      </w:r>
      <w:r>
        <w:rPr/>
        <w:t>- 40960ms</w:t>
      </w:r>
    </w:p>
    <w:p>
      <w:pPr>
        <w:pStyle w:val="PL"/>
        <w:rPr/>
      </w:pPr>
      <w:r>
        <w:rPr>
          <w:rFonts w:eastAsia="Courier New"/>
        </w:rPr>
        <w:t xml:space="preserve">              </w:t>
      </w:r>
      <w:r>
        <w:rPr/>
        <w:t>- 60000ms</w:t>
      </w:r>
    </w:p>
    <w:p>
      <w:pPr>
        <w:pStyle w:val="PL"/>
        <w:rPr/>
      </w:pPr>
      <w:r>
        <w:rPr>
          <w:rFonts w:eastAsia="Courier New"/>
        </w:rPr>
        <w:t xml:space="preserve">              </w:t>
      </w:r>
      <w:r>
        <w:rPr/>
        <w:t>- 360000ms</w:t>
      </w:r>
    </w:p>
    <w:p>
      <w:pPr>
        <w:pStyle w:val="PL"/>
        <w:rPr/>
      </w:pPr>
      <w:r>
        <w:rPr>
          <w:rFonts w:eastAsia="Courier New"/>
        </w:rPr>
        <w:t xml:space="preserve">              </w:t>
      </w:r>
      <w:r>
        <w:rPr/>
        <w:t>- 720000ms</w:t>
      </w:r>
    </w:p>
    <w:p>
      <w:pPr>
        <w:pStyle w:val="PL"/>
        <w:rPr/>
      </w:pPr>
      <w:r>
        <w:rPr>
          <w:rFonts w:eastAsia="Courier New"/>
        </w:rPr>
        <w:t xml:space="preserve">              </w:t>
      </w:r>
      <w:r>
        <w:rPr/>
        <w:t>- 1800000ms</w:t>
      </w:r>
    </w:p>
    <w:p>
      <w:pPr>
        <w:pStyle w:val="PL"/>
        <w:rPr/>
      </w:pPr>
      <w:r>
        <w:rPr/>
      </w:r>
    </w:p>
    <w:p>
      <w:pPr>
        <w:pStyle w:val="PL"/>
        <w:rPr/>
      </w:pPr>
      <w:r>
        <w:rPr>
          <w:rFonts w:eastAsia="Courier New"/>
        </w:rPr>
        <w:t xml:space="preserve">    </w:t>
      </w:r>
      <w:r>
        <w:rPr/>
        <w:t>reportType-Type:</w:t>
      </w:r>
    </w:p>
    <w:p>
      <w:pPr>
        <w:pStyle w:val="PL"/>
        <w:rPr/>
      </w:pPr>
      <w:r>
        <w:rPr>
          <w:rFonts w:eastAsia="Courier New"/>
        </w:rPr>
        <w:t xml:space="preserve">      </w:t>
      </w:r>
      <w:r>
        <w:rPr/>
        <w:t>description: Report type for logged NR MDT. See details in 3GPP TS 32.422 clause 5.10.27.</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PERIODICAL</w:t>
      </w:r>
    </w:p>
    <w:p>
      <w:pPr>
        <w:pStyle w:val="PL"/>
        <w:rPr/>
      </w:pPr>
      <w:r>
        <w:rPr>
          <w:rFonts w:eastAsia="Courier New"/>
        </w:rPr>
        <w:t xml:space="preserve">        </w:t>
      </w:r>
      <w:r>
        <w:rPr/>
        <w:t>- EVENT_TRIGGERED</w:t>
      </w:r>
    </w:p>
    <w:p>
      <w:pPr>
        <w:pStyle w:val="PL"/>
        <w:rPr/>
      </w:pPr>
      <w:r>
        <w:rPr/>
      </w:r>
    </w:p>
    <w:p>
      <w:pPr>
        <w:pStyle w:val="PL"/>
        <w:rPr/>
      </w:pPr>
      <w:r>
        <w:rPr>
          <w:rFonts w:eastAsia="Courier New"/>
        </w:rPr>
        <w:t xml:space="preserve">    </w:t>
      </w:r>
      <w:r>
        <w:rPr/>
        <w:t>sensorInformation-Type:</w:t>
      </w:r>
    </w:p>
    <w:p>
      <w:pPr>
        <w:pStyle w:val="PL"/>
        <w:rPr/>
      </w:pPr>
      <w:r>
        <w:rPr>
          <w:rFonts w:eastAsia="Courier New"/>
        </w:rPr>
        <w:t xml:space="preserve">      </w:t>
      </w:r>
      <w:r>
        <w:rPr/>
        <w:t>description: See details in 3GPP TS 32.422 clause 5.10.29.</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BAROMETRIC_PRESSURE</w:t>
      </w:r>
    </w:p>
    <w:p>
      <w:pPr>
        <w:pStyle w:val="PL"/>
        <w:rPr/>
      </w:pPr>
      <w:r>
        <w:rPr>
          <w:rFonts w:eastAsia="Courier New"/>
        </w:rPr>
        <w:t xml:space="preserve">          </w:t>
      </w:r>
      <w:r>
        <w:rPr/>
        <w:t>- UE_SPEED</w:t>
      </w:r>
    </w:p>
    <w:p>
      <w:pPr>
        <w:pStyle w:val="PL"/>
        <w:rPr/>
      </w:pPr>
      <w:r>
        <w:rPr>
          <w:rFonts w:eastAsia="Courier New"/>
        </w:rPr>
        <w:t xml:space="preserve">          </w:t>
      </w:r>
      <w:r>
        <w:rPr/>
        <w:t>- UE_ORIENTATION</w:t>
      </w:r>
    </w:p>
    <w:p>
      <w:pPr>
        <w:pStyle w:val="PL"/>
        <w:rPr/>
      </w:pPr>
      <w:r>
        <w:rPr/>
      </w:r>
    </w:p>
    <w:p>
      <w:pPr>
        <w:pStyle w:val="PL"/>
        <w:rPr/>
      </w:pPr>
      <w:r>
        <w:rPr>
          <w:rFonts w:eastAsia="Courier New"/>
        </w:rPr>
        <w:t xml:space="preserve">    </w:t>
      </w:r>
      <w:r>
        <w:rPr/>
        <w:t>traceCollectionEntityId-Type:</w:t>
      </w:r>
    </w:p>
    <w:p>
      <w:pPr>
        <w:pStyle w:val="PL"/>
        <w:rPr/>
      </w:pPr>
      <w:r>
        <w:rPr>
          <w:rFonts w:eastAsia="Courier New"/>
        </w:rPr>
        <w:t xml:space="preserve">      </w:t>
      </w:r>
      <w:r>
        <w:rPr/>
        <w:t>description: See details in 3GPP TS 32.422 clause 5.10.11. Only TCE Id value may be sent over the air to the UE being configured for Logged MDT.</w:t>
      </w:r>
    </w:p>
    <w:p>
      <w:pPr>
        <w:pStyle w:val="PL"/>
        <w:rPr/>
      </w:pPr>
      <w:r>
        <w:rPr>
          <w:rFonts w:eastAsia="Courier New"/>
        </w:rPr>
        <w:t xml:space="preserve">      </w:t>
      </w:r>
      <w:r>
        <w:rPr/>
        <w:t>type: integer</w:t>
      </w:r>
    </w:p>
    <w:p>
      <w:pPr>
        <w:pStyle w:val="PL"/>
        <w:rPr/>
      </w:pPr>
      <w:r>
        <w:rPr/>
      </w:r>
    </w:p>
    <w:p>
      <w:pPr>
        <w:pStyle w:val="PL"/>
        <w:rPr/>
      </w:pPr>
      <w:r>
        <w:rPr/>
      </w:r>
    </w:p>
    <w:p>
      <w:pPr>
        <w:pStyle w:val="PL"/>
        <w:rPr/>
      </w:pPr>
      <w:r>
        <w:rPr/>
        <w:t>#-------- end of Definition of types used in Trace control NRM fragment ----------</w:t>
      </w:r>
    </w:p>
    <w:p>
      <w:pPr>
        <w:pStyle w:val="PL"/>
        <w:rPr/>
      </w:pPr>
      <w:r>
        <w:rPr/>
      </w:r>
    </w:p>
    <w:p>
      <w:pPr>
        <w:pStyle w:val="PL"/>
        <w:rPr/>
      </w:pPr>
      <w:r>
        <w:rPr/>
      </w:r>
    </w:p>
    <w:p>
      <w:pPr>
        <w:pStyle w:val="PL"/>
        <w:rPr/>
      </w:pPr>
      <w:r>
        <w:rPr/>
        <w:t>#-------- Definition of abstract IOC Top -----------------------------------------</w:t>
      </w:r>
    </w:p>
    <w:p>
      <w:pPr>
        <w:pStyle w:val="PL"/>
        <w:rPr/>
      </w:pPr>
      <w:r>
        <w:rPr/>
      </w:r>
    </w:p>
    <w:p>
      <w:pPr>
        <w:pStyle w:val="PL"/>
        <w:rPr/>
      </w:pPr>
      <w:r>
        <w:rPr>
          <w:rFonts w:eastAsia="Courier New"/>
        </w:rPr>
        <w:t xml:space="preserve">    </w:t>
      </w:r>
      <w:r>
        <w:rPr/>
        <w:t>Top-Attr:</w:t>
      </w:r>
    </w:p>
    <w:p>
      <w:pPr>
        <w:pStyle w:val="PL"/>
        <w:rPr/>
      </w:pPr>
      <w:r>
        <w:rPr>
          <w:rFonts w:eastAsia="Courier New"/>
        </w:rPr>
        <w:t xml:space="preserve">      </w:t>
      </w:r>
      <w:r>
        <w:rPr/>
        <w:t>#  This definition will be deprecated, when all occurances of Top-Attr</w:t>
      </w:r>
    </w:p>
    <w:p>
      <w:pPr>
        <w:pStyle w:val="PL"/>
        <w:rPr/>
      </w:pPr>
      <w:r>
        <w:rPr>
          <w:rFonts w:eastAsia="Courier New"/>
        </w:rPr>
        <w:t xml:space="preserve">      </w:t>
      </w:r>
      <w:r>
        <w:rPr/>
        <w:t>#  are replaced by Top.</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id:</w:t>
      </w:r>
    </w:p>
    <w:p>
      <w:pPr>
        <w:pStyle w:val="PL"/>
        <w:rPr/>
      </w:pPr>
      <w:r>
        <w:rPr>
          <w:rFonts w:eastAsia="Courier New"/>
        </w:rPr>
        <w:t xml:space="preserve">          </w:t>
      </w:r>
      <w:r>
        <w:rPr/>
        <w:t>type: string</w:t>
      </w:r>
    </w:p>
    <w:p>
      <w:pPr>
        <w:pStyle w:val="PL"/>
        <w:rPr/>
      </w:pPr>
      <w:r>
        <w:rPr>
          <w:rFonts w:eastAsia="Courier New"/>
        </w:rPr>
        <w:t xml:space="preserve">          </w:t>
      </w:r>
      <w:r>
        <w:rPr/>
        <w:t>nullable: true</w:t>
      </w:r>
    </w:p>
    <w:p>
      <w:pPr>
        <w:pStyle w:val="PL"/>
        <w:rPr/>
      </w:pPr>
      <w:r>
        <w:rPr>
          <w:rFonts w:eastAsia="Courier New"/>
        </w:rPr>
        <w:t xml:space="preserve">        </w:t>
      </w:r>
      <w:r>
        <w:rPr/>
        <w:t>objectClass:</w:t>
      </w:r>
    </w:p>
    <w:p>
      <w:pPr>
        <w:pStyle w:val="PL"/>
        <w:rPr/>
      </w:pPr>
      <w:r>
        <w:rPr>
          <w:rFonts w:eastAsia="Courier New"/>
        </w:rPr>
        <w:t xml:space="preserve">          </w:t>
      </w:r>
      <w:r>
        <w:rPr/>
        <w:t>type: string</w:t>
      </w:r>
    </w:p>
    <w:p>
      <w:pPr>
        <w:pStyle w:val="PL"/>
        <w:rPr/>
      </w:pPr>
      <w:r>
        <w:rPr>
          <w:rFonts w:eastAsia="Courier New"/>
        </w:rPr>
        <w:t xml:space="preserve">        </w:t>
      </w:r>
      <w:r>
        <w:rPr/>
        <w:t>objectInstance:</w:t>
      </w:r>
    </w:p>
    <w:p>
      <w:pPr>
        <w:pStyle w:val="PL"/>
        <w:rPr/>
      </w:pPr>
      <w:r>
        <w:rPr>
          <w:rFonts w:eastAsia="Courier New"/>
        </w:rPr>
        <w:t xml:space="preserve">          </w:t>
      </w:r>
      <w:r>
        <w:rPr/>
        <w:t>$ref: 'TS28623_ComDefs.yaml#/components/schemas/Dn'</w:t>
      </w:r>
    </w:p>
    <w:p>
      <w:pPr>
        <w:pStyle w:val="PL"/>
        <w:rPr/>
      </w:pPr>
      <w:r>
        <w:rPr>
          <w:rFonts w:eastAsia="Courier New"/>
        </w:rPr>
        <w:t xml:space="preserve">        </w:t>
      </w:r>
      <w:r>
        <w:rPr/>
        <w:t>VsDataContainer:</w:t>
      </w:r>
    </w:p>
    <w:p>
      <w:pPr>
        <w:pStyle w:val="PL"/>
        <w:rPr/>
      </w:pPr>
      <w:r>
        <w:rPr>
          <w:rFonts w:eastAsia="Courier New"/>
        </w:rPr>
        <w:t xml:space="preserve">          </w:t>
      </w:r>
      <w:r>
        <w:rPr/>
        <w:t>$ref: '#/components/schemas/VsDataContainer-Multiple'</w:t>
      </w:r>
    </w:p>
    <w:p>
      <w:pPr>
        <w:pStyle w:val="PL"/>
        <w:rPr/>
      </w:pPr>
      <w:r>
        <w:rPr>
          <w:rFonts w:eastAsia="Courier New"/>
        </w:rPr>
        <w:t xml:space="preserve">      </w:t>
      </w:r>
      <w:r>
        <w:rPr/>
        <w:t>required:</w:t>
      </w:r>
    </w:p>
    <w:p>
      <w:pPr>
        <w:pStyle w:val="PL"/>
        <w:rPr/>
      </w:pPr>
      <w:r>
        <w:rPr>
          <w:rFonts w:eastAsia="Courier New"/>
        </w:rPr>
        <w:t xml:space="preserve">        </w:t>
      </w:r>
      <w:r>
        <w:rPr/>
        <w:t>- id</w:t>
      </w:r>
    </w:p>
    <w:p>
      <w:pPr>
        <w:pStyle w:val="PL"/>
        <w:rPr/>
      </w:pPr>
      <w:r>
        <w:rPr>
          <w:rFonts w:eastAsia="Courier New"/>
        </w:rPr>
        <w:t xml:space="preserve">    </w:t>
      </w:r>
      <w:r>
        <w:rPr/>
        <w:t>Top:</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id:</w:t>
      </w:r>
    </w:p>
    <w:p>
      <w:pPr>
        <w:pStyle w:val="PL"/>
        <w:rPr/>
      </w:pPr>
      <w:r>
        <w:rPr>
          <w:rFonts w:eastAsia="Courier New"/>
        </w:rPr>
        <w:t xml:space="preserve">          </w:t>
      </w:r>
      <w:r>
        <w:rPr/>
        <w:t>type: string</w:t>
      </w:r>
    </w:p>
    <w:p>
      <w:pPr>
        <w:pStyle w:val="PL"/>
        <w:rPr/>
      </w:pPr>
      <w:r>
        <w:rPr>
          <w:rFonts w:eastAsia="Courier New"/>
        </w:rPr>
        <w:t xml:space="preserve">          </w:t>
      </w:r>
      <w:r>
        <w:rPr/>
        <w:t>nullable: true</w:t>
      </w:r>
    </w:p>
    <w:p>
      <w:pPr>
        <w:pStyle w:val="PL"/>
        <w:rPr/>
      </w:pPr>
      <w:r>
        <w:rPr>
          <w:rFonts w:eastAsia="Courier New"/>
        </w:rPr>
        <w:t xml:space="preserve">        </w:t>
      </w:r>
      <w:r>
        <w:rPr/>
        <w:t>objectClass:</w:t>
      </w:r>
    </w:p>
    <w:p>
      <w:pPr>
        <w:pStyle w:val="PL"/>
        <w:rPr/>
      </w:pPr>
      <w:r>
        <w:rPr>
          <w:rFonts w:eastAsia="Courier New"/>
        </w:rPr>
        <w:t xml:space="preserve">          </w:t>
      </w:r>
      <w:r>
        <w:rPr/>
        <w:t>type: string</w:t>
      </w:r>
    </w:p>
    <w:p>
      <w:pPr>
        <w:pStyle w:val="PL"/>
        <w:rPr/>
      </w:pPr>
      <w:r>
        <w:rPr>
          <w:rFonts w:eastAsia="Courier New"/>
        </w:rPr>
        <w:t xml:space="preserve">        </w:t>
      </w:r>
      <w:r>
        <w:rPr/>
        <w:t>objectInstance:</w:t>
      </w:r>
    </w:p>
    <w:p>
      <w:pPr>
        <w:pStyle w:val="PL"/>
        <w:rPr/>
      </w:pPr>
      <w:r>
        <w:rPr>
          <w:rFonts w:eastAsia="Courier New"/>
        </w:rPr>
        <w:t xml:space="preserve">          </w:t>
      </w:r>
      <w:r>
        <w:rPr/>
        <w:t>$ref: 'TS28623_ComDefs.yaml#/components/schemas/Dn'</w:t>
      </w:r>
    </w:p>
    <w:p>
      <w:pPr>
        <w:pStyle w:val="PL"/>
        <w:rPr/>
      </w:pPr>
      <w:r>
        <w:rPr>
          <w:rFonts w:eastAsia="Courier New"/>
        </w:rPr>
        <w:t xml:space="preserve">        </w:t>
      </w:r>
      <w:r>
        <w:rPr/>
        <w:t>VsDataContainer:</w:t>
      </w:r>
    </w:p>
    <w:p>
      <w:pPr>
        <w:pStyle w:val="PL"/>
        <w:rPr/>
      </w:pPr>
      <w:r>
        <w:rPr>
          <w:rFonts w:eastAsia="Courier New"/>
        </w:rPr>
        <w:t xml:space="preserve">          </w:t>
      </w:r>
      <w:r>
        <w:rPr/>
        <w:t>$ref: '#/components/schemas/VsDataContainer-Multiple'</w:t>
      </w:r>
    </w:p>
    <w:p>
      <w:pPr>
        <w:pStyle w:val="PL"/>
        <w:rPr/>
      </w:pPr>
      <w:r>
        <w:rPr>
          <w:rFonts w:eastAsia="Courier New"/>
        </w:rPr>
        <w:t xml:space="preserve">      </w:t>
      </w:r>
      <w:r>
        <w:rPr/>
        <w:t>required:</w:t>
      </w:r>
    </w:p>
    <w:p>
      <w:pPr>
        <w:pStyle w:val="PL"/>
        <w:rPr/>
      </w:pPr>
      <w:r>
        <w:rPr>
          <w:rFonts w:eastAsia="Courier New"/>
        </w:rPr>
        <w:t xml:space="preserve">        </w:t>
      </w:r>
      <w:r>
        <w:rPr/>
        <w:t>- id</w:t>
      </w:r>
    </w:p>
    <w:p>
      <w:pPr>
        <w:pStyle w:val="PL"/>
        <w:rPr/>
      </w:pPr>
      <w:r>
        <w:rPr/>
      </w:r>
    </w:p>
    <w:p>
      <w:pPr>
        <w:pStyle w:val="PL"/>
        <w:rPr/>
      </w:pPr>
      <w:r>
        <w:rPr/>
        <w:t>#-------- Definition of IOCs with new name-containments defined in other TS ------</w:t>
      </w:r>
    </w:p>
    <w:p>
      <w:pPr>
        <w:pStyle w:val="PL"/>
        <w:rPr/>
      </w:pPr>
      <w:r>
        <w:rPr/>
      </w:r>
    </w:p>
    <w:p>
      <w:pPr>
        <w:pStyle w:val="PL"/>
        <w:rPr/>
      </w:pPr>
      <w:r>
        <w:rPr>
          <w:rFonts w:eastAsia="Courier New"/>
        </w:rPr>
        <w:t xml:space="preserve">    </w:t>
      </w:r>
      <w:r>
        <w:rPr/>
        <w:t>SubNetwork-Attr: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dnPrefix:</w:t>
      </w:r>
    </w:p>
    <w:p>
      <w:pPr>
        <w:pStyle w:val="PL"/>
        <w:rPr/>
      </w:pPr>
      <w:r>
        <w:rPr>
          <w:rFonts w:eastAsia="Courier New"/>
        </w:rPr>
        <w:t xml:space="preserve">          </w:t>
      </w:r>
      <w:r>
        <w:rPr/>
        <w:t>type: string</w:t>
      </w:r>
    </w:p>
    <w:p>
      <w:pPr>
        <w:pStyle w:val="PL"/>
        <w:rPr/>
      </w:pPr>
      <w:r>
        <w:rPr>
          <w:rFonts w:eastAsia="Courier New"/>
        </w:rPr>
        <w:t xml:space="preserve">        </w:t>
      </w:r>
      <w:r>
        <w:rPr/>
        <w:t>userLabel:</w:t>
      </w:r>
    </w:p>
    <w:p>
      <w:pPr>
        <w:pStyle w:val="PL"/>
        <w:rPr/>
      </w:pPr>
      <w:r>
        <w:rPr>
          <w:rFonts w:eastAsia="Courier New"/>
        </w:rPr>
        <w:t xml:space="preserve">          </w:t>
      </w:r>
      <w:r>
        <w:rPr/>
        <w:t>type: string</w:t>
      </w:r>
    </w:p>
    <w:p>
      <w:pPr>
        <w:pStyle w:val="PL"/>
        <w:rPr/>
      </w:pPr>
      <w:r>
        <w:rPr>
          <w:rFonts w:eastAsia="Courier New"/>
        </w:rPr>
        <w:t xml:space="preserve">        </w:t>
      </w:r>
      <w:r>
        <w:rPr/>
        <w:t>userDefinedNetworkType:</w:t>
      </w:r>
    </w:p>
    <w:p>
      <w:pPr>
        <w:pStyle w:val="PL"/>
        <w:rPr/>
      </w:pPr>
      <w:r>
        <w:rPr>
          <w:rFonts w:eastAsia="Courier New"/>
        </w:rPr>
        <w:t xml:space="preserve">          </w:t>
      </w:r>
      <w:r>
        <w:rPr/>
        <w:t>type: string</w:t>
      </w:r>
    </w:p>
    <w:p>
      <w:pPr>
        <w:pStyle w:val="PL"/>
        <w:rPr/>
      </w:pPr>
      <w:r>
        <w:rPr>
          <w:rFonts w:eastAsia="Courier New"/>
        </w:rPr>
        <w:t xml:space="preserve">        </w:t>
      </w:r>
      <w:r>
        <w:rPr/>
        <w:t>setOfMcc:</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'TS28623_ComDefs.yaml#/components/schemas/Mcc'</w:t>
      </w:r>
    </w:p>
    <w:p>
      <w:pPr>
        <w:pStyle w:val="PL"/>
        <w:rPr/>
      </w:pPr>
      <w:r>
        <w:rPr>
          <w:rFonts w:eastAsia="Courier New"/>
        </w:rPr>
        <w:t xml:space="preserve">        </w:t>
      </w:r>
      <w:r>
        <w:rPr/>
        <w:t>priorityLabel:</w:t>
      </w:r>
    </w:p>
    <w:p>
      <w:pPr>
        <w:pStyle w:val="PL"/>
        <w:rPr/>
      </w:pPr>
      <w:r>
        <w:rPr>
          <w:rFonts w:eastAsia="Courier New"/>
        </w:rPr>
        <w:t xml:space="preserve">          </w:t>
      </w:r>
      <w:r>
        <w:rPr/>
        <w:t>type: integer</w:t>
      </w:r>
    </w:p>
    <w:p>
      <w:pPr>
        <w:pStyle w:val="PL"/>
        <w:rPr/>
      </w:pPr>
      <w:r>
        <w:rPr>
          <w:rFonts w:eastAsia="Courier New"/>
        </w:rPr>
        <w:t xml:space="preserve">        </w:t>
      </w:r>
      <w:r>
        <w:rPr/>
        <w:t>supportedPerfMetricGroups: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'#/components/schemas/SupportedPerfMetricGroup'</w:t>
      </w:r>
    </w:p>
    <w:p>
      <w:pPr>
        <w:pStyle w:val="PL"/>
        <w:rPr/>
      </w:pPr>
      <w:r>
        <w:rPr>
          <w:rFonts w:eastAsia="Courier New"/>
        </w:rPr>
        <w:t xml:space="preserve">    </w:t>
      </w:r>
      <w:r>
        <w:rPr/>
        <w:t>ManagedElement-Attr: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dnPrefix:</w:t>
      </w:r>
    </w:p>
    <w:p>
      <w:pPr>
        <w:pStyle w:val="PL"/>
        <w:rPr/>
      </w:pPr>
      <w:r>
        <w:rPr>
          <w:rFonts w:eastAsia="Courier New"/>
        </w:rPr>
        <w:t xml:space="preserve">          </w:t>
      </w:r>
      <w:r>
        <w:rPr/>
        <w:t>type: string</w:t>
      </w:r>
    </w:p>
    <w:p>
      <w:pPr>
        <w:pStyle w:val="PL"/>
        <w:rPr/>
      </w:pPr>
      <w:r>
        <w:rPr>
          <w:rFonts w:eastAsia="Courier New"/>
        </w:rPr>
        <w:t xml:space="preserve">        </w:t>
      </w:r>
      <w:r>
        <w:rPr/>
        <w:t>managedElementTypeList: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userLabel:</w:t>
      </w:r>
    </w:p>
    <w:p>
      <w:pPr>
        <w:pStyle w:val="PL"/>
        <w:rPr/>
      </w:pPr>
      <w:r>
        <w:rPr>
          <w:rFonts w:eastAsia="Courier New"/>
        </w:rPr>
        <w:t xml:space="preserve">          </w:t>
      </w:r>
      <w:r>
        <w:rPr/>
        <w:t>type: string</w:t>
      </w:r>
    </w:p>
    <w:p>
      <w:pPr>
        <w:pStyle w:val="PL"/>
        <w:rPr/>
      </w:pPr>
      <w:r>
        <w:rPr>
          <w:rFonts w:eastAsia="Courier New"/>
        </w:rPr>
        <w:t xml:space="preserve">        </w:t>
      </w:r>
      <w:r>
        <w:rPr/>
        <w:t>locationName:</w:t>
      </w:r>
    </w:p>
    <w:p>
      <w:pPr>
        <w:pStyle w:val="PL"/>
        <w:rPr/>
      </w:pPr>
      <w:r>
        <w:rPr>
          <w:rFonts w:eastAsia="Courier New"/>
        </w:rPr>
        <w:t xml:space="preserve">          </w:t>
      </w:r>
      <w:r>
        <w:rPr/>
        <w:t>type: string</w:t>
      </w:r>
    </w:p>
    <w:p>
      <w:pPr>
        <w:pStyle w:val="PL"/>
        <w:rPr/>
      </w:pPr>
      <w:r>
        <w:rPr>
          <w:rFonts w:eastAsia="Courier New"/>
        </w:rPr>
        <w:t xml:space="preserve">        </w:t>
      </w:r>
      <w:r>
        <w:rPr/>
        <w:t>managedBy:</w:t>
      </w:r>
    </w:p>
    <w:p>
      <w:pPr>
        <w:pStyle w:val="PL"/>
        <w:rPr/>
      </w:pPr>
      <w:r>
        <w:rPr>
          <w:rFonts w:eastAsia="Courier New"/>
        </w:rPr>
        <w:t xml:space="preserve">          </w:t>
      </w:r>
      <w:r>
        <w:rPr/>
        <w:t>$ref: 'TS28623_ComDefs.yaml#/components/schemas/DnList'</w:t>
      </w:r>
    </w:p>
    <w:p>
      <w:pPr>
        <w:pStyle w:val="PL"/>
        <w:rPr/>
      </w:pPr>
      <w:r>
        <w:rPr>
          <w:rFonts w:eastAsia="Courier New"/>
        </w:rPr>
        <w:t xml:space="preserve">        </w:t>
      </w:r>
      <w:r>
        <w:rPr/>
        <w:t>vendorName:</w:t>
      </w:r>
    </w:p>
    <w:p>
      <w:pPr>
        <w:pStyle w:val="PL"/>
        <w:rPr/>
      </w:pPr>
      <w:r>
        <w:rPr>
          <w:rFonts w:eastAsia="Courier New"/>
        </w:rPr>
        <w:t xml:space="preserve">          </w:t>
      </w:r>
      <w:r>
        <w:rPr/>
        <w:t>type: string</w:t>
      </w:r>
    </w:p>
    <w:p>
      <w:pPr>
        <w:pStyle w:val="PL"/>
        <w:rPr/>
      </w:pPr>
      <w:r>
        <w:rPr>
          <w:rFonts w:eastAsia="Courier New"/>
        </w:rPr>
        <w:t xml:space="preserve">        </w:t>
      </w:r>
      <w:r>
        <w:rPr/>
        <w:t>userDefinedState:</w:t>
      </w:r>
    </w:p>
    <w:p>
      <w:pPr>
        <w:pStyle w:val="PL"/>
        <w:rPr/>
      </w:pPr>
      <w:r>
        <w:rPr>
          <w:rFonts w:eastAsia="Courier New"/>
        </w:rPr>
        <w:t xml:space="preserve">          </w:t>
      </w:r>
      <w:r>
        <w:rPr/>
        <w:t>type: string</w:t>
      </w:r>
    </w:p>
    <w:p>
      <w:pPr>
        <w:pStyle w:val="PL"/>
        <w:rPr/>
      </w:pPr>
      <w:r>
        <w:rPr>
          <w:rFonts w:eastAsia="Courier New"/>
        </w:rPr>
        <w:t xml:space="preserve">        </w:t>
      </w:r>
      <w:r>
        <w:rPr/>
        <w:t>swVersion:</w:t>
      </w:r>
    </w:p>
    <w:p>
      <w:pPr>
        <w:pStyle w:val="PL"/>
        <w:rPr/>
      </w:pPr>
      <w:r>
        <w:rPr>
          <w:rFonts w:eastAsia="Courier New"/>
        </w:rPr>
        <w:t xml:space="preserve">          </w:t>
      </w:r>
      <w:r>
        <w:rPr/>
        <w:t>type: string</w:t>
      </w:r>
    </w:p>
    <w:p>
      <w:pPr>
        <w:pStyle w:val="PL"/>
        <w:rPr/>
      </w:pPr>
      <w:r>
        <w:rPr>
          <w:rFonts w:eastAsia="Courier New"/>
        </w:rPr>
        <w:t xml:space="preserve">        </w:t>
      </w:r>
      <w:r>
        <w:rPr/>
        <w:t>priorityLabel:</w:t>
      </w:r>
    </w:p>
    <w:p>
      <w:pPr>
        <w:pStyle w:val="PL"/>
        <w:rPr/>
      </w:pPr>
      <w:r>
        <w:rPr>
          <w:rFonts w:eastAsia="Courier New"/>
        </w:rPr>
        <w:t xml:space="preserve">          </w:t>
      </w:r>
      <w:r>
        <w:rPr/>
        <w:t>type: integer</w:t>
      </w:r>
    </w:p>
    <w:p>
      <w:pPr>
        <w:pStyle w:val="PL"/>
        <w:rPr/>
      </w:pPr>
      <w:r>
        <w:rPr>
          <w:rFonts w:eastAsia="Courier New"/>
        </w:rPr>
        <w:t xml:space="preserve">        </w:t>
      </w:r>
      <w:r>
        <w:rPr/>
        <w:t>supportedPerfMetricGroups: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'#/components/schemas/SupportedPerfMetricGroup'</w:t>
      </w:r>
    </w:p>
    <w:p>
      <w:pPr>
        <w:pStyle w:val="PL"/>
        <w:rPr/>
      </w:pPr>
      <w:r>
        <w:rPr/>
      </w:r>
    </w:p>
    <w:p>
      <w:pPr>
        <w:pStyle w:val="PL"/>
        <w:rPr/>
      </w:pPr>
      <w:r>
        <w:rPr>
          <w:rFonts w:eastAsia="Courier New"/>
        </w:rPr>
        <w:t xml:space="preserve">    </w:t>
      </w:r>
      <w:r>
        <w:rPr/>
        <w:t>SubNetwork-ncO: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ManagementNode:</w:t>
      </w:r>
    </w:p>
    <w:p>
      <w:pPr>
        <w:pStyle w:val="PL"/>
        <w:rPr/>
      </w:pPr>
      <w:r>
        <w:rPr>
          <w:rFonts w:eastAsia="Courier New"/>
        </w:rPr>
        <w:t xml:space="preserve">          </w:t>
      </w:r>
      <w:r>
        <w:rPr/>
        <w:t>$ref: '#/components/schemas/ManagementNode-Multiple'</w:t>
      </w:r>
    </w:p>
    <w:p>
      <w:pPr>
        <w:pStyle w:val="PL"/>
        <w:rPr/>
      </w:pPr>
      <w:r>
        <w:rPr>
          <w:rFonts w:eastAsia="Courier New"/>
        </w:rPr>
        <w:t xml:space="preserve">        </w:t>
      </w:r>
      <w:r>
        <w:rPr/>
        <w:t>MnsAgent:</w:t>
      </w:r>
    </w:p>
    <w:p>
      <w:pPr>
        <w:pStyle w:val="PL"/>
        <w:rPr/>
      </w:pPr>
      <w:r>
        <w:rPr>
          <w:rFonts w:eastAsia="Courier New"/>
        </w:rPr>
        <w:t xml:space="preserve">          </w:t>
      </w:r>
      <w:r>
        <w:rPr/>
        <w:t>$ref: '#/components/schemas/MnsAgent-Multiple'</w:t>
      </w:r>
    </w:p>
    <w:p>
      <w:pPr>
        <w:pStyle w:val="PL"/>
        <w:rPr/>
      </w:pPr>
      <w:r>
        <w:rPr>
          <w:rFonts w:eastAsia="Courier New"/>
        </w:rPr>
        <w:t xml:space="preserve">        </w:t>
      </w:r>
      <w:r>
        <w:rPr/>
        <w:t>MeContext:</w:t>
      </w:r>
    </w:p>
    <w:p>
      <w:pPr>
        <w:pStyle w:val="PL"/>
        <w:rPr/>
      </w:pPr>
      <w:r>
        <w:rPr>
          <w:rFonts w:eastAsia="Courier New"/>
        </w:rPr>
        <w:t xml:space="preserve">          </w:t>
      </w:r>
      <w:r>
        <w:rPr/>
        <w:t>$ref: '#/components/schemas/MeContext-Multiple'</w:t>
      </w:r>
    </w:p>
    <w:p>
      <w:pPr>
        <w:pStyle w:val="PL"/>
        <w:rPr/>
      </w:pPr>
      <w:r>
        <w:rPr>
          <w:rFonts w:eastAsia="Courier New"/>
        </w:rPr>
        <w:t xml:space="preserve">        </w:t>
      </w:r>
      <w:r>
        <w:rPr/>
        <w:t>PerfMetricJob:</w:t>
      </w:r>
    </w:p>
    <w:p>
      <w:pPr>
        <w:pStyle w:val="PL"/>
        <w:rPr/>
      </w:pPr>
      <w:r>
        <w:rPr>
          <w:rFonts w:eastAsia="Courier New"/>
        </w:rPr>
        <w:t xml:space="preserve">          </w:t>
      </w:r>
      <w:r>
        <w:rPr/>
        <w:t>$ref: '#/components/schemas/PerfMetricJob-Multiple'</w:t>
      </w:r>
    </w:p>
    <w:p>
      <w:pPr>
        <w:pStyle w:val="PL"/>
        <w:rPr/>
      </w:pPr>
      <w:r>
        <w:rPr>
          <w:rFonts w:eastAsia="Courier New"/>
        </w:rPr>
        <w:t xml:space="preserve">        </w:t>
      </w:r>
      <w:r>
        <w:rPr/>
        <w:t>ThresholdMonitor:</w:t>
      </w:r>
    </w:p>
    <w:p>
      <w:pPr>
        <w:pStyle w:val="PL"/>
        <w:rPr/>
      </w:pPr>
      <w:r>
        <w:rPr>
          <w:rFonts w:eastAsia="Courier New"/>
        </w:rPr>
        <w:t xml:space="preserve">          </w:t>
      </w:r>
      <w:r>
        <w:rPr/>
        <w:t>$ref: '#/components/schemas/ThresholdMonitor-Multiple'</w:t>
      </w:r>
    </w:p>
    <w:p>
      <w:pPr>
        <w:pStyle w:val="PL"/>
        <w:rPr/>
      </w:pPr>
      <w:r>
        <w:rPr>
          <w:rFonts w:eastAsia="Courier New"/>
        </w:rPr>
        <w:t xml:space="preserve">        </w:t>
      </w:r>
      <w:r>
        <w:rPr/>
        <w:t>NtfSubscriptionControl:</w:t>
      </w:r>
    </w:p>
    <w:p>
      <w:pPr>
        <w:pStyle w:val="PL"/>
        <w:rPr/>
      </w:pPr>
      <w:r>
        <w:rPr>
          <w:rFonts w:eastAsia="Courier New"/>
        </w:rPr>
        <w:t xml:space="preserve">          </w:t>
      </w:r>
      <w:r>
        <w:rPr/>
        <w:t>$ref: '#/components/schemas/NtfSubscriptionControl-Multiple'</w:t>
      </w:r>
    </w:p>
    <w:p>
      <w:pPr>
        <w:pStyle w:val="PL"/>
        <w:rPr/>
      </w:pPr>
      <w:r>
        <w:rPr>
          <w:rFonts w:eastAsia="Courier New"/>
        </w:rPr>
        <w:t xml:space="preserve">        </w:t>
      </w:r>
      <w:r>
        <w:rPr/>
        <w:t>TraceJob:</w:t>
      </w:r>
    </w:p>
    <w:p>
      <w:pPr>
        <w:pStyle w:val="PL"/>
        <w:rPr/>
      </w:pPr>
      <w:r>
        <w:rPr>
          <w:rFonts w:eastAsia="Courier New"/>
        </w:rPr>
        <w:t xml:space="preserve">          </w:t>
      </w:r>
      <w:r>
        <w:rPr/>
        <w:t>$ref: '#/components/schemas/TraceJob-Multiple'</w:t>
      </w:r>
    </w:p>
    <w:p>
      <w:pPr>
        <w:pStyle w:val="PL"/>
        <w:rPr/>
      </w:pPr>
      <w:r>
        <w:rPr>
          <w:rFonts w:eastAsia="Courier New"/>
        </w:rPr>
        <w:t xml:space="preserve">        </w:t>
      </w:r>
      <w:r>
        <w:rPr/>
        <w:t>AlarmList:</w:t>
      </w:r>
    </w:p>
    <w:p>
      <w:pPr>
        <w:pStyle w:val="PL"/>
        <w:rPr/>
      </w:pPr>
      <w:r>
        <w:rPr>
          <w:rFonts w:eastAsia="Courier New"/>
        </w:rPr>
        <w:t xml:space="preserve">          </w:t>
      </w:r>
      <w:r>
        <w:rPr/>
        <w:t>$ref: '#/components/schemas/AlarmList-Single'</w:t>
      </w:r>
    </w:p>
    <w:p>
      <w:pPr>
        <w:pStyle w:val="PL"/>
        <w:rPr/>
      </w:pPr>
      <w:r>
        <w:rPr>
          <w:rFonts w:eastAsia="Courier New"/>
        </w:rPr>
        <w:t xml:space="preserve">    </w:t>
      </w:r>
      <w:r>
        <w:rPr/>
        <w:t>ManagedElement-ncO: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MnsAgent:</w:t>
      </w:r>
    </w:p>
    <w:p>
      <w:pPr>
        <w:pStyle w:val="PL"/>
        <w:rPr/>
      </w:pPr>
      <w:r>
        <w:rPr>
          <w:rFonts w:eastAsia="Courier New"/>
        </w:rPr>
        <w:t xml:space="preserve">          </w:t>
      </w:r>
      <w:r>
        <w:rPr/>
        <w:t>$ref: '#/components/schemas/MnsAgent-Multiple'</w:t>
      </w:r>
    </w:p>
    <w:p>
      <w:pPr>
        <w:pStyle w:val="PL"/>
        <w:rPr/>
      </w:pPr>
      <w:r>
        <w:rPr>
          <w:rFonts w:eastAsia="Courier New"/>
        </w:rPr>
        <w:t xml:space="preserve">        </w:t>
      </w:r>
      <w:r>
        <w:rPr/>
        <w:t>PerfMetricJob:</w:t>
      </w:r>
    </w:p>
    <w:p>
      <w:pPr>
        <w:pStyle w:val="PL"/>
        <w:rPr/>
      </w:pPr>
      <w:r>
        <w:rPr>
          <w:rFonts w:eastAsia="Courier New"/>
        </w:rPr>
        <w:t xml:space="preserve">          </w:t>
      </w:r>
      <w:r>
        <w:rPr/>
        <w:t>$ref: '#/components/schemas/PerfMetricJob-Multiple'</w:t>
      </w:r>
    </w:p>
    <w:p>
      <w:pPr>
        <w:pStyle w:val="PL"/>
        <w:rPr/>
      </w:pPr>
      <w:r>
        <w:rPr>
          <w:rFonts w:eastAsia="Courier New"/>
        </w:rPr>
        <w:t xml:space="preserve">        </w:t>
      </w:r>
      <w:r>
        <w:rPr/>
        <w:t>ThresholdMonitor:</w:t>
      </w:r>
    </w:p>
    <w:p>
      <w:pPr>
        <w:pStyle w:val="PL"/>
        <w:rPr/>
      </w:pPr>
      <w:r>
        <w:rPr>
          <w:rFonts w:eastAsia="Courier New"/>
        </w:rPr>
        <w:t xml:space="preserve">          </w:t>
      </w:r>
      <w:r>
        <w:rPr/>
        <w:t>$ref: '#/components/schemas/ThresholdMonitor-Multiple'</w:t>
      </w:r>
    </w:p>
    <w:p>
      <w:pPr>
        <w:pStyle w:val="PL"/>
        <w:rPr/>
      </w:pPr>
      <w:r>
        <w:rPr>
          <w:rFonts w:eastAsia="Courier New"/>
        </w:rPr>
        <w:t xml:space="preserve">        </w:t>
      </w:r>
      <w:r>
        <w:rPr/>
        <w:t>NtfSubscriptionControl:</w:t>
      </w:r>
    </w:p>
    <w:p>
      <w:pPr>
        <w:pStyle w:val="PL"/>
        <w:rPr/>
      </w:pPr>
      <w:r>
        <w:rPr>
          <w:rFonts w:eastAsia="Courier New"/>
        </w:rPr>
        <w:t xml:space="preserve">          </w:t>
      </w:r>
      <w:r>
        <w:rPr/>
        <w:t>$ref: '#/components/schemas/NtfSubscriptionControl-Multiple'</w:t>
      </w:r>
    </w:p>
    <w:p>
      <w:pPr>
        <w:pStyle w:val="PL"/>
        <w:rPr/>
      </w:pPr>
      <w:r>
        <w:rPr>
          <w:rFonts w:eastAsia="Courier New"/>
        </w:rPr>
        <w:t xml:space="preserve">        </w:t>
      </w:r>
      <w:r>
        <w:rPr/>
        <w:t>TraceJob:</w:t>
      </w:r>
    </w:p>
    <w:p>
      <w:pPr>
        <w:pStyle w:val="PL"/>
        <w:rPr/>
      </w:pPr>
      <w:r>
        <w:rPr>
          <w:rFonts w:eastAsia="Courier New"/>
        </w:rPr>
        <w:t xml:space="preserve">          </w:t>
      </w:r>
      <w:r>
        <w:rPr/>
        <w:t>$ref: '#/components/schemas/TraceJob-Multiple'</w:t>
      </w:r>
    </w:p>
    <w:p>
      <w:pPr>
        <w:pStyle w:val="PL"/>
        <w:rPr/>
      </w:pPr>
      <w:r>
        <w:rPr>
          <w:rFonts w:eastAsia="Courier New"/>
        </w:rPr>
        <w:t xml:space="preserve">        </w:t>
      </w:r>
      <w:r>
        <w:rPr/>
        <w:t>AlarmList:</w:t>
      </w:r>
    </w:p>
    <w:p>
      <w:pPr>
        <w:pStyle w:val="PL"/>
        <w:rPr/>
      </w:pPr>
      <w:r>
        <w:rPr>
          <w:rFonts w:eastAsia="Courier New"/>
        </w:rPr>
        <w:t xml:space="preserve">          </w:t>
      </w:r>
      <w:r>
        <w:rPr/>
        <w:t>$ref: '#/components/schemas/AlarmList-Single'</w:t>
      </w:r>
    </w:p>
    <w:p>
      <w:pPr>
        <w:pStyle w:val="PL"/>
        <w:rPr/>
      </w:pPr>
      <w:r>
        <w:rPr/>
      </w:r>
    </w:p>
    <w:p>
      <w:pPr>
        <w:pStyle w:val="PL"/>
        <w:rPr/>
      </w:pPr>
      <w:r>
        <w:rPr/>
        <w:t>#-------- Definition of abstract IOCs --------------------------------------------</w:t>
      </w:r>
    </w:p>
    <w:p>
      <w:pPr>
        <w:pStyle w:val="PL"/>
        <w:rPr/>
      </w:pPr>
      <w:r>
        <w:rPr/>
      </w:r>
    </w:p>
    <w:p>
      <w:pPr>
        <w:pStyle w:val="PL"/>
        <w:rPr/>
      </w:pPr>
      <w:r>
        <w:rPr>
          <w:rFonts w:eastAsia="Courier New"/>
        </w:rPr>
        <w:t xml:space="preserve">    </w:t>
      </w:r>
      <w:r>
        <w:rPr/>
        <w:t>ManagedFunction-Attr: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userLabel:</w:t>
      </w:r>
    </w:p>
    <w:p>
      <w:pPr>
        <w:pStyle w:val="PL"/>
        <w:rPr/>
      </w:pPr>
      <w:r>
        <w:rPr>
          <w:rFonts w:eastAsia="Courier New"/>
        </w:rPr>
        <w:t xml:space="preserve">          </w:t>
      </w:r>
      <w:r>
        <w:rPr/>
        <w:t>type: string</w:t>
      </w:r>
    </w:p>
    <w:p>
      <w:pPr>
        <w:pStyle w:val="PL"/>
        <w:rPr/>
      </w:pPr>
      <w:r>
        <w:rPr>
          <w:rFonts w:eastAsia="Courier New"/>
        </w:rPr>
        <w:t xml:space="preserve">        </w:t>
      </w:r>
      <w:r>
        <w:rPr/>
        <w:t>vnfParametersList: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'#/components/schemas/VnfParameter'</w:t>
      </w:r>
    </w:p>
    <w:p>
      <w:pPr>
        <w:pStyle w:val="PL"/>
        <w:rPr/>
      </w:pPr>
      <w:r>
        <w:rPr>
          <w:rFonts w:eastAsia="Courier New"/>
        </w:rPr>
        <w:t xml:space="preserve">        </w:t>
      </w:r>
      <w:r>
        <w:rPr/>
        <w:t>peeParametersList: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'#/components/schemas/PeeParameter'</w:t>
      </w:r>
    </w:p>
    <w:p>
      <w:pPr>
        <w:pStyle w:val="PL"/>
        <w:rPr/>
      </w:pPr>
      <w:r>
        <w:rPr>
          <w:rFonts w:eastAsia="Courier New"/>
        </w:rPr>
        <w:t xml:space="preserve">        </w:t>
      </w:r>
      <w:r>
        <w:rPr/>
        <w:t>priorityLabel:</w:t>
      </w:r>
    </w:p>
    <w:p>
      <w:pPr>
        <w:pStyle w:val="PL"/>
        <w:rPr/>
      </w:pPr>
      <w:r>
        <w:rPr>
          <w:rFonts w:eastAsia="Courier New"/>
        </w:rPr>
        <w:t xml:space="preserve">          </w:t>
      </w:r>
      <w:r>
        <w:rPr/>
        <w:t>type: integer</w:t>
      </w:r>
    </w:p>
    <w:p>
      <w:pPr>
        <w:pStyle w:val="PL"/>
        <w:rPr/>
      </w:pPr>
      <w:r>
        <w:rPr>
          <w:rFonts w:eastAsia="Courier New"/>
        </w:rPr>
        <w:t xml:space="preserve">        </w:t>
      </w:r>
      <w:r>
        <w:rPr/>
        <w:t>supportedPerfMetricGroups: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'#/components/schemas/SupportedPerfMetricGroup'</w:t>
      </w:r>
    </w:p>
    <w:p>
      <w:pPr>
        <w:pStyle w:val="PL"/>
        <w:rPr/>
      </w:pPr>
      <w:r>
        <w:rPr>
          <w:rFonts w:eastAsia="Courier New"/>
        </w:rPr>
        <w:t xml:space="preserve">    </w:t>
      </w:r>
      <w:r>
        <w:rPr/>
        <w:t>EP_RP-Attr: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userLabel:</w:t>
      </w:r>
    </w:p>
    <w:p>
      <w:pPr>
        <w:pStyle w:val="PL"/>
        <w:rPr/>
      </w:pPr>
      <w:r>
        <w:rPr>
          <w:rFonts w:eastAsia="Courier New"/>
        </w:rPr>
        <w:t xml:space="preserve">          </w:t>
      </w:r>
      <w:r>
        <w:rPr/>
        <w:t>type: string</w:t>
      </w:r>
    </w:p>
    <w:p>
      <w:pPr>
        <w:pStyle w:val="PL"/>
        <w:rPr/>
      </w:pPr>
      <w:r>
        <w:rPr>
          <w:rFonts w:eastAsia="Courier New"/>
        </w:rPr>
        <w:t xml:space="preserve">        </w:t>
      </w:r>
      <w:r>
        <w:rPr/>
        <w:t>farEndEntity:</w:t>
      </w:r>
    </w:p>
    <w:p>
      <w:pPr>
        <w:pStyle w:val="PL"/>
        <w:rPr/>
      </w:pPr>
      <w:r>
        <w:rPr>
          <w:rFonts w:eastAsia="Courier New"/>
        </w:rPr>
        <w:t xml:space="preserve">          </w:t>
      </w:r>
      <w:r>
        <w:rPr/>
        <w:t>type: string</w:t>
      </w:r>
    </w:p>
    <w:p>
      <w:pPr>
        <w:pStyle w:val="PL"/>
        <w:rPr/>
      </w:pPr>
      <w:r>
        <w:rPr>
          <w:rFonts w:eastAsia="Courier New"/>
        </w:rPr>
        <w:t xml:space="preserve">        </w:t>
      </w:r>
      <w:r>
        <w:rPr/>
        <w:t>supportedPerfMetricGroups: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'#/components/schemas/SupportedPerfMetricGroup'</w:t>
      </w:r>
    </w:p>
    <w:p>
      <w:pPr>
        <w:pStyle w:val="PL"/>
        <w:rPr/>
      </w:pPr>
      <w:r>
        <w:rPr/>
      </w:r>
    </w:p>
    <w:p>
      <w:pPr>
        <w:pStyle w:val="PL"/>
        <w:rPr/>
      </w:pPr>
      <w:r>
        <w:rPr>
          <w:rFonts w:eastAsia="Courier New"/>
        </w:rPr>
        <w:t xml:space="preserve">    </w:t>
      </w:r>
      <w:r>
        <w:rPr/>
        <w:t>TraceJob-Attr:</w:t>
      </w:r>
    </w:p>
    <w:p>
      <w:pPr>
        <w:pStyle w:val="PL"/>
        <w:rPr/>
      </w:pPr>
      <w:r>
        <w:rPr>
          <w:rFonts w:eastAsia="Courier New"/>
        </w:rPr>
        <w:t xml:space="preserve">      </w:t>
      </w:r>
      <w:r>
        <w:rPr/>
        <w:t>type: object</w:t>
      </w:r>
    </w:p>
    <w:p>
      <w:pPr>
        <w:pStyle w:val="PL"/>
        <w:rPr/>
      </w:pPr>
      <w:r>
        <w:rPr>
          <w:rFonts w:eastAsia="Courier New"/>
        </w:rPr>
        <w:t xml:space="preserve">      </w:t>
      </w:r>
      <w:r>
        <w:rPr/>
        <w:t>description: abstract class used as a container of all TraceJob attributes</w:t>
      </w:r>
    </w:p>
    <w:p>
      <w:pPr>
        <w:pStyle w:val="PL"/>
        <w:rPr/>
      </w:pPr>
      <w:r>
        <w:rPr>
          <w:rFonts w:eastAsia="Courier New"/>
        </w:rPr>
        <w:t xml:space="preserve">      </w:t>
      </w:r>
      <w:r>
        <w:rPr/>
        <w:t>properties:</w:t>
      </w:r>
    </w:p>
    <w:p>
      <w:pPr>
        <w:pStyle w:val="PL"/>
        <w:rPr/>
      </w:pPr>
      <w:r>
        <w:rPr>
          <w:rFonts w:eastAsia="Courier New"/>
        </w:rPr>
        <w:t xml:space="preserve">        </w:t>
      </w:r>
      <w:r>
        <w:rPr/>
        <w:t>jobType:</w:t>
      </w:r>
    </w:p>
    <w:p>
      <w:pPr>
        <w:pStyle w:val="PL"/>
        <w:rPr/>
      </w:pPr>
      <w:r>
        <w:rPr>
          <w:rFonts w:eastAsia="Courier New"/>
        </w:rPr>
        <w:t xml:space="preserve">          </w:t>
      </w:r>
      <w:r>
        <w:rPr/>
        <w:t>$ref: '#/components/schemas/jobType-Type'</w:t>
      </w:r>
    </w:p>
    <w:p>
      <w:pPr>
        <w:pStyle w:val="PL"/>
        <w:rPr/>
      </w:pPr>
      <w:r>
        <w:rPr>
          <w:rFonts w:eastAsia="Courier New"/>
        </w:rPr>
        <w:t xml:space="preserve">        </w:t>
      </w:r>
      <w:r>
        <w:rPr/>
        <w:t>listOfInterfaces:</w:t>
      </w:r>
    </w:p>
    <w:p>
      <w:pPr>
        <w:pStyle w:val="PL"/>
        <w:rPr/>
      </w:pPr>
      <w:r>
        <w:rPr>
          <w:rFonts w:eastAsia="Courier New"/>
        </w:rPr>
        <w:t xml:space="preserve">          </w:t>
      </w:r>
      <w:r>
        <w:rPr/>
        <w:t xml:space="preserve">$ref: '#/components/schemas/listOfInterfaces-Type'                  </w:t>
      </w:r>
    </w:p>
    <w:p>
      <w:pPr>
        <w:pStyle w:val="PL"/>
        <w:rPr/>
      </w:pPr>
      <w:r>
        <w:rPr>
          <w:rFonts w:eastAsia="Courier New"/>
        </w:rPr>
        <w:t xml:space="preserve">        </w:t>
      </w:r>
      <w:r>
        <w:rPr/>
        <w:t>listOfNeTypes:</w:t>
      </w:r>
    </w:p>
    <w:p>
      <w:pPr>
        <w:pStyle w:val="PL"/>
        <w:rPr/>
      </w:pPr>
      <w:r>
        <w:rPr>
          <w:rFonts w:eastAsia="Courier New"/>
        </w:rPr>
        <w:t xml:space="preserve">          </w:t>
      </w:r>
      <w:r>
        <w:rPr/>
        <w:t>$ref: '#/components/schemas/listOfNETypes-Type'</w:t>
      </w:r>
    </w:p>
    <w:p>
      <w:pPr>
        <w:pStyle w:val="PL"/>
        <w:rPr/>
      </w:pPr>
      <w:r>
        <w:rPr>
          <w:rFonts w:eastAsia="Courier New"/>
        </w:rPr>
        <w:t xml:space="preserve">        </w:t>
      </w:r>
      <w:r>
        <w:rPr/>
        <w:t>plmnTarget:</w:t>
      </w:r>
    </w:p>
    <w:p>
      <w:pPr>
        <w:pStyle w:val="PL"/>
        <w:rPr/>
      </w:pPr>
      <w:r>
        <w:rPr>
          <w:rFonts w:eastAsia="Courier New"/>
        </w:rPr>
        <w:t xml:space="preserve">          </w:t>
      </w:r>
      <w:r>
        <w:rPr/>
        <w:t>$ref: '#/components/schemas/pLMNTarget-Type'</w:t>
      </w:r>
    </w:p>
    <w:p>
      <w:pPr>
        <w:pStyle w:val="PL"/>
        <w:rPr/>
      </w:pPr>
      <w:r>
        <w:rPr>
          <w:rFonts w:eastAsia="Courier New"/>
        </w:rPr>
        <w:t xml:space="preserve">        </w:t>
      </w:r>
      <w:r>
        <w:rPr/>
        <w:t>traceReportingConsumerUri:</w:t>
      </w:r>
    </w:p>
    <w:p>
      <w:pPr>
        <w:pStyle w:val="PL"/>
        <w:rPr/>
      </w:pPr>
      <w:r>
        <w:rPr>
          <w:rFonts w:eastAsia="Courier New"/>
        </w:rPr>
        <w:t xml:space="preserve">          </w:t>
      </w:r>
      <w:r>
        <w:rPr/>
        <w:t>$ref: 'TS28623_ComDefs.yaml#/components/schemas/Uri'</w:t>
      </w:r>
    </w:p>
    <w:p>
      <w:pPr>
        <w:pStyle w:val="PL"/>
        <w:rPr/>
      </w:pPr>
      <w:r>
        <w:rPr>
          <w:rFonts w:eastAsia="Courier New"/>
        </w:rPr>
        <w:t xml:space="preserve">        </w:t>
      </w:r>
      <w:r>
        <w:rPr/>
        <w:t>traceCollectionEntityIPAddress:</w:t>
      </w:r>
    </w:p>
    <w:p>
      <w:pPr>
        <w:pStyle w:val="PL"/>
        <w:rPr/>
      </w:pPr>
      <w:r>
        <w:rPr>
          <w:rFonts w:eastAsia="Courier New"/>
        </w:rPr>
        <w:t xml:space="preserve">          </w:t>
      </w:r>
      <w:r>
        <w:rPr/>
        <w:t>$ref: '#/components/schemas/IpAddr'</w:t>
      </w:r>
    </w:p>
    <w:p>
      <w:pPr>
        <w:pStyle w:val="PL"/>
        <w:rPr/>
      </w:pPr>
      <w:r>
        <w:rPr>
          <w:rFonts w:eastAsia="Courier New"/>
        </w:rPr>
        <w:t xml:space="preserve">        </w:t>
      </w:r>
      <w:r>
        <w:rPr/>
        <w:t>traceDepth:</w:t>
      </w:r>
    </w:p>
    <w:p>
      <w:pPr>
        <w:pStyle w:val="PL"/>
        <w:rPr/>
      </w:pPr>
      <w:r>
        <w:rPr>
          <w:rFonts w:eastAsia="Courier New"/>
        </w:rPr>
        <w:t xml:space="preserve">          </w:t>
      </w:r>
      <w:r>
        <w:rPr/>
        <w:t>$ref: '#/components/schemas/traceDepth-Type'</w:t>
      </w:r>
    </w:p>
    <w:p>
      <w:pPr>
        <w:pStyle w:val="PL"/>
        <w:rPr/>
      </w:pPr>
      <w:r>
        <w:rPr>
          <w:rFonts w:eastAsia="Courier New"/>
        </w:rPr>
        <w:t xml:space="preserve">        </w:t>
      </w:r>
      <w:r>
        <w:rPr/>
        <w:t>traceReference:</w:t>
      </w:r>
    </w:p>
    <w:p>
      <w:pPr>
        <w:pStyle w:val="PL"/>
        <w:rPr/>
      </w:pPr>
      <w:r>
        <w:rPr>
          <w:rFonts w:eastAsia="Courier New"/>
        </w:rPr>
        <w:t xml:space="preserve">          </w:t>
      </w:r>
      <w:r>
        <w:rPr/>
        <w:t>$ref: '#/components/schemas/traceReference-Type'</w:t>
      </w:r>
    </w:p>
    <w:p>
      <w:pPr>
        <w:pStyle w:val="PL"/>
        <w:rPr/>
      </w:pPr>
      <w:r>
        <w:rPr>
          <w:rFonts w:eastAsia="Courier New"/>
        </w:rPr>
        <w:t xml:space="preserve">        </w:t>
      </w:r>
      <w:r>
        <w:rPr/>
        <w:t>traceReportingFormat:</w:t>
      </w:r>
    </w:p>
    <w:p>
      <w:pPr>
        <w:pStyle w:val="PL"/>
        <w:rPr/>
      </w:pPr>
      <w:r>
        <w:rPr>
          <w:rFonts w:eastAsia="Courier New"/>
        </w:rPr>
        <w:t xml:space="preserve">          </w:t>
      </w:r>
      <w:r>
        <w:rPr/>
        <w:t>$ref: '#/components/schemas/traceReportingFormat-Type'</w:t>
      </w:r>
    </w:p>
    <w:p>
      <w:pPr>
        <w:pStyle w:val="PL"/>
        <w:rPr/>
      </w:pPr>
      <w:r>
        <w:rPr>
          <w:rFonts w:eastAsia="Courier New"/>
        </w:rPr>
        <w:t xml:space="preserve">        </w:t>
      </w:r>
      <w:r>
        <w:rPr/>
        <w:t>traceTarget:</w:t>
      </w:r>
    </w:p>
    <w:p>
      <w:pPr>
        <w:pStyle w:val="PL"/>
        <w:rPr/>
      </w:pPr>
      <w:r>
        <w:rPr>
          <w:rFonts w:eastAsia="Courier New"/>
        </w:rPr>
        <w:t xml:space="preserve">          </w:t>
      </w:r>
      <w:r>
        <w:rPr/>
        <w:t>$ref: '#/components/schemas/traceTarget-Type'</w:t>
      </w:r>
    </w:p>
    <w:p>
      <w:pPr>
        <w:pStyle w:val="PL"/>
        <w:rPr/>
      </w:pPr>
      <w:r>
        <w:rPr>
          <w:rFonts w:eastAsia="Courier New"/>
        </w:rPr>
        <w:t xml:space="preserve">        </w:t>
      </w:r>
      <w:r>
        <w:rPr/>
        <w:t>triggeringEvents:</w:t>
      </w:r>
    </w:p>
    <w:p>
      <w:pPr>
        <w:pStyle w:val="PL"/>
        <w:rPr/>
      </w:pPr>
      <w:r>
        <w:rPr>
          <w:rFonts w:eastAsia="Courier New"/>
        </w:rPr>
        <w:t xml:space="preserve">          </w:t>
      </w:r>
      <w:r>
        <w:rPr/>
        <w:t>$ref: '#/components/schemas/triggeringEvents-Type'</w:t>
      </w:r>
    </w:p>
    <w:p>
      <w:pPr>
        <w:pStyle w:val="PL"/>
        <w:rPr/>
      </w:pPr>
      <w:r>
        <w:rPr>
          <w:rFonts w:eastAsia="Courier New"/>
        </w:rPr>
        <w:t xml:space="preserve">        </w:t>
      </w:r>
      <w:r>
        <w:rPr/>
        <w:t>anonymizationOfMDTData:</w:t>
      </w:r>
    </w:p>
    <w:p>
      <w:pPr>
        <w:pStyle w:val="PL"/>
        <w:rPr/>
      </w:pPr>
      <w:r>
        <w:rPr>
          <w:rFonts w:eastAsia="Courier New"/>
        </w:rPr>
        <w:t xml:space="preserve">          </w:t>
      </w:r>
      <w:r>
        <w:rPr/>
        <w:t>$ref: '#/components/schemas/anonymizationOfMDTData-Type'</w:t>
      </w:r>
    </w:p>
    <w:p>
      <w:pPr>
        <w:pStyle w:val="PL"/>
        <w:rPr/>
      </w:pPr>
      <w:r>
        <w:rPr>
          <w:rFonts w:eastAsia="Courier New"/>
        </w:rPr>
        <w:t xml:space="preserve">        </w:t>
      </w:r>
      <w:r>
        <w:rPr/>
        <w:t>areaConfigurationForNeighCell:</w:t>
      </w:r>
    </w:p>
    <w:p>
      <w:pPr>
        <w:pStyle w:val="PL"/>
        <w:rPr/>
      </w:pPr>
      <w:r>
        <w:rPr>
          <w:rFonts w:eastAsia="Courier New"/>
        </w:rPr>
        <w:t xml:space="preserve">          </w:t>
      </w:r>
      <w:r>
        <w:rPr/>
        <w:t>$ref: '#/components/schemas/AreaConfig'</w:t>
      </w:r>
    </w:p>
    <w:p>
      <w:pPr>
        <w:pStyle w:val="PL"/>
        <w:rPr/>
      </w:pPr>
      <w:r>
        <w:rPr>
          <w:rFonts w:eastAsia="Courier New"/>
        </w:rPr>
        <w:t xml:space="preserve">        </w:t>
      </w:r>
      <w:r>
        <w:rPr/>
        <w:t>areaScope: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'#/components/schemas/AreaScope'</w:t>
      </w:r>
    </w:p>
    <w:p>
      <w:pPr>
        <w:pStyle w:val="PL"/>
        <w:rPr/>
      </w:pPr>
      <w:r>
        <w:rPr>
          <w:rFonts w:eastAsia="Courier New"/>
        </w:rPr>
        <w:t xml:space="preserve">        </w:t>
      </w:r>
      <w:r>
        <w:rPr/>
        <w:t>collectionPeriodRRMLTE:</w:t>
      </w:r>
    </w:p>
    <w:p>
      <w:pPr>
        <w:pStyle w:val="PL"/>
        <w:rPr/>
      </w:pPr>
      <w:r>
        <w:rPr>
          <w:rFonts w:eastAsia="Courier New"/>
        </w:rPr>
        <w:t xml:space="preserve">          </w:t>
      </w:r>
      <w:r>
        <w:rPr/>
        <w:t>$ref: '#/components/schemas/collectionPeriodRRMLTE-Type'</w:t>
      </w:r>
    </w:p>
    <w:p>
      <w:pPr>
        <w:pStyle w:val="PL"/>
        <w:rPr/>
      </w:pPr>
      <w:r>
        <w:rPr>
          <w:rFonts w:eastAsia="Courier New"/>
        </w:rPr>
        <w:t xml:space="preserve">        </w:t>
      </w:r>
      <w:r>
        <w:rPr/>
        <w:t>collectionPeriodM6LTE:</w:t>
      </w:r>
    </w:p>
    <w:p>
      <w:pPr>
        <w:pStyle w:val="PL"/>
        <w:rPr/>
      </w:pPr>
      <w:r>
        <w:rPr>
          <w:rFonts w:eastAsia="Courier New"/>
        </w:rPr>
        <w:t xml:space="preserve">          </w:t>
      </w:r>
      <w:r>
        <w:rPr/>
        <w:t>$ref: '#/components/schemas/collectionPeriodM6LTE-Type'</w:t>
      </w:r>
    </w:p>
    <w:p>
      <w:pPr>
        <w:pStyle w:val="PL"/>
        <w:rPr/>
      </w:pPr>
      <w:r>
        <w:rPr>
          <w:rFonts w:eastAsia="Courier New"/>
        </w:rPr>
        <w:t xml:space="preserve">        </w:t>
      </w:r>
      <w:r>
        <w:rPr/>
        <w:t>collectionPeriodM7LTE:</w:t>
      </w:r>
    </w:p>
    <w:p>
      <w:pPr>
        <w:pStyle w:val="PL"/>
        <w:rPr/>
      </w:pPr>
      <w:r>
        <w:rPr>
          <w:rFonts w:eastAsia="Courier New"/>
        </w:rPr>
        <w:t xml:space="preserve">          </w:t>
      </w:r>
      <w:r>
        <w:rPr/>
        <w:t>$ref: '#/components/schemas/collectionPeriodM7LTE-Type'</w:t>
      </w:r>
    </w:p>
    <w:p>
      <w:pPr>
        <w:pStyle w:val="PL"/>
        <w:rPr/>
      </w:pPr>
      <w:r>
        <w:rPr>
          <w:rFonts w:eastAsia="Courier New"/>
        </w:rPr>
        <w:t xml:space="preserve">        </w:t>
      </w:r>
      <w:r>
        <w:rPr/>
        <w:t>collectionPeriodRRMUMTS:</w:t>
      </w:r>
    </w:p>
    <w:p>
      <w:pPr>
        <w:pStyle w:val="PL"/>
        <w:rPr/>
      </w:pPr>
      <w:r>
        <w:rPr>
          <w:rFonts w:eastAsia="Courier New"/>
        </w:rPr>
        <w:t xml:space="preserve">          </w:t>
      </w:r>
      <w:r>
        <w:rPr/>
        <w:t>$ref: '#/components/schemas/collectionPeriodRRMUMTS-Type'</w:t>
      </w:r>
    </w:p>
    <w:p>
      <w:pPr>
        <w:pStyle w:val="PL"/>
        <w:rPr/>
      </w:pPr>
      <w:r>
        <w:rPr>
          <w:rFonts w:eastAsia="Courier New"/>
        </w:rPr>
        <w:t xml:space="preserve">        </w:t>
      </w:r>
      <w:r>
        <w:rPr/>
        <w:t>collectionPeriodRRMNR:</w:t>
      </w:r>
    </w:p>
    <w:p>
      <w:pPr>
        <w:pStyle w:val="PL"/>
        <w:rPr/>
      </w:pPr>
      <w:r>
        <w:rPr>
          <w:rFonts w:eastAsia="Courier New"/>
        </w:rPr>
        <w:t xml:space="preserve">          </w:t>
      </w:r>
      <w:r>
        <w:rPr/>
        <w:t>$ref: '#/components/schemas/collectionPeriodRRMNR-Type'</w:t>
      </w:r>
    </w:p>
    <w:p>
      <w:pPr>
        <w:pStyle w:val="PL"/>
        <w:rPr/>
      </w:pPr>
      <w:r>
        <w:rPr>
          <w:rFonts w:eastAsia="Courier New"/>
        </w:rPr>
        <w:t xml:space="preserve">        </w:t>
      </w:r>
      <w:r>
        <w:rPr/>
        <w:t>collectionPeriodM6NR:</w:t>
      </w:r>
    </w:p>
    <w:p>
      <w:pPr>
        <w:pStyle w:val="PL"/>
        <w:rPr/>
      </w:pPr>
      <w:r>
        <w:rPr>
          <w:rFonts w:eastAsia="Courier New"/>
        </w:rPr>
        <w:t xml:space="preserve">          </w:t>
      </w:r>
      <w:r>
        <w:rPr/>
        <w:t>$ref: '#/components/schemas/collectionPeriodM6NR-Type'</w:t>
      </w:r>
    </w:p>
    <w:p>
      <w:pPr>
        <w:pStyle w:val="PL"/>
        <w:rPr/>
      </w:pPr>
      <w:r>
        <w:rPr>
          <w:rFonts w:eastAsia="Courier New"/>
        </w:rPr>
        <w:t xml:space="preserve">        </w:t>
      </w:r>
      <w:r>
        <w:rPr/>
        <w:t>collectionPeriodM7NR:</w:t>
      </w:r>
    </w:p>
    <w:p>
      <w:pPr>
        <w:pStyle w:val="PL"/>
        <w:rPr/>
      </w:pPr>
      <w:r>
        <w:rPr>
          <w:rFonts w:eastAsia="Courier New"/>
        </w:rPr>
        <w:t xml:space="preserve">          </w:t>
      </w:r>
      <w:r>
        <w:rPr/>
        <w:t>$ref: '#/components/schemas/collectionPeriodM7NR-Type'</w:t>
      </w:r>
    </w:p>
    <w:p>
      <w:pPr>
        <w:pStyle w:val="PL"/>
        <w:rPr/>
      </w:pPr>
      <w:r>
        <w:rPr>
          <w:rFonts w:eastAsia="Courier New"/>
        </w:rPr>
        <w:t xml:space="preserve">        </w:t>
      </w:r>
      <w:r>
        <w:rPr/>
        <w:t>eventListForEventTriggeredMeasurement:</w:t>
      </w:r>
    </w:p>
    <w:p>
      <w:pPr>
        <w:pStyle w:val="PL"/>
        <w:rPr/>
      </w:pPr>
      <w:r>
        <w:rPr>
          <w:rFonts w:eastAsia="Courier New"/>
        </w:rPr>
        <w:t xml:space="preserve">          </w:t>
      </w:r>
      <w:r>
        <w:rPr/>
        <w:t>$ref: '#/components/schemas/eventListForEventTriggeredMeasurement-Type'</w:t>
      </w:r>
    </w:p>
    <w:p>
      <w:pPr>
        <w:pStyle w:val="PL"/>
        <w:rPr/>
      </w:pPr>
      <w:r>
        <w:rPr>
          <w:rFonts w:eastAsia="Courier New"/>
        </w:rPr>
        <w:t xml:space="preserve">        </w:t>
      </w:r>
      <w:r>
        <w:rPr/>
        <w:t>eventThreshold:</w:t>
      </w:r>
    </w:p>
    <w:p>
      <w:pPr>
        <w:pStyle w:val="PL"/>
        <w:rPr/>
      </w:pPr>
      <w:r>
        <w:rPr>
          <w:rFonts w:eastAsia="Courier New"/>
        </w:rPr>
        <w:t xml:space="preserve">          </w:t>
      </w:r>
      <w:r>
        <w:rPr/>
        <w:t>$ref: '#/components/schemas/eventThreshold-Type'</w:t>
      </w:r>
    </w:p>
    <w:p>
      <w:pPr>
        <w:pStyle w:val="PL"/>
        <w:rPr/>
      </w:pPr>
      <w:r>
        <w:rPr>
          <w:rFonts w:eastAsia="Courier New"/>
        </w:rPr>
        <w:t xml:space="preserve">        </w:t>
      </w:r>
      <w:r>
        <w:rPr/>
        <w:t>listOfMeasurements:</w:t>
      </w:r>
    </w:p>
    <w:p>
      <w:pPr>
        <w:pStyle w:val="PL"/>
        <w:rPr/>
      </w:pPr>
      <w:r>
        <w:rPr>
          <w:rFonts w:eastAsia="Courier New"/>
        </w:rPr>
        <w:t xml:space="preserve">          </w:t>
      </w:r>
      <w:r>
        <w:rPr/>
        <w:t>$ref: '#/components/schemas/listOfMeasurements-Type'</w:t>
      </w:r>
    </w:p>
    <w:p>
      <w:pPr>
        <w:pStyle w:val="PL"/>
        <w:rPr/>
      </w:pPr>
      <w:r>
        <w:rPr>
          <w:rFonts w:eastAsia="Courier New"/>
        </w:rPr>
        <w:t xml:space="preserve">        </w:t>
      </w:r>
      <w:r>
        <w:rPr/>
        <w:t>loggingDuration:</w:t>
      </w:r>
    </w:p>
    <w:p>
      <w:pPr>
        <w:pStyle w:val="PL"/>
        <w:rPr/>
      </w:pPr>
      <w:r>
        <w:rPr>
          <w:rFonts w:eastAsia="Courier New"/>
        </w:rPr>
        <w:t xml:space="preserve">          </w:t>
      </w:r>
      <w:r>
        <w:rPr/>
        <w:t>$ref: '#/components/schemas/loggingDuration-Type'</w:t>
      </w:r>
    </w:p>
    <w:p>
      <w:pPr>
        <w:pStyle w:val="PL"/>
        <w:rPr/>
      </w:pPr>
      <w:r>
        <w:rPr>
          <w:rFonts w:eastAsia="Courier New"/>
        </w:rPr>
        <w:t xml:space="preserve">        </w:t>
      </w:r>
      <w:r>
        <w:rPr/>
        <w:t>loggingInterval:</w:t>
      </w:r>
    </w:p>
    <w:p>
      <w:pPr>
        <w:pStyle w:val="PL"/>
        <w:rPr/>
      </w:pPr>
      <w:r>
        <w:rPr>
          <w:rFonts w:eastAsia="Courier New"/>
        </w:rPr>
        <w:t xml:space="preserve">          </w:t>
      </w:r>
      <w:r>
        <w:rPr/>
        <w:t>$ref: '#/components/schemas/loggingInterval-Type'</w:t>
      </w:r>
    </w:p>
    <w:p>
      <w:pPr>
        <w:pStyle w:val="PL"/>
        <w:rPr/>
      </w:pPr>
      <w:r>
        <w:rPr>
          <w:rFonts w:eastAsia="Courier New"/>
        </w:rPr>
        <w:t xml:space="preserve">        </w:t>
      </w:r>
      <w:r>
        <w:rPr/>
        <w:t>eventThresholdL1:</w:t>
      </w:r>
    </w:p>
    <w:p>
      <w:pPr>
        <w:pStyle w:val="PL"/>
        <w:rPr/>
      </w:pPr>
      <w:r>
        <w:rPr>
          <w:rFonts w:eastAsia="Courier New"/>
        </w:rPr>
        <w:t xml:space="preserve">          </w:t>
      </w:r>
      <w:r>
        <w:rPr/>
        <w:t>$ref: '#/components/schemas/eventThresholdL1-Type'</w:t>
      </w:r>
    </w:p>
    <w:p>
      <w:pPr>
        <w:pStyle w:val="PL"/>
        <w:rPr/>
      </w:pPr>
      <w:r>
        <w:rPr>
          <w:rFonts w:eastAsia="Courier New"/>
        </w:rPr>
        <w:t xml:space="preserve">        </w:t>
      </w:r>
      <w:r>
        <w:rPr/>
        <w:t>hysteresisL1:</w:t>
      </w:r>
    </w:p>
    <w:p>
      <w:pPr>
        <w:pStyle w:val="PL"/>
        <w:rPr/>
      </w:pPr>
      <w:r>
        <w:rPr>
          <w:rFonts w:eastAsia="Courier New"/>
        </w:rPr>
        <w:t xml:space="preserve">          </w:t>
      </w:r>
      <w:r>
        <w:rPr/>
        <w:t>$ref: '#/components/schemas/hysteresisL1-Type'</w:t>
      </w:r>
    </w:p>
    <w:p>
      <w:pPr>
        <w:pStyle w:val="PL"/>
        <w:rPr/>
      </w:pPr>
      <w:r>
        <w:rPr>
          <w:rFonts w:eastAsia="Courier New"/>
        </w:rPr>
        <w:t xml:space="preserve">        </w:t>
      </w:r>
      <w:r>
        <w:rPr/>
        <w:t>timeToTriggerL1:</w:t>
      </w:r>
    </w:p>
    <w:p>
      <w:pPr>
        <w:pStyle w:val="PL"/>
        <w:rPr/>
      </w:pPr>
      <w:r>
        <w:rPr>
          <w:rFonts w:eastAsia="Courier New"/>
        </w:rPr>
        <w:t xml:space="preserve">          </w:t>
      </w:r>
      <w:r>
        <w:rPr/>
        <w:t>$ref: '#/components/schemas/timeToTriggerL1-Type'</w:t>
      </w:r>
    </w:p>
    <w:p>
      <w:pPr>
        <w:pStyle w:val="PL"/>
        <w:rPr/>
      </w:pPr>
      <w:r>
        <w:rPr>
          <w:rFonts w:eastAsia="Courier New"/>
        </w:rPr>
        <w:t xml:space="preserve">        </w:t>
      </w:r>
      <w:r>
        <w:rPr/>
        <w:t>mBSFNAreaList: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'#/components/schemas/MbsfnArea'</w:t>
      </w:r>
    </w:p>
    <w:p>
      <w:pPr>
        <w:pStyle w:val="PL"/>
        <w:rPr/>
      </w:pPr>
      <w:r>
        <w:rPr>
          <w:rFonts w:eastAsia="Courier New"/>
        </w:rPr>
        <w:t xml:space="preserve">        </w:t>
      </w:r>
      <w:r>
        <w:rPr/>
        <w:t>measurementPeriodLTE:</w:t>
      </w:r>
    </w:p>
    <w:p>
      <w:pPr>
        <w:pStyle w:val="PL"/>
        <w:rPr/>
      </w:pPr>
      <w:r>
        <w:rPr>
          <w:rFonts w:eastAsia="Courier New"/>
        </w:rPr>
        <w:t xml:space="preserve">          </w:t>
      </w:r>
      <w:r>
        <w:rPr/>
        <w:t>$ref: '#/components/schemas/measurementPeriodLTE-Type'</w:t>
      </w:r>
    </w:p>
    <w:p>
      <w:pPr>
        <w:pStyle w:val="PL"/>
        <w:rPr/>
      </w:pPr>
      <w:r>
        <w:rPr>
          <w:rFonts w:eastAsia="Courier New"/>
        </w:rPr>
        <w:t xml:space="preserve">        </w:t>
      </w:r>
      <w:r>
        <w:rPr/>
        <w:t>measurementPeriodUMTS:</w:t>
      </w:r>
    </w:p>
    <w:p>
      <w:pPr>
        <w:pStyle w:val="PL"/>
        <w:rPr/>
      </w:pPr>
      <w:r>
        <w:rPr>
          <w:rFonts w:eastAsia="Courier New"/>
        </w:rPr>
        <w:t xml:space="preserve">          </w:t>
      </w:r>
      <w:r>
        <w:rPr/>
        <w:t>$ref: '#/components/schemas/measurementPeriodUMTS-Type'</w:t>
      </w:r>
    </w:p>
    <w:p>
      <w:pPr>
        <w:pStyle w:val="PL"/>
        <w:rPr/>
      </w:pPr>
      <w:r>
        <w:rPr>
          <w:rFonts w:eastAsia="Courier New"/>
        </w:rPr>
        <w:t xml:space="preserve">        </w:t>
      </w:r>
      <w:r>
        <w:rPr/>
        <w:t>measurementQuantity:</w:t>
      </w:r>
    </w:p>
    <w:p>
      <w:pPr>
        <w:pStyle w:val="PL"/>
        <w:rPr/>
      </w:pPr>
      <w:r>
        <w:rPr>
          <w:rFonts w:eastAsia="Courier New"/>
        </w:rPr>
        <w:t xml:space="preserve">          </w:t>
      </w:r>
      <w:r>
        <w:rPr/>
        <w:t>$ref: '#/components/schemas/measurementQuantity-Type'</w:t>
      </w:r>
    </w:p>
    <w:p>
      <w:pPr>
        <w:pStyle w:val="PL"/>
        <w:rPr/>
      </w:pPr>
      <w:r>
        <w:rPr>
          <w:rFonts w:eastAsia="Courier New"/>
        </w:rPr>
        <w:t xml:space="preserve">        </w:t>
      </w:r>
      <w:r>
        <w:rPr/>
        <w:t>eventThresholdUphUMTS:</w:t>
      </w:r>
    </w:p>
    <w:p>
      <w:pPr>
        <w:pStyle w:val="PL"/>
        <w:rPr/>
      </w:pPr>
      <w:r>
        <w:rPr>
          <w:rFonts w:eastAsia="Courier New"/>
        </w:rPr>
        <w:t xml:space="preserve">          </w:t>
      </w:r>
      <w:r>
        <w:rPr/>
        <w:t>$ref: '#/components/schemas/eventThresholdUphUMTS-Type'</w:t>
      </w:r>
    </w:p>
    <w:p>
      <w:pPr>
        <w:pStyle w:val="PL"/>
        <w:rPr/>
      </w:pPr>
      <w:r>
        <w:rPr>
          <w:rFonts w:eastAsia="Courier New"/>
        </w:rPr>
        <w:t xml:space="preserve">        </w:t>
      </w:r>
      <w:r>
        <w:rPr/>
        <w:t>pLMNList:</w:t>
      </w:r>
    </w:p>
    <w:p>
      <w:pPr>
        <w:pStyle w:val="PL"/>
        <w:rPr/>
      </w:pPr>
      <w:r>
        <w:rPr>
          <w:rFonts w:eastAsia="Courier New"/>
        </w:rPr>
        <w:t xml:space="preserve">          </w:t>
      </w:r>
      <w:r>
        <w:rPr/>
        <w:t>$ref: '#/components/schemas/pLMNList-Type'</w:t>
      </w:r>
    </w:p>
    <w:p>
      <w:pPr>
        <w:pStyle w:val="PL"/>
        <w:rPr/>
      </w:pPr>
      <w:r>
        <w:rPr>
          <w:rFonts w:eastAsia="Courier New"/>
        </w:rPr>
        <w:t xml:space="preserve">        </w:t>
      </w:r>
      <w:r>
        <w:rPr/>
        <w:t>positioningMethod:</w:t>
      </w:r>
    </w:p>
    <w:p>
      <w:pPr>
        <w:pStyle w:val="PL"/>
        <w:rPr/>
      </w:pPr>
      <w:r>
        <w:rPr>
          <w:rFonts w:eastAsia="Courier New"/>
        </w:rPr>
        <w:t xml:space="preserve">          </w:t>
      </w:r>
      <w:r>
        <w:rPr/>
        <w:t>$ref: '#/components/schemas/positioningMethod-Type'</w:t>
      </w:r>
    </w:p>
    <w:p>
      <w:pPr>
        <w:pStyle w:val="PL"/>
        <w:rPr/>
      </w:pPr>
      <w:r>
        <w:rPr>
          <w:rFonts w:eastAsia="Courier New"/>
        </w:rPr>
        <w:t xml:space="preserve">        </w:t>
      </w:r>
      <w:r>
        <w:rPr/>
        <w:t>reportAmount:</w:t>
      </w:r>
    </w:p>
    <w:p>
      <w:pPr>
        <w:pStyle w:val="PL"/>
        <w:rPr/>
      </w:pPr>
      <w:r>
        <w:rPr>
          <w:rFonts w:eastAsia="Courier New"/>
        </w:rPr>
        <w:t xml:space="preserve">          </w:t>
      </w:r>
      <w:r>
        <w:rPr/>
        <w:t>$ref: '#/components/schemas/reportAmount-Type'</w:t>
      </w:r>
    </w:p>
    <w:p>
      <w:pPr>
        <w:pStyle w:val="PL"/>
        <w:rPr/>
      </w:pPr>
      <w:r>
        <w:rPr>
          <w:rFonts w:eastAsia="Courier New"/>
        </w:rPr>
        <w:t xml:space="preserve">        </w:t>
      </w:r>
      <w:r>
        <w:rPr/>
        <w:t>reportingTrigger:</w:t>
      </w:r>
    </w:p>
    <w:p>
      <w:pPr>
        <w:pStyle w:val="PL"/>
        <w:rPr/>
      </w:pPr>
      <w:r>
        <w:rPr>
          <w:rFonts w:eastAsia="Courier New"/>
        </w:rPr>
        <w:t xml:space="preserve">          </w:t>
      </w:r>
      <w:r>
        <w:rPr/>
        <w:t>$ref: '#/components/schemas/reportingTrigger-Type'</w:t>
      </w:r>
    </w:p>
    <w:p>
      <w:pPr>
        <w:pStyle w:val="PL"/>
        <w:rPr/>
      </w:pPr>
      <w:r>
        <w:rPr>
          <w:rFonts w:eastAsia="Courier New"/>
        </w:rPr>
        <w:t xml:space="preserve">        </w:t>
      </w:r>
      <w:r>
        <w:rPr/>
        <w:t>reportInterval:</w:t>
      </w:r>
    </w:p>
    <w:p>
      <w:pPr>
        <w:pStyle w:val="PL"/>
        <w:rPr/>
      </w:pPr>
      <w:r>
        <w:rPr>
          <w:rFonts w:eastAsia="Courier New"/>
        </w:rPr>
        <w:t xml:space="preserve">          </w:t>
      </w:r>
      <w:r>
        <w:rPr/>
        <w:t>$ref: '#/components/schemas/reportInterval-Type'</w:t>
      </w:r>
    </w:p>
    <w:p>
      <w:pPr>
        <w:pStyle w:val="PL"/>
        <w:rPr/>
      </w:pPr>
      <w:r>
        <w:rPr>
          <w:rFonts w:eastAsia="Courier New"/>
        </w:rPr>
        <w:t xml:space="preserve">        </w:t>
      </w:r>
      <w:r>
        <w:rPr/>
        <w:t>reportType:</w:t>
      </w:r>
    </w:p>
    <w:p>
      <w:pPr>
        <w:pStyle w:val="PL"/>
        <w:rPr/>
      </w:pPr>
      <w:r>
        <w:rPr>
          <w:rFonts w:eastAsia="Courier New"/>
        </w:rPr>
        <w:t xml:space="preserve">          </w:t>
      </w:r>
      <w:r>
        <w:rPr/>
        <w:t>$ref: '#/components/schemas/reportType-Type'</w:t>
      </w:r>
    </w:p>
    <w:p>
      <w:pPr>
        <w:pStyle w:val="PL"/>
        <w:rPr/>
      </w:pPr>
      <w:r>
        <w:rPr>
          <w:rFonts w:eastAsia="Courier New"/>
        </w:rPr>
        <w:t xml:space="preserve">        </w:t>
      </w:r>
      <w:r>
        <w:rPr/>
        <w:t>sensorInformation:</w:t>
      </w:r>
    </w:p>
    <w:p>
      <w:pPr>
        <w:pStyle w:val="PL"/>
        <w:rPr/>
      </w:pPr>
      <w:r>
        <w:rPr>
          <w:rFonts w:eastAsia="Courier New"/>
        </w:rPr>
        <w:t xml:space="preserve">          </w:t>
      </w:r>
      <w:r>
        <w:rPr/>
        <w:t>$ref: '#/components/schemas/sensorInformation-Type'</w:t>
      </w:r>
    </w:p>
    <w:p>
      <w:pPr>
        <w:pStyle w:val="PL"/>
        <w:rPr/>
      </w:pPr>
      <w:r>
        <w:rPr>
          <w:rFonts w:eastAsia="Courier New"/>
        </w:rPr>
        <w:t xml:space="preserve">        </w:t>
      </w:r>
      <w:r>
        <w:rPr/>
        <w:t>traceCollectionEntityId:</w:t>
      </w:r>
    </w:p>
    <w:p>
      <w:pPr>
        <w:pStyle w:val="PL"/>
        <w:rPr/>
      </w:pPr>
      <w:r>
        <w:rPr>
          <w:rFonts w:eastAsia="Courier New"/>
        </w:rPr>
        <w:t xml:space="preserve">          </w:t>
      </w:r>
      <w:r>
        <w:rPr/>
        <w:t>$ref: '#/components/schemas/traceCollectionEntityId-Type'</w:t>
      </w:r>
    </w:p>
    <w:p>
      <w:pPr>
        <w:pStyle w:val="PL"/>
        <w:rPr/>
      </w:pPr>
      <w:r>
        <w:rPr/>
      </w:r>
    </w:p>
    <w:p>
      <w:pPr>
        <w:pStyle w:val="PL"/>
        <w:rPr/>
      </w:pPr>
      <w:r>
        <w:rPr>
          <w:rFonts w:eastAsia="Courier New"/>
        </w:rPr>
        <w:t xml:space="preserve">    </w:t>
      </w:r>
      <w:r>
        <w:rPr/>
        <w:t>ManagedFunction-ncO: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PerfMetricJob:</w:t>
      </w:r>
    </w:p>
    <w:p>
      <w:pPr>
        <w:pStyle w:val="PL"/>
        <w:rPr/>
      </w:pPr>
      <w:r>
        <w:rPr>
          <w:rFonts w:eastAsia="Courier New"/>
        </w:rPr>
        <w:t xml:space="preserve">          </w:t>
      </w:r>
      <w:r>
        <w:rPr/>
        <w:t>$ref: '#/components/schemas/PerfMetricJob-Multiple'</w:t>
      </w:r>
    </w:p>
    <w:p>
      <w:pPr>
        <w:pStyle w:val="PL"/>
        <w:rPr/>
      </w:pPr>
      <w:r>
        <w:rPr>
          <w:rFonts w:eastAsia="Courier New"/>
        </w:rPr>
        <w:t xml:space="preserve">        </w:t>
      </w:r>
      <w:r>
        <w:rPr/>
        <w:t>ThresholdMonitor:</w:t>
      </w:r>
    </w:p>
    <w:p>
      <w:pPr>
        <w:pStyle w:val="PL"/>
        <w:rPr/>
      </w:pPr>
      <w:r>
        <w:rPr>
          <w:rFonts w:eastAsia="Courier New"/>
        </w:rPr>
        <w:t xml:space="preserve">          </w:t>
      </w:r>
      <w:r>
        <w:rPr/>
        <w:t>$ref: '#/components/schemas/ThresholdMonitor-Multiple'</w:t>
      </w:r>
    </w:p>
    <w:p>
      <w:pPr>
        <w:pStyle w:val="PL"/>
        <w:rPr/>
      </w:pPr>
      <w:r>
        <w:rPr>
          <w:rFonts w:eastAsia="Courier New"/>
        </w:rPr>
        <w:t xml:space="preserve">        </w:t>
      </w:r>
      <w:r>
        <w:rPr/>
        <w:t>ManagedNFService:</w:t>
      </w:r>
    </w:p>
    <w:p>
      <w:pPr>
        <w:pStyle w:val="PL"/>
        <w:rPr/>
      </w:pPr>
      <w:r>
        <w:rPr>
          <w:rFonts w:eastAsia="Courier New"/>
        </w:rPr>
        <w:t xml:space="preserve">          </w:t>
      </w:r>
      <w:r>
        <w:rPr/>
        <w:t>$ref: '#/components/schemas/ManagedNFService-Multiple'</w:t>
      </w:r>
    </w:p>
    <w:p>
      <w:pPr>
        <w:pStyle w:val="PL"/>
        <w:rPr/>
      </w:pPr>
      <w:r>
        <w:rPr>
          <w:rFonts w:eastAsia="Courier New"/>
        </w:rPr>
        <w:t xml:space="preserve">        </w:t>
      </w:r>
      <w:r>
        <w:rPr/>
        <w:t>TraceJob:</w:t>
      </w:r>
    </w:p>
    <w:p>
      <w:pPr>
        <w:pStyle w:val="PL"/>
        <w:rPr/>
      </w:pPr>
      <w:r>
        <w:rPr>
          <w:rFonts w:eastAsia="Courier New"/>
        </w:rPr>
        <w:t xml:space="preserve">          </w:t>
      </w:r>
      <w:r>
        <w:rPr/>
        <w:t>$ref: '#/components/schemas/TraceJob-Multiple'</w:t>
      </w:r>
    </w:p>
    <w:p>
      <w:pPr>
        <w:pStyle w:val="PL"/>
        <w:rPr/>
      </w:pPr>
      <w:r>
        <w:rPr/>
      </w:r>
    </w:p>
    <w:p>
      <w:pPr>
        <w:pStyle w:val="PL"/>
        <w:rPr/>
      </w:pPr>
      <w:r>
        <w:rPr/>
        <w:t>#-------- Definition of concrete IOCs --------------------------------------------</w:t>
      </w:r>
    </w:p>
    <w:p>
      <w:pPr>
        <w:pStyle w:val="PL"/>
        <w:rPr/>
      </w:pPr>
      <w:r>
        <w:rPr/>
      </w:r>
    </w:p>
    <w:p>
      <w:pPr>
        <w:pStyle w:val="PL"/>
        <w:rPr/>
      </w:pPr>
      <w:r>
        <w:rPr>
          <w:rFonts w:eastAsia="Courier New"/>
        </w:rPr>
        <w:t xml:space="preserve">    </w:t>
      </w:r>
      <w:r>
        <w:rPr/>
        <w:t>VsDataContainer-Single: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id:</w:t>
      </w:r>
    </w:p>
    <w:p>
      <w:pPr>
        <w:pStyle w:val="PL"/>
        <w:rPr/>
      </w:pPr>
      <w:r>
        <w:rPr>
          <w:rFonts w:eastAsia="Courier New"/>
        </w:rPr>
        <w:t xml:space="preserve">          </w:t>
      </w:r>
      <w:r>
        <w:rPr/>
        <w:t>type: string</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vsDataType:</w:t>
      </w:r>
    </w:p>
    <w:p>
      <w:pPr>
        <w:pStyle w:val="PL"/>
        <w:rPr/>
      </w:pPr>
      <w:r>
        <w:rPr>
          <w:rFonts w:eastAsia="Courier New"/>
        </w:rPr>
        <w:t xml:space="preserve">              </w:t>
      </w:r>
      <w:r>
        <w:rPr/>
        <w:t>type: string</w:t>
      </w:r>
    </w:p>
    <w:p>
      <w:pPr>
        <w:pStyle w:val="PL"/>
        <w:rPr/>
      </w:pPr>
      <w:r>
        <w:rPr>
          <w:rFonts w:eastAsia="Courier New"/>
        </w:rPr>
        <w:t xml:space="preserve">            </w:t>
      </w:r>
      <w:r>
        <w:rPr/>
        <w:t>vsDataFormatVersion:</w:t>
      </w:r>
    </w:p>
    <w:p>
      <w:pPr>
        <w:pStyle w:val="PL"/>
        <w:rPr/>
      </w:pPr>
      <w:r>
        <w:rPr>
          <w:rFonts w:eastAsia="Courier New"/>
        </w:rPr>
        <w:t xml:space="preserve">              </w:t>
      </w:r>
      <w:r>
        <w:rPr/>
        <w:t>type: string</w:t>
      </w:r>
    </w:p>
    <w:p>
      <w:pPr>
        <w:pStyle w:val="PL"/>
        <w:rPr/>
      </w:pPr>
      <w:r>
        <w:rPr>
          <w:rFonts w:eastAsia="Courier New"/>
        </w:rPr>
        <w:t xml:space="preserve">            </w:t>
      </w:r>
      <w:r>
        <w:rPr/>
        <w:t>vsData:</w:t>
      </w:r>
    </w:p>
    <w:p>
      <w:pPr>
        <w:pStyle w:val="PL"/>
        <w:rPr/>
      </w:pPr>
      <w:r>
        <w:rPr>
          <w:rFonts w:eastAsia="Courier New"/>
        </w:rPr>
        <w:t xml:space="preserve">              </w:t>
      </w:r>
      <w:r>
        <w:rPr/>
        <w:t>nullable: true</w:t>
      </w:r>
    </w:p>
    <w:p>
      <w:pPr>
        <w:pStyle w:val="PL"/>
        <w:rPr/>
      </w:pPr>
      <w:r>
        <w:rPr>
          <w:rFonts w:eastAsia="Courier New"/>
        </w:rPr>
        <w:t xml:space="preserve">        </w:t>
      </w:r>
      <w:r>
        <w:rPr/>
        <w:t>VsDataContainer:</w:t>
      </w:r>
    </w:p>
    <w:p>
      <w:pPr>
        <w:pStyle w:val="PL"/>
        <w:rPr/>
      </w:pPr>
      <w:r>
        <w:rPr>
          <w:rFonts w:eastAsia="Courier New"/>
        </w:rPr>
        <w:t xml:space="preserve">          </w:t>
      </w:r>
      <w:r>
        <w:rPr/>
        <w:t>$ref: '#/components/schemas/VsDataContainer-Multiple'</w:t>
      </w:r>
    </w:p>
    <w:p>
      <w:pPr>
        <w:pStyle w:val="PL"/>
        <w:rPr/>
      </w:pPr>
      <w:r>
        <w:rPr>
          <w:rFonts w:eastAsia="Courier New"/>
        </w:rPr>
        <w:t xml:space="preserve">    </w:t>
      </w:r>
      <w:r>
        <w:rPr/>
        <w:t>ManagedNFService-Single: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userLabel:</w:t>
      </w:r>
    </w:p>
    <w:p>
      <w:pPr>
        <w:pStyle w:val="PL"/>
        <w:rPr/>
      </w:pPr>
      <w:r>
        <w:rPr>
          <w:rFonts w:eastAsia="Courier New"/>
        </w:rPr>
        <w:t xml:space="preserve">                  </w:t>
      </w:r>
      <w:r>
        <w:rPr/>
        <w:t>type: string</w:t>
      </w:r>
    </w:p>
    <w:p>
      <w:pPr>
        <w:pStyle w:val="PL"/>
        <w:rPr/>
      </w:pPr>
      <w:r>
        <w:rPr>
          <w:rFonts w:eastAsia="Courier New"/>
        </w:rPr>
        <w:t xml:space="preserve">                </w:t>
      </w:r>
      <w:r>
        <w:rPr/>
        <w:t>nFServiceType:</w:t>
      </w:r>
    </w:p>
    <w:p>
      <w:pPr>
        <w:pStyle w:val="PL"/>
        <w:rPr/>
      </w:pPr>
      <w:r>
        <w:rPr>
          <w:rFonts w:eastAsia="Courier New"/>
        </w:rPr>
        <w:t xml:space="preserve">                  </w:t>
      </w:r>
      <w:r>
        <w:rPr/>
        <w:t>$ref: '#/components/schemas/NFServiceType'</w:t>
      </w:r>
    </w:p>
    <w:p>
      <w:pPr>
        <w:pStyle w:val="PL"/>
        <w:rPr/>
      </w:pPr>
      <w:r>
        <w:rPr>
          <w:rFonts w:eastAsia="Courier New"/>
        </w:rPr>
        <w:t xml:space="preserve">                </w:t>
      </w:r>
      <w:r>
        <w:rPr/>
        <w:t>sAP:</w:t>
      </w:r>
    </w:p>
    <w:p>
      <w:pPr>
        <w:pStyle w:val="PL"/>
        <w:rPr/>
      </w:pPr>
      <w:r>
        <w:rPr>
          <w:rFonts w:eastAsia="Courier New"/>
        </w:rPr>
        <w:t xml:space="preserve">                  </w:t>
      </w:r>
      <w:r>
        <w:rPr/>
        <w:t>$ref: '#/components/schemas/SAP'</w:t>
      </w:r>
    </w:p>
    <w:p>
      <w:pPr>
        <w:pStyle w:val="PL"/>
        <w:rPr/>
      </w:pPr>
      <w:r>
        <w:rPr>
          <w:rFonts w:eastAsia="Courier New"/>
        </w:rPr>
        <w:t xml:space="preserve">                </w:t>
      </w:r>
      <w:r>
        <w:rPr/>
        <w:t>operations: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'#/components/schemas/Operation'</w:t>
      </w:r>
    </w:p>
    <w:p>
      <w:pPr>
        <w:pStyle w:val="PL"/>
        <w:rPr/>
      </w:pPr>
      <w:r>
        <w:rPr>
          <w:rFonts w:eastAsia="Courier New"/>
        </w:rPr>
        <w:t xml:space="preserve">                </w:t>
      </w:r>
      <w:r>
        <w:rPr/>
        <w:t>administrativeState:</w:t>
      </w:r>
    </w:p>
    <w:p>
      <w:pPr>
        <w:pStyle w:val="PL"/>
        <w:rPr/>
      </w:pPr>
      <w:r>
        <w:rPr>
          <w:rFonts w:eastAsia="Courier New"/>
        </w:rPr>
        <w:t xml:space="preserve">                  </w:t>
      </w:r>
      <w:r>
        <w:rPr/>
        <w:t>$ref: 'TS28623_ComDefs.yaml#/components/schemas/AdministrativeState'</w:t>
      </w:r>
    </w:p>
    <w:p>
      <w:pPr>
        <w:pStyle w:val="PL"/>
        <w:rPr/>
      </w:pPr>
      <w:r>
        <w:rPr>
          <w:rFonts w:eastAsia="Courier New"/>
        </w:rPr>
        <w:t xml:space="preserve">                </w:t>
      </w:r>
      <w:r>
        <w:rPr/>
        <w:t>operationalState:</w:t>
      </w:r>
    </w:p>
    <w:p>
      <w:pPr>
        <w:pStyle w:val="PL"/>
        <w:rPr/>
      </w:pPr>
      <w:r>
        <w:rPr>
          <w:rFonts w:eastAsia="Courier New"/>
        </w:rPr>
        <w:t xml:space="preserve">                  </w:t>
      </w:r>
      <w:r>
        <w:rPr/>
        <w:t>$ref: 'TS28623_ComDefs.yaml#/components/schemas/OperationalState'</w:t>
      </w:r>
    </w:p>
    <w:p>
      <w:pPr>
        <w:pStyle w:val="PL"/>
        <w:rPr/>
      </w:pPr>
      <w:r>
        <w:rPr>
          <w:rFonts w:eastAsia="Courier New"/>
        </w:rPr>
        <w:t xml:space="preserve">                </w:t>
      </w:r>
      <w:r>
        <w:rPr/>
        <w:t>usageState:</w:t>
      </w:r>
    </w:p>
    <w:p>
      <w:pPr>
        <w:pStyle w:val="PL"/>
        <w:rPr/>
      </w:pPr>
      <w:r>
        <w:rPr>
          <w:rFonts w:eastAsia="Courier New"/>
        </w:rPr>
        <w:t xml:space="preserve">                  </w:t>
      </w:r>
      <w:r>
        <w:rPr/>
        <w:t>$ref: 'TS28623_ComDefs.yaml#/components/schemas/UsageState'</w:t>
      </w:r>
    </w:p>
    <w:p>
      <w:pPr>
        <w:pStyle w:val="PL"/>
        <w:rPr/>
      </w:pPr>
      <w:r>
        <w:rPr>
          <w:rFonts w:eastAsia="Courier New"/>
        </w:rPr>
        <w:t xml:space="preserve">                </w:t>
      </w:r>
      <w:r>
        <w:rPr/>
        <w:t>registrationState:</w:t>
      </w:r>
    </w:p>
    <w:p>
      <w:pPr>
        <w:pStyle w:val="PL"/>
        <w:rPr/>
      </w:pPr>
      <w:r>
        <w:rPr>
          <w:rFonts w:eastAsia="Courier New"/>
        </w:rPr>
        <w:t xml:space="preserve">                  </w:t>
      </w:r>
      <w:r>
        <w:rPr/>
        <w:t>$ref: '#/components/schemas/RegistrationState'</w:t>
      </w:r>
    </w:p>
    <w:p>
      <w:pPr>
        <w:pStyle w:val="PL"/>
        <w:rPr/>
      </w:pPr>
      <w:r>
        <w:rPr>
          <w:rFonts w:eastAsia="Courier New"/>
        </w:rPr>
        <w:t xml:space="preserve">    </w:t>
      </w:r>
      <w:r>
        <w:rPr/>
        <w:t>ManagementNode-Single: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userLabel:</w:t>
      </w:r>
    </w:p>
    <w:p>
      <w:pPr>
        <w:pStyle w:val="PL"/>
        <w:rPr/>
      </w:pPr>
      <w:r>
        <w:rPr>
          <w:rFonts w:eastAsia="Courier New"/>
        </w:rPr>
        <w:t xml:space="preserve">                  </w:t>
      </w:r>
      <w:r>
        <w:rPr/>
        <w:t>type: string</w:t>
      </w:r>
    </w:p>
    <w:p>
      <w:pPr>
        <w:pStyle w:val="PL"/>
        <w:rPr/>
      </w:pPr>
      <w:r>
        <w:rPr>
          <w:rFonts w:eastAsia="Courier New"/>
        </w:rPr>
        <w:t xml:space="preserve">                </w:t>
      </w:r>
      <w:r>
        <w:rPr/>
        <w:t>managedElements:</w:t>
      </w:r>
    </w:p>
    <w:p>
      <w:pPr>
        <w:pStyle w:val="PL"/>
        <w:rPr/>
      </w:pPr>
      <w:r>
        <w:rPr>
          <w:rFonts w:eastAsia="Courier New"/>
        </w:rPr>
        <w:t xml:space="preserve">                  </w:t>
      </w:r>
      <w:r>
        <w:rPr/>
        <w:t>$ref: 'TS28623_ComDefs.yaml#/components/schemas/DnList'</w:t>
      </w:r>
    </w:p>
    <w:p>
      <w:pPr>
        <w:pStyle w:val="PL"/>
        <w:rPr/>
      </w:pPr>
      <w:r>
        <w:rPr>
          <w:rFonts w:eastAsia="Courier New"/>
        </w:rPr>
        <w:t xml:space="preserve">                </w:t>
      </w:r>
      <w:r>
        <w:rPr/>
        <w:t>vendorName:</w:t>
      </w:r>
    </w:p>
    <w:p>
      <w:pPr>
        <w:pStyle w:val="PL"/>
        <w:rPr/>
      </w:pPr>
      <w:r>
        <w:rPr>
          <w:rFonts w:eastAsia="Courier New"/>
        </w:rPr>
        <w:t xml:space="preserve">                  </w:t>
      </w:r>
      <w:r>
        <w:rPr/>
        <w:t>type: string</w:t>
      </w:r>
    </w:p>
    <w:p>
      <w:pPr>
        <w:pStyle w:val="PL"/>
        <w:rPr/>
      </w:pPr>
      <w:r>
        <w:rPr>
          <w:rFonts w:eastAsia="Courier New"/>
        </w:rPr>
        <w:t xml:space="preserve">                </w:t>
      </w:r>
      <w:r>
        <w:rPr/>
        <w:t>userDefinedState:</w:t>
      </w:r>
    </w:p>
    <w:p>
      <w:pPr>
        <w:pStyle w:val="PL"/>
        <w:rPr/>
      </w:pPr>
      <w:r>
        <w:rPr>
          <w:rFonts w:eastAsia="Courier New"/>
        </w:rPr>
        <w:t xml:space="preserve">                  </w:t>
      </w:r>
      <w:r>
        <w:rPr/>
        <w:t>type: string</w:t>
      </w:r>
    </w:p>
    <w:p>
      <w:pPr>
        <w:pStyle w:val="PL"/>
        <w:rPr/>
      </w:pPr>
      <w:r>
        <w:rPr>
          <w:rFonts w:eastAsia="Courier New"/>
        </w:rPr>
        <w:t xml:space="preserve">                </w:t>
      </w:r>
      <w:r>
        <w:rPr/>
        <w:t>locationName:</w:t>
      </w:r>
    </w:p>
    <w:p>
      <w:pPr>
        <w:pStyle w:val="PL"/>
        <w:rPr/>
      </w:pPr>
      <w:r>
        <w:rPr>
          <w:rFonts w:eastAsia="Courier New"/>
        </w:rPr>
        <w:t xml:space="preserve">                  </w:t>
      </w:r>
      <w:r>
        <w:rPr/>
        <w:t>type: string</w:t>
      </w:r>
    </w:p>
    <w:p>
      <w:pPr>
        <w:pStyle w:val="PL"/>
        <w:rPr/>
      </w:pPr>
      <w:r>
        <w:rPr>
          <w:rFonts w:eastAsia="Courier New"/>
        </w:rPr>
        <w:t xml:space="preserve">                </w:t>
      </w:r>
      <w:r>
        <w:rPr/>
        <w:t>swVersion:</w:t>
      </w:r>
    </w:p>
    <w:p>
      <w:pPr>
        <w:pStyle w:val="PL"/>
        <w:rPr/>
      </w:pPr>
      <w:r>
        <w:rPr>
          <w:rFonts w:eastAsia="Courier New"/>
        </w:rPr>
        <w:t xml:space="preserve">                  </w:t>
      </w:r>
      <w:r>
        <w:rPr/>
        <w:t>type: string</w:t>
      </w:r>
    </w:p>
    <w:p>
      <w:pPr>
        <w:pStyle w:val="PL"/>
        <w:rPr/>
      </w:pPr>
      <w:r>
        <w:rPr>
          <w:rFonts w:eastAsia="Courier New"/>
        </w:rPr>
        <w:t xml:space="preserve">            </w:t>
      </w:r>
      <w:r>
        <w:rPr/>
        <w:t>MnsAgent:</w:t>
      </w:r>
    </w:p>
    <w:p>
      <w:pPr>
        <w:pStyle w:val="PL"/>
        <w:rPr/>
      </w:pPr>
      <w:r>
        <w:rPr>
          <w:rFonts w:eastAsia="Courier New"/>
        </w:rPr>
        <w:t xml:space="preserve">              </w:t>
      </w:r>
      <w:r>
        <w:rPr/>
        <w:t>$ref: '#/components/schemas/MnsAgent-Multiple'</w:t>
      </w:r>
    </w:p>
    <w:p>
      <w:pPr>
        <w:pStyle w:val="PL"/>
        <w:rPr/>
      </w:pPr>
      <w:r>
        <w:rPr>
          <w:rFonts w:eastAsia="Courier New"/>
        </w:rPr>
        <w:t xml:space="preserve">    </w:t>
      </w:r>
      <w:r>
        <w:rPr/>
        <w:t>MnsAgent-Single: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systemDN:</w:t>
      </w:r>
    </w:p>
    <w:p>
      <w:pPr>
        <w:pStyle w:val="PL"/>
        <w:rPr/>
      </w:pPr>
      <w:r>
        <w:rPr>
          <w:rFonts w:eastAsia="Courier New"/>
        </w:rPr>
        <w:t xml:space="preserve">                  </w:t>
      </w:r>
      <w:r>
        <w:rPr/>
        <w:t>$ref: 'TS28623_ComDefs.yaml#/components/schemas/Dn'</w:t>
      </w:r>
    </w:p>
    <w:p>
      <w:pPr>
        <w:pStyle w:val="PL"/>
        <w:rPr/>
      </w:pPr>
      <w:r>
        <w:rPr>
          <w:rFonts w:eastAsia="Courier New"/>
        </w:rPr>
        <w:t xml:space="preserve">    </w:t>
      </w:r>
      <w:r>
        <w:rPr/>
        <w:t>MeContext-Single: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dnPrefix:</w:t>
      </w:r>
    </w:p>
    <w:p>
      <w:pPr>
        <w:pStyle w:val="PL"/>
        <w:rPr/>
      </w:pPr>
      <w:r>
        <w:rPr>
          <w:rFonts w:eastAsia="Courier New"/>
        </w:rPr>
        <w:t xml:space="preserve">                  </w:t>
      </w:r>
      <w:r>
        <w:rPr/>
        <w:t>type: string</w:t>
      </w:r>
    </w:p>
    <w:p>
      <w:pPr>
        <w:pStyle w:val="PL"/>
        <w:rPr/>
      </w:pPr>
      <w:r>
        <w:rPr>
          <w:rFonts w:eastAsia="Courier New"/>
        </w:rPr>
        <w:t xml:space="preserve">    </w:t>
      </w:r>
      <w:r>
        <w:rPr/>
        <w:t>PerfMetricJob-Single: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administrativeState:</w:t>
      </w:r>
    </w:p>
    <w:p>
      <w:pPr>
        <w:pStyle w:val="PL"/>
        <w:rPr/>
      </w:pPr>
      <w:r>
        <w:rPr>
          <w:rFonts w:eastAsia="Courier New"/>
        </w:rPr>
        <w:t xml:space="preserve">                  </w:t>
      </w:r>
      <w:r>
        <w:rPr/>
        <w:t>$ref: 'TS28623_ComDefs.yaml#/components/schemas/AdministrativeState'</w:t>
      </w:r>
    </w:p>
    <w:p>
      <w:pPr>
        <w:pStyle w:val="PL"/>
        <w:rPr/>
      </w:pPr>
      <w:r>
        <w:rPr>
          <w:rFonts w:eastAsia="Courier New"/>
        </w:rPr>
        <w:t xml:space="preserve">                </w:t>
      </w:r>
      <w:r>
        <w:rPr/>
        <w:t>operationalState:</w:t>
      </w:r>
    </w:p>
    <w:p>
      <w:pPr>
        <w:pStyle w:val="PL"/>
        <w:rPr/>
      </w:pPr>
      <w:r>
        <w:rPr>
          <w:rFonts w:eastAsia="Courier New"/>
        </w:rPr>
        <w:t xml:space="preserve">                  </w:t>
      </w:r>
      <w:r>
        <w:rPr/>
        <w:t>$ref: 'TS28623_ComDefs.yaml#/components/schemas/OperationalState'</w:t>
      </w:r>
    </w:p>
    <w:p>
      <w:pPr>
        <w:pStyle w:val="PL"/>
        <w:rPr/>
      </w:pPr>
      <w:r>
        <w:rPr>
          <w:rFonts w:eastAsia="Courier New"/>
        </w:rPr>
        <w:t xml:space="preserve">                </w:t>
      </w:r>
      <w:r>
        <w:rPr/>
        <w:t>jobId:</w:t>
      </w:r>
    </w:p>
    <w:p>
      <w:pPr>
        <w:pStyle w:val="PL"/>
        <w:rPr/>
      </w:pPr>
      <w:r>
        <w:rPr>
          <w:rFonts w:eastAsia="Courier New"/>
        </w:rPr>
        <w:t xml:space="preserve">                  </w:t>
      </w:r>
      <w:r>
        <w:rPr/>
        <w:t>type: string</w:t>
      </w:r>
    </w:p>
    <w:p>
      <w:pPr>
        <w:pStyle w:val="PL"/>
        <w:rPr/>
      </w:pPr>
      <w:r>
        <w:rPr>
          <w:rFonts w:eastAsia="Courier New"/>
        </w:rPr>
        <w:t xml:space="preserve">                </w:t>
      </w:r>
      <w:r>
        <w:rPr/>
        <w:t>performanceMetrics: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granularityPeriod:</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objectInstances:</w:t>
      </w:r>
    </w:p>
    <w:p>
      <w:pPr>
        <w:pStyle w:val="PL"/>
        <w:rPr/>
      </w:pPr>
      <w:r>
        <w:rPr>
          <w:rFonts w:eastAsia="Courier New"/>
        </w:rPr>
        <w:t xml:space="preserve">                  </w:t>
      </w:r>
      <w:r>
        <w:rPr/>
        <w:t>$ref: 'TS28623_ComDefs.yaml#/components/schemas/DnList'</w:t>
      </w:r>
    </w:p>
    <w:p>
      <w:pPr>
        <w:pStyle w:val="PL"/>
        <w:rPr/>
      </w:pPr>
      <w:r>
        <w:rPr>
          <w:rFonts w:eastAsia="Courier New"/>
        </w:rPr>
        <w:t xml:space="preserve">                </w:t>
      </w:r>
      <w:r>
        <w:rPr/>
        <w:t>rootObjectInstances:</w:t>
      </w:r>
    </w:p>
    <w:p>
      <w:pPr>
        <w:pStyle w:val="PL"/>
        <w:rPr/>
      </w:pPr>
      <w:r>
        <w:rPr>
          <w:rFonts w:eastAsia="Courier New"/>
        </w:rPr>
        <w:t xml:space="preserve">                  </w:t>
      </w:r>
      <w:r>
        <w:rPr/>
        <w:t>$ref: 'TS28623_ComDefs.yaml#/components/schemas/DnList'</w:t>
      </w:r>
    </w:p>
    <w:p>
      <w:pPr>
        <w:pStyle w:val="PL"/>
        <w:rPr/>
      </w:pPr>
      <w:r>
        <w:rPr>
          <w:rFonts w:eastAsia="Courier New"/>
        </w:rPr>
        <w:t xml:space="preserve">                </w:t>
      </w:r>
      <w:r>
        <w:rPr/>
        <w:t>reportingCtrl:</w:t>
      </w:r>
    </w:p>
    <w:p>
      <w:pPr>
        <w:pStyle w:val="PL"/>
        <w:rPr/>
      </w:pPr>
      <w:r>
        <w:rPr>
          <w:rFonts w:eastAsia="Courier New"/>
        </w:rPr>
        <w:t xml:space="preserve">                  </w:t>
      </w:r>
      <w:r>
        <w:rPr/>
        <w:t>$ref: '#/components/schemas/ReportingCtrl'</w:t>
      </w:r>
    </w:p>
    <w:p>
      <w:pPr>
        <w:pStyle w:val="PL"/>
        <w:rPr/>
      </w:pPr>
      <w:r>
        <w:rPr>
          <w:rFonts w:eastAsia="Courier New"/>
        </w:rPr>
        <w:t xml:space="preserve">    </w:t>
      </w:r>
      <w:r>
        <w:rPr/>
        <w:t>ThresholdMonitor-Single: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administrativeState:</w:t>
      </w:r>
    </w:p>
    <w:p>
      <w:pPr>
        <w:pStyle w:val="PL"/>
        <w:rPr/>
      </w:pPr>
      <w:r>
        <w:rPr>
          <w:rFonts w:eastAsia="Courier New"/>
        </w:rPr>
        <w:t xml:space="preserve">                  </w:t>
      </w:r>
      <w:r>
        <w:rPr/>
        <w:t>$ref: 'TS28623_ComDefs.yaml#/components/schemas/AdministrativeState'</w:t>
      </w:r>
    </w:p>
    <w:p>
      <w:pPr>
        <w:pStyle w:val="PL"/>
        <w:rPr/>
      </w:pPr>
      <w:r>
        <w:rPr>
          <w:rFonts w:eastAsia="Courier New"/>
        </w:rPr>
        <w:t xml:space="preserve">                </w:t>
      </w:r>
      <w:r>
        <w:rPr/>
        <w:t>operationalState:</w:t>
      </w:r>
    </w:p>
    <w:p>
      <w:pPr>
        <w:pStyle w:val="PL"/>
        <w:rPr/>
      </w:pPr>
      <w:r>
        <w:rPr>
          <w:rFonts w:eastAsia="Courier New"/>
        </w:rPr>
        <w:t xml:space="preserve">                  </w:t>
      </w:r>
      <w:r>
        <w:rPr/>
        <w:t>$ref: 'TS28623_ComDefs.yaml#/components/schemas/OperationalState'</w:t>
      </w:r>
    </w:p>
    <w:p>
      <w:pPr>
        <w:pStyle w:val="PL"/>
        <w:rPr/>
      </w:pPr>
      <w:r>
        <w:rPr>
          <w:rFonts w:eastAsia="Courier New"/>
        </w:rPr>
        <w:t xml:space="preserve">                </w:t>
      </w:r>
      <w:r>
        <w:rPr/>
        <w:t>performanceMetrics: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thresholdInfoList: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'#/components/schemas/ThresholdInfo'</w:t>
      </w:r>
    </w:p>
    <w:p>
      <w:pPr>
        <w:pStyle w:val="PL"/>
        <w:rPr/>
      </w:pPr>
      <w:r>
        <w:rPr>
          <w:rFonts w:eastAsia="Courier New"/>
        </w:rPr>
        <w:t xml:space="preserve">                </w:t>
      </w:r>
      <w:r>
        <w:rPr/>
        <w:t>monitorGranularityPeriod:</w:t>
      </w:r>
    </w:p>
    <w:p>
      <w:pPr>
        <w:pStyle w:val="PL"/>
        <w:rPr/>
      </w:pPr>
      <w:r>
        <w:rPr>
          <w:rFonts w:eastAsia="Courier New"/>
        </w:rPr>
        <w:t xml:space="preserve">                  </w:t>
      </w:r>
      <w:r>
        <w:rPr/>
        <w:t>type: integer</w:t>
      </w:r>
    </w:p>
    <w:p>
      <w:pPr>
        <w:pStyle w:val="PL"/>
        <w:rPr/>
      </w:pPr>
      <w:r>
        <w:rPr>
          <w:rFonts w:eastAsia="Courier New"/>
        </w:rPr>
        <w:t xml:space="preserve">                  </w:t>
      </w:r>
      <w:r>
        <w:rPr/>
        <w:t>minimum: 1</w:t>
      </w:r>
    </w:p>
    <w:p>
      <w:pPr>
        <w:pStyle w:val="PL"/>
        <w:rPr/>
      </w:pPr>
      <w:r>
        <w:rPr>
          <w:rFonts w:eastAsia="Courier New"/>
        </w:rPr>
        <w:t xml:space="preserve">                </w:t>
      </w:r>
      <w:r>
        <w:rPr/>
        <w:t>objectInstances:</w:t>
      </w:r>
    </w:p>
    <w:p>
      <w:pPr>
        <w:pStyle w:val="PL"/>
        <w:rPr/>
      </w:pPr>
      <w:r>
        <w:rPr>
          <w:rFonts w:eastAsia="Courier New"/>
        </w:rPr>
        <w:t xml:space="preserve">                  </w:t>
      </w:r>
      <w:r>
        <w:rPr/>
        <w:t>$ref: 'TS28623_ComDefs.yaml#/components/schemas/DnList'</w:t>
      </w:r>
    </w:p>
    <w:p>
      <w:pPr>
        <w:pStyle w:val="PL"/>
        <w:rPr/>
      </w:pPr>
      <w:r>
        <w:rPr>
          <w:rFonts w:eastAsia="Courier New"/>
        </w:rPr>
        <w:t xml:space="preserve">                </w:t>
      </w:r>
      <w:r>
        <w:rPr/>
        <w:t>rootObjectInstances:</w:t>
      </w:r>
    </w:p>
    <w:p>
      <w:pPr>
        <w:pStyle w:val="PL"/>
        <w:rPr/>
      </w:pPr>
      <w:r>
        <w:rPr>
          <w:rFonts w:eastAsia="Courier New"/>
        </w:rPr>
        <w:t xml:space="preserve">                  </w:t>
      </w:r>
      <w:r>
        <w:rPr/>
        <w:t>$ref: 'TS28623_ComDefs.yaml#/components/schemas/DnList'</w:t>
      </w:r>
    </w:p>
    <w:p>
      <w:pPr>
        <w:pStyle w:val="PL"/>
        <w:rPr/>
      </w:pPr>
      <w:r>
        <w:rPr>
          <w:rFonts w:eastAsia="Courier New"/>
        </w:rPr>
        <w:t xml:space="preserve">    </w:t>
      </w:r>
      <w:r>
        <w:rPr/>
        <w:t>NtfSubscriptionControl-Single: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notificationRecipientAddress:</w:t>
      </w:r>
    </w:p>
    <w:p>
      <w:pPr>
        <w:pStyle w:val="PL"/>
        <w:rPr/>
      </w:pPr>
      <w:r>
        <w:rPr>
          <w:rFonts w:eastAsia="Courier New"/>
        </w:rPr>
        <w:t xml:space="preserve">                  </w:t>
      </w:r>
      <w:r>
        <w:rPr/>
        <w:t>$ref: 'TS28623_ComDefs.yaml#/components/schemas/Uri'</w:t>
      </w:r>
    </w:p>
    <w:p>
      <w:pPr>
        <w:pStyle w:val="PL"/>
        <w:rPr/>
      </w:pPr>
      <w:r>
        <w:rPr>
          <w:rFonts w:eastAsia="Courier New"/>
        </w:rPr>
        <w:t xml:space="preserve">                </w:t>
      </w:r>
      <w:r>
        <w:rPr/>
        <w:t>notificationTypes: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'TS28623_ComDefs.yaml#/components/schemas/NotificationType'</w:t>
      </w:r>
    </w:p>
    <w:p>
      <w:pPr>
        <w:pStyle w:val="PL"/>
        <w:rPr/>
      </w:pPr>
      <w:r>
        <w:rPr>
          <w:rFonts w:eastAsia="Courier New"/>
        </w:rPr>
        <w:t xml:space="preserve">                </w:t>
      </w:r>
      <w:r>
        <w:rPr/>
        <w:t>scope:</w:t>
      </w:r>
    </w:p>
    <w:p>
      <w:pPr>
        <w:pStyle w:val="PL"/>
        <w:rPr/>
      </w:pPr>
      <w:r>
        <w:rPr>
          <w:rFonts w:eastAsia="Courier New"/>
        </w:rPr>
        <w:t xml:space="preserve">                  </w:t>
      </w:r>
      <w:r>
        <w:rPr/>
        <w:t>$ref: '#/components/schemas/Scope'</w:t>
      </w:r>
    </w:p>
    <w:p>
      <w:pPr>
        <w:pStyle w:val="PL"/>
        <w:rPr/>
      </w:pPr>
      <w:r>
        <w:rPr>
          <w:rFonts w:eastAsia="Courier New"/>
        </w:rPr>
        <w:t xml:space="preserve">                </w:t>
      </w:r>
      <w:r>
        <w:rPr/>
        <w:t>notificationFilter:</w:t>
      </w:r>
    </w:p>
    <w:p>
      <w:pPr>
        <w:pStyle w:val="PL"/>
        <w:rPr/>
      </w:pPr>
      <w:r>
        <w:rPr>
          <w:rFonts w:eastAsia="Courier New"/>
        </w:rPr>
        <w:t xml:space="preserve">                  </w:t>
      </w:r>
      <w:r>
        <w:rPr/>
        <w:t xml:space="preserve">$ref: 'TS28623_ComDefs.yaml#/components/schemas/Filter'                </w:t>
      </w:r>
    </w:p>
    <w:p>
      <w:pPr>
        <w:pStyle w:val="PL"/>
        <w:rPr/>
      </w:pPr>
      <w:r>
        <w:rPr>
          <w:rFonts w:eastAsia="Courier New"/>
        </w:rPr>
        <w:t xml:space="preserve">            </w:t>
      </w:r>
      <w:r>
        <w:rPr/>
        <w:t>HeartbeatControl:</w:t>
      </w:r>
    </w:p>
    <w:p>
      <w:pPr>
        <w:pStyle w:val="PL"/>
        <w:rPr/>
      </w:pPr>
      <w:r>
        <w:rPr>
          <w:rFonts w:eastAsia="Courier New"/>
        </w:rPr>
        <w:t xml:space="preserve">              </w:t>
      </w:r>
      <w:r>
        <w:rPr/>
        <w:t>$ref: '#/components/schemas/HeartbeatControl-Single'</w:t>
      </w:r>
    </w:p>
    <w:p>
      <w:pPr>
        <w:pStyle w:val="PL"/>
        <w:rPr/>
      </w:pPr>
      <w:r>
        <w:rPr>
          <w:rFonts w:eastAsia="Courier New"/>
        </w:rPr>
        <w:t xml:space="preserve">    </w:t>
      </w:r>
      <w:r>
        <w:rPr/>
        <w:t>HeartbeatControl-Single: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heartbeatNtfPeriod:</w:t>
      </w:r>
    </w:p>
    <w:p>
      <w:pPr>
        <w:pStyle w:val="PL"/>
        <w:rPr/>
      </w:pPr>
      <w:r>
        <w:rPr>
          <w:rFonts w:eastAsia="Courier New"/>
        </w:rPr>
        <w:t xml:space="preserve">                  </w:t>
      </w:r>
      <w:r>
        <w:rPr/>
        <w:t>type: integer</w:t>
      </w:r>
    </w:p>
    <w:p>
      <w:pPr>
        <w:pStyle w:val="PL"/>
        <w:rPr/>
      </w:pPr>
      <w:r>
        <w:rPr>
          <w:rFonts w:eastAsia="Courier New"/>
        </w:rPr>
        <w:t xml:space="preserve">                  </w:t>
      </w:r>
      <w:r>
        <w:rPr/>
        <w:t>minimum: 0</w:t>
      </w:r>
    </w:p>
    <w:p>
      <w:pPr>
        <w:pStyle w:val="PL"/>
        <w:rPr/>
      </w:pPr>
      <w:r>
        <w:rPr>
          <w:rFonts w:eastAsia="Courier New"/>
        </w:rPr>
        <w:t xml:space="preserve">                </w:t>
      </w:r>
      <w:r>
        <w:rPr/>
        <w:t>triggerHeartbeatNtf:</w:t>
      </w:r>
    </w:p>
    <w:p>
      <w:pPr>
        <w:pStyle w:val="PL"/>
        <w:rPr/>
      </w:pPr>
      <w:r>
        <w:rPr>
          <w:rFonts w:eastAsia="Courier New"/>
        </w:rPr>
        <w:t xml:space="preserve">                  </w:t>
      </w:r>
      <w:r>
        <w:rPr/>
        <w:t>type: boolean</w:t>
      </w:r>
    </w:p>
    <w:p>
      <w:pPr>
        <w:pStyle w:val="PL"/>
        <w:rPr/>
      </w:pPr>
      <w:r>
        <w:rPr>
          <w:rFonts w:eastAsia="Courier New"/>
        </w:rPr>
        <w:t xml:space="preserve">    </w:t>
      </w:r>
      <w:r>
        <w:rPr/>
        <w:t>TraceJob-Single: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$ref: '#/components/schemas/TraceJob-Attr'</w:t>
      </w:r>
    </w:p>
    <w:p>
      <w:pPr>
        <w:pStyle w:val="PL"/>
        <w:rPr/>
      </w:pPr>
      <w:r>
        <w:rPr/>
      </w:r>
    </w:p>
    <w:p>
      <w:pPr>
        <w:pStyle w:val="PL"/>
        <w:rPr/>
      </w:pPr>
      <w:r>
        <w:rPr>
          <w:rFonts w:eastAsia="Courier New"/>
        </w:rPr>
        <w:t xml:space="preserve">    </w:t>
      </w:r>
      <w:r>
        <w:rPr/>
        <w:t>AlarmList-Single:</w:t>
      </w:r>
    </w:p>
    <w:p>
      <w:pPr>
        <w:pStyle w:val="PL"/>
        <w:rPr/>
      </w:pPr>
      <w:r>
        <w:rPr>
          <w:rFonts w:eastAsia="Courier New"/>
        </w:rPr>
        <w:t xml:space="preserve">      </w:t>
      </w:r>
      <w:r>
        <w:rPr/>
        <w:t>allOf:</w:t>
      </w:r>
    </w:p>
    <w:p>
      <w:pPr>
        <w:pStyle w:val="PL"/>
        <w:rPr/>
      </w:pPr>
      <w:r>
        <w:rPr>
          <w:rFonts w:eastAsia="Courier New"/>
        </w:rPr>
        <w:t xml:space="preserve">        </w:t>
      </w:r>
      <w:r>
        <w:rPr/>
        <w:t>- $ref: '#/components/schemas/Top'</w:t>
      </w:r>
    </w:p>
    <w:p>
      <w:pPr>
        <w:pStyle w:val="PL"/>
        <w:rPr/>
      </w:pPr>
      <w:r>
        <w:rPr>
          <w:rFonts w:eastAsia="Courier New"/>
        </w:rPr>
        <w:t xml:space="preserve">        </w:t>
      </w:r>
      <w:r>
        <w:rPr/>
        <w:t>- type: object</w:t>
      </w:r>
    </w:p>
    <w:p>
      <w:pPr>
        <w:pStyle w:val="PL"/>
        <w:rPr/>
      </w:pPr>
      <w:r>
        <w:rPr>
          <w:rFonts w:eastAsia="Courier New"/>
        </w:rPr>
        <w:t xml:space="preserve">          </w:t>
      </w:r>
      <w:r>
        <w:rPr/>
        <w:t>properties:</w:t>
      </w:r>
    </w:p>
    <w:p>
      <w:pPr>
        <w:pStyle w:val="PL"/>
        <w:rPr/>
      </w:pPr>
      <w:r>
        <w:rPr>
          <w:rFonts w:eastAsia="Courier New"/>
        </w:rPr>
        <w:t xml:space="preserve">            </w:t>
      </w:r>
      <w:r>
        <w:rPr/>
        <w:t>attributes: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administrativeState:</w:t>
      </w:r>
    </w:p>
    <w:p>
      <w:pPr>
        <w:pStyle w:val="PL"/>
        <w:rPr/>
      </w:pPr>
      <w:r>
        <w:rPr>
          <w:rFonts w:eastAsia="Courier New"/>
        </w:rPr>
        <w:t xml:space="preserve">                  </w:t>
      </w:r>
      <w:r>
        <w:rPr/>
        <w:t>$ref: 'TS28623_ComDefs.yaml#/components/schemas/AdministrativeState'</w:t>
      </w:r>
    </w:p>
    <w:p>
      <w:pPr>
        <w:pStyle w:val="PL"/>
        <w:rPr/>
      </w:pPr>
      <w:r>
        <w:rPr>
          <w:rFonts w:eastAsia="Courier New"/>
        </w:rPr>
        <w:t xml:space="preserve">                </w:t>
      </w:r>
      <w:r>
        <w:rPr/>
        <w:t>operationalState:</w:t>
      </w:r>
    </w:p>
    <w:p>
      <w:pPr>
        <w:pStyle w:val="PL"/>
        <w:rPr/>
      </w:pPr>
      <w:r>
        <w:rPr>
          <w:rFonts w:eastAsia="Courier New"/>
        </w:rPr>
        <w:t xml:space="preserve">                  </w:t>
      </w:r>
      <w:r>
        <w:rPr/>
        <w:t>$ref: 'TS28623_ComDefs.yaml#/components/schemas/OperationalState'</w:t>
      </w:r>
    </w:p>
    <w:p>
      <w:pPr>
        <w:pStyle w:val="PL"/>
        <w:rPr/>
      </w:pPr>
      <w:r>
        <w:rPr>
          <w:rFonts w:eastAsia="Courier New"/>
        </w:rPr>
        <w:t xml:space="preserve">                </w:t>
      </w:r>
      <w:r>
        <w:rPr/>
        <w:t>numOfAlarmRecords:</w:t>
      </w:r>
    </w:p>
    <w:p>
      <w:pPr>
        <w:pStyle w:val="PL"/>
        <w:rPr/>
      </w:pPr>
      <w:r>
        <w:rPr>
          <w:rFonts w:eastAsia="Courier New"/>
        </w:rPr>
        <w:t xml:space="preserve">                  </w:t>
      </w:r>
      <w:r>
        <w:rPr/>
        <w:t>type: integer</w:t>
      </w:r>
    </w:p>
    <w:p>
      <w:pPr>
        <w:pStyle w:val="PL"/>
        <w:rPr/>
      </w:pPr>
      <w:r>
        <w:rPr>
          <w:rFonts w:eastAsia="Courier New"/>
        </w:rPr>
        <w:t xml:space="preserve">                </w:t>
      </w:r>
      <w:r>
        <w:rPr/>
        <w:t>lastModification:</w:t>
      </w:r>
    </w:p>
    <w:p>
      <w:pPr>
        <w:pStyle w:val="PL"/>
        <w:rPr/>
      </w:pPr>
      <w:r>
        <w:rPr>
          <w:rFonts w:eastAsia="Courier New"/>
        </w:rPr>
        <w:t xml:space="preserve">                  </w:t>
      </w:r>
      <w:r>
        <w:rPr/>
        <w:t>$ref: 'TS28623_ComDefs.yaml#/components/schemas/DateTime'</w:t>
      </w:r>
    </w:p>
    <w:p>
      <w:pPr>
        <w:pStyle w:val="PL"/>
        <w:rPr/>
      </w:pPr>
      <w:r>
        <w:rPr>
          <w:rFonts w:eastAsia="Courier New"/>
        </w:rPr>
        <w:t xml:space="preserve">                </w:t>
      </w:r>
      <w:r>
        <w:rPr/>
        <w:t>alarmRecords:</w:t>
      </w:r>
    </w:p>
    <w:p>
      <w:pPr>
        <w:pStyle w:val="PL"/>
        <w:rPr/>
      </w:pPr>
      <w:r>
        <w:rPr>
          <w:rFonts w:eastAsia="Courier New"/>
        </w:rPr>
        <w:t xml:space="preserve">                  </w:t>
      </w:r>
      <w:r>
        <w:rPr/>
        <w:t>description: &gt;-</w:t>
      </w:r>
    </w:p>
    <w:p>
      <w:pPr>
        <w:pStyle w:val="PL"/>
        <w:rPr/>
      </w:pPr>
      <w:r>
        <w:rPr>
          <w:rFonts w:eastAsia="Courier New"/>
        </w:rPr>
        <w:t xml:space="preserve">                     </w:t>
      </w:r>
      <w:r>
        <w:rPr/>
        <w:t>This resource represents a map of alarm records.</w:t>
      </w:r>
    </w:p>
    <w:p>
      <w:pPr>
        <w:pStyle w:val="PL"/>
        <w:rPr/>
      </w:pPr>
      <w:r>
        <w:rPr>
          <w:rFonts w:eastAsia="Courier New"/>
        </w:rPr>
        <w:t xml:space="preserve">                     </w:t>
      </w:r>
      <w:r>
        <w:rPr/>
        <w:t>The alarmIds are used as keys in the map.</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'TS28532_FaultMnS.yaml#/components/schemas/AlarmRecord'</w:t>
      </w:r>
    </w:p>
    <w:p>
      <w:pPr>
        <w:pStyle w:val="PL"/>
        <w:rPr/>
      </w:pPr>
      <w:r>
        <w:rPr/>
      </w:r>
    </w:p>
    <w:p>
      <w:pPr>
        <w:pStyle w:val="PL"/>
        <w:rPr/>
      </w:pPr>
      <w:r>
        <w:rPr/>
        <w:t>#-------- Definition of YAML arrays for name-contained IOCs ----------------------</w:t>
      </w:r>
    </w:p>
    <w:p>
      <w:pPr>
        <w:pStyle w:val="PL"/>
        <w:rPr/>
      </w:pPr>
      <w:r>
        <w:rPr/>
      </w:r>
    </w:p>
    <w:p>
      <w:pPr>
        <w:pStyle w:val="PL"/>
        <w:rPr/>
      </w:pPr>
      <w:r>
        <w:rPr>
          <w:rFonts w:eastAsia="Courier New"/>
        </w:rPr>
        <w:t xml:space="preserve">    </w:t>
      </w:r>
      <w:r>
        <w:rPr/>
        <w:t>VsDataContainer-Multiple: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'#/components/schemas/VsDataContainer-Single'</w:t>
      </w:r>
    </w:p>
    <w:p>
      <w:pPr>
        <w:pStyle w:val="PL"/>
        <w:rPr/>
      </w:pPr>
      <w:r>
        <w:rPr>
          <w:rFonts w:eastAsia="Courier New"/>
        </w:rPr>
        <w:t xml:space="preserve">    </w:t>
      </w:r>
      <w:r>
        <w:rPr/>
        <w:t>ManagedNFService-Multiple: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'#/components/schemas/ManagedNFService-Single'</w:t>
      </w:r>
    </w:p>
    <w:p>
      <w:pPr>
        <w:pStyle w:val="PL"/>
        <w:rPr/>
      </w:pPr>
      <w:r>
        <w:rPr>
          <w:rFonts w:eastAsia="Courier New"/>
        </w:rPr>
        <w:t xml:space="preserve">    </w:t>
      </w:r>
      <w:r>
        <w:rPr/>
        <w:t>ManagementNode-Multiple: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'#/components/schemas/ManagementNode-Single'</w:t>
      </w:r>
    </w:p>
    <w:p>
      <w:pPr>
        <w:pStyle w:val="PL"/>
        <w:rPr/>
      </w:pPr>
      <w:r>
        <w:rPr>
          <w:rFonts w:eastAsia="Courier New"/>
        </w:rPr>
        <w:t xml:space="preserve">    </w:t>
      </w:r>
      <w:r>
        <w:rPr/>
        <w:t>MnsAgent-Multiple: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'#/components/schemas/MnsAgent-Single'</w:t>
      </w:r>
    </w:p>
    <w:p>
      <w:pPr>
        <w:pStyle w:val="PL"/>
        <w:rPr/>
      </w:pPr>
      <w:r>
        <w:rPr>
          <w:rFonts w:eastAsia="Courier New"/>
        </w:rPr>
        <w:t xml:space="preserve">    </w:t>
      </w:r>
      <w:r>
        <w:rPr/>
        <w:t>MeContext-Multiple: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'#/components/schemas/MeContext-Single'</w:t>
      </w:r>
    </w:p>
    <w:p>
      <w:pPr>
        <w:pStyle w:val="PL"/>
        <w:rPr/>
      </w:pPr>
      <w:r>
        <w:rPr>
          <w:rFonts w:eastAsia="Courier New"/>
        </w:rPr>
        <w:t xml:space="preserve">    </w:t>
      </w:r>
      <w:r>
        <w:rPr/>
        <w:t>PerfMetricJob-Multiple: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'#/components/schemas/PerfMetricJob-Single'</w:t>
      </w:r>
    </w:p>
    <w:p>
      <w:pPr>
        <w:pStyle w:val="PL"/>
        <w:rPr/>
      </w:pPr>
      <w:r>
        <w:rPr>
          <w:rFonts w:eastAsia="Courier New"/>
        </w:rPr>
        <w:t xml:space="preserve">    </w:t>
      </w:r>
      <w:r>
        <w:rPr/>
        <w:t>ThresholdMonitor-Multiple: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'#/components/schemas/ThresholdMonitor-Single'</w:t>
      </w:r>
    </w:p>
    <w:p>
      <w:pPr>
        <w:pStyle w:val="PL"/>
        <w:rPr/>
      </w:pPr>
      <w:r>
        <w:rPr>
          <w:rFonts w:eastAsia="Courier New"/>
        </w:rPr>
        <w:t xml:space="preserve">    </w:t>
      </w:r>
      <w:r>
        <w:rPr/>
        <w:t>TraceJob-Multiple: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'#/components/schemas/TraceJob-Single'</w:t>
      </w:r>
    </w:p>
    <w:p>
      <w:pPr>
        <w:pStyle w:val="PL"/>
        <w:rPr/>
      </w:pPr>
      <w:r>
        <w:rPr>
          <w:rFonts w:eastAsia="Courier New"/>
        </w:rPr>
        <w:t xml:space="preserve">    </w:t>
      </w:r>
      <w:r>
        <w:rPr/>
        <w:t>NtfSubscriptionControl-Multiple: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'#/components/schemas/NtfSubscriptionControl-Single'</w:t>
      </w:r>
    </w:p>
    <w:p>
      <w:pPr>
        <w:pStyle w:val="PL"/>
        <w:rPr/>
      </w:pPr>
      <w:r>
        <w:rPr/>
      </w:r>
    </w:p>
    <w:p>
      <w:pPr>
        <w:pStyle w:val="PL"/>
        <w:rPr/>
      </w:pPr>
      <w:r>
        <w:rPr/>
        <w:t>#-------- Definitions in TS 28.623 for TS 28.532 ---------------------------------</w:t>
      </w:r>
    </w:p>
    <w:p>
      <w:pPr>
        <w:pStyle w:val="PL"/>
        <w:rPr/>
      </w:pPr>
      <w:r>
        <w:rPr/>
      </w:r>
    </w:p>
    <w:p>
      <w:pPr>
        <w:pStyle w:val="PL"/>
        <w:rPr/>
      </w:pPr>
      <w:r>
        <w:rPr>
          <w:rFonts w:eastAsia="Courier New"/>
        </w:rPr>
        <w:t xml:space="preserve">    </w:t>
      </w:r>
      <w:r>
        <w:rPr/>
        <w:t>resources-genericNrm:</w:t>
      </w:r>
    </w:p>
    <w:p>
      <w:pPr>
        <w:pStyle w:val="PL"/>
        <w:rPr/>
      </w:pPr>
      <w:r>
        <w:rPr>
          <w:rFonts w:eastAsia="Courier New"/>
        </w:rPr>
        <w:t xml:space="preserve">      </w:t>
      </w:r>
      <w:r>
        <w:rPr/>
        <w:t>oneOf:</w:t>
      </w:r>
    </w:p>
    <w:p>
      <w:pPr>
        <w:pStyle w:val="PL"/>
        <w:rPr/>
      </w:pPr>
      <w:r>
        <w:rPr/>
      </w:r>
    </w:p>
    <w:p>
      <w:pPr>
        <w:pStyle w:val="PL"/>
        <w:rPr/>
      </w:pPr>
      <w:r>
        <w:rPr>
          <w:rFonts w:eastAsia="Courier New"/>
        </w:rPr>
        <w:t xml:space="preserve">       </w:t>
      </w:r>
      <w:r>
        <w:rPr/>
        <w:t>- $ref: '#/components/schemas/VsDataContainer-Single'</w:t>
      </w:r>
    </w:p>
    <w:p>
      <w:pPr>
        <w:pStyle w:val="PL"/>
        <w:rPr/>
      </w:pPr>
      <w:r>
        <w:rPr/>
      </w:r>
    </w:p>
    <w:p>
      <w:pPr>
        <w:pStyle w:val="PL"/>
        <w:rPr/>
      </w:pPr>
      <w:r>
        <w:rPr>
          <w:rFonts w:eastAsia="Courier New"/>
        </w:rPr>
        <w:t xml:space="preserve">       </w:t>
      </w:r>
      <w:r>
        <w:rPr/>
        <w:t>- $ref: '#/components/schemas/ManagementNode-Single'</w:t>
      </w:r>
    </w:p>
    <w:p>
      <w:pPr>
        <w:pStyle w:val="PL"/>
        <w:rPr/>
      </w:pPr>
      <w:r>
        <w:rPr>
          <w:rFonts w:eastAsia="Courier New"/>
        </w:rPr>
        <w:t xml:space="preserve">       </w:t>
      </w:r>
      <w:r>
        <w:rPr/>
        <w:t>- $ref: '#/components/schemas/MnsAgent-Single'</w:t>
      </w:r>
    </w:p>
    <w:p>
      <w:pPr>
        <w:pStyle w:val="PL"/>
        <w:rPr/>
      </w:pPr>
      <w:r>
        <w:rPr>
          <w:rFonts w:eastAsia="Courier New"/>
        </w:rPr>
        <w:t xml:space="preserve">       </w:t>
      </w:r>
      <w:r>
        <w:rPr/>
        <w:t>- $ref: '#/components/schemas/MeContext-Single'</w:t>
      </w:r>
    </w:p>
    <w:p>
      <w:pPr>
        <w:pStyle w:val="PL"/>
        <w:rPr/>
      </w:pPr>
      <w:r>
        <w:rPr/>
      </w:r>
    </w:p>
    <w:p>
      <w:pPr>
        <w:pStyle w:val="PL"/>
        <w:rPr/>
      </w:pPr>
      <w:r>
        <w:rPr>
          <w:rFonts w:eastAsia="Courier New"/>
        </w:rPr>
        <w:t xml:space="preserve">       </w:t>
      </w:r>
      <w:r>
        <w:rPr/>
        <w:t>- $ref: '#/components/schemas/ManagedNFService-Single'</w:t>
      </w:r>
    </w:p>
    <w:p>
      <w:pPr>
        <w:pStyle w:val="PL"/>
        <w:rPr/>
      </w:pPr>
      <w:r>
        <w:rPr/>
      </w:r>
    </w:p>
    <w:p>
      <w:pPr>
        <w:pStyle w:val="PL"/>
        <w:rPr/>
      </w:pPr>
      <w:r>
        <w:rPr>
          <w:rFonts w:eastAsia="Courier New"/>
        </w:rPr>
        <w:t xml:space="preserve">       </w:t>
      </w:r>
      <w:r>
        <w:rPr/>
        <w:t>- $ref: '#/components/schemas/PerfMetricJob-Single'</w:t>
      </w:r>
    </w:p>
    <w:p>
      <w:pPr>
        <w:pStyle w:val="PL"/>
        <w:rPr/>
      </w:pPr>
      <w:r>
        <w:rPr>
          <w:rFonts w:eastAsia="Courier New"/>
        </w:rPr>
        <w:t xml:space="preserve">       </w:t>
      </w:r>
      <w:r>
        <w:rPr/>
        <w:t>- $ref: '#/components/schemas/ThresholdMonitor-Single'</w:t>
      </w:r>
    </w:p>
    <w:p>
      <w:pPr>
        <w:pStyle w:val="PL"/>
        <w:rPr/>
      </w:pPr>
      <w:r>
        <w:rPr>
          <w:rFonts w:eastAsia="Courier New"/>
        </w:rPr>
        <w:t xml:space="preserve">       </w:t>
      </w:r>
      <w:r>
        <w:rPr/>
        <w:t>- $ref: '#/components/schemas/TraceJob-Single'</w:t>
      </w:r>
    </w:p>
    <w:p>
      <w:pPr>
        <w:pStyle w:val="PL"/>
        <w:rPr/>
      </w:pPr>
      <w:r>
        <w:rPr/>
      </w:r>
    </w:p>
    <w:p>
      <w:pPr>
        <w:pStyle w:val="PL"/>
        <w:rPr/>
      </w:pPr>
      <w:r>
        <w:rPr>
          <w:rFonts w:eastAsia="Courier New"/>
        </w:rPr>
        <w:t xml:space="preserve">       </w:t>
      </w:r>
      <w:r>
        <w:rPr/>
        <w:t>- $ref: '#/components/schemas/NtfSubscriptionControl-Single'</w:t>
      </w:r>
    </w:p>
    <w:p>
      <w:pPr>
        <w:pStyle w:val="PL"/>
        <w:rPr/>
      </w:pPr>
      <w:r>
        <w:rPr>
          <w:rFonts w:eastAsia="Courier New"/>
        </w:rPr>
        <w:t xml:space="preserve">       </w:t>
      </w:r>
      <w:r>
        <w:rPr/>
        <w:t>- $ref: '#/components/schemas/HeartbeatControl-Single'</w:t>
      </w:r>
    </w:p>
    <w:p>
      <w:pPr>
        <w:pStyle w:val="PL"/>
        <w:rPr/>
      </w:pPr>
      <w:r>
        <w:rPr/>
      </w:r>
    </w:p>
    <w:p>
      <w:pPr>
        <w:pStyle w:val="PL"/>
        <w:rPr/>
      </w:pPr>
      <w:r>
        <w:rPr>
          <w:rFonts w:eastAsia="Courier New"/>
        </w:rPr>
        <w:t xml:space="preserve">       </w:t>
      </w:r>
      <w:r>
        <w:rPr/>
        <w:t>- $ref: '#/components/schemas/AlarmList-Single'</w:t>
      </w:r>
    </w:p>
    <w:p>
      <w:pPr>
        <w:pStyle w:val="PL"/>
        <w:rPr/>
      </w:pPr>
      <w:r>
        <w:rPr/>
      </w:r>
    </w:p>
    <w:p>
      <w:pPr>
        <w:pStyle w:val="Heading8"/>
        <w:ind w:left="0" w:hanging="0"/>
        <w:rPr>
          <w:lang w:eastAsia="zh-CN"/>
        </w:rPr>
      </w:pPr>
      <w:bookmarkStart w:id="74" w:name="__RefHeading___Toc145945075"/>
      <w:bookmarkEnd w:id="74"/>
      <w:r>
        <w:rPr/>
        <w:t xml:space="preserve">Annex </w:t>
      </w:r>
      <w:r>
        <w:rPr>
          <w:lang w:eastAsia="zh-CN"/>
        </w:rPr>
        <w:t>D</w:t>
      </w:r>
      <w:r>
        <w:rPr/>
        <w:t xml:space="preserve"> (normative):</w:t>
        <w:br/>
      </w:r>
      <w:r>
        <w:rPr>
          <w:lang w:eastAsia="zh-CN"/>
        </w:rPr>
        <w:t>YANG</w:t>
      </w:r>
      <w:r>
        <w:rPr>
          <w:lang w:eastAsia="zh-CN"/>
        </w:rPr>
        <w:t xml:space="preserve"> definitions</w:t>
      </w:r>
    </w:p>
    <w:p>
      <w:pPr>
        <w:pStyle w:val="Heading1"/>
        <w:ind w:left="1134" w:hanging="1134"/>
        <w:rPr/>
      </w:pPr>
      <w:bookmarkStart w:id="75" w:name="__RefHeading___Toc145945076"/>
      <w:r>
        <w:rPr/>
        <w:t>D.1</w:t>
        <w:tab/>
        <w:t>General</w:t>
      </w:r>
      <w:bookmarkEnd w:id="75"/>
      <w:r>
        <w:rPr/>
        <w:t xml:space="preserve"> </w:t>
      </w:r>
    </w:p>
    <w:p>
      <w:pPr>
        <w:pStyle w:val="Normal"/>
        <w:rPr/>
      </w:pPr>
      <w:r>
        <w:rPr/>
        <w:t xml:space="preserve">This annex contains the YANG </w:t>
      </w:r>
      <w:r>
        <w:rPr>
          <w:lang w:eastAsia="zh-CN"/>
        </w:rPr>
        <w:t>d</w:t>
      </w:r>
      <w:r>
        <w:rPr/>
        <w:t>efinitions for the Generic NRM.</w:t>
      </w:r>
    </w:p>
    <w:p>
      <w:pPr>
        <w:pStyle w:val="Heading1"/>
        <w:ind w:left="1134" w:hanging="1134"/>
        <w:rPr/>
      </w:pPr>
      <w:bookmarkStart w:id="76" w:name="__RefHeading___Toc145945077"/>
      <w:r>
        <w:rPr/>
        <w:t>D.2</w:t>
        <w:tab/>
        <w:t>Modules</w:t>
      </w:r>
      <w:bookmarkEnd w:id="76"/>
      <w:r>
        <w:rPr/>
        <w:t xml:space="preserve"> </w:t>
      </w:r>
    </w:p>
    <w:p>
      <w:pPr>
        <w:pStyle w:val="Heading2"/>
        <w:rPr/>
      </w:pPr>
      <w:bookmarkStart w:id="77" w:name="__RefHeading___Toc145945078"/>
      <w:bookmarkEnd w:id="77"/>
      <w:r>
        <w:rPr>
          <w:lang w:eastAsia="zh-CN"/>
        </w:rPr>
        <w:t>D.2.1</w:t>
        <w:tab/>
        <w:t>module _3gpp-common-ep-rp</w:t>
      </w:r>
      <w:bookmarkStart w:id="78" w:name="_Hlk22046519"/>
      <w:r>
        <w:rPr/>
        <w:t>.yang</w:t>
      </w:r>
      <w:bookmarkEnd w:id="78"/>
    </w:p>
    <w:p>
      <w:pPr>
        <w:pStyle w:val="PL"/>
        <w:rPr/>
      </w:pPr>
      <w:r>
        <w:rPr/>
        <w:t>&lt;CODE BEGINS&gt;</w:t>
      </w:r>
    </w:p>
    <w:p>
      <w:pPr>
        <w:pStyle w:val="PL"/>
        <w:rPr/>
      </w:pPr>
      <w:r>
        <w:rPr/>
        <w:t>module _3gpp-common-ep-rp {</w:t>
      </w:r>
    </w:p>
    <w:p>
      <w:pPr>
        <w:pStyle w:val="PL"/>
        <w:rPr/>
      </w:pPr>
      <w:r>
        <w:rPr>
          <w:rFonts w:eastAsia="Courier New"/>
        </w:rPr>
        <w:t xml:space="preserve">  </w:t>
      </w:r>
      <w:r>
        <w:rPr/>
        <w:t xml:space="preserve">yang-version 1.1;  </w:t>
      </w:r>
    </w:p>
    <w:p>
      <w:pPr>
        <w:pStyle w:val="PL"/>
        <w:rPr/>
      </w:pPr>
      <w:r>
        <w:rPr>
          <w:rFonts w:eastAsia="Courier New"/>
        </w:rPr>
        <w:t xml:space="preserve">  </w:t>
      </w:r>
      <w:r>
        <w:rPr/>
        <w:t>namespace "urn:3gpp:sa5:_3gpp-common-ep-rp";</w:t>
      </w:r>
    </w:p>
    <w:p>
      <w:pPr>
        <w:pStyle w:val="PL"/>
        <w:rPr/>
      </w:pPr>
      <w:r>
        <w:rPr>
          <w:rFonts w:eastAsia="Courier New"/>
        </w:rPr>
        <w:t xml:space="preserve">  </w:t>
      </w:r>
      <w:r>
        <w:rPr/>
        <w:t>prefix "eprp3gpp";</w:t>
      </w:r>
    </w:p>
    <w:p>
      <w:pPr>
        <w:pStyle w:val="PL"/>
        <w:rPr/>
      </w:pPr>
      <w:r>
        <w:rPr/>
      </w:r>
    </w:p>
    <w:p>
      <w:pPr>
        <w:pStyle w:val="PL"/>
        <w:rPr/>
      </w:pPr>
      <w:r>
        <w:rPr>
          <w:rFonts w:eastAsia="Courier New"/>
        </w:rPr>
        <w:t xml:space="preserve">  </w:t>
      </w:r>
      <w:r>
        <w:rPr/>
        <w:t>import _3gpp-common-yang-types { prefix types3gpp ; }</w:t>
      </w:r>
    </w:p>
    <w:p>
      <w:pPr>
        <w:pStyle w:val="PL"/>
        <w:rPr/>
      </w:pPr>
      <w:r>
        <w:rPr>
          <w:rFonts w:eastAsia="Courier New"/>
        </w:rPr>
        <w:t xml:space="preserve">  </w:t>
      </w:r>
      <w:r>
        <w:rPr/>
        <w:t>import ietf-inet-types { prefix inet; }</w:t>
      </w:r>
    </w:p>
    <w:p>
      <w:pPr>
        <w:pStyle w:val="PL"/>
        <w:rPr/>
      </w:pPr>
      <w:r>
        <w:rPr>
          <w:rFonts w:eastAsia="Courier New"/>
        </w:rPr>
        <w:t xml:space="preserve">  </w:t>
      </w:r>
      <w:r>
        <w:rPr/>
        <w:t>import _3gpp-common-measurements { prefix meas3gpp;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 xml:space="preserve">contact "https://www.3gpp.org/DynaReport/TSG-WG--S5--officials.htm?Itemid=464";    </w:t>
      </w:r>
    </w:p>
    <w:p>
      <w:pPr>
        <w:pStyle w:val="PL"/>
        <w:rPr/>
      </w:pPr>
      <w:r>
        <w:rPr>
          <w:rFonts w:eastAsia="Courier New"/>
        </w:rPr>
        <w:t xml:space="preserve">  </w:t>
      </w:r>
      <w:r>
        <w:rPr/>
        <w:t xml:space="preserve">description "Common/basic class/grouping to be inherited/reused. </w:t>
      </w:r>
    </w:p>
    <w:p>
      <w:pPr>
        <w:pStyle w:val="PL"/>
        <w:rPr/>
      </w:pPr>
      <w:r>
        <w:rPr>
          <w:rFonts w:eastAsia="Courier New"/>
        </w:rPr>
        <w:t xml:space="preserve">    </w:t>
      </w:r>
      <w:r>
        <w:rPr/>
        <w:t xml:space="preserve">This IOC represents an end point of a link used across a reference </w:t>
      </w:r>
    </w:p>
    <w:p>
      <w:pPr>
        <w:pStyle w:val="PL"/>
        <w:rPr/>
      </w:pPr>
      <w:r>
        <w:rPr>
          <w:rFonts w:eastAsia="Courier New"/>
        </w:rPr>
        <w:t xml:space="preserve">    </w:t>
      </w:r>
      <w:r>
        <w:rPr/>
        <w:t>point between two network entities.";</w:t>
      </w:r>
    </w:p>
    <w:p>
      <w:pPr>
        <w:pStyle w:val="PL"/>
        <w:rPr/>
      </w:pPr>
      <w:r>
        <w:rPr>
          <w:rFonts w:eastAsia="Courier New"/>
        </w:rPr>
        <w:t xml:space="preserve">  </w:t>
      </w:r>
      <w:r>
        <w:rPr/>
        <w:t xml:space="preserve">reference </w:t>
      </w:r>
    </w:p>
    <w:p>
      <w:pPr>
        <w:pStyle w:val="PL"/>
        <w:rPr/>
      </w:pPr>
      <w:r>
        <w:rPr>
          <w:rFonts w:eastAsia="Courier New"/>
        </w:rPr>
        <w:t xml:space="preserve">    </w:t>
      </w:r>
      <w:r>
        <w:rPr/>
        <w:t xml:space="preserve">"3GPP TS 28.622 </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rFonts w:eastAsia="Courier New"/>
        </w:rPr>
      </w:pPr>
      <w:r>
        <w:rPr>
          <w:rFonts w:eastAsia="Courier New"/>
        </w:rPr>
        <w:t xml:space="preserve">    </w:t>
      </w:r>
    </w:p>
    <w:p>
      <w:pPr>
        <w:pStyle w:val="PL"/>
        <w:rPr>
          <w:lang w:val="fr-FR"/>
        </w:rPr>
      </w:pPr>
      <w:r>
        <w:rPr>
          <w:rFonts w:eastAsia="Courier New"/>
        </w:rPr>
        <w:t xml:space="preserve">    </w:t>
      </w:r>
      <w:r>
        <w:rPr>
          <w:lang w:val="fr-FR"/>
        </w:rPr>
        <w:t xml:space="preserve">3GPP TS 28.620 </w:t>
      </w:r>
    </w:p>
    <w:p>
      <w:pPr>
        <w:pStyle w:val="PL"/>
        <w:rPr>
          <w:lang w:val="fr-FR"/>
        </w:rPr>
      </w:pPr>
      <w:r>
        <w:rPr>
          <w:rFonts w:eastAsia="Courier New"/>
          <w:lang w:val="fr-FR"/>
        </w:rPr>
        <w:t xml:space="preserve">    </w:t>
      </w:r>
      <w:r>
        <w:rPr>
          <w:lang w:val="fr-FR"/>
        </w:rPr>
        <w:t>Umbrella Information Model (UIM)";</w:t>
      </w:r>
    </w:p>
    <w:p>
      <w:pPr>
        <w:pStyle w:val="PL"/>
        <w:rPr>
          <w:lang w:val="fr-FR"/>
        </w:rPr>
      </w:pPr>
      <w:r>
        <w:rPr>
          <w:lang w:val="fr-FR"/>
        </w:rPr>
      </w:r>
    </w:p>
    <w:p>
      <w:pPr>
        <w:pStyle w:val="PL"/>
        <w:rPr/>
      </w:pPr>
      <w:r>
        <w:rPr>
          <w:rFonts w:eastAsia="Courier New"/>
          <w:lang w:val="fr-FR"/>
        </w:rPr>
        <w:t xml:space="preserve">  </w:t>
      </w:r>
      <w:r>
        <w:rPr/>
        <w:t xml:space="preserve">revision 2020-06-08 { reference "CR-0092"; }  </w:t>
      </w:r>
    </w:p>
    <w:p>
      <w:pPr>
        <w:pStyle w:val="PL"/>
        <w:rPr/>
      </w:pPr>
      <w:r>
        <w:rPr/>
      </w:r>
    </w:p>
    <w:p>
      <w:pPr>
        <w:pStyle w:val="PL"/>
        <w:rPr/>
      </w:pPr>
      <w:r>
        <w:rPr>
          <w:rFonts w:eastAsia="Courier New"/>
        </w:rPr>
        <w:t xml:space="preserve">  </w:t>
      </w:r>
      <w:r>
        <w:rPr/>
        <w:t>revision 2019-06-17 {</w:t>
      </w:r>
    </w:p>
    <w:p>
      <w:pPr>
        <w:pStyle w:val="PL"/>
        <w:rPr/>
      </w:pPr>
      <w:r>
        <w:rPr>
          <w:rFonts w:eastAsia="Courier New"/>
        </w:rPr>
        <w:t xml:space="preserve">    </w:t>
      </w:r>
      <w:r>
        <w:rPr/>
        <w:t>description "Initial revision";</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grouping EP_RPGrp {</w:t>
      </w:r>
    </w:p>
    <w:p>
      <w:pPr>
        <w:pStyle w:val="PL"/>
        <w:rPr/>
      </w:pPr>
      <w:r>
        <w:rPr>
          <w:rFonts w:eastAsia="Courier New"/>
        </w:rPr>
        <w:t xml:space="preserve">    </w:t>
      </w:r>
      <w:r>
        <w:rPr/>
        <w:t xml:space="preserve">description "Abstract class, represents an end point of a link used </w:t>
      </w:r>
    </w:p>
    <w:p>
      <w:pPr>
        <w:pStyle w:val="PL"/>
        <w:rPr/>
      </w:pPr>
      <w:r>
        <w:rPr>
          <w:rFonts w:eastAsia="Courier New"/>
        </w:rPr>
        <w:t xml:space="preserve">      </w:t>
      </w:r>
      <w:r>
        <w:rPr/>
        <w:t xml:space="preserve">across a reference point between two network entities. </w:t>
      </w:r>
    </w:p>
    <w:p>
      <w:pPr>
        <w:pStyle w:val="PL"/>
        <w:rPr/>
      </w:pPr>
      <w:r>
        <w:rPr>
          <w:rFonts w:eastAsia="Courier New"/>
        </w:rPr>
        <w:t xml:space="preserve">      </w:t>
      </w:r>
    </w:p>
    <w:p>
      <w:pPr>
        <w:pStyle w:val="PL"/>
        <w:rPr/>
      </w:pPr>
      <w:r>
        <w:rPr>
          <w:rFonts w:eastAsia="Courier New"/>
        </w:rPr>
        <w:t xml:space="preserve">      </w:t>
      </w:r>
      <w:r>
        <w:rPr/>
        <w:t xml:space="preserve">For naming the subclasses of EP_RP, the following rules shall apply: </w:t>
      </w:r>
    </w:p>
    <w:p>
      <w:pPr>
        <w:pStyle w:val="PL"/>
        <w:rPr/>
      </w:pPr>
      <w:r>
        <w:rPr>
          <w:rFonts w:eastAsia="Courier New"/>
        </w:rPr>
        <w:t xml:space="preserve">      </w:t>
      </w:r>
      <w:r>
        <w:rPr/>
        <w:t>-</w:t>
        <w:tab/>
        <w:t xml:space="preserve">The name of the subclassed IOC shall have the form ’EP_&lt;rp&gt;’, </w:t>
      </w:r>
    </w:p>
    <w:p>
      <w:pPr>
        <w:pStyle w:val="PL"/>
        <w:rPr/>
      </w:pPr>
      <w:r>
        <w:rPr>
          <w:rFonts w:eastAsia="Courier New"/>
        </w:rPr>
        <w:t xml:space="preserve">      </w:t>
      </w:r>
      <w:r>
        <w:rPr/>
        <w:t xml:space="preserve">where &lt;rp&gt; is a string that represents the name of the reference point. </w:t>
      </w:r>
    </w:p>
    <w:p>
      <w:pPr>
        <w:pStyle w:val="PL"/>
        <w:rPr/>
      </w:pPr>
      <w:r>
        <w:rPr>
          <w:rFonts w:eastAsia="Courier New"/>
        </w:rPr>
        <w:t xml:space="preserve">      </w:t>
      </w:r>
      <w:r>
        <w:rPr/>
        <w:t xml:space="preserve">Thus, two valid examples of EP_RP subclassed IOC names would be: </w:t>
      </w:r>
    </w:p>
    <w:p>
      <w:pPr>
        <w:pStyle w:val="PL"/>
        <w:rPr/>
      </w:pPr>
      <w:r>
        <w:rPr>
          <w:rFonts w:eastAsia="Courier New"/>
        </w:rPr>
        <w:t xml:space="preserve">      </w:t>
      </w:r>
      <w:r>
        <w:rPr/>
        <w:t>EP_S1 and EP_X2.";</w:t>
      </w:r>
    </w:p>
    <w:p>
      <w:pPr>
        <w:pStyle w:val="PL"/>
        <w:rPr>
          <w:rFonts w:eastAsia="Courier New"/>
        </w:rPr>
      </w:pPr>
      <w:r>
        <w:rPr>
          <w:rFonts w:eastAsia="Courier New"/>
        </w:rPr>
        <w:t xml:space="preserve">    </w:t>
      </w:r>
    </w:p>
    <w:p>
      <w:pPr>
        <w:pStyle w:val="PL"/>
        <w:rPr/>
      </w:pPr>
      <w:r>
        <w:rPr>
          <w:rFonts w:eastAsia="Courier New"/>
        </w:rPr>
        <w:t xml:space="preserve">    </w:t>
      </w:r>
      <w:r>
        <w:rPr/>
        <w:t>leaf userLabel {</w:t>
      </w:r>
    </w:p>
    <w:p>
      <w:pPr>
        <w:pStyle w:val="PL"/>
        <w:rPr/>
      </w:pPr>
      <w:r>
        <w:rPr>
          <w:rFonts w:eastAsia="Courier New"/>
        </w:rPr>
        <w:t xml:space="preserve">        </w:t>
      </w:r>
      <w:r>
        <w:rPr/>
        <w:t>type string;</w:t>
      </w:r>
    </w:p>
    <w:p>
      <w:pPr>
        <w:pStyle w:val="PL"/>
        <w:rPr/>
      </w:pPr>
      <w:r>
        <w:rPr>
          <w:rFonts w:eastAsia="Courier New"/>
        </w:rPr>
        <w:t xml:space="preserve">        </w:t>
      </w:r>
      <w:r>
        <w:rPr/>
        <w:t>description "A user-friendly (and user assignable) name of this object.";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farEndEntity {</w:t>
      </w:r>
    </w:p>
    <w:p>
      <w:pPr>
        <w:pStyle w:val="PL"/>
        <w:rPr/>
      </w:pPr>
      <w:r>
        <w:rPr>
          <w:rFonts w:eastAsia="Courier New"/>
        </w:rPr>
        <w:t xml:space="preserve">      </w:t>
      </w:r>
      <w:r>
        <w:rPr/>
        <w:t>config false;</w:t>
      </w:r>
    </w:p>
    <w:p>
      <w:pPr>
        <w:pStyle w:val="PL"/>
        <w:rPr/>
      </w:pPr>
      <w:r>
        <w:rPr>
          <w:rFonts w:eastAsia="Courier New"/>
        </w:rPr>
        <w:t xml:space="preserve">      </w:t>
      </w:r>
      <w:r>
        <w:rPr/>
        <w:t>type types3gpp:DistinguishedName;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EP_Common {</w:t>
      </w:r>
    </w:p>
    <w:p>
      <w:pPr>
        <w:pStyle w:val="PL"/>
        <w:rPr/>
      </w:pPr>
      <w:r>
        <w:rPr>
          <w:rFonts w:eastAsia="Courier New"/>
        </w:rPr>
        <w:t xml:space="preserve">    </w:t>
      </w:r>
      <w:r>
        <w:rPr/>
        <w:t>uses EP_RPGrp;</w:t>
      </w:r>
    </w:p>
    <w:p>
      <w:pPr>
        <w:pStyle w:val="PL"/>
        <w:rPr/>
      </w:pPr>
      <w:r>
        <w:rPr>
          <w:rFonts w:eastAsia="Courier New"/>
        </w:rPr>
        <w:t xml:space="preserve">    </w:t>
      </w:r>
      <w:r>
        <w:rPr/>
        <w:t>uses meas3gpp:SupportedPerfMetricGroupGrp;</w:t>
      </w:r>
    </w:p>
    <w:p>
      <w:pPr>
        <w:pStyle w:val="PL"/>
        <w:rPr/>
      </w:pPr>
      <w:r>
        <w:rPr>
          <w:rFonts w:eastAsia="Courier New"/>
        </w:rPr>
        <w:t xml:space="preserve">    </w:t>
      </w:r>
      <w:r>
        <w:rPr/>
        <w:t>list localAddress {</w:t>
      </w:r>
    </w:p>
    <w:p>
      <w:pPr>
        <w:pStyle w:val="PL"/>
        <w:rPr/>
      </w:pPr>
      <w:r>
        <w:rPr>
          <w:rFonts w:eastAsia="Courier New"/>
        </w:rPr>
        <w:t xml:space="preserve">      </w:t>
      </w:r>
      <w:r>
        <w:rPr/>
        <w:t>description "Local IP address and VLAN ID.";</w:t>
      </w:r>
    </w:p>
    <w:p>
      <w:pPr>
        <w:pStyle w:val="PL"/>
        <w:rPr/>
      </w:pPr>
      <w:r>
        <w:rPr>
          <w:rFonts w:eastAsia="Courier New"/>
        </w:rPr>
        <w:t xml:space="preserve">      </w:t>
      </w:r>
      <w:r>
        <w:rPr/>
        <w:t>key "ipAddress vlanId";</w:t>
      </w:r>
    </w:p>
    <w:p>
      <w:pPr>
        <w:pStyle w:val="PL"/>
        <w:rPr/>
      </w:pPr>
      <w:r>
        <w:rPr>
          <w:rFonts w:eastAsia="Courier New"/>
        </w:rPr>
        <w:t xml:space="preserve">      </w:t>
      </w:r>
      <w:r>
        <w:rPr/>
        <w:t>min-elements 1;</w:t>
      </w:r>
    </w:p>
    <w:p>
      <w:pPr>
        <w:pStyle w:val="PL"/>
        <w:rPr/>
      </w:pPr>
      <w:r>
        <w:rPr>
          <w:rFonts w:eastAsia="Courier New"/>
        </w:rPr>
        <w:t xml:space="preserve">      </w:t>
      </w:r>
      <w:r>
        <w:rPr/>
        <w:t>max-elements 1;</w:t>
      </w:r>
    </w:p>
    <w:p>
      <w:pPr>
        <w:pStyle w:val="PL"/>
        <w:rPr/>
      </w:pPr>
      <w:r>
        <w:rPr>
          <w:rFonts w:eastAsia="Courier New"/>
        </w:rPr>
        <w:t xml:space="preserve">      </w:t>
      </w:r>
      <w:r>
        <w:rPr/>
        <w:t>uses types3gpp:AddressWithVlan;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remoteAddress {</w:t>
      </w:r>
    </w:p>
    <w:p>
      <w:pPr>
        <w:pStyle w:val="PL"/>
        <w:rPr/>
      </w:pPr>
      <w:r>
        <w:rPr>
          <w:rFonts w:eastAsia="Courier New"/>
        </w:rPr>
        <w:t xml:space="preserve">      </w:t>
      </w:r>
      <w:r>
        <w:rPr/>
        <w:t>description "Remote IP address.";</w:t>
      </w:r>
    </w:p>
    <w:p>
      <w:pPr>
        <w:pStyle w:val="PL"/>
        <w:rPr/>
      </w:pPr>
      <w:r>
        <w:rPr>
          <w:rFonts w:eastAsia="Courier New"/>
        </w:rPr>
        <w:t xml:space="preserve">      </w:t>
      </w:r>
      <w:r>
        <w:rPr/>
        <w:t>mandatory true;</w:t>
      </w:r>
    </w:p>
    <w:p>
      <w:pPr>
        <w:pStyle w:val="PL"/>
        <w:rPr/>
      </w:pPr>
      <w:r>
        <w:rPr>
          <w:rFonts w:eastAsia="Courier New"/>
        </w:rPr>
        <w:t xml:space="preserve">      </w:t>
      </w:r>
      <w:r>
        <w:rPr/>
        <w:t>type inet:ip-address;</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t>}</w:t>
      </w:r>
    </w:p>
    <w:p>
      <w:pPr>
        <w:pStyle w:val="PL"/>
        <w:rPr/>
      </w:pPr>
      <w:r>
        <w:rPr/>
        <w:t>&lt;CODE ENDS&gt;</w:t>
      </w:r>
    </w:p>
    <w:p>
      <w:pPr>
        <w:pStyle w:val="Heading2"/>
        <w:rPr/>
      </w:pPr>
      <w:bookmarkStart w:id="79" w:name="__RefHeading___Toc145945079"/>
      <w:bookmarkEnd w:id="79"/>
      <w:r>
        <w:rPr>
          <w:lang w:eastAsia="zh-CN"/>
        </w:rPr>
        <w:t>D.2.2</w:t>
        <w:tab/>
        <w:t>module _3gpp-common-managed-element.yang</w:t>
      </w:r>
    </w:p>
    <w:p>
      <w:pPr>
        <w:pStyle w:val="PL"/>
        <w:rPr/>
      </w:pPr>
      <w:r>
        <w:rPr/>
        <w:t>&lt;CODE BEGINS&gt;</w:t>
      </w:r>
    </w:p>
    <w:p>
      <w:pPr>
        <w:pStyle w:val="PL"/>
        <w:rPr/>
      </w:pPr>
      <w:r>
        <w:rPr/>
        <w:t>module _3gpp-common-managed-element {</w:t>
      </w:r>
    </w:p>
    <w:p>
      <w:pPr>
        <w:pStyle w:val="PL"/>
        <w:rPr/>
      </w:pPr>
      <w:r>
        <w:rPr>
          <w:rFonts w:eastAsia="Courier New"/>
        </w:rPr>
        <w:t xml:space="preserve">  </w:t>
      </w:r>
      <w:r>
        <w:rPr/>
        <w:t xml:space="preserve">yang-version 1.1;  </w:t>
      </w:r>
    </w:p>
    <w:p>
      <w:pPr>
        <w:pStyle w:val="PL"/>
        <w:rPr/>
      </w:pPr>
      <w:r>
        <w:rPr>
          <w:rFonts w:eastAsia="Courier New"/>
        </w:rPr>
        <w:t xml:space="preserve">  </w:t>
      </w:r>
      <w:r>
        <w:rPr/>
        <w:t>namespace urn:3gpp:sa5:_3gpp-common-managed-element;</w:t>
      </w:r>
    </w:p>
    <w:p>
      <w:pPr>
        <w:pStyle w:val="PL"/>
        <w:rPr/>
      </w:pPr>
      <w:r>
        <w:rPr>
          <w:rFonts w:eastAsia="Courier New"/>
        </w:rPr>
        <w:t xml:space="preserve">  </w:t>
      </w:r>
      <w:r>
        <w:rPr/>
        <w:t>prefix "me3gpp";</w:t>
      </w:r>
    </w:p>
    <w:p>
      <w:pPr>
        <w:pStyle w:val="PL"/>
        <w:rPr/>
      </w:pPr>
      <w:r>
        <w:rPr>
          <w:rFonts w:eastAsia="Courier New"/>
        </w:rPr>
        <w:t xml:space="preserve">    </w:t>
      </w:r>
    </w:p>
    <w:p>
      <w:pPr>
        <w:pStyle w:val="PL"/>
        <w:rPr/>
      </w:pPr>
      <w:r>
        <w:rPr>
          <w:rFonts w:eastAsia="Courier New"/>
        </w:rPr>
        <w:t xml:space="preserve">  </w:t>
      </w:r>
      <w:r>
        <w:rPr/>
        <w:t>import _3gpp-common-yang-types { prefix types3gpp ; }</w:t>
      </w:r>
    </w:p>
    <w:p>
      <w:pPr>
        <w:pStyle w:val="PL"/>
        <w:rPr/>
      </w:pPr>
      <w:r>
        <w:rPr>
          <w:rFonts w:eastAsia="Courier New"/>
        </w:rPr>
        <w:t xml:space="preserve">  </w:t>
      </w:r>
      <w:r>
        <w:rPr/>
        <w:t>import _3gpp-common-top { prefix top3gpp; }</w:t>
      </w:r>
    </w:p>
    <w:p>
      <w:pPr>
        <w:pStyle w:val="PL"/>
        <w:rPr/>
      </w:pPr>
      <w:r>
        <w:rPr>
          <w:rFonts w:eastAsia="Courier New"/>
        </w:rPr>
        <w:t xml:space="preserve">  </w:t>
      </w:r>
      <w:r>
        <w:rPr/>
        <w:t>import _3gpp-common-measurements { prefix meas3gpp; }</w:t>
      </w:r>
    </w:p>
    <w:p>
      <w:pPr>
        <w:pStyle w:val="PL"/>
        <w:rPr/>
      </w:pPr>
      <w:r>
        <w:rPr>
          <w:rFonts w:eastAsia="Courier New"/>
        </w:rPr>
        <w:t xml:space="preserve">  </w:t>
      </w:r>
      <w:r>
        <w:rPr/>
        <w:t>import _3gpp-common-subscription-control { prefix subscr3gpp; }</w:t>
      </w:r>
    </w:p>
    <w:p>
      <w:pPr>
        <w:pStyle w:val="PL"/>
        <w:rPr/>
      </w:pPr>
      <w:r>
        <w:rPr>
          <w:rFonts w:eastAsia="Courier New"/>
        </w:rPr>
        <w:t xml:space="preserve">  </w:t>
      </w:r>
      <w:r>
        <w:rPr/>
        <w:t>import _3gpp-common-fm { prefix fm3gpp; }</w:t>
      </w:r>
    </w:p>
    <w:p>
      <w:pPr>
        <w:pStyle w:val="PL"/>
        <w:rPr/>
      </w:pPr>
      <w:r>
        <w:rPr>
          <w:rFonts w:eastAsia="Courier New"/>
        </w:rPr>
        <w:t xml:space="preserve">  </w:t>
      </w:r>
      <w:r>
        <w:rPr/>
        <w:t>import _3gpp-common-trace { prefix trace3gpp;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
    </w:p>
    <w:p>
      <w:pPr>
        <w:pStyle w:val="PL"/>
        <w:rPr/>
      </w:pPr>
      <w:r>
        <w:rPr>
          <w:rFonts w:eastAsia="Courier New"/>
        </w:rPr>
        <w:t xml:space="preserve">  </w:t>
      </w:r>
      <w:r>
        <w:rPr/>
        <w:t xml:space="preserve">description "Defines ManagedElement which will be augmented </w:t>
      </w:r>
    </w:p>
    <w:p>
      <w:pPr>
        <w:pStyle w:val="PL"/>
        <w:rPr/>
      </w:pPr>
      <w:r>
        <w:rPr>
          <w:rFonts w:eastAsia="Courier New"/>
        </w:rPr>
        <w:t xml:space="preserve">      </w:t>
      </w:r>
      <w:r>
        <w:rPr/>
        <w:t>by other IOCs";</w:t>
      </w:r>
    </w:p>
    <w:p>
      <w:pPr>
        <w:pStyle w:val="PL"/>
        <w:rPr/>
      </w:pPr>
      <w:r>
        <w:rPr>
          <w:rFonts w:eastAsia="Courier New"/>
        </w:rPr>
        <w:t xml:space="preserve">  </w:t>
      </w:r>
      <w:r>
        <w:rPr/>
        <w:t>reference "3GPP TS 28.623</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Solution Set (SS) definitions</w:t>
      </w:r>
    </w:p>
    <w:p>
      <w:pPr>
        <w:pStyle w:val="PL"/>
        <w:rPr>
          <w:rFonts w:eastAsia="Courier New"/>
        </w:rPr>
      </w:pPr>
      <w:r>
        <w:rPr>
          <w:rFonts w:eastAsia="Courier New"/>
        </w:rPr>
        <w:t xml:space="preserve">      </w:t>
      </w:r>
    </w:p>
    <w:p>
      <w:pPr>
        <w:pStyle w:val="PL"/>
        <w:rPr/>
      </w:pPr>
      <w:r>
        <w:rPr>
          <w:rFonts w:eastAsia="Courier New"/>
        </w:rPr>
        <w:t xml:space="preserve">      </w:t>
      </w:r>
      <w:r>
        <w:rPr/>
        <w:t>3GPP TS 28.622</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pPr>
      <w:r>
        <w:rPr>
          <w:rFonts w:eastAsia="Courier New"/>
        </w:rPr>
        <w:t xml:space="preserve">      </w:t>
      </w:r>
    </w:p>
    <w:p>
      <w:pPr>
        <w:pStyle w:val="PL"/>
        <w:rPr>
          <w:lang w:val="sv-SE"/>
        </w:rPr>
      </w:pPr>
      <w:r>
        <w:rPr>
          <w:rFonts w:eastAsia="Courier New"/>
        </w:rPr>
        <w:t xml:space="preserve">      </w:t>
      </w:r>
      <w:r>
        <w:rPr>
          <w:lang w:val="sv-SE"/>
        </w:rPr>
        <w:t xml:space="preserve">3GPP TS 28.620 </w:t>
      </w:r>
    </w:p>
    <w:p>
      <w:pPr>
        <w:pStyle w:val="PL"/>
        <w:rPr>
          <w:lang w:val="sv-SE"/>
        </w:rPr>
      </w:pPr>
      <w:r>
        <w:rPr>
          <w:rFonts w:eastAsia="Courier New"/>
          <w:lang w:val="sv-SE"/>
        </w:rPr>
        <w:t xml:space="preserve">      </w:t>
      </w:r>
      <w:r>
        <w:rPr>
          <w:lang w:val="sv-SE"/>
        </w:rPr>
        <w:t>Umbrella Information Model (UIM)";</w:t>
      </w:r>
    </w:p>
    <w:p>
      <w:pPr>
        <w:pStyle w:val="PL"/>
        <w:rPr>
          <w:lang w:val="sv-SE"/>
        </w:rPr>
      </w:pPr>
      <w:r>
        <w:rPr>
          <w:lang w:val="sv-SE"/>
        </w:rPr>
      </w:r>
    </w:p>
    <w:p>
      <w:pPr>
        <w:pStyle w:val="PL"/>
        <w:rPr/>
      </w:pPr>
      <w:r>
        <w:rPr>
          <w:rFonts w:eastAsia="Courier New"/>
          <w:lang w:val="sv-SE"/>
        </w:rPr>
        <w:t xml:space="preserve">  </w:t>
      </w:r>
      <w:r>
        <w:rPr/>
        <w:t xml:space="preserve">revision 2021-01-16 { reference "CR-0120"; }  </w:t>
      </w:r>
    </w:p>
    <w:p>
      <w:pPr>
        <w:pStyle w:val="PL"/>
        <w:rPr/>
      </w:pPr>
      <w:r>
        <w:rPr>
          <w:rFonts w:eastAsia="Courier New"/>
          <w:lang w:val="en-US"/>
        </w:rPr>
        <w:t xml:space="preserve">  </w:t>
      </w:r>
      <w:r>
        <w:rPr/>
        <w:t xml:space="preserve">revision 2020-08-06 { reference "CR-0102"; }  </w:t>
      </w:r>
    </w:p>
    <w:p>
      <w:pPr>
        <w:pStyle w:val="PL"/>
        <w:rPr/>
      </w:pPr>
      <w:r>
        <w:rPr>
          <w:rFonts w:eastAsia="Courier New"/>
        </w:rPr>
        <w:t xml:space="preserve">  </w:t>
      </w:r>
      <w:r>
        <w:rPr/>
        <w:t xml:space="preserve">revision 2020-08-03 { reference "CR-0095"; }  </w:t>
      </w:r>
    </w:p>
    <w:p>
      <w:pPr>
        <w:pStyle w:val="PL"/>
        <w:rPr/>
      </w:pPr>
      <w:r>
        <w:rPr>
          <w:rFonts w:eastAsia="Courier New"/>
        </w:rPr>
        <w:t xml:space="preserve">  </w:t>
      </w:r>
      <w:r>
        <w:rPr/>
        <w:t xml:space="preserve">revision 2020-06-08 { reference "CR-0092"; }  </w:t>
      </w:r>
    </w:p>
    <w:p>
      <w:pPr>
        <w:pStyle w:val="PL"/>
        <w:rPr/>
      </w:pPr>
      <w:r>
        <w:rPr>
          <w:rFonts w:eastAsia="Courier New"/>
        </w:rPr>
        <w:t xml:space="preserve">  </w:t>
      </w:r>
      <w:r>
        <w:rPr/>
        <w:t>revision 2020-05-12 { reference "CR0084"; }</w:t>
      </w:r>
    </w:p>
    <w:p>
      <w:pPr>
        <w:pStyle w:val="PL"/>
        <w:rPr/>
      </w:pPr>
      <w:r>
        <w:rPr>
          <w:rFonts w:eastAsia="Courier New"/>
        </w:rPr>
        <w:t xml:space="preserve">  </w:t>
      </w:r>
      <w:r>
        <w:rPr/>
        <w:t>revision 2020-02-24 { reference "S5-201365"; }</w:t>
      </w:r>
    </w:p>
    <w:p>
      <w:pPr>
        <w:pStyle w:val="PL"/>
        <w:rPr/>
      </w:pPr>
      <w:r>
        <w:rPr>
          <w:rFonts w:eastAsia="Courier New"/>
        </w:rPr>
        <w:t xml:space="preserve">  </w:t>
      </w:r>
      <w:r>
        <w:rPr/>
        <w:t>revision 2019-06-17 { reference " S5-203316"; }</w:t>
      </w:r>
    </w:p>
    <w:p>
      <w:pPr>
        <w:pStyle w:val="PL"/>
        <w:rPr/>
      </w:pPr>
      <w:r>
        <w:rPr>
          <w:rFonts w:eastAsia="Courier New"/>
        </w:rPr>
        <w:t xml:space="preserve">  </w:t>
      </w:r>
      <w:r>
        <w:rPr/>
        <w:t>revision 2019-05-08 { reference "Initial revision"; }</w:t>
      </w:r>
    </w:p>
    <w:p>
      <w:pPr>
        <w:pStyle w:val="PL"/>
        <w:rPr>
          <w:rFonts w:eastAsia="Courier New"/>
        </w:rPr>
      </w:pPr>
      <w:r>
        <w:rPr>
          <w:rFonts w:eastAsia="Courier New"/>
        </w:rPr>
        <w:t xml:space="preserve">  </w:t>
      </w:r>
    </w:p>
    <w:p>
      <w:pPr>
        <w:pStyle w:val="PL"/>
        <w:rPr/>
      </w:pPr>
      <w:r>
        <w:rPr>
          <w:rFonts w:eastAsia="Courier New"/>
        </w:rPr>
        <w:t xml:space="preserve">  </w:t>
      </w:r>
      <w:r>
        <w:rPr/>
        <w:t>feature MeasurementsUnderManagedElement {</w:t>
      </w:r>
    </w:p>
    <w:p>
      <w:pPr>
        <w:pStyle w:val="PL"/>
        <w:rPr/>
      </w:pPr>
      <w:r>
        <w:rPr>
          <w:rFonts w:eastAsia="Courier New"/>
        </w:rPr>
        <w:t xml:space="preserve">    </w:t>
      </w:r>
      <w:r>
        <w:rPr/>
        <w:t>description "The MeasurementSubtree shall be contained under</w:t>
      </w:r>
    </w:p>
    <w:p>
      <w:pPr>
        <w:pStyle w:val="PL"/>
        <w:rPr/>
      </w:pPr>
      <w:r>
        <w:rPr>
          <w:rFonts w:eastAsia="Courier New"/>
        </w:rPr>
        <w:t xml:space="preserve">      </w:t>
      </w:r>
      <w:r>
        <w:rPr/>
        <w:t>ManagedElement";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SubscriptionControlUnderManagedElement {</w:t>
      </w:r>
    </w:p>
    <w:p>
      <w:pPr>
        <w:pStyle w:val="PL"/>
        <w:rPr/>
      </w:pPr>
      <w:r>
        <w:rPr>
          <w:rFonts w:eastAsia="Courier New"/>
        </w:rPr>
        <w:t xml:space="preserve">    </w:t>
      </w:r>
      <w:r>
        <w:rPr/>
        <w:t>description "The SubscriptionControlSubtree shall be contained under</w:t>
      </w:r>
    </w:p>
    <w:p>
      <w:pPr>
        <w:pStyle w:val="PL"/>
        <w:rPr/>
      </w:pPr>
      <w:r>
        <w:rPr>
          <w:rFonts w:eastAsia="Courier New"/>
        </w:rPr>
        <w:t xml:space="preserve">      </w:t>
      </w:r>
      <w:r>
        <w:rPr/>
        <w:t>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FmUnderManagedElement {</w:t>
      </w:r>
    </w:p>
    <w:p>
      <w:pPr>
        <w:pStyle w:val="PL"/>
        <w:rPr/>
      </w:pPr>
      <w:r>
        <w:rPr>
          <w:rFonts w:eastAsia="Courier New"/>
        </w:rPr>
        <w:t xml:space="preserve">    </w:t>
      </w:r>
      <w:r>
        <w:rPr/>
        <w:t>description "The FmSubtree shall be contained under ManagedElement";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TraceUnderManagedElement {</w:t>
      </w:r>
    </w:p>
    <w:p>
      <w:pPr>
        <w:pStyle w:val="PL"/>
        <w:rPr/>
      </w:pPr>
      <w:r>
        <w:rPr>
          <w:rFonts w:eastAsia="Courier New"/>
        </w:rPr>
        <w:t xml:space="preserve">    </w:t>
      </w:r>
      <w:r>
        <w:rPr/>
        <w:t>description "The TraceSubtree shall be contained under ManageElement";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DESManagementFunction {</w:t>
      </w:r>
    </w:p>
    <w:p>
      <w:pPr>
        <w:pStyle w:val="PL"/>
        <w:rPr/>
      </w:pPr>
      <w:r>
        <w:rPr>
          <w:rFonts w:eastAsia="Courier New"/>
        </w:rPr>
        <w:t xml:space="preserve">    </w:t>
      </w:r>
      <w:r>
        <w:rPr/>
        <w:t>description "Class representing Distributed SON or Domain-Centralized SON</w:t>
      </w:r>
    </w:p>
    <w:p>
      <w:pPr>
        <w:pStyle w:val="PL"/>
        <w:rPr/>
      </w:pPr>
      <w:r>
        <w:rPr>
          <w:rFonts w:eastAsia="Courier New"/>
        </w:rPr>
        <w:t xml:space="preserve">      </w:t>
      </w:r>
      <w:r>
        <w:rPr/>
        <w:t>Energy Saving feature. The DESManagementFunction shall be contained under</w:t>
      </w:r>
    </w:p>
    <w:p>
      <w:pPr>
        <w:pStyle w:val="PL"/>
        <w:rPr/>
      </w:pPr>
      <w:r>
        <w:rPr>
          <w:rFonts w:eastAsia="Courier New"/>
        </w:rPr>
        <w:t xml:space="preserve">      </w:t>
      </w:r>
      <w:r>
        <w:rPr/>
        <w:t>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DMROFunction {</w:t>
      </w:r>
    </w:p>
    <w:p>
      <w:pPr>
        <w:pStyle w:val="PL"/>
        <w:rPr/>
      </w:pPr>
      <w:r>
        <w:rPr>
          <w:rFonts w:eastAsia="Courier New"/>
        </w:rPr>
        <w:t xml:space="preserve">    </w:t>
      </w:r>
      <w:r>
        <w:rPr/>
        <w:t>description "Class representing D-SON function of MRO feature. The</w:t>
      </w:r>
    </w:p>
    <w:p>
      <w:pPr>
        <w:pStyle w:val="PL"/>
        <w:rPr/>
      </w:pPr>
      <w:r>
        <w:rPr>
          <w:rFonts w:eastAsia="Courier New"/>
        </w:rPr>
        <w:t xml:space="preserve">      </w:t>
      </w:r>
      <w:r>
        <w:rPr/>
        <w:t>DMROFunction shall be contained under 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DRACHOptimizationFunction {</w:t>
      </w:r>
    </w:p>
    <w:p>
      <w:pPr>
        <w:pStyle w:val="PL"/>
        <w:rPr/>
      </w:pPr>
      <w:r>
        <w:rPr>
          <w:rFonts w:eastAsia="Courier New"/>
        </w:rPr>
        <w:t xml:space="preserve">    </w:t>
      </w:r>
      <w:r>
        <w:rPr/>
        <w:t>description "Class representing D-SON function of RACH optimization</w:t>
      </w:r>
    </w:p>
    <w:p>
      <w:pPr>
        <w:pStyle w:val="PL"/>
        <w:rPr/>
      </w:pPr>
      <w:r>
        <w:rPr>
          <w:rFonts w:eastAsia="Courier New"/>
        </w:rPr>
        <w:t xml:space="preserve">      </w:t>
      </w:r>
      <w:r>
        <w:rPr/>
        <w:t>feature. The DRACHOptimizationFunction shall be contained under</w:t>
      </w:r>
    </w:p>
    <w:p>
      <w:pPr>
        <w:pStyle w:val="PL"/>
        <w:rPr/>
      </w:pPr>
      <w:r>
        <w:rPr>
          <w:rFonts w:eastAsia="Courier New"/>
        </w:rPr>
        <w:t xml:space="preserve">      </w:t>
      </w:r>
      <w:r>
        <w:rPr/>
        <w:t>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DPCIConfigurationFunction {</w:t>
      </w:r>
    </w:p>
    <w:p>
      <w:pPr>
        <w:pStyle w:val="PL"/>
        <w:rPr/>
      </w:pPr>
      <w:r>
        <w:rPr>
          <w:rFonts w:eastAsia="Courier New"/>
        </w:rPr>
        <w:t xml:space="preserve">    </w:t>
      </w:r>
      <w:r>
        <w:rPr/>
        <w:t>description "Class representing Distributed SON or Domain-Centralized SON</w:t>
      </w:r>
    </w:p>
    <w:p>
      <w:pPr>
        <w:pStyle w:val="PL"/>
        <w:rPr/>
      </w:pPr>
      <w:r>
        <w:rPr>
          <w:rFonts w:eastAsia="Courier New"/>
        </w:rPr>
        <w:t xml:space="preserve">      </w:t>
      </w:r>
      <w:r>
        <w:rPr/>
        <w:t>function of PCI configuration feature. The DPCIConfigurationFunction shall</w:t>
      </w:r>
    </w:p>
    <w:p>
      <w:pPr>
        <w:pStyle w:val="PL"/>
        <w:rPr/>
      </w:pPr>
      <w:r>
        <w:rPr>
          <w:rFonts w:eastAsia="Courier New"/>
        </w:rPr>
        <w:t xml:space="preserve">      </w:t>
      </w:r>
      <w:r>
        <w:rPr/>
        <w:t>be contained under 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CPCIConfigurationFunction {</w:t>
      </w:r>
    </w:p>
    <w:p>
      <w:pPr>
        <w:pStyle w:val="PL"/>
        <w:rPr/>
      </w:pPr>
      <w:r>
        <w:rPr>
          <w:rFonts w:eastAsia="Courier New"/>
        </w:rPr>
        <w:t xml:space="preserve">    </w:t>
      </w:r>
      <w:r>
        <w:rPr/>
        <w:t>description "Class representing Cross Domain-Centralized SON function of PCI</w:t>
      </w:r>
    </w:p>
    <w:p>
      <w:pPr>
        <w:pStyle w:val="PL"/>
        <w:rPr/>
      </w:pPr>
      <w:r>
        <w:rPr>
          <w:rFonts w:eastAsia="Courier New"/>
        </w:rPr>
        <w:t xml:space="preserve">      </w:t>
      </w:r>
      <w:r>
        <w:rPr/>
        <w:t>configuration feature. The CPCIConfigurationFunction shall be contained</w:t>
      </w:r>
    </w:p>
    <w:p>
      <w:pPr>
        <w:pStyle w:val="PL"/>
        <w:rPr/>
      </w:pPr>
      <w:r>
        <w:rPr>
          <w:rFonts w:eastAsia="Courier New"/>
        </w:rPr>
        <w:t xml:space="preserve">      </w:t>
      </w:r>
      <w:r>
        <w:rPr/>
        <w:t>under 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CESManagementFunction {</w:t>
      </w:r>
    </w:p>
    <w:p>
      <w:pPr>
        <w:pStyle w:val="PL"/>
        <w:rPr/>
      </w:pPr>
      <w:r>
        <w:rPr>
          <w:rFonts w:eastAsia="Courier New"/>
        </w:rPr>
        <w:t xml:space="preserve">    </w:t>
      </w:r>
      <w:r>
        <w:rPr/>
        <w:t>description "Class representing Cross Domain-Centralized SON Energy Saving</w:t>
      </w:r>
    </w:p>
    <w:p>
      <w:pPr>
        <w:pStyle w:val="PL"/>
        <w:rPr/>
      </w:pPr>
      <w:r>
        <w:rPr>
          <w:rFonts w:eastAsia="Courier New"/>
        </w:rPr>
        <w:t xml:space="preserve">      </w:t>
      </w:r>
      <w:r>
        <w:rPr/>
        <w:t>feature. The CESManagementFunction shall be contained under</w:t>
      </w:r>
    </w:p>
    <w:p>
      <w:pPr>
        <w:pStyle w:val="PL"/>
        <w:rPr/>
      </w:pPr>
      <w:r>
        <w:rPr>
          <w:rFonts w:eastAsia="Courier New"/>
        </w:rPr>
        <w:t xml:space="preserve">      </w:t>
      </w:r>
      <w:r>
        <w:rPr/>
        <w:t>ManagedElement.";</w:t>
      </w:r>
    </w:p>
    <w:p>
      <w:pPr>
        <w:pStyle w:val="PL"/>
        <w:rPr/>
      </w:pPr>
      <w:r>
        <w:rPr>
          <w:rFonts w:eastAsia="Courier New"/>
        </w:rPr>
        <w:t xml:space="preserve">  </w:t>
      </w:r>
      <w:r>
        <w:rPr/>
        <w:t xml:space="preserve">}  </w:t>
      </w:r>
    </w:p>
    <w:p>
      <w:pPr>
        <w:pStyle w:val="PL"/>
        <w:rPr/>
      </w:pPr>
      <w:r>
        <w:rPr/>
      </w:r>
    </w:p>
    <w:p>
      <w:pPr>
        <w:pStyle w:val="PL"/>
        <w:rPr/>
      </w:pPr>
      <w:r>
        <w:rPr>
          <w:rFonts w:eastAsia="Courier New"/>
        </w:rPr>
        <w:t xml:space="preserve">  </w:t>
      </w:r>
      <w:r>
        <w:rPr/>
        <w:t>grouping ManagedElement_Grp {</w:t>
      </w:r>
    </w:p>
    <w:p>
      <w:pPr>
        <w:pStyle w:val="PL"/>
        <w:rPr/>
      </w:pPr>
      <w:r>
        <w:rPr>
          <w:rFonts w:eastAsia="Courier New"/>
        </w:rPr>
        <w:t xml:space="preserve">    </w:t>
      </w:r>
      <w:r>
        <w:rPr/>
        <w:t>description "Abstract class representing telecommunications resources.</w:t>
      </w:r>
    </w:p>
    <w:p>
      <w:pPr>
        <w:pStyle w:val="PL"/>
        <w:rPr/>
      </w:pPr>
      <w:r>
        <w:rPr>
          <w:rFonts w:eastAsia="Courier New"/>
        </w:rPr>
        <w:t xml:space="preserve">      </w:t>
      </w:r>
      <w:r>
        <w:rPr/>
        <w:t xml:space="preserve">An ME communicates with a manager (directly or indirectly) for the </w:t>
      </w:r>
    </w:p>
    <w:p>
      <w:pPr>
        <w:pStyle w:val="PL"/>
        <w:rPr/>
      </w:pPr>
      <w:r>
        <w:rPr>
          <w:rFonts w:eastAsia="Courier New"/>
        </w:rPr>
        <w:t xml:space="preserve">      </w:t>
      </w:r>
      <w:r>
        <w:rPr/>
        <w:t xml:space="preserve">purpose of being monitored and/or controlled. MEs may perform element </w:t>
      </w:r>
    </w:p>
    <w:p>
      <w:pPr>
        <w:pStyle w:val="PL"/>
        <w:rPr/>
      </w:pPr>
      <w:r>
        <w:rPr>
          <w:rFonts w:eastAsia="Courier New"/>
        </w:rPr>
        <w:t xml:space="preserve">      </w:t>
      </w:r>
      <w:r>
        <w:rPr/>
        <w:t xml:space="preserve">management functionality.  </w:t>
      </w:r>
    </w:p>
    <w:p>
      <w:pPr>
        <w:pStyle w:val="PL"/>
        <w:rPr/>
      </w:pPr>
      <w:r>
        <w:rPr>
          <w:rFonts w:eastAsia="Courier New"/>
        </w:rPr>
        <w:t xml:space="preserve">      </w:t>
      </w:r>
      <w:r>
        <w:rPr/>
        <w:t xml:space="preserve">An ME (and its contained Function_(s)) may or may not be geographically </w:t>
      </w:r>
    </w:p>
    <w:p>
      <w:pPr>
        <w:pStyle w:val="PL"/>
        <w:rPr/>
      </w:pPr>
      <w:r>
        <w:rPr>
          <w:rFonts w:eastAsia="Courier New"/>
        </w:rPr>
        <w:t xml:space="preserve">      </w:t>
      </w:r>
      <w:r>
        <w:rPr/>
        <w:t xml:space="preserve">distributed. An ME (and its contained Function_(s)) is often referred </w:t>
      </w:r>
    </w:p>
    <w:p>
      <w:pPr>
        <w:pStyle w:val="PL"/>
        <w:rPr/>
      </w:pPr>
      <w:r>
        <w:rPr>
          <w:rFonts w:eastAsia="Courier New"/>
        </w:rPr>
        <w:t xml:space="preserve">      </w:t>
      </w:r>
      <w:r>
        <w:rPr/>
        <w:t>to as a Network Element";</w:t>
      </w:r>
    </w:p>
    <w:p>
      <w:pPr>
        <w:pStyle w:val="PL"/>
        <w:rPr>
          <w:rFonts w:eastAsia="Courier New"/>
        </w:rPr>
      </w:pPr>
      <w:r>
        <w:rPr>
          <w:rFonts w:eastAsia="Courier New"/>
        </w:rPr>
        <w:t xml:space="preserve">    </w:t>
      </w:r>
    </w:p>
    <w:p>
      <w:pPr>
        <w:pStyle w:val="PL"/>
        <w:rPr/>
      </w:pPr>
      <w:r>
        <w:rPr>
          <w:rFonts w:eastAsia="Courier New"/>
        </w:rPr>
        <w:t xml:space="preserve">    </w:t>
      </w:r>
      <w:r>
        <w:rPr/>
        <w:t>leaf dnPrefix {</w:t>
      </w:r>
    </w:p>
    <w:p>
      <w:pPr>
        <w:pStyle w:val="PL"/>
        <w:rPr/>
      </w:pPr>
      <w:r>
        <w:rPr>
          <w:rFonts w:eastAsia="Courier New"/>
        </w:rPr>
        <w:t xml:space="preserve">      </w:t>
      </w:r>
      <w:r>
        <w:rPr/>
        <w:t xml:space="preserve">description "Provides naming context that allows the Managed </w:t>
      </w:r>
    </w:p>
    <w:p>
      <w:pPr>
        <w:pStyle w:val="PL"/>
        <w:rPr/>
      </w:pPr>
      <w:r>
        <w:rPr>
          <w:rFonts w:eastAsia="Courier New"/>
        </w:rPr>
        <w:t xml:space="preserve">        </w:t>
      </w:r>
      <w:r>
        <w:rPr/>
        <w:t xml:space="preserve">Elements to be partitioned into logical domains. </w:t>
      </w:r>
    </w:p>
    <w:p>
      <w:pPr>
        <w:pStyle w:val="PL"/>
        <w:rPr/>
      </w:pPr>
      <w:r>
        <w:rPr>
          <w:rFonts w:eastAsia="Courier New"/>
        </w:rPr>
        <w:t xml:space="preserve">        </w:t>
      </w:r>
      <w:r>
        <w:rPr/>
        <w:t>A Distingushed Name(DN) is defined by 3GPP TS 32.300,</w:t>
      </w:r>
    </w:p>
    <w:p>
      <w:pPr>
        <w:pStyle w:val="PL"/>
        <w:rPr/>
      </w:pPr>
      <w:r>
        <w:rPr>
          <w:rFonts w:eastAsia="Courier New"/>
        </w:rPr>
        <w:t xml:space="preserve">        </w:t>
      </w:r>
      <w:r>
        <w:rPr/>
        <w:t>which splits the DN into a DN Prefix and Local DN";</w:t>
      </w:r>
    </w:p>
    <w:p>
      <w:pPr>
        <w:pStyle w:val="PL"/>
        <w:rPr/>
      </w:pPr>
      <w:r>
        <w:rPr>
          <w:rFonts w:eastAsia="Courier New"/>
        </w:rPr>
        <w:t xml:space="preserve">      </w:t>
      </w:r>
      <w:r>
        <w:rPr/>
        <w:t>type types3gpp:DistinguishedName;</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userLabel {</w:t>
      </w:r>
    </w:p>
    <w:p>
      <w:pPr>
        <w:pStyle w:val="PL"/>
        <w:rPr/>
      </w:pPr>
      <w:r>
        <w:rPr>
          <w:rFonts w:eastAsia="Courier New"/>
        </w:rPr>
        <w:t xml:space="preserve">      </w:t>
      </w:r>
      <w:r>
        <w:rPr/>
        <w:t>description "A user-friendly (and user assignable) name of this object.";</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locationName {</w:t>
      </w:r>
    </w:p>
    <w:p>
      <w:pPr>
        <w:pStyle w:val="PL"/>
        <w:rPr/>
      </w:pPr>
      <w:r>
        <w:rPr>
          <w:rFonts w:eastAsia="Courier New"/>
        </w:rPr>
        <w:t xml:space="preserve">      </w:t>
      </w:r>
      <w:r>
        <w:rPr/>
        <w:t xml:space="preserve">description "The physical location (e.g. an address) of an entity </w:t>
      </w:r>
    </w:p>
    <w:p>
      <w:pPr>
        <w:pStyle w:val="PL"/>
        <w:rPr/>
      </w:pPr>
      <w:r>
        <w:rPr>
          <w:rFonts w:eastAsia="Courier New"/>
        </w:rPr>
        <w:t xml:space="preserve">        </w:t>
      </w:r>
      <w:r>
        <w:rPr/>
        <w:t xml:space="preserve">represented by a (derivative of) ManagedElement_. It may contain no </w:t>
      </w:r>
    </w:p>
    <w:p>
      <w:pPr>
        <w:pStyle w:val="PL"/>
        <w:rPr/>
      </w:pPr>
      <w:r>
        <w:rPr>
          <w:rFonts w:eastAsia="Courier New"/>
        </w:rPr>
        <w:t xml:space="preserve">        </w:t>
      </w:r>
      <w:r>
        <w:rPr/>
        <w:t xml:space="preserve">information to support the case where the derivative of </w:t>
      </w:r>
    </w:p>
    <w:p>
      <w:pPr>
        <w:pStyle w:val="PL"/>
        <w:rPr/>
      </w:pPr>
      <w:r>
        <w:rPr>
          <w:rFonts w:eastAsia="Courier New"/>
        </w:rPr>
        <w:t xml:space="preserve">        </w:t>
      </w:r>
      <w:r>
        <w:rPr/>
        <w:t>ManagedElement_ needs to represent a distributed multi-location NE.";</w:t>
      </w:r>
    </w:p>
    <w:p>
      <w:pPr>
        <w:pStyle w:val="PL"/>
        <w:rPr/>
      </w:pPr>
      <w:r>
        <w:rPr>
          <w:rFonts w:eastAsia="Courier New"/>
        </w:rPr>
        <w:t xml:space="preserve">      </w:t>
      </w:r>
      <w:r>
        <w:rPr/>
        <w:t>config false;</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leaf-list managedBy {</w:t>
      </w:r>
    </w:p>
    <w:p>
      <w:pPr>
        <w:pStyle w:val="PL"/>
        <w:rPr/>
      </w:pPr>
      <w:r>
        <w:rPr>
          <w:rFonts w:eastAsia="Courier New"/>
        </w:rPr>
        <w:t xml:space="preserve">      </w:t>
      </w:r>
      <w:r>
        <w:rPr/>
        <w:t xml:space="preserve">description "Relates to the role played by ManagementSystem_ in the </w:t>
      </w:r>
    </w:p>
    <w:p>
      <w:pPr>
        <w:pStyle w:val="PL"/>
        <w:rPr/>
      </w:pPr>
      <w:r>
        <w:rPr>
          <w:rFonts w:eastAsia="Courier New"/>
        </w:rPr>
        <w:t xml:space="preserve">        </w:t>
      </w:r>
      <w:r>
        <w:rPr/>
        <w:t xml:space="preserve">between ManagedSystem_ and ManagedElement_. This attribute contains </w:t>
      </w:r>
    </w:p>
    <w:p>
      <w:pPr>
        <w:pStyle w:val="PL"/>
        <w:rPr/>
      </w:pPr>
      <w:r>
        <w:rPr>
          <w:rFonts w:eastAsia="Courier New"/>
        </w:rPr>
        <w:t xml:space="preserve">        </w:t>
      </w:r>
      <w:r>
        <w:rPr/>
        <w:t xml:space="preserve">a list of the DN(s) of the related subclasses of </w:t>
      </w:r>
    </w:p>
    <w:p>
      <w:pPr>
        <w:pStyle w:val="PL"/>
        <w:rPr/>
      </w:pPr>
      <w:r>
        <w:rPr>
          <w:rFonts w:eastAsia="Courier New"/>
        </w:rPr>
        <w:t xml:space="preserve">        </w:t>
      </w:r>
      <w:r>
        <w:rPr/>
        <w:t>ManagementSystem_ instance(s).";</w:t>
      </w:r>
    </w:p>
    <w:p>
      <w:pPr>
        <w:pStyle w:val="PL"/>
        <w:rPr/>
      </w:pPr>
      <w:r>
        <w:rPr/>
      </w:r>
    </w:p>
    <w:p>
      <w:pPr>
        <w:pStyle w:val="PL"/>
        <w:rPr/>
      </w:pPr>
      <w:r>
        <w:rPr>
          <w:rFonts w:eastAsia="Courier New"/>
        </w:rPr>
        <w:t xml:space="preserve">      </w:t>
      </w:r>
      <w:r>
        <w:rPr/>
        <w:t>config false;</w:t>
      </w:r>
    </w:p>
    <w:p>
      <w:pPr>
        <w:pStyle w:val="PL"/>
        <w:rPr/>
      </w:pPr>
      <w:r>
        <w:rPr>
          <w:rFonts w:eastAsia="Courier New"/>
        </w:rPr>
        <w:t xml:space="preserve">      </w:t>
      </w:r>
      <w:r>
        <w:rPr/>
        <w:t>type types3gpp:DistinguishedName;</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leaf-list managedElementTypeList {</w:t>
      </w:r>
    </w:p>
    <w:p>
      <w:pPr>
        <w:pStyle w:val="PL"/>
        <w:rPr/>
      </w:pPr>
      <w:r>
        <w:rPr>
          <w:rFonts w:eastAsia="Courier New"/>
        </w:rPr>
        <w:t xml:space="preserve">      </w:t>
      </w:r>
      <w:r>
        <w:rPr/>
        <w:t>description "The type of functionality provided by the ManagedElement.</w:t>
      </w:r>
    </w:p>
    <w:p>
      <w:pPr>
        <w:pStyle w:val="PL"/>
        <w:rPr/>
      </w:pPr>
      <w:r>
        <w:rPr>
          <w:rFonts w:eastAsia="Courier New"/>
        </w:rPr>
        <w:t xml:space="preserve">        </w:t>
      </w:r>
      <w:r>
        <w:rPr/>
        <w:t xml:space="preserve">It may represent one ME functionality or a combination of </w:t>
      </w:r>
    </w:p>
    <w:p>
      <w:pPr>
        <w:pStyle w:val="PL"/>
        <w:rPr/>
      </w:pPr>
      <w:r>
        <w:rPr>
          <w:rFonts w:eastAsia="Courier New"/>
        </w:rPr>
        <w:t xml:space="preserve">        </w:t>
      </w:r>
      <w:r>
        <w:rPr/>
        <w:t xml:space="preserve">more than one functionality. </w:t>
      </w:r>
    </w:p>
    <w:p>
      <w:pPr>
        <w:pStyle w:val="PL"/>
        <w:rPr/>
      </w:pPr>
      <w:r>
        <w:rPr>
          <w:rFonts w:eastAsia="Courier New"/>
        </w:rPr>
        <w:t xml:space="preserve">        </w:t>
      </w:r>
      <w:r>
        <w:rPr/>
        <w:t xml:space="preserve">1) The allowed values of this attribute are the names of the IOC(s) </w:t>
      </w:r>
    </w:p>
    <w:p>
      <w:pPr>
        <w:pStyle w:val="PL"/>
        <w:rPr/>
      </w:pPr>
      <w:r>
        <w:rPr>
          <w:rFonts w:eastAsia="Courier New"/>
        </w:rPr>
        <w:t xml:space="preserve">        </w:t>
      </w:r>
      <w:r>
        <w:rPr/>
        <w:t xml:space="preserve">that are (a) derived/subclassed from ManagedFunction and (b) directly </w:t>
      </w:r>
    </w:p>
    <w:p>
      <w:pPr>
        <w:pStyle w:val="PL"/>
        <w:rPr/>
      </w:pPr>
      <w:r>
        <w:rPr>
          <w:rFonts w:eastAsia="Courier New"/>
        </w:rPr>
        <w:t xml:space="preserve">        </w:t>
      </w:r>
      <w:r>
        <w:rPr/>
        <w:t xml:space="preserve">name-contained by ManagedElement IOC (on the first level below </w:t>
      </w:r>
    </w:p>
    <w:p>
      <w:pPr>
        <w:pStyle w:val="PL"/>
        <w:rPr/>
      </w:pPr>
      <w:r>
        <w:rPr>
          <w:rFonts w:eastAsia="Courier New"/>
        </w:rPr>
        <w:t xml:space="preserve">        </w:t>
      </w:r>
      <w:r>
        <w:rPr/>
        <w:t xml:space="preserve">ManagedElement), but with the string ’Function’ excluded. </w:t>
      </w:r>
    </w:p>
    <w:p>
      <w:pPr>
        <w:pStyle w:val="PL"/>
        <w:rPr/>
      </w:pPr>
      <w:r>
        <w:rPr>
          <w:rFonts w:eastAsia="Courier New"/>
        </w:rPr>
        <w:t xml:space="preserve">        </w:t>
      </w:r>
      <w:r>
        <w:rPr/>
        <w:t xml:space="preserve">2) If a ManagedElement contains multiple instances of a ManagedFunction </w:t>
      </w:r>
    </w:p>
    <w:p>
      <w:pPr>
        <w:pStyle w:val="PL"/>
        <w:rPr/>
      </w:pPr>
      <w:r>
        <w:rPr>
          <w:rFonts w:eastAsia="Courier New"/>
        </w:rPr>
        <w:t xml:space="preserve">        </w:t>
      </w:r>
      <w:r>
        <w:rPr/>
        <w:t>this attribute will not contain repeated values.</w:t>
      </w:r>
    </w:p>
    <w:p>
      <w:pPr>
        <w:pStyle w:val="PL"/>
        <w:rPr/>
      </w:pPr>
      <w:r>
        <w:rPr>
          <w:rFonts w:eastAsia="Courier New"/>
        </w:rPr>
        <w:t xml:space="preserve">        </w:t>
      </w:r>
      <w:r>
        <w:rPr/>
        <w:t xml:space="preserve">3) The capitalisation (usage of upper/lower case) of characters in this </w:t>
      </w:r>
    </w:p>
    <w:p>
      <w:pPr>
        <w:pStyle w:val="PL"/>
        <w:rPr/>
      </w:pPr>
      <w:r>
        <w:rPr>
          <w:rFonts w:eastAsia="Courier New"/>
        </w:rPr>
        <w:t xml:space="preserve">        </w:t>
      </w:r>
      <w:r>
        <w:rPr/>
        <w:t xml:space="preserve">attribute is insignificant.  Thus, the NodeB should be case insensitive </w:t>
      </w:r>
    </w:p>
    <w:p>
      <w:pPr>
        <w:pStyle w:val="PL"/>
        <w:rPr/>
      </w:pPr>
      <w:r>
        <w:rPr>
          <w:rFonts w:eastAsia="Courier New"/>
        </w:rPr>
        <w:t xml:space="preserve">        </w:t>
      </w:r>
      <w:r>
        <w:rPr/>
        <w:t>when reading these values.</w:t>
      </w:r>
    </w:p>
    <w:p>
      <w:pPr>
        <w:pStyle w:val="PL"/>
        <w:rPr/>
      </w:pPr>
      <w:r>
        <w:rPr>
          <w:rFonts w:eastAsia="Courier New"/>
        </w:rPr>
        <w:t xml:space="preserve">        </w:t>
      </w:r>
      <w:r>
        <w:rPr/>
        <w:t xml:space="preserve">4) Two examples of allowed values are: </w:t>
      </w:r>
    </w:p>
    <w:p>
      <w:pPr>
        <w:pStyle w:val="PL"/>
        <w:rPr/>
      </w:pPr>
      <w:r>
        <w:rPr>
          <w:rFonts w:eastAsia="Courier New"/>
        </w:rPr>
        <w:t xml:space="preserve">        </w:t>
      </w:r>
      <w:r>
        <w:rPr/>
        <w:t>-  NodeB;</w:t>
      </w:r>
    </w:p>
    <w:p>
      <w:pPr>
        <w:pStyle w:val="PL"/>
        <w:rPr/>
      </w:pPr>
      <w:r>
        <w:rPr>
          <w:rFonts w:eastAsia="Courier New"/>
        </w:rPr>
        <w:t xml:space="preserve">        </w:t>
      </w:r>
      <w:r>
        <w:rPr/>
        <w:t>-  HLR, VLR.";</w:t>
      </w:r>
    </w:p>
    <w:p>
      <w:pPr>
        <w:pStyle w:val="PL"/>
        <w:rPr/>
      </w:pPr>
      <w:r>
        <w:rPr/>
      </w:r>
    </w:p>
    <w:p>
      <w:pPr>
        <w:pStyle w:val="PL"/>
        <w:rPr/>
      </w:pPr>
      <w:r>
        <w:rPr>
          <w:rFonts w:eastAsia="Courier New"/>
        </w:rPr>
        <w:t xml:space="preserve">      </w:t>
      </w:r>
      <w:r>
        <w:rPr/>
        <w:t>config false;</w:t>
      </w:r>
    </w:p>
    <w:p>
      <w:pPr>
        <w:pStyle w:val="PL"/>
        <w:rPr/>
      </w:pPr>
      <w:r>
        <w:rPr>
          <w:rFonts w:eastAsia="Courier New"/>
        </w:rPr>
        <w:t xml:space="preserve">      </w:t>
      </w:r>
      <w:r>
        <w:rPr/>
        <w:t>min-elements 1;</w:t>
      </w:r>
    </w:p>
    <w:p>
      <w:pPr>
        <w:pStyle w:val="PL"/>
        <w:rPr/>
      </w:pPr>
      <w:r>
        <w:rPr>
          <w:rFonts w:eastAsia="Courier New"/>
        </w:rPr>
        <w:t xml:space="preserve">      </w:t>
      </w:r>
      <w:r>
        <w:rPr/>
        <w:t>type string;</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ManagedElementGrp {</w:t>
      </w:r>
    </w:p>
    <w:p>
      <w:pPr>
        <w:pStyle w:val="PL"/>
        <w:rPr/>
      </w:pPr>
      <w:r>
        <w:rPr>
          <w:rFonts w:eastAsia="Courier New"/>
        </w:rPr>
        <w:t xml:space="preserve">    </w:t>
      </w:r>
      <w:r>
        <w:rPr/>
        <w:t xml:space="preserve">description "Represents telecommunications equipment or </w:t>
      </w:r>
    </w:p>
    <w:p>
      <w:pPr>
        <w:pStyle w:val="PL"/>
        <w:rPr/>
      </w:pPr>
      <w:r>
        <w:rPr>
          <w:rFonts w:eastAsia="Courier New"/>
        </w:rPr>
        <w:t xml:space="preserve">      </w:t>
      </w:r>
      <w:r>
        <w:rPr/>
        <w:t xml:space="preserve">TMN entities within the telecommunications network providing support </w:t>
      </w:r>
    </w:p>
    <w:p>
      <w:pPr>
        <w:pStyle w:val="PL"/>
        <w:rPr/>
      </w:pPr>
      <w:r>
        <w:rPr>
          <w:rFonts w:eastAsia="Courier New"/>
        </w:rPr>
        <w:t xml:space="preserve">      </w:t>
      </w:r>
      <w:r>
        <w:rPr/>
        <w:t>and/or service to the subscriber.";</w:t>
      </w:r>
    </w:p>
    <w:p>
      <w:pPr>
        <w:pStyle w:val="PL"/>
        <w:rPr>
          <w:rFonts w:eastAsia="Courier New"/>
        </w:rPr>
      </w:pPr>
      <w:r>
        <w:rPr>
          <w:rFonts w:eastAsia="Courier New"/>
        </w:rPr>
        <w:t xml:space="preserve">     </w:t>
      </w:r>
    </w:p>
    <w:p>
      <w:pPr>
        <w:pStyle w:val="PL"/>
        <w:rPr/>
      </w:pPr>
      <w:r>
        <w:rPr>
          <w:rFonts w:eastAsia="Courier New"/>
        </w:rPr>
        <w:t xml:space="preserve">    </w:t>
      </w:r>
      <w:r>
        <w:rPr/>
        <w:t>uses ManagedElement_Grp;</w:t>
      </w:r>
    </w:p>
    <w:p>
      <w:pPr>
        <w:pStyle w:val="PL"/>
        <w:rPr/>
      </w:pPr>
      <w:r>
        <w:rPr>
          <w:rFonts w:eastAsia="Courier New"/>
        </w:rPr>
        <w:t xml:space="preserve">    </w:t>
      </w:r>
      <w:r>
        <w:rPr/>
        <w:t>uses meas3gpp:SupportedPerfMetricGroupGrp;</w:t>
      </w:r>
    </w:p>
    <w:p>
      <w:pPr>
        <w:pStyle w:val="PL"/>
        <w:rPr>
          <w:rFonts w:eastAsia="Courier New"/>
        </w:rPr>
      </w:pPr>
      <w:r>
        <w:rPr>
          <w:rFonts w:eastAsia="Courier New"/>
        </w:rPr>
        <w:t xml:space="preserve">         </w:t>
      </w:r>
    </w:p>
    <w:p>
      <w:pPr>
        <w:pStyle w:val="PL"/>
        <w:rPr/>
      </w:pPr>
      <w:r>
        <w:rPr>
          <w:rFonts w:eastAsia="Courier New"/>
        </w:rPr>
        <w:t xml:space="preserve">    </w:t>
      </w:r>
      <w:r>
        <w:rPr/>
        <w:t>leaf vendorName {</w:t>
      </w:r>
    </w:p>
    <w:p>
      <w:pPr>
        <w:pStyle w:val="PL"/>
        <w:rPr/>
      </w:pPr>
      <w:r>
        <w:rPr>
          <w:rFonts w:eastAsia="Courier New"/>
        </w:rPr>
        <w:t xml:space="preserve">      </w:t>
      </w:r>
      <w:r>
        <w:rPr/>
        <w:t>config false;</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userDefinedState {</w:t>
      </w:r>
    </w:p>
    <w:p>
      <w:pPr>
        <w:pStyle w:val="PL"/>
        <w:rPr/>
      </w:pPr>
      <w:r>
        <w:rPr>
          <w:rFonts w:eastAsia="Courier New"/>
        </w:rPr>
        <w:t xml:space="preserve">      </w:t>
      </w:r>
      <w:r>
        <w:rPr/>
        <w:t>type string;</w:t>
      </w:r>
    </w:p>
    <w:p>
      <w:pPr>
        <w:pStyle w:val="PL"/>
        <w:rPr/>
      </w:pPr>
      <w:r>
        <w:rPr>
          <w:rFonts w:eastAsia="Courier New"/>
        </w:rPr>
        <w:t xml:space="preserve">      </w:t>
      </w:r>
      <w:r>
        <w:rPr/>
        <w:t>description "An operator defined state for operator specific usage";</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swVersion {</w:t>
      </w:r>
    </w:p>
    <w:p>
      <w:pPr>
        <w:pStyle w:val="PL"/>
        <w:rPr/>
      </w:pPr>
      <w:r>
        <w:rPr>
          <w:rFonts w:eastAsia="Courier New"/>
        </w:rPr>
        <w:t xml:space="preserve">      </w:t>
      </w:r>
      <w:r>
        <w:rPr/>
        <w:t>config false;</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priorityLabel {</w:t>
      </w:r>
    </w:p>
    <w:p>
      <w:pPr>
        <w:pStyle w:val="PL"/>
        <w:rPr/>
      </w:pPr>
      <w:r>
        <w:rPr>
          <w:rFonts w:eastAsia="Courier New"/>
        </w:rPr>
        <w:t xml:space="preserve">      </w:t>
      </w:r>
      <w:r>
        <w:rPr/>
        <w:t>type uint32;</w:t>
      </w:r>
    </w:p>
    <w:p>
      <w:pPr>
        <w:pStyle w:val="PL"/>
        <w:rPr/>
      </w:pPr>
      <w:r>
        <w:rPr>
          <w:rFonts w:eastAsia="Courier New"/>
        </w:rPr>
        <w:t xml:space="preserve">      </w:t>
      </w:r>
      <w:r>
        <w:rPr/>
        <w:t>mandatory true;</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ManagedElement {</w:t>
      </w:r>
    </w:p>
    <w:p>
      <w:pPr>
        <w:pStyle w:val="PL"/>
        <w:rPr/>
      </w:pPr>
      <w:r>
        <w:rPr>
          <w:rFonts w:eastAsia="Courier New"/>
        </w:rPr>
        <w:t xml:space="preserve">    </w:t>
      </w:r>
      <w:r>
        <w:rPr/>
        <w:t>description "Represents telecommunications equipment or TMN entities within</w:t>
      </w:r>
    </w:p>
    <w:p>
      <w:pPr>
        <w:pStyle w:val="PL"/>
        <w:rPr/>
      </w:pPr>
      <w:r>
        <w:rPr>
          <w:rFonts w:eastAsia="Courier New"/>
        </w:rPr>
        <w:t xml:space="preserve">      </w:t>
      </w:r>
      <w:r>
        <w:rPr/>
        <w:t>the telecommunications network providing support and/or service to the</w:t>
      </w:r>
    </w:p>
    <w:p>
      <w:pPr>
        <w:pStyle w:val="PL"/>
        <w:rPr/>
      </w:pPr>
      <w:r>
        <w:rPr>
          <w:rFonts w:eastAsia="Courier New"/>
        </w:rPr>
        <w:t xml:space="preserve">      </w:t>
      </w:r>
      <w:r>
        <w:rPr/>
        <w:t>subscriber. An ManagedElement IOC is used to represent a Network Element</w:t>
      </w:r>
    </w:p>
    <w:p>
      <w:pPr>
        <w:pStyle w:val="PL"/>
        <w:rPr/>
      </w:pPr>
      <w:r>
        <w:rPr>
          <w:rFonts w:eastAsia="Courier New"/>
        </w:rPr>
        <w:t xml:space="preserve">      </w:t>
      </w:r>
      <w:r>
        <w:rPr/>
        <w:t>defined in TS 32.101 including virtualizeation or non-virtualization</w:t>
      </w:r>
    </w:p>
    <w:p>
      <w:pPr>
        <w:pStyle w:val="PL"/>
        <w:rPr/>
      </w:pPr>
      <w:r>
        <w:rPr>
          <w:rFonts w:eastAsia="Courier New"/>
        </w:rPr>
        <w:t xml:space="preserve">      </w:t>
      </w:r>
      <w:r>
        <w:rPr/>
        <w:t>scenario. An ManagedElement instance is used for communicating with a</w:t>
      </w:r>
    </w:p>
    <w:p>
      <w:pPr>
        <w:pStyle w:val="PL"/>
        <w:rPr/>
      </w:pPr>
      <w:r>
        <w:rPr>
          <w:rFonts w:eastAsia="Courier New"/>
        </w:rPr>
        <w:t xml:space="preserve">      </w:t>
      </w:r>
      <w:r>
        <w:rPr/>
        <w:t>manager (directly or indirectly) over one or more management interfaces</w:t>
      </w:r>
    </w:p>
    <w:p>
      <w:pPr>
        <w:pStyle w:val="PL"/>
        <w:rPr/>
      </w:pPr>
      <w:r>
        <w:rPr>
          <w:rFonts w:eastAsia="Courier New"/>
        </w:rPr>
        <w:t xml:space="preserve">      </w:t>
      </w:r>
      <w:r>
        <w:rPr/>
        <w:t>for the purpose of being monitored and/or controlled. ManagedElement may</w:t>
      </w:r>
    </w:p>
    <w:p>
      <w:pPr>
        <w:pStyle w:val="PL"/>
        <w:rPr/>
      </w:pPr>
      <w:r>
        <w:rPr>
          <w:rFonts w:eastAsia="Courier New"/>
        </w:rPr>
        <w:t xml:space="preserve">      </w:t>
      </w:r>
      <w:r>
        <w:rPr/>
        <w:t>or may not additionally perform element management functionality.</w:t>
      </w:r>
    </w:p>
    <w:p>
      <w:pPr>
        <w:pStyle w:val="PL"/>
        <w:rPr/>
      </w:pPr>
      <w:r>
        <w:rPr>
          <w:rFonts w:eastAsia="Courier New"/>
        </w:rPr>
        <w:t xml:space="preserve">      </w:t>
      </w:r>
      <w:r>
        <w:rPr/>
        <w:t>An ManagedElement contains equipment that may or may not be geographically</w:t>
      </w:r>
    </w:p>
    <w:p>
      <w:pPr>
        <w:pStyle w:val="PL"/>
        <w:rPr/>
      </w:pPr>
      <w:r>
        <w:rPr>
          <w:rFonts w:eastAsia="Courier New"/>
        </w:rPr>
        <w:t xml:space="preserve">      </w:t>
      </w:r>
      <w:r>
        <w:rPr/>
        <w:t>distributed.</w:t>
      </w:r>
    </w:p>
    <w:p>
      <w:pPr>
        <w:pStyle w:val="PL"/>
        <w:rPr/>
      </w:pPr>
      <w:r>
        <w:rPr/>
      </w:r>
    </w:p>
    <w:p>
      <w:pPr>
        <w:pStyle w:val="PL"/>
        <w:rPr/>
      </w:pPr>
      <w:r>
        <w:rPr>
          <w:rFonts w:eastAsia="Courier New"/>
        </w:rPr>
        <w:t xml:space="preserve">      </w:t>
      </w:r>
      <w:r>
        <w:rPr/>
        <w:t>A telecommunication equipment has software and hardware components. The</w:t>
      </w:r>
    </w:p>
    <w:p>
      <w:pPr>
        <w:pStyle w:val="PL"/>
        <w:rPr/>
      </w:pPr>
      <w:r>
        <w:rPr>
          <w:rFonts w:eastAsia="Courier New"/>
        </w:rPr>
        <w:t xml:space="preserve">      </w:t>
      </w:r>
      <w:r>
        <w:rPr/>
        <w:t>ManagedElement IOC described above represents following two case:</w:t>
      </w:r>
    </w:p>
    <w:p>
      <w:pPr>
        <w:pStyle w:val="PL"/>
        <w:rPr/>
      </w:pPr>
      <w:r>
        <w:rPr>
          <w:rFonts w:eastAsia="Courier New"/>
        </w:rPr>
        <w:t xml:space="preserve">      </w:t>
      </w:r>
      <w:r>
        <w:rPr/>
        <w:t>- In the case when the software component is designed to run on dedicated</w:t>
      </w:r>
    </w:p>
    <w:p>
      <w:pPr>
        <w:pStyle w:val="PL"/>
        <w:rPr/>
      </w:pPr>
      <w:r>
        <w:rPr>
          <w:rFonts w:eastAsia="Courier New"/>
        </w:rPr>
        <w:t xml:space="preserve">        </w:t>
      </w:r>
      <w:r>
        <w:rPr/>
        <w:t>hardware component, the ManagedElement IOC description includes both</w:t>
      </w:r>
    </w:p>
    <w:p>
      <w:pPr>
        <w:pStyle w:val="PL"/>
        <w:rPr/>
      </w:pPr>
      <w:r>
        <w:rPr>
          <w:rFonts w:eastAsia="Courier New"/>
        </w:rPr>
        <w:t xml:space="preserve">        </w:t>
      </w:r>
      <w:r>
        <w:rPr/>
        <w:t>software and hardware components.</w:t>
      </w:r>
    </w:p>
    <w:p>
      <w:pPr>
        <w:pStyle w:val="PL"/>
        <w:rPr/>
      </w:pPr>
      <w:r>
        <w:rPr>
          <w:rFonts w:eastAsia="Courier New"/>
        </w:rPr>
        <w:t xml:space="preserve">      </w:t>
      </w:r>
      <w:r>
        <w:rPr/>
        <w:t>- In the case when the software is designed to run on ETSI NFV defined</w:t>
      </w:r>
    </w:p>
    <w:p>
      <w:pPr>
        <w:pStyle w:val="PL"/>
        <w:rPr/>
      </w:pPr>
      <w:r>
        <w:rPr>
          <w:rFonts w:eastAsia="Courier New"/>
        </w:rPr>
        <w:t xml:space="preserve">        </w:t>
      </w:r>
      <w:r>
        <w:rPr/>
        <w:t>NFVI [15], the ManagedElement IOC description would exclude the NFVI</w:t>
      </w:r>
    </w:p>
    <w:p>
      <w:pPr>
        <w:pStyle w:val="PL"/>
        <w:rPr/>
      </w:pPr>
      <w:r>
        <w:rPr>
          <w:rFonts w:eastAsia="Courier New"/>
        </w:rPr>
        <w:t xml:space="preserve">        </w:t>
      </w:r>
      <w:r>
        <w:rPr/>
        <w:t>component supporting the above  mentioned subject software.</w:t>
      </w:r>
    </w:p>
    <w:p>
      <w:pPr>
        <w:pStyle w:val="PL"/>
        <w:rPr/>
      </w:pPr>
      <w:r>
        <w:rPr/>
      </w:r>
    </w:p>
    <w:p>
      <w:pPr>
        <w:pStyle w:val="PL"/>
        <w:rPr/>
      </w:pPr>
      <w:r>
        <w:rPr>
          <w:rFonts w:eastAsia="Courier New"/>
        </w:rPr>
        <w:t xml:space="preserve">      </w:t>
      </w:r>
      <w:r>
        <w:rPr/>
        <w:t>A ManagedElement may be contained in either a SubNetwork or in a MeContext</w:t>
      </w:r>
    </w:p>
    <w:p>
      <w:pPr>
        <w:pStyle w:val="PL"/>
        <w:rPr/>
      </w:pPr>
      <w:r>
        <w:rPr>
          <w:rFonts w:eastAsia="Courier New"/>
        </w:rPr>
        <w:t xml:space="preserve">      </w:t>
      </w:r>
      <w:r>
        <w:rPr/>
        <w:t>instance. A single ManagedElement may also exist stand-alone with no</w:t>
      </w:r>
    </w:p>
    <w:p>
      <w:pPr>
        <w:pStyle w:val="PL"/>
        <w:rPr/>
      </w:pPr>
      <w:r>
        <w:rPr>
          <w:rFonts w:eastAsia="Courier New"/>
        </w:rPr>
        <w:t xml:space="preserve">      </w:t>
      </w:r>
      <w:r>
        <w:rPr/>
        <w:t>parent at all.</w:t>
      </w:r>
    </w:p>
    <w:p>
      <w:pPr>
        <w:pStyle w:val="PL"/>
        <w:rPr/>
      </w:pPr>
      <w:r>
        <w:rPr/>
      </w:r>
    </w:p>
    <w:p>
      <w:pPr>
        <w:pStyle w:val="PL"/>
        <w:rPr/>
      </w:pPr>
      <w:r>
        <w:rPr>
          <w:rFonts w:eastAsia="Courier New"/>
        </w:rPr>
        <w:t xml:space="preserve">      </w:t>
      </w:r>
      <w:r>
        <w:rPr/>
        <w:t>The relation of ManagedElement IOC and ManagedFunction IOC can be</w:t>
      </w:r>
    </w:p>
    <w:p>
      <w:pPr>
        <w:pStyle w:val="PL"/>
        <w:rPr/>
      </w:pPr>
      <w:r>
        <w:rPr>
          <w:rFonts w:eastAsia="Courier New"/>
        </w:rPr>
        <w:t xml:space="preserve">      </w:t>
      </w:r>
      <w:r>
        <w:rPr/>
        <w:t>described as following</w:t>
      </w:r>
      <w:r>
        <w:rPr>
          <w:rFonts w:ascii="MS Mincho;MS Mincho" w:hAnsi="MS Mincho;MS Mincho" w:cs="MS Mincho;MS Mincho" w:eastAsia="MS Mincho;MS Mincho"/>
        </w:rPr>
        <w:t>：</w:t>
      </w:r>
    </w:p>
    <w:p>
      <w:pPr>
        <w:pStyle w:val="PL"/>
        <w:rPr/>
      </w:pPr>
      <w:r>
        <w:rPr>
          <w:rFonts w:eastAsia="Courier New"/>
        </w:rPr>
        <w:t xml:space="preserve">      </w:t>
      </w:r>
      <w:r>
        <w:rPr/>
        <w:t>- A ManaagedElement instance may have 1..1 containment relationship to a</w:t>
      </w:r>
    </w:p>
    <w:p>
      <w:pPr>
        <w:pStyle w:val="PL"/>
        <w:rPr/>
      </w:pPr>
      <w:r>
        <w:rPr>
          <w:rFonts w:eastAsia="Courier New"/>
        </w:rPr>
        <w:t xml:space="preserve">        </w:t>
      </w:r>
      <w:r>
        <w:rPr/>
        <w:t>ManagedFunction instance. In this case, the ManagedElement IOC may be</w:t>
      </w:r>
    </w:p>
    <w:p>
      <w:pPr>
        <w:pStyle w:val="PL"/>
        <w:rPr/>
      </w:pPr>
      <w:r>
        <w:rPr>
          <w:rFonts w:eastAsia="Courier New"/>
        </w:rPr>
        <w:t xml:space="preserve">        </w:t>
      </w:r>
      <w:r>
        <w:rPr/>
        <w:t>used to represent a NE with single functionality. For example, a</w:t>
      </w:r>
    </w:p>
    <w:p>
      <w:pPr>
        <w:pStyle w:val="PL"/>
        <w:rPr/>
      </w:pPr>
      <w:r>
        <w:rPr>
          <w:rFonts w:eastAsia="Courier New"/>
        </w:rPr>
        <w:t xml:space="preserve">        </w:t>
      </w:r>
      <w:r>
        <w:rPr/>
        <w:t>ManagedElement is used to represent the 3GPP defined RNC node;</w:t>
      </w:r>
    </w:p>
    <w:p>
      <w:pPr>
        <w:pStyle w:val="PL"/>
        <w:rPr/>
      </w:pPr>
      <w:r>
        <w:rPr>
          <w:rFonts w:eastAsia="Courier New"/>
        </w:rPr>
        <w:t xml:space="preserve">      </w:t>
      </w:r>
      <w:r>
        <w:rPr/>
        <w:t>- A ManagedElement instance may have 1..N containment relationship to</w:t>
      </w:r>
    </w:p>
    <w:p>
      <w:pPr>
        <w:pStyle w:val="PL"/>
        <w:rPr/>
      </w:pPr>
      <w:r>
        <w:rPr>
          <w:rFonts w:eastAsia="Courier New"/>
        </w:rPr>
        <w:t xml:space="preserve">        </w:t>
      </w:r>
      <w:r>
        <w:rPr/>
        <w:t>multiple ManagedFunction IOC instances. In this case, the ManagedElement</w:t>
      </w:r>
    </w:p>
    <w:p>
      <w:pPr>
        <w:pStyle w:val="PL"/>
        <w:rPr/>
      </w:pPr>
      <w:r>
        <w:rPr>
          <w:rFonts w:eastAsia="Courier New"/>
        </w:rPr>
        <w:t xml:space="preserve">        </w:t>
      </w:r>
      <w:r>
        <w:rPr/>
        <w:t>IOC may be used to represent a NE with combined ManagedFunction</w:t>
      </w:r>
    </w:p>
    <w:p>
      <w:pPr>
        <w:pStyle w:val="PL"/>
        <w:rPr/>
      </w:pPr>
      <w:r>
        <w:rPr>
          <w:rFonts w:eastAsia="Courier New"/>
        </w:rPr>
        <w:t xml:space="preserve">        </w:t>
      </w:r>
      <w:r>
        <w:rPr/>
        <w:t>funcationality (as indicated by the managedElementType attribute and the</w:t>
      </w:r>
    </w:p>
    <w:p>
      <w:pPr>
        <w:pStyle w:val="PL"/>
        <w:rPr/>
      </w:pPr>
      <w:r>
        <w:rPr>
          <w:rFonts w:eastAsia="Courier New"/>
        </w:rPr>
        <w:t xml:space="preserve">        </w:t>
      </w:r>
      <w:r>
        <w:rPr/>
        <w:t xml:space="preserve">contained instances of different ManagedFunction IOCs).For example, a </w:t>
      </w:r>
    </w:p>
    <w:p>
      <w:pPr>
        <w:pStyle w:val="PL"/>
        <w:rPr/>
      </w:pPr>
      <w:r>
        <w:rPr>
          <w:rFonts w:eastAsia="Courier New"/>
        </w:rPr>
        <w:t xml:space="preserve">        </w:t>
      </w:r>
      <w:r>
        <w:rPr/>
        <w:t>ManagedElement is used to represent the combined functionality of 3GPP</w:t>
      </w:r>
    </w:p>
    <w:p>
      <w:pPr>
        <w:pStyle w:val="PL"/>
        <w:rPr/>
      </w:pPr>
      <w:r>
        <w:rPr>
          <w:rFonts w:eastAsia="Courier New"/>
        </w:rPr>
        <w:t xml:space="preserve">        </w:t>
      </w:r>
      <w:r>
        <w:rPr/>
        <w:t>defined gNBCUCPFuntion, gNBCUUPFunction and gNBDUFunction";</w:t>
      </w:r>
    </w:p>
    <w:p>
      <w:pPr>
        <w:pStyle w:val="PL"/>
        <w:rPr/>
      </w:pPr>
      <w:r>
        <w:rPr/>
      </w:r>
    </w:p>
    <w:p>
      <w:pPr>
        <w:pStyle w:val="PL"/>
        <w:rPr/>
      </w:pPr>
      <w:r>
        <w:rPr>
          <w:rFonts w:eastAsia="Courier New"/>
        </w:rPr>
        <w:t xml:space="preserve">    </w:t>
      </w:r>
      <w:r>
        <w:rPr/>
        <w:t xml:space="preserve">key id;   </w:t>
      </w:r>
    </w:p>
    <w:p>
      <w:pPr>
        <w:pStyle w:val="PL"/>
        <w:rPr/>
      </w:pPr>
      <w:r>
        <w:rPr>
          <w:rFonts w:eastAsia="Courier New"/>
        </w:rPr>
        <w:t xml:space="preserve">    </w:t>
      </w:r>
      <w:r>
        <w:rPr/>
        <w:t>uses top3gpp:Top_Grp;</w:t>
      </w:r>
    </w:p>
    <w:p>
      <w:pPr>
        <w:pStyle w:val="PL"/>
        <w:rPr/>
      </w:pPr>
      <w:r>
        <w:rPr>
          <w:rFonts w:eastAsia="Courier New"/>
        </w:rPr>
        <w:t xml:space="preserve">    </w:t>
      </w:r>
      <w:r>
        <w:rPr/>
        <w:t>container attributes {</w:t>
      </w:r>
    </w:p>
    <w:p>
      <w:pPr>
        <w:pStyle w:val="PL"/>
        <w:rPr/>
      </w:pPr>
      <w:r>
        <w:rPr>
          <w:rFonts w:eastAsia="Courier New"/>
        </w:rPr>
        <w:t xml:space="preserve">      </w:t>
      </w:r>
      <w:r>
        <w:rPr/>
        <w:t>uses ManagedElementGrp;</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uses meas3gpp:MeasurementSubtree {</w:t>
      </w:r>
    </w:p>
    <w:p>
      <w:pPr>
        <w:pStyle w:val="PL"/>
        <w:rPr/>
      </w:pPr>
      <w:r>
        <w:rPr>
          <w:rFonts w:eastAsia="Courier New"/>
        </w:rPr>
        <w:t xml:space="preserve">      </w:t>
      </w:r>
      <w:r>
        <w:rPr/>
        <w:t>if-feature MeasurementsUnderManagedElement;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uses subscr3gpp:SubscriptionControlSubtree {</w:t>
      </w:r>
    </w:p>
    <w:p>
      <w:pPr>
        <w:pStyle w:val="PL"/>
        <w:rPr/>
      </w:pPr>
      <w:r>
        <w:rPr>
          <w:rFonts w:eastAsia="Courier New"/>
        </w:rPr>
        <w:t xml:space="preserve">      </w:t>
      </w:r>
      <w:r>
        <w:rPr/>
        <w:t>if-feature SubscriptionControlUnderManagedElement;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uses fm3gpp:FmSubtree {</w:t>
      </w:r>
    </w:p>
    <w:p>
      <w:pPr>
        <w:pStyle w:val="PL"/>
        <w:rPr/>
      </w:pPr>
      <w:r>
        <w:rPr>
          <w:rFonts w:eastAsia="Courier New"/>
        </w:rPr>
        <w:t xml:space="preserve">      </w:t>
      </w:r>
      <w:r>
        <w:rPr/>
        <w:t>if-feature FmUnderManagedElement;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uses trace3gpp:TraceSubtree {</w:t>
      </w:r>
    </w:p>
    <w:p>
      <w:pPr>
        <w:pStyle w:val="PL"/>
        <w:rPr/>
      </w:pPr>
      <w:r>
        <w:rPr>
          <w:rFonts w:eastAsia="Courier New"/>
        </w:rPr>
        <w:t xml:space="preserve">      </w:t>
      </w:r>
      <w:r>
        <w:rPr/>
        <w:t>if-feature TraceUnderManagedElement;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 xml:space="preserve">}    </w:t>
      </w:r>
    </w:p>
    <w:p>
      <w:pPr>
        <w:pStyle w:val="PL"/>
        <w:rPr/>
      </w:pPr>
      <w:r>
        <w:rPr/>
        <w:t>}</w:t>
      </w:r>
    </w:p>
    <w:p>
      <w:pPr>
        <w:pStyle w:val="PL"/>
        <w:rPr/>
      </w:pPr>
      <w:r>
        <w:rPr/>
        <w:t>&lt;CODE ENDS&gt;</w:t>
      </w:r>
    </w:p>
    <w:p>
      <w:pPr>
        <w:pStyle w:val="Heading2"/>
        <w:rPr>
          <w:lang w:eastAsia="zh-CN"/>
        </w:rPr>
      </w:pPr>
      <w:bookmarkStart w:id="80" w:name="__RefHeading___Toc145945080"/>
      <w:bookmarkEnd w:id="80"/>
      <w:r>
        <w:rPr>
          <w:lang w:eastAsia="zh-CN"/>
        </w:rPr>
        <w:t>D.2.3</w:t>
        <w:tab/>
        <w:t>module _3gpp-common-managed-function.yang</w:t>
      </w:r>
    </w:p>
    <w:p>
      <w:pPr>
        <w:pStyle w:val="PL"/>
        <w:rPr/>
      </w:pPr>
      <w:r>
        <w:rPr/>
        <w:t>&lt;CODE BEGINS&gt;</w:t>
      </w:r>
    </w:p>
    <w:p>
      <w:pPr>
        <w:pStyle w:val="PL"/>
        <w:rPr/>
      </w:pPr>
      <w:r>
        <w:rPr/>
        <w:t>module _3gpp-common-managed-function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urn:3gpp:sa5:_3gpp-common-managed-function;</w:t>
      </w:r>
    </w:p>
    <w:p>
      <w:pPr>
        <w:pStyle w:val="PL"/>
        <w:rPr/>
      </w:pPr>
      <w:r>
        <w:rPr>
          <w:rFonts w:eastAsia="Courier New"/>
        </w:rPr>
        <w:t xml:space="preserve">  </w:t>
      </w:r>
      <w:r>
        <w:rPr/>
        <w:t>prefix mf3gpp;</w:t>
      </w:r>
    </w:p>
    <w:p>
      <w:pPr>
        <w:pStyle w:val="PL"/>
        <w:rPr/>
      </w:pPr>
      <w:r>
        <w:rPr/>
      </w:r>
    </w:p>
    <w:p>
      <w:pPr>
        <w:pStyle w:val="PL"/>
        <w:rPr/>
      </w:pPr>
      <w:r>
        <w:rPr>
          <w:rFonts w:eastAsia="Courier New"/>
        </w:rPr>
        <w:t xml:space="preserve">  </w:t>
      </w:r>
      <w:r>
        <w:rPr/>
        <w:t>import _3gpp-common-yang-types { prefix types3gpp; }</w:t>
      </w:r>
    </w:p>
    <w:p>
      <w:pPr>
        <w:pStyle w:val="PL"/>
        <w:rPr/>
      </w:pPr>
      <w:r>
        <w:rPr>
          <w:rFonts w:eastAsia="Courier New"/>
        </w:rPr>
        <w:t xml:space="preserve">  </w:t>
      </w:r>
      <w:r>
        <w:rPr/>
        <w:t>import _3gpp-common-yang-extensions { prefix yext3gpp; }</w:t>
      </w:r>
    </w:p>
    <w:p>
      <w:pPr>
        <w:pStyle w:val="PL"/>
        <w:rPr/>
      </w:pPr>
      <w:r>
        <w:rPr>
          <w:rFonts w:eastAsia="Courier New"/>
        </w:rPr>
        <w:t xml:space="preserve">  </w:t>
      </w:r>
      <w:r>
        <w:rPr/>
        <w:t>import _3gpp-common-top { prefix top3gpp; }</w:t>
      </w:r>
    </w:p>
    <w:p>
      <w:pPr>
        <w:pStyle w:val="PL"/>
        <w:rPr/>
      </w:pPr>
      <w:r>
        <w:rPr>
          <w:rFonts w:eastAsia="Courier New"/>
        </w:rPr>
        <w:t xml:space="preserve">  </w:t>
      </w:r>
      <w:r>
        <w:rPr/>
        <w:t>import _3gpp-common-measurements { prefix meas3gpp; }</w:t>
      </w:r>
    </w:p>
    <w:p>
      <w:pPr>
        <w:pStyle w:val="PL"/>
        <w:rPr/>
      </w:pPr>
      <w:r>
        <w:rPr>
          <w:rFonts w:eastAsia="Courier New"/>
        </w:rPr>
        <w:t xml:space="preserve">  </w:t>
      </w:r>
      <w:r>
        <w:rPr/>
        <w:t>import _3gpp-common-trace { prefix trace3gpp; }</w:t>
      </w:r>
    </w:p>
    <w:p>
      <w:pPr>
        <w:pStyle w:val="PL"/>
        <w:rPr>
          <w:rFonts w:eastAsia="Courier New"/>
        </w:rPr>
      </w:pPr>
      <w:r>
        <w:rPr>
          <w:rFonts w:eastAsia="Courier New"/>
        </w:rPr>
        <w:t xml:space="preserve">  </w:t>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Fonts w:eastAsia="Courier New"/>
        </w:rPr>
        <w:t xml:space="preserve">  </w:t>
      </w:r>
      <w:r>
        <w:rPr/>
        <w:t xml:space="preserve">description "The module defines a base class/grouping for major 3GPP </w:t>
      </w:r>
    </w:p>
    <w:p>
      <w:pPr>
        <w:pStyle w:val="PL"/>
        <w:rPr/>
      </w:pPr>
      <w:r>
        <w:rPr>
          <w:rFonts w:eastAsia="Courier New"/>
        </w:rPr>
        <w:t xml:space="preserve">    </w:t>
      </w:r>
      <w:r>
        <w:rPr/>
        <w:t>functions.";</w:t>
      </w:r>
    </w:p>
    <w:p>
      <w:pPr>
        <w:pStyle w:val="PL"/>
        <w:rPr/>
      </w:pPr>
      <w:r>
        <w:rPr>
          <w:rFonts w:eastAsia="Courier New"/>
        </w:rPr>
        <w:t xml:space="preserve">  </w:t>
      </w:r>
      <w:r>
        <w:rPr/>
        <w:t xml:space="preserve">reference </w:t>
      </w:r>
    </w:p>
    <w:p>
      <w:pPr>
        <w:pStyle w:val="PL"/>
        <w:rPr/>
      </w:pPr>
      <w:r>
        <w:rPr>
          <w:rFonts w:eastAsia="Courier New"/>
        </w:rPr>
        <w:t xml:space="preserve">    </w:t>
      </w:r>
      <w:r>
        <w:rPr/>
        <w:t xml:space="preserve">"3GPP TS 28.622 </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rFonts w:eastAsia="Courier New"/>
        </w:rPr>
      </w:pPr>
      <w:r>
        <w:rPr>
          <w:rFonts w:eastAsia="Courier New"/>
        </w:rPr>
        <w:t xml:space="preserve">    </w:t>
      </w:r>
    </w:p>
    <w:p>
      <w:pPr>
        <w:pStyle w:val="PL"/>
        <w:rPr/>
      </w:pPr>
      <w:r>
        <w:rPr>
          <w:rFonts w:eastAsia="Courier New"/>
        </w:rPr>
        <w:t xml:space="preserve">    </w:t>
      </w:r>
      <w:r>
        <w:rPr/>
        <w:t xml:space="preserve">3GPP TS 28.620 </w:t>
      </w:r>
    </w:p>
    <w:p>
      <w:pPr>
        <w:pStyle w:val="PL"/>
        <w:rPr/>
      </w:pPr>
      <w:r>
        <w:rPr>
          <w:rFonts w:eastAsia="Courier New"/>
        </w:rPr>
        <w:t xml:space="preserve">    </w:t>
      </w:r>
      <w:r>
        <w:rPr/>
        <w:t>Umbrella Information Model (UIM)";</w:t>
      </w:r>
    </w:p>
    <w:p>
      <w:pPr>
        <w:pStyle w:val="PL"/>
        <w:rPr/>
      </w:pPr>
      <w:r>
        <w:rPr/>
      </w:r>
    </w:p>
    <w:p>
      <w:pPr>
        <w:pStyle w:val="PL"/>
        <w:rPr/>
      </w:pPr>
      <w:r>
        <w:rPr>
          <w:rFonts w:eastAsia="Courier New"/>
        </w:rPr>
        <w:t xml:space="preserve">  </w:t>
      </w:r>
      <w:r>
        <w:rPr/>
        <w:t>revision 2022-11-03 { reference CR-0192;   }</w:t>
      </w:r>
    </w:p>
    <w:p>
      <w:pPr>
        <w:pStyle w:val="PL"/>
        <w:rPr/>
      </w:pPr>
      <w:r>
        <w:rPr>
          <w:rFonts w:eastAsia="Courier New"/>
        </w:rPr>
        <w:t xml:space="preserve">  </w:t>
      </w:r>
      <w:r>
        <w:rPr/>
        <w:t xml:space="preserve">revision 2021-01-25 { reference "CR-0122"; }  </w:t>
      </w:r>
    </w:p>
    <w:p>
      <w:pPr>
        <w:pStyle w:val="PL"/>
        <w:rPr/>
      </w:pPr>
      <w:r>
        <w:rPr>
          <w:rFonts w:eastAsia="Courier New"/>
        </w:rPr>
        <w:t xml:space="preserve">  </w:t>
      </w:r>
      <w:r>
        <w:rPr/>
        <w:t xml:space="preserve">revision 2020-09-30 { reference "CR-bbbb"; }  </w:t>
      </w:r>
    </w:p>
    <w:p>
      <w:pPr>
        <w:pStyle w:val="PL"/>
        <w:rPr/>
      </w:pPr>
      <w:r>
        <w:rPr>
          <w:rFonts w:eastAsia="Courier New"/>
        </w:rPr>
        <w:t xml:space="preserve">  </w:t>
      </w:r>
      <w:r>
        <w:rPr/>
        <w:t xml:space="preserve">revision 2020-08-06 { reference "CR-0102"; }  </w:t>
      </w:r>
    </w:p>
    <w:p>
      <w:pPr>
        <w:pStyle w:val="PL"/>
        <w:rPr/>
      </w:pPr>
      <w:r>
        <w:rPr>
          <w:rFonts w:eastAsia="Courier New"/>
        </w:rPr>
        <w:t xml:space="preserve">  </w:t>
      </w:r>
      <w:r>
        <w:rPr/>
        <w:t xml:space="preserve">revision 2020-08-03 { reference "CR-0095"; }  </w:t>
      </w:r>
    </w:p>
    <w:p>
      <w:pPr>
        <w:pStyle w:val="PL"/>
        <w:rPr/>
      </w:pPr>
      <w:r>
        <w:rPr>
          <w:rFonts w:eastAsia="Courier New"/>
        </w:rPr>
        <w:t xml:space="preserve">  </w:t>
      </w:r>
      <w:r>
        <w:rPr/>
        <w:t>revision 2020-06-23 { reference "CR-085"; }</w:t>
      </w:r>
    </w:p>
    <w:p>
      <w:pPr>
        <w:pStyle w:val="PL"/>
        <w:rPr/>
      </w:pPr>
      <w:r>
        <w:rPr>
          <w:rFonts w:eastAsia="Courier New"/>
        </w:rPr>
        <w:t xml:space="preserve">  </w:t>
      </w:r>
      <w:r>
        <w:rPr/>
        <w:t xml:space="preserve">revision 2020-06-08 { reference "CR-0092"; }  </w:t>
      </w:r>
    </w:p>
    <w:p>
      <w:pPr>
        <w:pStyle w:val="PL"/>
        <w:rPr/>
      </w:pPr>
      <w:r>
        <w:rPr>
          <w:rFonts w:eastAsia="Courier New"/>
        </w:rPr>
        <w:t xml:space="preserve">  </w:t>
      </w:r>
      <w:r>
        <w:rPr/>
        <w:t>revision 2019-11-21 { reference "S5-197275, S5-197735"; }</w:t>
      </w:r>
    </w:p>
    <w:p>
      <w:pPr>
        <w:pStyle w:val="PL"/>
        <w:rPr/>
      </w:pPr>
      <w:r>
        <w:rPr>
          <w:rFonts w:eastAsia="Courier New"/>
        </w:rPr>
        <w:t xml:space="preserve">  </w:t>
      </w:r>
      <w:r>
        <w:rPr/>
        <w:t>revision 2019-10-28 { reference S5-193518 ; }</w:t>
      </w:r>
    </w:p>
    <w:p>
      <w:pPr>
        <w:pStyle w:val="PL"/>
        <w:rPr/>
      </w:pPr>
      <w:r>
        <w:rPr>
          <w:rFonts w:eastAsia="Courier New"/>
        </w:rPr>
        <w:t xml:space="preserve">  </w:t>
      </w:r>
      <w:r>
        <w:rPr/>
        <w:t>revision 2019-06-18 { reference  "Initial revision"; }</w:t>
      </w:r>
    </w:p>
    <w:p>
      <w:pPr>
        <w:pStyle w:val="PL"/>
        <w:rPr/>
      </w:pPr>
      <w:r>
        <w:rPr/>
      </w:r>
    </w:p>
    <w:p>
      <w:pPr>
        <w:pStyle w:val="PL"/>
        <w:rPr/>
      </w:pPr>
      <w:r>
        <w:rPr>
          <w:rFonts w:eastAsia="Courier New"/>
        </w:rPr>
        <w:t xml:space="preserve">  </w:t>
      </w:r>
      <w:r>
        <w:rPr/>
        <w:t>feature MeasurementsUnderManagedFunction {</w:t>
      </w:r>
    </w:p>
    <w:p>
      <w:pPr>
        <w:pStyle w:val="PL"/>
        <w:rPr/>
      </w:pPr>
      <w:r>
        <w:rPr>
          <w:rFonts w:eastAsia="Courier New"/>
        </w:rPr>
        <w:t xml:space="preserve">    </w:t>
      </w:r>
      <w:r>
        <w:rPr/>
        <w:t>description "The MeasurementSubtree shall be contained under ManageElement";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TraceUnderManagedFunction {</w:t>
      </w:r>
    </w:p>
    <w:p>
      <w:pPr>
        <w:pStyle w:val="PL"/>
        <w:rPr/>
      </w:pPr>
      <w:r>
        <w:rPr>
          <w:rFonts w:eastAsia="Courier New"/>
        </w:rPr>
        <w:t xml:space="preserve">    </w:t>
      </w:r>
      <w:r>
        <w:rPr/>
        <w:t>description "The TraceSubtree shall be contained under ManagedFunction";</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Operation {</w:t>
      </w:r>
    </w:p>
    <w:p>
      <w:pPr>
        <w:pStyle w:val="PL"/>
        <w:rPr/>
      </w:pPr>
      <w:r>
        <w:rPr>
          <w:rFonts w:eastAsia="Courier New"/>
        </w:rPr>
        <w:t xml:space="preserve">    </w:t>
      </w:r>
      <w:r>
        <w:rPr/>
        <w:t>description "This data type represents an Operation.";</w:t>
      </w:r>
    </w:p>
    <w:p>
      <w:pPr>
        <w:pStyle w:val="PL"/>
        <w:rPr/>
      </w:pPr>
      <w:r>
        <w:rPr>
          <w:rFonts w:eastAsia="Courier New"/>
        </w:rPr>
        <w:t xml:space="preserve">    </w:t>
      </w:r>
      <w:r>
        <w:rPr/>
        <w:t>reference "3gpp TS 28.622";</w:t>
      </w:r>
    </w:p>
    <w:p>
      <w:pPr>
        <w:pStyle w:val="PL"/>
        <w:rPr>
          <w:rFonts w:eastAsia="Courier New"/>
        </w:rPr>
      </w:pPr>
      <w:r>
        <w:rPr>
          <w:rFonts w:eastAsia="Courier New"/>
        </w:rPr>
        <w:t xml:space="preserve">    </w:t>
      </w:r>
    </w:p>
    <w:p>
      <w:pPr>
        <w:pStyle w:val="PL"/>
        <w:rPr/>
      </w:pPr>
      <w:r>
        <w:rPr>
          <w:rFonts w:eastAsia="Courier New"/>
        </w:rPr>
        <w:t xml:space="preserve">    </w:t>
      </w:r>
      <w:r>
        <w:rPr/>
        <w:t>leaf name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leaf-list allowedNFTypes {</w:t>
      </w:r>
    </w:p>
    <w:p>
      <w:pPr>
        <w:pStyle w:val="PL"/>
        <w:rPr/>
      </w:pPr>
      <w:r>
        <w:rPr>
          <w:rFonts w:eastAsia="Courier New"/>
        </w:rPr>
        <w:t xml:space="preserve">      </w:t>
      </w:r>
      <w:r>
        <w:rPr/>
        <w:t xml:space="preserve">type string; </w:t>
      </w:r>
    </w:p>
    <w:p>
      <w:pPr>
        <w:pStyle w:val="PL"/>
        <w:rPr/>
      </w:pPr>
      <w:r>
        <w:rPr>
          <w:rFonts w:eastAsia="Courier New"/>
        </w:rPr>
        <w:t xml:space="preserve">      </w:t>
      </w:r>
      <w:r>
        <w:rPr/>
        <w:t>min-elements 1;</w:t>
      </w:r>
    </w:p>
    <w:p>
      <w:pPr>
        <w:pStyle w:val="PL"/>
        <w:rPr/>
      </w:pPr>
      <w:r>
        <w:rPr>
          <w:rFonts w:eastAsia="Courier New"/>
        </w:rPr>
        <w:t xml:space="preserve">      </w:t>
      </w:r>
      <w:r>
        <w:rPr/>
        <w:t>description "The type of the managed NF service instance</w:t>
      </w:r>
    </w:p>
    <w:p>
      <w:pPr>
        <w:pStyle w:val="PL"/>
        <w:rPr/>
      </w:pPr>
      <w:r>
        <w:rPr>
          <w:rFonts w:eastAsia="Courier New"/>
        </w:rPr>
        <w:t xml:space="preserve">        </w:t>
      </w:r>
      <w:r>
        <w:rPr/>
        <w:t>The specifc values allowed are described in TS 23.501";</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operationSemantics {</w:t>
      </w:r>
    </w:p>
    <w:p>
      <w:pPr>
        <w:pStyle w:val="PL"/>
        <w:rPr/>
      </w:pPr>
      <w:r>
        <w:rPr>
          <w:rFonts w:eastAsia="Courier New"/>
        </w:rPr>
        <w:t xml:space="preserve">      </w:t>
      </w:r>
      <w:r>
        <w:rPr/>
        <w:t>type enumeration {</w:t>
      </w:r>
    </w:p>
    <w:p>
      <w:pPr>
        <w:pStyle w:val="PL"/>
        <w:rPr/>
      </w:pPr>
      <w:r>
        <w:rPr>
          <w:rFonts w:eastAsia="Courier New"/>
        </w:rPr>
        <w:t xml:space="preserve">        </w:t>
      </w:r>
      <w:r>
        <w:rPr/>
        <w:t>enum REQUEST_RESPONSE;</w:t>
      </w:r>
    </w:p>
    <w:p>
      <w:pPr>
        <w:pStyle w:val="PL"/>
        <w:rPr/>
      </w:pPr>
      <w:r>
        <w:rPr>
          <w:rFonts w:eastAsia="Courier New"/>
        </w:rPr>
        <w:t xml:space="preserve">        </w:t>
      </w:r>
      <w:r>
        <w:rPr/>
        <w:t>enum SUBSCRIBE_NOTIFY;</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description "Semantics type of the operation.";</w:t>
      </w:r>
    </w:p>
    <w:p>
      <w:pPr>
        <w:pStyle w:val="PL"/>
        <w:rPr/>
      </w:pPr>
      <w:r>
        <w:rPr>
          <w:rFonts w:eastAsia="Courier New"/>
        </w:rPr>
        <w:t xml:space="preserve">      </w:t>
      </w:r>
      <w:r>
        <w:rPr/>
        <w:t>reference "3GPP TS 23.502";</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 xml:space="preserve">grouping ManagedNFServiceGrp {  </w:t>
      </w:r>
    </w:p>
    <w:p>
      <w:pPr>
        <w:pStyle w:val="PL"/>
        <w:rPr/>
      </w:pPr>
      <w:r>
        <w:rPr>
          <w:rFonts w:eastAsia="Courier New"/>
        </w:rPr>
        <w:t xml:space="preserve">    </w:t>
      </w:r>
      <w:r>
        <w:rPr/>
        <w:t>description "A ManagedNFService represents a Network Function (NF) service.";</w:t>
      </w:r>
    </w:p>
    <w:p>
      <w:pPr>
        <w:pStyle w:val="PL"/>
        <w:rPr/>
      </w:pPr>
      <w:r>
        <w:rPr>
          <w:rFonts w:eastAsia="Courier New"/>
        </w:rPr>
        <w:t xml:space="preserve">    </w:t>
      </w:r>
      <w:r>
        <w:rPr/>
        <w:t>reference "Clause 7 of 3GPP TS 23.501.";</w:t>
      </w:r>
    </w:p>
    <w:p>
      <w:pPr>
        <w:pStyle w:val="PL"/>
        <w:rPr/>
      </w:pPr>
      <w:r>
        <w:rPr/>
      </w:r>
    </w:p>
    <w:p>
      <w:pPr>
        <w:pStyle w:val="PL"/>
        <w:rPr/>
      </w:pPr>
      <w:r>
        <w:rPr>
          <w:rFonts w:eastAsia="Courier New"/>
        </w:rPr>
        <w:t xml:space="preserve">    </w:t>
      </w:r>
      <w:r>
        <w:rPr/>
        <w:t>leaf userLabel {</w:t>
      </w:r>
    </w:p>
    <w:p>
      <w:pPr>
        <w:pStyle w:val="PL"/>
        <w:rPr/>
      </w:pPr>
      <w:r>
        <w:rPr>
          <w:rFonts w:eastAsia="Courier New"/>
        </w:rPr>
        <w:t xml:space="preserve">        </w:t>
      </w:r>
      <w:r>
        <w:rPr/>
        <w:t>type string;</w:t>
      </w:r>
    </w:p>
    <w:p>
      <w:pPr>
        <w:pStyle w:val="PL"/>
        <w:rPr/>
      </w:pPr>
      <w:r>
        <w:rPr>
          <w:rFonts w:eastAsia="Courier New"/>
        </w:rPr>
        <w:t xml:space="preserve">        </w:t>
      </w:r>
      <w:r>
        <w:rPr/>
        <w:t>description "A user-friendly (and user assignable) name of this object.";</w:t>
      </w:r>
    </w:p>
    <w:p>
      <w:pPr>
        <w:pStyle w:val="PL"/>
        <w:rPr/>
      </w:pPr>
      <w:r>
        <w:rPr>
          <w:rFonts w:eastAsia="Courier New"/>
        </w:rPr>
        <w:t xml:space="preserve">    </w:t>
      </w:r>
      <w:r>
        <w:rPr/>
        <w:t xml:space="preserve">}      </w:t>
      </w:r>
    </w:p>
    <w:p>
      <w:pPr>
        <w:pStyle w:val="PL"/>
        <w:rPr>
          <w:rFonts w:eastAsia="Courier New"/>
        </w:rPr>
      </w:pPr>
      <w:r>
        <w:rPr>
          <w:rFonts w:eastAsia="Courier New"/>
        </w:rPr>
        <w:t xml:space="preserve"> </w:t>
      </w:r>
    </w:p>
    <w:p>
      <w:pPr>
        <w:pStyle w:val="PL"/>
        <w:rPr/>
      </w:pPr>
      <w:r>
        <w:rPr>
          <w:rFonts w:eastAsia="Courier New"/>
        </w:rPr>
        <w:t xml:space="preserve">    </w:t>
      </w:r>
      <w:r>
        <w:rPr/>
        <w:t>leaf nFServiceType {</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 xml:space="preserve">type string; </w:t>
      </w:r>
    </w:p>
    <w:p>
      <w:pPr>
        <w:pStyle w:val="PL"/>
        <w:rPr/>
      </w:pPr>
      <w:r>
        <w:rPr>
          <w:rFonts w:eastAsia="Courier New"/>
        </w:rPr>
        <w:t xml:space="preserve">      </w:t>
      </w:r>
      <w:r>
        <w:rPr/>
        <w:t>description "The type of the managed NF service instance</w:t>
      </w:r>
    </w:p>
    <w:p>
      <w:pPr>
        <w:pStyle w:val="PL"/>
        <w:rPr/>
      </w:pPr>
      <w:r>
        <w:rPr>
          <w:rFonts w:eastAsia="Courier New"/>
        </w:rPr>
        <w:t xml:space="preserve">        </w:t>
      </w:r>
      <w:r>
        <w:rPr/>
        <w:t>The specifc values allowed are described in clause 7.2 of TS 23.501";</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list sAP {</w:t>
      </w:r>
    </w:p>
    <w:p>
      <w:pPr>
        <w:pStyle w:val="PL"/>
        <w:rPr/>
      </w:pPr>
      <w:r>
        <w:rPr>
          <w:rFonts w:eastAsia="Courier New"/>
        </w:rPr>
        <w:t xml:space="preserve">      </w:t>
      </w:r>
      <w:r>
        <w:rPr/>
        <w:t xml:space="preserve">key "host port";  </w:t>
      </w:r>
    </w:p>
    <w:p>
      <w:pPr>
        <w:pStyle w:val="PL"/>
        <w:rPr/>
      </w:pPr>
      <w:r>
        <w:rPr>
          <w:rFonts w:eastAsia="Courier New"/>
        </w:rPr>
        <w:t xml:space="preserve">      </w:t>
      </w:r>
      <w:r>
        <w:rPr/>
        <w:t>min-elements 1;</w:t>
      </w:r>
    </w:p>
    <w:p>
      <w:pPr>
        <w:pStyle w:val="PL"/>
        <w:rPr/>
      </w:pPr>
      <w:r>
        <w:rPr>
          <w:rFonts w:eastAsia="Courier New"/>
        </w:rPr>
        <w:t xml:space="preserve">      </w:t>
      </w:r>
      <w:r>
        <w:rPr/>
        <w:t>max-elements 1;</w:t>
      </w:r>
    </w:p>
    <w:p>
      <w:pPr>
        <w:pStyle w:val="PL"/>
        <w:rPr/>
      </w:pPr>
      <w:r>
        <w:rPr>
          <w:rFonts w:eastAsia="Courier New"/>
        </w:rPr>
        <w:t xml:space="preserve">      </w:t>
      </w:r>
      <w:r>
        <w:rPr/>
        <w:t>description "The service access point of the managed NF service instance";</w:t>
      </w:r>
    </w:p>
    <w:p>
      <w:pPr>
        <w:pStyle w:val="PL"/>
        <w:rPr/>
      </w:pPr>
      <w:r>
        <w:rPr>
          <w:rFonts w:eastAsia="Courier New"/>
        </w:rPr>
        <w:t xml:space="preserve">      </w:t>
      </w:r>
      <w:r>
        <w:rPr/>
        <w:t xml:space="preserve">uses types3gpp:SAP;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list operations {</w:t>
      </w:r>
    </w:p>
    <w:p>
      <w:pPr>
        <w:pStyle w:val="PL"/>
        <w:rPr/>
      </w:pPr>
      <w:r>
        <w:rPr>
          <w:rFonts w:eastAsia="Courier New"/>
        </w:rPr>
        <w:t xml:space="preserve">      </w:t>
      </w:r>
      <w:r>
        <w:rPr/>
        <w:t>key name;</w:t>
      </w:r>
    </w:p>
    <w:p>
      <w:pPr>
        <w:pStyle w:val="PL"/>
        <w:rPr/>
      </w:pPr>
      <w:r>
        <w:rPr>
          <w:rFonts w:eastAsia="Courier New"/>
        </w:rPr>
        <w:t xml:space="preserve">      </w:t>
      </w:r>
      <w:r>
        <w:rPr/>
        <w:t>min-elements 1;</w:t>
      </w:r>
    </w:p>
    <w:p>
      <w:pPr>
        <w:pStyle w:val="PL"/>
        <w:rPr/>
      </w:pPr>
      <w:r>
        <w:rPr>
          <w:rFonts w:eastAsia="Courier New"/>
        </w:rPr>
        <w:t xml:space="preserve">      </w:t>
      </w:r>
      <w:r>
        <w:rPr/>
        <w:t>uses Operation ;</w:t>
      </w:r>
    </w:p>
    <w:p>
      <w:pPr>
        <w:pStyle w:val="PL"/>
        <w:rPr/>
      </w:pPr>
      <w:r>
        <w:rPr>
          <w:rFonts w:eastAsia="Courier New"/>
        </w:rPr>
        <w:t xml:space="preserve">      </w:t>
      </w:r>
      <w:r>
        <w:rPr/>
        <w:t xml:space="preserve">description "Set of operations supported by the managed NF </w:t>
      </w:r>
    </w:p>
    <w:p>
      <w:pPr>
        <w:pStyle w:val="PL"/>
        <w:rPr/>
      </w:pPr>
      <w:r>
        <w:rPr>
          <w:rFonts w:eastAsia="Courier New"/>
        </w:rPr>
        <w:t xml:space="preserve">        </w:t>
      </w:r>
      <w:r>
        <w:rPr/>
        <w:t>service instance";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administrativeState  {</w:t>
      </w:r>
    </w:p>
    <w:p>
      <w:pPr>
        <w:pStyle w:val="PL"/>
        <w:rPr/>
      </w:pPr>
      <w:r>
        <w:rPr>
          <w:rFonts w:eastAsia="Courier New"/>
        </w:rPr>
        <w:t xml:space="preserve">      </w:t>
      </w:r>
      <w:r>
        <w:rPr/>
        <w:t>type types3gpp:AdministrativeState;</w:t>
      </w:r>
    </w:p>
    <w:p>
      <w:pPr>
        <w:pStyle w:val="PL"/>
        <w:rPr/>
      </w:pPr>
      <w:r>
        <w:rPr>
          <w:rFonts w:eastAsia="Courier New"/>
        </w:rPr>
        <w:t xml:space="preserve">      </w:t>
      </w:r>
      <w:r>
        <w:rPr/>
        <w:t>mandatory true;</w:t>
      </w:r>
    </w:p>
    <w:p>
      <w:pPr>
        <w:pStyle w:val="PL"/>
        <w:rPr/>
      </w:pPr>
      <w:r>
        <w:rPr>
          <w:rFonts w:eastAsia="Courier New"/>
        </w:rPr>
        <w:t xml:space="preserve">      </w:t>
      </w:r>
      <w:r>
        <w:rPr/>
        <w:t>description "Permission to use or prohibition against using the instance";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operationalState  {</w:t>
      </w:r>
    </w:p>
    <w:p>
      <w:pPr>
        <w:pStyle w:val="PL"/>
        <w:rPr/>
      </w:pPr>
      <w:r>
        <w:rPr>
          <w:rFonts w:eastAsia="Courier New"/>
        </w:rPr>
        <w:t xml:space="preserve">      </w:t>
      </w:r>
      <w:r>
        <w:rPr/>
        <w:t>type types3gpp:OperationalState;</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description "Describes whether the resource is installed and working";</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usageState {</w:t>
      </w:r>
    </w:p>
    <w:p>
      <w:pPr>
        <w:pStyle w:val="PL"/>
        <w:rPr/>
      </w:pPr>
      <w:r>
        <w:rPr>
          <w:rFonts w:eastAsia="Courier New"/>
        </w:rPr>
        <w:t xml:space="preserve">      </w:t>
      </w:r>
      <w:r>
        <w:rPr/>
        <w:t>type types3gpp:usageState ;</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 xml:space="preserve">description "Describes whether the resource is actively in use at a </w:t>
      </w:r>
    </w:p>
    <w:p>
      <w:pPr>
        <w:pStyle w:val="PL"/>
        <w:rPr/>
      </w:pPr>
      <w:r>
        <w:rPr>
          <w:rFonts w:eastAsia="Courier New"/>
        </w:rPr>
        <w:t xml:space="preserve">        </w:t>
      </w:r>
      <w:r>
        <w:rPr/>
        <w:t xml:space="preserve">specific instant, and if so, whether or not it has spare </w:t>
      </w:r>
    </w:p>
    <w:p>
      <w:pPr>
        <w:pStyle w:val="PL"/>
        <w:rPr/>
      </w:pPr>
      <w:r>
        <w:rPr>
          <w:rFonts w:eastAsia="Courier New"/>
        </w:rPr>
        <w:t xml:space="preserve">        </w:t>
      </w:r>
      <w:r>
        <w:rPr/>
        <w:t>capacity for additional users.";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registrationState {</w:t>
      </w:r>
    </w:p>
    <w:p>
      <w:pPr>
        <w:pStyle w:val="PL"/>
        <w:rPr/>
      </w:pPr>
      <w:r>
        <w:rPr>
          <w:rFonts w:eastAsia="Courier New"/>
        </w:rPr>
        <w:t xml:space="preserve">      </w:t>
      </w:r>
      <w:r>
        <w:rPr/>
        <w:t>type enumeration {</w:t>
      </w:r>
    </w:p>
    <w:p>
      <w:pPr>
        <w:pStyle w:val="PL"/>
        <w:rPr/>
      </w:pPr>
      <w:r>
        <w:rPr>
          <w:rFonts w:eastAsia="Courier New"/>
        </w:rPr>
        <w:t xml:space="preserve">        </w:t>
      </w:r>
      <w:r>
        <w:rPr/>
        <w:t>enum REGISTERED;</w:t>
      </w:r>
    </w:p>
    <w:p>
      <w:pPr>
        <w:pStyle w:val="PL"/>
        <w:rPr/>
      </w:pPr>
      <w:r>
        <w:rPr>
          <w:rFonts w:eastAsia="Courier New"/>
        </w:rPr>
        <w:t xml:space="preserve">        </w:t>
      </w:r>
      <w:r>
        <w:rPr/>
        <w:t>enum DEREGISTERED;</w:t>
      </w:r>
    </w:p>
    <w:p>
      <w:pPr>
        <w:pStyle w:val="PL"/>
        <w:rPr/>
      </w:pPr>
      <w:r>
        <w:rPr>
          <w:rFonts w:eastAsia="Courier New"/>
        </w:rPr>
        <w:t xml:space="preserve">      </w:t>
      </w:r>
      <w:r>
        <w:rPr/>
        <w:t>}</w:t>
      </w:r>
    </w:p>
    <w:p>
      <w:pPr>
        <w:pStyle w:val="PL"/>
        <w:rPr/>
      </w:pPr>
      <w:r>
        <w:rPr>
          <w:rFonts w:eastAsia="Courier New"/>
        </w:rPr>
        <w:t xml:space="preserve">      </w:t>
      </w:r>
      <w:r>
        <w:rPr/>
        <w:t>config false;</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 xml:space="preserve">grouping Function_Grp {    </w:t>
      </w:r>
    </w:p>
    <w:p>
      <w:pPr>
        <w:pStyle w:val="PL"/>
        <w:rPr/>
      </w:pPr>
      <w:r>
        <w:rPr>
          <w:rFonts w:eastAsia="Courier New"/>
        </w:rPr>
        <w:t xml:space="preserve">    </w:t>
      </w:r>
      <w:r>
        <w:rPr/>
        <w:t>description "A base grouping for 3GPP functions.";</w:t>
      </w:r>
    </w:p>
    <w:p>
      <w:pPr>
        <w:pStyle w:val="PL"/>
        <w:rPr/>
      </w:pPr>
      <w:r>
        <w:rPr/>
      </w:r>
    </w:p>
    <w:p>
      <w:pPr>
        <w:pStyle w:val="PL"/>
        <w:rPr/>
      </w:pPr>
      <w:r>
        <w:rPr>
          <w:rFonts w:eastAsia="Courier New"/>
        </w:rPr>
        <w:t xml:space="preserve">    </w:t>
      </w:r>
      <w:r>
        <w:rPr/>
        <w:t>leaf userLabel {</w:t>
      </w:r>
    </w:p>
    <w:p>
      <w:pPr>
        <w:pStyle w:val="PL"/>
        <w:rPr/>
      </w:pPr>
      <w:r>
        <w:rPr>
          <w:rFonts w:eastAsia="Courier New"/>
        </w:rPr>
        <w:t xml:space="preserve">        </w:t>
      </w:r>
      <w:r>
        <w:rPr/>
        <w:t>type string;</w:t>
      </w:r>
    </w:p>
    <w:p>
      <w:pPr>
        <w:pStyle w:val="PL"/>
        <w:rPr/>
      </w:pPr>
      <w:r>
        <w:rPr>
          <w:rFonts w:eastAsia="Courier New"/>
        </w:rPr>
        <w:t xml:space="preserve">        </w:t>
      </w:r>
      <w:r>
        <w:rPr/>
        <w:t>description "A user-friendly (and user assignable) name of this object.";</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ManagedFunctionGrp {</w:t>
      </w:r>
    </w:p>
    <w:p>
      <w:pPr>
        <w:pStyle w:val="PL"/>
        <w:rPr/>
      </w:pPr>
      <w:r>
        <w:rPr>
          <w:rFonts w:eastAsia="Courier New"/>
        </w:rPr>
        <w:t xml:space="preserve">    </w:t>
      </w:r>
      <w:r>
        <w:rPr/>
        <w:t xml:space="preserve">description "Abstract root class to be inherited/reused by classes </w:t>
      </w:r>
    </w:p>
    <w:p>
      <w:pPr>
        <w:pStyle w:val="PL"/>
        <w:rPr/>
      </w:pPr>
      <w:r>
        <w:rPr>
          <w:rFonts w:eastAsia="Courier New"/>
        </w:rPr>
        <w:t xml:space="preserve">      </w:t>
      </w:r>
      <w:r>
        <w:rPr/>
        <w:t>representing 3GPP functions.</w:t>
      </w:r>
    </w:p>
    <w:p>
      <w:pPr>
        <w:pStyle w:val="PL"/>
        <w:rPr>
          <w:rFonts w:eastAsia="Courier New"/>
        </w:rPr>
      </w:pPr>
      <w:r>
        <w:rPr>
          <w:rFonts w:eastAsia="Courier New"/>
        </w:rPr>
        <w:t xml:space="preserve">          </w:t>
      </w:r>
    </w:p>
    <w:p>
      <w:pPr>
        <w:pStyle w:val="PL"/>
        <w:rPr/>
      </w:pPr>
      <w:r>
        <w:rPr>
          <w:rFonts w:eastAsia="Courier New"/>
        </w:rPr>
        <w:t xml:space="preserve">      </w:t>
      </w:r>
      <w:r>
        <w:rPr/>
        <w:t>Anywhere this grouping is used by classes inheriting from ManagedFunction</w:t>
      </w:r>
    </w:p>
    <w:p>
      <w:pPr>
        <w:pStyle w:val="PL"/>
        <w:rPr/>
      </w:pPr>
      <w:r>
        <w:rPr>
          <w:rFonts w:eastAsia="Courier New"/>
        </w:rPr>
        <w:t xml:space="preserve">      </w:t>
      </w:r>
      <w:r>
        <w:rPr/>
        <w:t xml:space="preserve">the list representing the inheriting class needs to include all </w:t>
      </w:r>
    </w:p>
    <w:p>
      <w:pPr>
        <w:pStyle w:val="PL"/>
        <w:rPr/>
      </w:pPr>
      <w:r>
        <w:rPr>
          <w:rFonts w:eastAsia="Courier New"/>
        </w:rPr>
        <w:t xml:space="preserve">      </w:t>
      </w:r>
      <w:r>
        <w:rPr/>
        <w:t xml:space="preserve">contained classes of ManagedFunction too. Contained classes are </w:t>
      </w:r>
    </w:p>
    <w:p>
      <w:pPr>
        <w:pStyle w:val="PL"/>
        <w:rPr/>
      </w:pPr>
      <w:r>
        <w:rPr>
          <w:rFonts w:eastAsia="Courier New"/>
        </w:rPr>
        <w:t xml:space="preserve">      </w:t>
      </w:r>
      <w:r>
        <w:rPr/>
        <w:t xml:space="preserve">either </w:t>
      </w:r>
    </w:p>
    <w:p>
      <w:pPr>
        <w:pStyle w:val="PL"/>
        <w:rPr/>
      </w:pPr>
      <w:r>
        <w:rPr>
          <w:rFonts w:eastAsia="Courier New"/>
        </w:rPr>
        <w:t xml:space="preserve">      </w:t>
      </w:r>
      <w:r>
        <w:rPr/>
        <w:t xml:space="preserve">- augmented into the Function class or </w:t>
      </w:r>
    </w:p>
    <w:p>
      <w:pPr>
        <w:pStyle w:val="PL"/>
        <w:rPr/>
      </w:pPr>
      <w:r>
        <w:rPr>
          <w:rFonts w:eastAsia="Courier New"/>
        </w:rPr>
        <w:t xml:space="preserve">      </w:t>
      </w:r>
      <w:r>
        <w:rPr/>
        <w:t xml:space="preserve">- shall be included in the list representing the inheriting class </w:t>
      </w:r>
    </w:p>
    <w:p>
      <w:pPr>
        <w:pStyle w:val="PL"/>
        <w:rPr/>
      </w:pPr>
      <w:r>
        <w:rPr>
          <w:rFonts w:eastAsia="Courier New"/>
        </w:rPr>
        <w:t xml:space="preserve">      </w:t>
      </w:r>
      <w:r>
        <w:rPr/>
        <w:t>using the grouping  ManagedFunctionContainedClasses:</w:t>
      </w:r>
    </w:p>
    <w:p>
      <w:pPr>
        <w:pStyle w:val="PL"/>
        <w:rPr/>
      </w:pPr>
      <w:r>
        <w:rPr>
          <w:rFonts w:eastAsia="Courier New"/>
        </w:rPr>
        <w:t xml:space="preserve">        </w:t>
      </w:r>
      <w:r>
        <w:rPr/>
        <w:t>1) EP_RP solved using augment</w:t>
      </w:r>
    </w:p>
    <w:p>
      <w:pPr>
        <w:pStyle w:val="PL"/>
        <w:rPr/>
      </w:pPr>
      <w:r>
        <w:rPr>
          <w:rFonts w:eastAsia="Courier New"/>
        </w:rPr>
        <w:t xml:space="preserve">        </w:t>
      </w:r>
      <w:r>
        <w:rPr/>
        <w:t xml:space="preserve">2) uses mf3gpp:ManagedFunctionContainedClasses; </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uses Function_Grp;</w:t>
      </w:r>
    </w:p>
    <w:p>
      <w:pPr>
        <w:pStyle w:val="PL"/>
        <w:rPr>
          <w:rFonts w:eastAsia="Courier New"/>
        </w:rPr>
      </w:pPr>
      <w:r>
        <w:rPr>
          <w:rFonts w:eastAsia="Courier New"/>
        </w:rPr>
        <w:t xml:space="preserve">    </w:t>
      </w:r>
    </w:p>
    <w:p>
      <w:pPr>
        <w:pStyle w:val="PL"/>
        <w:rPr/>
      </w:pPr>
      <w:r>
        <w:rPr>
          <w:rFonts w:eastAsia="Courier New"/>
        </w:rPr>
        <w:t xml:space="preserve">    </w:t>
      </w:r>
      <w:r>
        <w:rPr/>
        <w:t>list vnfParametersList {</w:t>
      </w:r>
    </w:p>
    <w:p>
      <w:pPr>
        <w:pStyle w:val="PL"/>
        <w:rPr/>
      </w:pPr>
      <w:r>
        <w:rPr>
          <w:rFonts w:eastAsia="Courier New"/>
        </w:rPr>
        <w:t xml:space="preserve">      </w:t>
      </w:r>
      <w:r>
        <w:rPr/>
        <w:t>key vnfInstanceId;</w:t>
      </w:r>
    </w:p>
    <w:p>
      <w:pPr>
        <w:pStyle w:val="PL"/>
        <w:rPr/>
      </w:pPr>
      <w:r>
        <w:rPr>
          <w:rFonts w:eastAsia="Courier New"/>
        </w:rPr>
        <w:t xml:space="preserve">      </w:t>
      </w:r>
      <w:r>
        <w:rPr/>
        <w:t xml:space="preserve">description "Contains the parameter set of the VNF </w:t>
      </w:r>
    </w:p>
    <w:p>
      <w:pPr>
        <w:pStyle w:val="PL"/>
        <w:rPr/>
      </w:pPr>
      <w:r>
        <w:rPr>
          <w:rFonts w:eastAsia="Courier New"/>
        </w:rPr>
        <w:t xml:space="preserve">        </w:t>
      </w:r>
      <w:r>
        <w:rPr/>
        <w:t>instance(s) corresponding to an NE.</w:t>
      </w:r>
    </w:p>
    <w:p>
      <w:pPr>
        <w:pStyle w:val="PL"/>
        <w:rPr/>
      </w:pPr>
      <w:r>
        <w:rPr>
          <w:rFonts w:eastAsia="Courier New"/>
        </w:rPr>
        <w:t xml:space="preserve">        </w:t>
      </w:r>
      <w:r>
        <w:rPr/>
        <w:t>The presence of this list indicates that the ManagedFunction</w:t>
      </w:r>
    </w:p>
    <w:p>
      <w:pPr>
        <w:pStyle w:val="PL"/>
        <w:rPr/>
      </w:pPr>
      <w:r>
        <w:rPr>
          <w:rFonts w:eastAsia="Courier New"/>
        </w:rPr>
        <w:t xml:space="preserve">        </w:t>
      </w:r>
      <w:r>
        <w:rPr/>
        <w:t xml:space="preserve">represented is realized by one or more VNF instance(s). Otherwise it  </w:t>
      </w:r>
    </w:p>
    <w:p>
      <w:pPr>
        <w:pStyle w:val="PL"/>
        <w:rPr/>
      </w:pPr>
      <w:r>
        <w:rPr>
          <w:rFonts w:eastAsia="Courier New"/>
        </w:rPr>
        <w:t xml:space="preserve">        </w:t>
      </w:r>
      <w:r>
        <w:rPr/>
        <w:t xml:space="preserve">shall be absent. </w:t>
      </w:r>
    </w:p>
    <w:p>
      <w:pPr>
        <w:pStyle w:val="PL"/>
        <w:rPr/>
      </w:pPr>
      <w:r>
        <w:rPr>
          <w:rFonts w:eastAsia="Courier New"/>
        </w:rPr>
        <w:t xml:space="preserve">        </w:t>
      </w:r>
      <w:r>
        <w:rPr/>
        <w:t xml:space="preserve">The presence of a vnfParametersList entry, whose vnfInstanceId with a </w:t>
      </w:r>
    </w:p>
    <w:p>
      <w:pPr>
        <w:pStyle w:val="PL"/>
        <w:rPr/>
      </w:pPr>
      <w:r>
        <w:rPr>
          <w:rFonts w:eastAsia="Courier New"/>
        </w:rPr>
        <w:t xml:space="preserve">        </w:t>
      </w:r>
      <w:r>
        <w:rPr/>
        <w:t xml:space="preserve">string length of zero, in createMO operation can trigger the </w:t>
      </w:r>
    </w:p>
    <w:p>
      <w:pPr>
        <w:pStyle w:val="PL"/>
        <w:rPr/>
      </w:pPr>
      <w:r>
        <w:rPr>
          <w:rFonts w:eastAsia="Courier New"/>
        </w:rPr>
        <w:t xml:space="preserve">        </w:t>
      </w:r>
      <w:r>
        <w:rPr/>
        <w:t xml:space="preserve">instantiation of the related VNF/VNFC instances.";        </w:t>
      </w:r>
    </w:p>
    <w:p>
      <w:pPr>
        <w:pStyle w:val="PL"/>
        <w:rPr>
          <w:rFonts w:eastAsia="Courier New"/>
        </w:rPr>
      </w:pPr>
      <w:r>
        <w:rPr>
          <w:rFonts w:eastAsia="Courier New"/>
        </w:rPr>
        <w:t xml:space="preserve">        </w:t>
      </w:r>
    </w:p>
    <w:p>
      <w:pPr>
        <w:pStyle w:val="PL"/>
        <w:rPr/>
      </w:pPr>
      <w:r>
        <w:rPr>
          <w:rFonts w:eastAsia="Courier New"/>
        </w:rPr>
        <w:t xml:space="preserve">      </w:t>
      </w:r>
      <w:r>
        <w:rPr/>
        <w:t>leaf vnfInstanceId {</w:t>
      </w:r>
    </w:p>
    <w:p>
      <w:pPr>
        <w:pStyle w:val="PL"/>
        <w:rPr/>
      </w:pPr>
      <w:r>
        <w:rPr>
          <w:rFonts w:eastAsia="Courier New"/>
        </w:rPr>
        <w:t xml:space="preserve">        </w:t>
      </w:r>
      <w:r>
        <w:rPr/>
        <w:t>type string ;</w:t>
      </w:r>
    </w:p>
    <w:p>
      <w:pPr>
        <w:pStyle w:val="PL"/>
        <w:rPr/>
      </w:pPr>
      <w:r>
        <w:rPr>
          <w:rFonts w:eastAsia="Courier New"/>
        </w:rPr>
        <w:t xml:space="preserve">        </w:t>
      </w:r>
      <w:r>
        <w:rPr/>
        <w:t>description "VNF instance identifier";</w:t>
      </w:r>
    </w:p>
    <w:p>
      <w:pPr>
        <w:pStyle w:val="PL"/>
        <w:rPr/>
      </w:pPr>
      <w:r>
        <w:rPr>
          <w:rFonts w:eastAsia="Courier New"/>
        </w:rPr>
        <w:t xml:space="preserve">        </w:t>
      </w:r>
      <w:r>
        <w:rPr/>
        <w:t xml:space="preserve">reference "ETSI GS NFV-IFA 008 v2.1.1: </w:t>
      </w:r>
    </w:p>
    <w:p>
      <w:pPr>
        <w:pStyle w:val="PL"/>
        <w:rPr/>
      </w:pPr>
      <w:r>
        <w:rPr>
          <w:rFonts w:eastAsia="Courier New"/>
        </w:rPr>
        <w:t xml:space="preserve">          </w:t>
      </w:r>
      <w:r>
        <w:rPr/>
        <w:t xml:space="preserve">Network Functions Virtualisation (NFV); Management and Orchestration; </w:t>
      </w:r>
    </w:p>
    <w:p>
      <w:pPr>
        <w:pStyle w:val="PL"/>
        <w:rPr/>
      </w:pPr>
      <w:r>
        <w:rPr>
          <w:rFonts w:eastAsia="Courier New"/>
        </w:rPr>
        <w:t xml:space="preserve">          </w:t>
      </w:r>
      <w:r>
        <w:rPr/>
        <w:t>Ve-Vnfm reference point - Interface and Information Model Specification</w:t>
      </w:r>
    </w:p>
    <w:p>
      <w:pPr>
        <w:pStyle w:val="PL"/>
        <w:rPr/>
      </w:pPr>
      <w:r>
        <w:rPr>
          <w:rFonts w:eastAsia="Courier New"/>
        </w:rPr>
        <w:t xml:space="preserve">          </w:t>
      </w:r>
      <w:r>
        <w:rPr/>
        <w:t xml:space="preserve">section 9.4.2 </w:t>
      </w:r>
    </w:p>
    <w:p>
      <w:pPr>
        <w:pStyle w:val="PL"/>
        <w:rPr>
          <w:rFonts w:eastAsia="Courier New"/>
        </w:rPr>
      </w:pPr>
      <w:r>
        <w:rPr>
          <w:rFonts w:eastAsia="Courier New"/>
        </w:rPr>
        <w:t xml:space="preserve">          </w:t>
      </w:r>
    </w:p>
    <w:p>
      <w:pPr>
        <w:pStyle w:val="PL"/>
        <w:rPr/>
      </w:pPr>
      <w:r>
        <w:rPr>
          <w:rFonts w:eastAsia="Courier New"/>
        </w:rPr>
        <w:t xml:space="preserve">          </w:t>
      </w:r>
      <w:r>
        <w:rPr/>
        <w:t xml:space="preserve">ETSI GS NFV-IFA 015 v2.1.2: Network Functions Virtualisation (NFV); </w:t>
      </w:r>
    </w:p>
    <w:p>
      <w:pPr>
        <w:pStyle w:val="PL"/>
        <w:rPr/>
      </w:pPr>
      <w:r>
        <w:rPr>
          <w:rFonts w:eastAsia="Courier New"/>
        </w:rPr>
        <w:t xml:space="preserve">          </w:t>
      </w:r>
      <w:r>
        <w:rPr/>
        <w:t>Management and Orchestration; Report on NFV Information Model</w:t>
      </w:r>
    </w:p>
    <w:p>
      <w:pPr>
        <w:pStyle w:val="PL"/>
        <w:rPr/>
      </w:pPr>
      <w:r>
        <w:rPr>
          <w:rFonts w:eastAsia="Courier New"/>
        </w:rPr>
        <w:t xml:space="preserve">          </w:t>
      </w:r>
      <w:r>
        <w:rPr/>
        <w:t>section B2.4.2.1.2.3";</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vnfdId {</w:t>
      </w:r>
    </w:p>
    <w:p>
      <w:pPr>
        <w:pStyle w:val="PL"/>
        <w:rPr/>
      </w:pPr>
      <w:r>
        <w:rPr>
          <w:rFonts w:eastAsia="Courier New"/>
        </w:rPr>
        <w:t xml:space="preserve">        </w:t>
      </w:r>
      <w:r>
        <w:rPr/>
        <w:t>type string ;</w:t>
      </w:r>
    </w:p>
    <w:p>
      <w:pPr>
        <w:pStyle w:val="PL"/>
        <w:rPr/>
      </w:pPr>
      <w:r>
        <w:rPr>
          <w:rFonts w:eastAsia="Courier New"/>
        </w:rPr>
        <w:t xml:space="preserve">        </w:t>
      </w:r>
      <w:r>
        <w:rPr/>
        <w:t>description "Identifier of the VNFD on which the VNF instance is based.</w:t>
      </w:r>
    </w:p>
    <w:p>
      <w:pPr>
        <w:pStyle w:val="PL"/>
        <w:rPr/>
      </w:pPr>
      <w:r>
        <w:rPr>
          <w:rFonts w:eastAsia="Courier New"/>
        </w:rPr>
        <w:t xml:space="preserve">          </w:t>
      </w:r>
      <w:r>
        <w:rPr/>
        <w:t xml:space="preserve">The absence of the leaf or a string length of zero for vnfInstanceId </w:t>
      </w:r>
    </w:p>
    <w:p>
      <w:pPr>
        <w:pStyle w:val="PL"/>
        <w:rPr/>
      </w:pPr>
      <w:r>
        <w:rPr>
          <w:rFonts w:eastAsia="Courier New"/>
        </w:rPr>
        <w:t xml:space="preserve">          </w:t>
      </w:r>
      <w:r>
        <w:rPr/>
        <w:t xml:space="preserve">means the VNF instance(s) does not exist (e.g. has not been </w:t>
      </w:r>
    </w:p>
    <w:p>
      <w:pPr>
        <w:pStyle w:val="PL"/>
        <w:rPr/>
      </w:pPr>
      <w:r>
        <w:rPr>
          <w:rFonts w:eastAsia="Courier New"/>
        </w:rPr>
        <w:t xml:space="preserve">          </w:t>
      </w:r>
      <w:r>
        <w:rPr/>
        <w:t>instantiated yet, has already been terminated).";</w:t>
      </w:r>
    </w:p>
    <w:p>
      <w:pPr>
        <w:pStyle w:val="PL"/>
        <w:rPr/>
      </w:pPr>
      <w:r>
        <w:rPr>
          <w:rFonts w:eastAsia="Courier New"/>
        </w:rPr>
        <w:t xml:space="preserve">        </w:t>
      </w:r>
      <w:r>
        <w:rPr/>
        <w:t xml:space="preserve">reference "ETSI GS NFV-IFA 008 v2.1.1: </w:t>
      </w:r>
    </w:p>
    <w:p>
      <w:pPr>
        <w:pStyle w:val="PL"/>
        <w:rPr/>
      </w:pPr>
      <w:r>
        <w:rPr>
          <w:rFonts w:eastAsia="Courier New"/>
        </w:rPr>
        <w:t xml:space="preserve">          </w:t>
      </w:r>
      <w:r>
        <w:rPr/>
        <w:t xml:space="preserve">Network Functions Virtualisation (NFV); Management and Orchestration; </w:t>
      </w:r>
    </w:p>
    <w:p>
      <w:pPr>
        <w:pStyle w:val="PL"/>
        <w:rPr/>
      </w:pPr>
      <w:r>
        <w:rPr>
          <w:rFonts w:eastAsia="Courier New"/>
        </w:rPr>
        <w:t xml:space="preserve">          </w:t>
      </w:r>
      <w:r>
        <w:rPr/>
        <w:t>Ve-Vnfm reference point - Interface and Information Model Specification</w:t>
      </w:r>
    </w:p>
    <w:p>
      <w:pPr>
        <w:pStyle w:val="PL"/>
        <w:rPr/>
      </w:pPr>
      <w:r>
        <w:rPr>
          <w:rFonts w:eastAsia="Courier New"/>
        </w:rPr>
        <w:t xml:space="preserve">          </w:t>
      </w:r>
      <w:r>
        <w:rPr/>
        <w:t xml:space="preserve">section 9.4.2";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flavourId {</w:t>
      </w:r>
    </w:p>
    <w:p>
      <w:pPr>
        <w:pStyle w:val="PL"/>
        <w:rPr/>
      </w:pPr>
      <w:r>
        <w:rPr>
          <w:rFonts w:eastAsia="Courier New"/>
        </w:rPr>
        <w:t xml:space="preserve">        </w:t>
      </w:r>
      <w:r>
        <w:rPr/>
        <w:t>type string ;</w:t>
      </w:r>
    </w:p>
    <w:p>
      <w:pPr>
        <w:pStyle w:val="PL"/>
        <w:rPr/>
      </w:pPr>
      <w:r>
        <w:rPr>
          <w:rFonts w:eastAsia="Courier New"/>
        </w:rPr>
        <w:t xml:space="preserve">        </w:t>
      </w:r>
      <w:r>
        <w:rPr/>
        <w:t xml:space="preserve">description "Identifier of the VNF Deployment Flavour applied to this </w:t>
      </w:r>
    </w:p>
    <w:p>
      <w:pPr>
        <w:pStyle w:val="PL"/>
        <w:rPr/>
      </w:pPr>
      <w:r>
        <w:rPr>
          <w:rFonts w:eastAsia="Courier New"/>
        </w:rPr>
        <w:t xml:space="preserve">          </w:t>
      </w:r>
      <w:r>
        <w:rPr/>
        <w:t>VNF instance.";</w:t>
      </w:r>
    </w:p>
    <w:p>
      <w:pPr>
        <w:pStyle w:val="PL"/>
        <w:rPr/>
      </w:pPr>
      <w:r>
        <w:rPr>
          <w:rFonts w:eastAsia="Courier New"/>
        </w:rPr>
        <w:t xml:space="preserve">        </w:t>
      </w:r>
      <w:r>
        <w:rPr/>
        <w:t xml:space="preserve">reference "ETSI GS NFV-IFA 008 v2.1.1: </w:t>
      </w:r>
    </w:p>
    <w:p>
      <w:pPr>
        <w:pStyle w:val="PL"/>
        <w:rPr/>
      </w:pPr>
      <w:r>
        <w:rPr>
          <w:rFonts w:eastAsia="Courier New"/>
        </w:rPr>
        <w:t xml:space="preserve">          </w:t>
      </w:r>
      <w:r>
        <w:rPr/>
        <w:t>Network Functions Virtualisation (NFV) Management and Orchestration";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autoScalable {</w:t>
      </w:r>
    </w:p>
    <w:p>
      <w:pPr>
        <w:pStyle w:val="PL"/>
        <w:rPr/>
      </w:pPr>
      <w:r>
        <w:rPr>
          <w:rFonts w:eastAsia="Courier New"/>
        </w:rPr>
        <w:t xml:space="preserve">        </w:t>
      </w:r>
      <w:r>
        <w:rPr/>
        <w:t>type boolean ;</w:t>
      </w:r>
    </w:p>
    <w:p>
      <w:pPr>
        <w:pStyle w:val="PL"/>
        <w:rPr/>
      </w:pPr>
      <w:r>
        <w:rPr>
          <w:rFonts w:eastAsia="Courier New"/>
        </w:rPr>
        <w:t xml:space="preserve">        </w:t>
      </w:r>
      <w:r>
        <w:rPr/>
        <w:t>mandatory true;</w:t>
      </w:r>
    </w:p>
    <w:p>
      <w:pPr>
        <w:pStyle w:val="PL"/>
        <w:rPr/>
      </w:pPr>
      <w:r>
        <w:rPr>
          <w:rFonts w:eastAsia="Courier New"/>
        </w:rPr>
        <w:t xml:space="preserve">        </w:t>
      </w:r>
      <w:r>
        <w:rPr/>
        <w:t xml:space="preserve">description "Indicator of whether the auto-scaling of this </w:t>
      </w:r>
    </w:p>
    <w:p>
      <w:pPr>
        <w:pStyle w:val="PL"/>
        <w:rPr/>
      </w:pPr>
      <w:r>
        <w:rPr>
          <w:rFonts w:eastAsia="Courier New"/>
        </w:rPr>
        <w:t xml:space="preserve">          </w:t>
      </w:r>
      <w:r>
        <w:rPr/>
        <w:t>VNF instance is enabled or disabled.";</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list peeParametersList {</w:t>
      </w:r>
    </w:p>
    <w:p>
      <w:pPr>
        <w:pStyle w:val="PL"/>
        <w:rPr/>
      </w:pPr>
      <w:r>
        <w:rPr>
          <w:rFonts w:eastAsia="Courier New"/>
        </w:rPr>
        <w:t xml:space="preserve">      </w:t>
      </w:r>
      <w:r>
        <w:rPr/>
        <w:t>key idx;</w:t>
      </w:r>
    </w:p>
    <w:p>
      <w:pPr>
        <w:pStyle w:val="PL"/>
        <w:rPr/>
      </w:pPr>
      <w:r>
        <w:rPr>
          <w:rFonts w:eastAsia="Courier New"/>
        </w:rPr>
        <w:t xml:space="preserve">      </w:t>
      </w:r>
      <w:r>
        <w:rPr/>
        <w:t xml:space="preserve">description "Contains the parameter set for the control </w:t>
      </w:r>
    </w:p>
    <w:p>
      <w:pPr>
        <w:pStyle w:val="PL"/>
        <w:rPr/>
      </w:pPr>
      <w:r>
        <w:rPr>
          <w:rFonts w:eastAsia="Courier New"/>
        </w:rPr>
        <w:t xml:space="preserve">        </w:t>
      </w:r>
      <w:r>
        <w:rPr/>
        <w:t xml:space="preserve">and monitoring of power, energy and environmental parameters of </w:t>
      </w:r>
    </w:p>
    <w:p>
      <w:pPr>
        <w:pStyle w:val="PL"/>
        <w:rPr/>
      </w:pPr>
      <w:r>
        <w:rPr>
          <w:rFonts w:eastAsia="Courier New"/>
        </w:rPr>
        <w:t xml:space="preserve">        </w:t>
      </w:r>
      <w:r>
        <w:rPr/>
        <w:t>ManagedFunction instance(s).";</w:t>
      </w:r>
    </w:p>
    <w:p>
      <w:pPr>
        <w:pStyle w:val="PL"/>
        <w:rPr/>
      </w:pPr>
      <w:r>
        <w:rPr/>
      </w:r>
    </w:p>
    <w:p>
      <w:pPr>
        <w:pStyle w:val="PL"/>
        <w:rPr/>
      </w:pPr>
      <w:r>
        <w:rPr>
          <w:rFonts w:eastAsia="Courier New"/>
        </w:rPr>
        <w:t xml:space="preserve">      </w:t>
      </w:r>
      <w:r>
        <w:rPr/>
        <w:t xml:space="preserve">leaf idx { type uint32; }  </w:t>
      </w:r>
    </w:p>
    <w:p>
      <w:pPr>
        <w:pStyle w:val="PL"/>
        <w:rPr/>
      </w:pPr>
      <w:r>
        <w:rPr/>
      </w:r>
    </w:p>
    <w:p>
      <w:pPr>
        <w:pStyle w:val="PL"/>
        <w:rPr/>
      </w:pPr>
      <w:r>
        <w:rPr>
          <w:rFonts w:eastAsia="Courier New"/>
        </w:rPr>
        <w:t xml:space="preserve">      </w:t>
      </w:r>
      <w:r>
        <w:rPr/>
        <w:t>leaf siteIdentification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 xml:space="preserve">description "The identification of the site where the </w:t>
      </w:r>
    </w:p>
    <w:p>
      <w:pPr>
        <w:pStyle w:val="PL"/>
        <w:rPr/>
      </w:pPr>
      <w:r>
        <w:rPr>
          <w:rFonts w:eastAsia="Courier New"/>
        </w:rPr>
        <w:t xml:space="preserve">          </w:t>
      </w:r>
      <w:r>
        <w:rPr/>
        <w:t>ManagedFunction resides.";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siteLatitude {</w:t>
      </w:r>
    </w:p>
    <w:p>
      <w:pPr>
        <w:pStyle w:val="PL"/>
        <w:rPr/>
      </w:pPr>
      <w:r>
        <w:rPr>
          <w:rFonts w:eastAsia="Courier New"/>
        </w:rPr>
        <w:t xml:space="preserve">        </w:t>
      </w:r>
      <w:r>
        <w:rPr/>
        <w:t>type decimal64 {</w:t>
      </w:r>
    </w:p>
    <w:p>
      <w:pPr>
        <w:pStyle w:val="PL"/>
        <w:rPr/>
      </w:pPr>
      <w:r>
        <w:rPr>
          <w:rFonts w:eastAsia="Courier New"/>
        </w:rPr>
        <w:t xml:space="preserve">          </w:t>
      </w:r>
      <w:r>
        <w:rPr/>
        <w:t>fraction-digits 4;</w:t>
      </w:r>
    </w:p>
    <w:p>
      <w:pPr>
        <w:pStyle w:val="PL"/>
        <w:rPr/>
      </w:pPr>
      <w:r>
        <w:rPr>
          <w:rFonts w:eastAsia="Courier New"/>
        </w:rPr>
        <w:t xml:space="preserve">          </w:t>
      </w:r>
      <w:r>
        <w:rPr/>
        <w:t xml:space="preserve">range "-90.0000..+90.0000";        </w:t>
      </w:r>
    </w:p>
    <w:p>
      <w:pPr>
        <w:pStyle w:val="PL"/>
        <w:rPr/>
      </w:pPr>
      <w:r>
        <w:rPr>
          <w:rFonts w:eastAsia="Courier New"/>
        </w:rPr>
        <w:t xml:space="preserve">        </w:t>
      </w:r>
      <w:r>
        <w:rPr/>
        <w:t>}</w:t>
      </w:r>
    </w:p>
    <w:p>
      <w:pPr>
        <w:pStyle w:val="PL"/>
        <w:rPr/>
      </w:pPr>
      <w:r>
        <w:rPr>
          <w:rFonts w:eastAsia="Courier New"/>
        </w:rPr>
        <w:t xml:space="preserve">        </w:t>
      </w:r>
      <w:r>
        <w:rPr/>
        <w:t xml:space="preserve">description "The latitude of the site where the ManagedFunction </w:t>
      </w:r>
    </w:p>
    <w:p>
      <w:pPr>
        <w:pStyle w:val="PL"/>
        <w:rPr/>
      </w:pPr>
      <w:r>
        <w:rPr>
          <w:rFonts w:eastAsia="Courier New"/>
        </w:rPr>
        <w:t xml:space="preserve">          </w:t>
      </w:r>
      <w:r>
        <w:rPr/>
        <w:t xml:space="preserve">instance resides, based on World Geodetic System (1984 version) </w:t>
      </w:r>
    </w:p>
    <w:p>
      <w:pPr>
        <w:pStyle w:val="PL"/>
        <w:rPr/>
      </w:pPr>
      <w:r>
        <w:rPr>
          <w:rFonts w:eastAsia="Courier New"/>
        </w:rPr>
        <w:t xml:space="preserve">          </w:t>
      </w:r>
      <w:r>
        <w:rPr/>
        <w:t xml:space="preserve">global reference frame (WGS 84). Positive values correspond to </w:t>
      </w:r>
    </w:p>
    <w:p>
      <w:pPr>
        <w:pStyle w:val="PL"/>
        <w:rPr/>
      </w:pPr>
      <w:r>
        <w:rPr>
          <w:rFonts w:eastAsia="Courier New"/>
        </w:rPr>
        <w:t xml:space="preserve">          </w:t>
      </w:r>
      <w:r>
        <w:rPr/>
        <w:t xml:space="preserve">the northern hemisphere. This attribute is optional in case of </w:t>
      </w:r>
    </w:p>
    <w:p>
      <w:pPr>
        <w:pStyle w:val="PL"/>
        <w:rPr/>
      </w:pPr>
      <w:r>
        <w:rPr>
          <w:rFonts w:eastAsia="Courier New"/>
        </w:rPr>
        <w:t xml:space="preserve">          </w:t>
      </w:r>
      <w:r>
        <w:rPr/>
        <w:t>BTSFunction and RNCFunction instance(s).";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siteLongitude {</w:t>
      </w:r>
    </w:p>
    <w:p>
      <w:pPr>
        <w:pStyle w:val="PL"/>
        <w:rPr/>
      </w:pPr>
      <w:r>
        <w:rPr>
          <w:rFonts w:eastAsia="Courier New"/>
        </w:rPr>
        <w:t xml:space="preserve">        </w:t>
      </w:r>
      <w:r>
        <w:rPr/>
        <w:t>type decimal64 {</w:t>
      </w:r>
    </w:p>
    <w:p>
      <w:pPr>
        <w:pStyle w:val="PL"/>
        <w:rPr/>
      </w:pPr>
      <w:r>
        <w:rPr>
          <w:rFonts w:eastAsia="Courier New"/>
        </w:rPr>
        <w:t xml:space="preserve">          </w:t>
      </w:r>
      <w:r>
        <w:rPr/>
        <w:t>fraction-digits 4;</w:t>
      </w:r>
    </w:p>
    <w:p>
      <w:pPr>
        <w:pStyle w:val="PL"/>
        <w:rPr/>
      </w:pPr>
      <w:r>
        <w:rPr>
          <w:rFonts w:eastAsia="Courier New"/>
        </w:rPr>
        <w:t xml:space="preserve">          </w:t>
      </w:r>
      <w:r>
        <w:rPr/>
        <w:t xml:space="preserve">range "-180.0000..+180.0000";        </w:t>
      </w:r>
    </w:p>
    <w:p>
      <w:pPr>
        <w:pStyle w:val="PL"/>
        <w:rPr/>
      </w:pPr>
      <w:r>
        <w:rPr>
          <w:rFonts w:eastAsia="Courier New"/>
        </w:rPr>
        <w:t xml:space="preserve">        </w:t>
      </w:r>
      <w:r>
        <w:rPr/>
        <w:t>}</w:t>
      </w:r>
    </w:p>
    <w:p>
      <w:pPr>
        <w:pStyle w:val="PL"/>
        <w:rPr/>
      </w:pPr>
      <w:r>
        <w:rPr>
          <w:rFonts w:eastAsia="Courier New"/>
        </w:rPr>
        <w:t xml:space="preserve">        </w:t>
      </w:r>
      <w:r>
        <w:rPr/>
        <w:t xml:space="preserve">description "The longitude of the site where the ManagedFunction </w:t>
      </w:r>
    </w:p>
    <w:p>
      <w:pPr>
        <w:pStyle w:val="PL"/>
        <w:rPr/>
      </w:pPr>
      <w:r>
        <w:rPr>
          <w:rFonts w:eastAsia="Courier New"/>
        </w:rPr>
        <w:t xml:space="preserve">          </w:t>
      </w:r>
      <w:r>
        <w:rPr/>
        <w:t xml:space="preserve">instance resides, based on World Geodetic System (1984 version) </w:t>
      </w:r>
    </w:p>
    <w:p>
      <w:pPr>
        <w:pStyle w:val="PL"/>
        <w:rPr/>
      </w:pPr>
      <w:r>
        <w:rPr>
          <w:rFonts w:eastAsia="Courier New"/>
        </w:rPr>
        <w:t xml:space="preserve">          </w:t>
      </w:r>
      <w:r>
        <w:rPr/>
        <w:t xml:space="preserve">global reference frame (WGS 84). Positive values correspond to </w:t>
      </w:r>
    </w:p>
    <w:p>
      <w:pPr>
        <w:pStyle w:val="PL"/>
        <w:rPr/>
      </w:pPr>
      <w:r>
        <w:rPr>
          <w:rFonts w:eastAsia="Courier New"/>
        </w:rPr>
        <w:t xml:space="preserve">          </w:t>
      </w:r>
      <w:r>
        <w:rPr/>
        <w:t xml:space="preserve">degrees east of 0 degrees longitude. This attribute is optional in </w:t>
      </w:r>
    </w:p>
    <w:p>
      <w:pPr>
        <w:pStyle w:val="PL"/>
        <w:rPr/>
      </w:pPr>
      <w:r>
        <w:rPr>
          <w:rFonts w:eastAsia="Courier New"/>
        </w:rPr>
        <w:t xml:space="preserve">          </w:t>
      </w:r>
      <w:r>
        <w:rPr/>
        <w:t>case of BTSFunction and RNCFunction instance(s).";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siteDescription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 xml:space="preserve">description "An operator defined description of the site where </w:t>
      </w:r>
    </w:p>
    <w:p>
      <w:pPr>
        <w:pStyle w:val="PL"/>
        <w:rPr/>
      </w:pPr>
      <w:r>
        <w:rPr>
          <w:rFonts w:eastAsia="Courier New"/>
        </w:rPr>
        <w:t xml:space="preserve">          </w:t>
      </w:r>
      <w:r>
        <w:rPr/>
        <w:t>the ManagedFunction instance resides.";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equipmentType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 xml:space="preserve">description "The type of equipment where the managedFunction </w:t>
      </w:r>
    </w:p>
    <w:p>
      <w:pPr>
        <w:pStyle w:val="PL"/>
        <w:rPr/>
      </w:pPr>
      <w:r>
        <w:rPr>
          <w:rFonts w:eastAsia="Courier New"/>
        </w:rPr>
        <w:t xml:space="preserve">          </w:t>
      </w:r>
      <w:r>
        <w:rPr/>
        <w:t>instance resides.";</w:t>
      </w:r>
    </w:p>
    <w:p>
      <w:pPr>
        <w:pStyle w:val="PL"/>
        <w:rPr/>
      </w:pPr>
      <w:r>
        <w:rPr>
          <w:rFonts w:eastAsia="Courier New"/>
        </w:rPr>
        <w:t xml:space="preserve">        </w:t>
      </w:r>
      <w:r>
        <w:rPr/>
        <w:t>reference "clause 4.4.1 of ETSI ES 202 336-12";</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environmentType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 xml:space="preserve">description "The type of environment where the managedFunction </w:t>
      </w:r>
    </w:p>
    <w:p>
      <w:pPr>
        <w:pStyle w:val="PL"/>
        <w:rPr/>
      </w:pPr>
      <w:r>
        <w:rPr>
          <w:rFonts w:eastAsia="Courier New"/>
        </w:rPr>
        <w:t xml:space="preserve">          </w:t>
      </w:r>
      <w:r>
        <w:rPr/>
        <w:t>instance resides.";</w:t>
      </w:r>
    </w:p>
    <w:p>
      <w:pPr>
        <w:pStyle w:val="PL"/>
        <w:rPr/>
      </w:pPr>
      <w:r>
        <w:rPr>
          <w:rFonts w:eastAsia="Courier New"/>
        </w:rPr>
        <w:t xml:space="preserve">        </w:t>
      </w:r>
      <w:r>
        <w:rPr/>
        <w:t>reference "clause 4.4.1 of ETSI ES 202 336-12";</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powerInterface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description "The type of power.";</w:t>
      </w:r>
    </w:p>
    <w:p>
      <w:pPr>
        <w:pStyle w:val="PL"/>
        <w:rPr/>
      </w:pPr>
      <w:r>
        <w:rPr>
          <w:rFonts w:eastAsia="Courier New"/>
        </w:rPr>
        <w:t xml:space="preserve">        </w:t>
      </w:r>
      <w:r>
        <w:rPr/>
        <w:t>reference "clause 4.4.1 of ETSI ES 202 336-12";</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priorityLabel {</w:t>
      </w:r>
    </w:p>
    <w:p>
      <w:pPr>
        <w:pStyle w:val="PL"/>
        <w:rPr/>
      </w:pPr>
      <w:r>
        <w:rPr>
          <w:rFonts w:eastAsia="Courier New"/>
        </w:rPr>
        <w:t xml:space="preserve">      </w:t>
      </w:r>
      <w:r>
        <w:rPr/>
        <w:t>mandatory true;</w:t>
      </w:r>
    </w:p>
    <w:p>
      <w:pPr>
        <w:pStyle w:val="PL"/>
        <w:rPr/>
      </w:pPr>
      <w:r>
        <w:rPr>
          <w:rFonts w:eastAsia="Courier New"/>
        </w:rPr>
        <w:t xml:space="preserve">      </w:t>
      </w:r>
      <w:r>
        <w:rPr/>
        <w:t>type uint32;</w:t>
      </w:r>
    </w:p>
    <w:p>
      <w:pPr>
        <w:pStyle w:val="PL"/>
        <w:rPr/>
      </w:pPr>
      <w:r>
        <w:rPr>
          <w:rFonts w:eastAsia="Courier New"/>
        </w:rPr>
        <w:t xml:space="preserve">    </w:t>
      </w:r>
      <w:r>
        <w:rPr/>
        <w:t>}</w:t>
      </w:r>
    </w:p>
    <w:p>
      <w:pPr>
        <w:pStyle w:val="PL"/>
        <w:rPr/>
      </w:pPr>
      <w:r>
        <w:rPr>
          <w:rFonts w:eastAsia="Courier New"/>
        </w:rPr>
        <w:t xml:space="preserve">    </w:t>
      </w:r>
      <w:r>
        <w:rPr/>
        <w:t>uses meas3gpp:SupportedPerfMetricGroupGrp;</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ManagedFunctionContainedClasses {</w:t>
      </w:r>
    </w:p>
    <w:p>
      <w:pPr>
        <w:pStyle w:val="PL"/>
        <w:rPr/>
      </w:pPr>
      <w:r>
        <w:rPr>
          <w:rFonts w:eastAsia="Courier New"/>
        </w:rPr>
        <w:t xml:space="preserve">    </w:t>
      </w:r>
      <w:r>
        <w:rPr/>
        <w:t xml:space="preserve">description "A grouping used to containe classes (lists) contained by </w:t>
      </w:r>
    </w:p>
    <w:p>
      <w:pPr>
        <w:pStyle w:val="PL"/>
        <w:rPr/>
      </w:pPr>
      <w:r>
        <w:rPr>
          <w:rFonts w:eastAsia="Courier New"/>
        </w:rPr>
        <w:t xml:space="preserve">      </w:t>
      </w:r>
      <w:r>
        <w:rPr/>
        <w:t>the abstract IOC ManagedFunction";</w:t>
      </w:r>
    </w:p>
    <w:p>
      <w:pPr>
        <w:pStyle w:val="PL"/>
        <w:rPr/>
      </w:pPr>
      <w:r>
        <w:rPr>
          <w:rFonts w:eastAsia="Courier New"/>
        </w:rPr>
        <w:t xml:space="preserve">    </w:t>
      </w:r>
      <w:r>
        <w:rPr/>
        <w:t>list ManagedNFService {</w:t>
      </w:r>
    </w:p>
    <w:p>
      <w:pPr>
        <w:pStyle w:val="PL"/>
        <w:rPr/>
      </w:pPr>
      <w:r>
        <w:rPr>
          <w:rFonts w:eastAsia="Courier New"/>
        </w:rPr>
        <w:t xml:space="preserve">      </w:t>
      </w:r>
      <w:r>
        <w:rPr/>
        <w:t>description "Represents a Network Function (NF)";</w:t>
      </w:r>
    </w:p>
    <w:p>
      <w:pPr>
        <w:pStyle w:val="PL"/>
        <w:rPr/>
      </w:pPr>
      <w:r>
        <w:rPr>
          <w:rFonts w:eastAsia="Courier New"/>
        </w:rPr>
        <w:t xml:space="preserve">      </w:t>
      </w:r>
      <w:r>
        <w:rPr/>
        <w:t>reference "3GPP TS 23.501";</w:t>
      </w:r>
    </w:p>
    <w:p>
      <w:pPr>
        <w:pStyle w:val="PL"/>
        <w:rPr/>
      </w:pPr>
      <w:r>
        <w:rPr>
          <w:rFonts w:eastAsia="Courier New"/>
        </w:rPr>
        <w:t xml:space="preserve">      </w:t>
      </w:r>
      <w:r>
        <w:rPr/>
        <w:t>key id;</w:t>
      </w:r>
    </w:p>
    <w:p>
      <w:pPr>
        <w:pStyle w:val="PL"/>
        <w:rPr/>
      </w:pPr>
      <w:r>
        <w:rPr>
          <w:rFonts w:eastAsia="Courier New"/>
        </w:rPr>
        <w:t xml:space="preserve">      </w:t>
      </w:r>
      <w:r>
        <w:rPr/>
        <w:t>uses top3gpp:Top_Grp;</w:t>
      </w:r>
    </w:p>
    <w:p>
      <w:pPr>
        <w:pStyle w:val="PL"/>
        <w:rPr/>
      </w:pPr>
      <w:r>
        <w:rPr>
          <w:rFonts w:eastAsia="Courier New"/>
        </w:rPr>
        <w:t xml:space="preserve">      </w:t>
      </w:r>
      <w:r>
        <w:rPr/>
        <w:t>container attributes {</w:t>
      </w:r>
    </w:p>
    <w:p>
      <w:pPr>
        <w:pStyle w:val="PL"/>
        <w:rPr/>
      </w:pPr>
      <w:r>
        <w:rPr>
          <w:rFonts w:eastAsia="Courier New"/>
        </w:rPr>
        <w:t xml:space="preserve">        </w:t>
      </w:r>
      <w:r>
        <w:rPr/>
        <w:t>uses ManagedNFServiceGrp;</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uses meas3gpp:MeasurementSubtree {</w:t>
      </w:r>
    </w:p>
    <w:p>
      <w:pPr>
        <w:pStyle w:val="PL"/>
        <w:rPr/>
      </w:pPr>
      <w:r>
        <w:rPr>
          <w:rFonts w:eastAsia="Courier New"/>
        </w:rPr>
        <w:t xml:space="preserve">      </w:t>
      </w:r>
      <w:r>
        <w:rPr/>
        <w:t>if-feature MeasurementsUnderManagedFunction ;</w:t>
      </w:r>
    </w:p>
    <w:p>
      <w:pPr>
        <w:pStyle w:val="PL"/>
        <w:rPr/>
      </w:pPr>
      <w:r>
        <w:rPr>
          <w:rFonts w:eastAsia="Courier New"/>
        </w:rPr>
        <w:t xml:space="preserve">    </w:t>
      </w:r>
      <w:r>
        <w:rPr/>
        <w:t xml:space="preserve">}    </w:t>
      </w:r>
    </w:p>
    <w:p>
      <w:pPr>
        <w:pStyle w:val="PL"/>
        <w:rPr>
          <w:rFonts w:eastAsia="Courier New"/>
        </w:rPr>
      </w:pPr>
      <w:r>
        <w:rPr>
          <w:rFonts w:eastAsia="Courier New"/>
        </w:rPr>
        <w:t xml:space="preserve">    </w:t>
      </w:r>
    </w:p>
    <w:p>
      <w:pPr>
        <w:pStyle w:val="PL"/>
        <w:rPr/>
      </w:pPr>
      <w:r>
        <w:rPr>
          <w:rFonts w:eastAsia="Courier New"/>
        </w:rPr>
        <w:t xml:space="preserve">    </w:t>
      </w:r>
      <w:r>
        <w:rPr/>
        <w:t>uses trace3gpp:TraceSubtree {</w:t>
      </w:r>
    </w:p>
    <w:p>
      <w:pPr>
        <w:pStyle w:val="PL"/>
        <w:rPr/>
      </w:pPr>
      <w:r>
        <w:rPr>
          <w:rFonts w:eastAsia="Courier New"/>
        </w:rPr>
        <w:t xml:space="preserve">      </w:t>
      </w:r>
      <w:r>
        <w:rPr/>
        <w:t>if-feature TraceUnderManagedFunction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t>}</w:t>
      </w:r>
    </w:p>
    <w:p>
      <w:pPr>
        <w:pStyle w:val="PL"/>
        <w:rPr/>
      </w:pPr>
      <w:r>
        <w:rPr/>
        <w:t>&lt;CODE ENDS&gt;</w:t>
      </w:r>
    </w:p>
    <w:p>
      <w:pPr>
        <w:pStyle w:val="Normal"/>
        <w:rPr>
          <w:lang w:eastAsia="zh-CN"/>
        </w:rPr>
      </w:pPr>
      <w:r>
        <w:rPr>
          <w:lang w:eastAsia="zh-CN"/>
        </w:rPr>
      </w:r>
    </w:p>
    <w:p>
      <w:pPr>
        <w:pStyle w:val="Heading2"/>
        <w:rPr>
          <w:lang w:eastAsia="zh-CN"/>
        </w:rPr>
      </w:pPr>
      <w:bookmarkStart w:id="81" w:name="__RefHeading___Toc145945081"/>
      <w:bookmarkEnd w:id="81"/>
      <w:r>
        <w:rPr>
          <w:lang w:eastAsia="zh-CN"/>
        </w:rPr>
        <w:t>D.2.4</w:t>
        <w:tab/>
        <w:t>module _3gpp-common-measurements.yang</w:t>
      </w:r>
    </w:p>
    <w:p>
      <w:pPr>
        <w:pStyle w:val="PL"/>
        <w:rPr/>
      </w:pPr>
      <w:r>
        <w:rPr/>
        <w:t>&lt;CODE BEGINS&gt;</w:t>
      </w:r>
    </w:p>
    <w:p>
      <w:pPr>
        <w:pStyle w:val="PL"/>
        <w:rPr/>
      </w:pPr>
      <w:r>
        <w:rPr/>
        <w:t>module _3gpp-common-measurements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"urn:3gpp:sa5:_3gpp-common-measurements";</w:t>
      </w:r>
    </w:p>
    <w:p>
      <w:pPr>
        <w:pStyle w:val="PL"/>
        <w:rPr/>
      </w:pPr>
      <w:r>
        <w:rPr>
          <w:rFonts w:eastAsia="Courier New"/>
        </w:rPr>
        <w:t xml:space="preserve">  </w:t>
      </w:r>
      <w:r>
        <w:rPr/>
        <w:t>prefix "meas3gpp";</w:t>
      </w:r>
    </w:p>
    <w:p>
      <w:pPr>
        <w:pStyle w:val="PL"/>
        <w:rPr/>
      </w:pPr>
      <w:r>
        <w:rPr/>
      </w:r>
    </w:p>
    <w:p>
      <w:pPr>
        <w:pStyle w:val="PL"/>
        <w:rPr/>
      </w:pPr>
      <w:r>
        <w:rPr>
          <w:rFonts w:eastAsia="Courier New"/>
        </w:rPr>
        <w:t xml:space="preserve">  </w:t>
      </w:r>
      <w:r>
        <w:rPr/>
        <w:t>import _3gpp-common-top { prefix top3gpp; }</w:t>
      </w:r>
    </w:p>
    <w:p>
      <w:pPr>
        <w:pStyle w:val="PL"/>
        <w:rPr/>
      </w:pPr>
      <w:r>
        <w:rPr>
          <w:rFonts w:eastAsia="Courier New"/>
        </w:rPr>
        <w:t xml:space="preserve">  </w:t>
      </w:r>
      <w:r>
        <w:rPr/>
        <w:t>import _3gpp-common-yang-types { prefix types3gpp; }</w:t>
      </w:r>
    </w:p>
    <w:p>
      <w:pPr>
        <w:pStyle w:val="PL"/>
        <w:rPr/>
      </w:pPr>
      <w:r>
        <w:rPr>
          <w:rFonts w:eastAsia="Courier New"/>
        </w:rPr>
        <w:t xml:space="preserve">  </w:t>
      </w:r>
      <w:r>
        <w:rPr/>
        <w:t>import _3gpp-common-yang-extensions { prefix yext3gpp;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
    </w:p>
    <w:p>
      <w:pPr>
        <w:pStyle w:val="PL"/>
        <w:rPr/>
      </w:pPr>
      <w:r>
        <w:rPr>
          <w:rFonts w:eastAsia="Courier New"/>
        </w:rPr>
        <w:t xml:space="preserve">  </w:t>
      </w:r>
      <w:r>
        <w:rPr/>
        <w:t>description "Defines Measurement and KPI related groupings</w:t>
      </w:r>
    </w:p>
    <w:p>
      <w:pPr>
        <w:pStyle w:val="PL"/>
        <w:rPr/>
      </w:pPr>
      <w:r>
        <w:rPr>
          <w:rFonts w:eastAsia="Courier New"/>
        </w:rPr>
        <w:t xml:space="preserve">    </w:t>
      </w:r>
      <w:r>
        <w:rPr/>
        <w:t>Any list/class intending to use this should include 2 or 3 uses statements</w:t>
      </w:r>
    </w:p>
    <w:p>
      <w:pPr>
        <w:pStyle w:val="PL"/>
        <w:rPr/>
      </w:pPr>
      <w:r>
        <w:rPr>
          <w:rFonts w:eastAsia="Courier New"/>
        </w:rPr>
        <w:t xml:space="preserve">    </w:t>
      </w:r>
      <w:r>
        <w:rPr/>
        <w:t>controlled by a feature:</w:t>
      </w:r>
    </w:p>
    <w:p>
      <w:pPr>
        <w:pStyle w:val="PL"/>
        <w:rPr/>
      </w:pPr>
      <w:r>
        <w:rPr/>
      </w:r>
    </w:p>
    <w:p>
      <w:pPr>
        <w:pStyle w:val="PL"/>
        <w:rPr/>
      </w:pPr>
      <w:r>
        <w:rPr>
          <w:rFonts w:eastAsia="Courier New"/>
        </w:rPr>
        <w:t xml:space="preserve">    </w:t>
      </w:r>
      <w:r>
        <w:rPr/>
        <w:t>A)</w:t>
      </w:r>
    </w:p>
    <w:p>
      <w:pPr>
        <w:pStyle w:val="PL"/>
        <w:rPr/>
      </w:pPr>
      <w:r>
        <w:rPr/>
        <w:t>+++     feature MeasurementsUnderMyClass {</w:t>
      </w:r>
    </w:p>
    <w:p>
      <w:pPr>
        <w:pStyle w:val="PL"/>
        <w:rPr/>
      </w:pPr>
      <w:r>
        <w:rPr/>
        <w:t>+++       description 'Indicates whether measurements and/or KPIs are supported</w:t>
      </w:r>
    </w:p>
    <w:p>
      <w:pPr>
        <w:pStyle w:val="PL"/>
        <w:rPr/>
      </w:pPr>
      <w:r>
        <w:rPr/>
        <w:t>+++       for this class.';</w:t>
      </w:r>
    </w:p>
    <w:p>
      <w:pPr>
        <w:pStyle w:val="PL"/>
        <w:rPr/>
      </w:pPr>
      <w:r>
        <w:rPr/>
        <w:t>+++     }</w:t>
      </w:r>
    </w:p>
    <w:p>
      <w:pPr>
        <w:pStyle w:val="PL"/>
        <w:rPr/>
      </w:pPr>
      <w:r>
        <w:rPr/>
      </w:r>
    </w:p>
    <w:p>
      <w:pPr>
        <w:pStyle w:val="PL"/>
        <w:rPr/>
      </w:pPr>
      <w:r>
        <w:rPr>
          <w:rFonts w:eastAsia="Courier New"/>
        </w:rPr>
        <w:t xml:space="preserve">    </w:t>
      </w:r>
      <w:r>
        <w:rPr/>
        <w:t>B) include the attribute measurementsList and/or kPIsList indicating the</w:t>
      </w:r>
    </w:p>
    <w:p>
      <w:pPr>
        <w:pStyle w:val="PL"/>
        <w:rPr/>
      </w:pPr>
      <w:r>
        <w:rPr>
          <w:rFonts w:eastAsia="Courier New"/>
        </w:rPr>
        <w:t xml:space="preserve">      </w:t>
      </w:r>
      <w:r>
        <w:rPr/>
        <w:t>supported measurment and KPI types and GPs. Note that for classes</w:t>
      </w:r>
    </w:p>
    <w:p>
      <w:pPr>
        <w:pStyle w:val="PL"/>
        <w:rPr/>
      </w:pPr>
      <w:r>
        <w:rPr>
          <w:rFonts w:eastAsia="Courier New"/>
        </w:rPr>
        <w:t xml:space="preserve">      </w:t>
      </w:r>
      <w:r>
        <w:rPr/>
        <w:t>inheriting from ManagedFunction, EP_RP or SubNetwork these attributes are</w:t>
      </w:r>
    </w:p>
    <w:p>
      <w:pPr>
        <w:pStyle w:val="PL"/>
        <w:rPr/>
      </w:pPr>
      <w:r>
        <w:rPr>
          <w:rFonts w:eastAsia="Courier New"/>
        </w:rPr>
        <w:t xml:space="preserve">      </w:t>
      </w:r>
      <w:r>
        <w:rPr/>
        <w:t>already inherited, so there is no need to include them once more. E.g.</w:t>
      </w:r>
    </w:p>
    <w:p>
      <w:pPr>
        <w:pStyle w:val="PL"/>
        <w:rPr/>
      </w:pPr>
      <w:r>
        <w:rPr/>
      </w:r>
    </w:p>
    <w:p>
      <w:pPr>
        <w:pStyle w:val="PL"/>
        <w:rPr/>
      </w:pPr>
      <w:r>
        <w:rPr/>
        <w:t>+++     grouping MyClassGrp {</w:t>
      </w:r>
    </w:p>
    <w:p>
      <w:pPr>
        <w:pStyle w:val="PL"/>
        <w:rPr/>
      </w:pPr>
      <w:r>
        <w:rPr/>
        <w:t>+++        uses meas3gpp:SupportedPerfMetricGroup;</w:t>
      </w:r>
    </w:p>
    <w:p>
      <w:pPr>
        <w:pStyle w:val="PL"/>
        <w:rPr/>
      </w:pPr>
      <w:r>
        <w:rPr/>
        <w:t>+++     }</w:t>
      </w:r>
    </w:p>
    <w:p>
      <w:pPr>
        <w:pStyle w:val="PL"/>
        <w:rPr/>
      </w:pPr>
      <w:r>
        <w:rPr/>
      </w:r>
    </w:p>
    <w:p>
      <w:pPr>
        <w:pStyle w:val="PL"/>
        <w:rPr/>
      </w:pPr>
      <w:r>
        <w:rPr>
          <w:rFonts w:eastAsia="Courier New"/>
        </w:rPr>
        <w:t xml:space="preserve">    </w:t>
      </w:r>
      <w:r>
        <w:rPr/>
        <w:t>C) include the class PerfmetricJob to control the measurements/KPIs. E.g.</w:t>
      </w:r>
    </w:p>
    <w:p>
      <w:pPr>
        <w:pStyle w:val="PL"/>
        <w:rPr/>
      </w:pPr>
      <w:r>
        <w:rPr/>
      </w:r>
    </w:p>
    <w:p>
      <w:pPr>
        <w:pStyle w:val="PL"/>
        <w:rPr/>
      </w:pPr>
      <w:r>
        <w:rPr>
          <w:rFonts w:eastAsia="Courier New"/>
        </w:rPr>
        <w:t xml:space="preserve">        </w:t>
      </w:r>
      <w:r>
        <w:rPr/>
        <w:t>list MyClass {</w:t>
      </w:r>
    </w:p>
    <w:p>
      <w:pPr>
        <w:pStyle w:val="PL"/>
        <w:rPr/>
      </w:pPr>
      <w:r>
        <w:rPr>
          <w:rFonts w:eastAsia="Courier New"/>
        </w:rPr>
        <w:t xml:space="preserve">          </w:t>
      </w:r>
      <w:r>
        <w:rPr/>
        <w:t>container attributes {</w:t>
      </w:r>
    </w:p>
    <w:p>
      <w:pPr>
        <w:pStyle w:val="PL"/>
        <w:rPr/>
      </w:pPr>
      <w:r>
        <w:rPr>
          <w:rFonts w:eastAsia="Courier New"/>
        </w:rPr>
        <w:t xml:space="preserve">            </w:t>
      </w:r>
      <w:r>
        <w:rPr/>
        <w:t>uses MyClassGrp;</w:t>
      </w:r>
    </w:p>
    <w:p>
      <w:pPr>
        <w:pStyle w:val="PL"/>
        <w:rPr/>
      </w:pPr>
      <w:r>
        <w:rPr>
          <w:rFonts w:eastAsia="Courier New"/>
        </w:rPr>
        <w:t xml:space="preserve">          </w:t>
      </w:r>
      <w:r>
        <w:rPr/>
        <w:t>}</w:t>
      </w:r>
    </w:p>
    <w:p>
      <w:pPr>
        <w:pStyle w:val="PL"/>
        <w:rPr/>
      </w:pPr>
      <w:r>
        <w:rPr/>
        <w:t>+++       uses meas3gpp:MeasurementSubtree {</w:t>
      </w:r>
    </w:p>
    <w:p>
      <w:pPr>
        <w:pStyle w:val="PL"/>
        <w:rPr/>
      </w:pPr>
      <w:r>
        <w:rPr/>
        <w:t>+++         if-feature MeasurementsUnderMyClass ;</w:t>
      </w:r>
    </w:p>
    <w:p>
      <w:pPr>
        <w:pStyle w:val="PL"/>
        <w:rPr/>
      </w:pPr>
      <w:r>
        <w:rPr/>
        <w:t>+++       }</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Measurements can be contained under ManagedElement, SubNetwork, or</w:t>
      </w:r>
    </w:p>
    <w:p>
      <w:pPr>
        <w:pStyle w:val="PL"/>
        <w:rPr/>
      </w:pPr>
      <w:r>
        <w:rPr>
          <w:rFonts w:eastAsia="Courier New"/>
        </w:rPr>
        <w:t xml:space="preserve">    </w:t>
      </w:r>
      <w:r>
        <w:rPr/>
        <w:t>any list representing a class inheriting from Subnetwork or</w:t>
      </w:r>
    </w:p>
    <w:p>
      <w:pPr>
        <w:pStyle w:val="PL"/>
        <w:rPr/>
      </w:pPr>
      <w:r>
        <w:rPr>
          <w:rFonts w:eastAsia="Courier New"/>
        </w:rPr>
        <w:t xml:space="preserve">    </w:t>
      </w:r>
      <w:r>
        <w:rPr/>
        <w:t>ManagedFunction. Note: KPIs will only be supported under SubNetwork";</w:t>
      </w:r>
    </w:p>
    <w:p>
      <w:pPr>
        <w:pStyle w:val="PL"/>
        <w:rPr/>
      </w:pPr>
      <w:r>
        <w:rPr/>
      </w:r>
    </w:p>
    <w:p>
      <w:pPr>
        <w:pStyle w:val="PL"/>
        <w:rPr/>
      </w:pPr>
      <w:r>
        <w:rPr>
          <w:rFonts w:eastAsia="Courier New"/>
        </w:rPr>
        <w:t xml:space="preserve">  </w:t>
      </w:r>
      <w:r>
        <w:rPr/>
        <w:t>reference "3GPP TS 28.623</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Solution Set (SS) definitions</w:t>
      </w:r>
    </w:p>
    <w:p>
      <w:pPr>
        <w:pStyle w:val="PL"/>
        <w:rPr/>
      </w:pPr>
      <w:r>
        <w:rPr/>
      </w:r>
    </w:p>
    <w:p>
      <w:pPr>
        <w:pStyle w:val="PL"/>
        <w:rPr/>
      </w:pPr>
      <w:r>
        <w:rPr>
          <w:rFonts w:eastAsia="Courier New"/>
        </w:rPr>
        <w:t xml:space="preserve">      </w:t>
      </w:r>
      <w:r>
        <w:rPr/>
        <w:t>3GPP TS 28.622</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pPr>
      <w:r>
        <w:rPr/>
      </w:r>
    </w:p>
    <w:p>
      <w:pPr>
        <w:pStyle w:val="PL"/>
        <w:rPr/>
      </w:pPr>
      <w:r>
        <w:rPr>
          <w:rFonts w:eastAsia="Courier New"/>
        </w:rPr>
        <w:t xml:space="preserve">  </w:t>
      </w:r>
      <w:r>
        <w:rPr/>
        <w:t>revision 2023-02-16 { reference "CR-0238";}</w:t>
      </w:r>
    </w:p>
    <w:p>
      <w:pPr>
        <w:pStyle w:val="PL"/>
        <w:rPr/>
      </w:pPr>
      <w:r>
        <w:rPr>
          <w:rFonts w:eastAsia="Courier New"/>
        </w:rPr>
        <w:t xml:space="preserve">  </w:t>
      </w:r>
      <w:r>
        <w:rPr/>
        <w:t>revision 2022-11-03 { reference CR-0192;   }</w:t>
      </w:r>
    </w:p>
    <w:p>
      <w:pPr>
        <w:pStyle w:val="PL"/>
        <w:rPr/>
      </w:pPr>
      <w:r>
        <w:rPr>
          <w:rFonts w:eastAsia="Courier New"/>
        </w:rPr>
        <w:t xml:space="preserve">  </w:t>
      </w:r>
      <w:r>
        <w:rPr/>
        <w:t>revision 2021-07-22 { reference "CR-0137"; }</w:t>
      </w:r>
    </w:p>
    <w:p>
      <w:pPr>
        <w:pStyle w:val="PL"/>
        <w:rPr/>
      </w:pPr>
      <w:r>
        <w:rPr>
          <w:rFonts w:eastAsia="Courier New"/>
        </w:rPr>
        <w:t xml:space="preserve">  </w:t>
      </w:r>
      <w:r>
        <w:rPr/>
        <w:t>revision 2020-11-06 { reference "CR-0118"; }</w:t>
      </w:r>
    </w:p>
    <w:p>
      <w:pPr>
        <w:pStyle w:val="PL"/>
        <w:rPr/>
      </w:pPr>
      <w:r>
        <w:rPr>
          <w:rFonts w:eastAsia="Courier New"/>
        </w:rPr>
        <w:t xml:space="preserve">  </w:t>
      </w:r>
      <w:r>
        <w:rPr/>
        <w:t>revision 2020-09-04 { reference "CR-000107"; }</w:t>
      </w:r>
    </w:p>
    <w:p>
      <w:pPr>
        <w:pStyle w:val="PL"/>
        <w:rPr/>
      </w:pPr>
      <w:r>
        <w:rPr>
          <w:rFonts w:eastAsia="Courier New"/>
        </w:rPr>
        <w:t xml:space="preserve">  </w:t>
      </w:r>
      <w:r>
        <w:rPr/>
        <w:t>revision 2020-06-08 { reference "CR-0092"; }</w:t>
      </w:r>
    </w:p>
    <w:p>
      <w:pPr>
        <w:pStyle w:val="PL"/>
        <w:rPr/>
      </w:pPr>
      <w:r>
        <w:rPr>
          <w:rFonts w:eastAsia="Courier New"/>
        </w:rPr>
        <w:t xml:space="preserve">  </w:t>
      </w:r>
      <w:r>
        <w:rPr/>
        <w:t>revision 2020-05-31 { reference "CR-0084"; }</w:t>
      </w:r>
    </w:p>
    <w:p>
      <w:pPr>
        <w:pStyle w:val="PL"/>
        <w:rPr/>
      </w:pPr>
      <w:r>
        <w:rPr>
          <w:rFonts w:eastAsia="Courier New"/>
        </w:rPr>
        <w:t xml:space="preserve">  </w:t>
      </w:r>
      <w:r>
        <w:rPr/>
        <w:t>revision 2020-03-11 { reference "S5-201581, SP-200229"; }</w:t>
      </w:r>
    </w:p>
    <w:p>
      <w:pPr>
        <w:pStyle w:val="PL"/>
        <w:rPr/>
      </w:pPr>
      <w:r>
        <w:rPr>
          <w:rFonts w:eastAsia="Courier New"/>
        </w:rPr>
        <w:t xml:space="preserve">  </w:t>
      </w:r>
      <w:r>
        <w:rPr/>
        <w:t>revision 2019-11-21 { reference "S5-197275, S5-197735"; }</w:t>
      </w:r>
    </w:p>
    <w:p>
      <w:pPr>
        <w:pStyle w:val="PL"/>
        <w:rPr/>
      </w:pPr>
      <w:r>
        <w:rPr>
          <w:rFonts w:eastAsia="Courier New"/>
        </w:rPr>
        <w:t xml:space="preserve">  </w:t>
      </w:r>
      <w:r>
        <w:rPr/>
        <w:t>revision 2019-10-28 { reference "S5-193516"; }</w:t>
      </w:r>
    </w:p>
    <w:p>
      <w:pPr>
        <w:pStyle w:val="PL"/>
        <w:rPr/>
      </w:pPr>
      <w:r>
        <w:rPr>
          <w:rFonts w:eastAsia="Courier New"/>
        </w:rPr>
        <w:t xml:space="preserve">  </w:t>
      </w:r>
      <w:r>
        <w:rPr/>
        <w:t>revision 2019-06-17 { reference " "; }</w:t>
      </w:r>
    </w:p>
    <w:p>
      <w:pPr>
        <w:pStyle w:val="PL"/>
        <w:rPr/>
      </w:pPr>
      <w:r>
        <w:rPr/>
      </w:r>
    </w:p>
    <w:p>
      <w:pPr>
        <w:pStyle w:val="PL"/>
        <w:rPr/>
      </w:pPr>
      <w:r>
        <w:rPr>
          <w:rFonts w:eastAsia="Courier New"/>
        </w:rPr>
        <w:t xml:space="preserve">  </w:t>
      </w:r>
      <w:r>
        <w:rPr/>
        <w:t>grouping ThresholdInfoGrp {</w:t>
      </w:r>
    </w:p>
    <w:p>
      <w:pPr>
        <w:pStyle w:val="PL"/>
        <w:rPr/>
      </w:pPr>
      <w:r>
        <w:rPr>
          <w:rFonts w:eastAsia="Courier New"/>
        </w:rPr>
        <w:t xml:space="preserve">    </w:t>
      </w:r>
      <w:r>
        <w:rPr/>
        <w:t>description "Defines a single threshold level.";</w:t>
      </w:r>
    </w:p>
    <w:p>
      <w:pPr>
        <w:pStyle w:val="PL"/>
        <w:rPr/>
      </w:pPr>
      <w:r>
        <w:rPr/>
      </w:r>
    </w:p>
    <w:p>
      <w:pPr>
        <w:pStyle w:val="PL"/>
        <w:rPr/>
      </w:pPr>
      <w:r>
        <w:rPr>
          <w:rFonts w:eastAsia="Courier New"/>
        </w:rPr>
        <w:t xml:space="preserve">    </w:t>
      </w:r>
      <w:r>
        <w:rPr/>
        <w:t>leaf-list measurementTypes {</w:t>
      </w:r>
    </w:p>
    <w:p>
      <w:pPr>
        <w:pStyle w:val="PL"/>
        <w:rPr/>
      </w:pPr>
      <w:r>
        <w:rPr>
          <w:rFonts w:eastAsia="Courier New"/>
        </w:rPr>
        <w:t xml:space="preserve">      </w:t>
      </w:r>
      <w:r>
        <w:rPr/>
        <w:t>type string;</w:t>
      </w:r>
    </w:p>
    <w:p>
      <w:pPr>
        <w:pStyle w:val="PL"/>
        <w:rPr/>
      </w:pPr>
      <w:r>
        <w:rPr>
          <w:rFonts w:eastAsia="Courier New"/>
        </w:rPr>
        <w:t xml:space="preserve">      </w:t>
      </w:r>
      <w:r>
        <w:rPr/>
        <w:t>description "The Measurement type can be those specified in TS 28.552,</w:t>
      </w:r>
    </w:p>
    <w:p>
      <w:pPr>
        <w:pStyle w:val="PL"/>
        <w:rPr/>
      </w:pPr>
      <w:r>
        <w:rPr>
          <w:rFonts w:eastAsia="Courier New"/>
        </w:rPr>
        <w:t xml:space="preserve">        </w:t>
      </w:r>
      <w:r>
        <w:rPr/>
        <w:t>TS 32.404 and can be those specified by other SDOs or can be</w:t>
      </w:r>
    </w:p>
    <w:p>
      <w:pPr>
        <w:pStyle w:val="PL"/>
        <w:rPr/>
      </w:pPr>
      <w:r>
        <w:rPr>
          <w:rFonts w:eastAsia="Courier New"/>
        </w:rPr>
        <w:t xml:space="preserve">        </w:t>
      </w:r>
      <w:r>
        <w:rPr/>
        <w:t>vendor-specific.";</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thresholdLevel {</w:t>
      </w:r>
    </w:p>
    <w:p>
      <w:pPr>
        <w:pStyle w:val="PL"/>
        <w:rPr/>
      </w:pPr>
      <w:r>
        <w:rPr>
          <w:rFonts w:eastAsia="Courier New"/>
        </w:rPr>
        <w:t xml:space="preserve">      </w:t>
      </w:r>
      <w:r>
        <w:rPr/>
        <w:t>type uint64;</w:t>
      </w:r>
    </w:p>
    <w:p>
      <w:pPr>
        <w:pStyle w:val="PL"/>
        <w:rPr/>
      </w:pPr>
      <w:r>
        <w:rPr>
          <w:rFonts w:eastAsia="Courier New"/>
        </w:rPr>
        <w:t xml:space="preserve">      </w:t>
      </w:r>
      <w:r>
        <w:rPr/>
        <w:t>mandatory true;</w:t>
      </w:r>
    </w:p>
    <w:p>
      <w:pPr>
        <w:pStyle w:val="PL"/>
        <w:rPr/>
      </w:pPr>
      <w:r>
        <w:rPr>
          <w:rFonts w:eastAsia="Courier New"/>
        </w:rPr>
        <w:t xml:space="preserve">      </w:t>
      </w:r>
      <w:r>
        <w:rPr/>
        <w:t>description "Number (key) for a single threshold in the threshold list</w:t>
      </w:r>
    </w:p>
    <w:p>
      <w:pPr>
        <w:pStyle w:val="PL"/>
        <w:rPr/>
      </w:pPr>
      <w:r>
        <w:rPr>
          <w:rFonts w:eastAsia="Courier New"/>
        </w:rPr>
        <w:t xml:space="preserve">        </w:t>
      </w:r>
      <w:r>
        <w:rPr/>
        <w:t>applicable to the monitored performance metric.";</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thresholdDirection {</w:t>
      </w:r>
    </w:p>
    <w:p>
      <w:pPr>
        <w:pStyle w:val="PL"/>
        <w:rPr/>
      </w:pPr>
      <w:r>
        <w:rPr>
          <w:rFonts w:eastAsia="Courier New"/>
        </w:rPr>
        <w:t xml:space="preserve">      </w:t>
      </w:r>
      <w:r>
        <w:rPr/>
        <w:t>type enumeration {</w:t>
      </w:r>
    </w:p>
    <w:p>
      <w:pPr>
        <w:pStyle w:val="PL"/>
        <w:rPr/>
      </w:pPr>
      <w:r>
        <w:rPr>
          <w:rFonts w:eastAsia="Courier New"/>
        </w:rPr>
        <w:t xml:space="preserve">        </w:t>
      </w:r>
      <w:r>
        <w:rPr/>
        <w:t>enum UP;</w:t>
      </w:r>
    </w:p>
    <w:p>
      <w:pPr>
        <w:pStyle w:val="PL"/>
        <w:rPr/>
      </w:pPr>
      <w:r>
        <w:rPr>
          <w:rFonts w:eastAsia="Courier New"/>
        </w:rPr>
        <w:t xml:space="preserve">        </w:t>
      </w:r>
      <w:r>
        <w:rPr/>
        <w:t>enum DOWN;</w:t>
      </w:r>
    </w:p>
    <w:p>
      <w:pPr>
        <w:pStyle w:val="PL"/>
        <w:rPr/>
      </w:pPr>
      <w:r>
        <w:rPr>
          <w:rFonts w:eastAsia="Courier New"/>
        </w:rPr>
        <w:t xml:space="preserve">        </w:t>
      </w:r>
      <w:r>
        <w:rPr/>
        <w:t>enum UP_AND_DOWN;</w:t>
      </w:r>
    </w:p>
    <w:p>
      <w:pPr>
        <w:pStyle w:val="PL"/>
        <w:rPr/>
      </w:pPr>
      <w:r>
        <w:rPr>
          <w:rFonts w:eastAsia="Courier New"/>
        </w:rPr>
        <w:t xml:space="preserve">      </w:t>
      </w:r>
      <w:r>
        <w:rPr/>
        <w:t>}</w:t>
      </w:r>
    </w:p>
    <w:p>
      <w:pPr>
        <w:pStyle w:val="PL"/>
        <w:rPr/>
      </w:pPr>
      <w:r>
        <w:rPr>
          <w:rFonts w:eastAsia="Courier New"/>
        </w:rPr>
        <w:t xml:space="preserve">      </w:t>
      </w:r>
      <w:r>
        <w:rPr/>
        <w:t>must '. = "UP_AND_DOWN" or  not(../hysteresis)' {</w:t>
      </w:r>
    </w:p>
    <w:p>
      <w:pPr>
        <w:pStyle w:val="PL"/>
        <w:rPr/>
      </w:pPr>
      <w:r>
        <w:rPr>
          <w:rFonts w:eastAsia="Courier New"/>
        </w:rPr>
        <w:t xml:space="preserve">        </w:t>
      </w:r>
      <w:r>
        <w:rPr/>
        <w:t>error-message "In case a threshold with hysteresis is configured, the "</w:t>
      </w:r>
    </w:p>
    <w:p>
      <w:pPr>
        <w:pStyle w:val="PL"/>
        <w:rPr/>
      </w:pPr>
      <w:r>
        <w:rPr>
          <w:rFonts w:eastAsia="Courier New"/>
        </w:rPr>
        <w:t xml:space="preserve">          </w:t>
      </w:r>
      <w:r>
        <w:rPr/>
        <w:t>+"threshold direction attribute shall be set to 'UP_AND_DOWN'.";</w:t>
      </w:r>
    </w:p>
    <w:p>
      <w:pPr>
        <w:pStyle w:val="PL"/>
        <w:rPr/>
      </w:pPr>
      <w:r>
        <w:rPr>
          <w:rFonts w:eastAsia="Courier New"/>
        </w:rPr>
        <w:t xml:space="preserve">      </w:t>
      </w:r>
      <w:r>
        <w:rPr/>
        <w:t>}</w:t>
      </w:r>
    </w:p>
    <w:p>
      <w:pPr>
        <w:pStyle w:val="PL"/>
        <w:rPr/>
      </w:pPr>
      <w:r>
        <w:rPr>
          <w:rFonts w:eastAsia="Courier New"/>
        </w:rPr>
        <w:t xml:space="preserve">      </w:t>
      </w:r>
      <w:r>
        <w:rPr/>
        <w:t>mandatory true;</w:t>
      </w:r>
    </w:p>
    <w:p>
      <w:pPr>
        <w:pStyle w:val="PL"/>
        <w:rPr/>
      </w:pPr>
      <w:r>
        <w:rPr>
          <w:rFonts w:eastAsia="Courier New"/>
        </w:rPr>
        <w:t xml:space="preserve">      </w:t>
      </w:r>
      <w:r>
        <w:rPr/>
        <w:t>description "Direction of a threshold indicating the direction for which</w:t>
      </w:r>
    </w:p>
    <w:p>
      <w:pPr>
        <w:pStyle w:val="PL"/>
        <w:rPr/>
      </w:pPr>
      <w:r>
        <w:rPr>
          <w:rFonts w:eastAsia="Courier New"/>
        </w:rPr>
        <w:t xml:space="preserve">        </w:t>
      </w:r>
      <w:r>
        <w:rPr/>
        <w:t>a threshold crossing triggers a threshold.</w:t>
      </w:r>
    </w:p>
    <w:p>
      <w:pPr>
        <w:pStyle w:val="PL"/>
        <w:rPr/>
      </w:pPr>
      <w:r>
        <w:rPr/>
      </w:r>
    </w:p>
    <w:p>
      <w:pPr>
        <w:pStyle w:val="PL"/>
        <w:rPr/>
      </w:pPr>
      <w:r>
        <w:rPr>
          <w:rFonts w:eastAsia="Courier New"/>
        </w:rPr>
        <w:t xml:space="preserve">        </w:t>
      </w:r>
      <w:r>
        <w:rPr/>
        <w:t>When the threshold direction is configured to 'UP', the associated</w:t>
      </w:r>
    </w:p>
    <w:p>
      <w:pPr>
        <w:pStyle w:val="PL"/>
        <w:rPr/>
      </w:pPr>
      <w:r>
        <w:rPr>
          <w:rFonts w:eastAsia="Courier New"/>
        </w:rPr>
        <w:t xml:space="preserve">        </w:t>
      </w:r>
      <w:r>
        <w:rPr/>
        <w:t>treshold is triggered only when the performance metric value is going</w:t>
      </w:r>
    </w:p>
    <w:p>
      <w:pPr>
        <w:pStyle w:val="PL"/>
        <w:rPr/>
      </w:pPr>
      <w:r>
        <w:rPr>
          <w:rFonts w:eastAsia="Courier New"/>
        </w:rPr>
        <w:t xml:space="preserve">        </w:t>
      </w:r>
      <w:r>
        <w:rPr/>
        <w:t>up upon reaching or crossing the threshold value. The treshold is not</w:t>
      </w:r>
    </w:p>
    <w:p>
      <w:pPr>
        <w:pStyle w:val="PL"/>
        <w:rPr/>
      </w:pPr>
      <w:r>
        <w:rPr>
          <w:rFonts w:eastAsia="Courier New"/>
        </w:rPr>
        <w:t xml:space="preserve">        </w:t>
      </w:r>
      <w:r>
        <w:rPr/>
        <w:t>triggered, when the performance metric is going down upon reaching or</w:t>
      </w:r>
    </w:p>
    <w:p>
      <w:pPr>
        <w:pStyle w:val="PL"/>
        <w:rPr/>
      </w:pPr>
      <w:r>
        <w:rPr>
          <w:rFonts w:eastAsia="Courier New"/>
        </w:rPr>
        <w:t xml:space="preserve">        </w:t>
      </w:r>
      <w:r>
        <w:rPr/>
        <w:t>crossing the threshold value.</w:t>
      </w:r>
    </w:p>
    <w:p>
      <w:pPr>
        <w:pStyle w:val="PL"/>
        <w:rPr/>
      </w:pPr>
      <w:r>
        <w:rPr/>
      </w:r>
    </w:p>
    <w:p>
      <w:pPr>
        <w:pStyle w:val="PL"/>
        <w:rPr/>
      </w:pPr>
      <w:r>
        <w:rPr>
          <w:rFonts w:eastAsia="Courier New"/>
        </w:rPr>
        <w:t xml:space="preserve">        </w:t>
      </w:r>
      <w:r>
        <w:rPr/>
        <w:t>Vice versa, when the threshold direction is configured to 'DOWN', the</w:t>
      </w:r>
    </w:p>
    <w:p>
      <w:pPr>
        <w:pStyle w:val="PL"/>
        <w:rPr/>
      </w:pPr>
      <w:r>
        <w:rPr>
          <w:rFonts w:eastAsia="Courier New"/>
        </w:rPr>
        <w:t xml:space="preserve">        </w:t>
      </w:r>
      <w:r>
        <w:rPr/>
        <w:t>associated treshold is triggered only when the performance metric is</w:t>
      </w:r>
    </w:p>
    <w:p>
      <w:pPr>
        <w:pStyle w:val="PL"/>
        <w:rPr/>
      </w:pPr>
      <w:r>
        <w:rPr>
          <w:rFonts w:eastAsia="Courier New"/>
        </w:rPr>
        <w:t xml:space="preserve">        </w:t>
      </w:r>
      <w:r>
        <w:rPr/>
        <w:t>going down upon reaching or crossing the threshold value. The treshold</w:t>
      </w:r>
    </w:p>
    <w:p>
      <w:pPr>
        <w:pStyle w:val="PL"/>
        <w:rPr/>
      </w:pPr>
      <w:r>
        <w:rPr>
          <w:rFonts w:eastAsia="Courier New"/>
        </w:rPr>
        <w:t xml:space="preserve">        </w:t>
      </w:r>
      <w:r>
        <w:rPr/>
        <w:t>is not triggered, when the performance metric is going up upon reaching</w:t>
      </w:r>
    </w:p>
    <w:p>
      <w:pPr>
        <w:pStyle w:val="PL"/>
        <w:rPr/>
      </w:pPr>
      <w:r>
        <w:rPr>
          <w:rFonts w:eastAsia="Courier New"/>
        </w:rPr>
        <w:t xml:space="preserve">        </w:t>
      </w:r>
      <w:r>
        <w:rPr/>
        <w:t>or crossing the threshold value.</w:t>
      </w:r>
    </w:p>
    <w:p>
      <w:pPr>
        <w:pStyle w:val="PL"/>
        <w:rPr/>
      </w:pPr>
      <w:r>
        <w:rPr/>
      </w:r>
    </w:p>
    <w:p>
      <w:pPr>
        <w:pStyle w:val="PL"/>
        <w:rPr/>
      </w:pPr>
      <w:r>
        <w:rPr>
          <w:rFonts w:eastAsia="Courier New"/>
        </w:rPr>
        <w:t xml:space="preserve">        </w:t>
      </w:r>
      <w:r>
        <w:rPr/>
        <w:t>When the threshold direction is set to 'UP_AND_DOWN' the treshold is</w:t>
      </w:r>
    </w:p>
    <w:p>
      <w:pPr>
        <w:pStyle w:val="PL"/>
        <w:rPr/>
      </w:pPr>
      <w:r>
        <w:rPr>
          <w:rFonts w:eastAsia="Courier New"/>
        </w:rPr>
        <w:t xml:space="preserve">        </w:t>
      </w:r>
      <w:r>
        <w:rPr/>
        <w:t>active in both direcions.</w:t>
      </w:r>
    </w:p>
    <w:p>
      <w:pPr>
        <w:pStyle w:val="PL"/>
        <w:rPr/>
      </w:pPr>
      <w:r>
        <w:rPr/>
      </w:r>
    </w:p>
    <w:p>
      <w:pPr>
        <w:pStyle w:val="PL"/>
        <w:rPr/>
      </w:pPr>
      <w:r>
        <w:rPr>
          <w:rFonts w:eastAsia="Courier New"/>
        </w:rPr>
        <w:t xml:space="preserve">        </w:t>
      </w:r>
      <w:r>
        <w:rPr/>
        <w:t>In case a threshold with hysteresis is configured, the threshold</w:t>
      </w:r>
    </w:p>
    <w:p>
      <w:pPr>
        <w:pStyle w:val="PL"/>
        <w:rPr/>
      </w:pPr>
      <w:r>
        <w:rPr>
          <w:rFonts w:eastAsia="Courier New"/>
        </w:rPr>
        <w:t xml:space="preserve">        </w:t>
      </w:r>
      <w:r>
        <w:rPr/>
        <w:t>direction attribute shall be set to 'UP_AND_DOWN'.";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thresholdValue {</w:t>
      </w:r>
    </w:p>
    <w:p>
      <w:pPr>
        <w:pStyle w:val="PL"/>
        <w:rPr/>
      </w:pPr>
      <w:r>
        <w:rPr>
          <w:rFonts w:eastAsia="Courier New"/>
        </w:rPr>
        <w:t xml:space="preserve">      </w:t>
      </w:r>
      <w:r>
        <w:rPr/>
        <w:t>type union {</w:t>
      </w:r>
    </w:p>
    <w:p>
      <w:pPr>
        <w:pStyle w:val="PL"/>
        <w:rPr/>
      </w:pPr>
      <w:r>
        <w:rPr>
          <w:rFonts w:eastAsia="Courier New"/>
        </w:rPr>
        <w:t xml:space="preserve">        </w:t>
      </w:r>
      <w:r>
        <w:rPr/>
        <w:t>type int64;</w:t>
      </w:r>
    </w:p>
    <w:p>
      <w:pPr>
        <w:pStyle w:val="PL"/>
        <w:rPr/>
      </w:pPr>
      <w:r>
        <w:rPr>
          <w:rFonts w:eastAsia="Courier New"/>
        </w:rPr>
        <w:t xml:space="preserve">        </w:t>
      </w:r>
      <w:r>
        <w:rPr/>
        <w:t>type decimal64 {</w:t>
      </w:r>
    </w:p>
    <w:p>
      <w:pPr>
        <w:pStyle w:val="PL"/>
        <w:rPr/>
      </w:pPr>
      <w:r>
        <w:rPr>
          <w:rFonts w:eastAsia="Courier New"/>
        </w:rPr>
        <w:t xml:space="preserve">          </w:t>
      </w:r>
      <w:r>
        <w:rPr/>
        <w:t>fraction-digits 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mandatory true;</w:t>
      </w:r>
    </w:p>
    <w:p>
      <w:pPr>
        <w:pStyle w:val="PL"/>
        <w:rPr/>
      </w:pPr>
      <w:r>
        <w:rPr>
          <w:rFonts w:eastAsia="Courier New"/>
        </w:rPr>
        <w:t xml:space="preserve">      </w:t>
      </w:r>
      <w:r>
        <w:rPr/>
        <w:t>description "Value against which the monitored performance metric is</w:t>
      </w:r>
    </w:p>
    <w:p>
      <w:pPr>
        <w:pStyle w:val="PL"/>
        <w:rPr/>
      </w:pPr>
      <w:r>
        <w:rPr>
          <w:rFonts w:eastAsia="Courier New"/>
        </w:rPr>
        <w:t xml:space="preserve">        </w:t>
      </w:r>
      <w:r>
        <w:rPr/>
        <w:t>compared at a threshold level in case the hysteresis is zero";</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hysteresis {</w:t>
      </w:r>
    </w:p>
    <w:p>
      <w:pPr>
        <w:pStyle w:val="PL"/>
        <w:rPr/>
      </w:pPr>
      <w:r>
        <w:rPr>
          <w:rFonts w:eastAsia="Courier New"/>
        </w:rPr>
        <w:t xml:space="preserve">      </w:t>
      </w:r>
      <w:r>
        <w:rPr/>
        <w:t>type union {</w:t>
      </w:r>
    </w:p>
    <w:p>
      <w:pPr>
        <w:pStyle w:val="PL"/>
        <w:rPr/>
      </w:pPr>
      <w:r>
        <w:rPr>
          <w:rFonts w:eastAsia="Courier New"/>
        </w:rPr>
        <w:t xml:space="preserve">        </w:t>
      </w:r>
      <w:r>
        <w:rPr/>
        <w:t>type uint64;</w:t>
      </w:r>
    </w:p>
    <w:p>
      <w:pPr>
        <w:pStyle w:val="PL"/>
        <w:rPr/>
      </w:pPr>
      <w:r>
        <w:rPr>
          <w:rFonts w:eastAsia="Courier New"/>
        </w:rPr>
        <w:t xml:space="preserve">        </w:t>
      </w:r>
      <w:r>
        <w:rPr/>
        <w:t>type decimal64 {</w:t>
      </w:r>
    </w:p>
    <w:p>
      <w:pPr>
        <w:pStyle w:val="PL"/>
        <w:rPr/>
      </w:pPr>
      <w:r>
        <w:rPr>
          <w:rFonts w:eastAsia="Courier New"/>
        </w:rPr>
        <w:t xml:space="preserve">          </w:t>
      </w:r>
      <w:r>
        <w:rPr/>
        <w:t>fraction-digits 2;</w:t>
      </w:r>
    </w:p>
    <w:p>
      <w:pPr>
        <w:pStyle w:val="PL"/>
        <w:rPr/>
      </w:pPr>
      <w:r>
        <w:rPr>
          <w:rFonts w:eastAsia="Courier New"/>
        </w:rPr>
        <w:t xml:space="preserve">          </w:t>
      </w:r>
      <w:r>
        <w:rPr/>
        <w:t>range "0..max";</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description "Hysteresis of a threshold. If this attribute is present</w:t>
      </w:r>
    </w:p>
    <w:p>
      <w:pPr>
        <w:pStyle w:val="PL"/>
        <w:rPr/>
      </w:pPr>
      <w:r>
        <w:rPr>
          <w:rFonts w:eastAsia="Courier New"/>
        </w:rPr>
        <w:t xml:space="preserve">        </w:t>
      </w:r>
      <w:r>
        <w:rPr/>
        <w:t>the monitored performance metric is not compared against the</w:t>
      </w:r>
    </w:p>
    <w:p>
      <w:pPr>
        <w:pStyle w:val="PL"/>
        <w:rPr/>
      </w:pPr>
      <w:r>
        <w:rPr>
          <w:rFonts w:eastAsia="Courier New"/>
        </w:rPr>
        <w:t xml:space="preserve">        </w:t>
      </w:r>
      <w:r>
        <w:rPr/>
        <w:t>threshold value as specified by the thresholdValue attribute but</w:t>
      </w:r>
    </w:p>
    <w:p>
      <w:pPr>
        <w:pStyle w:val="PL"/>
        <w:rPr/>
      </w:pPr>
      <w:r>
        <w:rPr>
          <w:rFonts w:eastAsia="Courier New"/>
        </w:rPr>
        <w:t xml:space="preserve">        </w:t>
      </w:r>
      <w:r>
        <w:rPr/>
        <w:t>against a high and low threshold value given by</w:t>
      </w:r>
    </w:p>
    <w:p>
      <w:pPr>
        <w:pStyle w:val="PL"/>
        <w:rPr/>
      </w:pPr>
      <w:r>
        <w:rPr/>
      </w:r>
    </w:p>
    <w:p>
      <w:pPr>
        <w:pStyle w:val="PL"/>
        <w:rPr/>
      </w:pPr>
      <w:r>
        <w:rPr>
          <w:rFonts w:eastAsia="Courier New"/>
        </w:rPr>
        <w:t xml:space="preserve">          </w:t>
      </w:r>
      <w:r>
        <w:rPr/>
        <w:t>threshold-high = thresholdValue + hysteresis</w:t>
      </w:r>
    </w:p>
    <w:p>
      <w:pPr>
        <w:pStyle w:val="PL"/>
        <w:rPr/>
      </w:pPr>
      <w:r>
        <w:rPr>
          <w:rFonts w:eastAsia="Courier New"/>
        </w:rPr>
        <w:t xml:space="preserve">          </w:t>
      </w:r>
      <w:r>
        <w:rPr/>
        <w:t>threshold-low = thresholdValue - hysteresis</w:t>
      </w:r>
    </w:p>
    <w:p>
      <w:pPr>
        <w:pStyle w:val="PL"/>
        <w:rPr/>
      </w:pPr>
      <w:r>
        <w:rPr/>
      </w:r>
    </w:p>
    <w:p>
      <w:pPr>
        <w:pStyle w:val="PL"/>
        <w:rPr/>
      </w:pPr>
      <w:r>
        <w:rPr>
          <w:rFonts w:eastAsia="Courier New"/>
        </w:rPr>
        <w:t xml:space="preserve">        </w:t>
      </w:r>
      <w:r>
        <w:rPr/>
        <w:t>When going up, the threshold is triggered when the performance metric</w:t>
      </w:r>
    </w:p>
    <w:p>
      <w:pPr>
        <w:pStyle w:val="PL"/>
        <w:rPr/>
      </w:pPr>
      <w:r>
        <w:rPr>
          <w:rFonts w:eastAsia="Courier New"/>
        </w:rPr>
        <w:t xml:space="preserve">        </w:t>
      </w:r>
      <w:r>
        <w:rPr/>
        <w:t>reaches or crosses the high threshold value. When going down, the</w:t>
      </w:r>
    </w:p>
    <w:p>
      <w:pPr>
        <w:pStyle w:val="PL"/>
        <w:rPr/>
      </w:pPr>
      <w:r>
        <w:rPr>
          <w:rFonts w:eastAsia="Courier New"/>
        </w:rPr>
        <w:t xml:space="preserve">        </w:t>
      </w:r>
      <w:r>
        <w:rPr/>
        <w:t>hreshold is triggered when the performance metric reaches or crosses</w:t>
      </w:r>
    </w:p>
    <w:p>
      <w:pPr>
        <w:pStyle w:val="PL"/>
        <w:rPr/>
      </w:pPr>
      <w:r>
        <w:rPr>
          <w:rFonts w:eastAsia="Courier New"/>
        </w:rPr>
        <w:t xml:space="preserve">        </w:t>
      </w:r>
      <w:r>
        <w:rPr/>
        <w:t>the low threshold value.</w:t>
      </w:r>
    </w:p>
    <w:p>
      <w:pPr>
        <w:pStyle w:val="PL"/>
        <w:rPr/>
      </w:pPr>
      <w:r>
        <w:rPr/>
      </w:r>
    </w:p>
    <w:p>
      <w:pPr>
        <w:pStyle w:val="PL"/>
        <w:rPr/>
      </w:pPr>
      <w:r>
        <w:rPr>
          <w:rFonts w:eastAsia="Courier New"/>
        </w:rPr>
        <w:t xml:space="preserve">        </w:t>
      </w:r>
      <w:r>
        <w:rPr/>
        <w:t>A hysteresis may be present only when the monitored performance</w:t>
      </w:r>
    </w:p>
    <w:p>
      <w:pPr>
        <w:pStyle w:val="PL"/>
        <w:rPr/>
      </w:pPr>
      <w:r>
        <w:rPr>
          <w:rFonts w:eastAsia="Courier New"/>
        </w:rPr>
        <w:t xml:space="preserve">        </w:t>
      </w:r>
      <w:r>
        <w:rPr/>
        <w:t>metric is not of type counter that can go up only. If present</w:t>
      </w:r>
    </w:p>
    <w:p>
      <w:pPr>
        <w:pStyle w:val="PL"/>
        <w:rPr/>
      </w:pPr>
      <w:r>
        <w:rPr>
          <w:rFonts w:eastAsia="Courier New"/>
        </w:rPr>
        <w:t xml:space="preserve">        </w:t>
      </w:r>
      <w:r>
        <w:rPr/>
        <w:t>for a performance metric of type counter, it shall be ignored.";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SupportedPerfMetricGroupGrp {</w:t>
      </w:r>
    </w:p>
    <w:p>
      <w:pPr>
        <w:pStyle w:val="PL"/>
        <w:rPr/>
      </w:pPr>
      <w:r>
        <w:rPr>
          <w:rFonts w:eastAsia="Courier New"/>
        </w:rPr>
        <w:t xml:space="preserve">    </w:t>
      </w:r>
      <w:r>
        <w:rPr/>
        <w:t>list SupportedPerfMetricGroup {</w:t>
      </w:r>
    </w:p>
    <w:p>
      <w:pPr>
        <w:pStyle w:val="PL"/>
        <w:rPr/>
      </w:pPr>
      <w:r>
        <w:rPr>
          <w:rFonts w:eastAsia="Courier New"/>
        </w:rPr>
        <w:t xml:space="preserve">      </w:t>
      </w:r>
      <w:r>
        <w:rPr/>
        <w:t>config false;</w:t>
      </w:r>
    </w:p>
    <w:p>
      <w:pPr>
        <w:pStyle w:val="PL"/>
        <w:rPr/>
      </w:pPr>
      <w:r>
        <w:rPr>
          <w:rFonts w:eastAsia="Courier New"/>
        </w:rPr>
        <w:t xml:space="preserve">      </w:t>
      </w:r>
      <w:r>
        <w:rPr/>
        <w:t>description "Captures a group of supported performance metrics and</w:t>
      </w:r>
    </w:p>
    <w:p>
      <w:pPr>
        <w:pStyle w:val="PL"/>
        <w:rPr/>
      </w:pPr>
      <w:r>
        <w:rPr>
          <w:rFonts w:eastAsia="Courier New"/>
        </w:rPr>
        <w:t xml:space="preserve">        </w:t>
      </w:r>
      <w:r>
        <w:rPr/>
        <w:t>associated parameters related to their production and reporting.</w:t>
      </w:r>
    </w:p>
    <w:p>
      <w:pPr>
        <w:pStyle w:val="PL"/>
        <w:rPr/>
      </w:pPr>
      <w:r>
        <w:rPr>
          <w:rFonts w:eastAsia="Courier New"/>
        </w:rPr>
        <w:t xml:space="preserve">        </w:t>
      </w:r>
      <w:r>
        <w:rPr/>
        <w:t>A SupportedPerfMetricGroup attribute which is part of an MOI may</w:t>
      </w:r>
    </w:p>
    <w:p>
      <w:pPr>
        <w:pStyle w:val="PL"/>
        <w:rPr/>
      </w:pPr>
      <w:r>
        <w:rPr>
          <w:rFonts w:eastAsia="Courier New"/>
        </w:rPr>
        <w:t xml:space="preserve">        </w:t>
      </w:r>
      <w:r>
        <w:rPr/>
        <w:t>define performanceMetrics for any MOI under the subtree contained</w:t>
      </w:r>
    </w:p>
    <w:p>
      <w:pPr>
        <w:pStyle w:val="PL"/>
        <w:rPr/>
      </w:pPr>
      <w:r>
        <w:rPr>
          <w:rFonts w:eastAsia="Courier New"/>
        </w:rPr>
        <w:t xml:space="preserve">        </w:t>
      </w:r>
      <w:r>
        <w:rPr/>
        <w:t>under that MOI, e.g. SupportedPerfMetricGroup on a ManagedElement</w:t>
      </w:r>
    </w:p>
    <w:p>
      <w:pPr>
        <w:pStyle w:val="PL"/>
        <w:rPr/>
      </w:pPr>
      <w:r>
        <w:rPr>
          <w:rFonts w:eastAsia="Courier New"/>
        </w:rPr>
        <w:t xml:space="preserve">        </w:t>
      </w:r>
      <w:r>
        <w:rPr/>
        <w:t>can specify supported metrics for contained ManagedFunctions</w:t>
      </w:r>
    </w:p>
    <w:p>
      <w:pPr>
        <w:pStyle w:val="PL"/>
        <w:rPr/>
      </w:pPr>
      <w:r>
        <w:rPr>
          <w:rFonts w:eastAsia="Courier New"/>
        </w:rPr>
        <w:t xml:space="preserve">        </w:t>
      </w:r>
      <w:r>
        <w:rPr/>
        <w:t>like a GNBDUFunction.";</w:t>
      </w:r>
    </w:p>
    <w:p>
      <w:pPr>
        <w:pStyle w:val="PL"/>
        <w:rPr/>
      </w:pPr>
      <w:r>
        <w:rPr/>
      </w:r>
    </w:p>
    <w:p>
      <w:pPr>
        <w:pStyle w:val="PL"/>
        <w:rPr/>
      </w:pPr>
      <w:r>
        <w:rPr>
          <w:rFonts w:eastAsia="Courier New"/>
        </w:rPr>
        <w:t xml:space="preserve">      </w:t>
      </w:r>
      <w:r>
        <w:rPr/>
        <w:t>leaf-list performanceMetrics {</w:t>
      </w:r>
    </w:p>
    <w:p>
      <w:pPr>
        <w:pStyle w:val="PL"/>
        <w:rPr/>
      </w:pPr>
      <w:r>
        <w:rPr>
          <w:rFonts w:eastAsia="Courier New"/>
        </w:rPr>
        <w:t xml:space="preserve">        </w:t>
      </w:r>
      <w:r>
        <w:rPr/>
        <w:t>type string;</w:t>
      </w:r>
    </w:p>
    <w:p>
      <w:pPr>
        <w:pStyle w:val="PL"/>
        <w:rPr/>
      </w:pPr>
      <w:r>
        <w:rPr>
          <w:rFonts w:eastAsia="Courier New"/>
        </w:rPr>
        <w:t xml:space="preserve">        </w:t>
      </w:r>
      <w:r>
        <w:rPr/>
        <w:t>min-elements 1;</w:t>
      </w:r>
    </w:p>
    <w:p>
      <w:pPr>
        <w:pStyle w:val="PL"/>
        <w:rPr/>
      </w:pPr>
      <w:r>
        <w:rPr>
          <w:rFonts w:eastAsia="Courier New"/>
        </w:rPr>
        <w:t xml:space="preserve">        </w:t>
      </w:r>
      <w:r>
        <w:rPr/>
        <w:t>description "Performance metrics include measurements defined in</w:t>
      </w:r>
    </w:p>
    <w:p>
      <w:pPr>
        <w:pStyle w:val="PL"/>
        <w:rPr/>
      </w:pPr>
      <w:r>
        <w:rPr>
          <w:rFonts w:eastAsia="Courier New"/>
        </w:rPr>
        <w:t xml:space="preserve">          </w:t>
      </w:r>
      <w:r>
        <w:rPr/>
        <w:t>TS 28.552 and KPIs defined in TS 28.554. Performance metrics can</w:t>
      </w:r>
    </w:p>
    <w:p>
      <w:pPr>
        <w:pStyle w:val="PL"/>
        <w:rPr/>
      </w:pPr>
      <w:r>
        <w:rPr>
          <w:rFonts w:eastAsia="Courier New"/>
        </w:rPr>
        <w:t xml:space="preserve">          </w:t>
      </w:r>
      <w:r>
        <w:rPr/>
        <w:t>also be specified by other SDOs or be vendor specific.</w:t>
      </w:r>
    </w:p>
    <w:p>
      <w:pPr>
        <w:pStyle w:val="PL"/>
        <w:rPr/>
      </w:pPr>
      <w:r>
        <w:rPr>
          <w:rFonts w:eastAsia="Courier New"/>
        </w:rPr>
        <w:t xml:space="preserve">          </w:t>
      </w:r>
      <w:r>
        <w:rPr/>
        <w:t>Performance metrics are identfied with their names.</w:t>
      </w:r>
    </w:p>
    <w:p>
      <w:pPr>
        <w:pStyle w:val="PL"/>
        <w:rPr/>
      </w:pPr>
      <w:r>
        <w:rPr/>
      </w:r>
    </w:p>
    <w:p>
      <w:pPr>
        <w:pStyle w:val="PL"/>
        <w:rPr/>
      </w:pPr>
      <w:r>
        <w:rPr>
          <w:rFonts w:eastAsia="Courier New"/>
        </w:rPr>
        <w:t xml:space="preserve">          </w:t>
      </w:r>
      <w:r>
        <w:rPr/>
        <w:t>For measurements defined in TS 28.552 the name is constructed as</w:t>
      </w:r>
    </w:p>
    <w:p>
      <w:pPr>
        <w:pStyle w:val="PL"/>
        <w:rPr/>
      </w:pPr>
      <w:r>
        <w:rPr>
          <w:rFonts w:eastAsia="Courier New"/>
        </w:rPr>
        <w:t xml:space="preserve">          </w:t>
      </w:r>
      <w:r>
        <w:rPr/>
        <w:t>follows:</w:t>
      </w:r>
    </w:p>
    <w:p>
      <w:pPr>
        <w:pStyle w:val="PL"/>
        <w:rPr/>
      </w:pPr>
      <w:r>
        <w:rPr>
          <w:rFonts w:eastAsia="Courier New"/>
        </w:rPr>
        <w:t xml:space="preserve">          </w:t>
      </w:r>
      <w:r>
        <w:rPr/>
        <w:t>- 'family.measurementName.subcounter' for measurement types with</w:t>
      </w:r>
    </w:p>
    <w:p>
      <w:pPr>
        <w:pStyle w:val="PL"/>
        <w:rPr/>
      </w:pPr>
      <w:r>
        <w:rPr>
          <w:rFonts w:eastAsia="Courier New"/>
        </w:rPr>
        <w:t xml:space="preserve">          </w:t>
      </w:r>
      <w:r>
        <w:rPr/>
        <w:t>subcounters</w:t>
      </w:r>
    </w:p>
    <w:p>
      <w:pPr>
        <w:pStyle w:val="PL"/>
        <w:rPr/>
      </w:pPr>
      <w:r>
        <w:rPr>
          <w:rFonts w:eastAsia="Courier New"/>
        </w:rPr>
        <w:t xml:space="preserve">          </w:t>
      </w:r>
      <w:r>
        <w:rPr/>
        <w:t>- 'family.measurementName' for measurement types without subcounters</w:t>
      </w:r>
    </w:p>
    <w:p>
      <w:pPr>
        <w:pStyle w:val="PL"/>
        <w:rPr/>
      </w:pPr>
      <w:r>
        <w:rPr>
          <w:rFonts w:eastAsia="Courier New"/>
        </w:rPr>
        <w:t xml:space="preserve">          </w:t>
      </w:r>
      <w:r>
        <w:rPr/>
        <w:t>- 'family' for measurement families</w:t>
      </w:r>
    </w:p>
    <w:p>
      <w:pPr>
        <w:pStyle w:val="PL"/>
        <w:rPr/>
      </w:pPr>
      <w:r>
        <w:rPr/>
      </w:r>
    </w:p>
    <w:p>
      <w:pPr>
        <w:pStyle w:val="PL"/>
        <w:rPr/>
      </w:pPr>
      <w:r>
        <w:rPr>
          <w:rFonts w:eastAsia="Courier New"/>
        </w:rPr>
        <w:t xml:space="preserve">          </w:t>
      </w:r>
      <w:r>
        <w:rPr/>
        <w:t>For KPIs defined in TS 28.554 the name is defined in the KPI</w:t>
      </w:r>
    </w:p>
    <w:p>
      <w:pPr>
        <w:pStyle w:val="PL"/>
        <w:rPr/>
      </w:pPr>
      <w:r>
        <w:rPr>
          <w:rFonts w:eastAsia="Courier New"/>
        </w:rPr>
        <w:t xml:space="preserve">          </w:t>
      </w:r>
      <w:r>
        <w:rPr/>
        <w:t>definitions template as the component designated with e).</w:t>
      </w:r>
    </w:p>
    <w:p>
      <w:pPr>
        <w:pStyle w:val="PL"/>
        <w:rPr/>
      </w:pPr>
      <w:r>
        <w:rPr/>
      </w:r>
    </w:p>
    <w:p>
      <w:pPr>
        <w:pStyle w:val="PL"/>
        <w:rPr/>
      </w:pPr>
      <w:r>
        <w:rPr>
          <w:rFonts w:eastAsia="Courier New"/>
        </w:rPr>
        <w:t xml:space="preserve">          </w:t>
      </w:r>
      <w:r>
        <w:rPr/>
        <w:t>A name can also identify a vendor specific performance metric or a</w:t>
      </w:r>
    </w:p>
    <w:p>
      <w:pPr>
        <w:pStyle w:val="PL"/>
        <w:rPr/>
      </w:pPr>
      <w:r>
        <w:rPr>
          <w:rFonts w:eastAsia="Courier New"/>
        </w:rPr>
        <w:t xml:space="preserve">          </w:t>
      </w:r>
      <w:r>
        <w:rPr/>
        <w:t>group of vendor specific performance metrics.";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granularityPeriods {</w:t>
      </w:r>
    </w:p>
    <w:p>
      <w:pPr>
        <w:pStyle w:val="PL"/>
        <w:rPr/>
      </w:pPr>
      <w:r>
        <w:rPr>
          <w:rFonts w:eastAsia="Courier New"/>
        </w:rPr>
        <w:t xml:space="preserve">        </w:t>
      </w:r>
      <w:r>
        <w:rPr/>
        <w:t>type uint32 {</w:t>
      </w:r>
    </w:p>
    <w:p>
      <w:pPr>
        <w:pStyle w:val="PL"/>
        <w:rPr/>
      </w:pPr>
      <w:r>
        <w:rPr>
          <w:rFonts w:eastAsia="Courier New"/>
        </w:rPr>
        <w:t xml:space="preserve">          </w:t>
      </w:r>
      <w:r>
        <w:rPr/>
        <w:t>range 1..max ;</w:t>
      </w:r>
    </w:p>
    <w:p>
      <w:pPr>
        <w:pStyle w:val="PL"/>
        <w:rPr/>
      </w:pPr>
      <w:r>
        <w:rPr>
          <w:rFonts w:eastAsia="Courier New"/>
        </w:rPr>
        <w:t xml:space="preserve">        </w:t>
      </w:r>
      <w:r>
        <w:rPr/>
        <w:t>}</w:t>
      </w:r>
    </w:p>
    <w:p>
      <w:pPr>
        <w:pStyle w:val="PL"/>
        <w:rPr/>
      </w:pPr>
      <w:r>
        <w:rPr>
          <w:rFonts w:eastAsia="Courier New"/>
        </w:rPr>
        <w:t xml:space="preserve">        </w:t>
      </w:r>
      <w:r>
        <w:rPr/>
        <w:t>units seconds;</w:t>
      </w:r>
    </w:p>
    <w:p>
      <w:pPr>
        <w:pStyle w:val="PL"/>
        <w:rPr/>
      </w:pPr>
      <w:r>
        <w:rPr>
          <w:rFonts w:eastAsia="Courier New"/>
        </w:rPr>
        <w:t xml:space="preserve">        </w:t>
      </w:r>
      <w:r>
        <w:rPr/>
        <w:t xml:space="preserve">description "Granularity periods supported for the associated </w:t>
      </w:r>
    </w:p>
    <w:p>
      <w:pPr>
        <w:pStyle w:val="PL"/>
        <w:rPr/>
      </w:pPr>
      <w:r>
        <w:rPr>
          <w:rFonts w:eastAsia="Courier New"/>
        </w:rPr>
        <w:t xml:space="preserve">          </w:t>
      </w:r>
      <w:r>
        <w:rPr/>
        <w:t>measurement types. The period is defined in seconds.";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reportingMethods {</w:t>
      </w:r>
    </w:p>
    <w:p>
      <w:pPr>
        <w:pStyle w:val="PL"/>
        <w:rPr/>
      </w:pPr>
      <w:r>
        <w:rPr>
          <w:rFonts w:eastAsia="Courier New"/>
        </w:rPr>
        <w:t xml:space="preserve">        </w:t>
      </w:r>
      <w:r>
        <w:rPr/>
        <w:t>type enumeration {</w:t>
      </w:r>
    </w:p>
    <w:p>
      <w:pPr>
        <w:pStyle w:val="PL"/>
        <w:rPr/>
      </w:pPr>
      <w:r>
        <w:rPr>
          <w:rFonts w:eastAsia="Courier New"/>
        </w:rPr>
        <w:t xml:space="preserve">          </w:t>
      </w:r>
      <w:r>
        <w:rPr/>
        <w:t>enum FILE_BASED_LOC_SET_BY_PRODUCER;</w:t>
      </w:r>
    </w:p>
    <w:p>
      <w:pPr>
        <w:pStyle w:val="PL"/>
        <w:rPr/>
      </w:pPr>
      <w:r>
        <w:rPr>
          <w:rFonts w:eastAsia="Courier New"/>
        </w:rPr>
        <w:t xml:space="preserve">          </w:t>
      </w:r>
      <w:r>
        <w:rPr/>
        <w:t>enum FILE_BASED_LOC_SET_BY_CONSUMER;</w:t>
      </w:r>
    </w:p>
    <w:p>
      <w:pPr>
        <w:pStyle w:val="PL"/>
        <w:rPr/>
      </w:pPr>
      <w:r>
        <w:rPr>
          <w:rFonts w:eastAsia="Courier New"/>
        </w:rPr>
        <w:t xml:space="preserve">          </w:t>
      </w:r>
      <w:r>
        <w:rPr/>
        <w:t>enum STREAM_BASED;</w:t>
      </w:r>
    </w:p>
    <w:p>
      <w:pPr>
        <w:pStyle w:val="PL"/>
        <w:rPr/>
      </w:pPr>
      <w:r>
        <w:rPr>
          <w:rFonts w:eastAsia="Courier New"/>
        </w:rPr>
        <w:t xml:space="preserve">        </w:t>
      </w:r>
      <w:r>
        <w:rPr/>
        <w:t>}</w:t>
      </w:r>
    </w:p>
    <w:p>
      <w:pPr>
        <w:pStyle w:val="PL"/>
        <w:rPr/>
      </w:pPr>
      <w:r>
        <w:rPr>
          <w:rFonts w:eastAsia="Courier New"/>
        </w:rPr>
        <w:t xml:space="preserve">        </w:t>
      </w:r>
      <w:r>
        <w:rPr/>
        <w:t>min-elements 1;</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reportingPeriods {</w:t>
      </w:r>
    </w:p>
    <w:p>
      <w:pPr>
        <w:pStyle w:val="PL"/>
        <w:rPr/>
      </w:pPr>
      <w:r>
        <w:rPr>
          <w:rFonts w:eastAsia="Courier New"/>
        </w:rPr>
        <w:t xml:space="preserve">        </w:t>
      </w:r>
      <w:r>
        <w:rPr/>
        <w:t>type uint32 {</w:t>
      </w:r>
    </w:p>
    <w:p>
      <w:pPr>
        <w:pStyle w:val="PL"/>
        <w:rPr/>
      </w:pPr>
      <w:r>
        <w:rPr>
          <w:rFonts w:eastAsia="Courier New"/>
        </w:rPr>
        <w:t xml:space="preserve">          </w:t>
      </w:r>
      <w:r>
        <w:rPr/>
        <w:t>range 1..max ;</w:t>
      </w:r>
    </w:p>
    <w:p>
      <w:pPr>
        <w:pStyle w:val="PL"/>
        <w:rPr/>
      </w:pPr>
      <w:r>
        <w:rPr>
          <w:rFonts w:eastAsia="Courier New"/>
        </w:rPr>
        <w:t xml:space="preserve">        </w:t>
      </w:r>
      <w:r>
        <w:rPr/>
        <w:t>}</w:t>
      </w:r>
    </w:p>
    <w:p>
      <w:pPr>
        <w:pStyle w:val="PL"/>
        <w:rPr/>
      </w:pPr>
      <w:r>
        <w:rPr>
          <w:rFonts w:eastAsia="Courier New"/>
        </w:rPr>
        <w:t xml:space="preserve">        </w:t>
      </w:r>
      <w:r>
        <w:rPr/>
        <w:t>units seconds;</w:t>
      </w:r>
    </w:p>
    <w:p>
      <w:pPr>
        <w:pStyle w:val="PL"/>
        <w:rPr/>
      </w:pPr>
      <w:r>
        <w:rPr>
          <w:rFonts w:eastAsia="Courier New"/>
        </w:rPr>
        <w:t xml:space="preserve">        </w:t>
      </w:r>
      <w:r>
        <w:rPr/>
        <w:t xml:space="preserve">description "Reporting periods supported for the associated </w:t>
      </w:r>
    </w:p>
    <w:p>
      <w:pPr>
        <w:pStyle w:val="PL"/>
        <w:rPr/>
      </w:pPr>
      <w:r>
        <w:rPr>
          <w:rFonts w:eastAsia="Courier New"/>
        </w:rPr>
        <w:t xml:space="preserve">          </w:t>
      </w:r>
      <w:r>
        <w:rPr/>
        <w:t>measurement types. The period is defined in seconds.";</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PerfMetricJobGrp {</w:t>
      </w:r>
    </w:p>
    <w:p>
      <w:pPr>
        <w:pStyle w:val="PL"/>
        <w:rPr/>
      </w:pPr>
      <w:r>
        <w:rPr>
          <w:rFonts w:eastAsia="Courier New"/>
        </w:rPr>
        <w:t xml:space="preserve">    </w:t>
      </w:r>
      <w:r>
        <w:rPr/>
        <w:t>description "Represents the attributtes of the IOC PerfMetricJob";</w:t>
      </w:r>
    </w:p>
    <w:p>
      <w:pPr>
        <w:pStyle w:val="PL"/>
        <w:rPr/>
      </w:pPr>
      <w:r>
        <w:rPr/>
      </w:r>
    </w:p>
    <w:p>
      <w:pPr>
        <w:pStyle w:val="PL"/>
        <w:rPr/>
      </w:pPr>
      <w:r>
        <w:rPr>
          <w:rFonts w:eastAsia="Courier New"/>
        </w:rPr>
        <w:t xml:space="preserve">    </w:t>
      </w:r>
      <w:r>
        <w:rPr/>
        <w:t>leaf administrativeState {</w:t>
      </w:r>
    </w:p>
    <w:p>
      <w:pPr>
        <w:pStyle w:val="PL"/>
        <w:rPr/>
      </w:pPr>
      <w:r>
        <w:rPr>
          <w:rFonts w:eastAsia="Courier New"/>
        </w:rPr>
        <w:t xml:space="preserve">      </w:t>
      </w:r>
      <w:r>
        <w:rPr/>
        <w:t>default UNLOCKED;</w:t>
      </w:r>
    </w:p>
    <w:p>
      <w:pPr>
        <w:pStyle w:val="PL"/>
        <w:rPr/>
      </w:pPr>
      <w:r>
        <w:rPr>
          <w:rFonts w:eastAsia="Courier New"/>
        </w:rPr>
        <w:t xml:space="preserve">      </w:t>
      </w:r>
      <w:r>
        <w:rPr/>
        <w:t>type types3gpp:AdministrativeState ;</w:t>
      </w:r>
    </w:p>
    <w:p>
      <w:pPr>
        <w:pStyle w:val="PL"/>
        <w:rPr/>
      </w:pPr>
      <w:r>
        <w:rPr>
          <w:rFonts w:eastAsia="Courier New"/>
        </w:rPr>
        <w:t xml:space="preserve">      </w:t>
      </w:r>
      <w:r>
        <w:rPr/>
        <w:t>description "Enable or disables production of the metrics";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operationalState {</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type types3gpp:OperationalState ;</w:t>
      </w:r>
    </w:p>
    <w:p>
      <w:pPr>
        <w:pStyle w:val="PL"/>
        <w:rPr/>
      </w:pPr>
      <w:r>
        <w:rPr>
          <w:rFonts w:eastAsia="Courier New"/>
        </w:rPr>
        <w:t xml:space="preserve">      </w:t>
      </w:r>
      <w:r>
        <w:rPr/>
        <w:t>description "Indicates whether the PerfMetricJob is working.";</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jobId {</w:t>
      </w:r>
    </w:p>
    <w:p>
      <w:pPr>
        <w:pStyle w:val="PL"/>
        <w:rPr/>
      </w:pPr>
      <w:r>
        <w:rPr>
          <w:rFonts w:eastAsia="Courier New"/>
        </w:rPr>
        <w:t xml:space="preserve">      </w:t>
      </w:r>
      <w:r>
        <w:rPr/>
        <w:t>type string;</w:t>
      </w:r>
    </w:p>
    <w:p>
      <w:pPr>
        <w:pStyle w:val="PL"/>
        <w:rPr/>
      </w:pPr>
      <w:r>
        <w:rPr>
          <w:rFonts w:eastAsia="Courier New"/>
        </w:rPr>
        <w:t xml:space="preserve">      </w:t>
      </w:r>
      <w:r>
        <w:rPr/>
        <w:t>description "Id for a PerfMetricJob job.";</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performanceMetrics {</w:t>
      </w:r>
    </w:p>
    <w:p>
      <w:pPr>
        <w:pStyle w:val="PL"/>
        <w:rPr/>
      </w:pPr>
      <w:r>
        <w:rPr>
          <w:rFonts w:eastAsia="Courier New"/>
        </w:rPr>
        <w:t xml:space="preserve">      </w:t>
      </w:r>
      <w:r>
        <w:rPr/>
        <w:t>type string;</w:t>
      </w:r>
    </w:p>
    <w:p>
      <w:pPr>
        <w:pStyle w:val="PL"/>
        <w:rPr/>
      </w:pPr>
      <w:r>
        <w:rPr>
          <w:rFonts w:eastAsia="Courier New"/>
        </w:rPr>
        <w:t xml:space="preserve">      </w:t>
      </w:r>
      <w:r>
        <w:rPr/>
        <w:t>min-elements 1;</w:t>
      </w:r>
    </w:p>
    <w:p>
      <w:pPr>
        <w:pStyle w:val="PL"/>
        <w:rPr/>
      </w:pPr>
      <w:r>
        <w:rPr>
          <w:rFonts w:eastAsia="Courier New"/>
        </w:rPr>
        <w:t xml:space="preserve">      </w:t>
      </w:r>
      <w:r>
        <w:rPr/>
        <w:t>description "Performance metrics include measurements defined in</w:t>
      </w:r>
    </w:p>
    <w:p>
      <w:pPr>
        <w:pStyle w:val="PL"/>
        <w:rPr/>
      </w:pPr>
      <w:r>
        <w:rPr>
          <w:rFonts w:eastAsia="Courier New"/>
        </w:rPr>
        <w:t xml:space="preserve">        </w:t>
      </w:r>
      <w:r>
        <w:rPr/>
        <w:t>TS 28.552 and KPIs defined in TS 28.554. Performance metrics can</w:t>
      </w:r>
    </w:p>
    <w:p>
      <w:pPr>
        <w:pStyle w:val="PL"/>
        <w:rPr/>
      </w:pPr>
      <w:r>
        <w:rPr>
          <w:rFonts w:eastAsia="Courier New"/>
        </w:rPr>
        <w:t xml:space="preserve">        </w:t>
      </w:r>
      <w:r>
        <w:rPr/>
        <w:t>also be those specified by other SDOs or vendor specific metrics.</w:t>
      </w:r>
    </w:p>
    <w:p>
      <w:pPr>
        <w:pStyle w:val="PL"/>
        <w:rPr/>
      </w:pPr>
      <w:r>
        <w:rPr>
          <w:rFonts w:eastAsia="Courier New"/>
        </w:rPr>
        <w:t xml:space="preserve">        </w:t>
      </w:r>
      <w:r>
        <w:rPr/>
        <w:t>Performance metrics are identfied with their names. A name can also</w:t>
      </w:r>
    </w:p>
    <w:p>
      <w:pPr>
        <w:pStyle w:val="PL"/>
        <w:rPr/>
      </w:pPr>
      <w:r>
        <w:rPr>
          <w:rFonts w:eastAsia="Courier New"/>
        </w:rPr>
        <w:t xml:space="preserve">        </w:t>
      </w:r>
      <w:r>
        <w:rPr/>
        <w:t>identify a vendor specific group of performance metrics.</w:t>
      </w:r>
    </w:p>
    <w:p>
      <w:pPr>
        <w:pStyle w:val="PL"/>
        <w:rPr/>
      </w:pPr>
      <w:r>
        <w:rPr/>
      </w:r>
    </w:p>
    <w:p>
      <w:pPr>
        <w:pStyle w:val="PL"/>
        <w:rPr/>
      </w:pPr>
      <w:r>
        <w:rPr>
          <w:rFonts w:eastAsia="Courier New"/>
        </w:rPr>
        <w:t xml:space="preserve">        </w:t>
      </w:r>
      <w:r>
        <w:rPr/>
        <w:t>For measurements defined in TS 28.552 the name is constructed as</w:t>
      </w:r>
    </w:p>
    <w:p>
      <w:pPr>
        <w:pStyle w:val="PL"/>
        <w:rPr/>
      </w:pPr>
      <w:r>
        <w:rPr>
          <w:rFonts w:eastAsia="Courier New"/>
        </w:rPr>
        <w:t xml:space="preserve">        </w:t>
      </w:r>
      <w:r>
        <w:rPr/>
        <w:t>follows:</w:t>
      </w:r>
    </w:p>
    <w:p>
      <w:pPr>
        <w:pStyle w:val="PL"/>
        <w:rPr/>
      </w:pPr>
      <w:r>
        <w:rPr>
          <w:rFonts w:eastAsia="Courier New"/>
        </w:rPr>
        <w:t xml:space="preserve">        </w:t>
      </w:r>
      <w:r>
        <w:rPr/>
        <w:t>- 'family.measurementName.subcounter' for measurement types with</w:t>
      </w:r>
    </w:p>
    <w:p>
      <w:pPr>
        <w:pStyle w:val="PL"/>
        <w:rPr/>
      </w:pPr>
      <w:r>
        <w:rPr>
          <w:rFonts w:eastAsia="Courier New"/>
        </w:rPr>
        <w:t xml:space="preserve">        </w:t>
      </w:r>
      <w:r>
        <w:rPr/>
        <w:t>subcounters</w:t>
      </w:r>
    </w:p>
    <w:p>
      <w:pPr>
        <w:pStyle w:val="PL"/>
        <w:rPr/>
      </w:pPr>
      <w:r>
        <w:rPr>
          <w:rFonts w:eastAsia="Courier New"/>
        </w:rPr>
        <w:t xml:space="preserve">        </w:t>
      </w:r>
      <w:r>
        <w:rPr/>
        <w:t>- 'family.measurementName' for measurement types without subcounters</w:t>
      </w:r>
    </w:p>
    <w:p>
      <w:pPr>
        <w:pStyle w:val="PL"/>
        <w:rPr/>
      </w:pPr>
      <w:r>
        <w:rPr>
          <w:rFonts w:eastAsia="Courier New"/>
        </w:rPr>
        <w:t xml:space="preserve">        </w:t>
      </w:r>
      <w:r>
        <w:rPr/>
        <w:t>- 'family' for measurement families</w:t>
      </w:r>
    </w:p>
    <w:p>
      <w:pPr>
        <w:pStyle w:val="PL"/>
        <w:rPr/>
      </w:pPr>
      <w:r>
        <w:rPr/>
      </w:r>
    </w:p>
    <w:p>
      <w:pPr>
        <w:pStyle w:val="PL"/>
        <w:rPr/>
      </w:pPr>
      <w:r>
        <w:rPr>
          <w:rFonts w:eastAsia="Courier New"/>
        </w:rPr>
        <w:t xml:space="preserve">        </w:t>
      </w:r>
      <w:r>
        <w:rPr/>
        <w:t>For KPIs defined in TS 28.554 the name is defined in the KPI</w:t>
      </w:r>
    </w:p>
    <w:p>
      <w:pPr>
        <w:pStyle w:val="PL"/>
        <w:rPr/>
      </w:pPr>
      <w:r>
        <w:rPr>
          <w:rFonts w:eastAsia="Courier New"/>
        </w:rPr>
        <w:t xml:space="preserve">        </w:t>
      </w:r>
      <w:r>
        <w:rPr/>
        <w:t>definitions template as the component designated with 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granularityPeriod {</w:t>
      </w:r>
    </w:p>
    <w:p>
      <w:pPr>
        <w:pStyle w:val="PL"/>
        <w:rPr/>
      </w:pPr>
      <w:r>
        <w:rPr>
          <w:rFonts w:eastAsia="Courier New"/>
        </w:rPr>
        <w:t xml:space="preserve">      </w:t>
      </w:r>
      <w:r>
        <w:rPr/>
        <w:t>type uint32 {</w:t>
      </w:r>
    </w:p>
    <w:p>
      <w:pPr>
        <w:pStyle w:val="PL"/>
        <w:rPr/>
      </w:pPr>
      <w:r>
        <w:rPr>
          <w:rFonts w:eastAsia="Courier New"/>
        </w:rPr>
        <w:t xml:space="preserve">        </w:t>
      </w:r>
      <w:r>
        <w:rPr/>
        <w:t>range 1..max ;</w:t>
      </w:r>
    </w:p>
    <w:p>
      <w:pPr>
        <w:pStyle w:val="PL"/>
        <w:rPr/>
      </w:pPr>
      <w:r>
        <w:rPr>
          <w:rFonts w:eastAsia="Courier New"/>
        </w:rPr>
        <w:t xml:space="preserve">      </w:t>
      </w:r>
      <w:r>
        <w:rPr/>
        <w:t>}</w:t>
      </w:r>
    </w:p>
    <w:p>
      <w:pPr>
        <w:pStyle w:val="PL"/>
        <w:rPr/>
      </w:pPr>
      <w:r>
        <w:rPr>
          <w:rFonts w:eastAsia="Courier New"/>
        </w:rPr>
        <w:t xml:space="preserve">      </w:t>
      </w:r>
      <w:r>
        <w:rPr/>
        <w:t>units seconds;</w:t>
      </w:r>
    </w:p>
    <w:p>
      <w:pPr>
        <w:pStyle w:val="PL"/>
        <w:rPr/>
      </w:pPr>
      <w:r>
        <w:rPr>
          <w:rFonts w:eastAsia="Courier New"/>
        </w:rPr>
        <w:t xml:space="preserve">      </w:t>
      </w:r>
      <w:r>
        <w:rPr/>
        <w:t>mandatory true;</w:t>
      </w:r>
    </w:p>
    <w:p>
      <w:pPr>
        <w:pStyle w:val="PL"/>
        <w:rPr/>
      </w:pPr>
      <w:r>
        <w:rPr>
          <w:rFonts w:eastAsia="Courier New"/>
        </w:rPr>
        <w:t xml:space="preserve">      </w:t>
      </w:r>
      <w:r>
        <w:rPr/>
        <w:t>description "Granularity period used to produce measurements. The value</w:t>
      </w:r>
    </w:p>
    <w:p>
      <w:pPr>
        <w:pStyle w:val="PL"/>
        <w:rPr/>
      </w:pPr>
      <w:r>
        <w:rPr>
          <w:rFonts w:eastAsia="Courier New"/>
        </w:rPr>
        <w:t xml:space="preserve">        </w:t>
      </w:r>
      <w:r>
        <w:rPr/>
        <w:t>must be one of the supported granularity periods for the metric.";</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objectInstances {</w:t>
      </w:r>
    </w:p>
    <w:p>
      <w:pPr>
        <w:pStyle w:val="PL"/>
        <w:rPr/>
      </w:pPr>
      <w:r>
        <w:rPr>
          <w:rFonts w:eastAsia="Courier New"/>
        </w:rPr>
        <w:t xml:space="preserve">      </w:t>
      </w:r>
      <w:r>
        <w:rPr/>
        <w:t>type types3gpp:DistinguishedName;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rootObjectInstances {</w:t>
      </w:r>
    </w:p>
    <w:p>
      <w:pPr>
        <w:pStyle w:val="PL"/>
        <w:rPr/>
      </w:pPr>
      <w:r>
        <w:rPr>
          <w:rFonts w:eastAsia="Courier New"/>
        </w:rPr>
        <w:t xml:space="preserve">      </w:t>
      </w:r>
      <w:r>
        <w:rPr/>
        <w:t>type types3gpp:DistinguishedName;</w:t>
      </w:r>
    </w:p>
    <w:p>
      <w:pPr>
        <w:pStyle w:val="PL"/>
        <w:rPr/>
      </w:pPr>
      <w:r>
        <w:rPr>
          <w:rFonts w:eastAsia="Courier New"/>
        </w:rPr>
        <w:t xml:space="preserve">      </w:t>
      </w:r>
      <w:r>
        <w:rPr/>
        <w:t>description "Each object instance designates the root of a subtree that</w:t>
      </w:r>
    </w:p>
    <w:p>
      <w:pPr>
        <w:pStyle w:val="PL"/>
        <w:rPr/>
      </w:pPr>
      <w:r>
        <w:rPr>
          <w:rFonts w:eastAsia="Courier New"/>
        </w:rPr>
        <w:t xml:space="preserve">      </w:t>
      </w:r>
      <w:r>
        <w:rPr/>
        <w:t>contains the root object and all descendant objects.";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choice reportingCtrl {</w:t>
      </w:r>
    </w:p>
    <w:p>
      <w:pPr>
        <w:pStyle w:val="PL"/>
        <w:rPr/>
      </w:pPr>
      <w:r>
        <w:rPr>
          <w:rFonts w:eastAsia="Courier New"/>
        </w:rPr>
        <w:t xml:space="preserve">      </w:t>
      </w:r>
      <w:r>
        <w:rPr/>
        <w:t>mandatory true;</w:t>
      </w:r>
    </w:p>
    <w:p>
      <w:pPr>
        <w:pStyle w:val="PL"/>
        <w:rPr/>
      </w:pPr>
      <w:r>
        <w:rPr>
          <w:rFonts w:eastAsia="Courier New"/>
        </w:rPr>
        <w:t xml:space="preserve">      </w:t>
      </w:r>
      <w:r>
        <w:rPr/>
        <w:t>description "This choice defines the method for reporting collected</w:t>
      </w:r>
    </w:p>
    <w:p>
      <w:pPr>
        <w:pStyle w:val="PL"/>
        <w:rPr/>
      </w:pPr>
      <w:r>
        <w:rPr>
          <w:rFonts w:eastAsia="Courier New"/>
        </w:rPr>
        <w:t xml:space="preserve">        </w:t>
      </w:r>
      <w:r>
        <w:rPr/>
        <w:t>performance metrics to MnS consumers as well as the parameters for</w:t>
      </w:r>
    </w:p>
    <w:p>
      <w:pPr>
        <w:pStyle w:val="PL"/>
        <w:rPr/>
      </w:pPr>
      <w:r>
        <w:rPr>
          <w:rFonts w:eastAsia="Courier New"/>
        </w:rPr>
        <w:t xml:space="preserve">        </w:t>
      </w:r>
      <w:r>
        <w:rPr/>
        <w:t>configuring the reporting function. It is a choice between the control</w:t>
      </w:r>
    </w:p>
    <w:p>
      <w:pPr>
        <w:pStyle w:val="PL"/>
        <w:rPr/>
      </w:pPr>
      <w:r>
        <w:rPr>
          <w:rFonts w:eastAsia="Courier New"/>
        </w:rPr>
        <w:t xml:space="preserve">        </w:t>
      </w:r>
      <w:r>
        <w:rPr/>
        <w:t>parameter required for the reporting methods, whose presence selects</w:t>
      </w:r>
    </w:p>
    <w:p>
      <w:pPr>
        <w:pStyle w:val="PL"/>
        <w:rPr/>
      </w:pPr>
      <w:r>
        <w:rPr>
          <w:rFonts w:eastAsia="Courier New"/>
        </w:rPr>
        <w:t xml:space="preserve">        </w:t>
      </w:r>
      <w:r>
        <w:rPr/>
        <w:t>the reporting method as follows:</w:t>
      </w:r>
    </w:p>
    <w:p>
      <w:pPr>
        <w:pStyle w:val="PL"/>
        <w:rPr/>
      </w:pPr>
      <w:r>
        <w:rPr>
          <w:rFonts w:eastAsia="Courier New"/>
        </w:rPr>
        <w:t xml:space="preserve">        </w:t>
      </w:r>
      <w:r>
        <w:rPr/>
        <w:t>- When only the fileReportingPeriod attribute is present, the MnS</w:t>
      </w:r>
    </w:p>
    <w:p>
      <w:pPr>
        <w:pStyle w:val="PL"/>
        <w:rPr/>
      </w:pPr>
      <w:r>
        <w:rPr>
          <w:rFonts w:eastAsia="Courier New"/>
        </w:rPr>
        <w:t xml:space="preserve">        </w:t>
      </w:r>
      <w:r>
        <w:rPr/>
        <w:t>producer shall store files on the MnS producer at a location selected</w:t>
      </w:r>
    </w:p>
    <w:p>
      <w:pPr>
        <w:pStyle w:val="PL"/>
        <w:rPr/>
      </w:pPr>
      <w:r>
        <w:rPr>
          <w:rFonts w:eastAsia="Courier New"/>
        </w:rPr>
        <w:t xml:space="preserve">        </w:t>
      </w:r>
      <w:r>
        <w:rPr/>
        <w:t>by the MnS producer and inform the MnS consumer about the availability</w:t>
      </w:r>
    </w:p>
    <w:p>
      <w:pPr>
        <w:pStyle w:val="PL"/>
        <w:rPr/>
      </w:pPr>
      <w:r>
        <w:rPr>
          <w:rFonts w:eastAsia="Courier New"/>
        </w:rPr>
        <w:t xml:space="preserve">        </w:t>
      </w:r>
      <w:r>
        <w:rPr/>
        <w:t>of new files and the file location using the notifyFileReady</w:t>
      </w:r>
    </w:p>
    <w:p>
      <w:pPr>
        <w:pStyle w:val="PL"/>
        <w:rPr/>
      </w:pPr>
      <w:r>
        <w:rPr>
          <w:rFonts w:eastAsia="Courier New"/>
        </w:rPr>
        <w:t xml:space="preserve">        </w:t>
      </w:r>
      <w:r>
        <w:rPr/>
        <w:t>notification.</w:t>
      </w:r>
    </w:p>
    <w:p>
      <w:pPr>
        <w:pStyle w:val="PL"/>
        <w:rPr/>
      </w:pPr>
      <w:r>
        <w:rPr>
          <w:rFonts w:eastAsia="Courier New"/>
        </w:rPr>
        <w:t xml:space="preserve">        </w:t>
      </w:r>
      <w:r>
        <w:rPr/>
        <w:t>- When only the fileReportingPeriod and fileLocation attributes are</w:t>
      </w:r>
    </w:p>
    <w:p>
      <w:pPr>
        <w:pStyle w:val="PL"/>
        <w:rPr/>
      </w:pPr>
      <w:r>
        <w:rPr>
          <w:rFonts w:eastAsia="Courier New"/>
        </w:rPr>
        <w:t xml:space="preserve">        </w:t>
      </w:r>
      <w:r>
        <w:rPr/>
        <w:t>present, the MnS producer shall store the files on the MnS consumer at</w:t>
      </w:r>
    </w:p>
    <w:p>
      <w:pPr>
        <w:pStyle w:val="PL"/>
        <w:rPr/>
      </w:pPr>
      <w:r>
        <w:rPr>
          <w:rFonts w:eastAsia="Courier New"/>
        </w:rPr>
        <w:t xml:space="preserve">        </w:t>
      </w:r>
      <w:r>
        <w:rPr/>
        <w:t>the location specified by fileLocation. No notification is emitted by</w:t>
      </w:r>
    </w:p>
    <w:p>
      <w:pPr>
        <w:pStyle w:val="PL"/>
        <w:rPr/>
      </w:pPr>
      <w:r>
        <w:rPr>
          <w:rFonts w:eastAsia="Courier New"/>
        </w:rPr>
        <w:t xml:space="preserve">        </w:t>
      </w:r>
      <w:r>
        <w:rPr/>
        <w:t>the MnS producer.</w:t>
      </w:r>
    </w:p>
    <w:p>
      <w:pPr>
        <w:pStyle w:val="PL"/>
        <w:rPr/>
      </w:pPr>
      <w:r>
        <w:rPr>
          <w:rFonts w:eastAsia="Courier New"/>
        </w:rPr>
        <w:t xml:space="preserve">        </w:t>
      </w:r>
      <w:r>
        <w:rPr/>
        <w:t>- When only the streamTarget attribute is present, the MnS producer</w:t>
      </w:r>
    </w:p>
    <w:p>
      <w:pPr>
        <w:pStyle w:val="PL"/>
        <w:rPr/>
      </w:pPr>
      <w:r>
        <w:rPr>
          <w:rFonts w:eastAsia="Courier New"/>
        </w:rPr>
        <w:t xml:space="preserve">        </w:t>
      </w:r>
      <w:r>
        <w:rPr/>
        <w:t>shall stream the data to the location specified by streamTarget.</w:t>
      </w:r>
    </w:p>
    <w:p>
      <w:pPr>
        <w:pStyle w:val="PL"/>
        <w:rPr/>
      </w:pPr>
      <w:r>
        <w:rPr/>
      </w:r>
    </w:p>
    <w:p>
      <w:pPr>
        <w:pStyle w:val="PL"/>
        <w:rPr/>
      </w:pPr>
      <w:r>
        <w:rPr>
          <w:rFonts w:eastAsia="Courier New"/>
        </w:rPr>
        <w:t xml:space="preserve">        </w:t>
      </w:r>
      <w:r>
        <w:rPr/>
        <w:t>For the file-based reporting methods the fileReportingPeriod attribute</w:t>
      </w:r>
    </w:p>
    <w:p>
      <w:pPr>
        <w:pStyle w:val="PL"/>
        <w:rPr/>
      </w:pPr>
      <w:r>
        <w:rPr>
          <w:rFonts w:eastAsia="Courier New"/>
        </w:rPr>
        <w:t xml:space="preserve">        </w:t>
      </w:r>
      <w:r>
        <w:rPr/>
        <w:t>specifies the time window during which collected measurements are stored</w:t>
      </w:r>
    </w:p>
    <w:p>
      <w:pPr>
        <w:pStyle w:val="PL"/>
        <w:rPr/>
      </w:pPr>
      <w:r>
        <w:rPr>
          <w:rFonts w:eastAsia="Courier New"/>
        </w:rPr>
        <w:t xml:space="preserve">        </w:t>
      </w:r>
      <w:r>
        <w:rPr/>
        <w:t>into the same file before the file is closed and a new file is opened.";</w:t>
      </w:r>
    </w:p>
    <w:p>
      <w:pPr>
        <w:pStyle w:val="PL"/>
        <w:rPr/>
      </w:pPr>
      <w:r>
        <w:rPr/>
      </w:r>
    </w:p>
    <w:p>
      <w:pPr>
        <w:pStyle w:val="PL"/>
        <w:rPr/>
      </w:pPr>
      <w:r>
        <w:rPr>
          <w:rFonts w:eastAsia="Courier New"/>
        </w:rPr>
        <w:t xml:space="preserve">      </w:t>
      </w:r>
      <w:r>
        <w:rPr/>
        <w:t>case file-based-reporting {</w:t>
      </w:r>
    </w:p>
    <w:p>
      <w:pPr>
        <w:pStyle w:val="PL"/>
        <w:rPr/>
      </w:pPr>
      <w:r>
        <w:rPr>
          <w:rFonts w:eastAsia="Courier New"/>
        </w:rPr>
        <w:t xml:space="preserve">        </w:t>
      </w:r>
      <w:r>
        <w:rPr/>
        <w:t>leaf fileReportingPeriod {</w:t>
      </w:r>
    </w:p>
    <w:p>
      <w:pPr>
        <w:pStyle w:val="PL"/>
        <w:rPr/>
      </w:pPr>
      <w:r>
        <w:rPr>
          <w:rFonts w:eastAsia="Courier New"/>
        </w:rPr>
        <w:t xml:space="preserve">          </w:t>
      </w:r>
      <w:r>
        <w:rPr/>
        <w:t>type uint32 {</w:t>
      </w:r>
    </w:p>
    <w:p>
      <w:pPr>
        <w:pStyle w:val="PL"/>
        <w:rPr/>
      </w:pPr>
      <w:r>
        <w:rPr>
          <w:rFonts w:eastAsia="Courier New"/>
        </w:rPr>
        <w:t xml:space="preserve">            </w:t>
      </w:r>
      <w:r>
        <w:rPr/>
        <w:t>range 1..max;</w:t>
      </w:r>
    </w:p>
    <w:p>
      <w:pPr>
        <w:pStyle w:val="PL"/>
        <w:rPr/>
      </w:pPr>
      <w:r>
        <w:rPr>
          <w:rFonts w:eastAsia="Courier New"/>
        </w:rPr>
        <w:t xml:space="preserve">          </w:t>
      </w:r>
      <w:r>
        <w:rPr/>
        <w:t>}</w:t>
      </w:r>
    </w:p>
    <w:p>
      <w:pPr>
        <w:pStyle w:val="PL"/>
        <w:rPr/>
      </w:pPr>
      <w:r>
        <w:rPr>
          <w:rFonts w:eastAsia="Courier New"/>
        </w:rPr>
        <w:t xml:space="preserve">          </w:t>
      </w:r>
      <w:r>
        <w:rPr/>
        <w:t>units minutes;</w:t>
      </w:r>
    </w:p>
    <w:p>
      <w:pPr>
        <w:pStyle w:val="PL"/>
        <w:rPr/>
      </w:pPr>
      <w:r>
        <w:rPr>
          <w:rFonts w:eastAsia="Courier New"/>
        </w:rPr>
        <w:t xml:space="preserve">          </w:t>
      </w:r>
      <w:r>
        <w:rPr/>
        <w:t>must '(number(.)*"60") mod number(../granularityPeriod) = "0"' {</w:t>
      </w:r>
    </w:p>
    <w:p>
      <w:pPr>
        <w:pStyle w:val="PL"/>
        <w:rPr/>
      </w:pPr>
      <w:r>
        <w:rPr>
          <w:rFonts w:eastAsia="Courier New"/>
        </w:rPr>
        <w:t xml:space="preserve">            </w:t>
      </w:r>
      <w:r>
        <w:rPr/>
        <w:t>error-message</w:t>
      </w:r>
    </w:p>
    <w:p>
      <w:pPr>
        <w:pStyle w:val="PL"/>
        <w:rPr/>
      </w:pPr>
      <w:r>
        <w:rPr>
          <w:rFonts w:eastAsia="Courier New"/>
        </w:rPr>
        <w:t xml:space="preserve">              </w:t>
      </w:r>
      <w:r>
        <w:rPr/>
        <w:t>"The time-period must be a multiple of the granularityPeriod.";</w:t>
      </w:r>
    </w:p>
    <w:p>
      <w:pPr>
        <w:pStyle w:val="PL"/>
        <w:rPr/>
      </w:pPr>
      <w:r>
        <w:rPr>
          <w:rFonts w:eastAsia="Courier New"/>
        </w:rPr>
        <w:t xml:space="preserve">          </w:t>
      </w:r>
      <w:r>
        <w:rPr/>
        <w:t>}</w:t>
      </w:r>
    </w:p>
    <w:p>
      <w:pPr>
        <w:pStyle w:val="PL"/>
        <w:rPr/>
      </w:pPr>
      <w:r>
        <w:rPr>
          <w:rFonts w:eastAsia="Courier New"/>
        </w:rPr>
        <w:t xml:space="preserve">          </w:t>
      </w:r>
      <w:r>
        <w:rPr/>
        <w:t>mandatory true;</w:t>
      </w:r>
    </w:p>
    <w:p>
      <w:pPr>
        <w:pStyle w:val="PL"/>
        <w:rPr/>
      </w:pPr>
      <w:r>
        <w:rPr>
          <w:rFonts w:eastAsia="Courier New"/>
        </w:rPr>
        <w:t xml:space="preserve">          </w:t>
      </w:r>
      <w:r>
        <w:rPr/>
        <w:t>description "For the file-based reporting method this is the time</w:t>
      </w:r>
    </w:p>
    <w:p>
      <w:pPr>
        <w:pStyle w:val="PL"/>
        <w:rPr/>
      </w:pPr>
      <w:r>
        <w:rPr>
          <w:rFonts w:eastAsia="Courier New"/>
        </w:rPr>
        <w:t xml:space="preserve">            </w:t>
      </w:r>
      <w:r>
        <w:rPr/>
        <w:t>window during which collected measurements are stored into the same</w:t>
      </w:r>
    </w:p>
    <w:p>
      <w:pPr>
        <w:pStyle w:val="PL"/>
        <w:rPr/>
      </w:pPr>
      <w:r>
        <w:rPr>
          <w:rFonts w:eastAsia="Courier New"/>
        </w:rPr>
        <w:t xml:space="preserve">            </w:t>
      </w:r>
      <w:r>
        <w:rPr/>
        <w:t>file before the file is closed and a new file is opened.</w:t>
      </w:r>
    </w:p>
    <w:p>
      <w:pPr>
        <w:pStyle w:val="PL"/>
        <w:rPr/>
      </w:pPr>
      <w:r>
        <w:rPr>
          <w:rFonts w:eastAsia="Courier New"/>
        </w:rPr>
        <w:t xml:space="preserve">            </w:t>
      </w:r>
      <w:r>
        <w:rPr/>
        <w:t>The time-period must be a multiple of the granularityPeriod.</w:t>
      </w:r>
    </w:p>
    <w:p>
      <w:pPr>
        <w:pStyle w:val="PL"/>
        <w:rPr/>
      </w:pPr>
      <w:r>
        <w:rPr/>
      </w:r>
    </w:p>
    <w:p>
      <w:pPr>
        <w:pStyle w:val="PL"/>
        <w:rPr/>
      </w:pPr>
      <w:r>
        <w:rPr>
          <w:rFonts w:eastAsia="Courier New"/>
        </w:rPr>
        <w:t xml:space="preserve">            </w:t>
      </w:r>
      <w:r>
        <w:rPr/>
        <w:t>Applicable when the file-based reporting method is supported";</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fileLocation {</w:t>
      </w:r>
    </w:p>
    <w:p>
      <w:pPr>
        <w:pStyle w:val="PL"/>
        <w:rPr/>
      </w:pPr>
      <w:r>
        <w:rPr>
          <w:rFonts w:eastAsia="Courier New"/>
        </w:rPr>
        <w:t xml:space="preserve">          </w:t>
      </w:r>
      <w:r>
        <w:rPr/>
        <w:t>type string ;</w:t>
      </w:r>
    </w:p>
    <w:p>
      <w:pPr>
        <w:pStyle w:val="PL"/>
        <w:rPr/>
      </w:pPr>
      <w:r>
        <w:rPr>
          <w:rFonts w:eastAsia="Courier New"/>
        </w:rPr>
        <w:t xml:space="preserve">          </w:t>
      </w:r>
      <w:r>
        <w:rPr/>
        <w:t>description "Applicable and must be present when the file-based</w:t>
      </w:r>
    </w:p>
    <w:p>
      <w:pPr>
        <w:pStyle w:val="PL"/>
        <w:rPr/>
      </w:pPr>
      <w:r>
        <w:rPr>
          <w:rFonts w:eastAsia="Courier New"/>
        </w:rPr>
        <w:t xml:space="preserve">            </w:t>
      </w:r>
      <w:r>
        <w:rPr/>
        <w:t>reporting method is supported, and the files are stored on the MnS</w:t>
      </w:r>
    </w:p>
    <w:p>
      <w:pPr>
        <w:pStyle w:val="PL"/>
        <w:rPr/>
      </w:pPr>
      <w:r>
        <w:rPr>
          <w:rFonts w:eastAsia="Courier New"/>
        </w:rPr>
        <w:t xml:space="preserve">            </w:t>
      </w:r>
      <w:r>
        <w:rPr/>
        <w:t>consumer.";</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case stream-based-reporting {</w:t>
      </w:r>
    </w:p>
    <w:p>
      <w:pPr>
        <w:pStyle w:val="PL"/>
        <w:rPr/>
      </w:pPr>
      <w:r>
        <w:rPr>
          <w:rFonts w:eastAsia="Courier New"/>
        </w:rPr>
        <w:t xml:space="preserve">        </w:t>
      </w:r>
      <w:r>
        <w:rPr/>
        <w:t>leaf streamTarget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description "Applicable when stream-based reporting method is</w:t>
      </w:r>
    </w:p>
    <w:p>
      <w:pPr>
        <w:pStyle w:val="PL"/>
        <w:rPr/>
      </w:pPr>
      <w:r>
        <w:rPr>
          <w:rFonts w:eastAsia="Courier New"/>
        </w:rPr>
        <w:t xml:space="preserve">            </w:t>
      </w:r>
      <w:r>
        <w:rPr/>
        <w:t>supported.";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grouping ThresholdMonitorGrp {</w:t>
      </w:r>
    </w:p>
    <w:p>
      <w:pPr>
        <w:pStyle w:val="PL"/>
        <w:rPr/>
      </w:pPr>
      <w:r>
        <w:rPr>
          <w:rFonts w:eastAsia="Courier New"/>
        </w:rPr>
        <w:t xml:space="preserve">      </w:t>
      </w:r>
      <w:r>
        <w:rPr/>
        <w:t>description "A threshold monitor that is created by the consumer for</w:t>
      </w:r>
    </w:p>
    <w:p>
      <w:pPr>
        <w:pStyle w:val="PL"/>
        <w:rPr/>
      </w:pPr>
      <w:r>
        <w:rPr>
          <w:rFonts w:eastAsia="Courier New"/>
        </w:rPr>
        <w:t xml:space="preserve">        </w:t>
      </w:r>
      <w:r>
        <w:rPr/>
        <w:t>the monitored entities whose measurements are required by consumer</w:t>
      </w:r>
    </w:p>
    <w:p>
      <w:pPr>
        <w:pStyle w:val="PL"/>
        <w:rPr/>
      </w:pPr>
      <w:r>
        <w:rPr>
          <w:rFonts w:eastAsia="Courier New"/>
        </w:rPr>
        <w:t xml:space="preserve">        </w:t>
      </w:r>
      <w:r>
        <w:rPr/>
        <w:t>to monitor.";</w:t>
      </w:r>
    </w:p>
    <w:p>
      <w:pPr>
        <w:pStyle w:val="PL"/>
        <w:rPr/>
      </w:pPr>
      <w:r>
        <w:rPr/>
      </w:r>
    </w:p>
    <w:p>
      <w:pPr>
        <w:pStyle w:val="PL"/>
        <w:rPr/>
      </w:pPr>
      <w:r>
        <w:rPr>
          <w:rFonts w:eastAsia="Courier New"/>
        </w:rPr>
        <w:t xml:space="preserve">    </w:t>
      </w:r>
      <w:r>
        <w:rPr/>
        <w:t>leaf administrativeState {</w:t>
      </w:r>
    </w:p>
    <w:p>
      <w:pPr>
        <w:pStyle w:val="PL"/>
        <w:rPr/>
      </w:pPr>
      <w:r>
        <w:rPr>
          <w:rFonts w:eastAsia="Courier New"/>
        </w:rPr>
        <w:t xml:space="preserve">      </w:t>
      </w:r>
      <w:r>
        <w:rPr/>
        <w:t>default UNLOCKED;</w:t>
      </w:r>
    </w:p>
    <w:p>
      <w:pPr>
        <w:pStyle w:val="PL"/>
        <w:rPr/>
      </w:pPr>
      <w:r>
        <w:rPr>
          <w:rFonts w:eastAsia="Courier New"/>
        </w:rPr>
        <w:t xml:space="preserve">      </w:t>
      </w:r>
      <w:r>
        <w:rPr/>
        <w:t>type types3gpp:AdministrativeState ;</w:t>
      </w:r>
    </w:p>
    <w:p>
      <w:pPr>
        <w:pStyle w:val="PL"/>
        <w:rPr/>
      </w:pPr>
      <w:r>
        <w:rPr>
          <w:rFonts w:eastAsia="Courier New"/>
        </w:rPr>
        <w:t xml:space="preserve">      </w:t>
      </w:r>
      <w:r>
        <w:rPr/>
        <w:t>description "Enables or disables the ThresholdMonitor.";</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operationalState {</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type types3gpp:OperationalState ;</w:t>
      </w:r>
    </w:p>
    <w:p>
      <w:pPr>
        <w:pStyle w:val="PL"/>
        <w:rPr/>
      </w:pPr>
      <w:r>
        <w:rPr>
          <w:rFonts w:eastAsia="Courier New"/>
        </w:rPr>
        <w:t xml:space="preserve">      </w:t>
      </w:r>
      <w:r>
        <w:rPr/>
        <w:t>description "Indicates whether the ThresholdMonitor is working.";</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thresholdInfoList {</w:t>
      </w:r>
    </w:p>
    <w:p>
      <w:pPr>
        <w:pStyle w:val="PL"/>
        <w:rPr/>
      </w:pPr>
      <w:r>
        <w:rPr>
          <w:rFonts w:eastAsia="Courier New"/>
        </w:rPr>
        <w:t xml:space="preserve">      </w:t>
      </w:r>
      <w:r>
        <w:rPr/>
        <w:t>key idx;</w:t>
      </w:r>
    </w:p>
    <w:p>
      <w:pPr>
        <w:pStyle w:val="PL"/>
        <w:rPr/>
      </w:pPr>
      <w:r>
        <w:rPr>
          <w:rFonts w:eastAsia="Courier New"/>
        </w:rPr>
        <w:t xml:space="preserve">      </w:t>
      </w:r>
      <w:r>
        <w:rPr/>
        <w:t>min-elements 1;</w:t>
      </w:r>
    </w:p>
    <w:p>
      <w:pPr>
        <w:pStyle w:val="PL"/>
        <w:rPr/>
      </w:pPr>
      <w:r>
        <w:rPr>
          <w:rFonts w:eastAsia="Courier New"/>
        </w:rPr>
        <w:t xml:space="preserve">      </w:t>
      </w:r>
      <w:r>
        <w:rPr/>
        <w:t>leaf idx { type uint32 ; }</w:t>
      </w:r>
    </w:p>
    <w:p>
      <w:pPr>
        <w:pStyle w:val="PL"/>
        <w:rPr/>
      </w:pPr>
      <w:r>
        <w:rPr>
          <w:rFonts w:eastAsia="Courier New"/>
        </w:rPr>
        <w:t xml:space="preserve">      </w:t>
      </w:r>
      <w:r>
        <w:rPr/>
        <w:t>uses ThresholdInfoGrp;</w:t>
      </w:r>
    </w:p>
    <w:p>
      <w:pPr>
        <w:pStyle w:val="PL"/>
        <w:rPr/>
      </w:pPr>
      <w:r>
        <w:rPr>
          <w:rFonts w:eastAsia="Courier New"/>
        </w:rPr>
        <w:t xml:space="preserve">      </w:t>
      </w:r>
      <w:r>
        <w:rPr/>
        <w:t>description "List of threshold infos.";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monitorGranularityPeriod {</w:t>
      </w:r>
    </w:p>
    <w:p>
      <w:pPr>
        <w:pStyle w:val="PL"/>
        <w:rPr/>
      </w:pPr>
      <w:r>
        <w:rPr>
          <w:rFonts w:eastAsia="Courier New"/>
        </w:rPr>
        <w:t xml:space="preserve">      </w:t>
      </w:r>
      <w:r>
        <w:rPr/>
        <w:t>type uint32 {</w:t>
      </w:r>
    </w:p>
    <w:p>
      <w:pPr>
        <w:pStyle w:val="PL"/>
        <w:rPr/>
      </w:pPr>
      <w:r>
        <w:rPr>
          <w:rFonts w:eastAsia="Courier New"/>
        </w:rPr>
        <w:t xml:space="preserve">        </w:t>
      </w:r>
      <w:r>
        <w:rPr/>
        <w:t>range "1..max";</w:t>
      </w:r>
    </w:p>
    <w:p>
      <w:pPr>
        <w:pStyle w:val="PL"/>
        <w:rPr/>
      </w:pPr>
      <w:r>
        <w:rPr>
          <w:rFonts w:eastAsia="Courier New"/>
        </w:rPr>
        <w:t xml:space="preserve">      </w:t>
      </w:r>
      <w:r>
        <w:rPr/>
        <w:t>}</w:t>
      </w:r>
    </w:p>
    <w:p>
      <w:pPr>
        <w:pStyle w:val="PL"/>
        <w:rPr/>
      </w:pPr>
      <w:r>
        <w:rPr>
          <w:rFonts w:eastAsia="Courier New"/>
        </w:rPr>
        <w:t xml:space="preserve">      </w:t>
      </w:r>
      <w:r>
        <w:rPr/>
        <w:t>units second;</w:t>
      </w:r>
    </w:p>
    <w:p>
      <w:pPr>
        <w:pStyle w:val="PL"/>
        <w:rPr/>
      </w:pPr>
      <w:r>
        <w:rPr>
          <w:rFonts w:eastAsia="Courier New"/>
        </w:rPr>
        <w:t xml:space="preserve">      </w:t>
      </w:r>
      <w:r>
        <w:rPr/>
        <w:t>mandatory true;</w:t>
      </w:r>
    </w:p>
    <w:p>
      <w:pPr>
        <w:pStyle w:val="PL"/>
        <w:rPr/>
      </w:pPr>
      <w:r>
        <w:rPr>
          <w:rFonts w:eastAsia="Courier New"/>
        </w:rPr>
        <w:t xml:space="preserve">      </w:t>
      </w:r>
      <w:r>
        <w:rPr/>
        <w:t>description " Granularity period used to monitor measurements for</w:t>
      </w:r>
    </w:p>
    <w:p>
      <w:pPr>
        <w:pStyle w:val="PL"/>
        <w:rPr/>
      </w:pPr>
      <w:r>
        <w:rPr>
          <w:rFonts w:eastAsia="Courier New"/>
        </w:rPr>
        <w:t xml:space="preserve">        </w:t>
      </w:r>
      <w:r>
        <w:rPr/>
        <w:t>threshold crossings. ";</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objectInstances {</w:t>
      </w:r>
    </w:p>
    <w:p>
      <w:pPr>
        <w:pStyle w:val="PL"/>
        <w:rPr/>
      </w:pPr>
      <w:r>
        <w:rPr>
          <w:rFonts w:eastAsia="Courier New"/>
        </w:rPr>
        <w:t xml:space="preserve">      </w:t>
      </w:r>
      <w:r>
        <w:rPr/>
        <w:t>type types3gpp:DistinguishedName;</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rootObjectInstances {</w:t>
      </w:r>
    </w:p>
    <w:p>
      <w:pPr>
        <w:pStyle w:val="PL"/>
        <w:rPr/>
      </w:pPr>
      <w:r>
        <w:rPr>
          <w:rFonts w:eastAsia="Courier New"/>
        </w:rPr>
        <w:t xml:space="preserve">      </w:t>
      </w:r>
      <w:r>
        <w:rPr/>
        <w:t>type types3gpp:DistinguishedName;</w:t>
      </w:r>
    </w:p>
    <w:p>
      <w:pPr>
        <w:pStyle w:val="PL"/>
        <w:rPr/>
      </w:pPr>
      <w:r>
        <w:rPr>
          <w:rFonts w:eastAsia="Courier New"/>
        </w:rPr>
        <w:t xml:space="preserve">      </w:t>
      </w:r>
      <w:r>
        <w:rPr/>
        <w:t>description "Each object instance designates the root of a subtree that</w:t>
      </w:r>
    </w:p>
    <w:p>
      <w:pPr>
        <w:pStyle w:val="PL"/>
        <w:rPr/>
      </w:pPr>
      <w:r>
        <w:rPr>
          <w:rFonts w:eastAsia="Courier New"/>
        </w:rPr>
        <w:t xml:space="preserve">      </w:t>
      </w:r>
      <w:r>
        <w:rPr/>
        <w:t>contains the root object and all descendant objects.";</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MeasurementSubtree {</w:t>
      </w:r>
    </w:p>
    <w:p>
      <w:pPr>
        <w:pStyle w:val="PL"/>
        <w:rPr/>
      </w:pPr>
      <w:r>
        <w:rPr>
          <w:rFonts w:eastAsia="Courier New"/>
        </w:rPr>
        <w:t xml:space="preserve">    </w:t>
      </w:r>
      <w:r>
        <w:rPr/>
        <w:t>description "Contains classes that define measurements.</w:t>
      </w:r>
    </w:p>
    <w:p>
      <w:pPr>
        <w:pStyle w:val="PL"/>
        <w:rPr/>
      </w:pPr>
      <w:r>
        <w:rPr>
          <w:rFonts w:eastAsia="Courier New"/>
        </w:rPr>
        <w:t xml:space="preserve">      </w:t>
      </w:r>
      <w:r>
        <w:rPr/>
        <w:t>Should be used in all  classes (or classes inheriting from)</w:t>
      </w:r>
    </w:p>
    <w:p>
      <w:pPr>
        <w:pStyle w:val="PL"/>
        <w:rPr/>
      </w:pPr>
      <w:r>
        <w:rPr>
          <w:rFonts w:eastAsia="Courier New"/>
        </w:rPr>
        <w:t xml:space="preserve">      </w:t>
      </w:r>
      <w:r>
        <w:rPr/>
        <w:t>- SubNnetwork</w:t>
      </w:r>
    </w:p>
    <w:p>
      <w:pPr>
        <w:pStyle w:val="PL"/>
        <w:rPr/>
      </w:pPr>
      <w:r>
        <w:rPr>
          <w:rFonts w:eastAsia="Courier New"/>
        </w:rPr>
        <w:t xml:space="preserve">      </w:t>
      </w:r>
      <w:r>
        <w:rPr/>
        <w:t>- ManagedElement</w:t>
      </w:r>
    </w:p>
    <w:p>
      <w:pPr>
        <w:pStyle w:val="PL"/>
        <w:rPr/>
      </w:pPr>
      <w:r>
        <w:rPr>
          <w:rFonts w:eastAsia="Courier New"/>
        </w:rPr>
        <w:t xml:space="preserve">      </w:t>
      </w:r>
      <w:r>
        <w:rPr/>
        <w:t>- ManagedFunction</w:t>
      </w:r>
    </w:p>
    <w:p>
      <w:pPr>
        <w:pStyle w:val="PL"/>
        <w:rPr/>
      </w:pPr>
      <w:r>
        <w:rPr/>
      </w:r>
    </w:p>
    <w:p>
      <w:pPr>
        <w:pStyle w:val="PL"/>
        <w:rPr/>
      </w:pPr>
      <w:r>
        <w:rPr>
          <w:rFonts w:eastAsia="Courier New"/>
        </w:rPr>
        <w:t xml:space="preserve">      </w:t>
      </w:r>
      <w:r>
        <w:rPr/>
        <w:t>If a YANG module wants to augment these classes/list/groupings they must</w:t>
      </w:r>
    </w:p>
    <w:p>
      <w:pPr>
        <w:pStyle w:val="PL"/>
        <w:rPr/>
      </w:pPr>
      <w:r>
        <w:rPr>
          <w:rFonts w:eastAsia="Courier New"/>
        </w:rPr>
        <w:t xml:space="preserve">      </w:t>
      </w:r>
      <w:r>
        <w:rPr/>
        <w:t>augment all user classes!</w:t>
      </w:r>
    </w:p>
    <w:p>
      <w:pPr>
        <w:pStyle w:val="PL"/>
        <w:rPr/>
      </w:pPr>
      <w:r>
        <w:rPr/>
      </w:r>
    </w:p>
    <w:p>
      <w:pPr>
        <w:pStyle w:val="PL"/>
        <w:rPr/>
      </w:pPr>
      <w:r>
        <w:rPr>
          <w:rFonts w:eastAsia="Courier New"/>
        </w:rPr>
        <w:t xml:space="preserve">      </w:t>
      </w:r>
      <w:r>
        <w:rPr/>
        <w:t>If a class uses this grouping in its list it shall also use the</w:t>
      </w:r>
    </w:p>
    <w:p>
      <w:pPr>
        <w:pStyle w:val="PL"/>
        <w:rPr/>
      </w:pPr>
      <w:r>
        <w:rPr>
          <w:rFonts w:eastAsia="Courier New"/>
        </w:rPr>
        <w:t xml:space="preserve">      </w:t>
      </w:r>
      <w:r>
        <w:rPr/>
        <w:t>grouping SupportedPerfMetricGroupGrp to add SupportedPerfMetricGroup as</w:t>
      </w:r>
    </w:p>
    <w:p>
      <w:pPr>
        <w:pStyle w:val="PL"/>
        <w:rPr/>
      </w:pPr>
      <w:r>
        <w:rPr>
          <w:rFonts w:eastAsia="Courier New"/>
        </w:rPr>
        <w:t xml:space="preserve">      </w:t>
      </w:r>
      <w:r>
        <w:rPr/>
        <w:t>an attribute to its grouping";</w:t>
      </w:r>
    </w:p>
    <w:p>
      <w:pPr>
        <w:pStyle w:val="PL"/>
        <w:rPr/>
      </w:pPr>
      <w:r>
        <w:rPr/>
      </w:r>
    </w:p>
    <w:p>
      <w:pPr>
        <w:pStyle w:val="PL"/>
        <w:rPr/>
      </w:pPr>
      <w:r>
        <w:rPr>
          <w:rFonts w:eastAsia="Courier New"/>
        </w:rPr>
        <w:t xml:space="preserve">    </w:t>
      </w:r>
      <w:r>
        <w:rPr/>
        <w:t>list PerfMetricJob {</w:t>
      </w:r>
    </w:p>
    <w:p>
      <w:pPr>
        <w:pStyle w:val="PL"/>
        <w:rPr/>
      </w:pPr>
      <w:r>
        <w:rPr>
          <w:rFonts w:eastAsia="Courier New"/>
        </w:rPr>
        <w:t xml:space="preserve">      </w:t>
      </w:r>
      <w:r>
        <w:rPr/>
        <w:t>description "This IOC represents a performance metric production job. It</w:t>
      </w:r>
    </w:p>
    <w:p>
      <w:pPr>
        <w:pStyle w:val="PL"/>
        <w:rPr/>
      </w:pPr>
      <w:r>
        <w:rPr>
          <w:rFonts w:eastAsia="Courier New"/>
        </w:rPr>
        <w:t xml:space="preserve">        </w:t>
      </w:r>
      <w:r>
        <w:rPr/>
        <w:t>can be name-contained by SubNetwork, ManagedElement, or ManagedFunction.</w:t>
      </w:r>
    </w:p>
    <w:p>
      <w:pPr>
        <w:pStyle w:val="PL"/>
        <w:rPr/>
      </w:pPr>
      <w:r>
        <w:rPr/>
      </w:r>
    </w:p>
    <w:p>
      <w:pPr>
        <w:pStyle w:val="PL"/>
        <w:rPr/>
      </w:pPr>
      <w:r>
        <w:rPr>
          <w:rFonts w:eastAsia="Courier New"/>
        </w:rPr>
        <w:t xml:space="preserve">        </w:t>
      </w:r>
      <w:r>
        <w:rPr/>
        <w:t>To activate the production of the specified performance metrics, a MnS</w:t>
      </w:r>
    </w:p>
    <w:p>
      <w:pPr>
        <w:pStyle w:val="PL"/>
        <w:rPr/>
      </w:pPr>
      <w:r>
        <w:rPr>
          <w:rFonts w:eastAsia="Courier New"/>
        </w:rPr>
        <w:t xml:space="preserve">        </w:t>
      </w:r>
      <w:r>
        <w:rPr/>
        <w:t>consumer needs to create a PerfMetricJob instance on the MnS producer.</w:t>
      </w:r>
    </w:p>
    <w:p>
      <w:pPr>
        <w:pStyle w:val="PL"/>
        <w:rPr/>
      </w:pPr>
      <w:r>
        <w:rPr>
          <w:rFonts w:eastAsia="Courier New"/>
        </w:rPr>
        <w:t xml:space="preserve">        </w:t>
      </w:r>
      <w:r>
        <w:rPr/>
        <w:t>For ultimate deactivation of metric production, the MnS consumer should</w:t>
      </w:r>
    </w:p>
    <w:p>
      <w:pPr>
        <w:pStyle w:val="PL"/>
        <w:rPr/>
      </w:pPr>
      <w:r>
        <w:rPr>
          <w:rFonts w:eastAsia="Courier New"/>
        </w:rPr>
        <w:t xml:space="preserve">        </w:t>
      </w:r>
      <w:r>
        <w:rPr/>
        <w:t>delete the job to free up resources on the MnS producer.</w:t>
      </w:r>
    </w:p>
    <w:p>
      <w:pPr>
        <w:pStyle w:val="PL"/>
        <w:rPr/>
      </w:pPr>
      <w:r>
        <w:rPr/>
      </w:r>
    </w:p>
    <w:p>
      <w:pPr>
        <w:pStyle w:val="PL"/>
        <w:rPr/>
      </w:pPr>
      <w:r>
        <w:rPr>
          <w:rFonts w:eastAsia="Courier New"/>
        </w:rPr>
        <w:t xml:space="preserve">        </w:t>
      </w:r>
      <w:r>
        <w:rPr/>
        <w:t>For temporary suspension of metric production, the MnS consumer can</w:t>
      </w:r>
    </w:p>
    <w:p>
      <w:pPr>
        <w:pStyle w:val="PL"/>
        <w:rPr/>
      </w:pPr>
      <w:r>
        <w:rPr>
          <w:rFonts w:eastAsia="Courier New"/>
        </w:rPr>
        <w:t xml:space="preserve">        </w:t>
      </w:r>
      <w:r>
        <w:rPr/>
        <w:t>manipulate the value of the administrative state attribute. The MnS</w:t>
      </w:r>
    </w:p>
    <w:p>
      <w:pPr>
        <w:pStyle w:val="PL"/>
        <w:rPr/>
      </w:pPr>
      <w:r>
        <w:rPr>
          <w:rFonts w:eastAsia="Courier New"/>
        </w:rPr>
        <w:t xml:space="preserve">        </w:t>
      </w:r>
      <w:r>
        <w:rPr/>
        <w:t>producer may disable metric production as well, for example in overload</w:t>
      </w:r>
    </w:p>
    <w:p>
      <w:pPr>
        <w:pStyle w:val="PL"/>
        <w:rPr/>
      </w:pPr>
      <w:r>
        <w:rPr>
          <w:rFonts w:eastAsia="Courier New"/>
        </w:rPr>
        <w:t xml:space="preserve">        </w:t>
      </w:r>
      <w:r>
        <w:rPr/>
        <w:t>situations. This situation is indicated by the MnS producer with setting</w:t>
      </w:r>
    </w:p>
    <w:p>
      <w:pPr>
        <w:pStyle w:val="PL"/>
        <w:rPr/>
      </w:pPr>
      <w:r>
        <w:rPr>
          <w:rFonts w:eastAsia="Courier New"/>
        </w:rPr>
        <w:t xml:space="preserve">        </w:t>
      </w:r>
      <w:r>
        <w:rPr/>
        <w:t>the operational state attribute to disabled. When production is resumed</w:t>
      </w:r>
    </w:p>
    <w:p>
      <w:pPr>
        <w:pStyle w:val="PL"/>
        <w:rPr/>
      </w:pPr>
      <w:r>
        <w:rPr>
          <w:rFonts w:eastAsia="Courier New"/>
        </w:rPr>
        <w:t xml:space="preserve">        </w:t>
      </w:r>
      <w:r>
        <w:rPr/>
        <w:t>the operational state is set back to enabled.</w:t>
      </w:r>
    </w:p>
    <w:p>
      <w:pPr>
        <w:pStyle w:val="PL"/>
        <w:rPr/>
      </w:pPr>
      <w:r>
        <w:rPr/>
      </w:r>
    </w:p>
    <w:p>
      <w:pPr>
        <w:pStyle w:val="PL"/>
        <w:rPr/>
      </w:pPr>
      <w:r>
        <w:rPr>
          <w:rFonts w:eastAsia="Courier New"/>
        </w:rPr>
        <w:t xml:space="preserve">        </w:t>
      </w:r>
      <w:r>
        <w:rPr/>
        <w:t>The jobId attribute can be used to associate metrics from multiple</w:t>
      </w:r>
    </w:p>
    <w:p>
      <w:pPr>
        <w:pStyle w:val="PL"/>
        <w:rPr/>
      </w:pPr>
      <w:r>
        <w:rPr>
          <w:rFonts w:eastAsia="Courier New"/>
        </w:rPr>
        <w:t xml:space="preserve">        </w:t>
      </w:r>
      <w:r>
        <w:rPr/>
        <w:t>PerfMetricJob instances. The jobId can be included when reporting</w:t>
      </w:r>
    </w:p>
    <w:p>
      <w:pPr>
        <w:pStyle w:val="PL"/>
        <w:rPr/>
      </w:pPr>
      <w:r>
        <w:rPr>
          <w:rFonts w:eastAsia="Courier New"/>
        </w:rPr>
        <w:t xml:space="preserve">        </w:t>
      </w:r>
      <w:r>
        <w:rPr/>
        <w:t>performance metrics to allow a MnS consumer to associate received</w:t>
      </w:r>
    </w:p>
    <w:p>
      <w:pPr>
        <w:pStyle w:val="PL"/>
        <w:rPr/>
      </w:pPr>
      <w:r>
        <w:rPr>
          <w:rFonts w:eastAsia="Courier New"/>
        </w:rPr>
        <w:t xml:space="preserve">        </w:t>
      </w:r>
      <w:r>
        <w:rPr/>
        <w:t>metrics for the same purpose.  For example, it is possible to configure</w:t>
      </w:r>
    </w:p>
    <w:p>
      <w:pPr>
        <w:pStyle w:val="PL"/>
        <w:rPr/>
      </w:pPr>
      <w:r>
        <w:rPr>
          <w:rFonts w:eastAsia="Courier New"/>
        </w:rPr>
        <w:t xml:space="preserve">        </w:t>
      </w:r>
      <w:r>
        <w:rPr/>
        <w:t>the same jobId value for multiple PerfMetricJob instances required to</w:t>
      </w:r>
    </w:p>
    <w:p>
      <w:pPr>
        <w:pStyle w:val="PL"/>
        <w:rPr/>
      </w:pPr>
      <w:r>
        <w:rPr>
          <w:rFonts w:eastAsia="Courier New"/>
        </w:rPr>
        <w:t xml:space="preserve">        </w:t>
      </w:r>
      <w:r>
        <w:rPr/>
        <w:t>produce the measurements for a specific KPI.</w:t>
      </w:r>
    </w:p>
    <w:p>
      <w:pPr>
        <w:pStyle w:val="PL"/>
        <w:rPr/>
      </w:pPr>
      <w:r>
        <w:rPr/>
      </w:r>
    </w:p>
    <w:p>
      <w:pPr>
        <w:pStyle w:val="PL"/>
        <w:rPr/>
      </w:pPr>
      <w:r>
        <w:rPr>
          <w:rFonts w:eastAsia="Courier New"/>
        </w:rPr>
        <w:t xml:space="preserve">        </w:t>
      </w:r>
      <w:r>
        <w:rPr/>
        <w:t>The attribute performanceMetrics defines the performance metrics to be</w:t>
      </w:r>
    </w:p>
    <w:p>
      <w:pPr>
        <w:pStyle w:val="PL"/>
        <w:rPr/>
      </w:pPr>
      <w:r>
        <w:rPr>
          <w:rFonts w:eastAsia="Courier New"/>
        </w:rPr>
        <w:t xml:space="preserve">        </w:t>
      </w:r>
      <w:r>
        <w:rPr/>
        <w:t>produced and the attribute granularityPeriod defines the granularity</w:t>
      </w:r>
    </w:p>
    <w:p>
      <w:pPr>
        <w:pStyle w:val="PL"/>
        <w:rPr/>
      </w:pPr>
      <w:r>
        <w:rPr>
          <w:rFonts w:eastAsia="Courier New"/>
        </w:rPr>
        <w:t xml:space="preserve">        </w:t>
      </w:r>
      <w:r>
        <w:rPr/>
        <w:t>period to be applied.</w:t>
      </w:r>
    </w:p>
    <w:p>
      <w:pPr>
        <w:pStyle w:val="PL"/>
        <w:rPr/>
      </w:pPr>
      <w:r>
        <w:rPr/>
      </w:r>
    </w:p>
    <w:p>
      <w:pPr>
        <w:pStyle w:val="PL"/>
        <w:rPr/>
      </w:pPr>
      <w:r>
        <w:rPr>
          <w:rFonts w:eastAsia="Courier New"/>
        </w:rPr>
        <w:t xml:space="preserve">        </w:t>
      </w:r>
      <w:r>
        <w:rPr/>
        <w:t>All object instances below and including the instance name-containing</w:t>
      </w:r>
    </w:p>
    <w:p>
      <w:pPr>
        <w:pStyle w:val="PL"/>
        <w:rPr/>
      </w:pPr>
      <w:r>
        <w:rPr>
          <w:rFonts w:eastAsia="Courier New"/>
        </w:rPr>
        <w:t xml:space="preserve">        </w:t>
      </w:r>
      <w:r>
        <w:rPr/>
        <w:t>the PerfMetricJob (base object instance) are scoped for performance</w:t>
      </w:r>
    </w:p>
    <w:p>
      <w:pPr>
        <w:pStyle w:val="PL"/>
        <w:rPr/>
      </w:pPr>
      <w:r>
        <w:rPr>
          <w:rFonts w:eastAsia="Courier New"/>
        </w:rPr>
        <w:t xml:space="preserve">        </w:t>
      </w:r>
      <w:r>
        <w:rPr/>
        <w:t>metric production. Performance metrics are produced only on those object</w:t>
      </w:r>
    </w:p>
    <w:p>
      <w:pPr>
        <w:pStyle w:val="PL"/>
        <w:rPr/>
      </w:pPr>
      <w:r>
        <w:rPr>
          <w:rFonts w:eastAsia="Courier New"/>
        </w:rPr>
        <w:t xml:space="preserve">        </w:t>
      </w:r>
      <w:r>
        <w:rPr/>
        <w:t>instances whose object class matches the object class associated to the</w:t>
      </w:r>
    </w:p>
    <w:p>
      <w:pPr>
        <w:pStyle w:val="PL"/>
        <w:rPr/>
      </w:pPr>
      <w:r>
        <w:rPr>
          <w:rFonts w:eastAsia="Courier New"/>
        </w:rPr>
        <w:t xml:space="preserve">        </w:t>
      </w:r>
      <w:r>
        <w:rPr/>
        <w:t>performance metrics to be produced.</w:t>
      </w:r>
    </w:p>
    <w:p>
      <w:pPr>
        <w:pStyle w:val="PL"/>
        <w:rPr/>
      </w:pPr>
      <w:r>
        <w:rPr/>
      </w:r>
    </w:p>
    <w:p>
      <w:pPr>
        <w:pStyle w:val="PL"/>
        <w:rPr/>
      </w:pPr>
      <w:r>
        <w:rPr>
          <w:rFonts w:eastAsia="Courier New"/>
        </w:rPr>
        <w:t xml:space="preserve">        </w:t>
      </w:r>
      <w:r>
        <w:rPr/>
        <w:t>The attributes objectInstances and rootObjectInstances allow to restrict</w:t>
      </w:r>
    </w:p>
    <w:p>
      <w:pPr>
        <w:pStyle w:val="PL"/>
        <w:rPr/>
      </w:pPr>
      <w:r>
        <w:rPr>
          <w:rFonts w:eastAsia="Courier New"/>
        </w:rPr>
        <w:t xml:space="preserve">        </w:t>
      </w:r>
      <w:r>
        <w:rPr/>
        <w:t>the scope. When the attribute objectInstances is present, only the object</w:t>
      </w:r>
    </w:p>
    <w:p>
      <w:pPr>
        <w:pStyle w:val="PL"/>
        <w:rPr/>
      </w:pPr>
      <w:r>
        <w:rPr>
          <w:rFonts w:eastAsia="Courier New"/>
        </w:rPr>
        <w:t xml:space="preserve">        </w:t>
      </w:r>
      <w:r>
        <w:rPr/>
        <w:t>instances identified by this attribute are scoped. When the attribute</w:t>
      </w:r>
    </w:p>
    <w:p>
      <w:pPr>
        <w:pStyle w:val="PL"/>
        <w:rPr/>
      </w:pPr>
      <w:r>
        <w:rPr>
          <w:rFonts w:eastAsia="Courier New"/>
        </w:rPr>
        <w:t xml:space="preserve">        </w:t>
      </w:r>
      <w:r>
        <w:rPr/>
        <w:t>rootObjectInstances is present, then the subtrees whose root objects are</w:t>
      </w:r>
    </w:p>
    <w:p>
      <w:pPr>
        <w:pStyle w:val="PL"/>
        <w:rPr/>
      </w:pPr>
      <w:r>
        <w:rPr>
          <w:rFonts w:eastAsia="Courier New"/>
        </w:rPr>
        <w:t xml:space="preserve">        </w:t>
      </w:r>
      <w:r>
        <w:rPr/>
        <w:t>identified by this attribute are scoped. Both attributes may be present</w:t>
      </w:r>
    </w:p>
    <w:p>
      <w:pPr>
        <w:pStyle w:val="PL"/>
        <w:rPr/>
      </w:pPr>
      <w:r>
        <w:rPr>
          <w:rFonts w:eastAsia="Courier New"/>
        </w:rPr>
        <w:t xml:space="preserve">        </w:t>
      </w:r>
      <w:r>
        <w:rPr/>
        <w:t>at the same time meaning the total scope is equal to the sum of both</w:t>
      </w:r>
    </w:p>
    <w:p>
      <w:pPr>
        <w:pStyle w:val="PL"/>
        <w:rPr/>
      </w:pPr>
      <w:r>
        <w:rPr>
          <w:rFonts w:eastAsia="Courier New"/>
        </w:rPr>
        <w:t xml:space="preserve">        </w:t>
      </w:r>
      <w:r>
        <w:rPr/>
        <w:t>scopes. Object instances may be scoped by both the objectInstances and</w:t>
      </w:r>
    </w:p>
    <w:p>
      <w:pPr>
        <w:pStyle w:val="PL"/>
        <w:rPr/>
      </w:pPr>
      <w:r>
        <w:rPr>
          <w:rFonts w:eastAsia="Courier New"/>
        </w:rPr>
        <w:t xml:space="preserve">        </w:t>
      </w:r>
      <w:r>
        <w:rPr/>
        <w:t>rootObjectInstances attributes. This shall not be considered as an error</w:t>
      </w:r>
    </w:p>
    <w:p>
      <w:pPr>
        <w:pStyle w:val="PL"/>
        <w:rPr/>
      </w:pPr>
      <w:r>
        <w:rPr>
          <w:rFonts w:eastAsia="Courier New"/>
        </w:rPr>
        <w:t xml:space="preserve">        </w:t>
      </w:r>
      <w:r>
        <w:rPr/>
        <w:t>by the MnS producer.</w:t>
      </w:r>
    </w:p>
    <w:p>
      <w:pPr>
        <w:pStyle w:val="PL"/>
        <w:rPr/>
      </w:pPr>
      <w:r>
        <w:rPr/>
      </w:r>
    </w:p>
    <w:p>
      <w:pPr>
        <w:pStyle w:val="PL"/>
        <w:rPr/>
      </w:pPr>
      <w:r>
        <w:rPr>
          <w:rFonts w:eastAsia="Courier New"/>
        </w:rPr>
        <w:t xml:space="preserve">        </w:t>
      </w:r>
      <w:r>
        <w:rPr/>
        <w:t>When the performance metric requires performance metric production on</w:t>
      </w:r>
    </w:p>
    <w:p>
      <w:pPr>
        <w:pStyle w:val="PL"/>
        <w:rPr/>
      </w:pPr>
      <w:r>
        <w:rPr>
          <w:rFonts w:eastAsia="Courier New"/>
        </w:rPr>
        <w:t xml:space="preserve">        </w:t>
      </w:r>
      <w:r>
        <w:rPr/>
        <w:t>multiple managed objects, which is for example the case for KPIs, the</w:t>
      </w:r>
    </w:p>
    <w:p>
      <w:pPr>
        <w:pStyle w:val="PL"/>
        <w:rPr/>
      </w:pPr>
      <w:r>
        <w:rPr>
          <w:rFonts w:eastAsia="Courier New"/>
        </w:rPr>
        <w:t xml:space="preserve">        </w:t>
      </w:r>
      <w:r>
        <w:rPr/>
        <w:t>MnS consumer needs to ensure all required objects are scoped. Otherwise</w:t>
      </w:r>
    </w:p>
    <w:p>
      <w:pPr>
        <w:pStyle w:val="PL"/>
        <w:rPr/>
      </w:pPr>
      <w:r>
        <w:rPr>
          <w:rFonts w:eastAsia="Courier New"/>
        </w:rPr>
        <w:t xml:space="preserve">        </w:t>
      </w:r>
      <w:r>
        <w:rPr/>
        <w:t>a PerfMetricJob creation request shall fail.</w:t>
      </w:r>
    </w:p>
    <w:p>
      <w:pPr>
        <w:pStyle w:val="PL"/>
        <w:rPr/>
      </w:pPr>
      <w:r>
        <w:rPr/>
      </w:r>
    </w:p>
    <w:p>
      <w:pPr>
        <w:pStyle w:val="PL"/>
        <w:rPr/>
      </w:pPr>
      <w:r>
        <w:rPr>
          <w:rFonts w:eastAsia="Courier New"/>
        </w:rPr>
        <w:t xml:space="preserve">        </w:t>
      </w:r>
      <w:r>
        <w:rPr/>
        <w:t>The attribute reportingCtrl specifies the method and associated control</w:t>
      </w:r>
    </w:p>
    <w:p>
      <w:pPr>
        <w:pStyle w:val="PL"/>
        <w:rPr/>
      </w:pPr>
      <w:r>
        <w:rPr>
          <w:rFonts w:eastAsia="Courier New"/>
        </w:rPr>
        <w:t xml:space="preserve">        </w:t>
      </w:r>
      <w:r>
        <w:rPr/>
        <w:t>parameters for reporting the produced measurements to MnS consumers.</w:t>
      </w:r>
    </w:p>
    <w:p>
      <w:pPr>
        <w:pStyle w:val="PL"/>
        <w:rPr/>
      </w:pPr>
      <w:r>
        <w:rPr>
          <w:rFonts w:eastAsia="Courier New"/>
        </w:rPr>
        <w:t xml:space="preserve">        </w:t>
      </w:r>
      <w:r>
        <w:rPr/>
        <w:t>Three methods are available: file-based reporting with selection of the</w:t>
      </w:r>
    </w:p>
    <w:p>
      <w:pPr>
        <w:pStyle w:val="PL"/>
        <w:rPr/>
      </w:pPr>
      <w:r>
        <w:rPr>
          <w:rFonts w:eastAsia="Courier New"/>
        </w:rPr>
        <w:t xml:space="preserve">        </w:t>
      </w:r>
      <w:r>
        <w:rPr/>
        <w:t>file location by the MnS producer, file-based reporting with selection</w:t>
      </w:r>
    </w:p>
    <w:p>
      <w:pPr>
        <w:pStyle w:val="PL"/>
        <w:rPr/>
      </w:pPr>
      <w:r>
        <w:rPr>
          <w:rFonts w:eastAsia="Courier New"/>
        </w:rPr>
        <w:t xml:space="preserve">        </w:t>
      </w:r>
      <w:r>
        <w:rPr/>
        <w:t>of the file location by the MnS consumer and stream-based reporting.</w:t>
      </w:r>
    </w:p>
    <w:p>
      <w:pPr>
        <w:pStyle w:val="PL"/>
        <w:rPr/>
      </w:pPr>
      <w:r>
        <w:rPr/>
      </w:r>
    </w:p>
    <w:p>
      <w:pPr>
        <w:pStyle w:val="PL"/>
        <w:rPr/>
      </w:pPr>
      <w:r>
        <w:rPr>
          <w:rFonts w:eastAsia="Courier New"/>
        </w:rPr>
        <w:t xml:space="preserve">        </w:t>
      </w:r>
      <w:r>
        <w:rPr/>
        <w:t>For file-based reporting, all performance metrics that are produced</w:t>
      </w:r>
    </w:p>
    <w:p>
      <w:pPr>
        <w:pStyle w:val="PL"/>
        <w:rPr/>
      </w:pPr>
      <w:r>
        <w:rPr>
          <w:rFonts w:eastAsia="Courier New"/>
        </w:rPr>
        <w:t xml:space="preserve">        </w:t>
      </w:r>
      <w:r>
        <w:rPr/>
        <w:t>related to a 'PerfMetricJob' instance for a reporting period shall be</w:t>
      </w:r>
    </w:p>
    <w:p>
      <w:pPr>
        <w:pStyle w:val="PL"/>
        <w:rPr/>
      </w:pPr>
      <w:r>
        <w:rPr>
          <w:rFonts w:eastAsia="Courier New"/>
        </w:rPr>
        <w:t xml:space="preserve">        </w:t>
      </w:r>
      <w:r>
        <w:rPr/>
        <w:t>stored in a single reporting file.</w:t>
      </w:r>
    </w:p>
    <w:p>
      <w:pPr>
        <w:pStyle w:val="PL"/>
        <w:rPr/>
      </w:pPr>
      <w:r>
        <w:rPr/>
      </w:r>
    </w:p>
    <w:p>
      <w:pPr>
        <w:pStyle w:val="PL"/>
        <w:rPr/>
      </w:pPr>
      <w:r>
        <w:rPr>
          <w:rFonts w:eastAsia="Courier New"/>
        </w:rPr>
        <w:t xml:space="preserve">        </w:t>
      </w:r>
      <w:r>
        <w:rPr/>
        <w:t>When the administrative state is set to 'UNLOCKED' after the creation</w:t>
      </w:r>
    </w:p>
    <w:p>
      <w:pPr>
        <w:pStyle w:val="PL"/>
        <w:rPr/>
      </w:pPr>
      <w:r>
        <w:rPr>
          <w:rFonts w:eastAsia="Courier New"/>
        </w:rPr>
        <w:t xml:space="preserve">        </w:t>
      </w:r>
      <w:r>
        <w:rPr/>
        <w:t>of a 'PerfMetricJob' the first granularity period shall start. When</w:t>
      </w:r>
    </w:p>
    <w:p>
      <w:pPr>
        <w:pStyle w:val="PL"/>
        <w:rPr/>
      </w:pPr>
      <w:r>
        <w:rPr>
          <w:rFonts w:eastAsia="Courier New"/>
        </w:rPr>
        <w:t xml:space="preserve">        </w:t>
      </w:r>
      <w:r>
        <w:rPr/>
        <w:t>the administrative state is set to 'LOCKED' or the operational state</w:t>
      </w:r>
    </w:p>
    <w:p>
      <w:pPr>
        <w:pStyle w:val="PL"/>
        <w:rPr/>
      </w:pPr>
      <w:r>
        <w:rPr>
          <w:rFonts w:eastAsia="Courier New"/>
        </w:rPr>
        <w:t xml:space="preserve">        </w:t>
      </w:r>
      <w:r>
        <w:rPr/>
        <w:t>to 'DISABLED', the ongoing reporting period shall be aborted, for</w:t>
      </w:r>
    </w:p>
    <w:p>
      <w:pPr>
        <w:pStyle w:val="PL"/>
        <w:rPr/>
      </w:pPr>
      <w:r>
        <w:rPr>
          <w:rFonts w:eastAsia="Courier New"/>
        </w:rPr>
        <w:t xml:space="preserve">        </w:t>
      </w:r>
      <w:r>
        <w:rPr/>
        <w:t>streaming the ongoing granularity period. When the administrative</w:t>
      </w:r>
    </w:p>
    <w:p>
      <w:pPr>
        <w:pStyle w:val="PL"/>
        <w:rPr/>
      </w:pPr>
      <w:r>
        <w:rPr>
          <w:rFonts w:eastAsia="Courier New"/>
        </w:rPr>
        <w:t xml:space="preserve">        </w:t>
      </w:r>
      <w:r>
        <w:rPr/>
        <w:t>state is set back to 'UNLOCKED' or the operational state to 'ENABLED'</w:t>
      </w:r>
    </w:p>
    <w:p>
      <w:pPr>
        <w:pStyle w:val="PL"/>
        <w:rPr/>
      </w:pPr>
      <w:r>
        <w:rPr>
          <w:rFonts w:eastAsia="Courier New"/>
        </w:rPr>
        <w:t xml:space="preserve">        </w:t>
      </w:r>
      <w:r>
        <w:rPr/>
        <w:t>a new reporting period period shall start, in case of streaming a new</w:t>
      </w:r>
    </w:p>
    <w:p>
      <w:pPr>
        <w:pStyle w:val="PL"/>
        <w:rPr/>
      </w:pPr>
      <w:r>
        <w:rPr>
          <w:rFonts w:eastAsia="Courier New"/>
        </w:rPr>
        <w:t xml:space="preserve">        </w:t>
      </w:r>
      <w:r>
        <w:rPr/>
        <w:t>granularity period.</w:t>
      </w:r>
    </w:p>
    <w:p>
      <w:pPr>
        <w:pStyle w:val="PL"/>
        <w:rPr/>
      </w:pPr>
      <w:r>
        <w:rPr/>
      </w:r>
    </w:p>
    <w:p>
      <w:pPr>
        <w:pStyle w:val="PL"/>
        <w:rPr/>
      </w:pPr>
      <w:r>
        <w:rPr>
          <w:rFonts w:eastAsia="Courier New"/>
        </w:rPr>
        <w:t xml:space="preserve">        </w:t>
      </w:r>
      <w:r>
        <w:rPr/>
        <w:t>Changes of all other configurable attributes shall take effect only at</w:t>
      </w:r>
    </w:p>
    <w:p>
      <w:pPr>
        <w:pStyle w:val="PL"/>
        <w:rPr/>
      </w:pPr>
      <w:r>
        <w:rPr>
          <w:rFonts w:eastAsia="Courier New"/>
        </w:rPr>
        <w:t xml:space="preserve">        </w:t>
      </w:r>
      <w:r>
        <w:rPr/>
        <w:t>the beginning of the next reporting period, for streaming at the</w:t>
      </w:r>
    </w:p>
    <w:p>
      <w:pPr>
        <w:pStyle w:val="PL"/>
        <w:rPr/>
      </w:pPr>
      <w:r>
        <w:rPr>
          <w:rFonts w:eastAsia="Courier New"/>
        </w:rPr>
        <w:t xml:space="preserve">        </w:t>
      </w:r>
      <w:r>
        <w:rPr/>
        <w:t>beginning of the next granularity period.</w:t>
      </w:r>
    </w:p>
    <w:p>
      <w:pPr>
        <w:pStyle w:val="PL"/>
        <w:rPr/>
      </w:pPr>
      <w:r>
        <w:rPr/>
      </w:r>
    </w:p>
    <w:p>
      <w:pPr>
        <w:pStyle w:val="PL"/>
        <w:rPr/>
      </w:pPr>
      <w:r>
        <w:rPr>
          <w:rFonts w:eastAsia="Courier New"/>
        </w:rPr>
        <w:t xml:space="preserve">        </w:t>
      </w:r>
      <w:r>
        <w:rPr/>
        <w:t>When the 'PerfMetricJob' is deleted, the ongoing reporting period shall</w:t>
      </w:r>
    </w:p>
    <w:p>
      <w:pPr>
        <w:pStyle w:val="PL"/>
        <w:rPr/>
      </w:pPr>
      <w:r>
        <w:rPr>
          <w:rFonts w:eastAsia="Courier New"/>
        </w:rPr>
        <w:t xml:space="preserve">        </w:t>
      </w:r>
      <w:r>
        <w:rPr/>
        <w:t>be aborted, for streaming the ongoing granularity period.</w:t>
      </w:r>
    </w:p>
    <w:p>
      <w:pPr>
        <w:pStyle w:val="PL"/>
        <w:rPr/>
      </w:pPr>
      <w:r>
        <w:rPr/>
      </w:r>
    </w:p>
    <w:p>
      <w:pPr>
        <w:pStyle w:val="PL"/>
        <w:rPr/>
      </w:pPr>
      <w:r>
        <w:rPr>
          <w:rFonts w:eastAsia="Courier New"/>
        </w:rPr>
        <w:t xml:space="preserve">        </w:t>
      </w:r>
      <w:r>
        <w:rPr/>
        <w:t>A PerfMetricJob creation request shall fail, when the requested</w:t>
      </w:r>
    </w:p>
    <w:p>
      <w:pPr>
        <w:pStyle w:val="PL"/>
        <w:rPr/>
      </w:pPr>
      <w:r>
        <w:rPr>
          <w:rFonts w:eastAsia="Courier New"/>
        </w:rPr>
        <w:t xml:space="preserve">        </w:t>
      </w:r>
      <w:r>
        <w:rPr/>
        <w:t>performance metrics, the requested granularity period, the requested</w:t>
      </w:r>
    </w:p>
    <w:p>
      <w:pPr>
        <w:pStyle w:val="PL"/>
        <w:rPr/>
      </w:pPr>
      <w:r>
        <w:rPr>
          <w:rFonts w:eastAsia="Courier New"/>
        </w:rPr>
        <w:t xml:space="preserve">        </w:t>
      </w:r>
      <w:r>
        <w:rPr/>
        <w:t>repoting method, or the requested combination thereof is not supported</w:t>
      </w:r>
    </w:p>
    <w:p>
      <w:pPr>
        <w:pStyle w:val="PL"/>
        <w:rPr/>
      </w:pPr>
      <w:r>
        <w:rPr>
          <w:rFonts w:eastAsia="Courier New"/>
        </w:rPr>
        <w:t xml:space="preserve">        </w:t>
      </w:r>
      <w:r>
        <w:rPr/>
        <w:t>by the MnS producer.</w:t>
      </w:r>
    </w:p>
    <w:p>
      <w:pPr>
        <w:pStyle w:val="PL"/>
        <w:rPr/>
      </w:pPr>
      <w:r>
        <w:rPr/>
      </w:r>
    </w:p>
    <w:p>
      <w:pPr>
        <w:pStyle w:val="PL"/>
        <w:rPr/>
      </w:pPr>
      <w:r>
        <w:rPr>
          <w:rFonts w:eastAsia="Courier New"/>
        </w:rPr>
        <w:t xml:space="preserve">        </w:t>
      </w:r>
      <w:r>
        <w:rPr/>
        <w:t>Creation and deletion of PerfMetricJob instances by MnS consumers is</w:t>
      </w:r>
    </w:p>
    <w:p>
      <w:pPr>
        <w:pStyle w:val="PL"/>
        <w:rPr/>
      </w:pPr>
      <w:r>
        <w:rPr>
          <w:rFonts w:eastAsia="Courier New"/>
        </w:rPr>
        <w:t xml:space="preserve">        </w:t>
      </w:r>
      <w:r>
        <w:rPr/>
        <w:t>optional; when not supported, PerfMetricJob instances may be created and</w:t>
      </w:r>
    </w:p>
    <w:p>
      <w:pPr>
        <w:pStyle w:val="PL"/>
        <w:rPr/>
      </w:pPr>
      <w:r>
        <w:rPr>
          <w:rFonts w:eastAsia="Courier New"/>
        </w:rPr>
        <w:t xml:space="preserve">        </w:t>
      </w:r>
      <w:r>
        <w:rPr/>
        <w:t>deleted by the system or be pre-installed.";</w:t>
      </w:r>
    </w:p>
    <w:p>
      <w:pPr>
        <w:pStyle w:val="PL"/>
        <w:rPr/>
      </w:pPr>
      <w:r>
        <w:rPr/>
      </w:r>
    </w:p>
    <w:p>
      <w:pPr>
        <w:pStyle w:val="PL"/>
        <w:rPr/>
      </w:pPr>
      <w:r>
        <w:rPr>
          <w:rFonts w:eastAsia="Courier New"/>
        </w:rPr>
        <w:t xml:space="preserve">      </w:t>
      </w:r>
      <w:r>
        <w:rPr/>
        <w:t>key id;</w:t>
      </w:r>
    </w:p>
    <w:p>
      <w:pPr>
        <w:pStyle w:val="PL"/>
        <w:rPr/>
      </w:pPr>
      <w:r>
        <w:rPr>
          <w:rFonts w:eastAsia="Courier New"/>
        </w:rPr>
        <w:t xml:space="preserve">      </w:t>
      </w:r>
      <w:r>
        <w:rPr/>
        <w:t>uses top3gpp:Top_Grp ;</w:t>
      </w:r>
    </w:p>
    <w:p>
      <w:pPr>
        <w:pStyle w:val="PL"/>
        <w:rPr/>
      </w:pPr>
      <w:r>
        <w:rPr>
          <w:rFonts w:eastAsia="Courier New"/>
        </w:rPr>
        <w:t xml:space="preserve">      </w:t>
      </w:r>
      <w:r>
        <w:rPr/>
        <w:t>container attributes {</w:t>
      </w:r>
    </w:p>
    <w:p>
      <w:pPr>
        <w:pStyle w:val="PL"/>
        <w:rPr/>
      </w:pPr>
      <w:r>
        <w:rPr>
          <w:rFonts w:eastAsia="Courier New"/>
        </w:rPr>
        <w:t xml:space="preserve">        </w:t>
      </w:r>
      <w:r>
        <w:rPr/>
        <w:t>uses PerfMetricJobGrp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ThresholdMonitor {</w:t>
      </w:r>
    </w:p>
    <w:p>
      <w:pPr>
        <w:pStyle w:val="PL"/>
        <w:rPr/>
      </w:pPr>
      <w:r>
        <w:rPr>
          <w:rFonts w:eastAsia="Courier New"/>
        </w:rPr>
        <w:t xml:space="preserve">      </w:t>
      </w:r>
      <w:r>
        <w:rPr/>
        <w:t>key id;</w:t>
      </w:r>
    </w:p>
    <w:p>
      <w:pPr>
        <w:pStyle w:val="PL"/>
        <w:rPr/>
      </w:pPr>
      <w:r>
        <w:rPr>
          <w:rFonts w:eastAsia="Courier New"/>
        </w:rPr>
        <w:t xml:space="preserve">      </w:t>
      </w:r>
      <w:r>
        <w:rPr/>
        <w:t>description "Represents a threshold monitor for performance metrics.</w:t>
      </w:r>
    </w:p>
    <w:p>
      <w:pPr>
        <w:pStyle w:val="PL"/>
        <w:rPr/>
      </w:pPr>
      <w:r>
        <w:rPr>
          <w:rFonts w:eastAsia="Courier New"/>
        </w:rPr>
        <w:t xml:space="preserve">      </w:t>
      </w:r>
      <w:r>
        <w:rPr/>
        <w:t>It can be contained by SubNetwork, ManagedElement, or ManagedFunction.</w:t>
      </w:r>
    </w:p>
    <w:p>
      <w:pPr>
        <w:pStyle w:val="PL"/>
        <w:rPr/>
      </w:pPr>
      <w:r>
        <w:rPr>
          <w:rFonts w:eastAsia="Courier New"/>
        </w:rPr>
        <w:t xml:space="preserve">      </w:t>
      </w:r>
      <w:r>
        <w:rPr/>
        <w:t>A threshold monitor checks for threshold crossings of performance metric</w:t>
      </w:r>
    </w:p>
    <w:p>
      <w:pPr>
        <w:pStyle w:val="PL"/>
        <w:rPr/>
      </w:pPr>
      <w:r>
        <w:rPr>
          <w:rFonts w:eastAsia="Courier New"/>
        </w:rPr>
        <w:t xml:space="preserve">      </w:t>
      </w:r>
      <w:r>
        <w:rPr/>
        <w:t>values and generates a notification when that happens.</w:t>
      </w:r>
    </w:p>
    <w:p>
      <w:pPr>
        <w:pStyle w:val="PL"/>
        <w:rPr/>
      </w:pPr>
      <w:r>
        <w:rPr/>
      </w:r>
    </w:p>
    <w:p>
      <w:pPr>
        <w:pStyle w:val="PL"/>
        <w:rPr/>
      </w:pPr>
      <w:r>
        <w:rPr>
          <w:rFonts w:eastAsia="Courier New"/>
        </w:rPr>
        <w:t xml:space="preserve">      </w:t>
      </w:r>
      <w:r>
        <w:rPr/>
        <w:t>The ThresholdMonitor is used only when NRM based threshold monitoring</w:t>
      </w:r>
    </w:p>
    <w:p>
      <w:pPr>
        <w:pStyle w:val="PL"/>
        <w:rPr/>
      </w:pPr>
      <w:r>
        <w:rPr>
          <w:rFonts w:eastAsia="Courier New"/>
        </w:rPr>
        <w:t xml:space="preserve">      </w:t>
      </w:r>
      <w:r>
        <w:rPr/>
        <w:t>is supported.</w:t>
      </w:r>
    </w:p>
    <w:p>
      <w:pPr>
        <w:pStyle w:val="PL"/>
        <w:rPr>
          <w:rFonts w:eastAsia="Courier New"/>
        </w:rPr>
      </w:pPr>
      <w:r>
        <w:rPr>
          <w:rFonts w:eastAsia="Courier New"/>
        </w:rPr>
        <w:t xml:space="preserve">      </w:t>
      </w:r>
    </w:p>
    <w:p>
      <w:pPr>
        <w:pStyle w:val="PL"/>
        <w:rPr/>
      </w:pPr>
      <w:r>
        <w:rPr>
          <w:rFonts w:eastAsia="Courier New"/>
        </w:rPr>
        <w:t xml:space="preserve">      </w:t>
      </w:r>
      <w:r>
        <w:rPr/>
        <w:t>To activate threshold monitoring, a MnS consumer needs to create a</w:t>
      </w:r>
    </w:p>
    <w:p>
      <w:pPr>
        <w:pStyle w:val="PL"/>
        <w:rPr/>
      </w:pPr>
      <w:r>
        <w:rPr>
          <w:rFonts w:eastAsia="Courier New"/>
        </w:rPr>
        <w:t xml:space="preserve">      </w:t>
      </w:r>
      <w:r>
        <w:rPr/>
        <w:t>ThresholdMonitor instance on the MnS producer. For ultimate deactivation</w:t>
      </w:r>
    </w:p>
    <w:p>
      <w:pPr>
        <w:pStyle w:val="PL"/>
        <w:rPr/>
      </w:pPr>
      <w:r>
        <w:rPr>
          <w:rFonts w:eastAsia="Courier New"/>
        </w:rPr>
        <w:t xml:space="preserve">      </w:t>
      </w:r>
      <w:r>
        <w:rPr/>
        <w:t>of threshold monitoring, the MnS consumer should delete the monitor to</w:t>
      </w:r>
    </w:p>
    <w:p>
      <w:pPr>
        <w:pStyle w:val="PL"/>
        <w:rPr/>
      </w:pPr>
      <w:r>
        <w:rPr>
          <w:rFonts w:eastAsia="Courier New"/>
        </w:rPr>
        <w:t xml:space="preserve">      </w:t>
      </w:r>
      <w:r>
        <w:rPr/>
        <w:t>free up resources on the MnS producer.</w:t>
      </w:r>
    </w:p>
    <w:p>
      <w:pPr>
        <w:pStyle w:val="PL"/>
        <w:rPr/>
      </w:pPr>
      <w:r>
        <w:rPr/>
      </w:r>
    </w:p>
    <w:p>
      <w:pPr>
        <w:pStyle w:val="PL"/>
        <w:rPr/>
      </w:pPr>
      <w:r>
        <w:rPr>
          <w:rFonts w:eastAsia="Courier New"/>
        </w:rPr>
        <w:t xml:space="preserve">      </w:t>
      </w:r>
      <w:r>
        <w:rPr/>
        <w:t>For temporary suspension of threshold monitoring, the MnS consumer can</w:t>
      </w:r>
    </w:p>
    <w:p>
      <w:pPr>
        <w:pStyle w:val="PL"/>
        <w:rPr/>
      </w:pPr>
      <w:r>
        <w:rPr>
          <w:rFonts w:eastAsia="Courier New"/>
        </w:rPr>
        <w:t xml:space="preserve">      </w:t>
      </w:r>
      <w:r>
        <w:rPr/>
        <w:t>manipulate the value of the administrative state attribute. The MnS</w:t>
      </w:r>
    </w:p>
    <w:p>
      <w:pPr>
        <w:pStyle w:val="PL"/>
        <w:rPr/>
      </w:pPr>
      <w:r>
        <w:rPr>
          <w:rFonts w:eastAsia="Courier New"/>
        </w:rPr>
        <w:t xml:space="preserve">      </w:t>
      </w:r>
      <w:r>
        <w:rPr/>
        <w:t>producer may disable threshold monitoring as well, for example in</w:t>
      </w:r>
    </w:p>
    <w:p>
      <w:pPr>
        <w:pStyle w:val="PL"/>
        <w:rPr/>
      </w:pPr>
      <w:r>
        <w:rPr>
          <w:rFonts w:eastAsia="Courier New"/>
        </w:rPr>
        <w:t xml:space="preserve">      </w:t>
      </w:r>
      <w:r>
        <w:rPr/>
        <w:t>overload situations. This situation is indicated by the MnS producer with</w:t>
      </w:r>
    </w:p>
    <w:p>
      <w:pPr>
        <w:pStyle w:val="PL"/>
        <w:rPr/>
      </w:pPr>
      <w:r>
        <w:rPr>
          <w:rFonts w:eastAsia="Courier New"/>
        </w:rPr>
        <w:t xml:space="preserve">      </w:t>
      </w:r>
      <w:r>
        <w:rPr/>
        <w:t>setting the operational state attribute to disabled. When monitoring is</w:t>
      </w:r>
    </w:p>
    <w:p>
      <w:pPr>
        <w:pStyle w:val="PL"/>
        <w:rPr/>
      </w:pPr>
      <w:r>
        <w:rPr>
          <w:rFonts w:eastAsia="Courier New"/>
        </w:rPr>
        <w:t xml:space="preserve">      </w:t>
      </w:r>
      <w:r>
        <w:rPr/>
        <w:t>resumed the operational state is set again to enabled.</w:t>
      </w:r>
    </w:p>
    <w:p>
      <w:pPr>
        <w:pStyle w:val="PL"/>
        <w:rPr/>
      </w:pPr>
      <w:r>
        <w:rPr/>
      </w:r>
    </w:p>
    <w:p>
      <w:pPr>
        <w:pStyle w:val="PL"/>
        <w:rPr/>
      </w:pPr>
      <w:r>
        <w:rPr>
          <w:rFonts w:eastAsia="Courier New"/>
        </w:rPr>
        <w:t xml:space="preserve">      </w:t>
      </w:r>
      <w:r>
        <w:rPr/>
        <w:t>All object instances below and including the instance containing the</w:t>
      </w:r>
    </w:p>
    <w:p>
      <w:pPr>
        <w:pStyle w:val="PL"/>
        <w:rPr/>
      </w:pPr>
      <w:r>
        <w:rPr>
          <w:rFonts w:eastAsia="Courier New"/>
        </w:rPr>
        <w:t xml:space="preserve">      </w:t>
      </w:r>
      <w:r>
        <w:rPr/>
        <w:t>ThresholdMonitor (base object instance) are scoped for performance</w:t>
      </w:r>
    </w:p>
    <w:p>
      <w:pPr>
        <w:pStyle w:val="PL"/>
        <w:rPr/>
      </w:pPr>
      <w:r>
        <w:rPr>
          <w:rFonts w:eastAsia="Courier New"/>
        </w:rPr>
        <w:t xml:space="preserve">      </w:t>
      </w:r>
      <w:r>
        <w:rPr/>
        <w:t>metric production. Performance metrics are monitored only on those</w:t>
      </w:r>
    </w:p>
    <w:p>
      <w:pPr>
        <w:pStyle w:val="PL"/>
        <w:rPr/>
      </w:pPr>
      <w:r>
        <w:rPr>
          <w:rFonts w:eastAsia="Courier New"/>
        </w:rPr>
        <w:t xml:space="preserve">      </w:t>
      </w:r>
      <w:r>
        <w:rPr/>
        <w:t>object instances whose object class matches the object class associated</w:t>
      </w:r>
    </w:p>
    <w:p>
      <w:pPr>
        <w:pStyle w:val="PL"/>
        <w:rPr/>
      </w:pPr>
      <w:r>
        <w:rPr>
          <w:rFonts w:eastAsia="Courier New"/>
        </w:rPr>
        <w:t xml:space="preserve">      </w:t>
      </w:r>
      <w:r>
        <w:rPr/>
        <w:t>to the performance metrics to be monitored.</w:t>
      </w:r>
    </w:p>
    <w:p>
      <w:pPr>
        <w:pStyle w:val="PL"/>
        <w:rPr/>
      </w:pPr>
      <w:r>
        <w:rPr/>
      </w:r>
    </w:p>
    <w:p>
      <w:pPr>
        <w:pStyle w:val="PL"/>
        <w:rPr/>
      </w:pPr>
      <w:r>
        <w:rPr>
          <w:rFonts w:eastAsia="Courier New"/>
        </w:rPr>
        <w:t xml:space="preserve">      </w:t>
      </w:r>
      <w:r>
        <w:rPr/>
        <w:t>The optional attributes objectInstances and rootObjectInstances allow to</w:t>
      </w:r>
    </w:p>
    <w:p>
      <w:pPr>
        <w:pStyle w:val="PL"/>
        <w:rPr/>
      </w:pPr>
      <w:r>
        <w:rPr>
          <w:rFonts w:eastAsia="Courier New"/>
        </w:rPr>
        <w:t xml:space="preserve">      </w:t>
      </w:r>
      <w:r>
        <w:rPr/>
        <w:t>restrict the scope. When the attribute objectInstances is present, only</w:t>
      </w:r>
    </w:p>
    <w:p>
      <w:pPr>
        <w:pStyle w:val="PL"/>
        <w:rPr/>
      </w:pPr>
      <w:r>
        <w:rPr>
          <w:rFonts w:eastAsia="Courier New"/>
        </w:rPr>
        <w:t xml:space="preserve">      </w:t>
      </w:r>
      <w:r>
        <w:rPr/>
        <w:t>the object instances identified by this attribute are scoped. When the</w:t>
      </w:r>
    </w:p>
    <w:p>
      <w:pPr>
        <w:pStyle w:val="PL"/>
        <w:rPr/>
      </w:pPr>
      <w:r>
        <w:rPr>
          <w:rFonts w:eastAsia="Courier New"/>
        </w:rPr>
        <w:t xml:space="preserve">      </w:t>
      </w:r>
      <w:r>
        <w:rPr/>
        <w:t>attribute rootObjectInstances is present, then the subtrees whose root</w:t>
      </w:r>
    </w:p>
    <w:p>
      <w:pPr>
        <w:pStyle w:val="PL"/>
        <w:rPr/>
      </w:pPr>
      <w:r>
        <w:rPr>
          <w:rFonts w:eastAsia="Courier New"/>
        </w:rPr>
        <w:t xml:space="preserve">      </w:t>
      </w:r>
      <w:r>
        <w:rPr/>
        <w:t>objects are identified by this attribute are scoped. Both attributes may</w:t>
      </w:r>
    </w:p>
    <w:p>
      <w:pPr>
        <w:pStyle w:val="PL"/>
        <w:rPr/>
      </w:pPr>
      <w:r>
        <w:rPr>
          <w:rFonts w:eastAsia="Courier New"/>
        </w:rPr>
        <w:t xml:space="preserve">      </w:t>
      </w:r>
      <w:r>
        <w:rPr/>
        <w:t>be present at the same time meaning the total scope is equal to the sum</w:t>
      </w:r>
    </w:p>
    <w:p>
      <w:pPr>
        <w:pStyle w:val="PL"/>
        <w:rPr/>
      </w:pPr>
      <w:r>
        <w:rPr>
          <w:rFonts w:eastAsia="Courier New"/>
        </w:rPr>
        <w:t xml:space="preserve">      </w:t>
      </w:r>
      <w:r>
        <w:rPr/>
        <w:t>of both scopes. Object instances may be scoped by both the objectInstances</w:t>
      </w:r>
    </w:p>
    <w:p>
      <w:pPr>
        <w:pStyle w:val="PL"/>
        <w:rPr/>
      </w:pPr>
      <w:r>
        <w:rPr>
          <w:rFonts w:eastAsia="Courier New"/>
        </w:rPr>
        <w:t xml:space="preserve">      </w:t>
      </w:r>
      <w:r>
        <w:rPr/>
        <w:t>and rootObjectInstances attributes. This shall not be considered as an</w:t>
      </w:r>
    </w:p>
    <w:p>
      <w:pPr>
        <w:pStyle w:val="PL"/>
        <w:rPr/>
      </w:pPr>
      <w:r>
        <w:rPr>
          <w:rFonts w:eastAsia="Courier New"/>
        </w:rPr>
        <w:t xml:space="preserve">      </w:t>
      </w:r>
      <w:r>
        <w:rPr/>
        <w:t>error by the MnS producer.</w:t>
      </w:r>
    </w:p>
    <w:p>
      <w:pPr>
        <w:pStyle w:val="PL"/>
        <w:rPr/>
      </w:pPr>
      <w:r>
        <w:rPr/>
      </w:r>
    </w:p>
    <w:p>
      <w:pPr>
        <w:pStyle w:val="PL"/>
        <w:rPr/>
      </w:pPr>
      <w:r>
        <w:rPr>
          <w:rFonts w:eastAsia="Courier New"/>
        </w:rPr>
        <w:t xml:space="preserve">      </w:t>
      </w:r>
      <w:r>
        <w:rPr/>
        <w:t>Multiple thresholds can be defined for multiple performance metric sets</w:t>
      </w:r>
    </w:p>
    <w:p>
      <w:pPr>
        <w:pStyle w:val="PL"/>
        <w:rPr/>
      </w:pPr>
      <w:r>
        <w:rPr>
          <w:rFonts w:eastAsia="Courier New"/>
        </w:rPr>
        <w:t xml:space="preserve">      </w:t>
      </w:r>
      <w:r>
        <w:rPr/>
        <w:t>in a single monitor using thresholdInfoList. The attribute</w:t>
      </w:r>
    </w:p>
    <w:p>
      <w:pPr>
        <w:pStyle w:val="PL"/>
        <w:rPr/>
      </w:pPr>
      <w:r>
        <w:rPr>
          <w:rFonts w:eastAsia="Courier New"/>
        </w:rPr>
        <w:t xml:space="preserve">      </w:t>
      </w:r>
      <w:r>
        <w:rPr/>
        <w:t>monitorGranularityPeriod defines the granularity period to be applied.</w:t>
      </w:r>
    </w:p>
    <w:p>
      <w:pPr>
        <w:pStyle w:val="PL"/>
        <w:rPr/>
      </w:pPr>
      <w:r>
        <w:rPr>
          <w:rFonts w:eastAsia="Courier New"/>
        </w:rPr>
        <w:t xml:space="preserve">      </w:t>
      </w:r>
      <w:r>
        <w:rPr/>
        <w:t xml:space="preserve">The value is a multiple of a supported granularity period for the </w:t>
      </w:r>
    </w:p>
    <w:p>
      <w:pPr>
        <w:pStyle w:val="PL"/>
        <w:rPr/>
      </w:pPr>
      <w:r>
        <w:rPr>
          <w:rFonts w:eastAsia="Courier New"/>
        </w:rPr>
        <w:t xml:space="preserve">      </w:t>
      </w:r>
      <w:r>
        <w:rPr/>
        <w:t>measurements being monitored.</w:t>
      </w:r>
    </w:p>
    <w:p>
      <w:pPr>
        <w:pStyle w:val="PL"/>
        <w:rPr/>
      </w:pPr>
      <w:r>
        <w:rPr/>
      </w:r>
    </w:p>
    <w:p>
      <w:pPr>
        <w:pStyle w:val="PL"/>
        <w:rPr/>
      </w:pPr>
      <w:r>
        <w:rPr>
          <w:rFonts w:eastAsia="Courier New"/>
        </w:rPr>
        <w:t xml:space="preserve">      </w:t>
      </w:r>
      <w:r>
        <w:rPr/>
        <w:t>Each threshold is identified with a number (key) called thresholdLevel.</w:t>
      </w:r>
    </w:p>
    <w:p>
      <w:pPr>
        <w:pStyle w:val="PL"/>
        <w:rPr/>
      </w:pPr>
      <w:r>
        <w:rPr>
          <w:rFonts w:eastAsia="Courier New"/>
        </w:rPr>
        <w:t xml:space="preserve">      </w:t>
      </w:r>
      <w:r>
        <w:rPr/>
        <w:t>A threshold is defined using the attributes thresholdValue ,</w:t>
      </w:r>
    </w:p>
    <w:p>
      <w:pPr>
        <w:pStyle w:val="PL"/>
        <w:rPr/>
      </w:pPr>
      <w:r>
        <w:rPr>
          <w:rFonts w:eastAsia="Courier New"/>
        </w:rPr>
        <w:t xml:space="preserve">      </w:t>
      </w:r>
      <w:r>
        <w:rPr/>
        <w:t>thresholdDirection and hysteresis.</w:t>
      </w:r>
    </w:p>
    <w:p>
      <w:pPr>
        <w:pStyle w:val="PL"/>
        <w:rPr/>
      </w:pPr>
      <w:r>
        <w:rPr/>
      </w:r>
    </w:p>
    <w:p>
      <w:pPr>
        <w:pStyle w:val="PL"/>
        <w:rPr/>
      </w:pPr>
      <w:r>
        <w:rPr>
          <w:rFonts w:eastAsia="Courier New"/>
        </w:rPr>
        <w:t xml:space="preserve">      </w:t>
      </w:r>
      <w:r>
        <w:rPr/>
        <w:t>When hysteresis is absent or carries no information, a threshold is</w:t>
      </w:r>
    </w:p>
    <w:p>
      <w:pPr>
        <w:pStyle w:val="PL"/>
        <w:rPr/>
      </w:pPr>
      <w:r>
        <w:rPr>
          <w:rFonts w:eastAsia="Courier New"/>
        </w:rPr>
        <w:t xml:space="preserve">      </w:t>
      </w:r>
      <w:r>
        <w:rPr/>
        <w:t>triggered when the thresholdValue is reached or crossed. When hysteresis</w:t>
      </w:r>
    </w:p>
    <w:p>
      <w:pPr>
        <w:pStyle w:val="PL"/>
        <w:rPr/>
      </w:pPr>
      <w:r>
        <w:rPr>
          <w:rFonts w:eastAsia="Courier New"/>
        </w:rPr>
        <w:t xml:space="preserve">      </w:t>
      </w:r>
      <w:r>
        <w:rPr/>
        <w:t>is present, two threshold values are specified for the threshold as</w:t>
      </w:r>
    </w:p>
    <w:p>
      <w:pPr>
        <w:pStyle w:val="PL"/>
        <w:rPr/>
      </w:pPr>
      <w:r>
        <w:rPr>
          <w:rFonts w:eastAsia="Courier New"/>
        </w:rPr>
        <w:t xml:space="preserve">      </w:t>
      </w:r>
      <w:r>
        <w:rPr/>
        <w:t>follows: A high treshold value equal to the threshold value plus the</w:t>
      </w:r>
    </w:p>
    <w:p>
      <w:pPr>
        <w:pStyle w:val="PL"/>
        <w:rPr/>
      </w:pPr>
      <w:r>
        <w:rPr>
          <w:rFonts w:eastAsia="Courier New"/>
        </w:rPr>
        <w:t xml:space="preserve">      </w:t>
      </w:r>
      <w:r>
        <w:rPr/>
        <w:t>hysteresis value, and a low threshold value equal to the threshold value</w:t>
      </w:r>
    </w:p>
    <w:p>
      <w:pPr>
        <w:pStyle w:val="PL"/>
        <w:rPr/>
      </w:pPr>
      <w:r>
        <w:rPr>
          <w:rFonts w:eastAsia="Courier New"/>
        </w:rPr>
        <w:t xml:space="preserve">      </w:t>
      </w:r>
      <w:r>
        <w:rPr/>
        <w:t>minus the hysteresis value. When the monitored performance metric</w:t>
      </w:r>
    </w:p>
    <w:p>
      <w:pPr>
        <w:pStyle w:val="PL"/>
        <w:rPr/>
      </w:pPr>
      <w:r>
        <w:rPr>
          <w:rFonts w:eastAsia="Courier New"/>
        </w:rPr>
        <w:t xml:space="preserve">      </w:t>
      </w:r>
      <w:r>
        <w:rPr/>
        <w:t>increases, the threshold is triggered when the high threshold value is</w:t>
      </w:r>
    </w:p>
    <w:p>
      <w:pPr>
        <w:pStyle w:val="PL"/>
        <w:rPr/>
      </w:pPr>
      <w:r>
        <w:rPr>
          <w:rFonts w:eastAsia="Courier New"/>
        </w:rPr>
        <w:t xml:space="preserve">      </w:t>
      </w:r>
      <w:r>
        <w:rPr/>
        <w:t>reached or crossed. When the monitored performance metric decreases, the</w:t>
      </w:r>
    </w:p>
    <w:p>
      <w:pPr>
        <w:pStyle w:val="PL"/>
        <w:rPr/>
      </w:pPr>
      <w:r>
        <w:rPr>
          <w:rFonts w:eastAsia="Courier New"/>
        </w:rPr>
        <w:t xml:space="preserve">      </w:t>
      </w:r>
      <w:r>
        <w:rPr/>
        <w:t>threshold is triggered when the low threshold value is reached or crossed.</w:t>
      </w:r>
    </w:p>
    <w:p>
      <w:pPr>
        <w:pStyle w:val="PL"/>
        <w:rPr/>
      </w:pPr>
      <w:r>
        <w:rPr>
          <w:rFonts w:eastAsia="Courier New"/>
        </w:rPr>
        <w:t xml:space="preserve">      </w:t>
      </w:r>
      <w:r>
        <w:rPr/>
        <w:t>The hsyteresis ensures that the performance metric value can oscillate</w:t>
      </w:r>
    </w:p>
    <w:p>
      <w:pPr>
        <w:pStyle w:val="PL"/>
        <w:rPr/>
      </w:pPr>
      <w:r>
        <w:rPr>
          <w:rFonts w:eastAsia="Courier New"/>
        </w:rPr>
        <w:t xml:space="preserve">      </w:t>
      </w:r>
      <w:r>
        <w:rPr/>
        <w:t>around a comparison value without triggering each time the threshold when</w:t>
      </w:r>
    </w:p>
    <w:p>
      <w:pPr>
        <w:pStyle w:val="PL"/>
        <w:rPr/>
      </w:pPr>
      <w:r>
        <w:rPr>
          <w:rFonts w:eastAsia="Courier New"/>
        </w:rPr>
        <w:t xml:space="preserve">      </w:t>
      </w:r>
      <w:r>
        <w:rPr/>
        <w:t>the threshold value is crossed.</w:t>
      </w:r>
    </w:p>
    <w:p>
      <w:pPr>
        <w:pStyle w:val="PL"/>
        <w:rPr/>
      </w:pPr>
      <w:r>
        <w:rPr/>
      </w:r>
    </w:p>
    <w:p>
      <w:pPr>
        <w:pStyle w:val="PL"/>
        <w:rPr/>
      </w:pPr>
      <w:r>
        <w:rPr>
          <w:rFonts w:eastAsia="Courier New"/>
        </w:rPr>
        <w:t xml:space="preserve">      </w:t>
      </w:r>
      <w:r>
        <w:rPr/>
        <w:t>Using the thresholdDirection attribute a threshold can be configured in</w:t>
      </w:r>
    </w:p>
    <w:p>
      <w:pPr>
        <w:pStyle w:val="PL"/>
        <w:rPr/>
      </w:pPr>
      <w:r>
        <w:rPr>
          <w:rFonts w:eastAsia="Courier New"/>
        </w:rPr>
        <w:t xml:space="preserve">      </w:t>
      </w:r>
      <w:r>
        <w:rPr/>
        <w:t>such a manner that it is triggered only when the monitored performance</w:t>
      </w:r>
    </w:p>
    <w:p>
      <w:pPr>
        <w:pStyle w:val="PL"/>
        <w:rPr/>
      </w:pPr>
      <w:r>
        <w:rPr>
          <w:rFonts w:eastAsia="Courier New"/>
        </w:rPr>
        <w:t xml:space="preserve">      </w:t>
      </w:r>
      <w:r>
        <w:rPr/>
        <w:t>metric is going up or down upon reaching or crossing the threshold.</w:t>
      </w:r>
    </w:p>
    <w:p>
      <w:pPr>
        <w:pStyle w:val="PL"/>
        <w:rPr/>
      </w:pPr>
      <w:r>
        <w:rPr/>
      </w:r>
    </w:p>
    <w:p>
      <w:pPr>
        <w:pStyle w:val="PL"/>
        <w:rPr/>
      </w:pPr>
      <w:r>
        <w:rPr>
          <w:rFonts w:eastAsia="Courier New"/>
        </w:rPr>
        <w:t xml:space="preserve">      </w:t>
      </w:r>
      <w:r>
        <w:rPr/>
        <w:t>A ThresholdMonitor creation request shall be rejected, if the performance</w:t>
      </w:r>
    </w:p>
    <w:p>
      <w:pPr>
        <w:pStyle w:val="PL"/>
        <w:rPr/>
      </w:pPr>
      <w:r>
        <w:rPr>
          <w:rFonts w:eastAsia="Courier New"/>
        </w:rPr>
        <w:t xml:space="preserve">      </w:t>
      </w:r>
      <w:r>
        <w:rPr/>
        <w:t>metrics requested to be monitored, the requested granularity period, or</w:t>
      </w:r>
    </w:p>
    <w:p>
      <w:pPr>
        <w:pStyle w:val="PL"/>
        <w:rPr/>
      </w:pPr>
      <w:r>
        <w:rPr>
          <w:rFonts w:eastAsia="Courier New"/>
        </w:rPr>
        <w:t xml:space="preserve">      </w:t>
      </w:r>
      <w:r>
        <w:rPr/>
        <w:t>the requested combination thereof is not supported by the MnS producer.</w:t>
      </w:r>
    </w:p>
    <w:p>
      <w:pPr>
        <w:pStyle w:val="PL"/>
        <w:rPr/>
      </w:pPr>
      <w:r>
        <w:rPr>
          <w:rFonts w:eastAsia="Courier New"/>
        </w:rPr>
        <w:t xml:space="preserve">      </w:t>
      </w:r>
      <w:r>
        <w:rPr/>
        <w:t>A creation request may fail, when the performance metrics requested to be</w:t>
      </w:r>
    </w:p>
    <w:p>
      <w:pPr>
        <w:pStyle w:val="PL"/>
        <w:rPr/>
      </w:pPr>
      <w:r>
        <w:rPr>
          <w:rFonts w:eastAsia="Courier New"/>
        </w:rPr>
        <w:t xml:space="preserve">      </w:t>
      </w:r>
      <w:r>
        <w:rPr/>
        <w:t>monitored are not produced by a PerfMetricJob.</w:t>
      </w:r>
    </w:p>
    <w:p>
      <w:pPr>
        <w:pStyle w:val="PL"/>
        <w:rPr/>
      </w:pPr>
      <w:r>
        <w:rPr/>
      </w:r>
    </w:p>
    <w:p>
      <w:pPr>
        <w:pStyle w:val="PL"/>
        <w:rPr/>
      </w:pPr>
      <w:r>
        <w:rPr>
          <w:rFonts w:eastAsia="Courier New"/>
        </w:rPr>
        <w:t xml:space="preserve">      </w:t>
      </w:r>
      <w:r>
        <w:rPr/>
        <w:t>Creation and deletion of ThresholdMonitor instances by MnS consumers is</w:t>
      </w:r>
    </w:p>
    <w:p>
      <w:pPr>
        <w:pStyle w:val="PL"/>
        <w:rPr/>
      </w:pPr>
      <w:r>
        <w:rPr>
          <w:rFonts w:eastAsia="Courier New"/>
        </w:rPr>
        <w:t xml:space="preserve">      </w:t>
      </w:r>
      <w:r>
        <w:rPr/>
        <w:t>optional; when not supported, ThresholdMonitor instances may be created</w:t>
      </w:r>
    </w:p>
    <w:p>
      <w:pPr>
        <w:pStyle w:val="PL"/>
        <w:rPr/>
      </w:pPr>
      <w:r>
        <w:rPr>
          <w:rFonts w:eastAsia="Courier New"/>
        </w:rPr>
        <w:t xml:space="preserve">      </w:t>
      </w:r>
      <w:r>
        <w:rPr/>
        <w:t>and deleted by the system or be pre-installed.";</w:t>
      </w:r>
    </w:p>
    <w:p>
      <w:pPr>
        <w:pStyle w:val="PL"/>
        <w:rPr/>
      </w:pPr>
      <w:r>
        <w:rPr/>
      </w:r>
    </w:p>
    <w:p>
      <w:pPr>
        <w:pStyle w:val="PL"/>
        <w:rPr/>
      </w:pPr>
      <w:r>
        <w:rPr/>
      </w:r>
    </w:p>
    <w:p>
      <w:pPr>
        <w:pStyle w:val="PL"/>
        <w:rPr/>
      </w:pPr>
      <w:r>
        <w:rPr>
          <w:rFonts w:eastAsia="Courier New"/>
        </w:rPr>
        <w:t xml:space="preserve">      </w:t>
      </w:r>
      <w:r>
        <w:rPr/>
        <w:t>uses top3gpp:Top_Grp ;</w:t>
      </w:r>
    </w:p>
    <w:p>
      <w:pPr>
        <w:pStyle w:val="PL"/>
        <w:rPr/>
      </w:pPr>
      <w:r>
        <w:rPr>
          <w:rFonts w:eastAsia="Courier New"/>
        </w:rPr>
        <w:t xml:space="preserve">      </w:t>
      </w:r>
      <w:r>
        <w:rPr/>
        <w:t>container attributes {</w:t>
      </w:r>
    </w:p>
    <w:p>
      <w:pPr>
        <w:pStyle w:val="PL"/>
        <w:rPr/>
      </w:pPr>
      <w:r>
        <w:rPr>
          <w:rFonts w:eastAsia="Courier New"/>
        </w:rPr>
        <w:t xml:space="preserve">        </w:t>
      </w:r>
      <w:r>
        <w:rPr/>
        <w:t>uses ThresholdMonitorGrp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t>}</w:t>
      </w:r>
    </w:p>
    <w:p>
      <w:pPr>
        <w:pStyle w:val="PL"/>
        <w:rPr/>
      </w:pPr>
      <w:r>
        <w:rPr/>
        <w:t>&lt;CODE ENDS&gt;</w:t>
      </w:r>
    </w:p>
    <w:p>
      <w:pPr>
        <w:pStyle w:val="Heading2"/>
        <w:rPr/>
      </w:pPr>
      <w:bookmarkStart w:id="82" w:name="__RefHeading___Toc145945082"/>
      <w:bookmarkEnd w:id="82"/>
      <w:r>
        <w:rPr>
          <w:lang w:eastAsia="zh-CN"/>
        </w:rPr>
        <w:t>D.2.5</w:t>
        <w:tab/>
        <w:t>module _3gpp-common</w:t>
      </w:r>
      <w:r>
        <w:rPr/>
        <w:t>-</w:t>
      </w:r>
      <w:r>
        <w:rPr>
          <w:lang w:eastAsia="zh-CN"/>
        </w:rPr>
        <w:t>subnetwork.yang</w:t>
      </w:r>
    </w:p>
    <w:p>
      <w:pPr>
        <w:pStyle w:val="PL"/>
        <w:rPr/>
      </w:pPr>
      <w:r>
        <w:rPr/>
        <w:t>&lt;CODE BEGINS&gt;</w:t>
      </w:r>
    </w:p>
    <w:p>
      <w:pPr>
        <w:pStyle w:val="PL"/>
        <w:rPr/>
      </w:pPr>
      <w:r>
        <w:rPr/>
        <w:t>module _3gpp-common-subnetwork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"urn:3gpp:sa5:_3gpp-common-subnetwork";</w:t>
      </w:r>
    </w:p>
    <w:p>
      <w:pPr>
        <w:pStyle w:val="PL"/>
        <w:rPr/>
      </w:pPr>
      <w:r>
        <w:rPr>
          <w:rFonts w:eastAsia="Courier New"/>
        </w:rPr>
        <w:t xml:space="preserve">  </w:t>
      </w:r>
      <w:r>
        <w:rPr/>
        <w:t>prefix "subnet3gpp";</w:t>
      </w:r>
    </w:p>
    <w:p>
      <w:pPr>
        <w:pStyle w:val="PL"/>
        <w:rPr>
          <w:rFonts w:eastAsia="Courier New"/>
        </w:rPr>
      </w:pPr>
      <w:r>
        <w:rPr>
          <w:rFonts w:eastAsia="Courier New"/>
        </w:rPr>
        <w:t xml:space="preserve">    </w:t>
      </w:r>
    </w:p>
    <w:p>
      <w:pPr>
        <w:pStyle w:val="PL"/>
        <w:rPr/>
      </w:pPr>
      <w:r>
        <w:rPr>
          <w:rFonts w:eastAsia="Courier New"/>
        </w:rPr>
        <w:t xml:space="preserve">  </w:t>
      </w:r>
      <w:r>
        <w:rPr/>
        <w:t>import _3gpp-common-yang-types { prefix types3gpp; }</w:t>
      </w:r>
    </w:p>
    <w:p>
      <w:pPr>
        <w:pStyle w:val="PL"/>
        <w:rPr/>
      </w:pPr>
      <w:r>
        <w:rPr>
          <w:rFonts w:eastAsia="Courier New"/>
        </w:rPr>
        <w:t xml:space="preserve">  </w:t>
      </w:r>
      <w:r>
        <w:rPr/>
        <w:t>import _3gpp-common-top { prefix top3gpp; }</w:t>
      </w:r>
    </w:p>
    <w:p>
      <w:pPr>
        <w:pStyle w:val="PL"/>
        <w:rPr/>
      </w:pPr>
      <w:r>
        <w:rPr>
          <w:rFonts w:eastAsia="Courier New"/>
        </w:rPr>
        <w:t xml:space="preserve">  </w:t>
      </w:r>
      <w:r>
        <w:rPr/>
        <w:t>import _3gpp-common-measurements { prefix meas3gpp; }</w:t>
      </w:r>
    </w:p>
    <w:p>
      <w:pPr>
        <w:pStyle w:val="PL"/>
        <w:rPr/>
      </w:pPr>
      <w:r>
        <w:rPr>
          <w:rFonts w:eastAsia="Courier New"/>
        </w:rPr>
        <w:t xml:space="preserve">  </w:t>
      </w:r>
      <w:r>
        <w:rPr/>
        <w:t>import _3gpp-common-subscription-control { prefix subscr3gpp; }</w:t>
      </w:r>
    </w:p>
    <w:p>
      <w:pPr>
        <w:pStyle w:val="PL"/>
        <w:rPr/>
      </w:pPr>
      <w:r>
        <w:rPr>
          <w:rFonts w:eastAsia="Courier New"/>
        </w:rPr>
        <w:t xml:space="preserve">  </w:t>
      </w:r>
      <w:r>
        <w:rPr/>
        <w:t>import _3gpp-common-fm { prefix fm3gpp; }</w:t>
      </w:r>
    </w:p>
    <w:p>
      <w:pPr>
        <w:pStyle w:val="PL"/>
        <w:rPr/>
      </w:pPr>
      <w:r>
        <w:rPr>
          <w:rFonts w:eastAsia="Courier New"/>
        </w:rPr>
        <w:t xml:space="preserve">  </w:t>
      </w:r>
      <w:r>
        <w:rPr/>
        <w:t>import _3gpp-common-trace { prefix trace3gpp; }</w:t>
      </w:r>
    </w:p>
    <w:p>
      <w:pPr>
        <w:pStyle w:val="PL"/>
        <w:rPr/>
      </w:pPr>
      <w:r>
        <w:rPr>
          <w:rFonts w:eastAsia="Courier New"/>
        </w:rPr>
        <w:t xml:space="preserve">  </w:t>
      </w:r>
      <w:r>
        <w:rPr/>
        <w:t>import ietf-yang-schema-mount { prefix yangmnt;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Fonts w:eastAsia="Courier New"/>
        </w:rPr>
        <w:t xml:space="preserve">    </w:t>
      </w:r>
    </w:p>
    <w:p>
      <w:pPr>
        <w:pStyle w:val="PL"/>
        <w:rPr/>
      </w:pPr>
      <w:r>
        <w:rPr>
          <w:rFonts w:eastAsia="Courier New"/>
        </w:rPr>
        <w:t xml:space="preserve">  </w:t>
      </w:r>
      <w:r>
        <w:rPr/>
        <w:t>description "Defines basic SubNetwork which will be augmented by other IOCs";</w:t>
      </w:r>
    </w:p>
    <w:p>
      <w:pPr>
        <w:pStyle w:val="PL"/>
        <w:rPr/>
      </w:pPr>
      <w:r>
        <w:rPr>
          <w:rFonts w:eastAsia="Courier New"/>
        </w:rPr>
        <w:t xml:space="preserve">  </w:t>
      </w:r>
      <w:r>
        <w:rPr/>
        <w:t>reference "3GPP TS 28.623</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Solution Set (SS) definitions</w:t>
      </w:r>
    </w:p>
    <w:p>
      <w:pPr>
        <w:pStyle w:val="PL"/>
        <w:rPr/>
      </w:pPr>
      <w:r>
        <w:rPr>
          <w:rFonts w:eastAsia="Courier New"/>
        </w:rPr>
        <w:t xml:space="preserve">      </w:t>
      </w:r>
    </w:p>
    <w:p>
      <w:pPr>
        <w:pStyle w:val="PL"/>
        <w:rPr/>
      </w:pPr>
      <w:r>
        <w:rPr>
          <w:rFonts w:eastAsia="Courier New"/>
        </w:rPr>
        <w:t xml:space="preserve">      </w:t>
      </w:r>
      <w:r>
        <w:rPr/>
        <w:t>3GPP TS 28.622</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pPr>
      <w:r>
        <w:rPr>
          <w:rFonts w:eastAsia="Courier New"/>
        </w:rPr>
        <w:t xml:space="preserve">      </w:t>
      </w:r>
    </w:p>
    <w:p>
      <w:pPr>
        <w:pStyle w:val="PL"/>
        <w:rPr>
          <w:lang w:val="sv-SE"/>
        </w:rPr>
      </w:pPr>
      <w:r>
        <w:rPr>
          <w:rFonts w:eastAsia="Courier New"/>
        </w:rPr>
        <w:t xml:space="preserve">      </w:t>
      </w:r>
      <w:r>
        <w:rPr>
          <w:lang w:val="sv-SE"/>
        </w:rPr>
        <w:t xml:space="preserve">3GPP TS 28.620 </w:t>
      </w:r>
    </w:p>
    <w:p>
      <w:pPr>
        <w:pStyle w:val="PL"/>
        <w:rPr>
          <w:lang w:val="sv-SE"/>
        </w:rPr>
      </w:pPr>
      <w:r>
        <w:rPr>
          <w:rFonts w:eastAsia="Courier New"/>
          <w:lang w:val="sv-SE"/>
        </w:rPr>
        <w:t xml:space="preserve">      </w:t>
      </w:r>
      <w:r>
        <w:rPr>
          <w:lang w:val="sv-SE"/>
        </w:rPr>
        <w:t>Umbrella Information Model (UIM)";</w:t>
      </w:r>
    </w:p>
    <w:p>
      <w:pPr>
        <w:pStyle w:val="PL"/>
        <w:rPr>
          <w:lang w:val="sv-SE"/>
        </w:rPr>
      </w:pPr>
      <w:r>
        <w:rPr>
          <w:rFonts w:eastAsia="Courier New"/>
          <w:lang w:val="sv-SE"/>
        </w:rPr>
        <w:t xml:space="preserve">  </w:t>
      </w:r>
    </w:p>
    <w:p>
      <w:pPr>
        <w:pStyle w:val="PL"/>
        <w:rPr/>
      </w:pPr>
      <w:r>
        <w:rPr>
          <w:rFonts w:eastAsia="Courier New"/>
          <w:lang w:val="sv-SE"/>
        </w:rPr>
        <w:t xml:space="preserve">  </w:t>
      </w:r>
      <w:r>
        <w:rPr/>
        <w:t xml:space="preserve">revision 2021-01-16 { reference "CR-0120"; }  </w:t>
      </w:r>
    </w:p>
    <w:p>
      <w:pPr>
        <w:pStyle w:val="PL"/>
        <w:rPr/>
      </w:pPr>
      <w:r>
        <w:rPr>
          <w:rFonts w:eastAsia="Courier New"/>
          <w:lang w:val="en-US"/>
        </w:rPr>
        <w:t xml:space="preserve">  </w:t>
      </w:r>
      <w:r>
        <w:rPr/>
        <w:t xml:space="preserve">revision 2020-08-06 { reference "CR-0102"; }  </w:t>
      </w:r>
    </w:p>
    <w:p>
      <w:pPr>
        <w:pStyle w:val="PL"/>
        <w:rPr/>
      </w:pPr>
      <w:r>
        <w:rPr>
          <w:rFonts w:eastAsia="Courier New"/>
        </w:rPr>
        <w:t xml:space="preserve">  </w:t>
      </w:r>
      <w:r>
        <w:rPr/>
        <w:t xml:space="preserve">revision 2020-06-08 { reference "CR-0092"; }  </w:t>
      </w:r>
    </w:p>
    <w:p>
      <w:pPr>
        <w:pStyle w:val="PL"/>
        <w:rPr/>
      </w:pPr>
      <w:r>
        <w:rPr>
          <w:rFonts w:eastAsia="Courier New"/>
        </w:rPr>
        <w:t xml:space="preserve">  </w:t>
      </w:r>
      <w:r>
        <w:rPr/>
        <w:t>revision 2020-05-08 {</w:t>
      </w:r>
    </w:p>
    <w:p>
      <w:pPr>
        <w:pStyle w:val="PL"/>
        <w:rPr/>
      </w:pPr>
      <w:r>
        <w:rPr>
          <w:rFonts w:eastAsia="Courier New"/>
        </w:rPr>
        <w:t xml:space="preserve">    </w:t>
      </w:r>
      <w:r>
        <w:rPr/>
        <w:t>reference "S5-203316";</w:t>
      </w:r>
    </w:p>
    <w:p>
      <w:pPr>
        <w:pStyle w:val="PL"/>
        <w:rPr/>
      </w:pPr>
      <w:r>
        <w:rPr>
          <w:rFonts w:eastAsia="Courier New"/>
        </w:rPr>
        <w:t xml:space="preserve">  </w:t>
      </w:r>
      <w:r>
        <w:rPr/>
        <w:t>}</w:t>
      </w:r>
    </w:p>
    <w:p>
      <w:pPr>
        <w:pStyle w:val="PL"/>
        <w:rPr/>
      </w:pPr>
      <w:r>
        <w:rPr/>
      </w:r>
    </w:p>
    <w:p>
      <w:pPr>
        <w:pStyle w:val="PL"/>
        <w:rPr>
          <w:rFonts w:eastAsia="Courier New"/>
        </w:rPr>
      </w:pPr>
      <w:r>
        <w:rPr>
          <w:rFonts w:eastAsia="Courier New"/>
        </w:rPr>
        <w:t xml:space="preserve">    </w:t>
      </w:r>
    </w:p>
    <w:p>
      <w:pPr>
        <w:pStyle w:val="PL"/>
        <w:rPr/>
      </w:pPr>
      <w:r>
        <w:rPr>
          <w:rFonts w:eastAsia="Courier New"/>
        </w:rPr>
        <w:t xml:space="preserve">  </w:t>
      </w:r>
      <w:r>
        <w:rPr/>
        <w:t xml:space="preserve">revision 2020-03-11 { </w:t>
      </w:r>
    </w:p>
    <w:p>
      <w:pPr>
        <w:pStyle w:val="PL"/>
        <w:rPr/>
      </w:pPr>
      <w:r>
        <w:rPr>
          <w:rFonts w:eastAsia="Courier New"/>
        </w:rPr>
        <w:t xml:space="preserve">    </w:t>
      </w:r>
      <w:r>
        <w:rPr/>
        <w:t>description "Added KPIs and corrections";</w:t>
      </w:r>
    </w:p>
    <w:p>
      <w:pPr>
        <w:pStyle w:val="PL"/>
        <w:rPr/>
      </w:pPr>
      <w:r>
        <w:rPr>
          <w:rFonts w:eastAsia="Courier New"/>
        </w:rPr>
        <w:t xml:space="preserve">    </w:t>
      </w:r>
      <w:r>
        <w:rPr/>
        <w:t>reference "S5-201365, S5-201581, SP-200229";</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revision 2020-02-24 {</w:t>
      </w:r>
    </w:p>
    <w:p>
      <w:pPr>
        <w:pStyle w:val="PL"/>
        <w:rPr/>
      </w:pPr>
      <w:r>
        <w:rPr>
          <w:rFonts w:eastAsia="Courier New"/>
        </w:rPr>
        <w:t xml:space="preserve">    </w:t>
      </w:r>
      <w:r>
        <w:rPr/>
        <w:t>reference "S5-201365";</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revision 2019-06-17 {</w:t>
      </w:r>
    </w:p>
    <w:p>
      <w:pPr>
        <w:pStyle w:val="PL"/>
        <w:rPr/>
      </w:pPr>
      <w:r>
        <w:rPr>
          <w:rFonts w:eastAsia="Courier New"/>
        </w:rPr>
        <w:t xml:space="preserve">    </w:t>
      </w:r>
      <w:r>
        <w:rPr/>
        <w:t>reference "Initial revision";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ExternalsUnderSubNetwork {</w:t>
      </w:r>
    </w:p>
    <w:p>
      <w:pPr>
        <w:pStyle w:val="PL"/>
        <w:rPr/>
      </w:pPr>
      <w:r>
        <w:rPr>
          <w:rFonts w:eastAsia="Courier New"/>
        </w:rPr>
        <w:t xml:space="preserve">    </w:t>
      </w:r>
      <w:r>
        <w:rPr/>
        <w:t xml:space="preserve">description "Classes representing external entities like EUtranFrequency, </w:t>
      </w:r>
    </w:p>
    <w:p>
      <w:pPr>
        <w:pStyle w:val="PL"/>
        <w:rPr/>
      </w:pPr>
      <w:r>
        <w:rPr>
          <w:rFonts w:eastAsia="Courier New"/>
        </w:rPr>
        <w:t xml:space="preserve">      </w:t>
      </w:r>
      <w:r>
        <w:rPr/>
        <w:t xml:space="preserve">ExternalGNBCUCPFunction, ExternalENBFunction </w:t>
      </w:r>
    </w:p>
    <w:p>
      <w:pPr>
        <w:pStyle w:val="PL"/>
        <w:rPr/>
      </w:pPr>
      <w:r>
        <w:rPr>
          <w:rFonts w:eastAsia="Courier New"/>
        </w:rPr>
        <w:t xml:space="preserve">      </w:t>
      </w:r>
      <w:r>
        <w:rPr/>
        <w:t>are contained under a Subnetwork list/class.";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MeasurementsUnderSubNetwork {</w:t>
      </w:r>
    </w:p>
    <w:p>
      <w:pPr>
        <w:pStyle w:val="PL"/>
        <w:rPr/>
      </w:pPr>
      <w:r>
        <w:rPr>
          <w:rFonts w:eastAsia="Courier New"/>
        </w:rPr>
        <w:t xml:space="preserve">    </w:t>
      </w:r>
      <w:r>
        <w:rPr/>
        <w:t>description "The MeasurementSubtree shall be contained 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SubscriptionControlUnderSubNetwork {</w:t>
      </w:r>
    </w:p>
    <w:p>
      <w:pPr>
        <w:pStyle w:val="PL"/>
        <w:rPr/>
      </w:pPr>
      <w:r>
        <w:rPr>
          <w:rFonts w:eastAsia="Courier New"/>
        </w:rPr>
        <w:t xml:space="preserve">    </w:t>
      </w:r>
      <w:r>
        <w:rPr/>
        <w:t>description "The SubscriptionControlSubtree shall be contained under</w:t>
      </w:r>
    </w:p>
    <w:p>
      <w:pPr>
        <w:pStyle w:val="PL"/>
        <w:rPr/>
      </w:pPr>
      <w:r>
        <w:rPr>
          <w:rFonts w:eastAsia="Courier New"/>
        </w:rPr>
        <w:t xml:space="preserve">      </w:t>
      </w:r>
      <w:r>
        <w:rPr/>
        <w:t>SubNetwork";</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feature FmUnderSubNetwork {</w:t>
      </w:r>
    </w:p>
    <w:p>
      <w:pPr>
        <w:pStyle w:val="PL"/>
        <w:rPr/>
      </w:pPr>
      <w:r>
        <w:rPr>
          <w:rFonts w:eastAsia="Courier New"/>
        </w:rPr>
        <w:t xml:space="preserve">    </w:t>
      </w:r>
      <w:r>
        <w:rPr/>
        <w:t>description "The FmSubtree shall be contained 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TraceUnderSubNetwork {</w:t>
      </w:r>
    </w:p>
    <w:p>
      <w:pPr>
        <w:pStyle w:val="PL"/>
        <w:rPr/>
      </w:pPr>
      <w:r>
        <w:rPr>
          <w:rFonts w:eastAsia="Courier New"/>
        </w:rPr>
        <w:t xml:space="preserve">    </w:t>
      </w:r>
      <w:r>
        <w:rPr/>
        <w:t>description "The TraceSubtree shall be contained 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DESManagementFunction {</w:t>
      </w:r>
    </w:p>
    <w:p>
      <w:pPr>
        <w:pStyle w:val="PL"/>
        <w:rPr/>
      </w:pPr>
      <w:r>
        <w:rPr>
          <w:rFonts w:eastAsia="Courier New"/>
        </w:rPr>
        <w:t xml:space="preserve">    </w:t>
      </w:r>
      <w:r>
        <w:rPr/>
        <w:t>description "Class representing Distributed SON or Domain-Centralized SON</w:t>
      </w:r>
    </w:p>
    <w:p>
      <w:pPr>
        <w:pStyle w:val="PL"/>
        <w:rPr/>
      </w:pPr>
      <w:r>
        <w:rPr>
          <w:rFonts w:eastAsia="Courier New"/>
        </w:rPr>
        <w:t xml:space="preserve">      </w:t>
      </w:r>
      <w:r>
        <w:rPr/>
        <w:t>Energy Saving feature. The DESManagementFunction shall be contained under</w:t>
      </w:r>
    </w:p>
    <w:p>
      <w:pPr>
        <w:pStyle w:val="PL"/>
        <w:rPr/>
      </w:pPr>
      <w:r>
        <w:rPr>
          <w:rFonts w:eastAsia="Courier New"/>
        </w:rPr>
        <w:t xml:space="preserve">      </w:t>
      </w:r>
      <w:r>
        <w:rPr/>
        <w:t>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DMROFunction {</w:t>
      </w:r>
    </w:p>
    <w:p>
      <w:pPr>
        <w:pStyle w:val="PL"/>
        <w:rPr/>
      </w:pPr>
      <w:r>
        <w:rPr>
          <w:rFonts w:eastAsia="Courier New"/>
        </w:rPr>
        <w:t xml:space="preserve">    </w:t>
      </w:r>
      <w:r>
        <w:rPr/>
        <w:t>description "Class representing D-SON function of MRO feature. The</w:t>
      </w:r>
    </w:p>
    <w:p>
      <w:pPr>
        <w:pStyle w:val="PL"/>
        <w:rPr/>
      </w:pPr>
      <w:r>
        <w:rPr>
          <w:rFonts w:eastAsia="Courier New"/>
        </w:rPr>
        <w:t xml:space="preserve">      </w:t>
      </w:r>
      <w:r>
        <w:rPr/>
        <w:t>DMROFunction shall be contained 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DRACHOptimizationFunction {</w:t>
      </w:r>
    </w:p>
    <w:p>
      <w:pPr>
        <w:pStyle w:val="PL"/>
        <w:rPr/>
      </w:pPr>
      <w:r>
        <w:rPr>
          <w:rFonts w:eastAsia="Courier New"/>
        </w:rPr>
        <w:t xml:space="preserve">    </w:t>
      </w:r>
      <w:r>
        <w:rPr/>
        <w:t>description "Class representing D-SON function of RACH optimization feature.</w:t>
      </w:r>
    </w:p>
    <w:p>
      <w:pPr>
        <w:pStyle w:val="PL"/>
        <w:rPr/>
      </w:pPr>
      <w:r>
        <w:rPr>
          <w:rFonts w:eastAsia="Courier New"/>
        </w:rPr>
        <w:t xml:space="preserve">      </w:t>
      </w:r>
      <w:r>
        <w:rPr/>
        <w:t>The DRACHOptimizationFunction shall be contained 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DPCIConfigurationFunction {</w:t>
      </w:r>
    </w:p>
    <w:p>
      <w:pPr>
        <w:pStyle w:val="PL"/>
        <w:rPr/>
      </w:pPr>
      <w:r>
        <w:rPr>
          <w:rFonts w:eastAsia="Courier New"/>
        </w:rPr>
        <w:t xml:space="preserve">    </w:t>
      </w:r>
      <w:r>
        <w:rPr/>
        <w:t>description "Class representing Distributed SON or Domain-Centralized SON</w:t>
      </w:r>
    </w:p>
    <w:p>
      <w:pPr>
        <w:pStyle w:val="PL"/>
        <w:rPr/>
      </w:pPr>
      <w:r>
        <w:rPr>
          <w:rFonts w:eastAsia="Courier New"/>
        </w:rPr>
        <w:t xml:space="preserve">      </w:t>
      </w:r>
      <w:r>
        <w:rPr/>
        <w:t>function of PCI configuration feature. The DPCIConfigurationFunction shall</w:t>
      </w:r>
    </w:p>
    <w:p>
      <w:pPr>
        <w:pStyle w:val="PL"/>
        <w:rPr/>
      </w:pPr>
      <w:r>
        <w:rPr>
          <w:rFonts w:eastAsia="Courier New"/>
        </w:rPr>
        <w:t xml:space="preserve">      </w:t>
      </w:r>
      <w:r>
        <w:rPr/>
        <w:t>be contained 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CPCIConfigurationFunction {</w:t>
      </w:r>
    </w:p>
    <w:p>
      <w:pPr>
        <w:pStyle w:val="PL"/>
        <w:rPr/>
      </w:pPr>
      <w:r>
        <w:rPr>
          <w:rFonts w:eastAsia="Courier New"/>
        </w:rPr>
        <w:t xml:space="preserve">    </w:t>
      </w:r>
      <w:r>
        <w:rPr/>
        <w:t>description "Class representing Cross Domain-Centralized SON function of PCI</w:t>
      </w:r>
    </w:p>
    <w:p>
      <w:pPr>
        <w:pStyle w:val="PL"/>
        <w:rPr/>
      </w:pPr>
      <w:r>
        <w:rPr>
          <w:rFonts w:eastAsia="Courier New"/>
        </w:rPr>
        <w:t xml:space="preserve">      </w:t>
      </w:r>
      <w:r>
        <w:rPr/>
        <w:t>configuration feature. The CPCIConfigurationFunction shall be contained</w:t>
      </w:r>
    </w:p>
    <w:p>
      <w:pPr>
        <w:pStyle w:val="PL"/>
        <w:rPr/>
      </w:pPr>
      <w:r>
        <w:rPr>
          <w:rFonts w:eastAsia="Courier New"/>
        </w:rPr>
        <w:t xml:space="preserve">      </w:t>
      </w:r>
      <w:r>
        <w:rPr/>
        <w:t>under SubNetwork.";</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feature CESManagementFunction {</w:t>
      </w:r>
    </w:p>
    <w:p>
      <w:pPr>
        <w:pStyle w:val="PL"/>
        <w:rPr/>
      </w:pPr>
      <w:r>
        <w:rPr>
          <w:rFonts w:eastAsia="Courier New"/>
        </w:rPr>
        <w:t xml:space="preserve">    </w:t>
      </w:r>
      <w:r>
        <w:rPr/>
        <w:t>description "Class representing Cross Domain-Centralized SON Energy Saving</w:t>
      </w:r>
    </w:p>
    <w:p>
      <w:pPr>
        <w:pStyle w:val="PL"/>
        <w:rPr/>
      </w:pPr>
      <w:r>
        <w:rPr>
          <w:rFonts w:eastAsia="Courier New"/>
        </w:rPr>
        <w:t xml:space="preserve">      </w:t>
      </w:r>
      <w:r>
        <w:rPr/>
        <w:t>feature. The CESManagementFunction shall be contained under SubNetwork.";</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Domain_Grp {</w:t>
      </w:r>
    </w:p>
    <w:p>
      <w:pPr>
        <w:pStyle w:val="PL"/>
        <w:rPr/>
      </w:pPr>
      <w:r>
        <w:rPr>
          <w:rFonts w:eastAsia="Courier New"/>
        </w:rPr>
        <w:t xml:space="preserve">    </w:t>
      </w:r>
      <w:r>
        <w:rPr/>
        <w:t xml:space="preserve">description "A domain is a partition of instances of managed entities </w:t>
      </w:r>
    </w:p>
    <w:p>
      <w:pPr>
        <w:pStyle w:val="PL"/>
        <w:rPr/>
      </w:pPr>
      <w:r>
        <w:rPr>
          <w:rFonts w:eastAsia="Courier New"/>
        </w:rPr>
        <w:t xml:space="preserve">      </w:t>
      </w:r>
      <w:r>
        <w:rPr/>
        <w:t xml:space="preserve">such that : </w:t>
      </w:r>
    </w:p>
    <w:p>
      <w:pPr>
        <w:pStyle w:val="PL"/>
        <w:rPr/>
      </w:pPr>
      <w:r>
        <w:rPr>
          <w:rFonts w:eastAsia="Courier New"/>
        </w:rPr>
        <w:t xml:space="preserve">      </w:t>
      </w:r>
      <w:r>
        <w:rPr/>
        <w:t xml:space="preserve">-  the group represents a topological structure which describes the </w:t>
      </w:r>
    </w:p>
    <w:p>
      <w:pPr>
        <w:pStyle w:val="PL"/>
        <w:rPr/>
      </w:pPr>
      <w:r>
        <w:rPr>
          <w:rFonts w:eastAsia="Courier New"/>
        </w:rPr>
        <w:t xml:space="preserve">      </w:t>
      </w:r>
      <w:r>
        <w:rPr/>
        <w:t>potential for connectivity</w:t>
      </w:r>
    </w:p>
    <w:p>
      <w:pPr>
        <w:pStyle w:val="PL"/>
        <w:rPr/>
      </w:pPr>
      <w:r>
        <w:rPr>
          <w:rFonts w:eastAsia="Courier New"/>
        </w:rPr>
        <w:t xml:space="preserve">      </w:t>
      </w:r>
      <w:r>
        <w:rPr/>
        <w:t>-  Subject to common administration</w:t>
      </w:r>
    </w:p>
    <w:p>
      <w:pPr>
        <w:pStyle w:val="PL"/>
        <w:rPr/>
      </w:pPr>
      <w:r>
        <w:rPr>
          <w:rFonts w:eastAsia="Courier New"/>
        </w:rPr>
        <w:t xml:space="preserve">      </w:t>
      </w:r>
      <w:r>
        <w:rPr/>
        <w:t>-  With common characteristics";</w:t>
      </w:r>
    </w:p>
    <w:p>
      <w:pPr>
        <w:pStyle w:val="PL"/>
        <w:rPr>
          <w:rFonts w:eastAsia="Courier New"/>
        </w:rPr>
      </w:pPr>
      <w:r>
        <w:rPr>
          <w:rFonts w:eastAsia="Courier New"/>
        </w:rPr>
        <w:t xml:space="preserve">    </w:t>
      </w:r>
    </w:p>
    <w:p>
      <w:pPr>
        <w:pStyle w:val="PL"/>
        <w:rPr/>
      </w:pPr>
      <w:r>
        <w:rPr>
          <w:rFonts w:eastAsia="Courier New"/>
        </w:rPr>
        <w:t xml:space="preserve">    </w:t>
      </w:r>
      <w:r>
        <w:rPr/>
        <w:t>leaf dnPrefix {</w:t>
      </w:r>
    </w:p>
    <w:p>
      <w:pPr>
        <w:pStyle w:val="PL"/>
        <w:rPr/>
      </w:pPr>
      <w:r>
        <w:rPr>
          <w:rFonts w:eastAsia="Courier New"/>
        </w:rPr>
        <w:t xml:space="preserve">      </w:t>
      </w:r>
      <w:r>
        <w:rPr/>
        <w:t>type types3gpp:DistinguishedName;</w:t>
      </w:r>
    </w:p>
    <w:p>
      <w:pPr>
        <w:pStyle w:val="PL"/>
        <w:rPr/>
      </w:pPr>
      <w:r>
        <w:rPr>
          <w:rFonts w:eastAsia="Courier New"/>
        </w:rPr>
        <w:t xml:space="preserve">      </w:t>
      </w:r>
      <w:r>
        <w:rPr/>
        <w:t>reference "Annex C of 32.300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userLabel {</w:t>
      </w:r>
    </w:p>
    <w:p>
      <w:pPr>
        <w:pStyle w:val="PL"/>
        <w:rPr/>
      </w:pPr>
      <w:r>
        <w:rPr>
          <w:rFonts w:eastAsia="Courier New"/>
        </w:rPr>
        <w:t xml:space="preserve">        </w:t>
      </w:r>
      <w:r>
        <w:rPr/>
        <w:t>type string;</w:t>
      </w:r>
    </w:p>
    <w:p>
      <w:pPr>
        <w:pStyle w:val="PL"/>
        <w:rPr/>
      </w:pPr>
      <w:r>
        <w:rPr>
          <w:rFonts w:eastAsia="Courier New"/>
        </w:rPr>
        <w:t xml:space="preserve">        </w:t>
      </w:r>
      <w:r>
        <w:rPr/>
        <w:t>description "A user-friendly (and user assignable) name of this object.";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userDefinedNetworkType {</w:t>
      </w:r>
    </w:p>
    <w:p>
      <w:pPr>
        <w:pStyle w:val="PL"/>
        <w:rPr/>
      </w:pPr>
      <w:r>
        <w:rPr>
          <w:rFonts w:eastAsia="Courier New"/>
        </w:rPr>
        <w:t xml:space="preserve">      </w:t>
      </w:r>
      <w:r>
        <w:rPr/>
        <w:t>type string;</w:t>
      </w:r>
    </w:p>
    <w:p>
      <w:pPr>
        <w:pStyle w:val="PL"/>
        <w:rPr/>
      </w:pPr>
      <w:r>
        <w:rPr>
          <w:rFonts w:eastAsia="Courier New"/>
        </w:rPr>
        <w:t xml:space="preserve">      </w:t>
      </w:r>
      <w:r>
        <w:rPr/>
        <w:t>description "Textual information indicating network type, e.g. 'UTRAN'.";</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SubNetworkGrp {</w:t>
      </w:r>
    </w:p>
    <w:p>
      <w:pPr>
        <w:pStyle w:val="PL"/>
        <w:rPr/>
      </w:pPr>
      <w:r>
        <w:rPr>
          <w:rFonts w:eastAsia="Courier New"/>
        </w:rPr>
        <w:t xml:space="preserve">    </w:t>
      </w:r>
      <w:r>
        <w:rPr/>
        <w:t>uses Domain_Grp;</w:t>
      </w:r>
    </w:p>
    <w:p>
      <w:pPr>
        <w:pStyle w:val="PL"/>
        <w:rPr/>
      </w:pPr>
      <w:r>
        <w:rPr>
          <w:rFonts w:eastAsia="Courier New"/>
        </w:rPr>
        <w:t xml:space="preserve">    </w:t>
      </w:r>
      <w:r>
        <w:rPr/>
        <w:t>uses meas3gpp:SupportedPerfMetricGroupGrp;</w:t>
      </w:r>
    </w:p>
    <w:p>
      <w:pPr>
        <w:pStyle w:val="PL"/>
        <w:rPr/>
      </w:pPr>
      <w:r>
        <w:rPr/>
      </w:r>
    </w:p>
    <w:p>
      <w:pPr>
        <w:pStyle w:val="PL"/>
        <w:rPr>
          <w:rFonts w:eastAsia="Courier New"/>
        </w:rPr>
      </w:pPr>
      <w:r>
        <w:rPr>
          <w:rFonts w:eastAsia="Courier New"/>
        </w:rPr>
        <w:t xml:space="preserve">      </w:t>
      </w:r>
    </w:p>
    <w:p>
      <w:pPr>
        <w:pStyle w:val="PL"/>
        <w:rPr/>
      </w:pPr>
      <w:r>
        <w:rPr>
          <w:rFonts w:eastAsia="Courier New"/>
        </w:rPr>
        <w:t xml:space="preserve">    </w:t>
      </w:r>
      <w:r>
        <w:rPr/>
        <w:t>leaf-list setOfMcc {</w:t>
      </w:r>
    </w:p>
    <w:p>
      <w:pPr>
        <w:pStyle w:val="PL"/>
        <w:rPr/>
      </w:pPr>
      <w:r>
        <w:rPr>
          <w:rFonts w:eastAsia="Courier New"/>
        </w:rPr>
        <w:t xml:space="preserve">      </w:t>
      </w:r>
      <w:r>
        <w:rPr/>
        <w:t xml:space="preserve">description "Set of Mobile Country Code (MCC). </w:t>
      </w:r>
    </w:p>
    <w:p>
      <w:pPr>
        <w:pStyle w:val="PL"/>
        <w:rPr/>
      </w:pPr>
      <w:r>
        <w:rPr>
          <w:rFonts w:eastAsia="Courier New"/>
        </w:rPr>
        <w:t xml:space="preserve">        </w:t>
      </w:r>
      <w:r>
        <w:rPr/>
        <w:t xml:space="preserve">The MCC uniquely identifies the country of domicile </w:t>
      </w:r>
    </w:p>
    <w:p>
      <w:pPr>
        <w:pStyle w:val="PL"/>
        <w:rPr/>
      </w:pPr>
      <w:r>
        <w:rPr>
          <w:rFonts w:eastAsia="Courier New"/>
        </w:rPr>
        <w:t xml:space="preserve">        </w:t>
      </w:r>
      <w:r>
        <w:rPr/>
        <w:t>of the mobile subscriber. MCC is part of the IMSI (3GPP TS 23.003)</w:t>
      </w:r>
    </w:p>
    <w:p>
      <w:pPr>
        <w:pStyle w:val="PL"/>
        <w:rPr/>
      </w:pPr>
      <w:r>
        <w:rPr/>
      </w:r>
    </w:p>
    <w:p>
      <w:pPr>
        <w:pStyle w:val="PL"/>
        <w:rPr/>
      </w:pPr>
      <w:r>
        <w:rPr>
          <w:rFonts w:eastAsia="Courier New"/>
        </w:rPr>
        <w:t xml:space="preserve">        </w:t>
      </w:r>
      <w:r>
        <w:rPr/>
        <w:t xml:space="preserve">This list contains all the MCC values in subordinate object </w:t>
      </w:r>
    </w:p>
    <w:p>
      <w:pPr>
        <w:pStyle w:val="PL"/>
        <w:rPr/>
      </w:pPr>
      <w:r>
        <w:rPr>
          <w:rFonts w:eastAsia="Courier New"/>
        </w:rPr>
        <w:t xml:space="preserve">        </w:t>
      </w:r>
      <w:r>
        <w:rPr/>
        <w:t>instances to this SubNetwork instance.</w:t>
      </w:r>
    </w:p>
    <w:p>
      <w:pPr>
        <w:pStyle w:val="PL"/>
        <w:rPr/>
      </w:pPr>
      <w:r>
        <w:rPr/>
      </w:r>
    </w:p>
    <w:p>
      <w:pPr>
        <w:pStyle w:val="PL"/>
        <w:rPr/>
      </w:pPr>
      <w:r>
        <w:rPr>
          <w:rFonts w:eastAsia="Courier New"/>
        </w:rPr>
        <w:t xml:space="preserve">        </w:t>
      </w:r>
      <w:r>
        <w:rPr/>
        <w:t>See clause 2.3 of 3GPP TS 23.003 for MCC allocation principles.</w:t>
      </w:r>
    </w:p>
    <w:p>
      <w:pPr>
        <w:pStyle w:val="PL"/>
        <w:rPr/>
      </w:pPr>
      <w:r>
        <w:rPr/>
      </w:r>
    </w:p>
    <w:p>
      <w:pPr>
        <w:pStyle w:val="PL"/>
        <w:rPr/>
      </w:pPr>
      <w:r>
        <w:rPr>
          <w:rFonts w:eastAsia="Courier New"/>
        </w:rPr>
        <w:t xml:space="preserve">        </w:t>
      </w:r>
      <w:r>
        <w:rPr/>
        <w:t xml:space="preserve">It shall be supported if there is more than one value in setOfMcc </w:t>
      </w:r>
    </w:p>
    <w:p>
      <w:pPr>
        <w:pStyle w:val="PL"/>
        <w:rPr/>
      </w:pPr>
      <w:r>
        <w:rPr>
          <w:rFonts w:eastAsia="Courier New"/>
        </w:rPr>
        <w:t xml:space="preserve">        </w:t>
      </w:r>
      <w:r>
        <w:rPr/>
        <w:t xml:space="preserve">of the SubNetwork. Otherwise the support is optional.";            </w:t>
      </w:r>
    </w:p>
    <w:p>
      <w:pPr>
        <w:pStyle w:val="PL"/>
        <w:rPr/>
      </w:pPr>
      <w:r>
        <w:rPr>
          <w:rFonts w:eastAsia="Courier New"/>
        </w:rPr>
        <w:t xml:space="preserve">      </w:t>
      </w:r>
      <w:r>
        <w:rPr/>
        <w:t>type types3gpp:Mcc;</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priorityLabel {</w:t>
      </w:r>
    </w:p>
    <w:p>
      <w:pPr>
        <w:pStyle w:val="PL"/>
        <w:rPr/>
      </w:pPr>
      <w:r>
        <w:rPr>
          <w:rFonts w:eastAsia="Courier New"/>
        </w:rPr>
        <w:t xml:space="preserve">      </w:t>
      </w:r>
      <w:r>
        <w:rPr/>
        <w:t>mandatory true;</w:t>
      </w:r>
    </w:p>
    <w:p>
      <w:pPr>
        <w:pStyle w:val="PL"/>
        <w:rPr/>
      </w:pPr>
      <w:r>
        <w:rPr>
          <w:rFonts w:eastAsia="Courier New"/>
        </w:rPr>
        <w:t xml:space="preserve">      </w:t>
      </w:r>
      <w:r>
        <w:rPr/>
        <w:t>type uint32;</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 xml:space="preserve">}    </w:t>
      </w:r>
    </w:p>
    <w:p>
      <w:pPr>
        <w:pStyle w:val="PL"/>
        <w:rPr/>
      </w:pPr>
      <w:r>
        <w:rPr/>
      </w:r>
    </w:p>
    <w:p>
      <w:pPr>
        <w:pStyle w:val="PL"/>
        <w:rPr/>
      </w:pPr>
      <w:r>
        <w:rPr>
          <w:rFonts w:eastAsia="Courier New"/>
        </w:rPr>
        <w:t xml:space="preserve">  </w:t>
      </w:r>
      <w:r>
        <w:rPr/>
        <w:t>list SubNetwork {</w:t>
      </w:r>
    </w:p>
    <w:p>
      <w:pPr>
        <w:pStyle w:val="PL"/>
        <w:rPr/>
      </w:pPr>
      <w:r>
        <w:rPr>
          <w:rFonts w:eastAsia="Courier New"/>
        </w:rPr>
        <w:t xml:space="preserve">    </w:t>
      </w:r>
      <w:r>
        <w:rPr/>
        <w:t>key id;</w:t>
      </w:r>
    </w:p>
    <w:p>
      <w:pPr>
        <w:pStyle w:val="PL"/>
        <w:rPr/>
      </w:pPr>
      <w:r>
        <w:rPr>
          <w:rFonts w:eastAsia="Courier New"/>
        </w:rPr>
        <w:t xml:space="preserve">    </w:t>
      </w:r>
      <w:r>
        <w:rPr/>
        <w:t>description "Represents a set of managed entities";</w:t>
      </w:r>
    </w:p>
    <w:p>
      <w:pPr>
        <w:pStyle w:val="PL"/>
        <w:rPr/>
      </w:pPr>
      <w:r>
        <w:rPr/>
      </w:r>
    </w:p>
    <w:p>
      <w:pPr>
        <w:pStyle w:val="PL"/>
        <w:rPr/>
      </w:pPr>
      <w:r>
        <w:rPr>
          <w:rFonts w:eastAsia="Courier New"/>
        </w:rPr>
        <w:t xml:space="preserve">    </w:t>
      </w:r>
      <w:r>
        <w:rPr/>
        <w:t>uses top3gpp:Top_Grp;</w:t>
      </w:r>
    </w:p>
    <w:p>
      <w:pPr>
        <w:pStyle w:val="PL"/>
        <w:rPr/>
      </w:pPr>
      <w:r>
        <w:rPr>
          <w:rFonts w:eastAsia="Courier New"/>
        </w:rPr>
        <w:t xml:space="preserve">    </w:t>
      </w:r>
      <w:r>
        <w:rPr/>
        <w:t xml:space="preserve">container attributes {    </w:t>
      </w:r>
    </w:p>
    <w:p>
      <w:pPr>
        <w:pStyle w:val="PL"/>
        <w:rPr/>
      </w:pPr>
      <w:r>
        <w:rPr>
          <w:rFonts w:eastAsia="Courier New"/>
        </w:rPr>
        <w:t xml:space="preserve">      </w:t>
      </w:r>
      <w:r>
        <w:rPr/>
        <w:t>uses SubNetworkGrp;</w:t>
      </w:r>
    </w:p>
    <w:p>
      <w:pPr>
        <w:pStyle w:val="PL"/>
        <w:rPr/>
      </w:pPr>
      <w:r>
        <w:rPr>
          <w:rFonts w:eastAsia="Courier New"/>
        </w:rPr>
        <w:t xml:space="preserve">      </w:t>
      </w:r>
      <w:r>
        <w:rPr/>
        <w:t>leaf-list parents {</w:t>
      </w:r>
    </w:p>
    <w:p>
      <w:pPr>
        <w:pStyle w:val="PL"/>
        <w:rPr/>
      </w:pPr>
      <w:r>
        <w:rPr>
          <w:rFonts w:eastAsia="Courier New"/>
        </w:rPr>
        <w:t xml:space="preserve">        </w:t>
      </w:r>
      <w:r>
        <w:rPr/>
        <w:t xml:space="preserve">description "Reference to all containg SubNetwork instances </w:t>
      </w:r>
    </w:p>
    <w:p>
      <w:pPr>
        <w:pStyle w:val="PL"/>
        <w:rPr/>
      </w:pPr>
      <w:r>
        <w:rPr>
          <w:rFonts w:eastAsia="Courier New"/>
        </w:rPr>
        <w:t xml:space="preserve">          </w:t>
      </w:r>
      <w:r>
        <w:rPr/>
        <w:t xml:space="preserve">in strict order from the root subnetwork down to the immediate </w:t>
      </w:r>
    </w:p>
    <w:p>
      <w:pPr>
        <w:pStyle w:val="PL"/>
        <w:rPr/>
      </w:pPr>
      <w:r>
        <w:rPr>
          <w:rFonts w:eastAsia="Courier New"/>
        </w:rPr>
        <w:t xml:space="preserve">          </w:t>
      </w:r>
      <w:r>
        <w:rPr/>
        <w:t>parent subnetwork.</w:t>
      </w:r>
    </w:p>
    <w:p>
      <w:pPr>
        <w:pStyle w:val="PL"/>
        <w:rPr/>
      </w:pPr>
      <w:r>
        <w:rPr>
          <w:rFonts w:eastAsia="Courier New"/>
        </w:rPr>
        <w:t xml:space="preserve">          </w:t>
      </w:r>
      <w:r>
        <w:rPr/>
        <w:t xml:space="preserve">If subnetworks form a containment hierarchy this is </w:t>
      </w:r>
    </w:p>
    <w:p>
      <w:pPr>
        <w:pStyle w:val="PL"/>
        <w:rPr/>
      </w:pPr>
      <w:r>
        <w:rPr>
          <w:rFonts w:eastAsia="Courier New"/>
        </w:rPr>
        <w:t xml:space="preserve">          </w:t>
      </w:r>
      <w:r>
        <w:rPr/>
        <w:t xml:space="preserve">modeled using references between the child SubNetwork and the parent </w:t>
      </w:r>
    </w:p>
    <w:p>
      <w:pPr>
        <w:pStyle w:val="PL"/>
        <w:rPr/>
      </w:pPr>
      <w:r>
        <w:rPr>
          <w:rFonts w:eastAsia="Courier New"/>
        </w:rPr>
        <w:t xml:space="preserve">          </w:t>
      </w:r>
      <w:r>
        <w:rPr/>
        <w:t xml:space="preserve">SubNetworks. </w:t>
      </w:r>
    </w:p>
    <w:p>
      <w:pPr>
        <w:pStyle w:val="PL"/>
        <w:rPr/>
      </w:pPr>
      <w:r>
        <w:rPr>
          <w:rFonts w:eastAsia="Courier New"/>
        </w:rPr>
        <w:t xml:space="preserve">          </w:t>
      </w:r>
      <w:r>
        <w:rPr/>
        <w:t xml:space="preserve">This reference MUST NOT be present for the top level SubNetwork and </w:t>
      </w:r>
    </w:p>
    <w:p>
      <w:pPr>
        <w:pStyle w:val="PL"/>
        <w:rPr/>
      </w:pPr>
      <w:r>
        <w:rPr>
          <w:rFonts w:eastAsia="Courier New"/>
        </w:rPr>
        <w:t xml:space="preserve">          </w:t>
      </w:r>
      <w:r>
        <w:rPr/>
        <w:t>MUST be present for other SubNetworks.";</w:t>
      </w:r>
    </w:p>
    <w:p>
      <w:pPr>
        <w:pStyle w:val="PL"/>
        <w:rPr/>
      </w:pPr>
      <w:r>
        <w:rPr>
          <w:rFonts w:eastAsia="Courier New"/>
        </w:rPr>
        <w:t xml:space="preserve">        </w:t>
      </w:r>
      <w:r>
        <w:rPr/>
        <w:t>type leafref {</w:t>
      </w:r>
    </w:p>
    <w:p>
      <w:pPr>
        <w:pStyle w:val="PL"/>
        <w:rPr/>
      </w:pPr>
      <w:r>
        <w:rPr>
          <w:rFonts w:eastAsia="Courier New"/>
        </w:rPr>
        <w:t xml:space="preserve">          </w:t>
      </w:r>
      <w:r>
        <w:rPr/>
        <w:t xml:space="preserve">path "../../../SubNetwork/id";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leaf-list containedChildren{</w:t>
      </w:r>
    </w:p>
    <w:p>
      <w:pPr>
        <w:pStyle w:val="PL"/>
        <w:rPr/>
      </w:pPr>
      <w:r>
        <w:rPr>
          <w:rFonts w:eastAsia="Courier New"/>
        </w:rPr>
        <w:t xml:space="preserve">        </w:t>
      </w:r>
      <w:r>
        <w:rPr/>
        <w:t>description "Reference to all directly contained SubNetwork instances.</w:t>
      </w:r>
    </w:p>
    <w:p>
      <w:pPr>
        <w:pStyle w:val="PL"/>
        <w:rPr/>
      </w:pPr>
      <w:r>
        <w:rPr>
          <w:rFonts w:eastAsia="Courier New"/>
        </w:rPr>
        <w:t xml:space="preserve">          </w:t>
      </w:r>
      <w:r>
        <w:rPr/>
        <w:t xml:space="preserve">If subnetworks form a containment hierarchy this is </w:t>
      </w:r>
    </w:p>
    <w:p>
      <w:pPr>
        <w:pStyle w:val="PL"/>
        <w:rPr/>
      </w:pPr>
      <w:r>
        <w:rPr>
          <w:rFonts w:eastAsia="Courier New"/>
        </w:rPr>
        <w:t xml:space="preserve">          </w:t>
      </w:r>
      <w:r>
        <w:rPr/>
        <w:t xml:space="preserve">modeled using references between the child SubNetwork and the parent </w:t>
      </w:r>
    </w:p>
    <w:p>
      <w:pPr>
        <w:pStyle w:val="PL"/>
        <w:rPr/>
      </w:pPr>
      <w:r>
        <w:rPr>
          <w:rFonts w:eastAsia="Courier New"/>
        </w:rPr>
        <w:t xml:space="preserve">          </w:t>
      </w:r>
      <w:r>
        <w:rPr/>
        <w:t>SubNetwork.";</w:t>
      </w:r>
    </w:p>
    <w:p>
      <w:pPr>
        <w:pStyle w:val="PL"/>
        <w:rPr/>
      </w:pPr>
      <w:r>
        <w:rPr>
          <w:rFonts w:eastAsia="Courier New"/>
        </w:rPr>
        <w:t xml:space="preserve">        </w:t>
      </w:r>
      <w:r>
        <w:rPr/>
        <w:t>type leafref {</w:t>
      </w:r>
    </w:p>
    <w:p>
      <w:pPr>
        <w:pStyle w:val="PL"/>
        <w:rPr/>
      </w:pPr>
      <w:r>
        <w:rPr>
          <w:rFonts w:eastAsia="Courier New"/>
        </w:rPr>
        <w:t xml:space="preserve">          </w:t>
      </w:r>
      <w:r>
        <w:rPr/>
        <w:t xml:space="preserve">path "../../../SubNetwork/id";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uses meas3gpp:MeasurementSubtree {</w:t>
      </w:r>
    </w:p>
    <w:p>
      <w:pPr>
        <w:pStyle w:val="PL"/>
        <w:rPr/>
      </w:pPr>
      <w:r>
        <w:rPr>
          <w:rFonts w:eastAsia="Courier New"/>
        </w:rPr>
        <w:t xml:space="preserve">      </w:t>
      </w:r>
      <w:r>
        <w:rPr/>
        <w:t>if-feature MeasurementsUnderSubNetwork;</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uses subscr3gpp:SubscriptionControlSubtree {</w:t>
      </w:r>
    </w:p>
    <w:p>
      <w:pPr>
        <w:pStyle w:val="PL"/>
        <w:rPr/>
      </w:pPr>
      <w:r>
        <w:rPr>
          <w:rFonts w:eastAsia="Courier New"/>
        </w:rPr>
        <w:t xml:space="preserve">      </w:t>
      </w:r>
      <w:r>
        <w:rPr/>
        <w:t>if-feature SubscriptionControlUnderSubNetwork;</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uses fm3gpp:FmSubtree {</w:t>
      </w:r>
    </w:p>
    <w:p>
      <w:pPr>
        <w:pStyle w:val="PL"/>
        <w:rPr/>
      </w:pPr>
      <w:r>
        <w:rPr>
          <w:rFonts w:eastAsia="Courier New"/>
        </w:rPr>
        <w:t xml:space="preserve">      </w:t>
      </w:r>
      <w:r>
        <w:rPr/>
        <w:t>if-feature FmUnderSubNetwork;</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uses trace3gpp:TraceSubtree {</w:t>
      </w:r>
    </w:p>
    <w:p>
      <w:pPr>
        <w:pStyle w:val="PL"/>
        <w:rPr/>
      </w:pPr>
      <w:r>
        <w:rPr>
          <w:rFonts w:eastAsia="Courier New"/>
        </w:rPr>
        <w:t xml:space="preserve">      </w:t>
      </w:r>
      <w:r>
        <w:rPr/>
        <w:t>if-feature TraceUnderSubNetwork;</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yangmnt:mount-point children-of-SubNetwork {</w:t>
      </w:r>
    </w:p>
    <w:p>
      <w:pPr>
        <w:pStyle w:val="PL"/>
        <w:rPr/>
      </w:pPr>
      <w:r>
        <w:rPr>
          <w:rFonts w:eastAsia="Courier New"/>
        </w:rPr>
        <w:t xml:space="preserve">      </w:t>
      </w:r>
      <w:r>
        <w:rPr/>
        <w:t>description "Mountpoint for ManagedElement";</w:t>
      </w:r>
    </w:p>
    <w:p>
      <w:pPr>
        <w:pStyle w:val="PL"/>
        <w:rPr/>
      </w:pPr>
      <w:r>
        <w:rPr>
          <w:rFonts w:eastAsia="Courier New"/>
        </w:rPr>
        <w:t xml:space="preserve">      </w:t>
      </w:r>
      <w:r>
        <w:rPr/>
        <w:t>reference "RFC8528 YANG Schema Mount";</w:t>
      </w:r>
    </w:p>
    <w:p>
      <w:pPr>
        <w:pStyle w:val="PL"/>
        <w:rPr>
          <w:lang w:val="fr-FR"/>
        </w:rPr>
      </w:pPr>
      <w:r>
        <w:rPr>
          <w:rFonts w:eastAsia="Courier New"/>
        </w:rPr>
        <w:t xml:space="preserve">    </w:t>
      </w:r>
      <w:r>
        <w:rPr>
          <w:lang w:val="fr-FR"/>
        </w:rPr>
        <w:t>}</w:t>
      </w:r>
    </w:p>
    <w:p>
      <w:pPr>
        <w:pStyle w:val="PL"/>
        <w:rPr>
          <w:lang w:val="fr-FR"/>
        </w:rPr>
      </w:pPr>
      <w:r>
        <w:rPr>
          <w:rFonts w:eastAsia="Courier New"/>
          <w:lang w:val="fr-FR"/>
        </w:rPr>
        <w:t xml:space="preserve">    </w:t>
      </w:r>
    </w:p>
    <w:p>
      <w:pPr>
        <w:pStyle w:val="PL"/>
        <w:rPr>
          <w:lang w:val="fr-FR"/>
        </w:rPr>
      </w:pPr>
      <w:r>
        <w:rPr>
          <w:rFonts w:eastAsia="Courier New"/>
          <w:lang w:val="fr-FR"/>
        </w:rPr>
        <w:t xml:space="preserve">    </w:t>
      </w:r>
      <w:r>
        <w:rPr>
          <w:lang w:val="fr-FR"/>
        </w:rPr>
        <w:t>// augment external parts here</w:t>
      </w:r>
    </w:p>
    <w:p>
      <w:pPr>
        <w:pStyle w:val="PL"/>
        <w:rPr>
          <w:lang w:val="fr-FR"/>
        </w:rPr>
      </w:pPr>
      <w:r>
        <w:rPr>
          <w:rFonts w:eastAsia="Courier New"/>
          <w:lang w:val="fr-FR"/>
        </w:rPr>
        <w:t xml:space="preserve">  </w:t>
      </w:r>
      <w:r>
        <w:rPr>
          <w:lang w:val="fr-FR"/>
        </w:rPr>
        <w:t>}</w:t>
      </w:r>
    </w:p>
    <w:p>
      <w:pPr>
        <w:pStyle w:val="PL"/>
        <w:rPr>
          <w:lang w:val="fr-FR"/>
        </w:rPr>
      </w:pPr>
      <w:r>
        <w:rPr>
          <w:lang w:val="fr-FR"/>
        </w:rPr>
        <w:t xml:space="preserve">} </w:t>
      </w:r>
    </w:p>
    <w:p>
      <w:pPr>
        <w:pStyle w:val="PL"/>
        <w:rPr>
          <w:lang w:val="fr-FR"/>
        </w:rPr>
      </w:pPr>
      <w:r>
        <w:rPr>
          <w:lang w:val="fr-FR"/>
        </w:rPr>
        <w:t>&lt;CODE ENDS&gt;</w:t>
      </w:r>
    </w:p>
    <w:p>
      <w:pPr>
        <w:pStyle w:val="Heading2"/>
        <w:rPr>
          <w:lang w:eastAsia="zh-CN"/>
        </w:rPr>
      </w:pPr>
      <w:bookmarkStart w:id="83" w:name="__RefHeading___Toc145945083"/>
      <w:bookmarkEnd w:id="83"/>
      <w:r>
        <w:rPr>
          <w:lang w:eastAsia="zh-CN"/>
        </w:rPr>
        <w:t>D.2.6</w:t>
        <w:tab/>
        <w:t>module _3gpp-common</w:t>
      </w:r>
      <w:r>
        <w:rPr/>
        <w:t>-</w:t>
      </w:r>
      <w:r>
        <w:rPr>
          <w:lang w:eastAsia="zh-CN"/>
        </w:rPr>
        <w:t>top.yang</w:t>
      </w:r>
    </w:p>
    <w:p>
      <w:pPr>
        <w:pStyle w:val="PL"/>
        <w:rPr/>
      </w:pPr>
      <w:r>
        <w:rPr/>
        <w:t>&lt;CODE BEGINS&gt;</w:t>
      </w:r>
    </w:p>
    <w:p>
      <w:pPr>
        <w:pStyle w:val="PL"/>
        <w:rPr/>
      </w:pPr>
      <w:r>
        <w:rPr/>
        <w:t>module _3gpp-common-top {</w:t>
      </w:r>
    </w:p>
    <w:p>
      <w:pPr>
        <w:pStyle w:val="PL"/>
        <w:rPr/>
      </w:pPr>
      <w:r>
        <w:rPr>
          <w:rFonts w:eastAsia="Courier New"/>
        </w:rPr>
        <w:t xml:space="preserve">  </w:t>
      </w:r>
      <w:r>
        <w:rPr/>
        <w:t>yang-version 1.1;</w:t>
      </w:r>
    </w:p>
    <w:p>
      <w:pPr>
        <w:pStyle w:val="PL"/>
        <w:rPr>
          <w:rFonts w:eastAsia="Courier New"/>
        </w:rPr>
      </w:pPr>
      <w:r>
        <w:rPr>
          <w:rFonts w:eastAsia="Courier New"/>
        </w:rPr>
        <w:t xml:space="preserve">  </w:t>
      </w:r>
    </w:p>
    <w:p>
      <w:pPr>
        <w:pStyle w:val="PL"/>
        <w:rPr/>
      </w:pPr>
      <w:r>
        <w:rPr>
          <w:rFonts w:eastAsia="Courier New"/>
        </w:rPr>
        <w:t xml:space="preserve">  </w:t>
      </w:r>
      <w:r>
        <w:rPr/>
        <w:t>namespace urn:3gpp:sa5:_3gpp-common-top;</w:t>
      </w:r>
    </w:p>
    <w:p>
      <w:pPr>
        <w:pStyle w:val="PL"/>
        <w:rPr/>
      </w:pPr>
      <w:r>
        <w:rPr>
          <w:rFonts w:eastAsia="Courier New"/>
        </w:rPr>
        <w:t xml:space="preserve">  </w:t>
      </w:r>
      <w:r>
        <w:rPr/>
        <w:t>prefix top3gpp;</w:t>
      </w:r>
    </w:p>
    <w:p>
      <w:pPr>
        <w:pStyle w:val="PL"/>
        <w:rPr>
          <w:rFonts w:eastAsia="Courier New"/>
        </w:rPr>
      </w:pPr>
      <w:r>
        <w:rPr>
          <w:rFonts w:eastAsia="Courier New"/>
        </w:rPr>
        <w:t xml:space="preserve">  </w:t>
      </w:r>
    </w:p>
    <w:p>
      <w:pPr>
        <w:pStyle w:val="PL"/>
        <w:rPr/>
      </w:pPr>
      <w:r>
        <w:rPr>
          <w:rFonts w:eastAsia="Courier New"/>
        </w:rPr>
        <w:t xml:space="preserve">  </w:t>
      </w:r>
      <w:r>
        <w:rPr/>
        <w:t>organization "3gpp SA5";</w:t>
      </w:r>
    </w:p>
    <w:p>
      <w:pPr>
        <w:pStyle w:val="PL"/>
        <w:rPr/>
      </w:pPr>
      <w:r>
        <w:rPr>
          <w:rFonts w:eastAsia="Courier New"/>
        </w:rPr>
        <w:t xml:space="preserve">  </w:t>
      </w:r>
      <w:r>
        <w:rPr/>
        <w:t xml:space="preserve">description "The model defines a YANG mapping of the top level </w:t>
      </w:r>
    </w:p>
    <w:p>
      <w:pPr>
        <w:pStyle w:val="PL"/>
        <w:rPr/>
      </w:pPr>
      <w:r>
        <w:rPr>
          <w:rFonts w:eastAsia="Courier New"/>
        </w:rPr>
        <w:t xml:space="preserve">    </w:t>
      </w:r>
      <w:r>
        <w:rPr/>
        <w:t xml:space="preserve">information classes used for management of 5G networks and </w:t>
      </w:r>
    </w:p>
    <w:p>
      <w:pPr>
        <w:pStyle w:val="PL"/>
        <w:rPr/>
      </w:pPr>
      <w:r>
        <w:rPr>
          <w:rFonts w:eastAsia="Courier New"/>
        </w:rPr>
        <w:t xml:space="preserve">    </w:t>
      </w:r>
      <w:r>
        <w:rPr/>
        <w:t>network slicing.";</w:t>
      </w:r>
    </w:p>
    <w:p>
      <w:pPr>
        <w:pStyle w:val="PL"/>
        <w:rPr/>
      </w:pPr>
      <w:r>
        <w:rPr>
          <w:rFonts w:eastAsia="Courier New"/>
        </w:rPr>
        <w:t xml:space="preserve">  </w:t>
      </w:r>
      <w:r>
        <w:rPr/>
        <w:t xml:space="preserve">reference </w:t>
      </w:r>
    </w:p>
    <w:p>
      <w:pPr>
        <w:pStyle w:val="PL"/>
        <w:rPr/>
      </w:pPr>
      <w:r>
        <w:rPr>
          <w:rFonts w:eastAsia="Courier New"/>
        </w:rPr>
        <w:t xml:space="preserve">    </w:t>
      </w:r>
      <w:r>
        <w:rPr/>
        <w:t xml:space="preserve">"3GPP TS 28.622 </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rFonts w:eastAsia="Courier New"/>
        </w:rPr>
      </w:pPr>
      <w:r>
        <w:rPr>
          <w:rFonts w:eastAsia="Courier New"/>
        </w:rPr>
        <w:t xml:space="preserve">    </w:t>
      </w:r>
    </w:p>
    <w:p>
      <w:pPr>
        <w:pStyle w:val="PL"/>
        <w:rPr/>
      </w:pPr>
      <w:r>
        <w:rPr>
          <w:rFonts w:eastAsia="Courier New"/>
        </w:rPr>
        <w:t xml:space="preserve">    </w:t>
      </w:r>
      <w:r>
        <w:rPr/>
        <w:t xml:space="preserve">3GPP TS 28.620 </w:t>
      </w:r>
    </w:p>
    <w:p>
      <w:pPr>
        <w:pStyle w:val="PL"/>
        <w:rPr/>
      </w:pPr>
      <w:r>
        <w:rPr>
          <w:rFonts w:eastAsia="Courier New"/>
        </w:rPr>
        <w:t xml:space="preserve">    </w:t>
      </w:r>
      <w:r>
        <w:rPr/>
        <w:t>Umbrella Information Model (UIM)";</w:t>
      </w:r>
    </w:p>
    <w:p>
      <w:pPr>
        <w:pStyle w:val="PL"/>
        <w:rPr/>
      </w:pPr>
      <w:r>
        <w:rPr/>
      </w:r>
    </w:p>
    <w:p>
      <w:pPr>
        <w:pStyle w:val="PL"/>
        <w:rPr/>
      </w:pPr>
      <w:r>
        <w:rPr>
          <w:rFonts w:eastAsia="Courier New"/>
        </w:rPr>
        <w:t xml:space="preserve">  </w:t>
      </w:r>
      <w:r>
        <w:rPr/>
        <w:t>revision 2019-06-17 {</w:t>
      </w:r>
    </w:p>
    <w:p>
      <w:pPr>
        <w:pStyle w:val="PL"/>
        <w:rPr/>
      </w:pPr>
      <w:r>
        <w:rPr>
          <w:rFonts w:eastAsia="Courier New"/>
        </w:rPr>
        <w:t xml:space="preserve">    </w:t>
      </w:r>
      <w:r>
        <w:rPr/>
        <w:t>description "Initial revision";</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grouping Top_Grp {</w:t>
      </w:r>
    </w:p>
    <w:p>
      <w:pPr>
        <w:pStyle w:val="PL"/>
        <w:rPr/>
      </w:pPr>
      <w:r>
        <w:rPr>
          <w:rFonts w:eastAsia="Courier New"/>
        </w:rPr>
        <w:t xml:space="preserve">    </w:t>
      </w:r>
      <w:r>
        <w:rPr/>
        <w:t>description "Abstract class supplying a naming attribute";</w:t>
      </w:r>
    </w:p>
    <w:p>
      <w:pPr>
        <w:pStyle w:val="PL"/>
        <w:rPr/>
      </w:pPr>
      <w:r>
        <w:rPr>
          <w:rFonts w:eastAsia="Courier New"/>
        </w:rPr>
        <w:t xml:space="preserve">    </w:t>
      </w:r>
      <w:r>
        <w:rPr/>
        <w:t>reference "3GPP TS 28.620";</w:t>
      </w:r>
    </w:p>
    <w:p>
      <w:pPr>
        <w:pStyle w:val="PL"/>
        <w:rPr/>
      </w:pPr>
      <w:r>
        <w:rPr/>
      </w:r>
    </w:p>
    <w:p>
      <w:pPr>
        <w:pStyle w:val="PL"/>
        <w:rPr/>
      </w:pPr>
      <w:r>
        <w:rPr>
          <w:rFonts w:eastAsia="Courier New"/>
        </w:rPr>
        <w:t xml:space="preserve">    </w:t>
      </w:r>
      <w:r>
        <w:rPr/>
        <w:t>leaf id {</w:t>
      </w:r>
    </w:p>
    <w:p>
      <w:pPr>
        <w:pStyle w:val="PL"/>
        <w:rPr/>
      </w:pPr>
      <w:r>
        <w:rPr>
          <w:rFonts w:eastAsia="Courier New"/>
        </w:rPr>
        <w:t xml:space="preserve">      </w:t>
      </w:r>
      <w:r>
        <w:rPr/>
        <w:t>type string;</w:t>
      </w:r>
    </w:p>
    <w:p>
      <w:pPr>
        <w:pStyle w:val="PL"/>
        <w:rPr/>
      </w:pPr>
      <w:r>
        <w:rPr>
          <w:rFonts w:eastAsia="Courier New"/>
        </w:rPr>
        <w:t xml:space="preserve">      </w:t>
      </w:r>
      <w:r>
        <w:rPr/>
        <w:t>description "Key leaf (namingAttribute) for a class/list.</w:t>
      </w:r>
    </w:p>
    <w:p>
      <w:pPr>
        <w:pStyle w:val="PL"/>
        <w:rPr/>
      </w:pPr>
      <w:r>
        <w:rPr>
          <w:rFonts w:eastAsia="Courier New"/>
        </w:rPr>
        <w:t xml:space="preserve">        </w:t>
      </w:r>
      <w:r>
        <w:rPr/>
        <w:t xml:space="preserve">Should be used as a key leaf for lists representing </w:t>
      </w:r>
    </w:p>
    <w:p>
      <w:pPr>
        <w:pStyle w:val="PL"/>
        <w:rPr/>
      </w:pPr>
      <w:r>
        <w:rPr>
          <w:rFonts w:eastAsia="Courier New"/>
        </w:rPr>
        <w:t xml:space="preserve">        </w:t>
      </w:r>
      <w:r>
        <w:rPr/>
        <w:t>stage 2 classes.";</w:t>
      </w:r>
    </w:p>
    <w:p>
      <w:pPr>
        <w:pStyle w:val="PL"/>
        <w:rPr/>
      </w:pPr>
      <w:r>
        <w:rPr>
          <w:rFonts w:eastAsia="Courier New"/>
        </w:rPr>
        <w:t xml:space="preserve">      </w:t>
      </w:r>
      <w:r>
        <w:rPr/>
        <w:t xml:space="preserve">reference "3GPP TS 32.300 Name convention for managed objects";    </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t>}</w:t>
      </w:r>
    </w:p>
    <w:p>
      <w:pPr>
        <w:pStyle w:val="PL"/>
        <w:rPr/>
      </w:pPr>
      <w:r>
        <w:rPr/>
        <w:t>&lt;CODE ENDS&gt;</w:t>
      </w:r>
    </w:p>
    <w:p>
      <w:pPr>
        <w:pStyle w:val="Heading2"/>
        <w:rPr>
          <w:lang w:eastAsia="zh-CN"/>
        </w:rPr>
      </w:pPr>
      <w:bookmarkStart w:id="84" w:name="__RefHeading___Toc145945084"/>
      <w:bookmarkEnd w:id="84"/>
      <w:r>
        <w:rPr>
          <w:lang w:eastAsia="zh-CN"/>
        </w:rPr>
        <w:t>D.2.6a</w:t>
        <w:tab/>
        <w:t>module _3gpp-common</w:t>
      </w:r>
      <w:r>
        <w:rPr/>
        <w:t>-</w:t>
      </w:r>
      <w:r>
        <w:rPr>
          <w:lang w:eastAsia="zh-CN"/>
        </w:rPr>
        <w:t>subscription-control.yang</w:t>
      </w:r>
    </w:p>
    <w:p>
      <w:pPr>
        <w:pStyle w:val="PL"/>
        <w:rPr/>
      </w:pPr>
      <w:r>
        <w:rPr/>
        <w:t>&lt;CODE BEGINS&gt;</w:t>
      </w:r>
    </w:p>
    <w:p>
      <w:pPr>
        <w:pStyle w:val="PL"/>
        <w:rPr/>
      </w:pPr>
      <w:r>
        <w:rPr/>
        <w:t>module _3gpp-common-subscription-control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"urn:3gpp:sa5:_3gpp-common-subscription-control";</w:t>
      </w:r>
    </w:p>
    <w:p>
      <w:pPr>
        <w:pStyle w:val="PL"/>
        <w:rPr/>
      </w:pPr>
      <w:r>
        <w:rPr>
          <w:rFonts w:eastAsia="Courier New"/>
        </w:rPr>
        <w:t xml:space="preserve">  </w:t>
      </w:r>
      <w:r>
        <w:rPr/>
        <w:t>prefix "subscr3gpp";</w:t>
      </w:r>
    </w:p>
    <w:p>
      <w:pPr>
        <w:pStyle w:val="PL"/>
        <w:rPr>
          <w:rFonts w:eastAsia="Courier New"/>
        </w:rPr>
      </w:pPr>
      <w:r>
        <w:rPr>
          <w:rFonts w:eastAsia="Courier New"/>
        </w:rPr>
        <w:t xml:space="preserve">    </w:t>
      </w:r>
    </w:p>
    <w:p>
      <w:pPr>
        <w:pStyle w:val="PL"/>
        <w:rPr/>
      </w:pPr>
      <w:r>
        <w:rPr>
          <w:rFonts w:eastAsia="Courier New"/>
        </w:rPr>
        <w:t xml:space="preserve">  </w:t>
      </w:r>
      <w:r>
        <w:rPr/>
        <w:t>import _3gpp-common-yang-extensions { prefix yext3gpp; }</w:t>
      </w:r>
    </w:p>
    <w:p>
      <w:pPr>
        <w:pStyle w:val="PL"/>
        <w:rPr/>
      </w:pPr>
      <w:r>
        <w:rPr>
          <w:rFonts w:eastAsia="Courier New"/>
        </w:rPr>
        <w:t xml:space="preserve">  </w:t>
      </w:r>
      <w:r>
        <w:rPr/>
        <w:t>import _3gpp-common-top { prefix top3gpp;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rFonts w:eastAsia="Courier New"/>
        </w:rPr>
      </w:pPr>
      <w:r>
        <w:rPr>
          <w:rFonts w:eastAsia="Courier New"/>
        </w:rPr>
        <w:t xml:space="preserve">    </w:t>
      </w:r>
    </w:p>
    <w:p>
      <w:pPr>
        <w:pStyle w:val="PL"/>
        <w:rPr/>
      </w:pPr>
      <w:r>
        <w:rPr>
          <w:rFonts w:eastAsia="Courier New"/>
        </w:rPr>
        <w:t xml:space="preserve">  </w:t>
      </w:r>
      <w:r>
        <w:rPr/>
        <w:t>description "Defines IOCs for subscription and heartbeat control.";</w:t>
      </w:r>
    </w:p>
    <w:p>
      <w:pPr>
        <w:pStyle w:val="PL"/>
        <w:rPr/>
      </w:pPr>
      <w:r>
        <w:rPr>
          <w:rFonts w:eastAsia="Courier New"/>
        </w:rPr>
        <w:t xml:space="preserve">  </w:t>
      </w:r>
      <w:r>
        <w:rPr/>
        <w:t>reference "3GPP TS 28.623</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Solution Set (SS) definitions</w:t>
      </w:r>
    </w:p>
    <w:p>
      <w:pPr>
        <w:pStyle w:val="PL"/>
        <w:rPr/>
      </w:pPr>
      <w:r>
        <w:rPr>
          <w:rFonts w:eastAsia="Courier New"/>
        </w:rPr>
        <w:t xml:space="preserve">      </w:t>
      </w:r>
      <w:r>
        <w:rPr/>
        <w:t>3GPP TS 28.623";</w:t>
      </w:r>
    </w:p>
    <w:p>
      <w:pPr>
        <w:pStyle w:val="PL"/>
        <w:rPr>
          <w:rFonts w:eastAsia="Courier New"/>
        </w:rPr>
      </w:pPr>
      <w:r>
        <w:rPr>
          <w:rFonts w:eastAsia="Courier New"/>
        </w:rPr>
        <w:t xml:space="preserve">  </w:t>
      </w:r>
    </w:p>
    <w:p>
      <w:pPr>
        <w:pStyle w:val="PL"/>
        <w:rPr/>
      </w:pPr>
      <w:r>
        <w:rPr>
          <w:rFonts w:eastAsia="Courier New"/>
        </w:rPr>
        <w:t xml:space="preserve">  </w:t>
      </w:r>
      <w:r>
        <w:rPr/>
        <w:t>revision 2023-08-12 { reference "CR-0258"; }</w:t>
      </w:r>
    </w:p>
    <w:p>
      <w:pPr>
        <w:pStyle w:val="PL"/>
        <w:rPr/>
      </w:pPr>
      <w:r>
        <w:rPr>
          <w:rFonts w:eastAsia="Courier New"/>
        </w:rPr>
        <w:t xml:space="preserve">  </w:t>
      </w:r>
      <w:r>
        <w:rPr/>
        <w:t>revision 2022-11-03 { reference CR-0192;   }</w:t>
      </w:r>
    </w:p>
    <w:p>
      <w:pPr>
        <w:pStyle w:val="PL"/>
        <w:rPr/>
      </w:pPr>
      <w:r>
        <w:rPr>
          <w:rFonts w:eastAsia="Courier New"/>
        </w:rPr>
        <w:t xml:space="preserve">  </w:t>
      </w:r>
      <w:r>
        <w:rPr/>
        <w:t xml:space="preserve">revision 2021-01-16 { reference "CR-0120"; }  </w:t>
      </w:r>
    </w:p>
    <w:p>
      <w:pPr>
        <w:pStyle w:val="PL"/>
        <w:rPr/>
      </w:pPr>
      <w:r>
        <w:rPr>
          <w:rFonts w:eastAsia="Courier New"/>
        </w:rPr>
        <w:t xml:space="preserve">  </w:t>
      </w:r>
      <w:r>
        <w:rPr/>
        <w:t>revision 2020-08-26 { reference "CR-0106"; }</w:t>
      </w:r>
    </w:p>
    <w:p>
      <w:pPr>
        <w:pStyle w:val="PL"/>
        <w:rPr/>
      </w:pPr>
      <w:r>
        <w:rPr>
          <w:rFonts w:eastAsia="Courier New"/>
        </w:rPr>
        <w:t xml:space="preserve">  </w:t>
      </w:r>
      <w:r>
        <w:rPr/>
        <w:t>revision 2019-11-29 { reference "S5-197648 S5-197647 S5-197829 S5-197828"; }</w:t>
      </w:r>
    </w:p>
    <w:p>
      <w:pPr>
        <w:pStyle w:val="PL"/>
        <w:rPr/>
      </w:pPr>
      <w:r>
        <w:rPr/>
      </w:r>
    </w:p>
    <w:p>
      <w:pPr>
        <w:pStyle w:val="PL"/>
        <w:rPr/>
      </w:pPr>
      <w:r>
        <w:rPr>
          <w:rFonts w:eastAsia="Courier New"/>
        </w:rPr>
        <w:t xml:space="preserve">  </w:t>
      </w:r>
      <w:r>
        <w:rPr/>
        <w:t>grouping NtfSubscriptionControlGrp {</w:t>
      </w:r>
    </w:p>
    <w:p>
      <w:pPr>
        <w:pStyle w:val="PL"/>
        <w:rPr/>
      </w:pPr>
      <w:r>
        <w:rPr>
          <w:rFonts w:eastAsia="Courier New"/>
        </w:rPr>
        <w:t xml:space="preserve">    </w:t>
      </w:r>
      <w:r>
        <w:rPr/>
        <w:t>description "Attributes of a specific notification subscription";</w:t>
      </w:r>
    </w:p>
    <w:p>
      <w:pPr>
        <w:pStyle w:val="PL"/>
        <w:rPr>
          <w:rFonts w:eastAsia="Courier New"/>
        </w:rPr>
      </w:pPr>
      <w:r>
        <w:rPr>
          <w:rFonts w:eastAsia="Courier New"/>
        </w:rPr>
        <w:t xml:space="preserve">    </w:t>
      </w:r>
    </w:p>
    <w:p>
      <w:pPr>
        <w:pStyle w:val="PL"/>
        <w:rPr/>
      </w:pPr>
      <w:r>
        <w:rPr>
          <w:rFonts w:eastAsia="Courier New"/>
        </w:rPr>
        <w:t xml:space="preserve">    </w:t>
      </w:r>
      <w:r>
        <w:rPr/>
        <w:t>leaf notificationRecipientAddress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leaf-list notificationTypes {</w:t>
      </w:r>
    </w:p>
    <w:p>
      <w:pPr>
        <w:pStyle w:val="PL"/>
        <w:rPr/>
      </w:pPr>
      <w:r>
        <w:rPr>
          <w:rFonts w:eastAsia="Courier New"/>
        </w:rPr>
        <w:t xml:space="preserve">      </w:t>
      </w:r>
      <w:r>
        <w:rPr/>
        <w:t>type string;</w:t>
      </w:r>
    </w:p>
    <w:p>
      <w:pPr>
        <w:pStyle w:val="PL"/>
        <w:rPr/>
      </w:pPr>
      <w:r>
        <w:rPr>
          <w:rFonts w:eastAsia="Courier New"/>
        </w:rPr>
        <w:t xml:space="preserve">      </w:t>
      </w:r>
      <w:r>
        <w:rPr/>
        <w:t xml:space="preserve">description "Defines the types of notifications that are candidates </w:t>
      </w:r>
    </w:p>
    <w:p>
      <w:pPr>
        <w:pStyle w:val="PL"/>
        <w:rPr/>
      </w:pPr>
      <w:r>
        <w:rPr>
          <w:rFonts w:eastAsia="Courier New"/>
        </w:rPr>
        <w:t xml:space="preserve">        </w:t>
      </w:r>
      <w:r>
        <w:rPr/>
        <w:t>for being forwarded to the notification recipient.</w:t>
      </w:r>
    </w:p>
    <w:p>
      <w:pPr>
        <w:pStyle w:val="PL"/>
        <w:rPr/>
      </w:pPr>
      <w:r>
        <w:rPr>
          <w:rFonts w:eastAsia="Courier New"/>
        </w:rPr>
        <w:t xml:space="preserve">        </w:t>
      </w:r>
      <w:r>
        <w:rPr/>
        <w:t xml:space="preserve">If the notificationFilter attribute is not supported or not present </w:t>
      </w:r>
    </w:p>
    <w:p>
      <w:pPr>
        <w:pStyle w:val="PL"/>
        <w:rPr/>
      </w:pPr>
      <w:r>
        <w:rPr>
          <w:rFonts w:eastAsia="Courier New"/>
        </w:rPr>
        <w:t xml:space="preserve">        </w:t>
      </w:r>
      <w:r>
        <w:rPr/>
        <w:t xml:space="preserve">all candidate notifications types are forwarded to the notification; </w:t>
      </w:r>
    </w:p>
    <w:p>
      <w:pPr>
        <w:pStyle w:val="PL"/>
        <w:rPr/>
      </w:pPr>
      <w:r>
        <w:rPr>
          <w:rFonts w:eastAsia="Courier New"/>
        </w:rPr>
        <w:t xml:space="preserve">        </w:t>
      </w:r>
      <w:r>
        <w:rPr/>
        <w:t>discriminated by notificationFilter attribute.";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scope {</w:t>
      </w:r>
    </w:p>
    <w:p>
      <w:pPr>
        <w:pStyle w:val="PL"/>
        <w:rPr/>
      </w:pPr>
      <w:r>
        <w:rPr>
          <w:rFonts w:eastAsia="Courier New"/>
        </w:rPr>
        <w:t xml:space="preserve">      </w:t>
      </w:r>
      <w:r>
        <w:rPr/>
        <w:t>key "scopeType";</w:t>
      </w:r>
    </w:p>
    <w:p>
      <w:pPr>
        <w:pStyle w:val="PL"/>
        <w:rPr/>
      </w:pPr>
      <w:r>
        <w:rPr>
          <w:rFonts w:eastAsia="Courier New"/>
        </w:rPr>
        <w:t xml:space="preserve">      </w:t>
      </w:r>
      <w:r>
        <w:rPr/>
        <w:t>min-elements 1;</w:t>
      </w:r>
    </w:p>
    <w:p>
      <w:pPr>
        <w:pStyle w:val="PL"/>
        <w:rPr/>
      </w:pPr>
      <w:r>
        <w:rPr>
          <w:rFonts w:eastAsia="Courier New"/>
        </w:rPr>
        <w:t xml:space="preserve">      </w:t>
      </w:r>
      <w:r>
        <w:rPr/>
        <w:t>max-elements 1;</w:t>
      </w:r>
    </w:p>
    <w:p>
      <w:pPr>
        <w:pStyle w:val="PL"/>
        <w:rPr/>
      </w:pPr>
      <w:r>
        <w:rPr>
          <w:rFonts w:eastAsia="Courier New"/>
        </w:rPr>
        <w:t xml:space="preserve">      </w:t>
      </w:r>
      <w:r>
        <w:rPr/>
        <w:t xml:space="preserve">description "Describes which object instances are selected with </w:t>
      </w:r>
    </w:p>
    <w:p>
      <w:pPr>
        <w:pStyle w:val="PL"/>
        <w:rPr/>
      </w:pPr>
      <w:r>
        <w:rPr>
          <w:rFonts w:eastAsia="Courier New"/>
        </w:rPr>
        <w:t xml:space="preserve">        </w:t>
      </w:r>
      <w:r>
        <w:rPr/>
        <w:t>respect to a base object instance.";</w:t>
      </w:r>
    </w:p>
    <w:p>
      <w:pPr>
        <w:pStyle w:val="PL"/>
        <w:rPr>
          <w:rFonts w:eastAsia="Courier New"/>
        </w:rPr>
      </w:pPr>
      <w:r>
        <w:rPr>
          <w:rFonts w:eastAsia="Courier New"/>
        </w:rPr>
        <w:t xml:space="preserve">      </w:t>
      </w:r>
    </w:p>
    <w:p>
      <w:pPr>
        <w:pStyle w:val="PL"/>
        <w:rPr/>
      </w:pPr>
      <w:r>
        <w:rPr>
          <w:rFonts w:eastAsia="Courier New"/>
        </w:rPr>
        <w:t xml:space="preserve">      </w:t>
      </w:r>
      <w:r>
        <w:rPr/>
        <w:t xml:space="preserve">leaf scopeType { </w:t>
      </w:r>
    </w:p>
    <w:p>
      <w:pPr>
        <w:pStyle w:val="PL"/>
        <w:rPr/>
      </w:pPr>
      <w:r>
        <w:rPr>
          <w:rFonts w:eastAsia="Courier New"/>
        </w:rPr>
        <w:t xml:space="preserve">        </w:t>
      </w:r>
      <w:r>
        <w:rPr/>
        <w:t>type enumeration {</w:t>
      </w:r>
    </w:p>
    <w:p>
      <w:pPr>
        <w:pStyle w:val="PL"/>
        <w:rPr/>
      </w:pPr>
      <w:r>
        <w:rPr>
          <w:rFonts w:eastAsia="Courier New"/>
        </w:rPr>
        <w:t xml:space="preserve">          </w:t>
      </w:r>
      <w:r>
        <w:rPr/>
        <w:t>enum BASE_ONLY;</w:t>
      </w:r>
    </w:p>
    <w:p>
      <w:pPr>
        <w:pStyle w:val="PL"/>
        <w:rPr/>
      </w:pPr>
      <w:r>
        <w:rPr>
          <w:rFonts w:eastAsia="Courier New"/>
        </w:rPr>
        <w:t xml:space="preserve">          </w:t>
      </w:r>
      <w:r>
        <w:rPr/>
        <w:t>enum BASE_ALL;</w:t>
      </w:r>
    </w:p>
    <w:p>
      <w:pPr>
        <w:pStyle w:val="PL"/>
        <w:rPr/>
      </w:pPr>
      <w:r>
        <w:rPr>
          <w:rFonts w:eastAsia="Courier New"/>
        </w:rPr>
        <w:t xml:space="preserve">          </w:t>
      </w:r>
      <w:r>
        <w:rPr/>
        <w:t>enum BASE_NTH_LEVEL;</w:t>
      </w:r>
    </w:p>
    <w:p>
      <w:pPr>
        <w:pStyle w:val="PL"/>
        <w:rPr/>
      </w:pPr>
      <w:r>
        <w:rPr>
          <w:rFonts w:eastAsia="Courier New"/>
        </w:rPr>
        <w:t xml:space="preserve">          </w:t>
      </w:r>
      <w:r>
        <w:rPr/>
        <w:t>enum BASE_SUBTREE;</w:t>
      </w:r>
    </w:p>
    <w:p>
      <w:pPr>
        <w:pStyle w:val="PL"/>
        <w:rPr/>
      </w:pPr>
      <w:r>
        <w:rPr>
          <w:rFonts w:eastAsia="Courier New"/>
        </w:rPr>
        <w:t xml:space="preserve">        </w:t>
      </w:r>
      <w:r>
        <w:rPr/>
        <w:t>}</w:t>
      </w:r>
    </w:p>
    <w:p>
      <w:pPr>
        <w:pStyle w:val="PL"/>
        <w:rPr/>
      </w:pPr>
      <w:r>
        <w:rPr>
          <w:rFonts w:eastAsia="Courier New"/>
        </w:rPr>
        <w:t xml:space="preserve">        </w:t>
      </w:r>
      <w:r>
        <w:rPr/>
        <w:t xml:space="preserve">description "If the optional scopeLevel parameter is not supported </w:t>
      </w:r>
    </w:p>
    <w:p>
      <w:pPr>
        <w:pStyle w:val="PL"/>
        <w:rPr/>
      </w:pPr>
      <w:r>
        <w:rPr>
          <w:rFonts w:eastAsia="Courier New"/>
        </w:rPr>
        <w:t xml:space="preserve">          </w:t>
      </w:r>
      <w:r>
        <w:rPr/>
        <w:t>or absent, allowed values of scopeType are BASE_ONLY and BASE_ALL.</w:t>
      </w:r>
    </w:p>
    <w:p>
      <w:pPr>
        <w:pStyle w:val="PL"/>
        <w:rPr/>
      </w:pPr>
      <w:r>
        <w:rPr/>
      </w:r>
    </w:p>
    <w:p>
      <w:pPr>
        <w:pStyle w:val="PL"/>
        <w:rPr/>
      </w:pPr>
      <w:r>
        <w:rPr>
          <w:rFonts w:eastAsia="Courier New"/>
        </w:rPr>
        <w:t xml:space="preserve">          </w:t>
      </w:r>
      <w:r>
        <w:rPr/>
        <w:t>The value BASE_ONLY indicates only the base object is selected.</w:t>
      </w:r>
    </w:p>
    <w:p>
      <w:pPr>
        <w:pStyle w:val="PL"/>
        <w:rPr/>
      </w:pPr>
      <w:r>
        <w:rPr>
          <w:rFonts w:eastAsia="Courier New"/>
        </w:rPr>
        <w:t xml:space="preserve">          </w:t>
      </w:r>
      <w:r>
        <w:rPr/>
        <w:t xml:space="preserve">The value BASE_ALL indicates the base object and all of its </w:t>
      </w:r>
    </w:p>
    <w:p>
      <w:pPr>
        <w:pStyle w:val="PL"/>
        <w:rPr/>
      </w:pPr>
      <w:r>
        <w:rPr>
          <w:rFonts w:eastAsia="Courier New"/>
        </w:rPr>
        <w:t xml:space="preserve">          </w:t>
      </w:r>
      <w:r>
        <w:rPr/>
        <w:t>subordinate objects (incl. the leaf objects) are selected.</w:t>
      </w:r>
    </w:p>
    <w:p>
      <w:pPr>
        <w:pStyle w:val="PL"/>
        <w:rPr/>
      </w:pPr>
      <w:r>
        <w:rPr/>
      </w:r>
    </w:p>
    <w:p>
      <w:pPr>
        <w:pStyle w:val="PL"/>
        <w:rPr/>
      </w:pPr>
      <w:r>
        <w:rPr>
          <w:rFonts w:eastAsia="Courier New"/>
        </w:rPr>
        <w:t xml:space="preserve">          </w:t>
      </w:r>
      <w:r>
        <w:rPr/>
        <w:t xml:space="preserve">If the scopeLevel parameter is supported and present, allowed </w:t>
      </w:r>
    </w:p>
    <w:p>
      <w:pPr>
        <w:pStyle w:val="PL"/>
        <w:rPr/>
      </w:pPr>
      <w:r>
        <w:rPr>
          <w:rFonts w:eastAsia="Courier New"/>
        </w:rPr>
        <w:t xml:space="preserve">          </w:t>
      </w:r>
      <w:r>
        <w:rPr/>
        <w:t xml:space="preserve">values of scopeType are BASE_ALL, BASE_ONLY, BASE_NTH_LEVEL </w:t>
      </w:r>
    </w:p>
    <w:p>
      <w:pPr>
        <w:pStyle w:val="PL"/>
        <w:rPr/>
      </w:pPr>
      <w:r>
        <w:rPr>
          <w:rFonts w:eastAsia="Courier New"/>
        </w:rPr>
        <w:t xml:space="preserve">          </w:t>
      </w:r>
      <w:r>
        <w:rPr/>
        <w:t>and BASE_SUBTREE.</w:t>
      </w:r>
    </w:p>
    <w:p>
      <w:pPr>
        <w:pStyle w:val="PL"/>
        <w:rPr/>
      </w:pPr>
      <w:r>
        <w:rPr/>
      </w:r>
    </w:p>
    <w:p>
      <w:pPr>
        <w:pStyle w:val="PL"/>
        <w:rPr/>
      </w:pPr>
      <w:r>
        <w:rPr>
          <w:rFonts w:eastAsia="Courier New"/>
        </w:rPr>
        <w:t xml:space="preserve">          </w:t>
      </w:r>
      <w:r>
        <w:rPr/>
        <w:t xml:space="preserve">The value BASE_NTH_LEVEL indicates all objects on the level, </w:t>
      </w:r>
    </w:p>
    <w:p>
      <w:pPr>
        <w:pStyle w:val="PL"/>
        <w:rPr/>
      </w:pPr>
      <w:r>
        <w:rPr>
          <w:rFonts w:eastAsia="Courier New"/>
        </w:rPr>
        <w:t xml:space="preserve">          </w:t>
      </w:r>
      <w:r>
        <w:rPr/>
        <w:t xml:space="preserve">which is specified by the scopeLevel parameter, below the base </w:t>
      </w:r>
    </w:p>
    <w:p>
      <w:pPr>
        <w:pStyle w:val="PL"/>
        <w:rPr/>
      </w:pPr>
      <w:r>
        <w:rPr>
          <w:rFonts w:eastAsia="Courier New"/>
        </w:rPr>
        <w:t xml:space="preserve">          </w:t>
      </w:r>
      <w:r>
        <w:rPr/>
        <w:t>object are selected. The base object is at scopeLevel zero.</w:t>
      </w:r>
    </w:p>
    <w:p>
      <w:pPr>
        <w:pStyle w:val="PL"/>
        <w:rPr/>
      </w:pPr>
      <w:r>
        <w:rPr>
          <w:rFonts w:eastAsia="Courier New"/>
        </w:rPr>
        <w:t xml:space="preserve">          </w:t>
      </w:r>
      <w:r>
        <w:rPr/>
        <w:t xml:space="preserve">The value BASE_SUBTREE indicates the base object and all of its </w:t>
      </w:r>
    </w:p>
    <w:p>
      <w:pPr>
        <w:pStyle w:val="PL"/>
        <w:rPr/>
      </w:pPr>
      <w:r>
        <w:rPr>
          <w:rFonts w:eastAsia="Courier New"/>
        </w:rPr>
        <w:t xml:space="preserve">          </w:t>
      </w:r>
      <w:r>
        <w:rPr/>
        <w:t xml:space="preserve">subordinate objects down to and including the objects on the level, </w:t>
      </w:r>
    </w:p>
    <w:p>
      <w:pPr>
        <w:pStyle w:val="PL"/>
        <w:rPr/>
      </w:pPr>
      <w:r>
        <w:rPr>
          <w:rFonts w:eastAsia="Courier New"/>
        </w:rPr>
        <w:t xml:space="preserve">          </w:t>
      </w:r>
      <w:r>
        <w:rPr/>
        <w:t xml:space="preserve">which is specified by the scopeLevel parameter, are selected. </w:t>
      </w:r>
    </w:p>
    <w:p>
      <w:pPr>
        <w:pStyle w:val="PL"/>
        <w:rPr/>
      </w:pPr>
      <w:r>
        <w:rPr>
          <w:rFonts w:eastAsia="Courier New"/>
        </w:rPr>
        <w:t xml:space="preserve">          </w:t>
      </w:r>
      <w:r>
        <w:rPr/>
        <w:t>The base object is at scopeLevel zero.";</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scopeLevel {</w:t>
      </w:r>
    </w:p>
    <w:p>
      <w:pPr>
        <w:pStyle w:val="PL"/>
        <w:rPr/>
      </w:pPr>
      <w:r>
        <w:rPr>
          <w:rFonts w:eastAsia="Courier New"/>
        </w:rPr>
        <w:t xml:space="preserve">        </w:t>
      </w:r>
      <w:r>
        <w:rPr/>
        <w:t>when '../scopeType = "BASE_NTH_LEVEL" or ../scopeType = "BASE_SUBTREE"';</w:t>
      </w:r>
    </w:p>
    <w:p>
      <w:pPr>
        <w:pStyle w:val="PL"/>
        <w:rPr/>
      </w:pPr>
      <w:r>
        <w:rPr>
          <w:rFonts w:eastAsia="Courier New"/>
        </w:rPr>
        <w:t xml:space="preserve">        </w:t>
      </w:r>
      <w:r>
        <w:rPr/>
        <w:t xml:space="preserve">type uint16; </w:t>
      </w:r>
    </w:p>
    <w:p>
      <w:pPr>
        <w:pStyle w:val="PL"/>
        <w:rPr/>
      </w:pPr>
      <w:r>
        <w:rPr>
          <w:rFonts w:eastAsia="Courier New"/>
        </w:rPr>
        <w:t xml:space="preserve">        </w:t>
      </w:r>
      <w:r>
        <w:rPr/>
        <w:t>mandatory true;</w:t>
      </w:r>
    </w:p>
    <w:p>
      <w:pPr>
        <w:pStyle w:val="PL"/>
        <w:rPr/>
      </w:pPr>
      <w:r>
        <w:rPr>
          <w:rFonts w:eastAsia="Courier New"/>
        </w:rPr>
        <w:t xml:space="preserve">        </w:t>
      </w:r>
      <w:r>
        <w:rPr/>
        <w:t>description "See description of scopeType.";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notificationFilter {</w:t>
      </w:r>
    </w:p>
    <w:p>
      <w:pPr>
        <w:pStyle w:val="PL"/>
        <w:rPr/>
      </w:pPr>
      <w:r>
        <w:rPr>
          <w:rFonts w:eastAsia="Courier New"/>
        </w:rPr>
        <w:t xml:space="preserve">      </w:t>
      </w:r>
      <w:r>
        <w:rPr/>
        <w:t>type string;</w:t>
      </w:r>
    </w:p>
    <w:p>
      <w:pPr>
        <w:pStyle w:val="PL"/>
        <w:rPr/>
      </w:pPr>
      <w:r>
        <w:rPr>
          <w:rFonts w:eastAsia="Courier New"/>
        </w:rPr>
        <w:t xml:space="preserve">      </w:t>
      </w:r>
      <w:r>
        <w:rPr/>
        <w:t xml:space="preserve">description "Defines a filter to be applied to candidate notifications </w:t>
      </w:r>
    </w:p>
    <w:p>
      <w:pPr>
        <w:pStyle w:val="PL"/>
        <w:rPr/>
      </w:pPr>
      <w:r>
        <w:rPr>
          <w:rFonts w:eastAsia="Courier New"/>
        </w:rPr>
        <w:t xml:space="preserve">        </w:t>
      </w:r>
      <w:r>
        <w:rPr/>
        <w:t xml:space="preserve">identified by the notificationTypes attribute. </w:t>
      </w:r>
    </w:p>
    <w:p>
      <w:pPr>
        <w:pStyle w:val="PL"/>
        <w:rPr/>
      </w:pPr>
      <w:r>
        <w:rPr>
          <w:rFonts w:eastAsia="Courier New"/>
        </w:rPr>
        <w:t xml:space="preserve">        </w:t>
      </w:r>
      <w:r>
        <w:rPr/>
        <w:t xml:space="preserve">If notificationFilter is present, only notifications that pass the </w:t>
      </w:r>
    </w:p>
    <w:p>
      <w:pPr>
        <w:pStyle w:val="PL"/>
        <w:rPr/>
      </w:pPr>
      <w:r>
        <w:rPr>
          <w:rFonts w:eastAsia="Courier New"/>
        </w:rPr>
        <w:t xml:space="preserve">        </w:t>
      </w:r>
      <w:r>
        <w:rPr/>
        <w:t xml:space="preserve">filter criteria are forwarded to the notification recipient; all other </w:t>
      </w:r>
    </w:p>
    <w:p>
      <w:pPr>
        <w:pStyle w:val="PL"/>
        <w:rPr/>
      </w:pPr>
      <w:r>
        <w:rPr>
          <w:rFonts w:eastAsia="Courier New"/>
        </w:rPr>
        <w:t xml:space="preserve">        </w:t>
      </w:r>
      <w:r>
        <w:rPr/>
        <w:t>notifications are discarded.</w:t>
      </w:r>
    </w:p>
    <w:p>
      <w:pPr>
        <w:pStyle w:val="PL"/>
        <w:rPr/>
      </w:pPr>
      <w:r>
        <w:rPr>
          <w:rFonts w:eastAsia="Courier New"/>
        </w:rPr>
        <w:t xml:space="preserve">        </w:t>
      </w:r>
      <w:r>
        <w:rPr/>
        <w:t>The filter can be applied to any field of a notification.";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HeartbeatControlGrp {</w:t>
      </w:r>
    </w:p>
    <w:p>
      <w:pPr>
        <w:pStyle w:val="PL"/>
        <w:rPr/>
      </w:pPr>
      <w:r>
        <w:rPr>
          <w:rFonts w:eastAsia="Courier New"/>
        </w:rPr>
        <w:t xml:space="preserve">   </w:t>
      </w:r>
      <w:r>
        <w:rPr/>
        <w:t>description "Attributes of HeartbeatControl.";</w:t>
      </w:r>
    </w:p>
    <w:p>
      <w:pPr>
        <w:pStyle w:val="PL"/>
        <w:rPr>
          <w:rFonts w:eastAsia="Courier New"/>
        </w:rPr>
      </w:pPr>
      <w:r>
        <w:rPr>
          <w:rFonts w:eastAsia="Courier New"/>
        </w:rPr>
        <w:t xml:space="preserve">    </w:t>
      </w:r>
    </w:p>
    <w:p>
      <w:pPr>
        <w:pStyle w:val="PL"/>
        <w:rPr/>
      </w:pPr>
      <w:r>
        <w:rPr>
          <w:rFonts w:eastAsia="Courier New"/>
        </w:rPr>
        <w:t xml:space="preserve">    </w:t>
      </w:r>
      <w:r>
        <w:rPr/>
        <w:t>leaf heartbeatNtfPeriod {</w:t>
      </w:r>
    </w:p>
    <w:p>
      <w:pPr>
        <w:pStyle w:val="PL"/>
        <w:rPr/>
      </w:pPr>
      <w:r>
        <w:rPr>
          <w:rFonts w:eastAsia="Courier New"/>
        </w:rPr>
        <w:t xml:space="preserve">      </w:t>
      </w:r>
      <w:r>
        <w:rPr/>
        <w:t>type uint32;</w:t>
      </w:r>
    </w:p>
    <w:p>
      <w:pPr>
        <w:pStyle w:val="PL"/>
        <w:rPr/>
      </w:pPr>
      <w:r>
        <w:rPr>
          <w:rFonts w:eastAsia="Courier New"/>
        </w:rPr>
        <w:t xml:space="preserve">      </w:t>
      </w:r>
      <w:r>
        <w:rPr/>
        <w:t>mandatory true;</w:t>
      </w:r>
    </w:p>
    <w:p>
      <w:pPr>
        <w:pStyle w:val="PL"/>
        <w:rPr/>
      </w:pPr>
      <w:r>
        <w:rPr>
          <w:rFonts w:eastAsia="Courier New"/>
        </w:rPr>
        <w:t xml:space="preserve">      </w:t>
      </w:r>
      <w:r>
        <w:rPr/>
        <w:t>units seconds;</w:t>
      </w:r>
    </w:p>
    <w:p>
      <w:pPr>
        <w:pStyle w:val="PL"/>
        <w:rPr/>
      </w:pPr>
      <w:r>
        <w:rPr>
          <w:rFonts w:eastAsia="Courier New"/>
        </w:rPr>
        <w:t xml:space="preserve">      </w:t>
      </w:r>
      <w:r>
        <w:rPr/>
        <w:t xml:space="preserve">description "Specifies the periodicity of heartbeat notification emission. </w:t>
      </w:r>
    </w:p>
    <w:p>
      <w:pPr>
        <w:pStyle w:val="PL"/>
        <w:rPr/>
      </w:pPr>
      <w:r>
        <w:rPr>
          <w:rFonts w:eastAsia="Courier New"/>
        </w:rPr>
        <w:t xml:space="preserve">        </w:t>
      </w:r>
      <w:r>
        <w:rPr/>
        <w:t xml:space="preserve">The value of zero has the special meaning of stopping the heartbeat </w:t>
      </w:r>
    </w:p>
    <w:p>
      <w:pPr>
        <w:pStyle w:val="PL"/>
        <w:rPr/>
      </w:pPr>
      <w:r>
        <w:rPr>
          <w:rFonts w:eastAsia="Courier New"/>
        </w:rPr>
        <w:t xml:space="preserve">        </w:t>
      </w:r>
      <w:r>
        <w:rPr/>
        <w:t>notification emission.";</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triggerHeartbeatNtf {</w:t>
      </w:r>
    </w:p>
    <w:p>
      <w:pPr>
        <w:pStyle w:val="PL"/>
        <w:rPr/>
      </w:pPr>
      <w:r>
        <w:rPr>
          <w:rFonts w:eastAsia="Courier New"/>
        </w:rPr>
        <w:t xml:space="preserve">      </w:t>
      </w:r>
      <w:r>
        <w:rPr/>
        <w:t>type boolean;</w:t>
      </w:r>
    </w:p>
    <w:p>
      <w:pPr>
        <w:pStyle w:val="PL"/>
        <w:rPr/>
      </w:pPr>
      <w:r>
        <w:rPr>
          <w:rFonts w:eastAsia="Courier New"/>
        </w:rPr>
        <w:t xml:space="preserve">      </w:t>
      </w:r>
      <w:r>
        <w:rPr/>
        <w:t>default false;</w:t>
      </w:r>
    </w:p>
    <w:p>
      <w:pPr>
        <w:pStyle w:val="PL"/>
        <w:rPr/>
      </w:pPr>
      <w:r>
        <w:rPr>
          <w:rFonts w:eastAsia="Courier New"/>
        </w:rPr>
        <w:t xml:space="preserve">      </w:t>
      </w:r>
      <w:r>
        <w:rPr/>
        <w:t xml:space="preserve">description "Setting this attribute to 'true' triggers an immediate </w:t>
      </w:r>
    </w:p>
    <w:p>
      <w:pPr>
        <w:pStyle w:val="PL"/>
        <w:rPr/>
      </w:pPr>
      <w:r>
        <w:rPr>
          <w:rFonts w:eastAsia="Courier New"/>
        </w:rPr>
        <w:t xml:space="preserve">        </w:t>
      </w:r>
      <w:r>
        <w:rPr/>
        <w:t xml:space="preserve">additional heartbeat notification emission. Setting the value to </w:t>
      </w:r>
    </w:p>
    <w:p>
      <w:pPr>
        <w:pStyle w:val="PL"/>
        <w:rPr/>
      </w:pPr>
      <w:r>
        <w:rPr>
          <w:rFonts w:eastAsia="Courier New"/>
        </w:rPr>
        <w:t xml:space="preserve">        </w:t>
      </w:r>
      <w:r>
        <w:rPr/>
        <w:t>'false' has no observable result.</w:t>
      </w:r>
    </w:p>
    <w:p>
      <w:pPr>
        <w:pStyle w:val="PL"/>
        <w:rPr/>
      </w:pPr>
      <w:r>
        <w:rPr/>
      </w:r>
    </w:p>
    <w:p>
      <w:pPr>
        <w:pStyle w:val="PL"/>
        <w:rPr/>
      </w:pPr>
      <w:r>
        <w:rPr>
          <w:rFonts w:eastAsia="Courier New"/>
        </w:rPr>
        <w:t xml:space="preserve">        </w:t>
      </w:r>
      <w:r>
        <w:rPr/>
        <w:t>The periodicity of notifyHeartbeat emission is not changed.</w:t>
      </w:r>
    </w:p>
    <w:p>
      <w:pPr>
        <w:pStyle w:val="PL"/>
        <w:rPr>
          <w:rFonts w:eastAsia="Courier New"/>
        </w:rPr>
      </w:pPr>
      <w:r>
        <w:rPr>
          <w:rFonts w:eastAsia="Courier New"/>
        </w:rPr>
        <w:t xml:space="preserve">        </w:t>
      </w:r>
    </w:p>
    <w:p>
      <w:pPr>
        <w:pStyle w:val="PL"/>
        <w:rPr/>
      </w:pPr>
      <w:r>
        <w:rPr>
          <w:rFonts w:eastAsia="Courier New"/>
        </w:rPr>
        <w:t xml:space="preserve">        </w:t>
      </w:r>
      <w:r>
        <w:rPr/>
        <w:t xml:space="preserve">After triggering the heartbeat the system SHALL set the value </w:t>
      </w:r>
    </w:p>
    <w:p>
      <w:pPr>
        <w:pStyle w:val="PL"/>
        <w:rPr/>
      </w:pPr>
      <w:r>
        <w:rPr>
          <w:rFonts w:eastAsia="Courier New"/>
        </w:rPr>
        <w:t xml:space="preserve">        </w:t>
      </w:r>
      <w:r>
        <w:rPr/>
        <w:t>back to false.";</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SubscriptionControlSubtree {</w:t>
      </w:r>
    </w:p>
    <w:p>
      <w:pPr>
        <w:pStyle w:val="PL"/>
        <w:rPr/>
      </w:pPr>
      <w:r>
        <w:rPr>
          <w:rFonts w:eastAsia="Courier New"/>
        </w:rPr>
        <w:t xml:space="preserve">    </w:t>
      </w:r>
      <w:r>
        <w:rPr/>
        <w:t xml:space="preserve">description "Contains notification subscription related classes. </w:t>
      </w:r>
    </w:p>
    <w:p>
      <w:pPr>
        <w:pStyle w:val="PL"/>
        <w:rPr/>
      </w:pPr>
      <w:r>
        <w:rPr>
          <w:rFonts w:eastAsia="Courier New"/>
        </w:rPr>
        <w:t xml:space="preserve">      </w:t>
      </w:r>
      <w:r>
        <w:rPr/>
        <w:t xml:space="preserve">Should be used in all classes (or classes inheriting from) </w:t>
      </w:r>
    </w:p>
    <w:p>
      <w:pPr>
        <w:pStyle w:val="PL"/>
        <w:rPr/>
      </w:pPr>
      <w:r>
        <w:rPr>
          <w:rFonts w:eastAsia="Courier New"/>
        </w:rPr>
        <w:t xml:space="preserve">      </w:t>
      </w:r>
      <w:r>
        <w:rPr/>
        <w:t>- SubNetwork</w:t>
      </w:r>
    </w:p>
    <w:p>
      <w:pPr>
        <w:pStyle w:val="PL"/>
        <w:rPr/>
      </w:pPr>
      <w:r>
        <w:rPr>
          <w:rFonts w:eastAsia="Courier New"/>
        </w:rPr>
        <w:t xml:space="preserve">      </w:t>
      </w:r>
      <w:r>
        <w:rPr/>
        <w:t>- ManagedElement</w:t>
      </w:r>
    </w:p>
    <w:p>
      <w:pPr>
        <w:pStyle w:val="PL"/>
        <w:rPr>
          <w:rFonts w:eastAsia="Courier New"/>
        </w:rPr>
      </w:pPr>
      <w:r>
        <w:rPr>
          <w:rFonts w:eastAsia="Courier New"/>
        </w:rPr>
        <w:t xml:space="preserve">      </w:t>
      </w:r>
    </w:p>
    <w:p>
      <w:pPr>
        <w:pStyle w:val="PL"/>
        <w:rPr/>
      </w:pPr>
      <w:r>
        <w:rPr>
          <w:rFonts w:eastAsia="Courier New"/>
        </w:rPr>
        <w:t xml:space="preserve">      </w:t>
      </w:r>
      <w:r>
        <w:rPr/>
        <w:t xml:space="preserve">If some YAM wants to augment these classes/list/groupings they must </w:t>
      </w:r>
    </w:p>
    <w:p>
      <w:pPr>
        <w:pStyle w:val="PL"/>
        <w:rPr/>
      </w:pPr>
      <w:r>
        <w:rPr>
          <w:rFonts w:eastAsia="Courier New"/>
        </w:rPr>
        <w:t xml:space="preserve">      </w:t>
      </w:r>
      <w:r>
        <w:rPr/>
        <w:t>augment all user classes!";</w:t>
      </w:r>
    </w:p>
    <w:p>
      <w:pPr>
        <w:pStyle w:val="PL"/>
        <w:rPr/>
      </w:pPr>
      <w:r>
        <w:rPr/>
      </w:r>
    </w:p>
    <w:p>
      <w:pPr>
        <w:pStyle w:val="PL"/>
        <w:rPr/>
      </w:pPr>
      <w:r>
        <w:rPr>
          <w:rFonts w:eastAsia="Courier New"/>
        </w:rPr>
        <w:t xml:space="preserve">    </w:t>
      </w:r>
      <w:r>
        <w:rPr/>
        <w:t>list NtfSubscriptionControl {</w:t>
      </w:r>
    </w:p>
    <w:p>
      <w:pPr>
        <w:pStyle w:val="PL"/>
        <w:rPr/>
      </w:pPr>
      <w:r>
        <w:rPr>
          <w:rFonts w:eastAsia="Courier New"/>
        </w:rPr>
        <w:t xml:space="preserve">      </w:t>
      </w:r>
      <w:r>
        <w:rPr/>
        <w:t xml:space="preserve">description "A NtfSubscriptionControl instance represents the </w:t>
      </w:r>
    </w:p>
    <w:p>
      <w:pPr>
        <w:pStyle w:val="PL"/>
        <w:rPr/>
      </w:pPr>
      <w:r>
        <w:rPr>
          <w:rFonts w:eastAsia="Courier New"/>
        </w:rPr>
        <w:t xml:space="preserve">        </w:t>
      </w:r>
      <w:r>
        <w:rPr/>
        <w:t>notification subscription of a particular notification recipient.</w:t>
      </w:r>
    </w:p>
    <w:p>
      <w:pPr>
        <w:pStyle w:val="PL"/>
        <w:rPr/>
      </w:pPr>
      <w:r>
        <w:rPr>
          <w:rFonts w:eastAsia="Courier New"/>
        </w:rPr>
        <w:t xml:space="preserve">        </w:t>
      </w:r>
      <w:r>
        <w:rPr/>
        <w:t xml:space="preserve">The scope attribute is used to select managed object instances. </w:t>
      </w:r>
    </w:p>
    <w:p>
      <w:pPr>
        <w:pStyle w:val="PL"/>
        <w:rPr/>
      </w:pPr>
      <w:r>
        <w:rPr>
          <w:rFonts w:eastAsia="Courier New"/>
        </w:rPr>
        <w:t xml:space="preserve">        </w:t>
      </w:r>
      <w:r>
        <w:rPr/>
        <w:t xml:space="preserve">The base object instance of the scope is the object instance </w:t>
      </w:r>
    </w:p>
    <w:p>
      <w:pPr>
        <w:pStyle w:val="PL"/>
        <w:rPr/>
      </w:pPr>
      <w:r>
        <w:rPr>
          <w:rFonts w:eastAsia="Courier New"/>
        </w:rPr>
        <w:t xml:space="preserve">        </w:t>
      </w:r>
      <w:r>
        <w:rPr/>
        <w:t xml:space="preserve">name-containing the NtfSubscriptionControl instance. </w:t>
      </w:r>
    </w:p>
    <w:p>
      <w:pPr>
        <w:pStyle w:val="PL"/>
        <w:rPr/>
      </w:pPr>
      <w:r>
        <w:rPr>
          <w:rFonts w:eastAsia="Courier New"/>
        </w:rPr>
        <w:t xml:space="preserve">        </w:t>
      </w:r>
      <w:r>
        <w:rPr/>
        <w:t xml:space="preserve">The notifications related to the selected managed object instances </w:t>
      </w:r>
    </w:p>
    <w:p>
      <w:pPr>
        <w:pStyle w:val="PL"/>
        <w:rPr/>
      </w:pPr>
      <w:r>
        <w:rPr>
          <w:rFonts w:eastAsia="Courier New"/>
        </w:rPr>
        <w:t xml:space="preserve">        </w:t>
      </w:r>
      <w:r>
        <w:rPr/>
        <w:t xml:space="preserve">are candidates to be sent to the address specified by the </w:t>
      </w:r>
    </w:p>
    <w:p>
      <w:pPr>
        <w:pStyle w:val="PL"/>
        <w:rPr/>
      </w:pPr>
      <w:r>
        <w:rPr>
          <w:rFonts w:eastAsia="Courier New"/>
        </w:rPr>
        <w:t xml:space="preserve">        </w:t>
      </w:r>
      <w:r>
        <w:rPr/>
        <w:t>notificationRecipientAddress attribute.</w:t>
      </w:r>
    </w:p>
    <w:p>
      <w:pPr>
        <w:pStyle w:val="PL"/>
        <w:rPr/>
      </w:pPr>
      <w:r>
        <w:rPr>
          <w:rFonts w:eastAsia="Courier New"/>
        </w:rPr>
        <w:t xml:space="preserve">        </w:t>
      </w:r>
      <w:r>
        <w:rPr/>
        <w:t xml:space="preserve">The notificationType attribute and notificationFilter attribute </w:t>
      </w:r>
    </w:p>
    <w:p>
      <w:pPr>
        <w:pStyle w:val="PL"/>
        <w:rPr/>
      </w:pPr>
      <w:r>
        <w:rPr>
          <w:rFonts w:eastAsia="Courier New"/>
        </w:rPr>
        <w:t xml:space="preserve">        </w:t>
      </w:r>
      <w:r>
        <w:rPr/>
        <w:t xml:space="preserve">allow MnS consumers to exercise control over which candidate </w:t>
      </w:r>
    </w:p>
    <w:p>
      <w:pPr>
        <w:pStyle w:val="PL"/>
        <w:rPr/>
      </w:pPr>
      <w:r>
        <w:rPr>
          <w:rFonts w:eastAsia="Courier New"/>
        </w:rPr>
        <w:t xml:space="preserve">        </w:t>
      </w:r>
      <w:r>
        <w:rPr/>
        <w:t>notifications are sent to the notificationRecipientAddress.</w:t>
      </w:r>
    </w:p>
    <w:p>
      <w:pPr>
        <w:pStyle w:val="PL"/>
        <w:rPr/>
      </w:pPr>
      <w:r>
        <w:rPr>
          <w:rFonts w:eastAsia="Courier New"/>
        </w:rPr>
        <w:t xml:space="preserve">        </w:t>
      </w:r>
      <w:r>
        <w:rPr/>
        <w:t xml:space="preserve">If the notificationType attribute is supported and present, its </w:t>
      </w:r>
    </w:p>
    <w:p>
      <w:pPr>
        <w:pStyle w:val="PL"/>
        <w:rPr/>
      </w:pPr>
      <w:r>
        <w:rPr>
          <w:rFonts w:eastAsia="Courier New"/>
        </w:rPr>
        <w:t xml:space="preserve">        </w:t>
      </w:r>
      <w:r>
        <w:rPr/>
        <w:t xml:space="preserve">value identifies the </w:t>
      </w:r>
    </w:p>
    <w:p>
      <w:pPr>
        <w:pStyle w:val="PL"/>
        <w:rPr/>
      </w:pPr>
      <w:r>
        <w:rPr>
          <w:rFonts w:eastAsia="Courier New"/>
        </w:rPr>
        <w:t xml:space="preserve">        </w:t>
      </w:r>
      <w:r>
        <w:rPr/>
        <w:t xml:space="preserve">types of notifications that are candidate to be sent to the </w:t>
      </w:r>
    </w:p>
    <w:p>
      <w:pPr>
        <w:pStyle w:val="PL"/>
        <w:rPr/>
      </w:pPr>
      <w:r>
        <w:rPr>
          <w:rFonts w:eastAsia="Courier New"/>
        </w:rPr>
        <w:t xml:space="preserve">        </w:t>
      </w:r>
      <w:r>
        <w:rPr/>
        <w:t xml:space="preserve">notificationRecipientAddress. If the notificationType attribute is </w:t>
      </w:r>
    </w:p>
    <w:p>
      <w:pPr>
        <w:pStyle w:val="PL"/>
        <w:rPr/>
      </w:pPr>
      <w:r>
        <w:rPr>
          <w:rFonts w:eastAsia="Courier New"/>
        </w:rPr>
        <w:t xml:space="preserve">        </w:t>
      </w:r>
      <w:r>
        <w:rPr/>
        <w:t xml:space="preserve">not supported or not present, all types of notifications are </w:t>
      </w:r>
    </w:p>
    <w:p>
      <w:pPr>
        <w:pStyle w:val="PL"/>
        <w:rPr/>
      </w:pPr>
      <w:r>
        <w:rPr>
          <w:rFonts w:eastAsia="Courier New"/>
        </w:rPr>
        <w:t xml:space="preserve">        </w:t>
      </w:r>
      <w:r>
        <w:rPr/>
        <w:t>candidate to be sent to notificationRecipientAddress.</w:t>
      </w:r>
    </w:p>
    <w:p>
      <w:pPr>
        <w:pStyle w:val="PL"/>
        <w:rPr/>
      </w:pPr>
      <w:r>
        <w:rPr>
          <w:rFonts w:eastAsia="Courier New"/>
        </w:rPr>
        <w:t xml:space="preserve">        </w:t>
      </w:r>
      <w:r>
        <w:rPr/>
        <w:t xml:space="preserve">If supported, the notificationFilter attribute defines a filter that </w:t>
      </w:r>
    </w:p>
    <w:p>
      <w:pPr>
        <w:pStyle w:val="PL"/>
        <w:rPr/>
      </w:pPr>
      <w:r>
        <w:rPr>
          <w:rFonts w:eastAsia="Courier New"/>
        </w:rPr>
        <w:t xml:space="preserve">        </w:t>
      </w:r>
      <w:r>
        <w:rPr/>
        <w:t xml:space="preserve">is applied to the set of candidate notifications. Only candidate </w:t>
      </w:r>
    </w:p>
    <w:p>
      <w:pPr>
        <w:pStyle w:val="PL"/>
        <w:rPr/>
      </w:pPr>
      <w:r>
        <w:rPr>
          <w:rFonts w:eastAsia="Courier New"/>
        </w:rPr>
        <w:t xml:space="preserve">        </w:t>
      </w:r>
      <w:r>
        <w:rPr/>
        <w:t xml:space="preserve">notifications that pass the filter criteria are sent to the </w:t>
      </w:r>
    </w:p>
    <w:p>
      <w:pPr>
        <w:pStyle w:val="PL"/>
        <w:rPr/>
      </w:pPr>
      <w:r>
        <w:rPr>
          <w:rFonts w:eastAsia="Courier New"/>
        </w:rPr>
        <w:t xml:space="preserve">        </w:t>
      </w:r>
      <w:r>
        <w:rPr/>
        <w:t xml:space="preserve">notificationRecipientAddress. If the notificationFilter attribute is </w:t>
      </w:r>
    </w:p>
    <w:p>
      <w:pPr>
        <w:pStyle w:val="PL"/>
        <w:rPr/>
      </w:pPr>
      <w:r>
        <w:rPr>
          <w:rFonts w:eastAsia="Courier New"/>
        </w:rPr>
        <w:t xml:space="preserve">        </w:t>
      </w:r>
      <w:r>
        <w:rPr/>
        <w:t xml:space="preserve">not supported all candidate notificatios are sent to the </w:t>
      </w:r>
    </w:p>
    <w:p>
      <w:pPr>
        <w:pStyle w:val="PL"/>
        <w:rPr/>
      </w:pPr>
      <w:r>
        <w:rPr>
          <w:rFonts w:eastAsia="Courier New"/>
        </w:rPr>
        <w:t xml:space="preserve">        </w:t>
      </w:r>
      <w:r>
        <w:rPr/>
        <w:t>notificationRecipientAddress.</w:t>
      </w:r>
    </w:p>
    <w:p>
      <w:pPr>
        <w:pStyle w:val="PL"/>
        <w:rPr/>
      </w:pPr>
      <w:r>
        <w:rPr>
          <w:rFonts w:eastAsia="Courier New"/>
        </w:rPr>
        <w:t xml:space="preserve">        </w:t>
      </w:r>
      <w:r>
        <w:rPr/>
        <w:t xml:space="preserve">To receive notifications, a MnS consumer has to create </w:t>
      </w:r>
    </w:p>
    <w:p>
      <w:pPr>
        <w:pStyle w:val="PL"/>
        <w:rPr/>
      </w:pPr>
      <w:r>
        <w:rPr>
          <w:rFonts w:eastAsia="Courier New"/>
        </w:rPr>
        <w:t xml:space="preserve">        </w:t>
      </w:r>
      <w:r>
        <w:rPr/>
        <w:t xml:space="preserve">NtfSubscriptionControl object instancess on the MnS producer. </w:t>
      </w:r>
    </w:p>
    <w:p>
      <w:pPr>
        <w:pStyle w:val="PL"/>
        <w:rPr/>
      </w:pPr>
      <w:r>
        <w:rPr>
          <w:rFonts w:eastAsia="Courier New"/>
        </w:rPr>
        <w:t xml:space="preserve">        </w:t>
      </w:r>
      <w:r>
        <w:rPr/>
        <w:t xml:space="preserve">A MnS consumer can create a subscription for another MnS consumer </w:t>
      </w:r>
    </w:p>
    <w:p>
      <w:pPr>
        <w:pStyle w:val="PL"/>
        <w:rPr/>
      </w:pPr>
      <w:r>
        <w:rPr>
          <w:rFonts w:eastAsia="Courier New"/>
        </w:rPr>
        <w:t xml:space="preserve">        </w:t>
      </w:r>
      <w:r>
        <w:rPr/>
        <w:t xml:space="preserve">since it is not required the notificationRecipientAddress be his own </w:t>
      </w:r>
    </w:p>
    <w:p>
      <w:pPr>
        <w:pStyle w:val="PL"/>
        <w:rPr/>
      </w:pPr>
      <w:r>
        <w:rPr>
          <w:rFonts w:eastAsia="Courier New"/>
        </w:rPr>
        <w:t xml:space="preserve">        </w:t>
      </w:r>
      <w:r>
        <w:rPr/>
        <w:t>address.</w:t>
      </w:r>
    </w:p>
    <w:p>
      <w:pPr>
        <w:pStyle w:val="PL"/>
        <w:rPr/>
      </w:pPr>
      <w:r>
        <w:rPr>
          <w:rFonts w:eastAsia="Courier New"/>
        </w:rPr>
        <w:t xml:space="preserve">        </w:t>
      </w:r>
      <w:r>
        <w:rPr/>
        <w:t xml:space="preserve">When a MnS consumer does not wish to receive notifications any more </w:t>
      </w:r>
    </w:p>
    <w:p>
      <w:pPr>
        <w:pStyle w:val="PL"/>
        <w:rPr/>
      </w:pPr>
      <w:r>
        <w:rPr>
          <w:rFonts w:eastAsia="Courier New"/>
        </w:rPr>
        <w:t xml:space="preserve">        </w:t>
      </w:r>
      <w:r>
        <w:rPr/>
        <w:t xml:space="preserve">the MnS consumer shall delete the corresponding NtfSubscriptionControl </w:t>
      </w:r>
    </w:p>
    <w:p>
      <w:pPr>
        <w:pStyle w:val="PL"/>
        <w:rPr/>
      </w:pPr>
      <w:r>
        <w:rPr>
          <w:rFonts w:eastAsia="Courier New"/>
        </w:rPr>
        <w:t xml:space="preserve">        </w:t>
      </w:r>
      <w:r>
        <w:rPr/>
        <w:t>instance.</w:t>
      </w:r>
    </w:p>
    <w:p>
      <w:pPr>
        <w:pStyle w:val="PL"/>
        <w:rPr/>
      </w:pPr>
      <w:r>
        <w:rPr>
          <w:rFonts w:eastAsia="Courier New"/>
        </w:rPr>
        <w:t xml:space="preserve">        </w:t>
      </w:r>
      <w:r>
        <w:rPr/>
        <w:t xml:space="preserve">Creation and deletion of NtfSubscriptionControl instances by MnS </w:t>
      </w:r>
    </w:p>
    <w:p>
      <w:pPr>
        <w:pStyle w:val="PL"/>
        <w:rPr/>
      </w:pPr>
      <w:r>
        <w:rPr>
          <w:rFonts w:eastAsia="Courier New"/>
        </w:rPr>
        <w:t xml:space="preserve">        </w:t>
      </w:r>
      <w:r>
        <w:rPr/>
        <w:t xml:space="preserve">consumers is optional; when not supported, the NtfSubscriptionControl </w:t>
      </w:r>
    </w:p>
    <w:p>
      <w:pPr>
        <w:pStyle w:val="PL"/>
        <w:rPr/>
      </w:pPr>
      <w:r>
        <w:rPr>
          <w:rFonts w:eastAsia="Courier New"/>
        </w:rPr>
        <w:t xml:space="preserve">        </w:t>
      </w:r>
      <w:r>
        <w:rPr/>
        <w:t>instances may be created and deleted by the system or be</w:t>
      </w:r>
    </w:p>
    <w:p>
      <w:pPr>
        <w:pStyle w:val="PL"/>
        <w:rPr/>
      </w:pPr>
      <w:r>
        <w:rPr>
          <w:rFonts w:eastAsia="Courier New"/>
        </w:rPr>
        <w:t xml:space="preserve">        </w:t>
      </w:r>
      <w:r>
        <w:rPr/>
        <w:t>pre-installed.";</w:t>
      </w:r>
    </w:p>
    <w:p>
      <w:pPr>
        <w:pStyle w:val="PL"/>
        <w:rPr>
          <w:rFonts w:eastAsia="Courier New"/>
        </w:rPr>
      </w:pPr>
      <w:r>
        <w:rPr>
          <w:rFonts w:eastAsia="Courier New"/>
        </w:rPr>
        <w:t xml:space="preserve">        </w:t>
      </w:r>
    </w:p>
    <w:p>
      <w:pPr>
        <w:pStyle w:val="PL"/>
        <w:rPr/>
      </w:pPr>
      <w:r>
        <w:rPr>
          <w:rFonts w:eastAsia="Courier New"/>
        </w:rPr>
        <w:t xml:space="preserve">      </w:t>
      </w:r>
      <w:r>
        <w:rPr/>
        <w:t>key id;</w:t>
      </w:r>
    </w:p>
    <w:p>
      <w:pPr>
        <w:pStyle w:val="PL"/>
        <w:rPr/>
      </w:pPr>
      <w:r>
        <w:rPr>
          <w:rFonts w:eastAsia="Courier New"/>
        </w:rPr>
        <w:t xml:space="preserve">      </w:t>
      </w:r>
      <w:r>
        <w:rPr/>
        <w:t>uses top3gpp:Top_Grp;</w:t>
      </w:r>
    </w:p>
    <w:p>
      <w:pPr>
        <w:pStyle w:val="PL"/>
        <w:rPr/>
      </w:pPr>
      <w:r>
        <w:rPr>
          <w:rFonts w:eastAsia="Courier New"/>
        </w:rPr>
        <w:t xml:space="preserve">      </w:t>
      </w:r>
      <w:r>
        <w:rPr/>
        <w:t>container attributes {</w:t>
      </w:r>
    </w:p>
    <w:p>
      <w:pPr>
        <w:pStyle w:val="PL"/>
        <w:rPr/>
      </w:pPr>
      <w:r>
        <w:rPr>
          <w:rFonts w:eastAsia="Courier New"/>
        </w:rPr>
        <w:t xml:space="preserve">        </w:t>
      </w:r>
      <w:r>
        <w:rPr/>
        <w:t>uses NtfSubscriptionControlGrp;</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list HeartbeatControl {</w:t>
      </w:r>
    </w:p>
    <w:p>
      <w:pPr>
        <w:pStyle w:val="PL"/>
        <w:rPr/>
      </w:pPr>
      <w:r>
        <w:rPr>
          <w:rFonts w:eastAsia="Courier New"/>
        </w:rPr>
        <w:t xml:space="preserve">        </w:t>
      </w:r>
      <w:r>
        <w:rPr/>
        <w:t>description "MnS consumers (i.e. notification recipients) use heartbeat</w:t>
      </w:r>
    </w:p>
    <w:p>
      <w:pPr>
        <w:pStyle w:val="PL"/>
        <w:rPr/>
      </w:pPr>
      <w:r>
        <w:rPr>
          <w:rFonts w:eastAsia="Courier New"/>
        </w:rPr>
        <w:t xml:space="preserve">          </w:t>
      </w:r>
      <w:r>
        <w:rPr/>
        <w:t xml:space="preserve">notifications to monitor the communication channels between </w:t>
      </w:r>
    </w:p>
    <w:p>
      <w:pPr>
        <w:pStyle w:val="PL"/>
        <w:rPr/>
      </w:pPr>
      <w:r>
        <w:rPr>
          <w:rFonts w:eastAsia="Courier New"/>
        </w:rPr>
        <w:t xml:space="preserve">          </w:t>
      </w:r>
      <w:r>
        <w:rPr/>
        <w:t>themselves and MnS producers configured to emit notifications.</w:t>
      </w:r>
    </w:p>
    <w:p>
      <w:pPr>
        <w:pStyle w:val="PL"/>
        <w:rPr/>
      </w:pPr>
      <w:r>
        <w:rPr/>
      </w:r>
    </w:p>
    <w:p>
      <w:pPr>
        <w:pStyle w:val="PL"/>
        <w:rPr/>
      </w:pPr>
      <w:r>
        <w:rPr>
          <w:rFonts w:eastAsia="Courier New"/>
        </w:rPr>
        <w:t xml:space="preserve">          </w:t>
      </w:r>
      <w:r>
        <w:rPr/>
        <w:t>A HeartbeatControl instance allows controlling the emission of</w:t>
      </w:r>
    </w:p>
    <w:p>
      <w:pPr>
        <w:pStyle w:val="PL"/>
        <w:rPr/>
      </w:pPr>
      <w:r>
        <w:rPr>
          <w:rFonts w:eastAsia="Courier New"/>
        </w:rPr>
        <w:t xml:space="preserve">          </w:t>
      </w:r>
      <w:r>
        <w:rPr/>
        <w:t>heartbeat notifications by MnS producers. The recipients of heartbeat</w:t>
      </w:r>
    </w:p>
    <w:p>
      <w:pPr>
        <w:pStyle w:val="PL"/>
        <w:rPr/>
      </w:pPr>
      <w:r>
        <w:rPr>
          <w:rFonts w:eastAsia="Courier New"/>
        </w:rPr>
        <w:t xml:space="preserve">          </w:t>
      </w:r>
      <w:r>
        <w:rPr/>
        <w:t>notifications are specified by the notificationRecipientAddress</w:t>
      </w:r>
    </w:p>
    <w:p>
      <w:pPr>
        <w:pStyle w:val="PL"/>
        <w:rPr/>
      </w:pPr>
      <w:r>
        <w:rPr>
          <w:rFonts w:eastAsia="Courier New"/>
        </w:rPr>
        <w:t xml:space="preserve">          </w:t>
      </w:r>
      <w:r>
        <w:rPr/>
        <w:t>attribute of the NtfSubscriptionControl instance containing the</w:t>
      </w:r>
    </w:p>
    <w:p>
      <w:pPr>
        <w:pStyle w:val="PL"/>
        <w:rPr/>
      </w:pPr>
      <w:r>
        <w:rPr>
          <w:rFonts w:eastAsia="Courier New"/>
        </w:rPr>
        <w:t xml:space="preserve">          </w:t>
      </w:r>
      <w:r>
        <w:rPr/>
        <w:t>HeartbeatControl instance.</w:t>
      </w:r>
    </w:p>
    <w:p>
      <w:pPr>
        <w:pStyle w:val="PL"/>
        <w:rPr/>
      </w:pPr>
      <w:r>
        <w:rPr/>
      </w:r>
    </w:p>
    <w:p>
      <w:pPr>
        <w:pStyle w:val="PL"/>
        <w:rPr/>
      </w:pPr>
      <w:r>
        <w:rPr>
          <w:rFonts w:eastAsia="Courier New"/>
        </w:rPr>
        <w:t xml:space="preserve">          </w:t>
      </w:r>
      <w:r>
        <w:rPr/>
        <w:t>Note that the MnS consumer managing the HeartbeatControl instance</w:t>
      </w:r>
    </w:p>
    <w:p>
      <w:pPr>
        <w:pStyle w:val="PL"/>
        <w:rPr/>
      </w:pPr>
      <w:r>
        <w:rPr>
          <w:rFonts w:eastAsia="Courier New"/>
        </w:rPr>
        <w:t xml:space="preserve">          </w:t>
      </w:r>
      <w:r>
        <w:rPr/>
        <w:t>and the MnS consumer receiving the heartbeat notifications may not be</w:t>
      </w:r>
    </w:p>
    <w:p>
      <w:pPr>
        <w:pStyle w:val="PL"/>
        <w:rPr/>
      </w:pPr>
      <w:r>
        <w:rPr>
          <w:rFonts w:eastAsia="Courier New"/>
        </w:rPr>
        <w:t xml:space="preserve">          </w:t>
      </w:r>
      <w:r>
        <w:rPr/>
        <w:t>the same.</w:t>
      </w:r>
    </w:p>
    <w:p>
      <w:pPr>
        <w:pStyle w:val="PL"/>
        <w:rPr/>
      </w:pPr>
      <w:r>
        <w:rPr/>
      </w:r>
    </w:p>
    <w:p>
      <w:pPr>
        <w:pStyle w:val="PL"/>
        <w:rPr/>
      </w:pPr>
      <w:r>
        <w:rPr>
          <w:rFonts w:eastAsia="Courier New"/>
        </w:rPr>
        <w:t xml:space="preserve">          </w:t>
      </w:r>
      <w:r>
        <w:rPr/>
        <w:t>As a pre-condition for the emission of heartbeat notifications, a</w:t>
      </w:r>
    </w:p>
    <w:p>
      <w:pPr>
        <w:pStyle w:val="PL"/>
        <w:rPr/>
      </w:pPr>
      <w:r>
        <w:rPr>
          <w:rFonts w:eastAsia="Courier New"/>
        </w:rPr>
        <w:t xml:space="preserve">          </w:t>
      </w:r>
      <w:r>
        <w:rPr/>
        <w:t>HeartbeatControl instance needs to be created. Creation of an instance</w:t>
      </w:r>
    </w:p>
    <w:p>
      <w:pPr>
        <w:pStyle w:val="PL"/>
        <w:rPr/>
      </w:pPr>
      <w:r>
        <w:rPr>
          <w:rFonts w:eastAsia="Courier New"/>
        </w:rPr>
        <w:t xml:space="preserve">          </w:t>
      </w:r>
      <w:r>
        <w:rPr/>
        <w:t>with an initial non-zero value of the heartbeatNtfPeriod attribute</w:t>
      </w:r>
    </w:p>
    <w:p>
      <w:pPr>
        <w:pStyle w:val="PL"/>
        <w:rPr/>
      </w:pPr>
      <w:r>
        <w:rPr>
          <w:rFonts w:eastAsia="Courier New"/>
        </w:rPr>
        <w:t xml:space="preserve">          </w:t>
      </w:r>
      <w:r>
        <w:rPr/>
        <w:t>triggers an immediate heartbeat notification emission. Creation of an</w:t>
      </w:r>
    </w:p>
    <w:p>
      <w:pPr>
        <w:pStyle w:val="PL"/>
        <w:rPr/>
      </w:pPr>
      <w:r>
        <w:rPr>
          <w:rFonts w:eastAsia="Courier New"/>
        </w:rPr>
        <w:t xml:space="preserve">          </w:t>
      </w:r>
      <w:r>
        <w:rPr/>
        <w:t>instance with an initial zero value of the heartbeatPeriod attribute</w:t>
      </w:r>
    </w:p>
    <w:p>
      <w:pPr>
        <w:pStyle w:val="PL"/>
        <w:rPr/>
      </w:pPr>
      <w:r>
        <w:rPr>
          <w:rFonts w:eastAsia="Courier New"/>
        </w:rPr>
        <w:t xml:space="preserve">          </w:t>
      </w:r>
      <w:r>
        <w:rPr/>
        <w:t>does not trigger an emission of a heartbeat notification. Deletion of</w:t>
      </w:r>
    </w:p>
    <w:p>
      <w:pPr>
        <w:pStyle w:val="PL"/>
        <w:rPr/>
      </w:pPr>
      <w:r>
        <w:rPr>
          <w:rFonts w:eastAsia="Courier New"/>
        </w:rPr>
        <w:t xml:space="preserve">          </w:t>
      </w:r>
      <w:r>
        <w:rPr/>
        <w:t>an instance does not trigger an emission of a heartbeat notification.</w:t>
      </w:r>
    </w:p>
    <w:p>
      <w:pPr>
        <w:pStyle w:val="PL"/>
        <w:rPr/>
      </w:pPr>
      <w:r>
        <w:rPr/>
      </w:r>
    </w:p>
    <w:p>
      <w:pPr>
        <w:pStyle w:val="PL"/>
        <w:rPr/>
      </w:pPr>
      <w:r>
        <w:rPr>
          <w:rFonts w:eastAsia="Courier New"/>
        </w:rPr>
        <w:t xml:space="preserve">          </w:t>
      </w:r>
      <w:r>
        <w:rPr/>
        <w:t>Once the instance is created, heartbeat notifications are emitted with</w:t>
      </w:r>
    </w:p>
    <w:p>
      <w:pPr>
        <w:pStyle w:val="PL"/>
        <w:rPr/>
      </w:pPr>
      <w:r>
        <w:rPr>
          <w:rFonts w:eastAsia="Courier New"/>
        </w:rPr>
        <w:t xml:space="preserve">          </w:t>
      </w:r>
      <w:r>
        <w:rPr/>
        <w:t>a periodicity defined by the value of the heartbeatNtfPeriod</w:t>
      </w:r>
    </w:p>
    <w:p>
      <w:pPr>
        <w:pStyle w:val="PL"/>
        <w:rPr/>
      </w:pPr>
      <w:r>
        <w:rPr>
          <w:rFonts w:eastAsia="Courier New"/>
        </w:rPr>
        <w:t xml:space="preserve">          </w:t>
      </w:r>
      <w:r>
        <w:rPr/>
        <w:t>attribute. No heartbeat notifications are emitted if the value is</w:t>
      </w:r>
    </w:p>
    <w:p>
      <w:pPr>
        <w:pStyle w:val="PL"/>
        <w:rPr/>
      </w:pPr>
      <w:r>
        <w:rPr>
          <w:rFonts w:eastAsia="Courier New"/>
        </w:rPr>
        <w:t xml:space="preserve">          </w:t>
      </w:r>
      <w:r>
        <w:rPr/>
        <w:t>equal to zero. Setting a zero value to a non zero value, or a non zero</w:t>
      </w:r>
    </w:p>
    <w:p>
      <w:pPr>
        <w:pStyle w:val="PL"/>
        <w:rPr/>
      </w:pPr>
      <w:r>
        <w:rPr>
          <w:rFonts w:eastAsia="Courier New"/>
        </w:rPr>
        <w:t xml:space="preserve">          </w:t>
      </w:r>
      <w:r>
        <w:rPr/>
        <w:t>value to a different non zero value, triggers an immediate heartbeat</w:t>
      </w:r>
    </w:p>
    <w:p>
      <w:pPr>
        <w:pStyle w:val="PL"/>
        <w:rPr/>
      </w:pPr>
      <w:r>
        <w:rPr>
          <w:rFonts w:eastAsia="Courier New"/>
        </w:rPr>
        <w:t xml:space="preserve">          </w:t>
      </w:r>
      <w:r>
        <w:rPr/>
        <w:t>notification, that is the base for the new heartbeat period. Setting a</w:t>
      </w:r>
    </w:p>
    <w:p>
      <w:pPr>
        <w:pStyle w:val="PL"/>
        <w:rPr/>
      </w:pPr>
      <w:r>
        <w:rPr>
          <w:rFonts w:eastAsia="Courier New"/>
        </w:rPr>
        <w:t xml:space="preserve">          </w:t>
      </w:r>
      <w:r>
        <w:rPr/>
        <w:t>non zero value to a zero value stops emitting heartbeats immediately;</w:t>
      </w:r>
    </w:p>
    <w:p>
      <w:pPr>
        <w:pStyle w:val="PL"/>
        <w:rPr/>
      </w:pPr>
      <w:r>
        <w:rPr>
          <w:rFonts w:eastAsia="Courier New"/>
        </w:rPr>
        <w:t xml:space="preserve">          </w:t>
      </w:r>
      <w:r>
        <w:rPr/>
        <w:t>no final heartbeat notification is sent.</w:t>
      </w:r>
    </w:p>
    <w:p>
      <w:pPr>
        <w:pStyle w:val="PL"/>
        <w:rPr/>
      </w:pPr>
      <w:r>
        <w:rPr/>
      </w:r>
    </w:p>
    <w:p>
      <w:pPr>
        <w:pStyle w:val="PL"/>
        <w:rPr/>
      </w:pPr>
      <w:r>
        <w:rPr>
          <w:rFonts w:eastAsia="Courier New"/>
        </w:rPr>
        <w:t xml:space="preserve">          </w:t>
      </w:r>
      <w:r>
        <w:rPr/>
        <w:t>Creation and deletion of HeartbeatControl instances by MnS Consumers</w:t>
      </w:r>
    </w:p>
    <w:p>
      <w:pPr>
        <w:pStyle w:val="PL"/>
        <w:rPr/>
      </w:pPr>
      <w:r>
        <w:rPr>
          <w:rFonts w:eastAsia="Courier New"/>
        </w:rPr>
        <w:t xml:space="preserve">          </w:t>
      </w:r>
      <w:r>
        <w:rPr/>
        <w:t>is optional; when not supported, the HeartbeatControl instances may be</w:t>
      </w:r>
    </w:p>
    <w:p>
      <w:pPr>
        <w:pStyle w:val="PL"/>
        <w:rPr/>
      </w:pPr>
      <w:r>
        <w:rPr>
          <w:rFonts w:eastAsia="Courier New"/>
        </w:rPr>
        <w:t xml:space="preserve">          </w:t>
      </w:r>
      <w:r>
        <w:rPr/>
        <w:t xml:space="preserve">created and deleted by the system or be pre-installed. </w:t>
      </w:r>
    </w:p>
    <w:p>
      <w:pPr>
        <w:pStyle w:val="PL"/>
        <w:rPr/>
      </w:pPr>
      <w:r>
        <w:rPr/>
      </w:r>
    </w:p>
    <w:p>
      <w:pPr>
        <w:pStyle w:val="PL"/>
        <w:rPr/>
      </w:pPr>
      <w:r>
        <w:rPr>
          <w:rFonts w:eastAsia="Courier New"/>
        </w:rPr>
        <w:t xml:space="preserve">          </w:t>
      </w:r>
      <w:r>
        <w:rPr/>
        <w:t>Whether and when to emit heartbeat notifications is controlled by</w:t>
      </w:r>
    </w:p>
    <w:p>
      <w:pPr>
        <w:pStyle w:val="PL"/>
        <w:rPr/>
      </w:pPr>
      <w:r>
        <w:rPr>
          <w:rFonts w:eastAsia="Courier New"/>
        </w:rPr>
        <w:t xml:space="preserve">          </w:t>
      </w:r>
      <w:r>
        <w:rPr/>
        <w:t>HeartbeatControl. Subscription for heartbeat is not supported via the</w:t>
      </w:r>
    </w:p>
    <w:p>
      <w:pPr>
        <w:pStyle w:val="PL"/>
        <w:rPr/>
      </w:pPr>
      <w:r>
        <w:rPr>
          <w:rFonts w:eastAsia="Courier New"/>
        </w:rPr>
        <w:t xml:space="preserve">          </w:t>
      </w:r>
      <w:r>
        <w:rPr/>
        <w:t>NtfSubscriptionControl.";</w:t>
      </w:r>
    </w:p>
    <w:p>
      <w:pPr>
        <w:pStyle w:val="PL"/>
        <w:rPr/>
      </w:pPr>
      <w:r>
        <w:rPr/>
      </w:r>
    </w:p>
    <w:p>
      <w:pPr>
        <w:pStyle w:val="PL"/>
        <w:rPr/>
      </w:pPr>
      <w:r>
        <w:rPr>
          <w:rFonts w:eastAsia="Courier New"/>
        </w:rPr>
        <w:t xml:space="preserve">        </w:t>
      </w:r>
      <w:r>
        <w:rPr/>
        <w:t>max-elements 1;</w:t>
      </w:r>
    </w:p>
    <w:p>
      <w:pPr>
        <w:pStyle w:val="PL"/>
        <w:rPr/>
      </w:pPr>
      <w:r>
        <w:rPr>
          <w:rFonts w:eastAsia="Courier New"/>
        </w:rPr>
        <w:t xml:space="preserve">        </w:t>
      </w:r>
      <w:r>
        <w:rPr/>
        <w:t>key id;</w:t>
      </w:r>
    </w:p>
    <w:p>
      <w:pPr>
        <w:pStyle w:val="PL"/>
        <w:rPr/>
      </w:pPr>
      <w:r>
        <w:rPr>
          <w:rFonts w:eastAsia="Courier New"/>
        </w:rPr>
        <w:t xml:space="preserve">        </w:t>
      </w:r>
      <w:r>
        <w:rPr/>
        <w:t>uses top3gpp:Top_Grp;</w:t>
      </w:r>
    </w:p>
    <w:p>
      <w:pPr>
        <w:pStyle w:val="PL"/>
        <w:rPr>
          <w:rFonts w:eastAsia="Courier New"/>
        </w:rPr>
      </w:pPr>
      <w:r>
        <w:rPr>
          <w:rFonts w:eastAsia="Courier New"/>
        </w:rPr>
        <w:t xml:space="preserve">        </w:t>
      </w:r>
    </w:p>
    <w:p>
      <w:pPr>
        <w:pStyle w:val="PL"/>
        <w:rPr/>
      </w:pPr>
      <w:r>
        <w:rPr>
          <w:rFonts w:eastAsia="Courier New"/>
        </w:rPr>
        <w:t xml:space="preserve">        </w:t>
      </w:r>
      <w:r>
        <w:rPr/>
        <w:t>container attributes {</w:t>
      </w:r>
    </w:p>
    <w:p>
      <w:pPr>
        <w:pStyle w:val="PL"/>
        <w:rPr/>
      </w:pPr>
      <w:r>
        <w:rPr>
          <w:rFonts w:eastAsia="Courier New"/>
        </w:rPr>
        <w:t xml:space="preserve">          </w:t>
      </w:r>
      <w:r>
        <w:rPr/>
        <w:t>uses HeartbeatControlGrp;</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xml:space="preserve">} </w:t>
      </w:r>
    </w:p>
    <w:p>
      <w:pPr>
        <w:pStyle w:val="PL"/>
        <w:rPr/>
      </w:pPr>
      <w:r>
        <w:rPr/>
        <w:t>}&lt;CODE ENDS&gt;</w:t>
      </w:r>
    </w:p>
    <w:p>
      <w:pPr>
        <w:pStyle w:val="Heading2"/>
        <w:rPr/>
      </w:pPr>
      <w:bookmarkStart w:id="85" w:name="__RefHeading___Toc145945085"/>
      <w:bookmarkEnd w:id="85"/>
      <w:r>
        <w:rPr>
          <w:lang w:eastAsia="zh-CN"/>
        </w:rPr>
        <w:t>D.2.7</w:t>
        <w:tab/>
        <w:t>module _3gpp-common</w:t>
      </w:r>
      <w:r>
        <w:rPr/>
        <w:t>-yang-extensions.yang</w:t>
      </w:r>
    </w:p>
    <w:p>
      <w:pPr>
        <w:pStyle w:val="PL"/>
        <w:rPr/>
      </w:pPr>
      <w:r>
        <w:rPr/>
        <w:t>&lt;CODE BEGINS&gt;</w:t>
      </w:r>
    </w:p>
    <w:p>
      <w:pPr>
        <w:pStyle w:val="PL"/>
        <w:rPr/>
      </w:pPr>
      <w:r>
        <w:rPr/>
        <w:t>module _3gpp-common-yang-extensions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urn:3gpp:sa5:_3gpp-common-yang-extensions ;</w:t>
      </w:r>
    </w:p>
    <w:p>
      <w:pPr>
        <w:pStyle w:val="PL"/>
        <w:rPr/>
      </w:pPr>
      <w:r>
        <w:rPr>
          <w:rFonts w:eastAsia="Courier New"/>
        </w:rPr>
        <w:t xml:space="preserve">  </w:t>
      </w:r>
      <w:r>
        <w:rPr/>
        <w:t>prefix yext3gpp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 xml:space="preserve">description "The module defines YANG extensions needed </w:t>
      </w:r>
    </w:p>
    <w:p>
      <w:pPr>
        <w:pStyle w:val="PL"/>
        <w:rPr/>
      </w:pPr>
      <w:r>
        <w:rPr>
          <w:rFonts w:eastAsia="Courier New"/>
        </w:rPr>
        <w:t xml:space="preserve">    </w:t>
      </w:r>
      <w:r>
        <w:rPr/>
        <w:t>3GPP YANG modeling.</w:t>
      </w:r>
    </w:p>
    <w:p>
      <w:pPr>
        <w:pStyle w:val="PL"/>
        <w:rPr/>
      </w:pPr>
      <w:r>
        <w:rPr/>
      </w:r>
    </w:p>
    <w:p>
      <w:pPr>
        <w:pStyle w:val="PL"/>
        <w:rPr/>
      </w:pPr>
      <w:r>
        <w:rPr>
          <w:rFonts w:eastAsia="Courier New"/>
        </w:rPr>
        <w:t xml:space="preserve">    </w:t>
      </w:r>
      <w:r>
        <w:rPr/>
        <w:t>Copyright (c) 2019 3GPP. All rights reserved.</w:t>
      </w:r>
    </w:p>
    <w:p>
      <w:pPr>
        <w:pStyle w:val="PL"/>
        <w:rPr/>
      </w:pPr>
      <w:r>
        <w:rPr/>
      </w:r>
    </w:p>
    <w:p>
      <w:pPr>
        <w:pStyle w:val="PL"/>
        <w:rPr/>
      </w:pPr>
      <w:r>
        <w:rPr>
          <w:rFonts w:eastAsia="Courier New"/>
        </w:rPr>
        <w:t xml:space="preserve">    </w:t>
      </w:r>
      <w:r>
        <w:rPr/>
        <w:t>Extensions MUST be defined with the following structure in the</w:t>
      </w:r>
    </w:p>
    <w:p>
      <w:pPr>
        <w:pStyle w:val="PL"/>
        <w:rPr/>
      </w:pPr>
      <w:r>
        <w:rPr>
          <w:rFonts w:eastAsia="Courier New"/>
        </w:rPr>
        <w:t xml:space="preserve">    </w:t>
      </w:r>
      <w:r>
        <w:rPr/>
        <w:t>description statement:</w:t>
      </w:r>
    </w:p>
    <w:p>
      <w:pPr>
        <w:pStyle w:val="PL"/>
        <w:rPr/>
      </w:pPr>
      <w:r>
        <w:rPr>
          <w:rFonts w:eastAsia="Courier New"/>
        </w:rPr>
        <w:t xml:space="preserve">        </w:t>
      </w:r>
      <w:r>
        <w:rPr/>
        <w:t>- What is this statement.</w:t>
      </w:r>
    </w:p>
    <w:p>
      <w:pPr>
        <w:pStyle w:val="PL"/>
        <w:rPr/>
      </w:pPr>
      <w:r>
        <w:rPr>
          <w:rFonts w:eastAsia="Courier New"/>
        </w:rPr>
        <w:t xml:space="preserve">        </w:t>
      </w:r>
      <w:r>
        <w:rPr/>
        <w:t>- Newline,</w:t>
      </w:r>
    </w:p>
    <w:p>
      <w:pPr>
        <w:pStyle w:val="PL"/>
        <w:rPr/>
      </w:pPr>
      <w:r>
        <w:rPr>
          <w:rFonts w:eastAsia="Courier New"/>
        </w:rPr>
        <w:t xml:space="preserve">        </w:t>
      </w:r>
      <w:r>
        <w:rPr/>
        <w:t>- This statement can be a substatement of the xxx statements with</w:t>
      </w:r>
    </w:p>
    <w:p>
      <w:pPr>
        <w:pStyle w:val="PL"/>
        <w:rPr/>
      </w:pPr>
      <w:r>
        <w:rPr>
          <w:rFonts w:eastAsia="Courier New"/>
        </w:rPr>
        <w:t xml:space="preserve">        </w:t>
      </w:r>
      <w:r>
        <w:rPr/>
        <w:t>cardinality x..y.</w:t>
      </w:r>
    </w:p>
    <w:p>
      <w:pPr>
        <w:pStyle w:val="PL"/>
        <w:rPr/>
      </w:pPr>
      <w:r>
        <w:rPr>
          <w:rFonts w:eastAsia="Courier New"/>
        </w:rPr>
        <w:t xml:space="preserve">        </w:t>
      </w:r>
      <w:r>
        <w:rPr/>
        <w:t>- This statement can have the following substatements with</w:t>
      </w:r>
    </w:p>
    <w:p>
      <w:pPr>
        <w:pStyle w:val="PL"/>
        <w:rPr/>
      </w:pPr>
      <w:r>
        <w:rPr>
          <w:rFonts w:eastAsia="Courier New"/>
        </w:rPr>
        <w:t xml:space="preserve">        </w:t>
      </w:r>
      <w:r>
        <w:rPr/>
        <w:t>cardinality x..y.</w:t>
      </w:r>
    </w:p>
    <w:p>
      <w:pPr>
        <w:pStyle w:val="PL"/>
        <w:rPr/>
      </w:pPr>
      <w:r>
        <w:rPr>
          <w:rFonts w:eastAsia="Courier New"/>
        </w:rPr>
        <w:t xml:space="preserve">        </w:t>
      </w:r>
      <w:r>
        <w:rPr/>
        <w:t>- Newline</w:t>
      </w:r>
    </w:p>
    <w:p>
      <w:pPr>
        <w:pStyle w:val="PL"/>
        <w:rPr/>
      </w:pPr>
      <w:r>
        <w:rPr>
          <w:rFonts w:eastAsia="Courier New"/>
        </w:rPr>
        <w:t xml:space="preserve">        </w:t>
      </w:r>
      <w:r>
        <w:rPr/>
        <w:t xml:space="preserve">- Is changing this statement an editorial, BC(backwards compatible) </w:t>
      </w:r>
    </w:p>
    <w:p>
      <w:pPr>
        <w:pStyle w:val="PL"/>
        <w:rPr/>
      </w:pPr>
      <w:r>
        <w:rPr>
          <w:rFonts w:eastAsia="Courier New"/>
        </w:rPr>
        <w:t xml:space="preserve">        </w:t>
      </w:r>
      <w:r>
        <w:rPr>
          <w:lang w:val="fr-FR"/>
        </w:rPr>
        <w:t>or NBC(non-BC) change?</w:t>
      </w:r>
    </w:p>
    <w:p>
      <w:pPr>
        <w:pStyle w:val="PL"/>
        <w:rPr/>
      </w:pPr>
      <w:r>
        <w:rPr>
          <w:rFonts w:eastAsia="Courier New"/>
          <w:lang w:val="fr-FR"/>
        </w:rPr>
        <w:t xml:space="preserve">        </w:t>
      </w:r>
      <w:r>
        <w:rPr/>
        <w:t>- Newline.</w:t>
      </w:r>
    </w:p>
    <w:p>
      <w:pPr>
        <w:pStyle w:val="PL"/>
        <w:rPr/>
      </w:pPr>
      <w:r>
        <w:rPr>
          <w:rFonts w:eastAsia="Courier New"/>
        </w:rPr>
        <w:t xml:space="preserve">        </w:t>
      </w:r>
      <w:r>
        <w:rPr/>
        <w:t>- The argument its meaning and type. Preferably use YANG types and</w:t>
      </w:r>
    </w:p>
    <w:p>
      <w:pPr>
        <w:pStyle w:val="PL"/>
        <w:rPr/>
      </w:pPr>
      <w:r>
        <w:rPr>
          <w:rFonts w:eastAsia="Courier New"/>
        </w:rPr>
        <w:t xml:space="preserve">          </w:t>
      </w:r>
      <w:r>
        <w:rPr/>
        <w:t>constraints to define the argument's type.</w:t>
      </w:r>
    </w:p>
    <w:p>
      <w:pPr>
        <w:pStyle w:val="PL"/>
        <w:rPr/>
      </w:pPr>
      <w:r>
        <w:rPr/>
      </w:r>
    </w:p>
    <w:p>
      <w:pPr>
        <w:pStyle w:val="PL"/>
        <w:rPr/>
      </w:pPr>
      <w:r>
        <w:rPr>
          <w:rFonts w:eastAsia="Courier New"/>
        </w:rPr>
        <w:t xml:space="preserve">    </w:t>
      </w:r>
      <w:r>
        <w:rPr/>
        <w:t>Any extension statement can be added with a</w:t>
      </w:r>
    </w:p>
    <w:p>
      <w:pPr>
        <w:pStyle w:val="PL"/>
        <w:rPr/>
      </w:pPr>
      <w:r>
        <w:rPr>
          <w:rFonts w:eastAsia="Courier New"/>
        </w:rPr>
        <w:t xml:space="preserve">    </w:t>
      </w:r>
      <w:r>
        <w:rPr/>
        <w:t>deviation/deviate add statement. In this case the restriction about</w:t>
      </w:r>
    </w:p>
    <w:p>
      <w:pPr>
        <w:pStyle w:val="PL"/>
        <w:rPr/>
      </w:pPr>
      <w:r>
        <w:rPr>
          <w:rFonts w:eastAsia="Courier New"/>
        </w:rPr>
        <w:t xml:space="preserve">    </w:t>
      </w:r>
      <w:r>
        <w:rPr/>
        <w:t>the parent statement of the extension SHALL be evaluated based on the</w:t>
      </w:r>
    </w:p>
    <w:p>
      <w:pPr>
        <w:pStyle w:val="PL"/>
        <w:rPr/>
      </w:pPr>
      <w:r>
        <w:rPr>
          <w:rFonts w:eastAsia="Courier New"/>
        </w:rPr>
        <w:t xml:space="preserve">    </w:t>
      </w:r>
      <w:r>
        <w:rPr/>
        <w:t>target of the deviation statement.</w:t>
      </w:r>
    </w:p>
    <w:p>
      <w:pPr>
        <w:pStyle w:val="PL"/>
        <w:rPr/>
      </w:pPr>
      <w:r>
        <w:rPr/>
      </w:r>
    </w:p>
    <w:p>
      <w:pPr>
        <w:pStyle w:val="PL"/>
        <w:rPr/>
      </w:pPr>
      <w:r>
        <w:rPr>
          <w:rFonts w:eastAsia="Courier New"/>
        </w:rPr>
        <w:t xml:space="preserve">    </w:t>
      </w:r>
      <w:r>
        <w:rPr/>
        <w:t>Support for this module does not mean that a YANG server implements</w:t>
      </w:r>
    </w:p>
    <w:p>
      <w:pPr>
        <w:pStyle w:val="PL"/>
        <w:rPr/>
      </w:pPr>
      <w:r>
        <w:rPr>
          <w:rFonts w:eastAsia="Courier New"/>
        </w:rPr>
        <w:t xml:space="preserve">    </w:t>
      </w:r>
      <w:r>
        <w:rPr/>
        <w:t>support for each of these extensions.</w:t>
      </w:r>
    </w:p>
    <w:p>
      <w:pPr>
        <w:pStyle w:val="PL"/>
        <w:rPr/>
      </w:pPr>
      <w:r>
        <w:rPr>
          <w:rFonts w:eastAsia="Courier New"/>
        </w:rPr>
        <w:t xml:space="preserve">    </w:t>
      </w:r>
      <w:r>
        <w:rPr/>
        <w:t>Implementers of each specific module using an extensions MUST check</w:t>
      </w:r>
    </w:p>
    <w:p>
      <w:pPr>
        <w:pStyle w:val="PL"/>
        <w:rPr/>
      </w:pPr>
      <w:r>
        <w:rPr>
          <w:rFonts w:eastAsia="Courier New"/>
        </w:rPr>
        <w:t xml:space="preserve">    </w:t>
      </w:r>
      <w:r>
        <w:rPr/>
        <w:t>if the server implements support for the used extension.</w:t>
      </w:r>
    </w:p>
    <w:p>
      <w:pPr>
        <w:pStyle w:val="PL"/>
        <w:rPr/>
      </w:pPr>
      <w:r>
        <w:rPr>
          <w:rFonts w:eastAsia="Courier New"/>
        </w:rPr>
        <w:t xml:space="preserve">    </w:t>
      </w:r>
      <w:r>
        <w:rPr/>
        <w:t>Note: modules use many extensions which individual</w:t>
      </w:r>
    </w:p>
    <w:p>
      <w:pPr>
        <w:pStyle w:val="PL"/>
        <w:rPr/>
      </w:pPr>
      <w:r>
        <w:rPr>
          <w:rFonts w:eastAsia="Courier New"/>
        </w:rPr>
        <w:t xml:space="preserve">    </w:t>
      </w:r>
      <w:r>
        <w:rPr/>
        <w:t>implementations MAY or MAY NOT support.</w:t>
      </w:r>
    </w:p>
    <w:p>
      <w:pPr>
        <w:pStyle w:val="PL"/>
        <w:rPr/>
      </w:pPr>
      <w:r>
        <w:rPr>
          <w:rFonts w:eastAsia="Courier New"/>
        </w:rPr>
        <w:t xml:space="preserve">    </w:t>
      </w:r>
      <w:r>
        <w:rPr/>
        <w:t>If support for an extension is missing the extension statement needs</w:t>
      </w:r>
    </w:p>
    <w:p>
      <w:pPr>
        <w:pStyle w:val="PL"/>
        <w:rPr/>
      </w:pPr>
      <w:r>
        <w:rPr>
          <w:rFonts w:eastAsia="Courier New"/>
        </w:rPr>
        <w:t xml:space="preserve">    </w:t>
      </w:r>
      <w:r>
        <w:rPr/>
        <w:t>individual handling or it SHOULD be removed from the module using</w:t>
      </w:r>
    </w:p>
    <w:p>
      <w:pPr>
        <w:pStyle w:val="PL"/>
        <w:rPr/>
      </w:pPr>
      <w:r>
        <w:rPr>
          <w:rFonts w:eastAsia="Courier New"/>
        </w:rPr>
        <w:t xml:space="preserve">    </w:t>
      </w:r>
      <w:r>
        <w:rPr/>
        <w:t>the extension e.g. with a deviation.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revision 2022-11-03 { reference CR-0192;   }</w:t>
      </w:r>
    </w:p>
    <w:p>
      <w:pPr>
        <w:pStyle w:val="PL"/>
        <w:rPr/>
      </w:pPr>
      <w:r>
        <w:rPr>
          <w:rFonts w:eastAsia="Courier New"/>
        </w:rPr>
        <w:t xml:space="preserve">  </w:t>
      </w:r>
      <w:r>
        <w:rPr/>
        <w:t>revision 2019-06-23 { description "Initial version";   }</w:t>
      </w:r>
    </w:p>
    <w:p>
      <w:pPr>
        <w:pStyle w:val="PL"/>
        <w:rPr/>
      </w:pPr>
      <w:r>
        <w:rPr/>
      </w:r>
    </w:p>
    <w:p>
      <w:pPr>
        <w:pStyle w:val="PL"/>
        <w:rPr/>
      </w:pPr>
      <w:r>
        <w:rPr>
          <w:rFonts w:eastAsia="Courier New"/>
        </w:rPr>
        <w:t xml:space="preserve">  </w:t>
      </w:r>
      <w:r>
        <w:rPr/>
        <w:t>extension notNotifyable {</w:t>
      </w:r>
    </w:p>
    <w:p>
      <w:pPr>
        <w:pStyle w:val="PL"/>
        <w:rPr/>
      </w:pPr>
      <w:r>
        <w:rPr>
          <w:rFonts w:eastAsia="Courier New"/>
        </w:rPr>
        <w:t xml:space="preserve">    </w:t>
      </w:r>
      <w:r>
        <w:rPr/>
        <w:t>description</w:t>
      </w:r>
    </w:p>
    <w:p>
      <w:pPr>
        <w:pStyle w:val="PL"/>
        <w:rPr/>
      </w:pPr>
      <w:r>
        <w:rPr>
          <w:rFonts w:eastAsia="Courier New"/>
        </w:rPr>
        <w:t xml:space="preserve">      </w:t>
      </w:r>
      <w:r>
        <w:rPr/>
        <w:t xml:space="preserve">"Indicates that data change notifications shall not be sent </w:t>
      </w:r>
    </w:p>
    <w:p>
      <w:pPr>
        <w:pStyle w:val="PL"/>
        <w:rPr/>
      </w:pPr>
      <w:r>
        <w:rPr>
          <w:rFonts w:eastAsia="Courier New"/>
        </w:rPr>
        <w:t xml:space="preserve">      </w:t>
      </w:r>
      <w:r>
        <w:rPr/>
        <w:t xml:space="preserve">for this attribute. If the extension is not present and other </w:t>
      </w:r>
    </w:p>
    <w:p>
      <w:pPr>
        <w:pStyle w:val="PL"/>
        <w:rPr/>
      </w:pPr>
      <w:r>
        <w:rPr>
          <w:rFonts w:eastAsia="Courier New"/>
        </w:rPr>
        <w:t xml:space="preserve">      </w:t>
      </w:r>
      <w:r>
        <w:rPr/>
        <w:t>conditions are fulfilled data change notification should be sent.</w:t>
      </w:r>
    </w:p>
    <w:p>
      <w:pPr>
        <w:pStyle w:val="PL"/>
        <w:rPr/>
      </w:pPr>
      <w:r>
        <w:rPr>
          <w:rFonts w:eastAsia="Courier New"/>
        </w:rPr>
        <w:t xml:space="preserve">      </w:t>
      </w:r>
      <w:r>
        <w:rPr/>
        <w:t xml:space="preserve">If a list or container already has the notNotifyable </w:t>
      </w:r>
    </w:p>
    <w:p>
      <w:pPr>
        <w:pStyle w:val="PL"/>
        <w:rPr/>
      </w:pPr>
      <w:r>
        <w:rPr>
          <w:rFonts w:eastAsia="Courier New"/>
        </w:rPr>
        <w:t xml:space="preserve">      </w:t>
      </w:r>
      <w:r>
        <w:rPr/>
        <w:t>extension, that is also valid for all contained data nodes.</w:t>
      </w:r>
    </w:p>
    <w:p>
      <w:pPr>
        <w:pStyle w:val="PL"/>
        <w:rPr/>
      </w:pPr>
      <w:r>
        <w:rPr/>
      </w:r>
    </w:p>
    <w:p>
      <w:pPr>
        <w:pStyle w:val="PL"/>
        <w:rPr/>
      </w:pPr>
      <w:r>
        <w:rPr>
          <w:rFonts w:eastAsia="Courier New"/>
        </w:rPr>
        <w:t xml:space="preserve">      </w:t>
      </w:r>
      <w:r>
        <w:rPr/>
        <w:t>The statement MUST only be a substatement of a leaf, leaf-list, list,</w:t>
      </w:r>
    </w:p>
    <w:p>
      <w:pPr>
        <w:pStyle w:val="PL"/>
        <w:rPr/>
      </w:pPr>
      <w:r>
        <w:rPr>
          <w:rFonts w:eastAsia="Courier New"/>
        </w:rPr>
        <w:t xml:space="preserve">      </w:t>
      </w:r>
      <w:r>
        <w:rPr/>
        <w:t xml:space="preserve">container statement that is contained within the 'attributes' </w:t>
      </w:r>
    </w:p>
    <w:p>
      <w:pPr>
        <w:pStyle w:val="PL"/>
        <w:rPr/>
      </w:pPr>
      <w:r>
        <w:rPr>
          <w:rFonts w:eastAsia="Courier New"/>
        </w:rPr>
        <w:t xml:space="preserve">      </w:t>
      </w:r>
      <w:r>
        <w:rPr/>
        <w:t xml:space="preserve">container of an IOC and that represents an attribute or sub-parts of </w:t>
      </w:r>
    </w:p>
    <w:p>
      <w:pPr>
        <w:pStyle w:val="PL"/>
        <w:rPr/>
      </w:pPr>
      <w:r>
        <w:rPr>
          <w:rFonts w:eastAsia="Courier New"/>
        </w:rPr>
        <w:t xml:space="preserve">      </w:t>
      </w:r>
      <w:r>
        <w:rPr/>
        <w:t>an attribute .</w:t>
      </w:r>
    </w:p>
    <w:p>
      <w:pPr>
        <w:pStyle w:val="PL"/>
        <w:rPr>
          <w:rFonts w:eastAsia="Courier New"/>
        </w:rPr>
      </w:pPr>
      <w:r>
        <w:rPr>
          <w:rFonts w:eastAsia="Courier New"/>
        </w:rPr>
        <w:t xml:space="preserve">      </w:t>
      </w:r>
    </w:p>
    <w:p>
      <w:pPr>
        <w:pStyle w:val="PL"/>
        <w:rPr/>
      </w:pPr>
      <w:r>
        <w:rPr>
          <w:rFonts w:eastAsia="Courier New"/>
        </w:rPr>
        <w:t xml:space="preserve">      </w:t>
      </w:r>
      <w:r>
        <w:rPr/>
        <w:t>Zero or one notNotifyable statement is allowed per parent statement.</w:t>
      </w:r>
    </w:p>
    <w:p>
      <w:pPr>
        <w:pStyle w:val="PL"/>
        <w:rPr/>
      </w:pPr>
      <w:r>
        <w:rPr>
          <w:rFonts w:eastAsia="Courier New"/>
        </w:rPr>
        <w:t xml:space="preserve">      </w:t>
      </w:r>
      <w:r>
        <w:rPr/>
        <w:t>NO substatements are allowed.</w:t>
      </w:r>
    </w:p>
    <w:p>
      <w:pPr>
        <w:pStyle w:val="PL"/>
        <w:rPr>
          <w:rFonts w:eastAsia="Courier New"/>
        </w:rPr>
      </w:pPr>
      <w:r>
        <w:rPr>
          <w:rFonts w:eastAsia="Courier New"/>
        </w:rPr>
        <w:t xml:space="preserve">            </w:t>
      </w:r>
    </w:p>
    <w:p>
      <w:pPr>
        <w:pStyle w:val="PL"/>
        <w:rPr/>
      </w:pPr>
      <w:r>
        <w:rPr>
          <w:rFonts w:eastAsia="Courier New"/>
        </w:rPr>
        <w:t xml:space="preserve">      </w:t>
      </w:r>
      <w:r>
        <w:rPr/>
        <w:t>Adding this statement is an NBC change, removing it is BC.";</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extension inVariant {</w:t>
      </w:r>
    </w:p>
    <w:p>
      <w:pPr>
        <w:pStyle w:val="PL"/>
        <w:rPr/>
      </w:pPr>
      <w:r>
        <w:rPr>
          <w:rFonts w:eastAsia="Courier New"/>
        </w:rPr>
        <w:t xml:space="preserve">    </w:t>
      </w:r>
      <w:r>
        <w:rPr/>
        <w:t>description</w:t>
      </w:r>
    </w:p>
    <w:p>
      <w:pPr>
        <w:pStyle w:val="PL"/>
        <w:rPr/>
      </w:pPr>
      <w:r>
        <w:rPr>
          <w:rFonts w:eastAsia="Courier New"/>
        </w:rPr>
        <w:t xml:space="preserve">      </w:t>
      </w:r>
      <w:r>
        <w:rPr/>
        <w:t>"Indicates that the value for the data node can only be set when its</w:t>
      </w:r>
    </w:p>
    <w:p>
      <w:pPr>
        <w:pStyle w:val="PL"/>
        <w:rPr/>
      </w:pPr>
      <w:r>
        <w:rPr>
          <w:rFonts w:eastAsia="Courier New"/>
        </w:rPr>
        <w:t xml:space="preserve">      </w:t>
      </w:r>
      <w:r>
        <w:rPr/>
        <w:t>parent data node is being created. To change the value after that, the</w:t>
      </w:r>
    </w:p>
    <w:p>
      <w:pPr>
        <w:pStyle w:val="PL"/>
        <w:rPr/>
      </w:pPr>
      <w:r>
        <w:rPr>
          <w:rFonts w:eastAsia="Courier New"/>
        </w:rPr>
        <w:t xml:space="preserve">      </w:t>
      </w:r>
      <w:r>
        <w:rPr/>
        <w:t>parent data node must be deleted and recreated with the data node</w:t>
      </w:r>
    </w:p>
    <w:p>
      <w:pPr>
        <w:pStyle w:val="PL"/>
        <w:rPr/>
      </w:pPr>
      <w:r>
        <w:rPr>
          <w:rFonts w:eastAsia="Courier New"/>
        </w:rPr>
        <w:t xml:space="preserve">      </w:t>
      </w:r>
      <w:r>
        <w:rPr/>
        <w:t>having the new value.</w:t>
      </w:r>
    </w:p>
    <w:p>
      <w:pPr>
        <w:pStyle w:val="PL"/>
        <w:rPr/>
      </w:pPr>
      <w:r>
        <w:rPr/>
      </w:r>
    </w:p>
    <w:p>
      <w:pPr>
        <w:pStyle w:val="PL"/>
        <w:rPr/>
      </w:pPr>
      <w:r>
        <w:rPr>
          <w:rFonts w:eastAsia="Courier New"/>
        </w:rPr>
        <w:t xml:space="preserve">      </w:t>
      </w:r>
      <w:r>
        <w:rPr/>
        <w:t>It is unnecessary to use and MUST NOT be used for key leafs.</w:t>
      </w:r>
    </w:p>
    <w:p>
      <w:pPr>
        <w:pStyle w:val="PL"/>
        <w:rPr/>
      </w:pPr>
      <w:r>
        <w:rPr/>
      </w:r>
    </w:p>
    <w:p>
      <w:pPr>
        <w:pStyle w:val="PL"/>
        <w:rPr/>
      </w:pPr>
      <w:r>
        <w:rPr>
          <w:rFonts w:eastAsia="Courier New"/>
        </w:rPr>
        <w:t xml:space="preserve">      </w:t>
      </w:r>
      <w:r>
        <w:rPr/>
        <w:t xml:space="preserve">The statement MUST only be a substatement of a leaf, leaf-list, list </w:t>
      </w:r>
    </w:p>
    <w:p>
      <w:pPr>
        <w:pStyle w:val="PL"/>
        <w:rPr/>
      </w:pPr>
      <w:r>
        <w:rPr>
          <w:rFonts w:eastAsia="Courier New"/>
        </w:rPr>
        <w:t xml:space="preserve">      </w:t>
      </w:r>
      <w:r>
        <w:rPr/>
        <w:t>statements that is config=true.</w:t>
      </w:r>
    </w:p>
    <w:p>
      <w:pPr>
        <w:pStyle w:val="PL"/>
        <w:rPr/>
      </w:pPr>
      <w:r>
        <w:rPr>
          <w:rFonts w:eastAsia="Courier New"/>
        </w:rPr>
        <w:t xml:space="preserve">      </w:t>
      </w:r>
      <w:r>
        <w:rPr/>
        <w:t>Zero or one inVariant statement is allowed per parent statement.</w:t>
      </w:r>
    </w:p>
    <w:p>
      <w:pPr>
        <w:pStyle w:val="PL"/>
        <w:rPr/>
      </w:pPr>
      <w:r>
        <w:rPr>
          <w:rFonts w:eastAsia="Courier New"/>
        </w:rPr>
        <w:t xml:space="preserve">      </w:t>
      </w:r>
      <w:r>
        <w:rPr/>
        <w:t>NO substatements are allowed.</w:t>
      </w:r>
    </w:p>
    <w:p>
      <w:pPr>
        <w:pStyle w:val="PL"/>
        <w:rPr>
          <w:rFonts w:eastAsia="Courier New"/>
        </w:rPr>
      </w:pPr>
      <w:r>
        <w:rPr>
          <w:rFonts w:eastAsia="Courier New"/>
        </w:rPr>
        <w:t xml:space="preserve">            </w:t>
      </w:r>
    </w:p>
    <w:p>
      <w:pPr>
        <w:pStyle w:val="PL"/>
        <w:rPr/>
      </w:pPr>
      <w:r>
        <w:rPr>
          <w:rFonts w:eastAsia="Courier New"/>
        </w:rPr>
        <w:t xml:space="preserve">      </w:t>
      </w:r>
      <w:r>
        <w:rPr/>
        <w:t>Adding this statement is an NBC change, removing it is BC.";</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extension initial-value {</w:t>
      </w:r>
    </w:p>
    <w:p>
      <w:pPr>
        <w:pStyle w:val="PL"/>
        <w:rPr/>
      </w:pPr>
      <w:r>
        <w:rPr>
          <w:rFonts w:eastAsia="Courier New"/>
        </w:rPr>
        <w:t xml:space="preserve">    </w:t>
      </w:r>
      <w:r>
        <w:rPr/>
        <w:t>description "Specifies a value that the system will set for a leaf</w:t>
      </w:r>
    </w:p>
    <w:p>
      <w:pPr>
        <w:pStyle w:val="PL"/>
        <w:rPr/>
      </w:pPr>
      <w:r>
        <w:rPr>
          <w:rFonts w:eastAsia="Courier New"/>
        </w:rPr>
        <w:t xml:space="preserve">      </w:t>
      </w:r>
      <w:r>
        <w:rPr/>
        <w:t>leaf-list if a value is not specified for it when its parent list</w:t>
      </w:r>
    </w:p>
    <w:p>
      <w:pPr>
        <w:pStyle w:val="PL"/>
        <w:rPr/>
      </w:pPr>
      <w:r>
        <w:rPr>
          <w:rFonts w:eastAsia="Courier New"/>
        </w:rPr>
        <w:t xml:space="preserve">      </w:t>
      </w:r>
      <w:r>
        <w:rPr/>
        <w:t>or container is created. The value has no effect in any other</w:t>
      </w:r>
    </w:p>
    <w:p>
      <w:pPr>
        <w:pStyle w:val="PL"/>
        <w:rPr/>
      </w:pPr>
      <w:r>
        <w:rPr>
          <w:rFonts w:eastAsia="Courier New"/>
        </w:rPr>
        <w:t xml:space="preserve">      </w:t>
      </w:r>
      <w:r>
        <w:rPr/>
        <w:t>modification e.g. changing or removing the value.</w:t>
      </w:r>
    </w:p>
    <w:p>
      <w:pPr>
        <w:pStyle w:val="PL"/>
        <w:rPr/>
      </w:pPr>
      <w:r>
        <w:rPr/>
      </w:r>
    </w:p>
    <w:p>
      <w:pPr>
        <w:pStyle w:val="PL"/>
        <w:rPr/>
      </w:pPr>
      <w:r>
        <w:rPr>
          <w:rFonts w:eastAsia="Courier New"/>
        </w:rPr>
        <w:t xml:space="preserve">      </w:t>
      </w:r>
      <w:r>
        <w:rPr/>
        <w:t>The description statement of the parent statement SHOULD contain</w:t>
      </w:r>
    </w:p>
    <w:p>
      <w:pPr>
        <w:pStyle w:val="PL"/>
        <w:rPr/>
      </w:pPr>
      <w:r>
        <w:rPr>
          <w:rFonts w:eastAsia="Courier New"/>
        </w:rPr>
        <w:t xml:space="preserve">      </w:t>
      </w:r>
      <w:r>
        <w:rPr/>
        <w:t>the label 'Initial-value: ' followed by the text from the argument.</w:t>
      </w:r>
    </w:p>
    <w:p>
      <w:pPr>
        <w:pStyle w:val="PL"/>
        <w:rPr/>
      </w:pPr>
      <w:r>
        <w:rPr/>
      </w:r>
    </w:p>
    <w:p>
      <w:pPr>
        <w:pStyle w:val="PL"/>
        <w:rPr/>
      </w:pPr>
      <w:r>
        <w:rPr>
          <w:rFonts w:eastAsia="Courier New"/>
        </w:rPr>
        <w:t xml:space="preserve">      </w:t>
      </w:r>
      <w:r>
        <w:rPr/>
        <w:t>The statement MUST only be a substatement of a leaf or leaf-list.</w:t>
      </w:r>
    </w:p>
    <w:p>
      <w:pPr>
        <w:pStyle w:val="PL"/>
        <w:rPr/>
      </w:pPr>
      <w:r>
        <w:rPr>
          <w:rFonts w:eastAsia="Courier New"/>
        </w:rPr>
        <w:t xml:space="preserve">      </w:t>
      </w:r>
      <w:r>
        <w:rPr/>
        <w:t xml:space="preserve">The statement MUST NOT be present if the leaf or the leaf-list </w:t>
      </w:r>
    </w:p>
    <w:p>
      <w:pPr>
        <w:pStyle w:val="PL"/>
        <w:rPr/>
      </w:pPr>
      <w:r>
        <w:rPr>
          <w:rFonts w:eastAsia="Courier New"/>
        </w:rPr>
        <w:t xml:space="preserve">      </w:t>
      </w:r>
      <w:r>
        <w:rPr/>
        <w:t xml:space="preserve">has a default statement or the type used for the data node </w:t>
      </w:r>
    </w:p>
    <w:p>
      <w:pPr>
        <w:pStyle w:val="PL"/>
        <w:rPr/>
      </w:pPr>
      <w:r>
        <w:rPr>
          <w:rFonts w:eastAsia="Courier New"/>
        </w:rPr>
        <w:t xml:space="preserve">      </w:t>
      </w:r>
      <w:r>
        <w:rPr/>
        <w:t>has a default value.</w:t>
      </w:r>
    </w:p>
    <w:p>
      <w:pPr>
        <w:pStyle w:val="PL"/>
        <w:rPr/>
      </w:pPr>
      <w:r>
        <w:rPr>
          <w:rFonts w:eastAsia="Courier New"/>
        </w:rPr>
        <w:t xml:space="preserve">      </w:t>
      </w:r>
      <w:r>
        <w:rPr/>
        <w:t xml:space="preserve">The statement MUST NOT be used for config=false data or in an </w:t>
      </w:r>
    </w:p>
    <w:p>
      <w:pPr>
        <w:pStyle w:val="PL"/>
        <w:rPr/>
      </w:pPr>
      <w:r>
        <w:rPr>
          <w:rFonts w:eastAsia="Courier New"/>
        </w:rPr>
        <w:t xml:space="preserve">      </w:t>
      </w:r>
      <w:r>
        <w:rPr/>
        <w:t>action, rpc or notification.</w:t>
      </w:r>
    </w:p>
    <w:p>
      <w:pPr>
        <w:pStyle w:val="PL"/>
        <w:rPr/>
      </w:pPr>
      <w:r>
        <w:rPr>
          <w:rFonts w:eastAsia="Courier New"/>
        </w:rPr>
        <w:t xml:space="preserve">      </w:t>
      </w:r>
      <w:r>
        <w:rPr/>
        <w:t>Zero or one initial-value statements are allowed for a leaf parent</w:t>
      </w:r>
    </w:p>
    <w:p>
      <w:pPr>
        <w:pStyle w:val="PL"/>
        <w:rPr/>
      </w:pPr>
      <w:r>
        <w:rPr>
          <w:rFonts w:eastAsia="Courier New"/>
        </w:rPr>
        <w:t xml:space="preserve">      </w:t>
      </w:r>
      <w:r>
        <w:rPr/>
        <w:t>statement. Zero or more initial-value statements are allowed for a</w:t>
      </w:r>
    </w:p>
    <w:p>
      <w:pPr>
        <w:pStyle w:val="PL"/>
        <w:rPr/>
      </w:pPr>
      <w:r>
        <w:rPr>
          <w:rFonts w:eastAsia="Courier New"/>
        </w:rPr>
        <w:t xml:space="preserve">      </w:t>
      </w:r>
      <w:r>
        <w:rPr/>
        <w:t>leaf-list parent statement. If the leaf-list is ordered-by user, the</w:t>
      </w:r>
    </w:p>
    <w:p>
      <w:pPr>
        <w:pStyle w:val="PL"/>
        <w:rPr/>
      </w:pPr>
      <w:r>
        <w:rPr>
          <w:rFonts w:eastAsia="Courier New"/>
        </w:rPr>
        <w:t xml:space="preserve">      </w:t>
      </w:r>
      <w:r>
        <w:rPr/>
        <w:t>initial values are stored in the order they appear in the YANG definition.</w:t>
      </w:r>
    </w:p>
    <w:p>
      <w:pPr>
        <w:pStyle w:val="PL"/>
        <w:rPr/>
      </w:pPr>
      <w:r>
        <w:rPr>
          <w:rFonts w:eastAsia="Courier New"/>
        </w:rPr>
        <w:t xml:space="preserve">      </w:t>
      </w:r>
      <w:r>
        <w:rPr/>
        <w:t>NO substatements are allowed.</w:t>
      </w:r>
    </w:p>
    <w:p>
      <w:pPr>
        <w:pStyle w:val="PL"/>
        <w:rPr/>
      </w:pPr>
      <w:r>
        <w:rPr/>
      </w:r>
    </w:p>
    <w:p>
      <w:pPr>
        <w:pStyle w:val="PL"/>
        <w:rPr/>
      </w:pPr>
      <w:r>
        <w:rPr>
          <w:rFonts w:eastAsia="Courier New"/>
        </w:rPr>
        <w:t xml:space="preserve">      </w:t>
      </w:r>
      <w:r>
        <w:rPr/>
        <w:t>Always consider using a YANG-default statement instead.</w:t>
      </w:r>
    </w:p>
    <w:p>
      <w:pPr>
        <w:pStyle w:val="PL"/>
        <w:rPr/>
      </w:pPr>
      <w:r>
        <w:rPr/>
      </w:r>
    </w:p>
    <w:p>
      <w:pPr>
        <w:pStyle w:val="PL"/>
        <w:rPr/>
      </w:pPr>
      <w:r>
        <w:rPr>
          <w:rFonts w:eastAsia="Courier New"/>
        </w:rPr>
        <w:t xml:space="preserve">      </w:t>
      </w:r>
      <w:r>
        <w:rPr/>
        <w:t>Modification of the initial-value is a non-backwards-compatible change.</w:t>
      </w:r>
    </w:p>
    <w:p>
      <w:pPr>
        <w:pStyle w:val="PL"/>
        <w:rPr/>
      </w:pPr>
      <w:r>
        <w:rPr/>
      </w:r>
    </w:p>
    <w:p>
      <w:pPr>
        <w:pStyle w:val="PL"/>
        <w:rPr/>
      </w:pPr>
      <w:r>
        <w:rPr>
          <w:rFonts w:eastAsia="Courier New"/>
        </w:rPr>
        <w:t xml:space="preserve">      </w:t>
      </w:r>
      <w:r>
        <w:rPr/>
        <w:t>The argument specifies a single initial value for a leaf or leaf-list.</w:t>
      </w:r>
    </w:p>
    <w:p>
      <w:pPr>
        <w:pStyle w:val="PL"/>
        <w:rPr/>
      </w:pPr>
      <w:r>
        <w:rPr>
          <w:rFonts w:eastAsia="Courier New"/>
        </w:rPr>
        <w:t xml:space="preserve">      </w:t>
      </w:r>
      <w:r>
        <w:rPr/>
        <w:t>The value MUST be part of the valuespace of the leaf/leaf-list.</w:t>
      </w:r>
    </w:p>
    <w:p>
      <w:pPr>
        <w:pStyle w:val="PL"/>
        <w:rPr/>
      </w:pPr>
      <w:r>
        <w:rPr>
          <w:rFonts w:eastAsia="Courier New"/>
        </w:rPr>
        <w:t xml:space="preserve">      </w:t>
      </w:r>
      <w:r>
        <w:rPr/>
        <w:t>It follows the same rules as the argument of the default statement.";</w:t>
      </w:r>
    </w:p>
    <w:p>
      <w:pPr>
        <w:pStyle w:val="PL"/>
        <w:rPr/>
      </w:pPr>
      <w:r>
        <w:rPr/>
      </w:r>
    </w:p>
    <w:p>
      <w:pPr>
        <w:pStyle w:val="PL"/>
        <w:rPr/>
      </w:pPr>
      <w:r>
        <w:rPr>
          <w:rFonts w:eastAsia="Courier New"/>
        </w:rPr>
        <w:t xml:space="preserve">    </w:t>
      </w:r>
      <w:r>
        <w:rPr/>
        <w:t>argument "initial-value";</w:t>
      </w:r>
    </w:p>
    <w:p>
      <w:pPr>
        <w:pStyle w:val="PL"/>
        <w:rPr/>
      </w:pPr>
      <w:r>
        <w:rPr>
          <w:rFonts w:eastAsia="Courier New"/>
        </w:rPr>
        <w:t xml:space="preserve">  </w:t>
      </w:r>
      <w:r>
        <w:rPr/>
        <w:t>}</w:t>
      </w:r>
    </w:p>
    <w:p>
      <w:pPr>
        <w:pStyle w:val="PL"/>
        <w:rPr/>
      </w:pPr>
      <w:r>
        <w:rPr/>
        <w:t>}&lt;CODE ENDS&gt;</w:t>
      </w:r>
    </w:p>
    <w:p>
      <w:pPr>
        <w:pStyle w:val="Heading2"/>
        <w:rPr>
          <w:lang w:eastAsia="zh-CN"/>
        </w:rPr>
      </w:pPr>
      <w:bookmarkStart w:id="86" w:name="__RefHeading___Toc145945086"/>
      <w:bookmarkEnd w:id="86"/>
      <w:r>
        <w:rPr>
          <w:lang w:eastAsia="zh-CN"/>
        </w:rPr>
        <w:t>D.2.8</w:t>
        <w:tab/>
        <w:t>module _3gpp-common</w:t>
      </w:r>
      <w:r>
        <w:rPr/>
        <w:t>-yang-types.yang</w:t>
      </w:r>
    </w:p>
    <w:p>
      <w:pPr>
        <w:pStyle w:val="PL"/>
        <w:rPr/>
      </w:pPr>
      <w:r>
        <w:rPr/>
        <w:t>&lt;CODE BEGINS&gt;</w:t>
      </w:r>
    </w:p>
    <w:p>
      <w:pPr>
        <w:pStyle w:val="PL"/>
        <w:rPr/>
      </w:pPr>
      <w:r>
        <w:rPr/>
        <w:t>module _3gpp-common-yang-types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"urn:3gpp:sa5:_3gpp-common-yang-types";</w:t>
      </w:r>
    </w:p>
    <w:p>
      <w:pPr>
        <w:pStyle w:val="PL"/>
        <w:rPr/>
      </w:pPr>
      <w:r>
        <w:rPr>
          <w:rFonts w:eastAsia="Courier New"/>
        </w:rPr>
        <w:t xml:space="preserve">  </w:t>
      </w:r>
      <w:r>
        <w:rPr/>
        <w:t>prefix "types3gpp";</w:t>
      </w:r>
    </w:p>
    <w:p>
      <w:pPr>
        <w:pStyle w:val="PL"/>
        <w:rPr/>
      </w:pPr>
      <w:r>
        <w:rPr>
          <w:rFonts w:eastAsia="Courier New"/>
        </w:rPr>
        <w:t xml:space="preserve">  </w:t>
      </w:r>
    </w:p>
    <w:p>
      <w:pPr>
        <w:pStyle w:val="PL"/>
        <w:rPr/>
      </w:pPr>
      <w:r>
        <w:rPr>
          <w:rFonts w:eastAsia="Courier New"/>
        </w:rPr>
        <w:t xml:space="preserve">  </w:t>
      </w:r>
      <w:r>
        <w:rPr/>
        <w:t>import ietf-inet-types { prefix inet; }</w:t>
      </w:r>
    </w:p>
    <w:p>
      <w:pPr>
        <w:pStyle w:val="PL"/>
        <w:rPr/>
      </w:pPr>
      <w:r>
        <w:rPr>
          <w:rFonts w:eastAsia="Courier New"/>
        </w:rPr>
        <w:t xml:space="preserve">  </w:t>
      </w:r>
      <w:r>
        <w:rPr/>
        <w:t>import ietf-yang-types { prefix yang;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Fonts w:eastAsia="Courier New"/>
        </w:rPr>
        <w:t xml:space="preserve">  </w:t>
      </w:r>
      <w:r>
        <w:rPr/>
        <w:t xml:space="preserve">description "The model defines a YANG mapping of the top level </w:t>
      </w:r>
    </w:p>
    <w:p>
      <w:pPr>
        <w:pStyle w:val="PL"/>
        <w:rPr/>
      </w:pPr>
      <w:r>
        <w:rPr>
          <w:rFonts w:eastAsia="Courier New"/>
        </w:rPr>
        <w:t xml:space="preserve">    </w:t>
      </w:r>
      <w:r>
        <w:rPr/>
        <w:t xml:space="preserve">information classes used for management of 5G networks and </w:t>
      </w:r>
    </w:p>
    <w:p>
      <w:pPr>
        <w:pStyle w:val="PL"/>
        <w:rPr/>
      </w:pPr>
      <w:r>
        <w:rPr>
          <w:rFonts w:eastAsia="Courier New"/>
        </w:rPr>
        <w:t xml:space="preserve">    </w:t>
      </w:r>
      <w:r>
        <w:rPr/>
        <w:t>network slicing.";</w:t>
      </w:r>
    </w:p>
    <w:p>
      <w:pPr>
        <w:pStyle w:val="PL"/>
        <w:rPr/>
      </w:pPr>
      <w:r>
        <w:rPr>
          <w:rFonts w:eastAsia="Courier New"/>
        </w:rPr>
        <w:t xml:space="preserve">  </w:t>
      </w:r>
      <w:r>
        <w:rPr/>
        <w:t>reference "3GPP TS 28.623";</w:t>
      </w:r>
    </w:p>
    <w:p>
      <w:pPr>
        <w:pStyle w:val="PL"/>
        <w:rPr/>
      </w:pPr>
      <w:r>
        <w:rPr/>
      </w:r>
    </w:p>
    <w:p>
      <w:pPr>
        <w:pStyle w:val="PL"/>
        <w:rPr/>
      </w:pPr>
      <w:r>
        <w:rPr>
          <w:rFonts w:eastAsia="Courier New"/>
        </w:rPr>
        <w:t xml:space="preserve">  </w:t>
      </w:r>
      <w:r>
        <w:rPr/>
        <w:t>revision 2021-11-01 { reference "CR-0141"; }</w:t>
      </w:r>
    </w:p>
    <w:p>
      <w:pPr>
        <w:pStyle w:val="PL"/>
        <w:rPr/>
      </w:pPr>
      <w:r>
        <w:rPr>
          <w:rFonts w:eastAsia="Courier New"/>
        </w:rPr>
        <w:t xml:space="preserve">  </w:t>
      </w:r>
      <w:r>
        <w:rPr/>
        <w:t>revision 2020-11-06 {</w:t>
      </w:r>
    </w:p>
    <w:p>
      <w:pPr>
        <w:pStyle w:val="PL"/>
        <w:rPr/>
      </w:pPr>
      <w:r>
        <w:rPr>
          <w:rFonts w:eastAsia="Courier New"/>
        </w:rPr>
        <w:t xml:space="preserve">    </w:t>
      </w:r>
      <w:r>
        <w:rPr/>
        <w:t>description "Removed incorrect S-NSSAI definitions.";</w:t>
      </w:r>
    </w:p>
    <w:p>
      <w:pPr>
        <w:pStyle w:val="PL"/>
        <w:rPr/>
      </w:pPr>
      <w:r>
        <w:rPr>
          <w:rFonts w:eastAsia="Courier New"/>
        </w:rPr>
        <w:t xml:space="preserve">    </w:t>
      </w:r>
      <w:r>
        <w:rPr/>
        <w:t>reference "CR-0118";</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revision 2020-03-10 {</w:t>
      </w:r>
    </w:p>
    <w:p>
      <w:pPr>
        <w:pStyle w:val="PL"/>
        <w:rPr/>
      </w:pPr>
      <w:r>
        <w:rPr>
          <w:rFonts w:eastAsia="Courier New"/>
        </w:rPr>
        <w:t xml:space="preserve">    </w:t>
      </w:r>
      <w:r>
        <w:rPr/>
        <w:t>description "Removed faulty when statements.";</w:t>
      </w:r>
    </w:p>
    <w:p>
      <w:pPr>
        <w:pStyle w:val="PL"/>
        <w:rPr/>
      </w:pPr>
      <w:r>
        <w:rPr>
          <w:rFonts w:eastAsia="Courier New"/>
        </w:rPr>
        <w:t xml:space="preserve">    </w:t>
      </w:r>
      <w:r>
        <w:rPr/>
        <w:t>reference “SP-200229”;</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revision 2019-10-25 {</w:t>
      </w:r>
    </w:p>
    <w:p>
      <w:pPr>
        <w:pStyle w:val="PL"/>
        <w:rPr/>
      </w:pPr>
      <w:r>
        <w:rPr>
          <w:rFonts w:eastAsia="Courier New"/>
        </w:rPr>
        <w:t xml:space="preserve">    </w:t>
      </w:r>
      <w:r>
        <w:rPr/>
        <w:t>description "Added ManagedNFProfile.";</w:t>
      </w:r>
    </w:p>
    <w:p>
      <w:pPr>
        <w:pStyle w:val="PL"/>
        <w:rPr/>
      </w:pPr>
      <w:r>
        <w:rPr>
          <w:rFonts w:eastAsia="Courier New"/>
        </w:rPr>
        <w:t xml:space="preserve">    </w:t>
      </w:r>
      <w:r>
        <w:rPr/>
        <w:t>reference "S5-194457";</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revision 2019-10-16 {</w:t>
      </w:r>
    </w:p>
    <w:p>
      <w:pPr>
        <w:pStyle w:val="PL"/>
        <w:rPr/>
      </w:pPr>
      <w:r>
        <w:rPr>
          <w:rFonts w:eastAsia="Courier New"/>
        </w:rPr>
        <w:t xml:space="preserve">    </w:t>
      </w:r>
      <w:r>
        <w:rPr/>
        <w:t>description "Added SAP and usageState.";</w:t>
      </w:r>
    </w:p>
    <w:p>
      <w:pPr>
        <w:pStyle w:val="PL"/>
        <w:rPr/>
      </w:pPr>
      <w:r>
        <w:rPr>
          <w:rFonts w:eastAsia="Courier New"/>
        </w:rPr>
        <w:t xml:space="preserve">    </w:t>
      </w:r>
      <w:r>
        <w:rPr/>
        <w:t>reference "S5-193518";</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revision 2019-06-23 {</w:t>
      </w:r>
    </w:p>
    <w:p>
      <w:pPr>
        <w:pStyle w:val="PL"/>
        <w:rPr/>
      </w:pPr>
      <w:r>
        <w:rPr>
          <w:rFonts w:eastAsia="Courier New"/>
        </w:rPr>
        <w:t xml:space="preserve">    </w:t>
      </w:r>
      <w:r>
        <w:rPr/>
        <w:t>reference  "Initial version.";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EnabledDisabled {</w:t>
      </w:r>
    </w:p>
    <w:p>
      <w:pPr>
        <w:pStyle w:val="PL"/>
        <w:rPr/>
      </w:pPr>
      <w:r>
        <w:rPr>
          <w:rFonts w:eastAsia="Courier New"/>
        </w:rPr>
        <w:t xml:space="preserve">    </w:t>
      </w:r>
      <w:r>
        <w:rPr/>
        <w:t>type enumeration {</w:t>
      </w:r>
    </w:p>
    <w:p>
      <w:pPr>
        <w:pStyle w:val="PL"/>
        <w:rPr/>
      </w:pPr>
      <w:r>
        <w:rPr>
          <w:rFonts w:eastAsia="Courier New"/>
        </w:rPr>
        <w:t xml:space="preserve">      </w:t>
      </w:r>
      <w:r>
        <w:rPr/>
        <w:t>enum DISABLED ;</w:t>
      </w:r>
    </w:p>
    <w:p>
      <w:pPr>
        <w:pStyle w:val="PL"/>
        <w:rPr/>
      </w:pPr>
      <w:r>
        <w:rPr>
          <w:rFonts w:eastAsia="Courier New"/>
        </w:rPr>
        <w:t xml:space="preserve">      </w:t>
      </w:r>
      <w:r>
        <w:rPr/>
        <w:t>enum ENABLED ;</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 xml:space="preserve">// grouping ManagedNFProfile will be removed as it is </w:t>
      </w:r>
    </w:p>
    <w:p>
      <w:pPr>
        <w:pStyle w:val="PL"/>
        <w:rPr/>
      </w:pPr>
      <w:r>
        <w:rPr>
          <w:rFonts w:eastAsia="Courier New"/>
        </w:rPr>
        <w:t xml:space="preserve">  </w:t>
      </w:r>
      <w:r>
        <w:rPr/>
        <w:t>//  being moved to _3gpp-5gc-nrm-nfprofile</w:t>
      </w:r>
    </w:p>
    <w:p>
      <w:pPr>
        <w:pStyle w:val="PL"/>
        <w:rPr/>
      </w:pPr>
      <w:r>
        <w:rPr>
          <w:rFonts w:eastAsia="Courier New"/>
        </w:rPr>
        <w:t xml:space="preserve">  </w:t>
      </w:r>
      <w:r>
        <w:rPr/>
        <w:t>grouping ManagedNFProfile {</w:t>
      </w:r>
    </w:p>
    <w:p>
      <w:pPr>
        <w:pStyle w:val="PL"/>
        <w:rPr/>
      </w:pPr>
      <w:r>
        <w:rPr>
          <w:rFonts w:eastAsia="Courier New"/>
        </w:rPr>
        <w:t xml:space="preserve">    </w:t>
      </w:r>
      <w:r>
        <w:rPr/>
        <w:t>description "Defines profile for managed NF";</w:t>
      </w:r>
    </w:p>
    <w:p>
      <w:pPr>
        <w:pStyle w:val="PL"/>
        <w:rPr/>
      </w:pPr>
      <w:r>
        <w:rPr>
          <w:rFonts w:eastAsia="Courier New"/>
        </w:rPr>
        <w:t xml:space="preserve">    </w:t>
      </w:r>
      <w:r>
        <w:rPr/>
        <w:t>reference "3GPP TS 23.501";</w:t>
      </w:r>
    </w:p>
    <w:p>
      <w:pPr>
        <w:pStyle w:val="PL"/>
        <w:rPr>
          <w:rFonts w:eastAsia="Courier New"/>
        </w:rPr>
      </w:pPr>
      <w:r>
        <w:rPr>
          <w:rFonts w:eastAsia="Courier New"/>
        </w:rPr>
        <w:t xml:space="preserve">    </w:t>
      </w:r>
    </w:p>
    <w:p>
      <w:pPr>
        <w:pStyle w:val="PL"/>
        <w:rPr/>
      </w:pPr>
      <w:r>
        <w:rPr>
          <w:rFonts w:eastAsia="Courier New"/>
        </w:rPr>
        <w:t xml:space="preserve">    </w:t>
      </w:r>
      <w:r>
        <w:rPr/>
        <w:t>leaf idx { type uint32 ; }</w:t>
      </w:r>
    </w:p>
    <w:p>
      <w:pPr>
        <w:pStyle w:val="PL"/>
        <w:rPr>
          <w:rFonts w:eastAsia="Courier New"/>
        </w:rPr>
      </w:pPr>
      <w:r>
        <w:rPr>
          <w:rFonts w:eastAsia="Courier New"/>
        </w:rPr>
        <w:t xml:space="preserve">    </w:t>
      </w:r>
    </w:p>
    <w:p>
      <w:pPr>
        <w:pStyle w:val="PL"/>
        <w:rPr/>
      </w:pPr>
      <w:r>
        <w:rPr>
          <w:rFonts w:eastAsia="Courier New"/>
        </w:rPr>
        <w:t xml:space="preserve">    </w:t>
      </w:r>
      <w:r>
        <w:rPr/>
        <w:t>leaf nfInstanceID {</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type yang:uuid ;</w:t>
      </w:r>
    </w:p>
    <w:p>
      <w:pPr>
        <w:pStyle w:val="PL"/>
        <w:rPr/>
      </w:pPr>
      <w:r>
        <w:rPr>
          <w:rFonts w:eastAsia="Courier New"/>
        </w:rPr>
        <w:t xml:space="preserve">      </w:t>
      </w:r>
      <w:r>
        <w:rPr/>
        <w:t xml:space="preserve">description "This parameter defines profile for managed NF. </w:t>
      </w:r>
    </w:p>
    <w:p>
      <w:pPr>
        <w:pStyle w:val="PL"/>
        <w:rPr/>
      </w:pPr>
      <w:r>
        <w:rPr>
          <w:rFonts w:eastAsia="Courier New"/>
        </w:rPr>
        <w:t xml:space="preserve">        </w:t>
      </w:r>
      <w:r>
        <w:rPr/>
        <w:t xml:space="preserve">The format of the NF Instance ID shall be a </w:t>
      </w:r>
    </w:p>
    <w:p>
      <w:pPr>
        <w:pStyle w:val="PL"/>
        <w:rPr/>
      </w:pPr>
      <w:r>
        <w:rPr>
          <w:rFonts w:eastAsia="Courier New"/>
        </w:rPr>
        <w:t xml:space="preserve">        </w:t>
      </w:r>
      <w:r>
        <w:rPr/>
        <w:t xml:space="preserve">Universally Unique Identifier (UUID) version 4, </w:t>
      </w:r>
    </w:p>
    <w:p>
      <w:pPr>
        <w:pStyle w:val="PL"/>
        <w:rPr/>
      </w:pPr>
      <w:r>
        <w:rPr>
          <w:rFonts w:eastAsia="Courier New"/>
        </w:rPr>
        <w:t xml:space="preserve">        </w:t>
      </w:r>
      <w:r>
        <w:rPr/>
        <w:t>as described in IETF RFC 4122 "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leaf-list nfType {</w:t>
      </w:r>
    </w:p>
    <w:p>
      <w:pPr>
        <w:pStyle w:val="PL"/>
        <w:rPr/>
      </w:pPr>
      <w:r>
        <w:rPr>
          <w:rFonts w:eastAsia="Courier New"/>
        </w:rPr>
        <w:t xml:space="preserve">      </w:t>
      </w:r>
      <w:r>
        <w:rPr/>
        <w:t>config false;</w:t>
      </w:r>
    </w:p>
    <w:p>
      <w:pPr>
        <w:pStyle w:val="PL"/>
        <w:rPr/>
      </w:pPr>
      <w:r>
        <w:rPr>
          <w:rFonts w:eastAsia="Courier New"/>
        </w:rPr>
        <w:t xml:space="preserve">      </w:t>
      </w:r>
      <w:r>
        <w:rPr/>
        <w:t>min-elements 1;</w:t>
      </w:r>
    </w:p>
    <w:p>
      <w:pPr>
        <w:pStyle w:val="PL"/>
        <w:rPr/>
      </w:pPr>
      <w:r>
        <w:rPr>
          <w:rFonts w:eastAsia="Courier New"/>
        </w:rPr>
        <w:t xml:space="preserve">      </w:t>
      </w:r>
      <w:r>
        <w:rPr/>
        <w:t>type NfType;</w:t>
      </w:r>
    </w:p>
    <w:p>
      <w:pPr>
        <w:pStyle w:val="PL"/>
        <w:rPr/>
      </w:pPr>
      <w:r>
        <w:rPr>
          <w:rFonts w:eastAsia="Courier New"/>
        </w:rPr>
        <w:t xml:space="preserve">      </w:t>
      </w:r>
      <w:r>
        <w:rPr/>
        <w:t>description "Type of the Network Function"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hostAddr {</w:t>
      </w:r>
    </w:p>
    <w:p>
      <w:pPr>
        <w:pStyle w:val="PL"/>
        <w:rPr/>
      </w:pPr>
      <w:r>
        <w:rPr>
          <w:rFonts w:eastAsia="Courier New"/>
        </w:rPr>
        <w:t xml:space="preserve">      </w:t>
      </w:r>
      <w:r>
        <w:rPr/>
        <w:t>mandatory true;</w:t>
      </w:r>
    </w:p>
    <w:p>
      <w:pPr>
        <w:pStyle w:val="PL"/>
        <w:rPr/>
      </w:pPr>
      <w:r>
        <w:rPr>
          <w:rFonts w:eastAsia="Courier New"/>
        </w:rPr>
        <w:t xml:space="preserve">      </w:t>
      </w:r>
      <w:r>
        <w:rPr/>
        <w:t>type inet:host ;</w:t>
      </w:r>
    </w:p>
    <w:p>
      <w:pPr>
        <w:pStyle w:val="PL"/>
        <w:rPr/>
      </w:pPr>
      <w:r>
        <w:rPr>
          <w:rFonts w:eastAsia="Courier New"/>
        </w:rPr>
        <w:t xml:space="preserve">      </w:t>
      </w:r>
      <w:r>
        <w:rPr/>
        <w:t>description "Host address of a NF";</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authzInfo {</w:t>
      </w:r>
    </w:p>
    <w:p>
      <w:pPr>
        <w:pStyle w:val="PL"/>
        <w:rPr/>
      </w:pPr>
      <w:r>
        <w:rPr>
          <w:rFonts w:eastAsia="Courier New"/>
        </w:rPr>
        <w:t xml:space="preserve">      </w:t>
      </w:r>
      <w:r>
        <w:rPr/>
        <w:t>type string ;</w:t>
      </w:r>
    </w:p>
    <w:p>
      <w:pPr>
        <w:pStyle w:val="PL"/>
        <w:rPr/>
      </w:pPr>
      <w:r>
        <w:rPr>
          <w:rFonts w:eastAsia="Courier New"/>
        </w:rPr>
        <w:t xml:space="preserve">      </w:t>
      </w:r>
      <w:r>
        <w:rPr/>
        <w:t xml:space="preserve">description "This parameter defines NF Specific Service authorization </w:t>
      </w:r>
    </w:p>
    <w:p>
      <w:pPr>
        <w:pStyle w:val="PL"/>
        <w:rPr/>
      </w:pPr>
      <w:r>
        <w:rPr>
          <w:rFonts w:eastAsia="Courier New"/>
        </w:rPr>
        <w:t xml:space="preserve">        </w:t>
      </w:r>
      <w:r>
        <w:rPr/>
        <w:t xml:space="preserve">information. It shall include the NF type (s) and NF realms/origins </w:t>
      </w:r>
    </w:p>
    <w:p>
      <w:pPr>
        <w:pStyle w:val="PL"/>
        <w:rPr/>
      </w:pPr>
      <w:r>
        <w:rPr>
          <w:rFonts w:eastAsia="Courier New"/>
        </w:rPr>
        <w:t xml:space="preserve">        </w:t>
      </w:r>
      <w:r>
        <w:rPr/>
        <w:t>allowed to consume NF Service(s) of NF Service Producer.";</w:t>
      </w:r>
    </w:p>
    <w:p>
      <w:pPr>
        <w:pStyle w:val="PL"/>
        <w:rPr/>
      </w:pPr>
      <w:r>
        <w:rPr>
          <w:rFonts w:eastAsia="Courier New"/>
        </w:rPr>
        <w:t xml:space="preserve">      </w:t>
      </w:r>
      <w:r>
        <w:rPr/>
        <w:t>reference "See TS 23.501"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location {</w:t>
      </w:r>
    </w:p>
    <w:p>
      <w:pPr>
        <w:pStyle w:val="PL"/>
        <w:rPr/>
      </w:pPr>
      <w:r>
        <w:rPr>
          <w:rFonts w:eastAsia="Courier New"/>
        </w:rPr>
        <w:t xml:space="preserve">      </w:t>
      </w:r>
      <w:r>
        <w:rPr/>
        <w:t>type string ;</w:t>
      </w:r>
    </w:p>
    <w:p>
      <w:pPr>
        <w:pStyle w:val="PL"/>
        <w:rPr/>
      </w:pPr>
      <w:r>
        <w:rPr>
          <w:rFonts w:eastAsia="Courier New"/>
        </w:rPr>
        <w:t xml:space="preserve">      </w:t>
      </w:r>
      <w:r>
        <w:rPr/>
        <w:t xml:space="preserve">description "Information about the location of the NF instance </w:t>
      </w:r>
    </w:p>
    <w:p>
      <w:pPr>
        <w:pStyle w:val="PL"/>
        <w:rPr/>
      </w:pPr>
      <w:r>
        <w:rPr>
          <w:rFonts w:eastAsia="Courier New"/>
        </w:rPr>
        <w:t xml:space="preserve">        </w:t>
      </w:r>
      <w:r>
        <w:rPr/>
        <w:t>(e.g. geographic location, data center) defined by operator";</w:t>
      </w:r>
    </w:p>
    <w:p>
      <w:pPr>
        <w:pStyle w:val="PL"/>
        <w:rPr/>
      </w:pPr>
      <w:r>
        <w:rPr>
          <w:rFonts w:eastAsia="Courier New"/>
        </w:rPr>
        <w:t xml:space="preserve">      </w:t>
      </w:r>
      <w:r>
        <w:rPr/>
        <w:t>reference "TS 29.510"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capacity {</w:t>
      </w:r>
    </w:p>
    <w:p>
      <w:pPr>
        <w:pStyle w:val="PL"/>
        <w:rPr/>
      </w:pPr>
      <w:r>
        <w:rPr>
          <w:rFonts w:eastAsia="Courier New"/>
        </w:rPr>
        <w:t xml:space="preserve">      </w:t>
      </w:r>
      <w:r>
        <w:rPr/>
        <w:t>mandatory true;</w:t>
      </w:r>
    </w:p>
    <w:p>
      <w:pPr>
        <w:pStyle w:val="PL"/>
        <w:rPr/>
      </w:pPr>
      <w:r>
        <w:rPr>
          <w:rFonts w:eastAsia="Courier New"/>
        </w:rPr>
        <w:t xml:space="preserve">      </w:t>
      </w:r>
      <w:r>
        <w:rPr/>
        <w:t>type uint16 ;</w:t>
      </w:r>
    </w:p>
    <w:p>
      <w:pPr>
        <w:pStyle w:val="PL"/>
        <w:rPr/>
      </w:pPr>
      <w:r>
        <w:rPr>
          <w:rFonts w:eastAsia="Courier New"/>
        </w:rPr>
        <w:t xml:space="preserve">      </w:t>
      </w:r>
      <w:r>
        <w:rPr/>
        <w:t xml:space="preserve">description "This parameter defines static capacity information </w:t>
      </w:r>
    </w:p>
    <w:p>
      <w:pPr>
        <w:pStyle w:val="PL"/>
        <w:rPr/>
      </w:pPr>
      <w:r>
        <w:rPr>
          <w:rFonts w:eastAsia="Courier New"/>
        </w:rPr>
        <w:t xml:space="preserve">        </w:t>
      </w:r>
      <w:r>
        <w:rPr/>
        <w:t xml:space="preserve">in the range of 0-65535, expressed as a weight relative to other </w:t>
      </w:r>
    </w:p>
    <w:p>
      <w:pPr>
        <w:pStyle w:val="PL"/>
        <w:rPr/>
      </w:pPr>
      <w:r>
        <w:rPr>
          <w:rFonts w:eastAsia="Courier New"/>
        </w:rPr>
        <w:t xml:space="preserve">        </w:t>
      </w:r>
      <w:r>
        <w:rPr/>
        <w:t xml:space="preserve">NF instances of the same type; if capacity is also present in the </w:t>
      </w:r>
    </w:p>
    <w:p>
      <w:pPr>
        <w:pStyle w:val="PL"/>
        <w:rPr/>
      </w:pPr>
      <w:r>
        <w:rPr>
          <w:rFonts w:eastAsia="Courier New"/>
        </w:rPr>
        <w:t xml:space="preserve">        </w:t>
      </w:r>
      <w:r>
        <w:rPr/>
        <w:t>nfServiceList parameters, those will have precedence over this value.";</w:t>
      </w:r>
    </w:p>
    <w:p>
      <w:pPr>
        <w:pStyle w:val="PL"/>
        <w:rPr/>
      </w:pPr>
      <w:r>
        <w:rPr>
          <w:rFonts w:eastAsia="Courier New"/>
        </w:rPr>
        <w:t xml:space="preserve">      </w:t>
      </w:r>
      <w:r>
        <w:rPr/>
        <w:t>reference "TS 29.510"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nFSrvGroupId {</w:t>
      </w:r>
    </w:p>
    <w:p>
      <w:pPr>
        <w:pStyle w:val="PL"/>
        <w:rPr/>
      </w:pPr>
      <w:r>
        <w:rPr>
          <w:rFonts w:eastAsia="Courier New"/>
        </w:rPr>
        <w:t xml:space="preserve">      </w:t>
      </w:r>
      <w:r>
        <w:rPr/>
        <w:t>type string ;</w:t>
      </w:r>
    </w:p>
    <w:p>
      <w:pPr>
        <w:pStyle w:val="PL"/>
        <w:rPr/>
      </w:pPr>
      <w:r>
        <w:rPr>
          <w:rFonts w:eastAsia="Courier New"/>
        </w:rPr>
        <w:t xml:space="preserve">      </w:t>
      </w:r>
      <w:r>
        <w:rPr/>
        <w:t xml:space="preserve">description "This parameter defines identity of the group that is </w:t>
      </w:r>
    </w:p>
    <w:p>
      <w:pPr>
        <w:pStyle w:val="PL"/>
        <w:rPr/>
      </w:pPr>
      <w:r>
        <w:rPr>
          <w:rFonts w:eastAsia="Courier New"/>
        </w:rPr>
        <w:t xml:space="preserve">        </w:t>
      </w:r>
      <w:r>
        <w:rPr/>
        <w:t>served by the NF instance.</w:t>
      </w:r>
    </w:p>
    <w:p>
      <w:pPr>
        <w:pStyle w:val="PL"/>
        <w:rPr/>
      </w:pPr>
      <w:r>
        <w:rPr>
          <w:rFonts w:eastAsia="Courier New"/>
        </w:rPr>
        <w:t xml:space="preserve">        </w:t>
      </w:r>
      <w:r>
        <w:rPr/>
        <w:t xml:space="preserve">May be config false or true depending on the ManagedFunction. </w:t>
      </w:r>
    </w:p>
    <w:p>
      <w:pPr>
        <w:pStyle w:val="PL"/>
        <w:rPr/>
      </w:pPr>
      <w:r>
        <w:rPr>
          <w:rFonts w:eastAsia="Courier New"/>
        </w:rPr>
        <w:t xml:space="preserve">        </w:t>
      </w:r>
      <w:r>
        <w:rPr/>
        <w:t xml:space="preserve">Config=true for Udrinfo. Config=false for UdmInfo and AusfInfo. </w:t>
      </w:r>
    </w:p>
    <w:p>
      <w:pPr>
        <w:pStyle w:val="PL"/>
        <w:rPr/>
      </w:pPr>
      <w:r>
        <w:rPr>
          <w:rFonts w:eastAsia="Courier New"/>
        </w:rPr>
        <w:t xml:space="preserve">        </w:t>
      </w:r>
      <w:r>
        <w:rPr/>
        <w:t>Shall be present if ../nfType = UDM or AUSF or UDR. ";</w:t>
      </w:r>
    </w:p>
    <w:p>
      <w:pPr>
        <w:pStyle w:val="PL"/>
        <w:rPr/>
      </w:pPr>
      <w:r>
        <w:rPr>
          <w:rFonts w:eastAsia="Courier New"/>
        </w:rPr>
        <w:t xml:space="preserve">      </w:t>
      </w:r>
      <w:r>
        <w:rPr/>
        <w:t>reference "TS 29.510"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leaf-list supportedDataSetIds {</w:t>
      </w:r>
    </w:p>
    <w:p>
      <w:pPr>
        <w:pStyle w:val="PL"/>
        <w:rPr/>
      </w:pPr>
      <w:r>
        <w:rPr>
          <w:rFonts w:eastAsia="Courier New"/>
        </w:rPr>
        <w:t xml:space="preserve">      </w:t>
      </w:r>
      <w:r>
        <w:rPr/>
        <w:t>type enumeration {</w:t>
      </w:r>
    </w:p>
    <w:p>
      <w:pPr>
        <w:pStyle w:val="PL"/>
        <w:rPr/>
      </w:pPr>
      <w:r>
        <w:rPr>
          <w:rFonts w:eastAsia="Courier New"/>
        </w:rPr>
        <w:t xml:space="preserve">        </w:t>
      </w:r>
      <w:r>
        <w:rPr/>
        <w:t>enum SUBSCRIPTION;</w:t>
      </w:r>
    </w:p>
    <w:p>
      <w:pPr>
        <w:pStyle w:val="PL"/>
        <w:rPr/>
      </w:pPr>
      <w:r>
        <w:rPr>
          <w:rFonts w:eastAsia="Courier New"/>
        </w:rPr>
        <w:t xml:space="preserve">        </w:t>
      </w:r>
      <w:r>
        <w:rPr/>
        <w:t>enum POLICY;</w:t>
      </w:r>
    </w:p>
    <w:p>
      <w:pPr>
        <w:pStyle w:val="PL"/>
        <w:rPr/>
      </w:pPr>
      <w:r>
        <w:rPr>
          <w:rFonts w:eastAsia="Courier New"/>
        </w:rPr>
        <w:t xml:space="preserve">        </w:t>
      </w:r>
      <w:r>
        <w:rPr/>
        <w:t>enum EXPOSURE;</w:t>
      </w:r>
    </w:p>
    <w:p>
      <w:pPr>
        <w:pStyle w:val="PL"/>
        <w:rPr/>
      </w:pPr>
      <w:r>
        <w:rPr>
          <w:rFonts w:eastAsia="Courier New"/>
        </w:rPr>
        <w:t xml:space="preserve">        </w:t>
      </w:r>
      <w:r>
        <w:rPr/>
        <w:t>enum APPLICATION;</w:t>
      </w:r>
    </w:p>
    <w:p>
      <w:pPr>
        <w:pStyle w:val="PL"/>
        <w:rPr/>
      </w:pPr>
      <w:r>
        <w:rPr>
          <w:rFonts w:eastAsia="Courier New"/>
        </w:rPr>
        <w:t xml:space="preserve">      </w:t>
      </w:r>
      <w:r>
        <w:rPr/>
        <w:t>}</w:t>
      </w:r>
    </w:p>
    <w:p>
      <w:pPr>
        <w:pStyle w:val="PL"/>
        <w:rPr/>
      </w:pPr>
      <w:r>
        <w:rPr>
          <w:rFonts w:eastAsia="Courier New"/>
        </w:rPr>
        <w:t xml:space="preserve">      </w:t>
      </w:r>
      <w:r>
        <w:rPr/>
        <w:t xml:space="preserve">description "List of supported data sets in the UDR instance. </w:t>
      </w:r>
    </w:p>
    <w:p>
      <w:pPr>
        <w:pStyle w:val="PL"/>
        <w:rPr/>
      </w:pPr>
      <w:r>
        <w:rPr>
          <w:rFonts w:eastAsia="Courier New"/>
        </w:rPr>
        <w:t xml:space="preserve">        </w:t>
      </w:r>
      <w:r>
        <w:rPr/>
        <w:t>May be present if ../nfType = UDR";</w:t>
      </w:r>
    </w:p>
    <w:p>
      <w:pPr>
        <w:pStyle w:val="PL"/>
        <w:rPr/>
      </w:pPr>
      <w:r>
        <w:rPr>
          <w:rFonts w:eastAsia="Courier New"/>
        </w:rPr>
        <w:t xml:space="preserve">      </w:t>
      </w:r>
      <w:r>
        <w:rPr/>
        <w:t>reference "TS 29.510"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leaf-list smfServingAreas {</w:t>
      </w:r>
    </w:p>
    <w:p>
      <w:pPr>
        <w:pStyle w:val="PL"/>
        <w:rPr/>
      </w:pPr>
      <w:r>
        <w:rPr>
          <w:rFonts w:eastAsia="Courier New"/>
        </w:rPr>
        <w:t xml:space="preserve">      </w:t>
      </w:r>
      <w:r>
        <w:rPr/>
        <w:t>type string ;</w:t>
      </w:r>
    </w:p>
    <w:p>
      <w:pPr>
        <w:pStyle w:val="PL"/>
        <w:rPr/>
      </w:pPr>
      <w:r>
        <w:rPr>
          <w:rFonts w:eastAsia="Courier New"/>
        </w:rPr>
        <w:t xml:space="preserve">      </w:t>
      </w:r>
      <w:r>
        <w:rPr/>
        <w:t xml:space="preserve">description "Defines the SMF service area(s) the UPF can serve. </w:t>
      </w:r>
    </w:p>
    <w:p>
      <w:pPr>
        <w:pStyle w:val="PL"/>
        <w:rPr/>
      </w:pPr>
      <w:r>
        <w:rPr>
          <w:rFonts w:eastAsia="Courier New"/>
        </w:rPr>
        <w:t xml:space="preserve">        </w:t>
      </w:r>
      <w:r>
        <w:rPr/>
        <w:t>Shall be present if ../nfType = UPF";</w:t>
      </w:r>
    </w:p>
    <w:p>
      <w:pPr>
        <w:pStyle w:val="PL"/>
        <w:rPr/>
      </w:pPr>
      <w:r>
        <w:rPr>
          <w:rFonts w:eastAsia="Courier New"/>
        </w:rPr>
        <w:t xml:space="preserve">      </w:t>
      </w:r>
      <w:r>
        <w:rPr/>
        <w:t>reference "TS 29.510"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priority {</w:t>
      </w:r>
    </w:p>
    <w:p>
      <w:pPr>
        <w:pStyle w:val="PL"/>
        <w:rPr/>
      </w:pPr>
      <w:r>
        <w:rPr>
          <w:rFonts w:eastAsia="Courier New"/>
        </w:rPr>
        <w:t xml:space="preserve">      </w:t>
      </w:r>
      <w:r>
        <w:rPr/>
        <w:t>type uint16;</w:t>
      </w:r>
    </w:p>
    <w:p>
      <w:pPr>
        <w:pStyle w:val="PL"/>
        <w:rPr/>
      </w:pPr>
      <w:r>
        <w:rPr>
          <w:rFonts w:eastAsia="Courier New"/>
        </w:rPr>
        <w:t xml:space="preserve">      </w:t>
      </w:r>
      <w:r>
        <w:rPr/>
        <w:t xml:space="preserve">description "This parameter defines Priority (relative to other NFs </w:t>
      </w:r>
    </w:p>
    <w:p>
      <w:pPr>
        <w:pStyle w:val="PL"/>
        <w:rPr/>
      </w:pPr>
      <w:r>
        <w:rPr>
          <w:rFonts w:eastAsia="Courier New"/>
        </w:rPr>
        <w:t xml:space="preserve">        </w:t>
      </w:r>
      <w:r>
        <w:rPr/>
        <w:t xml:space="preserve">of the same type) in the range of 0-65535, to be used for NF selection; </w:t>
      </w:r>
    </w:p>
    <w:p>
      <w:pPr>
        <w:pStyle w:val="PL"/>
        <w:rPr/>
      </w:pPr>
      <w:r>
        <w:rPr>
          <w:rFonts w:eastAsia="Courier New"/>
        </w:rPr>
        <w:t xml:space="preserve">        </w:t>
      </w:r>
      <w:r>
        <w:rPr/>
        <w:t xml:space="preserve">lower values indicate a higher priority. If priority is also present </w:t>
      </w:r>
    </w:p>
    <w:p>
      <w:pPr>
        <w:pStyle w:val="PL"/>
        <w:rPr/>
      </w:pPr>
      <w:r>
        <w:rPr>
          <w:rFonts w:eastAsia="Courier New"/>
        </w:rPr>
        <w:t xml:space="preserve">        </w:t>
      </w:r>
      <w:r>
        <w:rPr/>
        <w:t xml:space="preserve">in the nfServiceList parameters, those will have precedence over </w:t>
      </w:r>
    </w:p>
    <w:p>
      <w:pPr>
        <w:pStyle w:val="PL"/>
        <w:rPr/>
      </w:pPr>
      <w:r>
        <w:rPr>
          <w:rFonts w:eastAsia="Courier New"/>
        </w:rPr>
        <w:t xml:space="preserve">        </w:t>
      </w:r>
      <w:r>
        <w:rPr/>
        <w:t xml:space="preserve">this value. </w:t>
      </w:r>
      <w:r>
        <w:rPr>
          <w:lang w:val="en-US"/>
        </w:rPr>
        <w:t>Shall be present if ../nfType = AMF</w:t>
      </w:r>
      <w:r>
        <w:rPr/>
        <w:t xml:space="preserve"> ";</w:t>
      </w:r>
    </w:p>
    <w:p>
      <w:pPr>
        <w:pStyle w:val="PL"/>
        <w:rPr/>
      </w:pPr>
      <w:r>
        <w:rPr>
          <w:rFonts w:eastAsia="Courier New"/>
        </w:rPr>
        <w:t xml:space="preserve">      </w:t>
      </w:r>
      <w:r>
        <w:rPr/>
        <w:t>reference "TS 29.510"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typedef usageState {</w:t>
      </w:r>
    </w:p>
    <w:p>
      <w:pPr>
        <w:pStyle w:val="PL"/>
        <w:rPr/>
      </w:pPr>
      <w:r>
        <w:rPr>
          <w:rFonts w:eastAsia="Courier New"/>
        </w:rPr>
        <w:t xml:space="preserve">    </w:t>
      </w:r>
      <w:r>
        <w:rPr/>
        <w:t>type enumeration {</w:t>
      </w:r>
    </w:p>
    <w:p>
      <w:pPr>
        <w:pStyle w:val="PL"/>
        <w:rPr/>
      </w:pPr>
      <w:r>
        <w:rPr>
          <w:rFonts w:eastAsia="Courier New"/>
        </w:rPr>
        <w:t xml:space="preserve">      </w:t>
      </w:r>
      <w:r>
        <w:rPr/>
        <w:t>enum IDLE;</w:t>
      </w:r>
    </w:p>
    <w:p>
      <w:pPr>
        <w:pStyle w:val="PL"/>
        <w:rPr/>
      </w:pPr>
      <w:r>
        <w:rPr>
          <w:rFonts w:eastAsia="Courier New"/>
        </w:rPr>
        <w:t xml:space="preserve">      </w:t>
      </w:r>
      <w:r>
        <w:rPr/>
        <w:t>enum ACTIVE;</w:t>
      </w:r>
    </w:p>
    <w:p>
      <w:pPr>
        <w:pStyle w:val="PL"/>
        <w:rPr/>
      </w:pPr>
      <w:r>
        <w:rPr>
          <w:rFonts w:eastAsia="Courier New"/>
        </w:rPr>
        <w:t xml:space="preserve">      </w:t>
      </w:r>
      <w:r>
        <w:rPr/>
        <w:t>enum BUSY;</w:t>
      </w:r>
    </w:p>
    <w:p>
      <w:pPr>
        <w:pStyle w:val="PL"/>
        <w:rPr/>
      </w:pPr>
      <w:r>
        <w:rPr>
          <w:rFonts w:eastAsia="Courier New"/>
        </w:rPr>
        <w:t xml:space="preserve">    </w:t>
      </w:r>
      <w:r>
        <w:rPr/>
        <w:t>}</w:t>
      </w:r>
    </w:p>
    <w:p>
      <w:pPr>
        <w:pStyle w:val="PL"/>
        <w:rPr/>
      </w:pPr>
      <w:r>
        <w:rPr>
          <w:rFonts w:eastAsia="Courier New"/>
        </w:rPr>
        <w:t xml:space="preserve">    </w:t>
      </w:r>
      <w:r>
        <w:rPr/>
        <w:t xml:space="preserve">description "It describes whether or not the resource is actively in </w:t>
      </w:r>
    </w:p>
    <w:p>
      <w:pPr>
        <w:pStyle w:val="PL"/>
        <w:rPr/>
      </w:pPr>
      <w:r>
        <w:rPr>
          <w:rFonts w:eastAsia="Courier New"/>
        </w:rPr>
        <w:t xml:space="preserve">      </w:t>
      </w:r>
      <w:r>
        <w:rPr/>
        <w:t xml:space="preserve">use at a specific instant, and if so, whether or not it has spare </w:t>
      </w:r>
    </w:p>
    <w:p>
      <w:pPr>
        <w:pStyle w:val="PL"/>
        <w:rPr/>
      </w:pPr>
      <w:r>
        <w:rPr>
          <w:rFonts w:eastAsia="Courier New"/>
        </w:rPr>
        <w:t xml:space="preserve">      </w:t>
      </w:r>
      <w:r>
        <w:rPr/>
        <w:t>capacity for additional users at that instant. The value is READ-ONLY.";</w:t>
      </w:r>
    </w:p>
    <w:p>
      <w:pPr>
        <w:pStyle w:val="PL"/>
        <w:rPr>
          <w:lang w:val="fr-FR"/>
        </w:rPr>
      </w:pPr>
      <w:r>
        <w:rPr>
          <w:rFonts w:eastAsia="Courier New"/>
        </w:rPr>
        <w:t xml:space="preserve">    </w:t>
      </w:r>
      <w:r>
        <w:rPr>
          <w:lang w:val="fr-FR"/>
        </w:rPr>
        <w:t>reference "ITU T Recommendation X.731";</w:t>
      </w:r>
    </w:p>
    <w:p>
      <w:pPr>
        <w:pStyle w:val="PL"/>
        <w:rPr/>
      </w:pPr>
      <w:r>
        <w:rPr>
          <w:rFonts w:eastAsia="Courier New"/>
          <w:lang w:val="fr-FR"/>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SAP {</w:t>
      </w:r>
    </w:p>
    <w:p>
      <w:pPr>
        <w:pStyle w:val="PL"/>
        <w:rPr/>
      </w:pPr>
      <w:r>
        <w:rPr>
          <w:rFonts w:eastAsia="Courier New"/>
        </w:rPr>
        <w:t xml:space="preserve">    </w:t>
      </w:r>
      <w:r>
        <w:rPr/>
        <w:t>leaf host {</w:t>
      </w:r>
    </w:p>
    <w:p>
      <w:pPr>
        <w:pStyle w:val="PL"/>
        <w:rPr/>
      </w:pPr>
      <w:r>
        <w:rPr>
          <w:rFonts w:eastAsia="Courier New"/>
        </w:rPr>
        <w:t xml:space="preserve">      </w:t>
      </w:r>
      <w:r>
        <w:rPr/>
        <w:t>type inet:host;</w:t>
      </w:r>
    </w:p>
    <w:p>
      <w:pPr>
        <w:pStyle w:val="PL"/>
        <w:rPr/>
      </w:pPr>
      <w:r>
        <w:rPr>
          <w:rFonts w:eastAsia="Courier New"/>
        </w:rPr>
        <w:t xml:space="preserve">      </w:t>
      </w:r>
      <w:r>
        <w:rPr/>
        <w:t>mandatory true;</w:t>
      </w:r>
    </w:p>
    <w:p>
      <w:pPr>
        <w:pStyle w:val="PL"/>
        <w:rPr/>
      </w:pPr>
      <w:r>
        <w:rPr>
          <w:rFonts w:eastAsia="Courier New"/>
        </w:rPr>
        <w:t xml:space="preserve">    </w:t>
      </w:r>
      <w:r>
        <w:rPr/>
        <w:t>}</w:t>
      </w:r>
    </w:p>
    <w:p>
      <w:pPr>
        <w:pStyle w:val="PL"/>
        <w:rPr/>
      </w:pPr>
      <w:r>
        <w:rPr>
          <w:rFonts w:eastAsia="Courier New"/>
        </w:rPr>
        <w:t xml:space="preserve">    </w:t>
      </w:r>
      <w:r>
        <w:rPr/>
        <w:t>leaf port {</w:t>
      </w:r>
    </w:p>
    <w:p>
      <w:pPr>
        <w:pStyle w:val="PL"/>
        <w:rPr/>
      </w:pPr>
      <w:r>
        <w:rPr>
          <w:rFonts w:eastAsia="Courier New"/>
        </w:rPr>
        <w:t xml:space="preserve">      </w:t>
      </w:r>
      <w:r>
        <w:rPr/>
        <w:t>type inet:port-number;</w:t>
      </w:r>
    </w:p>
    <w:p>
      <w:pPr>
        <w:pStyle w:val="PL"/>
        <w:rPr/>
      </w:pPr>
      <w:r>
        <w:rPr>
          <w:rFonts w:eastAsia="Courier New"/>
        </w:rPr>
        <w:t xml:space="preserve">      </w:t>
      </w:r>
      <w:r>
        <w:rPr/>
        <w:t>mandatory true;</w:t>
      </w:r>
    </w:p>
    <w:p>
      <w:pPr>
        <w:pStyle w:val="PL"/>
        <w:rPr/>
      </w:pPr>
      <w:r>
        <w:rPr>
          <w:rFonts w:eastAsia="Courier New"/>
        </w:rPr>
        <w:t xml:space="preserve">    </w:t>
      </w:r>
      <w:r>
        <w:rPr/>
        <w:t>}</w:t>
      </w:r>
    </w:p>
    <w:p>
      <w:pPr>
        <w:pStyle w:val="PL"/>
        <w:rPr/>
      </w:pPr>
      <w:r>
        <w:rPr>
          <w:rFonts w:eastAsia="Courier New"/>
        </w:rPr>
        <w:t xml:space="preserve">    </w:t>
      </w:r>
      <w:r>
        <w:rPr/>
        <w:t>description "Service access point.";</w:t>
      </w:r>
    </w:p>
    <w:p>
      <w:pPr>
        <w:pStyle w:val="PL"/>
        <w:rPr/>
      </w:pPr>
      <w:r>
        <w:rPr>
          <w:rFonts w:eastAsia="Courier New"/>
        </w:rPr>
        <w:t xml:space="preserve">    </w:t>
      </w:r>
      <w:r>
        <w:rPr/>
        <w:t>reference "TS 28.622";</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Mcc {</w:t>
      </w:r>
    </w:p>
    <w:p>
      <w:pPr>
        <w:pStyle w:val="PL"/>
        <w:rPr/>
      </w:pPr>
      <w:r>
        <w:rPr>
          <w:rFonts w:eastAsia="Courier New"/>
        </w:rPr>
        <w:t xml:space="preserve">    </w:t>
      </w:r>
      <w:r>
        <w:rPr/>
        <w:t xml:space="preserve">description "The mobile country code consists of three decimal digits, </w:t>
      </w:r>
    </w:p>
    <w:p>
      <w:pPr>
        <w:pStyle w:val="PL"/>
        <w:rPr/>
      </w:pPr>
      <w:r>
        <w:rPr>
          <w:rFonts w:eastAsia="Courier New"/>
        </w:rPr>
        <w:t xml:space="preserve">      </w:t>
      </w:r>
      <w:r>
        <w:rPr/>
        <w:t xml:space="preserve">The first digit of the mobile country code identifies the geographic </w:t>
      </w:r>
    </w:p>
    <w:p>
      <w:pPr>
        <w:pStyle w:val="PL"/>
        <w:rPr/>
      </w:pPr>
      <w:r>
        <w:rPr>
          <w:rFonts w:eastAsia="Courier New"/>
        </w:rPr>
        <w:t xml:space="preserve">      </w:t>
      </w:r>
      <w:r>
        <w:rPr/>
        <w:t>region (the digits 1 and 8 are not used):";</w:t>
      </w:r>
    </w:p>
    <w:p>
      <w:pPr>
        <w:pStyle w:val="PL"/>
        <w:rPr/>
      </w:pPr>
      <w:r>
        <w:rPr>
          <w:rFonts w:eastAsia="Courier New"/>
        </w:rPr>
        <w:t xml:space="preserve">    </w:t>
      </w:r>
      <w:r>
        <w:rPr/>
        <w:t>type string {</w:t>
      </w:r>
    </w:p>
    <w:p>
      <w:pPr>
        <w:pStyle w:val="PL"/>
        <w:rPr/>
      </w:pPr>
      <w:r>
        <w:rPr>
          <w:rFonts w:eastAsia="Courier New"/>
        </w:rPr>
        <w:t xml:space="preserve">      </w:t>
      </w:r>
      <w:r>
        <w:rPr/>
        <w:t>pattern '[02-79][0-9][0-9]';</w:t>
      </w:r>
    </w:p>
    <w:p>
      <w:pPr>
        <w:pStyle w:val="PL"/>
        <w:rPr/>
      </w:pPr>
      <w:r>
        <w:rPr>
          <w:rFonts w:eastAsia="Courier New"/>
        </w:rPr>
        <w:t xml:space="preserve">    </w:t>
      </w:r>
      <w:r>
        <w:rPr/>
        <w:t>}</w:t>
      </w:r>
    </w:p>
    <w:p>
      <w:pPr>
        <w:pStyle w:val="PL"/>
        <w:rPr/>
      </w:pPr>
      <w:r>
        <w:rPr>
          <w:rFonts w:eastAsia="Courier New"/>
        </w:rPr>
        <w:t xml:space="preserve">    </w:t>
      </w:r>
      <w:r>
        <w:rPr/>
        <w:t>reference "3GPP TS 23.003 subclause 2.2 and 12.1";</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Mnc {</w:t>
      </w:r>
    </w:p>
    <w:p>
      <w:pPr>
        <w:pStyle w:val="PL"/>
        <w:rPr/>
      </w:pPr>
      <w:r>
        <w:rPr>
          <w:rFonts w:eastAsia="Courier New"/>
        </w:rPr>
        <w:t xml:space="preserve">    </w:t>
      </w:r>
      <w:r>
        <w:rPr/>
        <w:t xml:space="preserve">description "The mobile network code consists of two or three </w:t>
      </w:r>
    </w:p>
    <w:p>
      <w:pPr>
        <w:pStyle w:val="PL"/>
        <w:rPr/>
      </w:pPr>
      <w:r>
        <w:rPr>
          <w:rFonts w:eastAsia="Courier New"/>
        </w:rPr>
        <w:t xml:space="preserve">      </w:t>
      </w:r>
      <w:r>
        <w:rPr/>
        <w:t>decimal digits (for example: MNC of 001 is not the same as MNC of 01)";</w:t>
      </w:r>
    </w:p>
    <w:p>
      <w:pPr>
        <w:pStyle w:val="PL"/>
        <w:rPr/>
      </w:pPr>
      <w:r>
        <w:rPr>
          <w:rFonts w:eastAsia="Courier New"/>
        </w:rPr>
        <w:t xml:space="preserve">    </w:t>
      </w:r>
      <w:r>
        <w:rPr/>
        <w:t>type string {</w:t>
      </w:r>
    </w:p>
    <w:p>
      <w:pPr>
        <w:pStyle w:val="PL"/>
        <w:rPr/>
      </w:pPr>
      <w:r>
        <w:rPr>
          <w:rFonts w:eastAsia="Courier New"/>
        </w:rPr>
        <w:t xml:space="preserve">      </w:t>
      </w:r>
      <w:r>
        <w:rPr/>
        <w:t>pattern '[0-9][0-9][0-9]|[0-9][0-9]';</w:t>
      </w:r>
    </w:p>
    <w:p>
      <w:pPr>
        <w:pStyle w:val="PL"/>
        <w:rPr/>
      </w:pPr>
      <w:r>
        <w:rPr>
          <w:rFonts w:eastAsia="Courier New"/>
        </w:rPr>
        <w:t xml:space="preserve">    </w:t>
      </w:r>
      <w:r>
        <w:rPr/>
        <w:t>}</w:t>
      </w:r>
    </w:p>
    <w:p>
      <w:pPr>
        <w:pStyle w:val="PL"/>
        <w:rPr/>
      </w:pPr>
      <w:r>
        <w:rPr>
          <w:rFonts w:eastAsia="Courier New"/>
        </w:rPr>
        <w:t xml:space="preserve">    </w:t>
      </w:r>
      <w:r>
        <w:rPr/>
        <w:t>reference "3GPP TS 23.003 subclause 2.2 and 12.1";</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PLMNId {</w:t>
      </w:r>
    </w:p>
    <w:p>
      <w:pPr>
        <w:pStyle w:val="PL"/>
        <w:rPr/>
      </w:pPr>
      <w:r>
        <w:rPr>
          <w:rFonts w:eastAsia="Courier New"/>
        </w:rPr>
        <w:t xml:space="preserve">    </w:t>
      </w:r>
      <w:r>
        <w:rPr/>
        <w:t>leaf mcc {</w:t>
      </w:r>
    </w:p>
    <w:p>
      <w:pPr>
        <w:pStyle w:val="PL"/>
        <w:rPr/>
      </w:pPr>
      <w:r>
        <w:rPr>
          <w:rFonts w:eastAsia="Courier New"/>
        </w:rPr>
        <w:t xml:space="preserve">      </w:t>
      </w:r>
      <w:r>
        <w:rPr/>
        <w:t>mandatory true;</w:t>
      </w:r>
    </w:p>
    <w:p>
      <w:pPr>
        <w:pStyle w:val="PL"/>
        <w:rPr/>
      </w:pPr>
      <w:r>
        <w:rPr>
          <w:rFonts w:eastAsia="Courier New"/>
        </w:rPr>
        <w:t xml:space="preserve">      </w:t>
      </w:r>
      <w:r>
        <w:rPr/>
        <w:t>type Mcc;</w:t>
      </w:r>
    </w:p>
    <w:p>
      <w:pPr>
        <w:pStyle w:val="PL"/>
        <w:rPr/>
      </w:pPr>
      <w:r>
        <w:rPr>
          <w:rFonts w:eastAsia="Courier New"/>
        </w:rPr>
        <w:t xml:space="preserve">    </w:t>
      </w:r>
      <w:r>
        <w:rPr/>
        <w:t>}</w:t>
      </w:r>
    </w:p>
    <w:p>
      <w:pPr>
        <w:pStyle w:val="PL"/>
        <w:rPr/>
      </w:pPr>
      <w:r>
        <w:rPr>
          <w:rFonts w:eastAsia="Courier New"/>
        </w:rPr>
        <w:t xml:space="preserve">    </w:t>
      </w:r>
      <w:r>
        <w:rPr/>
        <w:t>leaf mnc {</w:t>
      </w:r>
    </w:p>
    <w:p>
      <w:pPr>
        <w:pStyle w:val="PL"/>
        <w:rPr/>
      </w:pPr>
      <w:r>
        <w:rPr>
          <w:rFonts w:eastAsia="Courier New"/>
        </w:rPr>
        <w:t xml:space="preserve">      </w:t>
      </w:r>
      <w:r>
        <w:rPr/>
        <w:t>mandatory true;</w:t>
      </w:r>
    </w:p>
    <w:p>
      <w:pPr>
        <w:pStyle w:val="PL"/>
        <w:rPr/>
      </w:pPr>
      <w:r>
        <w:rPr>
          <w:rFonts w:eastAsia="Courier New"/>
        </w:rPr>
        <w:t xml:space="preserve">      </w:t>
      </w:r>
      <w:r>
        <w:rPr/>
        <w:t>type Mnc;</w:t>
      </w:r>
    </w:p>
    <w:p>
      <w:pPr>
        <w:pStyle w:val="PL"/>
        <w:rPr/>
      </w:pPr>
      <w:r>
        <w:rPr>
          <w:rFonts w:eastAsia="Courier New"/>
        </w:rPr>
        <w:t xml:space="preserve">    </w:t>
      </w:r>
      <w:r>
        <w:rPr/>
        <w:t>}</w:t>
      </w:r>
    </w:p>
    <w:p>
      <w:pPr>
        <w:pStyle w:val="PL"/>
        <w:rPr/>
      </w:pPr>
      <w:r>
        <w:rPr>
          <w:rFonts w:eastAsia="Courier New"/>
        </w:rPr>
        <w:t xml:space="preserve">    </w:t>
      </w:r>
      <w:r>
        <w:rPr/>
        <w:t>reference "TS 23.658";</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Nci {</w:t>
      </w:r>
    </w:p>
    <w:p>
      <w:pPr>
        <w:pStyle w:val="PL"/>
        <w:rPr/>
      </w:pPr>
      <w:r>
        <w:rPr>
          <w:rFonts w:eastAsia="Courier New"/>
        </w:rPr>
        <w:t xml:space="preserve">    </w:t>
      </w:r>
      <w:r>
        <w:rPr/>
        <w:t xml:space="preserve">description "NR Cell Identity. The NCI shall be of fixed length of 36 bits </w:t>
      </w:r>
    </w:p>
    <w:p>
      <w:pPr>
        <w:pStyle w:val="PL"/>
        <w:rPr/>
      </w:pPr>
      <w:r>
        <w:rPr>
          <w:rFonts w:eastAsia="Courier New"/>
        </w:rPr>
        <w:t xml:space="preserve">      </w:t>
      </w:r>
      <w:r>
        <w:rPr/>
        <w:t xml:space="preserve">and shall be coded using full hexadecimal representation. </w:t>
      </w:r>
    </w:p>
    <w:p>
      <w:pPr>
        <w:pStyle w:val="PL"/>
        <w:rPr/>
      </w:pPr>
      <w:r>
        <w:rPr>
          <w:rFonts w:eastAsia="Courier New"/>
        </w:rPr>
        <w:t xml:space="preserve">      </w:t>
      </w:r>
      <w:r>
        <w:rPr/>
        <w:t>The exact coding of the NCI is the responsibility of each PLMN operator";</w:t>
      </w:r>
    </w:p>
    <w:p>
      <w:pPr>
        <w:pStyle w:val="PL"/>
        <w:rPr/>
      </w:pPr>
      <w:r>
        <w:rPr>
          <w:rFonts w:eastAsia="Courier New"/>
        </w:rPr>
        <w:t xml:space="preserve">    </w:t>
      </w:r>
      <w:r>
        <w:rPr/>
        <w:t>reference "TS 23.003";</w:t>
      </w:r>
    </w:p>
    <w:p>
      <w:pPr>
        <w:pStyle w:val="PL"/>
        <w:rPr/>
      </w:pPr>
      <w:r>
        <w:rPr>
          <w:rFonts w:eastAsia="Courier New"/>
        </w:rPr>
        <w:t xml:space="preserve">    </w:t>
      </w:r>
      <w:r>
        <w:rPr/>
        <w:t>type union {</w:t>
      </w:r>
    </w:p>
    <w:p>
      <w:pPr>
        <w:pStyle w:val="PL"/>
        <w:rPr/>
      </w:pPr>
      <w:r>
        <w:rPr>
          <w:rFonts w:eastAsia="Courier New"/>
        </w:rPr>
        <w:t xml:space="preserve">      </w:t>
      </w:r>
      <w:r>
        <w:rPr/>
        <w:t>type string {</w:t>
      </w:r>
    </w:p>
    <w:p>
      <w:pPr>
        <w:pStyle w:val="PL"/>
        <w:rPr/>
      </w:pPr>
      <w:r>
        <w:rPr>
          <w:rFonts w:eastAsia="Courier New"/>
        </w:rPr>
        <w:t xml:space="preserve">        </w:t>
      </w:r>
      <w:r>
        <w:rPr/>
        <w:t>length 36;</w:t>
      </w:r>
    </w:p>
    <w:p>
      <w:pPr>
        <w:pStyle w:val="PL"/>
        <w:rPr/>
      </w:pPr>
      <w:r>
        <w:rPr>
          <w:rFonts w:eastAsia="Courier New"/>
        </w:rPr>
        <w:t xml:space="preserve">        </w:t>
      </w:r>
      <w:r>
        <w:rPr/>
        <w:t>pattern '[01]+';</w:t>
      </w:r>
    </w:p>
    <w:p>
      <w:pPr>
        <w:pStyle w:val="PL"/>
        <w:rPr/>
      </w:pPr>
      <w:r>
        <w:rPr>
          <w:rFonts w:eastAsia="Courier New"/>
        </w:rPr>
        <w:t xml:space="preserve">      </w:t>
      </w:r>
      <w:r>
        <w:rPr/>
        <w:t>}</w:t>
      </w:r>
    </w:p>
    <w:p>
      <w:pPr>
        <w:pStyle w:val="PL"/>
        <w:rPr/>
      </w:pPr>
      <w:r>
        <w:rPr>
          <w:rFonts w:eastAsia="Courier New"/>
        </w:rPr>
        <w:t xml:space="preserve">      </w:t>
      </w:r>
      <w:r>
        <w:rPr/>
        <w:t>type string {</w:t>
      </w:r>
    </w:p>
    <w:p>
      <w:pPr>
        <w:pStyle w:val="PL"/>
        <w:rPr/>
      </w:pPr>
      <w:r>
        <w:rPr>
          <w:rFonts w:eastAsia="Courier New"/>
        </w:rPr>
        <w:t xml:space="preserve">        </w:t>
      </w:r>
      <w:r>
        <w:rPr/>
        <w:t>length 9;</w:t>
      </w:r>
    </w:p>
    <w:p>
      <w:pPr>
        <w:pStyle w:val="PL"/>
        <w:rPr/>
      </w:pPr>
      <w:r>
        <w:rPr>
          <w:rFonts w:eastAsia="Courier New"/>
        </w:rPr>
        <w:t xml:space="preserve">        </w:t>
      </w:r>
      <w:r>
        <w:rPr/>
        <w:t>pattern '[a-fA-F0-9]*';</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typedef OperationalState {</w:t>
      </w:r>
    </w:p>
    <w:p>
      <w:pPr>
        <w:pStyle w:val="PL"/>
        <w:rPr/>
      </w:pPr>
      <w:r>
        <w:rPr>
          <w:rFonts w:eastAsia="Courier New"/>
        </w:rPr>
        <w:t xml:space="preserve">    </w:t>
      </w:r>
      <w:r>
        <w:rPr/>
        <w:t>reference "3GPP TS 28.625 and ITU-T X.731";</w:t>
      </w:r>
    </w:p>
    <w:p>
      <w:pPr>
        <w:pStyle w:val="PL"/>
        <w:rPr/>
      </w:pPr>
      <w:r>
        <w:rPr>
          <w:rFonts w:eastAsia="Courier New"/>
        </w:rPr>
        <w:t xml:space="preserve">    </w:t>
      </w:r>
      <w:r>
        <w:rPr/>
        <w:t>type enumeration {</w:t>
      </w:r>
    </w:p>
    <w:p>
      <w:pPr>
        <w:pStyle w:val="PL"/>
        <w:rPr/>
      </w:pPr>
      <w:r>
        <w:rPr>
          <w:rFonts w:eastAsia="Courier New"/>
        </w:rPr>
        <w:t xml:space="preserve">      </w:t>
      </w:r>
      <w:r>
        <w:rPr/>
        <w:t>enum DISABLED {</w:t>
      </w:r>
    </w:p>
    <w:p>
      <w:pPr>
        <w:pStyle w:val="PL"/>
        <w:rPr/>
      </w:pPr>
      <w:r>
        <w:rPr>
          <w:rFonts w:eastAsia="Courier New"/>
        </w:rPr>
        <w:t xml:space="preserve">        </w:t>
      </w:r>
      <w:r>
        <w:rPr/>
        <w:t>value 0;</w:t>
      </w:r>
    </w:p>
    <w:p>
      <w:pPr>
        <w:pStyle w:val="PL"/>
        <w:rPr/>
      </w:pPr>
      <w:r>
        <w:rPr>
          <w:rFonts w:eastAsia="Courier New"/>
        </w:rPr>
        <w:t xml:space="preserve">        </w:t>
      </w:r>
      <w:r>
        <w:rPr/>
        <w:t>description "The resource is totally inoperable.";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ENABLED {</w:t>
      </w:r>
    </w:p>
    <w:p>
      <w:pPr>
        <w:pStyle w:val="PL"/>
        <w:rPr/>
      </w:pPr>
      <w:r>
        <w:rPr>
          <w:rFonts w:eastAsia="Courier New"/>
        </w:rPr>
        <w:t xml:space="preserve">        </w:t>
      </w:r>
      <w:r>
        <w:rPr/>
        <w:t>value 1;</w:t>
      </w:r>
    </w:p>
    <w:p>
      <w:pPr>
        <w:pStyle w:val="PL"/>
        <w:rPr/>
      </w:pPr>
      <w:r>
        <w:rPr>
          <w:rFonts w:eastAsia="Courier New"/>
        </w:rPr>
        <w:t xml:space="preserve">        </w:t>
      </w:r>
      <w:r>
        <w:rPr/>
        <w:t>description "The resource is partially or fully operable.";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AdministrativeState {</w:t>
      </w:r>
    </w:p>
    <w:p>
      <w:pPr>
        <w:pStyle w:val="PL"/>
        <w:rPr/>
      </w:pPr>
      <w:r>
        <w:rPr>
          <w:rFonts w:eastAsia="Courier New"/>
        </w:rPr>
        <w:t xml:space="preserve">    </w:t>
      </w:r>
      <w:r>
        <w:rPr/>
        <w:t>reference "3GPP TS 28.625 and ITU-T X.731";</w:t>
      </w:r>
    </w:p>
    <w:p>
      <w:pPr>
        <w:pStyle w:val="PL"/>
        <w:rPr/>
      </w:pPr>
      <w:r>
        <w:rPr>
          <w:rFonts w:eastAsia="Courier New"/>
        </w:rPr>
        <w:t xml:space="preserve">    </w:t>
      </w:r>
      <w:r>
        <w:rPr/>
        <w:t>type enumeration {</w:t>
      </w:r>
    </w:p>
    <w:p>
      <w:pPr>
        <w:pStyle w:val="PL"/>
        <w:rPr/>
      </w:pPr>
      <w:r>
        <w:rPr>
          <w:rFonts w:eastAsia="Courier New"/>
        </w:rPr>
        <w:t xml:space="preserve">      </w:t>
      </w:r>
      <w:r>
        <w:rPr/>
        <w:t>enum LOCKED {</w:t>
      </w:r>
    </w:p>
    <w:p>
      <w:pPr>
        <w:pStyle w:val="PL"/>
        <w:rPr/>
      </w:pPr>
      <w:r>
        <w:rPr>
          <w:rFonts w:eastAsia="Courier New"/>
        </w:rPr>
        <w:t xml:space="preserve">        </w:t>
      </w:r>
      <w:r>
        <w:rPr/>
        <w:t>value 0;</w:t>
      </w:r>
    </w:p>
    <w:p>
      <w:pPr>
        <w:pStyle w:val="PL"/>
        <w:rPr/>
      </w:pPr>
      <w:r>
        <w:rPr>
          <w:rFonts w:eastAsia="Courier New"/>
        </w:rPr>
        <w:t xml:space="preserve">        </w:t>
      </w:r>
      <w:r>
        <w:rPr/>
        <w:t>description "The resource is administratively prohibited from performing</w:t>
      </w:r>
    </w:p>
    <w:p>
      <w:pPr>
        <w:pStyle w:val="PL"/>
        <w:rPr/>
      </w:pPr>
      <w:r>
        <w:rPr>
          <w:rFonts w:eastAsia="Courier New"/>
        </w:rPr>
        <w:t xml:space="preserve">                 </w:t>
      </w:r>
      <w:r>
        <w:rPr/>
        <w:t>services for its users.";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UNLOCKED {</w:t>
      </w:r>
    </w:p>
    <w:p>
      <w:pPr>
        <w:pStyle w:val="PL"/>
        <w:rPr/>
      </w:pPr>
      <w:r>
        <w:rPr>
          <w:rFonts w:eastAsia="Courier New"/>
        </w:rPr>
        <w:t xml:space="preserve">        </w:t>
      </w:r>
      <w:r>
        <w:rPr/>
        <w:t>value 1;</w:t>
      </w:r>
    </w:p>
    <w:p>
      <w:pPr>
        <w:pStyle w:val="PL"/>
        <w:rPr/>
      </w:pPr>
      <w:r>
        <w:rPr>
          <w:rFonts w:eastAsia="Courier New"/>
        </w:rPr>
        <w:t xml:space="preserve">        </w:t>
      </w:r>
      <w:r>
        <w:rPr/>
        <w:t>description "The resource is administratively permitted to perform</w:t>
      </w:r>
    </w:p>
    <w:p>
      <w:pPr>
        <w:pStyle w:val="PL"/>
        <w:rPr/>
      </w:pPr>
      <w:r>
        <w:rPr>
          <w:rFonts w:eastAsia="Courier New"/>
        </w:rPr>
        <w:t xml:space="preserve">          </w:t>
      </w:r>
      <w:r>
        <w:rPr/>
        <w:t>services for its users. This is independent of its inherent</w:t>
      </w:r>
    </w:p>
    <w:p>
      <w:pPr>
        <w:pStyle w:val="PL"/>
        <w:rPr/>
      </w:pPr>
      <w:r>
        <w:rPr>
          <w:rFonts w:eastAsia="Courier New"/>
        </w:rPr>
        <w:t xml:space="preserve">          </w:t>
      </w:r>
      <w:r>
        <w:rPr/>
        <w:t>operability.";</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SHUTTINGDOWN {</w:t>
      </w:r>
    </w:p>
    <w:p>
      <w:pPr>
        <w:pStyle w:val="PL"/>
        <w:rPr/>
      </w:pPr>
      <w:r>
        <w:rPr>
          <w:rFonts w:eastAsia="Courier New"/>
        </w:rPr>
        <w:t xml:space="preserve">        </w:t>
      </w:r>
      <w:r>
        <w:rPr/>
        <w:t>value 2;</w:t>
      </w:r>
    </w:p>
    <w:p>
      <w:pPr>
        <w:pStyle w:val="PL"/>
        <w:rPr/>
      </w:pPr>
      <w:r>
        <w:rPr>
          <w:rFonts w:eastAsia="Courier New"/>
        </w:rPr>
        <w:t xml:space="preserve">        </w:t>
      </w:r>
      <w:r>
        <w:rPr/>
        <w:t>description "Use of the resource is administratively permitted to</w:t>
      </w:r>
    </w:p>
    <w:p>
      <w:pPr>
        <w:pStyle w:val="PL"/>
        <w:rPr/>
      </w:pPr>
      <w:r>
        <w:rPr>
          <w:rFonts w:eastAsia="Courier New"/>
        </w:rPr>
        <w:t xml:space="preserve">          </w:t>
      </w:r>
      <w:r>
        <w:rPr/>
        <w:t>existing instances of use only. While the system remains in</w:t>
      </w:r>
    </w:p>
    <w:p>
      <w:pPr>
        <w:pStyle w:val="PL"/>
        <w:rPr/>
      </w:pPr>
      <w:r>
        <w:rPr>
          <w:rFonts w:eastAsia="Courier New"/>
        </w:rPr>
        <w:t xml:space="preserve">          </w:t>
      </w:r>
      <w:r>
        <w:rPr/>
        <w:t xml:space="preserve">the shutting down state the manager or the managed element </w:t>
      </w:r>
    </w:p>
    <w:p>
      <w:pPr>
        <w:pStyle w:val="PL"/>
        <w:rPr/>
      </w:pPr>
      <w:r>
        <w:rPr>
          <w:rFonts w:eastAsia="Courier New"/>
        </w:rPr>
        <w:t xml:space="preserve">          </w:t>
      </w:r>
      <w:r>
        <w:rPr/>
        <w:t xml:space="preserve">may at any time cause the resource to transition to the </w:t>
      </w:r>
    </w:p>
    <w:p>
      <w:pPr>
        <w:pStyle w:val="PL"/>
        <w:rPr/>
      </w:pPr>
      <w:r>
        <w:rPr>
          <w:rFonts w:eastAsia="Courier New"/>
        </w:rPr>
        <w:t xml:space="preserve">          </w:t>
      </w:r>
      <w:r>
        <w:rPr/>
        <w:t>locked state.";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typedef AvailabilityStatus {</w:t>
      </w:r>
    </w:p>
    <w:p>
      <w:pPr>
        <w:pStyle w:val="PL"/>
        <w:rPr/>
      </w:pPr>
      <w:r>
        <w:rPr>
          <w:rFonts w:eastAsia="Courier New"/>
        </w:rPr>
        <w:t xml:space="preserve">      </w:t>
      </w:r>
      <w:r>
        <w:rPr/>
        <w:t>type enumeration {</w:t>
      </w:r>
    </w:p>
    <w:p>
      <w:pPr>
        <w:pStyle w:val="PL"/>
        <w:rPr/>
      </w:pPr>
      <w:r>
        <w:rPr>
          <w:rFonts w:eastAsia="Courier New"/>
        </w:rPr>
        <w:t xml:space="preserve">          </w:t>
      </w:r>
      <w:r>
        <w:rPr/>
        <w:t>enum IN_TEST;</w:t>
      </w:r>
    </w:p>
    <w:p>
      <w:pPr>
        <w:pStyle w:val="PL"/>
        <w:rPr/>
      </w:pPr>
      <w:r>
        <w:rPr>
          <w:rFonts w:eastAsia="Courier New"/>
        </w:rPr>
        <w:t xml:space="preserve">          </w:t>
      </w:r>
      <w:r>
        <w:rPr/>
        <w:t xml:space="preserve">enum FAILED;                           </w:t>
      </w:r>
    </w:p>
    <w:p>
      <w:pPr>
        <w:pStyle w:val="PL"/>
        <w:rPr/>
      </w:pPr>
      <w:r>
        <w:rPr>
          <w:rFonts w:eastAsia="Courier New"/>
        </w:rPr>
        <w:t xml:space="preserve">          </w:t>
      </w:r>
      <w:r>
        <w:rPr/>
        <w:t xml:space="preserve">enum POWER_OFF;                           </w:t>
      </w:r>
    </w:p>
    <w:p>
      <w:pPr>
        <w:pStyle w:val="PL"/>
        <w:rPr/>
      </w:pPr>
      <w:r>
        <w:rPr>
          <w:rFonts w:eastAsia="Courier New"/>
        </w:rPr>
        <w:t xml:space="preserve">          </w:t>
      </w:r>
      <w:r>
        <w:rPr/>
        <w:t xml:space="preserve">enum OFF_LINE;                           </w:t>
      </w:r>
    </w:p>
    <w:p>
      <w:pPr>
        <w:pStyle w:val="PL"/>
        <w:rPr/>
      </w:pPr>
      <w:r>
        <w:rPr>
          <w:rFonts w:eastAsia="Courier New"/>
        </w:rPr>
        <w:t xml:space="preserve">          </w:t>
      </w:r>
      <w:r>
        <w:rPr/>
        <w:t xml:space="preserve">enum OFF_DUTY;                           </w:t>
      </w:r>
    </w:p>
    <w:p>
      <w:pPr>
        <w:pStyle w:val="PL"/>
        <w:rPr/>
      </w:pPr>
      <w:r>
        <w:rPr>
          <w:rFonts w:eastAsia="Courier New"/>
        </w:rPr>
        <w:t xml:space="preserve">          </w:t>
      </w:r>
      <w:r>
        <w:rPr/>
        <w:t xml:space="preserve">enum DEPENDENCY;                           </w:t>
      </w:r>
    </w:p>
    <w:p>
      <w:pPr>
        <w:pStyle w:val="PL"/>
        <w:rPr/>
      </w:pPr>
      <w:r>
        <w:rPr>
          <w:rFonts w:eastAsia="Courier New"/>
        </w:rPr>
        <w:t xml:space="preserve">          </w:t>
      </w:r>
      <w:r>
        <w:rPr/>
        <w:t xml:space="preserve">enum DEGRADED;                           </w:t>
      </w:r>
    </w:p>
    <w:p>
      <w:pPr>
        <w:pStyle w:val="PL"/>
        <w:rPr/>
      </w:pPr>
      <w:r>
        <w:rPr>
          <w:rFonts w:eastAsia="Courier New"/>
        </w:rPr>
        <w:t xml:space="preserve">          </w:t>
      </w:r>
      <w:r>
        <w:rPr/>
        <w:t xml:space="preserve">enum NOT_INSTALLED;                           </w:t>
      </w:r>
    </w:p>
    <w:p>
      <w:pPr>
        <w:pStyle w:val="PL"/>
        <w:rPr/>
      </w:pPr>
      <w:r>
        <w:rPr>
          <w:rFonts w:eastAsia="Courier New"/>
        </w:rPr>
        <w:t xml:space="preserve">          </w:t>
      </w:r>
      <w:r>
        <w:rPr/>
        <w:t xml:space="preserve">enum LOG_FULL;                           </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CellState {</w:t>
      </w:r>
    </w:p>
    <w:p>
      <w:pPr>
        <w:pStyle w:val="PL"/>
        <w:rPr/>
      </w:pPr>
      <w:r>
        <w:rPr>
          <w:rFonts w:eastAsia="Courier New"/>
        </w:rPr>
        <w:t xml:space="preserve">      </w:t>
      </w:r>
      <w:r>
        <w:rPr/>
        <w:t>type enumeration {</w:t>
      </w:r>
    </w:p>
    <w:p>
      <w:pPr>
        <w:pStyle w:val="PL"/>
        <w:rPr/>
      </w:pPr>
      <w:r>
        <w:rPr>
          <w:rFonts w:eastAsia="Courier New"/>
        </w:rPr>
        <w:t xml:space="preserve">        </w:t>
      </w:r>
      <w:r>
        <w:rPr/>
        <w:t>enum IDLE;</w:t>
      </w:r>
    </w:p>
    <w:p>
      <w:pPr>
        <w:pStyle w:val="PL"/>
        <w:rPr/>
      </w:pPr>
      <w:r>
        <w:rPr>
          <w:rFonts w:eastAsia="Courier New"/>
        </w:rPr>
        <w:t xml:space="preserve">        </w:t>
      </w:r>
      <w:r>
        <w:rPr/>
        <w:t xml:space="preserve">enum INACTIVE;              </w:t>
      </w:r>
    </w:p>
    <w:p>
      <w:pPr>
        <w:pStyle w:val="PL"/>
        <w:rPr/>
      </w:pPr>
      <w:r>
        <w:rPr>
          <w:rFonts w:eastAsia="Courier New"/>
        </w:rPr>
        <w:t xml:space="preserve">        </w:t>
      </w:r>
      <w:r>
        <w:rPr/>
        <w:t xml:space="preserve">enum ACTIVE;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Nrpci {</w:t>
      </w:r>
    </w:p>
    <w:p>
      <w:pPr>
        <w:pStyle w:val="PL"/>
        <w:rPr/>
      </w:pPr>
      <w:r>
        <w:rPr>
          <w:rFonts w:eastAsia="Courier New"/>
        </w:rPr>
        <w:t xml:space="preserve">    </w:t>
      </w:r>
      <w:r>
        <w:rPr/>
        <w:t>type uint32;</w:t>
      </w:r>
    </w:p>
    <w:p>
      <w:pPr>
        <w:pStyle w:val="PL"/>
        <w:rPr/>
      </w:pPr>
      <w:r>
        <w:rPr>
          <w:rFonts w:eastAsia="Courier New"/>
        </w:rPr>
        <w:t xml:space="preserve">    </w:t>
      </w:r>
      <w:r>
        <w:rPr/>
        <w:t>description "Physical Cell Identity (PCI) of the NR cell.";</w:t>
      </w:r>
    </w:p>
    <w:p>
      <w:pPr>
        <w:pStyle w:val="PL"/>
        <w:rPr/>
      </w:pPr>
      <w:r>
        <w:rPr>
          <w:rFonts w:eastAsia="Courier New"/>
        </w:rPr>
        <w:t xml:space="preserve">    </w:t>
      </w:r>
      <w:r>
        <w:rPr/>
        <w:t>reference "TS 36.211 subclause 6.11";</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Tac {</w:t>
      </w:r>
    </w:p>
    <w:p>
      <w:pPr>
        <w:pStyle w:val="PL"/>
        <w:rPr/>
      </w:pPr>
      <w:r>
        <w:rPr>
          <w:rFonts w:eastAsia="Courier New"/>
        </w:rPr>
        <w:t xml:space="preserve">    </w:t>
      </w:r>
      <w:r>
        <w:rPr/>
        <w:t>type int32 {</w:t>
      </w:r>
    </w:p>
    <w:p>
      <w:pPr>
        <w:pStyle w:val="PL"/>
        <w:rPr/>
      </w:pPr>
      <w:r>
        <w:rPr>
          <w:rFonts w:eastAsia="Courier New"/>
        </w:rPr>
        <w:t xml:space="preserve">      </w:t>
      </w:r>
      <w:r>
        <w:rPr/>
        <w:t>range 0..16777215 ;</w:t>
      </w:r>
    </w:p>
    <w:p>
      <w:pPr>
        <w:pStyle w:val="PL"/>
        <w:rPr/>
      </w:pPr>
      <w:r>
        <w:rPr>
          <w:rFonts w:eastAsia="Courier New"/>
        </w:rPr>
        <w:t xml:space="preserve">    </w:t>
      </w:r>
      <w:r>
        <w:rPr/>
        <w:t>}</w:t>
      </w:r>
    </w:p>
    <w:p>
      <w:pPr>
        <w:pStyle w:val="PL"/>
        <w:rPr/>
      </w:pPr>
      <w:r>
        <w:rPr>
          <w:rFonts w:eastAsia="Courier New"/>
        </w:rPr>
        <w:t xml:space="preserve">    </w:t>
      </w:r>
      <w:r>
        <w:rPr/>
        <w:t>description "Tracking Area Code";</w:t>
      </w:r>
    </w:p>
    <w:p>
      <w:pPr>
        <w:pStyle w:val="PL"/>
        <w:rPr/>
      </w:pPr>
      <w:r>
        <w:rPr>
          <w:rFonts w:eastAsia="Courier New"/>
        </w:rPr>
        <w:t xml:space="preserve">    </w:t>
      </w:r>
      <w:r>
        <w:rPr/>
        <w:t>reference "TS 23.003 clause 19.4.2.3";</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AmfRegionId {</w:t>
      </w:r>
    </w:p>
    <w:p>
      <w:pPr>
        <w:pStyle w:val="PL"/>
        <w:rPr/>
      </w:pPr>
      <w:r>
        <w:rPr>
          <w:rFonts w:eastAsia="Courier New"/>
        </w:rPr>
        <w:t xml:space="preserve">    </w:t>
      </w:r>
      <w:r>
        <w:rPr/>
        <w:t xml:space="preserve">type union { </w:t>
      </w:r>
    </w:p>
    <w:p>
      <w:pPr>
        <w:pStyle w:val="PL"/>
        <w:rPr/>
      </w:pPr>
      <w:r>
        <w:rPr>
          <w:rFonts w:eastAsia="Courier New"/>
        </w:rPr>
        <w:t xml:space="preserve">      </w:t>
      </w:r>
      <w:r>
        <w:rPr/>
        <w:t>type uint8 ;</w:t>
      </w:r>
    </w:p>
    <w:p>
      <w:pPr>
        <w:pStyle w:val="PL"/>
        <w:rPr/>
      </w:pPr>
      <w:r>
        <w:rPr>
          <w:rFonts w:eastAsia="Courier New"/>
        </w:rPr>
        <w:t xml:space="preserve">      </w:t>
      </w:r>
      <w:r>
        <w:rPr/>
        <w:t>type string {</w:t>
      </w:r>
    </w:p>
    <w:p>
      <w:pPr>
        <w:pStyle w:val="PL"/>
        <w:rPr/>
      </w:pPr>
      <w:r>
        <w:rPr>
          <w:rFonts w:eastAsia="Courier New"/>
        </w:rPr>
        <w:t xml:space="preserve">        </w:t>
      </w:r>
      <w:r>
        <w:rPr/>
        <w:t>length 8;</w:t>
      </w:r>
    </w:p>
    <w:p>
      <w:pPr>
        <w:pStyle w:val="PL"/>
        <w:rPr/>
      </w:pPr>
      <w:r>
        <w:rPr>
          <w:rFonts w:eastAsia="Courier New"/>
        </w:rPr>
        <w:t xml:space="preserve">        </w:t>
      </w:r>
      <w:r>
        <w:rPr/>
        <w:t>pattern '[01]*';</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reference "clause 2.10.1 of 3GPP TS 23.003";</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AmfSetId {</w:t>
      </w:r>
    </w:p>
    <w:p>
      <w:pPr>
        <w:pStyle w:val="PL"/>
        <w:rPr/>
      </w:pPr>
      <w:r>
        <w:rPr>
          <w:rFonts w:eastAsia="Courier New"/>
        </w:rPr>
        <w:t xml:space="preserve">    </w:t>
      </w:r>
      <w:r>
        <w:rPr/>
        <w:t xml:space="preserve">type union { </w:t>
      </w:r>
    </w:p>
    <w:p>
      <w:pPr>
        <w:pStyle w:val="PL"/>
        <w:rPr/>
      </w:pPr>
      <w:r>
        <w:rPr>
          <w:rFonts w:eastAsia="Courier New"/>
        </w:rPr>
        <w:t xml:space="preserve">      </w:t>
      </w:r>
      <w:r>
        <w:rPr/>
        <w:t>type uint16 {</w:t>
      </w:r>
    </w:p>
    <w:p>
      <w:pPr>
        <w:pStyle w:val="PL"/>
        <w:rPr/>
      </w:pPr>
      <w:r>
        <w:rPr>
          <w:rFonts w:eastAsia="Courier New"/>
        </w:rPr>
        <w:t xml:space="preserve">        </w:t>
      </w:r>
      <w:r>
        <w:rPr/>
        <w:t>range '0..1023';</w:t>
      </w:r>
    </w:p>
    <w:p>
      <w:pPr>
        <w:pStyle w:val="PL"/>
        <w:rPr/>
      </w:pPr>
      <w:r>
        <w:rPr>
          <w:rFonts w:eastAsia="Courier New"/>
        </w:rPr>
        <w:t xml:space="preserve">      </w:t>
      </w:r>
      <w:r>
        <w:rPr/>
        <w:t>}</w:t>
      </w:r>
    </w:p>
    <w:p>
      <w:pPr>
        <w:pStyle w:val="PL"/>
        <w:rPr/>
      </w:pPr>
      <w:r>
        <w:rPr>
          <w:rFonts w:eastAsia="Courier New"/>
        </w:rPr>
        <w:t xml:space="preserve">      </w:t>
      </w:r>
      <w:r>
        <w:rPr/>
        <w:t>type string {</w:t>
      </w:r>
    </w:p>
    <w:p>
      <w:pPr>
        <w:pStyle w:val="PL"/>
        <w:rPr/>
      </w:pPr>
      <w:r>
        <w:rPr>
          <w:rFonts w:eastAsia="Courier New"/>
        </w:rPr>
        <w:t xml:space="preserve">        </w:t>
      </w:r>
      <w:r>
        <w:rPr/>
        <w:t>length 8;</w:t>
      </w:r>
    </w:p>
    <w:p>
      <w:pPr>
        <w:pStyle w:val="PL"/>
        <w:rPr/>
      </w:pPr>
      <w:r>
        <w:rPr>
          <w:rFonts w:eastAsia="Courier New"/>
        </w:rPr>
        <w:t xml:space="preserve">        </w:t>
      </w:r>
      <w:r>
        <w:rPr/>
        <w:t>pattern '[01]*';</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reference "clause 2.10.1 of 3GPP TS 23.003";</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AmfPointer {</w:t>
      </w:r>
    </w:p>
    <w:p>
      <w:pPr>
        <w:pStyle w:val="PL"/>
        <w:rPr/>
      </w:pPr>
      <w:r>
        <w:rPr>
          <w:rFonts w:eastAsia="Courier New"/>
        </w:rPr>
        <w:t xml:space="preserve">    </w:t>
      </w:r>
      <w:r>
        <w:rPr/>
        <w:t xml:space="preserve">type union { </w:t>
      </w:r>
    </w:p>
    <w:p>
      <w:pPr>
        <w:pStyle w:val="PL"/>
        <w:rPr/>
      </w:pPr>
      <w:r>
        <w:rPr>
          <w:rFonts w:eastAsia="Courier New"/>
        </w:rPr>
        <w:t xml:space="preserve">      </w:t>
      </w:r>
      <w:r>
        <w:rPr/>
        <w:t>type uint8 {</w:t>
      </w:r>
    </w:p>
    <w:p>
      <w:pPr>
        <w:pStyle w:val="PL"/>
        <w:rPr/>
      </w:pPr>
      <w:r>
        <w:rPr>
          <w:rFonts w:eastAsia="Courier New"/>
        </w:rPr>
        <w:t xml:space="preserve">        </w:t>
      </w:r>
      <w:r>
        <w:rPr/>
        <w:t>range '0..63';</w:t>
      </w:r>
    </w:p>
    <w:p>
      <w:pPr>
        <w:pStyle w:val="PL"/>
        <w:rPr/>
      </w:pPr>
      <w:r>
        <w:rPr>
          <w:rFonts w:eastAsia="Courier New"/>
        </w:rPr>
        <w:t xml:space="preserve">      </w:t>
      </w:r>
      <w:r>
        <w:rPr/>
        <w:t>}</w:t>
      </w:r>
    </w:p>
    <w:p>
      <w:pPr>
        <w:pStyle w:val="PL"/>
        <w:rPr/>
      </w:pPr>
      <w:r>
        <w:rPr>
          <w:rFonts w:eastAsia="Courier New"/>
        </w:rPr>
        <w:t xml:space="preserve">      </w:t>
      </w:r>
      <w:r>
        <w:rPr/>
        <w:t>type string {</w:t>
      </w:r>
    </w:p>
    <w:p>
      <w:pPr>
        <w:pStyle w:val="PL"/>
        <w:rPr/>
      </w:pPr>
      <w:r>
        <w:rPr>
          <w:rFonts w:eastAsia="Courier New"/>
        </w:rPr>
        <w:t xml:space="preserve">        </w:t>
      </w:r>
      <w:r>
        <w:rPr/>
        <w:t>length 6;</w:t>
      </w:r>
    </w:p>
    <w:p>
      <w:pPr>
        <w:pStyle w:val="PL"/>
        <w:rPr/>
      </w:pPr>
      <w:r>
        <w:rPr>
          <w:rFonts w:eastAsia="Courier New"/>
        </w:rPr>
        <w:t xml:space="preserve">        </w:t>
      </w:r>
      <w:r>
        <w:rPr/>
        <w:t>pattern '[01]*';</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reference "clause 2.10.1 of 3GPP TS 23.003";</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 xml:space="preserve">grouping AmfIdentifier {        </w:t>
      </w:r>
    </w:p>
    <w:p>
      <w:pPr>
        <w:pStyle w:val="PL"/>
        <w:rPr/>
      </w:pPr>
      <w:r>
        <w:rPr>
          <w:rFonts w:eastAsia="Courier New"/>
        </w:rPr>
        <w:t xml:space="preserve">    </w:t>
      </w:r>
      <w:r>
        <w:rPr/>
        <w:t>leaf amfRegionId {</w:t>
      </w:r>
    </w:p>
    <w:p>
      <w:pPr>
        <w:pStyle w:val="PL"/>
        <w:rPr/>
      </w:pPr>
      <w:r>
        <w:rPr>
          <w:rFonts w:eastAsia="Courier New"/>
        </w:rPr>
        <w:t xml:space="preserve">      </w:t>
      </w:r>
      <w:r>
        <w:rPr/>
        <w:t>type AmfRegionId;</w:t>
      </w:r>
    </w:p>
    <w:p>
      <w:pPr>
        <w:pStyle w:val="PL"/>
        <w:rPr/>
      </w:pPr>
      <w:r>
        <w:rPr>
          <w:rFonts w:eastAsia="Courier New"/>
        </w:rPr>
        <w:t xml:space="preserve">    </w:t>
      </w:r>
      <w:r>
        <w:rPr/>
        <w:t>}</w:t>
      </w:r>
    </w:p>
    <w:p>
      <w:pPr>
        <w:pStyle w:val="PL"/>
        <w:rPr/>
      </w:pPr>
      <w:r>
        <w:rPr>
          <w:rFonts w:eastAsia="Courier New"/>
        </w:rPr>
        <w:t xml:space="preserve">    </w:t>
      </w:r>
      <w:r>
        <w:rPr/>
        <w:t>leaf amfSetId {</w:t>
      </w:r>
    </w:p>
    <w:p>
      <w:pPr>
        <w:pStyle w:val="PL"/>
        <w:rPr/>
      </w:pPr>
      <w:r>
        <w:rPr>
          <w:rFonts w:eastAsia="Courier New"/>
        </w:rPr>
        <w:t xml:space="preserve">      </w:t>
      </w:r>
      <w:r>
        <w:rPr/>
        <w:t>type AmfSetId;</w:t>
      </w:r>
    </w:p>
    <w:p>
      <w:pPr>
        <w:pStyle w:val="PL"/>
        <w:rPr/>
      </w:pPr>
      <w:r>
        <w:rPr>
          <w:rFonts w:eastAsia="Courier New"/>
        </w:rPr>
        <w:t xml:space="preserve">    </w:t>
      </w:r>
      <w:r>
        <w:rPr/>
        <w:t>}</w:t>
      </w:r>
    </w:p>
    <w:p>
      <w:pPr>
        <w:pStyle w:val="PL"/>
        <w:rPr/>
      </w:pPr>
      <w:r>
        <w:rPr>
          <w:rFonts w:eastAsia="Courier New"/>
        </w:rPr>
        <w:t xml:space="preserve">    </w:t>
      </w:r>
      <w:r>
        <w:rPr/>
        <w:t>leaf amfPointer {</w:t>
      </w:r>
    </w:p>
    <w:p>
      <w:pPr>
        <w:pStyle w:val="PL"/>
        <w:rPr/>
      </w:pPr>
      <w:r>
        <w:rPr>
          <w:rFonts w:eastAsia="Courier New"/>
        </w:rPr>
        <w:t xml:space="preserve">      </w:t>
      </w:r>
      <w:r>
        <w:rPr/>
        <w:t>type AmfPointer;</w:t>
      </w:r>
    </w:p>
    <w:p>
      <w:pPr>
        <w:pStyle w:val="PL"/>
        <w:rPr/>
      </w:pPr>
      <w:r>
        <w:rPr>
          <w:rFonts w:eastAsia="Courier New"/>
        </w:rPr>
        <w:t xml:space="preserve">    </w:t>
      </w:r>
      <w:r>
        <w:rPr/>
        <w:t xml:space="preserve">} </w:t>
      </w:r>
    </w:p>
    <w:p>
      <w:pPr>
        <w:pStyle w:val="PL"/>
        <w:rPr/>
      </w:pPr>
      <w:r>
        <w:rPr>
          <w:rFonts w:eastAsia="Courier New"/>
        </w:rPr>
        <w:t xml:space="preserve">    </w:t>
      </w:r>
      <w:r>
        <w:rPr/>
        <w:t xml:space="preserve">description "The AMFI is constructed from an AMF Region ID, </w:t>
      </w:r>
    </w:p>
    <w:p>
      <w:pPr>
        <w:pStyle w:val="PL"/>
        <w:rPr/>
      </w:pPr>
      <w:r>
        <w:rPr>
          <w:rFonts w:eastAsia="Courier New"/>
        </w:rPr>
        <w:t xml:space="preserve">      </w:t>
      </w:r>
      <w:r>
        <w:rPr/>
        <w:t xml:space="preserve">an AMF Set ID and an AMF Pointer. </w:t>
      </w:r>
    </w:p>
    <w:p>
      <w:pPr>
        <w:pStyle w:val="PL"/>
        <w:rPr/>
      </w:pPr>
      <w:r>
        <w:rPr>
          <w:rFonts w:eastAsia="Courier New"/>
        </w:rPr>
        <w:t xml:space="preserve">      </w:t>
      </w:r>
      <w:r>
        <w:rPr/>
        <w:t xml:space="preserve">The AMF Region ID identifies the region, </w:t>
      </w:r>
    </w:p>
    <w:p>
      <w:pPr>
        <w:pStyle w:val="PL"/>
        <w:rPr/>
      </w:pPr>
      <w:r>
        <w:rPr>
          <w:rFonts w:eastAsia="Courier New"/>
        </w:rPr>
        <w:t xml:space="preserve">      </w:t>
      </w:r>
      <w:r>
        <w:rPr/>
        <w:t xml:space="preserve">the AMF Set ID uniquely identifies the AMF Set within the AMF Region, and </w:t>
      </w:r>
    </w:p>
    <w:p>
      <w:pPr>
        <w:pStyle w:val="PL"/>
        <w:rPr/>
      </w:pPr>
      <w:r>
        <w:rPr>
          <w:rFonts w:eastAsia="Courier New"/>
        </w:rPr>
        <w:t xml:space="preserve">      </w:t>
      </w:r>
      <w:r>
        <w:rPr/>
        <w:t xml:space="preserve">the AMF Pointer uniquely identifies the AMF within the AMF Set. "; </w:t>
      </w:r>
    </w:p>
    <w:p>
      <w:pPr>
        <w:pStyle w:val="PL"/>
        <w:rPr/>
      </w:pPr>
      <w:r>
        <w:rPr>
          <w:rFonts w:eastAsia="Courier New"/>
        </w:rPr>
        <w:t xml:space="preserve">  </w:t>
      </w:r>
      <w:r>
        <w:rPr/>
        <w:t xml:space="preserve">}    </w:t>
      </w:r>
    </w:p>
    <w:p>
      <w:pPr>
        <w:pStyle w:val="PL"/>
        <w:rPr/>
      </w:pPr>
      <w:r>
        <w:rPr/>
      </w:r>
    </w:p>
    <w:p>
      <w:pPr>
        <w:pStyle w:val="PL"/>
        <w:rPr/>
      </w:pPr>
      <w:r>
        <w:rPr/>
        <w:t>// type definitions especially for core NFs</w:t>
      </w:r>
    </w:p>
    <w:p>
      <w:pPr>
        <w:pStyle w:val="PL"/>
        <w:rPr/>
      </w:pPr>
      <w:r>
        <w:rPr/>
      </w:r>
    </w:p>
    <w:p>
      <w:pPr>
        <w:pStyle w:val="PL"/>
        <w:rPr/>
      </w:pPr>
      <w:r>
        <w:rPr>
          <w:rFonts w:eastAsia="Courier New"/>
        </w:rPr>
        <w:t xml:space="preserve">  </w:t>
      </w:r>
      <w:r>
        <w:rPr/>
        <w:t>typedef NfType {</w:t>
      </w:r>
    </w:p>
    <w:p>
      <w:pPr>
        <w:pStyle w:val="PL"/>
        <w:rPr/>
      </w:pPr>
      <w:r>
        <w:rPr>
          <w:rFonts w:eastAsia="Courier New"/>
        </w:rPr>
        <w:t xml:space="preserve">    </w:t>
      </w:r>
      <w:r>
        <w:rPr/>
        <w:t>type enumeration {</w:t>
      </w:r>
    </w:p>
    <w:p>
      <w:pPr>
        <w:pStyle w:val="PL"/>
        <w:rPr/>
      </w:pPr>
      <w:r>
        <w:rPr>
          <w:rFonts w:eastAsia="Courier New"/>
        </w:rPr>
        <w:t xml:space="preserve">      </w:t>
      </w:r>
      <w:r>
        <w:rPr/>
        <w:t>enum NRF;</w:t>
      </w:r>
    </w:p>
    <w:p>
      <w:pPr>
        <w:pStyle w:val="PL"/>
        <w:rPr/>
      </w:pPr>
      <w:r>
        <w:rPr>
          <w:rFonts w:eastAsia="Courier New"/>
        </w:rPr>
        <w:t xml:space="preserve">      </w:t>
      </w:r>
      <w:r>
        <w:rPr/>
        <w:t>enum UDM;</w:t>
      </w:r>
    </w:p>
    <w:p>
      <w:pPr>
        <w:pStyle w:val="PL"/>
        <w:rPr/>
      </w:pPr>
      <w:r>
        <w:rPr>
          <w:rFonts w:eastAsia="Courier New"/>
        </w:rPr>
        <w:t xml:space="preserve">      </w:t>
      </w:r>
      <w:r>
        <w:rPr/>
        <w:t>enum AMF;</w:t>
      </w:r>
    </w:p>
    <w:p>
      <w:pPr>
        <w:pStyle w:val="PL"/>
        <w:rPr/>
      </w:pPr>
      <w:r>
        <w:rPr>
          <w:rFonts w:eastAsia="Courier New"/>
        </w:rPr>
        <w:t xml:space="preserve">      </w:t>
      </w:r>
      <w:r>
        <w:rPr/>
        <w:t>enum SMF;</w:t>
      </w:r>
    </w:p>
    <w:p>
      <w:pPr>
        <w:pStyle w:val="PL"/>
        <w:rPr/>
      </w:pPr>
      <w:r>
        <w:rPr>
          <w:rFonts w:eastAsia="Courier New"/>
        </w:rPr>
        <w:t xml:space="preserve">      </w:t>
      </w:r>
      <w:r>
        <w:rPr/>
        <w:t>enum AUSF;</w:t>
      </w:r>
    </w:p>
    <w:p>
      <w:pPr>
        <w:pStyle w:val="PL"/>
        <w:rPr/>
      </w:pPr>
      <w:r>
        <w:rPr>
          <w:rFonts w:eastAsia="Courier New"/>
        </w:rPr>
        <w:t xml:space="preserve">      </w:t>
      </w:r>
      <w:r>
        <w:rPr/>
        <w:t>enum NEF;</w:t>
      </w:r>
    </w:p>
    <w:p>
      <w:pPr>
        <w:pStyle w:val="PL"/>
        <w:rPr/>
      </w:pPr>
      <w:r>
        <w:rPr>
          <w:rFonts w:eastAsia="Courier New"/>
        </w:rPr>
        <w:t xml:space="preserve">      </w:t>
      </w:r>
      <w:r>
        <w:rPr/>
        <w:t>enum PCF;</w:t>
      </w:r>
    </w:p>
    <w:p>
      <w:pPr>
        <w:pStyle w:val="PL"/>
        <w:rPr/>
      </w:pPr>
      <w:r>
        <w:rPr>
          <w:rFonts w:eastAsia="Courier New"/>
        </w:rPr>
        <w:t xml:space="preserve">      </w:t>
      </w:r>
      <w:r>
        <w:rPr/>
        <w:t>enum SMSF;</w:t>
      </w:r>
    </w:p>
    <w:p>
      <w:pPr>
        <w:pStyle w:val="PL"/>
        <w:rPr/>
      </w:pPr>
      <w:r>
        <w:rPr>
          <w:rFonts w:eastAsia="Courier New"/>
        </w:rPr>
        <w:t xml:space="preserve">      </w:t>
      </w:r>
      <w:r>
        <w:rPr/>
        <w:t>enum NSSF;</w:t>
      </w:r>
    </w:p>
    <w:p>
      <w:pPr>
        <w:pStyle w:val="PL"/>
        <w:rPr/>
      </w:pPr>
      <w:r>
        <w:rPr>
          <w:rFonts w:eastAsia="Courier New"/>
        </w:rPr>
        <w:t xml:space="preserve">      </w:t>
      </w:r>
      <w:r>
        <w:rPr/>
        <w:t>enum UDR;</w:t>
      </w:r>
    </w:p>
    <w:p>
      <w:pPr>
        <w:pStyle w:val="PL"/>
        <w:rPr/>
      </w:pPr>
      <w:r>
        <w:rPr>
          <w:rFonts w:eastAsia="Courier New"/>
        </w:rPr>
        <w:t xml:space="preserve">      </w:t>
      </w:r>
      <w:r>
        <w:rPr/>
        <w:t>enum LMF;</w:t>
      </w:r>
    </w:p>
    <w:p>
      <w:pPr>
        <w:pStyle w:val="PL"/>
        <w:rPr/>
      </w:pPr>
      <w:r>
        <w:rPr>
          <w:rFonts w:eastAsia="Courier New"/>
        </w:rPr>
        <w:t xml:space="preserve">      </w:t>
      </w:r>
      <w:r>
        <w:rPr/>
        <w:t>enum GMLC;</w:t>
      </w:r>
    </w:p>
    <w:p>
      <w:pPr>
        <w:pStyle w:val="PL"/>
        <w:rPr/>
      </w:pPr>
      <w:r>
        <w:rPr>
          <w:rFonts w:eastAsia="Courier New"/>
        </w:rPr>
        <w:t xml:space="preserve">      </w:t>
      </w:r>
      <w:r>
        <w:rPr/>
        <w:t>enum 5G_EIR;</w:t>
      </w:r>
    </w:p>
    <w:p>
      <w:pPr>
        <w:pStyle w:val="PL"/>
        <w:rPr/>
      </w:pPr>
      <w:r>
        <w:rPr>
          <w:rFonts w:eastAsia="Courier New"/>
        </w:rPr>
        <w:t xml:space="preserve">      </w:t>
      </w:r>
      <w:r>
        <w:rPr/>
        <w:t>enum SEPP;</w:t>
      </w:r>
    </w:p>
    <w:p>
      <w:pPr>
        <w:pStyle w:val="PL"/>
        <w:rPr/>
      </w:pPr>
      <w:r>
        <w:rPr>
          <w:rFonts w:eastAsia="Courier New"/>
        </w:rPr>
        <w:t xml:space="preserve">      </w:t>
      </w:r>
      <w:r>
        <w:rPr/>
        <w:t>enum UPF;</w:t>
      </w:r>
    </w:p>
    <w:p>
      <w:pPr>
        <w:pStyle w:val="PL"/>
        <w:rPr/>
      </w:pPr>
      <w:r>
        <w:rPr>
          <w:rFonts w:eastAsia="Courier New"/>
        </w:rPr>
        <w:t xml:space="preserve">      </w:t>
      </w:r>
      <w:r>
        <w:rPr/>
        <w:t>enum N3IWF;</w:t>
      </w:r>
    </w:p>
    <w:p>
      <w:pPr>
        <w:pStyle w:val="PL"/>
        <w:rPr/>
      </w:pPr>
      <w:r>
        <w:rPr>
          <w:rFonts w:eastAsia="Courier New"/>
        </w:rPr>
        <w:t xml:space="preserve">      </w:t>
      </w:r>
      <w:r>
        <w:rPr/>
        <w:t>enum AF;</w:t>
      </w:r>
    </w:p>
    <w:p>
      <w:pPr>
        <w:pStyle w:val="PL"/>
        <w:rPr/>
      </w:pPr>
      <w:r>
        <w:rPr>
          <w:rFonts w:eastAsia="Courier New"/>
        </w:rPr>
        <w:t xml:space="preserve">      </w:t>
      </w:r>
      <w:r>
        <w:rPr/>
        <w:t>enum UDSF;</w:t>
      </w:r>
    </w:p>
    <w:p>
      <w:pPr>
        <w:pStyle w:val="PL"/>
        <w:rPr/>
      </w:pPr>
      <w:r>
        <w:rPr>
          <w:rFonts w:eastAsia="Courier New"/>
        </w:rPr>
        <w:t xml:space="preserve">      </w:t>
      </w:r>
      <w:r>
        <w:rPr/>
        <w:t>enum BSF;</w:t>
      </w:r>
    </w:p>
    <w:p>
      <w:pPr>
        <w:pStyle w:val="PL"/>
        <w:rPr/>
      </w:pPr>
      <w:r>
        <w:rPr>
          <w:rFonts w:eastAsia="Courier New"/>
        </w:rPr>
        <w:t xml:space="preserve">      </w:t>
      </w:r>
      <w:r>
        <w:rPr/>
        <w:t>enum CHF;</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NotificationType {</w:t>
      </w:r>
    </w:p>
    <w:p>
      <w:pPr>
        <w:pStyle w:val="PL"/>
        <w:rPr/>
      </w:pPr>
      <w:r>
        <w:rPr>
          <w:rFonts w:eastAsia="Courier New"/>
        </w:rPr>
        <w:t xml:space="preserve">    </w:t>
      </w:r>
      <w:r>
        <w:rPr/>
        <w:t>type enumeration {</w:t>
      </w:r>
    </w:p>
    <w:p>
      <w:pPr>
        <w:pStyle w:val="PL"/>
        <w:rPr/>
      </w:pPr>
      <w:r>
        <w:rPr>
          <w:rFonts w:eastAsia="Courier New"/>
        </w:rPr>
        <w:t xml:space="preserve">      </w:t>
      </w:r>
      <w:r>
        <w:rPr/>
        <w:t>enum N1_MESSAGES;</w:t>
      </w:r>
    </w:p>
    <w:p>
      <w:pPr>
        <w:pStyle w:val="PL"/>
        <w:rPr/>
      </w:pPr>
      <w:r>
        <w:rPr>
          <w:rFonts w:eastAsia="Courier New"/>
        </w:rPr>
        <w:t xml:space="preserve">      </w:t>
      </w:r>
      <w:r>
        <w:rPr/>
        <w:t>enum N2_INFORMATION;</w:t>
      </w:r>
    </w:p>
    <w:p>
      <w:pPr>
        <w:pStyle w:val="PL"/>
        <w:rPr/>
      </w:pPr>
      <w:r>
        <w:rPr>
          <w:rFonts w:eastAsia="Courier New"/>
        </w:rPr>
        <w:t xml:space="preserve">      </w:t>
      </w:r>
      <w:r>
        <w:rPr/>
        <w:t>enum LOCATION_NOTIFICATION;</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Load {</w:t>
      </w:r>
    </w:p>
    <w:p>
      <w:pPr>
        <w:pStyle w:val="PL"/>
        <w:rPr/>
      </w:pPr>
      <w:r>
        <w:rPr>
          <w:rFonts w:eastAsia="Courier New"/>
        </w:rPr>
        <w:t xml:space="preserve">    </w:t>
      </w:r>
      <w:r>
        <w:rPr/>
        <w:t>description "Latest known load information of the NF, percentage ";</w:t>
      </w:r>
    </w:p>
    <w:p>
      <w:pPr>
        <w:pStyle w:val="PL"/>
        <w:rPr/>
      </w:pPr>
      <w:r>
        <w:rPr>
          <w:rFonts w:eastAsia="Courier New"/>
        </w:rPr>
        <w:t xml:space="preserve">    </w:t>
      </w:r>
      <w:r>
        <w:rPr/>
        <w:t>type uint8 {</w:t>
      </w:r>
    </w:p>
    <w:p>
      <w:pPr>
        <w:pStyle w:val="PL"/>
        <w:rPr/>
      </w:pPr>
      <w:r>
        <w:rPr>
          <w:rFonts w:eastAsia="Courier New"/>
        </w:rPr>
        <w:t xml:space="preserve">      </w:t>
      </w:r>
      <w:r>
        <w:rPr/>
        <w:t>range 0..100;</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N1MessageClass {</w:t>
      </w:r>
    </w:p>
    <w:p>
      <w:pPr>
        <w:pStyle w:val="PL"/>
        <w:rPr/>
      </w:pPr>
      <w:r>
        <w:rPr>
          <w:rFonts w:eastAsia="Courier New"/>
        </w:rPr>
        <w:t xml:space="preserve">    </w:t>
      </w:r>
      <w:r>
        <w:rPr/>
        <w:t>type enumeration {</w:t>
      </w:r>
    </w:p>
    <w:p>
      <w:pPr>
        <w:pStyle w:val="PL"/>
        <w:rPr/>
      </w:pPr>
      <w:r>
        <w:rPr>
          <w:rFonts w:eastAsia="Courier New"/>
        </w:rPr>
        <w:t xml:space="preserve">      </w:t>
      </w:r>
      <w:r>
        <w:rPr/>
        <w:t>enum 5GMM;</w:t>
      </w:r>
    </w:p>
    <w:p>
      <w:pPr>
        <w:pStyle w:val="PL"/>
        <w:rPr/>
      </w:pPr>
      <w:r>
        <w:rPr>
          <w:rFonts w:eastAsia="Courier New"/>
        </w:rPr>
        <w:t xml:space="preserve">      </w:t>
      </w:r>
      <w:r>
        <w:rPr/>
        <w:t>enum SM;</w:t>
      </w:r>
    </w:p>
    <w:p>
      <w:pPr>
        <w:pStyle w:val="PL"/>
        <w:rPr/>
      </w:pPr>
      <w:r>
        <w:rPr>
          <w:rFonts w:eastAsia="Courier New"/>
        </w:rPr>
        <w:t xml:space="preserve">      </w:t>
      </w:r>
      <w:r>
        <w:rPr/>
        <w:t>enum LPP;</w:t>
      </w:r>
    </w:p>
    <w:p>
      <w:pPr>
        <w:pStyle w:val="PL"/>
        <w:rPr/>
      </w:pPr>
      <w:r>
        <w:rPr>
          <w:rFonts w:eastAsia="Courier New"/>
        </w:rPr>
        <w:t xml:space="preserve">      </w:t>
      </w:r>
      <w:r>
        <w:rPr/>
        <w:t xml:space="preserve">enum SMS;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typedef N2InformationClass {</w:t>
      </w:r>
    </w:p>
    <w:p>
      <w:pPr>
        <w:pStyle w:val="PL"/>
        <w:rPr/>
      </w:pPr>
      <w:r>
        <w:rPr>
          <w:rFonts w:eastAsia="Courier New"/>
        </w:rPr>
        <w:t xml:space="preserve">    </w:t>
      </w:r>
      <w:r>
        <w:rPr/>
        <w:t>type enumeration {</w:t>
      </w:r>
    </w:p>
    <w:p>
      <w:pPr>
        <w:pStyle w:val="PL"/>
        <w:rPr/>
      </w:pPr>
      <w:r>
        <w:rPr>
          <w:rFonts w:eastAsia="Courier New"/>
        </w:rPr>
        <w:t xml:space="preserve">      </w:t>
      </w:r>
      <w:r>
        <w:rPr/>
        <w:t>enum SM;</w:t>
      </w:r>
    </w:p>
    <w:p>
      <w:pPr>
        <w:pStyle w:val="PL"/>
        <w:rPr/>
      </w:pPr>
      <w:r>
        <w:rPr>
          <w:rFonts w:eastAsia="Courier New"/>
        </w:rPr>
        <w:t xml:space="preserve">      </w:t>
      </w:r>
      <w:r>
        <w:rPr/>
        <w:t>enum NRPPA;</w:t>
      </w:r>
    </w:p>
    <w:p>
      <w:pPr>
        <w:pStyle w:val="PL"/>
        <w:rPr/>
      </w:pPr>
      <w:r>
        <w:rPr>
          <w:rFonts w:eastAsia="Courier New"/>
        </w:rPr>
        <w:t xml:space="preserve">      </w:t>
      </w:r>
      <w:r>
        <w:rPr/>
        <w:t>enum PWS;</w:t>
      </w:r>
    </w:p>
    <w:p>
      <w:pPr>
        <w:pStyle w:val="PL"/>
        <w:rPr/>
      </w:pPr>
      <w:r>
        <w:rPr>
          <w:rFonts w:eastAsia="Courier New"/>
        </w:rPr>
        <w:t xml:space="preserve">      </w:t>
      </w:r>
      <w:r>
        <w:rPr/>
        <w:t>enum PWS_BCAL;</w:t>
      </w:r>
    </w:p>
    <w:p>
      <w:pPr>
        <w:pStyle w:val="PL"/>
        <w:rPr/>
      </w:pPr>
      <w:r>
        <w:rPr>
          <w:rFonts w:eastAsia="Courier New"/>
        </w:rPr>
        <w:t xml:space="preserve">      </w:t>
      </w:r>
      <w:r>
        <w:rPr/>
        <w:t>enum PWS_RF;</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grouping DefaultNotificationSubscription {</w:t>
      </w:r>
    </w:p>
    <w:p>
      <w:pPr>
        <w:pStyle w:val="PL"/>
        <w:rPr/>
      </w:pPr>
      <w:r>
        <w:rPr>
          <w:rFonts w:eastAsia="Courier New"/>
        </w:rPr>
        <w:t xml:space="preserve">    </w:t>
      </w:r>
    </w:p>
    <w:p>
      <w:pPr>
        <w:pStyle w:val="PL"/>
        <w:rPr/>
      </w:pPr>
      <w:r>
        <w:rPr>
          <w:rFonts w:eastAsia="Courier New"/>
        </w:rPr>
        <w:t xml:space="preserve">    </w:t>
      </w:r>
      <w:r>
        <w:rPr/>
        <w:t>leaf notificationType {</w:t>
      </w:r>
    </w:p>
    <w:p>
      <w:pPr>
        <w:pStyle w:val="PL"/>
        <w:rPr/>
      </w:pPr>
      <w:r>
        <w:rPr>
          <w:rFonts w:eastAsia="Courier New"/>
        </w:rPr>
        <w:t xml:space="preserve">      </w:t>
      </w:r>
      <w:r>
        <w:rPr/>
        <w:t>type NotificationType;</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callbackUri {</w:t>
      </w:r>
    </w:p>
    <w:p>
      <w:pPr>
        <w:pStyle w:val="PL"/>
        <w:rPr/>
      </w:pPr>
      <w:r>
        <w:rPr>
          <w:rFonts w:eastAsia="Courier New"/>
        </w:rPr>
        <w:t xml:space="preserve">      </w:t>
      </w:r>
      <w:r>
        <w:rPr/>
        <w:t>type inet:uri;</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leaf n1MessageClass {</w:t>
      </w:r>
    </w:p>
    <w:p>
      <w:pPr>
        <w:pStyle w:val="PL"/>
        <w:rPr/>
      </w:pPr>
      <w:r>
        <w:rPr>
          <w:rFonts w:eastAsia="Courier New"/>
        </w:rPr>
        <w:t xml:space="preserve">      </w:t>
      </w:r>
      <w:r>
        <w:rPr/>
        <w:t>type N1MessageClass;</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n2InformationClass {</w:t>
      </w:r>
    </w:p>
    <w:p>
      <w:pPr>
        <w:pStyle w:val="PL"/>
        <w:rPr/>
      </w:pPr>
      <w:r>
        <w:rPr>
          <w:rFonts w:eastAsia="Courier New"/>
        </w:rPr>
        <w:t xml:space="preserve">      </w:t>
      </w:r>
      <w:r>
        <w:rPr/>
        <w:t>type N2InformationClass;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rFonts w:eastAsia="Courier New"/>
        </w:rPr>
      </w:pPr>
      <w:r>
        <w:rPr>
          <w:rFonts w:eastAsia="Courier New"/>
        </w:rPr>
        <w:t xml:space="preserve">        </w:t>
      </w:r>
    </w:p>
    <w:p>
      <w:pPr>
        <w:pStyle w:val="PL"/>
        <w:rPr/>
      </w:pPr>
      <w:r>
        <w:rPr>
          <w:rFonts w:eastAsia="Courier New"/>
        </w:rPr>
        <w:t xml:space="preserve">  </w:t>
      </w:r>
      <w:r>
        <w:rPr/>
        <w:t>grouping Ipv4AddressRange {</w:t>
      </w:r>
    </w:p>
    <w:p>
      <w:pPr>
        <w:pStyle w:val="PL"/>
        <w:rPr/>
      </w:pPr>
      <w:r>
        <w:rPr>
          <w:rFonts w:eastAsia="Courier New"/>
        </w:rPr>
        <w:t xml:space="preserve">  </w:t>
      </w:r>
      <w:r>
        <w:rPr/>
        <w:t>leaf start {</w:t>
      </w:r>
    </w:p>
    <w:p>
      <w:pPr>
        <w:pStyle w:val="PL"/>
        <w:rPr/>
      </w:pPr>
      <w:r>
        <w:rPr>
          <w:rFonts w:eastAsia="Courier New"/>
        </w:rPr>
        <w:t xml:space="preserve">    </w:t>
      </w:r>
      <w:r>
        <w:rPr/>
        <w:t>type inet:ipv4-address;</w:t>
      </w:r>
    </w:p>
    <w:p>
      <w:pPr>
        <w:pStyle w:val="PL"/>
        <w:rPr/>
      </w:pPr>
      <w:r>
        <w:rPr>
          <w:rFonts w:eastAsia="Courier New"/>
        </w:rPr>
        <w:t xml:space="preserve">    </w:t>
      </w:r>
      <w:r>
        <w:rPr/>
        <w:t>}</w:t>
      </w:r>
    </w:p>
    <w:p>
      <w:pPr>
        <w:pStyle w:val="PL"/>
        <w:rPr/>
      </w:pPr>
      <w:r>
        <w:rPr>
          <w:rFonts w:eastAsia="Courier New"/>
        </w:rPr>
        <w:t xml:space="preserve">  </w:t>
      </w:r>
      <w:r>
        <w:rPr/>
        <w:t>leaf end {</w:t>
      </w:r>
    </w:p>
    <w:p>
      <w:pPr>
        <w:pStyle w:val="PL"/>
        <w:rPr/>
      </w:pPr>
      <w:r>
        <w:rPr>
          <w:rFonts w:eastAsia="Courier New"/>
        </w:rPr>
        <w:t xml:space="preserve">    </w:t>
      </w:r>
      <w:r>
        <w:rPr/>
        <w:t>type inet:ipv4-address;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grouping Ipv6PrefixRange {</w:t>
      </w:r>
    </w:p>
    <w:p>
      <w:pPr>
        <w:pStyle w:val="PL"/>
        <w:rPr/>
      </w:pPr>
      <w:r>
        <w:rPr>
          <w:rFonts w:eastAsia="Courier New"/>
        </w:rPr>
        <w:t xml:space="preserve">  </w:t>
      </w:r>
      <w:r>
        <w:rPr/>
        <w:t>leaf start {</w:t>
      </w:r>
    </w:p>
    <w:p>
      <w:pPr>
        <w:pStyle w:val="PL"/>
        <w:rPr/>
      </w:pPr>
      <w:r>
        <w:rPr>
          <w:rFonts w:eastAsia="Courier New"/>
        </w:rPr>
        <w:t xml:space="preserve">    </w:t>
      </w:r>
      <w:r>
        <w:rPr/>
        <w:t>type inet:ipv6-prefix;</w:t>
      </w:r>
    </w:p>
    <w:p>
      <w:pPr>
        <w:pStyle w:val="PL"/>
        <w:rPr/>
      </w:pPr>
      <w:r>
        <w:rPr>
          <w:rFonts w:eastAsia="Courier New"/>
        </w:rPr>
        <w:t xml:space="preserve">    </w:t>
      </w:r>
      <w:r>
        <w:rPr/>
        <w:t>}</w:t>
      </w:r>
    </w:p>
    <w:p>
      <w:pPr>
        <w:pStyle w:val="PL"/>
        <w:rPr/>
      </w:pPr>
      <w:r>
        <w:rPr>
          <w:rFonts w:eastAsia="Courier New"/>
        </w:rPr>
        <w:t xml:space="preserve">  </w:t>
      </w:r>
      <w:r>
        <w:rPr/>
        <w:t>leaf end {</w:t>
      </w:r>
    </w:p>
    <w:p>
      <w:pPr>
        <w:pStyle w:val="PL"/>
        <w:rPr/>
      </w:pPr>
      <w:r>
        <w:rPr>
          <w:rFonts w:eastAsia="Courier New"/>
        </w:rPr>
        <w:t xml:space="preserve">    </w:t>
      </w:r>
      <w:r>
        <w:rPr/>
        <w:t>type inet:ipv6-prefix;</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typedef NsiId {</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UeMobilityLevel {</w:t>
      </w:r>
    </w:p>
    <w:p>
      <w:pPr>
        <w:pStyle w:val="PL"/>
        <w:rPr/>
      </w:pPr>
      <w:r>
        <w:rPr>
          <w:rFonts w:eastAsia="Courier New"/>
        </w:rPr>
        <w:t xml:space="preserve">    </w:t>
      </w:r>
      <w:r>
        <w:rPr/>
        <w:t>type enumeration {</w:t>
      </w:r>
    </w:p>
    <w:p>
      <w:pPr>
        <w:pStyle w:val="PL"/>
        <w:rPr/>
      </w:pPr>
      <w:r>
        <w:rPr>
          <w:rFonts w:eastAsia="Courier New"/>
        </w:rPr>
        <w:t xml:space="preserve">      </w:t>
      </w:r>
      <w:r>
        <w:rPr/>
        <w:t>enum STATIONARY;</w:t>
      </w:r>
    </w:p>
    <w:p>
      <w:pPr>
        <w:pStyle w:val="PL"/>
        <w:rPr/>
      </w:pPr>
      <w:r>
        <w:rPr>
          <w:rFonts w:eastAsia="Courier New"/>
        </w:rPr>
        <w:t xml:space="preserve">      </w:t>
      </w:r>
      <w:r>
        <w:rPr/>
        <w:t>enum NOMADIC;</w:t>
      </w:r>
    </w:p>
    <w:p>
      <w:pPr>
        <w:pStyle w:val="PL"/>
        <w:rPr/>
      </w:pPr>
      <w:r>
        <w:rPr>
          <w:rFonts w:eastAsia="Courier New"/>
        </w:rPr>
        <w:t xml:space="preserve">      </w:t>
      </w:r>
      <w:r>
        <w:rPr/>
        <w:t>enum RESTRICTED_MOBILITY;</w:t>
      </w:r>
    </w:p>
    <w:p>
      <w:pPr>
        <w:pStyle w:val="PL"/>
        <w:rPr/>
      </w:pPr>
      <w:r>
        <w:rPr>
          <w:rFonts w:eastAsia="Courier New"/>
        </w:rPr>
        <w:t xml:space="preserve">      </w:t>
      </w:r>
      <w:r>
        <w:rPr/>
        <w:t>enum FULLY_MOBILITY;</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typedef ResourceSharingLevel {</w:t>
      </w:r>
    </w:p>
    <w:p>
      <w:pPr>
        <w:pStyle w:val="PL"/>
        <w:rPr/>
      </w:pPr>
      <w:r>
        <w:rPr>
          <w:rFonts w:eastAsia="Courier New"/>
        </w:rPr>
        <w:t xml:space="preserve">      </w:t>
      </w:r>
      <w:r>
        <w:rPr/>
        <w:t>type enumeration {</w:t>
      </w:r>
    </w:p>
    <w:p>
      <w:pPr>
        <w:pStyle w:val="PL"/>
        <w:rPr/>
      </w:pPr>
      <w:r>
        <w:rPr>
          <w:rFonts w:eastAsia="Courier New"/>
        </w:rPr>
        <w:t xml:space="preserve">        </w:t>
      </w:r>
      <w:r>
        <w:rPr/>
        <w:t>enum SHARED;</w:t>
      </w:r>
    </w:p>
    <w:p>
      <w:pPr>
        <w:pStyle w:val="PL"/>
        <w:rPr/>
      </w:pPr>
      <w:r>
        <w:rPr>
          <w:rFonts w:eastAsia="Courier New"/>
        </w:rPr>
        <w:t xml:space="preserve">        </w:t>
      </w:r>
      <w:r>
        <w:rPr/>
        <w:t>enum NOT_SHARED;</w:t>
      </w:r>
    </w:p>
    <w:p>
      <w:pPr>
        <w:pStyle w:val="PL"/>
        <w:rPr/>
      </w:pPr>
      <w:r>
        <w:rPr>
          <w:rFonts w:eastAsia="Courier New"/>
        </w:rPr>
        <w:t xml:space="preserve">      </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TxDirection {</w:t>
      </w:r>
    </w:p>
    <w:p>
      <w:pPr>
        <w:pStyle w:val="PL"/>
        <w:rPr/>
      </w:pPr>
      <w:r>
        <w:rPr>
          <w:rFonts w:eastAsia="Courier New"/>
        </w:rPr>
        <w:t xml:space="preserve">      </w:t>
      </w:r>
      <w:r>
        <w:rPr/>
        <w:t>type enumeration {</w:t>
      </w:r>
    </w:p>
    <w:p>
      <w:pPr>
        <w:pStyle w:val="PL"/>
        <w:rPr/>
      </w:pPr>
      <w:r>
        <w:rPr>
          <w:rFonts w:eastAsia="Courier New"/>
        </w:rPr>
        <w:t xml:space="preserve">        </w:t>
      </w:r>
      <w:r>
        <w:rPr/>
        <w:t>enum DL;</w:t>
      </w:r>
    </w:p>
    <w:p>
      <w:pPr>
        <w:pStyle w:val="PL"/>
        <w:rPr/>
      </w:pPr>
      <w:r>
        <w:rPr>
          <w:rFonts w:eastAsia="Courier New"/>
        </w:rPr>
        <w:t xml:space="preserve">        </w:t>
      </w:r>
      <w:r>
        <w:rPr/>
        <w:t>enum UL;</w:t>
      </w:r>
    </w:p>
    <w:p>
      <w:pPr>
        <w:pStyle w:val="PL"/>
        <w:rPr/>
      </w:pPr>
      <w:r>
        <w:rPr>
          <w:rFonts w:eastAsia="Courier New"/>
        </w:rPr>
        <w:t xml:space="preserve">        </w:t>
      </w:r>
      <w:r>
        <w:rPr/>
        <w:t>enum DL_AND_UL;</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p>
    <w:p>
      <w:pPr>
        <w:pStyle w:val="PL"/>
        <w:rPr/>
      </w:pPr>
      <w:r>
        <w:rPr>
          <w:rFonts w:eastAsia="Courier New"/>
        </w:rPr>
        <w:t xml:space="preserve">  </w:t>
      </w:r>
      <w:r>
        <w:rPr/>
        <w:t>grouping AddressWithVlan {</w:t>
      </w:r>
    </w:p>
    <w:p>
      <w:pPr>
        <w:pStyle w:val="PL"/>
        <w:rPr/>
      </w:pPr>
      <w:r>
        <w:rPr>
          <w:rFonts w:eastAsia="Courier New"/>
        </w:rPr>
        <w:t xml:space="preserve">    </w:t>
      </w:r>
      <w:r>
        <w:rPr/>
        <w:t>leaf ipAddress {</w:t>
      </w:r>
    </w:p>
    <w:p>
      <w:pPr>
        <w:pStyle w:val="PL"/>
        <w:rPr/>
      </w:pPr>
      <w:r>
        <w:rPr>
          <w:rFonts w:eastAsia="Courier New"/>
        </w:rPr>
        <w:t xml:space="preserve">      </w:t>
      </w:r>
      <w:r>
        <w:rPr/>
        <w:t xml:space="preserve">type inet:ip-address;   </w:t>
      </w:r>
    </w:p>
    <w:p>
      <w:pPr>
        <w:pStyle w:val="PL"/>
        <w:rPr/>
      </w:pPr>
      <w:r>
        <w:rPr>
          <w:rFonts w:eastAsia="Courier New"/>
        </w:rPr>
        <w:t xml:space="preserve">    </w:t>
      </w:r>
      <w:r>
        <w:rPr/>
        <w:t>}</w:t>
      </w:r>
    </w:p>
    <w:p>
      <w:pPr>
        <w:pStyle w:val="PL"/>
        <w:rPr/>
      </w:pPr>
      <w:r>
        <w:rPr>
          <w:rFonts w:eastAsia="Courier New"/>
        </w:rPr>
        <w:t xml:space="preserve">    </w:t>
      </w:r>
      <w:r>
        <w:rPr/>
        <w:t>leaf vlanId {</w:t>
      </w:r>
    </w:p>
    <w:p>
      <w:pPr>
        <w:pStyle w:val="PL"/>
        <w:rPr/>
      </w:pPr>
      <w:r>
        <w:rPr>
          <w:rFonts w:eastAsia="Courier New"/>
        </w:rPr>
        <w:t xml:space="preserve">       </w:t>
      </w:r>
      <w:r>
        <w:rPr/>
        <w:t>type uint16;</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DistinguishedName {    // TODO is this equivalent to TS 32.300 ?</w:t>
      </w:r>
    </w:p>
    <w:p>
      <w:pPr>
        <w:pStyle w:val="PL"/>
        <w:rPr/>
      </w:pPr>
      <w:r>
        <w:rPr>
          <w:rFonts w:eastAsia="Courier New"/>
        </w:rPr>
        <w:t xml:space="preserve">    </w:t>
      </w:r>
      <w:r>
        <w:rPr/>
        <w:t>type string {</w:t>
      </w:r>
    </w:p>
    <w:p>
      <w:pPr>
        <w:pStyle w:val="PL"/>
        <w:rPr/>
      </w:pPr>
      <w:r>
        <w:rPr>
          <w:rFonts w:eastAsia="Courier New"/>
        </w:rPr>
        <w:t xml:space="preserve">      </w:t>
      </w:r>
      <w:r>
        <w:rPr/>
        <w:t>pattern '([a-zA-Z][a-zA-Z0-9-]*=(\\( |#|\\|&gt;|&lt;|;|"|\+|,|[a-fA-F0-9]{2})|[^\\&gt;&lt;;"+,# ])'</w:t>
      </w:r>
    </w:p>
    <w:p>
      <w:pPr>
        <w:pStyle w:val="PL"/>
        <w:rPr/>
      </w:pPr>
      <w:r>
        <w:rPr>
          <w:rFonts w:eastAsia="Courier New"/>
        </w:rPr>
        <w:t xml:space="preserve">        </w:t>
      </w:r>
      <w:r>
        <w:rPr/>
        <w:t>+ '((\\( |#|\\|&gt;|&lt;|;|"|\+|,|[a-fA-F0-9]{2})|[^\\&gt;&lt;;"+,])*'</w:t>
      </w:r>
    </w:p>
    <w:p>
      <w:pPr>
        <w:pStyle w:val="PL"/>
        <w:rPr/>
      </w:pPr>
      <w:r>
        <w:rPr>
          <w:rFonts w:eastAsia="Courier New"/>
        </w:rPr>
        <w:t xml:space="preserve">        </w:t>
      </w:r>
      <w:r>
        <w:rPr/>
        <w:t>+ '(\\( |#|\\|&gt;|&lt;|;|"|\+|,|[a-fA-F0-9]{2})|[^\\&gt;&lt;;"+, ]))?'</w:t>
      </w:r>
    </w:p>
    <w:p>
      <w:pPr>
        <w:pStyle w:val="PL"/>
        <w:rPr/>
      </w:pPr>
      <w:r>
        <w:rPr>
          <w:rFonts w:eastAsia="Courier New"/>
        </w:rPr>
        <w:t xml:space="preserve">        </w:t>
      </w:r>
      <w:r>
        <w:rPr/>
        <w:t>+ '[,\+])*[a-zA-Z][a-zA-Z0-9-]*=(\\( |#|\\|&gt;|&lt;|;|"|\+|,|[a-fA-F0-9]{2})|[^\\&gt;&lt;;"+,# ])'</w:t>
      </w:r>
    </w:p>
    <w:p>
      <w:pPr>
        <w:pStyle w:val="PL"/>
        <w:rPr/>
      </w:pPr>
      <w:r>
        <w:rPr>
          <w:rFonts w:eastAsia="Courier New"/>
        </w:rPr>
        <w:t xml:space="preserve">        </w:t>
      </w:r>
      <w:r>
        <w:rPr/>
        <w:t>+ '((\\( |#|\\|&gt;|&lt;|;|"|\+|,|[a-fA-F0-9]{2})'</w:t>
      </w:r>
    </w:p>
    <w:p>
      <w:pPr>
        <w:pStyle w:val="PL"/>
        <w:rPr/>
      </w:pPr>
      <w:r>
        <w:rPr>
          <w:rFonts w:eastAsia="Courier New"/>
        </w:rPr>
        <w:t xml:space="preserve">        </w:t>
      </w:r>
      <w:r>
        <w:rPr/>
        <w:t xml:space="preserve">+ '|[^\\&gt;&lt;;"+,])*(\\( |#|\\|&gt;|&lt;|;|"|\+|,|[a-fA-F0-9]{2})|[^\\&gt;&lt;;"+, ]))?';  </w:t>
      </w:r>
    </w:p>
    <w:p>
      <w:pPr>
        <w:pStyle w:val="PL"/>
        <w:rPr/>
      </w:pPr>
      <w:r>
        <w:rPr>
          <w:rFonts w:eastAsia="Courier New"/>
        </w:rPr>
        <w:t xml:space="preserve">    </w:t>
      </w:r>
      <w:r>
        <w:rPr/>
        <w:t>}</w:t>
      </w:r>
    </w:p>
    <w:p>
      <w:pPr>
        <w:pStyle w:val="PL"/>
        <w:rPr/>
      </w:pPr>
      <w:r>
        <w:rPr>
          <w:rFonts w:eastAsia="Courier New"/>
        </w:rPr>
        <w:t xml:space="preserve">    </w:t>
      </w:r>
      <w:r>
        <w:rPr/>
        <w:t xml:space="preserve">description "Represents the international standard for the representation </w:t>
      </w:r>
    </w:p>
    <w:p>
      <w:pPr>
        <w:pStyle w:val="PL"/>
        <w:rPr/>
      </w:pPr>
      <w:r>
        <w:rPr>
          <w:rFonts w:eastAsia="Courier New"/>
        </w:rPr>
        <w:t xml:space="preserve">      </w:t>
      </w:r>
      <w:r>
        <w:rPr/>
        <w:t xml:space="preserve">of Distinguished Name (RFC 4512). </w:t>
      </w:r>
    </w:p>
    <w:p>
      <w:pPr>
        <w:pStyle w:val="PL"/>
        <w:rPr/>
      </w:pPr>
      <w:r>
        <w:rPr>
          <w:rFonts w:eastAsia="Courier New"/>
        </w:rPr>
        <w:t xml:space="preserve">      </w:t>
      </w:r>
      <w:r>
        <w:rPr/>
        <w:t>The format of the DistinguishedName REGEX is:</w:t>
      </w:r>
    </w:p>
    <w:p>
      <w:pPr>
        <w:pStyle w:val="PL"/>
        <w:rPr/>
      </w:pPr>
      <w:r>
        <w:rPr>
          <w:rFonts w:eastAsia="Courier New"/>
        </w:rPr>
        <w:t xml:space="preserve">      </w:t>
      </w:r>
      <w:r>
        <w:rPr/>
        <w:t xml:space="preserve">{AttributeType = AttributeValue}   </w:t>
      </w:r>
    </w:p>
    <w:p>
      <w:pPr>
        <w:pStyle w:val="PL"/>
        <w:rPr/>
      </w:pPr>
      <w:r>
        <w:rPr/>
      </w:r>
    </w:p>
    <w:p>
      <w:pPr>
        <w:pStyle w:val="PL"/>
        <w:rPr/>
      </w:pPr>
      <w:r>
        <w:rPr>
          <w:rFonts w:eastAsia="Courier New"/>
        </w:rPr>
        <w:t xml:space="preserve">      </w:t>
      </w:r>
      <w:r>
        <w:rPr/>
        <w:t xml:space="preserve">AttributeType consists of alphanumeric and hyphen (OIDs not allowed). </w:t>
      </w:r>
    </w:p>
    <w:p>
      <w:pPr>
        <w:pStyle w:val="PL"/>
        <w:rPr/>
      </w:pPr>
      <w:r>
        <w:rPr>
          <w:rFonts w:eastAsia="Courier New"/>
        </w:rPr>
        <w:t xml:space="preserve">      </w:t>
      </w:r>
      <w:r>
        <w:rPr/>
        <w:t>All other characters are restricted.</w:t>
      </w:r>
    </w:p>
    <w:p>
      <w:pPr>
        <w:pStyle w:val="PL"/>
        <w:rPr/>
      </w:pPr>
      <w:r>
        <w:rPr>
          <w:rFonts w:eastAsia="Courier New"/>
        </w:rPr>
        <w:t xml:space="preserve">      </w:t>
      </w:r>
      <w:r>
        <w:rPr/>
        <w:t xml:space="preserve">The Attribute value cannot contain control characters or the </w:t>
      </w:r>
    </w:p>
    <w:p>
      <w:pPr>
        <w:pStyle w:val="PL"/>
        <w:rPr/>
      </w:pPr>
      <w:r>
        <w:rPr>
          <w:rFonts w:eastAsia="Courier New"/>
        </w:rPr>
        <w:t xml:space="preserve">        </w:t>
      </w:r>
      <w:r>
        <w:rPr/>
        <w:t>following characters : \\ &gt; &lt; ; \" + , (Comma) and White space</w:t>
      </w:r>
    </w:p>
    <w:p>
      <w:pPr>
        <w:pStyle w:val="PL"/>
        <w:rPr/>
      </w:pPr>
      <w:r>
        <w:rPr>
          <w:rFonts w:eastAsia="Courier New"/>
        </w:rPr>
        <w:t xml:space="preserve">      </w:t>
      </w:r>
      <w:r>
        <w:rPr/>
        <w:t xml:space="preserve">The Attribute value can contain the following characters if they </w:t>
      </w:r>
    </w:p>
    <w:p>
      <w:pPr>
        <w:pStyle w:val="PL"/>
        <w:rPr/>
      </w:pPr>
      <w:r>
        <w:rPr>
          <w:rFonts w:eastAsia="Courier New"/>
        </w:rPr>
        <w:t xml:space="preserve">        </w:t>
      </w:r>
      <w:r>
        <w:rPr/>
        <w:t>are excaped : \\ &gt; &lt; ; \" + , (Comma) and White space</w:t>
      </w:r>
    </w:p>
    <w:p>
      <w:pPr>
        <w:pStyle w:val="PL"/>
        <w:rPr/>
      </w:pPr>
      <w:r>
        <w:rPr>
          <w:rFonts w:eastAsia="Courier New"/>
        </w:rPr>
        <w:t xml:space="preserve">      </w:t>
      </w:r>
      <w:r>
        <w:rPr/>
        <w:t xml:space="preserve">The Attribute value can contain control characters if its an escaped </w:t>
      </w:r>
    </w:p>
    <w:p>
      <w:pPr>
        <w:pStyle w:val="PL"/>
        <w:rPr/>
      </w:pPr>
      <w:r>
        <w:rPr>
          <w:rFonts w:eastAsia="Courier New"/>
        </w:rPr>
        <w:t xml:space="preserve">        </w:t>
      </w:r>
      <w:r>
        <w:rPr/>
        <w:t>double digit hex number.</w:t>
      </w:r>
    </w:p>
    <w:p>
      <w:pPr>
        <w:pStyle w:val="PL"/>
        <w:rPr/>
      </w:pPr>
      <w:r>
        <w:rPr>
          <w:rFonts w:eastAsia="Courier New"/>
        </w:rPr>
        <w:t xml:space="preserve">        </w:t>
      </w:r>
      <w:r>
        <w:rPr/>
        <w:t xml:space="preserve">Examples could be </w:t>
      </w:r>
    </w:p>
    <w:p>
      <w:pPr>
        <w:pStyle w:val="PL"/>
        <w:rPr/>
      </w:pPr>
      <w:r>
        <w:rPr>
          <w:rFonts w:eastAsia="Courier New"/>
        </w:rPr>
        <w:t xml:space="preserve">          </w:t>
      </w:r>
      <w:r>
        <w:rPr/>
        <w:t>UID=nobody@example.com,DC=example,DC=com</w:t>
      </w:r>
    </w:p>
    <w:p>
      <w:pPr>
        <w:pStyle w:val="PL"/>
        <w:rPr/>
      </w:pPr>
      <w:r>
        <w:rPr>
          <w:rFonts w:eastAsia="Courier New"/>
        </w:rPr>
        <w:t xml:space="preserve">            </w:t>
      </w:r>
      <w:r>
        <w:rPr/>
        <w:t>CN=John Smith,OU=Sales,O=ACME Limited,L=Moab,ST=Utah,C=US";</w:t>
      </w:r>
    </w:p>
    <w:p>
      <w:pPr>
        <w:pStyle w:val="PL"/>
        <w:rPr/>
      </w:pPr>
      <w:r>
        <w:rPr>
          <w:rFonts w:eastAsia="Courier New"/>
        </w:rPr>
        <w:t xml:space="preserve">    </w:t>
      </w:r>
      <w:r>
        <w:rPr/>
        <w:t>reference  "RFC 4512 Lightweight Directory Access Protocol (LDAP):</w:t>
      </w:r>
    </w:p>
    <w:p>
      <w:pPr>
        <w:pStyle w:val="PL"/>
        <w:rPr/>
      </w:pPr>
      <w:r>
        <w:rPr>
          <w:rFonts w:eastAsia="Courier New"/>
        </w:rPr>
        <w:t xml:space="preserve">                      </w:t>
      </w:r>
      <w:r>
        <w:rPr/>
        <w:t>Directory Information Models";</w:t>
      </w:r>
    </w:p>
    <w:p>
      <w:pPr>
        <w:pStyle w:val="PL"/>
        <w:rPr/>
      </w:pPr>
      <w:r>
        <w:rPr>
          <w:rFonts w:eastAsia="Courier New"/>
        </w:rPr>
        <w:t xml:space="preserve">  </w:t>
      </w:r>
      <w:r>
        <w:rPr/>
        <w:t>} // recheck regexp it doesn't handle posix [:cntrl:]</w:t>
      </w:r>
    </w:p>
    <w:p>
      <w:pPr>
        <w:pStyle w:val="PL"/>
        <w:rPr>
          <w:rFonts w:eastAsia="Courier New"/>
        </w:rPr>
      </w:pPr>
      <w:r>
        <w:rPr>
          <w:rFonts w:eastAsia="Courier New"/>
        </w:rPr>
        <w:t xml:space="preserve"> </w:t>
      </w:r>
    </w:p>
    <w:p>
      <w:pPr>
        <w:pStyle w:val="PL"/>
        <w:rPr/>
      </w:pPr>
      <w:r>
        <w:rPr>
          <w:rFonts w:eastAsia="Courier New"/>
        </w:rPr>
        <w:t xml:space="preserve">  </w:t>
      </w:r>
      <w:r>
        <w:rPr/>
        <w:t>typedef QOffsetRange  {</w:t>
      </w:r>
    </w:p>
    <w:p>
      <w:pPr>
        <w:pStyle w:val="PL"/>
        <w:rPr/>
      </w:pPr>
      <w:r>
        <w:rPr>
          <w:rFonts w:eastAsia="Courier New"/>
        </w:rPr>
        <w:t xml:space="preserve">    </w:t>
      </w:r>
      <w:r>
        <w:rPr/>
        <w:t xml:space="preserve">type int8 { </w:t>
      </w:r>
    </w:p>
    <w:p>
      <w:pPr>
        <w:pStyle w:val="PL"/>
        <w:rPr/>
      </w:pPr>
      <w:r>
        <w:rPr>
          <w:rFonts w:eastAsia="Courier New"/>
        </w:rPr>
        <w:t xml:space="preserve">      </w:t>
      </w:r>
      <w:r>
        <w:rPr/>
        <w:t>range "-24 | -22 | -20 | -18 | -16 | -14 | -12 | -10 | -8 | -6 | " +</w:t>
      </w:r>
    </w:p>
    <w:p>
      <w:pPr>
        <w:pStyle w:val="PL"/>
        <w:rPr/>
      </w:pPr>
      <w:r>
        <w:rPr>
          <w:rFonts w:eastAsia="Courier New"/>
        </w:rPr>
        <w:t xml:space="preserve">        </w:t>
      </w:r>
      <w:r>
        <w:rPr/>
        <w:t>" -5 | -4 | -3 | -2 | -1 | 0 | 1 | 2 | 3 | 4 | 5 | 6 | 8 | 10 | " +</w:t>
      </w:r>
    </w:p>
    <w:p>
      <w:pPr>
        <w:pStyle w:val="PL"/>
        <w:rPr/>
      </w:pPr>
      <w:r>
        <w:rPr>
          <w:rFonts w:eastAsia="Courier New"/>
        </w:rPr>
        <w:t xml:space="preserve">        </w:t>
      </w:r>
      <w:r>
        <w:rPr/>
        <w:t xml:space="preserve">" 12 | 14 | 16 | 18 | 20 | 22 | 24"; </w:t>
      </w:r>
    </w:p>
    <w:p>
      <w:pPr>
        <w:pStyle w:val="PL"/>
        <w:rPr/>
      </w:pPr>
      <w:r>
        <w:rPr>
          <w:rFonts w:eastAsia="Courier New"/>
        </w:rPr>
        <w:t xml:space="preserve">    </w:t>
      </w:r>
      <w:r>
        <w:rPr/>
        <w:t>}</w:t>
      </w:r>
    </w:p>
    <w:p>
      <w:pPr>
        <w:pStyle w:val="PL"/>
        <w:rPr/>
      </w:pPr>
      <w:r>
        <w:rPr>
          <w:rFonts w:eastAsia="Courier New"/>
        </w:rPr>
        <w:t xml:space="preserve">    </w:t>
      </w:r>
      <w:r>
        <w:rPr/>
        <w:t>units dB;</w:t>
      </w:r>
    </w:p>
    <w:p>
      <w:pPr>
        <w:pStyle w:val="PL"/>
        <w:rPr/>
      </w:pPr>
      <w:r>
        <w:rPr>
          <w:rFonts w:eastAsia="Courier New"/>
        </w:rPr>
        <w:t xml:space="preserve">  </w:t>
      </w:r>
      <w:r>
        <w:rPr/>
        <w:t>}</w:t>
      </w:r>
    </w:p>
    <w:p>
      <w:pPr>
        <w:pStyle w:val="PL"/>
        <w:rPr/>
      </w:pPr>
      <w:r>
        <w:rPr/>
        <w:t>}</w:t>
      </w:r>
    </w:p>
    <w:p>
      <w:pPr>
        <w:pStyle w:val="PL"/>
        <w:rPr/>
      </w:pPr>
      <w:r>
        <w:rPr/>
        <w:t>&lt;CODE ENDS&gt;</w:t>
      </w:r>
    </w:p>
    <w:p>
      <w:pPr>
        <w:pStyle w:val="PL"/>
        <w:rPr/>
      </w:pPr>
      <w:r>
        <w:rPr/>
      </w:r>
    </w:p>
    <w:p>
      <w:pPr>
        <w:pStyle w:val="Heading2"/>
        <w:rPr>
          <w:lang w:eastAsia="zh-CN"/>
        </w:rPr>
      </w:pPr>
      <w:bookmarkStart w:id="87" w:name="__RefHeading___Toc145945087"/>
      <w:bookmarkEnd w:id="87"/>
      <w:r>
        <w:rPr>
          <w:lang w:eastAsia="zh-CN"/>
        </w:rPr>
        <w:t>D.2.9</w:t>
        <w:tab/>
        <w:t>module _3gpp-common-fm.yang</w:t>
      </w:r>
    </w:p>
    <w:p>
      <w:pPr>
        <w:pStyle w:val="PL"/>
        <w:rPr/>
      </w:pPr>
      <w:r>
        <w:rPr/>
        <w:t>&lt;CODE BEGINS&gt;</w:t>
      </w:r>
    </w:p>
    <w:p>
      <w:pPr>
        <w:pStyle w:val="PL"/>
        <w:rPr/>
      </w:pPr>
      <w:r>
        <w:rPr/>
        <w:t>module _3gpp-common-fm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"urn:3gpp:sa5:_3gpp-common-fm";</w:t>
      </w:r>
    </w:p>
    <w:p>
      <w:pPr>
        <w:pStyle w:val="PL"/>
        <w:rPr/>
      </w:pPr>
      <w:r>
        <w:rPr>
          <w:rFonts w:eastAsia="Courier New"/>
        </w:rPr>
        <w:t xml:space="preserve">  </w:t>
      </w:r>
      <w:r>
        <w:rPr/>
        <w:t>prefix "fm3gpp";</w:t>
      </w:r>
    </w:p>
    <w:p>
      <w:pPr>
        <w:pStyle w:val="PL"/>
        <w:rPr/>
      </w:pPr>
      <w:r>
        <w:rPr/>
      </w:r>
    </w:p>
    <w:p>
      <w:pPr>
        <w:pStyle w:val="PL"/>
        <w:rPr/>
      </w:pPr>
      <w:r>
        <w:rPr>
          <w:rFonts w:eastAsia="Courier New"/>
        </w:rPr>
        <w:t xml:space="preserve">  </w:t>
      </w:r>
      <w:r>
        <w:rPr/>
        <w:t>import ietf-yang-types { prefix yang; }</w:t>
      </w:r>
    </w:p>
    <w:p>
      <w:pPr>
        <w:pStyle w:val="PL"/>
        <w:rPr/>
      </w:pPr>
      <w:r>
        <w:rPr>
          <w:rFonts w:eastAsia="Courier New"/>
        </w:rPr>
        <w:t xml:space="preserve">  </w:t>
      </w:r>
      <w:r>
        <w:rPr/>
        <w:t>import _3gpp-common-top { prefix top3gpp; }</w:t>
      </w:r>
    </w:p>
    <w:p>
      <w:pPr>
        <w:pStyle w:val="PL"/>
        <w:rPr/>
      </w:pPr>
      <w:r>
        <w:rPr>
          <w:rFonts w:eastAsia="Courier New"/>
        </w:rPr>
        <w:t xml:space="preserve">  </w:t>
      </w:r>
      <w:r>
        <w:rPr/>
        <w:t>import _3gpp-common-yang-types { prefix types3gpp; }</w:t>
      </w:r>
    </w:p>
    <w:p>
      <w:pPr>
        <w:pStyle w:val="PL"/>
        <w:rPr/>
      </w:pPr>
      <w:r>
        <w:rPr>
          <w:rFonts w:eastAsia="Courier New"/>
        </w:rPr>
        <w:t xml:space="preserve">  </w:t>
      </w:r>
      <w:r>
        <w:rPr/>
        <w:t>import _3gpp-common-yang-extensions { prefix yext3gpp;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
    </w:p>
    <w:p>
      <w:pPr>
        <w:pStyle w:val="PL"/>
        <w:rPr/>
      </w:pPr>
      <w:r>
        <w:rPr>
          <w:rFonts w:eastAsia="Courier New"/>
        </w:rPr>
        <w:t xml:space="preserve">  </w:t>
      </w:r>
      <w:r>
        <w:rPr/>
        <w:t>description "Defines a Fault Management model";</w:t>
      </w:r>
    </w:p>
    <w:p>
      <w:pPr>
        <w:pStyle w:val="PL"/>
        <w:rPr/>
      </w:pPr>
      <w:r>
        <w:rPr/>
      </w:r>
    </w:p>
    <w:p>
      <w:pPr>
        <w:pStyle w:val="PL"/>
        <w:rPr/>
      </w:pPr>
      <w:r>
        <w:rPr>
          <w:rFonts w:eastAsia="Courier New"/>
        </w:rPr>
        <w:t xml:space="preserve">  </w:t>
      </w:r>
      <w:r>
        <w:rPr/>
        <w:t>reference "3GPP TS 28.623</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Solution Set (SS) definitions</w:t>
      </w:r>
    </w:p>
    <w:p>
      <w:pPr>
        <w:pStyle w:val="PL"/>
        <w:rPr/>
      </w:pPr>
      <w:r>
        <w:rPr/>
      </w:r>
    </w:p>
    <w:p>
      <w:pPr>
        <w:pStyle w:val="PL"/>
        <w:rPr/>
      </w:pPr>
      <w:r>
        <w:rPr>
          <w:rFonts w:eastAsia="Courier New"/>
        </w:rPr>
        <w:t xml:space="preserve">      </w:t>
      </w:r>
      <w:r>
        <w:rPr/>
        <w:t>3GPP TS 28.622</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pPr>
      <w:r>
        <w:rPr/>
      </w:r>
    </w:p>
    <w:p>
      <w:pPr>
        <w:pStyle w:val="PL"/>
        <w:rPr/>
      </w:pPr>
      <w:r>
        <w:rPr>
          <w:rFonts w:eastAsia="Courier New"/>
        </w:rPr>
        <w:t xml:space="preserve">  </w:t>
      </w:r>
      <w:r>
        <w:rPr/>
        <w:t>revision 2022-11-03 { reference CR-0192;   }</w:t>
      </w:r>
    </w:p>
    <w:p>
      <w:pPr>
        <w:pStyle w:val="PL"/>
        <w:rPr/>
      </w:pPr>
      <w:r>
        <w:rPr>
          <w:rFonts w:eastAsia="Courier New"/>
        </w:rPr>
        <w:t xml:space="preserve">  </w:t>
      </w:r>
      <w:r>
        <w:rPr/>
        <w:t>revision 2021-08-08 { reference "CR-0132"; }</w:t>
      </w:r>
    </w:p>
    <w:p>
      <w:pPr>
        <w:pStyle w:val="PL"/>
        <w:rPr/>
      </w:pPr>
      <w:r>
        <w:rPr>
          <w:rFonts w:eastAsia="Courier New"/>
        </w:rPr>
        <w:t xml:space="preserve">  </w:t>
      </w:r>
      <w:r>
        <w:rPr/>
        <w:t>revision 2021-06-02 { reference "CR-0130"; }</w:t>
      </w:r>
    </w:p>
    <w:p>
      <w:pPr>
        <w:pStyle w:val="PL"/>
        <w:rPr/>
      </w:pPr>
      <w:r>
        <w:rPr>
          <w:rFonts w:eastAsia="Courier New"/>
        </w:rPr>
        <w:t xml:space="preserve">  </w:t>
      </w:r>
      <w:r>
        <w:rPr/>
        <w:t>revision 2020-06-03 { reference "CR-0091"; }</w:t>
      </w:r>
    </w:p>
    <w:p>
      <w:pPr>
        <w:pStyle w:val="PL"/>
        <w:rPr/>
      </w:pPr>
      <w:r>
        <w:rPr>
          <w:rFonts w:eastAsia="Courier New"/>
        </w:rPr>
        <w:t xml:space="preserve">  </w:t>
      </w:r>
      <w:r>
        <w:rPr/>
        <w:t>revision 2020-02-24 {</w:t>
      </w:r>
    </w:p>
    <w:p>
      <w:pPr>
        <w:pStyle w:val="PL"/>
        <w:rPr/>
      </w:pPr>
      <w:r>
        <w:rPr>
          <w:rFonts w:eastAsia="Courier New"/>
        </w:rPr>
        <w:t xml:space="preserve">    </w:t>
      </w:r>
      <w:r>
        <w:rPr/>
        <w:t>reference "S5-201365";</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eventType {</w:t>
      </w:r>
    </w:p>
    <w:p>
      <w:pPr>
        <w:pStyle w:val="PL"/>
        <w:rPr/>
      </w:pPr>
      <w:r>
        <w:rPr>
          <w:rFonts w:eastAsia="Courier New"/>
        </w:rPr>
        <w:t xml:space="preserve">    </w:t>
      </w:r>
      <w:r>
        <w:rPr/>
        <w:t>type enumeration {</w:t>
      </w:r>
    </w:p>
    <w:p>
      <w:pPr>
        <w:pStyle w:val="PL"/>
        <w:rPr/>
      </w:pPr>
      <w:r>
        <w:rPr>
          <w:rFonts w:eastAsia="Courier New"/>
        </w:rPr>
        <w:t xml:space="preserve">      </w:t>
      </w:r>
      <w:r>
        <w:rPr/>
        <w:t>enum COMMUNICATIONS_ALARM {</w:t>
      </w:r>
    </w:p>
    <w:p>
      <w:pPr>
        <w:pStyle w:val="PL"/>
        <w:rPr/>
      </w:pPr>
      <w:r>
        <w:rPr>
          <w:rFonts w:eastAsia="Courier New"/>
        </w:rPr>
        <w:t xml:space="preserve">        </w:t>
      </w:r>
      <w:r>
        <w:rPr/>
        <w:t>value 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QUALITY_OF_SERVICE_ALARM {</w:t>
      </w:r>
    </w:p>
    <w:p>
      <w:pPr>
        <w:pStyle w:val="PL"/>
        <w:rPr/>
      </w:pPr>
      <w:r>
        <w:rPr>
          <w:rFonts w:eastAsia="Courier New"/>
        </w:rPr>
        <w:t xml:space="preserve">        </w:t>
      </w:r>
      <w:r>
        <w:rPr/>
        <w:t>value 3;</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PROCESSING_ERROR_ALARM {</w:t>
      </w:r>
    </w:p>
    <w:p>
      <w:pPr>
        <w:pStyle w:val="PL"/>
        <w:rPr/>
      </w:pPr>
      <w:r>
        <w:rPr>
          <w:rFonts w:eastAsia="Courier New"/>
        </w:rPr>
        <w:t xml:space="preserve">        </w:t>
      </w:r>
      <w:r>
        <w:rPr/>
        <w:t>value 4;</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EQUIPMENT_ALARM {</w:t>
      </w:r>
    </w:p>
    <w:p>
      <w:pPr>
        <w:pStyle w:val="PL"/>
        <w:rPr/>
      </w:pPr>
      <w:r>
        <w:rPr>
          <w:rFonts w:eastAsia="Courier New"/>
        </w:rPr>
        <w:t xml:space="preserve">        </w:t>
      </w:r>
      <w:r>
        <w:rPr/>
        <w:t>value 5;</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ENVIRONMENTAL_ALARM {</w:t>
      </w:r>
    </w:p>
    <w:p>
      <w:pPr>
        <w:pStyle w:val="PL"/>
        <w:rPr/>
      </w:pPr>
      <w:r>
        <w:rPr>
          <w:rFonts w:eastAsia="Courier New"/>
        </w:rPr>
        <w:t xml:space="preserve">        </w:t>
      </w:r>
      <w:r>
        <w:rPr/>
        <w:t>value 6;</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INTEGRITY_VIOLATION {</w:t>
      </w:r>
    </w:p>
    <w:p>
      <w:pPr>
        <w:pStyle w:val="PL"/>
        <w:rPr/>
      </w:pPr>
      <w:r>
        <w:rPr>
          <w:rFonts w:eastAsia="Courier New"/>
        </w:rPr>
        <w:t xml:space="preserve">        </w:t>
      </w:r>
      <w:r>
        <w:rPr/>
        <w:t>value 7;</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OPERATIONAL_VIOLATION {</w:t>
      </w:r>
    </w:p>
    <w:p>
      <w:pPr>
        <w:pStyle w:val="PL"/>
        <w:rPr/>
      </w:pPr>
      <w:r>
        <w:rPr>
          <w:rFonts w:eastAsia="Courier New"/>
        </w:rPr>
        <w:t xml:space="preserve">        </w:t>
      </w:r>
      <w:r>
        <w:rPr/>
        <w:t>value 8;</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PHYSICAL_VIOLATIONu {</w:t>
      </w:r>
    </w:p>
    <w:p>
      <w:pPr>
        <w:pStyle w:val="PL"/>
        <w:rPr/>
      </w:pPr>
      <w:r>
        <w:rPr>
          <w:rFonts w:eastAsia="Courier New"/>
        </w:rPr>
        <w:t xml:space="preserve">        </w:t>
      </w:r>
      <w:r>
        <w:rPr/>
        <w:t>value 9;</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SECURITY_SERVICE_OR_MECHANISM_VIOLATION {</w:t>
      </w:r>
    </w:p>
    <w:p>
      <w:pPr>
        <w:pStyle w:val="PL"/>
        <w:rPr/>
      </w:pPr>
      <w:r>
        <w:rPr>
          <w:rFonts w:eastAsia="Courier New"/>
        </w:rPr>
        <w:t xml:space="preserve">        </w:t>
      </w:r>
      <w:r>
        <w:rPr/>
        <w:t>value 10;</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enum TIME_DOMAIN_VIOLATION {</w:t>
      </w:r>
    </w:p>
    <w:p>
      <w:pPr>
        <w:pStyle w:val="PL"/>
        <w:rPr/>
      </w:pPr>
      <w:r>
        <w:rPr>
          <w:rFonts w:eastAsia="Courier New"/>
        </w:rPr>
        <w:t xml:space="preserve">        </w:t>
      </w:r>
      <w:r>
        <w:rPr/>
        <w:t>value 11;</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description "General category for the alarm.";</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typedef severity-level {</w:t>
      </w:r>
    </w:p>
    <w:p>
      <w:pPr>
        <w:pStyle w:val="PL"/>
        <w:rPr/>
      </w:pPr>
      <w:r>
        <w:rPr>
          <w:rFonts w:eastAsia="Courier New"/>
        </w:rPr>
        <w:t xml:space="preserve">    </w:t>
      </w:r>
      <w:r>
        <w:rPr/>
        <w:t>type enumeration {</w:t>
      </w:r>
    </w:p>
    <w:p>
      <w:pPr>
        <w:pStyle w:val="PL"/>
        <w:rPr/>
      </w:pPr>
      <w:r>
        <w:rPr>
          <w:rFonts w:eastAsia="Courier New"/>
        </w:rPr>
        <w:t xml:space="preserve">      </w:t>
      </w:r>
      <w:r>
        <w:rPr/>
        <w:t>enum CRITICAL { value 3; }</w:t>
      </w:r>
    </w:p>
    <w:p>
      <w:pPr>
        <w:pStyle w:val="PL"/>
        <w:rPr/>
      </w:pPr>
      <w:r>
        <w:rPr>
          <w:rFonts w:eastAsia="Courier New"/>
        </w:rPr>
        <w:t xml:space="preserve">      </w:t>
      </w:r>
      <w:r>
        <w:rPr/>
        <w:t>enum MAJOR { value 4; }</w:t>
      </w:r>
    </w:p>
    <w:p>
      <w:pPr>
        <w:pStyle w:val="PL"/>
        <w:rPr/>
      </w:pPr>
      <w:r>
        <w:rPr>
          <w:rFonts w:eastAsia="Courier New"/>
        </w:rPr>
        <w:t xml:space="preserve">      </w:t>
      </w:r>
      <w:r>
        <w:rPr/>
        <w:t>enum MINOR { value 5; }</w:t>
      </w:r>
    </w:p>
    <w:p>
      <w:pPr>
        <w:pStyle w:val="PL"/>
        <w:rPr/>
      </w:pPr>
      <w:r>
        <w:rPr>
          <w:rFonts w:eastAsia="Courier New"/>
        </w:rPr>
        <w:t xml:space="preserve">      </w:t>
      </w:r>
      <w:r>
        <w:rPr/>
        <w:t>enum WARNING { value 6; }</w:t>
      </w:r>
    </w:p>
    <w:p>
      <w:pPr>
        <w:pStyle w:val="PL"/>
        <w:rPr/>
      </w:pPr>
      <w:r>
        <w:rPr>
          <w:rFonts w:eastAsia="Courier New"/>
        </w:rPr>
        <w:t xml:space="preserve">      </w:t>
      </w:r>
      <w:r>
        <w:rPr/>
        <w:t>enum INDETERMINATE { value 7; }</w:t>
      </w:r>
    </w:p>
    <w:p>
      <w:pPr>
        <w:pStyle w:val="PL"/>
        <w:rPr/>
      </w:pPr>
      <w:r>
        <w:rPr>
          <w:rFonts w:eastAsia="Courier New"/>
        </w:rPr>
        <w:t xml:space="preserve">      </w:t>
      </w:r>
      <w:r>
        <w:rPr/>
        <w:t>enum CLEARED { value 8; }</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description "The possible alarm serverities.</w:t>
      </w:r>
    </w:p>
    <w:p>
      <w:pPr>
        <w:pStyle w:val="PL"/>
        <w:rPr/>
      </w:pPr>
      <w:r>
        <w:rPr>
          <w:rFonts w:eastAsia="Courier New"/>
        </w:rPr>
        <w:t xml:space="preserve">      </w:t>
      </w:r>
      <w:r>
        <w:rPr/>
        <w:t>Aligned with ERICSSON-ALARM-MIB.";</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AlarmRecordGrp {</w:t>
      </w:r>
    </w:p>
    <w:p>
      <w:pPr>
        <w:pStyle w:val="PL"/>
        <w:rPr/>
      </w:pPr>
      <w:r>
        <w:rPr>
          <w:rFonts w:eastAsia="Courier New"/>
        </w:rPr>
        <w:t xml:space="preserve">    </w:t>
      </w:r>
      <w:r>
        <w:rPr/>
        <w:t>description "Contains alarm information of an alarmed object instance.</w:t>
      </w:r>
    </w:p>
    <w:p>
      <w:pPr>
        <w:pStyle w:val="PL"/>
        <w:rPr/>
      </w:pPr>
      <w:r>
        <w:rPr>
          <w:rFonts w:eastAsia="Courier New"/>
        </w:rPr>
        <w:t xml:space="preserve">      </w:t>
      </w:r>
      <w:r>
        <w:rPr/>
        <w:t>A new record is created in the alarm list when an alarmed object</w:t>
      </w:r>
    </w:p>
    <w:p>
      <w:pPr>
        <w:pStyle w:val="PL"/>
        <w:rPr/>
      </w:pPr>
      <w:r>
        <w:rPr>
          <w:rFonts w:eastAsia="Courier New"/>
        </w:rPr>
        <w:t xml:space="preserve">      </w:t>
      </w:r>
      <w:r>
        <w:rPr/>
        <w:t>instance generates an alarm and no alarm record exists with the same</w:t>
      </w:r>
    </w:p>
    <w:p>
      <w:pPr>
        <w:pStyle w:val="PL"/>
        <w:rPr/>
      </w:pPr>
      <w:r>
        <w:rPr>
          <w:rFonts w:eastAsia="Courier New"/>
        </w:rPr>
        <w:t xml:space="preserve">      </w:t>
      </w:r>
      <w:r>
        <w:rPr/>
        <w:t>values for objectInstance, alarmType, probableCause and specificProblem.</w:t>
      </w:r>
    </w:p>
    <w:p>
      <w:pPr>
        <w:pStyle w:val="PL"/>
        <w:rPr/>
      </w:pPr>
      <w:r>
        <w:rPr>
          <w:rFonts w:eastAsia="Courier New"/>
        </w:rPr>
        <w:t xml:space="preserve">      </w:t>
      </w:r>
      <w:r>
        <w:rPr/>
        <w:t>When a new record is created the MnS producer creates an alarmId, that</w:t>
      </w:r>
    </w:p>
    <w:p>
      <w:pPr>
        <w:pStyle w:val="PL"/>
        <w:rPr/>
      </w:pPr>
      <w:r>
        <w:rPr>
          <w:rFonts w:eastAsia="Courier New"/>
        </w:rPr>
        <w:t xml:space="preserve">      </w:t>
      </w:r>
      <w:r>
        <w:rPr/>
        <w:t>unambiguously identifies an alarm record in the AlarmList.</w:t>
      </w:r>
    </w:p>
    <w:p>
      <w:pPr>
        <w:pStyle w:val="PL"/>
        <w:rPr/>
      </w:pPr>
      <w:r>
        <w:rPr/>
      </w:r>
    </w:p>
    <w:p>
      <w:pPr>
        <w:pStyle w:val="PL"/>
        <w:rPr/>
      </w:pPr>
      <w:r>
        <w:rPr>
          <w:rFonts w:eastAsia="Courier New"/>
        </w:rPr>
        <w:t xml:space="preserve">      </w:t>
      </w:r>
      <w:r>
        <w:rPr/>
        <w:t>Alarm records are maintained only for active alarms. Inactive alarms are</w:t>
      </w:r>
    </w:p>
    <w:p>
      <w:pPr>
        <w:pStyle w:val="PL"/>
        <w:rPr/>
      </w:pPr>
      <w:r>
        <w:rPr>
          <w:rFonts w:eastAsia="Courier New"/>
        </w:rPr>
        <w:t xml:space="preserve">      </w:t>
      </w:r>
      <w:r>
        <w:rPr/>
        <w:t>automatically deleted by the MnS producer from the AlarmList.</w:t>
      </w:r>
    </w:p>
    <w:p>
      <w:pPr>
        <w:pStyle w:val="PL"/>
        <w:rPr/>
      </w:pPr>
      <w:r>
        <w:rPr>
          <w:rFonts w:eastAsia="Courier New"/>
        </w:rPr>
        <w:t xml:space="preserve">      </w:t>
      </w:r>
      <w:r>
        <w:rPr/>
        <w:t>Active alarms are alarms whose</w:t>
      </w:r>
    </w:p>
    <w:p>
      <w:pPr>
        <w:pStyle w:val="PL"/>
        <w:rPr/>
      </w:pPr>
      <w:r>
        <w:rPr>
          <w:rFonts w:eastAsia="Courier New"/>
        </w:rPr>
        <w:t xml:space="preserve">      </w:t>
      </w:r>
      <w:r>
        <w:rPr/>
        <w:t>a)  perceivedSeverity is not CLEARED, or whose</w:t>
      </w:r>
    </w:p>
    <w:p>
      <w:pPr>
        <w:pStyle w:val="PL"/>
        <w:rPr/>
      </w:pPr>
      <w:r>
        <w:rPr>
          <w:rFonts w:eastAsia="Courier New"/>
        </w:rPr>
        <w:t xml:space="preserve">      </w:t>
      </w:r>
      <w:r>
        <w:rPr/>
        <w:t>b)  perceivedSeverity is CLEARED and its ackState is not ACKNOWLEDED.";</w:t>
      </w:r>
    </w:p>
    <w:p>
      <w:pPr>
        <w:pStyle w:val="PL"/>
        <w:rPr/>
      </w:pPr>
      <w:r>
        <w:rPr/>
      </w:r>
    </w:p>
    <w:p>
      <w:pPr>
        <w:pStyle w:val="PL"/>
        <w:rPr/>
      </w:pPr>
      <w:r>
        <w:rPr>
          <w:rFonts w:eastAsia="Courier New"/>
        </w:rPr>
        <w:t xml:space="preserve">      </w:t>
      </w:r>
      <w:r>
        <w:rPr/>
        <w:t>leaf alarmId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description "Identifies the alarmRecord";</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objectInstance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mandatory true;</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notificationId {</w:t>
      </w:r>
    </w:p>
    <w:p>
      <w:pPr>
        <w:pStyle w:val="PL"/>
        <w:rPr/>
      </w:pPr>
      <w:r>
        <w:rPr>
          <w:rFonts w:eastAsia="Courier New"/>
        </w:rPr>
        <w:t xml:space="preserve">        </w:t>
      </w:r>
      <w:r>
        <w:rPr/>
        <w:t>type int32;</w:t>
      </w:r>
    </w:p>
    <w:p>
      <w:pPr>
        <w:pStyle w:val="PL"/>
        <w:rPr/>
      </w:pPr>
      <w:r>
        <w:rPr>
          <w:rFonts w:eastAsia="Courier New"/>
        </w:rPr>
        <w:t xml:space="preserve">        </w:t>
      </w:r>
      <w:r>
        <w:rPr/>
        <w:t>config false ;</w:t>
      </w:r>
    </w:p>
    <w:p>
      <w:pPr>
        <w:pStyle w:val="PL"/>
        <w:rPr/>
      </w:pPr>
      <w:r>
        <w:rPr>
          <w:rFonts w:eastAsia="Courier New"/>
        </w:rPr>
        <w:t xml:space="preserve">        </w:t>
      </w:r>
      <w:r>
        <w:rPr/>
        <w:t>mandatory true;</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alarmRaisedTime {</w:t>
      </w:r>
    </w:p>
    <w:p>
      <w:pPr>
        <w:pStyle w:val="PL"/>
        <w:rPr/>
      </w:pPr>
      <w:r>
        <w:rPr>
          <w:rFonts w:eastAsia="Courier New"/>
        </w:rPr>
        <w:t xml:space="preserve">        </w:t>
      </w:r>
      <w:r>
        <w:rPr/>
        <w:t>type yang:date-and-time ;</w:t>
      </w:r>
    </w:p>
    <w:p>
      <w:pPr>
        <w:pStyle w:val="PL"/>
        <w:rPr/>
      </w:pPr>
      <w:r>
        <w:rPr>
          <w:rFonts w:eastAsia="Courier New"/>
        </w:rPr>
        <w:t xml:space="preserve">        </w:t>
      </w:r>
      <w:r>
        <w:rPr/>
        <w:t>config false ;</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alarmChangedTime {</w:t>
      </w:r>
    </w:p>
    <w:p>
      <w:pPr>
        <w:pStyle w:val="PL"/>
        <w:rPr/>
      </w:pPr>
      <w:r>
        <w:rPr>
          <w:rFonts w:eastAsia="Courier New"/>
        </w:rPr>
        <w:t xml:space="preserve">        </w:t>
      </w:r>
      <w:r>
        <w:rPr/>
        <w:t>type yang:date-and-time ;</w:t>
      </w:r>
    </w:p>
    <w:p>
      <w:pPr>
        <w:pStyle w:val="PL"/>
        <w:rPr/>
      </w:pPr>
      <w:r>
        <w:rPr>
          <w:rFonts w:eastAsia="Courier New"/>
        </w:rPr>
        <w:t xml:space="preserve">        </w:t>
      </w:r>
      <w:r>
        <w:rPr/>
        <w:t>config false ;</w:t>
      </w:r>
    </w:p>
    <w:p>
      <w:pPr>
        <w:pStyle w:val="PL"/>
        <w:rPr/>
      </w:pPr>
      <w:r>
        <w:rPr>
          <w:rFonts w:eastAsia="Courier New"/>
        </w:rPr>
        <w:t xml:space="preserve">        </w:t>
      </w:r>
      <w:r>
        <w:rPr/>
        <w:t>description "not applicable if related alarm has not changed";</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alarmClearedTime {</w:t>
      </w:r>
    </w:p>
    <w:p>
      <w:pPr>
        <w:pStyle w:val="PL"/>
        <w:rPr/>
      </w:pPr>
      <w:r>
        <w:rPr>
          <w:rFonts w:eastAsia="Courier New"/>
        </w:rPr>
        <w:t xml:space="preserve">        </w:t>
      </w:r>
      <w:r>
        <w:rPr/>
        <w:t>type yang:date-and-time ;</w:t>
      </w:r>
    </w:p>
    <w:p>
      <w:pPr>
        <w:pStyle w:val="PL"/>
        <w:rPr/>
      </w:pPr>
      <w:r>
        <w:rPr>
          <w:rFonts w:eastAsia="Courier New"/>
        </w:rPr>
        <w:t xml:space="preserve">        </w:t>
      </w:r>
      <w:r>
        <w:rPr/>
        <w:t>config false ;</w:t>
      </w:r>
    </w:p>
    <w:p>
      <w:pPr>
        <w:pStyle w:val="PL"/>
        <w:rPr/>
      </w:pPr>
      <w:r>
        <w:rPr>
          <w:rFonts w:eastAsia="Courier New"/>
        </w:rPr>
        <w:t xml:space="preserve">        </w:t>
      </w:r>
      <w:r>
        <w:rPr/>
        <w:t>description "not applicable if related alarm was not cleared";</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alarmType {</w:t>
      </w:r>
    </w:p>
    <w:p>
      <w:pPr>
        <w:pStyle w:val="PL"/>
        <w:rPr/>
      </w:pPr>
      <w:r>
        <w:rPr>
          <w:rFonts w:eastAsia="Courier New"/>
        </w:rPr>
        <w:t xml:space="preserve">        </w:t>
      </w:r>
      <w:r>
        <w:rPr/>
        <w:t>type eventType;</w:t>
      </w:r>
    </w:p>
    <w:p>
      <w:pPr>
        <w:pStyle w:val="PL"/>
        <w:rPr/>
      </w:pPr>
      <w:r>
        <w:rPr>
          <w:rFonts w:eastAsia="Courier New"/>
        </w:rPr>
        <w:t xml:space="preserve">        </w:t>
      </w:r>
      <w:r>
        <w:rPr/>
        <w:t>config false ;</w:t>
      </w:r>
    </w:p>
    <w:p>
      <w:pPr>
        <w:pStyle w:val="PL"/>
        <w:rPr/>
      </w:pPr>
      <w:r>
        <w:rPr>
          <w:rFonts w:eastAsia="Courier New"/>
        </w:rPr>
        <w:t xml:space="preserve">        </w:t>
      </w:r>
      <w:r>
        <w:rPr/>
        <w:t>description "General category for the alarm.";</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probableCause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specificProblem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reference "ITU-T Recommendation X.733 clause 8.1.2.2.";</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perceivedSeverity {</w:t>
      </w:r>
    </w:p>
    <w:p>
      <w:pPr>
        <w:pStyle w:val="PL"/>
        <w:rPr/>
      </w:pPr>
      <w:r>
        <w:rPr>
          <w:rFonts w:eastAsia="Courier New"/>
        </w:rPr>
        <w:t xml:space="preserve">        </w:t>
      </w:r>
      <w:r>
        <w:rPr/>
        <w:t>type severity-level;</w:t>
      </w:r>
    </w:p>
    <w:p>
      <w:pPr>
        <w:pStyle w:val="PL"/>
        <w:rPr/>
      </w:pPr>
      <w:r>
        <w:rPr>
          <w:rFonts w:eastAsia="Courier New"/>
        </w:rPr>
        <w:t xml:space="preserve">        </w:t>
      </w:r>
      <w:r>
        <w:rPr/>
        <w:t>description "This is Writable only if producer supports consumer</w:t>
      </w:r>
    </w:p>
    <w:p>
      <w:pPr>
        <w:pStyle w:val="PL"/>
        <w:rPr/>
      </w:pPr>
      <w:r>
        <w:rPr>
          <w:rFonts w:eastAsia="Courier New"/>
        </w:rPr>
        <w:t xml:space="preserve">          </w:t>
      </w:r>
      <w:r>
        <w:rPr/>
        <w:t>to set perceivedSeverity to CLEARED";</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backedUpStatus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"Indicates if an object (the MonitoredEntity) has a back</w:t>
      </w:r>
    </w:p>
    <w:p>
      <w:pPr>
        <w:pStyle w:val="PL"/>
        <w:rPr/>
      </w:pPr>
      <w:r>
        <w:rPr>
          <w:rFonts w:eastAsia="Courier New"/>
        </w:rPr>
        <w:t xml:space="preserve">          </w:t>
      </w:r>
      <w:r>
        <w:rPr/>
        <w:t>up. See definition in ITU-T Recommendation X.733 clause 8.1.2.4.";</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backUpObject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trendIndication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"Indicates if some observed condition is getting better,</w:t>
      </w:r>
    </w:p>
    <w:p>
      <w:pPr>
        <w:pStyle w:val="PL"/>
        <w:rPr/>
      </w:pPr>
      <w:r>
        <w:rPr>
          <w:rFonts w:eastAsia="Courier New"/>
        </w:rPr>
        <w:t xml:space="preserve">          </w:t>
      </w:r>
      <w:r>
        <w:rPr/>
        <w:t>worse, or not changing. ";</w:t>
      </w:r>
    </w:p>
    <w:p>
      <w:pPr>
        <w:pStyle w:val="PL"/>
        <w:rPr/>
      </w:pPr>
      <w:r>
        <w:rPr>
          <w:rFonts w:eastAsia="Courier New"/>
        </w:rPr>
        <w:t xml:space="preserve">        </w:t>
      </w:r>
      <w:r>
        <w:rPr/>
        <w:t>reference "ITU-T Recommendation X.733 clause 8.1.2.6.";</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ThresholdPackGrp {</w:t>
      </w:r>
    </w:p>
    <w:p>
      <w:pPr>
        <w:pStyle w:val="PL"/>
        <w:rPr/>
      </w:pPr>
      <w:r>
        <w:rPr>
          <w:rFonts w:eastAsia="Courier New"/>
        </w:rPr>
        <w:t xml:space="preserve">        </w:t>
      </w:r>
      <w:r>
        <w:rPr/>
        <w:t>leaf thresholdLevel {</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r>
        <w:rPr/>
        <w:t>leaf thresholdValue {</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r>
        <w:rPr/>
        <w:t>leaf hysteresis {</w:t>
      </w:r>
    </w:p>
    <w:p>
      <w:pPr>
        <w:pStyle w:val="PL"/>
        <w:rPr/>
      </w:pPr>
      <w:r>
        <w:rPr>
          <w:rFonts w:eastAsia="Courier New"/>
        </w:rPr>
        <w:t xml:space="preserve">          </w:t>
      </w:r>
      <w:r>
        <w:rPr/>
        <w:t>type string;</w:t>
      </w:r>
    </w:p>
    <w:p>
      <w:pPr>
        <w:pStyle w:val="PL"/>
        <w:rPr/>
      </w:pPr>
      <w:r>
        <w:rPr>
          <w:rFonts w:eastAsia="Courier New"/>
        </w:rPr>
        <w:t xml:space="preserve">          </w:t>
      </w:r>
      <w:r>
        <w:rPr/>
        <w:t>description "The hysteresis has a threshold high and a threshold</w:t>
      </w:r>
    </w:p>
    <w:p>
      <w:pPr>
        <w:pStyle w:val="PL"/>
        <w:rPr/>
      </w:pPr>
      <w:r>
        <w:rPr>
          <w:rFonts w:eastAsia="Courier New"/>
        </w:rPr>
        <w:t xml:space="preserve">            </w:t>
      </w:r>
      <w:r>
        <w:rPr/>
        <w:t>low value that are different from the threshold value.</w:t>
      </w:r>
    </w:p>
    <w:p>
      <w:pPr>
        <w:pStyle w:val="PL"/>
        <w:rPr/>
      </w:pPr>
      <w:r>
        <w:rPr>
          <w:rFonts w:eastAsia="Courier New"/>
        </w:rPr>
        <w:t xml:space="preserve">            </w:t>
      </w:r>
      <w:r>
        <w:rPr/>
        <w:t>A hysteresis, therefore, defines the threshold-high and</w:t>
      </w:r>
    </w:p>
    <w:p>
      <w:pPr>
        <w:pStyle w:val="PL"/>
        <w:rPr/>
      </w:pPr>
      <w:r>
        <w:rPr>
          <w:rFonts w:eastAsia="Courier New"/>
        </w:rPr>
        <w:t xml:space="preserve">            </w:t>
      </w:r>
      <w:r>
        <w:rPr/>
        <w:t>threshold-low levels within which the measurementType value is</w:t>
      </w:r>
    </w:p>
    <w:p>
      <w:pPr>
        <w:pStyle w:val="PL"/>
        <w:rPr/>
      </w:pPr>
      <w:r>
        <w:rPr>
          <w:rFonts w:eastAsia="Courier New"/>
        </w:rPr>
        <w:t xml:space="preserve">            </w:t>
      </w:r>
      <w:r>
        <w:rPr/>
        <w:t>allowed to oscillate without triggering the threshold crossing</w:t>
      </w:r>
    </w:p>
    <w:p>
      <w:pPr>
        <w:pStyle w:val="PL"/>
        <w:rPr/>
      </w:pPr>
      <w:r>
        <w:rPr>
          <w:rFonts w:eastAsia="Courier New"/>
        </w:rPr>
        <w:t xml:space="preserve">            </w:t>
      </w:r>
      <w:r>
        <w:rPr/>
        <w:t>notification.";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ThresholdInfoGrp {</w:t>
      </w:r>
    </w:p>
    <w:p>
      <w:pPr>
        <w:pStyle w:val="PL"/>
        <w:rPr/>
      </w:pPr>
      <w:r>
        <w:rPr>
          <w:rFonts w:eastAsia="Courier New"/>
        </w:rPr>
        <w:t xml:space="preserve">        </w:t>
      </w:r>
      <w:r>
        <w:rPr/>
        <w:t>leaf measurementType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direction {</w:t>
      </w:r>
    </w:p>
    <w:p>
      <w:pPr>
        <w:pStyle w:val="PL"/>
        <w:rPr/>
      </w:pPr>
      <w:r>
        <w:rPr>
          <w:rFonts w:eastAsia="Courier New"/>
        </w:rPr>
        <w:t xml:space="preserve">          </w:t>
      </w:r>
      <w:r>
        <w:rPr/>
        <w:t>type enumeration {</w:t>
      </w:r>
    </w:p>
    <w:p>
      <w:pPr>
        <w:pStyle w:val="PL"/>
        <w:rPr/>
      </w:pPr>
      <w:r>
        <w:rPr>
          <w:rFonts w:eastAsia="Courier New"/>
        </w:rPr>
        <w:t xml:space="preserve">            </w:t>
      </w:r>
      <w:r>
        <w:rPr/>
        <w:t>enum INCREASING;</w:t>
      </w:r>
    </w:p>
    <w:p>
      <w:pPr>
        <w:pStyle w:val="PL"/>
        <w:rPr/>
      </w:pPr>
      <w:r>
        <w:rPr>
          <w:rFonts w:eastAsia="Courier New"/>
        </w:rPr>
        <w:t xml:space="preserve">            </w:t>
      </w:r>
      <w:r>
        <w:rPr/>
        <w:t>enum DECREASING;</w:t>
      </w:r>
    </w:p>
    <w:p>
      <w:pPr>
        <w:pStyle w:val="PL"/>
        <w:rPr/>
      </w:pPr>
      <w:r>
        <w:rPr>
          <w:rFonts w:eastAsia="Courier New"/>
        </w:rPr>
        <w:t xml:space="preserve">          </w:t>
      </w:r>
      <w:r>
        <w:rPr/>
        <w:t>}</w:t>
      </w:r>
    </w:p>
    <w:p>
      <w:pPr>
        <w:pStyle w:val="PL"/>
        <w:rPr/>
      </w:pPr>
      <w:r>
        <w:rPr>
          <w:rFonts w:eastAsia="Courier New"/>
        </w:rPr>
        <w:t xml:space="preserve">          </w:t>
      </w:r>
      <w:r>
        <w:rPr/>
        <w:t>mandatory true;</w:t>
      </w:r>
    </w:p>
    <w:p>
      <w:pPr>
        <w:pStyle w:val="PL"/>
        <w:rPr/>
      </w:pPr>
      <w:r>
        <w:rPr>
          <w:rFonts w:eastAsia="Courier New"/>
        </w:rPr>
        <w:t xml:space="preserve">          </w:t>
      </w:r>
      <w:r>
        <w:rPr/>
        <w:t>description "</w:t>
      </w:r>
    </w:p>
    <w:p>
      <w:pPr>
        <w:pStyle w:val="PL"/>
        <w:rPr/>
      </w:pPr>
      <w:r>
        <w:rPr>
          <w:rFonts w:eastAsia="Courier New"/>
        </w:rPr>
        <w:t xml:space="preserve">            </w:t>
      </w:r>
      <w:r>
        <w:rPr/>
        <w:t>If it is 'Increasing', the threshold crossing notification is</w:t>
      </w:r>
    </w:p>
    <w:p>
      <w:pPr>
        <w:pStyle w:val="PL"/>
        <w:rPr/>
      </w:pPr>
      <w:r>
        <w:rPr>
          <w:rFonts w:eastAsia="Courier New"/>
        </w:rPr>
        <w:t xml:space="preserve">            </w:t>
      </w:r>
      <w:r>
        <w:rPr/>
        <w:t>triggered when the measurement value equals or exceeds a</w:t>
      </w:r>
    </w:p>
    <w:p>
      <w:pPr>
        <w:pStyle w:val="PL"/>
        <w:rPr/>
      </w:pPr>
      <w:r>
        <w:rPr>
          <w:rFonts w:eastAsia="Courier New"/>
        </w:rPr>
        <w:t xml:space="preserve">            </w:t>
      </w:r>
      <w:r>
        <w:rPr/>
        <w:t>thresholdValue.</w:t>
      </w:r>
    </w:p>
    <w:p>
      <w:pPr>
        <w:pStyle w:val="PL"/>
        <w:rPr/>
      </w:pPr>
      <w:r>
        <w:rPr/>
      </w:r>
    </w:p>
    <w:p>
      <w:pPr>
        <w:pStyle w:val="PL"/>
        <w:rPr/>
      </w:pPr>
      <w:r>
        <w:rPr>
          <w:rFonts w:eastAsia="Courier New"/>
        </w:rPr>
        <w:t xml:space="preserve">            </w:t>
      </w:r>
      <w:r>
        <w:rPr/>
        <w:t>If it is 'Decreasing', the threshold crossing notification is</w:t>
      </w:r>
    </w:p>
    <w:p>
      <w:pPr>
        <w:pStyle w:val="PL"/>
        <w:rPr/>
      </w:pPr>
      <w:r>
        <w:rPr>
          <w:rFonts w:eastAsia="Courier New"/>
        </w:rPr>
        <w:t xml:space="preserve">            </w:t>
      </w:r>
      <w:r>
        <w:rPr/>
        <w:t>triggered when the measurement value equals or below a</w:t>
      </w:r>
    </w:p>
    <w:p>
      <w:pPr>
        <w:pStyle w:val="PL"/>
        <w:rPr/>
      </w:pPr>
      <w:r>
        <w:rPr>
          <w:rFonts w:eastAsia="Courier New"/>
        </w:rPr>
        <w:t xml:space="preserve">            </w:t>
      </w:r>
      <w:r>
        <w:rPr/>
        <w:t>thresholdValue.";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uses ThresholdPackGrp;</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thresholdInfo {</w:t>
      </w:r>
    </w:p>
    <w:p>
      <w:pPr>
        <w:pStyle w:val="PL"/>
        <w:rPr/>
      </w:pPr>
      <w:r>
        <w:rPr>
          <w:rFonts w:eastAsia="Courier New"/>
        </w:rPr>
        <w:t xml:space="preserve">        </w:t>
      </w:r>
      <w:r>
        <w:rPr/>
        <w:t>config false ;</w:t>
      </w:r>
    </w:p>
    <w:p>
      <w:pPr>
        <w:pStyle w:val="PL"/>
        <w:rPr/>
      </w:pPr>
      <w:r>
        <w:rPr>
          <w:rFonts w:eastAsia="Courier New"/>
        </w:rPr>
        <w:t xml:space="preserve">        </w:t>
      </w:r>
      <w:r>
        <w:rPr/>
        <w:t>uses ThresholdInfoGrp;</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stateChangeDefinition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"Indicates MO attribute value changes. See definition</w:t>
      </w:r>
    </w:p>
    <w:p>
      <w:pPr>
        <w:pStyle w:val="PL"/>
        <w:rPr/>
      </w:pPr>
      <w:r>
        <w:rPr>
          <w:rFonts w:eastAsia="Courier New"/>
        </w:rPr>
        <w:t xml:space="preserve">          </w:t>
      </w:r>
      <w:r>
        <w:rPr/>
        <w:t>in ITU-T Recommendation X.733 clause 8.1.2.11.";</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monitoredAttributes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"Indicates MO attributes whose value changes are being</w:t>
      </w:r>
    </w:p>
    <w:p>
      <w:pPr>
        <w:pStyle w:val="PL"/>
        <w:rPr/>
      </w:pPr>
      <w:r>
        <w:rPr>
          <w:rFonts w:eastAsia="Courier New"/>
        </w:rPr>
        <w:t xml:space="preserve">          </w:t>
      </w:r>
      <w:r>
        <w:rPr/>
        <w:t>monitored.";</w:t>
      </w:r>
    </w:p>
    <w:p>
      <w:pPr>
        <w:pStyle w:val="PL"/>
        <w:rPr/>
      </w:pPr>
      <w:r>
        <w:rPr>
          <w:rFonts w:eastAsia="Courier New"/>
        </w:rPr>
        <w:t xml:space="preserve">        </w:t>
      </w:r>
      <w:r>
        <w:rPr/>
        <w:t>reference "ITU-T Recommendation X.733 clause 8.1.2.11.";</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proposedRepairActions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"Indicates proposed repair actions. See definition in</w:t>
      </w:r>
    </w:p>
    <w:p>
      <w:pPr>
        <w:pStyle w:val="PL"/>
        <w:rPr/>
      </w:pPr>
      <w:r>
        <w:rPr>
          <w:rFonts w:eastAsia="Courier New"/>
        </w:rPr>
        <w:t xml:space="preserve">          </w:t>
      </w:r>
      <w:r>
        <w:rPr>
          <w:lang w:val="fr-FR"/>
        </w:rPr>
        <w:t>ITU-T Recommendation X.733 clause 8.1.2.12.";</w:t>
      </w:r>
    </w:p>
    <w:p>
      <w:pPr>
        <w:pStyle w:val="PL"/>
        <w:rPr/>
      </w:pPr>
      <w:r>
        <w:rPr>
          <w:rFonts w:eastAsia="Courier New"/>
          <w:lang w:val="fr-FR"/>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additionalText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anydata additionalInformation {</w:t>
      </w:r>
    </w:p>
    <w:p>
      <w:pPr>
        <w:pStyle w:val="PL"/>
        <w:rPr/>
      </w:pPr>
      <w:r>
        <w:rPr>
          <w:rFonts w:eastAsia="Courier New"/>
        </w:rPr>
        <w:t xml:space="preserve">        </w:t>
      </w:r>
      <w:r>
        <w:rPr/>
        <w:t>config false ;</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rootCauseIndicator {</w:t>
      </w:r>
    </w:p>
    <w:p>
      <w:pPr>
        <w:pStyle w:val="PL"/>
        <w:rPr/>
      </w:pPr>
      <w:r>
        <w:rPr>
          <w:rFonts w:eastAsia="Courier New"/>
        </w:rPr>
        <w:t xml:space="preserve">        </w:t>
      </w:r>
      <w:r>
        <w:rPr/>
        <w:t>type enumeration {</w:t>
      </w:r>
    </w:p>
    <w:p>
      <w:pPr>
        <w:pStyle w:val="PL"/>
        <w:rPr/>
      </w:pPr>
      <w:r>
        <w:rPr>
          <w:rFonts w:eastAsia="Courier New"/>
        </w:rPr>
        <w:t xml:space="preserve">          </w:t>
      </w:r>
      <w:r>
        <w:rPr/>
        <w:t>enum YES;</w:t>
      </w:r>
    </w:p>
    <w:p>
      <w:pPr>
        <w:pStyle w:val="PL"/>
        <w:rPr/>
      </w:pPr>
      <w:r>
        <w:rPr>
          <w:rFonts w:eastAsia="Courier New"/>
        </w:rPr>
        <w:t xml:space="preserve">          </w:t>
      </w:r>
      <w:r>
        <w:rPr/>
        <w:t>enum NO;</w:t>
      </w:r>
    </w:p>
    <w:p>
      <w:pPr>
        <w:pStyle w:val="PL"/>
        <w:rPr/>
      </w:pPr>
      <w:r>
        <w:rPr>
          <w:rFonts w:eastAsia="Courier New"/>
        </w:rPr>
        <w:t xml:space="preserve">        </w:t>
      </w:r>
      <w:r>
        <w:rPr/>
        <w:t>}</w:t>
      </w:r>
    </w:p>
    <w:p>
      <w:pPr>
        <w:pStyle w:val="PL"/>
        <w:rPr/>
      </w:pPr>
      <w:r>
        <w:rPr>
          <w:rFonts w:eastAsia="Courier New"/>
        </w:rPr>
        <w:t xml:space="preserve">        </w:t>
      </w:r>
      <w:r>
        <w:rPr/>
        <w:t>config false ;</w:t>
      </w:r>
    </w:p>
    <w:p>
      <w:pPr>
        <w:pStyle w:val="PL"/>
        <w:rPr/>
      </w:pPr>
      <w:r>
        <w:rPr>
          <w:rFonts w:eastAsia="Courier New"/>
        </w:rPr>
        <w:t xml:space="preserve">        </w:t>
      </w:r>
      <w:r>
        <w:rPr/>
        <w:t>description "It indicates that this AlarmInformation is the root cause</w:t>
      </w:r>
    </w:p>
    <w:p>
      <w:pPr>
        <w:pStyle w:val="PL"/>
        <w:rPr/>
      </w:pPr>
      <w:r>
        <w:rPr>
          <w:rFonts w:eastAsia="Courier New"/>
        </w:rPr>
        <w:t xml:space="preserve">          </w:t>
      </w:r>
      <w:r>
        <w:rPr/>
        <w:t>of the events captured by the notifications whose identifiers are in</w:t>
      </w:r>
    </w:p>
    <w:p>
      <w:pPr>
        <w:pStyle w:val="PL"/>
        <w:rPr/>
      </w:pPr>
      <w:r>
        <w:rPr>
          <w:rFonts w:eastAsia="Courier New"/>
        </w:rPr>
        <w:t xml:space="preserve">          </w:t>
      </w:r>
      <w:r>
        <w:rPr/>
        <w:t>the related CorrelatedNotification instances.";</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ackTime  {</w:t>
      </w:r>
    </w:p>
    <w:p>
      <w:pPr>
        <w:pStyle w:val="PL"/>
        <w:rPr/>
      </w:pPr>
      <w:r>
        <w:rPr>
          <w:rFonts w:eastAsia="Courier New"/>
        </w:rPr>
        <w:t xml:space="preserve">        </w:t>
      </w:r>
      <w:r>
        <w:rPr/>
        <w:t>type yang:date-and-time ;</w:t>
      </w:r>
    </w:p>
    <w:p>
      <w:pPr>
        <w:pStyle w:val="PL"/>
        <w:rPr/>
      </w:pPr>
      <w:r>
        <w:rPr>
          <w:rFonts w:eastAsia="Courier New"/>
        </w:rPr>
        <w:t xml:space="preserve">        </w:t>
      </w:r>
      <w:r>
        <w:rPr/>
        <w:t>config false ;</w:t>
      </w:r>
    </w:p>
    <w:p>
      <w:pPr>
        <w:pStyle w:val="PL"/>
        <w:rPr/>
      </w:pPr>
      <w:r>
        <w:rPr>
          <w:rFonts w:eastAsia="Courier New"/>
        </w:rPr>
        <w:t xml:space="preserve">        </w:t>
      </w:r>
      <w:r>
        <w:rPr/>
        <w:t>description "It identifies the time when the alarm has been</w:t>
      </w:r>
    </w:p>
    <w:p>
      <w:pPr>
        <w:pStyle w:val="PL"/>
        <w:rPr/>
      </w:pPr>
      <w:r>
        <w:rPr>
          <w:rFonts w:eastAsia="Courier New"/>
        </w:rPr>
        <w:t xml:space="preserve">          </w:t>
      </w:r>
      <w:r>
        <w:rPr/>
        <w:t>acknowledged or unacknowledged the last time, i.e. it registers the</w:t>
      </w:r>
    </w:p>
    <w:p>
      <w:pPr>
        <w:pStyle w:val="PL"/>
        <w:rPr/>
      </w:pPr>
      <w:r>
        <w:rPr>
          <w:rFonts w:eastAsia="Courier New"/>
        </w:rPr>
        <w:t xml:space="preserve">          </w:t>
      </w:r>
      <w:r>
        <w:rPr/>
        <w:t>time when ackState changes.";</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ackUserId  {</w:t>
      </w:r>
    </w:p>
    <w:p>
      <w:pPr>
        <w:pStyle w:val="PL"/>
        <w:rPr/>
      </w:pPr>
      <w:r>
        <w:rPr>
          <w:rFonts w:eastAsia="Courier New"/>
        </w:rPr>
        <w:t xml:space="preserve">        </w:t>
      </w:r>
      <w:r>
        <w:rPr/>
        <w:t>type string;</w:t>
      </w:r>
    </w:p>
    <w:p>
      <w:pPr>
        <w:pStyle w:val="PL"/>
        <w:rPr/>
      </w:pPr>
      <w:r>
        <w:rPr>
          <w:rFonts w:eastAsia="Courier New"/>
        </w:rPr>
        <w:t xml:space="preserve">        </w:t>
      </w:r>
      <w:r>
        <w:rPr/>
        <w:t>description "It identifies the last user who has changed the</w:t>
      </w:r>
    </w:p>
    <w:p>
      <w:pPr>
        <w:pStyle w:val="PL"/>
        <w:rPr/>
      </w:pPr>
      <w:r>
        <w:rPr>
          <w:rFonts w:eastAsia="Courier New"/>
        </w:rPr>
        <w:t xml:space="preserve">          </w:t>
      </w:r>
      <w:r>
        <w:rPr/>
        <w:t>Acknowledgement State.";</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ackSystemId  {</w:t>
      </w:r>
    </w:p>
    <w:p>
      <w:pPr>
        <w:pStyle w:val="PL"/>
        <w:rPr/>
      </w:pPr>
      <w:r>
        <w:rPr>
          <w:rFonts w:eastAsia="Courier New"/>
        </w:rPr>
        <w:t xml:space="preserve">        </w:t>
      </w:r>
      <w:r>
        <w:rPr/>
        <w:t>type string;</w:t>
      </w:r>
    </w:p>
    <w:p>
      <w:pPr>
        <w:pStyle w:val="PL"/>
        <w:rPr/>
      </w:pPr>
      <w:r>
        <w:rPr>
          <w:rFonts w:eastAsia="Courier New"/>
        </w:rPr>
        <w:t xml:space="preserve">        </w:t>
      </w:r>
      <w:r>
        <w:rPr/>
        <w:t>description "It identifies the system (Management System) that last</w:t>
      </w:r>
    </w:p>
    <w:p>
      <w:pPr>
        <w:pStyle w:val="PL"/>
        <w:rPr/>
      </w:pPr>
      <w:r>
        <w:rPr>
          <w:rFonts w:eastAsia="Courier New"/>
        </w:rPr>
        <w:t xml:space="preserve">          </w:t>
      </w:r>
      <w:r>
        <w:rPr/>
        <w:t>changed the ackState of an alarm, i.e. acknowledged or unacknowledged</w:t>
      </w:r>
    </w:p>
    <w:p>
      <w:pPr>
        <w:pStyle w:val="PL"/>
        <w:rPr/>
      </w:pPr>
      <w:r>
        <w:rPr>
          <w:rFonts w:eastAsia="Courier New"/>
        </w:rPr>
        <w:t xml:space="preserve">          </w:t>
      </w:r>
      <w:r>
        <w:rPr/>
        <w:t>the alarm.";</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ackState  {</w:t>
      </w:r>
    </w:p>
    <w:p>
      <w:pPr>
        <w:pStyle w:val="PL"/>
        <w:rPr/>
      </w:pPr>
      <w:r>
        <w:rPr>
          <w:rFonts w:eastAsia="Courier New"/>
        </w:rPr>
        <w:t xml:space="preserve">        </w:t>
      </w:r>
      <w:r>
        <w:rPr/>
        <w:t>type enumeration {</w:t>
      </w:r>
    </w:p>
    <w:p>
      <w:pPr>
        <w:pStyle w:val="PL"/>
        <w:rPr/>
      </w:pPr>
      <w:r>
        <w:rPr>
          <w:rFonts w:eastAsia="Courier New"/>
        </w:rPr>
        <w:t xml:space="preserve">          </w:t>
      </w:r>
      <w:r>
        <w:rPr/>
        <w:t>enum ACKNOWLEDGED {</w:t>
      </w:r>
    </w:p>
    <w:p>
      <w:pPr>
        <w:pStyle w:val="PL"/>
        <w:rPr/>
      </w:pPr>
      <w:r>
        <w:rPr>
          <w:rFonts w:eastAsia="Courier New"/>
        </w:rPr>
        <w:t xml:space="preserve">            </w:t>
      </w:r>
      <w:r>
        <w:rPr/>
        <w:t>description "The alarm has been acknowledged.";</w:t>
      </w:r>
    </w:p>
    <w:p>
      <w:pPr>
        <w:pStyle w:val="PL"/>
        <w:rPr/>
      </w:pPr>
      <w:r>
        <w:rPr>
          <w:rFonts w:eastAsia="Courier New"/>
        </w:rPr>
        <w:t xml:space="preserve">          </w:t>
      </w:r>
      <w:r>
        <w:rPr/>
        <w:t>}</w:t>
      </w:r>
    </w:p>
    <w:p>
      <w:pPr>
        <w:pStyle w:val="PL"/>
        <w:rPr/>
      </w:pPr>
      <w:r>
        <w:rPr>
          <w:rFonts w:eastAsia="Courier New"/>
        </w:rPr>
        <w:t xml:space="preserve">          </w:t>
      </w:r>
      <w:r>
        <w:rPr/>
        <w:t>enum UNACKNOWLEDGED {</w:t>
      </w:r>
    </w:p>
    <w:p>
      <w:pPr>
        <w:pStyle w:val="PL"/>
        <w:rPr/>
      </w:pPr>
      <w:r>
        <w:rPr>
          <w:rFonts w:eastAsia="Courier New"/>
        </w:rPr>
        <w:t xml:space="preserve">            </w:t>
      </w:r>
      <w:r>
        <w:rPr/>
        <w:t>description "The alarm has unacknowledged or the alarm has never</w:t>
      </w:r>
    </w:p>
    <w:p>
      <w:pPr>
        <w:pStyle w:val="PL"/>
        <w:rPr/>
      </w:pPr>
      <w:r>
        <w:rPr>
          <w:rFonts w:eastAsia="Courier New"/>
        </w:rPr>
        <w:t xml:space="preserve">              </w:t>
      </w:r>
      <w:r>
        <w:rPr/>
        <w:t>been acknowledged.";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clearUserId {</w:t>
      </w:r>
    </w:p>
    <w:p>
      <w:pPr>
        <w:pStyle w:val="PL"/>
        <w:rPr/>
      </w:pPr>
      <w:r>
        <w:rPr>
          <w:rFonts w:eastAsia="Courier New"/>
        </w:rPr>
        <w:t xml:space="preserve">        </w:t>
      </w:r>
      <w:r>
        <w:rPr/>
        <w:t>type string;</w:t>
      </w:r>
    </w:p>
    <w:p>
      <w:pPr>
        <w:pStyle w:val="PL"/>
        <w:rPr/>
      </w:pPr>
      <w:r>
        <w:rPr>
          <w:rFonts w:eastAsia="Courier New"/>
        </w:rPr>
        <w:t xml:space="preserve">        </w:t>
      </w:r>
      <w:r>
        <w:rPr/>
        <w:t>description "Carries the identity of the user who invokes the</w:t>
      </w:r>
    </w:p>
    <w:p>
      <w:pPr>
        <w:pStyle w:val="PL"/>
        <w:rPr/>
      </w:pPr>
      <w:r>
        <w:rPr>
          <w:rFonts w:eastAsia="Courier New"/>
        </w:rPr>
        <w:t xml:space="preserve">          </w:t>
      </w:r>
      <w:r>
        <w:rPr/>
        <w:t>clearAlarms operation.";</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clearSystemId {</w:t>
      </w:r>
    </w:p>
    <w:p>
      <w:pPr>
        <w:pStyle w:val="PL"/>
        <w:rPr/>
      </w:pPr>
      <w:r>
        <w:rPr>
          <w:rFonts w:eastAsia="Courier New"/>
        </w:rPr>
        <w:t xml:space="preserve">        </w:t>
      </w:r>
      <w:r>
        <w:rPr/>
        <w:t>type string;</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serviceUser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"It identifies the service-user whose request for service</w:t>
      </w:r>
    </w:p>
    <w:p>
      <w:pPr>
        <w:pStyle w:val="PL"/>
        <w:rPr/>
      </w:pPr>
      <w:r>
        <w:rPr>
          <w:rFonts w:eastAsia="Courier New"/>
        </w:rPr>
        <w:t xml:space="preserve">          </w:t>
      </w:r>
      <w:r>
        <w:rPr/>
        <w:t>provided by the serviceProvider led to the generation of the</w:t>
      </w:r>
    </w:p>
    <w:p>
      <w:pPr>
        <w:pStyle w:val="PL"/>
        <w:rPr/>
      </w:pPr>
      <w:r>
        <w:rPr>
          <w:rFonts w:eastAsia="Courier New"/>
        </w:rPr>
        <w:t xml:space="preserve">          </w:t>
      </w:r>
      <w:r>
        <w:rPr/>
        <w:t>security alarm.";</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serviceProvider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description "It identifies the service-provider whose service is</w:t>
      </w:r>
    </w:p>
    <w:p>
      <w:pPr>
        <w:pStyle w:val="PL"/>
        <w:rPr/>
      </w:pPr>
      <w:r>
        <w:rPr>
          <w:rFonts w:eastAsia="Courier New"/>
        </w:rPr>
        <w:t xml:space="preserve">          </w:t>
      </w:r>
      <w:r>
        <w:rPr/>
        <w:t>requested by the serviceUser and the service request provokes the</w:t>
      </w:r>
    </w:p>
    <w:p>
      <w:pPr>
        <w:pStyle w:val="PL"/>
        <w:rPr/>
      </w:pPr>
      <w:r>
        <w:rPr>
          <w:rFonts w:eastAsia="Courier New"/>
        </w:rPr>
        <w:t xml:space="preserve">          </w:t>
      </w:r>
      <w:r>
        <w:rPr/>
        <w:t>generation of the security alarm.";</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securityAlarmDetector {</w:t>
      </w:r>
    </w:p>
    <w:p>
      <w:pPr>
        <w:pStyle w:val="PL"/>
        <w:rPr/>
      </w:pPr>
      <w:r>
        <w:rPr>
          <w:rFonts w:eastAsia="Courier New"/>
        </w:rPr>
        <w:t xml:space="preserve">        </w:t>
      </w:r>
      <w:r>
        <w:rPr/>
        <w:t>type string;</w:t>
      </w:r>
    </w:p>
    <w:p>
      <w:pPr>
        <w:pStyle w:val="PL"/>
        <w:rPr/>
      </w:pPr>
      <w:r>
        <w:rPr>
          <w:rFonts w:eastAsia="Courier New"/>
        </w:rPr>
        <w:t xml:space="preserve">        </w:t>
      </w:r>
      <w:r>
        <w:rPr/>
        <w:t>config false ;</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AlarmListGrp {</w:t>
      </w:r>
    </w:p>
    <w:p>
      <w:pPr>
        <w:pStyle w:val="PL"/>
        <w:rPr/>
      </w:pPr>
      <w:r>
        <w:rPr>
          <w:rFonts w:eastAsia="Courier New"/>
        </w:rPr>
        <w:t xml:space="preserve">    </w:t>
      </w:r>
      <w:r>
        <w:rPr/>
        <w:t>description "Represents the AlarmList IOC.";</w:t>
      </w:r>
    </w:p>
    <w:p>
      <w:pPr>
        <w:pStyle w:val="PL"/>
        <w:rPr/>
      </w:pPr>
      <w:r>
        <w:rPr/>
      </w:r>
    </w:p>
    <w:p>
      <w:pPr>
        <w:pStyle w:val="PL"/>
        <w:rPr/>
      </w:pPr>
      <w:r>
        <w:rPr>
          <w:rFonts w:eastAsia="Courier New"/>
        </w:rPr>
        <w:t xml:space="preserve">    </w:t>
      </w:r>
      <w:r>
        <w:rPr/>
        <w:t>leaf administrativeState {</w:t>
      </w:r>
    </w:p>
    <w:p>
      <w:pPr>
        <w:pStyle w:val="PL"/>
        <w:rPr/>
      </w:pPr>
      <w:r>
        <w:rPr>
          <w:rFonts w:eastAsia="Courier New"/>
        </w:rPr>
        <w:t xml:space="preserve">      </w:t>
      </w:r>
      <w:r>
        <w:rPr/>
        <w:t>type types3gpp:AdministrativeState ;</w:t>
      </w:r>
    </w:p>
    <w:p>
      <w:pPr>
        <w:pStyle w:val="PL"/>
        <w:rPr/>
      </w:pPr>
      <w:r>
        <w:rPr>
          <w:rFonts w:eastAsia="Courier New"/>
        </w:rPr>
        <w:t xml:space="preserve">      </w:t>
      </w:r>
      <w:r>
        <w:rPr/>
        <w:t>default LOCKED;</w:t>
      </w:r>
    </w:p>
    <w:p>
      <w:pPr>
        <w:pStyle w:val="PL"/>
        <w:rPr/>
      </w:pPr>
      <w:r>
        <w:rPr>
          <w:rFonts w:eastAsia="Courier New"/>
        </w:rPr>
        <w:t xml:space="preserve">      </w:t>
      </w:r>
      <w:r>
        <w:rPr/>
        <w:t>description "When set to UNLOCKED, the alarm list is updated.</w:t>
      </w:r>
    </w:p>
    <w:p>
      <w:pPr>
        <w:pStyle w:val="PL"/>
        <w:rPr/>
      </w:pPr>
      <w:r>
        <w:rPr>
          <w:rFonts w:eastAsia="Courier New"/>
        </w:rPr>
        <w:t xml:space="preserve">        </w:t>
      </w:r>
      <w:r>
        <w:rPr/>
        <w:t>When the set to LOCKED, the existing alarm records are not</w:t>
      </w:r>
    </w:p>
    <w:p>
      <w:pPr>
        <w:pStyle w:val="PL"/>
        <w:rPr/>
      </w:pPr>
      <w:r>
        <w:rPr>
          <w:rFonts w:eastAsia="Courier New"/>
        </w:rPr>
        <w:t xml:space="preserve">        </w:t>
      </w:r>
      <w:r>
        <w:rPr/>
        <w:t>updated, and new alarm records are not added to the alarm list.";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operationalState {</w:t>
      </w:r>
    </w:p>
    <w:p>
      <w:pPr>
        <w:pStyle w:val="PL"/>
        <w:rPr/>
      </w:pPr>
      <w:r>
        <w:rPr>
          <w:rFonts w:eastAsia="Courier New"/>
        </w:rPr>
        <w:t xml:space="preserve">      </w:t>
      </w:r>
      <w:r>
        <w:rPr/>
        <w:t>type types3gpp:OperationalState ;</w:t>
      </w:r>
    </w:p>
    <w:p>
      <w:pPr>
        <w:pStyle w:val="PL"/>
        <w:rPr/>
      </w:pPr>
      <w:r>
        <w:rPr>
          <w:rFonts w:eastAsia="Courier New"/>
        </w:rPr>
        <w:t xml:space="preserve">      </w:t>
      </w:r>
      <w:r>
        <w:rPr/>
        <w:t>default DISABLED;</w:t>
      </w:r>
    </w:p>
    <w:p>
      <w:pPr>
        <w:pStyle w:val="PL"/>
        <w:rPr/>
      </w:pPr>
      <w:r>
        <w:rPr>
          <w:rFonts w:eastAsia="Courier New"/>
        </w:rPr>
        <w:t xml:space="preserve">      </w:t>
      </w:r>
      <w:r>
        <w:rPr/>
        <w:t>config false;</w:t>
      </w:r>
    </w:p>
    <w:p>
      <w:pPr>
        <w:pStyle w:val="PL"/>
        <w:rPr/>
      </w:pPr>
      <w:r>
        <w:rPr>
          <w:rFonts w:eastAsia="Courier New"/>
        </w:rPr>
        <w:t xml:space="preserve">      </w:t>
      </w:r>
      <w:r>
        <w:rPr/>
        <w:t>description "The producer sets this attribute to ENABLED, indicating</w:t>
      </w:r>
    </w:p>
    <w:p>
      <w:pPr>
        <w:pStyle w:val="PL"/>
        <w:rPr/>
      </w:pPr>
      <w:r>
        <w:rPr>
          <w:rFonts w:eastAsia="Courier New"/>
        </w:rPr>
        <w:t xml:space="preserve">        </w:t>
      </w:r>
      <w:r>
        <w:rPr/>
        <w:t>that it has the resource and ability to record alarm in AlarmList</w:t>
      </w:r>
    </w:p>
    <w:p>
      <w:pPr>
        <w:pStyle w:val="PL"/>
        <w:rPr/>
      </w:pPr>
      <w:r>
        <w:rPr>
          <w:rFonts w:eastAsia="Courier New"/>
        </w:rPr>
        <w:t xml:space="preserve">        </w:t>
      </w:r>
      <w:r>
        <w:rPr/>
        <w:t>else, it sets the attribute to DISABLED.";</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numOfAlarmRecords {</w:t>
      </w:r>
    </w:p>
    <w:p>
      <w:pPr>
        <w:pStyle w:val="PL"/>
        <w:rPr/>
      </w:pPr>
      <w:r>
        <w:rPr>
          <w:rFonts w:eastAsia="Courier New"/>
        </w:rPr>
        <w:t xml:space="preserve">      </w:t>
      </w:r>
      <w:r>
        <w:rPr/>
        <w:t>type uint32 ;</w:t>
      </w:r>
    </w:p>
    <w:p>
      <w:pPr>
        <w:pStyle w:val="PL"/>
        <w:rPr/>
      </w:pPr>
      <w:r>
        <w:rPr>
          <w:rFonts w:eastAsia="Courier New"/>
        </w:rPr>
        <w:t xml:space="preserve">      </w:t>
      </w:r>
      <w:r>
        <w:rPr/>
        <w:t>config false;</w:t>
      </w:r>
    </w:p>
    <w:p>
      <w:pPr>
        <w:pStyle w:val="PL"/>
        <w:rPr/>
      </w:pPr>
      <w:r>
        <w:rPr>
          <w:rFonts w:eastAsia="Courier New"/>
        </w:rPr>
        <w:t xml:space="preserve">      </w:t>
      </w:r>
      <w:r>
        <w:rPr/>
        <w:t>mandatory true;</w:t>
      </w:r>
    </w:p>
    <w:p>
      <w:pPr>
        <w:pStyle w:val="PL"/>
        <w:rPr/>
      </w:pPr>
      <w:r>
        <w:rPr>
          <w:rFonts w:eastAsia="Courier New"/>
        </w:rPr>
        <w:t xml:space="preserve">      </w:t>
      </w:r>
      <w:r>
        <w:rPr/>
        <w:t>description "The number of alarm records in the AlarmList";</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lastModification {</w:t>
      </w:r>
    </w:p>
    <w:p>
      <w:pPr>
        <w:pStyle w:val="PL"/>
        <w:rPr/>
      </w:pPr>
      <w:r>
        <w:rPr>
          <w:rFonts w:eastAsia="Courier New"/>
        </w:rPr>
        <w:t xml:space="preserve">      </w:t>
      </w:r>
      <w:r>
        <w:rPr/>
        <w:t>type yang:date-and-time ;</w:t>
      </w:r>
    </w:p>
    <w:p>
      <w:pPr>
        <w:pStyle w:val="PL"/>
        <w:rPr/>
      </w:pPr>
      <w:r>
        <w:rPr>
          <w:rFonts w:eastAsia="Courier New"/>
        </w:rPr>
        <w:t xml:space="preserve">      </w:t>
      </w:r>
      <w:r>
        <w:rPr/>
        <w:t>config false;</w:t>
      </w:r>
    </w:p>
    <w:p>
      <w:pPr>
        <w:pStyle w:val="PL"/>
        <w:rPr/>
      </w:pPr>
      <w:r>
        <w:rPr>
          <w:rFonts w:eastAsia="Courier New"/>
        </w:rPr>
        <w:t xml:space="preserve">      </w:t>
      </w:r>
      <w:r>
        <w:rPr/>
        <w:t>description "The last time when an alarm record was modified";</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alarmRecords {</w:t>
      </w:r>
    </w:p>
    <w:p>
      <w:pPr>
        <w:pStyle w:val="PL"/>
        <w:rPr/>
      </w:pPr>
      <w:r>
        <w:rPr>
          <w:rFonts w:eastAsia="Courier New"/>
        </w:rPr>
        <w:t xml:space="preserve">      </w:t>
      </w:r>
      <w:r>
        <w:rPr/>
        <w:t>key alarmId;</w:t>
      </w:r>
    </w:p>
    <w:p>
      <w:pPr>
        <w:pStyle w:val="PL"/>
        <w:rPr/>
      </w:pPr>
      <w:r>
        <w:rPr>
          <w:rFonts w:eastAsia="Courier New"/>
        </w:rPr>
        <w:t xml:space="preserve">      </w:t>
      </w:r>
      <w:r>
        <w:rPr/>
        <w:t>description "List of alarmRecords";</w:t>
      </w:r>
    </w:p>
    <w:p>
      <w:pPr>
        <w:pStyle w:val="PL"/>
        <w:rPr/>
      </w:pPr>
      <w:r>
        <w:rPr>
          <w:rFonts w:eastAsia="Courier New"/>
        </w:rPr>
        <w:t xml:space="preserve">      </w:t>
      </w:r>
      <w:r>
        <w:rPr/>
        <w:t>uses AlarmRecordGrp;</w:t>
      </w:r>
    </w:p>
    <w:p>
      <w:pPr>
        <w:pStyle w:val="PL"/>
        <w:rPr/>
      </w:pPr>
      <w:r>
        <w:rPr>
          <w:rFonts w:eastAsia="Courier New"/>
        </w:rPr>
        <w:t xml:space="preserve">      </w:t>
      </w:r>
      <w:r>
        <w:rPr/>
        <w:t>yext3gpp:notNotifyable;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FmSubtree {</w:t>
      </w:r>
    </w:p>
    <w:p>
      <w:pPr>
        <w:pStyle w:val="PL"/>
        <w:rPr/>
      </w:pPr>
      <w:r>
        <w:rPr>
          <w:rFonts w:eastAsia="Courier New"/>
        </w:rPr>
        <w:t xml:space="preserve">    </w:t>
      </w:r>
      <w:r>
        <w:rPr/>
        <w:t>description "Contains FM related classes.</w:t>
      </w:r>
    </w:p>
    <w:p>
      <w:pPr>
        <w:pStyle w:val="PL"/>
        <w:rPr/>
      </w:pPr>
      <w:r>
        <w:rPr>
          <w:rFonts w:eastAsia="Courier New"/>
        </w:rPr>
        <w:t xml:space="preserve">      </w:t>
      </w:r>
      <w:r>
        <w:rPr/>
        <w:t>Should be used in all classes (or classes inheriting from)</w:t>
      </w:r>
    </w:p>
    <w:p>
      <w:pPr>
        <w:pStyle w:val="PL"/>
        <w:rPr/>
      </w:pPr>
      <w:r>
        <w:rPr>
          <w:rFonts w:eastAsia="Courier New"/>
        </w:rPr>
        <w:t xml:space="preserve">      </w:t>
      </w:r>
      <w:r>
        <w:rPr/>
        <w:t>- SubNetwork</w:t>
      </w:r>
    </w:p>
    <w:p>
      <w:pPr>
        <w:pStyle w:val="PL"/>
        <w:rPr/>
      </w:pPr>
      <w:r>
        <w:rPr>
          <w:rFonts w:eastAsia="Courier New"/>
        </w:rPr>
        <w:t xml:space="preserve">      </w:t>
      </w:r>
      <w:r>
        <w:rPr/>
        <w:t>- ManagedElement</w:t>
      </w:r>
    </w:p>
    <w:p>
      <w:pPr>
        <w:pStyle w:val="PL"/>
        <w:rPr/>
      </w:pPr>
      <w:r>
        <w:rPr/>
      </w:r>
    </w:p>
    <w:p>
      <w:pPr>
        <w:pStyle w:val="PL"/>
        <w:rPr/>
      </w:pPr>
      <w:r>
        <w:rPr>
          <w:rFonts w:eastAsia="Courier New"/>
        </w:rPr>
        <w:t xml:space="preserve">      </w:t>
      </w:r>
      <w:r>
        <w:rPr/>
        <w:t>If some YAM wants to augment these classes/list/groupings they must</w:t>
      </w:r>
    </w:p>
    <w:p>
      <w:pPr>
        <w:pStyle w:val="PL"/>
        <w:rPr/>
      </w:pPr>
      <w:r>
        <w:rPr>
          <w:rFonts w:eastAsia="Courier New"/>
        </w:rPr>
        <w:t xml:space="preserve">      </w:t>
      </w:r>
      <w:r>
        <w:rPr/>
        <w:t>augment all user classes!";</w:t>
      </w:r>
    </w:p>
    <w:p>
      <w:pPr>
        <w:pStyle w:val="PL"/>
        <w:rPr/>
      </w:pPr>
      <w:r>
        <w:rPr/>
      </w:r>
    </w:p>
    <w:p>
      <w:pPr>
        <w:pStyle w:val="PL"/>
        <w:rPr/>
      </w:pPr>
      <w:r>
        <w:rPr>
          <w:rFonts w:eastAsia="Courier New"/>
        </w:rPr>
        <w:t xml:space="preserve">    </w:t>
      </w:r>
      <w:r>
        <w:rPr/>
        <w:t>list AlarmList {</w:t>
      </w:r>
    </w:p>
    <w:p>
      <w:pPr>
        <w:pStyle w:val="PL"/>
        <w:rPr/>
      </w:pPr>
      <w:r>
        <w:rPr>
          <w:rFonts w:eastAsia="Courier New"/>
        </w:rPr>
        <w:t xml:space="preserve">      </w:t>
      </w:r>
      <w:r>
        <w:rPr/>
        <w:t>key id;</w:t>
      </w:r>
    </w:p>
    <w:p>
      <w:pPr>
        <w:pStyle w:val="PL"/>
        <w:rPr/>
      </w:pPr>
      <w:r>
        <w:rPr>
          <w:rFonts w:eastAsia="Courier New"/>
        </w:rPr>
        <w:t xml:space="preserve">      </w:t>
      </w:r>
      <w:r>
        <w:rPr/>
        <w:t>max-elements 1;</w:t>
      </w:r>
    </w:p>
    <w:p>
      <w:pPr>
        <w:pStyle w:val="PL"/>
        <w:rPr/>
      </w:pPr>
      <w:r>
        <w:rPr>
          <w:rFonts w:eastAsia="Courier New"/>
        </w:rPr>
        <w:t xml:space="preserve">      </w:t>
      </w:r>
      <w:r>
        <w:rPr/>
        <w:t>description "The AlarmList represents the capability to store and manage</w:t>
      </w:r>
    </w:p>
    <w:p>
      <w:pPr>
        <w:pStyle w:val="PL"/>
        <w:rPr/>
      </w:pPr>
      <w:r>
        <w:rPr>
          <w:rFonts w:eastAsia="Courier New"/>
        </w:rPr>
        <w:t xml:space="preserve">        </w:t>
      </w:r>
      <w:r>
        <w:rPr/>
        <w:t>alarm records. The management scope of an AlarmList is defined by all</w:t>
      </w:r>
    </w:p>
    <w:p>
      <w:pPr>
        <w:pStyle w:val="PL"/>
        <w:rPr/>
      </w:pPr>
      <w:r>
        <w:rPr>
          <w:rFonts w:eastAsia="Courier New"/>
        </w:rPr>
        <w:t xml:space="preserve">        </w:t>
      </w:r>
      <w:r>
        <w:rPr/>
        <w:t>descendant objects of the base managed object, which is the object</w:t>
      </w:r>
    </w:p>
    <w:p>
      <w:pPr>
        <w:pStyle w:val="PL"/>
        <w:rPr/>
      </w:pPr>
      <w:r>
        <w:rPr>
          <w:rFonts w:eastAsia="Courier New"/>
        </w:rPr>
        <w:t xml:space="preserve">        </w:t>
      </w:r>
      <w:r>
        <w:rPr/>
        <w:t>name-containing the AlarmList, and the base object itself.</w:t>
      </w:r>
    </w:p>
    <w:p>
      <w:pPr>
        <w:pStyle w:val="PL"/>
        <w:rPr/>
      </w:pPr>
      <w:r>
        <w:rPr/>
      </w:r>
    </w:p>
    <w:p>
      <w:pPr>
        <w:pStyle w:val="PL"/>
        <w:rPr/>
      </w:pPr>
      <w:r>
        <w:rPr>
          <w:rFonts w:eastAsia="Courier New"/>
        </w:rPr>
        <w:t xml:space="preserve">        </w:t>
      </w:r>
      <w:r>
        <w:rPr/>
        <w:t>AlarmList instances are created by the system or are pre-installed.</w:t>
      </w:r>
    </w:p>
    <w:p>
      <w:pPr>
        <w:pStyle w:val="PL"/>
        <w:rPr/>
      </w:pPr>
      <w:r>
        <w:rPr>
          <w:rFonts w:eastAsia="Courier New"/>
        </w:rPr>
        <w:t xml:space="preserve">        </w:t>
      </w:r>
      <w:r>
        <w:rPr/>
        <w:t>They cannot be created nor deleted by MnS consumers.</w:t>
      </w:r>
    </w:p>
    <w:p>
      <w:pPr>
        <w:pStyle w:val="PL"/>
        <w:rPr/>
      </w:pPr>
      <w:r>
        <w:rPr/>
      </w:r>
    </w:p>
    <w:p>
      <w:pPr>
        <w:pStyle w:val="PL"/>
        <w:rPr/>
      </w:pPr>
      <w:r>
        <w:rPr>
          <w:rFonts w:eastAsia="Courier New"/>
        </w:rPr>
        <w:t xml:space="preserve">        </w:t>
      </w:r>
      <w:r>
        <w:rPr/>
        <w:t>When the alarm list is locked or disabled, the existing alarm records</w:t>
      </w:r>
    </w:p>
    <w:p>
      <w:pPr>
        <w:pStyle w:val="PL"/>
        <w:rPr/>
      </w:pPr>
      <w:r>
        <w:rPr>
          <w:rFonts w:eastAsia="Courier New"/>
        </w:rPr>
        <w:t xml:space="preserve">        </w:t>
      </w:r>
      <w:r>
        <w:rPr/>
        <w:t>are not updated, and new alarm records are not added to the alarm list";</w:t>
      </w:r>
    </w:p>
    <w:p>
      <w:pPr>
        <w:pStyle w:val="PL"/>
        <w:rPr/>
      </w:pPr>
      <w:r>
        <w:rPr/>
      </w:r>
    </w:p>
    <w:p>
      <w:pPr>
        <w:pStyle w:val="PL"/>
        <w:rPr/>
      </w:pPr>
      <w:r>
        <w:rPr/>
      </w:r>
    </w:p>
    <w:p>
      <w:pPr>
        <w:pStyle w:val="PL"/>
        <w:rPr/>
      </w:pPr>
      <w:r>
        <w:rPr>
          <w:rFonts w:eastAsia="Courier New"/>
        </w:rPr>
        <w:t xml:space="preserve">      </w:t>
      </w:r>
      <w:r>
        <w:rPr/>
        <w:t>uses top3gpp:Top_Grp ;</w:t>
      </w:r>
    </w:p>
    <w:p>
      <w:pPr>
        <w:pStyle w:val="PL"/>
        <w:rPr/>
      </w:pPr>
      <w:r>
        <w:rPr>
          <w:rFonts w:eastAsia="Courier New"/>
        </w:rPr>
        <w:t xml:space="preserve">      </w:t>
      </w:r>
      <w:r>
        <w:rPr/>
        <w:t>container attributes {</w:t>
      </w:r>
    </w:p>
    <w:p>
      <w:pPr>
        <w:pStyle w:val="PL"/>
        <w:rPr/>
      </w:pPr>
      <w:r>
        <w:rPr>
          <w:rFonts w:eastAsia="Courier New"/>
        </w:rPr>
        <w:t xml:space="preserve">        </w:t>
      </w:r>
      <w:r>
        <w:rPr/>
        <w:t>uses AlarmListGrp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t>}&lt;CODE ENDS&gt;</w:t>
      </w:r>
    </w:p>
    <w:p>
      <w:pPr>
        <w:pStyle w:val="PL"/>
        <w:rPr/>
      </w:pPr>
      <w:r>
        <w:rPr/>
      </w:r>
    </w:p>
    <w:p>
      <w:pPr>
        <w:pStyle w:val="Heading2"/>
        <w:rPr/>
      </w:pPr>
      <w:bookmarkStart w:id="88" w:name="__RefHeading___Toc145945088"/>
      <w:bookmarkEnd w:id="88"/>
      <w:r>
        <w:rPr>
          <w:lang w:eastAsia="zh-CN"/>
        </w:rPr>
        <w:t>D.2.10</w:t>
        <w:tab/>
        <w:t>module _3gpp-common</w:t>
      </w:r>
      <w:r>
        <w:rPr/>
        <w:t>-</w:t>
      </w:r>
      <w:r>
        <w:rPr>
          <w:lang w:eastAsia="zh-CN"/>
        </w:rPr>
        <w:t>trace.yang</w:t>
      </w:r>
    </w:p>
    <w:p>
      <w:pPr>
        <w:pStyle w:val="PL"/>
        <w:rPr/>
      </w:pPr>
      <w:r>
        <w:rPr/>
        <w:t>&lt;CODE BEGINS&gt;</w:t>
      </w:r>
    </w:p>
    <w:p>
      <w:pPr>
        <w:pStyle w:val="PL"/>
        <w:rPr/>
      </w:pPr>
      <w:r>
        <w:rPr/>
        <w:t>module _3gpp-common-trace {</w:t>
      </w:r>
    </w:p>
    <w:p>
      <w:pPr>
        <w:pStyle w:val="PL"/>
        <w:rPr/>
      </w:pPr>
      <w:r>
        <w:rPr>
          <w:rFonts w:eastAsia="Courier New"/>
        </w:rPr>
        <w:t xml:space="preserve">  </w:t>
      </w:r>
      <w:r>
        <w:rPr/>
        <w:t>yang-version 1.1;</w:t>
      </w:r>
    </w:p>
    <w:p>
      <w:pPr>
        <w:pStyle w:val="PL"/>
        <w:rPr/>
      </w:pPr>
      <w:r>
        <w:rPr>
          <w:rFonts w:eastAsia="Courier New"/>
        </w:rPr>
        <w:t xml:space="preserve">  </w:t>
      </w:r>
      <w:r>
        <w:rPr/>
        <w:t>namespace "urn:3gpp:sa5:_3gpp-common-trace";</w:t>
      </w:r>
    </w:p>
    <w:p>
      <w:pPr>
        <w:pStyle w:val="PL"/>
        <w:rPr/>
      </w:pPr>
      <w:r>
        <w:rPr>
          <w:rFonts w:eastAsia="Courier New"/>
        </w:rPr>
        <w:t xml:space="preserve">  </w:t>
      </w:r>
      <w:r>
        <w:rPr/>
        <w:t>prefix "trace3gpp";</w:t>
      </w:r>
    </w:p>
    <w:p>
      <w:pPr>
        <w:pStyle w:val="PL"/>
        <w:rPr/>
      </w:pPr>
      <w:r>
        <w:rPr/>
      </w:r>
    </w:p>
    <w:p>
      <w:pPr>
        <w:pStyle w:val="PL"/>
        <w:rPr/>
      </w:pPr>
      <w:r>
        <w:rPr>
          <w:rFonts w:eastAsia="Courier New"/>
        </w:rPr>
        <w:t xml:space="preserve">  </w:t>
      </w:r>
      <w:r>
        <w:rPr/>
        <w:t>import _3gpp-common-top { prefix top3gpp; }</w:t>
      </w:r>
    </w:p>
    <w:p>
      <w:pPr>
        <w:pStyle w:val="PL"/>
        <w:rPr/>
      </w:pPr>
      <w:r>
        <w:rPr>
          <w:rFonts w:eastAsia="Courier New"/>
        </w:rPr>
        <w:t xml:space="preserve">  </w:t>
      </w:r>
      <w:r>
        <w:rPr/>
        <w:t>import _3gpp-common-yang-types {prefix types3gpp; }</w:t>
      </w:r>
    </w:p>
    <w:p>
      <w:pPr>
        <w:pStyle w:val="PL"/>
        <w:rPr/>
      </w:pPr>
      <w:r>
        <w:rPr>
          <w:rFonts w:eastAsia="Courier New"/>
        </w:rPr>
        <w:t xml:space="preserve">  </w:t>
      </w:r>
      <w:r>
        <w:rPr/>
        <w:t>import ietf-inet-types { prefix inet; }</w:t>
      </w:r>
    </w:p>
    <w:p>
      <w:pPr>
        <w:pStyle w:val="PL"/>
        <w:rPr/>
      </w:pPr>
      <w:r>
        <w:rPr/>
      </w:r>
    </w:p>
    <w:p>
      <w:pPr>
        <w:pStyle w:val="PL"/>
        <w:rPr/>
      </w:pPr>
      <w:r>
        <w:rPr>
          <w:rFonts w:eastAsia="Courier New"/>
        </w:rPr>
        <w:t xml:space="preserve">  </w:t>
      </w:r>
      <w:r>
        <w:rPr/>
        <w:t>organization "3GPP SA5";</w:t>
      </w:r>
    </w:p>
    <w:p>
      <w:pPr>
        <w:pStyle w:val="PL"/>
        <w:rPr/>
      </w:pPr>
      <w:r>
        <w:rPr>
          <w:rFonts w:eastAsia="Courier New"/>
        </w:rPr>
        <w:t xml:space="preserve">  </w:t>
      </w:r>
      <w:r>
        <w:rPr/>
        <w:t>contact "https://www.3gpp.org/DynaReport/TSG-WG--S5--officials.htm?Itemid=464";</w:t>
      </w:r>
    </w:p>
    <w:p>
      <w:pPr>
        <w:pStyle w:val="PL"/>
        <w:rPr/>
      </w:pPr>
      <w:r>
        <w:rPr/>
      </w:r>
    </w:p>
    <w:p>
      <w:pPr>
        <w:pStyle w:val="PL"/>
        <w:rPr/>
      </w:pPr>
      <w:r>
        <w:rPr>
          <w:rFonts w:eastAsia="Courier New"/>
        </w:rPr>
        <w:t xml:space="preserve">  </w:t>
      </w:r>
      <w:r>
        <w:rPr/>
        <w:t>description "Trace handling";</w:t>
      </w:r>
    </w:p>
    <w:p>
      <w:pPr>
        <w:pStyle w:val="PL"/>
        <w:rPr/>
      </w:pPr>
      <w:r>
        <w:rPr/>
      </w:r>
    </w:p>
    <w:p>
      <w:pPr>
        <w:pStyle w:val="PL"/>
        <w:rPr/>
      </w:pPr>
      <w:r>
        <w:rPr>
          <w:rFonts w:eastAsia="Courier New"/>
        </w:rPr>
        <w:t xml:space="preserve">  </w:t>
      </w:r>
      <w:r>
        <w:rPr/>
        <w:t>reference "3GPP TS 28.623</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Solution Set (SS) definitions</w:t>
      </w:r>
    </w:p>
    <w:p>
      <w:pPr>
        <w:pStyle w:val="PL"/>
        <w:rPr/>
      </w:pPr>
      <w:r>
        <w:rPr/>
      </w:r>
    </w:p>
    <w:p>
      <w:pPr>
        <w:pStyle w:val="PL"/>
        <w:rPr/>
      </w:pPr>
      <w:r>
        <w:rPr>
          <w:rFonts w:eastAsia="Courier New"/>
        </w:rPr>
        <w:t xml:space="preserve">      </w:t>
      </w:r>
      <w:r>
        <w:rPr/>
        <w:t>3GPP TS 28.622</w:t>
      </w:r>
    </w:p>
    <w:p>
      <w:pPr>
        <w:pStyle w:val="PL"/>
        <w:rPr/>
      </w:pPr>
      <w:r>
        <w:rPr>
          <w:rFonts w:eastAsia="Courier New"/>
        </w:rPr>
        <w:t xml:space="preserve">      </w:t>
      </w:r>
      <w:r>
        <w:rPr/>
        <w:t>Generic Network Resource Model (NRM)</w:t>
      </w:r>
    </w:p>
    <w:p>
      <w:pPr>
        <w:pStyle w:val="PL"/>
        <w:rPr/>
      </w:pPr>
      <w:r>
        <w:rPr>
          <w:rFonts w:eastAsia="Courier New"/>
        </w:rPr>
        <w:t xml:space="preserve">      </w:t>
      </w:r>
      <w:r>
        <w:rPr/>
        <w:t>Integration Reference Point (IRP);</w:t>
      </w:r>
    </w:p>
    <w:p>
      <w:pPr>
        <w:pStyle w:val="PL"/>
        <w:rPr/>
      </w:pPr>
      <w:r>
        <w:rPr>
          <w:rFonts w:eastAsia="Courier New"/>
        </w:rPr>
        <w:t xml:space="preserve">      </w:t>
      </w:r>
      <w:r>
        <w:rPr/>
        <w:t>Information Service (IS)";</w:t>
      </w:r>
    </w:p>
    <w:p>
      <w:pPr>
        <w:pStyle w:val="PL"/>
        <w:rPr/>
      </w:pPr>
      <w:r>
        <w:rPr/>
      </w:r>
    </w:p>
    <w:p>
      <w:pPr>
        <w:pStyle w:val="PL"/>
        <w:rPr/>
      </w:pPr>
      <w:r>
        <w:rPr>
          <w:rFonts w:eastAsia="Courier New"/>
        </w:rPr>
        <w:t xml:space="preserve">  </w:t>
      </w:r>
      <w:r>
        <w:rPr/>
        <w:t>revision 2023-02-16 { reference "CR-0231"; }</w:t>
      </w:r>
    </w:p>
    <w:p>
      <w:pPr>
        <w:pStyle w:val="PL"/>
        <w:rPr/>
      </w:pPr>
      <w:r>
        <w:rPr>
          <w:rFonts w:eastAsia="Courier New"/>
        </w:rPr>
        <w:t xml:space="preserve">  </w:t>
      </w:r>
      <w:r>
        <w:rPr/>
        <w:t>revision 2023-02-14 { reference "CR-0235"; }</w:t>
      </w:r>
    </w:p>
    <w:p>
      <w:pPr>
        <w:pStyle w:val="PL"/>
        <w:rPr/>
      </w:pPr>
      <w:r>
        <w:rPr>
          <w:rFonts w:eastAsia="Courier New"/>
        </w:rPr>
        <w:t xml:space="preserve">  </w:t>
      </w:r>
      <w:r>
        <w:rPr/>
        <w:t>revision 2022-04-27 { reference "CR-0158"; }</w:t>
      </w:r>
    </w:p>
    <w:p>
      <w:pPr>
        <w:pStyle w:val="PL"/>
        <w:rPr/>
      </w:pPr>
      <w:r>
        <w:rPr>
          <w:rFonts w:eastAsia="Courier New"/>
        </w:rPr>
        <w:t xml:space="preserve">  </w:t>
      </w:r>
      <w:r>
        <w:rPr/>
        <w:t>revision 2021-10-18 { reference "CR-0139"; }</w:t>
      </w:r>
    </w:p>
    <w:p>
      <w:pPr>
        <w:pStyle w:val="PL"/>
        <w:rPr/>
      </w:pPr>
      <w:r>
        <w:rPr>
          <w:rFonts w:eastAsia="Courier New"/>
        </w:rPr>
        <w:t xml:space="preserve">  </w:t>
      </w:r>
      <w:r>
        <w:rPr/>
        <w:t>revision 2021-07-22 { reference "CR-0137"; }</w:t>
      </w:r>
    </w:p>
    <w:p>
      <w:pPr>
        <w:pStyle w:val="PL"/>
        <w:rPr/>
      </w:pPr>
      <w:r>
        <w:rPr>
          <w:rFonts w:eastAsia="Courier New"/>
        </w:rPr>
        <w:t xml:space="preserve">  </w:t>
      </w:r>
      <w:r>
        <w:rPr/>
        <w:t>revision 2021-01-25 { reference "CR-0122"; }</w:t>
      </w:r>
    </w:p>
    <w:p>
      <w:pPr>
        <w:pStyle w:val="PL"/>
        <w:rPr/>
      </w:pPr>
      <w:r>
        <w:rPr>
          <w:rFonts w:eastAsia="Courier New"/>
        </w:rPr>
        <w:t xml:space="preserve">  </w:t>
      </w:r>
      <w:r>
        <w:rPr/>
        <w:t>revision 2020-11-16 { reference "CR-0117"; }</w:t>
      </w:r>
    </w:p>
    <w:p>
      <w:pPr>
        <w:pStyle w:val="PL"/>
        <w:rPr/>
      </w:pPr>
      <w:r>
        <w:rPr>
          <w:rFonts w:eastAsia="Courier New"/>
        </w:rPr>
        <w:t xml:space="preserve">  </w:t>
      </w:r>
      <w:r>
        <w:rPr/>
        <w:t>revision 2020-08-06 { reference "CR-0102"; }</w:t>
      </w:r>
    </w:p>
    <w:p>
      <w:pPr>
        <w:pStyle w:val="PL"/>
        <w:rPr/>
      </w:pPr>
      <w:r>
        <w:rPr/>
      </w:r>
    </w:p>
    <w:p>
      <w:pPr>
        <w:pStyle w:val="PL"/>
        <w:rPr/>
      </w:pPr>
      <w:r>
        <w:rPr>
          <w:rFonts w:eastAsia="Courier New"/>
        </w:rPr>
        <w:t xml:space="preserve">  </w:t>
      </w:r>
      <w:r>
        <w:rPr/>
        <w:t>grouping TraceReference {</w:t>
      </w:r>
    </w:p>
    <w:p>
      <w:pPr>
        <w:pStyle w:val="PL"/>
        <w:rPr/>
      </w:pPr>
      <w:r>
        <w:rPr>
          <w:rFonts w:eastAsia="Courier New"/>
        </w:rPr>
        <w:t xml:space="preserve">    </w:t>
      </w:r>
      <w:r>
        <w:rPr/>
        <w:t>leaf mcc {</w:t>
      </w:r>
    </w:p>
    <w:p>
      <w:pPr>
        <w:pStyle w:val="PL"/>
        <w:rPr/>
      </w:pPr>
      <w:r>
        <w:rPr>
          <w:rFonts w:eastAsia="Courier New"/>
        </w:rPr>
        <w:t xml:space="preserve">      </w:t>
      </w:r>
      <w:r>
        <w:rPr/>
        <w:t>mandatory true;</w:t>
      </w:r>
    </w:p>
    <w:p>
      <w:pPr>
        <w:pStyle w:val="PL"/>
        <w:rPr/>
      </w:pPr>
      <w:r>
        <w:rPr>
          <w:rFonts w:eastAsia="Courier New"/>
        </w:rPr>
        <w:t xml:space="preserve">      </w:t>
      </w:r>
      <w:r>
        <w:rPr/>
        <w:t>type types3gpp:Mcc;</w:t>
      </w:r>
    </w:p>
    <w:p>
      <w:pPr>
        <w:pStyle w:val="PL"/>
        <w:rPr/>
      </w:pPr>
      <w:r>
        <w:rPr>
          <w:rFonts w:eastAsia="Courier New"/>
        </w:rPr>
        <w:t xml:space="preserve">    </w:t>
      </w:r>
      <w:r>
        <w:rPr/>
        <w:t>}</w:t>
      </w:r>
    </w:p>
    <w:p>
      <w:pPr>
        <w:pStyle w:val="PL"/>
        <w:rPr/>
      </w:pPr>
      <w:r>
        <w:rPr>
          <w:rFonts w:eastAsia="Courier New"/>
        </w:rPr>
        <w:t xml:space="preserve">    </w:t>
      </w:r>
      <w:r>
        <w:rPr/>
        <w:t>leaf mnc {</w:t>
      </w:r>
    </w:p>
    <w:p>
      <w:pPr>
        <w:pStyle w:val="PL"/>
        <w:rPr/>
      </w:pPr>
      <w:r>
        <w:rPr>
          <w:rFonts w:eastAsia="Courier New"/>
        </w:rPr>
        <w:t xml:space="preserve">      </w:t>
      </w:r>
      <w:r>
        <w:rPr/>
        <w:t>mandatory true;</w:t>
      </w:r>
    </w:p>
    <w:p>
      <w:pPr>
        <w:pStyle w:val="PL"/>
        <w:rPr/>
      </w:pPr>
      <w:r>
        <w:rPr>
          <w:rFonts w:eastAsia="Courier New"/>
        </w:rPr>
        <w:t xml:space="preserve">      </w:t>
      </w:r>
      <w:r>
        <w:rPr/>
        <w:t>type types3gpp:Mnc;</w:t>
      </w:r>
    </w:p>
    <w:p>
      <w:pPr>
        <w:pStyle w:val="PL"/>
        <w:rPr/>
      </w:pPr>
      <w:r>
        <w:rPr>
          <w:rFonts w:eastAsia="Courier New"/>
        </w:rPr>
        <w:t xml:space="preserve">    </w:t>
      </w:r>
      <w:r>
        <w:rPr/>
        <w:t>}</w:t>
      </w:r>
    </w:p>
    <w:p>
      <w:pPr>
        <w:pStyle w:val="PL"/>
        <w:rPr/>
      </w:pPr>
      <w:r>
        <w:rPr>
          <w:rFonts w:eastAsia="Courier New"/>
        </w:rPr>
        <w:t xml:space="preserve">    </w:t>
      </w:r>
      <w:r>
        <w:rPr/>
        <w:t>leaf traceId {</w:t>
      </w:r>
    </w:p>
    <w:p>
      <w:pPr>
        <w:pStyle w:val="PL"/>
        <w:rPr/>
      </w:pPr>
      <w:r>
        <w:rPr>
          <w:rFonts w:eastAsia="Courier New"/>
        </w:rPr>
        <w:t xml:space="preserve">      </w:t>
      </w:r>
      <w:r>
        <w:rPr/>
        <w:t>mandatory true;</w:t>
      </w:r>
    </w:p>
    <w:p>
      <w:pPr>
        <w:pStyle w:val="PL"/>
        <w:rPr/>
      </w:pPr>
      <w:r>
        <w:rPr>
          <w:rFonts w:eastAsia="Courier New"/>
        </w:rPr>
        <w:t xml:space="preserve">      </w:t>
      </w:r>
      <w:r>
        <w:rPr/>
        <w:t>type int64;</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grouping TraceJobGrp {</w:t>
      </w:r>
    </w:p>
    <w:p>
      <w:pPr>
        <w:pStyle w:val="PL"/>
        <w:rPr/>
      </w:pPr>
      <w:r>
        <w:rPr>
          <w:rFonts w:eastAsia="Courier New"/>
        </w:rPr>
        <w:t xml:space="preserve">    </w:t>
      </w:r>
      <w:r>
        <w:rPr/>
        <w:t>leaf jobType {</w:t>
      </w:r>
    </w:p>
    <w:p>
      <w:pPr>
        <w:pStyle w:val="PL"/>
        <w:rPr/>
      </w:pPr>
      <w:r>
        <w:rPr>
          <w:rFonts w:eastAsia="Courier New"/>
        </w:rPr>
        <w:t xml:space="preserve">      </w:t>
      </w:r>
      <w:r>
        <w:rPr/>
        <w:t>type enumeration {</w:t>
      </w:r>
    </w:p>
    <w:p>
      <w:pPr>
        <w:pStyle w:val="PL"/>
        <w:rPr/>
      </w:pPr>
      <w:r>
        <w:rPr>
          <w:rFonts w:eastAsia="Courier New"/>
        </w:rPr>
        <w:t xml:space="preserve">        </w:t>
      </w:r>
      <w:r>
        <w:rPr/>
        <w:t>enum IMMEDIATE_MDT_ONLY;</w:t>
      </w:r>
    </w:p>
    <w:p>
      <w:pPr>
        <w:pStyle w:val="PL"/>
        <w:rPr/>
      </w:pPr>
      <w:r>
        <w:rPr>
          <w:rFonts w:eastAsia="Courier New"/>
        </w:rPr>
        <w:t xml:space="preserve">        </w:t>
      </w:r>
      <w:r>
        <w:rPr/>
        <w:t>enum LOGGED_MDT_ONLY;</w:t>
      </w:r>
    </w:p>
    <w:p>
      <w:pPr>
        <w:pStyle w:val="PL"/>
        <w:rPr/>
      </w:pPr>
      <w:r>
        <w:rPr>
          <w:rFonts w:eastAsia="Courier New"/>
        </w:rPr>
        <w:t xml:space="preserve">        </w:t>
      </w:r>
      <w:r>
        <w:rPr/>
        <w:t>enum TRACE_ONLY;</w:t>
      </w:r>
    </w:p>
    <w:p>
      <w:pPr>
        <w:pStyle w:val="PL"/>
        <w:rPr/>
      </w:pPr>
      <w:r>
        <w:rPr>
          <w:rFonts w:eastAsia="Courier New"/>
        </w:rPr>
        <w:t xml:space="preserve">        </w:t>
      </w:r>
      <w:r>
        <w:rPr/>
        <w:t>enum IMMEDIATE_MDT_AND_TRACE;</w:t>
      </w:r>
    </w:p>
    <w:p>
      <w:pPr>
        <w:pStyle w:val="PL"/>
        <w:rPr/>
      </w:pPr>
      <w:r>
        <w:rPr>
          <w:rFonts w:eastAsia="Courier New"/>
        </w:rPr>
        <w:t xml:space="preserve">        </w:t>
      </w:r>
      <w:r>
        <w:rPr/>
        <w:t>enum RLF_REPORT_ONLY;</w:t>
      </w:r>
    </w:p>
    <w:p>
      <w:pPr>
        <w:pStyle w:val="PL"/>
        <w:rPr/>
      </w:pPr>
      <w:r>
        <w:rPr>
          <w:rFonts w:eastAsia="Courier New"/>
        </w:rPr>
        <w:t xml:space="preserve">        </w:t>
      </w:r>
      <w:r>
        <w:rPr/>
        <w:t>enum RCEF_REPORT_ONLY;</w:t>
      </w:r>
    </w:p>
    <w:p>
      <w:pPr>
        <w:pStyle w:val="PL"/>
        <w:rPr/>
      </w:pPr>
      <w:r>
        <w:rPr>
          <w:rFonts w:eastAsia="Courier New"/>
        </w:rPr>
        <w:t xml:space="preserve">        </w:t>
      </w:r>
      <w:r>
        <w:rPr/>
        <w:t>enum LOGGED_MBSFN_MDT;</w:t>
      </w:r>
    </w:p>
    <w:p>
      <w:pPr>
        <w:pStyle w:val="PL"/>
        <w:rPr/>
      </w:pPr>
      <w:r>
        <w:rPr>
          <w:rFonts w:eastAsia="Courier New"/>
        </w:rPr>
        <w:t xml:space="preserve">      </w:t>
      </w:r>
      <w:r>
        <w:rPr/>
        <w:t>}</w:t>
      </w:r>
    </w:p>
    <w:p>
      <w:pPr>
        <w:pStyle w:val="PL"/>
        <w:rPr/>
      </w:pPr>
      <w:r>
        <w:rPr>
          <w:rFonts w:eastAsia="Courier New"/>
        </w:rPr>
        <w:t xml:space="preserve">      </w:t>
      </w:r>
      <w:r>
        <w:rPr/>
        <w:t>default TRACE_ONLY;</w:t>
      </w:r>
    </w:p>
    <w:p>
      <w:pPr>
        <w:pStyle w:val="PL"/>
        <w:rPr/>
      </w:pPr>
      <w:r>
        <w:rPr>
          <w:rFonts w:eastAsia="Courier New"/>
        </w:rPr>
        <w:t xml:space="preserve">      </w:t>
      </w:r>
      <w:r>
        <w:rPr/>
        <w:t>description "Specifies the MDT mode and it specifies also whether the</w:t>
      </w:r>
    </w:p>
    <w:p>
      <w:pPr>
        <w:pStyle w:val="PL"/>
        <w:rPr/>
      </w:pPr>
      <w:r>
        <w:rPr>
          <w:rFonts w:eastAsia="Courier New"/>
        </w:rPr>
        <w:t xml:space="preserve">        </w:t>
      </w:r>
      <w:r>
        <w:rPr/>
        <w:t>TraceJob represents only MDT, Logged MBSFN MDT, Trace or a combined</w:t>
      </w:r>
    </w:p>
    <w:p>
      <w:pPr>
        <w:pStyle w:val="PL"/>
        <w:rPr/>
      </w:pPr>
      <w:r>
        <w:rPr>
          <w:rFonts w:eastAsia="Courier New"/>
        </w:rPr>
        <w:t xml:space="preserve">        </w:t>
      </w:r>
      <w:r>
        <w:rPr/>
        <w:t>Trace and MDT job. The attribute is applicable for Trace, MDT, RCEF and</w:t>
      </w:r>
    </w:p>
    <w:p>
      <w:pPr>
        <w:pStyle w:val="PL"/>
        <w:rPr/>
      </w:pPr>
      <w:r>
        <w:rPr>
          <w:rFonts w:eastAsia="Courier New"/>
        </w:rPr>
        <w:t xml:space="preserve">        </w:t>
      </w:r>
      <w:r>
        <w:rPr/>
        <w:t>RLF reporting.";</w:t>
      </w:r>
    </w:p>
    <w:p>
      <w:pPr>
        <w:pStyle w:val="PL"/>
        <w:rPr/>
      </w:pPr>
      <w:r>
        <w:rPr>
          <w:rFonts w:eastAsia="Courier New"/>
        </w:rPr>
        <w:t xml:space="preserve">      </w:t>
      </w:r>
      <w:r>
        <w:rPr/>
        <w:t>reference "Clause 5.9a of 3GPP TS 32.422 for additional details on the</w:t>
      </w:r>
    </w:p>
    <w:p>
      <w:pPr>
        <w:pStyle w:val="PL"/>
        <w:rPr/>
      </w:pPr>
      <w:r>
        <w:rPr>
          <w:rFonts w:eastAsia="Courier New"/>
        </w:rPr>
        <w:t xml:space="preserve">        </w:t>
      </w:r>
      <w:r>
        <w:rPr/>
        <w:t>allowed values.";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listOfInterfaces {</w:t>
      </w:r>
    </w:p>
    <w:p>
      <w:pPr>
        <w:pStyle w:val="PL"/>
        <w:rPr/>
      </w:pPr>
      <w:r>
        <w:rPr>
          <w:rFonts w:eastAsia="Courier New"/>
        </w:rPr>
        <w:t xml:space="preserve">      </w:t>
      </w:r>
      <w:r>
        <w:rPr/>
        <w:t>key idx;</w:t>
      </w:r>
    </w:p>
    <w:p>
      <w:pPr>
        <w:pStyle w:val="PL"/>
        <w:rPr/>
      </w:pPr>
      <w:r>
        <w:rPr>
          <w:rFonts w:eastAsia="Courier New"/>
        </w:rPr>
        <w:t xml:space="preserve">      </w:t>
      </w:r>
      <w:r>
        <w:rPr/>
        <w:t>must 'count(MSCServerInterfaces)+count(MGWInterfaces)+count(RNCInterfaces)'</w:t>
      </w:r>
    </w:p>
    <w:p>
      <w:pPr>
        <w:pStyle w:val="PL"/>
        <w:rPr/>
      </w:pPr>
      <w:r>
        <w:rPr>
          <w:rFonts w:eastAsia="Courier New"/>
        </w:rPr>
        <w:t xml:space="preserve">        </w:t>
      </w:r>
      <w:r>
        <w:rPr/>
        <w:t>+'+count(SGSNInterfaces)+count(GGSNInterfaces)+count(S-CSCFInterfaces)'</w:t>
      </w:r>
    </w:p>
    <w:p>
      <w:pPr>
        <w:pStyle w:val="PL"/>
        <w:rPr/>
      </w:pPr>
      <w:r>
        <w:rPr>
          <w:rFonts w:eastAsia="Courier New"/>
        </w:rPr>
        <w:t xml:space="preserve">        </w:t>
      </w:r>
      <w:r>
        <w:rPr/>
        <w:t>+'+count(P-CSCFInterfaces)+count(I-CSCFInterfaces)+count(MRFCInterfaces)'</w:t>
      </w:r>
    </w:p>
    <w:p>
      <w:pPr>
        <w:pStyle w:val="PL"/>
        <w:rPr/>
      </w:pPr>
      <w:r>
        <w:rPr>
          <w:rFonts w:eastAsia="Courier New"/>
        </w:rPr>
        <w:t xml:space="preserve">        </w:t>
      </w:r>
      <w:r>
        <w:rPr/>
        <w:t>+'+count(MGCFInterfaces)+count(IBCFInterfaces)+count(E-CSCFInterfaces)'</w:t>
      </w:r>
    </w:p>
    <w:p>
      <w:pPr>
        <w:pStyle w:val="PL"/>
        <w:rPr/>
      </w:pPr>
      <w:r>
        <w:rPr>
          <w:rFonts w:eastAsia="Courier New"/>
        </w:rPr>
        <w:t xml:space="preserve">        </w:t>
      </w:r>
      <w:r>
        <w:rPr/>
        <w:t>+'+count(BGCFInterfaces)+count(ASInterfaces)+count(HSSInterfaces)'</w:t>
      </w:r>
    </w:p>
    <w:p>
      <w:pPr>
        <w:pStyle w:val="PL"/>
        <w:rPr/>
      </w:pPr>
      <w:r>
        <w:rPr>
          <w:rFonts w:eastAsia="Courier New"/>
        </w:rPr>
        <w:t xml:space="preserve">        </w:t>
      </w:r>
      <w:r>
        <w:rPr/>
        <w:t>+'+count(EIRInterfaces)+count(BM-SCInterfaces)+count(MMEInterfaces)'</w:t>
      </w:r>
    </w:p>
    <w:p>
      <w:pPr>
        <w:pStyle w:val="PL"/>
        <w:rPr/>
      </w:pPr>
      <w:r>
        <w:rPr>
          <w:rFonts w:eastAsia="Courier New"/>
        </w:rPr>
        <w:t xml:space="preserve">        </w:t>
      </w:r>
      <w:r>
        <w:rPr/>
        <w:t>+'+count(SGWInterfaces)+count(PDN_GWInterfaces)+count(eNBInterfaces)'</w:t>
      </w:r>
    </w:p>
    <w:p>
      <w:pPr>
        <w:pStyle w:val="PL"/>
        <w:rPr/>
      </w:pPr>
      <w:r>
        <w:rPr>
          <w:rFonts w:eastAsia="Courier New"/>
        </w:rPr>
        <w:t xml:space="preserve">        </w:t>
      </w:r>
      <w:r>
        <w:rPr/>
        <w:t>+'+count(en-gNBInterfaces)+count(AMFInterfaces)+count(AUSFInterfaces)'</w:t>
      </w:r>
    </w:p>
    <w:p>
      <w:pPr>
        <w:pStyle w:val="PL"/>
        <w:rPr/>
      </w:pPr>
      <w:r>
        <w:rPr>
          <w:rFonts w:eastAsia="Courier New"/>
        </w:rPr>
        <w:t xml:space="preserve">        </w:t>
      </w:r>
      <w:r>
        <w:rPr/>
        <w:t>+'+count(NEFInterfaces)+count(NRFInterfaces)+count(NSSFInterfaces)'</w:t>
      </w:r>
    </w:p>
    <w:p>
      <w:pPr>
        <w:pStyle w:val="PL"/>
        <w:rPr/>
      </w:pPr>
      <w:r>
        <w:rPr>
          <w:rFonts w:eastAsia="Courier New"/>
        </w:rPr>
        <w:t xml:space="preserve">        </w:t>
      </w:r>
      <w:r>
        <w:rPr/>
        <w:t>+'+count(PCFInterfaces)+count(SMFInterfaces)+count(SMSFInterfaces)'</w:t>
      </w:r>
    </w:p>
    <w:p>
      <w:pPr>
        <w:pStyle w:val="PL"/>
        <w:rPr/>
      </w:pPr>
      <w:r>
        <w:rPr>
          <w:rFonts w:eastAsia="Courier New"/>
        </w:rPr>
        <w:t xml:space="preserve">        </w:t>
      </w:r>
      <w:r>
        <w:rPr/>
        <w:t>+'+count(UDMInterfaces)+count(UPFInterfaces)+count(ng-eNBInterfaces)'</w:t>
      </w:r>
    </w:p>
    <w:p>
      <w:pPr>
        <w:pStyle w:val="PL"/>
        <w:rPr/>
      </w:pPr>
      <w:r>
        <w:rPr>
          <w:rFonts w:eastAsia="Courier New"/>
        </w:rPr>
        <w:t xml:space="preserve">        </w:t>
      </w:r>
      <w:r>
        <w:rPr/>
        <w:t>+'+count(gNB-CU-CPInterfaces)+count(gNB-CU-UPInterfaces)'</w:t>
      </w:r>
    </w:p>
    <w:p>
      <w:pPr>
        <w:pStyle w:val="PL"/>
        <w:rPr/>
      </w:pPr>
      <w:r>
        <w:rPr>
          <w:rFonts w:eastAsia="Courier New"/>
        </w:rPr>
        <w:t xml:space="preserve">        </w:t>
      </w:r>
      <w:r>
        <w:rPr/>
        <w:t>+'+count(gNB-DUInterfaces)';</w:t>
      </w:r>
    </w:p>
    <w:p>
      <w:pPr>
        <w:pStyle w:val="PL"/>
        <w:rPr/>
      </w:pPr>
      <w:r>
        <w:rPr/>
      </w:r>
    </w:p>
    <w:p>
      <w:pPr>
        <w:pStyle w:val="PL"/>
        <w:rPr/>
      </w:pPr>
      <w:r>
        <w:rPr>
          <w:rFonts w:eastAsia="Courier New"/>
        </w:rPr>
        <w:t xml:space="preserve">      </w:t>
      </w:r>
      <w:r>
        <w:rPr/>
        <w:t>description "Specifies the interfaces that need to be traced in the given</w:t>
      </w:r>
    </w:p>
    <w:p>
      <w:pPr>
        <w:pStyle w:val="PL"/>
        <w:rPr/>
      </w:pPr>
      <w:r>
        <w:rPr>
          <w:rFonts w:eastAsia="Courier New"/>
        </w:rPr>
        <w:t xml:space="preserve">        </w:t>
      </w:r>
      <w:r>
        <w:rPr/>
        <w:t>ManagedEntityFunction.The attribute is applicable only for Trace. In</w:t>
      </w:r>
    </w:p>
    <w:p>
      <w:pPr>
        <w:pStyle w:val="PL"/>
        <w:rPr/>
      </w:pPr>
      <w:r>
        <w:rPr>
          <w:rFonts w:eastAsia="Courier New"/>
        </w:rPr>
        <w:t xml:space="preserve">        </w:t>
      </w:r>
      <w:r>
        <w:rPr/>
        <w:t>case this attribute is not used, it carries a null semantic.";</w:t>
      </w:r>
    </w:p>
    <w:p>
      <w:pPr>
        <w:pStyle w:val="PL"/>
        <w:rPr/>
      </w:pPr>
      <w:r>
        <w:rPr>
          <w:rFonts w:eastAsia="Courier New"/>
        </w:rPr>
        <w:t xml:space="preserve">      </w:t>
      </w:r>
      <w:r>
        <w:rPr/>
        <w:t>reference "Clause 5.5 of 3GPP TS 32.422 for additional details on the</w:t>
      </w:r>
    </w:p>
    <w:p>
      <w:pPr>
        <w:pStyle w:val="PL"/>
        <w:rPr/>
      </w:pPr>
      <w:r>
        <w:rPr>
          <w:rFonts w:eastAsia="Courier New"/>
        </w:rPr>
        <w:t xml:space="preserve">        </w:t>
      </w:r>
      <w:r>
        <w:rPr/>
        <w:t>allowed values.";</w:t>
      </w:r>
    </w:p>
    <w:p>
      <w:pPr>
        <w:pStyle w:val="PL"/>
        <w:rPr/>
      </w:pPr>
      <w:r>
        <w:rPr/>
      </w:r>
    </w:p>
    <w:p>
      <w:pPr>
        <w:pStyle w:val="PL"/>
        <w:rPr/>
      </w:pPr>
      <w:r>
        <w:rPr>
          <w:rFonts w:eastAsia="Courier New"/>
        </w:rPr>
        <w:t xml:space="preserve">      </w:t>
      </w:r>
      <w:r>
        <w:rPr/>
        <w:t>leaf idx { type uint32 ; }</w:t>
      </w:r>
    </w:p>
    <w:p>
      <w:pPr>
        <w:pStyle w:val="PL"/>
        <w:rPr/>
      </w:pPr>
      <w:r>
        <w:rPr/>
      </w:r>
    </w:p>
    <w:p>
      <w:pPr>
        <w:pStyle w:val="PL"/>
        <w:rPr/>
      </w:pPr>
      <w:r>
        <w:rPr>
          <w:rFonts w:eastAsia="Courier New"/>
        </w:rPr>
        <w:t xml:space="preserve">      </w:t>
      </w:r>
      <w:r>
        <w:rPr/>
        <w:t>leaf-list MSCServerInterfaces {</w:t>
      </w:r>
    </w:p>
    <w:p>
      <w:pPr>
        <w:pStyle w:val="PL"/>
        <w:rPr/>
      </w:pPr>
      <w:r>
        <w:rPr>
          <w:rFonts w:eastAsia="Courier New"/>
        </w:rPr>
        <w:t xml:space="preserve">        </w:t>
      </w:r>
      <w:r>
        <w:rPr/>
        <w:t>type enumeration {</w:t>
      </w:r>
    </w:p>
    <w:p>
      <w:pPr>
        <w:pStyle w:val="PL"/>
        <w:rPr/>
      </w:pPr>
      <w:r>
        <w:rPr>
          <w:rFonts w:eastAsia="Courier New"/>
        </w:rPr>
        <w:t xml:space="preserve">          </w:t>
      </w:r>
      <w:r>
        <w:rPr/>
        <w:t>enum A ;</w:t>
      </w:r>
    </w:p>
    <w:p>
      <w:pPr>
        <w:pStyle w:val="PL"/>
        <w:rPr/>
      </w:pPr>
      <w:r>
        <w:rPr>
          <w:rFonts w:eastAsia="Courier New"/>
        </w:rPr>
        <w:t xml:space="preserve">          </w:t>
      </w:r>
      <w:r>
        <w:rPr/>
        <w:t>enum Iu-CS ;</w:t>
      </w:r>
    </w:p>
    <w:p>
      <w:pPr>
        <w:pStyle w:val="PL"/>
        <w:rPr/>
      </w:pPr>
      <w:r>
        <w:rPr>
          <w:rFonts w:eastAsia="Courier New"/>
        </w:rPr>
        <w:t xml:space="preserve">          </w:t>
      </w:r>
      <w:r>
        <w:rPr/>
        <w:t>enum Mc ;</w:t>
      </w:r>
    </w:p>
    <w:p>
      <w:pPr>
        <w:pStyle w:val="PL"/>
        <w:rPr/>
      </w:pPr>
      <w:r>
        <w:rPr>
          <w:rFonts w:eastAsia="Courier New"/>
        </w:rPr>
        <w:t xml:space="preserve">          </w:t>
      </w:r>
      <w:r>
        <w:rPr/>
        <w:t>enum MAP-G ;</w:t>
      </w:r>
    </w:p>
    <w:p>
      <w:pPr>
        <w:pStyle w:val="PL"/>
        <w:rPr/>
      </w:pPr>
      <w:r>
        <w:rPr>
          <w:rFonts w:eastAsia="Courier New"/>
        </w:rPr>
        <w:t xml:space="preserve">          </w:t>
      </w:r>
      <w:r>
        <w:rPr/>
        <w:t>enum MAP-B ;</w:t>
      </w:r>
    </w:p>
    <w:p>
      <w:pPr>
        <w:pStyle w:val="PL"/>
        <w:rPr/>
      </w:pPr>
      <w:r>
        <w:rPr>
          <w:rFonts w:eastAsia="Courier New"/>
        </w:rPr>
        <w:t xml:space="preserve">          </w:t>
      </w:r>
      <w:r>
        <w:rPr/>
        <w:t>enum MAP-E ;</w:t>
      </w:r>
    </w:p>
    <w:p>
      <w:pPr>
        <w:pStyle w:val="PL"/>
        <w:rPr/>
      </w:pPr>
      <w:r>
        <w:rPr>
          <w:rFonts w:eastAsia="Courier New"/>
        </w:rPr>
        <w:t xml:space="preserve">          </w:t>
      </w:r>
      <w:r>
        <w:rPr/>
        <w:t>enum MAP-F ;</w:t>
      </w:r>
    </w:p>
    <w:p>
      <w:pPr>
        <w:pStyle w:val="PL"/>
        <w:rPr/>
      </w:pPr>
      <w:r>
        <w:rPr>
          <w:rFonts w:eastAsia="Courier New"/>
        </w:rPr>
        <w:t xml:space="preserve">          </w:t>
      </w:r>
      <w:r>
        <w:rPr/>
        <w:t>enum MAP-D ;</w:t>
      </w:r>
    </w:p>
    <w:p>
      <w:pPr>
        <w:pStyle w:val="PL"/>
        <w:rPr/>
      </w:pPr>
      <w:r>
        <w:rPr>
          <w:rFonts w:eastAsia="Courier New"/>
        </w:rPr>
        <w:t xml:space="preserve">          </w:t>
      </w:r>
      <w:r>
        <w:rPr/>
        <w:t>enum MAP-C ;</w:t>
      </w:r>
    </w:p>
    <w:p>
      <w:pPr>
        <w:pStyle w:val="PL"/>
        <w:rPr/>
      </w:pPr>
      <w:r>
        <w:rPr>
          <w:rFonts w:eastAsia="Courier New"/>
        </w:rPr>
        <w:t xml:space="preserve">          </w:t>
      </w:r>
      <w:r>
        <w:rPr/>
        <w:t>enum CAP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MGWInterfaces {</w:t>
      </w:r>
    </w:p>
    <w:p>
      <w:pPr>
        <w:pStyle w:val="PL"/>
        <w:rPr/>
      </w:pPr>
      <w:r>
        <w:rPr>
          <w:rFonts w:eastAsia="Courier New"/>
        </w:rPr>
        <w:t xml:space="preserve">        </w:t>
      </w:r>
      <w:r>
        <w:rPr/>
        <w:t>type enumeration {</w:t>
      </w:r>
    </w:p>
    <w:p>
      <w:pPr>
        <w:pStyle w:val="PL"/>
        <w:rPr/>
      </w:pPr>
      <w:r>
        <w:rPr>
          <w:rFonts w:eastAsia="Courier New"/>
        </w:rPr>
        <w:t xml:space="preserve">          </w:t>
      </w:r>
      <w:r>
        <w:rPr/>
        <w:t>enum Mc ;</w:t>
      </w:r>
    </w:p>
    <w:p>
      <w:pPr>
        <w:pStyle w:val="PL"/>
        <w:rPr/>
      </w:pPr>
      <w:r>
        <w:rPr>
          <w:rFonts w:eastAsia="Courier New"/>
        </w:rPr>
        <w:t xml:space="preserve">          </w:t>
      </w:r>
      <w:r>
        <w:rPr/>
        <w:t>enum Nb-UP ;</w:t>
      </w:r>
    </w:p>
    <w:p>
      <w:pPr>
        <w:pStyle w:val="PL"/>
        <w:rPr/>
      </w:pPr>
      <w:r>
        <w:rPr>
          <w:rFonts w:eastAsia="Courier New"/>
        </w:rPr>
        <w:t xml:space="preserve">          </w:t>
      </w:r>
      <w:r>
        <w:rPr/>
        <w:t>enum Iu-UP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RNCInterfaces {</w:t>
      </w:r>
    </w:p>
    <w:p>
      <w:pPr>
        <w:pStyle w:val="PL"/>
        <w:rPr/>
      </w:pPr>
      <w:r>
        <w:rPr>
          <w:rFonts w:eastAsia="Courier New"/>
        </w:rPr>
        <w:t xml:space="preserve">        </w:t>
      </w:r>
      <w:r>
        <w:rPr/>
        <w:t>type enumeration {</w:t>
      </w:r>
    </w:p>
    <w:p>
      <w:pPr>
        <w:pStyle w:val="PL"/>
        <w:rPr/>
      </w:pPr>
      <w:r>
        <w:rPr>
          <w:rFonts w:eastAsia="Courier New"/>
        </w:rPr>
        <w:t xml:space="preserve">          </w:t>
      </w:r>
      <w:r>
        <w:rPr/>
        <w:t>enum Iu-CS ;</w:t>
      </w:r>
    </w:p>
    <w:p>
      <w:pPr>
        <w:pStyle w:val="PL"/>
        <w:rPr/>
      </w:pPr>
      <w:r>
        <w:rPr>
          <w:rFonts w:eastAsia="Courier New"/>
        </w:rPr>
        <w:t xml:space="preserve">          </w:t>
      </w:r>
      <w:r>
        <w:rPr/>
        <w:t>enum Iu-PS ;</w:t>
      </w:r>
    </w:p>
    <w:p>
      <w:pPr>
        <w:pStyle w:val="PL"/>
        <w:rPr/>
      </w:pPr>
      <w:r>
        <w:rPr>
          <w:rFonts w:eastAsia="Courier New"/>
        </w:rPr>
        <w:t xml:space="preserve">          </w:t>
      </w:r>
      <w:r>
        <w:rPr/>
        <w:t>enum Iur ;</w:t>
      </w:r>
    </w:p>
    <w:p>
      <w:pPr>
        <w:pStyle w:val="PL"/>
        <w:rPr/>
      </w:pPr>
      <w:r>
        <w:rPr>
          <w:rFonts w:eastAsia="Courier New"/>
        </w:rPr>
        <w:t xml:space="preserve">          </w:t>
      </w:r>
      <w:r>
        <w:rPr/>
        <w:t>enum Iub ;</w:t>
      </w:r>
    </w:p>
    <w:p>
      <w:pPr>
        <w:pStyle w:val="PL"/>
        <w:rPr/>
      </w:pPr>
      <w:r>
        <w:rPr>
          <w:rFonts w:eastAsia="Courier New"/>
        </w:rPr>
        <w:t xml:space="preserve">          </w:t>
      </w:r>
      <w:r>
        <w:rPr/>
        <w:t>enum Uu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SGSNInterfaces {</w:t>
      </w:r>
    </w:p>
    <w:p>
      <w:pPr>
        <w:pStyle w:val="PL"/>
        <w:rPr/>
      </w:pPr>
      <w:r>
        <w:rPr>
          <w:rFonts w:eastAsia="Courier New"/>
        </w:rPr>
        <w:t xml:space="preserve">        </w:t>
      </w:r>
      <w:r>
        <w:rPr/>
        <w:t>type enumeration {</w:t>
      </w:r>
    </w:p>
    <w:p>
      <w:pPr>
        <w:pStyle w:val="PL"/>
        <w:rPr/>
      </w:pPr>
      <w:r>
        <w:rPr>
          <w:rFonts w:eastAsia="Courier New"/>
        </w:rPr>
        <w:t xml:space="preserve">          </w:t>
      </w:r>
      <w:r>
        <w:rPr/>
        <w:t>enum Gb ;</w:t>
      </w:r>
    </w:p>
    <w:p>
      <w:pPr>
        <w:pStyle w:val="PL"/>
        <w:rPr/>
      </w:pPr>
      <w:r>
        <w:rPr>
          <w:rFonts w:eastAsia="Courier New"/>
        </w:rPr>
        <w:t xml:space="preserve">          </w:t>
      </w:r>
      <w:r>
        <w:rPr/>
        <w:t>enum Iu-PS ;</w:t>
      </w:r>
    </w:p>
    <w:p>
      <w:pPr>
        <w:pStyle w:val="PL"/>
        <w:rPr/>
      </w:pPr>
      <w:r>
        <w:rPr>
          <w:rFonts w:eastAsia="Courier New"/>
        </w:rPr>
        <w:t xml:space="preserve">          </w:t>
      </w:r>
      <w:r>
        <w:rPr/>
        <w:t>enum Gn ;</w:t>
      </w:r>
    </w:p>
    <w:p>
      <w:pPr>
        <w:pStyle w:val="PL"/>
        <w:rPr/>
      </w:pPr>
      <w:r>
        <w:rPr>
          <w:rFonts w:eastAsia="Courier New"/>
        </w:rPr>
        <w:t xml:space="preserve">          </w:t>
      </w:r>
      <w:r>
        <w:rPr/>
        <w:t>enum MAP-Gr ;</w:t>
      </w:r>
    </w:p>
    <w:p>
      <w:pPr>
        <w:pStyle w:val="PL"/>
        <w:rPr/>
      </w:pPr>
      <w:r>
        <w:rPr>
          <w:rFonts w:eastAsia="Courier New"/>
        </w:rPr>
        <w:t xml:space="preserve">          </w:t>
      </w:r>
      <w:r>
        <w:rPr/>
        <w:t>enum MAP-Gd ;</w:t>
      </w:r>
    </w:p>
    <w:p>
      <w:pPr>
        <w:pStyle w:val="PL"/>
        <w:rPr/>
      </w:pPr>
      <w:r>
        <w:rPr>
          <w:rFonts w:eastAsia="Courier New"/>
        </w:rPr>
        <w:t xml:space="preserve">          </w:t>
      </w:r>
      <w:r>
        <w:rPr/>
        <w:t>enum MAP-Gf ;</w:t>
      </w:r>
    </w:p>
    <w:p>
      <w:pPr>
        <w:pStyle w:val="PL"/>
        <w:rPr/>
      </w:pPr>
      <w:r>
        <w:rPr>
          <w:rFonts w:eastAsia="Courier New"/>
        </w:rPr>
        <w:t xml:space="preserve">          </w:t>
      </w:r>
      <w:r>
        <w:rPr/>
        <w:t>enum Ge ;</w:t>
      </w:r>
    </w:p>
    <w:p>
      <w:pPr>
        <w:pStyle w:val="PL"/>
        <w:rPr/>
      </w:pPr>
      <w:r>
        <w:rPr>
          <w:rFonts w:eastAsia="Courier New"/>
        </w:rPr>
        <w:t xml:space="preserve">          </w:t>
      </w:r>
      <w:r>
        <w:rPr/>
        <w:t>enum Gs ;</w:t>
      </w:r>
    </w:p>
    <w:p>
      <w:pPr>
        <w:pStyle w:val="PL"/>
        <w:rPr/>
      </w:pPr>
      <w:r>
        <w:rPr>
          <w:rFonts w:eastAsia="Courier New"/>
        </w:rPr>
        <w:t xml:space="preserve">          </w:t>
      </w:r>
      <w:r>
        <w:rPr/>
        <w:t>enum S6d ;</w:t>
      </w:r>
    </w:p>
    <w:p>
      <w:pPr>
        <w:pStyle w:val="PL"/>
        <w:rPr/>
      </w:pPr>
      <w:r>
        <w:rPr>
          <w:rFonts w:eastAsia="Courier New"/>
        </w:rPr>
        <w:t xml:space="preserve">          </w:t>
      </w:r>
      <w:r>
        <w:rPr/>
        <w:t>enum S4 ;</w:t>
      </w:r>
    </w:p>
    <w:p>
      <w:pPr>
        <w:pStyle w:val="PL"/>
        <w:rPr/>
      </w:pPr>
      <w:r>
        <w:rPr>
          <w:rFonts w:eastAsia="Courier New"/>
        </w:rPr>
        <w:t xml:space="preserve">          </w:t>
      </w:r>
      <w:r>
        <w:rPr/>
        <w:t>enum S3 ;</w:t>
      </w:r>
    </w:p>
    <w:p>
      <w:pPr>
        <w:pStyle w:val="PL"/>
        <w:rPr/>
      </w:pPr>
      <w:r>
        <w:rPr>
          <w:rFonts w:eastAsia="Courier New"/>
        </w:rPr>
        <w:t xml:space="preserve">          </w:t>
      </w:r>
      <w:r>
        <w:rPr/>
        <w:t>enum S13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GGSNInterfaces {</w:t>
      </w:r>
    </w:p>
    <w:p>
      <w:pPr>
        <w:pStyle w:val="PL"/>
        <w:rPr/>
      </w:pPr>
      <w:r>
        <w:rPr>
          <w:rFonts w:eastAsia="Courier New"/>
        </w:rPr>
        <w:t xml:space="preserve">        </w:t>
      </w:r>
      <w:r>
        <w:rPr/>
        <w:t>type enumeration {</w:t>
      </w:r>
    </w:p>
    <w:p>
      <w:pPr>
        <w:pStyle w:val="PL"/>
        <w:rPr/>
      </w:pPr>
      <w:r>
        <w:rPr>
          <w:rFonts w:eastAsia="Courier New"/>
        </w:rPr>
        <w:t xml:space="preserve">          </w:t>
      </w:r>
      <w:r>
        <w:rPr/>
        <w:t>enum Gn ;</w:t>
      </w:r>
    </w:p>
    <w:p>
      <w:pPr>
        <w:pStyle w:val="PL"/>
        <w:rPr/>
      </w:pPr>
      <w:r>
        <w:rPr>
          <w:rFonts w:eastAsia="Courier New"/>
        </w:rPr>
        <w:t xml:space="preserve">          </w:t>
      </w:r>
      <w:r>
        <w:rPr/>
        <w:t>enum Gi ;</w:t>
      </w:r>
    </w:p>
    <w:p>
      <w:pPr>
        <w:pStyle w:val="PL"/>
        <w:rPr/>
      </w:pPr>
      <w:r>
        <w:rPr>
          <w:rFonts w:eastAsia="Courier New"/>
        </w:rPr>
        <w:t xml:space="preserve">          </w:t>
      </w:r>
      <w:r>
        <w:rPr/>
        <w:t>enum Gmb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S-CSCFInterfaces {</w:t>
      </w:r>
    </w:p>
    <w:p>
      <w:pPr>
        <w:pStyle w:val="PL"/>
        <w:rPr/>
      </w:pPr>
      <w:r>
        <w:rPr>
          <w:rFonts w:eastAsia="Courier New"/>
        </w:rPr>
        <w:t xml:space="preserve">        </w:t>
      </w:r>
      <w:r>
        <w:rPr/>
        <w:t>type enumeration {</w:t>
      </w:r>
    </w:p>
    <w:p>
      <w:pPr>
        <w:pStyle w:val="PL"/>
        <w:rPr/>
      </w:pPr>
      <w:r>
        <w:rPr>
          <w:rFonts w:eastAsia="Courier New"/>
        </w:rPr>
        <w:t xml:space="preserve">          </w:t>
      </w:r>
      <w:r>
        <w:rPr/>
        <w:t>enum Mw ;</w:t>
      </w:r>
    </w:p>
    <w:p>
      <w:pPr>
        <w:pStyle w:val="PL"/>
        <w:rPr/>
      </w:pPr>
      <w:r>
        <w:rPr>
          <w:rFonts w:eastAsia="Courier New"/>
        </w:rPr>
        <w:t xml:space="preserve">          </w:t>
      </w:r>
      <w:r>
        <w:rPr/>
        <w:t>enum Mg ;</w:t>
      </w:r>
    </w:p>
    <w:p>
      <w:pPr>
        <w:pStyle w:val="PL"/>
        <w:rPr/>
      </w:pPr>
      <w:r>
        <w:rPr>
          <w:rFonts w:eastAsia="Courier New"/>
        </w:rPr>
        <w:t xml:space="preserve">          </w:t>
      </w:r>
      <w:r>
        <w:rPr/>
        <w:t>enum Mr ;</w:t>
      </w:r>
    </w:p>
    <w:p>
      <w:pPr>
        <w:pStyle w:val="PL"/>
        <w:rPr/>
      </w:pPr>
      <w:r>
        <w:rPr>
          <w:rFonts w:eastAsia="Courier New"/>
        </w:rPr>
        <w:t xml:space="preserve">          </w:t>
      </w:r>
      <w:r>
        <w:rPr/>
        <w:t>enum Mi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P-CSCFInterfaces {</w:t>
      </w:r>
    </w:p>
    <w:p>
      <w:pPr>
        <w:pStyle w:val="PL"/>
        <w:rPr/>
      </w:pPr>
      <w:r>
        <w:rPr>
          <w:rFonts w:eastAsia="Courier New"/>
        </w:rPr>
        <w:t xml:space="preserve">        </w:t>
      </w:r>
      <w:r>
        <w:rPr/>
        <w:t>type enumeration {</w:t>
      </w:r>
    </w:p>
    <w:p>
      <w:pPr>
        <w:pStyle w:val="PL"/>
        <w:rPr/>
      </w:pPr>
      <w:r>
        <w:rPr>
          <w:rFonts w:eastAsia="Courier New"/>
        </w:rPr>
        <w:t xml:space="preserve">          </w:t>
      </w:r>
      <w:r>
        <w:rPr/>
        <w:t>enum Gm ;</w:t>
      </w:r>
    </w:p>
    <w:p>
      <w:pPr>
        <w:pStyle w:val="PL"/>
        <w:rPr/>
      </w:pPr>
      <w:r>
        <w:rPr>
          <w:rFonts w:eastAsia="Courier New"/>
        </w:rPr>
        <w:t xml:space="preserve">          </w:t>
      </w:r>
      <w:r>
        <w:rPr/>
        <w:t>enum Mw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I-CSCFInterfaces {</w:t>
      </w:r>
    </w:p>
    <w:p>
      <w:pPr>
        <w:pStyle w:val="PL"/>
        <w:rPr/>
      </w:pPr>
      <w:r>
        <w:rPr>
          <w:rFonts w:eastAsia="Courier New"/>
        </w:rPr>
        <w:t xml:space="preserve">        </w:t>
      </w:r>
      <w:r>
        <w:rPr/>
        <w:t>type enumeration {</w:t>
      </w:r>
    </w:p>
    <w:p>
      <w:pPr>
        <w:pStyle w:val="PL"/>
        <w:rPr/>
      </w:pPr>
      <w:r>
        <w:rPr>
          <w:rFonts w:eastAsia="Courier New"/>
        </w:rPr>
        <w:t xml:space="preserve">          </w:t>
      </w:r>
      <w:r>
        <w:rPr/>
        <w:t>enum Cx ;</w:t>
      </w:r>
    </w:p>
    <w:p>
      <w:pPr>
        <w:pStyle w:val="PL"/>
        <w:rPr/>
      </w:pPr>
      <w:r>
        <w:rPr>
          <w:rFonts w:eastAsia="Courier New"/>
        </w:rPr>
        <w:t xml:space="preserve">          </w:t>
      </w:r>
      <w:r>
        <w:rPr/>
        <w:t>enum Dx ;</w:t>
      </w:r>
    </w:p>
    <w:p>
      <w:pPr>
        <w:pStyle w:val="PL"/>
        <w:rPr/>
      </w:pPr>
      <w:r>
        <w:rPr>
          <w:rFonts w:eastAsia="Courier New"/>
        </w:rPr>
        <w:t xml:space="preserve">          </w:t>
      </w:r>
      <w:r>
        <w:rPr/>
        <w:t>enum Mg ;</w:t>
      </w:r>
    </w:p>
    <w:p>
      <w:pPr>
        <w:pStyle w:val="PL"/>
        <w:rPr/>
      </w:pPr>
      <w:r>
        <w:rPr>
          <w:rFonts w:eastAsia="Courier New"/>
        </w:rPr>
        <w:t xml:space="preserve">          </w:t>
      </w:r>
      <w:r>
        <w:rPr/>
        <w:t>enum Mw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MRFCInterfaces {</w:t>
      </w:r>
    </w:p>
    <w:p>
      <w:pPr>
        <w:pStyle w:val="PL"/>
        <w:rPr/>
      </w:pPr>
      <w:r>
        <w:rPr>
          <w:rFonts w:eastAsia="Courier New"/>
        </w:rPr>
        <w:t xml:space="preserve">        </w:t>
      </w:r>
      <w:r>
        <w:rPr/>
        <w:t>type enumeration {</w:t>
      </w:r>
    </w:p>
    <w:p>
      <w:pPr>
        <w:pStyle w:val="PL"/>
        <w:rPr/>
      </w:pPr>
      <w:r>
        <w:rPr>
          <w:rFonts w:eastAsia="Courier New"/>
        </w:rPr>
        <w:t xml:space="preserve">          </w:t>
      </w:r>
      <w:r>
        <w:rPr/>
        <w:t>enum Mp ;</w:t>
      </w:r>
    </w:p>
    <w:p>
      <w:pPr>
        <w:pStyle w:val="PL"/>
        <w:rPr/>
      </w:pPr>
      <w:r>
        <w:rPr>
          <w:rFonts w:eastAsia="Courier New"/>
        </w:rPr>
        <w:t xml:space="preserve">          </w:t>
      </w:r>
      <w:r>
        <w:rPr/>
        <w:t>enum Mr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MGCFInterfaces {</w:t>
      </w:r>
    </w:p>
    <w:p>
      <w:pPr>
        <w:pStyle w:val="PL"/>
        <w:rPr/>
      </w:pPr>
      <w:r>
        <w:rPr>
          <w:rFonts w:eastAsia="Courier New"/>
        </w:rPr>
        <w:t xml:space="preserve">        </w:t>
      </w:r>
      <w:r>
        <w:rPr/>
        <w:t>type enumeration {</w:t>
      </w:r>
    </w:p>
    <w:p>
      <w:pPr>
        <w:pStyle w:val="PL"/>
        <w:rPr/>
      </w:pPr>
      <w:r>
        <w:rPr>
          <w:rFonts w:eastAsia="Courier New"/>
        </w:rPr>
        <w:t xml:space="preserve">          </w:t>
      </w:r>
      <w:r>
        <w:rPr/>
        <w:t>enum Mg ;</w:t>
      </w:r>
    </w:p>
    <w:p>
      <w:pPr>
        <w:pStyle w:val="PL"/>
        <w:rPr/>
      </w:pPr>
      <w:r>
        <w:rPr>
          <w:rFonts w:eastAsia="Courier New"/>
        </w:rPr>
        <w:t xml:space="preserve">          </w:t>
      </w:r>
      <w:r>
        <w:rPr/>
        <w:t>enum Mj ;</w:t>
      </w:r>
    </w:p>
    <w:p>
      <w:pPr>
        <w:pStyle w:val="PL"/>
        <w:rPr/>
      </w:pPr>
      <w:r>
        <w:rPr>
          <w:rFonts w:eastAsia="Courier New"/>
        </w:rPr>
        <w:t xml:space="preserve">          </w:t>
      </w:r>
      <w:r>
        <w:rPr/>
        <w:t>enum Mn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IBCFInterfaces {</w:t>
      </w:r>
    </w:p>
    <w:p>
      <w:pPr>
        <w:pStyle w:val="PL"/>
        <w:rPr/>
      </w:pPr>
      <w:r>
        <w:rPr>
          <w:rFonts w:eastAsia="Courier New"/>
        </w:rPr>
        <w:t xml:space="preserve">        </w:t>
      </w:r>
      <w:r>
        <w:rPr/>
        <w:t>type enumeration {</w:t>
      </w:r>
    </w:p>
    <w:p>
      <w:pPr>
        <w:pStyle w:val="PL"/>
        <w:rPr/>
      </w:pPr>
      <w:r>
        <w:rPr>
          <w:rFonts w:eastAsia="Courier New"/>
        </w:rPr>
        <w:t xml:space="preserve">          </w:t>
      </w:r>
      <w:r>
        <w:rPr/>
        <w:t>enum Ix ;</w:t>
      </w:r>
    </w:p>
    <w:p>
      <w:pPr>
        <w:pStyle w:val="PL"/>
        <w:rPr/>
      </w:pPr>
      <w:r>
        <w:rPr>
          <w:rFonts w:eastAsia="Courier New"/>
        </w:rPr>
        <w:t xml:space="preserve">          </w:t>
      </w:r>
      <w:r>
        <w:rPr/>
        <w:t>enum Mx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E-CSCFInterfaces {</w:t>
      </w:r>
    </w:p>
    <w:p>
      <w:pPr>
        <w:pStyle w:val="PL"/>
        <w:rPr/>
      </w:pPr>
      <w:r>
        <w:rPr>
          <w:rFonts w:eastAsia="Courier New"/>
        </w:rPr>
        <w:t xml:space="preserve">        </w:t>
      </w:r>
      <w:r>
        <w:rPr/>
        <w:t>type enumeration {</w:t>
      </w:r>
    </w:p>
    <w:p>
      <w:pPr>
        <w:pStyle w:val="PL"/>
        <w:rPr/>
      </w:pPr>
      <w:r>
        <w:rPr>
          <w:rFonts w:eastAsia="Courier New"/>
        </w:rPr>
        <w:t xml:space="preserve">          </w:t>
      </w:r>
      <w:r>
        <w:rPr/>
        <w:t>enum Mw ;</w:t>
      </w:r>
    </w:p>
    <w:p>
      <w:pPr>
        <w:pStyle w:val="PL"/>
        <w:rPr/>
      </w:pPr>
      <w:r>
        <w:rPr>
          <w:rFonts w:eastAsia="Courier New"/>
        </w:rPr>
        <w:t xml:space="preserve">          </w:t>
      </w:r>
      <w:r>
        <w:rPr/>
        <w:t>enum Ml ;</w:t>
      </w:r>
    </w:p>
    <w:p>
      <w:pPr>
        <w:pStyle w:val="PL"/>
        <w:rPr/>
      </w:pPr>
      <w:r>
        <w:rPr>
          <w:rFonts w:eastAsia="Courier New"/>
        </w:rPr>
        <w:t xml:space="preserve">          </w:t>
      </w:r>
      <w:r>
        <w:rPr/>
        <w:t>enum Mm ;</w:t>
      </w:r>
    </w:p>
    <w:p>
      <w:pPr>
        <w:pStyle w:val="PL"/>
        <w:rPr/>
      </w:pPr>
      <w:r>
        <w:rPr>
          <w:rFonts w:eastAsia="Courier New"/>
        </w:rPr>
        <w:t xml:space="preserve">          </w:t>
      </w:r>
      <w:r>
        <w:rPr/>
        <w:t>enum Mi-Mg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BGCFInterfaces {</w:t>
      </w:r>
    </w:p>
    <w:p>
      <w:pPr>
        <w:pStyle w:val="PL"/>
        <w:rPr/>
      </w:pPr>
      <w:r>
        <w:rPr>
          <w:rFonts w:eastAsia="Courier New"/>
        </w:rPr>
        <w:t xml:space="preserve">        </w:t>
      </w:r>
      <w:r>
        <w:rPr/>
        <w:t>type enumeration {</w:t>
      </w:r>
    </w:p>
    <w:p>
      <w:pPr>
        <w:pStyle w:val="PL"/>
        <w:rPr/>
      </w:pPr>
      <w:r>
        <w:rPr>
          <w:rFonts w:eastAsia="Courier New"/>
        </w:rPr>
        <w:t xml:space="preserve">          </w:t>
      </w:r>
      <w:r>
        <w:rPr/>
        <w:t>enum Mi ;</w:t>
      </w:r>
    </w:p>
    <w:p>
      <w:pPr>
        <w:pStyle w:val="PL"/>
        <w:rPr/>
      </w:pPr>
      <w:r>
        <w:rPr>
          <w:rFonts w:eastAsia="Courier New"/>
        </w:rPr>
        <w:t xml:space="preserve">          </w:t>
      </w:r>
      <w:r>
        <w:rPr/>
        <w:t>enum Mj ;</w:t>
      </w:r>
    </w:p>
    <w:p>
      <w:pPr>
        <w:pStyle w:val="PL"/>
        <w:rPr/>
      </w:pPr>
      <w:r>
        <w:rPr>
          <w:rFonts w:eastAsia="Courier New"/>
        </w:rPr>
        <w:t xml:space="preserve">          </w:t>
      </w:r>
      <w:r>
        <w:rPr/>
        <w:t>enum Mk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ASInterfaces {</w:t>
      </w:r>
    </w:p>
    <w:p>
      <w:pPr>
        <w:pStyle w:val="PL"/>
        <w:rPr/>
      </w:pPr>
      <w:r>
        <w:rPr>
          <w:rFonts w:eastAsia="Courier New"/>
        </w:rPr>
        <w:t xml:space="preserve">        </w:t>
      </w:r>
      <w:r>
        <w:rPr/>
        <w:t>type enumeration {</w:t>
      </w:r>
    </w:p>
    <w:p>
      <w:pPr>
        <w:pStyle w:val="PL"/>
        <w:rPr/>
      </w:pPr>
      <w:r>
        <w:rPr>
          <w:rFonts w:eastAsia="Courier New"/>
        </w:rPr>
        <w:t xml:space="preserve">          </w:t>
      </w:r>
      <w:r>
        <w:rPr/>
        <w:t>enum Dh ;</w:t>
      </w:r>
    </w:p>
    <w:p>
      <w:pPr>
        <w:pStyle w:val="PL"/>
        <w:rPr/>
      </w:pPr>
      <w:r>
        <w:rPr>
          <w:rFonts w:eastAsia="Courier New"/>
        </w:rPr>
        <w:t xml:space="preserve">          </w:t>
      </w:r>
      <w:r>
        <w:rPr/>
        <w:t>enum Sh ;</w:t>
      </w:r>
    </w:p>
    <w:p>
      <w:pPr>
        <w:pStyle w:val="PL"/>
        <w:rPr/>
      </w:pPr>
      <w:r>
        <w:rPr>
          <w:rFonts w:eastAsia="Courier New"/>
        </w:rPr>
        <w:t xml:space="preserve">          </w:t>
      </w:r>
      <w:r>
        <w:rPr/>
        <w:t>enum ISC ;</w:t>
      </w:r>
    </w:p>
    <w:p>
      <w:pPr>
        <w:pStyle w:val="PL"/>
        <w:rPr/>
      </w:pPr>
      <w:r>
        <w:rPr>
          <w:rFonts w:eastAsia="Courier New"/>
        </w:rPr>
        <w:t xml:space="preserve">          </w:t>
      </w:r>
      <w:r>
        <w:rPr/>
        <w:t>enum Ut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HSSInterfaces {</w:t>
      </w:r>
    </w:p>
    <w:p>
      <w:pPr>
        <w:pStyle w:val="PL"/>
        <w:rPr/>
      </w:pPr>
      <w:r>
        <w:rPr>
          <w:rFonts w:eastAsia="Courier New"/>
        </w:rPr>
        <w:t xml:space="preserve">        </w:t>
      </w:r>
      <w:r>
        <w:rPr/>
        <w:t>type enumeration {</w:t>
      </w:r>
    </w:p>
    <w:p>
      <w:pPr>
        <w:pStyle w:val="PL"/>
        <w:rPr/>
      </w:pPr>
      <w:r>
        <w:rPr>
          <w:rFonts w:eastAsia="Courier New"/>
        </w:rPr>
        <w:t xml:space="preserve">          </w:t>
      </w:r>
      <w:r>
        <w:rPr/>
        <w:t>enum MAP-C ;</w:t>
      </w:r>
    </w:p>
    <w:p>
      <w:pPr>
        <w:pStyle w:val="PL"/>
        <w:rPr/>
      </w:pPr>
      <w:r>
        <w:rPr>
          <w:rFonts w:eastAsia="Courier New"/>
        </w:rPr>
        <w:t xml:space="preserve">          </w:t>
      </w:r>
      <w:r>
        <w:rPr/>
        <w:t>enum MAP-D ;</w:t>
      </w:r>
    </w:p>
    <w:p>
      <w:pPr>
        <w:pStyle w:val="PL"/>
        <w:rPr/>
      </w:pPr>
      <w:r>
        <w:rPr>
          <w:rFonts w:eastAsia="Courier New"/>
        </w:rPr>
        <w:t xml:space="preserve">          </w:t>
      </w:r>
      <w:r>
        <w:rPr/>
        <w:t>enum Gc ;</w:t>
      </w:r>
    </w:p>
    <w:p>
      <w:pPr>
        <w:pStyle w:val="PL"/>
        <w:rPr/>
      </w:pPr>
      <w:r>
        <w:rPr>
          <w:rFonts w:eastAsia="Courier New"/>
        </w:rPr>
        <w:t xml:space="preserve">          </w:t>
      </w:r>
      <w:r>
        <w:rPr/>
        <w:t>enum Gr ;</w:t>
      </w:r>
    </w:p>
    <w:p>
      <w:pPr>
        <w:pStyle w:val="PL"/>
        <w:rPr/>
      </w:pPr>
      <w:r>
        <w:rPr>
          <w:rFonts w:eastAsia="Courier New"/>
        </w:rPr>
        <w:t xml:space="preserve">          </w:t>
      </w:r>
      <w:r>
        <w:rPr/>
        <w:t>enum Cx ;</w:t>
      </w:r>
    </w:p>
    <w:p>
      <w:pPr>
        <w:pStyle w:val="PL"/>
        <w:rPr/>
      </w:pPr>
      <w:r>
        <w:rPr>
          <w:rFonts w:eastAsia="Courier New"/>
        </w:rPr>
        <w:t xml:space="preserve">          </w:t>
      </w:r>
      <w:r>
        <w:rPr/>
        <w:t>enum S6d ;</w:t>
      </w:r>
    </w:p>
    <w:p>
      <w:pPr>
        <w:pStyle w:val="PL"/>
        <w:rPr/>
      </w:pPr>
      <w:r>
        <w:rPr>
          <w:rFonts w:eastAsia="Courier New"/>
        </w:rPr>
        <w:t xml:space="preserve">          </w:t>
      </w:r>
      <w:r>
        <w:rPr/>
        <w:t>enum S6a ;</w:t>
      </w:r>
    </w:p>
    <w:p>
      <w:pPr>
        <w:pStyle w:val="PL"/>
        <w:rPr/>
      </w:pPr>
      <w:r>
        <w:rPr>
          <w:rFonts w:eastAsia="Courier New"/>
        </w:rPr>
        <w:t xml:space="preserve">          </w:t>
      </w:r>
      <w:r>
        <w:rPr/>
        <w:t>enum Sh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EIRInterfaces {</w:t>
      </w:r>
    </w:p>
    <w:p>
      <w:pPr>
        <w:pStyle w:val="PL"/>
        <w:rPr/>
      </w:pPr>
      <w:r>
        <w:rPr>
          <w:rFonts w:eastAsia="Courier New"/>
        </w:rPr>
        <w:t xml:space="preserve">        </w:t>
      </w:r>
      <w:r>
        <w:rPr/>
        <w:t>type enumeration {</w:t>
      </w:r>
    </w:p>
    <w:p>
      <w:pPr>
        <w:pStyle w:val="PL"/>
        <w:rPr/>
      </w:pPr>
      <w:r>
        <w:rPr>
          <w:rFonts w:eastAsia="Courier New"/>
        </w:rPr>
        <w:t xml:space="preserve">          </w:t>
      </w:r>
      <w:r>
        <w:rPr/>
        <w:t>enum MAP-F ;</w:t>
      </w:r>
    </w:p>
    <w:p>
      <w:pPr>
        <w:pStyle w:val="PL"/>
        <w:rPr/>
      </w:pPr>
      <w:r>
        <w:rPr>
          <w:rFonts w:eastAsia="Courier New"/>
        </w:rPr>
        <w:t xml:space="preserve">          </w:t>
      </w:r>
      <w:r>
        <w:rPr/>
        <w:t>enum S13 ;</w:t>
      </w:r>
    </w:p>
    <w:p>
      <w:pPr>
        <w:pStyle w:val="PL"/>
        <w:rPr/>
      </w:pPr>
      <w:r>
        <w:rPr>
          <w:rFonts w:eastAsia="Courier New"/>
        </w:rPr>
        <w:t xml:space="preserve">          </w:t>
      </w:r>
      <w:r>
        <w:rPr/>
        <w:t>enum MAP-Gf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BM-SCInterfaces {</w:t>
      </w:r>
    </w:p>
    <w:p>
      <w:pPr>
        <w:pStyle w:val="PL"/>
        <w:rPr/>
      </w:pPr>
      <w:r>
        <w:rPr>
          <w:rFonts w:eastAsia="Courier New"/>
        </w:rPr>
        <w:t xml:space="preserve">        </w:t>
      </w:r>
      <w:r>
        <w:rPr/>
        <w:t>type enumeration {</w:t>
      </w:r>
    </w:p>
    <w:p>
      <w:pPr>
        <w:pStyle w:val="PL"/>
        <w:rPr/>
      </w:pPr>
      <w:r>
        <w:rPr>
          <w:rFonts w:eastAsia="Courier New"/>
        </w:rPr>
        <w:t xml:space="preserve">          </w:t>
      </w:r>
      <w:r>
        <w:rPr/>
        <w:t>enum Gmb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MMEInterfaces {</w:t>
      </w:r>
    </w:p>
    <w:p>
      <w:pPr>
        <w:pStyle w:val="PL"/>
        <w:rPr/>
      </w:pPr>
      <w:r>
        <w:rPr>
          <w:rFonts w:eastAsia="Courier New"/>
        </w:rPr>
        <w:t xml:space="preserve">        </w:t>
      </w:r>
      <w:r>
        <w:rPr/>
        <w:t>type enumeration {</w:t>
      </w:r>
    </w:p>
    <w:p>
      <w:pPr>
        <w:pStyle w:val="PL"/>
        <w:rPr/>
      </w:pPr>
      <w:r>
        <w:rPr>
          <w:rFonts w:eastAsia="Courier New"/>
        </w:rPr>
        <w:t xml:space="preserve">          </w:t>
      </w:r>
      <w:r>
        <w:rPr/>
        <w:t>enum S1-MME ;</w:t>
      </w:r>
    </w:p>
    <w:p>
      <w:pPr>
        <w:pStyle w:val="PL"/>
        <w:rPr/>
      </w:pPr>
      <w:r>
        <w:rPr>
          <w:rFonts w:eastAsia="Courier New"/>
        </w:rPr>
        <w:t xml:space="preserve">          </w:t>
      </w:r>
      <w:r>
        <w:rPr/>
        <w:t>enum S3 ;</w:t>
      </w:r>
    </w:p>
    <w:p>
      <w:pPr>
        <w:pStyle w:val="PL"/>
        <w:rPr/>
      </w:pPr>
      <w:r>
        <w:rPr>
          <w:rFonts w:eastAsia="Courier New"/>
        </w:rPr>
        <w:t xml:space="preserve">          </w:t>
      </w:r>
      <w:r>
        <w:rPr/>
        <w:t>enum S6a ;</w:t>
      </w:r>
    </w:p>
    <w:p>
      <w:pPr>
        <w:pStyle w:val="PL"/>
        <w:rPr/>
      </w:pPr>
      <w:r>
        <w:rPr>
          <w:rFonts w:eastAsia="Courier New"/>
        </w:rPr>
        <w:t xml:space="preserve">          </w:t>
      </w:r>
      <w:r>
        <w:rPr/>
        <w:t>enum S10 ;</w:t>
      </w:r>
    </w:p>
    <w:p>
      <w:pPr>
        <w:pStyle w:val="PL"/>
        <w:rPr/>
      </w:pPr>
      <w:r>
        <w:rPr>
          <w:rFonts w:eastAsia="Courier New"/>
        </w:rPr>
        <w:t xml:space="preserve">          </w:t>
      </w:r>
      <w:r>
        <w:rPr/>
        <w:t>enum S11 ;</w:t>
      </w:r>
    </w:p>
    <w:p>
      <w:pPr>
        <w:pStyle w:val="PL"/>
        <w:rPr/>
      </w:pPr>
      <w:r>
        <w:rPr>
          <w:rFonts w:eastAsia="Courier New"/>
        </w:rPr>
        <w:t xml:space="preserve">          </w:t>
      </w:r>
      <w:r>
        <w:rPr/>
        <w:t>enum S13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SGWInterfaces {</w:t>
      </w:r>
    </w:p>
    <w:p>
      <w:pPr>
        <w:pStyle w:val="PL"/>
        <w:rPr/>
      </w:pPr>
      <w:r>
        <w:rPr>
          <w:rFonts w:eastAsia="Courier New"/>
        </w:rPr>
        <w:t xml:space="preserve">        </w:t>
      </w:r>
      <w:r>
        <w:rPr/>
        <w:t>type enumeration {</w:t>
      </w:r>
    </w:p>
    <w:p>
      <w:pPr>
        <w:pStyle w:val="PL"/>
        <w:rPr/>
      </w:pPr>
      <w:r>
        <w:rPr>
          <w:rFonts w:eastAsia="Courier New"/>
        </w:rPr>
        <w:t xml:space="preserve">          </w:t>
      </w:r>
      <w:r>
        <w:rPr/>
        <w:t>enum S4 ;</w:t>
      </w:r>
    </w:p>
    <w:p>
      <w:pPr>
        <w:pStyle w:val="PL"/>
        <w:rPr/>
      </w:pPr>
      <w:r>
        <w:rPr>
          <w:rFonts w:eastAsia="Courier New"/>
        </w:rPr>
        <w:t xml:space="preserve">          </w:t>
      </w:r>
      <w:r>
        <w:rPr/>
        <w:t>enum S5 ;</w:t>
      </w:r>
    </w:p>
    <w:p>
      <w:pPr>
        <w:pStyle w:val="PL"/>
        <w:rPr/>
      </w:pPr>
      <w:r>
        <w:rPr>
          <w:rFonts w:eastAsia="Courier New"/>
        </w:rPr>
        <w:t xml:space="preserve">          </w:t>
      </w:r>
      <w:r>
        <w:rPr/>
        <w:t>enum S8 ;</w:t>
      </w:r>
    </w:p>
    <w:p>
      <w:pPr>
        <w:pStyle w:val="PL"/>
        <w:rPr/>
      </w:pPr>
      <w:r>
        <w:rPr>
          <w:rFonts w:eastAsia="Courier New"/>
        </w:rPr>
        <w:t xml:space="preserve">          </w:t>
      </w:r>
      <w:r>
        <w:rPr/>
        <w:t>enum S11 ;</w:t>
      </w:r>
    </w:p>
    <w:p>
      <w:pPr>
        <w:pStyle w:val="PL"/>
        <w:rPr/>
      </w:pPr>
      <w:r>
        <w:rPr>
          <w:rFonts w:eastAsia="Courier New"/>
        </w:rPr>
        <w:t xml:space="preserve">          </w:t>
      </w:r>
      <w:r>
        <w:rPr/>
        <w:t>enum Gxc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PDN_GWInterfaces {</w:t>
      </w:r>
    </w:p>
    <w:p>
      <w:pPr>
        <w:pStyle w:val="PL"/>
        <w:rPr/>
      </w:pPr>
      <w:r>
        <w:rPr>
          <w:rFonts w:eastAsia="Courier New"/>
        </w:rPr>
        <w:t xml:space="preserve">        </w:t>
      </w:r>
      <w:r>
        <w:rPr/>
        <w:t>type enumeration {</w:t>
      </w:r>
    </w:p>
    <w:p>
      <w:pPr>
        <w:pStyle w:val="PL"/>
        <w:rPr/>
      </w:pPr>
      <w:r>
        <w:rPr>
          <w:rFonts w:eastAsia="Courier New"/>
        </w:rPr>
        <w:t xml:space="preserve">          </w:t>
      </w:r>
      <w:r>
        <w:rPr/>
        <w:t>enum S2a ;</w:t>
      </w:r>
    </w:p>
    <w:p>
      <w:pPr>
        <w:pStyle w:val="PL"/>
        <w:rPr/>
      </w:pPr>
      <w:r>
        <w:rPr>
          <w:rFonts w:eastAsia="Courier New"/>
        </w:rPr>
        <w:t xml:space="preserve">          </w:t>
      </w:r>
      <w:r>
        <w:rPr/>
        <w:t>enum S2b ;</w:t>
      </w:r>
    </w:p>
    <w:p>
      <w:pPr>
        <w:pStyle w:val="PL"/>
        <w:rPr/>
      </w:pPr>
      <w:r>
        <w:rPr>
          <w:rFonts w:eastAsia="Courier New"/>
        </w:rPr>
        <w:t xml:space="preserve">          </w:t>
      </w:r>
      <w:r>
        <w:rPr/>
        <w:t>enum S2c ;</w:t>
      </w:r>
    </w:p>
    <w:p>
      <w:pPr>
        <w:pStyle w:val="PL"/>
        <w:rPr/>
      </w:pPr>
      <w:r>
        <w:rPr>
          <w:rFonts w:eastAsia="Courier New"/>
        </w:rPr>
        <w:t xml:space="preserve">          </w:t>
      </w:r>
      <w:r>
        <w:rPr/>
        <w:t>enum S5 ;</w:t>
      </w:r>
    </w:p>
    <w:p>
      <w:pPr>
        <w:pStyle w:val="PL"/>
        <w:rPr/>
      </w:pPr>
      <w:r>
        <w:rPr>
          <w:rFonts w:eastAsia="Courier New"/>
        </w:rPr>
        <w:t xml:space="preserve">          </w:t>
      </w:r>
      <w:r>
        <w:rPr/>
        <w:t>enum S6b ;</w:t>
      </w:r>
    </w:p>
    <w:p>
      <w:pPr>
        <w:pStyle w:val="PL"/>
        <w:rPr/>
      </w:pPr>
      <w:r>
        <w:rPr>
          <w:rFonts w:eastAsia="Courier New"/>
        </w:rPr>
        <w:t xml:space="preserve">          </w:t>
      </w:r>
      <w:r>
        <w:rPr/>
        <w:t>enum Gx ;</w:t>
      </w:r>
    </w:p>
    <w:p>
      <w:pPr>
        <w:pStyle w:val="PL"/>
        <w:rPr/>
      </w:pPr>
      <w:r>
        <w:rPr>
          <w:rFonts w:eastAsia="Courier New"/>
        </w:rPr>
        <w:t xml:space="preserve">          </w:t>
      </w:r>
      <w:r>
        <w:rPr/>
        <w:t>enum S8 ;</w:t>
      </w:r>
    </w:p>
    <w:p>
      <w:pPr>
        <w:pStyle w:val="PL"/>
        <w:rPr/>
      </w:pPr>
      <w:r>
        <w:rPr>
          <w:rFonts w:eastAsia="Courier New"/>
        </w:rPr>
        <w:t xml:space="preserve">          </w:t>
      </w:r>
      <w:r>
        <w:rPr/>
        <w:t>enum SGi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eNBInterfaces {</w:t>
      </w:r>
    </w:p>
    <w:p>
      <w:pPr>
        <w:pStyle w:val="PL"/>
        <w:rPr/>
      </w:pPr>
      <w:r>
        <w:rPr>
          <w:rFonts w:eastAsia="Courier New"/>
        </w:rPr>
        <w:t xml:space="preserve">        </w:t>
      </w:r>
      <w:r>
        <w:rPr/>
        <w:t>type enumeration {</w:t>
      </w:r>
    </w:p>
    <w:p>
      <w:pPr>
        <w:pStyle w:val="PL"/>
        <w:rPr/>
      </w:pPr>
      <w:r>
        <w:rPr>
          <w:rFonts w:eastAsia="Courier New"/>
        </w:rPr>
        <w:t xml:space="preserve">          </w:t>
      </w:r>
      <w:r>
        <w:rPr/>
        <w:t>enum S1-MME ;</w:t>
      </w:r>
    </w:p>
    <w:p>
      <w:pPr>
        <w:pStyle w:val="PL"/>
        <w:rPr/>
      </w:pPr>
      <w:r>
        <w:rPr>
          <w:rFonts w:eastAsia="Courier New"/>
        </w:rPr>
        <w:t xml:space="preserve">          </w:t>
      </w:r>
      <w:r>
        <w:rPr/>
        <w:t>enum X2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en-gNBInterfaces {</w:t>
      </w:r>
    </w:p>
    <w:p>
      <w:pPr>
        <w:pStyle w:val="PL"/>
        <w:rPr/>
      </w:pPr>
      <w:r>
        <w:rPr>
          <w:rFonts w:eastAsia="Courier New"/>
        </w:rPr>
        <w:t xml:space="preserve">        </w:t>
      </w:r>
      <w:r>
        <w:rPr/>
        <w:t>type enumeration {</w:t>
      </w:r>
    </w:p>
    <w:p>
      <w:pPr>
        <w:pStyle w:val="PL"/>
        <w:rPr/>
      </w:pPr>
      <w:r>
        <w:rPr>
          <w:rFonts w:eastAsia="Courier New"/>
        </w:rPr>
        <w:t xml:space="preserve">          </w:t>
      </w:r>
      <w:r>
        <w:rPr/>
        <w:t>enum S1-MME ;</w:t>
      </w:r>
    </w:p>
    <w:p>
      <w:pPr>
        <w:pStyle w:val="PL"/>
        <w:rPr/>
      </w:pPr>
      <w:r>
        <w:rPr>
          <w:rFonts w:eastAsia="Courier New"/>
        </w:rPr>
        <w:t xml:space="preserve">          </w:t>
      </w:r>
      <w:r>
        <w:rPr/>
        <w:t>enum X2 ;</w:t>
      </w:r>
    </w:p>
    <w:p>
      <w:pPr>
        <w:pStyle w:val="PL"/>
        <w:rPr/>
      </w:pPr>
      <w:r>
        <w:rPr>
          <w:rFonts w:eastAsia="Courier New"/>
        </w:rPr>
        <w:t xml:space="preserve">          </w:t>
      </w:r>
      <w:r>
        <w:rPr/>
        <w:t>enum Uu ;</w:t>
      </w:r>
    </w:p>
    <w:p>
      <w:pPr>
        <w:pStyle w:val="PL"/>
        <w:rPr/>
      </w:pPr>
      <w:r>
        <w:rPr>
          <w:rFonts w:eastAsia="Courier New"/>
        </w:rPr>
        <w:t xml:space="preserve">          </w:t>
      </w:r>
      <w:r>
        <w:rPr/>
        <w:t>enum F1-C ;</w:t>
      </w:r>
    </w:p>
    <w:p>
      <w:pPr>
        <w:pStyle w:val="PL"/>
        <w:rPr/>
      </w:pPr>
      <w:r>
        <w:rPr>
          <w:rFonts w:eastAsia="Courier New"/>
        </w:rPr>
        <w:t xml:space="preserve">          </w:t>
      </w:r>
      <w:r>
        <w:rPr/>
        <w:t>enum E1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AMFInterfaces {</w:t>
      </w:r>
    </w:p>
    <w:p>
      <w:pPr>
        <w:pStyle w:val="PL"/>
        <w:rPr/>
      </w:pPr>
      <w:r>
        <w:rPr>
          <w:rFonts w:eastAsia="Courier New"/>
        </w:rPr>
        <w:t xml:space="preserve">        </w:t>
      </w:r>
      <w:r>
        <w:rPr/>
        <w:t>type enumeration {</w:t>
      </w:r>
    </w:p>
    <w:p>
      <w:pPr>
        <w:pStyle w:val="PL"/>
        <w:rPr/>
      </w:pPr>
      <w:r>
        <w:rPr>
          <w:rFonts w:eastAsia="Courier New"/>
        </w:rPr>
        <w:t xml:space="preserve">          </w:t>
      </w:r>
      <w:r>
        <w:rPr/>
        <w:t>enum N1 ;</w:t>
      </w:r>
    </w:p>
    <w:p>
      <w:pPr>
        <w:pStyle w:val="PL"/>
        <w:rPr/>
      </w:pPr>
      <w:r>
        <w:rPr>
          <w:rFonts w:eastAsia="Courier New"/>
        </w:rPr>
        <w:t xml:space="preserve">          </w:t>
      </w:r>
      <w:r>
        <w:rPr/>
        <w:t>enum N2 ;</w:t>
      </w:r>
    </w:p>
    <w:p>
      <w:pPr>
        <w:pStyle w:val="PL"/>
        <w:rPr/>
      </w:pPr>
      <w:r>
        <w:rPr>
          <w:rFonts w:eastAsia="Courier New"/>
        </w:rPr>
        <w:t xml:space="preserve">          </w:t>
      </w:r>
      <w:r>
        <w:rPr/>
        <w:t>enum N8 ;</w:t>
      </w:r>
    </w:p>
    <w:p>
      <w:pPr>
        <w:pStyle w:val="PL"/>
        <w:rPr/>
      </w:pPr>
      <w:r>
        <w:rPr>
          <w:rFonts w:eastAsia="Courier New"/>
        </w:rPr>
        <w:t xml:space="preserve">          </w:t>
      </w:r>
      <w:r>
        <w:rPr/>
        <w:t>enum N11 ;</w:t>
      </w:r>
    </w:p>
    <w:p>
      <w:pPr>
        <w:pStyle w:val="PL"/>
        <w:rPr/>
      </w:pPr>
      <w:r>
        <w:rPr>
          <w:rFonts w:eastAsia="Courier New"/>
        </w:rPr>
        <w:t xml:space="preserve">          </w:t>
      </w:r>
      <w:r>
        <w:rPr/>
        <w:t>enum N12 ;</w:t>
      </w:r>
    </w:p>
    <w:p>
      <w:pPr>
        <w:pStyle w:val="PL"/>
        <w:rPr/>
      </w:pPr>
      <w:r>
        <w:rPr>
          <w:rFonts w:eastAsia="Courier New"/>
        </w:rPr>
        <w:t xml:space="preserve">          </w:t>
      </w:r>
      <w:r>
        <w:rPr/>
        <w:t>enum N14 ;</w:t>
      </w:r>
    </w:p>
    <w:p>
      <w:pPr>
        <w:pStyle w:val="PL"/>
        <w:rPr/>
      </w:pPr>
      <w:r>
        <w:rPr>
          <w:rFonts w:eastAsia="Courier New"/>
        </w:rPr>
        <w:t xml:space="preserve">          </w:t>
      </w:r>
      <w:r>
        <w:rPr/>
        <w:t>enum N15 ;</w:t>
      </w:r>
    </w:p>
    <w:p>
      <w:pPr>
        <w:pStyle w:val="PL"/>
        <w:rPr/>
      </w:pPr>
      <w:r>
        <w:rPr>
          <w:rFonts w:eastAsia="Courier New"/>
        </w:rPr>
        <w:t xml:space="preserve">          </w:t>
      </w:r>
      <w:r>
        <w:rPr/>
        <w:t>enum N20 ;</w:t>
      </w:r>
    </w:p>
    <w:p>
      <w:pPr>
        <w:pStyle w:val="PL"/>
        <w:rPr/>
      </w:pPr>
      <w:r>
        <w:rPr>
          <w:rFonts w:eastAsia="Courier New"/>
        </w:rPr>
        <w:t xml:space="preserve">          </w:t>
      </w:r>
      <w:r>
        <w:rPr/>
        <w:t>enum N22 ;</w:t>
      </w:r>
    </w:p>
    <w:p>
      <w:pPr>
        <w:pStyle w:val="PL"/>
        <w:rPr/>
      </w:pPr>
      <w:r>
        <w:rPr>
          <w:rFonts w:eastAsia="Courier New"/>
        </w:rPr>
        <w:t xml:space="preserve">          </w:t>
      </w:r>
      <w:r>
        <w:rPr/>
        <w:t>enum N26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AUSFInterfaces {</w:t>
      </w:r>
    </w:p>
    <w:p>
      <w:pPr>
        <w:pStyle w:val="PL"/>
        <w:rPr/>
      </w:pPr>
      <w:r>
        <w:rPr>
          <w:rFonts w:eastAsia="Courier New"/>
        </w:rPr>
        <w:t xml:space="preserve">        </w:t>
      </w:r>
      <w:r>
        <w:rPr/>
        <w:t>type enumeration {</w:t>
      </w:r>
    </w:p>
    <w:p>
      <w:pPr>
        <w:pStyle w:val="PL"/>
        <w:rPr/>
      </w:pPr>
      <w:r>
        <w:rPr>
          <w:rFonts w:eastAsia="Courier New"/>
        </w:rPr>
        <w:t xml:space="preserve">          </w:t>
      </w:r>
      <w:r>
        <w:rPr/>
        <w:t>enum N12 ;</w:t>
      </w:r>
    </w:p>
    <w:p>
      <w:pPr>
        <w:pStyle w:val="PL"/>
        <w:rPr/>
      </w:pPr>
      <w:r>
        <w:rPr>
          <w:rFonts w:eastAsia="Courier New"/>
        </w:rPr>
        <w:t xml:space="preserve">          </w:t>
      </w:r>
      <w:r>
        <w:rPr/>
        <w:t>enum N13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NEFInterfaces {</w:t>
      </w:r>
    </w:p>
    <w:p>
      <w:pPr>
        <w:pStyle w:val="PL"/>
        <w:rPr/>
      </w:pPr>
      <w:r>
        <w:rPr>
          <w:rFonts w:eastAsia="Courier New"/>
        </w:rPr>
        <w:t xml:space="preserve">        </w:t>
      </w:r>
      <w:r>
        <w:rPr/>
        <w:t>type enumeration {</w:t>
      </w:r>
    </w:p>
    <w:p>
      <w:pPr>
        <w:pStyle w:val="PL"/>
        <w:rPr/>
      </w:pPr>
      <w:r>
        <w:rPr>
          <w:rFonts w:eastAsia="Courier New"/>
        </w:rPr>
        <w:t xml:space="preserve">          </w:t>
      </w:r>
      <w:r>
        <w:rPr/>
        <w:t>enum N29 ;</w:t>
      </w:r>
    </w:p>
    <w:p>
      <w:pPr>
        <w:pStyle w:val="PL"/>
        <w:rPr/>
      </w:pPr>
      <w:r>
        <w:rPr>
          <w:rFonts w:eastAsia="Courier New"/>
        </w:rPr>
        <w:t xml:space="preserve">          </w:t>
      </w:r>
      <w:r>
        <w:rPr/>
        <w:t>enum N30 ;</w:t>
      </w:r>
    </w:p>
    <w:p>
      <w:pPr>
        <w:pStyle w:val="PL"/>
        <w:rPr/>
      </w:pPr>
      <w:r>
        <w:rPr>
          <w:rFonts w:eastAsia="Courier New"/>
        </w:rPr>
        <w:t xml:space="preserve">          </w:t>
      </w:r>
      <w:r>
        <w:rPr/>
        <w:t>enum N33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NRFInterfaces {</w:t>
      </w:r>
    </w:p>
    <w:p>
      <w:pPr>
        <w:pStyle w:val="PL"/>
        <w:rPr/>
      </w:pPr>
      <w:r>
        <w:rPr>
          <w:rFonts w:eastAsia="Courier New"/>
        </w:rPr>
        <w:t xml:space="preserve">        </w:t>
      </w:r>
      <w:r>
        <w:rPr/>
        <w:t>type enumeration {</w:t>
      </w:r>
    </w:p>
    <w:p>
      <w:pPr>
        <w:pStyle w:val="PL"/>
        <w:rPr/>
      </w:pPr>
      <w:r>
        <w:rPr>
          <w:rFonts w:eastAsia="Courier New"/>
        </w:rPr>
        <w:t xml:space="preserve">          </w:t>
      </w:r>
      <w:r>
        <w:rPr/>
        <w:t>enum N27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NSSFInterfaces {</w:t>
      </w:r>
    </w:p>
    <w:p>
      <w:pPr>
        <w:pStyle w:val="PL"/>
        <w:rPr/>
      </w:pPr>
      <w:r>
        <w:rPr>
          <w:rFonts w:eastAsia="Courier New"/>
        </w:rPr>
        <w:t xml:space="preserve">        </w:t>
      </w:r>
      <w:r>
        <w:rPr/>
        <w:t>type enumeration {</w:t>
      </w:r>
    </w:p>
    <w:p>
      <w:pPr>
        <w:pStyle w:val="PL"/>
        <w:rPr/>
      </w:pPr>
      <w:r>
        <w:rPr>
          <w:rFonts w:eastAsia="Courier New"/>
        </w:rPr>
        <w:t xml:space="preserve">          </w:t>
      </w:r>
      <w:r>
        <w:rPr/>
        <w:t>enum N22 ;</w:t>
      </w:r>
    </w:p>
    <w:p>
      <w:pPr>
        <w:pStyle w:val="PL"/>
        <w:rPr/>
      </w:pPr>
      <w:r>
        <w:rPr>
          <w:rFonts w:eastAsia="Courier New"/>
        </w:rPr>
        <w:t xml:space="preserve">          </w:t>
      </w:r>
      <w:r>
        <w:rPr/>
        <w:t>enum N31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PCFInterfaces {</w:t>
      </w:r>
    </w:p>
    <w:p>
      <w:pPr>
        <w:pStyle w:val="PL"/>
        <w:rPr/>
      </w:pPr>
      <w:r>
        <w:rPr>
          <w:rFonts w:eastAsia="Courier New"/>
        </w:rPr>
        <w:t xml:space="preserve">        </w:t>
      </w:r>
      <w:r>
        <w:rPr/>
        <w:t>type enumeration {</w:t>
      </w:r>
    </w:p>
    <w:p>
      <w:pPr>
        <w:pStyle w:val="PL"/>
        <w:rPr/>
      </w:pPr>
      <w:r>
        <w:rPr>
          <w:rFonts w:eastAsia="Courier New"/>
        </w:rPr>
        <w:t xml:space="preserve">          </w:t>
      </w:r>
      <w:r>
        <w:rPr/>
        <w:t>enum N5 ;</w:t>
      </w:r>
    </w:p>
    <w:p>
      <w:pPr>
        <w:pStyle w:val="PL"/>
        <w:rPr/>
      </w:pPr>
      <w:r>
        <w:rPr>
          <w:rFonts w:eastAsia="Courier New"/>
        </w:rPr>
        <w:t xml:space="preserve">          </w:t>
      </w:r>
      <w:r>
        <w:rPr/>
        <w:t>enum N7 ;</w:t>
      </w:r>
    </w:p>
    <w:p>
      <w:pPr>
        <w:pStyle w:val="PL"/>
        <w:rPr/>
      </w:pPr>
      <w:r>
        <w:rPr>
          <w:rFonts w:eastAsia="Courier New"/>
        </w:rPr>
        <w:t xml:space="preserve">          </w:t>
      </w:r>
      <w:r>
        <w:rPr/>
        <w:t>enum N15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SMFInterfaces {</w:t>
      </w:r>
    </w:p>
    <w:p>
      <w:pPr>
        <w:pStyle w:val="PL"/>
        <w:rPr/>
      </w:pPr>
      <w:r>
        <w:rPr>
          <w:rFonts w:eastAsia="Courier New"/>
        </w:rPr>
        <w:t xml:space="preserve">        </w:t>
      </w:r>
      <w:r>
        <w:rPr/>
        <w:t>type enumeration {</w:t>
      </w:r>
    </w:p>
    <w:p>
      <w:pPr>
        <w:pStyle w:val="PL"/>
        <w:rPr/>
      </w:pPr>
      <w:r>
        <w:rPr>
          <w:rFonts w:eastAsia="Courier New"/>
        </w:rPr>
        <w:t xml:space="preserve">          </w:t>
      </w:r>
      <w:r>
        <w:rPr/>
        <w:t>enum N4 ;</w:t>
      </w:r>
    </w:p>
    <w:p>
      <w:pPr>
        <w:pStyle w:val="PL"/>
        <w:rPr/>
      </w:pPr>
      <w:r>
        <w:rPr>
          <w:rFonts w:eastAsia="Courier New"/>
        </w:rPr>
        <w:t xml:space="preserve">          </w:t>
      </w:r>
      <w:r>
        <w:rPr/>
        <w:t>enum N7 ;</w:t>
      </w:r>
    </w:p>
    <w:p>
      <w:pPr>
        <w:pStyle w:val="PL"/>
        <w:rPr/>
      </w:pPr>
      <w:r>
        <w:rPr>
          <w:rFonts w:eastAsia="Courier New"/>
        </w:rPr>
        <w:t xml:space="preserve">          </w:t>
      </w:r>
      <w:r>
        <w:rPr/>
        <w:t>enum N10 ;</w:t>
      </w:r>
    </w:p>
    <w:p>
      <w:pPr>
        <w:pStyle w:val="PL"/>
        <w:rPr/>
      </w:pPr>
      <w:r>
        <w:rPr>
          <w:rFonts w:eastAsia="Courier New"/>
        </w:rPr>
        <w:t xml:space="preserve">          </w:t>
      </w:r>
      <w:r>
        <w:rPr/>
        <w:t>enum N11 ;</w:t>
      </w:r>
    </w:p>
    <w:p>
      <w:pPr>
        <w:pStyle w:val="PL"/>
        <w:rPr/>
      </w:pPr>
      <w:r>
        <w:rPr>
          <w:rFonts w:eastAsia="Courier New"/>
        </w:rPr>
        <w:t xml:space="preserve">          </w:t>
      </w:r>
      <w:r>
        <w:rPr/>
        <w:t>enum S5-C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SMSFInterfaces {</w:t>
      </w:r>
    </w:p>
    <w:p>
      <w:pPr>
        <w:pStyle w:val="PL"/>
        <w:rPr/>
      </w:pPr>
      <w:r>
        <w:rPr>
          <w:rFonts w:eastAsia="Courier New"/>
        </w:rPr>
        <w:t xml:space="preserve">        </w:t>
      </w:r>
      <w:r>
        <w:rPr/>
        <w:t>type enumeration {</w:t>
      </w:r>
    </w:p>
    <w:p>
      <w:pPr>
        <w:pStyle w:val="PL"/>
        <w:rPr/>
      </w:pPr>
      <w:r>
        <w:rPr>
          <w:rFonts w:eastAsia="Courier New"/>
        </w:rPr>
        <w:t xml:space="preserve">          </w:t>
      </w:r>
      <w:r>
        <w:rPr/>
        <w:t>enum N20 ;</w:t>
      </w:r>
    </w:p>
    <w:p>
      <w:pPr>
        <w:pStyle w:val="PL"/>
        <w:rPr/>
      </w:pPr>
      <w:r>
        <w:rPr>
          <w:rFonts w:eastAsia="Courier New"/>
        </w:rPr>
        <w:t xml:space="preserve">          </w:t>
      </w:r>
      <w:r>
        <w:rPr/>
        <w:t>enum N21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UDMInterfaces {</w:t>
      </w:r>
    </w:p>
    <w:p>
      <w:pPr>
        <w:pStyle w:val="PL"/>
        <w:rPr/>
      </w:pPr>
      <w:r>
        <w:rPr>
          <w:rFonts w:eastAsia="Courier New"/>
        </w:rPr>
        <w:t xml:space="preserve">        </w:t>
      </w:r>
      <w:r>
        <w:rPr/>
        <w:t>type enumeration {</w:t>
      </w:r>
    </w:p>
    <w:p>
      <w:pPr>
        <w:pStyle w:val="PL"/>
        <w:rPr/>
      </w:pPr>
      <w:r>
        <w:rPr>
          <w:rFonts w:eastAsia="Courier New"/>
        </w:rPr>
        <w:t xml:space="preserve">          </w:t>
      </w:r>
      <w:r>
        <w:rPr/>
        <w:t>enum N8 ;</w:t>
      </w:r>
    </w:p>
    <w:p>
      <w:pPr>
        <w:pStyle w:val="PL"/>
        <w:rPr/>
      </w:pPr>
      <w:r>
        <w:rPr>
          <w:rFonts w:eastAsia="Courier New"/>
        </w:rPr>
        <w:t xml:space="preserve">          </w:t>
      </w:r>
      <w:r>
        <w:rPr/>
        <w:t>enum N10 ;</w:t>
      </w:r>
    </w:p>
    <w:p>
      <w:pPr>
        <w:pStyle w:val="PL"/>
        <w:rPr/>
      </w:pPr>
      <w:r>
        <w:rPr>
          <w:rFonts w:eastAsia="Courier New"/>
        </w:rPr>
        <w:t xml:space="preserve">          </w:t>
      </w:r>
      <w:r>
        <w:rPr/>
        <w:t>enum N13 ;</w:t>
      </w:r>
    </w:p>
    <w:p>
      <w:pPr>
        <w:pStyle w:val="PL"/>
        <w:rPr/>
      </w:pPr>
      <w:r>
        <w:rPr>
          <w:rFonts w:eastAsia="Courier New"/>
        </w:rPr>
        <w:t xml:space="preserve">          </w:t>
      </w:r>
      <w:r>
        <w:rPr/>
        <w:t>enum N21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UPFInterfaces {</w:t>
      </w:r>
    </w:p>
    <w:p>
      <w:pPr>
        <w:pStyle w:val="PL"/>
        <w:rPr/>
      </w:pPr>
      <w:r>
        <w:rPr>
          <w:rFonts w:eastAsia="Courier New"/>
        </w:rPr>
        <w:t xml:space="preserve">        </w:t>
      </w:r>
      <w:r>
        <w:rPr/>
        <w:t>type enumeration {</w:t>
      </w:r>
    </w:p>
    <w:p>
      <w:pPr>
        <w:pStyle w:val="PL"/>
        <w:rPr/>
      </w:pPr>
      <w:r>
        <w:rPr>
          <w:rFonts w:eastAsia="Courier New"/>
        </w:rPr>
        <w:t xml:space="preserve">          </w:t>
      </w:r>
      <w:r>
        <w:rPr/>
        <w:t>enum N4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ng-eNBInterfaces {</w:t>
      </w:r>
    </w:p>
    <w:p>
      <w:pPr>
        <w:pStyle w:val="PL"/>
        <w:rPr/>
      </w:pPr>
      <w:r>
        <w:rPr>
          <w:rFonts w:eastAsia="Courier New"/>
        </w:rPr>
        <w:t xml:space="preserve">        </w:t>
      </w:r>
      <w:r>
        <w:rPr/>
        <w:t>type enumeration {</w:t>
      </w:r>
    </w:p>
    <w:p>
      <w:pPr>
        <w:pStyle w:val="PL"/>
        <w:rPr/>
      </w:pPr>
      <w:r>
        <w:rPr>
          <w:rFonts w:eastAsia="Courier New"/>
        </w:rPr>
        <w:t xml:space="preserve">          </w:t>
      </w:r>
      <w:r>
        <w:rPr/>
        <w:t>enum NG-C ;</w:t>
      </w:r>
    </w:p>
    <w:p>
      <w:pPr>
        <w:pStyle w:val="PL"/>
        <w:rPr/>
      </w:pPr>
      <w:r>
        <w:rPr>
          <w:rFonts w:eastAsia="Courier New"/>
        </w:rPr>
        <w:t xml:space="preserve">          </w:t>
      </w:r>
      <w:r>
        <w:rPr/>
        <w:t>enum Xn-C ;</w:t>
      </w:r>
    </w:p>
    <w:p>
      <w:pPr>
        <w:pStyle w:val="PL"/>
        <w:rPr/>
      </w:pPr>
      <w:r>
        <w:rPr>
          <w:rFonts w:eastAsia="Courier New"/>
        </w:rPr>
        <w:t xml:space="preserve">          </w:t>
      </w:r>
      <w:r>
        <w:rPr/>
        <w:t>enum Uu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gNB-CU-CPInterfaces {</w:t>
      </w:r>
    </w:p>
    <w:p>
      <w:pPr>
        <w:pStyle w:val="PL"/>
        <w:rPr/>
      </w:pPr>
      <w:r>
        <w:rPr>
          <w:rFonts w:eastAsia="Courier New"/>
        </w:rPr>
        <w:t xml:space="preserve">        </w:t>
      </w:r>
      <w:r>
        <w:rPr/>
        <w:t>type enumeration {</w:t>
      </w:r>
    </w:p>
    <w:p>
      <w:pPr>
        <w:pStyle w:val="PL"/>
        <w:rPr/>
      </w:pPr>
      <w:r>
        <w:rPr>
          <w:rFonts w:eastAsia="Courier New"/>
        </w:rPr>
        <w:t xml:space="preserve">          </w:t>
      </w:r>
      <w:r>
        <w:rPr/>
        <w:t>enum NG-C ;</w:t>
      </w:r>
    </w:p>
    <w:p>
      <w:pPr>
        <w:pStyle w:val="PL"/>
        <w:rPr/>
      </w:pPr>
      <w:r>
        <w:rPr>
          <w:rFonts w:eastAsia="Courier New"/>
        </w:rPr>
        <w:t xml:space="preserve">          </w:t>
      </w:r>
      <w:r>
        <w:rPr/>
        <w:t>enum Xn-C ;</w:t>
      </w:r>
    </w:p>
    <w:p>
      <w:pPr>
        <w:pStyle w:val="PL"/>
        <w:rPr/>
      </w:pPr>
      <w:r>
        <w:rPr>
          <w:rFonts w:eastAsia="Courier New"/>
        </w:rPr>
        <w:t xml:space="preserve">          </w:t>
      </w:r>
      <w:r>
        <w:rPr/>
        <w:t>enum Uu ;</w:t>
      </w:r>
    </w:p>
    <w:p>
      <w:pPr>
        <w:pStyle w:val="PL"/>
        <w:rPr/>
      </w:pPr>
      <w:r>
        <w:rPr>
          <w:rFonts w:eastAsia="Courier New"/>
        </w:rPr>
        <w:t xml:space="preserve">          </w:t>
      </w:r>
      <w:r>
        <w:rPr/>
        <w:t>enum F1-C ;</w:t>
      </w:r>
    </w:p>
    <w:p>
      <w:pPr>
        <w:pStyle w:val="PL"/>
        <w:rPr/>
      </w:pPr>
      <w:r>
        <w:rPr>
          <w:rFonts w:eastAsia="Courier New"/>
        </w:rPr>
        <w:t xml:space="preserve">          </w:t>
      </w:r>
      <w:r>
        <w:rPr/>
        <w:t>enum E1 ;</w:t>
      </w:r>
    </w:p>
    <w:p>
      <w:pPr>
        <w:pStyle w:val="PL"/>
        <w:rPr/>
      </w:pPr>
      <w:r>
        <w:rPr>
          <w:rFonts w:eastAsia="Courier New"/>
        </w:rPr>
        <w:t xml:space="preserve">          </w:t>
      </w:r>
      <w:r>
        <w:rPr/>
        <w:t>enum X2-C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gNB-CU-UPInterfaces {</w:t>
      </w:r>
    </w:p>
    <w:p>
      <w:pPr>
        <w:pStyle w:val="PL"/>
        <w:rPr/>
      </w:pPr>
      <w:r>
        <w:rPr>
          <w:rFonts w:eastAsia="Courier New"/>
        </w:rPr>
        <w:t xml:space="preserve">        </w:t>
      </w:r>
      <w:r>
        <w:rPr/>
        <w:t>type enumeration {</w:t>
      </w:r>
    </w:p>
    <w:p>
      <w:pPr>
        <w:pStyle w:val="PL"/>
        <w:rPr/>
      </w:pPr>
      <w:r>
        <w:rPr>
          <w:rFonts w:eastAsia="Courier New"/>
        </w:rPr>
        <w:t xml:space="preserve">          </w:t>
      </w:r>
      <w:r>
        <w:rPr/>
        <w:t>enum E1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leaf-list gNB-DUInterfaces {</w:t>
      </w:r>
    </w:p>
    <w:p>
      <w:pPr>
        <w:pStyle w:val="PL"/>
        <w:rPr/>
      </w:pPr>
      <w:r>
        <w:rPr>
          <w:rFonts w:eastAsia="Courier New"/>
        </w:rPr>
        <w:t xml:space="preserve">        </w:t>
      </w:r>
      <w:r>
        <w:rPr/>
        <w:t>type enumeration {</w:t>
      </w:r>
    </w:p>
    <w:p>
      <w:pPr>
        <w:pStyle w:val="PL"/>
        <w:rPr/>
      </w:pPr>
      <w:r>
        <w:rPr>
          <w:rFonts w:eastAsia="Courier New"/>
        </w:rPr>
        <w:t xml:space="preserve">          </w:t>
      </w:r>
      <w:r>
        <w:rPr/>
        <w:t>enum F1-C ;</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listOfNeTypes {</w:t>
      </w:r>
    </w:p>
    <w:p>
      <w:pPr>
        <w:pStyle w:val="PL"/>
        <w:rPr/>
      </w:pPr>
      <w:r>
        <w:rPr>
          <w:rFonts w:eastAsia="Courier New"/>
        </w:rPr>
        <w:t xml:space="preserve">      </w:t>
      </w:r>
      <w:r>
        <w:rPr/>
        <w:t>type enumeration {</w:t>
      </w:r>
    </w:p>
    <w:p>
      <w:pPr>
        <w:pStyle w:val="PL"/>
        <w:rPr/>
      </w:pPr>
      <w:r>
        <w:rPr>
          <w:rFonts w:eastAsia="Courier New"/>
        </w:rPr>
        <w:t xml:space="preserve">        </w:t>
      </w:r>
      <w:r>
        <w:rPr/>
        <w:t>enum MSC_SERVER;</w:t>
      </w:r>
    </w:p>
    <w:p>
      <w:pPr>
        <w:pStyle w:val="PL"/>
        <w:rPr/>
      </w:pPr>
      <w:r>
        <w:rPr>
          <w:rFonts w:eastAsia="Courier New"/>
        </w:rPr>
        <w:t xml:space="preserve">        </w:t>
      </w:r>
      <w:r>
        <w:rPr/>
        <w:t>enum SGSN;</w:t>
      </w:r>
    </w:p>
    <w:p>
      <w:pPr>
        <w:pStyle w:val="PL"/>
        <w:rPr/>
      </w:pPr>
      <w:r>
        <w:rPr>
          <w:rFonts w:eastAsia="Courier New"/>
        </w:rPr>
        <w:t xml:space="preserve">        </w:t>
      </w:r>
      <w:r>
        <w:rPr/>
        <w:t>enum MGW;</w:t>
      </w:r>
    </w:p>
    <w:p>
      <w:pPr>
        <w:pStyle w:val="PL"/>
        <w:rPr/>
      </w:pPr>
      <w:r>
        <w:rPr>
          <w:rFonts w:eastAsia="Courier New"/>
        </w:rPr>
        <w:t xml:space="preserve">        </w:t>
      </w:r>
      <w:r>
        <w:rPr/>
        <w:t>enum GGSN;</w:t>
      </w:r>
    </w:p>
    <w:p>
      <w:pPr>
        <w:pStyle w:val="PL"/>
        <w:rPr/>
      </w:pPr>
      <w:r>
        <w:rPr>
          <w:rFonts w:eastAsia="Courier New"/>
        </w:rPr>
        <w:t xml:space="preserve">        </w:t>
      </w:r>
      <w:r>
        <w:rPr/>
        <w:t>enum RNC;</w:t>
      </w:r>
    </w:p>
    <w:p>
      <w:pPr>
        <w:pStyle w:val="PL"/>
        <w:rPr/>
      </w:pPr>
      <w:r>
        <w:rPr>
          <w:rFonts w:eastAsia="Courier New"/>
        </w:rPr>
        <w:t xml:space="preserve">        </w:t>
      </w:r>
      <w:r>
        <w:rPr/>
        <w:t>enum BM_SC;</w:t>
      </w:r>
    </w:p>
    <w:p>
      <w:pPr>
        <w:pStyle w:val="PL"/>
        <w:rPr/>
      </w:pPr>
      <w:r>
        <w:rPr>
          <w:rFonts w:eastAsia="Courier New"/>
        </w:rPr>
        <w:t xml:space="preserve">        </w:t>
      </w:r>
      <w:r>
        <w:rPr>
          <w:lang w:val="fr-FR"/>
        </w:rPr>
        <w:t>enum MME;</w:t>
      </w:r>
    </w:p>
    <w:p>
      <w:pPr>
        <w:pStyle w:val="PL"/>
        <w:rPr>
          <w:lang w:val="fr-FR"/>
        </w:rPr>
      </w:pPr>
      <w:r>
        <w:rPr>
          <w:rFonts w:eastAsia="Courier New"/>
          <w:lang w:val="fr-FR"/>
        </w:rPr>
        <w:t xml:space="preserve">        </w:t>
      </w:r>
      <w:r>
        <w:rPr>
          <w:lang w:val="fr-FR"/>
        </w:rPr>
        <w:t>enum SGW;</w:t>
      </w:r>
    </w:p>
    <w:p>
      <w:pPr>
        <w:pStyle w:val="PL"/>
        <w:rPr>
          <w:lang w:val="fr-FR"/>
        </w:rPr>
      </w:pPr>
      <w:r>
        <w:rPr>
          <w:rFonts w:eastAsia="Courier New"/>
          <w:lang w:val="fr-FR"/>
        </w:rPr>
        <w:t xml:space="preserve">        </w:t>
      </w:r>
      <w:r>
        <w:rPr>
          <w:lang w:val="fr-FR"/>
        </w:rPr>
        <w:t>enum PGW;</w:t>
      </w:r>
    </w:p>
    <w:p>
      <w:pPr>
        <w:pStyle w:val="PL"/>
        <w:rPr>
          <w:lang w:val="fr-FR"/>
        </w:rPr>
      </w:pPr>
      <w:r>
        <w:rPr>
          <w:rFonts w:eastAsia="Courier New"/>
          <w:lang w:val="fr-FR"/>
        </w:rPr>
        <w:t xml:space="preserve">        </w:t>
      </w:r>
      <w:r>
        <w:rPr>
          <w:lang w:val="fr-FR"/>
        </w:rPr>
        <w:t>enum ENB;</w:t>
      </w:r>
    </w:p>
    <w:p>
      <w:pPr>
        <w:pStyle w:val="PL"/>
        <w:rPr>
          <w:lang w:val="fr-FR"/>
        </w:rPr>
      </w:pPr>
      <w:r>
        <w:rPr>
          <w:rFonts w:eastAsia="Courier New"/>
          <w:lang w:val="fr-FR"/>
        </w:rPr>
        <w:t xml:space="preserve">        </w:t>
      </w:r>
      <w:r>
        <w:rPr>
          <w:lang w:val="fr-FR"/>
        </w:rPr>
        <w:t>enum EN_GNB;</w:t>
      </w:r>
    </w:p>
    <w:p>
      <w:pPr>
        <w:pStyle w:val="PL"/>
        <w:rPr/>
      </w:pPr>
      <w:r>
        <w:rPr>
          <w:rFonts w:eastAsia="Courier New"/>
          <w:lang w:val="fr-FR"/>
        </w:rPr>
        <w:t xml:space="preserve">        </w:t>
      </w:r>
      <w:r>
        <w:rPr/>
        <w:t>enum GNB_CU_CP;</w:t>
      </w:r>
    </w:p>
    <w:p>
      <w:pPr>
        <w:pStyle w:val="PL"/>
        <w:rPr/>
      </w:pPr>
      <w:r>
        <w:rPr>
          <w:rFonts w:eastAsia="Courier New"/>
        </w:rPr>
        <w:t xml:space="preserve">        </w:t>
      </w:r>
      <w:r>
        <w:rPr/>
        <w:t>enum GNB_CU_UP;</w:t>
      </w:r>
    </w:p>
    <w:p>
      <w:pPr>
        <w:pStyle w:val="PL"/>
        <w:rPr/>
      </w:pPr>
      <w:r>
        <w:rPr>
          <w:rFonts w:eastAsia="Courier New"/>
        </w:rPr>
        <w:t xml:space="preserve">        </w:t>
      </w:r>
      <w:r>
        <w:rPr/>
        <w:t>enum GNB_DU;</w:t>
      </w:r>
    </w:p>
    <w:p>
      <w:pPr>
        <w:pStyle w:val="PL"/>
        <w:rPr/>
      </w:pPr>
      <w:r>
        <w:rPr>
          <w:rFonts w:eastAsia="Courier New"/>
        </w:rPr>
        <w:t xml:space="preserve">      </w:t>
      </w:r>
      <w:r>
        <w:rPr/>
        <w:t>}</w:t>
      </w:r>
    </w:p>
    <w:p>
      <w:pPr>
        <w:pStyle w:val="PL"/>
        <w:rPr/>
      </w:pPr>
      <w:r>
        <w:rPr>
          <w:rFonts w:eastAsia="Courier New"/>
        </w:rPr>
        <w:t xml:space="preserve">      </w:t>
      </w:r>
      <w:r>
        <w:rPr/>
        <w:t>description "Specifies in which type of ManagedFunction the trace should</w:t>
      </w:r>
    </w:p>
    <w:p>
      <w:pPr>
        <w:pStyle w:val="PL"/>
        <w:rPr/>
      </w:pPr>
      <w:r>
        <w:rPr>
          <w:rFonts w:eastAsia="Courier New"/>
        </w:rPr>
        <w:t xml:space="preserve">        </w:t>
      </w:r>
      <w:r>
        <w:rPr/>
        <w:t>be activated. The attribute is applicable only for Trace with</w:t>
      </w:r>
    </w:p>
    <w:p>
      <w:pPr>
        <w:pStyle w:val="PL"/>
        <w:rPr/>
      </w:pPr>
      <w:r>
        <w:rPr>
          <w:rFonts w:eastAsia="Courier New"/>
        </w:rPr>
        <w:t xml:space="preserve">        </w:t>
      </w:r>
      <w:r>
        <w:rPr/>
        <w:t>Signalling Based Trace activation. In case this attribute is not used,</w:t>
      </w:r>
    </w:p>
    <w:p>
      <w:pPr>
        <w:pStyle w:val="PL"/>
        <w:rPr/>
      </w:pPr>
      <w:r>
        <w:rPr>
          <w:rFonts w:eastAsia="Courier New"/>
        </w:rPr>
        <w:t xml:space="preserve">        </w:t>
      </w:r>
      <w:r>
        <w:rPr/>
        <w:t>it carries a null semantic";</w:t>
      </w:r>
    </w:p>
    <w:p>
      <w:pPr>
        <w:pStyle w:val="PL"/>
        <w:rPr/>
      </w:pPr>
      <w:r>
        <w:rPr>
          <w:rFonts w:eastAsia="Courier New"/>
        </w:rPr>
        <w:t xml:space="preserve">      </w:t>
      </w:r>
      <w:r>
        <w:rPr/>
        <w:t>reference "Clause 5.4 of 3GPP TS 32.422 for additional details on the</w:t>
      </w:r>
    </w:p>
    <w:p>
      <w:pPr>
        <w:pStyle w:val="PL"/>
        <w:rPr/>
      </w:pPr>
      <w:r>
        <w:rPr>
          <w:rFonts w:eastAsia="Courier New"/>
        </w:rPr>
        <w:t xml:space="preserve">        </w:t>
      </w:r>
      <w:r>
        <w:rPr/>
        <w:t>allowed values";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PLMNTarget {</w:t>
      </w:r>
    </w:p>
    <w:p>
      <w:pPr>
        <w:pStyle w:val="PL"/>
        <w:rPr/>
      </w:pPr>
      <w:r>
        <w:rPr>
          <w:rFonts w:eastAsia="Courier New"/>
        </w:rPr>
        <w:t xml:space="preserve">      </w:t>
      </w:r>
      <w:r>
        <w:rPr/>
        <w:t>type string;</w:t>
      </w:r>
    </w:p>
    <w:p>
      <w:pPr>
        <w:pStyle w:val="PL"/>
        <w:rPr/>
      </w:pPr>
      <w:r>
        <w:rPr>
          <w:rFonts w:eastAsia="Courier New"/>
        </w:rPr>
        <w:t xml:space="preserve">      </w:t>
      </w:r>
      <w:r>
        <w:rPr/>
        <w:t>mandatory true;</w:t>
      </w:r>
    </w:p>
    <w:p>
      <w:pPr>
        <w:pStyle w:val="PL"/>
        <w:rPr/>
      </w:pPr>
      <w:r>
        <w:rPr>
          <w:rFonts w:eastAsia="Courier New"/>
        </w:rPr>
        <w:t xml:space="preserve">      </w:t>
      </w:r>
      <w:r>
        <w:rPr/>
        <w:t>description "Specifies which PLMN that the subscriber of the session to</w:t>
      </w:r>
    </w:p>
    <w:p>
      <w:pPr>
        <w:pStyle w:val="PL"/>
        <w:rPr/>
      </w:pPr>
      <w:r>
        <w:rPr>
          <w:rFonts w:eastAsia="Courier New"/>
        </w:rPr>
        <w:t xml:space="preserve">        </w:t>
      </w:r>
      <w:r>
        <w:rPr/>
        <w:t>be recorded uses as selected PLMN. PLMN Target might differ from the</w:t>
      </w:r>
    </w:p>
    <w:p>
      <w:pPr>
        <w:pStyle w:val="PL"/>
        <w:rPr/>
      </w:pPr>
      <w:r>
        <w:rPr>
          <w:rFonts w:eastAsia="Courier New"/>
        </w:rPr>
        <w:t xml:space="preserve">        </w:t>
      </w:r>
      <w:r>
        <w:rPr/>
        <w:t>PLMN specified in the Trace Reference";</w:t>
      </w:r>
    </w:p>
    <w:p>
      <w:pPr>
        <w:pStyle w:val="PL"/>
        <w:rPr/>
      </w:pPr>
      <w:r>
        <w:rPr>
          <w:rFonts w:eastAsia="Courier New"/>
        </w:rPr>
        <w:t xml:space="preserve">      </w:t>
      </w:r>
      <w:r>
        <w:rPr/>
        <w:t>reference "Clause 5.9b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streamingTraceConsumerURI {</w:t>
      </w:r>
    </w:p>
    <w:p>
      <w:pPr>
        <w:pStyle w:val="PL"/>
        <w:rPr/>
      </w:pPr>
      <w:r>
        <w:rPr>
          <w:rFonts w:eastAsia="Courier New"/>
        </w:rPr>
        <w:t xml:space="preserve">      </w:t>
      </w:r>
      <w:r>
        <w:rPr/>
        <w:t>when '../traceReportingFormat  = "STREAMING"';</w:t>
      </w:r>
    </w:p>
    <w:p>
      <w:pPr>
        <w:pStyle w:val="PL"/>
        <w:rPr/>
      </w:pPr>
      <w:r>
        <w:rPr>
          <w:rFonts w:eastAsia="Courier New"/>
        </w:rPr>
        <w:t xml:space="preserve">      </w:t>
      </w:r>
      <w:r>
        <w:rPr/>
        <w:t>type inet:uri;</w:t>
      </w:r>
    </w:p>
    <w:p>
      <w:pPr>
        <w:pStyle w:val="PL"/>
        <w:rPr/>
      </w:pPr>
      <w:r>
        <w:rPr>
          <w:rFonts w:eastAsia="Courier New"/>
        </w:rPr>
        <w:t xml:space="preserve">      </w:t>
      </w:r>
      <w:r>
        <w:rPr/>
        <w:t>mandatory true;</w:t>
      </w:r>
    </w:p>
    <w:p>
      <w:pPr>
        <w:pStyle w:val="PL"/>
        <w:rPr/>
      </w:pPr>
      <w:r>
        <w:rPr>
          <w:rFonts w:eastAsia="Courier New"/>
        </w:rPr>
        <w:t xml:space="preserve">      </w:t>
      </w:r>
      <w:r>
        <w:rPr/>
        <w:t>description "URI of the Streaming Trace data reporting MnS consumer</w:t>
      </w:r>
    </w:p>
    <w:p>
      <w:pPr>
        <w:pStyle w:val="PL"/>
        <w:rPr/>
      </w:pPr>
      <w:r>
        <w:rPr>
          <w:rFonts w:eastAsia="Courier New"/>
        </w:rPr>
        <w:t xml:space="preserve">        </w:t>
      </w:r>
      <w:r>
        <w:rPr/>
        <w:t>(a.k.a. streaming target).</w:t>
      </w:r>
    </w:p>
    <w:p>
      <w:pPr>
        <w:pStyle w:val="PL"/>
        <w:rPr/>
      </w:pPr>
      <w:r>
        <w:rPr>
          <w:rFonts w:eastAsia="Courier New"/>
        </w:rPr>
        <w:t xml:space="preserve">        </w:t>
      </w:r>
      <w:r>
        <w:rPr/>
        <w:t>This attribute shall be present if file based trace data reporting is</w:t>
      </w:r>
    </w:p>
    <w:p>
      <w:pPr>
        <w:pStyle w:val="PL"/>
        <w:rPr/>
      </w:pPr>
      <w:r>
        <w:rPr>
          <w:rFonts w:eastAsia="Courier New"/>
        </w:rPr>
        <w:t xml:space="preserve">        </w:t>
      </w:r>
      <w:r>
        <w:rPr/>
        <w:t>supported and traceReportingFormat set to 'file based' or when</w:t>
      </w:r>
    </w:p>
    <w:p>
      <w:pPr>
        <w:pStyle w:val="PL"/>
        <w:rPr/>
      </w:pPr>
      <w:r>
        <w:rPr>
          <w:rFonts w:eastAsia="Courier New"/>
        </w:rPr>
        <w:t xml:space="preserve">        </w:t>
      </w:r>
      <w:r>
        <w:rPr/>
        <w:t>jobType is set to Logged MDT or Logged MBSFN MDT.";</w:t>
      </w:r>
    </w:p>
    <w:p>
      <w:pPr>
        <w:pStyle w:val="PL"/>
        <w:rPr/>
      </w:pPr>
      <w:r>
        <w:rPr>
          <w:rFonts w:eastAsia="Courier New"/>
        </w:rPr>
        <w:t xml:space="preserve">      </w:t>
      </w:r>
      <w:r>
        <w:rPr/>
        <w:t>reference "Clause 5.9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traceCollectionEntityAddress {</w:t>
      </w:r>
    </w:p>
    <w:p>
      <w:pPr>
        <w:pStyle w:val="PL"/>
        <w:rPr/>
      </w:pPr>
      <w:r>
        <w:rPr>
          <w:rFonts w:eastAsia="Courier New"/>
        </w:rPr>
        <w:t xml:space="preserve">      </w:t>
      </w:r>
      <w:r>
        <w:rPr/>
        <w:t>when '../traceReportingFormat  = "FILE_BASED" or '</w:t>
      </w:r>
    </w:p>
    <w:p>
      <w:pPr>
        <w:pStyle w:val="PL"/>
        <w:rPr/>
      </w:pPr>
      <w:r>
        <w:rPr>
          <w:rFonts w:eastAsia="Courier New"/>
        </w:rPr>
        <w:t xml:space="preserve">        </w:t>
      </w:r>
      <w:r>
        <w:rPr/>
        <w:t>+'../jobType = "LOGGED_MDT_ONLY" or ../jobType = "LOGGED_MBSFN_MDT"';</w:t>
      </w:r>
    </w:p>
    <w:p>
      <w:pPr>
        <w:pStyle w:val="PL"/>
        <w:rPr/>
      </w:pPr>
      <w:r>
        <w:rPr>
          <w:rFonts w:eastAsia="Courier New"/>
        </w:rPr>
        <w:t xml:space="preserve">      </w:t>
      </w:r>
      <w:r>
        <w:rPr/>
        <w:t>type union {</w:t>
      </w:r>
    </w:p>
    <w:p>
      <w:pPr>
        <w:pStyle w:val="PL"/>
        <w:rPr/>
      </w:pPr>
      <w:r>
        <w:rPr>
          <w:rFonts w:eastAsia="Courier New"/>
        </w:rPr>
        <w:t xml:space="preserve">        </w:t>
      </w:r>
      <w:r>
        <w:rPr/>
        <w:t>type inet:uri;</w:t>
      </w:r>
    </w:p>
    <w:p>
      <w:pPr>
        <w:pStyle w:val="PL"/>
        <w:rPr/>
      </w:pPr>
      <w:r>
        <w:rPr>
          <w:rFonts w:eastAsia="Courier New"/>
        </w:rPr>
        <w:t xml:space="preserve">        </w:t>
      </w:r>
      <w:r>
        <w:rPr/>
        <w:t>type inet:ip-address;</w:t>
      </w:r>
    </w:p>
    <w:p>
      <w:pPr>
        <w:pStyle w:val="PL"/>
        <w:rPr/>
      </w:pPr>
      <w:r>
        <w:rPr>
          <w:rFonts w:eastAsia="Courier New"/>
        </w:rPr>
        <w:t xml:space="preserve">      </w:t>
      </w:r>
      <w:r>
        <w:rPr/>
        <w:t>}</w:t>
      </w:r>
    </w:p>
    <w:p>
      <w:pPr>
        <w:pStyle w:val="PL"/>
        <w:rPr/>
      </w:pPr>
      <w:r>
        <w:rPr>
          <w:rFonts w:eastAsia="Courier New"/>
        </w:rPr>
        <w:t xml:space="preserve">      </w:t>
      </w:r>
      <w:r>
        <w:rPr/>
        <w:t>mandatory true;</w:t>
      </w:r>
    </w:p>
    <w:p>
      <w:pPr>
        <w:pStyle w:val="PL"/>
        <w:rPr/>
      </w:pPr>
      <w:r>
        <w:rPr>
          <w:rFonts w:eastAsia="Courier New"/>
        </w:rPr>
        <w:t xml:space="preserve">      </w:t>
      </w:r>
      <w:r>
        <w:rPr/>
        <w:t>description "Specifies the address of the Trace Collection Entity when</w:t>
      </w:r>
    </w:p>
    <w:p>
      <w:pPr>
        <w:pStyle w:val="PL"/>
        <w:rPr/>
      </w:pPr>
      <w:r>
        <w:rPr>
          <w:rFonts w:eastAsia="Courier New"/>
        </w:rPr>
        <w:t xml:space="preserve">        </w:t>
      </w:r>
      <w:r>
        <w:rPr/>
        <w:t>the attribute traceReportingFormat is configured for the file-based</w:t>
      </w:r>
    </w:p>
    <w:p>
      <w:pPr>
        <w:pStyle w:val="PL"/>
        <w:rPr/>
      </w:pPr>
      <w:r>
        <w:rPr>
          <w:rFonts w:eastAsia="Courier New"/>
        </w:rPr>
        <w:t xml:space="preserve">        </w:t>
      </w:r>
      <w:r>
        <w:rPr/>
        <w:t>reporting. The attribute is applicable for both Trace and MDT.";</w:t>
      </w:r>
    </w:p>
    <w:p>
      <w:pPr>
        <w:pStyle w:val="PL"/>
        <w:rPr/>
      </w:pPr>
      <w:r>
        <w:rPr>
          <w:rFonts w:eastAsia="Courier New"/>
        </w:rPr>
        <w:t xml:space="preserve">      </w:t>
      </w:r>
      <w:r>
        <w:rPr/>
        <w:t>reference "Clause 5.9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traceDepth {</w:t>
      </w:r>
    </w:p>
    <w:p>
      <w:pPr>
        <w:pStyle w:val="PL"/>
        <w:rPr/>
      </w:pPr>
      <w:r>
        <w:rPr>
          <w:rFonts w:eastAsia="Courier New"/>
        </w:rPr>
        <w:t xml:space="preserve">      </w:t>
      </w:r>
      <w:r>
        <w:rPr/>
        <w:t>when '../jobType = "TRACE_ONLY"'</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enumeration  {</w:t>
      </w:r>
    </w:p>
    <w:p>
      <w:pPr>
        <w:pStyle w:val="PL"/>
        <w:rPr/>
      </w:pPr>
      <w:r>
        <w:rPr>
          <w:rFonts w:eastAsia="Courier New"/>
        </w:rPr>
        <w:t xml:space="preserve">        </w:t>
      </w:r>
      <w:r>
        <w:rPr/>
        <w:t>enum MINIMUM;</w:t>
      </w:r>
    </w:p>
    <w:p>
      <w:pPr>
        <w:pStyle w:val="PL"/>
        <w:rPr/>
      </w:pPr>
      <w:r>
        <w:rPr>
          <w:rFonts w:eastAsia="Courier New"/>
        </w:rPr>
        <w:t xml:space="preserve">        </w:t>
      </w:r>
      <w:r>
        <w:rPr/>
        <w:t>enum MEDIUM;</w:t>
      </w:r>
    </w:p>
    <w:p>
      <w:pPr>
        <w:pStyle w:val="PL"/>
        <w:rPr/>
      </w:pPr>
      <w:r>
        <w:rPr>
          <w:rFonts w:eastAsia="Courier New"/>
        </w:rPr>
        <w:t xml:space="preserve">        </w:t>
      </w:r>
      <w:r>
        <w:rPr>
          <w:lang w:val="fr-FR"/>
        </w:rPr>
        <w:t>enum MAXIMUM;</w:t>
      </w:r>
    </w:p>
    <w:p>
      <w:pPr>
        <w:pStyle w:val="PL"/>
        <w:rPr/>
      </w:pPr>
      <w:r>
        <w:rPr>
          <w:rFonts w:eastAsia="Courier New"/>
          <w:lang w:val="fr-FR"/>
        </w:rPr>
        <w:t xml:space="preserve">        </w:t>
      </w:r>
      <w:r>
        <w:rPr>
          <w:lang w:val="fr-FR"/>
        </w:rPr>
        <w:t>enum VENDORMINIMUM;</w:t>
      </w:r>
    </w:p>
    <w:p>
      <w:pPr>
        <w:pStyle w:val="PL"/>
        <w:rPr/>
      </w:pPr>
      <w:r>
        <w:rPr>
          <w:rFonts w:eastAsia="Courier New"/>
          <w:lang w:val="fr-FR"/>
        </w:rPr>
        <w:t xml:space="preserve">        </w:t>
      </w:r>
      <w:r>
        <w:rPr>
          <w:lang w:val="fr-FR"/>
        </w:rPr>
        <w:t>enum VENDORMEDIUM;</w:t>
      </w:r>
    </w:p>
    <w:p>
      <w:pPr>
        <w:pStyle w:val="PL"/>
        <w:rPr/>
      </w:pPr>
      <w:r>
        <w:rPr>
          <w:rFonts w:eastAsia="Courier New"/>
          <w:lang w:val="fr-FR"/>
        </w:rPr>
        <w:t xml:space="preserve">        </w:t>
      </w:r>
      <w:r>
        <w:rPr>
          <w:lang w:val="fr-FR"/>
        </w:rPr>
        <w:t>enum VENDORMAXIMUM;</w:t>
      </w:r>
    </w:p>
    <w:p>
      <w:pPr>
        <w:pStyle w:val="PL"/>
        <w:rPr/>
      </w:pPr>
      <w:r>
        <w:rPr>
          <w:rFonts w:eastAsia="Courier New"/>
          <w:lang w:val="fr-FR"/>
        </w:rPr>
        <w:t xml:space="preserve">      </w:t>
      </w:r>
      <w:r>
        <w:rPr/>
        <w:t>}</w:t>
      </w:r>
    </w:p>
    <w:p>
      <w:pPr>
        <w:pStyle w:val="PL"/>
        <w:rPr/>
      </w:pPr>
      <w:r>
        <w:rPr>
          <w:rFonts w:eastAsia="Courier New"/>
        </w:rPr>
        <w:t xml:space="preserve">      </w:t>
      </w:r>
      <w:r>
        <w:rPr/>
        <w:t>default MAXIMUM;</w:t>
      </w:r>
    </w:p>
    <w:p>
      <w:pPr>
        <w:pStyle w:val="PL"/>
        <w:rPr/>
      </w:pPr>
      <w:r>
        <w:rPr>
          <w:rFonts w:eastAsia="Courier New"/>
        </w:rPr>
        <w:t xml:space="preserve">      </w:t>
      </w:r>
      <w:r>
        <w:rPr/>
        <w:t>description "Specifies how detailed information should be recorded in the</w:t>
      </w:r>
    </w:p>
    <w:p>
      <w:pPr>
        <w:pStyle w:val="PL"/>
        <w:rPr/>
      </w:pPr>
      <w:r>
        <w:rPr>
          <w:rFonts w:eastAsia="Courier New"/>
        </w:rPr>
        <w:t xml:space="preserve">        </w:t>
      </w:r>
      <w:r>
        <w:rPr/>
        <w:t>Network Element. The Trace Depth is a paremeter for Trace Session level,</w:t>
      </w:r>
    </w:p>
    <w:p>
      <w:pPr>
        <w:pStyle w:val="PL"/>
        <w:rPr/>
      </w:pPr>
      <w:r>
        <w:rPr>
          <w:rFonts w:eastAsia="Courier New"/>
        </w:rPr>
        <w:t xml:space="preserve">        </w:t>
      </w:r>
      <w:r>
        <w:rPr/>
        <w:t>i.e., the Trace Depth is the same for all of the NEs to be traced in</w:t>
      </w:r>
    </w:p>
    <w:p>
      <w:pPr>
        <w:pStyle w:val="PL"/>
        <w:rPr/>
      </w:pPr>
      <w:r>
        <w:rPr>
          <w:rFonts w:eastAsia="Courier New"/>
        </w:rPr>
        <w:t xml:space="preserve">        </w:t>
      </w:r>
      <w:r>
        <w:rPr/>
        <w:t>the same Trace Session.</w:t>
      </w:r>
    </w:p>
    <w:p>
      <w:pPr>
        <w:pStyle w:val="PL"/>
        <w:rPr/>
      </w:pPr>
      <w:r>
        <w:rPr>
          <w:rFonts w:eastAsia="Courier New"/>
        </w:rPr>
        <w:t xml:space="preserve">        </w:t>
      </w:r>
      <w:r>
        <w:rPr/>
        <w:t>The attribute is applicable only for Trace, otherwise it carries a null</w:t>
      </w:r>
    </w:p>
    <w:p>
      <w:pPr>
        <w:pStyle w:val="PL"/>
        <w:rPr/>
      </w:pPr>
      <w:r>
        <w:rPr>
          <w:rFonts w:eastAsia="Courier New"/>
        </w:rPr>
        <w:t xml:space="preserve">        </w:t>
      </w:r>
      <w:r>
        <w:rPr/>
        <w:t>semantic.";</w:t>
      </w:r>
    </w:p>
    <w:p>
      <w:pPr>
        <w:pStyle w:val="PL"/>
        <w:rPr/>
      </w:pPr>
      <w:r>
        <w:rPr>
          <w:rFonts w:eastAsia="Courier New"/>
        </w:rPr>
        <w:t xml:space="preserve">      </w:t>
      </w:r>
      <w:r>
        <w:rPr/>
        <w:t>reference "Clause 5.3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traceReference {</w:t>
      </w:r>
    </w:p>
    <w:p>
      <w:pPr>
        <w:pStyle w:val="PL"/>
        <w:rPr/>
      </w:pPr>
      <w:r>
        <w:rPr>
          <w:rFonts w:eastAsia="Courier New"/>
        </w:rPr>
        <w:t xml:space="preserve">      </w:t>
      </w:r>
      <w:r>
        <w:rPr/>
        <w:t>uses TraceReference;</w:t>
      </w:r>
    </w:p>
    <w:p>
      <w:pPr>
        <w:pStyle w:val="PL"/>
        <w:rPr/>
      </w:pPr>
      <w:r>
        <w:rPr>
          <w:rFonts w:eastAsia="Courier New"/>
        </w:rPr>
        <w:t xml:space="preserve">      </w:t>
      </w:r>
      <w:r>
        <w:rPr/>
        <w:t>key "mcc mnc traceId";</w:t>
      </w:r>
    </w:p>
    <w:p>
      <w:pPr>
        <w:pStyle w:val="PL"/>
        <w:rPr/>
      </w:pPr>
      <w:r>
        <w:rPr>
          <w:rFonts w:eastAsia="Courier New"/>
        </w:rPr>
        <w:t xml:space="preserve">      </w:t>
      </w:r>
      <w:r>
        <w:rPr/>
        <w:t>max-elements 1;</w:t>
      </w:r>
    </w:p>
    <w:p>
      <w:pPr>
        <w:pStyle w:val="PL"/>
        <w:rPr/>
      </w:pPr>
      <w:r>
        <w:rPr>
          <w:rFonts w:eastAsia="Courier New"/>
        </w:rPr>
        <w:t xml:space="preserve">      </w:t>
      </w:r>
      <w:r>
        <w:rPr/>
        <w:t>description "A globally unique identifier, which uniquely identifies the</w:t>
      </w:r>
    </w:p>
    <w:p>
      <w:pPr>
        <w:pStyle w:val="PL"/>
        <w:rPr/>
      </w:pPr>
      <w:r>
        <w:rPr>
          <w:rFonts w:eastAsia="Courier New"/>
        </w:rPr>
        <w:t xml:space="preserve">        </w:t>
      </w:r>
      <w:r>
        <w:rPr/>
        <w:t>Trace Session that is created by the TraceJob.</w:t>
      </w:r>
    </w:p>
    <w:p>
      <w:pPr>
        <w:pStyle w:val="PL"/>
        <w:rPr/>
      </w:pPr>
      <w:r>
        <w:rPr>
          <w:rFonts w:eastAsia="Courier New"/>
        </w:rPr>
        <w:t xml:space="preserve">        </w:t>
      </w:r>
      <w:r>
        <w:rPr/>
        <w:t>In case of shared network, it is the MCC and MNC of the Participating</w:t>
      </w:r>
    </w:p>
    <w:p>
      <w:pPr>
        <w:pStyle w:val="PL"/>
        <w:rPr/>
      </w:pPr>
      <w:r>
        <w:rPr>
          <w:rFonts w:eastAsia="Courier New"/>
        </w:rPr>
        <w:t xml:space="preserve">        </w:t>
      </w:r>
      <w:r>
        <w:rPr/>
        <w:t>Operator that request the trace session that shall be provided.</w:t>
      </w:r>
    </w:p>
    <w:p>
      <w:pPr>
        <w:pStyle w:val="PL"/>
        <w:rPr/>
      </w:pPr>
      <w:r>
        <w:rPr>
          <w:rFonts w:eastAsia="Courier New"/>
        </w:rPr>
        <w:t xml:space="preserve">        </w:t>
      </w:r>
      <w:r>
        <w:rPr/>
        <w:t>The attribute is applicable for both Trace and MDT.";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traceReportingFormat {</w:t>
      </w:r>
    </w:p>
    <w:p>
      <w:pPr>
        <w:pStyle w:val="PL"/>
        <w:rPr/>
      </w:pPr>
      <w:r>
        <w:rPr>
          <w:rFonts w:eastAsia="Courier New"/>
        </w:rPr>
        <w:t xml:space="preserve">      </w:t>
      </w:r>
      <w:r>
        <w:rPr/>
        <w:t>type enumeration {</w:t>
      </w:r>
    </w:p>
    <w:p>
      <w:pPr>
        <w:pStyle w:val="PL"/>
        <w:rPr/>
      </w:pPr>
      <w:r>
        <w:rPr>
          <w:rFonts w:eastAsia="Courier New"/>
        </w:rPr>
        <w:t xml:space="preserve">        </w:t>
      </w:r>
      <w:r>
        <w:rPr/>
        <w:t>enum FILE_BASED;</w:t>
      </w:r>
    </w:p>
    <w:p>
      <w:pPr>
        <w:pStyle w:val="PL"/>
        <w:rPr/>
      </w:pPr>
      <w:r>
        <w:rPr>
          <w:rFonts w:eastAsia="Courier New"/>
        </w:rPr>
        <w:t xml:space="preserve">        </w:t>
      </w:r>
      <w:r>
        <w:rPr/>
        <w:t>enum STREAMING;</w:t>
      </w:r>
    </w:p>
    <w:p>
      <w:pPr>
        <w:pStyle w:val="PL"/>
        <w:rPr/>
      </w:pPr>
      <w:r>
        <w:rPr>
          <w:rFonts w:eastAsia="Courier New"/>
        </w:rPr>
        <w:t xml:space="preserve">      </w:t>
      </w:r>
      <w:r>
        <w:rPr/>
        <w:t>}</w:t>
      </w:r>
    </w:p>
    <w:p>
      <w:pPr>
        <w:pStyle w:val="PL"/>
        <w:rPr/>
      </w:pPr>
      <w:r>
        <w:rPr>
          <w:rFonts w:eastAsia="Courier New"/>
        </w:rPr>
        <w:t xml:space="preserve">      </w:t>
      </w:r>
      <w:r>
        <w:rPr/>
        <w:t>default FILE_BASED;</w:t>
      </w:r>
    </w:p>
    <w:p>
      <w:pPr>
        <w:pStyle w:val="PL"/>
        <w:rPr/>
      </w:pPr>
      <w:r>
        <w:rPr>
          <w:rFonts w:eastAsia="Courier New"/>
        </w:rPr>
        <w:t xml:space="preserve">      </w:t>
      </w:r>
      <w:r>
        <w:rPr/>
        <w:t>description "Specifies the trace reporting format - streaming trace</w:t>
      </w:r>
    </w:p>
    <w:p>
      <w:pPr>
        <w:pStyle w:val="PL"/>
        <w:rPr/>
      </w:pPr>
      <w:r>
        <w:rPr>
          <w:rFonts w:eastAsia="Courier New"/>
        </w:rPr>
        <w:t xml:space="preserve">        </w:t>
      </w:r>
      <w:r>
        <w:rPr/>
        <w:t>reporting or file-based trace reporting";</w:t>
      </w:r>
    </w:p>
    <w:p>
      <w:pPr>
        <w:pStyle w:val="PL"/>
        <w:rPr/>
      </w:pPr>
      <w:r>
        <w:rPr>
          <w:rFonts w:eastAsia="Courier New"/>
        </w:rPr>
        <w:t xml:space="preserve">      </w:t>
      </w:r>
      <w:r>
        <w:rPr/>
        <w:t>reference "3GPP TS 32.422 clause 5.11";</w:t>
      </w:r>
    </w:p>
    <w:p>
      <w:pPr>
        <w:pStyle w:val="PL"/>
        <w:rPr/>
      </w:pPr>
      <w:r>
        <w:rPr>
          <w:rFonts w:eastAsia="Courier New"/>
        </w:rPr>
        <w:t xml:space="preserve">    </w:t>
      </w:r>
      <w:r>
        <w:rPr/>
        <w:t>}</w:t>
      </w:r>
    </w:p>
    <w:p>
      <w:pPr>
        <w:pStyle w:val="PL"/>
        <w:rPr/>
      </w:pPr>
      <w:r>
        <w:rPr>
          <w:rFonts w:eastAsia="Courier New"/>
        </w:rPr>
        <w:t xml:space="preserve">    </w:t>
      </w:r>
      <w:r>
        <w:rPr/>
        <w:t>list traceTarget {</w:t>
      </w:r>
    </w:p>
    <w:p>
      <w:pPr>
        <w:pStyle w:val="PL"/>
        <w:rPr/>
      </w:pPr>
      <w:r>
        <w:rPr>
          <w:rFonts w:eastAsia="Courier New"/>
        </w:rPr>
        <w:t xml:space="preserve">      </w:t>
      </w:r>
      <w:r>
        <w:rPr/>
        <w:t>key "targetIdType targetIdValue";</w:t>
      </w:r>
    </w:p>
    <w:p>
      <w:pPr>
        <w:pStyle w:val="PL"/>
        <w:rPr/>
      </w:pPr>
      <w:r>
        <w:rPr>
          <w:rFonts w:eastAsia="Courier New"/>
        </w:rPr>
        <w:t xml:space="preserve">      </w:t>
      </w:r>
      <w:r>
        <w:rPr/>
        <w:t>max-elements 1;</w:t>
      </w:r>
    </w:p>
    <w:p>
      <w:pPr>
        <w:pStyle w:val="PL"/>
        <w:rPr/>
      </w:pPr>
      <w:r>
        <w:rPr/>
      </w:r>
    </w:p>
    <w:p>
      <w:pPr>
        <w:pStyle w:val="PL"/>
        <w:rPr/>
      </w:pPr>
      <w:r>
        <w:rPr>
          <w:rFonts w:eastAsia="Courier New"/>
        </w:rPr>
        <w:t xml:space="preserve">      </w:t>
      </w:r>
      <w:r>
        <w:rPr/>
        <w:t>leaf targetIdType {</w:t>
      </w:r>
    </w:p>
    <w:p>
      <w:pPr>
        <w:pStyle w:val="PL"/>
        <w:rPr/>
      </w:pPr>
      <w:r>
        <w:rPr>
          <w:rFonts w:eastAsia="Courier New"/>
        </w:rPr>
        <w:t xml:space="preserve">        </w:t>
      </w:r>
      <w:r>
        <w:rPr/>
        <w:t>type enumeration {</w:t>
      </w:r>
    </w:p>
    <w:p>
      <w:pPr>
        <w:pStyle w:val="PL"/>
        <w:rPr/>
      </w:pPr>
      <w:r>
        <w:rPr>
          <w:rFonts w:eastAsia="Courier New"/>
        </w:rPr>
        <w:t xml:space="preserve">          </w:t>
      </w:r>
      <w:r>
        <w:rPr/>
        <w:t>enum IMSI;</w:t>
      </w:r>
    </w:p>
    <w:p>
      <w:pPr>
        <w:pStyle w:val="PL"/>
        <w:rPr/>
      </w:pPr>
      <w:r>
        <w:rPr>
          <w:rFonts w:eastAsia="Courier New"/>
        </w:rPr>
        <w:t xml:space="preserve">          </w:t>
      </w:r>
      <w:r>
        <w:rPr/>
        <w:t>enum IMEI;</w:t>
      </w:r>
    </w:p>
    <w:p>
      <w:pPr>
        <w:pStyle w:val="PL"/>
        <w:rPr/>
      </w:pPr>
      <w:r>
        <w:rPr>
          <w:rFonts w:eastAsia="Courier New"/>
        </w:rPr>
        <w:t xml:space="preserve">          </w:t>
      </w:r>
      <w:r>
        <w:rPr/>
        <w:t>enum IMEISV;</w:t>
      </w:r>
    </w:p>
    <w:p>
      <w:pPr>
        <w:pStyle w:val="PL"/>
        <w:rPr/>
      </w:pPr>
      <w:r>
        <w:rPr>
          <w:rFonts w:eastAsia="Courier New"/>
        </w:rPr>
        <w:t xml:space="preserve">          </w:t>
      </w:r>
      <w:r>
        <w:rPr/>
        <w:t>enum PUBLIC_ID;</w:t>
      </w:r>
    </w:p>
    <w:p>
      <w:pPr>
        <w:pStyle w:val="PL"/>
        <w:rPr/>
      </w:pPr>
      <w:r>
        <w:rPr>
          <w:rFonts w:eastAsia="Courier New"/>
        </w:rPr>
        <w:t xml:space="preserve">          </w:t>
      </w:r>
      <w:r>
        <w:rPr/>
        <w:t>enum UTRAN_CELL;</w:t>
      </w:r>
    </w:p>
    <w:p>
      <w:pPr>
        <w:pStyle w:val="PL"/>
        <w:rPr/>
      </w:pPr>
      <w:r>
        <w:rPr>
          <w:rFonts w:eastAsia="Courier New"/>
        </w:rPr>
        <w:t xml:space="preserve">          </w:t>
      </w:r>
      <w:r>
        <w:rPr/>
        <w:t>enum E_UTRAN_CELL;</w:t>
      </w:r>
    </w:p>
    <w:p>
      <w:pPr>
        <w:pStyle w:val="PL"/>
        <w:rPr/>
      </w:pPr>
      <w:r>
        <w:rPr>
          <w:rFonts w:eastAsia="Courier New"/>
        </w:rPr>
        <w:t xml:space="preserve">          </w:t>
      </w:r>
      <w:r>
        <w:rPr/>
        <w:t>enum NG_RAN_CELL;</w:t>
      </w:r>
    </w:p>
    <w:p>
      <w:pPr>
        <w:pStyle w:val="PL"/>
        <w:rPr/>
      </w:pPr>
      <w:r>
        <w:rPr>
          <w:rFonts w:eastAsia="Courier New"/>
        </w:rPr>
        <w:t xml:space="preserve">          </w:t>
      </w:r>
      <w:r>
        <w:rPr/>
        <w:t>enum ENB;</w:t>
      </w:r>
    </w:p>
    <w:p>
      <w:pPr>
        <w:pStyle w:val="PL"/>
        <w:rPr/>
      </w:pPr>
      <w:r>
        <w:rPr>
          <w:rFonts w:eastAsia="Courier New"/>
        </w:rPr>
        <w:t xml:space="preserve">          </w:t>
      </w:r>
      <w:r>
        <w:rPr/>
        <w:t>enum RNC;</w:t>
      </w:r>
    </w:p>
    <w:p>
      <w:pPr>
        <w:pStyle w:val="PL"/>
        <w:rPr/>
      </w:pPr>
      <w:r>
        <w:rPr>
          <w:rFonts w:eastAsia="Courier New"/>
        </w:rPr>
        <w:t xml:space="preserve">          </w:t>
      </w:r>
      <w:r>
        <w:rPr/>
        <w:t>enum GNB;</w:t>
      </w:r>
    </w:p>
    <w:p>
      <w:pPr>
        <w:pStyle w:val="PL"/>
        <w:rPr/>
      </w:pPr>
      <w:r>
        <w:rPr>
          <w:rFonts w:eastAsia="Courier New"/>
        </w:rPr>
        <w:t xml:space="preserve">          </w:t>
      </w:r>
      <w:r>
        <w:rPr/>
        <w:t>enum SUPI;</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targetIdValue {</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description "Specifies the target object of the Trace and MDT. The</w:t>
      </w:r>
    </w:p>
    <w:p>
      <w:pPr>
        <w:pStyle w:val="PL"/>
        <w:rPr/>
      </w:pPr>
      <w:r>
        <w:rPr>
          <w:rFonts w:eastAsia="Courier New"/>
        </w:rPr>
        <w:t xml:space="preserve">        </w:t>
      </w:r>
      <w:r>
        <w:rPr/>
        <w:t>attribute is applicable for both Trace and MDT. This attribute</w:t>
      </w:r>
    </w:p>
    <w:p>
      <w:pPr>
        <w:pStyle w:val="PL"/>
        <w:rPr/>
      </w:pPr>
      <w:r>
        <w:rPr>
          <w:rFonts w:eastAsia="Courier New"/>
        </w:rPr>
        <w:t xml:space="preserve">        </w:t>
      </w:r>
      <w:r>
        <w:rPr/>
        <w:t>includes the ID type of the target as an enumeration and the ID value.</w:t>
      </w:r>
    </w:p>
    <w:p>
      <w:pPr>
        <w:pStyle w:val="PL"/>
        <w:rPr/>
      </w:pPr>
      <w:r>
        <w:rPr/>
      </w:r>
    </w:p>
    <w:p>
      <w:pPr>
        <w:pStyle w:val="PL"/>
        <w:rPr/>
      </w:pPr>
      <w:r>
        <w:rPr>
          <w:rFonts w:eastAsia="Courier New"/>
        </w:rPr>
        <w:t xml:space="preserve">        </w:t>
      </w:r>
      <w:r>
        <w:rPr/>
        <w:t>The traceTarget shall be public ID in case of a Management Based</w:t>
      </w:r>
    </w:p>
    <w:p>
      <w:pPr>
        <w:pStyle w:val="PL"/>
        <w:rPr/>
      </w:pPr>
      <w:r>
        <w:rPr>
          <w:rFonts w:eastAsia="Courier New"/>
        </w:rPr>
        <w:t xml:space="preserve">        </w:t>
      </w:r>
      <w:r>
        <w:rPr/>
        <w:t>Activation is done to an ScscfFunction. The traceTarget shall be</w:t>
      </w:r>
    </w:p>
    <w:p>
      <w:pPr>
        <w:pStyle w:val="PL"/>
        <w:rPr/>
      </w:pPr>
      <w:r>
        <w:rPr>
          <w:rFonts w:eastAsia="Courier New"/>
        </w:rPr>
        <w:t xml:space="preserve">        </w:t>
      </w:r>
      <w:r>
        <w:rPr/>
        <w:t>cell only in case of the UTRAN cell traffic trace function.</w:t>
      </w:r>
    </w:p>
    <w:p>
      <w:pPr>
        <w:pStyle w:val="PL"/>
        <w:rPr/>
      </w:pPr>
      <w:r>
        <w:rPr/>
      </w:r>
    </w:p>
    <w:p>
      <w:pPr>
        <w:pStyle w:val="PL"/>
        <w:rPr/>
      </w:pPr>
      <w:r>
        <w:rPr>
          <w:rFonts w:eastAsia="Courier New"/>
        </w:rPr>
        <w:t xml:space="preserve">        </w:t>
      </w:r>
      <w:r>
        <w:rPr/>
        <w:t>The traceTarget shall be E-UtranCell only in case of E-UTRAN cell</w:t>
      </w:r>
    </w:p>
    <w:p>
      <w:pPr>
        <w:pStyle w:val="PL"/>
        <w:rPr/>
      </w:pPr>
      <w:r>
        <w:rPr>
          <w:rFonts w:eastAsia="Courier New"/>
        </w:rPr>
        <w:t xml:space="preserve">        </w:t>
      </w:r>
      <w:r>
        <w:rPr/>
        <w:t>traffic trace function.The traceTarget shall be either IMSI or</w:t>
      </w:r>
    </w:p>
    <w:p>
      <w:pPr>
        <w:pStyle w:val="PL"/>
        <w:rPr/>
      </w:pPr>
      <w:r>
        <w:rPr>
          <w:rFonts w:eastAsia="Courier New"/>
        </w:rPr>
        <w:t xml:space="preserve">        </w:t>
      </w:r>
      <w:r>
        <w:rPr/>
        <w:t>IMEI(SV) if the Trace Session is activated to any of the following</w:t>
      </w:r>
    </w:p>
    <w:p>
      <w:pPr>
        <w:pStyle w:val="PL"/>
        <w:rPr/>
      </w:pPr>
      <w:r>
        <w:rPr>
          <w:rFonts w:eastAsia="Courier New"/>
        </w:rPr>
        <w:t xml:space="preserve">        </w:t>
      </w:r>
      <w:r>
        <w:rPr/>
        <w:t>ManagedEntity(ies):</w:t>
      </w:r>
    </w:p>
    <w:p>
      <w:pPr>
        <w:pStyle w:val="PL"/>
        <w:rPr/>
      </w:pPr>
      <w:r>
        <w:rPr>
          <w:rFonts w:eastAsia="Courier New"/>
        </w:rPr>
        <w:t xml:space="preserve">        </w:t>
      </w:r>
      <w:r>
        <w:rPr/>
        <w:t>- HssFunction</w:t>
      </w:r>
    </w:p>
    <w:p>
      <w:pPr>
        <w:pStyle w:val="PL"/>
        <w:rPr/>
      </w:pPr>
      <w:r>
        <w:rPr>
          <w:rFonts w:eastAsia="Courier New"/>
        </w:rPr>
        <w:t xml:space="preserve">        </w:t>
      </w:r>
      <w:r>
        <w:rPr/>
        <w:t>- MscServerFunction</w:t>
      </w:r>
    </w:p>
    <w:p>
      <w:pPr>
        <w:pStyle w:val="PL"/>
        <w:rPr/>
      </w:pPr>
      <w:r>
        <w:rPr>
          <w:rFonts w:eastAsia="Courier New"/>
        </w:rPr>
        <w:t xml:space="preserve">        </w:t>
      </w:r>
      <w:r>
        <w:rPr/>
        <w:t>- SgsnFunction</w:t>
      </w:r>
    </w:p>
    <w:p>
      <w:pPr>
        <w:pStyle w:val="PL"/>
        <w:rPr/>
      </w:pPr>
      <w:r>
        <w:rPr>
          <w:rFonts w:eastAsia="Courier New"/>
        </w:rPr>
        <w:t xml:space="preserve">        </w:t>
      </w:r>
      <w:r>
        <w:rPr/>
        <w:t>- GgsnFunction</w:t>
      </w:r>
    </w:p>
    <w:p>
      <w:pPr>
        <w:pStyle w:val="PL"/>
        <w:rPr/>
      </w:pPr>
      <w:r>
        <w:rPr>
          <w:rFonts w:eastAsia="Courier New"/>
        </w:rPr>
        <w:t xml:space="preserve">        </w:t>
      </w:r>
      <w:r>
        <w:rPr/>
        <w:t>- BmscFunction</w:t>
      </w:r>
    </w:p>
    <w:p>
      <w:pPr>
        <w:pStyle w:val="PL"/>
        <w:rPr/>
      </w:pPr>
      <w:r>
        <w:rPr>
          <w:rFonts w:eastAsia="Courier New"/>
        </w:rPr>
        <w:t xml:space="preserve">        </w:t>
      </w:r>
      <w:r>
        <w:rPr/>
        <w:t>- RncFunction</w:t>
      </w:r>
    </w:p>
    <w:p>
      <w:pPr>
        <w:pStyle w:val="PL"/>
        <w:rPr/>
      </w:pPr>
      <w:r>
        <w:rPr>
          <w:rFonts w:eastAsia="Courier New"/>
        </w:rPr>
        <w:t xml:space="preserve">        </w:t>
      </w:r>
      <w:r>
        <w:rPr/>
        <w:t>- MmeFunction</w:t>
      </w:r>
    </w:p>
    <w:p>
      <w:pPr>
        <w:pStyle w:val="PL"/>
        <w:rPr/>
      </w:pPr>
      <w:r>
        <w:rPr/>
      </w:r>
    </w:p>
    <w:p>
      <w:pPr>
        <w:pStyle w:val="PL"/>
        <w:rPr/>
      </w:pPr>
      <w:r>
        <w:rPr>
          <w:rFonts w:eastAsia="Courier New"/>
        </w:rPr>
        <w:t xml:space="preserve">        </w:t>
      </w:r>
      <w:r>
        <w:rPr/>
        <w:t>The traceTarget shall be IMSI if the Trace Session is activated to a</w:t>
      </w:r>
    </w:p>
    <w:p>
      <w:pPr>
        <w:pStyle w:val="PL"/>
        <w:rPr/>
      </w:pPr>
      <w:r>
        <w:rPr>
          <w:rFonts w:eastAsia="Courier New"/>
        </w:rPr>
        <w:t xml:space="preserve">        </w:t>
      </w:r>
      <w:r>
        <w:rPr/>
        <w:t>ManagedEntity playing a role of ServinGWFunction.</w:t>
      </w:r>
    </w:p>
    <w:p>
      <w:pPr>
        <w:pStyle w:val="PL"/>
        <w:rPr/>
      </w:pPr>
      <w:r>
        <w:rPr/>
      </w:r>
    </w:p>
    <w:p>
      <w:pPr>
        <w:pStyle w:val="PL"/>
        <w:rPr/>
      </w:pPr>
      <w:r>
        <w:rPr>
          <w:rFonts w:eastAsia="Courier New"/>
        </w:rPr>
        <w:t xml:space="preserve">        </w:t>
      </w:r>
      <w:r>
        <w:rPr/>
        <w:t xml:space="preserve">In case of signaling based Trace/MDT, the traceTarget attribute shall </w:t>
      </w:r>
    </w:p>
    <w:p>
      <w:pPr>
        <w:pStyle w:val="PL"/>
        <w:rPr/>
      </w:pPr>
      <w:r>
        <w:rPr>
          <w:rFonts w:eastAsia="Courier New"/>
        </w:rPr>
        <w:t xml:space="preserve">        </w:t>
      </w:r>
      <w:r>
        <w:rPr/>
        <w:t xml:space="preserve">be able to carry (IMSI or IMEI(SV)or SUPI), the MDTAreaScope attribute </w:t>
      </w:r>
    </w:p>
    <w:p>
      <w:pPr>
        <w:pStyle w:val="PL"/>
        <w:rPr/>
      </w:pPr>
      <w:r>
        <w:rPr>
          <w:rFonts w:eastAsia="Courier New"/>
        </w:rPr>
        <w:t xml:space="preserve">        </w:t>
      </w:r>
      <w:r>
        <w:rPr/>
        <w:t xml:space="preserve">shall be able to carry a list of (cell or E-UtranCell or NRCellDU or </w:t>
      </w:r>
    </w:p>
    <w:p>
      <w:pPr>
        <w:pStyle w:val="PL"/>
        <w:rPr/>
      </w:pPr>
      <w:r>
        <w:rPr>
          <w:rFonts w:eastAsia="Courier New"/>
        </w:rPr>
        <w:t xml:space="preserve">        </w:t>
      </w:r>
      <w:r>
        <w:rPr/>
        <w:t>TA/LA/RA).</w:t>
      </w:r>
    </w:p>
    <w:p>
      <w:pPr>
        <w:pStyle w:val="PL"/>
        <w:rPr/>
      </w:pPr>
      <w:r>
        <w:rPr/>
      </w:r>
    </w:p>
    <w:p>
      <w:pPr>
        <w:pStyle w:val="PL"/>
        <w:rPr/>
      </w:pPr>
      <w:r>
        <w:rPr>
          <w:rFonts w:eastAsia="Courier New"/>
        </w:rPr>
        <w:t xml:space="preserve">        </w:t>
      </w:r>
      <w:r>
        <w:rPr/>
        <w:t>In case of management based Immediate MDT, the traceTarget attribute</w:t>
      </w:r>
    </w:p>
    <w:p>
      <w:pPr>
        <w:pStyle w:val="PL"/>
        <w:rPr/>
      </w:pPr>
      <w:r>
        <w:rPr>
          <w:rFonts w:eastAsia="Courier New"/>
        </w:rPr>
        <w:t xml:space="preserve">        </w:t>
      </w:r>
      <w:r>
        <w:rPr/>
        <w:t>shall be null value, the MDTAreaScope attribute shall carry a list of</w:t>
      </w:r>
    </w:p>
    <w:p>
      <w:pPr>
        <w:pStyle w:val="PL"/>
        <w:rPr/>
      </w:pPr>
      <w:r>
        <w:rPr>
          <w:rFonts w:eastAsia="Courier New"/>
        </w:rPr>
        <w:t xml:space="preserve">        </w:t>
      </w:r>
      <w:r>
        <w:rPr/>
        <w:t>(Utrancell or E-UtranCell or NRCellDU).</w:t>
      </w:r>
    </w:p>
    <w:p>
      <w:pPr>
        <w:pStyle w:val="PL"/>
        <w:rPr/>
      </w:pPr>
      <w:r>
        <w:rPr/>
      </w:r>
    </w:p>
    <w:p>
      <w:pPr>
        <w:pStyle w:val="PL"/>
        <w:rPr/>
      </w:pPr>
      <w:r>
        <w:rPr>
          <w:rFonts w:eastAsia="Courier New"/>
        </w:rPr>
        <w:t xml:space="preserve">        </w:t>
      </w:r>
      <w:r>
        <w:rPr/>
        <w:t>In case of management based Logged MDT, the traceTarget attribute</w:t>
      </w:r>
    </w:p>
    <w:p>
      <w:pPr>
        <w:pStyle w:val="PL"/>
        <w:rPr/>
      </w:pPr>
      <w:r>
        <w:rPr>
          <w:rFonts w:eastAsia="Courier New"/>
        </w:rPr>
        <w:t xml:space="preserve">        </w:t>
      </w:r>
      <w:r>
        <w:rPr/>
        <w:t xml:space="preserve">shall carry an eBs or a RNC or gNBs. The Logged MDT should be initiated </w:t>
      </w:r>
    </w:p>
    <w:p>
      <w:pPr>
        <w:pStyle w:val="PL"/>
        <w:rPr/>
      </w:pPr>
      <w:r>
        <w:rPr>
          <w:rFonts w:eastAsia="Courier New"/>
        </w:rPr>
        <w:t xml:space="preserve">        </w:t>
      </w:r>
      <w:r>
        <w:rPr/>
        <w:t xml:space="preserve">on the specified eNB or RNC or gNB in traceTarget. The MDTAreaScope </w:t>
      </w:r>
    </w:p>
    <w:p>
      <w:pPr>
        <w:pStyle w:val="PL"/>
        <w:rPr/>
      </w:pPr>
      <w:r>
        <w:rPr>
          <w:rFonts w:eastAsia="Courier New"/>
        </w:rPr>
        <w:t xml:space="preserve">        </w:t>
      </w:r>
      <w:r>
        <w:rPr/>
        <w:t xml:space="preserve">attribute shall carry a list of (Utrancell or E-UtranCell or NRCellDU or </w:t>
      </w:r>
    </w:p>
    <w:p>
      <w:pPr>
        <w:pStyle w:val="PL"/>
        <w:rPr/>
      </w:pPr>
      <w:r>
        <w:rPr>
          <w:rFonts w:eastAsia="Courier New"/>
        </w:rPr>
        <w:t xml:space="preserve">        </w:t>
      </w:r>
      <w:r>
        <w:rPr/>
        <w:t>TA/LA/RA).</w:t>
      </w:r>
    </w:p>
    <w:p>
      <w:pPr>
        <w:pStyle w:val="PL"/>
        <w:rPr/>
      </w:pPr>
      <w:r>
        <w:rPr/>
      </w:r>
    </w:p>
    <w:p>
      <w:pPr>
        <w:pStyle w:val="PL"/>
        <w:rPr/>
      </w:pPr>
      <w:r>
        <w:rPr>
          <w:rFonts w:eastAsia="Courier New"/>
        </w:rPr>
        <w:t xml:space="preserve">        </w:t>
      </w:r>
      <w:r>
        <w:rPr/>
        <w:t xml:space="preserve">In case of RLF reporting, or RCEF reporting,  the traceTarget </w:t>
      </w:r>
    </w:p>
    <w:p>
      <w:pPr>
        <w:pStyle w:val="PL"/>
        <w:rPr/>
      </w:pPr>
      <w:r>
        <w:rPr>
          <w:rFonts w:eastAsia="Courier New"/>
        </w:rPr>
        <w:t xml:space="preserve">        </w:t>
      </w:r>
      <w:r>
        <w:rPr/>
        <w:t xml:space="preserve">attribute shall be null value, the MDTAreaScope attribute shall carry </w:t>
      </w:r>
    </w:p>
    <w:p>
      <w:pPr>
        <w:pStyle w:val="PL"/>
        <w:rPr/>
      </w:pPr>
      <w:r>
        <w:rPr>
          <w:rFonts w:eastAsia="Courier New"/>
        </w:rPr>
        <w:t xml:space="preserve">        </w:t>
      </w:r>
      <w:r>
        <w:rPr/>
        <w:t>one or list of eNBs/gNBs";</w:t>
      </w:r>
    </w:p>
    <w:p>
      <w:pPr>
        <w:pStyle w:val="PL"/>
        <w:rPr/>
      </w:pPr>
      <w:r>
        <w:rPr>
          <w:rFonts w:eastAsia="Courier New"/>
        </w:rPr>
        <w:t xml:space="preserve">      </w:t>
      </w:r>
      <w:r>
        <w:rPr/>
        <w:t>reference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triggeringEvent {</w:t>
      </w:r>
    </w:p>
    <w:p>
      <w:pPr>
        <w:pStyle w:val="PL"/>
        <w:rPr/>
      </w:pPr>
      <w:r>
        <w:rPr>
          <w:rFonts w:eastAsia="Courier New"/>
        </w:rPr>
        <w:t xml:space="preserve">      </w:t>
      </w:r>
      <w:r>
        <w:rPr/>
        <w:t>when '../jobType = "TRACE_ONLY" or ../jobType = "IMMEDIATE_MDT_AND_TRACE"';</w:t>
      </w:r>
    </w:p>
    <w:p>
      <w:pPr>
        <w:pStyle w:val="PL"/>
        <w:rPr/>
      </w:pPr>
      <w:r>
        <w:rPr>
          <w:rFonts w:eastAsia="Courier New"/>
        </w:rPr>
        <w:t xml:space="preserve">      </w:t>
      </w:r>
      <w:r>
        <w:rPr/>
        <w:t>type string ;</w:t>
      </w:r>
    </w:p>
    <w:p>
      <w:pPr>
        <w:pStyle w:val="PL"/>
        <w:rPr/>
      </w:pPr>
      <w:r>
        <w:rPr>
          <w:rFonts w:eastAsia="Courier New"/>
        </w:rPr>
        <w:t xml:space="preserve">      </w:t>
      </w:r>
      <w:r>
        <w:rPr/>
        <w:t>mandatory true;</w:t>
      </w:r>
    </w:p>
    <w:p>
      <w:pPr>
        <w:pStyle w:val="PL"/>
        <w:rPr/>
      </w:pPr>
      <w:r>
        <w:rPr>
          <w:rFonts w:eastAsia="Courier New"/>
        </w:rPr>
        <w:t xml:space="preserve">      </w:t>
      </w:r>
      <w:r>
        <w:rPr/>
        <w:t>description "Specifies the triggering event parameter of the trace session.</w:t>
      </w:r>
    </w:p>
    <w:p>
      <w:pPr>
        <w:pStyle w:val="PL"/>
        <w:rPr/>
      </w:pPr>
      <w:r>
        <w:rPr>
          <w:rFonts w:eastAsia="Courier New"/>
        </w:rPr>
        <w:t xml:space="preserve">        </w:t>
      </w:r>
      <w:r>
        <w:rPr/>
        <w:t>The attribute is applicable only for Trace. In case this attribute is</w:t>
      </w:r>
    </w:p>
    <w:p>
      <w:pPr>
        <w:pStyle w:val="PL"/>
        <w:rPr/>
      </w:pPr>
      <w:r>
        <w:rPr>
          <w:rFonts w:eastAsia="Courier New"/>
        </w:rPr>
        <w:t xml:space="preserve">        </w:t>
      </w:r>
      <w:r>
        <w:rPr/>
        <w:t>not used, it carries a null semantic.";</w:t>
      </w:r>
    </w:p>
    <w:p>
      <w:pPr>
        <w:pStyle w:val="PL"/>
        <w:rPr/>
      </w:pPr>
      <w:r>
        <w:rPr>
          <w:rFonts w:eastAsia="Courier New"/>
        </w:rPr>
        <w:t xml:space="preserve">      </w:t>
      </w:r>
      <w:r>
        <w:rPr/>
        <w:t>reference "Clause 5.1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MDTAnonymizationOfData {</w:t>
      </w:r>
    </w:p>
    <w:p>
      <w:pPr>
        <w:pStyle w:val="PL"/>
        <w:rPr/>
      </w:pPr>
      <w:r>
        <w:rPr>
          <w:rFonts w:eastAsia="Courier New"/>
        </w:rPr>
        <w:t xml:space="preserve">      </w:t>
      </w:r>
      <w:r>
        <w:rPr/>
        <w:t>when ../MDTAreaScope ;</w:t>
      </w:r>
    </w:p>
    <w:p>
      <w:pPr>
        <w:pStyle w:val="PL"/>
        <w:rPr/>
      </w:pPr>
      <w:r>
        <w:rPr>
          <w:rFonts w:eastAsia="Courier New"/>
        </w:rPr>
        <w:t xml:space="preserve">      </w:t>
      </w:r>
      <w:r>
        <w:rPr/>
        <w:t>type enumeration {</w:t>
      </w:r>
    </w:p>
    <w:p>
      <w:pPr>
        <w:pStyle w:val="PL"/>
        <w:rPr/>
      </w:pPr>
      <w:r>
        <w:rPr>
          <w:rFonts w:eastAsia="Courier New"/>
        </w:rPr>
        <w:t xml:space="preserve">        </w:t>
      </w:r>
      <w:r>
        <w:rPr/>
        <w:t>enum NO_IDENTITY;</w:t>
      </w:r>
    </w:p>
    <w:p>
      <w:pPr>
        <w:pStyle w:val="PL"/>
        <w:rPr/>
      </w:pPr>
      <w:r>
        <w:rPr>
          <w:rFonts w:eastAsia="Courier New"/>
        </w:rPr>
        <w:t xml:space="preserve">        </w:t>
      </w:r>
      <w:r>
        <w:rPr/>
        <w:t>enum TAC_OF_IMEI;</w:t>
      </w:r>
    </w:p>
    <w:p>
      <w:pPr>
        <w:pStyle w:val="PL"/>
        <w:rPr/>
      </w:pPr>
      <w:r>
        <w:rPr>
          <w:rFonts w:eastAsia="Courier New"/>
        </w:rPr>
        <w:t xml:space="preserve">      </w:t>
      </w:r>
      <w:r>
        <w:rPr/>
        <w:t>}</w:t>
      </w:r>
    </w:p>
    <w:p>
      <w:pPr>
        <w:pStyle w:val="PL"/>
        <w:rPr/>
      </w:pPr>
      <w:r>
        <w:rPr>
          <w:rFonts w:eastAsia="Courier New"/>
        </w:rPr>
        <w:t xml:space="preserve">      </w:t>
      </w:r>
      <w:r>
        <w:rPr/>
        <w:t>default NO_IDENTITY;</w:t>
      </w:r>
    </w:p>
    <w:p>
      <w:pPr>
        <w:pStyle w:val="PL"/>
        <w:rPr/>
      </w:pPr>
      <w:r>
        <w:rPr>
          <w:rFonts w:eastAsia="Courier New"/>
        </w:rPr>
        <w:t xml:space="preserve">      </w:t>
      </w:r>
      <w:r>
        <w:rPr/>
        <w:t>description "Specifies level of MDT anonymization.";</w:t>
      </w:r>
    </w:p>
    <w:p>
      <w:pPr>
        <w:pStyle w:val="PL"/>
        <w:rPr/>
      </w:pPr>
      <w:r>
        <w:rPr>
          <w:rFonts w:eastAsia="Courier New"/>
        </w:rPr>
        <w:t xml:space="preserve">      </w:t>
      </w:r>
      <w:r>
        <w:rPr/>
        <w:t>reference "3GPP TS 32.422 clause 5.10.12.";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list MDTAreaConfigurationForNeighCell {</w:t>
      </w:r>
    </w:p>
    <w:p>
      <w:pPr>
        <w:pStyle w:val="PL"/>
        <w:rPr/>
      </w:pPr>
      <w:r>
        <w:rPr>
          <w:rFonts w:eastAsia="Courier New"/>
        </w:rPr>
        <w:t xml:space="preserve">      </w:t>
      </w:r>
      <w:r>
        <w:rPr/>
        <w:t>when '../jobType = "LOGGED_MDT_ONLY"';</w:t>
      </w:r>
    </w:p>
    <w:p>
      <w:pPr>
        <w:pStyle w:val="PL"/>
        <w:rPr/>
      </w:pPr>
      <w:r>
        <w:rPr>
          <w:rFonts w:eastAsia="Courier New"/>
        </w:rPr>
        <w:t xml:space="preserve">      </w:t>
      </w:r>
      <w:r>
        <w:rPr/>
        <w:t>key "idx";</w:t>
      </w:r>
    </w:p>
    <w:p>
      <w:pPr>
        <w:pStyle w:val="PL"/>
        <w:rPr/>
      </w:pPr>
      <w:r>
        <w:rPr>
          <w:rFonts w:eastAsia="Courier New"/>
        </w:rPr>
        <w:t xml:space="preserve">      </w:t>
      </w:r>
      <w:r>
        <w:rPr/>
        <w:t>min-elements 1;</w:t>
      </w:r>
    </w:p>
    <w:p>
      <w:pPr>
        <w:pStyle w:val="PL"/>
        <w:rPr/>
      </w:pPr>
      <w:r>
        <w:rPr>
          <w:rFonts w:eastAsia="Courier New"/>
        </w:rPr>
        <w:t xml:space="preserve">      </w:t>
      </w:r>
      <w:r>
        <w:rPr/>
        <w:t>leaf idx { type uint32 ; }</w:t>
      </w:r>
    </w:p>
    <w:p>
      <w:pPr>
        <w:pStyle w:val="PL"/>
        <w:rPr/>
      </w:pPr>
      <w:r>
        <w:rPr/>
      </w:r>
    </w:p>
    <w:p>
      <w:pPr>
        <w:pStyle w:val="PL"/>
        <w:rPr/>
      </w:pPr>
      <w:r>
        <w:rPr>
          <w:rFonts w:eastAsia="Courier New"/>
        </w:rPr>
        <w:t xml:space="preserve">      </w:t>
      </w:r>
      <w:r>
        <w:rPr/>
        <w:t>description "It specifies the area for which UE is requested to perform</w:t>
      </w:r>
    </w:p>
    <w:p>
      <w:pPr>
        <w:pStyle w:val="PL"/>
        <w:rPr/>
      </w:pPr>
      <w:r>
        <w:rPr>
          <w:rFonts w:eastAsia="Courier New"/>
        </w:rPr>
        <w:t xml:space="preserve">        </w:t>
      </w:r>
      <w:r>
        <w:rPr/>
        <w:t>measurement logging for neighbour cells which have list of frequencies.</w:t>
      </w:r>
    </w:p>
    <w:p>
      <w:pPr>
        <w:pStyle w:val="PL"/>
        <w:rPr/>
      </w:pPr>
      <w:r>
        <w:rPr>
          <w:rFonts w:eastAsia="Courier New"/>
        </w:rPr>
        <w:t xml:space="preserve">        </w:t>
      </w:r>
      <w:r>
        <w:rPr/>
        <w:t>If it is not configured, the UE shall perform measurement logging for</w:t>
      </w:r>
    </w:p>
    <w:p>
      <w:pPr>
        <w:pStyle w:val="PL"/>
        <w:rPr/>
      </w:pPr>
      <w:r>
        <w:rPr>
          <w:rFonts w:eastAsia="Courier New"/>
        </w:rPr>
        <w:t xml:space="preserve">        </w:t>
      </w:r>
      <w:r>
        <w:rPr/>
        <w:t>all the neighbour cells.</w:t>
      </w:r>
    </w:p>
    <w:p>
      <w:pPr>
        <w:pStyle w:val="PL"/>
        <w:rPr/>
      </w:pPr>
      <w:r>
        <w:rPr/>
      </w:r>
    </w:p>
    <w:p>
      <w:pPr>
        <w:pStyle w:val="PL"/>
        <w:rPr/>
      </w:pPr>
      <w:r>
        <w:rPr>
          <w:rFonts w:eastAsia="Courier New"/>
        </w:rPr>
        <w:t xml:space="preserve">        </w:t>
      </w:r>
      <w:r>
        <w:rPr/>
        <w:t>Applicable only to NR Logged MDT.";</w:t>
      </w:r>
    </w:p>
    <w:p>
      <w:pPr>
        <w:pStyle w:val="PL"/>
        <w:rPr/>
      </w:pPr>
      <w:r>
        <w:rPr>
          <w:rFonts w:eastAsia="Courier New"/>
        </w:rPr>
        <w:t xml:space="preserve">      </w:t>
      </w:r>
      <w:r>
        <w:rPr/>
        <w:t>reference "3GPP TS 32.422 clause 5.10.26.";</w:t>
      </w:r>
    </w:p>
    <w:p>
      <w:pPr>
        <w:pStyle w:val="PL"/>
        <w:rPr/>
      </w:pPr>
      <w:r>
        <w:rPr/>
      </w:r>
    </w:p>
    <w:p>
      <w:pPr>
        <w:pStyle w:val="PL"/>
        <w:rPr/>
      </w:pPr>
      <w:r>
        <w:rPr>
          <w:rFonts w:eastAsia="Courier New"/>
        </w:rPr>
        <w:t xml:space="preserve">      </w:t>
      </w:r>
      <w:r>
        <w:rPr/>
        <w:t>leaf frequency {</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cell {</w:t>
      </w:r>
    </w:p>
    <w:p>
      <w:pPr>
        <w:pStyle w:val="PL"/>
        <w:rPr/>
      </w:pPr>
      <w:r>
        <w:rPr>
          <w:rFonts w:eastAsia="Courier New"/>
        </w:rPr>
        <w:t xml:space="preserve">        </w:t>
      </w:r>
      <w:r>
        <w:rPr/>
        <w:t>type string;</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leaf-list MDTAreaScope {</w:t>
      </w:r>
    </w:p>
    <w:p>
      <w:pPr>
        <w:pStyle w:val="PL"/>
        <w:rPr/>
      </w:pPr>
      <w:r>
        <w:rPr>
          <w:rFonts w:eastAsia="Courier New"/>
        </w:rPr>
        <w:t xml:space="preserve">      </w:t>
      </w:r>
      <w:r>
        <w:rPr/>
        <w:t>type string;</w:t>
      </w:r>
    </w:p>
    <w:p>
      <w:pPr>
        <w:pStyle w:val="PL"/>
        <w:rPr/>
      </w:pPr>
      <w:r>
        <w:rPr>
          <w:rFonts w:eastAsia="Courier New"/>
        </w:rPr>
        <w:t xml:space="preserve">      </w:t>
      </w:r>
      <w:r>
        <w:rPr/>
        <w:t>description "specifies MDT area scope when activates an MDT job.</w:t>
      </w:r>
    </w:p>
    <w:p>
      <w:pPr>
        <w:pStyle w:val="PL"/>
        <w:rPr/>
      </w:pPr>
      <w:r>
        <w:rPr/>
      </w:r>
    </w:p>
    <w:p>
      <w:pPr>
        <w:pStyle w:val="PL"/>
        <w:rPr/>
      </w:pPr>
      <w:r>
        <w:rPr>
          <w:rFonts w:eastAsia="Courier New"/>
        </w:rPr>
        <w:t xml:space="preserve">      </w:t>
      </w:r>
      <w:r>
        <w:rPr/>
        <w:t>For RLF and RCEF reporting it specifies the eNB or list of eNBs where the</w:t>
      </w:r>
    </w:p>
    <w:p>
      <w:pPr>
        <w:pStyle w:val="PL"/>
        <w:rPr/>
      </w:pPr>
      <w:r>
        <w:rPr>
          <w:rFonts w:eastAsia="Courier New"/>
        </w:rPr>
        <w:t xml:space="preserve">      </w:t>
      </w:r>
      <w:r>
        <w:rPr/>
        <w:t>RLF or RCEF reports should be collected.</w:t>
      </w:r>
    </w:p>
    <w:p>
      <w:pPr>
        <w:pStyle w:val="PL"/>
        <w:rPr/>
      </w:pPr>
      <w:r>
        <w:rPr/>
      </w:r>
    </w:p>
    <w:p>
      <w:pPr>
        <w:pStyle w:val="PL"/>
        <w:rPr/>
      </w:pPr>
      <w:r>
        <w:rPr/>
      </w:r>
    </w:p>
    <w:p>
      <w:pPr>
        <w:pStyle w:val="PL"/>
        <w:rPr/>
      </w:pPr>
      <w:r>
        <w:rPr>
          <w:rFonts w:eastAsia="Courier New"/>
        </w:rPr>
        <w:t xml:space="preserve">      </w:t>
      </w:r>
      <w:r>
        <w:rPr/>
        <w:t>List of cells/TA/LA/RA for signaling based MDT or management based Logged</w:t>
      </w:r>
    </w:p>
    <w:p>
      <w:pPr>
        <w:pStyle w:val="PL"/>
        <w:rPr/>
      </w:pPr>
      <w:r>
        <w:rPr>
          <w:rFonts w:eastAsia="Courier New"/>
        </w:rPr>
        <w:t xml:space="preserve">      </w:t>
      </w:r>
      <w:r>
        <w:rPr/>
        <w:t>MDT.</w:t>
      </w:r>
    </w:p>
    <w:p>
      <w:pPr>
        <w:pStyle w:val="PL"/>
        <w:rPr/>
      </w:pPr>
      <w:r>
        <w:rPr/>
      </w:r>
    </w:p>
    <w:p>
      <w:pPr>
        <w:pStyle w:val="PL"/>
        <w:rPr/>
      </w:pPr>
      <w:r>
        <w:rPr>
          <w:rFonts w:eastAsia="Courier New"/>
        </w:rPr>
        <w:t xml:space="preserve">      </w:t>
      </w:r>
      <w:r>
        <w:rPr/>
        <w:t>List of cells for management based Immediate MDT.</w:t>
      </w:r>
    </w:p>
    <w:p>
      <w:pPr>
        <w:pStyle w:val="PL"/>
        <w:rPr/>
      </w:pPr>
      <w:r>
        <w:rPr/>
      </w:r>
    </w:p>
    <w:p>
      <w:pPr>
        <w:pStyle w:val="PL"/>
        <w:rPr/>
      </w:pPr>
      <w:r>
        <w:rPr>
          <w:rFonts w:eastAsia="Courier New"/>
        </w:rPr>
        <w:t xml:space="preserve">      </w:t>
      </w:r>
      <w:r>
        <w:rPr/>
        <w:t>Cell, TA, LA, RA are mutually exclusive.</w:t>
      </w:r>
    </w:p>
    <w:p>
      <w:pPr>
        <w:pStyle w:val="PL"/>
        <w:rPr/>
      </w:pPr>
      <w:r>
        <w:rPr/>
      </w:r>
    </w:p>
    <w:p>
      <w:pPr>
        <w:pStyle w:val="PL"/>
        <w:rPr/>
      </w:pPr>
      <w:r>
        <w:rPr>
          <w:rFonts w:eastAsia="Courier New"/>
        </w:rPr>
        <w:t xml:space="preserve">      </w:t>
      </w:r>
      <w:r>
        <w:rPr/>
        <w:t>One or list of eNBs for RLF and RCEFreporting";</w:t>
      </w:r>
    </w:p>
    <w:p>
      <w:pPr>
        <w:pStyle w:val="PL"/>
        <w:rPr/>
      </w:pPr>
      <w:r>
        <w:rPr>
          <w:rFonts w:eastAsia="Courier New"/>
        </w:rPr>
        <w:t xml:space="preserve">      </w:t>
      </w:r>
      <w:r>
        <w:rPr/>
        <w:t>reference "Clause 5.10.2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MDTCollectionPeriodRrmLte {</w:t>
      </w:r>
    </w:p>
    <w:p>
      <w:pPr>
        <w:pStyle w:val="PL"/>
        <w:rPr/>
      </w:pPr>
      <w:r>
        <w:rPr>
          <w:rFonts w:eastAsia="Courier New"/>
        </w:rPr>
        <w:t xml:space="preserve">      </w:t>
      </w:r>
      <w:r>
        <w:rPr/>
        <w:t xml:space="preserve">when '../jobType = "IMMEDIATE_MDT_ONLY"' </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uint32 {</w:t>
      </w:r>
    </w:p>
    <w:p>
      <w:pPr>
        <w:pStyle w:val="PL"/>
        <w:rPr/>
      </w:pPr>
      <w:r>
        <w:rPr>
          <w:rFonts w:eastAsia="Courier New"/>
        </w:rPr>
        <w:t xml:space="preserve">        </w:t>
      </w:r>
      <w:r>
        <w:rPr/>
        <w:t>range "250|500|1000|2000|3000|4000|6000|8000|12000|16000|20000|"</w:t>
      </w:r>
    </w:p>
    <w:p>
      <w:pPr>
        <w:pStyle w:val="PL"/>
        <w:rPr/>
      </w:pPr>
      <w:r>
        <w:rPr>
          <w:rFonts w:eastAsia="Courier New"/>
        </w:rPr>
        <w:t xml:space="preserve">          </w:t>
      </w:r>
      <w:r>
        <w:rPr/>
        <w:t>+"24000|28000|32000|64000";</w:t>
      </w:r>
    </w:p>
    <w:p>
      <w:pPr>
        <w:pStyle w:val="PL"/>
        <w:rPr/>
      </w:pPr>
      <w:r>
        <w:rPr>
          <w:rFonts w:eastAsia="Courier New"/>
        </w:rPr>
        <w:t xml:space="preserve">      </w:t>
      </w:r>
      <w:r>
        <w:rPr/>
        <w:t>}</w:t>
      </w:r>
    </w:p>
    <w:p>
      <w:pPr>
        <w:pStyle w:val="PL"/>
        <w:rPr/>
      </w:pPr>
      <w:r>
        <w:rPr>
          <w:rFonts w:eastAsia="Courier New"/>
        </w:rPr>
        <w:t xml:space="preserve">      </w:t>
      </w:r>
      <w:r>
        <w:rPr/>
        <w:t>units milliseconds;</w:t>
      </w:r>
    </w:p>
    <w:p>
      <w:pPr>
        <w:pStyle w:val="PL"/>
        <w:rPr/>
      </w:pPr>
      <w:r>
        <w:rPr>
          <w:rFonts w:eastAsia="Courier New"/>
        </w:rPr>
        <w:t xml:space="preserve">      </w:t>
      </w:r>
      <w:r>
        <w:rPr/>
        <w:t>description "Specifies the collection period for collecting RRM configured</w:t>
      </w:r>
    </w:p>
    <w:p>
      <w:pPr>
        <w:pStyle w:val="PL"/>
        <w:rPr/>
      </w:pPr>
      <w:r>
        <w:rPr>
          <w:rFonts w:eastAsia="Courier New"/>
        </w:rPr>
        <w:t xml:space="preserve">        </w:t>
      </w:r>
      <w:r>
        <w:rPr/>
        <w:t>measurement samples for M2, M3 in LTE. The attribute is applicable only</w:t>
      </w:r>
    </w:p>
    <w:p>
      <w:pPr>
        <w:pStyle w:val="PL"/>
        <w:rPr/>
      </w:pPr>
      <w:r>
        <w:rPr>
          <w:rFonts w:eastAsia="Courier New"/>
        </w:rPr>
        <w:t xml:space="preserve">        </w:t>
      </w:r>
      <w:r>
        <w:rPr/>
        <w:t>for Immediate MDT. In case this attribute is not used, it carries a</w:t>
      </w:r>
    </w:p>
    <w:p>
      <w:pPr>
        <w:pStyle w:val="PL"/>
        <w:rPr/>
      </w:pPr>
      <w:r>
        <w:rPr>
          <w:rFonts w:eastAsia="Courier New"/>
        </w:rPr>
        <w:t xml:space="preserve">        </w:t>
      </w:r>
      <w:r>
        <w:rPr/>
        <w:t>null semantic.";</w:t>
      </w:r>
    </w:p>
    <w:p>
      <w:pPr>
        <w:pStyle w:val="PL"/>
        <w:rPr/>
      </w:pPr>
      <w:r>
        <w:rPr>
          <w:rFonts w:eastAsia="Courier New"/>
        </w:rPr>
        <w:t xml:space="preserve">      </w:t>
      </w:r>
      <w:r>
        <w:rPr/>
        <w:t>reference "Clause 5.10.20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MDTCollectionPeriodM6Lte {</w:t>
      </w:r>
    </w:p>
    <w:p>
      <w:pPr>
        <w:pStyle w:val="PL"/>
        <w:rPr/>
      </w:pPr>
      <w:r>
        <w:rPr>
          <w:rFonts w:eastAsia="Courier New"/>
        </w:rPr>
        <w:t xml:space="preserve">      </w:t>
      </w:r>
      <w:r>
        <w:rPr/>
        <w:t xml:space="preserve">when '../jobType = "IMMEDIATE_MDT_ONLY"' </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uint32 {</w:t>
      </w:r>
    </w:p>
    <w:p>
      <w:pPr>
        <w:pStyle w:val="PL"/>
        <w:rPr/>
      </w:pPr>
      <w:r>
        <w:rPr>
          <w:rFonts w:eastAsia="Courier New"/>
        </w:rPr>
        <w:t xml:space="preserve">        </w:t>
      </w:r>
      <w:r>
        <w:rPr/>
        <w:t>range "1024|2048|5120|10240";</w:t>
      </w:r>
    </w:p>
    <w:p>
      <w:pPr>
        <w:pStyle w:val="PL"/>
        <w:rPr/>
      </w:pPr>
      <w:r>
        <w:rPr>
          <w:rFonts w:eastAsia="Courier New"/>
        </w:rPr>
        <w:t xml:space="preserve">      </w:t>
      </w:r>
      <w:r>
        <w:rPr/>
        <w:t>}</w:t>
      </w:r>
    </w:p>
    <w:p>
      <w:pPr>
        <w:pStyle w:val="PL"/>
        <w:rPr/>
      </w:pPr>
      <w:r>
        <w:rPr>
          <w:rFonts w:eastAsia="Courier New"/>
        </w:rPr>
        <w:t xml:space="preserve">      </w:t>
      </w:r>
      <w:r>
        <w:rPr/>
        <w:t>units milliseconds;</w:t>
      </w:r>
    </w:p>
    <w:p>
      <w:pPr>
        <w:pStyle w:val="PL"/>
        <w:rPr/>
      </w:pPr>
      <w:r>
        <w:rPr>
          <w:rFonts w:eastAsia="Courier New"/>
        </w:rPr>
        <w:t xml:space="preserve">      </w:t>
      </w:r>
      <w:r>
        <w:rPr/>
        <w:t xml:space="preserve">description "Specifies the collection period for the Packet Delay </w:t>
      </w:r>
    </w:p>
    <w:p>
      <w:pPr>
        <w:pStyle w:val="PL"/>
        <w:rPr/>
      </w:pPr>
      <w:r>
        <w:rPr>
          <w:rFonts w:eastAsia="Courier New"/>
        </w:rPr>
        <w:t xml:space="preserve">        </w:t>
      </w:r>
      <w:r>
        <w:rPr/>
        <w:t xml:space="preserve">measurement (M6) for MDT taken by the eNB. The attribute is applicable </w:t>
      </w:r>
    </w:p>
    <w:p>
      <w:pPr>
        <w:pStyle w:val="PL"/>
        <w:rPr/>
      </w:pPr>
      <w:r>
        <w:rPr>
          <w:rFonts w:eastAsia="Courier New"/>
        </w:rPr>
        <w:t xml:space="preserve">        </w:t>
      </w:r>
      <w:r>
        <w:rPr/>
        <w:t xml:space="preserve">only for Immediate MDT. In case this attribute is not used, </w:t>
      </w:r>
    </w:p>
    <w:p>
      <w:pPr>
        <w:pStyle w:val="PL"/>
        <w:rPr/>
      </w:pPr>
      <w:r>
        <w:rPr>
          <w:rFonts w:eastAsia="Courier New"/>
        </w:rPr>
        <w:t xml:space="preserve">        </w:t>
      </w:r>
      <w:r>
        <w:rPr/>
        <w:t>it carries a null semantic.";</w:t>
      </w:r>
    </w:p>
    <w:p>
      <w:pPr>
        <w:pStyle w:val="PL"/>
        <w:rPr/>
      </w:pPr>
      <w:r>
        <w:rPr>
          <w:rFonts w:eastAsia="Courier New"/>
        </w:rPr>
        <w:t xml:space="preserve">      </w:t>
      </w:r>
      <w:r>
        <w:rPr/>
        <w:t>reference "Clause 5.10.32 of  TS 32.422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MDTCollectionPeriodM7Lte {</w:t>
      </w:r>
    </w:p>
    <w:p>
      <w:pPr>
        <w:pStyle w:val="PL"/>
        <w:rPr/>
      </w:pPr>
      <w:r>
        <w:rPr>
          <w:rFonts w:eastAsia="Courier New"/>
        </w:rPr>
        <w:t xml:space="preserve">      </w:t>
      </w:r>
      <w:r>
        <w:rPr/>
        <w:t xml:space="preserve">when '../jobType = "IMMEDIATE_MDT_ONLY"' </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uint16 {</w:t>
      </w:r>
    </w:p>
    <w:p>
      <w:pPr>
        <w:pStyle w:val="PL"/>
        <w:rPr/>
      </w:pPr>
      <w:r>
        <w:rPr>
          <w:rFonts w:eastAsia="Courier New"/>
        </w:rPr>
        <w:t xml:space="preserve">        </w:t>
      </w:r>
      <w:r>
        <w:rPr/>
        <w:t>range 1..60 ;</w:t>
      </w:r>
    </w:p>
    <w:p>
      <w:pPr>
        <w:pStyle w:val="PL"/>
        <w:rPr/>
      </w:pPr>
      <w:r>
        <w:rPr>
          <w:rFonts w:eastAsia="Courier New"/>
        </w:rPr>
        <w:t xml:space="preserve">      </w:t>
      </w:r>
      <w:r>
        <w:rPr/>
        <w:t>}</w:t>
      </w:r>
    </w:p>
    <w:p>
      <w:pPr>
        <w:pStyle w:val="PL"/>
        <w:rPr/>
      </w:pPr>
      <w:r>
        <w:rPr>
          <w:rFonts w:eastAsia="Courier New"/>
        </w:rPr>
        <w:t xml:space="preserve">      </w:t>
      </w:r>
      <w:r>
        <w:rPr/>
        <w:t xml:space="preserve">description "It specifies the collection period for the Data Volume (M6) </w:t>
      </w:r>
    </w:p>
    <w:p>
      <w:pPr>
        <w:pStyle w:val="PL"/>
        <w:rPr/>
      </w:pPr>
      <w:r>
        <w:rPr>
          <w:rFonts w:eastAsia="Courier New"/>
        </w:rPr>
        <w:t xml:space="preserve">        </w:t>
      </w:r>
      <w:r>
        <w:rPr/>
        <w:t xml:space="preserve">and Throughput measurements (M7) for UMTS MDT taken by RNC. The </w:t>
      </w:r>
    </w:p>
    <w:p>
      <w:pPr>
        <w:pStyle w:val="PL"/>
        <w:rPr/>
      </w:pPr>
      <w:r>
        <w:rPr>
          <w:rFonts w:eastAsia="Courier New"/>
        </w:rPr>
        <w:t xml:space="preserve">        </w:t>
      </w:r>
      <w:r>
        <w:rPr/>
        <w:t xml:space="preserve">attribute is applicable only for Immediate MDT. In case this attribute </w:t>
      </w:r>
    </w:p>
    <w:p>
      <w:pPr>
        <w:pStyle w:val="PL"/>
        <w:rPr/>
      </w:pPr>
      <w:r>
        <w:rPr>
          <w:rFonts w:eastAsia="Courier New"/>
        </w:rPr>
        <w:t xml:space="preserve">        </w:t>
      </w:r>
      <w:r>
        <w:rPr/>
        <w:t>is not used, it carries a null semantic.";</w:t>
      </w:r>
    </w:p>
    <w:p>
      <w:pPr>
        <w:pStyle w:val="PL"/>
        <w:rPr/>
      </w:pPr>
      <w:r>
        <w:rPr>
          <w:rFonts w:eastAsia="Courier New"/>
        </w:rPr>
        <w:t xml:space="preserve">      </w:t>
      </w:r>
      <w:r>
        <w:rPr/>
        <w:t>reference "Clause 5.10.22 of  TS 32.422 .";</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MDTCollectionPeriodRrmUmts {</w:t>
      </w:r>
    </w:p>
    <w:p>
      <w:pPr>
        <w:pStyle w:val="PL"/>
        <w:rPr/>
      </w:pPr>
      <w:r>
        <w:rPr>
          <w:rFonts w:eastAsia="Courier New"/>
        </w:rPr>
        <w:t xml:space="preserve">      </w:t>
      </w:r>
      <w:r>
        <w:rPr/>
        <w:t>when '../jobType = "IMMEDIATE_MDT_ONLY"'</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uint32 {</w:t>
      </w:r>
    </w:p>
    <w:p>
      <w:pPr>
        <w:pStyle w:val="PL"/>
        <w:rPr/>
      </w:pPr>
      <w:r>
        <w:rPr>
          <w:rFonts w:eastAsia="Courier New"/>
        </w:rPr>
        <w:t xml:space="preserve">        </w:t>
      </w:r>
      <w:r>
        <w:rPr/>
        <w:t>range "1024|1280|2048|2560|5120|"</w:t>
      </w:r>
    </w:p>
    <w:p>
      <w:pPr>
        <w:pStyle w:val="PL"/>
        <w:rPr/>
      </w:pPr>
      <w:r>
        <w:rPr>
          <w:rFonts w:eastAsia="Courier New"/>
        </w:rPr>
        <w:t xml:space="preserve">          </w:t>
      </w:r>
      <w:r>
        <w:rPr/>
        <w:t>+"10240|60000";</w:t>
      </w:r>
    </w:p>
    <w:p>
      <w:pPr>
        <w:pStyle w:val="PL"/>
        <w:rPr/>
      </w:pPr>
      <w:r>
        <w:rPr>
          <w:rFonts w:eastAsia="Courier New"/>
        </w:rPr>
        <w:t xml:space="preserve">      </w:t>
      </w:r>
      <w:r>
        <w:rPr/>
        <w:t>}</w:t>
      </w:r>
    </w:p>
    <w:p>
      <w:pPr>
        <w:pStyle w:val="PL"/>
        <w:rPr/>
      </w:pPr>
      <w:r>
        <w:rPr>
          <w:rFonts w:eastAsia="Courier New"/>
        </w:rPr>
        <w:t xml:space="preserve">      </w:t>
      </w:r>
      <w:r>
        <w:rPr/>
        <w:t>units milliseconds;</w:t>
      </w:r>
    </w:p>
    <w:p>
      <w:pPr>
        <w:pStyle w:val="PL"/>
        <w:rPr/>
      </w:pPr>
      <w:r>
        <w:rPr>
          <w:rFonts w:eastAsia="Courier New"/>
        </w:rPr>
        <w:t xml:space="preserve">      </w:t>
      </w:r>
      <w:r>
        <w:rPr/>
        <w:t>description "Specifies the collection period for collecting RRM configured</w:t>
      </w:r>
    </w:p>
    <w:p>
      <w:pPr>
        <w:pStyle w:val="PL"/>
        <w:rPr/>
      </w:pPr>
      <w:r>
        <w:rPr>
          <w:rFonts w:eastAsia="Courier New"/>
        </w:rPr>
        <w:t xml:space="preserve">        </w:t>
      </w:r>
      <w:r>
        <w:rPr/>
        <w:t>measurement samples for M3, M4, M5 in UMTS. The attribute is applicable</w:t>
      </w:r>
    </w:p>
    <w:p>
      <w:pPr>
        <w:pStyle w:val="PL"/>
        <w:rPr/>
      </w:pPr>
      <w:r>
        <w:rPr>
          <w:rFonts w:eastAsia="Courier New"/>
        </w:rPr>
        <w:t xml:space="preserve">        </w:t>
      </w:r>
      <w:r>
        <w:rPr/>
        <w:t>only for Immediate MDT. In case this attribute is not used, it carries</w:t>
      </w:r>
    </w:p>
    <w:p>
      <w:pPr>
        <w:pStyle w:val="PL"/>
        <w:rPr/>
      </w:pPr>
      <w:r>
        <w:rPr>
          <w:rFonts w:eastAsia="Courier New"/>
        </w:rPr>
        <w:t xml:space="preserve">        </w:t>
      </w:r>
      <w:r>
        <w:rPr/>
        <w:t>a null semantic";</w:t>
      </w:r>
    </w:p>
    <w:p>
      <w:pPr>
        <w:pStyle w:val="PL"/>
        <w:rPr/>
      </w:pPr>
      <w:r>
        <w:rPr>
          <w:rFonts w:eastAsia="Courier New"/>
        </w:rPr>
        <w:t xml:space="preserve">      </w:t>
      </w:r>
      <w:r>
        <w:rPr/>
        <w:t>reference "Clause 5.10.21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MDTCollectionPeriodRrmNR {</w:t>
      </w:r>
    </w:p>
    <w:p>
      <w:pPr>
        <w:pStyle w:val="PL"/>
        <w:rPr/>
      </w:pPr>
      <w:r>
        <w:rPr>
          <w:rFonts w:eastAsia="Courier New"/>
        </w:rPr>
        <w:t xml:space="preserve">      </w:t>
      </w:r>
      <w:r>
        <w:rPr/>
        <w:t>when '../jobType = "IMMEDIATE_MDT_ONLY"'</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uint32 {</w:t>
      </w:r>
    </w:p>
    <w:p>
      <w:pPr>
        <w:pStyle w:val="PL"/>
        <w:rPr/>
      </w:pPr>
      <w:r>
        <w:rPr>
          <w:rFonts w:eastAsia="Courier New"/>
        </w:rPr>
        <w:t xml:space="preserve">        </w:t>
      </w:r>
      <w:r>
        <w:rPr/>
        <w:t>range "1024|2048|5120|10240|60000";</w:t>
      </w:r>
    </w:p>
    <w:p>
      <w:pPr>
        <w:pStyle w:val="PL"/>
        <w:rPr/>
      </w:pPr>
      <w:r>
        <w:rPr>
          <w:rFonts w:eastAsia="Courier New"/>
        </w:rPr>
        <w:t xml:space="preserve">      </w:t>
      </w:r>
      <w:r>
        <w:rPr/>
        <w:t>}</w:t>
      </w:r>
    </w:p>
    <w:p>
      <w:pPr>
        <w:pStyle w:val="PL"/>
        <w:rPr/>
      </w:pPr>
      <w:r>
        <w:rPr>
          <w:rFonts w:eastAsia="Courier New"/>
        </w:rPr>
        <w:t xml:space="preserve">      </w:t>
      </w:r>
      <w:r>
        <w:rPr/>
        <w:t>units milliseconds;</w:t>
      </w:r>
    </w:p>
    <w:p>
      <w:pPr>
        <w:pStyle w:val="PL"/>
        <w:rPr/>
      </w:pPr>
      <w:r>
        <w:rPr>
          <w:rFonts w:eastAsia="Courier New"/>
        </w:rPr>
        <w:t xml:space="preserve">      </w:t>
      </w:r>
      <w:r>
        <w:rPr/>
        <w:t xml:space="preserve">description "Specifies the collection period for collecting RRM </w:t>
      </w:r>
    </w:p>
    <w:p>
      <w:pPr>
        <w:pStyle w:val="PL"/>
        <w:rPr/>
      </w:pPr>
      <w:r>
        <w:rPr>
          <w:rFonts w:eastAsia="Courier New"/>
        </w:rPr>
        <w:t xml:space="preserve">        </w:t>
      </w:r>
      <w:r>
        <w:rPr/>
        <w:t xml:space="preserve">configured measurement samples for M4, M5 in NR. The attribute is </w:t>
      </w:r>
    </w:p>
    <w:p>
      <w:pPr>
        <w:pStyle w:val="PL"/>
        <w:rPr/>
      </w:pPr>
      <w:r>
        <w:rPr>
          <w:rFonts w:eastAsia="Courier New"/>
        </w:rPr>
        <w:t xml:space="preserve">        </w:t>
      </w:r>
      <w:r>
        <w:rPr/>
        <w:t xml:space="preserve">applicable only for Immediate MDT. In case this attribute is not </w:t>
      </w:r>
    </w:p>
    <w:p>
      <w:pPr>
        <w:pStyle w:val="PL"/>
        <w:rPr/>
      </w:pPr>
      <w:r>
        <w:rPr>
          <w:rFonts w:eastAsia="Courier New"/>
        </w:rPr>
        <w:t xml:space="preserve">        </w:t>
      </w:r>
      <w:r>
        <w:rPr/>
        <w:t>used, it carries a null semantic.";</w:t>
      </w:r>
    </w:p>
    <w:p>
      <w:pPr>
        <w:pStyle w:val="PL"/>
        <w:rPr/>
      </w:pPr>
      <w:r>
        <w:rPr>
          <w:rFonts w:eastAsia="Courier New"/>
        </w:rPr>
        <w:t xml:space="preserve">      </w:t>
      </w:r>
      <w:r>
        <w:rPr/>
        <w:t>reference "Clause 5.10.30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MDTCollectionPeriodM6NR {</w:t>
      </w:r>
    </w:p>
    <w:p>
      <w:pPr>
        <w:pStyle w:val="PL"/>
        <w:rPr/>
      </w:pPr>
      <w:r>
        <w:rPr>
          <w:rFonts w:eastAsia="Courier New"/>
        </w:rPr>
        <w:t xml:space="preserve">      </w:t>
      </w:r>
      <w:r>
        <w:rPr/>
        <w:t>when '../jobType = "IMMEDIATE_MDT_ONLY"'</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enumeration {</w:t>
      </w:r>
    </w:p>
    <w:p>
      <w:pPr>
        <w:pStyle w:val="PL"/>
        <w:rPr/>
      </w:pPr>
      <w:r>
        <w:rPr>
          <w:rFonts w:eastAsia="Courier New"/>
        </w:rPr>
        <w:t xml:space="preserve">        </w:t>
      </w:r>
      <w:r>
        <w:rPr/>
        <w:t>enum 120ms;</w:t>
      </w:r>
    </w:p>
    <w:p>
      <w:pPr>
        <w:pStyle w:val="PL"/>
        <w:rPr/>
      </w:pPr>
      <w:r>
        <w:rPr>
          <w:rFonts w:eastAsia="Courier New"/>
        </w:rPr>
        <w:t xml:space="preserve">        </w:t>
      </w:r>
      <w:r>
        <w:rPr/>
        <w:t>enum 240ms;</w:t>
      </w:r>
    </w:p>
    <w:p>
      <w:pPr>
        <w:pStyle w:val="PL"/>
        <w:rPr/>
      </w:pPr>
      <w:r>
        <w:rPr>
          <w:rFonts w:eastAsia="Courier New"/>
        </w:rPr>
        <w:t xml:space="preserve">        </w:t>
      </w:r>
      <w:r>
        <w:rPr/>
        <w:t>enum 480ms;</w:t>
      </w:r>
    </w:p>
    <w:p>
      <w:pPr>
        <w:pStyle w:val="PL"/>
        <w:rPr/>
      </w:pPr>
      <w:r>
        <w:rPr>
          <w:rFonts w:eastAsia="Courier New"/>
        </w:rPr>
        <w:t xml:space="preserve">        </w:t>
      </w:r>
      <w:r>
        <w:rPr/>
        <w:t>enum 640ms;</w:t>
      </w:r>
    </w:p>
    <w:p>
      <w:pPr>
        <w:pStyle w:val="PL"/>
        <w:rPr/>
      </w:pPr>
      <w:r>
        <w:rPr>
          <w:rFonts w:eastAsia="Courier New"/>
        </w:rPr>
        <w:t xml:space="preserve">        </w:t>
      </w:r>
      <w:r>
        <w:rPr/>
        <w:t>enum 1024ms;</w:t>
      </w:r>
    </w:p>
    <w:p>
      <w:pPr>
        <w:pStyle w:val="PL"/>
        <w:rPr/>
      </w:pPr>
      <w:r>
        <w:rPr>
          <w:rFonts w:eastAsia="Courier New"/>
        </w:rPr>
        <w:t xml:space="preserve">        </w:t>
      </w:r>
      <w:r>
        <w:rPr/>
        <w:t>enum 2048ms;</w:t>
      </w:r>
    </w:p>
    <w:p>
      <w:pPr>
        <w:pStyle w:val="PL"/>
        <w:rPr/>
      </w:pPr>
      <w:r>
        <w:rPr>
          <w:rFonts w:eastAsia="Courier New"/>
        </w:rPr>
        <w:t xml:space="preserve">        </w:t>
      </w:r>
      <w:r>
        <w:rPr/>
        <w:t>enum 5120ms;</w:t>
      </w:r>
    </w:p>
    <w:p>
      <w:pPr>
        <w:pStyle w:val="PL"/>
        <w:rPr/>
      </w:pPr>
      <w:r>
        <w:rPr>
          <w:rFonts w:eastAsia="Courier New"/>
        </w:rPr>
        <w:t xml:space="preserve">        </w:t>
      </w:r>
      <w:r>
        <w:rPr/>
        <w:t>enum 10240ms;</w:t>
      </w:r>
    </w:p>
    <w:p>
      <w:pPr>
        <w:pStyle w:val="PL"/>
        <w:rPr/>
      </w:pPr>
      <w:r>
        <w:rPr>
          <w:rFonts w:eastAsia="Courier New"/>
        </w:rPr>
        <w:t xml:space="preserve">        </w:t>
      </w:r>
      <w:r>
        <w:rPr/>
        <w:t>enum 20480ms;</w:t>
      </w:r>
    </w:p>
    <w:p>
      <w:pPr>
        <w:pStyle w:val="PL"/>
        <w:rPr/>
      </w:pPr>
      <w:r>
        <w:rPr>
          <w:rFonts w:eastAsia="Courier New"/>
        </w:rPr>
        <w:t xml:space="preserve">        </w:t>
      </w:r>
      <w:r>
        <w:rPr/>
        <w:t>enum 40960ms;</w:t>
      </w:r>
    </w:p>
    <w:p>
      <w:pPr>
        <w:pStyle w:val="PL"/>
        <w:rPr/>
      </w:pPr>
      <w:r>
        <w:rPr>
          <w:rFonts w:eastAsia="Courier New"/>
        </w:rPr>
        <w:t xml:space="preserve">        </w:t>
      </w:r>
      <w:r>
        <w:rPr/>
        <w:t>enum 1min;</w:t>
      </w:r>
    </w:p>
    <w:p>
      <w:pPr>
        <w:pStyle w:val="PL"/>
        <w:rPr/>
      </w:pPr>
      <w:r>
        <w:rPr>
          <w:rFonts w:eastAsia="Courier New"/>
        </w:rPr>
        <w:t xml:space="preserve">        </w:t>
      </w:r>
      <w:r>
        <w:rPr/>
        <w:t>enum 6min;</w:t>
      </w:r>
    </w:p>
    <w:p>
      <w:pPr>
        <w:pStyle w:val="PL"/>
        <w:rPr/>
      </w:pPr>
      <w:r>
        <w:rPr>
          <w:rFonts w:eastAsia="Courier New"/>
        </w:rPr>
        <w:t xml:space="preserve">        </w:t>
      </w:r>
      <w:r>
        <w:rPr/>
        <w:t>enum 12min;</w:t>
      </w:r>
    </w:p>
    <w:p>
      <w:pPr>
        <w:pStyle w:val="PL"/>
        <w:rPr/>
      </w:pPr>
      <w:r>
        <w:rPr>
          <w:rFonts w:eastAsia="Courier New"/>
        </w:rPr>
        <w:t xml:space="preserve">        </w:t>
      </w:r>
      <w:r>
        <w:rPr/>
        <w:t>enum 30min;</w:t>
      </w:r>
    </w:p>
    <w:p>
      <w:pPr>
        <w:pStyle w:val="PL"/>
        <w:rPr/>
      </w:pPr>
      <w:r>
        <w:rPr>
          <w:rFonts w:eastAsia="Courier New"/>
        </w:rPr>
        <w:t xml:space="preserve">      </w:t>
      </w:r>
      <w:r>
        <w:rPr/>
        <w:t>}</w:t>
      </w:r>
    </w:p>
    <w:p>
      <w:pPr>
        <w:pStyle w:val="PL"/>
        <w:rPr/>
      </w:pPr>
      <w:r>
        <w:rPr>
          <w:rFonts w:eastAsia="Courier New"/>
        </w:rPr>
        <w:t xml:space="preserve">      </w:t>
      </w:r>
      <w:r>
        <w:rPr/>
        <w:t xml:space="preserve">description "It specifies the collection period for the Packet Delay </w:t>
      </w:r>
    </w:p>
    <w:p>
      <w:pPr>
        <w:pStyle w:val="PL"/>
        <w:rPr/>
      </w:pPr>
      <w:r>
        <w:rPr>
          <w:rFonts w:eastAsia="Courier New"/>
        </w:rPr>
        <w:t xml:space="preserve">        </w:t>
      </w:r>
      <w:r>
        <w:rPr/>
        <w:t xml:space="preserve">measurement (M6) for NR MDT taken by the gNB. The attribute is </w:t>
      </w:r>
    </w:p>
    <w:p>
      <w:pPr>
        <w:pStyle w:val="PL"/>
        <w:rPr/>
      </w:pPr>
      <w:r>
        <w:rPr>
          <w:rFonts w:eastAsia="Courier New"/>
        </w:rPr>
        <w:t xml:space="preserve">        </w:t>
      </w:r>
      <w:r>
        <w:rPr/>
        <w:t xml:space="preserve">applicable only for Immediate MDT. In case this attribute is not used, </w:t>
      </w:r>
    </w:p>
    <w:p>
      <w:pPr>
        <w:pStyle w:val="PL"/>
        <w:rPr/>
      </w:pPr>
      <w:r>
        <w:rPr>
          <w:rFonts w:eastAsia="Courier New"/>
        </w:rPr>
        <w:t xml:space="preserve">        </w:t>
      </w:r>
      <w:r>
        <w:rPr/>
        <w:t>it carries a null semantic.";</w:t>
      </w:r>
    </w:p>
    <w:p>
      <w:pPr>
        <w:pStyle w:val="PL"/>
        <w:rPr/>
      </w:pPr>
      <w:r>
        <w:rPr>
          <w:rFonts w:eastAsia="Courier New"/>
        </w:rPr>
        <w:t xml:space="preserve">      </w:t>
      </w:r>
      <w:r>
        <w:rPr/>
        <w:t>reference "clause 5.10.34 of  TS 32.422";</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MDTCollectionPeriodM7NR {</w:t>
      </w:r>
    </w:p>
    <w:p>
      <w:pPr>
        <w:pStyle w:val="PL"/>
        <w:rPr/>
      </w:pPr>
      <w:r>
        <w:rPr>
          <w:rFonts w:eastAsia="Courier New"/>
        </w:rPr>
        <w:t xml:space="preserve">      </w:t>
      </w:r>
      <w:r>
        <w:rPr/>
        <w:t>when '../jobType = "IMMEDIATE_MDT_ONLY"'</w:t>
      </w:r>
    </w:p>
    <w:p>
      <w:pPr>
        <w:pStyle w:val="PL"/>
        <w:rPr/>
      </w:pPr>
      <w:r>
        <w:rPr>
          <w:rFonts w:eastAsia="Courier New"/>
        </w:rPr>
        <w:t xml:space="preserve">        </w:t>
      </w:r>
      <w:r>
        <w:rPr/>
        <w:t>+ ' or ../jobType = "IMMEDIATE_MDT_AND_TRACE"';</w:t>
      </w:r>
    </w:p>
    <w:p>
      <w:pPr>
        <w:pStyle w:val="PL"/>
        <w:rPr/>
      </w:pPr>
      <w:r>
        <w:rPr>
          <w:rFonts w:eastAsia="Courier New"/>
        </w:rPr>
        <w:t xml:space="preserve">      </w:t>
      </w:r>
      <w:r>
        <w:rPr/>
        <w:t>type uint32 {</w:t>
      </w:r>
    </w:p>
    <w:p>
      <w:pPr>
        <w:pStyle w:val="PL"/>
        <w:rPr/>
      </w:pPr>
      <w:r>
        <w:rPr>
          <w:rFonts w:eastAsia="Courier New"/>
        </w:rPr>
        <w:t xml:space="preserve">        </w:t>
      </w:r>
      <w:r>
        <w:rPr/>
        <w:t>range "1..60";</w:t>
      </w:r>
    </w:p>
    <w:p>
      <w:pPr>
        <w:pStyle w:val="PL"/>
        <w:rPr/>
      </w:pPr>
      <w:r>
        <w:rPr>
          <w:rFonts w:eastAsia="Courier New"/>
        </w:rPr>
        <w:t xml:space="preserve">      </w:t>
      </w:r>
      <w:r>
        <w:rPr/>
        <w:t>}</w:t>
      </w:r>
    </w:p>
    <w:p>
      <w:pPr>
        <w:pStyle w:val="PL"/>
        <w:rPr/>
      </w:pPr>
      <w:r>
        <w:rPr>
          <w:rFonts w:eastAsia="Courier New"/>
        </w:rPr>
        <w:t xml:space="preserve">      </w:t>
      </w:r>
      <w:r>
        <w:rPr/>
        <w:t xml:space="preserve">description "It specifies the collection period for the Packet Loss Rate </w:t>
      </w:r>
    </w:p>
    <w:p>
      <w:pPr>
        <w:pStyle w:val="PL"/>
        <w:rPr/>
      </w:pPr>
      <w:r>
        <w:rPr>
          <w:rFonts w:eastAsia="Courier New"/>
        </w:rPr>
        <w:t xml:space="preserve">        </w:t>
      </w:r>
      <w:r>
        <w:rPr/>
        <w:t xml:space="preserve">measurement (M7) for NR MDT taken by the gNB. The attribute is </w:t>
      </w:r>
    </w:p>
    <w:p>
      <w:pPr>
        <w:pStyle w:val="PL"/>
        <w:rPr/>
      </w:pPr>
      <w:r>
        <w:rPr>
          <w:rFonts w:eastAsia="Courier New"/>
        </w:rPr>
        <w:t xml:space="preserve">        </w:t>
      </w:r>
      <w:r>
        <w:rPr/>
        <w:t xml:space="preserve">applicable only for Immediate MDT. In case this attribute is not used, </w:t>
      </w:r>
    </w:p>
    <w:p>
      <w:pPr>
        <w:pStyle w:val="PL"/>
        <w:rPr/>
      </w:pPr>
      <w:r>
        <w:rPr>
          <w:rFonts w:eastAsia="Courier New"/>
        </w:rPr>
        <w:t xml:space="preserve">        </w:t>
      </w:r>
      <w:r>
        <w:rPr/>
        <w:t xml:space="preserve">it carries a null semantic.";    </w:t>
      </w:r>
    </w:p>
    <w:p>
      <w:pPr>
        <w:pStyle w:val="PL"/>
        <w:rPr/>
      </w:pPr>
      <w:r>
        <w:rPr>
          <w:rFonts w:eastAsia="Courier New"/>
        </w:rPr>
        <w:t xml:space="preserve">      </w:t>
      </w:r>
      <w:r>
        <w:rPr/>
        <w:t>reference "clause 5.10.35 of  TS 32.422";</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leaf MDTEventListForTriggeredMeasurement {</w:t>
      </w:r>
    </w:p>
    <w:p>
      <w:pPr>
        <w:pStyle w:val="PL"/>
        <w:rPr/>
      </w:pPr>
      <w:r>
        <w:rPr>
          <w:rFonts w:eastAsia="Courier New"/>
        </w:rPr>
        <w:t xml:space="preserve">      </w:t>
      </w:r>
      <w:r>
        <w:rPr/>
        <w:t>when '../jobType = "LOGGED_MDT_ONLY"';</w:t>
      </w:r>
    </w:p>
    <w:p>
      <w:pPr>
        <w:pStyle w:val="PL"/>
        <w:rPr/>
      </w:pPr>
      <w:r>
        <w:rPr>
          <w:rFonts w:eastAsia="Courier New"/>
        </w:rPr>
        <w:t xml:space="preserve">      </w:t>
      </w:r>
      <w:r>
        <w:rPr/>
        <w:t>type enumeration {</w:t>
      </w:r>
    </w:p>
    <w:p>
      <w:pPr>
        <w:pStyle w:val="PL"/>
        <w:rPr/>
      </w:pPr>
      <w:r>
        <w:rPr>
          <w:rFonts w:eastAsia="Courier New"/>
        </w:rPr>
        <w:t xml:space="preserve">        </w:t>
      </w:r>
      <w:r>
        <w:rPr/>
        <w:t>enum OUT_OF_COVERAGE ;</w:t>
      </w:r>
    </w:p>
    <w:p>
      <w:pPr>
        <w:pStyle w:val="PL"/>
        <w:rPr/>
      </w:pPr>
      <w:r>
        <w:rPr>
          <w:rFonts w:eastAsia="Courier New"/>
        </w:rPr>
        <w:t xml:space="preserve">        </w:t>
      </w:r>
      <w:r>
        <w:rPr/>
        <w:t>enum A2_EVENT ;</w:t>
      </w:r>
    </w:p>
    <w:p>
      <w:pPr>
        <w:pStyle w:val="PL"/>
        <w:rPr/>
      </w:pPr>
      <w:r>
        <w:rPr>
          <w:rFonts w:eastAsia="Courier New"/>
        </w:rPr>
        <w:t xml:space="preserve">      </w:t>
      </w:r>
      <w:r>
        <w:rPr/>
        <w:t>}</w:t>
      </w:r>
    </w:p>
    <w:p>
      <w:pPr>
        <w:pStyle w:val="PL"/>
        <w:rPr/>
      </w:pPr>
      <w:r>
        <w:rPr>
          <w:rFonts w:eastAsia="Courier New"/>
        </w:rPr>
        <w:t xml:space="preserve">      </w:t>
      </w:r>
      <w:r>
        <w:rPr/>
        <w:t>mandatory true;</w:t>
      </w:r>
    </w:p>
    <w:p>
      <w:pPr>
        <w:pStyle w:val="PL"/>
        <w:rPr/>
      </w:pPr>
      <w:r>
        <w:rPr>
          <w:rFonts w:eastAsia="Courier New"/>
        </w:rPr>
        <w:t xml:space="preserve">      </w:t>
      </w:r>
      <w:r>
        <w:rPr/>
        <w:t>description "Specifies event types for event triggered measurement in the</w:t>
      </w:r>
    </w:p>
    <w:p>
      <w:pPr>
        <w:pStyle w:val="PL"/>
        <w:rPr/>
      </w:pPr>
      <w:r>
        <w:rPr>
          <w:rFonts w:eastAsia="Courier New"/>
        </w:rPr>
        <w:t xml:space="preserve">        </w:t>
      </w:r>
      <w:r>
        <w:rPr/>
        <w:t>case of logged NR MDT.  Each trace session may configure at most one</w:t>
      </w:r>
    </w:p>
    <w:p>
      <w:pPr>
        <w:pStyle w:val="PL"/>
        <w:rPr/>
      </w:pPr>
      <w:r>
        <w:rPr>
          <w:rFonts w:eastAsia="Courier New"/>
        </w:rPr>
        <w:t xml:space="preserve">        </w:t>
      </w:r>
      <w:r>
        <w:rPr/>
        <w:t>event. The UE shall perform logging of measurements only upon certain</w:t>
      </w:r>
    </w:p>
    <w:p>
      <w:pPr>
        <w:pStyle w:val="PL"/>
        <w:rPr/>
      </w:pPr>
      <w:r>
        <w:rPr>
          <w:rFonts w:eastAsia="Courier New"/>
        </w:rPr>
        <w:t xml:space="preserve">        </w:t>
      </w:r>
      <w:r>
        <w:rPr/>
        <w:t>condition being fulfilled:</w:t>
      </w:r>
    </w:p>
    <w:p>
      <w:pPr>
        <w:pStyle w:val="PL"/>
        <w:rPr/>
      </w:pPr>
      <w:r>
        <w:rPr>
          <w:rFonts w:eastAsia="Courier New"/>
        </w:rPr>
        <w:t xml:space="preserve">        </w:t>
      </w:r>
      <w:r>
        <w:rPr/>
        <w:t>- Out of coverage.</w:t>
      </w:r>
    </w:p>
    <w:p>
      <w:pPr>
        <w:pStyle w:val="PL"/>
        <w:rPr/>
      </w:pPr>
      <w:r>
        <w:rPr>
          <w:rFonts w:eastAsia="Courier New"/>
        </w:rPr>
        <w:t xml:space="preserve">        </w:t>
      </w:r>
      <w:r>
        <w:rPr/>
        <w:t>- A2 event.";</w:t>
      </w:r>
    </w:p>
    <w:p>
      <w:pPr>
        <w:pStyle w:val="PL"/>
        <w:rPr/>
      </w:pPr>
      <w:r>
        <w:rPr>
          <w:rFonts w:eastAsia="Courier New"/>
        </w:rPr>
        <w:t xml:space="preserve">      </w:t>
      </w:r>
      <w:r>
        <w:rPr/>
        <w:t>reference "Clause 5.10.28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MDTEventThreshold {</w:t>
      </w:r>
    </w:p>
    <w:p>
      <w:pPr>
        <w:pStyle w:val="PL"/>
        <w:rPr/>
      </w:pPr>
      <w:r>
        <w:rPr>
          <w:rFonts w:eastAsia="Courier New"/>
        </w:rPr>
        <w:t xml:space="preserve">      </w:t>
      </w:r>
      <w:r>
        <w:rPr/>
        <w:t>type int64;</w:t>
      </w:r>
    </w:p>
    <w:p>
      <w:pPr>
        <w:pStyle w:val="PL"/>
        <w:rPr/>
      </w:pPr>
      <w:r>
        <w:rPr>
          <w:rFonts w:eastAsia="Courier New"/>
        </w:rPr>
        <w:t xml:space="preserve">      </w:t>
      </w:r>
      <w:r>
        <w:rPr/>
        <w:t>description "Specifies the threshold which should trigger the reporting</w:t>
      </w:r>
    </w:p>
    <w:p>
      <w:pPr>
        <w:pStyle w:val="PL"/>
        <w:rPr/>
      </w:pPr>
      <w:r>
        <w:rPr>
          <w:rFonts w:eastAsia="Courier New"/>
        </w:rPr>
        <w:t xml:space="preserve">        </w:t>
      </w:r>
      <w:r>
        <w:rPr/>
        <w:t>in case A2 event reporting in LTE or 1F/1l event in UMTS. The attribute</w:t>
      </w:r>
    </w:p>
    <w:p>
      <w:pPr>
        <w:pStyle w:val="PL"/>
        <w:rPr/>
      </w:pPr>
      <w:r>
        <w:rPr>
          <w:rFonts w:eastAsia="Courier New"/>
        </w:rPr>
        <w:t xml:space="preserve">        </w:t>
      </w:r>
      <w:r>
        <w:rPr/>
        <w:t>is applicable only for Immediate MDT and when reportingTrigger is</w:t>
      </w:r>
    </w:p>
    <w:p>
      <w:pPr>
        <w:pStyle w:val="PL"/>
        <w:rPr/>
      </w:pPr>
      <w:r>
        <w:rPr>
          <w:rFonts w:eastAsia="Courier New"/>
        </w:rPr>
        <w:t xml:space="preserve">        </w:t>
      </w:r>
      <w:r>
        <w:rPr/>
        <w:t>configured for A2 event in LTE or 1F event or 1l event in UMTS. In</w:t>
      </w:r>
    </w:p>
    <w:p>
      <w:pPr>
        <w:pStyle w:val="PL"/>
        <w:rPr/>
      </w:pPr>
      <w:r>
        <w:rPr>
          <w:rFonts w:eastAsia="Courier New"/>
        </w:rPr>
        <w:t xml:space="preserve">        </w:t>
      </w:r>
      <w:r>
        <w:rPr/>
        <w:t>case this attribute is not used, it carries a null semantic.";</w:t>
      </w:r>
    </w:p>
    <w:p>
      <w:pPr>
        <w:pStyle w:val="PL"/>
        <w:rPr/>
      </w:pPr>
      <w:r>
        <w:rPr>
          <w:rFonts w:eastAsia="Courier New"/>
        </w:rPr>
        <w:t xml:space="preserve">      </w:t>
      </w:r>
      <w:r>
        <w:rPr/>
        <w:t>reference "Clauses 5.10.7 and 5.10.7a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MDTListOfMeasurements {</w:t>
      </w:r>
    </w:p>
    <w:p>
      <w:pPr>
        <w:pStyle w:val="PL"/>
        <w:rPr/>
      </w:pPr>
      <w:r>
        <w:rPr>
          <w:rFonts w:eastAsia="Courier New"/>
        </w:rPr>
        <w:t xml:space="preserve">      </w:t>
      </w:r>
      <w:r>
        <w:rPr/>
        <w:t>when '../jobType = "IMMEDIATE_MDT_ONLY"';</w:t>
      </w:r>
    </w:p>
    <w:p>
      <w:pPr>
        <w:pStyle w:val="PL"/>
        <w:rPr/>
      </w:pPr>
      <w:r>
        <w:rPr>
          <w:rFonts w:eastAsia="Courier New"/>
        </w:rPr>
        <w:t xml:space="preserve">      </w:t>
      </w:r>
      <w:r>
        <w:rPr/>
        <w:t>type int64;</w:t>
      </w:r>
    </w:p>
    <w:p>
      <w:pPr>
        <w:pStyle w:val="PL"/>
        <w:rPr/>
      </w:pPr>
      <w:r>
        <w:rPr>
          <w:rFonts w:eastAsia="Courier New"/>
        </w:rPr>
        <w:t xml:space="preserve">      </w:t>
      </w:r>
      <w:r>
        <w:rPr/>
        <w:t>mandatory true;</w:t>
      </w:r>
    </w:p>
    <w:p>
      <w:pPr>
        <w:pStyle w:val="PL"/>
        <w:rPr/>
      </w:pPr>
      <w:r>
        <w:rPr>
          <w:rFonts w:eastAsia="Courier New"/>
        </w:rPr>
        <w:t xml:space="preserve">      </w:t>
      </w:r>
      <w:r>
        <w:rPr/>
        <w:t>description "It specifies the UE measurements that shall be collected in</w:t>
      </w:r>
    </w:p>
    <w:p>
      <w:pPr>
        <w:pStyle w:val="PL"/>
        <w:rPr/>
      </w:pPr>
      <w:r>
        <w:rPr>
          <w:rFonts w:eastAsia="Courier New"/>
        </w:rPr>
        <w:t xml:space="preserve">        </w:t>
      </w:r>
      <w:r>
        <w:rPr/>
        <w:t>an Immediate MDT job. The attribute is applicable only for Immediate MDT.</w:t>
      </w:r>
    </w:p>
    <w:p>
      <w:pPr>
        <w:pStyle w:val="PL"/>
        <w:rPr/>
      </w:pPr>
      <w:r>
        <w:rPr>
          <w:rFonts w:eastAsia="Courier New"/>
        </w:rPr>
        <w:t xml:space="preserve">        </w:t>
      </w:r>
      <w:r>
        <w:rPr/>
        <w:t>In case this attribute is not used, it carries a null semantic.";</w:t>
      </w:r>
    </w:p>
    <w:p>
      <w:pPr>
        <w:pStyle w:val="PL"/>
        <w:rPr/>
      </w:pPr>
      <w:r>
        <w:rPr>
          <w:rFonts w:eastAsia="Courier New"/>
        </w:rPr>
        <w:t xml:space="preserve">      </w:t>
      </w:r>
      <w:r>
        <w:rPr/>
        <w:t>reference "3GPP TS 32.422 clause 5.10.3";</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MDTLoggingDuration {</w:t>
      </w:r>
    </w:p>
    <w:p>
      <w:pPr>
        <w:pStyle w:val="PL"/>
        <w:rPr/>
      </w:pPr>
      <w:r>
        <w:rPr>
          <w:rFonts w:eastAsia="Courier New"/>
        </w:rPr>
        <w:t xml:space="preserve">      </w:t>
      </w:r>
      <w:r>
        <w:rPr/>
        <w:t>when '../jobType = "LOGGED_MDT_ONLY" or ../jobType = "LOGGED_MBSFN_MDT"';</w:t>
      </w:r>
    </w:p>
    <w:p>
      <w:pPr>
        <w:pStyle w:val="PL"/>
        <w:rPr/>
      </w:pPr>
      <w:r>
        <w:rPr>
          <w:rFonts w:eastAsia="Courier New"/>
        </w:rPr>
        <w:t xml:space="preserve">      </w:t>
      </w:r>
      <w:r>
        <w:rPr/>
        <w:t>type uint32 {</w:t>
      </w:r>
    </w:p>
    <w:p>
      <w:pPr>
        <w:pStyle w:val="PL"/>
        <w:rPr/>
      </w:pPr>
      <w:r>
        <w:rPr>
          <w:rFonts w:eastAsia="Courier New"/>
        </w:rPr>
        <w:t xml:space="preserve">        </w:t>
      </w:r>
      <w:r>
        <w:rPr/>
        <w:t>range "600|1200|2400|3600|5400|7200";</w:t>
      </w:r>
    </w:p>
    <w:p>
      <w:pPr>
        <w:pStyle w:val="PL"/>
        <w:rPr/>
      </w:pPr>
      <w:r>
        <w:rPr>
          <w:rFonts w:eastAsia="Courier New"/>
        </w:rPr>
        <w:t xml:space="preserve">      </w:t>
      </w:r>
      <w:r>
        <w:rPr/>
        <w:t>}</w:t>
      </w:r>
    </w:p>
    <w:p>
      <w:pPr>
        <w:pStyle w:val="PL"/>
        <w:rPr/>
      </w:pPr>
      <w:r>
        <w:rPr>
          <w:rFonts w:eastAsia="Courier New"/>
        </w:rPr>
        <w:t xml:space="preserve">      </w:t>
      </w:r>
      <w:r>
        <w:rPr/>
        <w:t>units seconds;</w:t>
      </w:r>
    </w:p>
    <w:p>
      <w:pPr>
        <w:pStyle w:val="PL"/>
        <w:rPr/>
      </w:pPr>
      <w:r>
        <w:rPr>
          <w:rFonts w:eastAsia="Courier New"/>
        </w:rPr>
        <w:t xml:space="preserve">      </w:t>
      </w:r>
      <w:r>
        <w:rPr/>
        <w:t>mandatory true;</w:t>
      </w:r>
    </w:p>
    <w:p>
      <w:pPr>
        <w:pStyle w:val="PL"/>
        <w:rPr/>
      </w:pPr>
      <w:r>
        <w:rPr>
          <w:rFonts w:eastAsia="Courier New"/>
        </w:rPr>
        <w:t xml:space="preserve">      </w:t>
      </w:r>
      <w:r>
        <w:rPr/>
        <w:t>description "Specifies how long the MDT configuration is valid at the</w:t>
      </w:r>
    </w:p>
    <w:p>
      <w:pPr>
        <w:pStyle w:val="PL"/>
        <w:rPr/>
      </w:pPr>
      <w:r>
        <w:rPr>
          <w:rFonts w:eastAsia="Courier New"/>
        </w:rPr>
        <w:t xml:space="preserve">        </w:t>
      </w:r>
      <w:r>
        <w:rPr/>
        <w:t>UE in case of Logged MDT. The attribute is applicable only for</w:t>
      </w:r>
    </w:p>
    <w:p>
      <w:pPr>
        <w:pStyle w:val="PL"/>
        <w:rPr/>
      </w:pPr>
      <w:r>
        <w:rPr>
          <w:rFonts w:eastAsia="Courier New"/>
        </w:rPr>
        <w:t xml:space="preserve">        </w:t>
      </w:r>
      <w:r>
        <w:rPr/>
        <w:t>Logged MDT and Logged MBSFN MDT. In case this attribute is not used, it</w:t>
      </w:r>
    </w:p>
    <w:p>
      <w:pPr>
        <w:pStyle w:val="PL"/>
        <w:rPr/>
      </w:pPr>
      <w:r>
        <w:rPr>
          <w:rFonts w:eastAsia="Courier New"/>
        </w:rPr>
        <w:t xml:space="preserve">        </w:t>
      </w:r>
      <w:r>
        <w:rPr/>
        <w:t>carries a null semantic.";</w:t>
      </w:r>
    </w:p>
    <w:p>
      <w:pPr>
        <w:pStyle w:val="PL"/>
        <w:rPr/>
      </w:pPr>
      <w:r>
        <w:rPr>
          <w:rFonts w:eastAsia="Courier New"/>
        </w:rPr>
        <w:t xml:space="preserve">      </w:t>
      </w:r>
      <w:r>
        <w:rPr/>
        <w:t>reference "5.10.9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MDTLoggingInterval {</w:t>
      </w:r>
    </w:p>
    <w:p>
      <w:pPr>
        <w:pStyle w:val="PL"/>
        <w:rPr/>
      </w:pPr>
      <w:r>
        <w:rPr>
          <w:rFonts w:eastAsia="Courier New"/>
        </w:rPr>
        <w:t xml:space="preserve">      </w:t>
      </w:r>
      <w:r>
        <w:rPr/>
        <w:t>when '../jobType = "LOGGED_MDT_ONLY" or ../jobType = "LOGGED_MBSFN_MDT"';</w:t>
      </w:r>
    </w:p>
    <w:p>
      <w:pPr>
        <w:pStyle w:val="PL"/>
        <w:rPr/>
      </w:pPr>
      <w:r>
        <w:rPr>
          <w:rFonts w:eastAsia="Courier New"/>
        </w:rPr>
        <w:t xml:space="preserve">      </w:t>
      </w:r>
      <w:r>
        <w:rPr/>
        <w:t>type uint32 {</w:t>
      </w:r>
    </w:p>
    <w:p>
      <w:pPr>
        <w:pStyle w:val="PL"/>
        <w:rPr/>
      </w:pPr>
      <w:r>
        <w:rPr>
          <w:rFonts w:eastAsia="Courier New"/>
        </w:rPr>
        <w:t xml:space="preserve">        </w:t>
      </w:r>
      <w:r>
        <w:rPr/>
        <w:t>range "1280|2560|5120|10240|20480|"</w:t>
      </w:r>
    </w:p>
    <w:p>
      <w:pPr>
        <w:pStyle w:val="PL"/>
        <w:rPr/>
      </w:pPr>
      <w:r>
        <w:rPr>
          <w:rFonts w:eastAsia="Courier New"/>
        </w:rPr>
        <w:t xml:space="preserve">          </w:t>
      </w:r>
      <w:r>
        <w:rPr/>
        <w:t>+"30720|40960|61440";</w:t>
      </w:r>
    </w:p>
    <w:p>
      <w:pPr>
        <w:pStyle w:val="PL"/>
        <w:rPr/>
      </w:pPr>
      <w:r>
        <w:rPr>
          <w:rFonts w:eastAsia="Courier New"/>
        </w:rPr>
        <w:t xml:space="preserve">      </w:t>
      </w:r>
      <w:r>
        <w:rPr/>
        <w:t>}</w:t>
      </w:r>
    </w:p>
    <w:p>
      <w:pPr>
        <w:pStyle w:val="PL"/>
        <w:rPr/>
      </w:pPr>
      <w:r>
        <w:rPr>
          <w:rFonts w:eastAsia="Courier New"/>
        </w:rPr>
        <w:t xml:space="preserve">      </w:t>
      </w:r>
      <w:r>
        <w:rPr/>
        <w:t>units milliseconds;</w:t>
      </w:r>
    </w:p>
    <w:p>
      <w:pPr>
        <w:pStyle w:val="PL"/>
        <w:rPr/>
      </w:pPr>
      <w:r>
        <w:rPr>
          <w:rFonts w:eastAsia="Courier New"/>
        </w:rPr>
        <w:t xml:space="preserve">      </w:t>
      </w:r>
      <w:r>
        <w:rPr/>
        <w:t>mandatory true;</w:t>
      </w:r>
    </w:p>
    <w:p>
      <w:pPr>
        <w:pStyle w:val="PL"/>
        <w:rPr/>
      </w:pPr>
      <w:r>
        <w:rPr>
          <w:rFonts w:eastAsia="Courier New"/>
        </w:rPr>
        <w:t xml:space="preserve">      </w:t>
      </w:r>
      <w:r>
        <w:rPr/>
        <w:t>description "Specifies the periodicty for Logged MDT. The attribute is</w:t>
      </w:r>
    </w:p>
    <w:p>
      <w:pPr>
        <w:pStyle w:val="PL"/>
        <w:rPr/>
      </w:pPr>
      <w:r>
        <w:rPr>
          <w:rFonts w:eastAsia="Courier New"/>
        </w:rPr>
        <w:t xml:space="preserve">        </w:t>
      </w:r>
      <w:r>
        <w:rPr/>
        <w:t>applicable only for Logged MDT and Logged MBSFN MDT. In case this</w:t>
      </w:r>
    </w:p>
    <w:p>
      <w:pPr>
        <w:pStyle w:val="PL"/>
        <w:rPr/>
      </w:pPr>
      <w:r>
        <w:rPr>
          <w:rFonts w:eastAsia="Courier New"/>
        </w:rPr>
        <w:t xml:space="preserve">        </w:t>
      </w:r>
      <w:r>
        <w:rPr/>
        <w:t>attribute is not used, it carries a null semantic";</w:t>
      </w:r>
    </w:p>
    <w:p>
      <w:pPr>
        <w:pStyle w:val="PL"/>
        <w:rPr/>
      </w:pPr>
      <w:r>
        <w:rPr>
          <w:rFonts w:eastAsia="Courier New"/>
        </w:rPr>
        <w:t xml:space="preserve">      </w:t>
      </w:r>
      <w:r>
        <w:rPr/>
        <w:t>reference "5.10.8 of 3GPP TS 32.422";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leaf MDTLoggingEventThreshold {</w:t>
      </w:r>
    </w:p>
    <w:p>
      <w:pPr>
        <w:pStyle w:val="PL"/>
        <w:rPr/>
      </w:pPr>
      <w:r>
        <w:rPr>
          <w:rFonts w:eastAsia="Courier New"/>
        </w:rPr>
        <w:t xml:space="preserve">      </w:t>
      </w:r>
      <w:r>
        <w:rPr/>
        <w:t>when '../jobType = "LOGGED_MDT_ONLY" or ../jobType = "LOGGED_MBSFN_MDT"';</w:t>
      </w:r>
    </w:p>
    <w:p>
      <w:pPr>
        <w:pStyle w:val="PL"/>
        <w:rPr/>
      </w:pPr>
      <w:r>
        <w:rPr>
          <w:rFonts w:eastAsia="Courier New"/>
        </w:rPr>
        <w:t xml:space="preserve">      </w:t>
      </w:r>
      <w:r>
        <w:rPr/>
        <w:t>type uint32 {</w:t>
      </w:r>
    </w:p>
    <w:p>
      <w:pPr>
        <w:pStyle w:val="PL"/>
        <w:rPr/>
      </w:pPr>
      <w:r>
        <w:rPr>
          <w:rFonts w:eastAsia="Courier New"/>
        </w:rPr>
        <w:t xml:space="preserve">        </w:t>
      </w:r>
      <w:r>
        <w:rPr/>
        <w:t>range "0..127";</w:t>
      </w:r>
    </w:p>
    <w:p>
      <w:pPr>
        <w:pStyle w:val="PL"/>
        <w:rPr/>
      </w:pPr>
      <w:r>
        <w:rPr>
          <w:rFonts w:eastAsia="Courier New"/>
        </w:rPr>
        <w:t xml:space="preserve">      </w:t>
      </w:r>
      <w:r>
        <w:rPr/>
        <w:t>}</w:t>
      </w:r>
    </w:p>
    <w:p>
      <w:pPr>
        <w:pStyle w:val="PL"/>
        <w:rPr/>
      </w:pPr>
      <w:r>
        <w:rPr>
          <w:rFonts w:eastAsia="Courier New"/>
        </w:rPr>
        <w:t xml:space="preserve">      </w:t>
      </w:r>
      <w:r>
        <w:rPr/>
        <w:t xml:space="preserve">description "It specifies the threshold which should trigger </w:t>
      </w:r>
    </w:p>
    <w:p>
      <w:pPr>
        <w:pStyle w:val="PL"/>
        <w:rPr/>
      </w:pPr>
      <w:r>
        <w:rPr>
          <w:rFonts w:eastAsia="Courier New"/>
        </w:rPr>
        <w:t xml:space="preserve">        </w:t>
      </w:r>
      <w:r>
        <w:rPr/>
        <w:t xml:space="preserve">the reporting in case of event based reporting of logged NR MDT. </w:t>
      </w:r>
    </w:p>
    <w:p>
      <w:pPr>
        <w:pStyle w:val="PL"/>
        <w:rPr/>
      </w:pPr>
      <w:r>
        <w:rPr>
          <w:rFonts w:eastAsia="Courier New"/>
        </w:rPr>
        <w:t xml:space="preserve">        </w:t>
      </w:r>
      <w:r>
        <w:rPr/>
        <w:t xml:space="preserve">The attribute is applicable only for Logged MDT and when MDTReportType </w:t>
      </w:r>
    </w:p>
    <w:p>
      <w:pPr>
        <w:pStyle w:val="PL"/>
        <w:rPr/>
      </w:pPr>
      <w:r>
        <w:rPr>
          <w:rFonts w:eastAsia="Courier New"/>
        </w:rPr>
        <w:t xml:space="preserve">        </w:t>
      </w:r>
      <w:r>
        <w:rPr/>
        <w:t xml:space="preserve">is configured for event triggered reporting and when </w:t>
      </w:r>
    </w:p>
    <w:p>
      <w:pPr>
        <w:pStyle w:val="PL"/>
        <w:rPr/>
      </w:pPr>
      <w:r>
        <w:rPr>
          <w:rFonts w:eastAsia="Courier New"/>
        </w:rPr>
        <w:t xml:space="preserve">        </w:t>
      </w:r>
      <w:r>
        <w:rPr/>
        <w:t xml:space="preserve">MDTEventListForTriggeredMeasurement is configured for L1 event. </w:t>
      </w:r>
    </w:p>
    <w:p>
      <w:pPr>
        <w:pStyle w:val="PL"/>
        <w:rPr/>
      </w:pPr>
      <w:r>
        <w:rPr>
          <w:rFonts w:eastAsia="Courier New"/>
        </w:rPr>
        <w:t xml:space="preserve">        </w:t>
      </w:r>
      <w:r>
        <w:rPr/>
        <w:t>In case this attribute is not used, it carries a null semantic.";</w:t>
      </w:r>
    </w:p>
    <w:p>
      <w:pPr>
        <w:pStyle w:val="PL"/>
        <w:rPr/>
      </w:pPr>
      <w:r>
        <w:rPr>
          <w:rFonts w:eastAsia="Courier New"/>
        </w:rPr>
        <w:t xml:space="preserve">      </w:t>
      </w:r>
      <w:r>
        <w:rPr>
          <w:lang w:val="fr-FR"/>
        </w:rPr>
        <w:t>reference "clause 5.10.36 of TS 32.422";</w:t>
      </w:r>
    </w:p>
    <w:p>
      <w:pPr>
        <w:pStyle w:val="PL"/>
        <w:rPr>
          <w:lang w:val="fr-FR"/>
        </w:rPr>
      </w:pPr>
      <w:r>
        <w:rPr>
          <w:rFonts w:eastAsia="Courier New"/>
          <w:lang w:val="fr-FR"/>
        </w:rPr>
        <w:t xml:space="preserve">    </w:t>
      </w:r>
      <w:r>
        <w:rPr>
          <w:lang w:val="fr-FR"/>
        </w:rPr>
        <w:t>}</w:t>
      </w:r>
    </w:p>
    <w:p>
      <w:pPr>
        <w:pStyle w:val="PL"/>
        <w:rPr>
          <w:rFonts w:eastAsia="Courier New"/>
          <w:lang w:val="fr-FR"/>
        </w:rPr>
      </w:pPr>
      <w:r>
        <w:rPr>
          <w:rFonts w:eastAsia="Courier New"/>
          <w:lang w:val="fr-FR"/>
        </w:rPr>
        <w:t xml:space="preserve">    </w:t>
      </w:r>
    </w:p>
    <w:p>
      <w:pPr>
        <w:pStyle w:val="PL"/>
        <w:rPr/>
      </w:pPr>
      <w:r>
        <w:rPr>
          <w:rFonts w:eastAsia="Courier New"/>
          <w:lang w:val="fr-FR"/>
        </w:rPr>
        <w:t xml:space="preserve">    </w:t>
      </w:r>
      <w:r>
        <w:rPr>
          <w:lang w:val="fr-FR"/>
        </w:rPr>
        <w:t>leaf MDTLoggedHysteresis {</w:t>
      </w:r>
    </w:p>
    <w:p>
      <w:pPr>
        <w:pStyle w:val="PL"/>
        <w:rPr/>
      </w:pPr>
      <w:r>
        <w:rPr>
          <w:rFonts w:eastAsia="Courier New"/>
          <w:lang w:val="fr-FR"/>
        </w:rPr>
        <w:t xml:space="preserve">      </w:t>
      </w:r>
      <w:r>
        <w:rPr>
          <w:lang w:val="fr-FR"/>
        </w:rPr>
        <w:t>when '../jobType = "LOGGED_MDT_ONLY" or ../jobType = "LOGGED_MBSFN_MDT"';</w:t>
      </w:r>
    </w:p>
    <w:p>
      <w:pPr>
        <w:pStyle w:val="PL"/>
        <w:rPr>
          <w:lang w:val="fr-FR"/>
        </w:rPr>
      </w:pPr>
      <w:r>
        <w:rPr>
          <w:rFonts w:eastAsia="Courier New"/>
          <w:lang w:val="fr-FR"/>
        </w:rPr>
        <w:t xml:space="preserve">      </w:t>
      </w:r>
      <w:r>
        <w:rPr>
          <w:lang w:val="fr-FR"/>
        </w:rPr>
        <w:t>type uint32 {</w:t>
      </w:r>
    </w:p>
    <w:p>
      <w:pPr>
        <w:pStyle w:val="PL"/>
        <w:rPr>
          <w:lang w:val="fr-FR"/>
        </w:rPr>
      </w:pPr>
      <w:r>
        <w:rPr>
          <w:rFonts w:eastAsia="Courier New"/>
          <w:lang w:val="fr-FR"/>
        </w:rPr>
        <w:t xml:space="preserve">        </w:t>
      </w:r>
      <w:r>
        <w:rPr>
          <w:lang w:val="fr-FR"/>
        </w:rPr>
        <w:t>range "0..30";</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 xml:space="preserve">description "It specifies the hysteresis used within the entry and leave </w:t>
      </w:r>
    </w:p>
    <w:p>
      <w:pPr>
        <w:pStyle w:val="PL"/>
        <w:rPr/>
      </w:pPr>
      <w:r>
        <w:rPr>
          <w:rFonts w:eastAsia="Courier New"/>
          <w:lang w:val="fr-FR"/>
        </w:rPr>
        <w:t xml:space="preserve">        </w:t>
      </w:r>
      <w:r>
        <w:rPr>
          <w:lang w:val="fr-FR"/>
        </w:rPr>
        <w:t xml:space="preserve">condition of the L1 event based reporting of logged NR MDT. </w:t>
      </w:r>
    </w:p>
    <w:p>
      <w:pPr>
        <w:pStyle w:val="PL"/>
        <w:rPr/>
      </w:pPr>
      <w:r>
        <w:rPr>
          <w:rFonts w:eastAsia="Courier New"/>
          <w:lang w:val="fr-FR"/>
        </w:rPr>
        <w:t xml:space="preserve">        </w:t>
      </w:r>
      <w:r>
        <w:rPr>
          <w:lang w:val="fr-FR"/>
        </w:rPr>
        <w:t xml:space="preserve">The attribute is applicable only for Logged MDT, when MDTReportType </w:t>
      </w:r>
    </w:p>
    <w:p>
      <w:pPr>
        <w:pStyle w:val="PL"/>
        <w:rPr>
          <w:lang w:val="fr-FR"/>
        </w:rPr>
      </w:pPr>
      <w:r>
        <w:rPr>
          <w:rFonts w:eastAsia="Courier New"/>
          <w:lang w:val="fr-FR"/>
        </w:rPr>
        <w:t xml:space="preserve">        </w:t>
      </w:r>
      <w:r>
        <w:rPr>
          <w:lang w:val="fr-FR"/>
        </w:rPr>
        <w:t xml:space="preserve">is configured for event triggered reporting and when </w:t>
      </w:r>
    </w:p>
    <w:p>
      <w:pPr>
        <w:pStyle w:val="PL"/>
        <w:rPr>
          <w:lang w:val="fr-FR"/>
        </w:rPr>
      </w:pPr>
      <w:r>
        <w:rPr>
          <w:rFonts w:eastAsia="Courier New"/>
          <w:lang w:val="fr-FR"/>
        </w:rPr>
        <w:t xml:space="preserve">        </w:t>
      </w:r>
      <w:r>
        <w:rPr>
          <w:lang w:val="fr-FR"/>
        </w:rPr>
        <w:t xml:space="preserve">MDTEventListForTriggeredMeasurement is configured for L1 event. </w:t>
      </w:r>
    </w:p>
    <w:p>
      <w:pPr>
        <w:pStyle w:val="PL"/>
        <w:rPr/>
      </w:pPr>
      <w:r>
        <w:rPr>
          <w:rFonts w:eastAsia="Courier New"/>
          <w:lang w:val="fr-FR"/>
        </w:rPr>
        <w:t xml:space="preserve">        </w:t>
      </w:r>
      <w:r>
        <w:rPr>
          <w:lang w:val="fr-FR"/>
        </w:rPr>
        <w:t>In case this attribute is not used, it carries a null semantic.";</w:t>
      </w:r>
    </w:p>
    <w:p>
      <w:pPr>
        <w:pStyle w:val="PL"/>
        <w:rPr/>
      </w:pPr>
      <w:r>
        <w:rPr>
          <w:rFonts w:eastAsia="Courier New"/>
          <w:lang w:val="fr-FR"/>
        </w:rPr>
        <w:t xml:space="preserve">      </w:t>
      </w:r>
      <w:r>
        <w:rPr>
          <w:lang w:val="fr-FR"/>
        </w:rPr>
        <w:t>reference "clause 5.10.37 of TS 32.422";</w:t>
      </w:r>
    </w:p>
    <w:p>
      <w:pPr>
        <w:pStyle w:val="PL"/>
        <w:rPr>
          <w:lang w:val="fr-FR"/>
        </w:rPr>
      </w:pPr>
      <w:r>
        <w:rPr>
          <w:rFonts w:eastAsia="Courier New"/>
          <w:lang w:val="fr-FR"/>
        </w:rPr>
        <w:t xml:space="preserve">    </w:t>
      </w:r>
      <w:r>
        <w:rPr>
          <w:lang w:val="fr-FR"/>
        </w:rPr>
        <w:t>}</w:t>
      </w:r>
    </w:p>
    <w:p>
      <w:pPr>
        <w:pStyle w:val="PL"/>
        <w:rPr>
          <w:rFonts w:eastAsia="Courier New"/>
          <w:lang w:val="fr-FR"/>
        </w:rPr>
      </w:pPr>
      <w:r>
        <w:rPr>
          <w:rFonts w:eastAsia="Courier New"/>
          <w:lang w:val="fr-FR"/>
        </w:rPr>
        <w:t xml:space="preserve">    </w:t>
      </w:r>
    </w:p>
    <w:p>
      <w:pPr>
        <w:pStyle w:val="PL"/>
        <w:rPr>
          <w:lang w:val="fr-FR"/>
        </w:rPr>
      </w:pPr>
      <w:r>
        <w:rPr>
          <w:rFonts w:eastAsia="Courier New"/>
          <w:lang w:val="fr-FR"/>
        </w:rPr>
        <w:t xml:space="preserve">    </w:t>
      </w:r>
      <w:r>
        <w:rPr>
          <w:lang w:val="fr-FR"/>
        </w:rPr>
        <w:t>leaf MDTLoggedTimeToTrigger {</w:t>
      </w:r>
    </w:p>
    <w:p>
      <w:pPr>
        <w:pStyle w:val="PL"/>
        <w:rPr>
          <w:lang w:val="fr-FR"/>
        </w:rPr>
      </w:pPr>
      <w:r>
        <w:rPr>
          <w:rFonts w:eastAsia="Courier New"/>
          <w:lang w:val="fr-FR"/>
        </w:rPr>
        <w:t xml:space="preserve">      </w:t>
      </w:r>
      <w:r>
        <w:rPr>
          <w:lang w:val="fr-FR"/>
        </w:rPr>
        <w:t>when '../jobType = "LOGGED_MDT_ONLY" or ../jobType = "LOGGED_MBSFN_MDT"';</w:t>
      </w:r>
    </w:p>
    <w:p>
      <w:pPr>
        <w:pStyle w:val="PL"/>
        <w:rPr/>
      </w:pPr>
      <w:r>
        <w:rPr>
          <w:rFonts w:eastAsia="Courier New"/>
          <w:lang w:val="fr-FR"/>
        </w:rPr>
        <w:t xml:space="preserve">      </w:t>
      </w:r>
      <w:r>
        <w:rPr>
          <w:lang w:val="fr-FR"/>
        </w:rPr>
        <w:t>type int32 ;</w:t>
      </w:r>
    </w:p>
    <w:p>
      <w:pPr>
        <w:pStyle w:val="PL"/>
        <w:rPr/>
      </w:pPr>
      <w:r>
        <w:rPr>
          <w:rFonts w:eastAsia="Courier New"/>
          <w:lang w:val="fr-FR"/>
        </w:rPr>
        <w:t xml:space="preserve">      </w:t>
      </w:r>
      <w:r>
        <w:rPr>
          <w:lang w:val="fr-FR"/>
        </w:rPr>
        <w:t xml:space="preserve">description "It specifies the threshold which should trigger </w:t>
      </w:r>
    </w:p>
    <w:p>
      <w:pPr>
        <w:pStyle w:val="PL"/>
        <w:rPr/>
      </w:pPr>
      <w:r>
        <w:rPr>
          <w:rFonts w:eastAsia="Courier New"/>
          <w:lang w:val="fr-FR"/>
        </w:rPr>
        <w:t xml:space="preserve">        </w:t>
      </w:r>
      <w:r>
        <w:rPr>
          <w:lang w:val="fr-FR"/>
        </w:rPr>
        <w:t xml:space="preserve">the reporting in case of event based reporting of logged NR MDT. </w:t>
      </w:r>
    </w:p>
    <w:p>
      <w:pPr>
        <w:pStyle w:val="PL"/>
        <w:rPr>
          <w:lang w:val="fr-FR"/>
        </w:rPr>
      </w:pPr>
      <w:r>
        <w:rPr>
          <w:rFonts w:eastAsia="Courier New"/>
          <w:lang w:val="fr-FR"/>
        </w:rPr>
        <w:t xml:space="preserve">        </w:t>
      </w:r>
      <w:r>
        <w:rPr>
          <w:lang w:val="fr-FR"/>
        </w:rPr>
        <w:t xml:space="preserve">The attribute is applicable only for Logged MDT, when MDTReportType </w:t>
      </w:r>
    </w:p>
    <w:p>
      <w:pPr>
        <w:pStyle w:val="PL"/>
        <w:rPr/>
      </w:pPr>
      <w:r>
        <w:rPr>
          <w:rFonts w:eastAsia="Courier New"/>
          <w:lang w:val="fr-FR"/>
        </w:rPr>
        <w:t xml:space="preserve">        </w:t>
      </w:r>
      <w:r>
        <w:rPr>
          <w:lang w:val="fr-FR"/>
        </w:rPr>
        <w:t xml:space="preserve">is configured for event triggered reporting and when </w:t>
      </w:r>
    </w:p>
    <w:p>
      <w:pPr>
        <w:pStyle w:val="PL"/>
        <w:rPr/>
      </w:pPr>
      <w:r>
        <w:rPr>
          <w:rFonts w:eastAsia="Courier New"/>
          <w:lang w:val="fr-FR"/>
        </w:rPr>
        <w:t xml:space="preserve">        </w:t>
      </w:r>
      <w:r>
        <w:rPr>
          <w:lang w:val="fr-FR"/>
        </w:rPr>
        <w:t xml:space="preserve">MDTEventListForTriggeredMeasurement is configured for L1 event. </w:t>
      </w:r>
    </w:p>
    <w:p>
      <w:pPr>
        <w:pStyle w:val="PL"/>
        <w:rPr/>
      </w:pPr>
      <w:r>
        <w:rPr>
          <w:rFonts w:eastAsia="Courier New"/>
          <w:lang w:val="fr-FR"/>
        </w:rPr>
        <w:t xml:space="preserve">        </w:t>
      </w:r>
      <w:r>
        <w:rPr>
          <w:lang w:val="fr-FR"/>
        </w:rPr>
        <w:t>In case this attribute is not used, it carries a null semantic.";</w:t>
      </w:r>
    </w:p>
    <w:p>
      <w:pPr>
        <w:pStyle w:val="PL"/>
        <w:rPr>
          <w:lang w:val="fr-FR"/>
        </w:rPr>
      </w:pPr>
      <w:r>
        <w:rPr>
          <w:rFonts w:eastAsia="Courier New"/>
          <w:lang w:val="fr-FR"/>
        </w:rPr>
        <w:t xml:space="preserve">      </w:t>
      </w:r>
      <w:r>
        <w:rPr>
          <w:lang w:val="fr-FR"/>
        </w:rPr>
        <w:t>reference "clauses 5.10.38 of TS 32.422";</w:t>
      </w:r>
    </w:p>
    <w:p>
      <w:pPr>
        <w:pStyle w:val="PL"/>
        <w:rPr>
          <w:lang w:val="fr-FR"/>
        </w:rPr>
      </w:pPr>
      <w:r>
        <w:rPr>
          <w:rFonts w:eastAsia="Courier New"/>
          <w:lang w:val="fr-FR"/>
        </w:rPr>
        <w:t xml:space="preserve">    </w:t>
      </w:r>
      <w:r>
        <w:rPr>
          <w:lang w:val="fr-FR"/>
        </w:rPr>
        <w:t>}</w:t>
      </w:r>
    </w:p>
    <w:p>
      <w:pPr>
        <w:pStyle w:val="PL"/>
        <w:rPr>
          <w:rFonts w:eastAsia="Courier New"/>
          <w:lang w:val="fr-FR"/>
        </w:rPr>
      </w:pPr>
      <w:r>
        <w:rPr>
          <w:rFonts w:eastAsia="Courier New"/>
          <w:lang w:val="fr-FR"/>
        </w:rPr>
        <w:t xml:space="preserve">    </w:t>
      </w:r>
    </w:p>
    <w:p>
      <w:pPr>
        <w:pStyle w:val="PL"/>
        <w:rPr/>
      </w:pPr>
      <w:r>
        <w:rPr>
          <w:rFonts w:eastAsia="Courier New"/>
          <w:lang w:val="fr-FR"/>
        </w:rPr>
        <w:t xml:space="preserve">    </w:t>
      </w:r>
      <w:r>
        <w:rPr>
          <w:lang w:val="fr-FR"/>
        </w:rPr>
        <w:t>leaf-list MDTMBSFNAreaList {</w:t>
      </w:r>
    </w:p>
    <w:p>
      <w:pPr>
        <w:pStyle w:val="PL"/>
        <w:rPr/>
      </w:pPr>
      <w:r>
        <w:rPr>
          <w:rFonts w:eastAsia="Courier New"/>
          <w:lang w:val="fr-FR"/>
        </w:rPr>
        <w:t xml:space="preserve">      </w:t>
      </w:r>
      <w:r>
        <w:rPr>
          <w:lang w:val="fr-FR"/>
        </w:rPr>
        <w:t>when '../jobType = "LOGGED_MBSFN_MDT"';</w:t>
      </w:r>
    </w:p>
    <w:p>
      <w:pPr>
        <w:pStyle w:val="PL"/>
        <w:rPr>
          <w:lang w:val="fr-FR"/>
        </w:rPr>
      </w:pPr>
      <w:r>
        <w:rPr>
          <w:rFonts w:eastAsia="Courier New"/>
          <w:lang w:val="fr-FR"/>
        </w:rPr>
        <w:t xml:space="preserve">      </w:t>
      </w:r>
      <w:r>
        <w:rPr>
          <w:lang w:val="fr-FR"/>
        </w:rPr>
        <w:t>type string;</w:t>
      </w:r>
    </w:p>
    <w:p>
      <w:pPr>
        <w:pStyle w:val="PL"/>
        <w:rPr>
          <w:lang w:val="fr-FR"/>
        </w:rPr>
      </w:pPr>
      <w:r>
        <w:rPr>
          <w:rFonts w:eastAsia="Courier New"/>
          <w:lang w:val="fr-FR"/>
        </w:rPr>
        <w:t xml:space="preserve">      </w:t>
      </w:r>
      <w:r>
        <w:rPr>
          <w:lang w:val="fr-FR"/>
        </w:rPr>
        <w:t>min-elements 1;</w:t>
      </w:r>
    </w:p>
    <w:p>
      <w:pPr>
        <w:pStyle w:val="PL"/>
        <w:rPr>
          <w:lang w:val="fr-FR"/>
        </w:rPr>
      </w:pPr>
      <w:r>
        <w:rPr>
          <w:rFonts w:eastAsia="Courier New"/>
          <w:lang w:val="fr-FR"/>
        </w:rPr>
        <w:t xml:space="preserve">      </w:t>
      </w:r>
      <w:r>
        <w:rPr>
          <w:lang w:val="fr-FR"/>
        </w:rPr>
        <w:t>max-elements 8;</w:t>
      </w:r>
    </w:p>
    <w:p>
      <w:pPr>
        <w:pStyle w:val="PL"/>
        <w:rPr/>
      </w:pPr>
      <w:r>
        <w:rPr>
          <w:rFonts w:eastAsia="Courier New"/>
          <w:lang w:val="fr-FR"/>
        </w:rPr>
        <w:t xml:space="preserve">      </w:t>
      </w:r>
      <w:r>
        <w:rPr>
          <w:lang w:val="fr-FR"/>
        </w:rPr>
        <w:t>description "The MBSFN Area consists of a MBSFN Area ID and Carrier</w:t>
      </w:r>
    </w:p>
    <w:p>
      <w:pPr>
        <w:pStyle w:val="PL"/>
        <w:rPr/>
      </w:pPr>
      <w:r>
        <w:rPr>
          <w:rFonts w:eastAsia="Courier New"/>
          <w:lang w:val="fr-FR"/>
        </w:rPr>
        <w:t xml:space="preserve">        </w:t>
      </w:r>
      <w:r>
        <w:rPr>
          <w:lang w:val="fr-FR"/>
        </w:rPr>
        <w:t>Frequency (EARFCN). The target MBSFN area List can have up to 8 entries.</w:t>
      </w:r>
    </w:p>
    <w:p>
      <w:pPr>
        <w:pStyle w:val="PL"/>
        <w:rPr/>
      </w:pPr>
      <w:r>
        <w:rPr>
          <w:rFonts w:eastAsia="Courier New"/>
          <w:lang w:val="fr-FR"/>
        </w:rPr>
        <w:t xml:space="preserve">        </w:t>
      </w:r>
      <w:r>
        <w:rPr>
          <w:lang w:val="fr-FR"/>
        </w:rPr>
        <w:t>This parameter is applicable only if the job type is Logged MBSFN MDT.";</w:t>
      </w:r>
    </w:p>
    <w:p>
      <w:pPr>
        <w:pStyle w:val="PL"/>
        <w:rPr>
          <w:lang w:val="fr-FR"/>
        </w:rPr>
      </w:pPr>
      <w:r>
        <w:rPr>
          <w:rFonts w:eastAsia="Courier New"/>
          <w:lang w:val="fr-FR"/>
        </w:rPr>
        <w:t xml:space="preserve">      </w:t>
      </w:r>
      <w:r>
        <w:rPr>
          <w:lang w:val="fr-FR"/>
        </w:rPr>
        <w:t>reference "5.10.25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MDTMeasurementPeriodLTE {</w:t>
      </w:r>
    </w:p>
    <w:p>
      <w:pPr>
        <w:pStyle w:val="PL"/>
        <w:rPr>
          <w:lang w:val="fr-FR"/>
        </w:rPr>
      </w:pPr>
      <w:r>
        <w:rPr>
          <w:rFonts w:eastAsia="Courier New"/>
          <w:lang w:val="fr-FR"/>
        </w:rPr>
        <w:t xml:space="preserve">          </w:t>
      </w:r>
      <w:r>
        <w:rPr>
          <w:lang w:val="fr-FR"/>
        </w:rPr>
        <w:t>when '../jobType = "IMMEDIATE_MDT_ONLY"'</w:t>
      </w:r>
    </w:p>
    <w:p>
      <w:pPr>
        <w:pStyle w:val="PL"/>
        <w:rPr/>
      </w:pPr>
      <w:r>
        <w:rPr>
          <w:rFonts w:eastAsia="Courier New"/>
          <w:lang w:val="fr-FR"/>
        </w:rPr>
        <w:t xml:space="preserve">            </w:t>
      </w:r>
      <w:r>
        <w:rPr>
          <w:lang w:val="fr-FR"/>
        </w:rPr>
        <w:t>+  ' or ../jobType = "IMMEDIATE_MDT_AND_TRACE"';</w:t>
      </w:r>
    </w:p>
    <w:p>
      <w:pPr>
        <w:pStyle w:val="PL"/>
        <w:rPr>
          <w:lang w:val="fr-FR"/>
        </w:rPr>
      </w:pPr>
      <w:r>
        <w:rPr>
          <w:rFonts w:eastAsia="Courier New"/>
          <w:lang w:val="fr-FR"/>
        </w:rPr>
        <w:t xml:space="preserve">      </w:t>
      </w:r>
      <w:r>
        <w:rPr>
          <w:lang w:val="fr-FR"/>
        </w:rPr>
        <w:t>type uint32 {</w:t>
      </w:r>
    </w:p>
    <w:p>
      <w:pPr>
        <w:pStyle w:val="PL"/>
        <w:rPr/>
      </w:pPr>
      <w:r>
        <w:rPr>
          <w:rFonts w:eastAsia="Courier New"/>
          <w:lang w:val="fr-FR"/>
        </w:rPr>
        <w:t xml:space="preserve">        </w:t>
      </w:r>
      <w:r>
        <w:rPr>
          <w:lang w:val="fr-FR"/>
        </w:rPr>
        <w:t>range "1024|1280|2048|2560|5120|"</w:t>
      </w:r>
    </w:p>
    <w:p>
      <w:pPr>
        <w:pStyle w:val="PL"/>
        <w:rPr>
          <w:lang w:val="fr-FR"/>
        </w:rPr>
      </w:pPr>
      <w:r>
        <w:rPr>
          <w:rFonts w:eastAsia="Courier New"/>
          <w:lang w:val="fr-FR"/>
        </w:rPr>
        <w:t xml:space="preserve">          </w:t>
      </w:r>
      <w:r>
        <w:rPr>
          <w:lang w:val="fr-FR"/>
        </w:rPr>
        <w:t>+"10240|60000";</w:t>
      </w:r>
    </w:p>
    <w:p>
      <w:pPr>
        <w:pStyle w:val="PL"/>
        <w:rPr>
          <w:lang w:val="fr-FR"/>
        </w:rPr>
      </w:pPr>
      <w:r>
        <w:rPr>
          <w:rFonts w:eastAsia="Courier New"/>
          <w:lang w:val="fr-FR"/>
        </w:rPr>
        <w:t xml:space="preserve">      </w:t>
      </w:r>
      <w:r>
        <w:rPr>
          <w:lang w:val="fr-FR"/>
        </w:rPr>
        <w:t>}</w:t>
      </w:r>
    </w:p>
    <w:p>
      <w:pPr>
        <w:pStyle w:val="PL"/>
        <w:rPr/>
      </w:pPr>
      <w:r>
        <w:rPr>
          <w:rFonts w:eastAsia="Courier New"/>
          <w:lang w:val="fr-FR"/>
        </w:rPr>
        <w:t xml:space="preserve">      </w:t>
      </w:r>
      <w:r>
        <w:rPr>
          <w:lang w:val="fr-FR"/>
        </w:rPr>
        <w:t>units milliseconds;</w:t>
      </w:r>
    </w:p>
    <w:p>
      <w:pPr>
        <w:pStyle w:val="PL"/>
        <w:rPr>
          <w:lang w:val="fr-FR"/>
        </w:rPr>
      </w:pPr>
      <w:r>
        <w:rPr>
          <w:rFonts w:eastAsia="Courier New"/>
          <w:lang w:val="fr-FR"/>
        </w:rPr>
        <w:t xml:space="preserve">      </w:t>
      </w:r>
      <w:r>
        <w:rPr>
          <w:lang w:val="fr-FR"/>
        </w:rPr>
        <w:t>mandatory true;</w:t>
      </w:r>
    </w:p>
    <w:p>
      <w:pPr>
        <w:pStyle w:val="PL"/>
        <w:rPr/>
      </w:pPr>
      <w:r>
        <w:rPr>
          <w:rFonts w:eastAsia="Courier New"/>
          <w:lang w:val="fr-FR"/>
        </w:rPr>
        <w:t xml:space="preserve">      </w:t>
      </w:r>
      <w:r>
        <w:rPr>
          <w:lang w:val="fr-FR"/>
        </w:rPr>
        <w:t>description "It specifies the measurement period for the Data Volume and</w:t>
      </w:r>
    </w:p>
    <w:p>
      <w:pPr>
        <w:pStyle w:val="PL"/>
        <w:rPr/>
      </w:pPr>
      <w:r>
        <w:rPr>
          <w:rFonts w:eastAsia="Courier New"/>
          <w:lang w:val="fr-FR"/>
        </w:rPr>
        <w:t xml:space="preserve">        </w:t>
      </w:r>
      <w:r>
        <w:rPr>
          <w:lang w:val="fr-FR"/>
        </w:rPr>
        <w:t>Scheduled IP throughput measurements for MDT taken by the eNB.</w:t>
      </w:r>
    </w:p>
    <w:p>
      <w:pPr>
        <w:pStyle w:val="PL"/>
        <w:rPr>
          <w:lang w:val="fr-FR"/>
        </w:rPr>
      </w:pPr>
      <w:r>
        <w:rPr>
          <w:rFonts w:eastAsia="Courier New"/>
          <w:lang w:val="fr-FR"/>
        </w:rPr>
        <w:t xml:space="preserve">        </w:t>
      </w:r>
      <w:r>
        <w:rPr>
          <w:lang w:val="fr-FR"/>
        </w:rPr>
        <w:t>The attribute is applicable only for Immediate MDT. In case this</w:t>
      </w:r>
    </w:p>
    <w:p>
      <w:pPr>
        <w:pStyle w:val="PL"/>
        <w:rPr>
          <w:lang w:val="fr-FR"/>
        </w:rPr>
      </w:pPr>
      <w:r>
        <w:rPr>
          <w:rFonts w:eastAsia="Courier New"/>
          <w:lang w:val="fr-FR"/>
        </w:rPr>
        <w:t xml:space="preserve">        </w:t>
      </w:r>
      <w:r>
        <w:rPr>
          <w:lang w:val="fr-FR"/>
        </w:rPr>
        <w:t>attribute is not used, it carries a null semantic.";</w:t>
      </w:r>
    </w:p>
    <w:p>
      <w:pPr>
        <w:pStyle w:val="PL"/>
        <w:rPr/>
      </w:pPr>
      <w:r>
        <w:rPr>
          <w:rFonts w:eastAsia="Courier New"/>
          <w:lang w:val="fr-FR"/>
        </w:rPr>
        <w:t xml:space="preserve">      </w:t>
      </w:r>
      <w:r>
        <w:rPr>
          <w:lang w:val="fr-FR"/>
        </w:rPr>
        <w:t>reference "Clause 5.10.23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pPr>
      <w:r>
        <w:rPr>
          <w:rFonts w:eastAsia="Courier New"/>
          <w:lang w:val="fr-FR"/>
        </w:rPr>
        <w:t xml:space="preserve">    </w:t>
      </w:r>
      <w:r>
        <w:rPr>
          <w:lang w:val="fr-FR"/>
        </w:rPr>
        <w:t>leaf MDTMeasurementPeriodUMTS {</w:t>
      </w:r>
    </w:p>
    <w:p>
      <w:pPr>
        <w:pStyle w:val="PL"/>
        <w:rPr/>
      </w:pPr>
      <w:r>
        <w:rPr>
          <w:rFonts w:eastAsia="Courier New"/>
          <w:lang w:val="fr-FR"/>
        </w:rPr>
        <w:t xml:space="preserve">      </w:t>
      </w:r>
      <w:r>
        <w:rPr>
          <w:lang w:val="fr-FR"/>
        </w:rPr>
        <w:t>when '../jobType = "IMMEDIATE_MDT_ONLY"'</w:t>
      </w:r>
    </w:p>
    <w:p>
      <w:pPr>
        <w:pStyle w:val="PL"/>
        <w:rPr>
          <w:lang w:val="fr-FR"/>
        </w:rPr>
      </w:pPr>
      <w:r>
        <w:rPr>
          <w:rFonts w:eastAsia="Courier New"/>
          <w:lang w:val="fr-FR"/>
        </w:rPr>
        <w:t xml:space="preserve">        </w:t>
      </w:r>
      <w:r>
        <w:rPr>
          <w:lang w:val="fr-FR"/>
        </w:rPr>
        <w:t>+  'or ../jobType = "IMMEDIATE_MDT_AND_TRACE"';</w:t>
      </w:r>
    </w:p>
    <w:p>
      <w:pPr>
        <w:pStyle w:val="PL"/>
        <w:rPr>
          <w:lang w:val="fr-FR"/>
        </w:rPr>
      </w:pPr>
      <w:r>
        <w:rPr>
          <w:rFonts w:eastAsia="Courier New"/>
          <w:lang w:val="fr-FR"/>
        </w:rPr>
        <w:t xml:space="preserve">      </w:t>
      </w:r>
      <w:r>
        <w:rPr>
          <w:lang w:val="fr-FR"/>
        </w:rPr>
        <w:t>type uint32 {</w:t>
      </w:r>
    </w:p>
    <w:p>
      <w:pPr>
        <w:pStyle w:val="PL"/>
        <w:rPr>
          <w:lang w:val="fr-FR"/>
        </w:rPr>
      </w:pPr>
      <w:r>
        <w:rPr>
          <w:rFonts w:eastAsia="Courier New"/>
          <w:lang w:val="fr-FR"/>
        </w:rPr>
        <w:t xml:space="preserve">        </w:t>
      </w:r>
      <w:r>
        <w:rPr>
          <w:lang w:val="fr-FR"/>
        </w:rPr>
        <w:t>range "250|500|1000|2000|3000|4000|6000|8000|12000|16000|20000|"</w:t>
      </w:r>
    </w:p>
    <w:p>
      <w:pPr>
        <w:pStyle w:val="PL"/>
        <w:rPr/>
      </w:pPr>
      <w:r>
        <w:rPr>
          <w:rFonts w:eastAsia="Courier New"/>
          <w:lang w:val="fr-FR"/>
        </w:rPr>
        <w:t xml:space="preserve">          </w:t>
      </w:r>
      <w:r>
        <w:rPr>
          <w:lang w:val="fr-FR"/>
        </w:rPr>
        <w:t>+"24000|28000|32000|64000";</w:t>
      </w:r>
    </w:p>
    <w:p>
      <w:pPr>
        <w:pStyle w:val="PL"/>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units milliseconds;</w:t>
      </w:r>
    </w:p>
    <w:p>
      <w:pPr>
        <w:pStyle w:val="PL"/>
        <w:rPr/>
      </w:pPr>
      <w:r>
        <w:rPr>
          <w:rFonts w:eastAsia="Courier New"/>
          <w:lang w:val="fr-FR"/>
        </w:rPr>
        <w:t xml:space="preserve">      </w:t>
      </w:r>
      <w:r>
        <w:rPr>
          <w:lang w:val="fr-FR"/>
        </w:rPr>
        <w:t>mandatory true;</w:t>
      </w:r>
    </w:p>
    <w:p>
      <w:pPr>
        <w:pStyle w:val="PL"/>
        <w:rPr>
          <w:lang w:val="fr-FR"/>
        </w:rPr>
      </w:pPr>
      <w:r>
        <w:rPr>
          <w:rFonts w:eastAsia="Courier New"/>
          <w:lang w:val="fr-FR"/>
        </w:rPr>
        <w:t xml:space="preserve">      </w:t>
      </w:r>
      <w:r>
        <w:rPr>
          <w:lang w:val="fr-FR"/>
        </w:rPr>
        <w:t>description "It specifies the measurement period for the Data Volume and</w:t>
      </w:r>
    </w:p>
    <w:p>
      <w:pPr>
        <w:pStyle w:val="PL"/>
        <w:rPr>
          <w:lang w:val="fr-FR"/>
        </w:rPr>
      </w:pPr>
      <w:r>
        <w:rPr>
          <w:rFonts w:eastAsia="Courier New"/>
          <w:lang w:val="fr-FR"/>
        </w:rPr>
        <w:t xml:space="preserve">        </w:t>
      </w:r>
      <w:r>
        <w:rPr>
          <w:lang w:val="fr-FR"/>
        </w:rPr>
        <w:t>Throughput measurements for MDT taken by RNC.</w:t>
      </w:r>
    </w:p>
    <w:p>
      <w:pPr>
        <w:pStyle w:val="PL"/>
        <w:rPr/>
      </w:pPr>
      <w:r>
        <w:rPr>
          <w:rFonts w:eastAsia="Courier New"/>
          <w:lang w:val="fr-FR"/>
        </w:rPr>
        <w:t xml:space="preserve">        </w:t>
      </w:r>
      <w:r>
        <w:rPr>
          <w:lang w:val="fr-FR"/>
        </w:rPr>
        <w:t>The attribute is applicable only for Immediate MDT. In case this</w:t>
      </w:r>
    </w:p>
    <w:p>
      <w:pPr>
        <w:pStyle w:val="PL"/>
        <w:rPr/>
      </w:pPr>
      <w:r>
        <w:rPr>
          <w:rFonts w:eastAsia="Courier New"/>
          <w:lang w:val="fr-FR"/>
        </w:rPr>
        <w:t xml:space="preserve">        </w:t>
      </w:r>
      <w:r>
        <w:rPr>
          <w:lang w:val="fr-FR"/>
        </w:rPr>
        <w:t>attribute is not used, it carries a null semantic.";</w:t>
      </w:r>
    </w:p>
    <w:p>
      <w:pPr>
        <w:pStyle w:val="PL"/>
        <w:rPr>
          <w:lang w:val="fr-FR"/>
        </w:rPr>
      </w:pPr>
      <w:r>
        <w:rPr>
          <w:rFonts w:eastAsia="Courier New"/>
          <w:lang w:val="fr-FR"/>
        </w:rPr>
        <w:t xml:space="preserve">      </w:t>
      </w:r>
      <w:r>
        <w:rPr>
          <w:lang w:val="fr-FR"/>
        </w:rPr>
        <w:t>reference "Clause 5.10.22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MDTMeasurementQuantity {</w:t>
      </w:r>
    </w:p>
    <w:p>
      <w:pPr>
        <w:pStyle w:val="PL"/>
        <w:rPr>
          <w:lang w:val="fr-FR"/>
        </w:rPr>
      </w:pPr>
      <w:r>
        <w:rPr>
          <w:rFonts w:eastAsia="Courier New"/>
          <w:lang w:val="fr-FR"/>
        </w:rPr>
        <w:t xml:space="preserve">      </w:t>
      </w:r>
      <w:r>
        <w:rPr>
          <w:lang w:val="fr-FR"/>
        </w:rPr>
        <w:t>when '../jobType = "IMMEDIATE_MDT_ONLY"'</w:t>
      </w:r>
    </w:p>
    <w:p>
      <w:pPr>
        <w:pStyle w:val="PL"/>
        <w:rPr/>
      </w:pPr>
      <w:r>
        <w:rPr>
          <w:rFonts w:eastAsia="Courier New"/>
          <w:lang w:val="fr-FR"/>
        </w:rPr>
        <w:t xml:space="preserve">        </w:t>
      </w:r>
      <w:r>
        <w:rPr>
          <w:lang w:val="fr-FR"/>
        </w:rPr>
        <w:t>+  ' or ../jobType = "IMMEDIATE_MDT_AND_TRACE"';</w:t>
      </w:r>
    </w:p>
    <w:p>
      <w:pPr>
        <w:pStyle w:val="PL"/>
        <w:rPr>
          <w:lang w:val="fr-FR"/>
        </w:rPr>
      </w:pPr>
      <w:r>
        <w:rPr>
          <w:rFonts w:eastAsia="Courier New"/>
          <w:lang w:val="fr-FR"/>
        </w:rPr>
        <w:t xml:space="preserve">      </w:t>
      </w:r>
      <w:r>
        <w:rPr>
          <w:lang w:val="fr-FR"/>
        </w:rPr>
        <w:t>type uint64 ;</w:t>
      </w:r>
    </w:p>
    <w:p>
      <w:pPr>
        <w:pStyle w:val="PL"/>
        <w:rPr>
          <w:lang w:val="fr-FR"/>
        </w:rPr>
      </w:pPr>
      <w:r>
        <w:rPr>
          <w:rFonts w:eastAsia="Courier New"/>
          <w:lang w:val="fr-FR"/>
        </w:rPr>
        <w:t xml:space="preserve">      </w:t>
      </w:r>
      <w:r>
        <w:rPr>
          <w:lang w:val="fr-FR"/>
        </w:rPr>
        <w:t>mandatory true;</w:t>
      </w:r>
    </w:p>
    <w:p>
      <w:pPr>
        <w:pStyle w:val="PL"/>
        <w:rPr>
          <w:lang w:val="fr-FR"/>
        </w:rPr>
      </w:pPr>
      <w:r>
        <w:rPr>
          <w:rFonts w:eastAsia="Courier New"/>
          <w:lang w:val="fr-FR"/>
        </w:rPr>
        <w:t xml:space="preserve">      </w:t>
      </w:r>
      <w:r>
        <w:rPr>
          <w:lang w:val="fr-FR"/>
        </w:rPr>
        <w:t>description "It specifies the measurements that are collected in an MDT</w:t>
      </w:r>
    </w:p>
    <w:p>
      <w:pPr>
        <w:pStyle w:val="PL"/>
        <w:rPr>
          <w:lang w:val="fr-FR"/>
        </w:rPr>
      </w:pPr>
      <w:r>
        <w:rPr>
          <w:rFonts w:eastAsia="Courier New"/>
          <w:lang w:val="fr-FR"/>
        </w:rPr>
        <w:t xml:space="preserve">        </w:t>
      </w:r>
      <w:r>
        <w:rPr>
          <w:lang w:val="fr-FR"/>
        </w:rPr>
        <w:t>job for a UMTS MDT configured for event triggered reporting.";</w:t>
      </w:r>
    </w:p>
    <w:p>
      <w:pPr>
        <w:pStyle w:val="PL"/>
        <w:rPr/>
      </w:pPr>
      <w:r>
        <w:rPr>
          <w:rFonts w:eastAsia="Courier New"/>
          <w:lang w:val="fr-FR"/>
        </w:rPr>
        <w:t xml:space="preserve">      </w:t>
      </w:r>
      <w:r>
        <w:rPr>
          <w:lang w:val="fr-FR"/>
        </w:rPr>
        <w:t>reference "Clause 5.10.15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MDTM4ThresholdUmts {</w:t>
      </w:r>
    </w:p>
    <w:p>
      <w:pPr>
        <w:pStyle w:val="PL"/>
        <w:rPr/>
      </w:pPr>
      <w:r>
        <w:rPr>
          <w:rFonts w:eastAsia="Courier New"/>
          <w:lang w:val="fr-FR"/>
        </w:rPr>
        <w:t xml:space="preserve">      </w:t>
      </w:r>
      <w:r>
        <w:rPr>
          <w:lang w:val="fr-FR"/>
        </w:rPr>
        <w:t xml:space="preserve">when '../jobType = "IMMEDIATE_MDT_ONLY"' </w:t>
      </w:r>
    </w:p>
    <w:p>
      <w:pPr>
        <w:pStyle w:val="PL"/>
        <w:rPr>
          <w:lang w:val="fr-FR"/>
        </w:rPr>
      </w:pPr>
      <w:r>
        <w:rPr>
          <w:rFonts w:eastAsia="Courier New"/>
          <w:lang w:val="fr-FR"/>
        </w:rPr>
        <w:t xml:space="preserve">        </w:t>
      </w:r>
      <w:r>
        <w:rPr>
          <w:lang w:val="fr-FR"/>
        </w:rPr>
        <w:t>+  ' or ../jobType = "IMMEDIATE_MDT_AND_TRACE"';</w:t>
      </w:r>
    </w:p>
    <w:p>
      <w:pPr>
        <w:pStyle w:val="PL"/>
        <w:rPr>
          <w:lang w:val="fr-FR"/>
        </w:rPr>
      </w:pPr>
      <w:r>
        <w:rPr>
          <w:rFonts w:eastAsia="Courier New"/>
          <w:lang w:val="fr-FR"/>
        </w:rPr>
        <w:t xml:space="preserve">      </w:t>
      </w:r>
      <w:r>
        <w:rPr>
          <w:lang w:val="fr-FR"/>
        </w:rPr>
        <w:t>type uint16 {</w:t>
      </w:r>
    </w:p>
    <w:p>
      <w:pPr>
        <w:pStyle w:val="PL"/>
        <w:rPr>
          <w:lang w:val="fr-FR"/>
        </w:rPr>
      </w:pPr>
      <w:r>
        <w:rPr>
          <w:rFonts w:eastAsia="Courier New"/>
          <w:lang w:val="fr-FR"/>
        </w:rPr>
        <w:t xml:space="preserve">        </w:t>
      </w:r>
      <w:r>
        <w:rPr>
          <w:lang w:val="fr-FR"/>
        </w:rPr>
        <w:t>range 0..31 ;</w:t>
      </w:r>
    </w:p>
    <w:p>
      <w:pPr>
        <w:pStyle w:val="PL"/>
        <w:rPr>
          <w:lang w:val="fr-FR"/>
        </w:rPr>
      </w:pPr>
      <w:r>
        <w:rPr>
          <w:rFonts w:eastAsia="Courier New"/>
          <w:lang w:val="fr-FR"/>
        </w:rPr>
        <w:t xml:space="preserve">      </w:t>
      </w:r>
      <w:r>
        <w:rPr>
          <w:lang w:val="fr-FR"/>
        </w:rPr>
        <w:t xml:space="preserve">}        </w:t>
      </w:r>
    </w:p>
    <w:p>
      <w:pPr>
        <w:pStyle w:val="PL"/>
        <w:rPr/>
      </w:pPr>
      <w:r>
        <w:rPr>
          <w:rFonts w:eastAsia="Courier New"/>
          <w:lang w:val="fr-FR"/>
        </w:rPr>
        <w:t xml:space="preserve">      </w:t>
      </w:r>
      <w:r>
        <w:rPr>
          <w:lang w:val="fr-FR"/>
        </w:rPr>
        <w:t xml:space="preserve">description "It specifies the threshold which should trigger </w:t>
      </w:r>
    </w:p>
    <w:p>
      <w:pPr>
        <w:pStyle w:val="PL"/>
        <w:rPr/>
      </w:pPr>
      <w:r>
        <w:rPr>
          <w:rFonts w:eastAsia="Courier New"/>
          <w:lang w:val="fr-FR"/>
        </w:rPr>
        <w:t xml:space="preserve">        </w:t>
      </w:r>
      <w:r>
        <w:rPr>
          <w:lang w:val="fr-FR"/>
        </w:rPr>
        <w:t xml:space="preserve">the reporting in case of event-triggered periodic reporting for M4 </w:t>
      </w:r>
    </w:p>
    <w:p>
      <w:pPr>
        <w:pStyle w:val="PL"/>
        <w:rPr>
          <w:lang w:val="fr-FR"/>
        </w:rPr>
      </w:pPr>
      <w:r>
        <w:rPr>
          <w:rFonts w:eastAsia="Courier New"/>
          <w:lang w:val="fr-FR"/>
        </w:rPr>
        <w:t xml:space="preserve">        </w:t>
      </w:r>
      <w:r>
        <w:rPr>
          <w:lang w:val="fr-FR"/>
        </w:rPr>
        <w:t xml:space="preserve">(UE power headroom measurement) in UMTS. In case this attribute is </w:t>
      </w:r>
    </w:p>
    <w:p>
      <w:pPr>
        <w:pStyle w:val="PL"/>
        <w:rPr>
          <w:lang w:val="fr-FR"/>
        </w:rPr>
      </w:pPr>
      <w:r>
        <w:rPr>
          <w:rFonts w:eastAsia="Courier New"/>
          <w:lang w:val="fr-FR"/>
        </w:rPr>
        <w:t xml:space="preserve">        </w:t>
      </w:r>
      <w:r>
        <w:rPr>
          <w:lang w:val="fr-FR"/>
        </w:rPr>
        <w:t>not used, it carries a null semantic.";</w:t>
      </w:r>
    </w:p>
    <w:p>
      <w:pPr>
        <w:pStyle w:val="PL"/>
        <w:rPr/>
      </w:pPr>
      <w:r>
        <w:rPr>
          <w:rFonts w:eastAsia="Courier New"/>
          <w:lang w:val="fr-FR"/>
        </w:rPr>
        <w:t xml:space="preserve">        </w:t>
      </w:r>
      <w:r>
        <w:rPr>
          <w:lang w:val="fr-FR"/>
        </w:rPr>
        <w:t>reference "3GPP TS 32.422 clause 5.10.A";</w:t>
      </w:r>
    </w:p>
    <w:p>
      <w:pPr>
        <w:pStyle w:val="PL"/>
        <w:rPr/>
      </w:pPr>
      <w:r>
        <w:rPr>
          <w:rFonts w:eastAsia="Courier New"/>
          <w:lang w:val="fr-FR"/>
        </w:rPr>
        <w:t xml:space="preserve">    </w:t>
      </w:r>
      <w:r>
        <w:rPr>
          <w:lang w:val="fr-FR"/>
        </w:rPr>
        <w:t>}</w:t>
      </w:r>
    </w:p>
    <w:p>
      <w:pPr>
        <w:pStyle w:val="PL"/>
        <w:rPr>
          <w:rFonts w:eastAsia="Courier New"/>
          <w:lang w:val="fr-FR"/>
        </w:rPr>
      </w:pPr>
      <w:r>
        <w:rPr>
          <w:rFonts w:eastAsia="Courier New"/>
          <w:lang w:val="fr-FR"/>
        </w:rPr>
        <w:t xml:space="preserve">    </w:t>
      </w:r>
    </w:p>
    <w:p>
      <w:pPr>
        <w:pStyle w:val="PL"/>
        <w:rPr>
          <w:lang w:val="fr-FR"/>
        </w:rPr>
      </w:pPr>
      <w:r>
        <w:rPr>
          <w:rFonts w:eastAsia="Courier New"/>
          <w:lang w:val="fr-FR"/>
        </w:rPr>
        <w:t xml:space="preserve">    </w:t>
      </w:r>
      <w:r>
        <w:rPr>
          <w:lang w:val="fr-FR"/>
        </w:rPr>
        <w:t>list MDTPLMList {</w:t>
      </w:r>
    </w:p>
    <w:p>
      <w:pPr>
        <w:pStyle w:val="PL"/>
        <w:rPr/>
      </w:pPr>
      <w:r>
        <w:rPr>
          <w:rFonts w:eastAsia="Courier New"/>
          <w:lang w:val="fr-FR"/>
        </w:rPr>
        <w:t xml:space="preserve">      </w:t>
      </w:r>
      <w:r>
        <w:rPr>
          <w:lang w:val="fr-FR"/>
        </w:rPr>
        <w:t>when '../jobType = "LOGGED_MDT_ONLY"';</w:t>
      </w:r>
    </w:p>
    <w:p>
      <w:pPr>
        <w:pStyle w:val="PL"/>
        <w:rPr>
          <w:lang w:val="fr-FR"/>
        </w:rPr>
      </w:pPr>
      <w:r>
        <w:rPr>
          <w:rFonts w:eastAsia="Courier New"/>
          <w:lang w:val="fr-FR"/>
        </w:rPr>
        <w:t xml:space="preserve">      </w:t>
      </w:r>
      <w:r>
        <w:rPr>
          <w:lang w:val="fr-FR"/>
        </w:rPr>
        <w:t>key "mcc mnc";</w:t>
      </w:r>
    </w:p>
    <w:p>
      <w:pPr>
        <w:pStyle w:val="PL"/>
        <w:rPr>
          <w:lang w:val="fr-FR"/>
        </w:rPr>
      </w:pPr>
      <w:r>
        <w:rPr>
          <w:rFonts w:eastAsia="Courier New"/>
          <w:lang w:val="fr-FR"/>
        </w:rPr>
        <w:t xml:space="preserve">      </w:t>
      </w:r>
      <w:r>
        <w:rPr>
          <w:lang w:val="fr-FR"/>
        </w:rPr>
        <w:t>uses types3gpp:PLMNId;</w:t>
      </w:r>
    </w:p>
    <w:p>
      <w:pPr>
        <w:pStyle w:val="PL"/>
        <w:rPr>
          <w:lang w:val="fr-FR"/>
        </w:rPr>
      </w:pPr>
      <w:r>
        <w:rPr>
          <w:rFonts w:eastAsia="Courier New"/>
          <w:lang w:val="fr-FR"/>
        </w:rPr>
        <w:t xml:space="preserve">      </w:t>
      </w:r>
      <w:r>
        <w:rPr>
          <w:lang w:val="fr-FR"/>
        </w:rPr>
        <w:t>min-elements 1;</w:t>
      </w:r>
    </w:p>
    <w:p>
      <w:pPr>
        <w:pStyle w:val="PL"/>
        <w:rPr>
          <w:lang w:val="fr-FR"/>
        </w:rPr>
      </w:pPr>
      <w:r>
        <w:rPr>
          <w:rFonts w:eastAsia="Courier New"/>
          <w:lang w:val="fr-FR"/>
        </w:rPr>
        <w:t xml:space="preserve">      </w:t>
      </w:r>
      <w:r>
        <w:rPr>
          <w:lang w:val="fr-FR"/>
        </w:rPr>
        <w:t>max-elements 16;</w:t>
      </w:r>
    </w:p>
    <w:p>
      <w:pPr>
        <w:pStyle w:val="PL"/>
        <w:rPr/>
      </w:pPr>
      <w:r>
        <w:rPr>
          <w:rFonts w:eastAsia="Courier New"/>
          <w:lang w:val="fr-FR"/>
        </w:rPr>
        <w:t xml:space="preserve">      </w:t>
      </w:r>
      <w:r>
        <w:rPr>
          <w:lang w:val="fr-FR"/>
        </w:rPr>
        <w:t>description "It indicates the PLMNs where measurement collection, status</w:t>
      </w:r>
    </w:p>
    <w:p>
      <w:pPr>
        <w:pStyle w:val="PL"/>
        <w:rPr/>
      </w:pPr>
      <w:r>
        <w:rPr>
          <w:rFonts w:eastAsia="Courier New"/>
          <w:lang w:val="fr-FR"/>
        </w:rPr>
        <w:t xml:space="preserve">        </w:t>
      </w:r>
      <w:r>
        <w:rPr>
          <w:lang w:val="fr-FR"/>
        </w:rPr>
        <w:t>indication and log reporting is allowed.";</w:t>
      </w:r>
    </w:p>
    <w:p>
      <w:pPr>
        <w:pStyle w:val="PL"/>
        <w:rPr>
          <w:lang w:val="fr-FR"/>
        </w:rPr>
      </w:pPr>
      <w:r>
        <w:rPr>
          <w:rFonts w:eastAsia="Courier New"/>
          <w:lang w:val="fr-FR"/>
        </w:rPr>
        <w:t xml:space="preserve">      </w:t>
      </w:r>
      <w:r>
        <w:rPr>
          <w:lang w:val="fr-FR"/>
        </w:rPr>
        <w:t>reference "Clause 5.10.24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MDTPositioningMethod {</w:t>
      </w:r>
    </w:p>
    <w:p>
      <w:pPr>
        <w:pStyle w:val="PL"/>
        <w:rPr>
          <w:lang w:val="fr-FR"/>
        </w:rPr>
      </w:pPr>
      <w:r>
        <w:rPr>
          <w:rFonts w:eastAsia="Courier New"/>
          <w:lang w:val="fr-FR"/>
        </w:rPr>
        <w:t xml:space="preserve">      </w:t>
      </w:r>
      <w:r>
        <w:rPr>
          <w:lang w:val="fr-FR"/>
        </w:rPr>
        <w:t>when '../jobType = "IMMEDIATE_MDT_ONLY"'</w:t>
      </w:r>
    </w:p>
    <w:p>
      <w:pPr>
        <w:pStyle w:val="PL"/>
        <w:rPr/>
      </w:pPr>
      <w:r>
        <w:rPr>
          <w:rFonts w:eastAsia="Courier New"/>
          <w:lang w:val="fr-FR"/>
        </w:rPr>
        <w:t xml:space="preserve">        </w:t>
      </w:r>
      <w:r>
        <w:rPr>
          <w:lang w:val="fr-FR"/>
        </w:rPr>
        <w:t>+  ' or ../jobType = "IMMEDIATE_MDT_AND_TRACE"';</w:t>
      </w:r>
    </w:p>
    <w:p>
      <w:pPr>
        <w:pStyle w:val="PL"/>
        <w:rPr/>
      </w:pPr>
      <w:r>
        <w:rPr>
          <w:rFonts w:eastAsia="Courier New"/>
          <w:lang w:val="fr-FR"/>
        </w:rPr>
        <w:t xml:space="preserve">      </w:t>
      </w:r>
      <w:r>
        <w:rPr>
          <w:lang w:val="fr-FR"/>
        </w:rPr>
        <w:t>type enumeration {</w:t>
      </w:r>
    </w:p>
    <w:p>
      <w:pPr>
        <w:pStyle w:val="PL"/>
        <w:rPr>
          <w:lang w:val="fr-FR"/>
        </w:rPr>
      </w:pPr>
      <w:r>
        <w:rPr>
          <w:rFonts w:eastAsia="Courier New"/>
          <w:lang w:val="fr-FR"/>
        </w:rPr>
        <w:t xml:space="preserve">        </w:t>
      </w:r>
      <w:r>
        <w:rPr>
          <w:lang w:val="fr-FR"/>
        </w:rPr>
        <w:t>enum GNSS;</w:t>
      </w:r>
    </w:p>
    <w:p>
      <w:pPr>
        <w:pStyle w:val="PL"/>
        <w:rPr/>
      </w:pPr>
      <w:r>
        <w:rPr>
          <w:rFonts w:eastAsia="Courier New"/>
          <w:lang w:val="fr-FR"/>
        </w:rPr>
        <w:t xml:space="preserve">        </w:t>
      </w:r>
      <w:r>
        <w:rPr>
          <w:lang w:val="fr-FR"/>
        </w:rPr>
        <w:t>enum E_CELL_ID;</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mandatory true;</w:t>
      </w:r>
    </w:p>
    <w:p>
      <w:pPr>
        <w:pStyle w:val="PL"/>
        <w:rPr>
          <w:lang w:val="fr-FR"/>
        </w:rPr>
      </w:pPr>
      <w:r>
        <w:rPr>
          <w:rFonts w:eastAsia="Courier New"/>
          <w:lang w:val="fr-FR"/>
        </w:rPr>
        <w:t xml:space="preserve">      </w:t>
      </w:r>
      <w:r>
        <w:rPr>
          <w:lang w:val="fr-FR"/>
        </w:rPr>
        <w:t>description "It specifies what positioning method should be used in the</w:t>
      </w:r>
    </w:p>
    <w:p>
      <w:pPr>
        <w:pStyle w:val="PL"/>
        <w:rPr>
          <w:lang w:val="fr-FR"/>
        </w:rPr>
      </w:pPr>
      <w:r>
        <w:rPr>
          <w:rFonts w:eastAsia="Courier New"/>
          <w:lang w:val="fr-FR"/>
        </w:rPr>
        <w:t xml:space="preserve">        </w:t>
      </w:r>
      <w:r>
        <w:rPr>
          <w:lang w:val="fr-FR"/>
        </w:rPr>
        <w:t>MDT job.";</w:t>
      </w:r>
    </w:p>
    <w:p>
      <w:pPr>
        <w:pStyle w:val="PL"/>
        <w:rPr/>
      </w:pPr>
      <w:r>
        <w:rPr>
          <w:rFonts w:eastAsia="Courier New"/>
          <w:lang w:val="fr-FR"/>
        </w:rPr>
        <w:t xml:space="preserve">      </w:t>
      </w:r>
      <w:r>
        <w:rPr>
          <w:lang w:val="fr-FR"/>
        </w:rPr>
        <w:t>reference "Clause 5.10.19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pPr>
      <w:r>
        <w:rPr>
          <w:rFonts w:eastAsia="Courier New"/>
          <w:lang w:val="fr-FR"/>
        </w:rPr>
        <w:t xml:space="preserve">    </w:t>
      </w:r>
      <w:r>
        <w:rPr>
          <w:lang w:val="fr-FR"/>
        </w:rPr>
        <w:t>leaf MDTReportAmount {</w:t>
      </w:r>
    </w:p>
    <w:p>
      <w:pPr>
        <w:pStyle w:val="PL"/>
        <w:rPr/>
      </w:pPr>
      <w:r>
        <w:rPr>
          <w:rFonts w:eastAsia="Courier New"/>
          <w:lang w:val="fr-FR"/>
        </w:rPr>
        <w:t xml:space="preserve">      </w:t>
      </w:r>
      <w:r>
        <w:rPr>
          <w:lang w:val="fr-FR"/>
        </w:rPr>
        <w:t>when '../jobType = "IMMEDIATE_MDT_ONLY"'</w:t>
      </w:r>
    </w:p>
    <w:p>
      <w:pPr>
        <w:pStyle w:val="PL"/>
        <w:rPr>
          <w:lang w:val="fr-FR"/>
        </w:rPr>
      </w:pPr>
      <w:r>
        <w:rPr>
          <w:rFonts w:eastAsia="Courier New"/>
          <w:lang w:val="fr-FR"/>
        </w:rPr>
        <w:t xml:space="preserve">        </w:t>
      </w:r>
      <w:r>
        <w:rPr>
          <w:lang w:val="fr-FR"/>
        </w:rPr>
        <w:t>+  ' and ../MDTReportingTrigger = "PERIODICAL"';</w:t>
      </w:r>
    </w:p>
    <w:p>
      <w:pPr>
        <w:pStyle w:val="PL"/>
        <w:rPr>
          <w:lang w:val="fr-FR"/>
        </w:rPr>
      </w:pPr>
      <w:r>
        <w:rPr>
          <w:rFonts w:eastAsia="Courier New"/>
          <w:lang w:val="fr-FR"/>
        </w:rPr>
        <w:t xml:space="preserve">      </w:t>
      </w:r>
      <w:r>
        <w:rPr>
          <w:lang w:val="fr-FR"/>
        </w:rPr>
        <w:t>type union {</w:t>
      </w:r>
    </w:p>
    <w:p>
      <w:pPr>
        <w:pStyle w:val="PL"/>
        <w:rPr>
          <w:lang w:val="fr-FR"/>
        </w:rPr>
      </w:pPr>
      <w:r>
        <w:rPr>
          <w:rFonts w:eastAsia="Courier New"/>
          <w:lang w:val="fr-FR"/>
        </w:rPr>
        <w:t xml:space="preserve">        </w:t>
      </w:r>
      <w:r>
        <w:rPr>
          <w:lang w:val="fr-FR"/>
        </w:rPr>
        <w:t>type uint32 {</w:t>
      </w:r>
    </w:p>
    <w:p>
      <w:pPr>
        <w:pStyle w:val="PL"/>
        <w:rPr>
          <w:lang w:val="fr-FR"/>
        </w:rPr>
      </w:pPr>
      <w:r>
        <w:rPr>
          <w:rFonts w:eastAsia="Courier New"/>
          <w:lang w:val="fr-FR"/>
        </w:rPr>
        <w:t xml:space="preserve">          </w:t>
      </w:r>
      <w:r>
        <w:rPr>
          <w:lang w:val="fr-FR"/>
        </w:rPr>
        <w:t>range "1|4|8|16|32|64" ;</w:t>
      </w:r>
    </w:p>
    <w:p>
      <w:pPr>
        <w:pStyle w:val="PL"/>
        <w:rPr>
          <w:lang w:val="fr-FR"/>
        </w:rPr>
      </w:pPr>
      <w:r>
        <w:rPr>
          <w:rFonts w:eastAsia="Courier New"/>
          <w:lang w:val="fr-FR"/>
        </w:rPr>
        <w:t xml:space="preserve">        </w:t>
      </w:r>
      <w:r>
        <w:rPr>
          <w:lang w:val="fr-FR"/>
        </w:rPr>
        <w:t>}</w:t>
      </w:r>
    </w:p>
    <w:p>
      <w:pPr>
        <w:pStyle w:val="PL"/>
        <w:rPr/>
      </w:pPr>
      <w:r>
        <w:rPr>
          <w:rFonts w:eastAsia="Courier New"/>
          <w:lang w:val="fr-FR"/>
        </w:rPr>
        <w:t xml:space="preserve">        </w:t>
      </w:r>
      <w:r>
        <w:rPr>
          <w:lang w:val="fr-FR"/>
        </w:rPr>
        <w:t>type enumeration {</w:t>
      </w:r>
    </w:p>
    <w:p>
      <w:pPr>
        <w:pStyle w:val="PL"/>
        <w:rPr/>
      </w:pPr>
      <w:r>
        <w:rPr>
          <w:rFonts w:eastAsia="Courier New"/>
          <w:lang w:val="fr-FR"/>
        </w:rPr>
        <w:t xml:space="preserve">          </w:t>
      </w:r>
      <w:r>
        <w:rPr>
          <w:lang w:val="fr-FR"/>
        </w:rPr>
        <w:t>enum INFINITY;</w:t>
      </w:r>
    </w:p>
    <w:p>
      <w:pPr>
        <w:pStyle w:val="PL"/>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mandatory true;</w:t>
      </w:r>
    </w:p>
    <w:p>
      <w:pPr>
        <w:pStyle w:val="PL"/>
        <w:rPr/>
      </w:pPr>
      <w:r>
        <w:rPr>
          <w:rFonts w:eastAsia="Courier New"/>
          <w:lang w:val="fr-FR"/>
        </w:rPr>
        <w:t xml:space="preserve">      </w:t>
      </w:r>
      <w:r>
        <w:rPr>
          <w:lang w:val="fr-FR"/>
        </w:rPr>
        <w:t>description "It specifies the number of measurement reports that shall be</w:t>
      </w:r>
    </w:p>
    <w:p>
      <w:pPr>
        <w:pStyle w:val="PL"/>
        <w:rPr>
          <w:lang w:val="fr-FR"/>
        </w:rPr>
      </w:pPr>
      <w:r>
        <w:rPr>
          <w:rFonts w:eastAsia="Courier New"/>
          <w:lang w:val="fr-FR"/>
        </w:rPr>
        <w:t xml:space="preserve">        </w:t>
      </w:r>
      <w:r>
        <w:rPr>
          <w:lang w:val="fr-FR"/>
        </w:rPr>
        <w:t>taken for periodic reporting while the UE is in connected.</w:t>
      </w:r>
    </w:p>
    <w:p>
      <w:pPr>
        <w:pStyle w:val="PL"/>
        <w:rPr/>
      </w:pPr>
      <w:r>
        <w:rPr>
          <w:rFonts w:eastAsia="Courier New"/>
          <w:lang w:val="fr-FR"/>
        </w:rPr>
        <w:t xml:space="preserve">        </w:t>
      </w:r>
      <w:r>
        <w:rPr>
          <w:lang w:val="fr-FR"/>
        </w:rPr>
        <w:t>The attribute is applicable only for Immediate MDT and when</w:t>
      </w:r>
    </w:p>
    <w:p>
      <w:pPr>
        <w:pStyle w:val="PL"/>
        <w:rPr/>
      </w:pPr>
      <w:r>
        <w:rPr>
          <w:rFonts w:eastAsia="Courier New"/>
          <w:lang w:val="fr-FR"/>
        </w:rPr>
        <w:t xml:space="preserve">        </w:t>
      </w:r>
      <w:r>
        <w:rPr>
          <w:lang w:val="fr-FR"/>
        </w:rPr>
        <w:t>MDTReportingTrigger is configured for periodical measurements. In</w:t>
      </w:r>
    </w:p>
    <w:p>
      <w:pPr>
        <w:pStyle w:val="PL"/>
        <w:rPr>
          <w:lang w:val="fr-FR"/>
        </w:rPr>
      </w:pPr>
      <w:r>
        <w:rPr>
          <w:rFonts w:eastAsia="Courier New"/>
          <w:lang w:val="fr-FR"/>
        </w:rPr>
        <w:t xml:space="preserve">        </w:t>
      </w:r>
      <w:r>
        <w:rPr>
          <w:lang w:val="fr-FR"/>
        </w:rPr>
        <w:t>case this attribute is not used, it carries a null semantic.";</w:t>
      </w:r>
    </w:p>
    <w:p>
      <w:pPr>
        <w:pStyle w:val="PL"/>
        <w:rPr>
          <w:lang w:val="fr-FR"/>
        </w:rPr>
      </w:pPr>
      <w:r>
        <w:rPr>
          <w:rFonts w:eastAsia="Courier New"/>
          <w:lang w:val="fr-FR"/>
        </w:rPr>
        <w:t xml:space="preserve">      </w:t>
      </w:r>
      <w:r>
        <w:rPr>
          <w:lang w:val="fr-FR"/>
        </w:rPr>
        <w:t>reference "Clause 5.10.6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pPr>
      <w:r>
        <w:rPr>
          <w:rFonts w:eastAsia="Courier New"/>
          <w:lang w:val="fr-FR"/>
        </w:rPr>
        <w:t xml:space="preserve">    </w:t>
      </w:r>
      <w:r>
        <w:rPr>
          <w:lang w:val="fr-FR"/>
        </w:rPr>
        <w:t>leaf MDTReportingTrigger {</w:t>
      </w:r>
    </w:p>
    <w:p>
      <w:pPr>
        <w:pStyle w:val="PL"/>
        <w:rPr/>
      </w:pPr>
      <w:r>
        <w:rPr>
          <w:rFonts w:eastAsia="Courier New"/>
          <w:lang w:val="fr-FR"/>
        </w:rPr>
        <w:t xml:space="preserve">      </w:t>
      </w:r>
      <w:r>
        <w:rPr>
          <w:lang w:val="fr-FR"/>
        </w:rPr>
        <w:t>when '../jobType = "IMMEDIATE_MDT_ONLY"';</w:t>
      </w:r>
    </w:p>
    <w:p>
      <w:pPr>
        <w:pStyle w:val="PL"/>
        <w:rPr/>
      </w:pPr>
      <w:r>
        <w:rPr>
          <w:rFonts w:eastAsia="Courier New"/>
          <w:lang w:val="fr-FR"/>
        </w:rPr>
        <w:t xml:space="preserve">      </w:t>
      </w:r>
      <w:r>
        <w:rPr>
          <w:lang w:val="fr-FR"/>
        </w:rPr>
        <w:t>type enumeration {</w:t>
      </w:r>
    </w:p>
    <w:p>
      <w:pPr>
        <w:pStyle w:val="PL"/>
        <w:rPr>
          <w:lang w:val="fr-FR"/>
        </w:rPr>
      </w:pPr>
      <w:r>
        <w:rPr>
          <w:rFonts w:eastAsia="Courier New"/>
          <w:lang w:val="fr-FR"/>
        </w:rPr>
        <w:t xml:space="preserve">        </w:t>
      </w:r>
      <w:r>
        <w:rPr>
          <w:lang w:val="fr-FR"/>
        </w:rPr>
        <w:t>enum PERIODICAL;</w:t>
      </w:r>
    </w:p>
    <w:p>
      <w:pPr>
        <w:pStyle w:val="PL"/>
        <w:rPr>
          <w:lang w:val="fr-FR"/>
        </w:rPr>
      </w:pPr>
      <w:r>
        <w:rPr>
          <w:rFonts w:eastAsia="Courier New"/>
          <w:lang w:val="fr-FR"/>
        </w:rPr>
        <w:t xml:space="preserve">        </w:t>
      </w:r>
      <w:r>
        <w:rPr>
          <w:lang w:val="fr-FR"/>
        </w:rPr>
        <w:t>enum A2_FOR_LTE;</w:t>
      </w:r>
    </w:p>
    <w:p>
      <w:pPr>
        <w:pStyle w:val="PL"/>
        <w:rPr>
          <w:lang w:val="fr-FR"/>
        </w:rPr>
      </w:pPr>
      <w:r>
        <w:rPr>
          <w:rFonts w:eastAsia="Courier New"/>
          <w:lang w:val="fr-FR"/>
        </w:rPr>
        <w:t xml:space="preserve">        </w:t>
      </w:r>
      <w:r>
        <w:rPr>
          <w:lang w:val="fr-FR"/>
        </w:rPr>
        <w:t>enum 1F_FOR_UMTS;</w:t>
      </w:r>
    </w:p>
    <w:p>
      <w:pPr>
        <w:pStyle w:val="PL"/>
        <w:rPr>
          <w:lang w:val="fr-FR"/>
        </w:rPr>
      </w:pPr>
      <w:r>
        <w:rPr>
          <w:rFonts w:eastAsia="Courier New"/>
          <w:lang w:val="fr-FR"/>
        </w:rPr>
        <w:t xml:space="preserve">        </w:t>
      </w:r>
      <w:r>
        <w:rPr>
          <w:lang w:val="fr-FR"/>
        </w:rPr>
        <w:t>enum 1I_FOR_UMTS_MCPS_TDD;</w:t>
      </w:r>
    </w:p>
    <w:p>
      <w:pPr>
        <w:pStyle w:val="PL"/>
        <w:rPr/>
      </w:pPr>
      <w:r>
        <w:rPr>
          <w:rFonts w:eastAsia="Courier New"/>
          <w:lang w:val="fr-FR"/>
        </w:rPr>
        <w:t xml:space="preserve">        </w:t>
      </w:r>
      <w:r>
        <w:rPr>
          <w:lang w:val="fr-FR"/>
        </w:rPr>
        <w:t>enum A2_TRIGGERED_PERIODIC_FOR_LTE;</w:t>
      </w:r>
    </w:p>
    <w:p>
      <w:pPr>
        <w:pStyle w:val="PL"/>
        <w:rPr/>
      </w:pPr>
      <w:r>
        <w:rPr>
          <w:rFonts w:eastAsia="Courier New"/>
          <w:lang w:val="fr-FR"/>
        </w:rPr>
        <w:t xml:space="preserve">        </w:t>
      </w:r>
      <w:r>
        <w:rPr>
          <w:lang w:val="fr-FR"/>
        </w:rPr>
        <w:t>enum ALL_CONFIGURED_RRM_FOR_LTE;</w:t>
      </w:r>
    </w:p>
    <w:p>
      <w:pPr>
        <w:pStyle w:val="PL"/>
        <w:rPr/>
      </w:pPr>
      <w:r>
        <w:rPr>
          <w:rFonts w:eastAsia="Courier New"/>
          <w:lang w:val="fr-FR"/>
        </w:rPr>
        <w:t xml:space="preserve">        </w:t>
      </w:r>
      <w:r>
        <w:rPr>
          <w:lang w:val="fr-FR"/>
        </w:rPr>
        <w:t>enum ALL_CONFIGURED_RRM_FOR_UMTS;</w:t>
      </w:r>
    </w:p>
    <w:p>
      <w:pPr>
        <w:pStyle w:val="PL"/>
        <w:rPr>
          <w:lang w:val="fr-FR"/>
        </w:rPr>
      </w:pPr>
      <w:r>
        <w:rPr>
          <w:rFonts w:eastAsia="Courier New"/>
          <w:lang w:val="fr-FR"/>
        </w:rPr>
        <w:t xml:space="preserve">      </w:t>
      </w:r>
      <w:r>
        <w:rPr>
          <w:lang w:val="fr-FR"/>
        </w:rPr>
        <w:t>}</w:t>
      </w:r>
    </w:p>
    <w:p>
      <w:pPr>
        <w:pStyle w:val="PL"/>
        <w:rPr/>
      </w:pPr>
      <w:r>
        <w:rPr>
          <w:rFonts w:eastAsia="Courier New"/>
          <w:lang w:val="fr-FR"/>
        </w:rPr>
        <w:t xml:space="preserve">      </w:t>
      </w:r>
      <w:r>
        <w:rPr>
          <w:lang w:val="fr-FR"/>
        </w:rPr>
        <w:t>description "It specifies whether periodic or event based measurements</w:t>
      </w:r>
    </w:p>
    <w:p>
      <w:pPr>
        <w:pStyle w:val="PL"/>
        <w:rPr>
          <w:lang w:val="fr-FR"/>
        </w:rPr>
      </w:pPr>
      <w:r>
        <w:rPr>
          <w:rFonts w:eastAsia="Courier New"/>
          <w:lang w:val="fr-FR"/>
        </w:rPr>
        <w:t xml:space="preserve">        </w:t>
      </w:r>
      <w:r>
        <w:rPr>
          <w:lang w:val="fr-FR"/>
        </w:rPr>
        <w:t>should be collected.</w:t>
      </w:r>
    </w:p>
    <w:p>
      <w:pPr>
        <w:pStyle w:val="PL"/>
        <w:rPr/>
      </w:pPr>
      <w:r>
        <w:rPr>
          <w:rFonts w:eastAsia="Courier New"/>
          <w:lang w:val="fr-FR"/>
        </w:rPr>
        <w:t xml:space="preserve">        </w:t>
      </w:r>
      <w:r>
        <w:rPr>
          <w:lang w:val="fr-FR"/>
        </w:rPr>
        <w:t>The attribute is applicable only for Immediate MDT and when the</w:t>
      </w:r>
    </w:p>
    <w:p>
      <w:pPr>
        <w:pStyle w:val="PL"/>
        <w:rPr/>
      </w:pPr>
      <w:r>
        <w:rPr>
          <w:rFonts w:eastAsia="Courier New"/>
          <w:lang w:val="fr-FR"/>
        </w:rPr>
        <w:t xml:space="preserve">        </w:t>
      </w:r>
      <w:r>
        <w:rPr>
          <w:lang w:val="fr-FR"/>
        </w:rPr>
        <w:t>MDTListOfMeasurements is configured for M1 (for both UMTS and LTE)</w:t>
      </w:r>
    </w:p>
    <w:p>
      <w:pPr>
        <w:pStyle w:val="PL"/>
        <w:rPr/>
      </w:pPr>
      <w:r>
        <w:rPr>
          <w:rFonts w:eastAsia="Courier New"/>
          <w:lang w:val="fr-FR"/>
        </w:rPr>
        <w:t xml:space="preserve">        </w:t>
      </w:r>
      <w:r>
        <w:rPr>
          <w:lang w:val="fr-FR"/>
        </w:rPr>
        <w:t>or M2 (only for UMTS). In case this attribute is not used, it carries</w:t>
      </w:r>
    </w:p>
    <w:p>
      <w:pPr>
        <w:pStyle w:val="PL"/>
        <w:rPr>
          <w:lang w:val="fr-FR"/>
        </w:rPr>
      </w:pPr>
      <w:r>
        <w:rPr>
          <w:rFonts w:eastAsia="Courier New"/>
          <w:lang w:val="fr-FR"/>
        </w:rPr>
        <w:t xml:space="preserve">        </w:t>
      </w:r>
      <w:r>
        <w:rPr>
          <w:lang w:val="fr-FR"/>
        </w:rPr>
        <w:t>a null semantic.";</w:t>
      </w:r>
    </w:p>
    <w:p>
      <w:pPr>
        <w:pStyle w:val="PL"/>
        <w:rPr>
          <w:lang w:val="fr-FR"/>
        </w:rPr>
      </w:pPr>
      <w:r>
        <w:rPr>
          <w:rFonts w:eastAsia="Courier New"/>
          <w:lang w:val="fr-FR"/>
        </w:rPr>
        <w:t xml:space="preserve">      </w:t>
      </w:r>
      <w:r>
        <w:rPr>
          <w:lang w:val="fr-FR"/>
        </w:rPr>
        <w:t>reference "Clause 5.10.4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pPr>
      <w:r>
        <w:rPr>
          <w:rFonts w:eastAsia="Courier New"/>
          <w:lang w:val="fr-FR"/>
        </w:rPr>
        <w:t xml:space="preserve">    </w:t>
      </w:r>
      <w:r>
        <w:rPr>
          <w:lang w:val="fr-FR"/>
        </w:rPr>
        <w:t>leaf MDTReportInterval {</w:t>
      </w:r>
    </w:p>
    <w:p>
      <w:pPr>
        <w:pStyle w:val="PL"/>
        <w:rPr/>
      </w:pPr>
      <w:r>
        <w:rPr>
          <w:rFonts w:eastAsia="Courier New"/>
          <w:lang w:val="fr-FR"/>
        </w:rPr>
        <w:t xml:space="preserve">      </w:t>
      </w:r>
      <w:r>
        <w:rPr>
          <w:lang w:val="fr-FR"/>
        </w:rPr>
        <w:t>when '../jobType = "IMMEDIATE_MDT_ONLY"'</w:t>
      </w:r>
    </w:p>
    <w:p>
      <w:pPr>
        <w:pStyle w:val="PL"/>
        <w:rPr/>
      </w:pPr>
      <w:r>
        <w:rPr>
          <w:rFonts w:eastAsia="Courier New"/>
          <w:lang w:val="fr-FR"/>
        </w:rPr>
        <w:t xml:space="preserve">        </w:t>
      </w:r>
      <w:r>
        <w:rPr>
          <w:lang w:val="fr-FR"/>
        </w:rPr>
        <w:t>+  ' and ../MDTReportingTrigger = "PERIODICAL"';</w:t>
      </w:r>
    </w:p>
    <w:p>
      <w:pPr>
        <w:pStyle w:val="PL"/>
        <w:rPr>
          <w:lang w:val="fr-FR"/>
        </w:rPr>
      </w:pPr>
      <w:r>
        <w:rPr>
          <w:rFonts w:eastAsia="Courier New"/>
          <w:lang w:val="fr-FR"/>
        </w:rPr>
        <w:t xml:space="preserve">      </w:t>
      </w:r>
      <w:r>
        <w:rPr>
          <w:lang w:val="fr-FR"/>
        </w:rPr>
        <w:t>type uint32 {</w:t>
      </w:r>
    </w:p>
    <w:p>
      <w:pPr>
        <w:pStyle w:val="PL"/>
        <w:rPr>
          <w:lang w:val="fr-FR"/>
        </w:rPr>
      </w:pPr>
      <w:r>
        <w:rPr>
          <w:rFonts w:eastAsia="Courier New"/>
          <w:lang w:val="fr-FR"/>
        </w:rPr>
        <w:t xml:space="preserve">        </w:t>
      </w:r>
      <w:r>
        <w:rPr>
          <w:lang w:val="fr-FR"/>
        </w:rPr>
        <w:t>range "120|240|250|480|500|640|1000|1024|2000|2048|3000|4000|"</w:t>
      </w:r>
    </w:p>
    <w:p>
      <w:pPr>
        <w:pStyle w:val="PL"/>
        <w:rPr>
          <w:lang w:val="fr-FR"/>
        </w:rPr>
      </w:pPr>
      <w:r>
        <w:rPr>
          <w:rFonts w:eastAsia="Courier New"/>
          <w:lang w:val="fr-FR"/>
        </w:rPr>
        <w:t xml:space="preserve">          </w:t>
      </w:r>
      <w:r>
        <w:rPr>
          <w:lang w:val="fr-FR"/>
        </w:rPr>
        <w:t>+"5120|6000|8000|10240|12000|16000|20000|"</w:t>
      </w:r>
    </w:p>
    <w:p>
      <w:pPr>
        <w:pStyle w:val="PL"/>
        <w:rPr/>
      </w:pPr>
      <w:r>
        <w:rPr>
          <w:rFonts w:eastAsia="Courier New"/>
          <w:lang w:val="fr-FR"/>
        </w:rPr>
        <w:t xml:space="preserve">          </w:t>
      </w:r>
      <w:r>
        <w:rPr>
          <w:lang w:val="fr-FR"/>
        </w:rPr>
        <w:t>+"24000|28000|32000|60000|64000|"</w:t>
      </w:r>
    </w:p>
    <w:p>
      <w:pPr>
        <w:pStyle w:val="PL"/>
        <w:rPr/>
      </w:pPr>
      <w:r>
        <w:rPr>
          <w:rFonts w:eastAsia="Courier New"/>
          <w:lang w:val="fr-FR"/>
        </w:rPr>
        <w:t xml:space="preserve">          </w:t>
      </w:r>
      <w:r>
        <w:rPr>
          <w:lang w:val="fr-FR"/>
        </w:rPr>
        <w:t>+"360000|720000|1800000|3600000";</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units milliseconds;</w:t>
      </w:r>
    </w:p>
    <w:p>
      <w:pPr>
        <w:pStyle w:val="PL"/>
        <w:rPr>
          <w:lang w:val="fr-FR"/>
        </w:rPr>
      </w:pPr>
      <w:r>
        <w:rPr>
          <w:rFonts w:eastAsia="Courier New"/>
          <w:lang w:val="fr-FR"/>
        </w:rPr>
        <w:t xml:space="preserve">      </w:t>
      </w:r>
      <w:r>
        <w:rPr>
          <w:lang w:val="fr-FR"/>
        </w:rPr>
        <w:t>mandatory true;</w:t>
      </w:r>
    </w:p>
    <w:p>
      <w:pPr>
        <w:pStyle w:val="PL"/>
        <w:rPr>
          <w:lang w:val="fr-FR"/>
        </w:rPr>
      </w:pPr>
      <w:r>
        <w:rPr>
          <w:rFonts w:eastAsia="Courier New"/>
          <w:lang w:val="fr-FR"/>
        </w:rPr>
        <w:t xml:space="preserve">      </w:t>
      </w:r>
      <w:r>
        <w:rPr>
          <w:lang w:val="fr-FR"/>
        </w:rPr>
        <w:t>description "It specifies the interval between the periodical measurements</w:t>
      </w:r>
    </w:p>
    <w:p>
      <w:pPr>
        <w:pStyle w:val="PL"/>
        <w:rPr/>
      </w:pPr>
      <w:r>
        <w:rPr>
          <w:rFonts w:eastAsia="Courier New"/>
          <w:lang w:val="fr-FR"/>
        </w:rPr>
        <w:t xml:space="preserve">        </w:t>
      </w:r>
      <w:r>
        <w:rPr>
          <w:lang w:val="fr-FR"/>
        </w:rPr>
        <w:t>that shall be taken when the UE is in connected mode.</w:t>
      </w:r>
    </w:p>
    <w:p>
      <w:pPr>
        <w:pStyle w:val="PL"/>
        <w:rPr/>
      </w:pPr>
      <w:r>
        <w:rPr>
          <w:rFonts w:eastAsia="Courier New"/>
          <w:lang w:val="fr-FR"/>
        </w:rPr>
        <w:t xml:space="preserve">        </w:t>
      </w:r>
      <w:r>
        <w:rPr>
          <w:lang w:val="fr-FR"/>
        </w:rPr>
        <w:t>The attribute is applicable only for Immediate MDT and when</w:t>
      </w:r>
    </w:p>
    <w:p>
      <w:pPr>
        <w:pStyle w:val="PL"/>
        <w:rPr/>
      </w:pPr>
      <w:r>
        <w:rPr>
          <w:rFonts w:eastAsia="Courier New"/>
          <w:lang w:val="fr-FR"/>
        </w:rPr>
        <w:t xml:space="preserve">        </w:t>
      </w:r>
      <w:r>
        <w:rPr>
          <w:lang w:val="fr-FR"/>
        </w:rPr>
        <w:t>MDTReportingTrigger is configured for periodical measurements. In case</w:t>
      </w:r>
    </w:p>
    <w:p>
      <w:pPr>
        <w:pStyle w:val="PL"/>
        <w:rPr>
          <w:lang w:val="fr-FR"/>
        </w:rPr>
      </w:pPr>
      <w:r>
        <w:rPr>
          <w:rFonts w:eastAsia="Courier New"/>
          <w:lang w:val="fr-FR"/>
        </w:rPr>
        <w:t xml:space="preserve">        </w:t>
      </w:r>
      <w:r>
        <w:rPr>
          <w:lang w:val="fr-FR"/>
        </w:rPr>
        <w:t>this attribute is not used, it carries a null semantic.";</w:t>
      </w:r>
    </w:p>
    <w:p>
      <w:pPr>
        <w:pStyle w:val="PL"/>
        <w:rPr/>
      </w:pPr>
      <w:r>
        <w:rPr>
          <w:rFonts w:eastAsia="Courier New"/>
          <w:lang w:val="fr-FR"/>
        </w:rPr>
        <w:t xml:space="preserve">      </w:t>
      </w:r>
      <w:r>
        <w:rPr>
          <w:lang w:val="fr-FR"/>
        </w:rPr>
        <w:t>reference "5.10.5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MDTReportType {</w:t>
      </w:r>
    </w:p>
    <w:p>
      <w:pPr>
        <w:pStyle w:val="PL"/>
        <w:rPr/>
      </w:pPr>
      <w:r>
        <w:rPr>
          <w:rFonts w:eastAsia="Courier New"/>
          <w:lang w:val="fr-FR"/>
        </w:rPr>
        <w:t xml:space="preserve">      </w:t>
      </w:r>
      <w:r>
        <w:rPr>
          <w:lang w:val="fr-FR"/>
        </w:rPr>
        <w:t>when '../jobType = "LOGGED_MDT_ONLY"';</w:t>
      </w:r>
    </w:p>
    <w:p>
      <w:pPr>
        <w:pStyle w:val="PL"/>
        <w:rPr>
          <w:lang w:val="fr-FR"/>
        </w:rPr>
      </w:pPr>
      <w:r>
        <w:rPr>
          <w:rFonts w:eastAsia="Courier New"/>
          <w:lang w:val="fr-FR"/>
        </w:rPr>
        <w:t xml:space="preserve">      </w:t>
      </w:r>
      <w:r>
        <w:rPr>
          <w:lang w:val="fr-FR"/>
        </w:rPr>
        <w:t>type enumeration {</w:t>
      </w:r>
    </w:p>
    <w:p>
      <w:pPr>
        <w:pStyle w:val="PL"/>
        <w:rPr/>
      </w:pPr>
      <w:r>
        <w:rPr>
          <w:rFonts w:eastAsia="Courier New"/>
          <w:lang w:val="fr-FR"/>
        </w:rPr>
        <w:t xml:space="preserve">        </w:t>
      </w:r>
      <w:r>
        <w:rPr>
          <w:lang w:val="fr-FR"/>
        </w:rPr>
        <w:t>enum PERIODICAL;</w:t>
      </w:r>
    </w:p>
    <w:p>
      <w:pPr>
        <w:pStyle w:val="PL"/>
        <w:rPr>
          <w:lang w:val="fr-FR"/>
        </w:rPr>
      </w:pPr>
      <w:r>
        <w:rPr>
          <w:rFonts w:eastAsia="Courier New"/>
          <w:lang w:val="fr-FR"/>
        </w:rPr>
        <w:t xml:space="preserve">        </w:t>
      </w:r>
      <w:r>
        <w:rPr>
          <w:lang w:val="fr-FR"/>
        </w:rPr>
        <w:t>enum EVENT_TRIGGERED;</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mandatory true;</w:t>
      </w:r>
    </w:p>
    <w:p>
      <w:pPr>
        <w:pStyle w:val="PL"/>
        <w:rPr/>
      </w:pPr>
      <w:r>
        <w:rPr>
          <w:rFonts w:eastAsia="Courier New"/>
          <w:lang w:val="fr-FR"/>
        </w:rPr>
        <w:t xml:space="preserve">      </w:t>
      </w:r>
      <w:r>
        <w:rPr>
          <w:lang w:val="fr-FR"/>
        </w:rPr>
        <w:t>description "It specifies report type for logged NR MDT";</w:t>
      </w:r>
    </w:p>
    <w:p>
      <w:pPr>
        <w:pStyle w:val="PL"/>
        <w:rPr/>
      </w:pPr>
      <w:r>
        <w:rPr>
          <w:rFonts w:eastAsia="Courier New"/>
          <w:lang w:val="fr-FR"/>
        </w:rPr>
        <w:t xml:space="preserve">      </w:t>
      </w:r>
      <w:r>
        <w:rPr>
          <w:lang w:val="fr-FR"/>
        </w:rPr>
        <w:t>reference "Clause 5.10.27 of 3GPP TS 32.422";</w:t>
      </w:r>
    </w:p>
    <w:p>
      <w:pPr>
        <w:pStyle w:val="PL"/>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MDTSensorInformation {</w:t>
      </w:r>
    </w:p>
    <w:p>
      <w:pPr>
        <w:pStyle w:val="PL"/>
        <w:rPr>
          <w:lang w:val="fr-FR"/>
        </w:rPr>
      </w:pPr>
      <w:r>
        <w:rPr>
          <w:rFonts w:eastAsia="Courier New"/>
          <w:lang w:val="fr-FR"/>
        </w:rPr>
        <w:t xml:space="preserve">      </w:t>
      </w:r>
      <w:r>
        <w:rPr>
          <w:lang w:val="fr-FR"/>
        </w:rPr>
        <w:t>type bits {</w:t>
      </w:r>
    </w:p>
    <w:p>
      <w:pPr>
        <w:pStyle w:val="PL"/>
        <w:rPr/>
      </w:pPr>
      <w:r>
        <w:rPr>
          <w:rFonts w:eastAsia="Courier New"/>
          <w:lang w:val="fr-FR"/>
        </w:rPr>
        <w:t xml:space="preserve">        </w:t>
      </w:r>
      <w:r>
        <w:rPr>
          <w:lang w:val="fr-FR"/>
        </w:rPr>
        <w:t>bit BAROMETRIC_PRESSURE;</w:t>
      </w:r>
    </w:p>
    <w:p>
      <w:pPr>
        <w:pStyle w:val="PL"/>
        <w:rPr>
          <w:lang w:val="fr-FR"/>
        </w:rPr>
      </w:pPr>
      <w:r>
        <w:rPr>
          <w:rFonts w:eastAsia="Courier New"/>
          <w:lang w:val="fr-FR"/>
        </w:rPr>
        <w:t xml:space="preserve">        </w:t>
      </w:r>
      <w:r>
        <w:rPr>
          <w:lang w:val="fr-FR"/>
        </w:rPr>
        <w:t>bit UE_SPEED;</w:t>
      </w:r>
    </w:p>
    <w:p>
      <w:pPr>
        <w:pStyle w:val="PL"/>
        <w:rPr>
          <w:lang w:val="fr-FR"/>
        </w:rPr>
      </w:pPr>
      <w:r>
        <w:rPr>
          <w:rFonts w:eastAsia="Courier New"/>
          <w:lang w:val="fr-FR"/>
        </w:rPr>
        <w:t xml:space="preserve">        </w:t>
      </w:r>
      <w:r>
        <w:rPr>
          <w:lang w:val="fr-FR"/>
        </w:rPr>
        <w:t>bit UE_ORIENTATION;</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default "";</w:t>
      </w:r>
    </w:p>
    <w:p>
      <w:pPr>
        <w:pStyle w:val="PL"/>
        <w:rPr/>
      </w:pPr>
      <w:r>
        <w:rPr>
          <w:rFonts w:eastAsia="Courier New"/>
          <w:lang w:val="fr-FR"/>
        </w:rPr>
        <w:t xml:space="preserve">      </w:t>
      </w:r>
      <w:r>
        <w:rPr>
          <w:lang w:val="fr-FR"/>
        </w:rPr>
        <w:t>description "It specifies which sensor information shall be included in</w:t>
      </w:r>
    </w:p>
    <w:p>
      <w:pPr>
        <w:pStyle w:val="PL"/>
        <w:rPr/>
      </w:pPr>
      <w:r>
        <w:rPr>
          <w:rFonts w:eastAsia="Courier New"/>
          <w:lang w:val="fr-FR"/>
        </w:rPr>
        <w:t xml:space="preserve">        </w:t>
      </w:r>
      <w:r>
        <w:rPr>
          <w:lang w:val="fr-FR"/>
        </w:rPr>
        <w:t>logged NR MDT and immediate NR MDT measurement if they are available.</w:t>
      </w:r>
    </w:p>
    <w:p>
      <w:pPr>
        <w:pStyle w:val="PL"/>
        <w:rPr>
          <w:lang w:val="fr-FR"/>
        </w:rPr>
      </w:pPr>
      <w:r>
        <w:rPr>
          <w:rFonts w:eastAsia="Courier New"/>
          <w:lang w:val="fr-FR"/>
        </w:rPr>
        <w:t xml:space="preserve">        </w:t>
      </w:r>
      <w:r>
        <w:rPr>
          <w:lang w:val="fr-FR"/>
        </w:rPr>
        <w:t xml:space="preserve">The following sensor measurement can be included or excluded for </w:t>
      </w:r>
    </w:p>
    <w:p>
      <w:pPr>
        <w:pStyle w:val="PL"/>
        <w:rPr>
          <w:lang w:val="fr-FR"/>
        </w:rPr>
      </w:pPr>
      <w:r>
        <w:rPr>
          <w:rFonts w:eastAsia="Courier New"/>
          <w:lang w:val="fr-FR"/>
        </w:rPr>
        <w:t xml:space="preserve">        </w:t>
      </w:r>
      <w:r>
        <w:rPr>
          <w:lang w:val="fr-FR"/>
        </w:rPr>
        <w:t>the UE.";</w:t>
      </w:r>
    </w:p>
    <w:p>
      <w:pPr>
        <w:pStyle w:val="PL"/>
        <w:rPr/>
      </w:pPr>
      <w:r>
        <w:rPr>
          <w:rFonts w:eastAsia="Courier New"/>
          <w:lang w:val="fr-FR"/>
        </w:rPr>
        <w:t xml:space="preserve">      </w:t>
      </w:r>
      <w:r>
        <w:rPr>
          <w:lang w:val="fr-FR"/>
        </w:rPr>
        <w:t>reference "Clause 5.10.29 of 3GPP TS 32.422";</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leaf MDTTraceCollectionEntityID {</w:t>
      </w:r>
    </w:p>
    <w:p>
      <w:pPr>
        <w:pStyle w:val="PL"/>
        <w:rPr/>
      </w:pPr>
      <w:r>
        <w:rPr>
          <w:rFonts w:eastAsia="Courier New"/>
          <w:lang w:val="fr-FR"/>
        </w:rPr>
        <w:t xml:space="preserve">      </w:t>
      </w:r>
      <w:r>
        <w:rPr>
          <w:lang w:val="fr-FR"/>
        </w:rPr>
        <w:t>when '../jobType = "LOGGED_MDT_ONLY" or ../jobType = "LOGGED_MBSFN_MDT"';</w:t>
      </w:r>
    </w:p>
    <w:p>
      <w:pPr>
        <w:pStyle w:val="PL"/>
        <w:rPr>
          <w:lang w:val="fr-FR"/>
        </w:rPr>
      </w:pPr>
      <w:r>
        <w:rPr>
          <w:rFonts w:eastAsia="Courier New"/>
          <w:lang w:val="fr-FR"/>
        </w:rPr>
        <w:t xml:space="preserve">      </w:t>
      </w:r>
      <w:r>
        <w:rPr>
          <w:lang w:val="fr-FR"/>
        </w:rPr>
        <w:t>type uint8;</w:t>
      </w:r>
    </w:p>
    <w:p>
      <w:pPr>
        <w:pStyle w:val="PL"/>
        <w:rPr>
          <w:lang w:val="fr-FR"/>
        </w:rPr>
      </w:pPr>
      <w:r>
        <w:rPr>
          <w:rFonts w:eastAsia="Courier New"/>
          <w:lang w:val="fr-FR"/>
        </w:rPr>
        <w:t xml:space="preserve">      </w:t>
      </w:r>
      <w:r>
        <w:rPr>
          <w:lang w:val="fr-FR"/>
        </w:rPr>
        <w:t>mandatory true;</w:t>
      </w:r>
    </w:p>
    <w:p>
      <w:pPr>
        <w:pStyle w:val="PL"/>
        <w:rPr/>
      </w:pPr>
      <w:r>
        <w:rPr>
          <w:rFonts w:eastAsia="Courier New"/>
          <w:lang w:val="fr-FR"/>
        </w:rPr>
        <w:t xml:space="preserve">      </w:t>
      </w:r>
      <w:r>
        <w:rPr>
          <w:lang w:val="fr-FR"/>
        </w:rPr>
        <w:t xml:space="preserve">description "It specifies the TCE Id which is sent to the UE in </w:t>
      </w:r>
    </w:p>
    <w:p>
      <w:pPr>
        <w:pStyle w:val="PL"/>
        <w:rPr/>
      </w:pPr>
      <w:r>
        <w:rPr>
          <w:rFonts w:eastAsia="Courier New"/>
          <w:lang w:val="fr-FR"/>
        </w:rPr>
        <w:t xml:space="preserve">        </w:t>
      </w:r>
      <w:r>
        <w:rPr>
          <w:lang w:val="fr-FR"/>
        </w:rPr>
        <w:t>Logged MDT.";</w:t>
      </w:r>
    </w:p>
    <w:p>
      <w:pPr>
        <w:pStyle w:val="PL"/>
        <w:rPr/>
      </w:pPr>
      <w:r>
        <w:rPr>
          <w:rFonts w:eastAsia="Courier New"/>
          <w:lang w:val="fr-FR"/>
        </w:rPr>
        <w:t xml:space="preserve">      </w:t>
      </w:r>
      <w:r>
        <w:rPr>
          <w:lang w:val="fr-FR"/>
        </w:rPr>
        <w:t>reference "Clause 5.10.11 of 3GPP TS 32.422";</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w:t>
      </w:r>
    </w:p>
    <w:p>
      <w:pPr>
        <w:pStyle w:val="PL"/>
        <w:rPr>
          <w:lang w:val="fr-FR"/>
        </w:rPr>
      </w:pPr>
      <w:r>
        <w:rPr>
          <w:lang w:val="fr-FR"/>
        </w:rPr>
      </w:r>
    </w:p>
    <w:p>
      <w:pPr>
        <w:pStyle w:val="PL"/>
        <w:rPr>
          <w:lang w:val="fr-FR"/>
        </w:rPr>
      </w:pPr>
      <w:r>
        <w:rPr>
          <w:rFonts w:eastAsia="Courier New"/>
          <w:lang w:val="fr-FR"/>
        </w:rPr>
        <w:t xml:space="preserve">  </w:t>
      </w:r>
      <w:r>
        <w:rPr>
          <w:lang w:val="fr-FR"/>
        </w:rPr>
        <w:t>grouping TraceSubtree {</w:t>
      </w:r>
    </w:p>
    <w:p>
      <w:pPr>
        <w:pStyle w:val="PL"/>
        <w:rPr>
          <w:lang w:val="fr-FR"/>
        </w:rPr>
      </w:pPr>
      <w:r>
        <w:rPr>
          <w:rFonts w:eastAsia="Courier New"/>
          <w:lang w:val="fr-FR"/>
        </w:rPr>
        <w:t xml:space="preserve">    </w:t>
      </w:r>
      <w:r>
        <w:rPr>
          <w:lang w:val="fr-FR"/>
        </w:rPr>
        <w:t>description "Contains classes that manage Tracing.</w:t>
      </w:r>
    </w:p>
    <w:p>
      <w:pPr>
        <w:pStyle w:val="PL"/>
        <w:rPr>
          <w:lang w:val="fr-FR"/>
        </w:rPr>
      </w:pPr>
      <w:r>
        <w:rPr>
          <w:rFonts w:eastAsia="Courier New"/>
          <w:lang w:val="fr-FR"/>
        </w:rPr>
        <w:t xml:space="preserve">      </w:t>
      </w:r>
      <w:r>
        <w:rPr>
          <w:lang w:val="fr-FR"/>
        </w:rPr>
        <w:t>Should be used in all  classes (or classes inheriting from)</w:t>
      </w:r>
    </w:p>
    <w:p>
      <w:pPr>
        <w:pStyle w:val="PL"/>
        <w:rPr/>
      </w:pPr>
      <w:r>
        <w:rPr>
          <w:rFonts w:eastAsia="Courier New"/>
          <w:lang w:val="fr-FR"/>
        </w:rPr>
        <w:t xml:space="preserve">      </w:t>
      </w:r>
      <w:r>
        <w:rPr>
          <w:lang w:val="fr-FR"/>
        </w:rPr>
        <w:t>- SubNnetwork</w:t>
      </w:r>
    </w:p>
    <w:p>
      <w:pPr>
        <w:pStyle w:val="PL"/>
        <w:rPr/>
      </w:pPr>
      <w:r>
        <w:rPr>
          <w:rFonts w:eastAsia="Courier New"/>
          <w:lang w:val="fr-FR"/>
        </w:rPr>
        <w:t xml:space="preserve">      </w:t>
      </w:r>
      <w:r>
        <w:rPr>
          <w:lang w:val="fr-FR"/>
        </w:rPr>
        <w:t>- ManagedElement</w:t>
      </w:r>
    </w:p>
    <w:p>
      <w:pPr>
        <w:pStyle w:val="PL"/>
        <w:rPr/>
      </w:pPr>
      <w:r>
        <w:rPr>
          <w:rFonts w:eastAsia="Courier New"/>
          <w:lang w:val="fr-FR"/>
        </w:rPr>
        <w:t xml:space="preserve">      </w:t>
      </w:r>
      <w:r>
        <w:rPr>
          <w:lang w:val="fr-FR"/>
        </w:rPr>
        <w:t>- ManagedFunction</w:t>
      </w:r>
    </w:p>
    <w:p>
      <w:pPr>
        <w:pStyle w:val="PL"/>
        <w:rPr>
          <w:lang w:val="fr-FR"/>
        </w:rPr>
      </w:pPr>
      <w:r>
        <w:rPr>
          <w:lang w:val="fr-FR"/>
        </w:rPr>
      </w:r>
    </w:p>
    <w:p>
      <w:pPr>
        <w:pStyle w:val="PL"/>
        <w:rPr/>
      </w:pPr>
      <w:r>
        <w:rPr>
          <w:rFonts w:eastAsia="Courier New"/>
          <w:lang w:val="fr-FR"/>
        </w:rPr>
        <w:t xml:space="preserve">      </w:t>
      </w:r>
      <w:r>
        <w:rPr>
          <w:lang w:val="fr-FR"/>
        </w:rPr>
        <w:t>If a YANG module wants to augment these classes/list/groupings they must</w:t>
      </w:r>
    </w:p>
    <w:p>
      <w:pPr>
        <w:pStyle w:val="PL"/>
        <w:rPr>
          <w:lang w:val="fr-FR"/>
        </w:rPr>
      </w:pPr>
      <w:r>
        <w:rPr>
          <w:rFonts w:eastAsia="Courier New"/>
          <w:lang w:val="fr-FR"/>
        </w:rPr>
        <w:t xml:space="preserve">      </w:t>
      </w:r>
      <w:r>
        <w:rPr>
          <w:lang w:val="fr-FR"/>
        </w:rPr>
        <w:t>augment all user classes!";</w:t>
      </w:r>
    </w:p>
    <w:p>
      <w:pPr>
        <w:pStyle w:val="PL"/>
        <w:rPr>
          <w:lang w:val="fr-FR"/>
        </w:rPr>
      </w:pPr>
      <w:r>
        <w:rPr>
          <w:lang w:val="fr-FR"/>
        </w:rPr>
      </w:r>
    </w:p>
    <w:p>
      <w:pPr>
        <w:pStyle w:val="PL"/>
        <w:rPr>
          <w:lang w:val="fr-FR"/>
        </w:rPr>
      </w:pPr>
      <w:r>
        <w:rPr>
          <w:rFonts w:eastAsia="Courier New"/>
          <w:lang w:val="fr-FR"/>
        </w:rPr>
        <w:t xml:space="preserve">    </w:t>
      </w:r>
      <w:r>
        <w:rPr>
          <w:lang w:val="fr-FR"/>
        </w:rPr>
        <w:t>list TraceJob {</w:t>
      </w:r>
    </w:p>
    <w:p>
      <w:pPr>
        <w:pStyle w:val="PL"/>
        <w:rPr/>
      </w:pPr>
      <w:r>
        <w:rPr>
          <w:rFonts w:eastAsia="Courier New"/>
          <w:lang w:val="fr-FR"/>
        </w:rPr>
        <w:t xml:space="preserve">      </w:t>
      </w:r>
      <w:r>
        <w:rPr>
          <w:lang w:val="fr-FR"/>
        </w:rPr>
        <w:t>description "Represents the Trace Control and Configuration parameters of a</w:t>
      </w:r>
    </w:p>
    <w:p>
      <w:pPr>
        <w:pStyle w:val="PL"/>
        <w:rPr/>
      </w:pPr>
      <w:r>
        <w:rPr>
          <w:rFonts w:eastAsia="Courier New"/>
          <w:lang w:val="fr-FR"/>
        </w:rPr>
        <w:t xml:space="preserve">        </w:t>
      </w:r>
      <w:r>
        <w:rPr>
          <w:lang w:val="fr-FR"/>
        </w:rPr>
        <w:t>particular Trace Job (see TS 32.421 and TS 32.422 for details).</w:t>
      </w:r>
    </w:p>
    <w:p>
      <w:pPr>
        <w:pStyle w:val="PL"/>
        <w:rPr>
          <w:lang w:val="fr-FR"/>
        </w:rPr>
      </w:pPr>
      <w:r>
        <w:rPr>
          <w:rFonts w:eastAsia="Courier New"/>
          <w:lang w:val="fr-FR"/>
        </w:rPr>
        <w:t xml:space="preserve">        </w:t>
      </w:r>
      <w:r>
        <w:rPr>
          <w:lang w:val="fr-FR"/>
        </w:rPr>
        <w:t xml:space="preserve">It can be name-contained by SubNetwork, ManagedElement, ManagedFunction </w:t>
      </w:r>
    </w:p>
    <w:p>
      <w:pPr>
        <w:pStyle w:val="PL"/>
        <w:rPr>
          <w:lang w:val="fr-FR"/>
        </w:rPr>
      </w:pPr>
      <w:r>
        <w:rPr>
          <w:rFonts w:eastAsia="Courier New"/>
          <w:lang w:val="fr-FR"/>
        </w:rPr>
        <w:t xml:space="preserve">        </w:t>
      </w:r>
      <w:r>
        <w:rPr>
          <w:lang w:val="fr-FR"/>
        </w:rPr>
        <w:t>or NetworkSliceSubnet.</w:t>
      </w:r>
    </w:p>
    <w:p>
      <w:pPr>
        <w:pStyle w:val="PL"/>
        <w:rPr>
          <w:lang w:val="fr-FR"/>
        </w:rPr>
      </w:pPr>
      <w:r>
        <w:rPr>
          <w:lang w:val="fr-FR"/>
        </w:rPr>
      </w:r>
    </w:p>
    <w:p>
      <w:pPr>
        <w:pStyle w:val="PL"/>
        <w:rPr/>
      </w:pPr>
      <w:r>
        <w:rPr>
          <w:rFonts w:eastAsia="Courier New"/>
          <w:lang w:val="fr-FR"/>
        </w:rPr>
        <w:t xml:space="preserve">        </w:t>
      </w:r>
      <w:r>
        <w:rPr>
          <w:lang w:val="fr-FR"/>
        </w:rPr>
        <w:t>To activate Trace Jobs, a MnS consumer has to create TraceJob object</w:t>
      </w:r>
    </w:p>
    <w:p>
      <w:pPr>
        <w:pStyle w:val="PL"/>
        <w:rPr/>
      </w:pPr>
      <w:r>
        <w:rPr>
          <w:rFonts w:eastAsia="Courier New"/>
          <w:lang w:val="fr-FR"/>
        </w:rPr>
        <w:t xml:space="preserve">        </w:t>
      </w:r>
      <w:r>
        <w:rPr>
          <w:lang w:val="fr-FR"/>
        </w:rPr>
        <w:t>instances on the MnS producer. A MnS consumer can activate a Trace Job</w:t>
      </w:r>
    </w:p>
    <w:p>
      <w:pPr>
        <w:pStyle w:val="PL"/>
        <w:rPr>
          <w:lang w:val="fr-FR"/>
        </w:rPr>
      </w:pPr>
      <w:r>
        <w:rPr>
          <w:rFonts w:eastAsia="Courier New"/>
          <w:lang w:val="fr-FR"/>
        </w:rPr>
        <w:t xml:space="preserve">        </w:t>
      </w:r>
      <w:r>
        <w:rPr>
          <w:lang w:val="fr-FR"/>
        </w:rPr>
        <w:t>for another MnS consumer since it is not required the value of</w:t>
      </w:r>
    </w:p>
    <w:p>
      <w:pPr>
        <w:pStyle w:val="PL"/>
        <w:rPr>
          <w:lang w:val="fr-FR"/>
        </w:rPr>
      </w:pPr>
      <w:r>
        <w:rPr>
          <w:rFonts w:eastAsia="Courier New"/>
          <w:lang w:val="fr-FR"/>
        </w:rPr>
        <w:t xml:space="preserve">        </w:t>
      </w:r>
      <w:r>
        <w:rPr>
          <w:lang w:val="fr-FR"/>
        </w:rPr>
        <w:t>traceCollectionEntityAddress or streamingTraceConsumerUri to be his</w:t>
      </w:r>
    </w:p>
    <w:p>
      <w:pPr>
        <w:pStyle w:val="PL"/>
        <w:rPr/>
      </w:pPr>
      <w:r>
        <w:rPr>
          <w:rFonts w:eastAsia="Courier New"/>
          <w:lang w:val="fr-FR"/>
        </w:rPr>
        <w:t xml:space="preserve">        </w:t>
      </w:r>
      <w:r>
        <w:rPr>
          <w:lang w:val="fr-FR"/>
        </w:rPr>
        <w:t>own.</w:t>
      </w:r>
    </w:p>
    <w:p>
      <w:pPr>
        <w:pStyle w:val="PL"/>
        <w:rPr>
          <w:lang w:val="fr-FR"/>
        </w:rPr>
      </w:pPr>
      <w:r>
        <w:rPr>
          <w:lang w:val="fr-FR"/>
        </w:rPr>
      </w:r>
    </w:p>
    <w:p>
      <w:pPr>
        <w:pStyle w:val="PL"/>
        <w:rPr/>
      </w:pPr>
      <w:r>
        <w:rPr>
          <w:rFonts w:eastAsia="Courier New"/>
          <w:lang w:val="fr-FR"/>
        </w:rPr>
        <w:t xml:space="preserve">        </w:t>
      </w:r>
      <w:r>
        <w:rPr>
          <w:lang w:val="fr-FR"/>
        </w:rPr>
        <w:t>When a MnS consumer wishes to deactivate a Trace Job, the MnS consumer</w:t>
      </w:r>
    </w:p>
    <w:p>
      <w:pPr>
        <w:pStyle w:val="PL"/>
        <w:rPr/>
      </w:pPr>
      <w:r>
        <w:rPr>
          <w:rFonts w:eastAsia="Courier New"/>
          <w:lang w:val="fr-FR"/>
        </w:rPr>
        <w:t xml:space="preserve">        </w:t>
      </w:r>
      <w:r>
        <w:rPr>
          <w:lang w:val="fr-FR"/>
        </w:rPr>
        <w:t>shall delete the corresponding TraceJob instance.</w:t>
      </w:r>
    </w:p>
    <w:p>
      <w:pPr>
        <w:pStyle w:val="PL"/>
        <w:rPr>
          <w:lang w:val="fr-FR"/>
        </w:rPr>
      </w:pPr>
      <w:r>
        <w:rPr>
          <w:lang w:val="fr-FR"/>
        </w:rPr>
      </w:r>
    </w:p>
    <w:p>
      <w:pPr>
        <w:pStyle w:val="PL"/>
        <w:rPr>
          <w:lang w:val="fr-FR"/>
        </w:rPr>
      </w:pPr>
      <w:r>
        <w:rPr>
          <w:rFonts w:eastAsia="Courier New"/>
          <w:lang w:val="fr-FR"/>
        </w:rPr>
        <w:t xml:space="preserve">        </w:t>
      </w:r>
      <w:r>
        <w:rPr>
          <w:lang w:val="fr-FR"/>
        </w:rPr>
        <w:t>For details of management Trace Job activation/deactivation see clause</w:t>
      </w:r>
    </w:p>
    <w:p>
      <w:pPr>
        <w:pStyle w:val="PL"/>
        <w:rPr>
          <w:lang w:val="fr-FR"/>
        </w:rPr>
      </w:pPr>
      <w:r>
        <w:rPr>
          <w:rFonts w:eastAsia="Courier New"/>
          <w:lang w:val="fr-FR"/>
        </w:rPr>
        <w:t xml:space="preserve">        </w:t>
      </w:r>
      <w:r>
        <w:rPr>
          <w:lang w:val="fr-FR"/>
        </w:rPr>
        <w:t>4.1.1.1.2 of TS 32.422.</w:t>
      </w:r>
    </w:p>
    <w:p>
      <w:pPr>
        <w:pStyle w:val="PL"/>
        <w:rPr>
          <w:rFonts w:eastAsia="Courier New"/>
          <w:lang w:val="fr-FR"/>
        </w:rPr>
      </w:pPr>
      <w:r>
        <w:rPr>
          <w:rFonts w:eastAsia="Courier New"/>
          <w:lang w:val="fr-FR"/>
        </w:rPr>
        <w:t xml:space="preserve">        </w:t>
      </w:r>
    </w:p>
    <w:p>
      <w:pPr>
        <w:pStyle w:val="PL"/>
        <w:rPr/>
      </w:pPr>
      <w:r>
        <w:rPr>
          <w:rFonts w:eastAsia="Courier New"/>
          <w:lang w:val="fr-FR"/>
        </w:rPr>
        <w:t xml:space="preserve">        </w:t>
      </w:r>
      <w:r>
        <w:rPr>
          <w:lang w:val="fr-FR"/>
        </w:rPr>
        <w:t xml:space="preserve">The attribute traceReference specifies a globally unique ID and </w:t>
      </w:r>
    </w:p>
    <w:p>
      <w:pPr>
        <w:pStyle w:val="PL"/>
        <w:rPr/>
      </w:pPr>
      <w:r>
        <w:rPr>
          <w:rFonts w:eastAsia="Courier New"/>
          <w:lang w:val="fr-FR"/>
        </w:rPr>
        <w:t xml:space="preserve">        </w:t>
      </w:r>
      <w:r>
        <w:rPr>
          <w:lang w:val="fr-FR"/>
        </w:rPr>
        <w:t xml:space="preserve">identifies a Trace session. One Trace Session may be activated to </w:t>
      </w:r>
    </w:p>
    <w:p>
      <w:pPr>
        <w:pStyle w:val="PL"/>
        <w:rPr>
          <w:lang w:val="fr-FR"/>
        </w:rPr>
      </w:pPr>
      <w:r>
        <w:rPr>
          <w:rFonts w:eastAsia="Courier New"/>
          <w:lang w:val="fr-FR"/>
        </w:rPr>
        <w:t xml:space="preserve">        </w:t>
      </w:r>
      <w:r>
        <w:rPr>
          <w:lang w:val="fr-FR"/>
        </w:rPr>
        <w:t>multiple Network Elements. The traceReference is populated by the</w:t>
      </w:r>
    </w:p>
    <w:p>
      <w:pPr>
        <w:pStyle w:val="PL"/>
        <w:rPr/>
      </w:pPr>
      <w:r>
        <w:rPr>
          <w:rFonts w:eastAsia="Courier New"/>
          <w:lang w:val="fr-FR"/>
        </w:rPr>
        <w:t xml:space="preserve">        </w:t>
      </w:r>
      <w:r>
        <w:rPr>
          <w:lang w:val="fr-FR"/>
        </w:rPr>
        <w:t>consumer that makes the request for a Trace Session.</w:t>
      </w:r>
    </w:p>
    <w:p>
      <w:pPr>
        <w:pStyle w:val="PL"/>
        <w:rPr>
          <w:lang w:val="fr-FR"/>
        </w:rPr>
      </w:pPr>
      <w:r>
        <w:rPr>
          <w:lang w:val="fr-FR"/>
        </w:rPr>
      </w:r>
    </w:p>
    <w:p>
      <w:pPr>
        <w:pStyle w:val="PL"/>
        <w:rPr/>
      </w:pPr>
      <w:r>
        <w:rPr>
          <w:rFonts w:eastAsia="Courier New"/>
          <w:lang w:val="fr-FR"/>
        </w:rPr>
        <w:t xml:space="preserve">        </w:t>
      </w:r>
      <w:r>
        <w:rPr>
          <w:lang w:val="fr-FR"/>
        </w:rPr>
        <w:t xml:space="preserve">The attribute jobType specifies the kind of data to collect. Dependent </w:t>
      </w:r>
    </w:p>
    <w:p>
      <w:pPr>
        <w:pStyle w:val="PL"/>
        <w:rPr>
          <w:lang w:val="fr-FR"/>
        </w:rPr>
      </w:pPr>
      <w:r>
        <w:rPr>
          <w:rFonts w:eastAsia="Courier New"/>
          <w:lang w:val="fr-FR"/>
        </w:rPr>
        <w:t xml:space="preserve">        </w:t>
      </w:r>
      <w:r>
        <w:rPr>
          <w:lang w:val="fr-FR"/>
        </w:rPr>
        <w:t xml:space="preserve">on the selected type various parameters shall be available. The </w:t>
      </w:r>
    </w:p>
    <w:p>
      <w:pPr>
        <w:pStyle w:val="PL"/>
        <w:rPr>
          <w:lang w:val="fr-FR"/>
        </w:rPr>
      </w:pPr>
      <w:r>
        <w:rPr>
          <w:rFonts w:eastAsia="Courier New"/>
          <w:lang w:val="fr-FR"/>
        </w:rPr>
        <w:t xml:space="preserve">        </w:t>
      </w:r>
      <w:r>
        <w:rPr>
          <w:lang w:val="fr-FR"/>
        </w:rPr>
        <w:t xml:space="preserve">attributes jobType, traceReference, </w:t>
      </w:r>
    </w:p>
    <w:p>
      <w:pPr>
        <w:pStyle w:val="PL"/>
        <w:rPr/>
      </w:pPr>
      <w:r>
        <w:rPr>
          <w:rFonts w:eastAsia="Courier New"/>
          <w:lang w:val="fr-FR"/>
        </w:rPr>
        <w:t xml:space="preserve">        </w:t>
      </w:r>
      <w:r>
        <w:rPr>
          <w:lang w:val="fr-FR"/>
        </w:rPr>
        <w:t xml:space="preserve">traceCollectionEntityAddress and traceReportingFormat are mandatory </w:t>
      </w:r>
    </w:p>
    <w:p>
      <w:pPr>
        <w:pStyle w:val="PL"/>
        <w:rPr/>
      </w:pPr>
      <w:r>
        <w:rPr>
          <w:rFonts w:eastAsia="Courier New"/>
          <w:lang w:val="fr-FR"/>
        </w:rPr>
        <w:t xml:space="preserve">        </w:t>
      </w:r>
      <w:r>
        <w:rPr>
          <w:lang w:val="fr-FR"/>
        </w:rPr>
        <w:t xml:space="preserve">for all job types. If streaming reporting is selected for </w:t>
      </w:r>
    </w:p>
    <w:p>
      <w:pPr>
        <w:pStyle w:val="PL"/>
        <w:rPr>
          <w:lang w:val="fr-FR"/>
        </w:rPr>
      </w:pPr>
      <w:r>
        <w:rPr>
          <w:rFonts w:eastAsia="Courier New"/>
          <w:lang w:val="fr-FR"/>
        </w:rPr>
        <w:t xml:space="preserve">        </w:t>
      </w:r>
      <w:r>
        <w:rPr>
          <w:lang w:val="fr-FR"/>
        </w:rPr>
        <w:t xml:space="preserve">traceReportingFormat, streamingTraceConsumerURI shall be present </w:t>
      </w:r>
    </w:p>
    <w:p>
      <w:pPr>
        <w:pStyle w:val="PL"/>
        <w:rPr/>
      </w:pPr>
      <w:r>
        <w:rPr>
          <w:rFonts w:eastAsia="Courier New"/>
          <w:lang w:val="fr-FR"/>
        </w:rPr>
        <w:t xml:space="preserve">        </w:t>
      </w:r>
      <w:r>
        <w:rPr>
          <w:lang w:val="fr-FR"/>
        </w:rPr>
        <w:t xml:space="preserve">additionally. The attribute PLMNTarget shall be present if trace </w:t>
      </w:r>
    </w:p>
    <w:p>
      <w:pPr>
        <w:pStyle w:val="PL"/>
        <w:rPr/>
      </w:pPr>
      <w:r>
        <w:rPr>
          <w:rFonts w:eastAsia="Courier New"/>
          <w:lang w:val="fr-FR"/>
        </w:rPr>
        <w:t xml:space="preserve">        </w:t>
      </w:r>
      <w:r>
        <w:rPr>
          <w:lang w:val="fr-FR"/>
        </w:rPr>
        <w:t>activation method is management based.</w:t>
      </w:r>
    </w:p>
    <w:p>
      <w:pPr>
        <w:pStyle w:val="PL"/>
        <w:rPr>
          <w:lang w:val="fr-FR"/>
        </w:rPr>
      </w:pPr>
      <w:r>
        <w:rPr>
          <w:lang w:val="fr-FR"/>
        </w:rPr>
      </w:r>
    </w:p>
    <w:p>
      <w:pPr>
        <w:pStyle w:val="PL"/>
        <w:rPr/>
      </w:pPr>
      <w:r>
        <w:rPr>
          <w:rFonts w:eastAsia="Courier New"/>
          <w:lang w:val="fr-FR"/>
        </w:rPr>
        <w:t xml:space="preserve">        </w:t>
      </w:r>
      <w:r>
        <w:rPr>
          <w:lang w:val="fr-FR"/>
        </w:rPr>
        <w:t>For the different job types the attributes are differentiated as follows:</w:t>
      </w:r>
    </w:p>
    <w:p>
      <w:pPr>
        <w:pStyle w:val="PL"/>
        <w:rPr>
          <w:lang w:val="fr-FR"/>
        </w:rPr>
      </w:pPr>
      <w:r>
        <w:rPr>
          <w:rFonts w:eastAsia="Courier New"/>
          <w:lang w:val="fr-FR"/>
        </w:rPr>
        <w:t xml:space="preserve">        </w:t>
      </w:r>
      <w:r>
        <w:rPr>
          <w:lang w:val="fr-FR"/>
        </w:rPr>
        <w:t xml:space="preserve">- In case of TRACE_ONLY additionally the following attributes shall be </w:t>
      </w:r>
    </w:p>
    <w:p>
      <w:pPr>
        <w:pStyle w:val="PL"/>
        <w:rPr/>
      </w:pPr>
      <w:r>
        <w:rPr>
          <w:rFonts w:eastAsia="Courier New"/>
          <w:lang w:val="fr-FR"/>
        </w:rPr>
        <w:t xml:space="preserve">        </w:t>
      </w:r>
      <w:r>
        <w:rPr>
          <w:lang w:val="fr-FR"/>
        </w:rPr>
        <w:t xml:space="preserve">available: listOfNeTypes, traceDepth, traceTarget and </w:t>
      </w:r>
    </w:p>
    <w:p>
      <w:pPr>
        <w:pStyle w:val="PL"/>
        <w:rPr/>
      </w:pPr>
      <w:r>
        <w:rPr>
          <w:rFonts w:eastAsia="Courier New"/>
          <w:lang w:val="fr-FR"/>
        </w:rPr>
        <w:t xml:space="preserve">        </w:t>
      </w:r>
      <w:r>
        <w:rPr>
          <w:lang w:val="fr-FR"/>
        </w:rPr>
        <w:t>triggeringEvent.</w:t>
      </w:r>
    </w:p>
    <w:p>
      <w:pPr>
        <w:pStyle w:val="PL"/>
        <w:rPr>
          <w:lang w:val="fr-FR"/>
        </w:rPr>
      </w:pPr>
      <w:r>
        <w:rPr>
          <w:lang w:val="fr-FR"/>
        </w:rPr>
      </w:r>
    </w:p>
    <w:p>
      <w:pPr>
        <w:pStyle w:val="PL"/>
        <w:rPr/>
      </w:pPr>
      <w:r>
        <w:rPr>
          <w:rFonts w:eastAsia="Courier New"/>
          <w:lang w:val="fr-FR"/>
        </w:rPr>
        <w:t xml:space="preserve">        </w:t>
      </w:r>
      <w:r>
        <w:rPr>
          <w:lang w:val="fr-FR"/>
        </w:rPr>
        <w:t xml:space="preserve">For this case the optional attribute listOfInterfaces allows to </w:t>
      </w:r>
    </w:p>
    <w:p>
      <w:pPr>
        <w:pStyle w:val="PL"/>
        <w:rPr>
          <w:lang w:val="fr-FR"/>
        </w:rPr>
      </w:pPr>
      <w:r>
        <w:rPr>
          <w:rFonts w:eastAsia="Courier New"/>
          <w:lang w:val="fr-FR"/>
        </w:rPr>
        <w:t xml:space="preserve">        </w:t>
      </w:r>
      <w:r>
        <w:rPr>
          <w:lang w:val="fr-FR"/>
        </w:rPr>
        <w:t>specify the interfaces to be recorded.</w:t>
      </w:r>
    </w:p>
    <w:p>
      <w:pPr>
        <w:pStyle w:val="PL"/>
        <w:rPr>
          <w:lang w:val="fr-FR"/>
        </w:rPr>
      </w:pPr>
      <w:r>
        <w:rPr>
          <w:lang w:val="fr-FR"/>
        </w:rPr>
      </w:r>
    </w:p>
    <w:p>
      <w:pPr>
        <w:pStyle w:val="PL"/>
        <w:rPr/>
      </w:pPr>
      <w:r>
        <w:rPr>
          <w:rFonts w:eastAsia="Courier New"/>
          <w:lang w:val="fr-FR"/>
        </w:rPr>
        <w:t xml:space="preserve">        </w:t>
      </w:r>
      <w:r>
        <w:rPr>
          <w:lang w:val="fr-FR"/>
        </w:rPr>
        <w:t xml:space="preserve">- In case of IMMEDIATE_MDT_ONLY additionally the following attributes </w:t>
      </w:r>
    </w:p>
    <w:p>
      <w:pPr>
        <w:pStyle w:val="PL"/>
        <w:rPr/>
      </w:pPr>
      <w:r>
        <w:rPr>
          <w:rFonts w:eastAsia="Courier New"/>
          <w:lang w:val="fr-FR"/>
        </w:rPr>
        <w:t xml:space="preserve">        </w:t>
      </w:r>
      <w:r>
        <w:rPr>
          <w:lang w:val="fr-FR"/>
        </w:rPr>
        <w:t>shall be available:</w:t>
      </w:r>
    </w:p>
    <w:p>
      <w:pPr>
        <w:pStyle w:val="PL"/>
        <w:rPr/>
      </w:pPr>
      <w:r>
        <w:rPr>
          <w:rFonts w:eastAsia="Courier New"/>
          <w:lang w:val="fr-FR"/>
        </w:rPr>
        <w:t xml:space="preserve">          </w:t>
      </w:r>
      <w:r>
        <w:rPr>
          <w:lang w:val="fr-FR"/>
        </w:rPr>
        <w:t>- traceTarget</w:t>
      </w:r>
    </w:p>
    <w:p>
      <w:pPr>
        <w:pStyle w:val="PL"/>
        <w:rPr/>
      </w:pPr>
      <w:r>
        <w:rPr>
          <w:rFonts w:eastAsia="Courier New"/>
          <w:lang w:val="fr-FR"/>
        </w:rPr>
        <w:t xml:space="preserve">          </w:t>
      </w:r>
      <w:r>
        <w:rPr>
          <w:lang w:val="fr-FR"/>
        </w:rPr>
        <w:t xml:space="preserve">- MDTAnonymizationOfData, </w:t>
      </w:r>
    </w:p>
    <w:p>
      <w:pPr>
        <w:pStyle w:val="PL"/>
        <w:rPr>
          <w:lang w:val="fr-FR"/>
        </w:rPr>
      </w:pPr>
      <w:r>
        <w:rPr>
          <w:rFonts w:eastAsia="Courier New"/>
          <w:lang w:val="fr-FR"/>
        </w:rPr>
        <w:t xml:space="preserve">          </w:t>
      </w:r>
      <w:r>
        <w:rPr>
          <w:lang w:val="fr-FR"/>
        </w:rPr>
        <w:t xml:space="preserve">- MDTListOfMeasurements, </w:t>
      </w:r>
    </w:p>
    <w:p>
      <w:pPr>
        <w:pStyle w:val="PL"/>
        <w:rPr>
          <w:lang w:val="fr-FR"/>
        </w:rPr>
      </w:pPr>
      <w:r>
        <w:rPr>
          <w:rFonts w:eastAsia="Courier New"/>
          <w:lang w:val="fr-FR"/>
        </w:rPr>
        <w:t xml:space="preserve">          </w:t>
      </w:r>
      <w:r>
        <w:rPr>
          <w:lang w:val="fr-FR"/>
        </w:rPr>
        <w:t>- MDTCollectionPeriodRrmUmts (conditional for M3, M4 and M5 in UMTS),</w:t>
      </w:r>
    </w:p>
    <w:p>
      <w:pPr>
        <w:pStyle w:val="PL"/>
        <w:rPr/>
      </w:pPr>
      <w:r>
        <w:rPr>
          <w:rFonts w:eastAsia="Courier New"/>
          <w:lang w:val="fr-FR"/>
        </w:rPr>
        <w:t xml:space="preserve">          </w:t>
      </w:r>
      <w:r>
        <w:rPr>
          <w:lang w:val="fr-FR"/>
        </w:rPr>
        <w:t>- MDTMeasurementPeriodUMTS (conditional for M6 and M7 in UMTS),</w:t>
      </w:r>
    </w:p>
    <w:p>
      <w:pPr>
        <w:pStyle w:val="PL"/>
        <w:rPr/>
      </w:pPr>
      <w:r>
        <w:rPr>
          <w:rFonts w:eastAsia="Courier New"/>
          <w:lang w:val="fr-FR"/>
        </w:rPr>
        <w:t xml:space="preserve">          </w:t>
      </w:r>
      <w:r>
        <w:rPr>
          <w:lang w:val="fr-FR"/>
        </w:rPr>
        <w:t xml:space="preserve">- MDTCollectionPeriodRrmLte (conditional for M2 and M3 in LTE), </w:t>
      </w:r>
    </w:p>
    <w:p>
      <w:pPr>
        <w:pStyle w:val="PL"/>
        <w:rPr>
          <w:lang w:val="fr-FR"/>
        </w:rPr>
      </w:pPr>
      <w:r>
        <w:rPr>
          <w:rFonts w:eastAsia="Courier New"/>
          <w:lang w:val="fr-FR"/>
        </w:rPr>
        <w:t xml:space="preserve">          </w:t>
      </w:r>
      <w:r>
        <w:rPr>
          <w:lang w:val="fr-FR"/>
        </w:rPr>
        <w:t>- MDTMeasurementPeriodLTE (conditional for M4 and M5 in LTE),</w:t>
      </w:r>
    </w:p>
    <w:p>
      <w:pPr>
        <w:pStyle w:val="PL"/>
        <w:rPr>
          <w:lang w:val="fr-FR"/>
        </w:rPr>
      </w:pPr>
      <w:r>
        <w:rPr>
          <w:rFonts w:eastAsia="Courier New"/>
          <w:lang w:val="fr-FR"/>
        </w:rPr>
        <w:t xml:space="preserve">          </w:t>
      </w:r>
      <w:r>
        <w:rPr>
          <w:lang w:val="fr-FR"/>
        </w:rPr>
        <w:t xml:space="preserve">- MDTCollectionPeriodM6Lte (conditional for M6 in LTE), </w:t>
      </w:r>
    </w:p>
    <w:p>
      <w:pPr>
        <w:pStyle w:val="PL"/>
        <w:rPr/>
      </w:pPr>
      <w:r>
        <w:rPr>
          <w:rFonts w:eastAsia="Courier New"/>
          <w:lang w:val="fr-FR"/>
        </w:rPr>
        <w:t xml:space="preserve">          </w:t>
      </w:r>
      <w:r>
        <w:rPr>
          <w:lang w:val="fr-FR"/>
        </w:rPr>
        <w:t>- MDTCollectionPeriodM7Lte (conditional for M7 in LTE),</w:t>
      </w:r>
    </w:p>
    <w:p>
      <w:pPr>
        <w:pStyle w:val="PL"/>
        <w:rPr/>
      </w:pPr>
      <w:r>
        <w:rPr>
          <w:rFonts w:eastAsia="Courier New"/>
          <w:lang w:val="fr-FR"/>
        </w:rPr>
        <w:t xml:space="preserve">          </w:t>
      </w:r>
      <w:r>
        <w:rPr>
          <w:lang w:val="fr-FR"/>
        </w:rPr>
        <w:t xml:space="preserve">- MDTCollectionPeriodRrmNR (conditional for M4 and M5 in NR), </w:t>
      </w:r>
    </w:p>
    <w:p>
      <w:pPr>
        <w:pStyle w:val="PL"/>
        <w:rPr>
          <w:lang w:val="fr-FR"/>
        </w:rPr>
      </w:pPr>
      <w:r>
        <w:rPr>
          <w:rFonts w:eastAsia="Courier New"/>
          <w:lang w:val="fr-FR"/>
        </w:rPr>
        <w:t xml:space="preserve">          </w:t>
      </w:r>
      <w:r>
        <w:rPr>
          <w:lang w:val="fr-FR"/>
        </w:rPr>
        <w:t xml:space="preserve">- MDTCollectionPeriodM6NR (conditional for M6 in NR), </w:t>
      </w:r>
    </w:p>
    <w:p>
      <w:pPr>
        <w:pStyle w:val="PL"/>
        <w:rPr>
          <w:lang w:val="fr-FR"/>
        </w:rPr>
      </w:pPr>
      <w:r>
        <w:rPr>
          <w:rFonts w:eastAsia="Courier New"/>
          <w:lang w:val="fr-FR"/>
        </w:rPr>
        <w:t xml:space="preserve">          </w:t>
      </w:r>
      <w:r>
        <w:rPr>
          <w:lang w:val="fr-FR"/>
        </w:rPr>
        <w:t xml:space="preserve">- MDTCollectionPeriodM7NR (conditional for M7 in NR), </w:t>
      </w:r>
    </w:p>
    <w:p>
      <w:pPr>
        <w:pStyle w:val="PL"/>
        <w:rPr/>
      </w:pPr>
      <w:r>
        <w:rPr>
          <w:rFonts w:eastAsia="Courier New"/>
          <w:lang w:val="fr-FR"/>
        </w:rPr>
        <w:t xml:space="preserve">          </w:t>
      </w:r>
      <w:r>
        <w:rPr>
          <w:lang w:val="fr-FR"/>
        </w:rPr>
        <w:t xml:space="preserve">- MDTReportInterval (conditional for M1 in LTE or NR and M1/M2 in </w:t>
      </w:r>
    </w:p>
    <w:p>
      <w:pPr>
        <w:pStyle w:val="PL"/>
        <w:rPr/>
      </w:pPr>
      <w:r>
        <w:rPr>
          <w:rFonts w:eastAsia="Courier New"/>
          <w:lang w:val="fr-FR"/>
        </w:rPr>
        <w:t xml:space="preserve">            </w:t>
      </w:r>
      <w:r>
        <w:rPr>
          <w:lang w:val="fr-FR"/>
        </w:rPr>
        <w:t xml:space="preserve">UMTS), </w:t>
      </w:r>
    </w:p>
    <w:p>
      <w:pPr>
        <w:pStyle w:val="PL"/>
        <w:rPr>
          <w:lang w:val="fr-FR"/>
        </w:rPr>
      </w:pPr>
      <w:r>
        <w:rPr>
          <w:rFonts w:eastAsia="Courier New"/>
          <w:lang w:val="fr-FR"/>
        </w:rPr>
        <w:t xml:space="preserve">          </w:t>
      </w:r>
      <w:r>
        <w:rPr>
          <w:lang w:val="fr-FR"/>
        </w:rPr>
        <w:t xml:space="preserve">- MDTReportAmount (conditional for M1 in LTE or NR and M1/M2 in </w:t>
      </w:r>
    </w:p>
    <w:p>
      <w:pPr>
        <w:pStyle w:val="PL"/>
        <w:rPr>
          <w:lang w:val="fr-FR"/>
        </w:rPr>
      </w:pPr>
      <w:r>
        <w:rPr>
          <w:rFonts w:eastAsia="Courier New"/>
          <w:lang w:val="fr-FR"/>
        </w:rPr>
        <w:t xml:space="preserve">            </w:t>
      </w:r>
      <w:r>
        <w:rPr>
          <w:lang w:val="fr-FR"/>
        </w:rPr>
        <w:t xml:space="preserve">UMTS), </w:t>
      </w:r>
    </w:p>
    <w:p>
      <w:pPr>
        <w:pStyle w:val="PL"/>
        <w:rPr/>
      </w:pPr>
      <w:r>
        <w:rPr>
          <w:rFonts w:eastAsia="Courier New"/>
          <w:lang w:val="fr-FR"/>
        </w:rPr>
        <w:t xml:space="preserve">          </w:t>
      </w:r>
      <w:r>
        <w:rPr>
          <w:lang w:val="fr-FR"/>
        </w:rPr>
        <w:t xml:space="preserve">- MDTReportingTrigger (conditional for M1 in LTE or NR and M1/M2 in </w:t>
      </w:r>
    </w:p>
    <w:p>
      <w:pPr>
        <w:pStyle w:val="PL"/>
        <w:rPr/>
      </w:pPr>
      <w:r>
        <w:rPr>
          <w:rFonts w:eastAsia="Courier New"/>
          <w:lang w:val="fr-FR"/>
        </w:rPr>
        <w:t xml:space="preserve">            </w:t>
      </w:r>
      <w:r>
        <w:rPr>
          <w:lang w:val="fr-FR"/>
        </w:rPr>
        <w:t xml:space="preserve">UMTS), </w:t>
      </w:r>
    </w:p>
    <w:p>
      <w:pPr>
        <w:pStyle w:val="PL"/>
        <w:rPr/>
      </w:pPr>
      <w:r>
        <w:rPr>
          <w:rFonts w:eastAsia="Courier New"/>
          <w:lang w:val="fr-FR"/>
        </w:rPr>
        <w:t xml:space="preserve">          </w:t>
      </w:r>
      <w:r>
        <w:rPr>
          <w:lang w:val="fr-FR"/>
        </w:rPr>
        <w:t xml:space="preserve">- MDTEventThreshold (conditional for A2 event reporting or A2 event </w:t>
      </w:r>
    </w:p>
    <w:p>
      <w:pPr>
        <w:pStyle w:val="PL"/>
        <w:rPr>
          <w:lang w:val="fr-FR"/>
        </w:rPr>
      </w:pPr>
      <w:r>
        <w:rPr>
          <w:rFonts w:eastAsia="Courier New"/>
          <w:lang w:val="fr-FR"/>
        </w:rPr>
        <w:t xml:space="preserve">            </w:t>
      </w:r>
      <w:r>
        <w:rPr>
          <w:lang w:val="fr-FR"/>
        </w:rPr>
        <w:t xml:space="preserve">triggered periodic reporting), </w:t>
      </w:r>
    </w:p>
    <w:p>
      <w:pPr>
        <w:pStyle w:val="PL"/>
        <w:rPr>
          <w:lang w:val="fr-FR"/>
        </w:rPr>
      </w:pPr>
      <w:r>
        <w:rPr>
          <w:rFonts w:eastAsia="Courier New"/>
          <w:lang w:val="fr-FR"/>
        </w:rPr>
        <w:t xml:space="preserve">          </w:t>
      </w:r>
      <w:r>
        <w:rPr>
          <w:lang w:val="fr-FR"/>
        </w:rPr>
        <w:t xml:space="preserve">- MDTMeasurementQuantity (conditional for 1F event reporting). </w:t>
      </w:r>
    </w:p>
    <w:p>
      <w:pPr>
        <w:pStyle w:val="PL"/>
        <w:rPr>
          <w:lang w:val="fr-FR"/>
        </w:rPr>
      </w:pPr>
      <w:r>
        <w:rPr>
          <w:lang w:val="fr-FR"/>
        </w:rPr>
      </w:r>
    </w:p>
    <w:p>
      <w:pPr>
        <w:pStyle w:val="PL"/>
        <w:rPr/>
      </w:pPr>
      <w:r>
        <w:rPr>
          <w:rFonts w:eastAsia="Courier New"/>
          <w:lang w:val="fr-FR"/>
        </w:rPr>
        <w:t xml:space="preserve">        </w:t>
      </w:r>
      <w:r>
        <w:rPr>
          <w:lang w:val="fr-FR"/>
        </w:rPr>
        <w:t xml:space="preserve">For this case the optional attribute MDTAreaScope allows to specify </w:t>
      </w:r>
    </w:p>
    <w:p>
      <w:pPr>
        <w:pStyle w:val="PL"/>
        <w:rPr/>
      </w:pPr>
      <w:r>
        <w:rPr>
          <w:rFonts w:eastAsia="Courier New"/>
          <w:lang w:val="fr-FR"/>
        </w:rPr>
        <w:t xml:space="preserve">        </w:t>
      </w:r>
      <w:r>
        <w:rPr>
          <w:lang w:val="fr-FR"/>
        </w:rPr>
        <w:t xml:space="preserve">the area in terms of cells or Tracking Area/Routing Area/Location area </w:t>
      </w:r>
    </w:p>
    <w:p>
      <w:pPr>
        <w:pStyle w:val="PL"/>
        <w:rPr>
          <w:lang w:val="fr-FR"/>
        </w:rPr>
      </w:pPr>
      <w:r>
        <w:rPr>
          <w:rFonts w:eastAsia="Courier New"/>
          <w:lang w:val="fr-FR"/>
        </w:rPr>
        <w:t xml:space="preserve">        </w:t>
      </w:r>
      <w:r>
        <w:rPr>
          <w:lang w:val="fr-FR"/>
        </w:rPr>
        <w:t xml:space="preserve">where the MDT data collection shall take place and the optional </w:t>
      </w:r>
    </w:p>
    <w:p>
      <w:pPr>
        <w:pStyle w:val="PL"/>
        <w:rPr/>
      </w:pPr>
      <w:r>
        <w:rPr>
          <w:rFonts w:eastAsia="Courier New"/>
          <w:lang w:val="fr-FR"/>
        </w:rPr>
        <w:t xml:space="preserve">        </w:t>
      </w:r>
      <w:r>
        <w:rPr>
          <w:lang w:val="fr-FR"/>
        </w:rPr>
        <w:t xml:space="preserve">attributes MDTPositioningMethod, MDTSensorInformation allow to </w:t>
      </w:r>
    </w:p>
    <w:p>
      <w:pPr>
        <w:pStyle w:val="PL"/>
        <w:rPr/>
      </w:pPr>
      <w:r>
        <w:rPr>
          <w:rFonts w:eastAsia="Courier New"/>
          <w:lang w:val="fr-FR"/>
        </w:rPr>
        <w:t xml:space="preserve">        </w:t>
      </w:r>
      <w:r>
        <w:rPr>
          <w:lang w:val="fr-FR"/>
        </w:rPr>
        <w:t xml:space="preserve">specify the positioning methods to use or the sensor information to </w:t>
      </w:r>
    </w:p>
    <w:p>
      <w:pPr>
        <w:pStyle w:val="PL"/>
        <w:rPr>
          <w:lang w:val="fr-FR"/>
        </w:rPr>
      </w:pPr>
      <w:r>
        <w:rPr>
          <w:rFonts w:eastAsia="Courier New"/>
          <w:lang w:val="fr-FR"/>
        </w:rPr>
        <w:t xml:space="preserve">        </w:t>
      </w:r>
      <w:r>
        <w:rPr>
          <w:lang w:val="fr-FR"/>
        </w:rPr>
        <w:t>include.</w:t>
      </w:r>
    </w:p>
    <w:p>
      <w:pPr>
        <w:pStyle w:val="PL"/>
        <w:rPr>
          <w:lang w:val="fr-FR"/>
        </w:rPr>
      </w:pPr>
      <w:r>
        <w:rPr>
          <w:lang w:val="fr-FR"/>
        </w:rPr>
      </w:r>
    </w:p>
    <w:p>
      <w:pPr>
        <w:pStyle w:val="PL"/>
        <w:rPr>
          <w:lang w:val="fr-FR"/>
        </w:rPr>
      </w:pPr>
      <w:r>
        <w:rPr>
          <w:rFonts w:eastAsia="Courier New"/>
          <w:lang w:val="fr-FR"/>
        </w:rPr>
        <w:t xml:space="preserve">        </w:t>
      </w:r>
      <w:r>
        <w:rPr>
          <w:lang w:val="fr-FR"/>
        </w:rPr>
        <w:t xml:space="preserve">- In case of IMMEDIATE_MDT_AND_TRACE both additional attributes of </w:t>
      </w:r>
    </w:p>
    <w:p>
      <w:pPr>
        <w:pStyle w:val="PL"/>
        <w:rPr>
          <w:lang w:val="fr-FR"/>
        </w:rPr>
      </w:pPr>
      <w:r>
        <w:rPr>
          <w:rFonts w:eastAsia="Courier New"/>
          <w:lang w:val="fr-FR"/>
        </w:rPr>
        <w:t xml:space="preserve">        </w:t>
      </w:r>
      <w:r>
        <w:rPr>
          <w:lang w:val="fr-FR"/>
        </w:rPr>
        <w:t>TRACE_ONLY and IMMEDIATE_MDT_ONLY shall apply.</w:t>
      </w:r>
    </w:p>
    <w:p>
      <w:pPr>
        <w:pStyle w:val="PL"/>
        <w:rPr>
          <w:lang w:val="fr-FR"/>
        </w:rPr>
      </w:pPr>
      <w:r>
        <w:rPr>
          <w:lang w:val="fr-FR"/>
        </w:rPr>
      </w:r>
    </w:p>
    <w:p>
      <w:pPr>
        <w:pStyle w:val="PL"/>
        <w:rPr/>
      </w:pPr>
      <w:r>
        <w:rPr>
          <w:rFonts w:eastAsia="Courier New"/>
          <w:lang w:val="fr-FR"/>
        </w:rPr>
        <w:t xml:space="preserve">        </w:t>
      </w:r>
      <w:r>
        <w:rPr>
          <w:lang w:val="fr-FR"/>
        </w:rPr>
        <w:t xml:space="preserve">- In case of LOGGED_MDT_ONLY additionally the following attributes </w:t>
      </w:r>
    </w:p>
    <w:p>
      <w:pPr>
        <w:pStyle w:val="PL"/>
        <w:rPr/>
      </w:pPr>
      <w:r>
        <w:rPr>
          <w:rFonts w:eastAsia="Courier New"/>
          <w:lang w:val="fr-FR"/>
        </w:rPr>
        <w:t xml:space="preserve">        </w:t>
      </w:r>
      <w:r>
        <w:rPr>
          <w:lang w:val="fr-FR"/>
        </w:rPr>
        <w:t xml:space="preserve">shall be available: traceTarget, MDTAnonymizationOfData, </w:t>
      </w:r>
    </w:p>
    <w:p>
      <w:pPr>
        <w:pStyle w:val="PL"/>
        <w:rPr>
          <w:lang w:val="fr-FR"/>
        </w:rPr>
      </w:pPr>
      <w:r>
        <w:rPr>
          <w:rFonts w:eastAsia="Courier New"/>
          <w:lang w:val="fr-FR"/>
        </w:rPr>
        <w:t xml:space="preserve">        </w:t>
      </w:r>
      <w:r>
        <w:rPr>
          <w:lang w:val="fr-FR"/>
        </w:rPr>
        <w:t xml:space="preserve">MDTTraceCollectionEntityID, MDTLoggingInterval, </w:t>
      </w:r>
    </w:p>
    <w:p>
      <w:pPr>
        <w:pStyle w:val="PL"/>
        <w:rPr>
          <w:lang w:val="fr-FR"/>
        </w:rPr>
      </w:pPr>
      <w:r>
        <w:rPr>
          <w:rFonts w:eastAsia="Courier New"/>
          <w:lang w:val="fr-FR"/>
        </w:rPr>
        <w:t xml:space="preserve">        </w:t>
      </w:r>
      <w:r>
        <w:rPr>
          <w:lang w:val="fr-FR"/>
        </w:rPr>
        <w:t xml:space="preserve">MDTLoggingDuration, MDTReportType, </w:t>
      </w:r>
    </w:p>
    <w:p>
      <w:pPr>
        <w:pStyle w:val="PL"/>
        <w:rPr/>
      </w:pPr>
      <w:r>
        <w:rPr>
          <w:rFonts w:eastAsia="Courier New"/>
          <w:lang w:val="fr-FR"/>
        </w:rPr>
        <w:t xml:space="preserve">        </w:t>
      </w:r>
      <w:r>
        <w:rPr>
          <w:lang w:val="fr-FR"/>
        </w:rPr>
        <w:t>MDTEventListForTriggeredMeasurements.</w:t>
      </w:r>
    </w:p>
    <w:p>
      <w:pPr>
        <w:pStyle w:val="PL"/>
        <w:rPr>
          <w:lang w:val="fr-FR"/>
        </w:rPr>
      </w:pPr>
      <w:r>
        <w:rPr>
          <w:lang w:val="fr-FR"/>
        </w:rPr>
      </w:r>
    </w:p>
    <w:p>
      <w:pPr>
        <w:pStyle w:val="PL"/>
        <w:rPr/>
      </w:pPr>
      <w:r>
        <w:rPr>
          <w:rFonts w:eastAsia="Courier New"/>
          <w:lang w:val="fr-FR"/>
        </w:rPr>
        <w:t xml:space="preserve">        </w:t>
      </w:r>
      <w:r>
        <w:rPr>
          <w:lang w:val="fr-FR"/>
        </w:rPr>
        <w:t xml:space="preserve">For this case the optional attribute MDTAreaScope allows to specify </w:t>
      </w:r>
    </w:p>
    <w:p>
      <w:pPr>
        <w:pStyle w:val="PL"/>
        <w:rPr>
          <w:lang w:val="fr-FR"/>
        </w:rPr>
      </w:pPr>
      <w:r>
        <w:rPr>
          <w:rFonts w:eastAsia="Courier New"/>
          <w:lang w:val="fr-FR"/>
        </w:rPr>
        <w:t xml:space="preserve">        </w:t>
      </w:r>
      <w:r>
        <w:rPr>
          <w:lang w:val="fr-FR"/>
        </w:rPr>
        <w:t xml:space="preserve">the area in terms of cells or Tracking Area/Routing Area/Location area </w:t>
      </w:r>
    </w:p>
    <w:p>
      <w:pPr>
        <w:pStyle w:val="PL"/>
        <w:rPr/>
      </w:pPr>
      <w:r>
        <w:rPr>
          <w:rFonts w:eastAsia="Courier New"/>
          <w:lang w:val="fr-FR"/>
        </w:rPr>
        <w:t xml:space="preserve">        </w:t>
      </w:r>
      <w:r>
        <w:rPr>
          <w:lang w:val="fr-FR"/>
        </w:rPr>
        <w:t xml:space="preserve">where the MDT data collection shall take place, the optional attribute </w:t>
      </w:r>
    </w:p>
    <w:p>
      <w:pPr>
        <w:pStyle w:val="PL"/>
        <w:rPr/>
      </w:pPr>
      <w:r>
        <w:rPr>
          <w:rFonts w:eastAsia="Courier New"/>
          <w:lang w:val="fr-FR"/>
        </w:rPr>
        <w:t xml:space="preserve">        </w:t>
      </w:r>
      <w:r>
        <w:rPr>
          <w:lang w:val="fr-FR"/>
        </w:rPr>
        <w:t xml:space="preserve">MDTPLMNList allows to specify the PLMNs where measurement collection, </w:t>
      </w:r>
    </w:p>
    <w:p>
      <w:pPr>
        <w:pStyle w:val="PL"/>
        <w:rPr>
          <w:lang w:val="fr-FR"/>
        </w:rPr>
      </w:pPr>
      <w:r>
        <w:rPr>
          <w:rFonts w:eastAsia="Courier New"/>
          <w:lang w:val="fr-FR"/>
        </w:rPr>
        <w:t xml:space="preserve">        </w:t>
      </w:r>
      <w:r>
        <w:rPr>
          <w:lang w:val="fr-FR"/>
        </w:rPr>
        <w:t xml:space="preserve">status indication and log reporting is allowed, the optional attribute </w:t>
      </w:r>
    </w:p>
    <w:p>
      <w:pPr>
        <w:pStyle w:val="PL"/>
        <w:rPr>
          <w:lang w:val="fr-FR"/>
        </w:rPr>
      </w:pPr>
      <w:r>
        <w:rPr>
          <w:rFonts w:eastAsia="Courier New"/>
          <w:lang w:val="fr-FR"/>
        </w:rPr>
        <w:t xml:space="preserve">        </w:t>
      </w:r>
      <w:r>
        <w:rPr>
          <w:lang w:val="fr-FR"/>
        </w:rPr>
        <w:t xml:space="preserve">MDTAreaConfigurationForNeighCell allows to specify the area for </w:t>
      </w:r>
    </w:p>
    <w:p>
      <w:pPr>
        <w:pStyle w:val="PL"/>
        <w:rPr/>
      </w:pPr>
      <w:r>
        <w:rPr>
          <w:rFonts w:eastAsia="Courier New"/>
          <w:lang w:val="fr-FR"/>
        </w:rPr>
        <w:t xml:space="preserve">        </w:t>
      </w:r>
      <w:r>
        <w:rPr>
          <w:lang w:val="fr-FR"/>
        </w:rPr>
        <w:t xml:space="preserve">which UE is requested to perform measurements logging for neighbour </w:t>
      </w:r>
    </w:p>
    <w:p>
      <w:pPr>
        <w:pStyle w:val="PL"/>
        <w:rPr/>
      </w:pPr>
      <w:r>
        <w:rPr>
          <w:rFonts w:eastAsia="Courier New"/>
          <w:lang w:val="fr-FR"/>
        </w:rPr>
        <w:t xml:space="preserve">        </w:t>
      </w:r>
      <w:r>
        <w:rPr>
          <w:lang w:val="fr-FR"/>
        </w:rPr>
        <w:t xml:space="preserve">cells which have list of frequencies and the optional attribute </w:t>
      </w:r>
    </w:p>
    <w:p>
      <w:pPr>
        <w:pStyle w:val="PL"/>
        <w:rPr>
          <w:lang w:val="fr-FR"/>
        </w:rPr>
      </w:pPr>
      <w:r>
        <w:rPr>
          <w:rFonts w:eastAsia="Courier New"/>
          <w:lang w:val="fr-FR"/>
        </w:rPr>
        <w:t xml:space="preserve">        </w:t>
      </w:r>
      <w:r>
        <w:rPr>
          <w:lang w:val="fr-FR"/>
        </w:rPr>
        <w:t xml:space="preserve">MDTSensorInformation allows to specify the sensor information to </w:t>
      </w:r>
    </w:p>
    <w:p>
      <w:pPr>
        <w:pStyle w:val="PL"/>
        <w:rPr>
          <w:lang w:val="fr-FR"/>
        </w:rPr>
      </w:pPr>
      <w:r>
        <w:rPr>
          <w:rFonts w:eastAsia="Courier New"/>
          <w:lang w:val="fr-FR"/>
        </w:rPr>
        <w:t xml:space="preserve">        </w:t>
      </w:r>
      <w:r>
        <w:rPr>
          <w:lang w:val="fr-FR"/>
        </w:rPr>
        <w:t>include.</w:t>
      </w:r>
    </w:p>
    <w:p>
      <w:pPr>
        <w:pStyle w:val="PL"/>
        <w:rPr>
          <w:lang w:val="fr-FR"/>
        </w:rPr>
      </w:pPr>
      <w:r>
        <w:rPr>
          <w:lang w:val="fr-FR"/>
        </w:rPr>
      </w:r>
    </w:p>
    <w:p>
      <w:pPr>
        <w:pStyle w:val="PL"/>
        <w:rPr/>
      </w:pPr>
      <w:r>
        <w:rPr>
          <w:rFonts w:eastAsia="Courier New"/>
          <w:lang w:val="fr-FR"/>
        </w:rPr>
        <w:t xml:space="preserve">        </w:t>
      </w:r>
      <w:r>
        <w:rPr>
          <w:lang w:val="fr-FR"/>
        </w:rPr>
        <w:t xml:space="preserve">- In case of RLF_REPORT_ONLY and RCEF_REPORT_ONLY additionally the </w:t>
      </w:r>
    </w:p>
    <w:p>
      <w:pPr>
        <w:pStyle w:val="PL"/>
        <w:rPr/>
      </w:pPr>
      <w:r>
        <w:rPr>
          <w:rFonts w:eastAsia="Courier New"/>
          <w:lang w:val="fr-FR"/>
        </w:rPr>
        <w:t xml:space="preserve">        </w:t>
      </w:r>
      <w:r>
        <w:rPr>
          <w:lang w:val="fr-FR"/>
        </w:rPr>
        <w:t xml:space="preserve">attribute traceTarget shall be available, the optional attribute </w:t>
      </w:r>
    </w:p>
    <w:p>
      <w:pPr>
        <w:pStyle w:val="PL"/>
        <w:rPr>
          <w:lang w:val="fr-FR"/>
        </w:rPr>
      </w:pPr>
      <w:r>
        <w:rPr>
          <w:rFonts w:eastAsia="Courier New"/>
          <w:lang w:val="fr-FR"/>
        </w:rPr>
        <w:t xml:space="preserve">        </w:t>
      </w:r>
      <w:r>
        <w:rPr>
          <w:lang w:val="fr-FR"/>
        </w:rPr>
        <w:t xml:space="preserve">MDTAreaScope allows to specify the eNB or list of eNBs or gNB or </w:t>
      </w:r>
    </w:p>
    <w:p>
      <w:pPr>
        <w:pStyle w:val="PL"/>
        <w:rPr/>
      </w:pPr>
      <w:r>
        <w:rPr>
          <w:rFonts w:eastAsia="Courier New"/>
          <w:lang w:val="fr-FR"/>
        </w:rPr>
        <w:t xml:space="preserve">        </w:t>
      </w:r>
      <w:r>
        <w:rPr>
          <w:lang w:val="fr-FR"/>
        </w:rPr>
        <w:t>list of gNBs where the reports should be collected.</w:t>
      </w:r>
    </w:p>
    <w:p>
      <w:pPr>
        <w:pStyle w:val="PL"/>
        <w:rPr>
          <w:lang w:val="fr-FR"/>
        </w:rPr>
      </w:pPr>
      <w:r>
        <w:rPr>
          <w:lang w:val="fr-FR"/>
        </w:rPr>
      </w:r>
    </w:p>
    <w:p>
      <w:pPr>
        <w:pStyle w:val="PL"/>
        <w:rPr/>
      </w:pPr>
      <w:r>
        <w:rPr>
          <w:rFonts w:eastAsia="Courier New"/>
          <w:lang w:val="fr-FR"/>
        </w:rPr>
        <w:t xml:space="preserve">        </w:t>
      </w:r>
      <w:r>
        <w:rPr>
          <w:lang w:val="fr-FR"/>
        </w:rPr>
        <w:t xml:space="preserve">- In case of LOGGED_MBSFN_MDT additionally the following attributes </w:t>
      </w:r>
    </w:p>
    <w:p>
      <w:pPr>
        <w:pStyle w:val="PL"/>
        <w:rPr/>
      </w:pPr>
      <w:r>
        <w:rPr>
          <w:rFonts w:eastAsia="Courier New"/>
          <w:lang w:val="fr-FR"/>
        </w:rPr>
        <w:t xml:space="preserve">        </w:t>
      </w:r>
      <w:r>
        <w:rPr>
          <w:lang w:val="fr-FR"/>
        </w:rPr>
        <w:t xml:space="preserve">shall be available: MDTAnonymizationOfData, MDTLoggingInterval, </w:t>
      </w:r>
    </w:p>
    <w:p>
      <w:pPr>
        <w:pStyle w:val="PL"/>
        <w:rPr>
          <w:lang w:val="fr-FR"/>
        </w:rPr>
      </w:pPr>
      <w:r>
        <w:rPr>
          <w:rFonts w:eastAsia="Courier New"/>
          <w:lang w:val="fr-FR"/>
        </w:rPr>
        <w:t xml:space="preserve">        </w:t>
      </w:r>
      <w:r>
        <w:rPr>
          <w:lang w:val="fr-FR"/>
        </w:rPr>
        <w:t>MDTLoggingDuration, MDTMBSFNAreaList.</w:t>
      </w:r>
    </w:p>
    <w:p>
      <w:pPr>
        <w:pStyle w:val="PL"/>
        <w:rPr>
          <w:rFonts w:eastAsia="Courier New"/>
          <w:lang w:val="fr-FR"/>
        </w:rPr>
      </w:pPr>
      <w:r>
        <w:rPr>
          <w:rFonts w:eastAsia="Courier New"/>
          <w:lang w:val="fr-FR"/>
        </w:rPr>
        <w:t xml:space="preserve">        </w:t>
      </w:r>
    </w:p>
    <w:p>
      <w:pPr>
        <w:pStyle w:val="PL"/>
        <w:rPr/>
      </w:pPr>
      <w:r>
        <w:rPr>
          <w:rFonts w:eastAsia="Courier New"/>
          <w:lang w:val="fr-FR"/>
        </w:rPr>
        <w:t xml:space="preserve">        </w:t>
      </w:r>
      <w:r>
        <w:rPr>
          <w:lang w:val="fr-FR"/>
        </w:rPr>
        <w:t>Creation and deletion of TraceJob instances by MnS consumers is optional;</w:t>
      </w:r>
    </w:p>
    <w:p>
      <w:pPr>
        <w:pStyle w:val="PL"/>
        <w:rPr/>
      </w:pPr>
      <w:r>
        <w:rPr>
          <w:rFonts w:eastAsia="Courier New"/>
          <w:lang w:val="fr-FR"/>
        </w:rPr>
        <w:t xml:space="preserve">        </w:t>
      </w:r>
      <w:r>
        <w:rPr>
          <w:lang w:val="fr-FR"/>
        </w:rPr>
        <w:t>when not supported, the TraceJob instances may be created and deleted by</w:t>
      </w:r>
    </w:p>
    <w:p>
      <w:pPr>
        <w:pStyle w:val="PL"/>
        <w:rPr>
          <w:lang w:val="fr-FR"/>
        </w:rPr>
      </w:pPr>
      <w:r>
        <w:rPr>
          <w:rFonts w:eastAsia="Courier New"/>
          <w:lang w:val="fr-FR"/>
        </w:rPr>
        <w:t xml:space="preserve">        </w:t>
      </w:r>
      <w:r>
        <w:rPr>
          <w:lang w:val="fr-FR"/>
        </w:rPr>
        <w:t>the system or be pre-installed.";</w:t>
      </w:r>
    </w:p>
    <w:p>
      <w:pPr>
        <w:pStyle w:val="PL"/>
        <w:rPr>
          <w:lang w:val="fr-FR"/>
        </w:rPr>
      </w:pPr>
      <w:r>
        <w:rPr>
          <w:lang w:val="fr-FR"/>
        </w:rPr>
      </w:r>
    </w:p>
    <w:p>
      <w:pPr>
        <w:pStyle w:val="PL"/>
        <w:rPr>
          <w:lang w:val="fr-FR"/>
        </w:rPr>
      </w:pPr>
      <w:r>
        <w:rPr>
          <w:rFonts w:eastAsia="Courier New"/>
          <w:lang w:val="fr-FR"/>
        </w:rPr>
        <w:t xml:space="preserve">      </w:t>
      </w:r>
      <w:r>
        <w:rPr>
          <w:lang w:val="fr-FR"/>
        </w:rPr>
        <w:t>key id;</w:t>
      </w:r>
    </w:p>
    <w:p>
      <w:pPr>
        <w:pStyle w:val="PL"/>
        <w:rPr>
          <w:lang w:val="fr-FR"/>
        </w:rPr>
      </w:pPr>
      <w:r>
        <w:rPr>
          <w:rFonts w:eastAsia="Courier New"/>
          <w:lang w:val="fr-FR"/>
        </w:rPr>
        <w:t xml:space="preserve">      </w:t>
      </w:r>
      <w:r>
        <w:rPr>
          <w:lang w:val="fr-FR"/>
        </w:rPr>
        <w:t>uses top3gpp:Top_Grp ;</w:t>
      </w:r>
    </w:p>
    <w:p>
      <w:pPr>
        <w:pStyle w:val="PL"/>
        <w:rPr>
          <w:lang w:val="fr-FR"/>
        </w:rPr>
      </w:pPr>
      <w:r>
        <w:rPr>
          <w:rFonts w:eastAsia="Courier New"/>
          <w:lang w:val="fr-FR"/>
        </w:rPr>
        <w:t xml:space="preserve">      </w:t>
      </w:r>
      <w:r>
        <w:rPr>
          <w:lang w:val="fr-FR"/>
        </w:rPr>
        <w:t>container attributes {</w:t>
      </w:r>
    </w:p>
    <w:p>
      <w:pPr>
        <w:pStyle w:val="PL"/>
        <w:rPr>
          <w:lang w:val="fr-FR"/>
        </w:rPr>
      </w:pPr>
      <w:r>
        <w:rPr>
          <w:rFonts w:eastAsia="Courier New"/>
          <w:lang w:val="fr-FR"/>
        </w:rPr>
        <w:t xml:space="preserve">        </w:t>
      </w:r>
      <w:r>
        <w:rPr>
          <w:lang w:val="fr-FR"/>
        </w:rPr>
        <w:t>uses TraceJobGrp ;</w:t>
      </w:r>
    </w:p>
    <w:p>
      <w:pPr>
        <w:pStyle w:val="PL"/>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w:t>
      </w:r>
    </w:p>
    <w:p>
      <w:pPr>
        <w:pStyle w:val="PL"/>
        <w:rPr>
          <w:lang w:val="fr-FR"/>
        </w:rPr>
      </w:pPr>
      <w:r>
        <w:rPr>
          <w:rFonts w:eastAsia="Courier New"/>
          <w:lang w:val="fr-FR"/>
        </w:rPr>
        <w:t xml:space="preserve">  </w:t>
      </w:r>
      <w:r>
        <w:rPr>
          <w:lang w:val="fr-FR"/>
        </w:rPr>
        <w:t>}</w:t>
      </w:r>
    </w:p>
    <w:p>
      <w:pPr>
        <w:pStyle w:val="PL"/>
        <w:rPr>
          <w:lang w:val="fr-FR"/>
        </w:rPr>
      </w:pPr>
      <w:r>
        <w:rPr>
          <w:lang w:val="fr-FR"/>
        </w:rPr>
        <w:t>}</w:t>
      </w:r>
    </w:p>
    <w:p>
      <w:pPr>
        <w:pStyle w:val="PL"/>
        <w:rPr>
          <w:lang w:val="fr-FR"/>
        </w:rPr>
      </w:pPr>
      <w:r>
        <w:rPr>
          <w:lang w:val="fr-FR"/>
        </w:rPr>
        <w:t>&lt;CODE ENDS&gt;</w:t>
      </w:r>
    </w:p>
    <w:p>
      <w:pPr>
        <w:pStyle w:val="PL"/>
        <w:rPr>
          <w:lang w:val="fr-FR"/>
        </w:rPr>
      </w:pPr>
      <w:r>
        <w:rPr>
          <w:lang w:val="fr-FR"/>
        </w:rPr>
      </w:r>
    </w:p>
    <w:p>
      <w:pPr>
        <w:pStyle w:val="Heading1"/>
        <w:ind w:left="1134" w:hanging="1134"/>
        <w:rPr>
          <w:lang w:val="fr-FR" w:eastAsia="zh-CN"/>
        </w:rPr>
      </w:pPr>
      <w:bookmarkStart w:id="89" w:name="__RefHeading___Toc145945089"/>
      <w:bookmarkEnd w:id="89"/>
      <w:r>
        <w:rPr>
          <w:lang w:val="fr-FR" w:eastAsia="zh-CN"/>
        </w:rPr>
        <w:t>D.3</w:t>
        <w:tab/>
        <w:t>Void</w:t>
      </w:r>
    </w:p>
    <w:p>
      <w:pPr>
        <w:pStyle w:val="Heading1"/>
        <w:ind w:left="1134" w:hanging="1134"/>
        <w:rPr>
          <w:lang w:eastAsia="zh-CN"/>
        </w:rPr>
      </w:pPr>
      <w:bookmarkStart w:id="90" w:name="__RefHeading___Toc145945090"/>
      <w:bookmarkEnd w:id="90"/>
      <w:r>
        <w:rPr>
          <w:lang w:eastAsia="zh-CN"/>
        </w:rPr>
        <w:t>D.4</w:t>
        <w:tab/>
        <w:t>Mount information</w:t>
      </w:r>
    </w:p>
    <w:p>
      <w:pPr>
        <w:pStyle w:val="Normal"/>
        <w:rPr/>
      </w:pPr>
      <w:r>
        <w:rPr/>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 </w:t>
      </w:r>
    </w:p>
    <w:p>
      <w:pPr>
        <w:pStyle w:val="Normal"/>
        <w:rPr>
          <w:lang w:eastAsia="zh-CN"/>
        </w:rPr>
      </w:pPr>
      <w:r>
        <w:rPr/>
        <w:t>See IETF RFC 8528 [16] that describes the mechanism that adds the schema trees defined by a set of YANG modules onto a mount point defined in the schema tree in another YANG module.</w:t>
      </w:r>
    </w:p>
    <w:p>
      <w:pPr>
        <w:pStyle w:val="Heading8"/>
        <w:ind w:left="0" w:hanging="0"/>
        <w:rPr/>
      </w:pPr>
      <w:bookmarkStart w:id="91" w:name="__RefHeading___Toc145945091"/>
      <w:bookmarkEnd w:id="91"/>
      <w:r>
        <w:rPr/>
        <w:t>Annex E (informative):</w:t>
        <w:br/>
        <w:t>Change history</w:t>
      </w:r>
    </w:p>
    <w:p>
      <w:pPr>
        <w:pStyle w:val="Normal"/>
        <w:rPr/>
      </w:pPr>
      <w:r>
        <w:rPr/>
      </w:r>
      <w:bookmarkStart w:id="92" w:name="historyclause"/>
      <w:bookmarkStart w:id="93" w:name="historyclause"/>
      <w:bookmarkEnd w:id="93"/>
    </w:p>
    <w:tbl>
      <w:tblPr>
        <w:tblW w:w="9360" w:type="dxa"/>
        <w:jc w:val="left"/>
        <w:tblInd w:w="-10" w:type="dxa"/>
        <w:tblLayout w:type="fixed"/>
        <w:tblCellMar>
          <w:top w:w="0" w:type="dxa"/>
          <w:left w:w="40" w:type="dxa"/>
          <w:bottom w:w="0" w:type="dxa"/>
          <w:right w:w="40" w:type="dxa"/>
        </w:tblCellMar>
      </w:tblPr>
      <w:tblGrid>
        <w:gridCol w:w="801"/>
        <w:gridCol w:w="801"/>
        <w:gridCol w:w="901"/>
        <w:gridCol w:w="476"/>
        <w:gridCol w:w="378"/>
        <w:gridCol w:w="4869"/>
        <w:gridCol w:w="567"/>
        <w:gridCol w:w="567"/>
      </w:tblGrid>
      <w:tr>
        <w:trPr>
          <w:cantSplit w:val="true"/>
        </w:trPr>
        <w:tc>
          <w:tcPr>
            <w:tcW w:w="9360" w:type="dxa"/>
            <w:gridSpan w:val="8"/>
            <w:tcBorders>
              <w:top w:val="single" w:sz="8" w:space="0" w:color="000000"/>
              <w:left w:val="single" w:sz="8" w:space="0" w:color="000000"/>
              <w:right w:val="single" w:sz="8" w:space="0" w:color="000000"/>
            </w:tcBorders>
            <w:shd w:fill="FFFFFF" w:val="clear"/>
          </w:tcPr>
          <w:p>
            <w:pPr>
              <w:pStyle w:val="TAH"/>
              <w:rPr>
                <w:sz w:val="16"/>
                <w:szCs w:val="16"/>
              </w:rPr>
            </w:pPr>
            <w:r>
              <w:rPr/>
              <w:t>Change history</w:t>
            </w:r>
          </w:p>
        </w:tc>
      </w:tr>
      <w:tr>
        <w:trPr/>
        <w:tc>
          <w:tcPr>
            <w:tcW w:w="801" w:type="dxa"/>
            <w:tcBorders>
              <w:top w:val="single" w:sz="8" w:space="0" w:color="000000"/>
              <w:left w:val="single" w:sz="8" w:space="0" w:color="000000"/>
              <w:bottom w:val="single" w:sz="8" w:space="0" w:color="000000"/>
              <w:right w:val="single" w:sz="8" w:space="0" w:color="000000"/>
            </w:tcBorders>
            <w:shd w:fill="E5E5E5" w:val="clear"/>
          </w:tcPr>
          <w:p>
            <w:pPr>
              <w:pStyle w:val="TAH"/>
              <w:rPr>
                <w:sz w:val="16"/>
                <w:szCs w:val="16"/>
              </w:rPr>
            </w:pPr>
            <w:r>
              <w:rPr>
                <w:sz w:val="16"/>
                <w:szCs w:val="16"/>
              </w:rPr>
              <w:t>Date</w:t>
            </w:r>
          </w:p>
        </w:tc>
        <w:tc>
          <w:tcPr>
            <w:tcW w:w="801" w:type="dxa"/>
            <w:tcBorders>
              <w:top w:val="single" w:sz="8" w:space="0" w:color="000000"/>
              <w:bottom w:val="single" w:sz="8" w:space="0" w:color="000000"/>
              <w:right w:val="single" w:sz="8" w:space="0" w:color="000000"/>
            </w:tcBorders>
            <w:shd w:fill="E5E5E5" w:val="clear"/>
          </w:tcPr>
          <w:p>
            <w:pPr>
              <w:pStyle w:val="TAH"/>
              <w:rPr/>
            </w:pPr>
            <w:r>
              <w:rPr>
                <w:sz w:val="16"/>
                <w:szCs w:val="16"/>
              </w:rPr>
              <w:t>TSG #</w:t>
            </w:r>
          </w:p>
        </w:tc>
        <w:tc>
          <w:tcPr>
            <w:tcW w:w="901" w:type="dxa"/>
            <w:tcBorders>
              <w:top w:val="single" w:sz="8" w:space="0" w:color="000000"/>
              <w:bottom w:val="single" w:sz="8" w:space="0" w:color="000000"/>
              <w:right w:val="single" w:sz="8" w:space="0" w:color="000000"/>
            </w:tcBorders>
            <w:shd w:fill="E5E5E5" w:val="clear"/>
          </w:tcPr>
          <w:p>
            <w:pPr>
              <w:pStyle w:val="TAH"/>
              <w:rPr/>
            </w:pPr>
            <w:r>
              <w:rPr>
                <w:sz w:val="16"/>
                <w:szCs w:val="16"/>
              </w:rPr>
              <w:t>TSG Doc.</w:t>
            </w:r>
          </w:p>
        </w:tc>
        <w:tc>
          <w:tcPr>
            <w:tcW w:w="476"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CR</w:t>
            </w:r>
          </w:p>
        </w:tc>
        <w:tc>
          <w:tcPr>
            <w:tcW w:w="378"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Rev</w:t>
            </w:r>
          </w:p>
        </w:tc>
        <w:tc>
          <w:tcPr>
            <w:tcW w:w="4869" w:type="dxa"/>
            <w:tcBorders>
              <w:top w:val="single" w:sz="8" w:space="0" w:color="000000"/>
              <w:bottom w:val="single" w:sz="8" w:space="0" w:color="000000"/>
              <w:right w:val="single" w:sz="8" w:space="0" w:color="000000"/>
            </w:tcBorders>
            <w:shd w:fill="E5E5E5" w:val="clear"/>
          </w:tcPr>
          <w:p>
            <w:pPr>
              <w:pStyle w:val="TAH"/>
              <w:rPr/>
            </w:pPr>
            <w:r>
              <w:rPr>
                <w:sz w:val="16"/>
                <w:szCs w:val="16"/>
              </w:rPr>
              <w:t>Subject/Comment</w:t>
            </w:r>
          </w:p>
        </w:tc>
        <w:tc>
          <w:tcPr>
            <w:tcW w:w="567"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Old</w:t>
            </w:r>
          </w:p>
        </w:tc>
        <w:tc>
          <w:tcPr>
            <w:tcW w:w="567"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New</w:t>
            </w:r>
          </w:p>
        </w:tc>
      </w:tr>
      <w:tr>
        <w:trPr/>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2012-12</w:t>
            </w:r>
          </w:p>
        </w:tc>
        <w:tc>
          <w:tcPr>
            <w:tcW w:w="801" w:type="dxa"/>
            <w:tcBorders>
              <w:top w:val="single" w:sz="8" w:space="0" w:color="000000"/>
              <w:bottom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8" w:space="0" w:color="000000"/>
              <w:bottom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8" w:space="0" w:color="000000"/>
              <w:bottom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8" w:space="0" w:color="000000"/>
              <w:bottom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4869" w:type="dxa"/>
            <w:tcBorders>
              <w:top w:val="single" w:sz="8" w:space="0" w:color="000000"/>
              <w:bottom w:val="single" w:sz="8" w:space="0" w:color="000000"/>
              <w:right w:val="single" w:sz="8" w:space="0" w:color="000000"/>
            </w:tcBorders>
            <w:shd w:fill="FFFFFF" w:val="clear"/>
          </w:tcPr>
          <w:p>
            <w:pPr>
              <w:pStyle w:val="TAL"/>
              <w:rPr/>
            </w:pPr>
            <w:r>
              <w:rPr>
                <w:sz w:val="16"/>
                <w:szCs w:val="16"/>
                <w:lang w:val="en-AU"/>
              </w:rPr>
              <w:t>New version after approval</w:t>
            </w:r>
          </w:p>
        </w:tc>
        <w:tc>
          <w:tcPr>
            <w:tcW w:w="567"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2.0.0</w:t>
            </w:r>
          </w:p>
        </w:tc>
        <w:tc>
          <w:tcPr>
            <w:tcW w:w="567"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11.0.0</w:t>
            </w:r>
          </w:p>
        </w:tc>
      </w:tr>
      <w:tr>
        <w:trPr/>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rPr>
              <w:t>2013-06</w:t>
            </w:r>
          </w:p>
        </w:tc>
        <w:tc>
          <w:tcPr>
            <w:tcW w:w="801"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SA#60</w:t>
            </w:r>
          </w:p>
        </w:tc>
        <w:tc>
          <w:tcPr>
            <w:tcW w:w="901"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SP-130304</w:t>
            </w:r>
          </w:p>
        </w:tc>
        <w:tc>
          <w:tcPr>
            <w:tcW w:w="476" w:type="dxa"/>
            <w:tcBorders>
              <w:top w:val="single" w:sz="8" w:space="0" w:color="000000"/>
              <w:bottom w:val="single" w:sz="8" w:space="0" w:color="000000"/>
              <w:right w:val="single" w:sz="8" w:space="0" w:color="000000"/>
            </w:tcBorders>
            <w:shd w:fill="FFFFFF" w:val="clear"/>
          </w:tcPr>
          <w:p>
            <w:pPr>
              <w:pStyle w:val="TAL"/>
              <w:rPr/>
            </w:pPr>
            <w:r>
              <w:rPr>
                <w:sz w:val="16"/>
                <w:szCs w:val="16"/>
                <w:lang w:val="en-AU"/>
              </w:rPr>
              <w:t>002</w:t>
            </w:r>
          </w:p>
        </w:tc>
        <w:tc>
          <w:tcPr>
            <w:tcW w:w="378" w:type="dxa"/>
            <w:tcBorders>
              <w:top w:val="single" w:sz="8" w:space="0" w:color="000000"/>
              <w:bottom w:val="single" w:sz="8" w:space="0" w:color="000000"/>
              <w:right w:val="single" w:sz="8" w:space="0" w:color="000000"/>
            </w:tcBorders>
            <w:shd w:fill="FFFFFF" w:val="clear"/>
          </w:tcPr>
          <w:p>
            <w:pPr>
              <w:pStyle w:val="TAL"/>
              <w:rPr>
                <w:sz w:val="16"/>
                <w:szCs w:val="16"/>
              </w:rPr>
            </w:pPr>
            <w:r>
              <w:rPr>
                <w:sz w:val="16"/>
                <w:szCs w:val="16"/>
              </w:rPr>
              <w:t>2</w:t>
            </w:r>
          </w:p>
        </w:tc>
        <w:tc>
          <w:tcPr>
            <w:tcW w:w="4869"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Correction of XML schema</w:t>
            </w:r>
          </w:p>
        </w:tc>
        <w:tc>
          <w:tcPr>
            <w:tcW w:w="567"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11.0.0</w:t>
            </w:r>
          </w:p>
        </w:tc>
        <w:tc>
          <w:tcPr>
            <w:tcW w:w="567" w:type="dxa"/>
            <w:tcBorders>
              <w:top w:val="single" w:sz="8" w:space="0" w:color="000000"/>
              <w:bottom w:val="single" w:sz="8" w:space="0" w:color="000000"/>
              <w:right w:val="single" w:sz="8" w:space="0" w:color="000000"/>
            </w:tcBorders>
            <w:shd w:fill="FFFFFF" w:val="clear"/>
          </w:tcPr>
          <w:p>
            <w:pPr>
              <w:pStyle w:val="TAL"/>
              <w:rPr/>
            </w:pPr>
            <w:r>
              <w:rPr>
                <w:sz w:val="16"/>
                <w:szCs w:val="16"/>
                <w:lang w:val="en-AU"/>
              </w:rPr>
              <w:t>11.1.0</w:t>
            </w:r>
          </w:p>
        </w:tc>
      </w:tr>
      <w:tr>
        <w:trPr/>
        <w:tc>
          <w:tcPr>
            <w:tcW w:w="801" w:type="dxa"/>
            <w:vMerge w:val="restart"/>
            <w:tcBorders>
              <w:top w:val="single" w:sz="8" w:space="0" w:color="000000"/>
              <w:left w:val="single" w:sz="8" w:space="0" w:color="000000"/>
              <w:right w:val="single" w:sz="8" w:space="0" w:color="000000"/>
            </w:tcBorders>
            <w:shd w:fill="FFFFFF" w:val="clear"/>
          </w:tcPr>
          <w:p>
            <w:pPr>
              <w:pStyle w:val="TAL"/>
              <w:rPr>
                <w:sz w:val="16"/>
                <w:szCs w:val="16"/>
              </w:rPr>
            </w:pPr>
            <w:r>
              <w:rPr>
                <w:sz w:val="16"/>
                <w:szCs w:val="16"/>
              </w:rPr>
              <w:t>2014-06</w:t>
            </w:r>
          </w:p>
        </w:tc>
        <w:tc>
          <w:tcPr>
            <w:tcW w:w="801" w:type="dxa"/>
            <w:vMerge w:val="restart"/>
            <w:tcBorders>
              <w:top w:val="single" w:sz="8" w:space="0" w:color="000000"/>
              <w:right w:val="single" w:sz="8" w:space="0" w:color="000000"/>
            </w:tcBorders>
            <w:shd w:fill="FFFFFF" w:val="clear"/>
          </w:tcPr>
          <w:p>
            <w:pPr>
              <w:pStyle w:val="TAL"/>
              <w:rPr/>
            </w:pPr>
            <w:r>
              <w:rPr>
                <w:sz w:val="16"/>
                <w:szCs w:val="16"/>
                <w:lang w:val="en-AU"/>
              </w:rPr>
              <w:t>SA#64</w:t>
            </w:r>
          </w:p>
        </w:tc>
        <w:tc>
          <w:tcPr>
            <w:tcW w:w="901" w:type="dxa"/>
            <w:tcBorders>
              <w:top w:val="single" w:sz="8" w:space="0" w:color="000000"/>
              <w:bottom w:val="single" w:sz="8" w:space="0" w:color="000000"/>
              <w:right w:val="single" w:sz="8" w:space="0" w:color="000000"/>
            </w:tcBorders>
            <w:shd w:fill="FFFFFF" w:val="clear"/>
          </w:tcPr>
          <w:p>
            <w:pPr>
              <w:pStyle w:val="TAL"/>
              <w:rPr/>
            </w:pPr>
            <w:r>
              <w:rPr>
                <w:sz w:val="16"/>
                <w:szCs w:val="16"/>
                <w:lang w:val="en-AU"/>
              </w:rPr>
              <w:t>SP-140332</w:t>
            </w:r>
          </w:p>
        </w:tc>
        <w:tc>
          <w:tcPr>
            <w:tcW w:w="476"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003</w:t>
            </w:r>
          </w:p>
        </w:tc>
        <w:tc>
          <w:tcPr>
            <w:tcW w:w="378" w:type="dxa"/>
            <w:tcBorders>
              <w:top w:val="single" w:sz="8" w:space="0" w:color="000000"/>
              <w:bottom w:val="single" w:sz="8" w:space="0" w:color="000000"/>
              <w:right w:val="single" w:sz="8" w:space="0" w:color="000000"/>
            </w:tcBorders>
            <w:shd w:fill="FFFFFF" w:val="clear"/>
          </w:tcPr>
          <w:p>
            <w:pPr>
              <w:pStyle w:val="TAL"/>
              <w:rPr>
                <w:sz w:val="16"/>
                <w:szCs w:val="16"/>
              </w:rPr>
            </w:pPr>
            <w:r>
              <w:rPr>
                <w:sz w:val="16"/>
                <w:szCs w:val="16"/>
              </w:rPr>
              <w:t>1</w:t>
            </w:r>
          </w:p>
        </w:tc>
        <w:tc>
          <w:tcPr>
            <w:tcW w:w="4869"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upgrade XSD</w:t>
            </w:r>
          </w:p>
        </w:tc>
        <w:tc>
          <w:tcPr>
            <w:tcW w:w="567" w:type="dxa"/>
            <w:vMerge w:val="restart"/>
            <w:tcBorders>
              <w:top w:val="single" w:sz="8" w:space="0" w:color="000000"/>
              <w:right w:val="single" w:sz="8" w:space="0" w:color="000000"/>
            </w:tcBorders>
            <w:shd w:fill="FFFFFF" w:val="clear"/>
          </w:tcPr>
          <w:p>
            <w:pPr>
              <w:pStyle w:val="TAL"/>
              <w:rPr/>
            </w:pPr>
            <w:r>
              <w:rPr>
                <w:sz w:val="16"/>
                <w:szCs w:val="16"/>
                <w:lang w:val="en-AU"/>
              </w:rPr>
              <w:t>11.1.0</w:t>
            </w:r>
          </w:p>
        </w:tc>
        <w:tc>
          <w:tcPr>
            <w:tcW w:w="567" w:type="dxa"/>
            <w:vMerge w:val="restart"/>
            <w:tcBorders>
              <w:top w:val="single" w:sz="8" w:space="0" w:color="000000"/>
              <w:right w:val="single" w:sz="8" w:space="0" w:color="000000"/>
            </w:tcBorders>
            <w:shd w:fill="FFFFFF" w:val="clear"/>
          </w:tcPr>
          <w:p>
            <w:pPr>
              <w:pStyle w:val="TAL"/>
              <w:rPr/>
            </w:pPr>
            <w:r>
              <w:rPr>
                <w:sz w:val="16"/>
                <w:szCs w:val="16"/>
                <w:lang w:val="en-AU"/>
              </w:rPr>
              <w:t>11.2.0</w:t>
            </w:r>
          </w:p>
        </w:tc>
      </w:tr>
      <w:tr>
        <w:trPr/>
        <w:tc>
          <w:tcPr>
            <w:tcW w:w="801" w:type="dxa"/>
            <w:vMerge w:val="continue"/>
            <w:tcBorders>
              <w:top w:val="single" w:sz="8" w:space="0" w:color="000000"/>
              <w:left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801" w:type="dxa"/>
            <w:vMerge w:val="continue"/>
            <w:tcBorders>
              <w:top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SP-140358</w:t>
            </w:r>
          </w:p>
        </w:tc>
        <w:tc>
          <w:tcPr>
            <w:tcW w:w="476"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004</w:t>
            </w:r>
          </w:p>
        </w:tc>
        <w:tc>
          <w:tcPr>
            <w:tcW w:w="378" w:type="dxa"/>
            <w:tcBorders>
              <w:top w:val="single" w:sz="8" w:space="0" w:color="000000"/>
              <w:bottom w:val="single" w:sz="8" w:space="0" w:color="000000"/>
              <w:right w:val="single" w:sz="8" w:space="0" w:color="000000"/>
            </w:tcBorders>
            <w:shd w:fill="FFFFFF" w:val="clear"/>
          </w:tcPr>
          <w:p>
            <w:pPr>
              <w:pStyle w:val="TAL"/>
              <w:rPr>
                <w:sz w:val="16"/>
                <w:szCs w:val="16"/>
              </w:rPr>
            </w:pPr>
            <w:r>
              <w:rPr>
                <w:sz w:val="16"/>
                <w:szCs w:val="16"/>
              </w:rPr>
              <w:t>-</w:t>
            </w:r>
          </w:p>
        </w:tc>
        <w:tc>
          <w:tcPr>
            <w:tcW w:w="4869"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remove the feature support statements</w:t>
            </w:r>
          </w:p>
        </w:tc>
        <w:tc>
          <w:tcPr>
            <w:tcW w:w="567" w:type="dxa"/>
            <w:vMerge w:val="continue"/>
            <w:tcBorders>
              <w:top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567" w:type="dxa"/>
            <w:vMerge w:val="continue"/>
            <w:tcBorders>
              <w:top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pPr>
            <w:r>
              <w:rPr>
                <w:sz w:val="16"/>
                <w:szCs w:val="16"/>
              </w:rPr>
              <w:t>2014-09</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rPr/>
            </w:pPr>
            <w:r>
              <w:rPr>
                <w:sz w:val="16"/>
                <w:szCs w:val="16"/>
                <w:lang w:val="en-AU"/>
              </w:rPr>
              <w:t>SA#65</w:t>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SP-140560</w:t>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005</w:t>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rPr>
            </w:pPr>
            <w:r>
              <w:rPr>
                <w:sz w:val="16"/>
                <w:szCs w:val="16"/>
              </w:rPr>
              <w:t>-</w:t>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Update the link from Solution Set to Information Service due to the end of Release 12</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pPr>
            <w:r>
              <w:rPr>
                <w:sz w:val="16"/>
                <w:szCs w:val="16"/>
                <w:lang w:val="en-AU"/>
              </w:rPr>
              <w:t>12.0.0</w:t>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pPr>
            <w:r>
              <w:rPr>
                <w:sz w:val="16"/>
                <w:szCs w:val="16"/>
              </w:rPr>
              <w:t>2015-12</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SA#70</w:t>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SP-150691</w:t>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006</w:t>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rPr>
            </w:pPr>
            <w:r>
              <w:rPr>
                <w:sz w:val="16"/>
                <w:szCs w:val="16"/>
              </w:rPr>
              <w:t>1</w:t>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 xml:space="preserve">Add missing id attribute </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12.1.0</w:t>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pPr>
            <w:r>
              <w:rPr>
                <w:sz w:val="16"/>
                <w:szCs w:val="16"/>
              </w:rPr>
              <w:t>2016-01</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Upgrade to Rel-13 (MCC)</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pPr>
            <w:r>
              <w:rPr>
                <w:sz w:val="16"/>
                <w:szCs w:val="16"/>
                <w:lang w:val="en-AU"/>
              </w:rPr>
              <w:t>12.1.0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13.0.0</w:t>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pPr>
            <w:r>
              <w:rPr>
                <w:sz w:val="16"/>
                <w:szCs w:val="16"/>
              </w:rPr>
              <w:t>2016-03</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SA#71</w:t>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rPr/>
            </w:pPr>
            <w:r>
              <w:rPr>
                <w:sz w:val="16"/>
                <w:szCs w:val="16"/>
                <w:lang w:val="en-AU"/>
              </w:rPr>
              <w:t>SP-160031</w:t>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010</w:t>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rPr>
            </w:pPr>
            <w:r>
              <w:rPr>
                <w:sz w:val="16"/>
                <w:szCs w:val="16"/>
              </w:rPr>
              <w:t>1</w:t>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Make the XML schema well formed</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pPr>
            <w:r>
              <w:rPr>
                <w:sz w:val="16"/>
                <w:szCs w:val="16"/>
                <w:lang w:val="en-AU"/>
              </w:rPr>
              <w:t>13.1.0</w:t>
            </w:r>
          </w:p>
        </w:tc>
      </w:tr>
    </w:tbl>
    <w:p>
      <w:pPr>
        <w:pStyle w:val="Normal"/>
        <w:rPr>
          <w:lang w:val="en-US"/>
        </w:rPr>
      </w:pPr>
      <w:r>
        <w:rPr>
          <w:lang w:val="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AU"/>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AU"/>
              </w:rPr>
              <w:t xml:space="preserve">Modifications to align with IS to support </w:t>
            </w:r>
            <w:r>
              <w:rPr>
                <w:sz w:val="16"/>
                <w:szCs w:val="16"/>
                <w:lang w:val="en-AU"/>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SP-180060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attribute peeParametersList to Solution Set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SP-181042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NRM root IOCs Solution Set to support priority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SP-190121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Generic NRM Solution Set to support JSON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SP-190371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IOCs for threshold monitoring control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SP-190745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generate JSON definition for generic NRM based on new style guideline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SP-190744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IDL XML YANG solutions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references and remove not need abbreviations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SP-191166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XML solution set for generic NRM</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SP-191166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bookmarkStart w:id="94" w:name="_Hlk22303053"/>
            <w:r>
              <w:rPr>
                <w:sz w:val="16"/>
                <w:szCs w:val="16"/>
                <w:lang w:val="en-AU"/>
              </w:rPr>
              <w:fldChar w:fldCharType="begin"/>
            </w:r>
            <w:r>
              <w:rPr>
                <w:sz w:val="16"/>
                <w:szCs w:val="16"/>
                <w:lang w:val="en-AU"/>
              </w:rPr>
              <w:instrText xml:space="preserve"> DOCPROPERTY "CrTitle"</w:instrText>
            </w:r>
            <w:r>
              <w:rPr>
                <w:sz w:val="16"/>
                <w:szCs w:val="16"/>
                <w:lang w:val="en-AU"/>
              </w:rPr>
              <w:fldChar w:fldCharType="separate"/>
            </w:r>
            <w:r>
              <w:rPr>
                <w:sz w:val="16"/>
                <w:szCs w:val="16"/>
                <w:lang w:val="en-AU"/>
              </w:rPr>
              <w:t>Updates to YANG SS</w:t>
            </w:r>
            <w:r>
              <w:rPr>
                <w:sz w:val="16"/>
                <w:szCs w:val="16"/>
                <w:lang w:val="en-AU"/>
              </w:rPr>
              <w:fldChar w:fldCharType="end"/>
            </w:r>
            <w:bookmarkEnd w:id="94"/>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SP-191173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the definition of attribute measurementsList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SP-191166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heartbeat control NRM fragment -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SP-191166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notification subscription control NRM fragment -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SP-200163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fldChar w:fldCharType="begin"/>
            </w:r>
            <w:r>
              <w:rPr>
                <w:sz w:val="16"/>
                <w:szCs w:val="16"/>
                <w:lang w:val="en-AU"/>
              </w:rPr>
              <w:instrText xml:space="preserve"> DOCPROPERTY "CrTitle"</w:instrText>
            </w:r>
            <w:r>
              <w:rPr>
                <w:sz w:val="16"/>
                <w:szCs w:val="16"/>
                <w:lang w:val="en-AU"/>
              </w:rPr>
              <w:fldChar w:fldCharType="separate"/>
            </w:r>
            <w:r>
              <w:rPr>
                <w:sz w:val="16"/>
                <w:szCs w:val="16"/>
                <w:lang w:val="en-AU"/>
              </w:rPr>
              <w:t>Add configurable KPI control NRM</w:t>
            </w:r>
            <w:r>
              <w:rPr>
                <w:sz w:val="16"/>
                <w:szCs w:val="16"/>
                <w:lang w:val="en-AU"/>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SP-200163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configurable FM - YANG Solution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SP-200230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OpenAPI definitions required by the ProvMnS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SP-200169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errors in yang solution set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in the implementation of CR0041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of implementation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16.3.2</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OpenAPI definitions for the FM control fragment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SP-200489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OpenAPI definition for notificationTypes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SP-200483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trace control NRM fragment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SP-200484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D</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Fix inconsistent formatting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Stage3 add the NRM fragment for SON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SP-200485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the definition of SNssai</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ManagedElement YANG moduel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SP-200596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Nrm YANG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PM control fragment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Clarify usage of the VsDataContainer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common data definitions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FM control fragment (YANG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PM Control fragment (YANG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genericNRM definition in XML solution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of YANG errors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Clean-up definitions and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YANG SS for Trace Control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missing definitions to comDefs.yaml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various smaller errors (e.g. validation errors) in genericNRM.yaml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ThresholdMonitor definition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HeartbeatControl YANG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ThresholdMonitor YANG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SP-201057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fldChar w:fldCharType="begin"/>
            </w:r>
            <w:r>
              <w:rPr>
                <w:sz w:val="16"/>
                <w:szCs w:val="16"/>
                <w:lang w:val="en-AU"/>
              </w:rPr>
              <w:instrText xml:space="preserve"> DOCPROPERTY "CrTitle"</w:instrText>
            </w:r>
            <w:r>
              <w:rPr>
                <w:sz w:val="16"/>
                <w:szCs w:val="16"/>
                <w:lang w:val="en-AU"/>
              </w:rPr>
              <w:fldChar w:fldCharType="separate"/>
            </w:r>
            <w:r>
              <w:rPr>
                <w:sz w:val="16"/>
                <w:szCs w:val="16"/>
                <w:lang w:val="en-AU"/>
              </w:rPr>
              <w:t>Correction of NRM YANG errors</w:t>
            </w:r>
            <w:r>
              <w:rPr>
                <w:sz w:val="16"/>
                <w:szCs w:val="16"/>
                <w:lang w:val="en-AU"/>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SP-201063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new MDT specific parameter collection period for NR aligning with 28.622 for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SP-201057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Remove thresholdLevel attribute from ThresholdMonitor (OpenAPI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SP-201050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and add types in comDefs.yaml (OpenAPI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SP-201050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Use comDefs.yaml instead of local definitions in genericNrm.yaml (OpenAPI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SP-201057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attribute perfMetricJobGroupId.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SP-201057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Remove value handling from the granularityPeriod description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and add types in comDefs.yaml (OpenAPI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SP-201063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trace target parameter for trace control in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SP-201089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Remove incorrect S-NSSAI definition from YANG SS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SA#91e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SP-210146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Fix compilation errors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SA#91e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SP-210153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0125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YANG compilation error and missing stage 2 corrections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SP-210406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fldChar w:fldCharType="begin"/>
            </w:r>
            <w:r>
              <w:rPr>
                <w:sz w:val="16"/>
                <w:szCs w:val="16"/>
                <w:lang w:val="en-AU"/>
              </w:rPr>
              <w:instrText xml:space="preserve"> DOCPROPERTY "CrTitle"</w:instrText>
            </w:r>
            <w:r>
              <w:rPr>
                <w:sz w:val="16"/>
                <w:szCs w:val="16"/>
                <w:lang w:val="en-AU"/>
              </w:rPr>
              <w:fldChar w:fldCharType="separate"/>
            </w:r>
            <w:r>
              <w:rPr>
                <w:sz w:val="16"/>
                <w:szCs w:val="16"/>
                <w:lang w:val="en-AU"/>
              </w:rPr>
              <w:t>Replace legacy IRPAgent with MnsAgent (OpenAPI definition)</w:t>
            </w:r>
            <w:r>
              <w:rPr>
                <w:sz w:val="16"/>
                <w:szCs w:val="16"/>
                <w:lang w:val="en-AU"/>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SP-210397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0127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 xml:space="preserve">Correction of Trace/MDT related parameters (OpenAPI definition)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SP-210397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0128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 xml:space="preserve">Align Trace/MDT related parameters to TS 32.422 (OpenAPI definition)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SP-210406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0129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Clean up regarding common data types (OpenAPI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SP-210411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definition of additionalInformation (YANG)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SP-210886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Replace local data type definition for notificationFilter by common filter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SP-210886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data type of notificationId (YANG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SP-210886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Clarify resource id is required and nullable (OpenAPI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SP-210865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 xml:space="preserve">Correction and clarification of reporting in TraceJob (stage3)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SP-210865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 xml:space="preserve">Adaptation and cleanup of Trace/MDT related parameters (stage3)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SP-210871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YANG updates to correct YANG merging problems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SP-210867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of YANG Solution set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SP-211475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0139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fldChar w:fldCharType="begin"/>
            </w:r>
            <w:r>
              <w:rPr>
                <w:sz w:val="16"/>
                <w:szCs w:val="16"/>
                <w:lang w:val="en-AU"/>
              </w:rPr>
              <w:instrText xml:space="preserve"> DOCPROPERTY "CrTitle"</w:instrText>
            </w:r>
            <w:r>
              <w:rPr>
                <w:sz w:val="16"/>
                <w:szCs w:val="16"/>
                <w:lang w:val="en-AU"/>
              </w:rPr>
              <w:fldChar w:fldCharType="separate"/>
            </w:r>
            <w:r>
              <w:rPr>
                <w:sz w:val="16"/>
                <w:szCs w:val="16"/>
                <w:lang w:val="en-AU"/>
              </w:rPr>
              <w:t>Correction of YANG Solution set</w:t>
            </w:r>
            <w:r>
              <w:rPr>
                <w:sz w:val="16"/>
                <w:szCs w:val="16"/>
                <w:lang w:val="en-AU"/>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SP-211458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0142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Introduce missing IEs for HSS and UDM Trace Record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SP-220498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0158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Stage 3 Yang fix for 3GPP Common Trace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SP-220498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0160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OpenAPI file name and dependence change for comDefs.yaml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SP-220498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0161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OpenAPI file name and dependence change for genericNrm.yaml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SP-220498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0165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yaml indentation correction for comDefs.yaml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SP-220516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0167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Alignment of attribute names of TraceJob IOC to TS 32.422 (stage 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SP-220516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0173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 xml:space="preserve">Alignment of attribute values of attribute tjMDTReportInterval to TS 32.422, TS 38.413 and TS 38.423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in the implementation in OPENAPI annexes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in the implementation in OPENAPI annex C4.3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16.11.2</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0179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fldChar w:fldCharType="begin"/>
            </w:r>
            <w:r>
              <w:rPr>
                <w:sz w:val="16"/>
                <w:szCs w:val="16"/>
                <w:lang w:val="en-AU"/>
              </w:rPr>
              <w:instrText xml:space="preserve"> DOCPROPERTY "CrTitle"</w:instrText>
            </w:r>
            <w:r>
              <w:rPr>
                <w:sz w:val="16"/>
                <w:szCs w:val="16"/>
                <w:lang w:val="en-AU"/>
              </w:rPr>
              <w:fldChar w:fldCharType="separate"/>
            </w:r>
            <w:r>
              <w:rPr>
                <w:sz w:val="16"/>
                <w:szCs w:val="16"/>
                <w:lang w:val="en-AU"/>
              </w:rPr>
              <w:t>YANG Corrections</w:t>
            </w:r>
            <w:r>
              <w:rPr>
                <w:sz w:val="16"/>
                <w:szCs w:val="16"/>
                <w:lang w:val="en-AU"/>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0181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Adding missing interface for SMF</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SP-220864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0187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 of attribute names according to Upper Camel Case Convention and WKA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Alignment of FORGE with Annex C.4.3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16.12.1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0199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Adding YANG begin and End markers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Add missing attribute properties to YANG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Fix IpAddr stage 3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0228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Missing Mount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SP-230210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Correcting traceRecordingSessionReference property (stage3)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SP-230210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 Trace IOC attribute names (stage3, yang)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SP-230208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0238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 xml:space="preserve">Clarify reporting and monitoring period usage in SupportedPerfMetricGroup datatype (stage3)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Corrections in Annex D to align with FORGE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16.14.1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2023-09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SA#101</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SP-230942</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0258</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Rel-16 CR 28.623 Clarify HeartbeatControl IOC definition (stage3, yang)</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16.15.0</w:t>
            </w:r>
          </w:p>
        </w:tc>
      </w:tr>
    </w:tbl>
    <w:p>
      <w:pPr>
        <w:pStyle w:val="Normal"/>
        <w:rPr>
          <w:lang w:val="en-US"/>
        </w:rPr>
      </w:pPr>
      <w:r>
        <w:rPr>
          <w:lang w:val="en-US"/>
        </w:rPr>
      </w:r>
    </w:p>
    <w:p>
      <w:pPr>
        <w:pStyle w:val="Normal"/>
        <w:spacing w:before="0" w:after="180"/>
        <w:rPr>
          <w:lang w:val="en-US"/>
        </w:rPr>
      </w:pPr>
      <w:r>
        <w:rPr>
          <w:lang w:val="en-US"/>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ZapfDingbats">
    <w:altName w:val="Wingdings"/>
    <w:charset w:val="00"/>
    <w:family w:val="roman"/>
    <w:pitch w:val="default"/>
  </w:font>
  <w:font w:name="Cambria">
    <w:charset w:val="00"/>
    <w:family w:val="roman"/>
    <w:pitch w:val="variable"/>
  </w:font>
  <w:font w:name="Tahoma">
    <w:charset w:val="00"/>
    <w:family w:val="swiss"/>
    <w:pitch w:val="variable"/>
  </w:font>
  <w:font w:name="Helvetica">
    <w:altName w:val="Arial"/>
    <w:charset w:val="00"/>
    <w:family w:val="swiss"/>
    <w:pitch w:val="variable"/>
  </w:font>
  <w:font w:name="Calibri Light">
    <w:charset w:val="00"/>
    <w:family w:val="swiss"/>
    <w:pitch w:val="variable"/>
  </w:font>
  <w:font w:name="Helvetica-Bold">
    <w:altName w:val="Arial"/>
    <w:charset w:val="00"/>
    <w:family w:val="swiss"/>
    <w:pitch w:val="default"/>
  </w:font>
  <w:font w:name="Times">
    <w:altName w:val="Times New Roman"/>
    <w:charset w:val="00"/>
    <w:family w:val="roman"/>
    <w:pitch w:val="variable"/>
  </w:font>
  <w:font w:name="CG Times">
    <w:altName w:val="Times New Roman"/>
    <w:charset w:val="00"/>
    <w:family w:val="roman"/>
    <w:pitch w:val="default"/>
  </w:font>
  <w:font w:name="Arial Unicode MS">
    <w:charset w:val="00"/>
    <w:family w:val="swiss"/>
    <w:pitch w:val="variable"/>
  </w:font>
  <w:font w:name="Courier">
    <w:altName w:val="Courier New"/>
    <w:charset w:val="00"/>
    <w:family w:val="modern"/>
    <w:pitch w:val="default"/>
  </w:font>
  <w:font w:name="MS Mincho">
    <w:charset w:val="8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3">
              <wp:simplePos x="0" y="0"/>
              <wp:positionH relativeFrom="margin">
                <wp:align>right</wp:align>
              </wp:positionH>
              <wp:positionV relativeFrom="paragraph">
                <wp:posOffset>635</wp:posOffset>
              </wp:positionV>
              <wp:extent cx="268351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68351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28.623 V16.15.016.14.1 (2023-092023-04)</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211.3pt;height:10.35pt;mso-wrap-distance-left:0pt;mso-wrap-distance-right:0pt;mso-wrap-distance-top:0pt;mso-wrap-distance-bottom:0pt;margin-top:0.05pt;mso-position-vertical-relative:text;margin-left:270.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28.623 V16.15.016.14.1 (2023-092023-04)</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4">
              <wp:simplePos x="0" y="0"/>
              <wp:positionH relativeFrom="margin">
                <wp:align>center</wp:align>
              </wp:positionH>
              <wp:positionV relativeFrom="paragraph">
                <wp:posOffset>635</wp:posOffset>
              </wp:positionV>
              <wp:extent cx="191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112</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5">
              <wp:simplePos x="0" y="0"/>
              <wp:positionH relativeFrom="margin">
                <wp:align>left</wp:align>
              </wp:positionH>
              <wp:positionV relativeFrom="paragraph">
                <wp:posOffset>635</wp:posOffset>
              </wp:positionV>
              <wp:extent cx="612140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r>
                        </w:p>
                        <w:p>
                          <w:pPr>
                            <w:pStyle w:val="Header"/>
                            <w:widowControl/>
                            <w:rPr>
                              <w:lang w:val="en-US" w:eastAsia="en-US"/>
                            </w:rPr>
                          </w:pP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r>
                  </w:p>
                  <w:p>
                    <w:pPr>
                      <w:pStyle w:val="Header"/>
                      <w:widowControl/>
                      <w:rPr>
                        <w:lang w:val="en-US" w:eastAsia="en-US"/>
                      </w:rPr>
                    </w:pP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4"/>
      <w:numFmt w:val="decimal"/>
      <w:lvlText w:val="%1"/>
      <w:lvlJc w:val="left"/>
      <w:pPr>
        <w:tabs>
          <w:tab w:val="num" w:pos="1140"/>
        </w:tabs>
        <w:ind w:left="1140" w:hanging="114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abstractNum>
  <w:abstractNum w:abstractNumId="7">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upperLetter"/>
      <w:lvlText w:val="%1."/>
      <w:lvlJc w:val="left"/>
      <w:pPr>
        <w:tabs>
          <w:tab w:val="num" w:pos="360"/>
        </w:tabs>
        <w:ind w:left="360" w:hanging="360"/>
      </w:pPr>
      <w:rPr/>
    </w:lvl>
  </w:abstractNum>
  <w:abstractNum w:abstractNumId="12">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upperLetter"/>
      <w:lvlText w:val="%1."/>
      <w:lvlJc w:val="left"/>
      <w:pPr>
        <w:tabs>
          <w:tab w:val="num" w:pos="360"/>
        </w:tabs>
        <w:ind w:left="360" w:hanging="360"/>
      </w:pPr>
      <w:rPr/>
    </w:lvl>
  </w:abstractNum>
  <w:abstractNum w:abstractNumId="14">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15">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decimal"/>
      <w:lvlText w:val="%1."/>
      <w:lvlJc w:val="left"/>
      <w:pPr>
        <w:tabs>
          <w:tab w:val="num" w:pos="720"/>
        </w:tabs>
        <w:ind w:left="720" w:hanging="360"/>
      </w:pPr>
    </w:lvl>
  </w:abstractNum>
  <w:abstractNum w:abstractNumId="17">
    <w:lvl w:ilvl="0">
      <w:numFmt w:val="bullet"/>
      <w:lvlText w:val=""/>
      <w:lvlJc w:val="left"/>
      <w:pPr>
        <w:tabs>
          <w:tab w:val="num" w:pos="283"/>
        </w:tabs>
        <w:ind w:left="567"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numFmt w:val="bullet"/>
      <w:lvlText w:val=""/>
      <w:lvlJc w:val="left"/>
      <w:pPr>
        <w:tabs>
          <w:tab w:val="num" w:pos="283"/>
        </w:tabs>
        <w:ind w:left="283" w:hanging="283"/>
      </w:pPr>
      <w:rPr>
        <w:rFonts w:ascii="Symbol" w:hAnsi="Symbol" w:cs="Symbol" w:hint="default"/>
      </w:rPr>
    </w:lvl>
  </w:abstractNum>
  <w:abstractNum w:abstractNumId="1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6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color w:val="FF0000"/>
    </w:rPr>
  </w:style>
  <w:style w:type="character" w:styleId="WW8Num6z0">
    <w:name w:val="WW8Num6z0"/>
    <w:qFormat/>
    <w:rPr/>
  </w:style>
  <w:style w:type="character" w:styleId="WW8Num7z0">
    <w:name w:val="WW8Num7z0"/>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color w:val="FF0000"/>
    </w:rPr>
  </w:style>
  <w:style w:type="character" w:styleId="WW8Num19z0">
    <w:name w:val="WW8Num19z0"/>
    <w:qFormat/>
    <w:rPr/>
  </w:style>
  <w:style w:type="character" w:styleId="WW8Num21z0">
    <w:name w:val="WW8Num21z0"/>
    <w:qFormat/>
    <w:rPr>
      <w:rFonts w:ascii="Calibri" w:hAnsi="Calibri" w:eastAsia="Calibri" w:cs="Calibri"/>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ZapfDingbats;Wingdings" w:hAnsi="ZapfDingbats;Wingdings" w:cs="ZapfDingbats;Wingdings"/>
      <w:b/>
      <w:i w:val="false"/>
      <w:color w:val="70CEF5"/>
      <w:sz w:val="20"/>
      <w:szCs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0z0">
    <w:name w:val="WW8NumSt40z0"/>
    <w:qFormat/>
    <w:rPr>
      <w:rFonts w:ascii="Symbol" w:hAnsi="Symbol" w:cs="Symbol"/>
    </w:rPr>
  </w:style>
  <w:style w:type="character" w:styleId="WW8NumSt41z0">
    <w:name w:val="WW8NumSt4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TALChar">
    <w:name w:val="TAL Char"/>
    <w:qFormat/>
    <w:rPr>
      <w:rFonts w:ascii="Arial" w:hAnsi="Arial" w:cs="Arial"/>
      <w:sz w:val="18"/>
    </w:rPr>
  </w:style>
  <w:style w:type="character" w:styleId="Heading1Char">
    <w:name w:val="Heading 1 Char"/>
    <w:qFormat/>
    <w:rPr>
      <w:rFonts w:ascii="Arial" w:hAnsi="Arial" w:cs="Arial"/>
      <w:sz w:val="36"/>
    </w:rPr>
  </w:style>
  <w:style w:type="character" w:styleId="Heading8Char">
    <w:name w:val="Heading 8 Char"/>
    <w:basedOn w:val="Heading1Char"/>
    <w:qFormat/>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StyleHeading3h3CourierNewChar">
    <w:name w:val="Style Heading 3h3 + Courier New Char"/>
    <w:qFormat/>
    <w:rPr>
      <w:rFonts w:ascii="Courier New" w:hAnsi="Courier New" w:cs="Courier New"/>
      <w:sz w:val="28"/>
    </w:rPr>
  </w:style>
  <w:style w:type="character" w:styleId="PLChar">
    <w:name w:val="PL Char"/>
    <w:qFormat/>
    <w:rPr>
      <w:rFonts w:ascii="Courier New" w:hAnsi="Courier New" w:cs="Courier New"/>
      <w:sz w:val="16"/>
    </w:rPr>
  </w:style>
  <w:style w:type="character" w:styleId="Msoins">
    <w:name w:val="msoins"/>
    <w:basedOn w:val="DefaultParagraphFont"/>
    <w:qFormat/>
    <w:rPr/>
  </w:style>
  <w:style w:type="character" w:styleId="EXChar">
    <w:name w:val="EX Char"/>
    <w:qFormat/>
    <w:rPr/>
  </w:style>
  <w:style w:type="character" w:styleId="BodyTextChar">
    <w:name w:val="Body Text Char"/>
    <w:qFormat/>
    <w:rPr/>
  </w:style>
  <w:style w:type="character" w:styleId="BodyTextIndentChar">
    <w:name w:val="Body Text Indent Char"/>
    <w:qFormat/>
    <w:rPr>
      <w:sz w:val="22"/>
    </w:rPr>
  </w:style>
  <w:style w:type="character" w:styleId="CommentTextChar">
    <w:name w:val="Comment Text Char"/>
    <w:qFormat/>
    <w:rPr/>
  </w:style>
  <w:style w:type="character" w:styleId="TAHCar">
    <w:name w:val="TAH Car"/>
    <w:qFormat/>
    <w:rPr>
      <w:rFonts w:ascii="Arial" w:hAnsi="Arial" w:cs="Arial"/>
      <w:b/>
      <w:sz w:val="18"/>
    </w:rPr>
  </w:style>
  <w:style w:type="character" w:styleId="THChar">
    <w:name w:val="TH Char"/>
    <w:qFormat/>
    <w:rPr>
      <w:rFonts w:ascii="Arial" w:hAnsi="Arial" w:cs="Arial"/>
      <w:b/>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9Char">
    <w:name w:val="Heading 9 Char"/>
    <w:qFormat/>
    <w:rPr>
      <w:rFonts w:ascii="Arial" w:hAnsi="Arial" w:cs="Arial"/>
      <w:sz w:val="36"/>
    </w:rPr>
  </w:style>
  <w:style w:type="character" w:styleId="Heading2Char1">
    <w:name w:val="Heading 2 Char1"/>
    <w:qFormat/>
    <w:rPr>
      <w:rFonts w:ascii="Cambria" w:hAnsi="Cambria" w:eastAsia="Times New Roman" w:cs="Times New Roman"/>
      <w:color w:val="365F91"/>
      <w:sz w:val="26"/>
      <w:szCs w:val="26"/>
      <w:lang w:val="en-US"/>
    </w:rPr>
  </w:style>
  <w:style w:type="character" w:styleId="HTMLPreformattedChar">
    <w:name w:val="HTML Preformatted Char"/>
    <w:qFormat/>
    <w:rPr>
      <w:rFonts w:ascii="Courier New" w:hAnsi="Courier New" w:cs="Courier New"/>
      <w:lang w:eastAsia="zh-CN"/>
    </w:rPr>
  </w:style>
  <w:style w:type="character" w:styleId="FootnoteTextChar">
    <w:name w:val="Footnote Text Char"/>
    <w:qFormat/>
    <w:rPr>
      <w:sz w:val="16"/>
    </w:rPr>
  </w:style>
  <w:style w:type="character" w:styleId="HeaderChar">
    <w:name w:val="Header Char"/>
    <w:qFormat/>
    <w:rPr>
      <w:rFonts w:ascii="Arial" w:hAnsi="Arial" w:cs="Arial"/>
      <w:b/>
      <w:sz w:val="18"/>
    </w:rPr>
  </w:style>
  <w:style w:type="character" w:styleId="FooterChar">
    <w:name w:val="Footer Char"/>
    <w:qFormat/>
    <w:rPr>
      <w:rFonts w:ascii="Arial" w:hAnsi="Arial" w:cs="Arial"/>
      <w:b/>
      <w:i/>
      <w:sz w:val="18"/>
    </w:rPr>
  </w:style>
  <w:style w:type="character" w:styleId="DocumentMapChar">
    <w:name w:val="Document Map Char"/>
    <w:qFormat/>
    <w:rPr>
      <w:rFonts w:ascii="Tahoma" w:hAnsi="Tahoma" w:cs="Tahoma"/>
      <w:shd w:fill="000080" w:val="clear"/>
    </w:rPr>
  </w:style>
  <w:style w:type="character" w:styleId="CommentSubjectChar">
    <w:name w:val="Comment Subject Char"/>
    <w:qFormat/>
    <w:rPr>
      <w:rFonts w:eastAsia="SimSun;宋体"/>
      <w:b/>
      <w:bCs/>
    </w:rPr>
  </w:style>
  <w:style w:type="character" w:styleId="BalloonTextChar">
    <w:name w:val="Balloon Text Char"/>
    <w:qFormat/>
    <w:rPr>
      <w:rFonts w:ascii="Tahoma" w:hAnsi="Tahoma" w:cs="Tahoma"/>
      <w:sz w:val="16"/>
      <w:szCs w:val="16"/>
    </w:rPr>
  </w:style>
  <w:style w:type="character" w:styleId="NOZchn">
    <w:name w:val="NO Zchn"/>
    <w:qFormat/>
    <w:rPr/>
  </w:style>
  <w:style w:type="character" w:styleId="EditorsNoteChar">
    <w:name w:val="Editor's Note Char"/>
    <w:qFormat/>
    <w:rPr>
      <w:color w:val="FF0000"/>
    </w:rPr>
  </w:style>
  <w:style w:type="character" w:styleId="B1Char">
    <w:name w:val="B1 Char"/>
    <w:qFormat/>
    <w:rPr/>
  </w:style>
  <w:style w:type="character" w:styleId="B1Car">
    <w:name w:val="B1+ Car"/>
    <w:qFormat/>
    <w:rPr/>
  </w:style>
  <w:style w:type="character" w:styleId="TACChar">
    <w:name w:val="TAC Char"/>
    <w:qFormat/>
    <w:rPr>
      <w:rFonts w:ascii="Arial" w:hAnsi="Arial" w:cs="Arial"/>
      <w:sz w:val="18"/>
    </w:rPr>
  </w:style>
  <w:style w:type="character" w:styleId="Normaltextrun1">
    <w:name w:val="normaltextrun1"/>
    <w:qFormat/>
    <w:rPr/>
  </w:style>
  <w:style w:type="character" w:styleId="Spellingerror">
    <w:name w:val="spellingerror"/>
    <w:qFormat/>
    <w:rPr/>
  </w:style>
  <w:style w:type="character" w:styleId="Eop">
    <w:name w:val="eop"/>
    <w:qFormat/>
    <w:rPr/>
  </w:style>
  <w:style w:type="character" w:styleId="NOChar">
    <w:name w:val="NO Char"/>
    <w:qFormat/>
    <w:rPr>
      <w:rFonts w:ascii="Times New Roman" w:hAnsi="Times New Roman" w:eastAsia="Times New Roman" w:cs="Times New Roman"/>
    </w:rPr>
  </w:style>
  <w:style w:type="character" w:styleId="TFChar">
    <w:name w:val="TF Char"/>
    <w:qFormat/>
    <w:rPr>
      <w:rFonts w:ascii="Arial" w:hAnsi="Arial" w:cs="Arial"/>
      <w:b/>
    </w:rPr>
  </w:style>
  <w:style w:type="character" w:styleId="Desc">
    <w:name w:val="desc"/>
    <w:qFormat/>
    <w:rPr/>
  </w:style>
  <w:style w:type="character" w:styleId="EXCar">
    <w:name w:val="EX Car"/>
    <w:qFormat/>
    <w:rPr>
      <w:lang w:val="en-GB"/>
    </w:rPr>
  </w:style>
  <w:style w:type="character" w:styleId="TAHChar">
    <w:name w:val="TAH Char"/>
    <w:qFormat/>
    <w:rPr>
      <w:rFonts w:ascii="Arial" w:hAnsi="Arial" w:cs="Arial"/>
      <w:b/>
      <w:bCs w:val="false"/>
      <w:sz w:val="18"/>
    </w:rPr>
  </w:style>
  <w:style w:type="character" w:styleId="Hljstag">
    <w:name w:val="hljs-tag"/>
    <w:qFormat/>
    <w:rPr/>
  </w:style>
  <w:style w:type="character" w:styleId="Hljsname">
    <w:name w:val="hljs-name"/>
    <w:qFormat/>
    <w:rPr/>
  </w:style>
  <w:style w:type="character" w:styleId="Hljsattr">
    <w:name w:val="hljs-attr"/>
    <w:qFormat/>
    <w:rPr/>
  </w:style>
  <w:style w:type="character" w:styleId="Hljsstring">
    <w:name w:val="hljs-string"/>
    <w:qFormat/>
    <w:rPr/>
  </w:style>
  <w:style w:type="character" w:styleId="PlainTextChar">
    <w:name w:val="Plain Text Char"/>
    <w:qFormat/>
    <w:rPr>
      <w:rFonts w:ascii="Courier New" w:hAnsi="Courier New" w:cs="Courier New"/>
    </w:rPr>
  </w:style>
  <w:style w:type="character" w:styleId="BodyTextIndent3Char">
    <w:name w:val="Body Text Indent 3 Char"/>
    <w:qFormat/>
    <w:rPr>
      <w:rFonts w:ascii="Helvetica" w:hAnsi="Helvetica" w:cs="Helvetica"/>
    </w:rPr>
  </w:style>
  <w:style w:type="character" w:styleId="BodyText3Char">
    <w:name w:val="Body Text 3 Char"/>
    <w:qFormat/>
    <w:rPr>
      <w:rFonts w:ascii="Helvetica" w:hAnsi="Helvetica" w:cs="Helvetica"/>
      <w:i/>
    </w:rPr>
  </w:style>
  <w:style w:type="character" w:styleId="BodyTextIndent2Char">
    <w:name w:val="Body Text Indent 2 Char"/>
    <w:qFormat/>
    <w:rPr>
      <w:rFonts w:ascii="Arial" w:hAnsi="Arial" w:cs="Arial"/>
    </w:rPr>
  </w:style>
  <w:style w:type="character" w:styleId="BodyText2Char">
    <w:name w:val="Body Text 2 Char"/>
    <w:qFormat/>
    <w:rPr>
      <w:rFonts w:ascii="Helvetica" w:hAnsi="Helvetica" w:cs="Helvetica"/>
      <w:i/>
    </w:rPr>
  </w:style>
  <w:style w:type="character" w:styleId="TALChar1">
    <w:name w:val="TAL Char1"/>
    <w:qFormat/>
    <w:rPr>
      <w:rFonts w:ascii="Arial" w:hAnsi="Arial" w:cs="Arial"/>
      <w:sz w:val="18"/>
      <w:lang w:val="en-GB" w:bidi="ar-SA"/>
    </w:rPr>
  </w:style>
  <w:style w:type="character" w:styleId="UnresolvedMention">
    <w:name w:val="Unresolved Mention"/>
    <w:qFormat/>
    <w:rPr>
      <w:color w:val="605E5C"/>
      <w:shd w:fill="E1DFDD" w:val="clear"/>
    </w:rPr>
  </w:style>
  <w:style w:type="character" w:styleId="Heading3Char2">
    <w:name w:val="Heading 3 Char2"/>
    <w:qFormat/>
    <w:rPr>
      <w:rFonts w:ascii="Calibri Light" w:hAnsi="Calibri Light" w:eastAsia="Times New Roman" w:cs="Times New Roman"/>
      <w:color w:val="1F3763"/>
      <w:sz w:val="24"/>
      <w:szCs w:val="24"/>
    </w:rPr>
  </w:style>
  <w:style w:type="character" w:styleId="HeaderChar1">
    <w:name w:val="Header Char1"/>
    <w:qFormat/>
    <w:rPr/>
  </w:style>
  <w:style w:type="character" w:styleId="BodyTextFirstIndentChar">
    <w:name w:val="Body Text First Indent Char"/>
    <w:basedOn w:val="BodyTextChar"/>
    <w:qFormat/>
    <w:rPr/>
  </w:style>
  <w:style w:type="character" w:styleId="BodyTextFirstIndent2Char">
    <w:name w:val="Body Text First Indent 2 Char"/>
    <w:qFormat/>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ListParagraphChar">
    <w:name w:val="List Paragraph Char"/>
    <w:qFormat/>
    <w:rPr>
      <w:rFonts w:ascii="Arial" w:hAnsi="Arial" w:cs="Arial"/>
      <w:sz w:val="22"/>
    </w:rPr>
  </w:style>
  <w:style w:type="character" w:styleId="Char">
    <w:name w:val="批注主题 Char"/>
    <w:qFormat/>
    <w:rPr>
      <w:rFonts w:ascii="Times New Roman" w:hAnsi="Times New Roman" w:eastAsia="Times New Roman" w:cs="Times New Roman"/>
      <w:b/>
      <w:bCs/>
      <w:kern w:val="0"/>
      <w:sz w:val="20"/>
      <w:szCs w:val="20"/>
      <w:lang w:val="en-GB"/>
    </w:rPr>
  </w:style>
  <w:style w:type="character" w:styleId="Fontstyle01">
    <w:name w:val="fontstyle01"/>
    <w:qFormat/>
    <w:rPr>
      <w:rFonts w:ascii="Helvetica-Bold;Arial" w:hAnsi="Helvetica-Bold;Arial" w:cs="Helvetica-Bold;Arial"/>
      <w:b/>
      <w:bCs/>
      <w:i w:val="false"/>
      <w:iCs w:val="false"/>
      <w:color w:val="000000"/>
      <w:sz w:val="20"/>
      <w:szCs w:val="20"/>
    </w:rPr>
  </w:style>
  <w:style w:type="character" w:styleId="ObjetducommentaireCar">
    <w:name w:val="Objet du commentaire Car"/>
    <w:qFormat/>
    <w:rPr>
      <w:rFonts w:eastAsia="Times New Roman"/>
      <w:b/>
      <w:bCs/>
    </w:rPr>
  </w:style>
  <w:style w:type="character" w:styleId="B1Char1">
    <w:name w:val="B1 Char1"/>
    <w:qFormat/>
    <w:rPr>
      <w:rFonts w:eastAsia="Times New Roman"/>
      <w:lang w:eastAsia="ja-JP"/>
    </w:rPr>
  </w:style>
  <w:style w:type="character" w:styleId="1Char1">
    <w:name w:val="标题 1 Char1"/>
    <w:qFormat/>
    <w:rPr>
      <w:rFonts w:eastAsia="Times New Roman"/>
      <w:b/>
      <w:bCs/>
      <w:kern w:val="2"/>
      <w:sz w:val="44"/>
      <w:szCs w:val="44"/>
      <w:lang w:val="en-GB"/>
    </w:rPr>
  </w:style>
  <w:style w:type="character" w:styleId="UnresolvedMention1">
    <w:name w:val="Unresolved Mention1"/>
    <w:qFormat/>
    <w:rPr>
      <w:color w:val="605E5C"/>
      <w:shd w:fill="E1DFDD" w:val="clear"/>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bidi="ar-SA" w:eastAsia="zh-CN"/>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9"/>
      </w:numPr>
    </w:pPr>
    <w:rPr/>
  </w:style>
  <w:style w:type="paragraph" w:styleId="ListNumber2">
    <w:name w:val="List Number 2"/>
    <w:basedOn w:val="ListNumber"/>
    <w:qFormat/>
    <w:pPr>
      <w:numPr>
        <w:ilvl w:val="0"/>
        <w:numId w:val="2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1"/>
      </w:numPr>
    </w:pPr>
    <w:rPr/>
  </w:style>
  <w:style w:type="paragraph" w:styleId="ListBullet2">
    <w:name w:val="List Bullet 2"/>
    <w:basedOn w:val="ListBullet"/>
    <w:qFormat/>
    <w:pPr>
      <w:numPr>
        <w:ilvl w:val="0"/>
        <w:numId w:val="2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style>
  <w:style w:type="paragraph" w:styleId="CouvRecTitle">
    <w:name w:val="Couv Rec Title"/>
    <w:basedOn w:val="Normal"/>
    <w:qFormat/>
    <w:pPr>
      <w:keepNext w:val="true"/>
      <w:keepLines/>
      <w:spacing w:before="240" w:after="180"/>
      <w:ind w:left="1418" w:hanging="0"/>
    </w:pPr>
    <w:rPr>
      <w:rFonts w:ascii="Arial" w:hAnsi="Arial" w:cs="Arial"/>
      <w:b/>
      <w:sz w:val="3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Tdocheader">
    <w:name w:val="tdoc-header"/>
    <w:qFormat/>
    <w:pPr>
      <w:widowControl/>
      <w:bidi w:val="0"/>
    </w:pPr>
    <w:rPr>
      <w:rFonts w:ascii="Arial" w:hAnsi="Arial" w:eastAsia="Times New Roman" w:cs="Arial"/>
      <w:color w:val="auto"/>
      <w:sz w:val="24"/>
      <w:szCs w:val="20"/>
      <w:lang w:val="en-GB" w:bidi="ar-SA" w:eastAsia="zh-CN"/>
    </w:rPr>
  </w:style>
  <w:style w:type="paragraph" w:styleId="Lista2">
    <w:name w:val="Lista 2"/>
    <w:basedOn w:val="Normal"/>
    <w:qFormat/>
    <w:pPr>
      <w:numPr>
        <w:ilvl w:val="0"/>
        <w:numId w:val="17"/>
      </w:numPr>
      <w:tabs>
        <w:tab w:val="clear" w:pos="284"/>
        <w:tab w:val="left" w:pos="2058" w:leader="none"/>
      </w:tabs>
      <w:overflowPunct w:val="false"/>
      <w:autoSpaceDE w:val="false"/>
      <w:spacing w:before="0" w:after="120"/>
      <w:textAlignment w:val="baseline"/>
    </w:pPr>
    <w:rPr>
      <w:sz w:val="24"/>
    </w:rPr>
  </w:style>
  <w:style w:type="paragraph" w:styleId="List1">
    <w:name w:val="List 2"/>
    <w:basedOn w:val="Normal"/>
    <w:pPr>
      <w:numPr>
        <w:ilvl w:val="0"/>
        <w:numId w:val="18"/>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5"/>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5"/>
      </w:numPr>
      <w:tabs>
        <w:tab w:val="clear" w:pos="2041"/>
        <w:tab w:val="left" w:pos="360" w:leader="none"/>
        <w:tab w:val="left" w:pos="2608" w:leader="none"/>
      </w:tabs>
      <w:ind w:left="2608" w:hanging="567"/>
    </w:pPr>
    <w:rPr/>
  </w:style>
  <w:style w:type="paragraph" w:styleId="List31">
    <w:name w:val="List 3.1"/>
    <w:basedOn w:val="List21"/>
    <w:qFormat/>
    <w:pPr>
      <w:numPr>
        <w:ilvl w:val="0"/>
        <w:numId w:val="5"/>
      </w:numPr>
      <w:tabs>
        <w:tab w:val="left" w:pos="360" w:leader="none"/>
        <w:tab w:val="left" w:pos="2608" w:leader="none"/>
        <w:tab w:val="left" w:pos="3175" w:leader="none"/>
      </w:tabs>
      <w:ind w:left="360" w:hanging="794"/>
    </w:pPr>
    <w:rPr/>
  </w:style>
  <w:style w:type="paragraph" w:styleId="List41">
    <w:name w:val="List 4.1"/>
    <w:basedOn w:val="List31"/>
    <w:qFormat/>
    <w:pPr>
      <w:numPr>
        <w:ilvl w:val="0"/>
        <w:numId w:val="5"/>
      </w:numPr>
      <w:tabs>
        <w:tab w:val="left" w:pos="36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5"/>
      </w:numPr>
      <w:tabs>
        <w:tab w:val="clear" w:pos="3175"/>
        <w:tab w:val="clear" w:pos="3742"/>
        <w:tab w:val="left" w:pos="360" w:leader="none"/>
        <w:tab w:val="left" w:pos="2608" w:leader="none"/>
        <w:tab w:val="left" w:pos="4253" w:leader="none"/>
      </w:tabs>
      <w:ind w:left="4253" w:hanging="1191"/>
    </w:pPr>
    <w:rPr/>
  </w:style>
  <w:style w:type="paragraph" w:styleId="Cpde">
    <w:name w:val="cpde"/>
    <w:basedOn w:val="Normal"/>
    <w:qFormat/>
    <w:pPr>
      <w:numPr>
        <w:ilvl w:val="0"/>
        <w:numId w:val="6"/>
      </w:numPr>
      <w:overflowPunct w:val="false"/>
      <w:autoSpaceDE w:val="false"/>
      <w:spacing w:before="120" w:after="0"/>
      <w:textAlignment w:val="baseline"/>
    </w:pPr>
    <w:rPr>
      <w:rFonts w:ascii="Helvetica" w:hAnsi="Helvetica" w:cs="Helvetica"/>
    </w:rPr>
  </w:style>
  <w:style w:type="paragraph" w:styleId="Code">
    <w:name w:val="code"/>
    <w:basedOn w:val="Normal"/>
    <w:qFormat/>
    <w:pPr>
      <w:overflowPunct w:val="false"/>
      <w:autoSpaceDE w:val="false"/>
      <w:spacing w:before="0" w:after="0"/>
      <w:textAlignment w:val="baseline"/>
    </w:pPr>
    <w:rPr>
      <w:rFonts w:ascii="Courier New" w:hAnsi="Courier New" w:cs="Courier New"/>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overflowPunct w:val="false"/>
      <w:autoSpaceDE w:val="false"/>
      <w:spacing w:before="120" w:after="0"/>
      <w:ind w:left="720" w:hanging="0"/>
      <w:textAlignment w:val="baseline"/>
    </w:pPr>
    <w:rPr>
      <w:rFonts w:ascii="Helvetica" w:hAnsi="Helvetica" w:cs="Helvetica"/>
    </w:rPr>
  </w:style>
  <w:style w:type="paragraph" w:styleId="Listbullettight">
    <w:name w:val="list bullet tight"/>
    <w:basedOn w:val="Cpde"/>
    <w:qFormat/>
    <w:pPr>
      <w:numPr>
        <w:ilvl w:val="0"/>
        <w:numId w:val="16"/>
      </w:numPr>
      <w:overflowPunct w:val="true"/>
      <w:autoSpaceDE w:val="true"/>
      <w:textAlignment w:val="auto"/>
    </w:pPr>
    <w:rPr/>
  </w:style>
  <w:style w:type="paragraph" w:styleId="Nornal">
    <w:name w:val="nornal"/>
    <w:basedOn w:val="Cpde"/>
    <w:qFormat/>
    <w:pPr>
      <w:numPr>
        <w:ilvl w:val="0"/>
        <w:numId w:val="14"/>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0"/>
      <w:ind w:left="1191" w:hanging="397"/>
      <w:jc w:val="both"/>
      <w:textAlignment w:val="baseline"/>
    </w:pPr>
    <w:rPr>
      <w:rFonts w:ascii="Times" w:hAnsi="Times" w:cs="Times"/>
    </w:rPr>
  </w:style>
  <w:style w:type="paragraph" w:styleId="Figure">
    <w:name w:val="Figure_#"/>
    <w:basedOn w:val="Normal"/>
    <w:next w:val="Normal"/>
    <w:qFormat/>
    <w:pPr>
      <w:keepNext w:val="true"/>
      <w:overflowPunct w:val="false"/>
      <w:autoSpaceDE w:val="false"/>
      <w:spacing w:before="567" w:after="113"/>
      <w:jc w:val="center"/>
      <w:textAlignment w:val="baseline"/>
    </w:pPr>
    <w:rPr/>
  </w:style>
  <w:style w:type="paragraph" w:styleId="BodyText2">
    <w:name w:val="Body Text 2"/>
    <w:basedOn w:val="Normal"/>
    <w:qFormat/>
    <w:pPr>
      <w:overflowPunct w:val="false"/>
      <w:autoSpaceDE w:val="false"/>
      <w:spacing w:before="120" w:after="0"/>
      <w:textAlignment w:val="baseline"/>
    </w:pPr>
    <w:rPr>
      <w:rFonts w:ascii="Helvetica" w:hAnsi="Helvetica" w:cs="Helvetica"/>
      <w:i/>
    </w:rPr>
  </w:style>
  <w:style w:type="paragraph" w:styleId="Buffer">
    <w:name w:val="Buffer"/>
    <w:basedOn w:val="Normal"/>
    <w:qFormat/>
    <w:pPr>
      <w:keepNext w:val="true"/>
      <w:overflowPunct w:val="false"/>
      <w:autoSpaceDE w:val="false"/>
      <w:spacing w:lineRule="atLeast" w:line="80" w:before="120" w:after="0"/>
      <w:textAlignment w:val="baseline"/>
    </w:pPr>
    <w:rPr>
      <w:rFonts w:ascii="Helvetica" w:hAnsi="Helvetica" w:cs="Helvetica"/>
      <w:color w:val="000000"/>
      <w:sz w:val="8"/>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overflowPunct w:val="false"/>
      <w:autoSpaceDE w:val="false"/>
      <w:spacing w:lineRule="atLeast" w:line="260" w:before="120" w:after="120"/>
      <w:jc w:val="center"/>
      <w:textAlignment w:val="baseline"/>
    </w:pPr>
    <w:rPr>
      <w:rFonts w:ascii="Helvetica" w:hAnsi="Helvetica" w:cs="Helvetica"/>
    </w:rPr>
  </w:style>
  <w:style w:type="paragraph" w:styleId="Listtext1">
    <w:name w:val="list text 1"/>
    <w:basedOn w:val="Normal"/>
    <w:qFormat/>
    <w:pPr>
      <w:tabs>
        <w:tab w:val="clear" w:pos="284"/>
        <w:tab w:val="left" w:pos="860" w:leader="none"/>
        <w:tab w:val="left" w:pos="1700" w:leader="none"/>
      </w:tabs>
      <w:overflowPunct w:val="false"/>
      <w:autoSpaceDE w:val="false"/>
      <w:spacing w:before="80" w:after="0"/>
      <w:ind w:left="840" w:right="9" w:hanging="540"/>
      <w:jc w:val="both"/>
      <w:textAlignment w:val="baseline"/>
    </w:pPr>
    <w:rPr>
      <w:rFonts w:ascii="Helvetica" w:hAnsi="Helvetica" w:cs="Helvetica"/>
      <w:color w:val="000000"/>
      <w:sz w:val="22"/>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0" w:after="0"/>
      <w:jc w:val="both"/>
      <w:textAlignment w:val="baseline"/>
    </w:pPr>
    <w:rPr>
      <w:i/>
    </w:rPr>
  </w:style>
  <w:style w:type="paragraph" w:styleId="SourceCode">
    <w:name w:val="Source Code"/>
    <w:basedOn w:val="Normal"/>
    <w:qFormat/>
    <w:pPr>
      <w:tabs>
        <w:tab w:val="clear" w:pos="284"/>
        <w:tab w:val="left" w:pos="1701" w:leader="none"/>
        <w:tab w:val="left" w:pos="2410" w:leader="none"/>
        <w:tab w:val="left" w:pos="2977" w:leader="none"/>
      </w:tabs>
      <w:overflowPunct w:val="false"/>
      <w:autoSpaceDE w:val="false"/>
      <w:spacing w:before="0" w:after="0"/>
      <w:ind w:left="851" w:hanging="0"/>
      <w:textAlignment w:val="baseline"/>
    </w:pPr>
    <w:rPr>
      <w:rFonts w:ascii="Courier New" w:hAnsi="Courier New" w:cs="Courier New"/>
      <w:sz w:val="18"/>
    </w:rPr>
  </w:style>
  <w:style w:type="paragraph" w:styleId="Deftexte">
    <w:name w:val="def texte"/>
    <w:basedOn w:val="Normal"/>
    <w:qFormat/>
    <w:pPr>
      <w:numPr>
        <w:ilvl w:val="0"/>
        <w:numId w:val="13"/>
      </w:num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Times" w:hAnsi="Times" w:cs="Times"/>
    </w:rPr>
  </w:style>
  <w:style w:type="paragraph" w:styleId="DefinitionTerm">
    <w:name w:val="Definition Term"/>
    <w:basedOn w:val="Normal"/>
    <w:next w:val="DefinitionList"/>
    <w:qFormat/>
    <w:pPr>
      <w:overflowPunct w:val="false"/>
      <w:autoSpaceDE w:val="false"/>
      <w:spacing w:before="0" w:after="0"/>
      <w:textAlignment w:val="baseline"/>
    </w:pPr>
    <w:rPr>
      <w:sz w:val="24"/>
    </w:rPr>
  </w:style>
  <w:style w:type="paragraph" w:styleId="DefinitionList">
    <w:name w:val="Definition List"/>
    <w:basedOn w:val="Normal"/>
    <w:next w:val="DefinitionTerm"/>
    <w:qFormat/>
    <w:pPr>
      <w:overflowPunct w:val="false"/>
      <w:autoSpaceDE w:val="false"/>
      <w:spacing w:before="0" w:after="0"/>
      <w:ind w:left="360" w:hanging="0"/>
      <w:textAlignment w:val="baseline"/>
    </w:pPr>
    <w:rPr>
      <w:sz w:val="24"/>
    </w:rPr>
  </w:style>
  <w:style w:type="paragraph" w:styleId="Blockquote">
    <w:name w:val="Blockquote"/>
    <w:basedOn w:val="Normal"/>
    <w:qFormat/>
    <w:pPr>
      <w:overflowPunct w:val="false"/>
      <w:autoSpaceDE w:val="false"/>
      <w:spacing w:before="100" w:after="100"/>
      <w:ind w:left="360" w:right="360" w:hanging="0"/>
      <w:textAlignment w:val="baseline"/>
    </w:pPr>
    <w:rPr>
      <w:sz w:val="24"/>
    </w:rPr>
  </w:style>
  <w:style w:type="paragraph" w:styleId="BlockText">
    <w:name w:val="Block Text"/>
    <w:basedOn w:val="Normal"/>
    <w:qFormat/>
    <w:pPr>
      <w:overflowPunct w:val="false"/>
      <w:autoSpaceDE w:val="false"/>
      <w:spacing w:before="0" w:after="0"/>
      <w:ind w:left="1440" w:right="720" w:hanging="0"/>
      <w:textAlignment w:val="baseline"/>
    </w:pPr>
    <w:rPr>
      <w:rFonts w:ascii="Courier New" w:hAnsi="Courier New" w:cs="Courier New"/>
    </w:rPr>
  </w:style>
  <w:style w:type="paragraph" w:styleId="Style11">
    <w:name w:val="Style1"/>
    <w:basedOn w:val="Normal"/>
    <w:qFormat/>
    <w:pPr>
      <w:overflowPunct w:val="false"/>
      <w:autoSpaceDE w:val="false"/>
      <w:spacing w:before="120" w:after="0"/>
      <w:textAlignment w:val="baseline"/>
    </w:pPr>
    <w:rPr/>
  </w:style>
  <w:style w:type="paragraph" w:styleId="Bulletlist">
    <w:name w:val="Bullet list"/>
    <w:basedOn w:val="Normal"/>
    <w:qFormat/>
    <w:pPr>
      <w:overflowPunct w:val="false"/>
      <w:autoSpaceDE w:val="false"/>
      <w:spacing w:before="120" w:after="0"/>
      <w:textAlignment w:val="baseline"/>
    </w:pPr>
    <w:rPr/>
  </w:style>
  <w:style w:type="paragraph" w:styleId="Bullets">
    <w:name w:val="Bullets"/>
    <w:basedOn w:val="Normal"/>
    <w:qFormat/>
    <w:pPr>
      <w:keepLines/>
      <w:numPr>
        <w:ilvl w:val="0"/>
        <w:numId w:val="11"/>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overflowPunct w:val="false"/>
      <w:autoSpaceDE w:val="false"/>
      <w:spacing w:before="0" w:after="120"/>
      <w:ind w:left="2977" w:hanging="425"/>
      <w:textAlignment w:val="baseline"/>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overflowPunct w:val="false"/>
      <w:autoSpaceDE w:val="false"/>
      <w:spacing w:before="0" w:after="0"/>
      <w:ind w:left="1152" w:hanging="0"/>
      <w:textAlignment w:val="baseline"/>
    </w:pPr>
    <w:rPr>
      <w:rFonts w:ascii="Courier New" w:hAnsi="Courier New" w:cs="Courier New"/>
      <w:sz w:val="18"/>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overflowPunct w:val="false"/>
      <w:autoSpaceDE w:val="false"/>
      <w:spacing w:before="567" w:after="113"/>
      <w:jc w:val="center"/>
      <w:textAlignment w:val="baseline"/>
    </w:pPr>
    <w:rPr>
      <w:rFonts w:ascii="CG Times;Times New Roman" w:hAnsi="CG Times;Times New Roman" w:cs="CG Times;Times New Roman"/>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overflowPunct w:val="false"/>
      <w:autoSpaceDE w:val="false"/>
      <w:spacing w:before="113" w:after="480"/>
      <w:textAlignment w:val="baseline"/>
    </w:pPr>
    <w:rPr>
      <w:rFonts w:ascii="CG Times;Times New Roman" w:hAnsi="CG Times;Times New Roman" w:cs="CG Times;Times New Roman"/>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overflowPunct w:val="false"/>
      <w:autoSpaceDE w:val="false"/>
      <w:spacing w:before="284" w:after="0"/>
      <w:jc w:val="both"/>
      <w:textAlignment w:val="baseline"/>
    </w:pPr>
    <w:rPr>
      <w:rFonts w:ascii="CG Times;Times New Roman" w:hAnsi="CG Times;Times New Roman" w:cs="CG Times;Times New Roman"/>
    </w:rPr>
  </w:style>
  <w:style w:type="paragraph" w:styleId="Appendix">
    <w:name w:val="Closing"/>
    <w:basedOn w:val="Heading1"/>
    <w:next w:val="Normal"/>
    <w:pPr>
      <w:keepLines w:val="false"/>
      <w:pageBreakBefore/>
      <w:numPr>
        <w:ilvl w:val="0"/>
        <w:numId w:val="0"/>
      </w:numPr>
      <w:pBdr>
        <w:top w:val="nil"/>
      </w:pBdr>
      <w:overflowPunct w:val="false"/>
      <w:autoSpaceDE w:val="false"/>
      <w:spacing w:before="120" w:after="60"/>
      <w:ind w:left="0" w:hanging="0"/>
      <w:textAlignment w:val="baseline"/>
      <w:outlineLvl w:val="9"/>
    </w:pPr>
    <w:rPr>
      <w:b/>
      <w:kern w:val="2"/>
      <w:sz w:val="28"/>
    </w:rPr>
  </w:style>
  <w:style w:type="paragraph" w:styleId="Tablebold">
    <w:name w:val="Table bold"/>
    <w:basedOn w:val="Normal"/>
    <w:next w:val="Tablenormal"/>
    <w:qFormat/>
    <w:pPr>
      <w:keepNext w:val="true"/>
      <w:overflowPunct w:val="false"/>
      <w:autoSpaceDE w:val="false"/>
      <w:spacing w:before="60" w:after="60"/>
      <w:textAlignment w:val="baseline"/>
    </w:pPr>
    <w:rPr>
      <w:rFonts w:ascii="Arial" w:hAnsi="Arial" w:cs="Arial"/>
      <w:b/>
      <w:sz w:val="16"/>
    </w:rPr>
  </w:style>
  <w:style w:type="paragraph" w:styleId="Tablenormal">
    <w:name w:val="Table normal"/>
    <w:basedOn w:val="Normal"/>
    <w:qFormat/>
    <w:pPr>
      <w:overflowPunct w:val="false"/>
      <w:autoSpaceDE w:val="false"/>
      <w:spacing w:before="60" w:after="60"/>
      <w:textAlignment w:val="baseline"/>
    </w:pPr>
    <w:rPr>
      <w:rFonts w:ascii="Arial" w:hAnsi="Arial" w:cs="Arial"/>
      <w:sz w:val="16"/>
    </w:rPr>
  </w:style>
  <w:style w:type="paragraph" w:styleId="H1">
    <w:name w:val="H1"/>
    <w:basedOn w:val="Normal"/>
    <w:next w:val="Normal"/>
    <w:qFormat/>
    <w:pPr>
      <w:keepNext w:val="true"/>
      <w:overflowPunct w:val="false"/>
      <w:autoSpaceDE w:val="false"/>
      <w:spacing w:before="100" w:after="100"/>
      <w:textAlignment w:val="baseline"/>
      <w:outlineLvl w:val="1"/>
    </w:pPr>
    <w:rPr>
      <w:b/>
      <w:kern w:val="2"/>
      <w:sz w:val="48"/>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240" w:after="480"/>
      <w:jc w:val="center"/>
      <w:textAlignment w:val="baseline"/>
    </w:pPr>
    <w:rPr>
      <w:rFonts w:ascii="CG Times;Times New Roman" w:hAnsi="CG Times;Times New Roman" w:cs="CG Times;Times New Roman"/>
    </w:rPr>
  </w:style>
  <w:style w:type="paragraph" w:styleId="Cdpe">
    <w:name w:val="cdpe"/>
    <w:basedOn w:val="Enumlev1"/>
    <w:qFormat/>
    <w:pPr/>
    <w:rPr/>
  </w:style>
  <w:style w:type="paragraph" w:styleId="NormalWeb">
    <w:name w:val="Normal (Web)"/>
    <w:basedOn w:val="Normal"/>
    <w:qFormat/>
    <w:pPr>
      <w:overflowPunct w:val="false"/>
      <w:autoSpaceDE w:val="false"/>
      <w:spacing w:before="100" w:after="100"/>
      <w:textAlignment w:val="baseline"/>
    </w:pPr>
    <w:rPr>
      <w:rFonts w:ascii="Arial Unicode MS" w:hAnsi="Arial Unicode MS" w:eastAsia="Arial Unicode MS" w:cs="Arial Unicode MS"/>
      <w:sz w:val="24"/>
      <w:szCs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7"/>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8"/>
      </w:numPr>
      <w:tabs>
        <w:tab w:val="left" w:pos="284" w:leader="none"/>
      </w:tabs>
      <w:overflowPunct w:val="false"/>
      <w:autoSpaceDE w:val="false"/>
      <w:textAlignment w:val="baseline"/>
    </w:pPr>
    <w:rPr/>
  </w:style>
  <w:style w:type="paragraph" w:styleId="IB2">
    <w:name w:val="IB2"/>
    <w:basedOn w:val="Normal"/>
    <w:qFormat/>
    <w:pPr>
      <w:numPr>
        <w:ilvl w:val="0"/>
        <w:numId w:val="15"/>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9"/>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2"/>
      </w:numPr>
      <w:tabs>
        <w:tab w:val="left" w:pos="284" w:leader="none"/>
      </w:tabs>
      <w:overflowPunct w:val="false"/>
      <w:autoSpaceDE w:val="false"/>
      <w:textAlignment w:val="baseline"/>
    </w:pPr>
    <w:rPr/>
  </w:style>
  <w:style w:type="paragraph" w:styleId="Normalaftertitle">
    <w:name w:val="Normal after title"/>
    <w:basedOn w:val="Heading1"/>
    <w:next w:val="Normal"/>
    <w:qFormat/>
    <w:pPr>
      <w:widowControl w:val="false"/>
      <w:numPr>
        <w:ilvl w:val="0"/>
        <w:numId w:val="10"/>
      </w:numPr>
      <w:pBdr>
        <w:top w:val="nil"/>
      </w:pBdr>
      <w:tabs>
        <w:tab w:val="clear" w:pos="284"/>
        <w:tab w:val="left" w:pos="794" w:leader="none"/>
      </w:tabs>
      <w:overflowPunct w:val="false"/>
      <w:autoSpaceDE w:val="false"/>
      <w:spacing w:before="313" w:after="0"/>
      <w:jc w:val="both"/>
      <w:textAlignment w:val="baseline"/>
      <w:outlineLvl w:val="9"/>
    </w:pPr>
    <w:rPr>
      <w:rFonts w:ascii="Times" w:hAnsi="Times" w:cs="Times"/>
      <w:sz w:val="20"/>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StyleBefore0pt">
    <w:name w:val="Style Before:  0 pt"/>
    <w:basedOn w:val="Normal"/>
    <w:qFormat/>
    <w:pPr>
      <w:spacing w:before="120" w:after="0"/>
    </w:pPr>
    <w:rPr>
      <w:sz w:val="24"/>
    </w:rPr>
  </w:style>
  <w:style w:type="paragraph" w:styleId="StyleHeading3h3CourierNew">
    <w:name w:val="Style Heading 3h3 + Courier New"/>
    <w:basedOn w:val="Heading3"/>
    <w:qFormat/>
    <w:pPr>
      <w:numPr>
        <w:ilvl w:val="0"/>
        <w:numId w:val="0"/>
      </w:numPr>
      <w:overflowPunct w:val="false"/>
      <w:autoSpaceDE w:val="false"/>
      <w:spacing w:before="360" w:after="120"/>
      <w:ind w:left="1134" w:hanging="1134"/>
      <w:textAlignment w:val="baseline"/>
      <w:outlineLvl w:val="9"/>
    </w:pPr>
    <w:rPr>
      <w:rFonts w:ascii="Courier New" w:hAnsi="Courier New" w:cs="Courier New"/>
    </w:rPr>
  </w:style>
  <w:style w:type="paragraph" w:styleId="ListNumber4">
    <w:name w:val="List Number 4"/>
    <w:basedOn w:val="Normal"/>
    <w:qFormat/>
    <w:pPr>
      <w:numPr>
        <w:ilvl w:val="0"/>
        <w:numId w:val="3"/>
      </w:numPr>
      <w:spacing w:before="0" w:after="0"/>
      <w:jc w:val="both"/>
    </w:pPr>
    <w:rPr>
      <w:rFonts w:ascii="Arial" w:hAnsi="Arial" w:eastAsia="SimSun;宋体" w:cs="Arial"/>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pPr>
    <w:rPr>
      <w:rFonts w:ascii="Courier New" w:hAnsi="Courier New" w:cs="Courier New"/>
      <w:lang w:eastAsia="zh-CN"/>
    </w:rPr>
  </w:style>
  <w:style w:type="paragraph" w:styleId="Msonormal">
    <w:name w:val="msonormal"/>
    <w:basedOn w:val="Normal"/>
    <w:qFormat/>
    <w:pPr>
      <w:spacing w:before="100" w:after="100"/>
    </w:pPr>
    <w:rPr>
      <w:sz w:val="24"/>
      <w:szCs w:val="24"/>
    </w:rPr>
  </w:style>
  <w:style w:type="paragraph" w:styleId="CommentSubject">
    <w:name w:val="Comment Subject"/>
    <w:basedOn w:val="CommentText"/>
    <w:next w:val="CommentText"/>
    <w:qFormat/>
    <w:pPr/>
    <w:rPr>
      <w:rFonts w:eastAsia="SimSun;宋体"/>
      <w:b/>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ListParagraph">
    <w:name w:val="List Paragraph"/>
    <w:basedOn w:val="Normal"/>
    <w:qFormat/>
    <w:pPr>
      <w:overflowPunct w:val="false"/>
      <w:autoSpaceDE w:val="false"/>
      <w:spacing w:before="0" w:after="0"/>
      <w:ind w:left="720" w:hanging="0"/>
      <w:contextualSpacing/>
    </w:pPr>
    <w:rPr>
      <w:rFonts w:ascii="Arial" w:hAnsi="Arial" w:cs="Arial"/>
      <w:sz w:val="22"/>
    </w:rPr>
  </w:style>
  <w:style w:type="paragraph" w:styleId="Style5">
    <w:name w:val="表格文本"/>
    <w:basedOn w:val="Normal"/>
    <w:qFormat/>
    <w:pPr>
      <w:widowControl w:val="false"/>
      <w:tabs>
        <w:tab w:val="clear" w:pos="284"/>
        <w:tab w:val="decimal" w:pos="0" w:leader="none"/>
      </w:tabs>
      <w:overflowPunct w:val="false"/>
      <w:autoSpaceDE w:val="false"/>
      <w:spacing w:lineRule="atLeast" w:line="0" w:before="0" w:after="0"/>
    </w:pPr>
    <w:rPr>
      <w:rFonts w:ascii="Arial" w:hAnsi="Arial" w:eastAsia="SimSun;宋体" w:cs="Arial"/>
      <w:sz w:val="16"/>
      <w:szCs w:val="16"/>
      <w:lang w:eastAsia="zh-CN"/>
    </w:rPr>
  </w:style>
  <w:style w:type="paragraph" w:styleId="Paragraph">
    <w:name w:val="paragraph"/>
    <w:basedOn w:val="Normal"/>
    <w:qFormat/>
    <w:pPr>
      <w:overflowPunct w:val="false"/>
      <w:autoSpaceDE w:val="false"/>
      <w:spacing w:before="0" w:after="0"/>
    </w:pPr>
    <w:rPr>
      <w:sz w:val="24"/>
      <w:szCs w:val="24"/>
    </w:rPr>
  </w:style>
  <w:style w:type="paragraph" w:styleId="Default">
    <w:name w:val="Default"/>
    <w:qFormat/>
    <w:pPr>
      <w:widowControl/>
      <w:autoSpaceDE w:val="false"/>
      <w:bidi w:val="0"/>
    </w:pPr>
    <w:rPr>
      <w:rFonts w:ascii="Arial" w:hAnsi="Arial" w:eastAsia="DengXian;等线" w:cs="Arial"/>
      <w:color w:val="000000"/>
      <w:sz w:val="24"/>
      <w:szCs w:val="24"/>
      <w:lang w:val="en-GB" w:bidi="ar-SA" w:eastAsia="zh-CN"/>
    </w:rPr>
  </w:style>
  <w:style w:type="paragraph" w:styleId="B11">
    <w:name w:val="B1+"/>
    <w:basedOn w:val="Normal"/>
    <w:qFormat/>
    <w:pPr>
      <w:tabs>
        <w:tab w:val="clear" w:pos="284"/>
        <w:tab w:val="left" w:pos="737" w:leader="none"/>
      </w:tabs>
      <w:overflowPunct w:val="false"/>
      <w:autoSpaceDE w:val="false"/>
      <w:ind w:left="737" w:hanging="453"/>
    </w:pPr>
    <w:rPr/>
  </w:style>
  <w:style w:type="paragraph" w:styleId="Caption11">
    <w:name w:val="Caption1"/>
    <w:basedOn w:val="Normal"/>
    <w:next w:val="Normal"/>
    <w:qFormat/>
    <w:pPr>
      <w:pBdr>
        <w:top w:val="single" w:sz="6" w:space="1" w:color="000000"/>
        <w:left w:val="single" w:sz="6" w:space="1" w:color="000000"/>
        <w:bottom w:val="single" w:sz="6" w:space="1" w:color="000000"/>
        <w:right w:val="single" w:sz="6" w:space="1" w:color="000000"/>
      </w:pBdr>
      <w:overflowPunct w:val="false"/>
      <w:autoSpaceDE w:val="false"/>
      <w:spacing w:lineRule="atLeast" w:line="260" w:before="120" w:after="120"/>
      <w:jc w:val="center"/>
      <w:textAlignment w:val="baseline"/>
    </w:pPr>
    <w:rPr>
      <w:rFonts w:ascii="Helvetica" w:hAnsi="Helvetica" w:cs="Helvetica"/>
    </w:rPr>
  </w:style>
  <w:style w:type="paragraph" w:styleId="Bibliography">
    <w:name w:val="Bibliography"/>
    <w:basedOn w:val="Normal"/>
    <w:next w:val="Normal"/>
    <w:qFormat/>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widowControl/>
      <w:spacing w:before="0" w:after="120"/>
      <w:ind w:left="283" w:firstLine="210"/>
    </w:pPr>
    <w:rPr>
      <w:sz w:val="20"/>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Tal1">
    <w:name w:val="tal"/>
    <w:basedOn w:val="Normal"/>
    <w:qFormat/>
    <w:pPr>
      <w:spacing w:before="100" w:after="100"/>
    </w:pPr>
    <w:rPr>
      <w:rFonts w:eastAsia="SimSun;宋体"/>
      <w:sz w:val="24"/>
      <w:szCs w:val="24"/>
    </w:rPr>
  </w:style>
  <w:style w:type="paragraph" w:styleId="Xmsolistbullet">
    <w:name w:val="x_msolistbullet"/>
    <w:basedOn w:val="Normal"/>
    <w:qFormat/>
    <w:pPr>
      <w:spacing w:before="100" w:after="100"/>
    </w:pPr>
    <w:rPr>
      <w:rFonts w:eastAsia="SimSun;宋体"/>
      <w:sz w:val="24"/>
      <w:szCs w:val="24"/>
    </w:rPr>
  </w:style>
  <w:style w:type="paragraph" w:styleId="Reference">
    <w:name w:val="Reference"/>
    <w:basedOn w:val="Normal"/>
    <w:qFormat/>
    <w:pPr>
      <w:tabs>
        <w:tab w:val="clear" w:pos="284"/>
        <w:tab w:val="left" w:pos="851" w:leader="none"/>
      </w:tabs>
      <w:ind w:left="851" w:hanging="851"/>
    </w:pPr>
    <w:rPr>
      <w:rFonts w:eastAsia="SimSun;宋体"/>
    </w:rPr>
  </w:style>
  <w:style w:type="paragraph" w:styleId="H7">
    <w:name w:val="H7"/>
    <w:basedOn w:val="H6"/>
    <w:qFormat/>
    <w:pPr>
      <w:overflowPunct w:val="false"/>
      <w:autoSpaceDE w:val="false"/>
      <w:textAlignment w:val="baseline"/>
    </w:pPr>
    <w:rPr/>
  </w:style>
  <w:style w:type="paragraph" w:styleId="H8">
    <w:name w:val="H8"/>
    <w:basedOn w:val="H6"/>
    <w:qFormat/>
    <w:pPr>
      <w:overflowPunct w:val="false"/>
      <w:autoSpaceDE w:val="false"/>
      <w:textAlignment w:val="baseline"/>
    </w:pPr>
    <w:rPr>
      <w:lang w:eastAsia="zh-CN"/>
    </w:rPr>
  </w:style>
  <w:style w:type="paragraph" w:styleId="Caption2">
    <w:name w:val="Caption2"/>
    <w:basedOn w:val="Normal"/>
    <w:next w:val="Normal"/>
    <w:qFormat/>
    <w:pPr>
      <w:pBdr>
        <w:top w:val="single" w:sz="6" w:space="1" w:color="000000"/>
        <w:left w:val="single" w:sz="6" w:space="1" w:color="000000"/>
        <w:bottom w:val="single" w:sz="6" w:space="1" w:color="000000"/>
        <w:right w:val="single" w:sz="6" w:space="1" w:color="000000"/>
      </w:pBdr>
      <w:overflowPunct w:val="false"/>
      <w:autoSpaceDE w:val="false"/>
      <w:spacing w:lineRule="atLeast" w:line="260" w:before="120" w:after="120"/>
      <w:jc w:val="center"/>
      <w:textAlignment w:val="baseline"/>
    </w:pPr>
    <w:rPr>
      <w:rFonts w:ascii="Helvetica" w:hAnsi="Helvetica" w:eastAsia="SimSun;宋体" w:cs="Helvetica"/>
    </w:rPr>
  </w:style>
  <w:style w:type="paragraph" w:styleId="1">
    <w:name w:val="题注1"/>
    <w:basedOn w:val="Normal"/>
    <w:next w:val="Normal"/>
    <w:qFormat/>
    <w:pPr>
      <w:pBdr>
        <w:top w:val="single" w:sz="6" w:space="1" w:color="000000"/>
        <w:left w:val="single" w:sz="6" w:space="1" w:color="000000"/>
        <w:bottom w:val="single" w:sz="6" w:space="1" w:color="000000"/>
        <w:right w:val="single" w:sz="6" w:space="1" w:color="000000"/>
      </w:pBdr>
      <w:overflowPunct w:val="false"/>
      <w:autoSpaceDE w:val="false"/>
      <w:spacing w:lineRule="atLeast" w:line="260" w:before="120" w:after="120"/>
      <w:jc w:val="center"/>
      <w:textAlignment w:val="baseline"/>
    </w:pPr>
    <w:rPr>
      <w:rFonts w:ascii="Helvetica" w:hAnsi="Helvetica" w:eastAsia="SimSun;宋体" w:cs="Helvetic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2023-04-05T14:34:00Z</dcterms:created>
  <dc:creator>MCC Support</dc:creator>
  <dc:description/>
  <cp:keywords>Generic NRM IRP Converged Management</cp:keywords>
  <dc:language>en-US</dc:language>
  <cp:lastModifiedBy>28.541_CR0995R1_(Rel-16)_TEI16</cp:lastModifiedBy>
  <dcterms:modified xsi:type="dcterms:W3CDTF">2023-09-20T14:16:00Z</dcterms:modified>
  <cp:revision>9</cp:revision>
  <dc:subject>Telecommunication management; Generic Network Resource Model (NRM) Integration Reference Point (IRP); Solution Set (SS) definitions  (Release 15)</dc:subject>
  <dc:title>3GPP TS 28.623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28.623%Rel-16%0011%28.623%Rel-16%-%28.623%Rel-16%0015%28.623%Rel-16%0016%28.623%Rel-16%0018%28.623%Rel-16%0020%28.623%Rel-16%0021%28.623%Rel-16%0026%28.623%Rel-16%0027%28.623%Rel-16%0029%28.623%Rel-16%0031%28.623%Rel-16%0035%28.623%Rel-16%0037%28.623%Rel-</vt:lpwstr>
  </property>
  <property fmtid="{D5CDD505-2E9C-101B-9397-08002B2CF9AE}" pid="3" name="MCCCRsImpl1">
    <vt:lpwstr>16%0039%28.623%Rel-16%0040%28.623%Rel-16%0041%28.623%Rel-16%0042%28.623%Rel-16%0043%28.623%Rel-16%0045%28.623%Rel-16%%28.623%Rel-16%%28.623%Rel-16%0046%28.623%Rel-16%0047%28.623%Rel-16%0079%28.623%Rel-16%0080%28.623%Rel-16%0081%28.623%Rel-16%0082%28.623%R</vt:lpwstr>
  </property>
  <property fmtid="{D5CDD505-2E9C-101B-9397-08002B2CF9AE}" pid="4" name="MCCCRsImpl2">
    <vt:lpwstr>05%28.623%Rel-16%0106%28.623%Rel-16%0107%28.623%Rel-16%0108%28.623%Rel-16%0109%28.623%Rel-16%0110%28.623%Rel-16%0111%28.623%Rel-16%0112%28.623%Rel-16%0113%28.623%Rel-16%0114%28.623%Rel-16%0115%28.623%Rel-16%0117%28.623%Rel-16%0118%28.623%Rel-16%0125%28.62</vt:lpwstr>
  </property>
  <property fmtid="{D5CDD505-2E9C-101B-9397-08002B2CF9AE}" pid="5" name="MCCCRsImpl4">
    <vt:lpwstr>3%Rel-16%0127%</vt:lpwstr>
  </property>
  <property fmtid="{D5CDD505-2E9C-101B-9397-08002B2CF9AE}" pid="6" name="__Grammarly_42___1">
    <vt:lpwstr>__Grammarly_42___1</vt:lpwstr>
  </property>
  <property fmtid="{D5CDD505-2E9C-101B-9397-08002B2CF9AE}" pid="7" name="__Grammarly_42____i">
    <vt:lpwstr>__Grammarly_42____i</vt:lpwstr>
  </property>
</Properties>
</file>