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Batang"/>
          <w:b/>
          <w:sz w:val="28"/>
          <w:szCs w:val="28"/>
        </w:rPr>
        <w:alias w:val="Creative Commons License"/>
        <w:tag w:val="Creative Commons License"/>
        <w:id w:val="92827547"/>
        <w:lock w:val="sdtContentLocked"/>
        <w:placeholder>
          <w:docPart w:val="DefaultPlaceholder_1082065158"/>
        </w:placeholder>
      </w:sdtPr>
      <w:sdtContent>
        <w:p w:rsidR="003A0F64" w:rsidRDefault="003A0F64" w:rsidP="003A0F64">
          <w:r>
            <w:pict>
              <v:shape id="_x0000_" o:spid="_x0000_i1025" style="width:66pt;height:23.25pt" coordsize="" o:spt="100" adj="0,,0" path="" stroked="f">
                <v:stroke joinstyle="miter"/>
                <v:imagedata r:id="rId6" o:title=""/>
                <v:formulas/>
                <v:path o:connecttype="segments"/>
              </v:shape>
            </w:pict>
          </w:r>
        </w:p>
        <w:p w:rsidR="003A0F64" w:rsidRDefault="003A0F64" w:rsidP="003A0F64">
          <w:pPr>
            <w:rPr>
              <w:rFonts w:eastAsia="Batang"/>
              <w:b/>
              <w:sz w:val="28"/>
              <w:szCs w:val="28"/>
            </w:rPr>
          </w:pPr>
          <w:r>
            <w:rPr>
              <w:rFonts w:eastAsia="Batang"/>
              <w:b/>
              <w:sz w:val="28"/>
              <w:szCs w:val="28"/>
            </w:rPr>
            <w:t xml:space="preserve">This work is licensed under a </w:t>
          </w:r>
          <w:hyperlink r:id="rId7" w:history="1">
            <w:r>
              <w:rPr>
                <w:rStyle w:val="Hyperlink"/>
              </w:rPr>
              <w:t>Creative Commons Attribution-ShareAlike 3.0 Unported License</w:t>
            </w:r>
          </w:hyperlink>
          <w:r>
            <w:rPr>
              <w:rFonts w:eastAsia="Batang"/>
              <w:b/>
              <w:sz w:val="28"/>
              <w:szCs w:val="28"/>
            </w:rPr>
            <w:t>.</w:t>
          </w:r>
        </w:p>
      </w:sdtContent>
    </w:sdt>
    <w:p w:rsidR="003A0F64" w:rsidRDefault="003A0F64" w:rsidP="00EC55D3">
      <w:pPr>
        <w:rPr>
          <w:rFonts w:eastAsia="Batang"/>
          <w:b/>
          <w:sz w:val="28"/>
          <w:szCs w:val="28"/>
        </w:rPr>
      </w:pPr>
    </w:p>
    <w:p w:rsidR="002E2BD8" w:rsidRPr="00EC55D3" w:rsidRDefault="00155E3A" w:rsidP="00EC55D3">
      <w:pPr>
        <w:rPr>
          <w:rFonts w:eastAsia="Batang"/>
          <w:b/>
          <w:sz w:val="28"/>
          <w:szCs w:val="28"/>
        </w:rPr>
      </w:pPr>
      <w:bookmarkStart w:id="0" w:name="_GoBack"/>
      <w:bookmarkEnd w:id="0"/>
      <w:r w:rsidRPr="00EC55D3">
        <w:rPr>
          <w:rFonts w:eastAsia="Batang"/>
          <w:b/>
          <w:sz w:val="28"/>
          <w:szCs w:val="28"/>
        </w:rPr>
        <w:t>MI512 Information Literacy Tools for Research</w:t>
      </w:r>
      <w:r w:rsidR="0017405E" w:rsidRPr="00EC55D3">
        <w:rPr>
          <w:rFonts w:eastAsia="Batang"/>
          <w:b/>
          <w:sz w:val="28"/>
          <w:szCs w:val="28"/>
        </w:rPr>
        <w:t xml:space="preserve"> </w:t>
      </w:r>
      <w:r w:rsidR="00EC55D3" w:rsidRPr="00EC55D3">
        <w:rPr>
          <w:rFonts w:eastAsia="Batang"/>
          <w:b/>
          <w:sz w:val="28"/>
          <w:szCs w:val="28"/>
        </w:rPr>
        <w:t>Michaelmas</w:t>
      </w:r>
      <w:r w:rsidR="00175819" w:rsidRPr="00EC55D3">
        <w:rPr>
          <w:rFonts w:eastAsia="Batang"/>
          <w:b/>
          <w:sz w:val="28"/>
          <w:szCs w:val="28"/>
        </w:rPr>
        <w:t xml:space="preserve"> term 2010</w:t>
      </w:r>
    </w:p>
    <w:p w:rsidR="00155E3A" w:rsidRPr="00EC55D3" w:rsidRDefault="00155E3A">
      <w:pPr>
        <w:rPr>
          <w:rFonts w:eastAsia="Batang"/>
          <w:b/>
          <w:sz w:val="28"/>
          <w:szCs w:val="28"/>
        </w:rPr>
      </w:pPr>
      <w:r w:rsidRPr="00EC55D3">
        <w:rPr>
          <w:rFonts w:eastAsia="Batang"/>
          <w:b/>
          <w:sz w:val="28"/>
          <w:szCs w:val="28"/>
        </w:rPr>
        <w:t xml:space="preserve">Class </w:t>
      </w:r>
      <w:r w:rsidR="00AE5A50" w:rsidRPr="00EC55D3">
        <w:rPr>
          <w:rFonts w:eastAsia="Batang"/>
          <w:b/>
          <w:sz w:val="28"/>
          <w:szCs w:val="28"/>
        </w:rPr>
        <w:t>6</w:t>
      </w:r>
      <w:r w:rsidRPr="00EC55D3">
        <w:rPr>
          <w:rFonts w:eastAsia="Batang"/>
          <w:b/>
          <w:sz w:val="28"/>
          <w:szCs w:val="28"/>
        </w:rPr>
        <w:t xml:space="preserve"> </w:t>
      </w:r>
      <w:r w:rsidR="00776091" w:rsidRPr="00EC55D3">
        <w:rPr>
          <w:rFonts w:eastAsia="Batang"/>
          <w:b/>
          <w:sz w:val="28"/>
          <w:szCs w:val="28"/>
        </w:rPr>
        <w:t xml:space="preserve">Next Steps and </w:t>
      </w:r>
      <w:r w:rsidR="00AE5A50" w:rsidRPr="00EC55D3">
        <w:rPr>
          <w:rFonts w:eastAsia="Batang"/>
          <w:b/>
          <w:sz w:val="28"/>
          <w:szCs w:val="28"/>
        </w:rPr>
        <w:t>Keeping up to Date</w:t>
      </w:r>
      <w:r w:rsidR="00593B3E" w:rsidRPr="00EC55D3">
        <w:rPr>
          <w:rFonts w:eastAsia="Batang"/>
          <w:b/>
          <w:sz w:val="28"/>
          <w:szCs w:val="28"/>
        </w:rPr>
        <w:t xml:space="preserve"> </w:t>
      </w:r>
    </w:p>
    <w:p w:rsidR="00BA534D" w:rsidRDefault="00BA534D" w:rsidP="00BA534D">
      <w:pPr>
        <w:rPr>
          <w:rFonts w:eastAsia="Batang"/>
        </w:rPr>
      </w:pPr>
    </w:p>
    <w:p w:rsidR="000F2E1F" w:rsidRDefault="000F2E1F" w:rsidP="000F2E1F">
      <w:pPr>
        <w:ind w:left="360"/>
        <w:rPr>
          <w:rFonts w:eastAsia="Batang"/>
        </w:rPr>
      </w:pPr>
    </w:p>
    <w:p w:rsidR="00155E3A" w:rsidRPr="00F95ABE" w:rsidRDefault="00F95ABE" w:rsidP="00155E3A">
      <w:pPr>
        <w:rPr>
          <w:rFonts w:eastAsia="Batang"/>
          <w:b/>
        </w:rPr>
      </w:pPr>
      <w:r>
        <w:rPr>
          <w:rFonts w:eastAsia="Batang"/>
          <w:b/>
        </w:rPr>
        <w:t xml:space="preserve">1) </w:t>
      </w:r>
      <w:r w:rsidR="00EF1675">
        <w:rPr>
          <w:rFonts w:eastAsia="Batang"/>
          <w:b/>
        </w:rPr>
        <w:t>Endnote</w:t>
      </w:r>
      <w:r w:rsidR="000F2E1F">
        <w:rPr>
          <w:rFonts w:eastAsia="Batang"/>
          <w:b/>
        </w:rPr>
        <w:t>:</w:t>
      </w:r>
      <w:r w:rsidR="00BA534D">
        <w:rPr>
          <w:rFonts w:eastAsia="Batang"/>
          <w:b/>
        </w:rPr>
        <w:t xml:space="preserve"> How did you get on? Refresher on last week’s session</w:t>
      </w:r>
      <w:r w:rsidR="003522A8">
        <w:rPr>
          <w:rFonts w:eastAsia="Batang"/>
          <w:b/>
        </w:rPr>
        <w:t xml:space="preserve"> </w:t>
      </w:r>
      <w:r w:rsidR="006933B8">
        <w:rPr>
          <w:rFonts w:eastAsia="Batang"/>
          <w:b/>
        </w:rPr>
        <w:t>slide 2</w:t>
      </w:r>
    </w:p>
    <w:p w:rsidR="00612F84" w:rsidRDefault="005E4AE8" w:rsidP="00612F84">
      <w:pPr>
        <w:rPr>
          <w:rFonts w:eastAsia="Batang"/>
        </w:rPr>
      </w:pPr>
      <w:r>
        <w:rPr>
          <w:rFonts w:eastAsia="Batang"/>
        </w:rPr>
        <w:t xml:space="preserve">MB / JS </w:t>
      </w:r>
      <w:r w:rsidR="00612F84">
        <w:rPr>
          <w:rFonts w:eastAsia="Batang"/>
        </w:rPr>
        <w:t>to review ho</w:t>
      </w:r>
      <w:r w:rsidR="00EF1675">
        <w:rPr>
          <w:rFonts w:eastAsia="Batang"/>
        </w:rPr>
        <w:t>w people got on after last week-</w:t>
      </w:r>
      <w:r w:rsidR="00612F84">
        <w:rPr>
          <w:rFonts w:eastAsia="Batang"/>
        </w:rPr>
        <w:t xml:space="preserve">Any </w:t>
      </w:r>
      <w:r w:rsidR="008F2FF1">
        <w:rPr>
          <w:rFonts w:eastAsia="Batang"/>
        </w:rPr>
        <w:t xml:space="preserve">general </w:t>
      </w:r>
      <w:r w:rsidR="00612F84">
        <w:rPr>
          <w:rFonts w:eastAsia="Batang"/>
        </w:rPr>
        <w:t>problems or issues they would like to raise?</w:t>
      </w:r>
      <w:r w:rsidR="008F2FF1">
        <w:rPr>
          <w:rFonts w:eastAsia="Batang"/>
        </w:rPr>
        <w:t xml:space="preserve"> </w:t>
      </w:r>
      <w:proofErr w:type="gramStart"/>
      <w:r w:rsidR="008F2FF1">
        <w:rPr>
          <w:rFonts w:eastAsia="Batang"/>
        </w:rPr>
        <w:t>Specific issues to be followed up outside of the class.</w:t>
      </w:r>
      <w:proofErr w:type="gramEnd"/>
    </w:p>
    <w:p w:rsidR="009B6877" w:rsidRDefault="009B6877" w:rsidP="00612F84">
      <w:pPr>
        <w:rPr>
          <w:rFonts w:eastAsia="Batang"/>
        </w:rPr>
      </w:pPr>
    </w:p>
    <w:p w:rsidR="005E4AE8" w:rsidRDefault="005E4AE8" w:rsidP="00612F84">
      <w:pPr>
        <w:rPr>
          <w:rFonts w:eastAsia="Batang"/>
        </w:rPr>
      </w:pPr>
      <w:r>
        <w:rPr>
          <w:rFonts w:eastAsia="Batang"/>
        </w:rPr>
        <w:t xml:space="preserve">Give out citing guide and check people are happy with Endnote – specific queries to be dealt with at the end or by e-mailing </w:t>
      </w:r>
      <w:hyperlink r:id="rId8" w:history="1">
        <w:r w:rsidRPr="002659BE">
          <w:rPr>
            <w:rStyle w:val="Hyperlink"/>
            <w:rFonts w:eastAsia="Batang"/>
          </w:rPr>
          <w:t>library.enquiries@lse.ac.uk</w:t>
        </w:r>
      </w:hyperlink>
      <w:r>
        <w:rPr>
          <w:rFonts w:eastAsia="Batang"/>
        </w:rPr>
        <w:t xml:space="preserve"> </w:t>
      </w:r>
    </w:p>
    <w:p w:rsidR="005E4AE8" w:rsidRDefault="005E4AE8" w:rsidP="00612F84">
      <w:pPr>
        <w:rPr>
          <w:rFonts w:eastAsia="Batang"/>
        </w:rPr>
      </w:pPr>
    </w:p>
    <w:p w:rsidR="009B6877" w:rsidRDefault="009B6877" w:rsidP="009B6877">
      <w:pPr>
        <w:rPr>
          <w:rFonts w:eastAsia="Batang"/>
          <w:b/>
        </w:rPr>
      </w:pPr>
      <w:r>
        <w:rPr>
          <w:rFonts w:eastAsia="Batang"/>
          <w:b/>
        </w:rPr>
        <w:t xml:space="preserve">2) </w:t>
      </w:r>
      <w:r w:rsidRPr="001B1C72">
        <w:rPr>
          <w:rFonts w:eastAsia="Batang"/>
          <w:b/>
        </w:rPr>
        <w:t>Introduction</w:t>
      </w:r>
      <w:r w:rsidR="001D772C">
        <w:rPr>
          <w:rFonts w:eastAsia="Batang"/>
          <w:b/>
        </w:rPr>
        <w:t xml:space="preserve"> </w:t>
      </w:r>
      <w:r>
        <w:rPr>
          <w:rFonts w:eastAsia="Batang"/>
          <w:b/>
        </w:rPr>
        <w:t>slide 3</w:t>
      </w:r>
    </w:p>
    <w:p w:rsidR="00890514" w:rsidRDefault="00B235F7" w:rsidP="00890514">
      <w:pPr>
        <w:rPr>
          <w:rFonts w:eastAsia="Batang"/>
        </w:rPr>
      </w:pPr>
      <w:r>
        <w:rPr>
          <w:rFonts w:eastAsia="Batang"/>
        </w:rPr>
        <w:t>Intro we’re looking at 2 broad</w:t>
      </w:r>
      <w:r w:rsidR="00890514">
        <w:rPr>
          <w:rFonts w:eastAsia="Batang"/>
        </w:rPr>
        <w:t xml:space="preserve"> t</w:t>
      </w:r>
      <w:r w:rsidR="003E1441">
        <w:rPr>
          <w:rFonts w:eastAsia="Batang"/>
        </w:rPr>
        <w:t>opics</w:t>
      </w:r>
      <w:r w:rsidR="00890514">
        <w:rPr>
          <w:rFonts w:eastAsia="Batang"/>
        </w:rPr>
        <w:t xml:space="preserve"> today – lots of hands on exercises</w:t>
      </w:r>
      <w:r w:rsidR="003E1441">
        <w:rPr>
          <w:rFonts w:eastAsia="Batang"/>
        </w:rPr>
        <w:t xml:space="preserve"> both for beginners &amp; more advanced. Some ‘new’ concepts but by the end of the class you’ll know what all these things are!</w:t>
      </w:r>
    </w:p>
    <w:p w:rsidR="00B235F7" w:rsidRDefault="00B235F7" w:rsidP="00890514">
      <w:pPr>
        <w:rPr>
          <w:rFonts w:eastAsia="Batang"/>
        </w:rPr>
      </w:pPr>
    </w:p>
    <w:p w:rsidR="00890514" w:rsidRDefault="00B235F7" w:rsidP="00890514">
      <w:pPr>
        <w:rPr>
          <w:rFonts w:eastAsia="Batang"/>
        </w:rPr>
      </w:pPr>
      <w:r>
        <w:rPr>
          <w:rFonts w:eastAsia="Batang"/>
        </w:rPr>
        <w:t>1</w:t>
      </w:r>
      <w:r w:rsidR="00890514">
        <w:rPr>
          <w:rFonts w:eastAsia="Batang"/>
        </w:rPr>
        <w:t>) Alerts</w:t>
      </w:r>
    </w:p>
    <w:p w:rsidR="00890514" w:rsidRDefault="00890514" w:rsidP="00890514">
      <w:pPr>
        <w:ind w:left="720"/>
        <w:rPr>
          <w:rFonts w:eastAsia="Batang"/>
        </w:rPr>
      </w:pPr>
      <w:r>
        <w:rPr>
          <w:rFonts w:eastAsia="Batang"/>
        </w:rPr>
        <w:t>2.1 Concept/email/saved searches/Google alerts</w:t>
      </w:r>
    </w:p>
    <w:p w:rsidR="00890514" w:rsidRDefault="00890514" w:rsidP="00890514">
      <w:pPr>
        <w:ind w:left="720"/>
        <w:rPr>
          <w:rFonts w:eastAsia="Batang"/>
        </w:rPr>
      </w:pPr>
      <w:r>
        <w:rPr>
          <w:rFonts w:eastAsia="Batang"/>
        </w:rPr>
        <w:t>2.2 RSS – news/ databases</w:t>
      </w:r>
    </w:p>
    <w:p w:rsidR="00890514" w:rsidRDefault="00B235F7" w:rsidP="00890514">
      <w:pPr>
        <w:rPr>
          <w:rFonts w:eastAsia="Batang"/>
        </w:rPr>
      </w:pPr>
      <w:r>
        <w:rPr>
          <w:rFonts w:eastAsia="Batang"/>
        </w:rPr>
        <w:t>2</w:t>
      </w:r>
      <w:r w:rsidR="00890514">
        <w:rPr>
          <w:rFonts w:eastAsia="Batang"/>
        </w:rPr>
        <w:t>) Networking</w:t>
      </w:r>
    </w:p>
    <w:p w:rsidR="00890514" w:rsidRDefault="00890514" w:rsidP="00890514">
      <w:pPr>
        <w:ind w:left="720"/>
        <w:rPr>
          <w:rFonts w:eastAsia="Batang"/>
        </w:rPr>
      </w:pPr>
      <w:r>
        <w:rPr>
          <w:rFonts w:eastAsia="Batang"/>
        </w:rPr>
        <w:t xml:space="preserve">3.1 </w:t>
      </w:r>
      <w:proofErr w:type="spellStart"/>
      <w:r>
        <w:rPr>
          <w:rFonts w:eastAsia="Batang"/>
        </w:rPr>
        <w:t>Elists</w:t>
      </w:r>
      <w:proofErr w:type="spellEnd"/>
    </w:p>
    <w:p w:rsidR="00890514" w:rsidRDefault="00890514" w:rsidP="00890514">
      <w:pPr>
        <w:ind w:left="720"/>
        <w:rPr>
          <w:rFonts w:eastAsia="Batang"/>
        </w:rPr>
      </w:pPr>
      <w:r>
        <w:rPr>
          <w:rFonts w:eastAsia="Batang"/>
        </w:rPr>
        <w:t>3.2 Groups –Google/Yahoo</w:t>
      </w:r>
    </w:p>
    <w:p w:rsidR="00890514" w:rsidRDefault="00890514" w:rsidP="00890514">
      <w:pPr>
        <w:ind w:left="720"/>
        <w:rPr>
          <w:rFonts w:eastAsia="Batang"/>
        </w:rPr>
      </w:pPr>
      <w:r>
        <w:rPr>
          <w:rFonts w:eastAsia="Batang"/>
        </w:rPr>
        <w:t>3.3</w:t>
      </w:r>
      <w:r w:rsidRPr="003818AC">
        <w:rPr>
          <w:rFonts w:eastAsia="Batang"/>
        </w:rPr>
        <w:t xml:space="preserve"> </w:t>
      </w:r>
      <w:proofErr w:type="gramStart"/>
      <w:r>
        <w:rPr>
          <w:rFonts w:eastAsia="Batang"/>
        </w:rPr>
        <w:t>blogs,</w:t>
      </w:r>
      <w:proofErr w:type="gramEnd"/>
      <w:r>
        <w:rPr>
          <w:rFonts w:eastAsia="Batang"/>
        </w:rPr>
        <w:t xml:space="preserve"> twitter</w:t>
      </w:r>
    </w:p>
    <w:p w:rsidR="00890514" w:rsidRDefault="00890514" w:rsidP="00890514">
      <w:pPr>
        <w:ind w:left="720"/>
        <w:rPr>
          <w:rFonts w:eastAsia="Batang"/>
        </w:rPr>
      </w:pPr>
      <w:r>
        <w:rPr>
          <w:rFonts w:eastAsia="Batang"/>
        </w:rPr>
        <w:t xml:space="preserve">3.4 Social software –, </w:t>
      </w:r>
      <w:proofErr w:type="spellStart"/>
      <w:r>
        <w:rPr>
          <w:rFonts w:eastAsia="Batang"/>
        </w:rPr>
        <w:t>linkedIn</w:t>
      </w:r>
      <w:proofErr w:type="spellEnd"/>
      <w:r>
        <w:rPr>
          <w:rFonts w:eastAsia="Batang"/>
        </w:rPr>
        <w:t>, Facebook</w:t>
      </w:r>
    </w:p>
    <w:p w:rsidR="00890514" w:rsidRDefault="00890514" w:rsidP="00890514">
      <w:pPr>
        <w:ind w:left="720"/>
        <w:rPr>
          <w:rFonts w:eastAsia="Batang"/>
        </w:rPr>
      </w:pPr>
      <w:r>
        <w:rPr>
          <w:rFonts w:eastAsia="Batang"/>
        </w:rPr>
        <w:t>This class can’t deal with 3.3 &amp; 3.4 fully – recommend CLT courses</w:t>
      </w:r>
    </w:p>
    <w:p w:rsidR="00890514" w:rsidRDefault="00890514" w:rsidP="00890514">
      <w:pPr>
        <w:rPr>
          <w:rFonts w:eastAsia="Batang"/>
        </w:rPr>
      </w:pPr>
      <w:r>
        <w:rPr>
          <w:rFonts w:eastAsia="Batang"/>
        </w:rPr>
        <w:t>Conclusion/wrap up</w:t>
      </w:r>
    </w:p>
    <w:p w:rsidR="00890514" w:rsidRPr="001B1C72" w:rsidRDefault="00890514" w:rsidP="009B6877">
      <w:pPr>
        <w:rPr>
          <w:rFonts w:eastAsia="Batang"/>
          <w:b/>
        </w:rPr>
      </w:pPr>
    </w:p>
    <w:p w:rsidR="009B6877" w:rsidRDefault="009B6877" w:rsidP="009B6877">
      <w:pPr>
        <w:numPr>
          <w:ilvl w:val="0"/>
          <w:numId w:val="12"/>
        </w:numPr>
        <w:rPr>
          <w:rFonts w:eastAsia="Batang"/>
        </w:rPr>
      </w:pPr>
      <w:r>
        <w:rPr>
          <w:rFonts w:eastAsia="Batang"/>
        </w:rPr>
        <w:t>MI512 Feedback</w:t>
      </w:r>
    </w:p>
    <w:p w:rsidR="00776091" w:rsidRDefault="00776091" w:rsidP="00776091">
      <w:pPr>
        <w:rPr>
          <w:rFonts w:eastAsia="Batang"/>
          <w:b/>
        </w:rPr>
      </w:pPr>
    </w:p>
    <w:p w:rsidR="00776091" w:rsidRDefault="009B6877" w:rsidP="00776091">
      <w:pPr>
        <w:ind w:left="360"/>
        <w:rPr>
          <w:rFonts w:eastAsia="Batang"/>
          <w:b/>
        </w:rPr>
      </w:pPr>
      <w:r>
        <w:rPr>
          <w:rFonts w:eastAsia="Batang"/>
          <w:b/>
        </w:rPr>
        <w:t xml:space="preserve">Advantages of </w:t>
      </w:r>
      <w:proofErr w:type="gramStart"/>
      <w:r>
        <w:rPr>
          <w:rFonts w:eastAsia="Batang"/>
          <w:b/>
        </w:rPr>
        <w:t xml:space="preserve">Alerts </w:t>
      </w:r>
      <w:r w:rsidR="001D772C">
        <w:rPr>
          <w:rFonts w:eastAsia="Batang"/>
          <w:b/>
        </w:rPr>
        <w:t xml:space="preserve"> </w:t>
      </w:r>
      <w:r>
        <w:rPr>
          <w:rFonts w:eastAsia="Batang"/>
          <w:b/>
        </w:rPr>
        <w:t>slide</w:t>
      </w:r>
      <w:proofErr w:type="gramEnd"/>
      <w:r>
        <w:rPr>
          <w:rFonts w:eastAsia="Batang"/>
          <w:b/>
        </w:rPr>
        <w:t xml:space="preserve"> 7-8</w:t>
      </w:r>
      <w:r w:rsidR="005E4AE8">
        <w:rPr>
          <w:rFonts w:eastAsia="Batang"/>
          <w:b/>
        </w:rPr>
        <w:t xml:space="preserve"> JS </w:t>
      </w:r>
    </w:p>
    <w:p w:rsidR="00776091" w:rsidRDefault="00776091" w:rsidP="00593B3E">
      <w:pPr>
        <w:numPr>
          <w:ilvl w:val="0"/>
          <w:numId w:val="17"/>
        </w:numPr>
        <w:rPr>
          <w:rFonts w:eastAsia="Batang"/>
        </w:rPr>
      </w:pPr>
      <w:r>
        <w:rPr>
          <w:rFonts w:eastAsia="Batang"/>
        </w:rPr>
        <w:t>Why useful</w:t>
      </w:r>
    </w:p>
    <w:p w:rsidR="00776091" w:rsidRDefault="00776091" w:rsidP="00593B3E">
      <w:pPr>
        <w:numPr>
          <w:ilvl w:val="0"/>
          <w:numId w:val="17"/>
        </w:numPr>
        <w:rPr>
          <w:rFonts w:eastAsia="Batang"/>
        </w:rPr>
      </w:pPr>
      <w:r>
        <w:rPr>
          <w:rFonts w:eastAsia="Batang"/>
        </w:rPr>
        <w:t>How this sits in context of your on going research</w:t>
      </w:r>
    </w:p>
    <w:p w:rsidR="005E082A" w:rsidRDefault="005E082A" w:rsidP="005E082A">
      <w:pPr>
        <w:numPr>
          <w:ilvl w:val="0"/>
          <w:numId w:val="17"/>
        </w:numPr>
        <w:rPr>
          <w:rFonts w:eastAsia="Batang"/>
        </w:rPr>
      </w:pPr>
      <w:r>
        <w:rPr>
          <w:rFonts w:eastAsia="Batang"/>
        </w:rPr>
        <w:t>What different alerts are available</w:t>
      </w:r>
      <w:r w:rsidR="0036162A">
        <w:rPr>
          <w:rFonts w:eastAsia="Batang"/>
        </w:rPr>
        <w:t xml:space="preserve"> – saved searches, email, RSS</w:t>
      </w:r>
    </w:p>
    <w:p w:rsidR="005E082A" w:rsidRDefault="005E082A" w:rsidP="005E082A">
      <w:pPr>
        <w:numPr>
          <w:ilvl w:val="0"/>
          <w:numId w:val="17"/>
        </w:numPr>
        <w:rPr>
          <w:rFonts w:eastAsia="Batang"/>
        </w:rPr>
      </w:pPr>
      <w:r>
        <w:rPr>
          <w:rFonts w:eastAsia="Batang"/>
        </w:rPr>
        <w:t>Can set alerts for specific journal titles or for subject searches</w:t>
      </w:r>
    </w:p>
    <w:p w:rsidR="005E082A" w:rsidRDefault="005E082A" w:rsidP="005E082A">
      <w:pPr>
        <w:numPr>
          <w:ilvl w:val="0"/>
          <w:numId w:val="17"/>
        </w:numPr>
        <w:rPr>
          <w:rFonts w:eastAsia="Batang"/>
        </w:rPr>
      </w:pPr>
      <w:r>
        <w:rPr>
          <w:rFonts w:eastAsia="Batang"/>
        </w:rPr>
        <w:t>May need to register with the databases to set up email or saved searches</w:t>
      </w:r>
    </w:p>
    <w:p w:rsidR="00776091" w:rsidRDefault="005E082A" w:rsidP="005E082A">
      <w:pPr>
        <w:numPr>
          <w:ilvl w:val="0"/>
          <w:numId w:val="17"/>
        </w:numPr>
        <w:rPr>
          <w:rFonts w:eastAsia="Batang"/>
        </w:rPr>
      </w:pPr>
      <w:r>
        <w:rPr>
          <w:rFonts w:eastAsia="Batang"/>
        </w:rPr>
        <w:t>Overview of what types of alerts are available for different databases &amp; subject coverage</w:t>
      </w:r>
    </w:p>
    <w:p w:rsidR="00776091" w:rsidRDefault="00776091" w:rsidP="00155E3A">
      <w:pPr>
        <w:rPr>
          <w:rFonts w:eastAsia="Batang"/>
        </w:rPr>
      </w:pPr>
    </w:p>
    <w:p w:rsidR="00776091" w:rsidRDefault="001B2AE1" w:rsidP="00155E3A">
      <w:pPr>
        <w:rPr>
          <w:rFonts w:eastAsia="Batang"/>
        </w:rPr>
      </w:pPr>
      <w:r>
        <w:rPr>
          <w:rFonts w:eastAsia="Batang"/>
        </w:rPr>
        <w:t xml:space="preserve">Are Email updates the only answer? </w:t>
      </w:r>
      <w:r w:rsidR="00776091">
        <w:rPr>
          <w:rFonts w:eastAsia="Batang"/>
        </w:rPr>
        <w:t>Fed up with a full inbox? Try RSS feeds instead</w:t>
      </w:r>
      <w:r w:rsidR="009B6877">
        <w:rPr>
          <w:rFonts w:eastAsia="Batang"/>
        </w:rPr>
        <w:t xml:space="preserve"> slide 8</w:t>
      </w:r>
    </w:p>
    <w:p w:rsidR="00155E3A" w:rsidRDefault="00155E3A" w:rsidP="00155E3A">
      <w:pPr>
        <w:rPr>
          <w:rFonts w:eastAsia="Batang"/>
        </w:rPr>
      </w:pPr>
    </w:p>
    <w:p w:rsidR="00155E3A" w:rsidRDefault="00F95ABE" w:rsidP="00155E3A">
      <w:pPr>
        <w:rPr>
          <w:rFonts w:eastAsia="Batang"/>
          <w:b/>
        </w:rPr>
      </w:pPr>
      <w:r>
        <w:rPr>
          <w:rFonts w:eastAsia="Batang"/>
          <w:b/>
        </w:rPr>
        <w:t xml:space="preserve">4) </w:t>
      </w:r>
      <w:r w:rsidR="005E082A">
        <w:rPr>
          <w:rFonts w:eastAsia="Batang"/>
          <w:b/>
        </w:rPr>
        <w:t>RSS concepts</w:t>
      </w:r>
      <w:r w:rsidR="00766F53">
        <w:rPr>
          <w:rFonts w:eastAsia="Batang"/>
          <w:b/>
        </w:rPr>
        <w:t xml:space="preserve"> </w:t>
      </w:r>
      <w:r w:rsidR="009B6877">
        <w:rPr>
          <w:rFonts w:eastAsia="Batang"/>
          <w:b/>
        </w:rPr>
        <w:t>slide 10</w:t>
      </w:r>
    </w:p>
    <w:p w:rsidR="00EF1675" w:rsidRPr="00EF1675" w:rsidRDefault="00EF1675" w:rsidP="000F2E1F">
      <w:pPr>
        <w:numPr>
          <w:ilvl w:val="0"/>
          <w:numId w:val="14"/>
        </w:numPr>
        <w:rPr>
          <w:rFonts w:eastAsia="Batang"/>
          <w:b/>
        </w:rPr>
      </w:pPr>
      <w:r>
        <w:rPr>
          <w:rFonts w:eastAsia="Batang"/>
        </w:rPr>
        <w:t>What is RSS</w:t>
      </w:r>
      <w:r w:rsidR="006933B8">
        <w:rPr>
          <w:rFonts w:eastAsia="Batang"/>
        </w:rPr>
        <w:t xml:space="preserve"> </w:t>
      </w:r>
      <w:r w:rsidR="009B6877">
        <w:rPr>
          <w:rFonts w:eastAsia="Batang"/>
          <w:b/>
        </w:rPr>
        <w:t>slide 10</w:t>
      </w:r>
      <w:r w:rsidR="003E1441">
        <w:rPr>
          <w:rFonts w:eastAsia="Batang"/>
          <w:b/>
        </w:rPr>
        <w:t xml:space="preserve"> Have you seen the symbol?</w:t>
      </w:r>
    </w:p>
    <w:p w:rsidR="00EF1675" w:rsidRDefault="00EF1675" w:rsidP="000F2E1F">
      <w:pPr>
        <w:numPr>
          <w:ilvl w:val="0"/>
          <w:numId w:val="14"/>
        </w:numPr>
        <w:rPr>
          <w:rFonts w:eastAsia="Batang"/>
          <w:b/>
        </w:rPr>
      </w:pPr>
      <w:r w:rsidRPr="006933B8">
        <w:rPr>
          <w:rFonts w:eastAsia="Batang"/>
          <w:b/>
          <w:color w:val="FF0000"/>
        </w:rPr>
        <w:t xml:space="preserve">Exercise </w:t>
      </w:r>
      <w:r w:rsidR="005E4AE8">
        <w:rPr>
          <w:rFonts w:eastAsia="Batang"/>
          <w:b/>
          <w:color w:val="FF0000"/>
        </w:rPr>
        <w:t>1</w:t>
      </w:r>
      <w:r>
        <w:rPr>
          <w:rFonts w:eastAsia="Batang"/>
        </w:rPr>
        <w:t xml:space="preserve"> Using Google Reader-set up Google account (reminder</w:t>
      </w:r>
      <w:r w:rsidR="006F2F88">
        <w:rPr>
          <w:rFonts w:eastAsia="Batang"/>
        </w:rPr>
        <w:t>-most students should have done this already</w:t>
      </w:r>
      <w:r>
        <w:rPr>
          <w:rFonts w:eastAsia="Batang"/>
        </w:rPr>
        <w:t xml:space="preserve">) and </w:t>
      </w:r>
      <w:r w:rsidR="006933B8" w:rsidRPr="006933B8">
        <w:rPr>
          <w:rFonts w:eastAsia="Batang"/>
          <w:b/>
          <w:color w:val="FF0000"/>
        </w:rPr>
        <w:t xml:space="preserve">Exercise </w:t>
      </w:r>
      <w:r w:rsidR="005E4AE8">
        <w:rPr>
          <w:rFonts w:eastAsia="Batang"/>
          <w:b/>
          <w:color w:val="FF0000"/>
        </w:rPr>
        <w:t>2</w:t>
      </w:r>
      <w:r w:rsidR="006933B8">
        <w:rPr>
          <w:rFonts w:eastAsia="Batang"/>
        </w:rPr>
        <w:t xml:space="preserve"> </w:t>
      </w:r>
      <w:r>
        <w:rPr>
          <w:rFonts w:eastAsia="Batang"/>
        </w:rPr>
        <w:t>add simple feeds from BBC news</w:t>
      </w:r>
      <w:r w:rsidR="006933B8">
        <w:rPr>
          <w:rFonts w:eastAsia="Batang"/>
        </w:rPr>
        <w:t xml:space="preserve"> </w:t>
      </w:r>
      <w:r w:rsidR="009B6877">
        <w:rPr>
          <w:rFonts w:eastAsia="Batang"/>
          <w:b/>
        </w:rPr>
        <w:t>slide 11</w:t>
      </w:r>
    </w:p>
    <w:p w:rsidR="00843545" w:rsidRPr="00843545" w:rsidRDefault="005E4AE8" w:rsidP="000F2E1F">
      <w:pPr>
        <w:numPr>
          <w:ilvl w:val="0"/>
          <w:numId w:val="14"/>
        </w:numPr>
        <w:rPr>
          <w:rFonts w:eastAsia="Batang"/>
        </w:rPr>
      </w:pPr>
      <w:r>
        <w:rPr>
          <w:rFonts w:eastAsia="Batang"/>
          <w:b/>
          <w:color w:val="FF0000"/>
        </w:rPr>
        <w:t>Exercise 3</w:t>
      </w:r>
      <w:r w:rsidR="00843545">
        <w:rPr>
          <w:rFonts w:eastAsia="Batang"/>
          <w:b/>
          <w:color w:val="FF0000"/>
        </w:rPr>
        <w:t xml:space="preserve"> add a feed from a blog e.g. CLT blog</w:t>
      </w:r>
      <w:r w:rsidR="00890514">
        <w:rPr>
          <w:rFonts w:eastAsia="Batang"/>
          <w:b/>
          <w:color w:val="FF0000"/>
        </w:rPr>
        <w:t xml:space="preserve"> and/or </w:t>
      </w:r>
      <w:r w:rsidR="00890514" w:rsidRPr="00890514">
        <w:rPr>
          <w:rFonts w:eastAsia="Batang"/>
          <w:b/>
          <w:color w:val="FF0000"/>
        </w:rPr>
        <w:t>LSE Twitter feed</w:t>
      </w:r>
      <w:r w:rsidR="00890514">
        <w:rPr>
          <w:rFonts w:eastAsia="Batang"/>
        </w:rPr>
        <w:t xml:space="preserve">. Slide 12 </w:t>
      </w:r>
      <w:r w:rsidR="002F387F">
        <w:rPr>
          <w:rFonts w:eastAsia="Batang"/>
        </w:rPr>
        <w:t>We’ll explain a bit more about these 2 resources later on</w:t>
      </w:r>
    </w:p>
    <w:p w:rsidR="0017405E" w:rsidRDefault="0017405E" w:rsidP="000F2E1F">
      <w:pPr>
        <w:numPr>
          <w:ilvl w:val="0"/>
          <w:numId w:val="14"/>
        </w:numPr>
        <w:rPr>
          <w:rFonts w:eastAsia="Batang"/>
        </w:rPr>
      </w:pPr>
      <w:r w:rsidRPr="0017405E">
        <w:rPr>
          <w:rFonts w:eastAsia="Batang"/>
        </w:rPr>
        <w:t>NB this exercise to get you used to concept</w:t>
      </w:r>
    </w:p>
    <w:p w:rsidR="0036162A" w:rsidRDefault="0036162A" w:rsidP="000F2E1F">
      <w:pPr>
        <w:numPr>
          <w:ilvl w:val="0"/>
          <w:numId w:val="14"/>
        </w:numPr>
        <w:rPr>
          <w:rFonts w:eastAsia="Batang"/>
        </w:rPr>
      </w:pPr>
      <w:r>
        <w:rPr>
          <w:rFonts w:eastAsia="Batang"/>
        </w:rPr>
        <w:t>Show Reader Account &amp; how to manage subscriptions</w:t>
      </w:r>
    </w:p>
    <w:p w:rsidR="00B235F7" w:rsidRPr="0017405E" w:rsidRDefault="00B235F7" w:rsidP="000F2E1F">
      <w:pPr>
        <w:numPr>
          <w:ilvl w:val="0"/>
          <w:numId w:val="14"/>
        </w:numPr>
        <w:rPr>
          <w:rFonts w:eastAsia="Batang"/>
        </w:rPr>
      </w:pPr>
      <w:r>
        <w:rPr>
          <w:rFonts w:eastAsia="Batang"/>
        </w:rPr>
        <w:t xml:space="preserve">Students can search for their favourite websites and see if the </w:t>
      </w:r>
      <w:proofErr w:type="spellStart"/>
      <w:r>
        <w:rPr>
          <w:rFonts w:eastAsia="Batang"/>
        </w:rPr>
        <w:t>rss</w:t>
      </w:r>
      <w:proofErr w:type="spellEnd"/>
      <w:r>
        <w:rPr>
          <w:rFonts w:eastAsia="Batang"/>
        </w:rPr>
        <w:t xml:space="preserve"> symbol is there.</w:t>
      </w:r>
    </w:p>
    <w:p w:rsidR="001B2AE1" w:rsidRPr="00852138" w:rsidRDefault="001B2AE1" w:rsidP="001B2AE1">
      <w:pPr>
        <w:ind w:left="360"/>
        <w:rPr>
          <w:rFonts w:eastAsia="Batang"/>
        </w:rPr>
      </w:pPr>
    </w:p>
    <w:p w:rsidR="00155E3A" w:rsidRDefault="001B2AE1" w:rsidP="00155E3A">
      <w:pPr>
        <w:rPr>
          <w:rFonts w:eastAsia="Batang"/>
        </w:rPr>
      </w:pPr>
      <w:r w:rsidRPr="0031550F">
        <w:rPr>
          <w:rFonts w:eastAsia="Batang"/>
          <w:b/>
          <w:color w:val="339966"/>
        </w:rPr>
        <w:t>Stop and get class to look at screen</w:t>
      </w:r>
      <w:r>
        <w:rPr>
          <w:rFonts w:eastAsia="Batang"/>
          <w:b/>
          <w:color w:val="339966"/>
        </w:rPr>
        <w:t xml:space="preserve"> (otherwise there will be too many exercises in one go</w:t>
      </w:r>
      <w:r w:rsidR="00593B3E">
        <w:rPr>
          <w:rFonts w:eastAsia="Batang"/>
          <w:b/>
          <w:color w:val="339966"/>
        </w:rPr>
        <w:t>)</w:t>
      </w:r>
    </w:p>
    <w:p w:rsidR="00155E3A" w:rsidRDefault="00155E3A" w:rsidP="00155E3A">
      <w:pPr>
        <w:rPr>
          <w:rFonts w:eastAsia="Batang"/>
        </w:rPr>
      </w:pPr>
    </w:p>
    <w:p w:rsidR="00155E3A" w:rsidRDefault="00F95ABE" w:rsidP="00EF1675">
      <w:pPr>
        <w:rPr>
          <w:rFonts w:eastAsia="Batang"/>
        </w:rPr>
      </w:pPr>
      <w:r>
        <w:rPr>
          <w:rFonts w:eastAsia="Batang"/>
          <w:b/>
        </w:rPr>
        <w:lastRenderedPageBreak/>
        <w:t xml:space="preserve">6) </w:t>
      </w:r>
      <w:r w:rsidR="005E082A">
        <w:rPr>
          <w:rFonts w:eastAsia="Batang"/>
          <w:b/>
        </w:rPr>
        <w:t xml:space="preserve">Not just news feeds or website updates – literature </w:t>
      </w:r>
      <w:proofErr w:type="gramStart"/>
      <w:r w:rsidR="005E082A">
        <w:rPr>
          <w:rFonts w:eastAsia="Batang"/>
          <w:b/>
        </w:rPr>
        <w:t xml:space="preserve">searching </w:t>
      </w:r>
      <w:r w:rsidR="00EF1675">
        <w:rPr>
          <w:rFonts w:eastAsia="Batang"/>
          <w:b/>
        </w:rPr>
        <w:t xml:space="preserve"> </w:t>
      </w:r>
      <w:r w:rsidR="006933B8">
        <w:rPr>
          <w:rFonts w:eastAsia="Batang"/>
          <w:b/>
        </w:rPr>
        <w:t>slides</w:t>
      </w:r>
      <w:proofErr w:type="gramEnd"/>
      <w:r w:rsidR="006933B8">
        <w:rPr>
          <w:rFonts w:eastAsia="Batang"/>
          <w:b/>
        </w:rPr>
        <w:t xml:space="preserve"> 1</w:t>
      </w:r>
      <w:r w:rsidR="00890514">
        <w:rPr>
          <w:rFonts w:eastAsia="Batang"/>
          <w:b/>
        </w:rPr>
        <w:t>3</w:t>
      </w:r>
      <w:r w:rsidR="009A0EC2">
        <w:rPr>
          <w:rFonts w:eastAsia="Batang"/>
          <w:b/>
        </w:rPr>
        <w:t xml:space="preserve"> -1</w:t>
      </w:r>
      <w:r w:rsidR="00890514">
        <w:rPr>
          <w:rFonts w:eastAsia="Batang"/>
          <w:b/>
        </w:rPr>
        <w:t>6</w:t>
      </w:r>
    </w:p>
    <w:p w:rsidR="00EF1675" w:rsidRPr="00593B3E" w:rsidRDefault="00EF1675" w:rsidP="00EF1675">
      <w:pPr>
        <w:numPr>
          <w:ilvl w:val="0"/>
          <w:numId w:val="15"/>
        </w:numPr>
        <w:rPr>
          <w:rFonts w:eastAsia="Batang"/>
        </w:rPr>
      </w:pPr>
      <w:r w:rsidRPr="006933B8">
        <w:rPr>
          <w:rFonts w:eastAsia="Batang"/>
          <w:b/>
          <w:color w:val="FF0000"/>
        </w:rPr>
        <w:t xml:space="preserve">Exercise </w:t>
      </w:r>
      <w:r w:rsidR="005E4AE8">
        <w:rPr>
          <w:rFonts w:eastAsia="Batang"/>
          <w:b/>
          <w:color w:val="FF0000"/>
        </w:rPr>
        <w:t>4</w:t>
      </w:r>
      <w:r w:rsidR="006933B8">
        <w:rPr>
          <w:rFonts w:eastAsia="Batang"/>
        </w:rPr>
        <w:t xml:space="preserve"> </w:t>
      </w:r>
      <w:r>
        <w:rPr>
          <w:rFonts w:eastAsia="Batang"/>
        </w:rPr>
        <w:t>in E</w:t>
      </w:r>
      <w:r w:rsidR="0008320A">
        <w:rPr>
          <w:rFonts w:eastAsia="Batang"/>
        </w:rPr>
        <w:t>B</w:t>
      </w:r>
      <w:r>
        <w:rPr>
          <w:rFonts w:eastAsia="Batang"/>
        </w:rPr>
        <w:t>SCO</w:t>
      </w:r>
      <w:r w:rsidR="009A0EC2">
        <w:rPr>
          <w:rFonts w:eastAsia="Batang"/>
        </w:rPr>
        <w:t xml:space="preserve"> IBSS</w:t>
      </w:r>
      <w:r>
        <w:rPr>
          <w:rFonts w:eastAsia="Batang"/>
        </w:rPr>
        <w:t>-reminder of how to access databases-</w:t>
      </w:r>
      <w:r w:rsidRPr="00843545">
        <w:rPr>
          <w:rFonts w:eastAsia="Batang"/>
          <w:b/>
        </w:rPr>
        <w:t>point out pitfalls here-</w:t>
      </w:r>
      <w:r>
        <w:rPr>
          <w:rFonts w:eastAsia="Batang"/>
        </w:rPr>
        <w:t>how some errors can occur-tips to get around these</w:t>
      </w:r>
      <w:r w:rsidR="006933B8">
        <w:rPr>
          <w:rFonts w:eastAsia="Batang"/>
        </w:rPr>
        <w:t xml:space="preserve"> </w:t>
      </w:r>
      <w:r w:rsidR="0085727D">
        <w:rPr>
          <w:rFonts w:eastAsia="Batang"/>
          <w:b/>
        </w:rPr>
        <w:t xml:space="preserve">slides </w:t>
      </w:r>
      <w:r w:rsidR="009A0EC2">
        <w:rPr>
          <w:rFonts w:eastAsia="Batang"/>
          <w:b/>
        </w:rPr>
        <w:t>15-17</w:t>
      </w:r>
    </w:p>
    <w:p w:rsidR="00593B3E" w:rsidRPr="00750BB5" w:rsidRDefault="00593B3E" w:rsidP="00EF1675">
      <w:pPr>
        <w:numPr>
          <w:ilvl w:val="0"/>
          <w:numId w:val="15"/>
        </w:numPr>
        <w:rPr>
          <w:rFonts w:eastAsia="Batang"/>
        </w:rPr>
      </w:pPr>
      <w:r w:rsidRPr="00593B3E">
        <w:rPr>
          <w:rFonts w:eastAsia="Batang"/>
          <w:b/>
        </w:rPr>
        <w:t>Workbook lists what other databases are available NB not all are RSS</w:t>
      </w:r>
      <w:r w:rsidR="00750BB5">
        <w:rPr>
          <w:rFonts w:eastAsia="Batang"/>
          <w:b/>
        </w:rPr>
        <w:t xml:space="preserve"> some are just email or saved searches</w:t>
      </w:r>
    </w:p>
    <w:p w:rsidR="00750BB5" w:rsidRDefault="00750BB5" w:rsidP="00EF1675">
      <w:pPr>
        <w:numPr>
          <w:ilvl w:val="0"/>
          <w:numId w:val="15"/>
        </w:numPr>
        <w:rPr>
          <w:rFonts w:eastAsia="Batang"/>
        </w:rPr>
      </w:pPr>
      <w:r>
        <w:rPr>
          <w:rFonts w:eastAsia="Batang"/>
        </w:rPr>
        <w:t xml:space="preserve">Law details in mini web page on </w:t>
      </w:r>
      <w:proofErr w:type="spellStart"/>
      <w:r>
        <w:rPr>
          <w:rFonts w:eastAsia="Batang"/>
        </w:rPr>
        <w:t>moodle</w:t>
      </w:r>
      <w:proofErr w:type="spellEnd"/>
      <w:r>
        <w:rPr>
          <w:rFonts w:eastAsia="Batang"/>
        </w:rPr>
        <w:t xml:space="preserve"> site</w:t>
      </w:r>
    </w:p>
    <w:p w:rsidR="00B235F7" w:rsidRPr="00593B3E" w:rsidRDefault="00B235F7" w:rsidP="00EF1675">
      <w:pPr>
        <w:numPr>
          <w:ilvl w:val="0"/>
          <w:numId w:val="15"/>
        </w:numPr>
        <w:rPr>
          <w:rFonts w:eastAsia="Batang"/>
        </w:rPr>
      </w:pPr>
      <w:proofErr w:type="spellStart"/>
      <w:r>
        <w:rPr>
          <w:rFonts w:eastAsia="Batang"/>
        </w:rPr>
        <w:t>Rss</w:t>
      </w:r>
      <w:proofErr w:type="spellEnd"/>
      <w:r>
        <w:rPr>
          <w:rFonts w:eastAsia="Batang"/>
        </w:rPr>
        <w:t xml:space="preserve"> feeds from journals – problem of </w:t>
      </w:r>
      <w:proofErr w:type="spellStart"/>
      <w:r>
        <w:rPr>
          <w:rFonts w:eastAsia="Batang"/>
        </w:rPr>
        <w:t>lse</w:t>
      </w:r>
      <w:proofErr w:type="spellEnd"/>
      <w:r>
        <w:rPr>
          <w:rFonts w:eastAsia="Batang"/>
        </w:rPr>
        <w:t xml:space="preserve"> gate which needs to be edited out.</w:t>
      </w:r>
    </w:p>
    <w:p w:rsidR="001B2AE1" w:rsidRDefault="001B2AE1" w:rsidP="00852138">
      <w:pPr>
        <w:rPr>
          <w:rFonts w:eastAsia="Batang"/>
          <w:b/>
          <w:color w:val="339966"/>
        </w:rPr>
      </w:pPr>
    </w:p>
    <w:p w:rsidR="00852138" w:rsidRDefault="001B2AE1" w:rsidP="00852138">
      <w:pPr>
        <w:rPr>
          <w:rFonts w:eastAsia="Batang"/>
          <w:b/>
        </w:rPr>
      </w:pPr>
      <w:r w:rsidRPr="0031550F">
        <w:rPr>
          <w:rFonts w:eastAsia="Batang"/>
          <w:b/>
          <w:color w:val="339966"/>
        </w:rPr>
        <w:t>Stop and get class to look at screen</w:t>
      </w:r>
    </w:p>
    <w:p w:rsidR="001B2AE1" w:rsidRDefault="001B2AE1" w:rsidP="00852138">
      <w:pPr>
        <w:rPr>
          <w:rFonts w:eastAsia="Batang"/>
          <w:b/>
        </w:rPr>
      </w:pPr>
    </w:p>
    <w:p w:rsidR="00EC55D3" w:rsidRDefault="00852138" w:rsidP="006933B8">
      <w:pPr>
        <w:rPr>
          <w:rFonts w:eastAsia="Batang"/>
          <w:b/>
        </w:rPr>
      </w:pPr>
      <w:r>
        <w:rPr>
          <w:rFonts w:eastAsia="Batang"/>
          <w:b/>
        </w:rPr>
        <w:t>7</w:t>
      </w:r>
      <w:r w:rsidR="00F95ABE">
        <w:rPr>
          <w:rFonts w:eastAsia="Batang"/>
          <w:b/>
        </w:rPr>
        <w:t xml:space="preserve">) </w:t>
      </w:r>
      <w:r w:rsidR="006933B8">
        <w:rPr>
          <w:rFonts w:eastAsia="Batang"/>
          <w:b/>
        </w:rPr>
        <w:t xml:space="preserve">Other </w:t>
      </w:r>
      <w:r w:rsidR="00750BB5">
        <w:rPr>
          <w:rFonts w:eastAsia="Batang"/>
          <w:b/>
        </w:rPr>
        <w:t xml:space="preserve">ways </w:t>
      </w:r>
      <w:r w:rsidR="00843545">
        <w:rPr>
          <w:rFonts w:eastAsia="Batang"/>
          <w:b/>
        </w:rPr>
        <w:t>to network</w:t>
      </w:r>
      <w:r w:rsidR="0085727D">
        <w:rPr>
          <w:rFonts w:eastAsia="Batang"/>
          <w:b/>
        </w:rPr>
        <w:t xml:space="preserve"> slide </w:t>
      </w:r>
      <w:r w:rsidR="00766F53">
        <w:rPr>
          <w:rFonts w:eastAsia="Batang"/>
          <w:b/>
        </w:rPr>
        <w:t xml:space="preserve">17 </w:t>
      </w:r>
    </w:p>
    <w:p w:rsidR="006933B8" w:rsidRDefault="006933B8" w:rsidP="00EC55D3">
      <w:pPr>
        <w:numPr>
          <w:ilvl w:val="0"/>
          <w:numId w:val="23"/>
        </w:numPr>
        <w:rPr>
          <w:rFonts w:eastAsia="Batang"/>
        </w:rPr>
      </w:pPr>
      <w:r w:rsidRPr="006933B8">
        <w:rPr>
          <w:rFonts w:eastAsia="Batang"/>
        </w:rPr>
        <w:t>Email lists</w:t>
      </w:r>
      <w:r w:rsidR="00890514">
        <w:rPr>
          <w:rFonts w:eastAsia="Batang"/>
        </w:rPr>
        <w:t xml:space="preserve"> – </w:t>
      </w:r>
      <w:proofErr w:type="spellStart"/>
      <w:r w:rsidR="00890514">
        <w:rPr>
          <w:rFonts w:eastAsia="Batang"/>
        </w:rPr>
        <w:t>JISCMail</w:t>
      </w:r>
      <w:proofErr w:type="spellEnd"/>
      <w:r w:rsidR="00890514">
        <w:rPr>
          <w:rFonts w:eastAsia="Batang"/>
        </w:rPr>
        <w:t xml:space="preserve"> example</w:t>
      </w:r>
      <w:r w:rsidR="006E3A74">
        <w:rPr>
          <w:rFonts w:eastAsia="Batang"/>
        </w:rPr>
        <w:t xml:space="preserve"> – demo these</w:t>
      </w:r>
    </w:p>
    <w:p w:rsidR="006933B8" w:rsidRDefault="006933B8" w:rsidP="006933B8">
      <w:pPr>
        <w:numPr>
          <w:ilvl w:val="0"/>
          <w:numId w:val="19"/>
        </w:numPr>
        <w:rPr>
          <w:rFonts w:eastAsia="Batang"/>
        </w:rPr>
      </w:pPr>
      <w:r>
        <w:rPr>
          <w:rFonts w:eastAsia="Batang"/>
        </w:rPr>
        <w:t>Google &amp; Yahoo groups</w:t>
      </w:r>
      <w:r w:rsidR="003E1441">
        <w:rPr>
          <w:rFonts w:eastAsia="Batang"/>
        </w:rPr>
        <w:t xml:space="preserve"> </w:t>
      </w:r>
      <w:r w:rsidR="006E3A74">
        <w:rPr>
          <w:rFonts w:eastAsia="Batang"/>
        </w:rPr>
        <w:t>–</w:t>
      </w:r>
      <w:r w:rsidR="003E1441">
        <w:rPr>
          <w:rFonts w:eastAsia="Batang"/>
        </w:rPr>
        <w:t xml:space="preserve"> briefly</w:t>
      </w:r>
      <w:r w:rsidR="006E3A74">
        <w:rPr>
          <w:rFonts w:eastAsia="Batang"/>
        </w:rPr>
        <w:t xml:space="preserve"> show these</w:t>
      </w:r>
    </w:p>
    <w:p w:rsidR="006933B8" w:rsidRDefault="006933B8" w:rsidP="006933B8">
      <w:pPr>
        <w:numPr>
          <w:ilvl w:val="0"/>
          <w:numId w:val="19"/>
        </w:numPr>
        <w:rPr>
          <w:rFonts w:eastAsia="Batang"/>
        </w:rPr>
      </w:pPr>
      <w:r>
        <w:rPr>
          <w:rFonts w:eastAsia="Batang"/>
        </w:rPr>
        <w:t>Google alerts</w:t>
      </w:r>
      <w:r w:rsidR="0085727D">
        <w:rPr>
          <w:rFonts w:eastAsia="Batang"/>
        </w:rPr>
        <w:t xml:space="preserve"> </w:t>
      </w:r>
      <w:r w:rsidR="005E082A">
        <w:rPr>
          <w:rFonts w:eastAsia="Batang"/>
          <w:b/>
          <w:color w:val="FF0000"/>
        </w:rPr>
        <w:t>Now in Session 2</w:t>
      </w:r>
      <w:r w:rsidR="00593B3E">
        <w:rPr>
          <w:rFonts w:eastAsia="Batang"/>
          <w:b/>
          <w:color w:val="FF0000"/>
        </w:rPr>
        <w:t xml:space="preserve"> but can do brief </w:t>
      </w:r>
      <w:r w:rsidR="003E1441">
        <w:rPr>
          <w:rFonts w:eastAsia="Batang"/>
          <w:b/>
          <w:color w:val="FF0000"/>
        </w:rPr>
        <w:t>mention</w:t>
      </w:r>
      <w:r w:rsidR="00B235F7">
        <w:rPr>
          <w:rFonts w:eastAsia="Batang"/>
          <w:b/>
          <w:color w:val="FF0000"/>
        </w:rPr>
        <w:t xml:space="preserve"> (</w:t>
      </w:r>
      <w:proofErr w:type="spellStart"/>
      <w:r w:rsidR="00B235F7">
        <w:rPr>
          <w:rFonts w:eastAsia="Batang"/>
          <w:b/>
          <w:color w:val="FF0000"/>
        </w:rPr>
        <w:t>facebook</w:t>
      </w:r>
      <w:proofErr w:type="spellEnd"/>
      <w:r w:rsidR="00B235F7">
        <w:rPr>
          <w:rFonts w:eastAsia="Batang"/>
          <w:b/>
          <w:color w:val="FF0000"/>
        </w:rPr>
        <w:t xml:space="preserve"> privacy settings)</w:t>
      </w:r>
    </w:p>
    <w:p w:rsidR="006933B8" w:rsidRDefault="006933B8" w:rsidP="006933B8">
      <w:pPr>
        <w:numPr>
          <w:ilvl w:val="0"/>
          <w:numId w:val="19"/>
        </w:numPr>
        <w:rPr>
          <w:rFonts w:eastAsia="Batang"/>
        </w:rPr>
      </w:pPr>
      <w:r>
        <w:rPr>
          <w:rFonts w:eastAsia="Batang"/>
        </w:rPr>
        <w:t xml:space="preserve">Reminder of ESRC–builds on </w:t>
      </w:r>
      <w:r w:rsidR="00890514">
        <w:rPr>
          <w:rFonts w:eastAsia="Batang"/>
        </w:rPr>
        <w:t xml:space="preserve">session 3 </w:t>
      </w:r>
      <w:r>
        <w:rPr>
          <w:rFonts w:eastAsia="Batang"/>
        </w:rPr>
        <w:t>research publications session</w:t>
      </w:r>
    </w:p>
    <w:p w:rsidR="00890514" w:rsidRDefault="00890514" w:rsidP="006933B8">
      <w:pPr>
        <w:numPr>
          <w:ilvl w:val="0"/>
          <w:numId w:val="19"/>
        </w:numPr>
        <w:rPr>
          <w:rFonts w:eastAsia="Batang"/>
        </w:rPr>
      </w:pPr>
      <w:r>
        <w:rPr>
          <w:rFonts w:eastAsia="Batang"/>
        </w:rPr>
        <w:t xml:space="preserve">Blogs &amp; Twitter </w:t>
      </w:r>
      <w:r w:rsidRPr="00890514">
        <w:rPr>
          <w:rFonts w:eastAsia="Batang"/>
          <w:b/>
        </w:rPr>
        <w:t>Slide 18</w:t>
      </w:r>
      <w:r>
        <w:rPr>
          <w:rFonts w:eastAsia="Batang"/>
          <w:b/>
        </w:rPr>
        <w:t xml:space="preserve"> overview of these</w:t>
      </w:r>
    </w:p>
    <w:p w:rsidR="006933B8" w:rsidRDefault="006933B8" w:rsidP="006933B8">
      <w:pPr>
        <w:numPr>
          <w:ilvl w:val="0"/>
          <w:numId w:val="19"/>
        </w:numPr>
        <w:rPr>
          <w:rFonts w:eastAsia="Batang"/>
        </w:rPr>
      </w:pPr>
      <w:r>
        <w:rPr>
          <w:rFonts w:eastAsia="Batang"/>
        </w:rPr>
        <w:t>Social networking sites</w:t>
      </w:r>
      <w:r w:rsidR="00546BED">
        <w:rPr>
          <w:rFonts w:eastAsia="Batang"/>
        </w:rPr>
        <w:t xml:space="preserve"> (Facebook but possibly LinkedIn is more useful</w:t>
      </w:r>
      <w:r w:rsidR="00F83360">
        <w:rPr>
          <w:rFonts w:eastAsia="Batang"/>
        </w:rPr>
        <w:t>, but possibly some people might find Twitter becomes useful</w:t>
      </w:r>
      <w:r w:rsidR="00185D17">
        <w:rPr>
          <w:rFonts w:eastAsia="Batang"/>
        </w:rPr>
        <w:t xml:space="preserve"> – show LSE Twitter Site Can RSS from here</w:t>
      </w:r>
      <w:r w:rsidR="00546BED">
        <w:rPr>
          <w:rFonts w:eastAsia="Batang"/>
        </w:rPr>
        <w:t>)</w:t>
      </w:r>
    </w:p>
    <w:p w:rsidR="00890514" w:rsidRDefault="00890514" w:rsidP="006933B8">
      <w:pPr>
        <w:numPr>
          <w:ilvl w:val="0"/>
          <w:numId w:val="19"/>
        </w:numPr>
        <w:rPr>
          <w:rFonts w:eastAsia="Batang"/>
        </w:rPr>
      </w:pPr>
      <w:r w:rsidRPr="003E1441">
        <w:rPr>
          <w:rFonts w:eastAsia="Batang"/>
          <w:b/>
          <w:color w:val="FF0000"/>
        </w:rPr>
        <w:t xml:space="preserve">Exercise </w:t>
      </w:r>
      <w:r w:rsidR="005E4AE8">
        <w:rPr>
          <w:rFonts w:eastAsia="Batang"/>
          <w:b/>
          <w:color w:val="FF0000"/>
        </w:rPr>
        <w:t xml:space="preserve">5, 6, </w:t>
      </w:r>
      <w:r w:rsidR="003E1441" w:rsidRPr="003E1441">
        <w:rPr>
          <w:rFonts w:eastAsia="Batang"/>
          <w:b/>
          <w:color w:val="FF0000"/>
        </w:rPr>
        <w:t>7</w:t>
      </w:r>
      <w:r w:rsidR="003E1441" w:rsidRPr="005E4AE8">
        <w:rPr>
          <w:rFonts w:eastAsia="Batang"/>
          <w:b/>
          <w:color w:val="FF0000"/>
        </w:rPr>
        <w:t xml:space="preserve"> </w:t>
      </w:r>
      <w:r w:rsidR="005E4AE8" w:rsidRPr="005E4AE8">
        <w:rPr>
          <w:rFonts w:eastAsia="Batang"/>
          <w:b/>
          <w:color w:val="FF0000"/>
        </w:rPr>
        <w:t>&amp; 8</w:t>
      </w:r>
      <w:r w:rsidR="005E4AE8">
        <w:rPr>
          <w:rFonts w:eastAsia="Batang"/>
        </w:rPr>
        <w:t xml:space="preserve"> </w:t>
      </w:r>
      <w:r>
        <w:rPr>
          <w:rFonts w:eastAsia="Batang"/>
        </w:rPr>
        <w:t xml:space="preserve">searching </w:t>
      </w:r>
      <w:proofErr w:type="spellStart"/>
      <w:r>
        <w:rPr>
          <w:rFonts w:eastAsia="Batang"/>
        </w:rPr>
        <w:t>Jiscmail</w:t>
      </w:r>
      <w:proofErr w:type="spellEnd"/>
      <w:r>
        <w:rPr>
          <w:rFonts w:eastAsia="Batang"/>
        </w:rPr>
        <w:t xml:space="preserve"> &amp; searching for blogs/twitter feeds Explain how to use # to search for twitter topics</w:t>
      </w:r>
    </w:p>
    <w:p w:rsidR="00DE721F" w:rsidRDefault="00DE721F" w:rsidP="006933B8">
      <w:pPr>
        <w:numPr>
          <w:ilvl w:val="0"/>
          <w:numId w:val="19"/>
        </w:numPr>
        <w:rPr>
          <w:rFonts w:eastAsia="Batang"/>
        </w:rPr>
      </w:pPr>
      <w:r>
        <w:rPr>
          <w:rFonts w:eastAsia="Batang"/>
        </w:rPr>
        <w:t xml:space="preserve">What’s </w:t>
      </w:r>
      <w:proofErr w:type="gramStart"/>
      <w:r>
        <w:rPr>
          <w:rFonts w:eastAsia="Batang"/>
        </w:rPr>
        <w:t>Next</w:t>
      </w:r>
      <w:proofErr w:type="gramEnd"/>
      <w:r>
        <w:rPr>
          <w:rFonts w:eastAsia="Batang"/>
        </w:rPr>
        <w:t>? Section in Researchers companion</w:t>
      </w:r>
    </w:p>
    <w:p w:rsidR="0023396B" w:rsidRDefault="0023396B" w:rsidP="0023396B">
      <w:pPr>
        <w:rPr>
          <w:rFonts w:eastAsia="Batang"/>
          <w:b/>
          <w:color w:val="808000"/>
        </w:rPr>
      </w:pPr>
    </w:p>
    <w:p w:rsidR="00852138" w:rsidRPr="00852138" w:rsidRDefault="00852138" w:rsidP="00852138">
      <w:pPr>
        <w:rPr>
          <w:rFonts w:eastAsia="Batang"/>
        </w:rPr>
      </w:pPr>
      <w:r>
        <w:rPr>
          <w:rFonts w:eastAsia="Batang"/>
          <w:b/>
        </w:rPr>
        <w:t>8</w:t>
      </w:r>
      <w:r w:rsidRPr="00852138">
        <w:rPr>
          <w:rFonts w:eastAsia="Batang"/>
          <w:b/>
        </w:rPr>
        <w:t xml:space="preserve">) </w:t>
      </w:r>
      <w:r>
        <w:rPr>
          <w:rFonts w:eastAsia="Batang"/>
          <w:b/>
        </w:rPr>
        <w:t xml:space="preserve">Applying ideas from this session to MI512 as a whole </w:t>
      </w:r>
      <w:r w:rsidR="0085727D">
        <w:rPr>
          <w:rFonts w:eastAsia="Batang"/>
          <w:b/>
        </w:rPr>
        <w:t xml:space="preserve">slide </w:t>
      </w:r>
      <w:r w:rsidR="009A0EC2">
        <w:rPr>
          <w:rFonts w:eastAsia="Batang"/>
          <w:b/>
        </w:rPr>
        <w:t>19</w:t>
      </w:r>
    </w:p>
    <w:p w:rsidR="00852138" w:rsidRPr="00852138" w:rsidRDefault="00852138" w:rsidP="00852138">
      <w:pPr>
        <w:numPr>
          <w:ilvl w:val="0"/>
          <w:numId w:val="21"/>
        </w:numPr>
        <w:rPr>
          <w:rFonts w:eastAsia="Batang"/>
        </w:rPr>
      </w:pPr>
      <w:r w:rsidRPr="00852138">
        <w:rPr>
          <w:rFonts w:eastAsia="Batang"/>
        </w:rPr>
        <w:t>Bringing the entire programme together</w:t>
      </w:r>
    </w:p>
    <w:p w:rsidR="00852138" w:rsidRDefault="00852138" w:rsidP="0023396B">
      <w:pPr>
        <w:rPr>
          <w:rFonts w:eastAsia="Batang"/>
          <w:b/>
        </w:rPr>
      </w:pPr>
    </w:p>
    <w:p w:rsidR="006933B8" w:rsidRDefault="00852138" w:rsidP="0023396B">
      <w:pPr>
        <w:rPr>
          <w:rFonts w:eastAsia="Batang"/>
          <w:b/>
        </w:rPr>
      </w:pPr>
      <w:r>
        <w:rPr>
          <w:rFonts w:eastAsia="Batang"/>
          <w:b/>
        </w:rPr>
        <w:t>9</w:t>
      </w:r>
      <w:r w:rsidR="006933B8" w:rsidRPr="006933B8">
        <w:rPr>
          <w:rFonts w:eastAsia="Batang"/>
          <w:b/>
        </w:rPr>
        <w:t xml:space="preserve">) </w:t>
      </w:r>
      <w:r w:rsidR="006933B8">
        <w:rPr>
          <w:rFonts w:eastAsia="Batang"/>
          <w:b/>
        </w:rPr>
        <w:t>Overview of entire programme</w:t>
      </w:r>
      <w:r w:rsidR="003E1441">
        <w:rPr>
          <w:rFonts w:eastAsia="Batang"/>
          <w:b/>
        </w:rPr>
        <w:t xml:space="preserve"> </w:t>
      </w:r>
      <w:r w:rsidR="0085727D">
        <w:rPr>
          <w:rFonts w:eastAsia="Batang"/>
          <w:b/>
        </w:rPr>
        <w:t>slide 2</w:t>
      </w:r>
      <w:r w:rsidR="009A0EC2">
        <w:rPr>
          <w:rFonts w:eastAsia="Batang"/>
          <w:b/>
        </w:rPr>
        <w:t>0</w:t>
      </w:r>
    </w:p>
    <w:p w:rsidR="006933B8" w:rsidRDefault="006933B8" w:rsidP="006933B8">
      <w:pPr>
        <w:numPr>
          <w:ilvl w:val="0"/>
          <w:numId w:val="20"/>
        </w:numPr>
        <w:rPr>
          <w:rFonts w:eastAsia="Batang"/>
        </w:rPr>
      </w:pPr>
      <w:r>
        <w:rPr>
          <w:rFonts w:eastAsia="Batang"/>
        </w:rPr>
        <w:t>Have you found it useful</w:t>
      </w:r>
    </w:p>
    <w:p w:rsidR="006933B8" w:rsidRDefault="006933B8" w:rsidP="006933B8">
      <w:pPr>
        <w:numPr>
          <w:ilvl w:val="0"/>
          <w:numId w:val="20"/>
        </w:numPr>
        <w:rPr>
          <w:rFonts w:eastAsia="Batang"/>
        </w:rPr>
      </w:pPr>
      <w:r>
        <w:rPr>
          <w:rFonts w:eastAsia="Batang"/>
        </w:rPr>
        <w:t>Other content?</w:t>
      </w:r>
    </w:p>
    <w:p w:rsidR="006933B8" w:rsidRPr="006933B8" w:rsidRDefault="006933B8" w:rsidP="006933B8">
      <w:pPr>
        <w:numPr>
          <w:ilvl w:val="0"/>
          <w:numId w:val="20"/>
        </w:numPr>
        <w:rPr>
          <w:rFonts w:eastAsia="Batang"/>
        </w:rPr>
      </w:pPr>
      <w:r>
        <w:rPr>
          <w:rFonts w:eastAsia="Batang"/>
        </w:rPr>
        <w:t>What next?</w:t>
      </w:r>
    </w:p>
    <w:p w:rsidR="00852138" w:rsidRDefault="00852138" w:rsidP="00F95ABE">
      <w:pPr>
        <w:rPr>
          <w:rFonts w:eastAsia="Batang"/>
          <w:b/>
        </w:rPr>
      </w:pPr>
    </w:p>
    <w:p w:rsidR="00AA6191" w:rsidRDefault="00852138" w:rsidP="00F95ABE">
      <w:pPr>
        <w:rPr>
          <w:rFonts w:eastAsia="Batang"/>
          <w:b/>
        </w:rPr>
      </w:pPr>
      <w:r>
        <w:rPr>
          <w:rFonts w:eastAsia="Batang"/>
          <w:b/>
        </w:rPr>
        <w:t>10) What Next/Further help</w:t>
      </w:r>
      <w:r w:rsidR="009A0EC2">
        <w:rPr>
          <w:rFonts w:eastAsia="Batang"/>
          <w:b/>
        </w:rPr>
        <w:t xml:space="preserve"> slide 21</w:t>
      </w:r>
    </w:p>
    <w:p w:rsidR="00F95ABE" w:rsidRDefault="00F95ABE" w:rsidP="00F95ABE">
      <w:pPr>
        <w:rPr>
          <w:rFonts w:eastAsia="Batang"/>
        </w:rPr>
      </w:pPr>
    </w:p>
    <w:p w:rsidR="000504B3" w:rsidRDefault="000504B3" w:rsidP="00F95ABE">
      <w:pPr>
        <w:rPr>
          <w:rFonts w:eastAsia="Batang"/>
        </w:rPr>
      </w:pPr>
      <w:r>
        <w:rPr>
          <w:rFonts w:eastAsia="Batang"/>
        </w:rPr>
        <w:t>Feedback</w:t>
      </w:r>
      <w:r w:rsidR="00C750CB">
        <w:rPr>
          <w:rFonts w:eastAsia="Batang"/>
        </w:rPr>
        <w:t xml:space="preserve"> – forms and forum?</w:t>
      </w:r>
    </w:p>
    <w:p w:rsidR="000504B3" w:rsidRDefault="000504B3" w:rsidP="00F95ABE">
      <w:pPr>
        <w:rPr>
          <w:rFonts w:eastAsia="Batang"/>
        </w:rPr>
      </w:pPr>
      <w:proofErr w:type="gramStart"/>
      <w:r>
        <w:rPr>
          <w:rFonts w:eastAsia="Batang"/>
        </w:rPr>
        <w:t>A follow on course?</w:t>
      </w:r>
      <w:proofErr w:type="gramEnd"/>
    </w:p>
    <w:p w:rsidR="00843545" w:rsidRDefault="00843545" w:rsidP="00F95ABE">
      <w:pPr>
        <w:rPr>
          <w:rFonts w:eastAsia="Batang"/>
        </w:rPr>
      </w:pPr>
      <w:r>
        <w:rPr>
          <w:rFonts w:eastAsia="Batang"/>
        </w:rPr>
        <w:t>Advanced Endnote class</w:t>
      </w:r>
    </w:p>
    <w:p w:rsidR="00232E8E" w:rsidRDefault="00232E8E" w:rsidP="00F95ABE">
      <w:pPr>
        <w:rPr>
          <w:rFonts w:eastAsia="Batang"/>
        </w:rPr>
      </w:pPr>
      <w:proofErr w:type="gramStart"/>
      <w:r>
        <w:rPr>
          <w:rFonts w:eastAsia="Batang"/>
        </w:rPr>
        <w:t>Researcher Blog</w:t>
      </w:r>
      <w:r w:rsidR="00750BB5">
        <w:rPr>
          <w:rFonts w:eastAsia="Batang"/>
        </w:rPr>
        <w:t>/Endnote blog</w:t>
      </w:r>
      <w:r>
        <w:rPr>
          <w:rFonts w:eastAsia="Batang"/>
        </w:rPr>
        <w:t xml:space="preserve"> from the library?</w:t>
      </w:r>
      <w:proofErr w:type="gramEnd"/>
      <w:r>
        <w:rPr>
          <w:rFonts w:eastAsia="Batang"/>
        </w:rPr>
        <w:t xml:space="preserve"> In planning</w:t>
      </w:r>
    </w:p>
    <w:p w:rsidR="000504B3" w:rsidRDefault="000504B3" w:rsidP="00F95ABE">
      <w:pPr>
        <w:rPr>
          <w:rFonts w:eastAsia="Batang"/>
        </w:rPr>
      </w:pPr>
    </w:p>
    <w:p w:rsidR="00F95ABE" w:rsidRDefault="00F95ABE" w:rsidP="00F95ABE">
      <w:pPr>
        <w:rPr>
          <w:rFonts w:eastAsia="Batang"/>
          <w:b/>
        </w:rPr>
      </w:pPr>
      <w:r w:rsidRPr="00F95ABE">
        <w:rPr>
          <w:rFonts w:eastAsia="Batang"/>
          <w:b/>
        </w:rPr>
        <w:t>For the session we will need:</w:t>
      </w:r>
    </w:p>
    <w:p w:rsidR="00F95ABE" w:rsidRDefault="00F95ABE" w:rsidP="00F95ABE">
      <w:pPr>
        <w:rPr>
          <w:rFonts w:eastAsia="Batang"/>
          <w:b/>
        </w:rPr>
      </w:pPr>
    </w:p>
    <w:p w:rsidR="00FC2D08" w:rsidRDefault="005F337E" w:rsidP="00F95ABE">
      <w:pPr>
        <w:rPr>
          <w:rFonts w:eastAsia="Batang"/>
        </w:rPr>
      </w:pPr>
      <w:r>
        <w:rPr>
          <w:rFonts w:eastAsia="Batang"/>
        </w:rPr>
        <w:t>Exercise handouts</w:t>
      </w:r>
    </w:p>
    <w:p w:rsidR="005F337E" w:rsidRDefault="005F337E" w:rsidP="00F95ABE">
      <w:pPr>
        <w:rPr>
          <w:rFonts w:eastAsia="Batang"/>
        </w:rPr>
      </w:pPr>
      <w:r>
        <w:rPr>
          <w:rFonts w:eastAsia="Batang"/>
        </w:rPr>
        <w:t xml:space="preserve">Feedback forms </w:t>
      </w:r>
    </w:p>
    <w:p w:rsidR="002613FA" w:rsidRDefault="002613FA" w:rsidP="00F95ABE">
      <w:pPr>
        <w:rPr>
          <w:rFonts w:eastAsia="Batang"/>
          <w:b/>
        </w:rPr>
      </w:pPr>
    </w:p>
    <w:p w:rsidR="00F95ABE" w:rsidRPr="00F95ABE" w:rsidRDefault="00F95ABE" w:rsidP="00F95ABE">
      <w:pPr>
        <w:rPr>
          <w:rFonts w:eastAsia="Batang"/>
          <w:b/>
        </w:rPr>
      </w:pPr>
      <w:r w:rsidRPr="00F95ABE">
        <w:rPr>
          <w:rFonts w:eastAsia="Batang"/>
          <w:b/>
        </w:rPr>
        <w:t>After the session</w:t>
      </w:r>
    </w:p>
    <w:p w:rsidR="00FC2D08" w:rsidRPr="00F95ABE" w:rsidRDefault="00FC2D08" w:rsidP="00F95ABE">
      <w:pPr>
        <w:rPr>
          <w:rFonts w:eastAsia="Batang"/>
        </w:rPr>
      </w:pPr>
      <w:r>
        <w:rPr>
          <w:rFonts w:eastAsia="Batang"/>
        </w:rPr>
        <w:t>Review any feedback taken during the session e.g. revise timings</w:t>
      </w:r>
    </w:p>
    <w:sectPr w:rsidR="00FC2D08" w:rsidRPr="00F95ABE"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38BC"/>
    <w:multiLevelType w:val="hybridMultilevel"/>
    <w:tmpl w:val="A25ADB22"/>
    <w:lvl w:ilvl="0" w:tplc="15721CC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B3DF0"/>
    <w:multiLevelType w:val="hybridMultilevel"/>
    <w:tmpl w:val="8E8628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C83EDF"/>
    <w:multiLevelType w:val="hybridMultilevel"/>
    <w:tmpl w:val="3FDC3B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9E473A"/>
    <w:multiLevelType w:val="hybridMultilevel"/>
    <w:tmpl w:val="D994A1C8"/>
    <w:lvl w:ilvl="0" w:tplc="15721CC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cs="Aria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9D4AF6"/>
    <w:multiLevelType w:val="hybridMultilevel"/>
    <w:tmpl w:val="4328C32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135971"/>
    <w:multiLevelType w:val="hybridMultilevel"/>
    <w:tmpl w:val="72E4EE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195422"/>
    <w:multiLevelType w:val="hybridMultilevel"/>
    <w:tmpl w:val="E66A0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9C008A"/>
    <w:multiLevelType w:val="hybridMultilevel"/>
    <w:tmpl w:val="CA8CF2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F05B3D"/>
    <w:multiLevelType w:val="hybridMultilevel"/>
    <w:tmpl w:val="0F72C89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710AAC"/>
    <w:multiLevelType w:val="hybridMultilevel"/>
    <w:tmpl w:val="18E088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26B7109"/>
    <w:multiLevelType w:val="hybridMultilevel"/>
    <w:tmpl w:val="4D262A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941A8B"/>
    <w:multiLevelType w:val="hybridMultilevel"/>
    <w:tmpl w:val="E782EC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904825"/>
    <w:multiLevelType w:val="hybridMultilevel"/>
    <w:tmpl w:val="B73C0240"/>
    <w:lvl w:ilvl="0" w:tplc="15721CC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E7501E"/>
    <w:multiLevelType w:val="hybridMultilevel"/>
    <w:tmpl w:val="A10E0C9A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2B83F8D"/>
    <w:multiLevelType w:val="hybridMultilevel"/>
    <w:tmpl w:val="AC9A0050"/>
    <w:lvl w:ilvl="0" w:tplc="15721CC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0E5ED6"/>
    <w:multiLevelType w:val="hybridMultilevel"/>
    <w:tmpl w:val="E1120CF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E80A1F"/>
    <w:multiLevelType w:val="hybridMultilevel"/>
    <w:tmpl w:val="EA1A74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8F30FD"/>
    <w:multiLevelType w:val="hybridMultilevel"/>
    <w:tmpl w:val="1D40A726"/>
    <w:lvl w:ilvl="0" w:tplc="15721CC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28D110A"/>
    <w:multiLevelType w:val="hybridMultilevel"/>
    <w:tmpl w:val="B874DE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8B50F4"/>
    <w:multiLevelType w:val="hybridMultilevel"/>
    <w:tmpl w:val="B8A0424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0B1733"/>
    <w:multiLevelType w:val="hybridMultilevel"/>
    <w:tmpl w:val="7C24F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D45240E"/>
    <w:multiLevelType w:val="hybridMultilevel"/>
    <w:tmpl w:val="F7EA8B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721CC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Batang" w:hAnsi="Symbol" w:cs="Arial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DE7E13"/>
    <w:multiLevelType w:val="hybridMultilevel"/>
    <w:tmpl w:val="CA2A508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0"/>
  </w:num>
  <w:num w:numId="4">
    <w:abstractNumId w:val="8"/>
  </w:num>
  <w:num w:numId="5">
    <w:abstractNumId w:val="15"/>
  </w:num>
  <w:num w:numId="6">
    <w:abstractNumId w:val="5"/>
  </w:num>
  <w:num w:numId="7">
    <w:abstractNumId w:val="22"/>
  </w:num>
  <w:num w:numId="8">
    <w:abstractNumId w:val="16"/>
  </w:num>
  <w:num w:numId="9">
    <w:abstractNumId w:val="21"/>
  </w:num>
  <w:num w:numId="10">
    <w:abstractNumId w:val="2"/>
  </w:num>
  <w:num w:numId="11">
    <w:abstractNumId w:val="6"/>
  </w:num>
  <w:num w:numId="12">
    <w:abstractNumId w:val="12"/>
  </w:num>
  <w:num w:numId="13">
    <w:abstractNumId w:val="17"/>
  </w:num>
  <w:num w:numId="14">
    <w:abstractNumId w:val="0"/>
  </w:num>
  <w:num w:numId="15">
    <w:abstractNumId w:val="3"/>
  </w:num>
  <w:num w:numId="16">
    <w:abstractNumId w:val="14"/>
  </w:num>
  <w:num w:numId="17">
    <w:abstractNumId w:val="1"/>
  </w:num>
  <w:num w:numId="18">
    <w:abstractNumId w:val="11"/>
  </w:num>
  <w:num w:numId="19">
    <w:abstractNumId w:val="18"/>
  </w:num>
  <w:num w:numId="20">
    <w:abstractNumId w:val="10"/>
  </w:num>
  <w:num w:numId="21">
    <w:abstractNumId w:val="7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3A"/>
    <w:rsid w:val="0001380E"/>
    <w:rsid w:val="00032D16"/>
    <w:rsid w:val="000504B3"/>
    <w:rsid w:val="00051CE4"/>
    <w:rsid w:val="00072BEA"/>
    <w:rsid w:val="00075B33"/>
    <w:rsid w:val="0008320A"/>
    <w:rsid w:val="000C3794"/>
    <w:rsid w:val="000C556F"/>
    <w:rsid w:val="000D5F88"/>
    <w:rsid w:val="000E4C88"/>
    <w:rsid w:val="000E583F"/>
    <w:rsid w:val="000F2E1F"/>
    <w:rsid w:val="0014223E"/>
    <w:rsid w:val="00155E3A"/>
    <w:rsid w:val="001605FD"/>
    <w:rsid w:val="0017405E"/>
    <w:rsid w:val="00175819"/>
    <w:rsid w:val="00185D17"/>
    <w:rsid w:val="001A3061"/>
    <w:rsid w:val="001B1C72"/>
    <w:rsid w:val="001B2AE1"/>
    <w:rsid w:val="001B4A85"/>
    <w:rsid w:val="001D1191"/>
    <w:rsid w:val="001D484D"/>
    <w:rsid w:val="001D772C"/>
    <w:rsid w:val="001E0B44"/>
    <w:rsid w:val="00213D7C"/>
    <w:rsid w:val="00221DE6"/>
    <w:rsid w:val="00232E8E"/>
    <w:rsid w:val="0023396B"/>
    <w:rsid w:val="00236306"/>
    <w:rsid w:val="00241116"/>
    <w:rsid w:val="0024271A"/>
    <w:rsid w:val="00253202"/>
    <w:rsid w:val="002613FA"/>
    <w:rsid w:val="002A1057"/>
    <w:rsid w:val="002A4045"/>
    <w:rsid w:val="002B7C62"/>
    <w:rsid w:val="002C71FF"/>
    <w:rsid w:val="002E2BD8"/>
    <w:rsid w:val="002F387F"/>
    <w:rsid w:val="002F4B64"/>
    <w:rsid w:val="00321135"/>
    <w:rsid w:val="00330529"/>
    <w:rsid w:val="00344841"/>
    <w:rsid w:val="003522A8"/>
    <w:rsid w:val="0035316E"/>
    <w:rsid w:val="0036162A"/>
    <w:rsid w:val="003670E6"/>
    <w:rsid w:val="003804B8"/>
    <w:rsid w:val="003818AC"/>
    <w:rsid w:val="00394B1C"/>
    <w:rsid w:val="003A0F64"/>
    <w:rsid w:val="003C3B27"/>
    <w:rsid w:val="003E1441"/>
    <w:rsid w:val="0043164A"/>
    <w:rsid w:val="00433042"/>
    <w:rsid w:val="00461A05"/>
    <w:rsid w:val="00463F58"/>
    <w:rsid w:val="004874A8"/>
    <w:rsid w:val="004A2DB4"/>
    <w:rsid w:val="004B6E3F"/>
    <w:rsid w:val="004C15F9"/>
    <w:rsid w:val="004C1686"/>
    <w:rsid w:val="004C3A7C"/>
    <w:rsid w:val="0054133B"/>
    <w:rsid w:val="00546BED"/>
    <w:rsid w:val="00547B7C"/>
    <w:rsid w:val="00564AB9"/>
    <w:rsid w:val="00574603"/>
    <w:rsid w:val="00593B3E"/>
    <w:rsid w:val="005A19F5"/>
    <w:rsid w:val="005B623F"/>
    <w:rsid w:val="005C1988"/>
    <w:rsid w:val="005D3ADC"/>
    <w:rsid w:val="005E082A"/>
    <w:rsid w:val="005E4AE8"/>
    <w:rsid w:val="005F337E"/>
    <w:rsid w:val="00601FF2"/>
    <w:rsid w:val="00604B63"/>
    <w:rsid w:val="0060695F"/>
    <w:rsid w:val="00612F84"/>
    <w:rsid w:val="00614479"/>
    <w:rsid w:val="00614954"/>
    <w:rsid w:val="006400E2"/>
    <w:rsid w:val="006416E4"/>
    <w:rsid w:val="00642E34"/>
    <w:rsid w:val="006447BD"/>
    <w:rsid w:val="006515AE"/>
    <w:rsid w:val="006556F2"/>
    <w:rsid w:val="006569B5"/>
    <w:rsid w:val="00683C23"/>
    <w:rsid w:val="006933B8"/>
    <w:rsid w:val="006B0D5D"/>
    <w:rsid w:val="006C183E"/>
    <w:rsid w:val="006E3A74"/>
    <w:rsid w:val="006F2F88"/>
    <w:rsid w:val="00701C59"/>
    <w:rsid w:val="00725B5D"/>
    <w:rsid w:val="00750BB5"/>
    <w:rsid w:val="00766F53"/>
    <w:rsid w:val="00776091"/>
    <w:rsid w:val="007868F1"/>
    <w:rsid w:val="007A0682"/>
    <w:rsid w:val="007B1639"/>
    <w:rsid w:val="007E1D31"/>
    <w:rsid w:val="007E33DA"/>
    <w:rsid w:val="007E5904"/>
    <w:rsid w:val="007E71A7"/>
    <w:rsid w:val="007F760F"/>
    <w:rsid w:val="00807B85"/>
    <w:rsid w:val="00812A94"/>
    <w:rsid w:val="008303A5"/>
    <w:rsid w:val="00843545"/>
    <w:rsid w:val="00852138"/>
    <w:rsid w:val="00853AF0"/>
    <w:rsid w:val="008554B6"/>
    <w:rsid w:val="0085727D"/>
    <w:rsid w:val="00873467"/>
    <w:rsid w:val="00875B46"/>
    <w:rsid w:val="008901AB"/>
    <w:rsid w:val="00890514"/>
    <w:rsid w:val="008931B6"/>
    <w:rsid w:val="008A4DE0"/>
    <w:rsid w:val="008B31D5"/>
    <w:rsid w:val="008D2BAD"/>
    <w:rsid w:val="008D35A6"/>
    <w:rsid w:val="008D4AE7"/>
    <w:rsid w:val="008E1FC7"/>
    <w:rsid w:val="008F2FF1"/>
    <w:rsid w:val="008F388E"/>
    <w:rsid w:val="008F3BBA"/>
    <w:rsid w:val="00910227"/>
    <w:rsid w:val="00916C56"/>
    <w:rsid w:val="00916F1E"/>
    <w:rsid w:val="00922D9F"/>
    <w:rsid w:val="0093002B"/>
    <w:rsid w:val="00935CDC"/>
    <w:rsid w:val="009837B6"/>
    <w:rsid w:val="009A0EC2"/>
    <w:rsid w:val="009B6877"/>
    <w:rsid w:val="009B7DC7"/>
    <w:rsid w:val="009D2DF0"/>
    <w:rsid w:val="009D3B90"/>
    <w:rsid w:val="009F20ED"/>
    <w:rsid w:val="009F4537"/>
    <w:rsid w:val="00A15670"/>
    <w:rsid w:val="00A45D2D"/>
    <w:rsid w:val="00A51BA0"/>
    <w:rsid w:val="00A779A0"/>
    <w:rsid w:val="00A8535F"/>
    <w:rsid w:val="00A940FB"/>
    <w:rsid w:val="00AA6191"/>
    <w:rsid w:val="00AD3295"/>
    <w:rsid w:val="00AE42E5"/>
    <w:rsid w:val="00AE5A50"/>
    <w:rsid w:val="00B01623"/>
    <w:rsid w:val="00B05A25"/>
    <w:rsid w:val="00B235F7"/>
    <w:rsid w:val="00B26969"/>
    <w:rsid w:val="00B30FD9"/>
    <w:rsid w:val="00B81229"/>
    <w:rsid w:val="00BA534D"/>
    <w:rsid w:val="00BC7099"/>
    <w:rsid w:val="00BD5AFB"/>
    <w:rsid w:val="00BF30C9"/>
    <w:rsid w:val="00C07958"/>
    <w:rsid w:val="00C13CC1"/>
    <w:rsid w:val="00C20613"/>
    <w:rsid w:val="00C356FE"/>
    <w:rsid w:val="00C446D9"/>
    <w:rsid w:val="00C47DFB"/>
    <w:rsid w:val="00C61BCA"/>
    <w:rsid w:val="00C705CA"/>
    <w:rsid w:val="00C717D5"/>
    <w:rsid w:val="00C72F0F"/>
    <w:rsid w:val="00C750CB"/>
    <w:rsid w:val="00CA0AF5"/>
    <w:rsid w:val="00CB6B5B"/>
    <w:rsid w:val="00CC6F9D"/>
    <w:rsid w:val="00CE55DD"/>
    <w:rsid w:val="00CE5C64"/>
    <w:rsid w:val="00CF475F"/>
    <w:rsid w:val="00D409DB"/>
    <w:rsid w:val="00D50A03"/>
    <w:rsid w:val="00D56EC7"/>
    <w:rsid w:val="00D57B08"/>
    <w:rsid w:val="00D70E57"/>
    <w:rsid w:val="00D8107A"/>
    <w:rsid w:val="00D846D6"/>
    <w:rsid w:val="00D91E02"/>
    <w:rsid w:val="00DC6B26"/>
    <w:rsid w:val="00DE3C4A"/>
    <w:rsid w:val="00DE721F"/>
    <w:rsid w:val="00DF0A9F"/>
    <w:rsid w:val="00DF30C1"/>
    <w:rsid w:val="00E05098"/>
    <w:rsid w:val="00E11F03"/>
    <w:rsid w:val="00E73492"/>
    <w:rsid w:val="00E76B09"/>
    <w:rsid w:val="00E84D7E"/>
    <w:rsid w:val="00EA7334"/>
    <w:rsid w:val="00EC55D3"/>
    <w:rsid w:val="00EC57C3"/>
    <w:rsid w:val="00EE1168"/>
    <w:rsid w:val="00EF1675"/>
    <w:rsid w:val="00F47822"/>
    <w:rsid w:val="00F54E97"/>
    <w:rsid w:val="00F570FD"/>
    <w:rsid w:val="00F83360"/>
    <w:rsid w:val="00F86198"/>
    <w:rsid w:val="00F95ABE"/>
    <w:rsid w:val="00F96CB1"/>
    <w:rsid w:val="00FA0972"/>
    <w:rsid w:val="00FA54C1"/>
    <w:rsid w:val="00FC2D08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  <w:lang w:eastAsia="en-US" w:bidi="ur-PK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C356FE"/>
    <w:rPr>
      <w:color w:val="0000FF"/>
      <w:u w:val="single"/>
    </w:rPr>
  </w:style>
  <w:style w:type="character" w:styleId="FollowedHyperlink">
    <w:name w:val="FollowedHyperlink"/>
    <w:rsid w:val="00A15670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3A0F64"/>
    <w:rPr>
      <w:color w:val="808080"/>
    </w:rPr>
  </w:style>
  <w:style w:type="paragraph" w:styleId="BalloonText">
    <w:name w:val="Balloon Text"/>
    <w:basedOn w:val="Normal"/>
    <w:link w:val="BalloonTextChar"/>
    <w:rsid w:val="003A0F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0F64"/>
    <w:rPr>
      <w:rFonts w:ascii="Tahoma" w:hAnsi="Tahoma" w:cs="Tahoma"/>
      <w:sz w:val="16"/>
      <w:szCs w:val="16"/>
      <w:lang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  <w:lang w:eastAsia="en-US" w:bidi="ur-PK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C356FE"/>
    <w:rPr>
      <w:color w:val="0000FF"/>
      <w:u w:val="single"/>
    </w:rPr>
  </w:style>
  <w:style w:type="character" w:styleId="FollowedHyperlink">
    <w:name w:val="FollowedHyperlink"/>
    <w:rsid w:val="00A15670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3A0F64"/>
    <w:rPr>
      <w:color w:val="808080"/>
    </w:rPr>
  </w:style>
  <w:style w:type="paragraph" w:styleId="BalloonText">
    <w:name w:val="Balloon Text"/>
    <w:basedOn w:val="Normal"/>
    <w:link w:val="BalloonTextChar"/>
    <w:rsid w:val="003A0F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0F64"/>
    <w:rPr>
      <w:rFonts w:ascii="Tahoma" w:hAnsi="Tahoma" w:cs="Tahoma"/>
      <w:sz w:val="16"/>
      <w:szCs w:val="16"/>
      <w:lang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brary.enquiries@lse.ac.u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reativecommons.org/licenses/by-sa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9F487-E31D-4AB5-B4BB-C175106E51B8}"/>
      </w:docPartPr>
      <w:docPartBody>
        <w:p w:rsidR="00000000" w:rsidRDefault="0016565C">
          <w:r w:rsidRPr="000275B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65C"/>
    <w:rsid w:val="0016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65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6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178DBF5.dotm</Template>
  <TotalTime>0</TotalTime>
  <Pages>2</Pages>
  <Words>661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 Skills Keeping Up To Date Plan</vt:lpstr>
    </vt:vector>
  </TitlesOfParts>
  <Company>London School of Economics and Political Science</Company>
  <LinksUpToDate>false</LinksUpToDate>
  <CharactersWithSpaces>4037</CharactersWithSpaces>
  <SharedDoc>false</SharedDoc>
  <HLinks>
    <vt:vector size="6" baseType="variant">
      <vt:variant>
        <vt:i4>4063242</vt:i4>
      </vt:variant>
      <vt:variant>
        <vt:i4>0</vt:i4>
      </vt:variant>
      <vt:variant>
        <vt:i4>0</vt:i4>
      </vt:variant>
      <vt:variant>
        <vt:i4>5</vt:i4>
      </vt:variant>
      <vt:variant>
        <vt:lpwstr>mailto:library.enquiries@lse.ac.uk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Skills Keeping Up To Date Plan</dc:title>
  <dc:creator>LSE Library</dc:creator>
  <cp:keywords>DELILA JISC HEA UKOER</cp:keywords>
  <dc:description>This document is licensed under a Creative Commons Attribution ShareAlike Licence.</dc:description>
  <cp:lastModifiedBy>Administrator</cp:lastModifiedBy>
  <cp:revision>3</cp:revision>
  <cp:lastPrinted>2009-03-12T11:16:00Z</cp:lastPrinted>
  <dcterms:created xsi:type="dcterms:W3CDTF">2011-08-30T17:55:00Z</dcterms:created>
  <dcterms:modified xsi:type="dcterms:W3CDTF">2011-08-30T17:55:00Z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CommonsLicenseID">
    <vt:lpwstr>standard&amp;commercial=y&amp;derivatives=sa&amp;jurisdiction=</vt:lpwstr>
  </property>
  <property fmtid="{D5CDD505-2E9C-101B-9397-08002B2CF9AE}" pid="3" name="CreativeCommonsLicenseURL">
    <vt:lpwstr>http://creativecommons.org/licenses/by-sa/3.0/</vt:lpwstr>
  </property>
  <property fmtid="{D5CDD505-2E9C-101B-9397-08002B2CF9AE}" pid="4" name="CreativeCommonsLicenseXml">
    <vt:lpwstr>&lt;?xml version="1.0" encoding="utf-8"?&gt;&lt;result&gt;&lt;license-uri&gt;http://creativecommons.org/licenses/by-sa/3.0/&lt;/license-uri&gt;&lt;license-name&gt;Attribution-ShareAlike 3.0 Unported&lt;/license-name&gt;&lt;deprecated&gt;false&lt;/deprecated&gt;&lt;rdf&gt;&lt;rdf:RDF xmlns="http://creativecommon</vt:lpwstr>
  </property>
</Properties>
</file>