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page" w:tblpX="5098" w:tblpY="1261"/>
        <w:tblW w:w="0" w:type="auto"/>
        <w:tblBorders>
          <w:top w:val="thickThinSmallGap" w:sz="18" w:space="0" w:color="4E4A4A"/>
          <w:left w:val="thickThinSmallGap" w:sz="18" w:space="0" w:color="4E4A4A"/>
          <w:bottom w:val="thickThinSmallGap" w:sz="18" w:space="0" w:color="4E4A4A"/>
          <w:right w:val="thickThinSmallGap" w:sz="18" w:space="0" w:color="4E4A4A"/>
        </w:tblBorders>
        <w:tblLook w:val="00BF"/>
      </w:tblPr>
      <w:tblGrid>
        <w:gridCol w:w="2529"/>
      </w:tblGrid>
      <w:tr w:rsidR="006639F2">
        <w:trPr>
          <w:trHeight w:val="255"/>
        </w:trPr>
        <w:tc>
          <w:tcPr>
            <w:tcW w:w="2529" w:type="dxa"/>
          </w:tcPr>
          <w:p w:rsidR="006639F2" w:rsidRDefault="00686FBE">
            <w:pPr>
              <w:spacing w:after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Hoja de Vida</w:t>
            </w:r>
          </w:p>
        </w:tc>
      </w:tr>
    </w:tbl>
    <w:tbl>
      <w:tblPr>
        <w:tblpPr w:leftFromText="141" w:rightFromText="141" w:vertAnchor="page" w:horzAnchor="page" w:tblpX="6628" w:tblpY="2176"/>
        <w:tblW w:w="0" w:type="auto"/>
        <w:tblBorders>
          <w:top w:val="thickThinSmallGap" w:sz="18" w:space="0" w:color="4E4A4A"/>
          <w:left w:val="thickThinSmallGap" w:sz="18" w:space="0" w:color="4E4A4A"/>
          <w:bottom w:val="thickThinSmallGap" w:sz="18" w:space="0" w:color="4E4A4A"/>
          <w:right w:val="thickThinSmallGap" w:sz="18" w:space="0" w:color="4E4A4A"/>
        </w:tblBorders>
        <w:tblLook w:val="00BF"/>
      </w:tblPr>
      <w:tblGrid>
        <w:gridCol w:w="3477"/>
      </w:tblGrid>
      <w:tr w:rsidR="006639F2">
        <w:trPr>
          <w:trHeight w:val="2494"/>
        </w:trPr>
        <w:tc>
          <w:tcPr>
            <w:tcW w:w="3477" w:type="dxa"/>
          </w:tcPr>
          <w:p w:rsidR="006639F2" w:rsidRDefault="006639F2">
            <w:pPr>
              <w:spacing w:after="0"/>
              <w:jc w:val="center"/>
              <w:rPr>
                <w:rFonts w:eastAsia="Calibri"/>
                <w:b/>
                <w:bCs/>
              </w:rPr>
            </w:pPr>
          </w:p>
          <w:p w:rsidR="006639F2" w:rsidRDefault="00686FBE">
            <w:pPr>
              <w:spacing w:after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Teléfono</w:t>
            </w:r>
            <w:r w:rsidR="00401554">
              <w:rPr>
                <w:rFonts w:eastAsia="Calibri"/>
                <w:b/>
                <w:bCs/>
              </w:rPr>
              <w:t>s</w:t>
            </w:r>
            <w:r>
              <w:rPr>
                <w:rFonts w:eastAsia="Calibri"/>
                <w:b/>
                <w:bCs/>
              </w:rPr>
              <w:t>:</w:t>
            </w:r>
          </w:p>
          <w:p w:rsidR="006639F2" w:rsidRDefault="001958E4">
            <w:pPr>
              <w:spacing w:after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</w:rPr>
              <w:t>2245-0622</w:t>
            </w:r>
            <w:r w:rsidR="00B45922">
              <w:rPr>
                <w:rFonts w:eastAsia="Calibri"/>
              </w:rPr>
              <w:t>,</w:t>
            </w:r>
            <w:r w:rsidR="005C5874">
              <w:rPr>
                <w:rFonts w:eastAsia="Calibri"/>
              </w:rPr>
              <w:t xml:space="preserve"> </w:t>
            </w:r>
            <w:r w:rsidR="00686FBE">
              <w:rPr>
                <w:rFonts w:eastAsia="Calibri"/>
              </w:rPr>
              <w:t>6250-0527</w:t>
            </w:r>
            <w:r w:rsidR="005C5874">
              <w:rPr>
                <w:rFonts w:eastAsia="Calibri"/>
                <w:noProof/>
                <w:lang w:val="es-CR" w:eastAsia="es-CR"/>
              </w:rPr>
              <w:drawing>
                <wp:inline distT="0" distB="0" distL="0" distR="0">
                  <wp:extent cx="264911" cy="266700"/>
                  <wp:effectExtent l="19050" t="0" r="1789" b="0"/>
                  <wp:docPr id="2" name="0 Imagen" descr="whatsapp-escritorio-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-escritorio-01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11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86FBE">
              <w:rPr>
                <w:rFonts w:eastAsia="Calibri"/>
              </w:rPr>
              <w:t xml:space="preserve"> </w:t>
            </w:r>
            <w:r w:rsidR="00686FBE">
              <w:rPr>
                <w:rFonts w:eastAsia="Calibri"/>
                <w:b/>
                <w:bCs/>
              </w:rPr>
              <w:t>Dirección de domicilio:</w:t>
            </w:r>
          </w:p>
          <w:p w:rsidR="006639F2" w:rsidRDefault="00686FBE">
            <w:pPr>
              <w:spacing w:after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</w:rPr>
              <w:t>La Trinidad de Moravia, Urbanización las Rosas, del Súper Rosas 100 oeste, 150 norte y 25 oeste, casa #13-D.</w:t>
            </w:r>
          </w:p>
        </w:tc>
      </w:tr>
    </w:tbl>
    <w:p w:rsidR="006639F2" w:rsidRDefault="00686FBE">
      <w:pPr>
        <w:pStyle w:val="Encabezadodetabladecontenido"/>
        <w:tabs>
          <w:tab w:val="left" w:pos="9020"/>
          <w:tab w:val="right" w:pos="9781"/>
        </w:tabs>
        <w:ind w:left="142"/>
        <w:rPr>
          <w:rFonts w:ascii="AvantGarde Md BT" w:hAnsi="AvantGarde Md BT"/>
        </w:rPr>
      </w:pPr>
      <w:r>
        <w:rPr>
          <w:rFonts w:ascii="Cambria" w:hAnsi="Cambria"/>
        </w:rPr>
        <w:t xml:space="preserve">     </w:t>
      </w:r>
      <w:r w:rsidR="001050E4" w:rsidRPr="001050E4">
        <w:rPr>
          <w:rFonts w:ascii="AvantGarde Md BT" w:hAnsi="AvantGarde Md BT"/>
          <w:lang w:val="es-CR" w:eastAsia="es-C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71pt;mso-position-horizontal:absolute;mso-position-horizontal-relative:char;mso-position-vertical:absolute;mso-position-vertical-relative:line" path="m,l,21600r21600,l21600,xe">
            <v:imagedata r:id="rId6" r:href="rId7"/>
          </v:shape>
        </w:pict>
      </w:r>
      <w:r>
        <w:rPr>
          <w:rFonts w:ascii="AvantGarde Md BT" w:hAnsi="AvantGarde Md BT"/>
        </w:rPr>
        <w:t xml:space="preserve">                                                    </w:t>
      </w:r>
      <w:r>
        <w:rPr>
          <w:rFonts w:ascii="AvantGarde Md BT" w:hAnsi="AvantGarde Md BT"/>
          <w:lang w:val="es-ES"/>
        </w:rPr>
        <w:tab/>
      </w:r>
      <w:r>
        <w:rPr>
          <w:rFonts w:ascii="AvantGarde Md BT" w:hAnsi="AvantGarde Md BT"/>
          <w:lang w:val="es-ES"/>
        </w:rPr>
        <w:tab/>
      </w:r>
    </w:p>
    <w:p w:rsidR="006639F2" w:rsidRDefault="00686FBE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sz w:val="24"/>
          <w:szCs w:val="24"/>
          <w:lang w:val="es-ES"/>
        </w:rPr>
      </w:pPr>
      <w:r>
        <w:rPr>
          <w:rFonts w:ascii="AvantGarde Md BT" w:hAnsi="AvantGarde Md BT" w:cs="Andalus"/>
          <w:sz w:val="24"/>
          <w:szCs w:val="24"/>
          <w:lang w:val="es-ES"/>
        </w:rPr>
        <w:t>Datos personales:</w:t>
      </w:r>
    </w:p>
    <w:p w:rsidR="006639F2" w:rsidRDefault="00686FBE">
      <w:pPr>
        <w:jc w:val="center"/>
        <w:rPr>
          <w:rFonts w:ascii="AvantGarde Md BT" w:hAnsi="AvantGarde Md BT" w:cs="Andalus"/>
          <w:b/>
          <w:bCs/>
          <w:lang w:val="es-ES" w:eastAsia="es-ES_tradnl"/>
        </w:rPr>
      </w:pPr>
      <w:r>
        <w:rPr>
          <w:rFonts w:ascii="AvantGarde Md BT" w:hAnsi="AvantGarde Md BT" w:cs="Andalus"/>
          <w:b/>
          <w:bCs/>
          <w:lang w:val="es-ES" w:eastAsia="es-ES_tradnl"/>
        </w:rPr>
        <w:t>Nombre: Marlon Chaves Vargas</w:t>
      </w:r>
    </w:p>
    <w:p w:rsidR="006639F2" w:rsidRDefault="00686FBE">
      <w:pPr>
        <w:jc w:val="center"/>
        <w:rPr>
          <w:rFonts w:ascii="AvantGarde Md BT" w:hAnsi="AvantGarde Md BT" w:cs="Andalus"/>
          <w:sz w:val="26"/>
          <w:szCs w:val="26"/>
          <w:lang w:val="es-ES" w:eastAsia="es-ES_tradnl"/>
        </w:rPr>
      </w:pPr>
      <w:r>
        <w:rPr>
          <w:rFonts w:ascii="AvantGarde Md BT" w:hAnsi="AvantGarde Md BT" w:cs="Andalus"/>
          <w:sz w:val="26"/>
          <w:szCs w:val="26"/>
          <w:lang w:val="es-ES" w:eastAsia="es-ES_tradnl"/>
        </w:rPr>
        <w:t xml:space="preserve">Cedula: 1-11640124     Estado Civil: Casado.    </w:t>
      </w:r>
    </w:p>
    <w:p w:rsidR="006639F2" w:rsidRPr="001958E4" w:rsidRDefault="00B67EDB" w:rsidP="001958E4">
      <w:pPr>
        <w:jc w:val="center"/>
        <w:rPr>
          <w:rFonts w:ascii="AvantGarde Md BT" w:hAnsi="AvantGarde Md BT" w:cs="Andalus"/>
          <w:sz w:val="26"/>
          <w:szCs w:val="26"/>
          <w:lang w:val="es-ES" w:eastAsia="es-ES_tradnl"/>
        </w:rPr>
      </w:pPr>
      <w:r>
        <w:rPr>
          <w:rFonts w:ascii="AvantGarde Md BT" w:hAnsi="AvantGarde Md BT" w:cs="Andalus"/>
          <w:sz w:val="26"/>
          <w:szCs w:val="26"/>
          <w:lang w:val="es-ES" w:eastAsia="es-ES_tradnl"/>
        </w:rPr>
        <w:t>Edad: 33</w:t>
      </w:r>
      <w:r w:rsidR="00686FBE">
        <w:rPr>
          <w:rFonts w:ascii="AvantGarde Md BT" w:hAnsi="AvantGarde Md BT" w:cs="Andalus"/>
          <w:sz w:val="26"/>
          <w:szCs w:val="26"/>
          <w:lang w:val="es-ES" w:eastAsia="es-ES_tradnl"/>
        </w:rPr>
        <w:t xml:space="preserve"> años.    Fecha de nacimiento: 7-2 1983.</w:t>
      </w:r>
    </w:p>
    <w:p w:rsidR="006639F2" w:rsidRDefault="00686FBE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sz w:val="24"/>
          <w:szCs w:val="24"/>
          <w:u w:val="single"/>
        </w:rPr>
      </w:pPr>
      <w:r>
        <w:rPr>
          <w:rFonts w:ascii="AvantGarde Md BT" w:hAnsi="AvantGarde Md BT" w:cs="Andalus"/>
          <w:sz w:val="24"/>
          <w:szCs w:val="24"/>
          <w:u w:val="single"/>
          <w:lang w:val="es-ES"/>
        </w:rPr>
        <w:t>Formación académica:</w:t>
      </w:r>
    </w:p>
    <w:p w:rsidR="006639F2" w:rsidRDefault="00686FBE" w:rsidP="001958E4">
      <w:pPr>
        <w:spacing w:after="0"/>
        <w:ind w:firstLine="708"/>
        <w:jc w:val="center"/>
        <w:rPr>
          <w:rFonts w:ascii="AvantGarde Md BT" w:hAnsi="AvantGarde Md BT" w:cs="Andalus"/>
          <w:sz w:val="26"/>
          <w:szCs w:val="26"/>
        </w:rPr>
      </w:pPr>
      <w:r>
        <w:rPr>
          <w:rFonts w:ascii="AvantGarde Md BT" w:hAnsi="AvantGarde Md BT" w:cs="Andalus"/>
          <w:sz w:val="26"/>
          <w:szCs w:val="26"/>
        </w:rPr>
        <w:t>Primaria completa en Escuela Carolina Dent Alvarado.</w:t>
      </w:r>
      <w:r>
        <w:br/>
      </w:r>
      <w:r>
        <w:rPr>
          <w:rFonts w:ascii="AvantGarde Md BT" w:hAnsi="AvantGarde Md BT" w:cs="Andalus"/>
          <w:sz w:val="26"/>
          <w:szCs w:val="26"/>
        </w:rPr>
        <w:t>Actualmente estudiando por correspondencia en mi tiempo libre el tercer año de secundaria.</w:t>
      </w:r>
    </w:p>
    <w:p w:rsidR="006639F2" w:rsidRPr="001958E4" w:rsidRDefault="00686FBE" w:rsidP="001958E4">
      <w:pPr>
        <w:spacing w:after="0"/>
        <w:jc w:val="center"/>
        <w:rPr>
          <w:rFonts w:ascii="AvantGarde Md BT" w:hAnsi="AvantGarde Md BT" w:cs="Andalus"/>
          <w:b/>
          <w:sz w:val="26"/>
          <w:szCs w:val="26"/>
        </w:rPr>
      </w:pPr>
      <w:r w:rsidRPr="001958E4">
        <w:rPr>
          <w:rFonts w:ascii="AvantGarde Md BT" w:hAnsi="AvantGarde Md BT" w:cs="Andalus"/>
          <w:b/>
          <w:sz w:val="26"/>
          <w:szCs w:val="26"/>
        </w:rPr>
        <w:t>Carnet de manipulación de alimentos.</w:t>
      </w:r>
    </w:p>
    <w:p w:rsidR="006639F2" w:rsidRDefault="006639F2">
      <w:pPr>
        <w:spacing w:after="0"/>
        <w:ind w:firstLine="708"/>
        <w:jc w:val="center"/>
        <w:rPr>
          <w:rFonts w:ascii="AvantGarde Md BT" w:hAnsi="AvantGarde Md BT" w:cs="Andalus"/>
          <w:lang w:val="es-CR"/>
        </w:rPr>
      </w:pPr>
    </w:p>
    <w:p w:rsidR="006639F2" w:rsidRPr="00401554" w:rsidRDefault="00686FBE" w:rsidP="00401554">
      <w:pPr>
        <w:spacing w:after="120"/>
        <w:rPr>
          <w:rFonts w:ascii="AvantGarde Md BT" w:hAnsi="AvantGarde Md BT" w:cs="Andalus"/>
          <w:sz w:val="26"/>
          <w:szCs w:val="26"/>
          <w:lang w:val="en-US"/>
        </w:rPr>
      </w:pPr>
      <w:r>
        <w:rPr>
          <w:rFonts w:ascii="AvantGarde Md BT" w:hAnsi="AvantGarde Md BT" w:cs="Andalus"/>
          <w:b/>
          <w:bCs/>
          <w:u w:val="single"/>
          <w:lang w:val="en-US"/>
        </w:rPr>
        <w:t>Computacion</w:t>
      </w:r>
      <w:r>
        <w:rPr>
          <w:rFonts w:ascii="AvantGarde Md BT" w:hAnsi="AvantGarde Md BT" w:cs="Andalus"/>
          <w:b/>
          <w:bCs/>
          <w:lang w:val="en-US"/>
        </w:rPr>
        <w:t xml:space="preserve">: </w:t>
      </w:r>
      <w:r>
        <w:rPr>
          <w:rFonts w:ascii="AvantGarde Md BT" w:hAnsi="AvantGarde Md BT" w:cs="Andalus"/>
          <w:sz w:val="26"/>
          <w:szCs w:val="26"/>
          <w:lang w:val="en-US"/>
        </w:rPr>
        <w:t xml:space="preserve">Windows, Corel Draw, Excel, Adobe Illustrator, Photoshop, Dreamweaver, Power Point, Word,  Internet,  Access, publisher, </w:t>
      </w:r>
      <w:proofErr w:type="spellStart"/>
      <w:r>
        <w:rPr>
          <w:rFonts w:ascii="AvantGarde Md BT" w:hAnsi="AvantGarde Md BT" w:cs="Andalus"/>
          <w:sz w:val="26"/>
          <w:szCs w:val="26"/>
          <w:lang w:val="en-US"/>
        </w:rPr>
        <w:t>Sistema</w:t>
      </w:r>
      <w:proofErr w:type="spellEnd"/>
      <w:r>
        <w:rPr>
          <w:rFonts w:ascii="AvantGarde Md BT" w:hAnsi="AvantGarde Md BT" w:cs="Andalus"/>
          <w:sz w:val="26"/>
          <w:szCs w:val="26"/>
          <w:lang w:val="en-US"/>
        </w:rPr>
        <w:t xml:space="preserve"> SAP, Hand Help</w:t>
      </w:r>
      <w:r w:rsidR="001958E4">
        <w:rPr>
          <w:rFonts w:ascii="AvantGarde Md BT" w:hAnsi="AvantGarde Md BT" w:cs="Andalus"/>
          <w:sz w:val="26"/>
          <w:szCs w:val="26"/>
          <w:lang w:val="en-US"/>
        </w:rPr>
        <w:t>.</w:t>
      </w:r>
    </w:p>
    <w:p w:rsidR="001958E4" w:rsidRDefault="00686FBE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sz w:val="24"/>
          <w:szCs w:val="24"/>
          <w:lang w:val="es-ES"/>
        </w:rPr>
      </w:pPr>
      <w:r>
        <w:rPr>
          <w:rFonts w:ascii="AvantGarde Md BT" w:hAnsi="AvantGarde Md BT" w:cs="Andalus"/>
          <w:sz w:val="24"/>
          <w:szCs w:val="24"/>
          <w:lang w:val="es-ES"/>
        </w:rPr>
        <w:lastRenderedPageBreak/>
        <w:t xml:space="preserve">Experiencia </w:t>
      </w:r>
      <w:r w:rsidR="00BF7C28">
        <w:rPr>
          <w:rFonts w:ascii="AvantGarde Md BT" w:hAnsi="AvantGarde Md BT" w:cs="Andalus"/>
          <w:sz w:val="24"/>
          <w:szCs w:val="24"/>
          <w:lang w:val="es-ES"/>
        </w:rPr>
        <w:t>laboral:</w:t>
      </w:r>
    </w:p>
    <w:p w:rsidR="00BF7C28" w:rsidRPr="00BF7C28" w:rsidRDefault="00BF7C28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color w:val="auto"/>
          <w:sz w:val="24"/>
          <w:szCs w:val="24"/>
          <w:lang w:val="es-ES"/>
        </w:rPr>
      </w:pPr>
    </w:p>
    <w:p w:rsidR="00BF7C28" w:rsidRPr="00BF7C28" w:rsidRDefault="00BF7C28" w:rsidP="00BF7C28">
      <w:pPr>
        <w:pStyle w:val="Encabezadodetabladecontenido"/>
        <w:numPr>
          <w:ilvl w:val="0"/>
          <w:numId w:val="7"/>
        </w:numPr>
        <w:spacing w:before="0" w:line="240" w:lineRule="auto"/>
        <w:outlineLvl w:val="0"/>
        <w:rPr>
          <w:rFonts w:ascii="AvantGarde Md BT" w:hAnsi="AvantGarde Md BT" w:cs="Andalus"/>
          <w:color w:val="auto"/>
          <w:sz w:val="24"/>
          <w:szCs w:val="24"/>
          <w:lang w:val="es-ES"/>
        </w:rPr>
      </w:pPr>
      <w:r w:rsidRPr="00BF7C28">
        <w:rPr>
          <w:rFonts w:ascii="AvantGarde Md BT" w:hAnsi="AvantGarde Md BT" w:cs="Andalus"/>
          <w:color w:val="auto"/>
          <w:sz w:val="24"/>
          <w:szCs w:val="24"/>
          <w:lang w:val="es-ES"/>
        </w:rPr>
        <w:t>Grupo Sur Promociones.</w:t>
      </w:r>
    </w:p>
    <w:p w:rsidR="00BF7C28" w:rsidRPr="00BF7C28" w:rsidRDefault="00BF7C28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color w:val="auto"/>
          <w:sz w:val="22"/>
          <w:szCs w:val="22"/>
          <w:u w:val="single"/>
          <w:lang w:val="es-ES"/>
        </w:rPr>
      </w:pPr>
      <w:r w:rsidRPr="00BF7C28">
        <w:rPr>
          <w:rFonts w:ascii="AvantGarde Md BT" w:hAnsi="AvantGarde Md BT" w:cs="Andalus"/>
          <w:color w:val="auto"/>
          <w:sz w:val="22"/>
          <w:szCs w:val="22"/>
          <w:u w:val="single"/>
          <w:lang w:val="es-ES"/>
        </w:rPr>
        <w:t xml:space="preserve">Puesto: </w:t>
      </w:r>
      <w:proofErr w:type="spellStart"/>
      <w:r w:rsidRPr="00BF7C28">
        <w:rPr>
          <w:rFonts w:ascii="AvantGarde Md BT" w:hAnsi="AvantGarde Md BT" w:cs="Andalus"/>
          <w:color w:val="auto"/>
          <w:sz w:val="22"/>
          <w:szCs w:val="22"/>
          <w:u w:val="single"/>
          <w:lang w:val="es-ES"/>
        </w:rPr>
        <w:t>Display</w:t>
      </w:r>
      <w:proofErr w:type="spellEnd"/>
    </w:p>
    <w:p w:rsidR="00BF7C28" w:rsidRPr="00BF7C28" w:rsidRDefault="00BF7C28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b w:val="0"/>
          <w:color w:val="auto"/>
          <w:sz w:val="22"/>
          <w:szCs w:val="22"/>
          <w:lang w:val="es-ES"/>
        </w:rPr>
      </w:pPr>
      <w:r w:rsidRPr="00BF7C28">
        <w:rPr>
          <w:rFonts w:ascii="AvantGarde Md BT" w:hAnsi="AvantGarde Md BT" w:cs="Andalus"/>
          <w:b w:val="0"/>
          <w:color w:val="auto"/>
          <w:sz w:val="22"/>
          <w:szCs w:val="22"/>
          <w:lang w:val="es-ES"/>
        </w:rPr>
        <w:t>Tiempo laborado: Enero 2016 a mayo 2016.</w:t>
      </w:r>
    </w:p>
    <w:p w:rsidR="00B67EDB" w:rsidRPr="00401554" w:rsidRDefault="00B67EDB" w:rsidP="00BF7C28">
      <w:pPr>
        <w:pStyle w:val="Encabezadodetabladecontenido"/>
        <w:numPr>
          <w:ilvl w:val="0"/>
          <w:numId w:val="7"/>
        </w:numPr>
        <w:spacing w:before="0" w:line="240" w:lineRule="auto"/>
        <w:outlineLvl w:val="0"/>
        <w:rPr>
          <w:rFonts w:ascii="AvantGarde Md BT" w:hAnsi="AvantGarde Md BT" w:cs="Andalus"/>
          <w:color w:val="000000" w:themeColor="text1"/>
          <w:sz w:val="24"/>
          <w:szCs w:val="24"/>
          <w:lang w:val="es-ES"/>
        </w:rPr>
      </w:pPr>
      <w:proofErr w:type="spellStart"/>
      <w:r w:rsidRPr="00401554">
        <w:rPr>
          <w:rFonts w:ascii="AvantGarde Md BT" w:hAnsi="AvantGarde Md BT" w:cs="Andalus"/>
          <w:color w:val="000000" w:themeColor="text1"/>
          <w:sz w:val="24"/>
          <w:szCs w:val="24"/>
          <w:lang w:val="es-ES"/>
        </w:rPr>
        <w:t>Emotion</w:t>
      </w:r>
      <w:proofErr w:type="spellEnd"/>
      <w:r w:rsidRPr="00401554">
        <w:rPr>
          <w:rFonts w:ascii="AvantGarde Md BT" w:hAnsi="AvantGarde Md BT" w:cs="Andalus"/>
          <w:color w:val="000000" w:themeColor="text1"/>
          <w:sz w:val="24"/>
          <w:szCs w:val="24"/>
          <w:lang w:val="es-ES"/>
        </w:rPr>
        <w:t xml:space="preserve"> global Internacional</w:t>
      </w:r>
      <w:r>
        <w:rPr>
          <w:rFonts w:ascii="AvantGarde Md BT" w:hAnsi="AvantGarde Md BT" w:cs="Andalus"/>
          <w:color w:val="000000" w:themeColor="text1"/>
          <w:sz w:val="24"/>
          <w:szCs w:val="24"/>
          <w:lang w:val="es-ES"/>
        </w:rPr>
        <w:t xml:space="preserve"> S.A</w:t>
      </w:r>
    </w:p>
    <w:p w:rsidR="00B67EDB" w:rsidRPr="001958E4" w:rsidRDefault="00B67EDB" w:rsidP="00B67EDB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color w:val="000000" w:themeColor="text1"/>
          <w:sz w:val="22"/>
          <w:szCs w:val="22"/>
          <w:u w:val="single"/>
          <w:lang w:val="es-ES"/>
        </w:rPr>
      </w:pPr>
      <w:r w:rsidRPr="001958E4">
        <w:rPr>
          <w:rFonts w:ascii="AvantGarde Md BT" w:hAnsi="AvantGarde Md BT" w:cs="Andalus"/>
          <w:color w:val="000000" w:themeColor="text1"/>
          <w:sz w:val="22"/>
          <w:szCs w:val="22"/>
          <w:u w:val="single"/>
          <w:lang w:val="es-ES"/>
        </w:rPr>
        <w:t xml:space="preserve">Puesto: </w:t>
      </w:r>
      <w:proofErr w:type="spellStart"/>
      <w:r w:rsidRPr="001958E4">
        <w:rPr>
          <w:rFonts w:ascii="AvantGarde Md BT" w:hAnsi="AvantGarde Md BT" w:cs="Andalus"/>
          <w:color w:val="000000" w:themeColor="text1"/>
          <w:sz w:val="22"/>
          <w:szCs w:val="22"/>
          <w:u w:val="single"/>
          <w:lang w:val="es-ES"/>
        </w:rPr>
        <w:t>Display</w:t>
      </w:r>
      <w:proofErr w:type="spellEnd"/>
      <w:r w:rsidRPr="001958E4">
        <w:rPr>
          <w:rFonts w:ascii="AvantGarde Md BT" w:hAnsi="AvantGarde Md BT" w:cs="Andalus"/>
          <w:color w:val="000000" w:themeColor="text1"/>
          <w:sz w:val="22"/>
          <w:szCs w:val="22"/>
          <w:u w:val="single"/>
          <w:lang w:val="es-ES"/>
        </w:rPr>
        <w:t>.</w:t>
      </w:r>
    </w:p>
    <w:p w:rsidR="00B67EDB" w:rsidRDefault="00B67EDB" w:rsidP="00B67EDB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b w:val="0"/>
          <w:color w:val="000000" w:themeColor="text1"/>
          <w:sz w:val="22"/>
          <w:szCs w:val="22"/>
          <w:lang w:val="es-ES"/>
        </w:rPr>
      </w:pPr>
      <w:r>
        <w:rPr>
          <w:rFonts w:ascii="AvantGarde Md BT" w:hAnsi="AvantGarde Md BT" w:cs="Andalus"/>
          <w:b w:val="0"/>
          <w:color w:val="000000" w:themeColor="text1"/>
          <w:sz w:val="22"/>
          <w:szCs w:val="22"/>
          <w:lang w:val="es-ES"/>
        </w:rPr>
        <w:t>Tiempo laborado: Desde Juni</w:t>
      </w:r>
      <w:r w:rsidRPr="00401554">
        <w:rPr>
          <w:rFonts w:ascii="AvantGarde Md BT" w:hAnsi="AvantGarde Md BT" w:cs="Andalus"/>
          <w:b w:val="0"/>
          <w:color w:val="000000" w:themeColor="text1"/>
          <w:sz w:val="22"/>
          <w:szCs w:val="22"/>
          <w:lang w:val="es-ES"/>
        </w:rPr>
        <w:t>o</w:t>
      </w:r>
      <w:r>
        <w:rPr>
          <w:rFonts w:ascii="AvantGarde Md BT" w:hAnsi="AvantGarde Md BT" w:cs="Andalus"/>
          <w:b w:val="0"/>
          <w:color w:val="000000" w:themeColor="text1"/>
          <w:sz w:val="22"/>
          <w:szCs w:val="22"/>
          <w:lang w:val="es-ES"/>
        </w:rPr>
        <w:t xml:space="preserve"> 2015</w:t>
      </w:r>
      <w:r w:rsidRPr="00401554">
        <w:rPr>
          <w:rFonts w:ascii="AvantGarde Md BT" w:hAnsi="AvantGarde Md BT" w:cs="Andalus"/>
          <w:b w:val="0"/>
          <w:color w:val="000000" w:themeColor="text1"/>
          <w:sz w:val="22"/>
          <w:szCs w:val="22"/>
          <w:lang w:val="es-ES"/>
        </w:rPr>
        <w:t xml:space="preserve"> hasta </w:t>
      </w:r>
      <w:r>
        <w:rPr>
          <w:rFonts w:ascii="AvantGarde Md BT" w:hAnsi="AvantGarde Md BT" w:cs="Andalus"/>
          <w:b w:val="0"/>
          <w:color w:val="000000" w:themeColor="text1"/>
          <w:sz w:val="22"/>
          <w:szCs w:val="22"/>
          <w:lang w:val="es-ES"/>
        </w:rPr>
        <w:t>Febrero del 2016  (contrato temporal)</w:t>
      </w:r>
    </w:p>
    <w:p w:rsidR="00B67EDB" w:rsidRDefault="00B67EDB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sz w:val="24"/>
          <w:szCs w:val="24"/>
          <w:lang w:val="es-ES"/>
        </w:rPr>
      </w:pPr>
    </w:p>
    <w:p w:rsidR="001958E4" w:rsidRPr="001958E4" w:rsidRDefault="001958E4" w:rsidP="00BF7C28">
      <w:pPr>
        <w:pStyle w:val="Encabezadodetabladecontenido"/>
        <w:numPr>
          <w:ilvl w:val="0"/>
          <w:numId w:val="6"/>
        </w:numPr>
        <w:spacing w:before="0" w:line="240" w:lineRule="auto"/>
        <w:outlineLvl w:val="0"/>
        <w:rPr>
          <w:rFonts w:ascii="AvantGarde Md BT" w:hAnsi="AvantGarde Md BT" w:cs="Andalus"/>
          <w:color w:val="auto"/>
          <w:sz w:val="24"/>
          <w:szCs w:val="24"/>
          <w:lang w:val="es-ES"/>
        </w:rPr>
      </w:pPr>
      <w:r>
        <w:rPr>
          <w:rFonts w:ascii="AvantGarde Md BT" w:hAnsi="AvantGarde Md BT" w:cs="Andalus"/>
          <w:color w:val="auto"/>
          <w:sz w:val="24"/>
          <w:szCs w:val="24"/>
          <w:lang w:val="es-ES"/>
        </w:rPr>
        <w:t xml:space="preserve">Proyecto AIMEC- Consejo de Transporte Público </w:t>
      </w:r>
      <w:proofErr w:type="gramStart"/>
      <w:r>
        <w:rPr>
          <w:rFonts w:ascii="AvantGarde Md BT" w:hAnsi="AvantGarde Md BT" w:cs="Andalus"/>
          <w:color w:val="auto"/>
          <w:sz w:val="24"/>
          <w:szCs w:val="24"/>
          <w:lang w:val="es-ES"/>
        </w:rPr>
        <w:t>y</w:t>
      </w:r>
      <w:proofErr w:type="gramEnd"/>
      <w:r>
        <w:rPr>
          <w:rFonts w:ascii="AvantGarde Md BT" w:hAnsi="AvantGarde Md BT" w:cs="Andalus"/>
          <w:color w:val="auto"/>
          <w:sz w:val="24"/>
          <w:szCs w:val="24"/>
          <w:lang w:val="es-ES"/>
        </w:rPr>
        <w:t xml:space="preserve"> Instituto Tecnológico de CR.</w:t>
      </w:r>
    </w:p>
    <w:p w:rsidR="001958E4" w:rsidRPr="001958E4" w:rsidRDefault="001958E4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color w:val="auto"/>
          <w:sz w:val="22"/>
          <w:szCs w:val="22"/>
          <w:u w:val="single"/>
          <w:lang w:val="es-ES"/>
        </w:rPr>
      </w:pPr>
      <w:r w:rsidRPr="001958E4">
        <w:rPr>
          <w:rFonts w:ascii="AvantGarde Md BT" w:hAnsi="AvantGarde Md BT" w:cs="Andalus"/>
          <w:color w:val="auto"/>
          <w:sz w:val="22"/>
          <w:szCs w:val="22"/>
          <w:u w:val="single"/>
          <w:lang w:val="es-ES"/>
        </w:rPr>
        <w:t xml:space="preserve">Puesto: </w:t>
      </w:r>
      <w:r w:rsidR="00F16A54">
        <w:rPr>
          <w:rFonts w:ascii="AvantGarde Md BT" w:hAnsi="AvantGarde Md BT" w:cs="Andalus"/>
          <w:color w:val="auto"/>
          <w:sz w:val="22"/>
          <w:szCs w:val="22"/>
          <w:u w:val="single"/>
          <w:lang w:val="es-ES"/>
        </w:rPr>
        <w:t>Supervisor de Rutas y codificador</w:t>
      </w:r>
    </w:p>
    <w:p w:rsidR="001958E4" w:rsidRPr="001958E4" w:rsidRDefault="001958E4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b w:val="0"/>
          <w:color w:val="auto"/>
          <w:sz w:val="24"/>
          <w:szCs w:val="24"/>
          <w:lang w:val="es-ES"/>
        </w:rPr>
      </w:pPr>
      <w:r w:rsidRPr="001958E4">
        <w:rPr>
          <w:rFonts w:ascii="AvantGarde Md BT" w:hAnsi="AvantGarde Md BT" w:cs="Andalus"/>
          <w:b w:val="0"/>
          <w:color w:val="auto"/>
          <w:sz w:val="24"/>
          <w:szCs w:val="24"/>
          <w:lang w:val="es-ES"/>
        </w:rPr>
        <w:t>Tiempo laborado: Octubre 2015 a Diciembre 2015. (Trabajo por contrato temporal)</w:t>
      </w:r>
    </w:p>
    <w:p w:rsidR="00B67EDB" w:rsidRDefault="00B67EDB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b w:val="0"/>
          <w:color w:val="000000" w:themeColor="text1"/>
          <w:sz w:val="22"/>
          <w:szCs w:val="22"/>
          <w:lang w:val="es-ES"/>
        </w:rPr>
      </w:pPr>
    </w:p>
    <w:p w:rsidR="00B45922" w:rsidRPr="00B45922" w:rsidRDefault="00686FBE" w:rsidP="00BF7C28">
      <w:pPr>
        <w:pStyle w:val="Encabezadodetabladecontenido"/>
        <w:numPr>
          <w:ilvl w:val="0"/>
          <w:numId w:val="5"/>
        </w:numPr>
        <w:spacing w:before="0" w:line="240" w:lineRule="auto"/>
        <w:outlineLvl w:val="0"/>
        <w:rPr>
          <w:rFonts w:ascii="AvantGarde Md BT" w:hAnsi="AvantGarde Md BT" w:cs="Andalus"/>
          <w:color w:val="auto"/>
          <w:sz w:val="24"/>
          <w:szCs w:val="24"/>
          <w:lang w:val="es-ES"/>
        </w:rPr>
      </w:pPr>
      <w:r w:rsidRPr="00B45922">
        <w:rPr>
          <w:rFonts w:ascii="AvantGarde Md BT" w:hAnsi="AvantGarde Md BT" w:cs="Andalus"/>
          <w:color w:val="auto"/>
          <w:sz w:val="24"/>
          <w:szCs w:val="24"/>
          <w:lang w:val="es-ES"/>
        </w:rPr>
        <w:t xml:space="preserve">Altos de </w:t>
      </w:r>
      <w:proofErr w:type="spellStart"/>
      <w:r w:rsidRPr="00B45922">
        <w:rPr>
          <w:rFonts w:ascii="AvantGarde Md BT" w:hAnsi="AvantGarde Md BT" w:cs="Andalus"/>
          <w:color w:val="auto"/>
          <w:sz w:val="24"/>
          <w:szCs w:val="24"/>
          <w:lang w:val="es-ES"/>
        </w:rPr>
        <w:t>Kynosos</w:t>
      </w:r>
      <w:proofErr w:type="spellEnd"/>
      <w:r w:rsidRPr="00B45922">
        <w:rPr>
          <w:rFonts w:ascii="AvantGarde Md BT" w:hAnsi="AvantGarde Md BT" w:cs="Andalus"/>
          <w:color w:val="auto"/>
          <w:sz w:val="24"/>
          <w:szCs w:val="24"/>
          <w:lang w:val="es-ES"/>
        </w:rPr>
        <w:t xml:space="preserve"> S.A</w:t>
      </w:r>
    </w:p>
    <w:p w:rsidR="006639F2" w:rsidRPr="003216F3" w:rsidRDefault="00686FBE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color w:val="auto"/>
          <w:sz w:val="22"/>
          <w:szCs w:val="22"/>
          <w:u w:val="single"/>
          <w:lang w:val="es-ES"/>
        </w:rPr>
      </w:pPr>
      <w:r w:rsidRPr="003216F3">
        <w:rPr>
          <w:rFonts w:ascii="AvantGarde Md BT" w:hAnsi="AvantGarde Md BT" w:cs="Andalus"/>
          <w:color w:val="auto"/>
          <w:sz w:val="22"/>
          <w:szCs w:val="22"/>
          <w:u w:val="single"/>
          <w:lang w:val="es-ES"/>
        </w:rPr>
        <w:t>Puesto: oficial de seguridad.</w:t>
      </w:r>
    </w:p>
    <w:p w:rsidR="006639F2" w:rsidRDefault="00686FBE" w:rsidP="00BF7C28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b w:val="0"/>
          <w:color w:val="auto"/>
          <w:sz w:val="24"/>
          <w:szCs w:val="24"/>
          <w:lang w:val="es-ES"/>
        </w:rPr>
      </w:pPr>
      <w:r w:rsidRPr="00B45922">
        <w:rPr>
          <w:rFonts w:ascii="AvantGarde Md BT" w:hAnsi="AvantGarde Md BT" w:cs="Andalus"/>
          <w:b w:val="0"/>
          <w:color w:val="auto"/>
          <w:sz w:val="24"/>
          <w:szCs w:val="24"/>
          <w:lang w:val="es-ES"/>
        </w:rPr>
        <w:t xml:space="preserve">Tiempo laborado desde noviembre del 2014 </w:t>
      </w:r>
      <w:r w:rsidR="00BB72D7">
        <w:rPr>
          <w:rFonts w:ascii="AvantGarde Md BT" w:hAnsi="AvantGarde Md BT" w:cs="Andalus"/>
          <w:b w:val="0"/>
          <w:color w:val="auto"/>
          <w:sz w:val="24"/>
          <w:szCs w:val="24"/>
          <w:lang w:val="es-ES"/>
        </w:rPr>
        <w:t>hasta Jul</w:t>
      </w:r>
      <w:r w:rsidR="00F40009">
        <w:rPr>
          <w:rFonts w:ascii="AvantGarde Md BT" w:hAnsi="AvantGarde Md BT" w:cs="Andalus"/>
          <w:b w:val="0"/>
          <w:color w:val="auto"/>
          <w:sz w:val="24"/>
          <w:szCs w:val="24"/>
          <w:lang w:val="es-ES"/>
        </w:rPr>
        <w:t>io 2015</w:t>
      </w:r>
      <w:r w:rsidR="005C53A1">
        <w:rPr>
          <w:rFonts w:ascii="AvantGarde Md BT" w:hAnsi="AvantGarde Md BT" w:cs="Andalus"/>
          <w:b w:val="0"/>
          <w:color w:val="auto"/>
          <w:sz w:val="24"/>
          <w:szCs w:val="24"/>
          <w:lang w:val="es-ES"/>
        </w:rPr>
        <w:t>.</w:t>
      </w:r>
    </w:p>
    <w:p w:rsidR="00BF7C28" w:rsidRPr="00BF7C28" w:rsidRDefault="00BF7C28" w:rsidP="00BF7C28">
      <w:pPr>
        <w:pStyle w:val="Encabezadodetabladecontenido"/>
        <w:spacing w:before="0" w:line="240" w:lineRule="auto"/>
        <w:outlineLvl w:val="0"/>
        <w:rPr>
          <w:rFonts w:ascii="AvantGarde Md BT" w:hAnsi="AvantGarde Md BT" w:cs="Andalus"/>
          <w:b w:val="0"/>
          <w:color w:val="auto"/>
          <w:sz w:val="24"/>
          <w:szCs w:val="24"/>
          <w:lang w:val="es-ES"/>
        </w:rPr>
      </w:pPr>
    </w:p>
    <w:p w:rsidR="00B67EDB" w:rsidRPr="00BF7C28" w:rsidRDefault="00686FBE" w:rsidP="00BF7C28">
      <w:pPr>
        <w:pStyle w:val="Prrafodelista"/>
        <w:numPr>
          <w:ilvl w:val="0"/>
          <w:numId w:val="4"/>
        </w:numPr>
        <w:rPr>
          <w:rFonts w:ascii="AvantGarde Md BT" w:hAnsi="AvantGarde Md BT" w:cs="Andalus"/>
          <w:b/>
          <w:bCs/>
          <w:lang w:val="es-ES" w:eastAsia="es-ES_tradnl"/>
        </w:rPr>
      </w:pPr>
      <w:r w:rsidRPr="00BF7C28">
        <w:rPr>
          <w:rFonts w:ascii="AvantGarde Md BT" w:hAnsi="AvantGarde Md BT" w:cs="Andalus"/>
          <w:b/>
          <w:bCs/>
          <w:lang w:val="es-ES" w:eastAsia="es-ES_tradnl"/>
        </w:rPr>
        <w:t>Fruta Internacional S.A</w:t>
      </w:r>
    </w:p>
    <w:p w:rsidR="006639F2" w:rsidRPr="00B67EDB" w:rsidRDefault="001958E4">
      <w:pPr>
        <w:rPr>
          <w:rFonts w:ascii="AvantGarde Md BT" w:hAnsi="AvantGarde Md BT" w:cs="Andalus"/>
          <w:b/>
          <w:bCs/>
          <w:lang w:val="es-ES" w:eastAsia="es-ES_tradnl"/>
        </w:rPr>
      </w:pPr>
      <w:r w:rsidRPr="003216F3">
        <w:rPr>
          <w:rFonts w:ascii="AvantGarde Md BT" w:hAnsi="AvantGarde Md BT" w:cs="Andalus"/>
          <w:b/>
          <w:sz w:val="22"/>
          <w:szCs w:val="22"/>
          <w:u w:val="single"/>
          <w:lang w:val="es-ES" w:eastAsia="es-ES_tradnl"/>
        </w:rPr>
        <w:t>Puesto</w:t>
      </w:r>
      <w:r w:rsidR="00B67EDB">
        <w:rPr>
          <w:rFonts w:ascii="AvantGarde Md BT" w:hAnsi="AvantGarde Md BT" w:cs="Andalus"/>
          <w:b/>
          <w:sz w:val="22"/>
          <w:szCs w:val="22"/>
          <w:u w:val="single"/>
          <w:lang w:val="es-ES" w:eastAsia="es-ES_tradnl"/>
        </w:rPr>
        <w:t>:</w:t>
      </w:r>
      <w:r w:rsidR="00686FBE" w:rsidRPr="003216F3">
        <w:rPr>
          <w:rFonts w:ascii="AvantGarde Md BT" w:hAnsi="AvantGarde Md BT" w:cs="Andalus"/>
          <w:b/>
          <w:sz w:val="22"/>
          <w:szCs w:val="22"/>
          <w:u w:val="single"/>
          <w:lang w:val="es-ES" w:eastAsia="es-ES_tradnl"/>
        </w:rPr>
        <w:t xml:space="preserve"> (</w:t>
      </w:r>
      <w:proofErr w:type="spellStart"/>
      <w:r w:rsidR="00686FBE" w:rsidRPr="003216F3">
        <w:rPr>
          <w:rFonts w:ascii="AvantGarde Md BT" w:hAnsi="AvantGarde Md BT" w:cs="Andalus"/>
          <w:b/>
          <w:sz w:val="22"/>
          <w:szCs w:val="22"/>
          <w:u w:val="single"/>
          <w:lang w:val="es-ES" w:eastAsia="es-ES_tradnl"/>
        </w:rPr>
        <w:t>Display</w:t>
      </w:r>
      <w:proofErr w:type="spellEnd"/>
      <w:r w:rsidR="00686FBE" w:rsidRPr="003216F3">
        <w:rPr>
          <w:rFonts w:ascii="AvantGarde Md BT" w:hAnsi="AvantGarde Md BT" w:cs="Andalus"/>
          <w:b/>
          <w:sz w:val="22"/>
          <w:szCs w:val="22"/>
          <w:u w:val="single"/>
          <w:lang w:val="es-ES" w:eastAsia="es-ES_tradnl"/>
        </w:rPr>
        <w:t>).</w:t>
      </w:r>
    </w:p>
    <w:p w:rsidR="006639F2" w:rsidRPr="00401554" w:rsidRDefault="00686FBE">
      <w:pPr>
        <w:rPr>
          <w:rFonts w:ascii="AvantGarde Md BT" w:hAnsi="AvantGarde Md BT" w:cs="Andalus"/>
          <w:sz w:val="26"/>
          <w:szCs w:val="26"/>
          <w:lang w:val="es-ES" w:eastAsia="es-ES_tradnl"/>
        </w:rPr>
      </w:pPr>
      <w:r>
        <w:rPr>
          <w:rFonts w:ascii="AvantGarde Md BT" w:hAnsi="AvantGarde Md BT" w:cs="Andalus"/>
          <w:sz w:val="26"/>
          <w:szCs w:val="26"/>
          <w:lang w:val="es-ES" w:eastAsia="es-ES_tradnl"/>
        </w:rPr>
        <w:t>Tiempo laborado: De Octubre del 2013 a Febrero del 2014.</w:t>
      </w:r>
    </w:p>
    <w:p w:rsidR="006639F2" w:rsidRPr="00BF7C28" w:rsidRDefault="00686FBE" w:rsidP="00BF7C28">
      <w:pPr>
        <w:pStyle w:val="Prrafodelista"/>
        <w:numPr>
          <w:ilvl w:val="0"/>
          <w:numId w:val="3"/>
        </w:numPr>
        <w:spacing w:after="0"/>
        <w:rPr>
          <w:rFonts w:ascii="AvantGarde Md BT" w:hAnsi="AvantGarde Md BT" w:cs="Andalus"/>
          <w:b/>
          <w:bCs/>
        </w:rPr>
      </w:pPr>
      <w:proofErr w:type="spellStart"/>
      <w:r w:rsidRPr="00BF7C28">
        <w:rPr>
          <w:rFonts w:ascii="AvantGarde Md BT" w:hAnsi="AvantGarde Md BT" w:cs="Andalus"/>
          <w:b/>
          <w:bCs/>
        </w:rPr>
        <w:t>Semed</w:t>
      </w:r>
      <w:proofErr w:type="spellEnd"/>
      <w:r w:rsidRPr="00BF7C28">
        <w:rPr>
          <w:rFonts w:ascii="AvantGarde Md BT" w:hAnsi="AvantGarde Md BT" w:cs="Andalus"/>
          <w:b/>
          <w:bCs/>
        </w:rPr>
        <w:t xml:space="preserve"> S.A.</w:t>
      </w:r>
    </w:p>
    <w:p w:rsidR="006639F2" w:rsidRPr="003216F3" w:rsidRDefault="001958E4">
      <w:pPr>
        <w:spacing w:after="0"/>
        <w:rPr>
          <w:rFonts w:ascii="AvantGarde Md BT" w:hAnsi="AvantGarde Md BT" w:cs="Andalus"/>
          <w:b/>
          <w:sz w:val="22"/>
          <w:szCs w:val="22"/>
          <w:u w:val="single"/>
        </w:rPr>
      </w:pPr>
      <w:r w:rsidRPr="003216F3">
        <w:rPr>
          <w:rFonts w:ascii="AvantGarde Md BT" w:hAnsi="AvantGarde Md BT" w:cs="Andalus"/>
          <w:b/>
          <w:sz w:val="22"/>
          <w:szCs w:val="22"/>
          <w:u w:val="single"/>
        </w:rPr>
        <w:t xml:space="preserve">Puesto: </w:t>
      </w:r>
      <w:proofErr w:type="spellStart"/>
      <w:r w:rsidR="00686FBE" w:rsidRPr="003216F3">
        <w:rPr>
          <w:rFonts w:ascii="AvantGarde Md BT" w:hAnsi="AvantGarde Md BT" w:cs="Andalus"/>
          <w:b/>
          <w:sz w:val="22"/>
          <w:szCs w:val="22"/>
          <w:u w:val="single"/>
        </w:rPr>
        <w:t>Display</w:t>
      </w:r>
      <w:proofErr w:type="spellEnd"/>
    </w:p>
    <w:p w:rsidR="006639F2" w:rsidRDefault="00686FBE" w:rsidP="00B67EDB">
      <w:pPr>
        <w:spacing w:after="120"/>
        <w:rPr>
          <w:rFonts w:ascii="AvantGarde Md BT" w:hAnsi="AvantGarde Md BT" w:cs="Andalus"/>
          <w:sz w:val="26"/>
          <w:szCs w:val="26"/>
        </w:rPr>
      </w:pPr>
      <w:r>
        <w:rPr>
          <w:rFonts w:ascii="AvantGarde Md BT" w:hAnsi="AvantGarde Md BT" w:cs="Andalus"/>
          <w:sz w:val="26"/>
          <w:szCs w:val="26"/>
        </w:rPr>
        <w:t>Tiempo laborado: Julio del 2012 a Febrero del 2013.</w:t>
      </w:r>
    </w:p>
    <w:p w:rsidR="006639F2" w:rsidRPr="00BF7C28" w:rsidRDefault="00686FBE" w:rsidP="00BF7C28">
      <w:pPr>
        <w:pStyle w:val="Prrafodelista"/>
        <w:numPr>
          <w:ilvl w:val="0"/>
          <w:numId w:val="2"/>
        </w:numPr>
        <w:spacing w:after="0"/>
        <w:rPr>
          <w:rFonts w:ascii="AvantGarde Md BT" w:hAnsi="AvantGarde Md BT" w:cs="Andalus"/>
          <w:b/>
          <w:bCs/>
        </w:rPr>
      </w:pPr>
      <w:r w:rsidRPr="00BF7C28">
        <w:rPr>
          <w:rFonts w:ascii="AvantGarde Md BT" w:hAnsi="AvantGarde Md BT" w:cs="Andalus"/>
          <w:b/>
          <w:bCs/>
        </w:rPr>
        <w:t>Imprenta y litografía Rocha</w:t>
      </w:r>
    </w:p>
    <w:p w:rsidR="001958E4" w:rsidRPr="003216F3" w:rsidRDefault="001958E4" w:rsidP="001958E4">
      <w:pPr>
        <w:spacing w:after="0"/>
        <w:rPr>
          <w:rFonts w:ascii="AvantGarde Md BT" w:hAnsi="AvantGarde Md BT" w:cs="Andalus"/>
          <w:b/>
          <w:sz w:val="22"/>
          <w:szCs w:val="22"/>
          <w:u w:val="single"/>
        </w:rPr>
      </w:pPr>
      <w:r w:rsidRPr="003216F3">
        <w:rPr>
          <w:rFonts w:ascii="AvantGarde Md BT" w:hAnsi="AvantGarde Md BT" w:cs="Andalus"/>
          <w:b/>
          <w:sz w:val="22"/>
          <w:szCs w:val="22"/>
          <w:u w:val="single"/>
        </w:rPr>
        <w:t xml:space="preserve">Puesto: </w:t>
      </w:r>
      <w:r w:rsidR="00686FBE" w:rsidRPr="003216F3">
        <w:rPr>
          <w:rFonts w:ascii="AvantGarde Md BT" w:hAnsi="AvantGarde Md BT" w:cs="Andalus"/>
          <w:b/>
          <w:sz w:val="22"/>
          <w:szCs w:val="22"/>
          <w:u w:val="single"/>
        </w:rPr>
        <w:t>Ad</w:t>
      </w:r>
      <w:r w:rsidR="00B67EDB">
        <w:rPr>
          <w:rFonts w:ascii="AvantGarde Md BT" w:hAnsi="AvantGarde Md BT" w:cs="Andalus"/>
          <w:b/>
          <w:sz w:val="22"/>
          <w:szCs w:val="22"/>
          <w:u w:val="single"/>
        </w:rPr>
        <w:t>ministrador</w:t>
      </w:r>
      <w:r w:rsidR="00BF7C28">
        <w:rPr>
          <w:rFonts w:ascii="AvantGarde Md BT" w:hAnsi="AvantGarde Md BT" w:cs="Andalus"/>
          <w:b/>
          <w:sz w:val="22"/>
          <w:szCs w:val="22"/>
          <w:u w:val="single"/>
        </w:rPr>
        <w:t xml:space="preserve">, </w:t>
      </w:r>
      <w:proofErr w:type="spellStart"/>
      <w:r w:rsidR="00BF7C28">
        <w:rPr>
          <w:rFonts w:ascii="AvantGarde Md BT" w:hAnsi="AvantGarde Md BT" w:cs="Andalus"/>
          <w:b/>
          <w:sz w:val="22"/>
          <w:szCs w:val="22"/>
          <w:u w:val="single"/>
        </w:rPr>
        <w:t>telemercadeo</w:t>
      </w:r>
      <w:proofErr w:type="spellEnd"/>
      <w:r w:rsidR="00BF7C28">
        <w:rPr>
          <w:rFonts w:ascii="AvantGarde Md BT" w:hAnsi="AvantGarde Md BT" w:cs="Andalus"/>
          <w:b/>
          <w:sz w:val="22"/>
          <w:szCs w:val="22"/>
          <w:u w:val="single"/>
        </w:rPr>
        <w:t xml:space="preserve"> y servicio al cliente </w:t>
      </w:r>
    </w:p>
    <w:p w:rsidR="006639F2" w:rsidRDefault="00686FBE" w:rsidP="001958E4">
      <w:pPr>
        <w:spacing w:after="0"/>
        <w:rPr>
          <w:rFonts w:ascii="AvantGarde Md BT" w:hAnsi="AvantGarde Md BT" w:cs="Andalus"/>
          <w:sz w:val="26"/>
          <w:szCs w:val="26"/>
        </w:rPr>
      </w:pPr>
      <w:r>
        <w:rPr>
          <w:rFonts w:ascii="AvantGarde Md BT" w:hAnsi="AvantGarde Md BT" w:cs="Andalus"/>
          <w:sz w:val="26"/>
          <w:szCs w:val="26"/>
        </w:rPr>
        <w:t>Tiempo laborado: Febrero del 2010 a Junio del 2011.</w:t>
      </w:r>
    </w:p>
    <w:p w:rsidR="003216F3" w:rsidRDefault="003216F3" w:rsidP="001958E4">
      <w:pPr>
        <w:spacing w:after="0"/>
        <w:rPr>
          <w:rFonts w:ascii="AvantGarde Md BT" w:hAnsi="AvantGarde Md BT" w:cs="Andalus"/>
          <w:sz w:val="26"/>
          <w:szCs w:val="26"/>
        </w:rPr>
      </w:pPr>
    </w:p>
    <w:p w:rsidR="003216F3" w:rsidRPr="00BF7C28" w:rsidRDefault="00686FBE" w:rsidP="00BF7C28">
      <w:pPr>
        <w:pStyle w:val="Prrafodelista"/>
        <w:numPr>
          <w:ilvl w:val="0"/>
          <w:numId w:val="1"/>
        </w:numPr>
        <w:spacing w:after="120"/>
        <w:rPr>
          <w:rFonts w:ascii="AvantGarde Md BT" w:hAnsi="AvantGarde Md BT" w:cs="Andalus"/>
          <w:b/>
          <w:bCs/>
        </w:rPr>
      </w:pPr>
      <w:r w:rsidRPr="00BF7C28">
        <w:rPr>
          <w:rFonts w:ascii="AvantGarde Md BT" w:hAnsi="AvantGarde Md BT" w:cs="Andalus"/>
          <w:b/>
          <w:bCs/>
        </w:rPr>
        <w:t>Grupo Cónstenla S.A</w:t>
      </w:r>
    </w:p>
    <w:p w:rsidR="006639F2" w:rsidRPr="003216F3" w:rsidRDefault="003216F3" w:rsidP="003216F3">
      <w:pPr>
        <w:spacing w:after="120"/>
        <w:ind w:left="1416" w:hanging="1416"/>
        <w:rPr>
          <w:rFonts w:ascii="AvantGarde Md BT" w:hAnsi="AvantGarde Md BT" w:cs="Andalus"/>
          <w:b/>
          <w:bCs/>
        </w:rPr>
      </w:pPr>
      <w:r w:rsidRPr="003216F3">
        <w:rPr>
          <w:rFonts w:ascii="AvantGarde Md BT" w:hAnsi="AvantGarde Md BT" w:cs="Andalus"/>
          <w:b/>
          <w:sz w:val="22"/>
          <w:szCs w:val="22"/>
          <w:u w:val="single"/>
        </w:rPr>
        <w:t>Puest</w:t>
      </w:r>
      <w:r w:rsidR="00686FBE" w:rsidRPr="003216F3">
        <w:rPr>
          <w:rFonts w:ascii="AvantGarde Md BT" w:hAnsi="AvantGarde Md BT" w:cs="Andalus"/>
          <w:b/>
          <w:sz w:val="22"/>
          <w:szCs w:val="22"/>
          <w:u w:val="single"/>
        </w:rPr>
        <w:t>o: Peón de bodega.</w:t>
      </w:r>
    </w:p>
    <w:p w:rsidR="006639F2" w:rsidRDefault="00686FBE" w:rsidP="003216F3">
      <w:pPr>
        <w:spacing w:after="120"/>
        <w:rPr>
          <w:rFonts w:ascii="AvantGarde Md BT" w:hAnsi="AvantGarde Md BT" w:cs="Andalus"/>
          <w:sz w:val="26"/>
          <w:szCs w:val="26"/>
        </w:rPr>
      </w:pPr>
      <w:r>
        <w:rPr>
          <w:rFonts w:ascii="AvantGarde Md BT" w:hAnsi="AvantGarde Md BT" w:cs="Andalus"/>
          <w:sz w:val="26"/>
          <w:szCs w:val="26"/>
        </w:rPr>
        <w:t>Tiempo laborado: De Febrero del 2005 a Marzo del 2006.</w:t>
      </w:r>
    </w:p>
    <w:p w:rsidR="006639F2" w:rsidRDefault="006639F2">
      <w:pPr>
        <w:spacing w:after="0"/>
        <w:rPr>
          <w:rFonts w:ascii="AvantGarde Md BT" w:hAnsi="AvantGarde Md BT" w:cs="Andalus"/>
          <w:lang w:val="es-CR"/>
        </w:rPr>
      </w:pPr>
    </w:p>
    <w:p w:rsidR="006639F2" w:rsidRPr="003216F3" w:rsidRDefault="00686FBE">
      <w:pPr>
        <w:spacing w:after="0"/>
        <w:jc w:val="center"/>
        <w:rPr>
          <w:rFonts w:ascii="AvantGarde Md BT" w:hAnsi="AvantGarde Md BT" w:cs="Andalus"/>
          <w:b/>
          <w:bCs/>
          <w:sz w:val="26"/>
          <w:szCs w:val="26"/>
          <w:u w:val="single"/>
        </w:rPr>
      </w:pPr>
      <w:r w:rsidRPr="003216F3">
        <w:rPr>
          <w:rFonts w:ascii="AvantGarde Md BT" w:hAnsi="AvantGarde Md BT" w:cs="Andalus"/>
          <w:b/>
          <w:bCs/>
          <w:sz w:val="26"/>
          <w:szCs w:val="26"/>
          <w:u w:val="single"/>
        </w:rPr>
        <w:t>Referencias:</w:t>
      </w:r>
    </w:p>
    <w:p w:rsidR="006639F2" w:rsidRDefault="00686FBE">
      <w:pPr>
        <w:spacing w:after="0"/>
        <w:jc w:val="center"/>
        <w:rPr>
          <w:rFonts w:ascii="AvantGarde Md BT" w:hAnsi="AvantGarde Md BT" w:cs="Andalus"/>
          <w:sz w:val="26"/>
          <w:szCs w:val="26"/>
        </w:rPr>
      </w:pPr>
      <w:r>
        <w:rPr>
          <w:rFonts w:ascii="AvantGarde Md BT" w:hAnsi="AvantGarde Md BT" w:cs="Andalus"/>
          <w:sz w:val="26"/>
          <w:szCs w:val="26"/>
        </w:rPr>
        <w:t>Bernal Por</w:t>
      </w:r>
      <w:r w:rsidR="003216F3">
        <w:rPr>
          <w:rFonts w:ascii="AvantGarde Md BT" w:hAnsi="AvantGarde Md BT" w:cs="Andalus"/>
          <w:sz w:val="26"/>
          <w:szCs w:val="26"/>
        </w:rPr>
        <w:t xml:space="preserve">ras </w:t>
      </w:r>
      <w:proofErr w:type="spellStart"/>
      <w:r w:rsidR="00401554">
        <w:rPr>
          <w:rFonts w:ascii="AvantGarde Md BT" w:hAnsi="AvantGarde Md BT" w:cs="Andalus"/>
          <w:sz w:val="26"/>
          <w:szCs w:val="26"/>
        </w:rPr>
        <w:t>Cel</w:t>
      </w:r>
      <w:proofErr w:type="spellEnd"/>
      <w:r w:rsidR="00401554">
        <w:rPr>
          <w:rFonts w:ascii="AvantGarde Md BT" w:hAnsi="AvantGarde Md BT" w:cs="Andalus"/>
          <w:sz w:val="26"/>
          <w:szCs w:val="26"/>
        </w:rPr>
        <w:t>: 8589-</w:t>
      </w:r>
      <w:r>
        <w:rPr>
          <w:rFonts w:ascii="AvantGarde Md BT" w:hAnsi="AvantGarde Md BT" w:cs="Andalus"/>
          <w:sz w:val="26"/>
          <w:szCs w:val="26"/>
        </w:rPr>
        <w:t>6452.</w:t>
      </w:r>
    </w:p>
    <w:p w:rsidR="00153F1E" w:rsidRDefault="00153F1E">
      <w:pPr>
        <w:spacing w:after="0"/>
        <w:jc w:val="center"/>
        <w:rPr>
          <w:rFonts w:ascii="AvantGarde Md BT" w:hAnsi="AvantGarde Md BT" w:cs="Andalus"/>
          <w:sz w:val="26"/>
          <w:szCs w:val="26"/>
        </w:rPr>
      </w:pPr>
      <w:r>
        <w:rPr>
          <w:rFonts w:ascii="AvantGarde Md BT" w:hAnsi="AvantGarde Md BT" w:cs="Andalus"/>
          <w:sz w:val="26"/>
          <w:szCs w:val="26"/>
        </w:rPr>
        <w:t xml:space="preserve">Nancy Barahona: </w:t>
      </w:r>
      <w:proofErr w:type="spellStart"/>
      <w:r>
        <w:rPr>
          <w:rFonts w:ascii="AvantGarde Md BT" w:hAnsi="AvantGarde Md BT" w:cs="Andalus"/>
          <w:sz w:val="26"/>
          <w:szCs w:val="26"/>
        </w:rPr>
        <w:t>Cel</w:t>
      </w:r>
      <w:proofErr w:type="spellEnd"/>
      <w:r>
        <w:rPr>
          <w:rFonts w:ascii="AvantGarde Md BT" w:hAnsi="AvantGarde Md BT" w:cs="Andalus"/>
          <w:sz w:val="26"/>
          <w:szCs w:val="26"/>
        </w:rPr>
        <w:t>: 8403-1506</w:t>
      </w:r>
    </w:p>
    <w:p w:rsidR="006639F2" w:rsidRDefault="00B67EDB">
      <w:pPr>
        <w:spacing w:after="0"/>
        <w:jc w:val="center"/>
        <w:rPr>
          <w:rFonts w:ascii="AvantGarde Md BT" w:hAnsi="AvantGarde Md BT" w:cs="Andalus"/>
          <w:sz w:val="26"/>
          <w:szCs w:val="26"/>
        </w:rPr>
      </w:pPr>
      <w:r>
        <w:rPr>
          <w:rFonts w:ascii="AvantGarde Md BT" w:hAnsi="AvantGarde Md BT" w:cs="Andalus"/>
          <w:sz w:val="26"/>
          <w:szCs w:val="26"/>
        </w:rPr>
        <w:t xml:space="preserve">Salvador </w:t>
      </w:r>
      <w:proofErr w:type="spellStart"/>
      <w:r>
        <w:rPr>
          <w:rFonts w:ascii="AvantGarde Md BT" w:hAnsi="AvantGarde Md BT" w:cs="Andalus"/>
          <w:sz w:val="26"/>
          <w:szCs w:val="26"/>
        </w:rPr>
        <w:t>Maradiaga</w:t>
      </w:r>
      <w:proofErr w:type="spellEnd"/>
      <w:r>
        <w:rPr>
          <w:rFonts w:ascii="AvantGarde Md BT" w:hAnsi="AvantGarde Md BT" w:cs="Andalus"/>
          <w:sz w:val="26"/>
          <w:szCs w:val="26"/>
        </w:rPr>
        <w:t xml:space="preserve"> </w:t>
      </w:r>
      <w:r w:rsidR="00686FBE">
        <w:rPr>
          <w:rFonts w:ascii="AvantGarde Md BT" w:hAnsi="AvantGarde Md BT" w:cs="Andalus"/>
          <w:sz w:val="26"/>
          <w:szCs w:val="26"/>
        </w:rPr>
        <w:t xml:space="preserve"> </w:t>
      </w:r>
      <w:proofErr w:type="spellStart"/>
      <w:r w:rsidR="00686FBE">
        <w:rPr>
          <w:rFonts w:ascii="AvantGarde Md BT" w:hAnsi="AvantGarde Md BT" w:cs="Andalus"/>
          <w:sz w:val="26"/>
          <w:szCs w:val="26"/>
        </w:rPr>
        <w:t>Cel</w:t>
      </w:r>
      <w:proofErr w:type="spellEnd"/>
      <w:r w:rsidR="00686FBE">
        <w:rPr>
          <w:rFonts w:ascii="AvantGarde Md BT" w:hAnsi="AvantGarde Md BT" w:cs="Andalus"/>
          <w:sz w:val="26"/>
          <w:szCs w:val="26"/>
        </w:rPr>
        <w:t xml:space="preserve">: </w:t>
      </w:r>
      <w:r>
        <w:rPr>
          <w:rFonts w:ascii="AvantGarde Md BT" w:hAnsi="AvantGarde Md BT" w:cs="Andalus"/>
          <w:sz w:val="26"/>
          <w:szCs w:val="26"/>
        </w:rPr>
        <w:t>7063-1533</w:t>
      </w:r>
    </w:p>
    <w:p w:rsidR="001958E4" w:rsidRDefault="001958E4">
      <w:pPr>
        <w:spacing w:after="0"/>
        <w:jc w:val="center"/>
        <w:rPr>
          <w:rFonts w:ascii="AvantGarde Md BT" w:hAnsi="AvantGarde Md BT" w:cs="Andalus"/>
          <w:sz w:val="26"/>
          <w:szCs w:val="26"/>
        </w:rPr>
      </w:pPr>
      <w:r>
        <w:rPr>
          <w:rFonts w:ascii="AvantGarde Md BT" w:hAnsi="AvantGarde Md BT" w:cs="Andalus"/>
          <w:sz w:val="26"/>
          <w:szCs w:val="26"/>
        </w:rPr>
        <w:t xml:space="preserve">Magda Flores </w:t>
      </w:r>
      <w:proofErr w:type="spellStart"/>
      <w:r w:rsidR="003216F3">
        <w:rPr>
          <w:rFonts w:ascii="AvantGarde Md BT" w:hAnsi="AvantGarde Md BT" w:cs="Andalus"/>
          <w:sz w:val="26"/>
          <w:szCs w:val="26"/>
        </w:rPr>
        <w:t>Cel</w:t>
      </w:r>
      <w:proofErr w:type="spellEnd"/>
      <w:r w:rsidR="003216F3">
        <w:rPr>
          <w:rFonts w:ascii="AvantGarde Md BT" w:hAnsi="AvantGarde Md BT" w:cs="Andalus"/>
          <w:sz w:val="26"/>
          <w:szCs w:val="26"/>
        </w:rPr>
        <w:t>: 8345-4160</w:t>
      </w:r>
    </w:p>
    <w:sectPr w:rsidR="001958E4" w:rsidSect="006639F2">
      <w:pgSz w:w="11900" w:h="16840"/>
      <w:pgMar w:top="18" w:right="985" w:bottom="1417" w:left="1134" w:header="720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Md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5DA"/>
    <w:multiLevelType w:val="hybridMultilevel"/>
    <w:tmpl w:val="7AB044F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D1598"/>
    <w:multiLevelType w:val="hybridMultilevel"/>
    <w:tmpl w:val="FA8C8E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74FE9"/>
    <w:multiLevelType w:val="hybridMultilevel"/>
    <w:tmpl w:val="BC9E76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46832"/>
    <w:multiLevelType w:val="hybridMultilevel"/>
    <w:tmpl w:val="24B22E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E1F07"/>
    <w:multiLevelType w:val="hybridMultilevel"/>
    <w:tmpl w:val="1E9A4E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32A4C"/>
    <w:multiLevelType w:val="hybridMultilevel"/>
    <w:tmpl w:val="DAE2D3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90FB4"/>
    <w:multiLevelType w:val="hybridMultilevel"/>
    <w:tmpl w:val="2FF2E0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</w:compat>
  <w:rsids>
    <w:rsidRoot w:val="006639F2"/>
    <w:rsid w:val="001050E4"/>
    <w:rsid w:val="00153F1E"/>
    <w:rsid w:val="001958E4"/>
    <w:rsid w:val="002778B0"/>
    <w:rsid w:val="003216F3"/>
    <w:rsid w:val="00337AF5"/>
    <w:rsid w:val="0034698A"/>
    <w:rsid w:val="00401554"/>
    <w:rsid w:val="005C53A1"/>
    <w:rsid w:val="005C5874"/>
    <w:rsid w:val="006041C7"/>
    <w:rsid w:val="006639F2"/>
    <w:rsid w:val="00686FBE"/>
    <w:rsid w:val="006A2B58"/>
    <w:rsid w:val="00AC3AB1"/>
    <w:rsid w:val="00B26DE2"/>
    <w:rsid w:val="00B3689C"/>
    <w:rsid w:val="00B45922"/>
    <w:rsid w:val="00B67EDB"/>
    <w:rsid w:val="00BB72D7"/>
    <w:rsid w:val="00BF7C28"/>
    <w:rsid w:val="00CE0EC5"/>
    <w:rsid w:val="00D04986"/>
    <w:rsid w:val="00DB13BF"/>
    <w:rsid w:val="00F16A54"/>
    <w:rsid w:val="00F40009"/>
    <w:rsid w:val="00FC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39F2"/>
    <w:pPr>
      <w:spacing w:after="200"/>
    </w:pPr>
    <w:rPr>
      <w:rFonts w:ascii="Cambria" w:eastAsia="Cambria" w:hAnsi="Cambria"/>
      <w:sz w:val="24"/>
      <w:szCs w:val="24"/>
      <w:lang w:val="es-ES_tradnl" w:eastAsia="en-US"/>
    </w:rPr>
  </w:style>
  <w:style w:type="paragraph" w:styleId="Ttulo1">
    <w:name w:val="heading 1"/>
    <w:basedOn w:val="Normal"/>
    <w:rsid w:val="006639F2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rsid w:val="006639F2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87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874"/>
    <w:rPr>
      <w:rFonts w:ascii="Tahoma" w:eastAsia="Cambri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BF7C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ooxWord://word/media/image1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295</Words>
  <Characters>1626</Characters>
  <Application>Microsoft Office Word</Application>
  <DocSecurity>0</DocSecurity>
  <Lines>13</Lines>
  <Paragraphs>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>ThinkFree Corp.</Company>
  <LinksUpToDate>false</LinksUpToDate>
  <CharactersWithSpaces>1918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P-Salg</cp:lastModifiedBy>
  <cp:revision>11</cp:revision>
  <cp:lastPrinted>2009-01-15T22:32:00Z</cp:lastPrinted>
  <dcterms:created xsi:type="dcterms:W3CDTF">2015-08-31T19:38:00Z</dcterms:created>
  <dcterms:modified xsi:type="dcterms:W3CDTF">2016-05-30T16:43:00Z</dcterms:modified>
  <cp:version>12.0000</cp:version>
</cp:coreProperties>
</file>