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65" w:rsidRPr="00CC57A0" w:rsidRDefault="005A3ADE" w:rsidP="00CC57A0">
      <w:bookmarkStart w:id="0" w:name="_GoBack"/>
      <w:bookmarkEnd w:id="0"/>
      <w:r w:rsidRPr="00CC57A0">
        <w:t>PRESS RELEASE</w:t>
      </w:r>
    </w:p>
    <w:p w:rsidR="001C0FC0" w:rsidRPr="00CC57A0" w:rsidRDefault="005A3ADE" w:rsidP="00CC57A0">
      <w:r w:rsidRPr="00CC57A0">
        <w:t xml:space="preserve">On 19 January </w:t>
      </w:r>
      <w:r w:rsidR="00CC57A0">
        <w:t>a team of</w:t>
      </w:r>
      <w:r w:rsidRPr="00CC57A0">
        <w:t xml:space="preserve"> </w:t>
      </w:r>
      <w:r w:rsidR="00BC5393" w:rsidRPr="00CC57A0">
        <w:t xml:space="preserve">Australian </w:t>
      </w:r>
      <w:r w:rsidRPr="00CC57A0">
        <w:t xml:space="preserve">shipwreck archaeologists will be leaving Perth for </w:t>
      </w:r>
      <w:r w:rsidR="00BC5393" w:rsidRPr="00CC57A0">
        <w:t>Australia</w:t>
      </w:r>
      <w:r w:rsidR="00823EBD" w:rsidRPr="00CC57A0">
        <w:t>’</w:t>
      </w:r>
      <w:r w:rsidR="00BC5393" w:rsidRPr="00CC57A0">
        <w:t xml:space="preserve">s Indian Ocean territories of </w:t>
      </w:r>
      <w:r w:rsidRPr="00CC57A0">
        <w:t>Christmas Island and the Cocos Keeling Islands, begi</w:t>
      </w:r>
      <w:r w:rsidR="00BC5393" w:rsidRPr="00CC57A0">
        <w:t xml:space="preserve">nning a quest </w:t>
      </w:r>
      <w:r w:rsidR="00B259FC" w:rsidRPr="00CC57A0">
        <w:t xml:space="preserve">– the </w:t>
      </w:r>
      <w:r w:rsidR="00CC57A0">
        <w:t>‘Closing in on</w:t>
      </w:r>
      <w:r w:rsidR="00B259FC" w:rsidRPr="00CC57A0">
        <w:t xml:space="preserve"> the </w:t>
      </w:r>
      <w:r w:rsidR="00B259FC" w:rsidRPr="00AF2A50">
        <w:rPr>
          <w:i/>
        </w:rPr>
        <w:t>Fortuyn</w:t>
      </w:r>
      <w:r w:rsidR="00B259FC" w:rsidRPr="00CC57A0">
        <w:t xml:space="preserve"> Project</w:t>
      </w:r>
      <w:r w:rsidR="00CC57A0">
        <w:t>’</w:t>
      </w:r>
      <w:r w:rsidR="00182290">
        <w:t xml:space="preserve"> </w:t>
      </w:r>
      <w:r w:rsidR="00182290" w:rsidRPr="00CC57A0">
        <w:t>–</w:t>
      </w:r>
      <w:r w:rsidR="00B259FC" w:rsidRPr="00CC57A0">
        <w:t xml:space="preserve"> </w:t>
      </w:r>
      <w:r w:rsidR="00BC5393" w:rsidRPr="00CC57A0">
        <w:t xml:space="preserve">to locate a number of </w:t>
      </w:r>
      <w:r w:rsidRPr="00CC57A0">
        <w:t>missing Dutch spice trade ships of the 18</w:t>
      </w:r>
      <w:r w:rsidRPr="00CC57A0">
        <w:rPr>
          <w:vertAlign w:val="superscript"/>
        </w:rPr>
        <w:t>th</w:t>
      </w:r>
      <w:r w:rsidRPr="00CC57A0">
        <w:t xml:space="preserve"> century. </w:t>
      </w:r>
    </w:p>
    <w:p w:rsidR="001C0FC0" w:rsidRPr="00CC57A0" w:rsidRDefault="00311090" w:rsidP="00CC57A0">
      <w:r>
        <w:t>Graeme Henderson, former D</w:t>
      </w:r>
      <w:r w:rsidR="00AF2A50">
        <w:t xml:space="preserve">irector of the Western Australian Maritime Museum says ‘The fate of the </w:t>
      </w:r>
      <w:r w:rsidR="00AF2A50" w:rsidRPr="00AF2A50">
        <w:rPr>
          <w:i/>
        </w:rPr>
        <w:t>Fortuyn</w:t>
      </w:r>
      <w:r w:rsidR="00E0406C">
        <w:t xml:space="preserve"> has previously been considered unknowable, but a reassessment of the archives has produced realistic search targets</w:t>
      </w:r>
      <w:r>
        <w:t>’</w:t>
      </w:r>
      <w:r w:rsidR="00E0406C">
        <w:t>.</w:t>
      </w:r>
      <w:r w:rsidR="00AF2A50">
        <w:t xml:space="preserve"> </w:t>
      </w:r>
      <w:r w:rsidR="00E0406C">
        <w:t>R</w:t>
      </w:r>
      <w:r w:rsidR="00BC5393" w:rsidRPr="00CC57A0">
        <w:t xml:space="preserve">esearch </w:t>
      </w:r>
      <w:r w:rsidR="00B259FC" w:rsidRPr="00CC57A0">
        <w:t xml:space="preserve">undertaken by Australian and Dutch archaeologists </w:t>
      </w:r>
      <w:r w:rsidR="00BC5393" w:rsidRPr="00CC57A0">
        <w:t xml:space="preserve">over the past several years </w:t>
      </w:r>
      <w:r w:rsidR="00B259FC" w:rsidRPr="00CC57A0">
        <w:t>started with British and French and documents</w:t>
      </w:r>
      <w:r w:rsidR="001C0FC0" w:rsidRPr="00CC57A0">
        <w:t>,</w:t>
      </w:r>
      <w:r w:rsidR="00B259FC" w:rsidRPr="00CC57A0">
        <w:t xml:space="preserve"> indicating that a Dutch ship anchored at Christmas Island and ran ashore at night. </w:t>
      </w:r>
      <w:r w:rsidR="002C0D09" w:rsidRPr="00CC57A0">
        <w:t xml:space="preserve">Further research </w:t>
      </w:r>
      <w:r w:rsidR="007C112F">
        <w:t>by</w:t>
      </w:r>
      <w:r w:rsidR="00F008A3">
        <w:t xml:space="preserve"> </w:t>
      </w:r>
      <w:r w:rsidR="00D430EB">
        <w:t xml:space="preserve">Dutch </w:t>
      </w:r>
      <w:r w:rsidR="00F008A3">
        <w:t>collaborator</w:t>
      </w:r>
      <w:r w:rsidR="00CC57A0">
        <w:t xml:space="preserve"> </w:t>
      </w:r>
      <w:r w:rsidR="00182290">
        <w:t xml:space="preserve">Pablo Boorsma </w:t>
      </w:r>
      <w:r w:rsidR="002C0D09" w:rsidRPr="00CC57A0">
        <w:t>revealed</w:t>
      </w:r>
      <w:r w:rsidR="00823EBD" w:rsidRPr="00CC57A0">
        <w:t xml:space="preserve"> that in </w:t>
      </w:r>
      <w:r w:rsidR="001C0FC0" w:rsidRPr="00CC57A0">
        <w:t xml:space="preserve">April </w:t>
      </w:r>
      <w:r w:rsidR="00823EBD" w:rsidRPr="00CC57A0">
        <w:t>1724</w:t>
      </w:r>
      <w:r w:rsidR="00182290">
        <w:t xml:space="preserve"> the skipper</w:t>
      </w:r>
      <w:r w:rsidR="001C0FC0" w:rsidRPr="00CC57A0">
        <w:t xml:space="preserve"> of the outgoing Dutch ship </w:t>
      </w:r>
      <w:r w:rsidR="001C0FC0" w:rsidRPr="00CC57A0">
        <w:rPr>
          <w:i/>
        </w:rPr>
        <w:t>Graveland</w:t>
      </w:r>
      <w:r w:rsidR="001C0FC0" w:rsidRPr="00CC57A0">
        <w:t xml:space="preserve"> found floating wreckage</w:t>
      </w:r>
      <w:r>
        <w:t xml:space="preserve"> from the missing </w:t>
      </w:r>
      <w:r w:rsidRPr="00311090">
        <w:rPr>
          <w:i/>
        </w:rPr>
        <w:t>Fortuyn</w:t>
      </w:r>
      <w:r w:rsidR="001C0FC0" w:rsidRPr="00CC57A0">
        <w:t xml:space="preserve"> in the latitude of the Cocos and the l</w:t>
      </w:r>
      <w:r>
        <w:t>ongitude of Christmas Island</w:t>
      </w:r>
      <w:r w:rsidR="001C0FC0" w:rsidRPr="00CC57A0">
        <w:t xml:space="preserve">. </w:t>
      </w:r>
      <w:r w:rsidR="00B259FC" w:rsidRPr="00CC57A0">
        <w:t xml:space="preserve"> </w:t>
      </w:r>
    </w:p>
    <w:p w:rsidR="006D75C5" w:rsidRPr="00CC57A0" w:rsidRDefault="006D75C5" w:rsidP="00CC57A0">
      <w:pPr>
        <w:rPr>
          <w:rFonts w:cs="Arial"/>
        </w:rPr>
      </w:pPr>
      <w:r w:rsidRPr="00CC57A0">
        <w:rPr>
          <w:rFonts w:cs="Arial"/>
        </w:rPr>
        <w:t>The 800-</w:t>
      </w:r>
      <w:r w:rsidR="00CC57A0">
        <w:rPr>
          <w:rFonts w:cs="Arial"/>
        </w:rPr>
        <w:t>ton</w:t>
      </w:r>
      <w:r w:rsidRPr="00CC57A0">
        <w:rPr>
          <w:rFonts w:cs="Arial"/>
        </w:rPr>
        <w:t xml:space="preserve"> </w:t>
      </w:r>
      <w:r w:rsidRPr="00CC57A0">
        <w:rPr>
          <w:rFonts w:cs="Arial"/>
          <w:i/>
        </w:rPr>
        <w:t>Fortuyn</w:t>
      </w:r>
      <w:r w:rsidRPr="00CC57A0">
        <w:rPr>
          <w:rFonts w:cs="Arial"/>
        </w:rPr>
        <w:t xml:space="preserve"> was built in 1723, with a length of 145 feet, for </w:t>
      </w:r>
      <w:r w:rsidR="00CC57A0">
        <w:rPr>
          <w:rFonts w:cs="Arial"/>
        </w:rPr>
        <w:t>the Amsterdam chamber of the Dutch East India Company</w:t>
      </w:r>
      <w:r w:rsidRPr="00CC57A0">
        <w:rPr>
          <w:rFonts w:cs="Arial"/>
        </w:rPr>
        <w:t>. Under the command of skipper Pieter Westrik, with a crew of 225, and armed with 36 cannon and 8 swivel guns,</w:t>
      </w:r>
      <w:r w:rsidRPr="00CC57A0" w:rsidDel="00225122">
        <w:rPr>
          <w:rFonts w:cs="Arial"/>
        </w:rPr>
        <w:t xml:space="preserve"> </w:t>
      </w:r>
      <w:r w:rsidRPr="00CC57A0">
        <w:rPr>
          <w:rFonts w:cs="Arial"/>
        </w:rPr>
        <w:t>it departed Texel on its maiden voyage on 27 September 1723. It carried 200,000 guilders in</w:t>
      </w:r>
      <w:r w:rsidR="00AF2A50">
        <w:rPr>
          <w:rFonts w:cs="Arial"/>
        </w:rPr>
        <w:t xml:space="preserve"> valuables, consisting of silver bars and</w:t>
      </w:r>
      <w:r w:rsidRPr="00CC57A0">
        <w:rPr>
          <w:rFonts w:cs="Arial"/>
        </w:rPr>
        <w:t xml:space="preserve"> silver coins. The </w:t>
      </w:r>
      <w:r w:rsidRPr="00CC57A0">
        <w:rPr>
          <w:rFonts w:cs="Arial"/>
          <w:i/>
        </w:rPr>
        <w:t>Fortuyn</w:t>
      </w:r>
      <w:r w:rsidRPr="00CC57A0">
        <w:rPr>
          <w:rFonts w:cs="Arial"/>
        </w:rPr>
        <w:t xml:space="preserve"> sailed in company with the East Indiamen </w:t>
      </w:r>
      <w:r w:rsidRPr="00CC57A0">
        <w:rPr>
          <w:rFonts w:cs="Arial"/>
          <w:i/>
        </w:rPr>
        <w:t>Hogenes</w:t>
      </w:r>
      <w:r w:rsidRPr="00CC57A0">
        <w:rPr>
          <w:rFonts w:cs="Arial"/>
        </w:rPr>
        <w:t xml:space="preserve"> and </w:t>
      </w:r>
      <w:r w:rsidRPr="00CC57A0">
        <w:rPr>
          <w:rFonts w:cs="Arial"/>
          <w:i/>
        </w:rPr>
        <w:t>Graveland,</w:t>
      </w:r>
      <w:r w:rsidRPr="00CC57A0">
        <w:rPr>
          <w:rFonts w:cs="Arial"/>
        </w:rPr>
        <w:t xml:space="preserve"> bound for Batavia </w:t>
      </w:r>
      <w:r w:rsidR="00AF2A50">
        <w:rPr>
          <w:rFonts w:cs="Arial"/>
        </w:rPr>
        <w:t xml:space="preserve">(now Jakarta) </w:t>
      </w:r>
      <w:r w:rsidRPr="00CC57A0">
        <w:rPr>
          <w:rFonts w:cs="Arial"/>
        </w:rPr>
        <w:t xml:space="preserve">via the Cape of Good Hope. After a fast and healthy passage of 97 days the </w:t>
      </w:r>
      <w:r w:rsidRPr="00CC57A0">
        <w:rPr>
          <w:rFonts w:cs="Arial"/>
          <w:i/>
        </w:rPr>
        <w:t>Fortuyn</w:t>
      </w:r>
      <w:r w:rsidRPr="00CC57A0">
        <w:rPr>
          <w:rFonts w:cs="Arial"/>
        </w:rPr>
        <w:t xml:space="preserve"> anchored in Table Bay on 2 January 1724, reporting just one man dead and three sick. The </w:t>
      </w:r>
      <w:r w:rsidRPr="00CC57A0">
        <w:rPr>
          <w:rFonts w:cs="Arial"/>
          <w:i/>
        </w:rPr>
        <w:t>Fortuyn</w:t>
      </w:r>
      <w:r w:rsidR="007221D2" w:rsidRPr="00CC57A0">
        <w:rPr>
          <w:rFonts w:cs="Arial"/>
        </w:rPr>
        <w:t xml:space="preserve"> took in some extra rations</w:t>
      </w:r>
      <w:r w:rsidRPr="00CC57A0">
        <w:rPr>
          <w:rFonts w:cs="Arial"/>
        </w:rPr>
        <w:t xml:space="preserve"> and left the Cape </w:t>
      </w:r>
      <w:r w:rsidR="007221D2" w:rsidRPr="00CC57A0">
        <w:rPr>
          <w:rFonts w:cs="Arial"/>
        </w:rPr>
        <w:t xml:space="preserve">for Batavia </w:t>
      </w:r>
      <w:r w:rsidRPr="00CC57A0">
        <w:rPr>
          <w:rFonts w:cs="Arial"/>
        </w:rPr>
        <w:t>on 18 January</w:t>
      </w:r>
      <w:r w:rsidR="007221D2" w:rsidRPr="00CC57A0">
        <w:rPr>
          <w:rFonts w:cs="Arial"/>
        </w:rPr>
        <w:t xml:space="preserve"> but</w:t>
      </w:r>
      <w:r w:rsidRPr="00CC57A0">
        <w:rPr>
          <w:rFonts w:cs="Arial"/>
        </w:rPr>
        <w:t xml:space="preserve"> was wrecked </w:t>
      </w:r>
      <w:r w:rsidRPr="00CC57A0">
        <w:rPr>
          <w:rFonts w:cs="Arial"/>
          <w:i/>
        </w:rPr>
        <w:t>en route</w:t>
      </w:r>
      <w:r w:rsidRPr="00CC57A0">
        <w:rPr>
          <w:rFonts w:cs="Arial"/>
        </w:rPr>
        <w:t>.</w:t>
      </w:r>
    </w:p>
    <w:p w:rsidR="00E0406C" w:rsidRDefault="000B3ADB" w:rsidP="00CC57A0">
      <w:pPr>
        <w:rPr>
          <w:rFonts w:cs="Arial"/>
        </w:rPr>
      </w:pPr>
      <w:r>
        <w:rPr>
          <w:rFonts w:cs="Arial"/>
        </w:rPr>
        <w:t>Skippers of Dutch East India Company</w:t>
      </w:r>
      <w:r w:rsidR="007221D2" w:rsidRPr="00CC57A0">
        <w:rPr>
          <w:rFonts w:cs="Arial"/>
        </w:rPr>
        <w:t xml:space="preserve"> ships sailing eastward across the Indian Ocean to Batavia </w:t>
      </w:r>
      <w:r w:rsidR="00182290">
        <w:rPr>
          <w:rFonts w:cs="Arial"/>
        </w:rPr>
        <w:t>during the 18</w:t>
      </w:r>
      <w:r w:rsidR="00182290" w:rsidRPr="00182290">
        <w:rPr>
          <w:rFonts w:cs="Arial"/>
          <w:vertAlign w:val="superscript"/>
        </w:rPr>
        <w:t>th</w:t>
      </w:r>
      <w:r w:rsidR="00AF2A50">
        <w:rPr>
          <w:rFonts w:cs="Arial"/>
        </w:rPr>
        <w:t xml:space="preserve"> century </w:t>
      </w:r>
      <w:r w:rsidR="007221D2" w:rsidRPr="00CC57A0">
        <w:rPr>
          <w:rFonts w:cs="Arial"/>
        </w:rPr>
        <w:t xml:space="preserve">were given instructions about their route. Between October and March </w:t>
      </w:r>
      <w:r w:rsidR="00E0406C">
        <w:rPr>
          <w:rFonts w:cs="Arial"/>
        </w:rPr>
        <w:t xml:space="preserve">they </w:t>
      </w:r>
      <w:r w:rsidR="007221D2" w:rsidRPr="00CC57A0">
        <w:rPr>
          <w:rFonts w:cs="Arial"/>
        </w:rPr>
        <w:t xml:space="preserve">had to sail </w:t>
      </w:r>
      <w:r w:rsidR="00E0406C">
        <w:rPr>
          <w:rFonts w:cs="Arial"/>
        </w:rPr>
        <w:t>700 miles eastwards to</w:t>
      </w:r>
      <w:r w:rsidR="007221D2" w:rsidRPr="00CC57A0">
        <w:rPr>
          <w:rFonts w:cs="Arial"/>
        </w:rPr>
        <w:t xml:space="preserve"> St P</w:t>
      </w:r>
      <w:r w:rsidR="00E0406C">
        <w:rPr>
          <w:rFonts w:cs="Arial"/>
        </w:rPr>
        <w:t xml:space="preserve">aul and Amsterdam Islands </w:t>
      </w:r>
      <w:r w:rsidR="007221D2" w:rsidRPr="00CC57A0">
        <w:rPr>
          <w:rFonts w:cs="Arial"/>
        </w:rPr>
        <w:t>and th</w:t>
      </w:r>
      <w:r w:rsidR="00182290">
        <w:rPr>
          <w:rFonts w:cs="Arial"/>
        </w:rPr>
        <w:t>en northea</w:t>
      </w:r>
      <w:r w:rsidR="00E0406C">
        <w:rPr>
          <w:rFonts w:cs="Arial"/>
        </w:rPr>
        <w:t>st, to</w:t>
      </w:r>
      <w:r w:rsidR="00CC57A0" w:rsidRPr="00CC57A0">
        <w:rPr>
          <w:rFonts w:cs="Arial"/>
        </w:rPr>
        <w:t xml:space="preserve"> Sunda Strait</w:t>
      </w:r>
      <w:r w:rsidR="00E0406C">
        <w:rPr>
          <w:rFonts w:cs="Arial"/>
        </w:rPr>
        <w:t>. On this</w:t>
      </w:r>
      <w:r w:rsidR="00311090">
        <w:rPr>
          <w:rFonts w:cs="Arial"/>
        </w:rPr>
        <w:t xml:space="preserve"> course many</w:t>
      </w:r>
      <w:r w:rsidR="00E0406C">
        <w:rPr>
          <w:rFonts w:cs="Arial"/>
        </w:rPr>
        <w:t xml:space="preserve"> would pass between</w:t>
      </w:r>
      <w:r w:rsidR="007221D2" w:rsidRPr="00CC57A0">
        <w:rPr>
          <w:rFonts w:cs="Arial"/>
        </w:rPr>
        <w:t xml:space="preserve"> the Cocos </w:t>
      </w:r>
      <w:r w:rsidR="00E0406C">
        <w:rPr>
          <w:rFonts w:cs="Arial"/>
        </w:rPr>
        <w:t>Islands and</w:t>
      </w:r>
      <w:r w:rsidR="007221D2" w:rsidRPr="00CC57A0">
        <w:rPr>
          <w:rFonts w:cs="Arial"/>
        </w:rPr>
        <w:t xml:space="preserve"> Christmas Island. </w:t>
      </w:r>
    </w:p>
    <w:p w:rsidR="005A3ADE" w:rsidRPr="00CC57A0" w:rsidRDefault="001C0FC0" w:rsidP="00CC57A0">
      <w:r w:rsidRPr="00CC57A0">
        <w:t>T</w:t>
      </w:r>
      <w:r w:rsidR="005A3ADE" w:rsidRPr="00CC57A0">
        <w:t xml:space="preserve">eam </w:t>
      </w:r>
      <w:r w:rsidRPr="00CC57A0">
        <w:t xml:space="preserve">members Graeme Henderson from Perth, Andrew Viduka from Canberra, Alex Moss from Adelaide and James Parkinson from Melbourne </w:t>
      </w:r>
      <w:r w:rsidR="005A3ADE" w:rsidRPr="00CC57A0">
        <w:t>will conduct magnetometer surveys along targeted coastlines</w:t>
      </w:r>
      <w:r w:rsidR="00B259FC" w:rsidRPr="00CC57A0">
        <w:t xml:space="preserve"> seeking</w:t>
      </w:r>
      <w:r w:rsidR="00BC5393" w:rsidRPr="00CC57A0">
        <w:t xml:space="preserve"> iron objects such as cannon and anchors from the outgoing </w:t>
      </w:r>
      <w:r w:rsidR="00311090">
        <w:t xml:space="preserve">Dutch </w:t>
      </w:r>
      <w:r w:rsidR="00BC5393" w:rsidRPr="00CC57A0">
        <w:t xml:space="preserve">ships </w:t>
      </w:r>
      <w:r w:rsidR="00BC5393" w:rsidRPr="000B3ADB">
        <w:rPr>
          <w:i/>
        </w:rPr>
        <w:t>Fortuyn</w:t>
      </w:r>
      <w:r w:rsidR="00BC5393" w:rsidRPr="00CC57A0">
        <w:t xml:space="preserve"> and </w:t>
      </w:r>
      <w:r w:rsidR="00BC5393" w:rsidRPr="000B3ADB">
        <w:rPr>
          <w:i/>
        </w:rPr>
        <w:t>Aagtekerke</w:t>
      </w:r>
      <w:r w:rsidR="00BC5393" w:rsidRPr="00CC57A0">
        <w:t>, and several missing homeward bound vessels.</w:t>
      </w:r>
    </w:p>
    <w:p w:rsidR="002C0D09" w:rsidRPr="00CC57A0" w:rsidRDefault="000B3ADB" w:rsidP="00CC57A0">
      <w:r>
        <w:t>The Closing in on</w:t>
      </w:r>
      <w:r w:rsidR="002C0D09" w:rsidRPr="00CC57A0">
        <w:t xml:space="preserve"> the </w:t>
      </w:r>
      <w:r w:rsidR="002C0D09" w:rsidRPr="000B3ADB">
        <w:rPr>
          <w:i/>
        </w:rPr>
        <w:t>Fortuyn</w:t>
      </w:r>
      <w:r w:rsidR="002C0D09" w:rsidRPr="00CC57A0">
        <w:t xml:space="preserve"> Project</w:t>
      </w:r>
      <w:r w:rsidR="007C112F" w:rsidRPr="007C112F">
        <w:t xml:space="preserve"> </w:t>
      </w:r>
      <w:r w:rsidR="007C112F" w:rsidRPr="00CC57A0">
        <w:t xml:space="preserve">is one of the activities commemorating </w:t>
      </w:r>
      <w:r w:rsidR="007C112F">
        <w:t xml:space="preserve">400 years since </w:t>
      </w:r>
      <w:r w:rsidR="007C112F" w:rsidRPr="00CC57A0">
        <w:t>Dirk Hartog’s 1616 First Landing in Western Australia.</w:t>
      </w:r>
      <w:r w:rsidR="007C112F">
        <w:t xml:space="preserve"> The project is</w:t>
      </w:r>
      <w:r w:rsidR="002C0D09" w:rsidRPr="00CC57A0">
        <w:t xml:space="preserve"> sponsored by the </w:t>
      </w:r>
      <w:r w:rsidR="00823EBD" w:rsidRPr="00CC57A0">
        <w:rPr>
          <w:rFonts w:cs="NewBaskerville-Italic"/>
          <w:iCs/>
        </w:rPr>
        <w:t xml:space="preserve">Maritime Program </w:t>
      </w:r>
      <w:r w:rsidR="0036682F">
        <w:rPr>
          <w:rFonts w:cs="NewBaskerville-Italic"/>
          <w:iCs/>
        </w:rPr>
        <w:t>of the Cultural Heritage Agency of</w:t>
      </w:r>
      <w:r w:rsidR="00823EBD" w:rsidRPr="00CC57A0">
        <w:rPr>
          <w:rFonts w:cs="NewBaskerville-Italic"/>
          <w:iCs/>
        </w:rPr>
        <w:t xml:space="preserve"> the Netherlands Ministry of Educ</w:t>
      </w:r>
      <w:r w:rsidR="007C112F">
        <w:rPr>
          <w:rFonts w:cs="NewBaskerville-Italic"/>
          <w:iCs/>
        </w:rPr>
        <w:t xml:space="preserve">ation, Culture and Science, the </w:t>
      </w:r>
      <w:r w:rsidR="002C0D09" w:rsidRPr="00CC57A0">
        <w:t>Embassy</w:t>
      </w:r>
      <w:r w:rsidR="00823EBD" w:rsidRPr="00CC57A0">
        <w:t xml:space="preserve"> </w:t>
      </w:r>
      <w:r w:rsidR="007C112F">
        <w:t xml:space="preserve">of the Kingdom of the Netherlands </w:t>
      </w:r>
      <w:r w:rsidR="00823EBD" w:rsidRPr="00CC57A0">
        <w:t xml:space="preserve">in Canberra, </w:t>
      </w:r>
      <w:r>
        <w:t>and the Silentw</w:t>
      </w:r>
      <w:r w:rsidR="002C0D09" w:rsidRPr="00CC57A0">
        <w:t>orld Foundation</w:t>
      </w:r>
      <w:r w:rsidR="007C112F">
        <w:t>.</w:t>
      </w:r>
      <w:r w:rsidR="002C0D09" w:rsidRPr="00CC57A0">
        <w:t xml:space="preserve"> </w:t>
      </w:r>
    </w:p>
    <w:p w:rsidR="006D75C5" w:rsidRDefault="006D75C5" w:rsidP="00CC57A0">
      <w:r w:rsidRPr="00CC57A0">
        <w:t>Further information can be obtained from Graeme Henderson on ph</w:t>
      </w:r>
      <w:r w:rsidR="00F008A3">
        <w:t xml:space="preserve"> </w:t>
      </w:r>
      <w:r w:rsidRPr="00CC57A0">
        <w:t>0893396605</w:t>
      </w:r>
      <w:r w:rsidR="00F008A3">
        <w:t>,</w:t>
      </w:r>
      <w:r w:rsidRPr="00CC57A0">
        <w:t xml:space="preserve"> </w:t>
      </w:r>
      <w:r w:rsidR="0094373C">
        <w:t xml:space="preserve">Fortuyn Project on Facebook, and </w:t>
      </w:r>
      <w:r w:rsidRPr="00CC57A0">
        <w:t xml:space="preserve">email </w:t>
      </w:r>
      <w:hyperlink r:id="rId5" w:history="1">
        <w:r w:rsidR="00AF2A50" w:rsidRPr="00754180">
          <w:rPr>
            <w:rStyle w:val="Hyperlink"/>
          </w:rPr>
          <w:t>ghendo47@gmail.com</w:t>
        </w:r>
      </w:hyperlink>
      <w:r w:rsidR="0037603C">
        <w:rPr>
          <w:rStyle w:val="Hyperlink"/>
        </w:rPr>
        <w:t xml:space="preserve">. </w:t>
      </w:r>
    </w:p>
    <w:p w:rsidR="00AF2A50" w:rsidRPr="00CC57A0" w:rsidRDefault="007C112F" w:rsidP="00CC57A0">
      <w:r w:rsidRPr="007C112F">
        <w:rPr>
          <w:noProof/>
          <w:lang w:val="nl-NL" w:eastAsia="nl-NL"/>
        </w:rPr>
        <w:drawing>
          <wp:inline distT="0" distB="0" distL="0" distR="0">
            <wp:extent cx="2686050" cy="1171575"/>
            <wp:effectExtent l="0" t="0" r="0" b="9525"/>
            <wp:docPr id="1" name="Picture 1" descr="C:\Users\James\Desktop\Logo_colourbackground_digi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esktop\Logo_colourbackground_digi_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A50" w:rsidRPr="00CC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DE"/>
    <w:rsid w:val="000B3ADB"/>
    <w:rsid w:val="00182290"/>
    <w:rsid w:val="001C0FC0"/>
    <w:rsid w:val="00204485"/>
    <w:rsid w:val="002C0D09"/>
    <w:rsid w:val="00311090"/>
    <w:rsid w:val="0036682F"/>
    <w:rsid w:val="0037603C"/>
    <w:rsid w:val="00542032"/>
    <w:rsid w:val="005A3ADE"/>
    <w:rsid w:val="005F60D5"/>
    <w:rsid w:val="006D75C5"/>
    <w:rsid w:val="007221D2"/>
    <w:rsid w:val="007C112F"/>
    <w:rsid w:val="00823EBD"/>
    <w:rsid w:val="008C0736"/>
    <w:rsid w:val="0094373C"/>
    <w:rsid w:val="00AF2A50"/>
    <w:rsid w:val="00B259FC"/>
    <w:rsid w:val="00BC5393"/>
    <w:rsid w:val="00CC57A0"/>
    <w:rsid w:val="00D430EB"/>
    <w:rsid w:val="00E0406C"/>
    <w:rsid w:val="00F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hendo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7AD9B0A</Template>
  <TotalTime>0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Ministerie van Buitenlandse Zaken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heijmering.lindy</cp:lastModifiedBy>
  <cp:revision>2</cp:revision>
  <cp:lastPrinted>2014-12-31T02:46:00Z</cp:lastPrinted>
  <dcterms:created xsi:type="dcterms:W3CDTF">2015-02-02T04:13:00Z</dcterms:created>
  <dcterms:modified xsi:type="dcterms:W3CDTF">2015-02-02T04:13:00Z</dcterms:modified>
</cp:coreProperties>
</file>