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A07" w:rsidRPr="00597A07" w:rsidRDefault="00597A07" w:rsidP="00597A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" w:eastAsia="en-GB"/>
        </w:rPr>
      </w:pPr>
      <w:r w:rsidRPr="00597A0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" w:eastAsia="en-GB"/>
        </w:rPr>
        <w:fldChar w:fldCharType="begin"/>
      </w:r>
      <w:r w:rsidRPr="00597A0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" w:eastAsia="en-GB"/>
        </w:rPr>
        <w:instrText xml:space="preserve"> HYPERLINK "https://niedanurul.wordpress.com/sinopsis-novel-ayah-mengapa-aku-berbeda/" </w:instrText>
      </w:r>
      <w:r w:rsidRPr="00597A0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" w:eastAsia="en-GB"/>
        </w:rPr>
        <w:fldChar w:fldCharType="separate"/>
      </w:r>
      <w:proofErr w:type="spellStart"/>
      <w:r w:rsidRPr="00597A0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" w:eastAsia="en-GB"/>
        </w:rPr>
        <w:t>sinopsis</w:t>
      </w:r>
      <w:proofErr w:type="spellEnd"/>
      <w:r w:rsidRPr="00597A0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" w:eastAsia="en-GB"/>
        </w:rPr>
        <w:t xml:space="preserve"> novel ayah </w:t>
      </w:r>
      <w:proofErr w:type="spellStart"/>
      <w:r w:rsidRPr="00597A0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" w:eastAsia="en-GB"/>
        </w:rPr>
        <w:t>mengapa</w:t>
      </w:r>
      <w:proofErr w:type="spellEnd"/>
      <w:r w:rsidRPr="00597A0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" w:eastAsia="en-GB"/>
        </w:rPr>
        <w:t>aku</w:t>
      </w:r>
      <w:proofErr w:type="spellEnd"/>
      <w:r w:rsidRPr="00597A0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" w:eastAsia="en-GB"/>
        </w:rPr>
        <w:t> </w:t>
      </w:r>
      <w:proofErr w:type="spellStart"/>
      <w:r w:rsidRPr="00597A0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" w:eastAsia="en-GB"/>
        </w:rPr>
        <w:t>berbeda</w:t>
      </w:r>
      <w:proofErr w:type="spellEnd"/>
      <w:r w:rsidRPr="00597A0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" w:eastAsia="en-GB"/>
        </w:rPr>
        <w:fldChar w:fldCharType="end"/>
      </w:r>
    </w:p>
    <w:p w:rsidR="00597A07" w:rsidRPr="00597A07" w:rsidRDefault="00597A07" w:rsidP="005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597A07" w:rsidRPr="00597A07" w:rsidRDefault="00597A07" w:rsidP="005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Kisah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berawal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dari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pasangan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suami-istri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kemudian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dikaruniai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seorang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gadis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cantik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bernama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Gadis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luar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biasa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membawa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ketegaran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khususnya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ayah-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ibunya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sendiri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Akan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tetapi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terlahir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sebuah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keterbatasan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hingga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membuatnya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menjadi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sosok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dikagumi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semua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orang.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Lahir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prematur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divonis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menderita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tunarungu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Meskipun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terbilang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berbeda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seusianya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namun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dalam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dirinya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begitu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banyak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tersimpan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anugerah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mungkin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tidak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orang lain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dapatkan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 (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Coba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bayangkan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…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seorang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tunarungu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mampu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bermain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piano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indahnya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),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sungguh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hadiah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luar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biasa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dari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Tuhan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dikaruniakan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kepadanya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Sejak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dilahirkan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hingga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usianya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sekarang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tidak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pernah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tahu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wujud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ibu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melahirkannya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hanya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foto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senyum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indah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Ibunya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tergambar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disalah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satu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sudut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kamarnya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Ibunya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meninggal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ketika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melahirkan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tinggal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bersama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Ayah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Neneknya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selalu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menjaganya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bagaikan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permata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ditengah-tengah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keringnya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karang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597A07" w:rsidRPr="00597A07" w:rsidRDefault="00597A07" w:rsidP="005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Kini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beranjak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memasuki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usia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sekolah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Martin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Ayahnya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mengajaknya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untuk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melihat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sebuah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sekolah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Namun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berbeda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…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sekolah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luar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biasa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Sekolah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dimana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menjadi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bagian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didalamnya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hati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kuasa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menghadapinya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Ayah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membawa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masuk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Meskipun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sejak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pertama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melihat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seluruh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bagian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depan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sekolah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merasakan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hal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tidak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biasa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namun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Ayahnya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pernah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bosan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memberikannya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pengertian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Setelah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melalui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berbagai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proses,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akhirnya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resmi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mengarungi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pendidikannya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di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sekolah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itu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Beberapa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tahap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berhasil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diembannya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Guru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disekolahnya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pun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heran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dibuatnya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Kemampuannya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jauh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lebih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berkembang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dibandingkan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anak-anak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lainnya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hingga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setara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kemampuan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anak-anak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normal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diluar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sana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Bahkan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meraih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predikat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nilai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terbaik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dikelasnya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Semuanya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…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senang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mendengernya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Gurunya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menyarankan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Ayah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untuk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mencoba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berpikir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memindahkan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sekolah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biasa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pada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umumnya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597A07" w:rsidRPr="00597A07" w:rsidRDefault="00597A07" w:rsidP="005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Tentunya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saran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tersebut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membuat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Martin,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Ayahnya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berpikir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ulang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untuk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benar-benar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mendengarkan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saran guru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tersebut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Tapi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berpindahnya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terbilang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membuat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Ayah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Neneknya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khawatir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ketakutan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jika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tidak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beradaptasi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bahkan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tidak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diterima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dilingkungan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sekolah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barunya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Seiiring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berjalannya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waktu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sejauh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berada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ditempat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itu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gadis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luar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biasa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membuktikan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kepada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Ayah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Neneknya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kalau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mampu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menghadapi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segala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kemungkinan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bagi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orang lain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tidak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mungkin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lakukan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 (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semua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tentunya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bertanya-tanya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gimana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caranya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berkomunikasi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proofErr w:type="gram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?…</w:t>
      </w:r>
      <w:proofErr w:type="gram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)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memiliki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seorang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Nenek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sekaligus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Ibu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ke-2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cerdas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Sebelumnya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Neneknya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menyiapkan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note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kecil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disisipkan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pena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diatasnya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tali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menggantung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sehingga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kemana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pun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pergi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membawanya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begitu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menuliskan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segala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perlukan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disana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komunikasi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temannya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597A07" w:rsidRPr="00597A07" w:rsidRDefault="00597A07" w:rsidP="005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Pelajaran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berharga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juga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kita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temukan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dalam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novel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Tidak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sedikit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merasa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aneh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ketika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menghabiskan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separuh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waktunya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di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sekolah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itu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Hanya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Hendra,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sahabat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selalu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setia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menemani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hari-hari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penuh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cerita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seorang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Angel. (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gimana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kalau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kalian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di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posisi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Angel?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Sedih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proofErr w:type="gram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bukan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?…</w:t>
      </w:r>
      <w:proofErr w:type="spellStart"/>
      <w:proofErr w:type="gram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hanya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satu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teman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dari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ribuan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teman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menemani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). Antara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harus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senang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atau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sedih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selalu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rasakan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ketika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menginjakkan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kaki di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sekolahnya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itu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Anges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perubah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senyum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manis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menjadi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butiran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air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mata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Hanya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karena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keterbatasan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Agnes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sinisnya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selalu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saja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membuat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tersiksa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Dihina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dicaci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dilukai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baik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secara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fisik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maupun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psikisnya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 (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mungkin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kalau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lastRenderedPageBreak/>
        <w:t>kita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tentunya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tidak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tahan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kemudian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cepat-cepat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berpikir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untuk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pergi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dari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sekolah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itu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).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Tapi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tidak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loh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…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tetap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bertahan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kuat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tegar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berani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menghadapinya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Sampai-sampai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membuat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lawannya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itu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terheran-heran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bahkan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mengalahkan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kemampuan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Agnes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baik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dalam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pelajaran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maupun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musik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 Piano…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itulah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alat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musik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dentingan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indah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saat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tutsnya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dimainkan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oleh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seorang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Berkat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kemampuannya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itu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bergabung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dalam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klub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musik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dipimpin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oleh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Bu Katrina.</w:t>
      </w:r>
    </w:p>
    <w:p w:rsidR="00597A07" w:rsidRPr="00597A07" w:rsidRDefault="00597A07" w:rsidP="005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usai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jam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pelajaran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selesai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teman-temannya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selalu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menyisihkan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waktu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untuk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berlatih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piano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diruang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musik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tentunya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arahan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Bu Katrina.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Kendalanya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bukan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karena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tidak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mendengar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tapi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hadirnya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Agnes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teman-temannya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Setiap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latihan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selalu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saja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tingkah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laku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Agnes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membuat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kesabaran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teruji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Alasan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berlatih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adalah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karena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diumumkannya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konser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untuk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tim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musik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sekolah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oleh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Ibu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Katrina.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Singkat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cerita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tiba-tiba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tanpa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diketahui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oleh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Ayahnya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jatuh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pingsan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harus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dilarikan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rumah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sakit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oleh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pembatunya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dirumah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Jantung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itulah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sakit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diderita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oleh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Ayah Angel,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itu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sudah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pasti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membuatnya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sedih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Meskipun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Agnes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melarangnya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ikut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serta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dalam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konser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itu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namun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tidak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memperdulikannya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berjanji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kepada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Ayahnya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kalau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menampilkan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terbaik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untuk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Ayahnya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597A07" w:rsidRPr="00597A07" w:rsidRDefault="00597A07" w:rsidP="005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Hari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konser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pun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tiba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Agnes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teman-temannya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ternyata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mempersiapkan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hal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buruk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untuk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Dibelakang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panggung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tepatnya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didalam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sebuah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kotak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rambut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palsu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baju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compang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camping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bahkan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robek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dibeberapa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bagiannya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Mereka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menyuruh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untuk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memakainya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di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atas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panggung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Tanpa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pilihan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lain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tetap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harus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memakainya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karena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kalau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tidak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tidak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diizinkan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untuk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tampil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oleh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mereka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berhati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mulia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demi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janjinya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untuk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membuat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Ayahnya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bangga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melakukan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semua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Agnes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perintahkan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air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mata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jatuh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dipipinya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Mereka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berpikir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ditertawakan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oleh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semua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orang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menyaksikan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konser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itu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tapi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ternyata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salah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Memang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sih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awalnya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ketika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berdiri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dihadapan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orang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banyak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mereka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semua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terlihat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heran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Tapi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setelah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tuts piano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mainkan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semua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nampak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hening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Hingga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berakhir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pada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tepuk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meriah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dari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seluruh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penonton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menyaksikannya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597A07" w:rsidRPr="00597A07" w:rsidRDefault="00597A07" w:rsidP="005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Ayah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menyaksikan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putrinya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bangga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menangis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bahagia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anaknya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benar-benar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menepati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janji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untuk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tampil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luar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biasa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dihadapan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semua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orang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mungkin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memandangnya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sebelah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mata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langsung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berlari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menuruni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panggung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menuju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tempat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Ayahnya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tersadar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air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matanya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pun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mengalir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saat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memeluk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erat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Ayahnya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Semua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Ayahnya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ajarkan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kepadanya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kini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Angel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mengerti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“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Mengapa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berbeda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lainnya</w:t>
      </w:r>
      <w:proofErr w:type="spellEnd"/>
      <w:proofErr w:type="gram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”.Angel</w:t>
      </w:r>
      <w:proofErr w:type="gram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percaya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mereka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terlahir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kekurangan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sepertinya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di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dunia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ini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adalah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mereka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yang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bahagia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karena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keterbatasannya</w:t>
      </w:r>
      <w:proofErr w:type="spellEnd"/>
      <w:r w:rsidRPr="00597A0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2C2D58" w:rsidRPr="00597A07" w:rsidRDefault="002C2D58">
      <w:pPr>
        <w:rPr>
          <w:sz w:val="24"/>
          <w:szCs w:val="24"/>
        </w:rPr>
      </w:pPr>
      <w:bookmarkStart w:id="0" w:name="_GoBack"/>
      <w:bookmarkEnd w:id="0"/>
    </w:p>
    <w:sectPr w:rsidR="002C2D58" w:rsidRPr="0059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07"/>
    <w:rsid w:val="002C2D58"/>
    <w:rsid w:val="0059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1344F-9C61-4291-B818-808B969B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3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orlen</dc:creator>
  <cp:keywords/>
  <dc:description/>
  <cp:lastModifiedBy>wahyu orlen</cp:lastModifiedBy>
  <cp:revision>1</cp:revision>
  <dcterms:created xsi:type="dcterms:W3CDTF">2016-05-08T09:59:00Z</dcterms:created>
  <dcterms:modified xsi:type="dcterms:W3CDTF">2016-05-08T10:02:00Z</dcterms:modified>
</cp:coreProperties>
</file>