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</w:t>
      </w:r>
      <w:proofErr w:type="gramStart"/>
      <w:r>
        <w:t>2.medium</w:t>
      </w:r>
      <w:proofErr w:type="gramEnd"/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</w:t>
            </w:r>
            <w:proofErr w:type="gramStart"/>
            <w:r w:rsidRPr="00CC384E">
              <w:rPr>
                <w:rFonts w:cstheme="minorHAnsi"/>
                <w:b/>
                <w:bCs/>
              </w:rPr>
              <w:t xml:space="preserve">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</w:t>
            </w:r>
            <w:proofErr w:type="gramEnd"/>
            <w:r w:rsidRPr="00CC384E">
              <w:rPr>
                <w:rFonts w:cstheme="minorHAnsi"/>
                <w:b/>
                <w:bCs/>
              </w:rPr>
              <w:t>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BF71D0" w:rsidRDefault="00694FD0" w:rsidP="00694FD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 xml:space="preserve">New Protocol </w:t>
      </w:r>
      <w:r w:rsidR="002B5583" w:rsidRPr="00BF71D0">
        <w:rPr>
          <w:b/>
          <w:bCs/>
          <w:sz w:val="32"/>
          <w:szCs w:val="32"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BF71D0" w:rsidRDefault="00E570A0" w:rsidP="00E570A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>New Protocol (Z3 packing, LOOKUP TABLE)</w:t>
      </w:r>
      <w:r w:rsidR="00873560" w:rsidRPr="00BF71D0">
        <w:rPr>
          <w:b/>
          <w:bCs/>
          <w:sz w:val="32"/>
          <w:szCs w:val="32"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1202016B" w:rsidR="00B84504" w:rsidRP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BCA0F38" w14:textId="77777777" w:rsidR="00952031" w:rsidRPr="00952031" w:rsidRDefault="00952031" w:rsidP="00952031"/>
    <w:sectPr w:rsidR="00952031" w:rsidRPr="00952031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37630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80</cp:revision>
  <dcterms:created xsi:type="dcterms:W3CDTF">2020-11-01T16:06:00Z</dcterms:created>
  <dcterms:modified xsi:type="dcterms:W3CDTF">2020-11-05T20:21:00Z</dcterms:modified>
</cp:coreProperties>
</file>