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1568E" w14:textId="77777777" w:rsidR="00720320" w:rsidRPr="00360C84" w:rsidRDefault="00B44725" w:rsidP="0089413E">
      <w:pPr>
        <w:spacing w:after="120"/>
        <w:jc w:val="center"/>
        <w:rPr>
          <w:rFonts w:ascii="Avenir Heavy" w:hAnsi="Avenir Heavy"/>
          <w:color w:val="303EA0"/>
          <w:sz w:val="36"/>
          <w:szCs w:val="36"/>
          <w:lang w:val="en-GB"/>
        </w:rPr>
      </w:pPr>
      <w:r w:rsidRPr="00360C84">
        <w:rPr>
          <w:rFonts w:ascii="Avenir Heavy" w:hAnsi="Avenir Heavy"/>
          <w:color w:val="303EA0"/>
          <w:sz w:val="36"/>
          <w:szCs w:val="36"/>
          <w:lang w:val="en-GB"/>
        </w:rPr>
        <w:t>Jon Urry</w:t>
      </w:r>
    </w:p>
    <w:p w14:paraId="75C245B9" w14:textId="69FBDF86" w:rsidR="00410625" w:rsidRDefault="00410625" w:rsidP="0089413E">
      <w:pPr>
        <w:spacing w:after="60" w:line="204" w:lineRule="auto"/>
        <w:jc w:val="center"/>
        <w:rPr>
          <w:rFonts w:ascii="Avenir Book" w:hAnsi="Avenir Book"/>
          <w:color w:val="17365D" w:themeColor="text2" w:themeShade="BF"/>
          <w:sz w:val="20"/>
          <w:szCs w:val="20"/>
          <w:lang w:val="en-GB"/>
        </w:rPr>
      </w:pPr>
      <w:r w:rsidRPr="00C57BE6">
        <w:rPr>
          <w:rFonts w:ascii="Avenir Book" w:hAnsi="Avenir Book"/>
          <w:color w:val="17365D" w:themeColor="text2" w:themeShade="BF"/>
          <w:sz w:val="20"/>
          <w:szCs w:val="20"/>
          <w:lang w:val="en-GB"/>
        </w:rPr>
        <w:t>5 Glenville Road, Kingston upon Thames, Surrey, KT2 6DD</w:t>
      </w:r>
    </w:p>
    <w:tbl>
      <w:tblPr>
        <w:tblStyle w:val="TableGrid"/>
        <w:tblpPr w:leftFromText="181" w:rightFromText="181"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44"/>
        <w:gridCol w:w="1644"/>
        <w:gridCol w:w="1644"/>
        <w:gridCol w:w="1644"/>
        <w:gridCol w:w="1644"/>
        <w:gridCol w:w="1644"/>
      </w:tblGrid>
      <w:tr w:rsidR="009070F7" w:rsidRPr="009070F7" w14:paraId="348646C3" w14:textId="77777777" w:rsidTr="009070F7">
        <w:trPr>
          <w:trHeight w:val="782"/>
        </w:trPr>
        <w:tc>
          <w:tcPr>
            <w:tcW w:w="1644" w:type="dxa"/>
            <w:shd w:val="clear" w:color="auto" w:fill="auto"/>
          </w:tcPr>
          <w:p w14:paraId="63DF127A" w14:textId="5C53B18B" w:rsidR="00360C84" w:rsidRPr="009070F7" w:rsidRDefault="00360C84" w:rsidP="00132B1D">
            <w:pPr>
              <w:spacing w:after="60" w:line="204" w:lineRule="auto"/>
              <w:jc w:val="center"/>
              <w:rPr>
                <w:color w:val="303EA0"/>
              </w:rPr>
            </w:pPr>
            <w:r w:rsidRPr="009070F7">
              <w:rPr>
                <w:noProof/>
                <w:color w:val="303EA0"/>
                <w:lang w:val="en-GB" w:eastAsia="en-GB"/>
              </w:rPr>
              <w:drawing>
                <wp:inline distT="0" distB="0" distL="0" distR="0" wp14:anchorId="59528A31" wp14:editId="11CF188F">
                  <wp:extent cx="363855" cy="363855"/>
                  <wp:effectExtent l="0" t="0" r="0" b="0"/>
                  <wp:docPr id="8" name="Picture 8" descr="graphics/phone-blue.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s/phone-blu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5C3E0874" w14:textId="7FD4CB67" w:rsidR="00213EA1" w:rsidRPr="009070F7" w:rsidRDefault="004457DE" w:rsidP="00132B1D">
            <w:pPr>
              <w:spacing w:after="60" w:line="204" w:lineRule="auto"/>
              <w:jc w:val="center"/>
              <w:rPr>
                <w:rFonts w:ascii="Avenir Book" w:hAnsi="Avenir Book"/>
                <w:color w:val="303EA0"/>
                <w:sz w:val="20"/>
                <w:szCs w:val="20"/>
                <w:lang w:val="en-GB"/>
              </w:rPr>
            </w:pPr>
            <w:hyperlink r:id="rId10" w:history="1">
              <w:r w:rsidR="00213EA1" w:rsidRPr="009070F7">
                <w:rPr>
                  <w:rStyle w:val="Hyperlink"/>
                  <w:rFonts w:ascii="Avenir Book" w:hAnsi="Avenir Book"/>
                  <w:szCs w:val="20"/>
                  <w:lang w:val="en-GB"/>
                </w:rPr>
                <w:t>07986 371 299</w:t>
              </w:r>
            </w:hyperlink>
          </w:p>
        </w:tc>
        <w:tc>
          <w:tcPr>
            <w:tcW w:w="1644" w:type="dxa"/>
            <w:shd w:val="clear" w:color="auto" w:fill="auto"/>
          </w:tcPr>
          <w:p w14:paraId="2FAF5513" w14:textId="2DB37AAA" w:rsidR="00213EA1" w:rsidRPr="009070F7" w:rsidRDefault="00360C84" w:rsidP="00132B1D">
            <w:pPr>
              <w:spacing w:after="60" w:line="204" w:lineRule="auto"/>
              <w:jc w:val="center"/>
              <w:rPr>
                <w:rFonts w:ascii="Avenir Book" w:hAnsi="Avenir Book"/>
                <w:color w:val="303EA0"/>
                <w:sz w:val="20"/>
                <w:szCs w:val="20"/>
                <w:lang w:val="en-GB"/>
              </w:rPr>
            </w:pPr>
            <w:r w:rsidRPr="009070F7">
              <w:rPr>
                <w:rFonts w:ascii="Avenir Book" w:hAnsi="Avenir Book"/>
                <w:noProof/>
                <w:color w:val="303EA0"/>
                <w:sz w:val="20"/>
                <w:szCs w:val="20"/>
                <w:lang w:val="en-GB" w:eastAsia="en-GB"/>
              </w:rPr>
              <w:drawing>
                <wp:inline distT="0" distB="0" distL="0" distR="0" wp14:anchorId="19B7835D" wp14:editId="59759F27">
                  <wp:extent cx="363855" cy="363855"/>
                  <wp:effectExtent l="0" t="0" r="0" b="0"/>
                  <wp:docPr id="15" name="Picture 15" descr="graphics/email-pin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s/email-pin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52D72879" w14:textId="745F92B1" w:rsidR="00213EA1" w:rsidRPr="009070F7" w:rsidRDefault="004457DE" w:rsidP="00132B1D">
            <w:pPr>
              <w:spacing w:after="60" w:line="204" w:lineRule="auto"/>
              <w:jc w:val="center"/>
              <w:rPr>
                <w:rFonts w:ascii="Avenir Book" w:hAnsi="Avenir Book"/>
                <w:color w:val="303EA0"/>
                <w:sz w:val="20"/>
                <w:szCs w:val="20"/>
                <w:lang w:val="en-GB"/>
              </w:rPr>
            </w:pPr>
            <w:hyperlink r:id="rId13" w:history="1">
              <w:r w:rsidR="00213EA1" w:rsidRPr="009070F7">
                <w:rPr>
                  <w:rStyle w:val="Hyperlink"/>
                  <w:rFonts w:ascii="Avenir Light" w:hAnsi="Avenir Light"/>
                  <w:szCs w:val="20"/>
                  <w:lang w:val="en-GB"/>
                </w:rPr>
                <w:t>jon@urry.me</w:t>
              </w:r>
            </w:hyperlink>
          </w:p>
        </w:tc>
        <w:tc>
          <w:tcPr>
            <w:tcW w:w="1644" w:type="dxa"/>
            <w:shd w:val="clear" w:color="auto" w:fill="auto"/>
          </w:tcPr>
          <w:p w14:paraId="4CCB4D9E" w14:textId="4C84D5C4" w:rsidR="00213EA1" w:rsidRPr="009070F7" w:rsidRDefault="00360C84" w:rsidP="00132B1D">
            <w:pPr>
              <w:spacing w:after="60" w:line="204" w:lineRule="auto"/>
              <w:jc w:val="center"/>
              <w:rPr>
                <w:rFonts w:ascii="Avenir Book" w:hAnsi="Avenir Book"/>
                <w:color w:val="303EA0"/>
                <w:sz w:val="20"/>
                <w:szCs w:val="20"/>
                <w:lang w:val="en-GB"/>
              </w:rPr>
            </w:pPr>
            <w:r w:rsidRPr="009070F7">
              <w:rPr>
                <w:rFonts w:ascii="Avenir Book" w:hAnsi="Avenir Book"/>
                <w:noProof/>
                <w:color w:val="303EA0"/>
                <w:sz w:val="20"/>
                <w:szCs w:val="20"/>
                <w:lang w:val="en-GB" w:eastAsia="en-GB"/>
              </w:rPr>
              <w:drawing>
                <wp:inline distT="0" distB="0" distL="0" distR="0" wp14:anchorId="298BE570" wp14:editId="1F09A1FD">
                  <wp:extent cx="363855" cy="363855"/>
                  <wp:effectExtent l="0" t="0" r="0" b="0"/>
                  <wp:docPr id="16" name="Picture 16" descr="graphics/skype-blue.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skype-bl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23389E19" w14:textId="0C349D35" w:rsidR="00213EA1" w:rsidRPr="009070F7" w:rsidRDefault="004457DE" w:rsidP="00132B1D">
            <w:pPr>
              <w:spacing w:after="60" w:line="204" w:lineRule="auto"/>
              <w:jc w:val="center"/>
              <w:rPr>
                <w:rFonts w:ascii="Avenir Book" w:hAnsi="Avenir Book"/>
                <w:color w:val="303EA0"/>
                <w:sz w:val="20"/>
                <w:szCs w:val="20"/>
                <w:lang w:val="en-GB"/>
              </w:rPr>
            </w:pPr>
            <w:hyperlink r:id="rId16" w:history="1">
              <w:r w:rsidR="00213EA1" w:rsidRPr="009070F7">
                <w:rPr>
                  <w:rStyle w:val="Hyperlink"/>
                  <w:rFonts w:ascii="Avenir Light" w:hAnsi="Avenir Light"/>
                  <w:szCs w:val="20"/>
                  <w:lang w:val="en-GB"/>
                </w:rPr>
                <w:t>jonurry</w:t>
              </w:r>
            </w:hyperlink>
          </w:p>
        </w:tc>
        <w:tc>
          <w:tcPr>
            <w:tcW w:w="1644" w:type="dxa"/>
            <w:shd w:val="clear" w:color="auto" w:fill="auto"/>
          </w:tcPr>
          <w:p w14:paraId="614E7DB0" w14:textId="4396C500" w:rsidR="00213EA1" w:rsidRPr="009070F7" w:rsidRDefault="00360C84" w:rsidP="00132B1D">
            <w:pPr>
              <w:spacing w:after="60" w:line="204" w:lineRule="auto"/>
              <w:jc w:val="center"/>
              <w:rPr>
                <w:rFonts w:ascii="Avenir Book" w:hAnsi="Avenir Book"/>
                <w:color w:val="303EA0"/>
                <w:sz w:val="20"/>
                <w:szCs w:val="20"/>
                <w:lang w:val="en-GB"/>
              </w:rPr>
            </w:pPr>
            <w:r w:rsidRPr="009070F7">
              <w:rPr>
                <w:rFonts w:ascii="Avenir Book" w:hAnsi="Avenir Book"/>
                <w:noProof/>
                <w:color w:val="303EA0"/>
                <w:sz w:val="20"/>
                <w:szCs w:val="20"/>
                <w:lang w:val="en-GB" w:eastAsia="en-GB"/>
              </w:rPr>
              <w:drawing>
                <wp:inline distT="0" distB="0" distL="0" distR="0" wp14:anchorId="1F315946" wp14:editId="0A1063A6">
                  <wp:extent cx="363855" cy="363855"/>
                  <wp:effectExtent l="0" t="0" r="0" b="0"/>
                  <wp:docPr id="17" name="Picture 17" descr="graphics/website-pin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s/website-pin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4E15ED63" w14:textId="14EA7E23" w:rsidR="00213EA1" w:rsidRPr="009070F7" w:rsidRDefault="004457DE" w:rsidP="00132B1D">
            <w:pPr>
              <w:spacing w:after="60" w:line="204" w:lineRule="auto"/>
              <w:jc w:val="center"/>
              <w:rPr>
                <w:rFonts w:ascii="Avenir Book" w:hAnsi="Avenir Book"/>
                <w:color w:val="303EA0"/>
                <w:sz w:val="20"/>
                <w:szCs w:val="20"/>
                <w:lang w:val="en-GB"/>
              </w:rPr>
            </w:pPr>
            <w:hyperlink r:id="rId19" w:history="1">
              <w:r w:rsidR="00213EA1" w:rsidRPr="009070F7">
                <w:rPr>
                  <w:rStyle w:val="Hyperlink"/>
                  <w:rFonts w:ascii="Avenir Light" w:hAnsi="Avenir Light"/>
                  <w:szCs w:val="20"/>
                  <w:lang w:val="en-GB"/>
                </w:rPr>
                <w:t>jon.urry.me</w:t>
              </w:r>
            </w:hyperlink>
          </w:p>
        </w:tc>
        <w:tc>
          <w:tcPr>
            <w:tcW w:w="1644" w:type="dxa"/>
            <w:shd w:val="clear" w:color="auto" w:fill="auto"/>
          </w:tcPr>
          <w:p w14:paraId="0AA8CC73" w14:textId="0032B14E" w:rsidR="00213EA1" w:rsidRPr="009070F7" w:rsidRDefault="00360C84" w:rsidP="00132B1D">
            <w:pPr>
              <w:spacing w:after="60" w:line="204" w:lineRule="auto"/>
              <w:jc w:val="center"/>
              <w:rPr>
                <w:rFonts w:ascii="Avenir Book" w:hAnsi="Avenir Book"/>
                <w:color w:val="303EA0"/>
                <w:sz w:val="20"/>
                <w:szCs w:val="20"/>
                <w:lang w:val="en-GB"/>
              </w:rPr>
            </w:pPr>
            <w:r w:rsidRPr="009070F7">
              <w:rPr>
                <w:rFonts w:ascii="Avenir Book" w:hAnsi="Avenir Book"/>
                <w:noProof/>
                <w:color w:val="303EA0"/>
                <w:sz w:val="20"/>
                <w:szCs w:val="20"/>
                <w:lang w:val="en-GB" w:eastAsia="en-GB"/>
              </w:rPr>
              <w:drawing>
                <wp:inline distT="0" distB="0" distL="0" distR="0" wp14:anchorId="4BCDAB07" wp14:editId="33C8B502">
                  <wp:extent cx="363855" cy="363855"/>
                  <wp:effectExtent l="0" t="0" r="0" b="0"/>
                  <wp:docPr id="18" name="Picture 18" descr="graphics/github-blue.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s/github-blu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3A40D3AB" w14:textId="733342F5" w:rsidR="00213EA1" w:rsidRPr="009070F7" w:rsidRDefault="00213EA1" w:rsidP="009070F7">
            <w:pPr>
              <w:spacing w:after="60" w:line="204" w:lineRule="auto"/>
              <w:jc w:val="center"/>
              <w:rPr>
                <w:rFonts w:ascii="Avenir Light" w:hAnsi="Avenir Light"/>
                <w:color w:val="303EA0"/>
                <w:sz w:val="20"/>
                <w:lang w:val="en-GB"/>
              </w:rPr>
            </w:pPr>
            <w:r w:rsidRPr="009070F7">
              <w:rPr>
                <w:rStyle w:val="Hyperlink"/>
                <w:rFonts w:ascii="Avenir Light" w:hAnsi="Avenir Light"/>
                <w:lang w:val="en-GB"/>
              </w:rPr>
              <w:t>github.com/jonurry</w:t>
            </w:r>
          </w:p>
        </w:tc>
        <w:tc>
          <w:tcPr>
            <w:tcW w:w="1644" w:type="dxa"/>
            <w:shd w:val="clear" w:color="auto" w:fill="auto"/>
          </w:tcPr>
          <w:p w14:paraId="3D091E9D" w14:textId="217D61E2" w:rsidR="00213EA1" w:rsidRPr="009070F7" w:rsidRDefault="00360C84" w:rsidP="00132B1D">
            <w:pPr>
              <w:spacing w:after="60" w:line="204" w:lineRule="auto"/>
              <w:jc w:val="center"/>
              <w:rPr>
                <w:rFonts w:ascii="Avenir Book" w:hAnsi="Avenir Book"/>
                <w:color w:val="303EA0"/>
                <w:sz w:val="20"/>
                <w:szCs w:val="20"/>
                <w:lang w:val="en-GB"/>
              </w:rPr>
            </w:pPr>
            <w:r w:rsidRPr="009070F7">
              <w:rPr>
                <w:rFonts w:ascii="Avenir Book" w:hAnsi="Avenir Book"/>
                <w:noProof/>
                <w:color w:val="303EA0"/>
                <w:sz w:val="20"/>
                <w:szCs w:val="20"/>
                <w:lang w:val="en-GB" w:eastAsia="en-GB"/>
              </w:rPr>
              <w:drawing>
                <wp:inline distT="0" distB="0" distL="0" distR="0" wp14:anchorId="7CFB2F41" wp14:editId="6220CDD4">
                  <wp:extent cx="363855" cy="363855"/>
                  <wp:effectExtent l="0" t="0" r="0" b="0"/>
                  <wp:docPr id="19" name="Picture 19" descr="graphics/linkedin-pink.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s/linkedin-pink.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 cy="363855"/>
                          </a:xfrm>
                          <a:prstGeom prst="rect">
                            <a:avLst/>
                          </a:prstGeom>
                          <a:noFill/>
                          <a:ln>
                            <a:noFill/>
                          </a:ln>
                        </pic:spPr>
                      </pic:pic>
                    </a:graphicData>
                  </a:graphic>
                </wp:inline>
              </w:drawing>
            </w:r>
          </w:p>
          <w:p w14:paraId="640525C1" w14:textId="216683CC" w:rsidR="00213EA1" w:rsidRPr="009070F7" w:rsidRDefault="004457DE" w:rsidP="00132B1D">
            <w:pPr>
              <w:spacing w:after="60" w:line="204" w:lineRule="auto"/>
              <w:jc w:val="center"/>
              <w:rPr>
                <w:rFonts w:ascii="Avenir Book" w:hAnsi="Avenir Book"/>
                <w:color w:val="303EA0"/>
                <w:sz w:val="20"/>
                <w:szCs w:val="20"/>
                <w:lang w:val="en-GB"/>
              </w:rPr>
            </w:pPr>
            <w:hyperlink r:id="rId24" w:history="1">
              <w:r w:rsidR="00213EA1" w:rsidRPr="009070F7">
                <w:rPr>
                  <w:rStyle w:val="Hyperlink"/>
                  <w:rFonts w:ascii="Avenir Light" w:hAnsi="Avenir Light"/>
                  <w:szCs w:val="20"/>
                  <w:lang w:val="en-GB"/>
                </w:rPr>
                <w:t>linkedin.com/in/jonurry</w:t>
              </w:r>
            </w:hyperlink>
          </w:p>
        </w:tc>
      </w:tr>
    </w:tbl>
    <w:p w14:paraId="5520AB0D" w14:textId="77777777" w:rsidR="00410625" w:rsidRPr="00360C84" w:rsidRDefault="001F0585" w:rsidP="009070F7">
      <w:pPr>
        <w:pStyle w:val="Heading1"/>
        <w:spacing w:before="0"/>
        <w:rPr>
          <w:rFonts w:ascii="Avenir Heavy" w:hAnsi="Avenir Heavy"/>
          <w:b w:val="0"/>
          <w:lang w:val="en-GB"/>
        </w:rPr>
      </w:pPr>
      <w:r w:rsidRPr="00360C84">
        <w:rPr>
          <w:rFonts w:ascii="Avenir Heavy" w:hAnsi="Avenir Heavy"/>
          <w:b w:val="0"/>
          <w:lang w:val="en-GB"/>
        </w:rPr>
        <w:t>Profile</w:t>
      </w:r>
    </w:p>
    <w:p w14:paraId="56D5A22A" w14:textId="34F142F9" w:rsidR="00113D19" w:rsidRPr="00F1151D" w:rsidRDefault="009F71E8" w:rsidP="00551F53">
      <w:pPr>
        <w:spacing w:before="8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A c</w:t>
      </w:r>
      <w:r w:rsidR="00153252" w:rsidRPr="00F1151D">
        <w:rPr>
          <w:rFonts w:ascii="Avenir Book" w:hAnsi="Avenir Book"/>
          <w:color w:val="262626" w:themeColor="text1" w:themeTint="D9"/>
          <w:sz w:val="20"/>
          <w:szCs w:val="20"/>
          <w:lang w:val="en-GB"/>
        </w:rPr>
        <w:t>ustomer-</w:t>
      </w:r>
      <w:r w:rsidR="00393B0D" w:rsidRPr="00F1151D">
        <w:rPr>
          <w:rFonts w:ascii="Avenir Book" w:hAnsi="Avenir Book"/>
          <w:color w:val="262626" w:themeColor="text1" w:themeTint="D9"/>
          <w:sz w:val="20"/>
          <w:szCs w:val="20"/>
          <w:lang w:val="en-GB"/>
        </w:rPr>
        <w:t>focus</w:t>
      </w:r>
      <w:r w:rsidR="002E45E0" w:rsidRPr="00F1151D">
        <w:rPr>
          <w:rFonts w:ascii="Avenir Book" w:hAnsi="Avenir Book"/>
          <w:color w:val="262626" w:themeColor="text1" w:themeTint="D9"/>
          <w:sz w:val="20"/>
          <w:szCs w:val="20"/>
          <w:lang w:val="en-GB"/>
        </w:rPr>
        <w:t>ed</w:t>
      </w:r>
      <w:r w:rsidR="002C0332" w:rsidRPr="00F1151D">
        <w:rPr>
          <w:rFonts w:ascii="Avenir Book" w:hAnsi="Avenir Book"/>
          <w:color w:val="262626" w:themeColor="text1" w:themeTint="D9"/>
          <w:sz w:val="20"/>
          <w:szCs w:val="20"/>
          <w:lang w:val="en-GB"/>
        </w:rPr>
        <w:t>,</w:t>
      </w:r>
      <w:r w:rsidR="002E45E0" w:rsidRPr="00F1151D">
        <w:rPr>
          <w:rFonts w:ascii="Avenir Book" w:hAnsi="Avenir Book"/>
          <w:color w:val="262626" w:themeColor="text1" w:themeTint="D9"/>
          <w:sz w:val="20"/>
          <w:szCs w:val="20"/>
          <w:lang w:val="en-GB"/>
        </w:rPr>
        <w:t xml:space="preserve"> </w:t>
      </w:r>
      <w:r w:rsidR="00D422E2" w:rsidRPr="00F1151D">
        <w:rPr>
          <w:rFonts w:ascii="Avenir Book" w:hAnsi="Avenir Book"/>
          <w:color w:val="262626" w:themeColor="text1" w:themeTint="D9"/>
          <w:sz w:val="20"/>
          <w:szCs w:val="20"/>
          <w:lang w:val="en-GB"/>
        </w:rPr>
        <w:t>technical</w:t>
      </w:r>
      <w:r w:rsidR="002C0332" w:rsidRPr="00F1151D">
        <w:rPr>
          <w:rFonts w:ascii="Avenir Book" w:hAnsi="Avenir Book"/>
          <w:color w:val="262626" w:themeColor="text1" w:themeTint="D9"/>
          <w:sz w:val="20"/>
          <w:szCs w:val="20"/>
          <w:lang w:val="en-GB"/>
        </w:rPr>
        <w:t xml:space="preserve">ly proficient, </w:t>
      </w:r>
      <w:r w:rsidR="00113D19">
        <w:rPr>
          <w:rFonts w:ascii="Avenir Book" w:hAnsi="Avenir Book"/>
          <w:color w:val="262626" w:themeColor="text1" w:themeTint="D9"/>
          <w:sz w:val="20"/>
          <w:szCs w:val="20"/>
          <w:lang w:val="en-GB"/>
        </w:rPr>
        <w:t>software d</w:t>
      </w:r>
      <w:r w:rsidR="00153252" w:rsidRPr="00113D19">
        <w:rPr>
          <w:rFonts w:ascii="Avenir Book" w:hAnsi="Avenir Book"/>
          <w:color w:val="262626" w:themeColor="text1" w:themeTint="D9"/>
          <w:sz w:val="20"/>
          <w:szCs w:val="20"/>
          <w:lang w:val="en-GB"/>
        </w:rPr>
        <w:t>evelop</w:t>
      </w:r>
      <w:r w:rsidR="00113D19">
        <w:rPr>
          <w:rFonts w:ascii="Avenir Book" w:hAnsi="Avenir Book"/>
          <w:color w:val="262626" w:themeColor="text1" w:themeTint="D9"/>
          <w:sz w:val="20"/>
          <w:szCs w:val="20"/>
          <w:lang w:val="en-GB"/>
        </w:rPr>
        <w:t>er</w:t>
      </w:r>
      <w:r w:rsidR="00322183" w:rsidRPr="00113D19">
        <w:rPr>
          <w:rFonts w:ascii="Avenir Book" w:hAnsi="Avenir Book"/>
          <w:color w:val="262626" w:themeColor="text1" w:themeTint="D9"/>
          <w:sz w:val="20"/>
          <w:szCs w:val="20"/>
          <w:lang w:val="en-GB"/>
        </w:rPr>
        <w:t xml:space="preserve"> </w:t>
      </w:r>
      <w:r w:rsidR="002E7CBC" w:rsidRPr="00F1151D">
        <w:rPr>
          <w:rFonts w:ascii="Avenir Book" w:hAnsi="Avenir Book"/>
          <w:color w:val="262626" w:themeColor="text1" w:themeTint="D9"/>
          <w:sz w:val="20"/>
          <w:szCs w:val="20"/>
          <w:lang w:val="en-GB"/>
        </w:rPr>
        <w:t xml:space="preserve">with </w:t>
      </w:r>
      <w:r w:rsidR="008E2E8E">
        <w:rPr>
          <w:rFonts w:ascii="Avenir Book" w:hAnsi="Avenir Book"/>
          <w:color w:val="262626" w:themeColor="text1" w:themeTint="D9"/>
          <w:sz w:val="20"/>
          <w:szCs w:val="20"/>
          <w:lang w:val="en-GB"/>
        </w:rPr>
        <w:t>21</w:t>
      </w:r>
      <w:r w:rsidR="00864316" w:rsidRPr="00F1151D">
        <w:rPr>
          <w:rFonts w:ascii="Avenir Book" w:hAnsi="Avenir Book"/>
          <w:color w:val="262626" w:themeColor="text1" w:themeTint="D9"/>
          <w:sz w:val="20"/>
          <w:szCs w:val="20"/>
          <w:lang w:val="en-GB"/>
        </w:rPr>
        <w:t>+</w:t>
      </w:r>
      <w:r w:rsidR="002E7CBC" w:rsidRPr="00F1151D">
        <w:rPr>
          <w:rFonts w:ascii="Avenir Book" w:hAnsi="Avenir Book"/>
          <w:color w:val="262626" w:themeColor="text1" w:themeTint="D9"/>
          <w:sz w:val="20"/>
          <w:szCs w:val="20"/>
          <w:lang w:val="en-GB"/>
        </w:rPr>
        <w:t xml:space="preserve"> years of commercial software development experience</w:t>
      </w:r>
      <w:r w:rsidR="002E45E0" w:rsidRPr="00F1151D">
        <w:rPr>
          <w:rFonts w:ascii="Avenir Book" w:hAnsi="Avenir Book"/>
          <w:color w:val="262626" w:themeColor="text1" w:themeTint="D9"/>
          <w:sz w:val="20"/>
          <w:szCs w:val="20"/>
          <w:lang w:val="en-GB"/>
        </w:rPr>
        <w:t xml:space="preserve">. </w:t>
      </w:r>
      <w:r w:rsidR="00551F53">
        <w:rPr>
          <w:rFonts w:ascii="Avenir Book" w:hAnsi="Avenir Book"/>
          <w:color w:val="262626" w:themeColor="text1" w:themeTint="D9"/>
          <w:sz w:val="20"/>
          <w:szCs w:val="20"/>
          <w:lang w:val="en-GB"/>
        </w:rPr>
        <w:t>Currently learning how to</w:t>
      </w:r>
      <w:r w:rsidR="00551F53" w:rsidRPr="00551F53">
        <w:rPr>
          <w:rFonts w:ascii="Avenir Book" w:hAnsi="Avenir Book"/>
          <w:color w:val="262626" w:themeColor="text1" w:themeTint="D9"/>
          <w:sz w:val="20"/>
          <w:szCs w:val="20"/>
          <w:lang w:val="en-GB"/>
        </w:rPr>
        <w:t xml:space="preserve"> develop</w:t>
      </w:r>
      <w:r w:rsidR="00551F53">
        <w:rPr>
          <w:rFonts w:ascii="Avenir Book" w:hAnsi="Avenir Book"/>
          <w:color w:val="262626" w:themeColor="text1" w:themeTint="D9"/>
          <w:sz w:val="20"/>
          <w:szCs w:val="20"/>
          <w:lang w:val="en-GB"/>
        </w:rPr>
        <w:t xml:space="preserve"> </w:t>
      </w:r>
      <w:r w:rsidR="00551F53" w:rsidRPr="00551F53">
        <w:rPr>
          <w:rFonts w:ascii="Avenir Book" w:hAnsi="Avenir Book"/>
          <w:color w:val="262626" w:themeColor="text1" w:themeTint="D9"/>
          <w:sz w:val="20"/>
          <w:szCs w:val="20"/>
          <w:lang w:val="en-GB"/>
        </w:rPr>
        <w:t>web applications using open source technologies.</w:t>
      </w:r>
      <w:r w:rsidR="00551F53">
        <w:rPr>
          <w:rFonts w:ascii="Avenir Book" w:hAnsi="Avenir Book"/>
          <w:color w:val="262626" w:themeColor="text1" w:themeTint="D9"/>
          <w:sz w:val="20"/>
          <w:szCs w:val="20"/>
          <w:lang w:val="en-GB"/>
        </w:rPr>
        <w:t xml:space="preserve"> </w:t>
      </w:r>
      <w:r w:rsidR="00551F53" w:rsidRPr="00551F53">
        <w:rPr>
          <w:rFonts w:ascii="Avenir Book" w:hAnsi="Avenir Book"/>
          <w:color w:val="262626" w:themeColor="text1" w:themeTint="D9"/>
          <w:sz w:val="20"/>
          <w:szCs w:val="20"/>
          <w:lang w:val="en-GB"/>
        </w:rPr>
        <w:t xml:space="preserve">I'm looking for a job as a Junior Web Developer and </w:t>
      </w:r>
      <w:r w:rsidR="00551F53">
        <w:rPr>
          <w:rFonts w:ascii="Avenir Book" w:hAnsi="Avenir Book"/>
          <w:color w:val="262626" w:themeColor="text1" w:themeTint="D9"/>
          <w:sz w:val="20"/>
          <w:szCs w:val="20"/>
          <w:lang w:val="en-GB"/>
        </w:rPr>
        <w:t xml:space="preserve">expect </w:t>
      </w:r>
      <w:r w:rsidR="00551F53" w:rsidRPr="00551F53">
        <w:rPr>
          <w:rFonts w:ascii="Avenir Book" w:hAnsi="Avenir Book"/>
          <w:color w:val="262626" w:themeColor="text1" w:themeTint="D9"/>
          <w:sz w:val="20"/>
          <w:szCs w:val="20"/>
          <w:lang w:val="en-GB"/>
        </w:rPr>
        <w:t>to quickly progress from there.</w:t>
      </w:r>
    </w:p>
    <w:p w14:paraId="3E65467C" w14:textId="03A94DB4" w:rsidR="00662E5B" w:rsidRPr="00F1151D" w:rsidRDefault="00C2534F" w:rsidP="00F1151D">
      <w:pPr>
        <w:spacing w:before="8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 xml:space="preserve">Designed and implemented software used by: </w:t>
      </w:r>
      <w:r w:rsidRPr="00F1151D">
        <w:rPr>
          <w:rFonts w:ascii="Avenir Book" w:hAnsi="Avenir Book"/>
          <w:i/>
          <w:color w:val="262626" w:themeColor="text1" w:themeTint="D9"/>
          <w:sz w:val="20"/>
          <w:szCs w:val="20"/>
          <w:lang w:val="en-GB"/>
        </w:rPr>
        <w:t xml:space="preserve">BP, ExxonMobil, </w:t>
      </w:r>
      <w:r w:rsidR="009A540D" w:rsidRPr="00F1151D">
        <w:rPr>
          <w:rFonts w:ascii="Avenir Book" w:hAnsi="Avenir Book"/>
          <w:i/>
          <w:color w:val="262626" w:themeColor="text1" w:themeTint="D9"/>
          <w:sz w:val="20"/>
          <w:szCs w:val="20"/>
          <w:lang w:val="en-GB"/>
        </w:rPr>
        <w:t xml:space="preserve">General Motors, </w:t>
      </w:r>
      <w:r w:rsidR="007E6FB6" w:rsidRPr="00F1151D">
        <w:rPr>
          <w:rFonts w:ascii="Avenir Book" w:hAnsi="Avenir Book"/>
          <w:i/>
          <w:color w:val="262626" w:themeColor="text1" w:themeTint="D9"/>
          <w:sz w:val="20"/>
          <w:szCs w:val="20"/>
          <w:lang w:val="en-GB"/>
        </w:rPr>
        <w:t xml:space="preserve">Ford, </w:t>
      </w:r>
      <w:r w:rsidRPr="00F1151D">
        <w:rPr>
          <w:rFonts w:ascii="Avenir Book" w:hAnsi="Avenir Book"/>
          <w:i/>
          <w:color w:val="262626" w:themeColor="text1" w:themeTint="D9"/>
          <w:sz w:val="20"/>
          <w:szCs w:val="20"/>
          <w:lang w:val="en-GB"/>
        </w:rPr>
        <w:t>Hyundai</w:t>
      </w:r>
      <w:r w:rsidR="00B62873" w:rsidRPr="00F1151D">
        <w:rPr>
          <w:rFonts w:ascii="Avenir Book" w:hAnsi="Avenir Book"/>
          <w:i/>
          <w:color w:val="262626" w:themeColor="text1" w:themeTint="D9"/>
          <w:sz w:val="20"/>
          <w:szCs w:val="20"/>
          <w:lang w:val="en-GB"/>
        </w:rPr>
        <w:t>,</w:t>
      </w:r>
      <w:r w:rsidRPr="00F1151D">
        <w:rPr>
          <w:rFonts w:ascii="Avenir Book" w:hAnsi="Avenir Book"/>
          <w:i/>
          <w:color w:val="262626" w:themeColor="text1" w:themeTint="D9"/>
          <w:sz w:val="20"/>
          <w:szCs w:val="20"/>
          <w:lang w:val="en-GB"/>
        </w:rPr>
        <w:t xml:space="preserve"> Kia, Peugeot</w:t>
      </w:r>
      <w:r w:rsidR="00B62873" w:rsidRPr="00F1151D">
        <w:rPr>
          <w:rFonts w:ascii="Avenir Book" w:hAnsi="Avenir Book"/>
          <w:i/>
          <w:color w:val="262626" w:themeColor="text1" w:themeTint="D9"/>
          <w:sz w:val="20"/>
          <w:szCs w:val="20"/>
          <w:lang w:val="en-GB"/>
        </w:rPr>
        <w:t>,</w:t>
      </w:r>
      <w:r w:rsidR="00322183" w:rsidRPr="00F1151D">
        <w:rPr>
          <w:rFonts w:ascii="Avenir Book" w:hAnsi="Avenir Book"/>
          <w:i/>
          <w:color w:val="262626" w:themeColor="text1" w:themeTint="D9"/>
          <w:sz w:val="20"/>
          <w:szCs w:val="20"/>
          <w:lang w:val="en-GB"/>
        </w:rPr>
        <w:t xml:space="preserve"> Citroë</w:t>
      </w:r>
      <w:r w:rsidRPr="00F1151D">
        <w:rPr>
          <w:rFonts w:ascii="Avenir Book" w:hAnsi="Avenir Book"/>
          <w:i/>
          <w:color w:val="262626" w:themeColor="text1" w:themeTint="D9"/>
          <w:sz w:val="20"/>
          <w:szCs w:val="20"/>
          <w:lang w:val="en-GB"/>
        </w:rPr>
        <w:t xml:space="preserve">n, Chrysler, </w:t>
      </w:r>
      <w:r w:rsidR="009A540D" w:rsidRPr="00F1151D">
        <w:rPr>
          <w:rFonts w:ascii="Avenir Book" w:hAnsi="Avenir Book"/>
          <w:i/>
          <w:color w:val="262626" w:themeColor="text1" w:themeTint="D9"/>
          <w:sz w:val="20"/>
          <w:szCs w:val="20"/>
          <w:lang w:val="en-GB"/>
        </w:rPr>
        <w:t xml:space="preserve">LG, </w:t>
      </w:r>
      <w:r w:rsidRPr="00F1151D">
        <w:rPr>
          <w:rFonts w:ascii="Avenir Book" w:hAnsi="Avenir Book"/>
          <w:i/>
          <w:color w:val="262626" w:themeColor="text1" w:themeTint="D9"/>
          <w:sz w:val="20"/>
          <w:szCs w:val="20"/>
          <w:lang w:val="en-GB"/>
        </w:rPr>
        <w:t>Jaguar</w:t>
      </w:r>
      <w:r w:rsidR="00B62873" w:rsidRPr="00F1151D">
        <w:rPr>
          <w:rFonts w:ascii="Avenir Book" w:hAnsi="Avenir Book"/>
          <w:i/>
          <w:color w:val="262626" w:themeColor="text1" w:themeTint="D9"/>
          <w:sz w:val="20"/>
          <w:szCs w:val="20"/>
          <w:lang w:val="en-GB"/>
        </w:rPr>
        <w:t>,</w:t>
      </w:r>
      <w:r w:rsidRPr="00F1151D">
        <w:rPr>
          <w:rFonts w:ascii="Avenir Book" w:hAnsi="Avenir Book"/>
          <w:i/>
          <w:color w:val="262626" w:themeColor="text1" w:themeTint="D9"/>
          <w:sz w:val="20"/>
          <w:szCs w:val="20"/>
          <w:lang w:val="en-GB"/>
        </w:rPr>
        <w:t xml:space="preserve"> </w:t>
      </w:r>
      <w:r w:rsidR="002E45E0" w:rsidRPr="00F1151D">
        <w:rPr>
          <w:rFonts w:ascii="Avenir Book" w:hAnsi="Avenir Book"/>
          <w:i/>
          <w:color w:val="262626" w:themeColor="text1" w:themeTint="D9"/>
          <w:sz w:val="20"/>
          <w:szCs w:val="20"/>
          <w:lang w:val="en-GB"/>
        </w:rPr>
        <w:t>Land Rover, Bentley,</w:t>
      </w:r>
      <w:r w:rsidR="007E6FB6" w:rsidRPr="00F1151D">
        <w:rPr>
          <w:rFonts w:ascii="Avenir Book" w:hAnsi="Avenir Book"/>
          <w:i/>
          <w:color w:val="262626" w:themeColor="text1" w:themeTint="D9"/>
          <w:sz w:val="20"/>
          <w:szCs w:val="20"/>
          <w:lang w:val="en-GB"/>
        </w:rPr>
        <w:t xml:space="preserve"> Aston Martin</w:t>
      </w:r>
      <w:r w:rsidR="002E45E0" w:rsidRPr="00F1151D">
        <w:rPr>
          <w:rFonts w:ascii="Avenir Book" w:hAnsi="Avenir Book"/>
          <w:i/>
          <w:color w:val="262626" w:themeColor="text1" w:themeTint="D9"/>
          <w:sz w:val="20"/>
          <w:szCs w:val="20"/>
          <w:lang w:val="en-GB"/>
        </w:rPr>
        <w:t>, US Air Force</w:t>
      </w:r>
      <w:r w:rsidR="009C0FF4" w:rsidRPr="00F1151D">
        <w:rPr>
          <w:rFonts w:ascii="Avenir Book" w:hAnsi="Avenir Book"/>
          <w:i/>
          <w:color w:val="262626" w:themeColor="text1" w:themeTint="D9"/>
          <w:sz w:val="20"/>
          <w:szCs w:val="20"/>
          <w:lang w:val="en-GB"/>
        </w:rPr>
        <w:t xml:space="preserve"> and multiple airlines including</w:t>
      </w:r>
      <w:r w:rsidR="004733B0" w:rsidRPr="00F1151D">
        <w:rPr>
          <w:rFonts w:ascii="Avenir Book" w:hAnsi="Avenir Book"/>
          <w:i/>
          <w:color w:val="262626" w:themeColor="text1" w:themeTint="D9"/>
          <w:sz w:val="20"/>
          <w:szCs w:val="20"/>
          <w:lang w:val="en-GB"/>
        </w:rPr>
        <w:t xml:space="preserve"> Lufthansa, </w:t>
      </w:r>
      <w:r w:rsidR="009C0FF4" w:rsidRPr="00F1151D">
        <w:rPr>
          <w:rFonts w:ascii="Avenir Book" w:hAnsi="Avenir Book"/>
          <w:i/>
          <w:color w:val="262626" w:themeColor="text1" w:themeTint="D9"/>
          <w:sz w:val="20"/>
          <w:szCs w:val="20"/>
          <w:lang w:val="en-GB"/>
        </w:rPr>
        <w:t>Cathay Pacific, Air China and Alitalia</w:t>
      </w:r>
      <w:r w:rsidR="00662E5B" w:rsidRPr="00F1151D">
        <w:rPr>
          <w:rFonts w:ascii="Avenir Book" w:hAnsi="Avenir Book"/>
          <w:color w:val="262626" w:themeColor="text1" w:themeTint="D9"/>
          <w:sz w:val="20"/>
          <w:szCs w:val="20"/>
          <w:lang w:val="en-GB"/>
        </w:rPr>
        <w:t>.</w:t>
      </w:r>
    </w:p>
    <w:p w14:paraId="75ED3A0A" w14:textId="76FA4B3D" w:rsidR="002F460A" w:rsidRPr="00360C84" w:rsidRDefault="002F460A" w:rsidP="0025316F">
      <w:pPr>
        <w:pStyle w:val="Heading1"/>
        <w:spacing w:before="240"/>
        <w:rPr>
          <w:rFonts w:ascii="Avenir Heavy" w:hAnsi="Avenir Heavy"/>
          <w:b w:val="0"/>
          <w:lang w:val="en-GB"/>
        </w:rPr>
      </w:pPr>
      <w:r w:rsidRPr="00360C84">
        <w:rPr>
          <w:rFonts w:ascii="Avenir Heavy" w:hAnsi="Avenir Heavy"/>
          <w:b w:val="0"/>
          <w:lang w:val="en-GB"/>
        </w:rPr>
        <w:t>Skills</w:t>
      </w:r>
      <w:r w:rsidR="00C57BE6" w:rsidRPr="00360C84">
        <w:rPr>
          <w:rFonts w:ascii="Avenir Heavy" w:hAnsi="Avenir Heavy"/>
          <w:b w:val="0"/>
          <w:lang w:val="en-GB"/>
        </w:rPr>
        <w:t>et</w:t>
      </w:r>
      <w:bookmarkStart w:id="0" w:name="_GoBack"/>
      <w:bookmarkEnd w:id="0"/>
    </w:p>
    <w:p w14:paraId="154EFDAD" w14:textId="1D6CF446" w:rsidR="00127E59" w:rsidRPr="00F1151D" w:rsidRDefault="00127E59" w:rsidP="00127E59">
      <w:pPr>
        <w:spacing w:before="40" w:after="40"/>
        <w:rPr>
          <w:rFonts w:ascii="Avenir Book" w:hAnsi="Avenir Book"/>
          <w:i/>
          <w:color w:val="262626" w:themeColor="text1" w:themeTint="D9"/>
          <w:sz w:val="20"/>
          <w:szCs w:val="20"/>
          <w:lang w:val="en-GB"/>
        </w:rPr>
      </w:pPr>
      <w:r w:rsidRPr="00360C84">
        <w:rPr>
          <w:rFonts w:ascii="Avenir Heavy" w:hAnsi="Avenir Heavy"/>
          <w:color w:val="3F51B5"/>
          <w:sz w:val="20"/>
          <w:szCs w:val="20"/>
          <w:lang w:val="en-GB"/>
        </w:rPr>
        <w:t>Programming:</w:t>
      </w:r>
      <w:r w:rsidRPr="00F1151D">
        <w:rPr>
          <w:rFonts w:ascii="Avenir Book" w:hAnsi="Avenir Book"/>
          <w:i/>
          <w:color w:val="262626" w:themeColor="text1" w:themeTint="D9"/>
          <w:sz w:val="20"/>
          <w:szCs w:val="20"/>
          <w:lang w:val="en-GB"/>
        </w:rPr>
        <w:t xml:space="preserve"> </w:t>
      </w:r>
      <w:r>
        <w:rPr>
          <w:rFonts w:ascii="Avenir Book" w:hAnsi="Avenir Book"/>
          <w:i/>
          <w:color w:val="262626" w:themeColor="text1" w:themeTint="D9"/>
          <w:sz w:val="20"/>
          <w:szCs w:val="20"/>
          <w:lang w:val="en-GB"/>
        </w:rPr>
        <w:t xml:space="preserve">HTML, CSS, SASS, JavaScript, ES6, XML, Node, </w:t>
      </w:r>
      <w:r w:rsidR="00EE408D">
        <w:rPr>
          <w:rFonts w:ascii="Avenir Book" w:hAnsi="Avenir Book"/>
          <w:i/>
          <w:color w:val="262626" w:themeColor="text1" w:themeTint="D9"/>
          <w:sz w:val="20"/>
          <w:szCs w:val="20"/>
          <w:lang w:val="en-GB"/>
        </w:rPr>
        <w:t>Jest</w:t>
      </w:r>
      <w:r w:rsidR="00496390">
        <w:rPr>
          <w:rFonts w:ascii="Avenir Book" w:hAnsi="Avenir Book"/>
          <w:i/>
          <w:color w:val="262626" w:themeColor="text1" w:themeTint="D9"/>
          <w:sz w:val="20"/>
          <w:szCs w:val="20"/>
          <w:lang w:val="en-GB"/>
        </w:rPr>
        <w:t xml:space="preserve">, </w:t>
      </w:r>
      <w:r>
        <w:rPr>
          <w:rFonts w:ascii="Avenir Book" w:hAnsi="Avenir Book"/>
          <w:i/>
          <w:color w:val="262626" w:themeColor="text1" w:themeTint="D9"/>
          <w:sz w:val="20"/>
          <w:szCs w:val="20"/>
          <w:lang w:val="en-GB"/>
        </w:rPr>
        <w:t xml:space="preserve">SEO, Analytics, WordPress, C#, C, C++, </w:t>
      </w:r>
      <w:r w:rsidRPr="00F1151D">
        <w:rPr>
          <w:rFonts w:ascii="Avenir Book" w:hAnsi="Avenir Book"/>
          <w:i/>
          <w:color w:val="262626" w:themeColor="text1" w:themeTint="D9"/>
          <w:sz w:val="20"/>
          <w:szCs w:val="20"/>
          <w:lang w:val="en-GB"/>
        </w:rPr>
        <w:t xml:space="preserve">Visual </w:t>
      </w:r>
      <w:r>
        <w:rPr>
          <w:rFonts w:ascii="Avenir Book" w:hAnsi="Avenir Book"/>
          <w:i/>
          <w:color w:val="262626" w:themeColor="text1" w:themeTint="D9"/>
          <w:sz w:val="20"/>
          <w:szCs w:val="20"/>
          <w:lang w:val="en-GB"/>
        </w:rPr>
        <w:t xml:space="preserve">Basic, VB6, .Net, </w:t>
      </w:r>
      <w:r w:rsidRPr="00F1151D">
        <w:rPr>
          <w:rFonts w:ascii="Avenir Book" w:hAnsi="Avenir Book"/>
          <w:i/>
          <w:color w:val="262626" w:themeColor="text1" w:themeTint="D9"/>
          <w:sz w:val="20"/>
          <w:szCs w:val="20"/>
          <w:lang w:val="en-GB"/>
        </w:rPr>
        <w:t>ASP.Net MVC</w:t>
      </w:r>
      <w:r>
        <w:rPr>
          <w:rFonts w:ascii="Avenir Book" w:hAnsi="Avenir Book"/>
          <w:i/>
          <w:color w:val="262626" w:themeColor="text1" w:themeTint="D9"/>
          <w:sz w:val="20"/>
          <w:szCs w:val="20"/>
          <w:lang w:val="en-GB"/>
        </w:rPr>
        <w:t>,</w:t>
      </w:r>
      <w:r w:rsidRPr="00127E59">
        <w:rPr>
          <w:rFonts w:ascii="Avenir Book" w:hAnsi="Avenir Book"/>
          <w:i/>
          <w:color w:val="262626" w:themeColor="text1" w:themeTint="D9"/>
          <w:sz w:val="20"/>
          <w:szCs w:val="20"/>
          <w:lang w:val="en-GB"/>
        </w:rPr>
        <w:t xml:space="preserve"> </w:t>
      </w:r>
      <w:r>
        <w:rPr>
          <w:rFonts w:ascii="Avenir Book" w:hAnsi="Avenir Book"/>
          <w:i/>
          <w:color w:val="262626" w:themeColor="text1" w:themeTint="D9"/>
          <w:sz w:val="20"/>
          <w:szCs w:val="20"/>
          <w:lang w:val="en-GB"/>
        </w:rPr>
        <w:t>WPF.</w:t>
      </w:r>
    </w:p>
    <w:p w14:paraId="1266A068" w14:textId="7D639BE4" w:rsidR="00127E59" w:rsidRDefault="00127E59" w:rsidP="00127E59">
      <w:pPr>
        <w:spacing w:before="40" w:after="40"/>
        <w:rPr>
          <w:rFonts w:ascii="Avenir Book" w:hAnsi="Avenir Book"/>
          <w:i/>
          <w:color w:val="262626" w:themeColor="text1" w:themeTint="D9"/>
          <w:sz w:val="20"/>
          <w:szCs w:val="20"/>
          <w:lang w:val="en-GB"/>
        </w:rPr>
      </w:pPr>
      <w:r w:rsidRPr="00151DB8">
        <w:rPr>
          <w:rFonts w:ascii="Avenir Heavy" w:hAnsi="Avenir Heavy"/>
          <w:color w:val="3F51B5"/>
          <w:sz w:val="20"/>
          <w:szCs w:val="20"/>
          <w:lang w:val="en-GB"/>
        </w:rPr>
        <w:t>Tools:</w:t>
      </w:r>
      <w:r w:rsidRPr="00F1151D">
        <w:rPr>
          <w:rFonts w:ascii="Avenir Book" w:hAnsi="Avenir Book"/>
          <w:i/>
          <w:color w:val="262626" w:themeColor="text1" w:themeTint="D9"/>
          <w:sz w:val="20"/>
          <w:szCs w:val="20"/>
          <w:lang w:val="en-GB"/>
        </w:rPr>
        <w:t xml:space="preserve"> </w:t>
      </w:r>
      <w:r w:rsidR="00EE408D" w:rsidRPr="00EE408D">
        <w:rPr>
          <w:rFonts w:ascii="Avenir Book" w:hAnsi="Avenir Book"/>
          <w:bCs/>
          <w:i/>
          <w:color w:val="262626" w:themeColor="text1" w:themeTint="D9"/>
          <w:sz w:val="20"/>
          <w:szCs w:val="20"/>
          <w:lang w:val="en-GB"/>
        </w:rPr>
        <w:t>UX</w:t>
      </w:r>
      <w:r w:rsidR="00EE408D">
        <w:rPr>
          <w:rFonts w:ascii="Avenir Book" w:hAnsi="Avenir Book"/>
          <w:bCs/>
          <w:i/>
          <w:color w:val="262626" w:themeColor="text1" w:themeTint="D9"/>
          <w:sz w:val="20"/>
          <w:szCs w:val="20"/>
          <w:lang w:val="en-GB"/>
        </w:rPr>
        <w:t xml:space="preserve">, </w:t>
      </w:r>
      <w:r w:rsidR="00EE408D" w:rsidRPr="00EE408D">
        <w:rPr>
          <w:rFonts w:ascii="Avenir Book" w:hAnsi="Avenir Book"/>
          <w:bCs/>
          <w:i/>
          <w:color w:val="262626" w:themeColor="text1" w:themeTint="D9"/>
          <w:sz w:val="20"/>
          <w:szCs w:val="20"/>
          <w:lang w:val="en-GB"/>
        </w:rPr>
        <w:t>Responsive Design</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Design Patterns</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Unit Testing</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Git</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Chrome Inspector</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Atom</w:t>
      </w:r>
      <w:r w:rsidR="00EE408D">
        <w:rPr>
          <w:rFonts w:ascii="Avenir Book" w:hAnsi="Avenir Book"/>
          <w:bCs/>
          <w:i/>
          <w:color w:val="262626" w:themeColor="text1" w:themeTint="D9"/>
          <w:sz w:val="20"/>
          <w:szCs w:val="20"/>
          <w:lang w:val="en-GB"/>
        </w:rPr>
        <w:t>, VS</w:t>
      </w:r>
      <w:r w:rsidR="00782FD3">
        <w:rPr>
          <w:rFonts w:ascii="Avenir Book" w:hAnsi="Avenir Book"/>
          <w:bCs/>
          <w:i/>
          <w:color w:val="262626" w:themeColor="text1" w:themeTint="D9"/>
          <w:sz w:val="20"/>
          <w:szCs w:val="20"/>
          <w:lang w:val="en-GB"/>
        </w:rPr>
        <w:t xml:space="preserve"> </w:t>
      </w:r>
      <w:r w:rsidR="00EE408D">
        <w:rPr>
          <w:rFonts w:ascii="Avenir Book" w:hAnsi="Avenir Book"/>
          <w:bCs/>
          <w:i/>
          <w:color w:val="262626" w:themeColor="text1" w:themeTint="D9"/>
          <w:sz w:val="20"/>
          <w:szCs w:val="20"/>
          <w:lang w:val="en-GB"/>
        </w:rPr>
        <w:t xml:space="preserve">Code, </w:t>
      </w:r>
      <w:r w:rsidR="00EE408D" w:rsidRPr="00EE408D">
        <w:rPr>
          <w:rFonts w:ascii="Avenir Book" w:hAnsi="Avenir Book"/>
          <w:bCs/>
          <w:i/>
          <w:color w:val="262626" w:themeColor="text1" w:themeTint="D9"/>
          <w:sz w:val="20"/>
          <w:szCs w:val="20"/>
          <w:lang w:val="en-GB"/>
        </w:rPr>
        <w:t>CodeKit</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ESLint</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Babel</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Prettier</w:t>
      </w:r>
      <w:r w:rsidR="00EE408D">
        <w:rPr>
          <w:rFonts w:ascii="Avenir Book" w:hAnsi="Avenir Book"/>
          <w:bCs/>
          <w:i/>
          <w:color w:val="262626" w:themeColor="text1" w:themeTint="D9"/>
          <w:sz w:val="20"/>
          <w:szCs w:val="20"/>
          <w:lang w:val="en-GB"/>
        </w:rPr>
        <w:t>, Slack,</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Assembla</w:t>
      </w:r>
      <w:r w:rsidR="00EE408D">
        <w:rPr>
          <w:rFonts w:ascii="Avenir Book" w:hAnsi="Avenir Book"/>
          <w:bCs/>
          <w:i/>
          <w:color w:val="262626" w:themeColor="text1" w:themeTint="D9"/>
          <w:sz w:val="20"/>
          <w:szCs w:val="20"/>
          <w:lang w:val="en-GB"/>
        </w:rPr>
        <w:t>,</w:t>
      </w:r>
      <w:r w:rsidR="00EE408D" w:rsidRPr="00EE408D">
        <w:rPr>
          <w:rFonts w:ascii="Avenir Book" w:hAnsi="Avenir Book"/>
          <w:i/>
          <w:color w:val="262626" w:themeColor="text1" w:themeTint="D9"/>
          <w:sz w:val="20"/>
          <w:szCs w:val="20"/>
          <w:lang w:val="en-GB"/>
        </w:rPr>
        <w:t> </w:t>
      </w:r>
      <w:r w:rsidR="00EE408D" w:rsidRPr="00EE408D">
        <w:rPr>
          <w:rFonts w:ascii="Avenir Book" w:hAnsi="Avenir Book"/>
          <w:bCs/>
          <w:i/>
          <w:color w:val="262626" w:themeColor="text1" w:themeTint="D9"/>
          <w:sz w:val="20"/>
          <w:szCs w:val="20"/>
          <w:lang w:val="en-GB"/>
        </w:rPr>
        <w:t>UML</w:t>
      </w:r>
      <w:r w:rsidR="00EE408D">
        <w:rPr>
          <w:rFonts w:ascii="Avenir Book" w:hAnsi="Avenir Book"/>
          <w:bCs/>
          <w:i/>
          <w:color w:val="262626" w:themeColor="text1" w:themeTint="D9"/>
          <w:sz w:val="20"/>
          <w:szCs w:val="20"/>
          <w:lang w:val="en-GB"/>
        </w:rPr>
        <w:t>.</w:t>
      </w:r>
    </w:p>
    <w:p w14:paraId="751A20B3" w14:textId="733FDF45" w:rsidR="00E8519E" w:rsidRPr="00F1151D" w:rsidRDefault="00E8519E" w:rsidP="00B34EC2">
      <w:pPr>
        <w:spacing w:before="40" w:after="40"/>
        <w:rPr>
          <w:rFonts w:ascii="Avenir Book" w:hAnsi="Avenir Book"/>
          <w:i/>
          <w:color w:val="262626" w:themeColor="text1" w:themeTint="D9"/>
          <w:sz w:val="20"/>
          <w:szCs w:val="20"/>
          <w:lang w:val="en-GB"/>
        </w:rPr>
      </w:pPr>
      <w:r w:rsidRPr="00151DB8">
        <w:rPr>
          <w:rFonts w:ascii="Avenir Heavy" w:hAnsi="Avenir Heavy"/>
          <w:color w:val="3F51B5"/>
          <w:sz w:val="20"/>
          <w:szCs w:val="20"/>
          <w:lang w:val="en-GB"/>
        </w:rPr>
        <w:t>Process</w:t>
      </w:r>
      <w:r w:rsidR="00C57BE6" w:rsidRPr="00151DB8">
        <w:rPr>
          <w:rFonts w:ascii="Avenir Heavy" w:hAnsi="Avenir Heavy"/>
          <w:color w:val="3F51B5"/>
          <w:sz w:val="20"/>
          <w:szCs w:val="20"/>
          <w:lang w:val="en-GB"/>
        </w:rPr>
        <w:t>:</w:t>
      </w:r>
      <w:r w:rsidR="00C57BE6" w:rsidRPr="00F1151D">
        <w:rPr>
          <w:rFonts w:ascii="Avenir Book" w:hAnsi="Avenir Book"/>
          <w:i/>
          <w:color w:val="262626" w:themeColor="text1" w:themeTint="D9"/>
          <w:sz w:val="20"/>
          <w:szCs w:val="20"/>
          <w:lang w:val="en-GB"/>
        </w:rPr>
        <w:t xml:space="preserve"> Agile </w:t>
      </w:r>
      <w:r w:rsidR="00E628A2">
        <w:rPr>
          <w:rFonts w:ascii="Avenir Book" w:hAnsi="Avenir Book"/>
          <w:i/>
          <w:color w:val="262626" w:themeColor="text1" w:themeTint="D9"/>
          <w:sz w:val="20"/>
          <w:szCs w:val="20"/>
          <w:lang w:val="en-GB"/>
        </w:rPr>
        <w:t>Methodologies</w:t>
      </w:r>
      <w:r w:rsidR="00EE408D">
        <w:rPr>
          <w:rFonts w:ascii="Avenir Book" w:hAnsi="Avenir Book"/>
          <w:i/>
          <w:color w:val="262626" w:themeColor="text1" w:themeTint="D9"/>
          <w:sz w:val="20"/>
          <w:szCs w:val="20"/>
          <w:lang w:val="en-GB"/>
        </w:rPr>
        <w:t>,</w:t>
      </w:r>
      <w:r w:rsidR="00E628A2">
        <w:rPr>
          <w:rFonts w:ascii="Avenir Book" w:hAnsi="Avenir Book"/>
          <w:i/>
          <w:color w:val="262626" w:themeColor="text1" w:themeTint="D9"/>
          <w:sz w:val="20"/>
          <w:szCs w:val="20"/>
          <w:lang w:val="en-GB"/>
        </w:rPr>
        <w:t xml:space="preserve"> Scrum</w:t>
      </w:r>
      <w:r w:rsidR="00EE408D">
        <w:rPr>
          <w:rFonts w:ascii="Avenir Book" w:hAnsi="Avenir Book"/>
          <w:i/>
          <w:color w:val="262626" w:themeColor="text1" w:themeTint="D9"/>
          <w:sz w:val="20"/>
          <w:szCs w:val="20"/>
          <w:lang w:val="en-GB"/>
        </w:rPr>
        <w:t>,</w:t>
      </w:r>
      <w:r w:rsidR="007F3711" w:rsidRPr="00F1151D">
        <w:rPr>
          <w:rFonts w:ascii="Avenir Book" w:hAnsi="Avenir Book"/>
          <w:i/>
          <w:color w:val="262626" w:themeColor="text1" w:themeTint="D9"/>
          <w:sz w:val="20"/>
          <w:szCs w:val="20"/>
          <w:lang w:val="en-GB"/>
        </w:rPr>
        <w:t xml:space="preserve"> Test-driven Development</w:t>
      </w:r>
      <w:r w:rsidR="00E628A2">
        <w:rPr>
          <w:rFonts w:ascii="Avenir Book" w:hAnsi="Avenir Book"/>
          <w:i/>
          <w:color w:val="262626" w:themeColor="text1" w:themeTint="D9"/>
          <w:sz w:val="20"/>
          <w:szCs w:val="20"/>
          <w:lang w:val="en-GB"/>
        </w:rPr>
        <w:t>.</w:t>
      </w:r>
    </w:p>
    <w:p w14:paraId="504A0508" w14:textId="5736EB5C" w:rsidR="00F52A21" w:rsidRPr="00F1151D" w:rsidRDefault="00F52A21" w:rsidP="00B34EC2">
      <w:pPr>
        <w:spacing w:before="40" w:after="40"/>
        <w:rPr>
          <w:rFonts w:ascii="Avenir Book" w:hAnsi="Avenir Book"/>
          <w:color w:val="262626" w:themeColor="text1" w:themeTint="D9"/>
          <w:sz w:val="20"/>
          <w:szCs w:val="20"/>
          <w:lang w:val="en-GB"/>
        </w:rPr>
      </w:pPr>
      <w:r w:rsidRPr="00151DB8">
        <w:rPr>
          <w:rFonts w:ascii="Avenir Heavy" w:hAnsi="Avenir Heavy"/>
          <w:color w:val="3F51B5"/>
          <w:sz w:val="20"/>
          <w:szCs w:val="20"/>
          <w:lang w:val="en-GB"/>
        </w:rPr>
        <w:t>Database:</w:t>
      </w:r>
      <w:r w:rsidRPr="00F1151D">
        <w:rPr>
          <w:rFonts w:ascii="Avenir Book" w:hAnsi="Avenir Book"/>
          <w:color w:val="262626" w:themeColor="text1" w:themeTint="D9"/>
          <w:sz w:val="20"/>
          <w:szCs w:val="20"/>
          <w:lang w:val="en-GB"/>
        </w:rPr>
        <w:t xml:space="preserve"> </w:t>
      </w:r>
      <w:r w:rsidR="00E628A2">
        <w:rPr>
          <w:rFonts w:ascii="Avenir Book" w:hAnsi="Avenir Book"/>
          <w:i/>
          <w:color w:val="262626" w:themeColor="text1" w:themeTint="D9"/>
          <w:sz w:val="20"/>
          <w:szCs w:val="20"/>
          <w:lang w:val="en-GB"/>
        </w:rPr>
        <w:t>SQL Server</w:t>
      </w:r>
      <w:r w:rsidR="00EE408D">
        <w:rPr>
          <w:rFonts w:ascii="Avenir Book" w:hAnsi="Avenir Book"/>
          <w:i/>
          <w:color w:val="262626" w:themeColor="text1" w:themeTint="D9"/>
          <w:sz w:val="20"/>
          <w:szCs w:val="20"/>
          <w:lang w:val="en-GB"/>
        </w:rPr>
        <w:t>,</w:t>
      </w:r>
      <w:r w:rsidR="00E628A2">
        <w:rPr>
          <w:rFonts w:ascii="Avenir Book" w:hAnsi="Avenir Book"/>
          <w:i/>
          <w:color w:val="262626" w:themeColor="text1" w:themeTint="D9"/>
          <w:sz w:val="20"/>
          <w:szCs w:val="20"/>
          <w:lang w:val="en-GB"/>
        </w:rPr>
        <w:t xml:space="preserve"> SSRS</w:t>
      </w:r>
      <w:r w:rsidR="00EE408D">
        <w:rPr>
          <w:rFonts w:ascii="Avenir Book" w:hAnsi="Avenir Book"/>
          <w:i/>
          <w:color w:val="262626" w:themeColor="text1" w:themeTint="D9"/>
          <w:sz w:val="20"/>
          <w:szCs w:val="20"/>
          <w:lang w:val="en-GB"/>
        </w:rPr>
        <w:t>,</w:t>
      </w:r>
      <w:r w:rsidR="00E628A2">
        <w:rPr>
          <w:rFonts w:ascii="Avenir Book" w:hAnsi="Avenir Book"/>
          <w:i/>
          <w:color w:val="262626" w:themeColor="text1" w:themeTint="D9"/>
          <w:sz w:val="20"/>
          <w:szCs w:val="20"/>
          <w:lang w:val="en-GB"/>
        </w:rPr>
        <w:t xml:space="preserve"> SSIS</w:t>
      </w:r>
      <w:r w:rsidR="00EE408D">
        <w:rPr>
          <w:rFonts w:ascii="Avenir Book" w:hAnsi="Avenir Book"/>
          <w:i/>
          <w:color w:val="262626" w:themeColor="text1" w:themeTint="D9"/>
          <w:sz w:val="20"/>
          <w:szCs w:val="20"/>
          <w:lang w:val="en-GB"/>
        </w:rPr>
        <w:t>,</w:t>
      </w:r>
      <w:r w:rsidR="00E628A2">
        <w:rPr>
          <w:rFonts w:ascii="Avenir Book" w:hAnsi="Avenir Book"/>
          <w:i/>
          <w:color w:val="262626" w:themeColor="text1" w:themeTint="D9"/>
          <w:sz w:val="20"/>
          <w:szCs w:val="20"/>
          <w:lang w:val="en-GB"/>
        </w:rPr>
        <w:t xml:space="preserve"> MySQL</w:t>
      </w:r>
      <w:r w:rsidR="00EE408D">
        <w:rPr>
          <w:rFonts w:ascii="Avenir Book" w:hAnsi="Avenir Book"/>
          <w:i/>
          <w:color w:val="262626" w:themeColor="text1" w:themeTint="D9"/>
          <w:sz w:val="20"/>
          <w:szCs w:val="20"/>
          <w:lang w:val="en-GB"/>
        </w:rPr>
        <w:t>,</w:t>
      </w:r>
      <w:r w:rsidR="00E628A2">
        <w:rPr>
          <w:rFonts w:ascii="Avenir Book" w:hAnsi="Avenir Book"/>
          <w:i/>
          <w:color w:val="262626" w:themeColor="text1" w:themeTint="D9"/>
          <w:sz w:val="20"/>
          <w:szCs w:val="20"/>
          <w:lang w:val="en-GB"/>
        </w:rPr>
        <w:t xml:space="preserve"> Oracle PL/SQL</w:t>
      </w:r>
      <w:r w:rsidR="00EE408D">
        <w:rPr>
          <w:rFonts w:ascii="Avenir Book" w:hAnsi="Avenir Book"/>
          <w:i/>
          <w:color w:val="262626" w:themeColor="text1" w:themeTint="D9"/>
          <w:sz w:val="20"/>
          <w:szCs w:val="20"/>
          <w:lang w:val="en-GB"/>
        </w:rPr>
        <w:t>, Performance O</w:t>
      </w:r>
      <w:r w:rsidR="00D01B33">
        <w:rPr>
          <w:rFonts w:ascii="Avenir Book" w:hAnsi="Avenir Book"/>
          <w:i/>
          <w:color w:val="262626" w:themeColor="text1" w:themeTint="D9"/>
          <w:sz w:val="20"/>
          <w:szCs w:val="20"/>
          <w:lang w:val="en-GB"/>
        </w:rPr>
        <w:t>ptimisation.</w:t>
      </w:r>
    </w:p>
    <w:p w14:paraId="28AC4647" w14:textId="3EA3E8E6" w:rsidR="00227108" w:rsidRPr="00227108" w:rsidRDefault="00127E59" w:rsidP="00EE408D">
      <w:pPr>
        <w:spacing w:before="40" w:after="40"/>
        <w:rPr>
          <w:rFonts w:ascii="inherit" w:eastAsia="Times New Roman" w:hAnsi="inherit" w:cs="Times New Roman"/>
          <w:lang w:val="en-GB" w:eastAsia="en-GB"/>
        </w:rPr>
      </w:pPr>
      <w:r w:rsidRPr="00151DB8">
        <w:rPr>
          <w:rFonts w:ascii="Avenir Heavy" w:hAnsi="Avenir Heavy"/>
          <w:color w:val="3F51B5"/>
          <w:sz w:val="20"/>
          <w:szCs w:val="20"/>
          <w:lang w:val="en-GB"/>
        </w:rPr>
        <w:t>Management:</w:t>
      </w:r>
      <w:r w:rsidRPr="00F1151D">
        <w:rPr>
          <w:rFonts w:ascii="Avenir Book" w:hAnsi="Avenir Book"/>
          <w:i/>
          <w:color w:val="262626" w:themeColor="text1" w:themeTint="D9"/>
          <w:sz w:val="20"/>
          <w:szCs w:val="20"/>
          <w:lang w:val="en-GB"/>
        </w:rPr>
        <w:t xml:space="preserve"> </w:t>
      </w:r>
      <w:r>
        <w:rPr>
          <w:rFonts w:ascii="Avenir Book" w:hAnsi="Avenir Book"/>
          <w:i/>
          <w:color w:val="262626" w:themeColor="text1" w:themeTint="D9"/>
          <w:sz w:val="20"/>
          <w:szCs w:val="20"/>
          <w:lang w:val="en-GB"/>
        </w:rPr>
        <w:t>Pragmatic</w:t>
      </w:r>
      <w:r w:rsidR="00EE408D">
        <w:rPr>
          <w:rFonts w:ascii="Avenir Book" w:hAnsi="Avenir Book"/>
          <w:i/>
          <w:color w:val="262626" w:themeColor="text1" w:themeTint="D9"/>
          <w:sz w:val="20"/>
          <w:szCs w:val="20"/>
          <w:lang w:val="en-GB"/>
        </w:rPr>
        <w:t>,</w:t>
      </w:r>
      <w:r>
        <w:rPr>
          <w:rFonts w:ascii="Avenir Book" w:hAnsi="Avenir Book"/>
          <w:i/>
          <w:color w:val="262626" w:themeColor="text1" w:themeTint="D9"/>
          <w:sz w:val="20"/>
          <w:szCs w:val="20"/>
          <w:lang w:val="en-GB"/>
        </w:rPr>
        <w:t xml:space="preserve"> Organised</w:t>
      </w:r>
      <w:r w:rsidR="00EE408D">
        <w:rPr>
          <w:rFonts w:ascii="Avenir Book" w:hAnsi="Avenir Book"/>
          <w:i/>
          <w:color w:val="262626" w:themeColor="text1" w:themeTint="D9"/>
          <w:sz w:val="20"/>
          <w:szCs w:val="20"/>
          <w:lang w:val="en-GB"/>
        </w:rPr>
        <w:t>,</w:t>
      </w:r>
      <w:r>
        <w:rPr>
          <w:rFonts w:ascii="Avenir Book" w:hAnsi="Avenir Book"/>
          <w:i/>
          <w:color w:val="262626" w:themeColor="text1" w:themeTint="D9"/>
          <w:sz w:val="20"/>
          <w:szCs w:val="20"/>
          <w:lang w:val="en-GB"/>
        </w:rPr>
        <w:t xml:space="preserve"> Lead</w:t>
      </w:r>
      <w:r w:rsidRPr="00F1151D">
        <w:rPr>
          <w:rFonts w:ascii="Avenir Book" w:hAnsi="Avenir Book"/>
          <w:i/>
          <w:color w:val="262626" w:themeColor="text1" w:themeTint="D9"/>
          <w:sz w:val="20"/>
          <w:szCs w:val="20"/>
          <w:lang w:val="en-GB"/>
        </w:rPr>
        <w:t xml:space="preserve"> teams </w:t>
      </w:r>
      <w:r>
        <w:rPr>
          <w:rFonts w:ascii="Avenir Book" w:hAnsi="Avenir Book"/>
          <w:i/>
          <w:color w:val="262626" w:themeColor="text1" w:themeTint="D9"/>
          <w:sz w:val="20"/>
          <w:szCs w:val="20"/>
          <w:lang w:val="en-GB"/>
        </w:rPr>
        <w:t>globally</w:t>
      </w:r>
      <w:r w:rsidR="00EE408D">
        <w:rPr>
          <w:rFonts w:ascii="Avenir Book" w:hAnsi="Avenir Book"/>
          <w:i/>
          <w:color w:val="262626" w:themeColor="text1" w:themeTint="D9"/>
          <w:sz w:val="20"/>
          <w:szCs w:val="20"/>
          <w:lang w:val="en-GB"/>
        </w:rPr>
        <w:t>,</w:t>
      </w:r>
      <w:r>
        <w:rPr>
          <w:rFonts w:ascii="Avenir Book" w:hAnsi="Avenir Book"/>
          <w:i/>
          <w:color w:val="262626" w:themeColor="text1" w:themeTint="D9"/>
          <w:sz w:val="20"/>
          <w:szCs w:val="20"/>
          <w:lang w:val="en-GB"/>
        </w:rPr>
        <w:t xml:space="preserve"> Bonus/performance targets.</w:t>
      </w:r>
    </w:p>
    <w:tbl>
      <w:tblPr>
        <w:tblStyle w:val="TableGrid"/>
        <w:tblpPr w:vertAnchor="text" w:horzAnchor="page" w:tblpX="9640" w:tblpY="1"/>
        <w:tblW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D0E3"/>
        <w:tblLook w:val="04A0" w:firstRow="1" w:lastRow="0" w:firstColumn="1" w:lastColumn="0" w:noHBand="0" w:noVBand="1"/>
      </w:tblPr>
      <w:tblGrid>
        <w:gridCol w:w="1384"/>
      </w:tblGrid>
      <w:tr w:rsidR="0081364D" w14:paraId="3803A172" w14:textId="77777777" w:rsidTr="00C12F71">
        <w:tc>
          <w:tcPr>
            <w:tcW w:w="1384" w:type="dxa"/>
            <w:shd w:val="clear" w:color="auto" w:fill="FFD0E3"/>
            <w:vAlign w:val="center"/>
          </w:tcPr>
          <w:p w14:paraId="3D351216" w14:textId="3B96E79E" w:rsidR="0081364D" w:rsidRPr="006D0301" w:rsidRDefault="0081364D" w:rsidP="0081364D">
            <w:pPr>
              <w:spacing w:before="40" w:after="40" w:line="280" w:lineRule="exact"/>
              <w:jc w:val="center"/>
              <w:rPr>
                <w:rFonts w:ascii="Avenir Heavy" w:hAnsi="Avenir Heavy"/>
                <w:color w:val="17365D" w:themeColor="text2" w:themeShade="BF"/>
                <w:sz w:val="20"/>
                <w:szCs w:val="20"/>
                <w:lang w:val="en-GB"/>
              </w:rPr>
            </w:pPr>
            <w:r>
              <w:rPr>
                <w:rFonts w:ascii="Avenir Heavy" w:hAnsi="Avenir Heavy"/>
                <w:color w:val="17365D" w:themeColor="text2" w:themeShade="BF"/>
                <w:sz w:val="20"/>
                <w:szCs w:val="20"/>
                <w:lang w:val="en-GB"/>
              </w:rPr>
              <w:t>+ 19 more on LinkedIn</w:t>
            </w:r>
          </w:p>
        </w:tc>
      </w:tr>
    </w:tbl>
    <w:p w14:paraId="4D7C67A4" w14:textId="57DF7B03" w:rsidR="00F22A84" w:rsidRPr="00360C84" w:rsidRDefault="00ED261F" w:rsidP="0081364D">
      <w:pPr>
        <w:pStyle w:val="Heading1"/>
        <w:spacing w:before="240" w:after="120"/>
        <w:rPr>
          <w:rFonts w:ascii="Avenir Heavy" w:hAnsi="Avenir Heavy"/>
          <w:b w:val="0"/>
          <w:lang w:val="en-GB"/>
        </w:rPr>
      </w:pPr>
      <w:r w:rsidRPr="00360C84">
        <w:rPr>
          <w:rFonts w:ascii="Avenir Heavy" w:hAnsi="Avenir Heavy"/>
          <w:b w:val="0"/>
          <w:lang w:val="en-GB"/>
        </w:rPr>
        <w:t>Recommendations</w:t>
      </w:r>
    </w:p>
    <w:tbl>
      <w:tblPr>
        <w:tblStyle w:val="TableGrid"/>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678"/>
      </w:tblGrid>
      <w:tr w:rsidR="0025316F" w14:paraId="2EAF3606" w14:textId="77777777" w:rsidTr="0025316F">
        <w:tc>
          <w:tcPr>
            <w:tcW w:w="5245" w:type="dxa"/>
          </w:tcPr>
          <w:tbl>
            <w:tblPr>
              <w:tblStyle w:val="TableGrid"/>
              <w:tblW w:w="5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D0E3"/>
              <w:tblLayout w:type="fixed"/>
              <w:tblLook w:val="04A0" w:firstRow="1" w:lastRow="0" w:firstColumn="1" w:lastColumn="0" w:noHBand="0" w:noVBand="1"/>
            </w:tblPr>
            <w:tblGrid>
              <w:gridCol w:w="5137"/>
            </w:tblGrid>
            <w:tr w:rsidR="00306B4E" w:rsidRPr="00D67CD0" w14:paraId="66C52ECF" w14:textId="77777777" w:rsidTr="00C12F71">
              <w:tc>
                <w:tcPr>
                  <w:tcW w:w="5137" w:type="dxa"/>
                  <w:shd w:val="clear" w:color="auto" w:fill="FFD0E3"/>
                </w:tcPr>
                <w:p w14:paraId="6D928137" w14:textId="77777777" w:rsidR="00306B4E" w:rsidRDefault="00306B4E" w:rsidP="0025316F">
                  <w:pPr>
                    <w:spacing w:before="120"/>
                    <w:rPr>
                      <w:rFonts w:ascii="Avenir Light" w:hAnsi="Avenir Light"/>
                      <w:color w:val="17365D" w:themeColor="text2" w:themeShade="BF"/>
                      <w:sz w:val="20"/>
                      <w:szCs w:val="20"/>
                    </w:rPr>
                  </w:pPr>
                  <w:r>
                    <w:rPr>
                      <w:rFonts w:ascii="Avenir Light" w:hAnsi="Avenir Light"/>
                      <w:color w:val="17365D" w:themeColor="text2" w:themeShade="BF"/>
                      <w:sz w:val="20"/>
                      <w:szCs w:val="20"/>
                    </w:rPr>
                    <w:t>“</w:t>
                  </w:r>
                  <w:r w:rsidRPr="00163A7E">
                    <w:rPr>
                      <w:rFonts w:ascii="Avenir Light" w:hAnsi="Avenir Light"/>
                      <w:color w:val="17365D" w:themeColor="text2" w:themeShade="BF"/>
                      <w:sz w:val="20"/>
                      <w:szCs w:val="20"/>
                    </w:rPr>
                    <w:t>He’s a natural problem solver and is able to take on and successfully deliver some of the most challenging engagements out there. If you’re looking for someone to hit the ground running, deliver to budget and timescales, I can’t recommend Jon enough.</w:t>
                  </w:r>
                  <w:r>
                    <w:rPr>
                      <w:rFonts w:ascii="Avenir Light" w:hAnsi="Avenir Light"/>
                      <w:color w:val="17365D" w:themeColor="text2" w:themeShade="BF"/>
                      <w:sz w:val="20"/>
                      <w:szCs w:val="20"/>
                    </w:rPr>
                    <w:t>”</w:t>
                  </w:r>
                </w:p>
                <w:p w14:paraId="287414D1" w14:textId="77777777" w:rsidR="00306B4E" w:rsidRPr="00231024" w:rsidRDefault="00306B4E" w:rsidP="0025316F">
                  <w:pPr>
                    <w:spacing w:before="120"/>
                    <w:rPr>
                      <w:rFonts w:ascii="Avenir Heavy" w:hAnsi="Avenir Heavy"/>
                      <w:sz w:val="18"/>
                      <w:szCs w:val="20"/>
                    </w:rPr>
                  </w:pPr>
                  <w:r>
                    <w:rPr>
                      <w:rFonts w:ascii="Avenir Heavy" w:hAnsi="Avenir Heavy"/>
                      <w:sz w:val="18"/>
                      <w:szCs w:val="20"/>
                    </w:rPr>
                    <w:t>Jason Spencer</w:t>
                  </w:r>
                </w:p>
                <w:p w14:paraId="084F56E4" w14:textId="0A946925" w:rsidR="00306B4E" w:rsidRPr="00D67CD0" w:rsidRDefault="00306B4E" w:rsidP="0025316F">
                  <w:pPr>
                    <w:rPr>
                      <w:rFonts w:ascii="Avenir Light" w:hAnsi="Avenir Light"/>
                      <w:color w:val="17365D" w:themeColor="text2" w:themeShade="BF"/>
                      <w:sz w:val="20"/>
                      <w:szCs w:val="20"/>
                    </w:rPr>
                  </w:pPr>
                  <w:r>
                    <w:rPr>
                      <w:rFonts w:ascii="Avenir Light" w:hAnsi="Avenir Light"/>
                      <w:i/>
                      <w:sz w:val="18"/>
                      <w:szCs w:val="20"/>
                    </w:rPr>
                    <w:t xml:space="preserve">Director, </w:t>
                  </w:r>
                  <w:r w:rsidR="00A46F3C">
                    <w:rPr>
                      <w:rFonts w:ascii="Avenir Light" w:hAnsi="Avenir Light"/>
                      <w:i/>
                      <w:sz w:val="18"/>
                      <w:szCs w:val="20"/>
                    </w:rPr>
                    <w:t xml:space="preserve">Financial Advisory, </w:t>
                  </w:r>
                  <w:r>
                    <w:rPr>
                      <w:rFonts w:ascii="Avenir Light" w:hAnsi="Avenir Light"/>
                      <w:i/>
                      <w:sz w:val="18"/>
                      <w:szCs w:val="20"/>
                    </w:rPr>
                    <w:t>Deloitte</w:t>
                  </w:r>
                </w:p>
              </w:tc>
            </w:tr>
          </w:tbl>
          <w:p w14:paraId="35A1AE11" w14:textId="77777777" w:rsidR="00306B4E" w:rsidRPr="00231024" w:rsidRDefault="00306B4E" w:rsidP="0025316F">
            <w:pPr>
              <w:ind w:left="340"/>
              <w:rPr>
                <w:rFonts w:ascii="Avenir Light" w:hAnsi="Avenir Light"/>
                <w:i/>
                <w:sz w:val="20"/>
                <w:szCs w:val="20"/>
              </w:rPr>
            </w:pPr>
          </w:p>
        </w:tc>
        <w:tc>
          <w:tcPr>
            <w:tcW w:w="4678" w:type="dxa"/>
          </w:tcPr>
          <w:tbl>
            <w:tblPr>
              <w:tblStyle w:val="TableGrid"/>
              <w:tblW w:w="453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5"/>
            </w:tblGrid>
            <w:tr w:rsidR="00306B4E" w:rsidRPr="00D67CD0" w14:paraId="284EFF1C" w14:textId="77777777" w:rsidTr="00B34EC2">
              <w:tc>
                <w:tcPr>
                  <w:tcW w:w="4535" w:type="dxa"/>
                  <w:shd w:val="clear" w:color="auto" w:fill="E3EEFB"/>
                </w:tcPr>
                <w:p w14:paraId="4B908905" w14:textId="02E56A33" w:rsidR="00306B4E" w:rsidRPr="002755F7" w:rsidRDefault="00306B4E" w:rsidP="0025316F">
                  <w:pPr>
                    <w:spacing w:before="120"/>
                    <w:ind w:left="34" w:right="175"/>
                    <w:rPr>
                      <w:rFonts w:ascii="Avenir Light" w:hAnsi="Avenir Light"/>
                      <w:color w:val="17365D" w:themeColor="text2" w:themeShade="BF"/>
                      <w:sz w:val="20"/>
                      <w:szCs w:val="20"/>
                    </w:rPr>
                  </w:pPr>
                  <w:r>
                    <w:rPr>
                      <w:rFonts w:ascii="Avenir Light" w:hAnsi="Avenir Light"/>
                      <w:color w:val="17365D" w:themeColor="text2" w:themeShade="BF"/>
                      <w:sz w:val="20"/>
                      <w:szCs w:val="20"/>
                    </w:rPr>
                    <w:t>“</w:t>
                  </w:r>
                  <w:r w:rsidRPr="00163A7E">
                    <w:rPr>
                      <w:rFonts w:ascii="Avenir Light" w:hAnsi="Avenir Light"/>
                      <w:color w:val="17365D" w:themeColor="text2" w:themeShade="BF"/>
                      <w:sz w:val="20"/>
                      <w:szCs w:val="20"/>
                    </w:rPr>
                    <w:t>He has exceptional analytical skills and could always be trusted to find elegant and creative solutions when presented with complex technical problems.</w:t>
                  </w:r>
                  <w:r>
                    <w:rPr>
                      <w:rFonts w:ascii="Avenir Light" w:hAnsi="Avenir Light"/>
                      <w:color w:val="17365D" w:themeColor="text2" w:themeShade="BF"/>
                      <w:sz w:val="20"/>
                      <w:szCs w:val="20"/>
                    </w:rPr>
                    <w:t xml:space="preserve"> </w:t>
                  </w:r>
                  <w:r w:rsidRPr="00163A7E">
                    <w:rPr>
                      <w:rFonts w:ascii="Avenir Light" w:hAnsi="Avenir Light"/>
                      <w:color w:val="17365D" w:themeColor="text2" w:themeShade="BF"/>
                      <w:sz w:val="20"/>
                      <w:szCs w:val="20"/>
                    </w:rPr>
                    <w:t>I have no hesitation in thoroughly recommending him.</w:t>
                  </w:r>
                  <w:r>
                    <w:rPr>
                      <w:rFonts w:ascii="Avenir Light" w:hAnsi="Avenir Light"/>
                      <w:color w:val="17365D" w:themeColor="text2" w:themeShade="BF"/>
                      <w:sz w:val="20"/>
                      <w:szCs w:val="20"/>
                    </w:rPr>
                    <w:t>”</w:t>
                  </w:r>
                </w:p>
                <w:p w14:paraId="010F1B36" w14:textId="77777777" w:rsidR="00306B4E" w:rsidRPr="003D37EF" w:rsidRDefault="00306B4E" w:rsidP="0025316F">
                  <w:pPr>
                    <w:spacing w:before="120"/>
                    <w:ind w:left="34" w:right="175"/>
                    <w:rPr>
                      <w:rFonts w:ascii="Avenir Heavy" w:hAnsi="Avenir Heavy"/>
                      <w:sz w:val="18"/>
                      <w:szCs w:val="20"/>
                    </w:rPr>
                  </w:pPr>
                  <w:r>
                    <w:rPr>
                      <w:rFonts w:ascii="Avenir Heavy" w:hAnsi="Avenir Heavy"/>
                      <w:sz w:val="18"/>
                      <w:szCs w:val="20"/>
                    </w:rPr>
                    <w:t>Stuart May</w:t>
                  </w:r>
                </w:p>
                <w:p w14:paraId="3B939885" w14:textId="0F31F519" w:rsidR="00306B4E" w:rsidRPr="0081026B" w:rsidRDefault="00306B4E" w:rsidP="0025316F">
                  <w:pPr>
                    <w:ind w:left="34" w:right="175"/>
                    <w:rPr>
                      <w:rFonts w:ascii="Avenir Light" w:hAnsi="Avenir Light"/>
                      <w:i/>
                      <w:sz w:val="18"/>
                      <w:szCs w:val="20"/>
                    </w:rPr>
                  </w:pPr>
                  <w:r>
                    <w:rPr>
                      <w:rFonts w:ascii="Avenir Light" w:hAnsi="Avenir Light"/>
                      <w:i/>
                      <w:sz w:val="18"/>
                      <w:szCs w:val="20"/>
                    </w:rPr>
                    <w:t>Director,</w:t>
                  </w:r>
                  <w:r w:rsidR="00A46F3C">
                    <w:rPr>
                      <w:rFonts w:ascii="Avenir Light" w:hAnsi="Avenir Light"/>
                      <w:i/>
                      <w:sz w:val="18"/>
                      <w:szCs w:val="20"/>
                    </w:rPr>
                    <w:t xml:space="preserve"> Product Management, </w:t>
                  </w:r>
                  <w:r>
                    <w:rPr>
                      <w:rFonts w:ascii="Avenir Light" w:hAnsi="Avenir Light"/>
                      <w:i/>
                      <w:sz w:val="18"/>
                      <w:szCs w:val="20"/>
                    </w:rPr>
                    <w:t>Expedia.com</w:t>
                  </w:r>
                </w:p>
              </w:tc>
            </w:tr>
          </w:tbl>
          <w:p w14:paraId="799D9D79" w14:textId="77777777" w:rsidR="00306B4E" w:rsidRPr="00231024" w:rsidRDefault="00306B4E" w:rsidP="0025316F">
            <w:pPr>
              <w:ind w:right="175"/>
              <w:rPr>
                <w:rFonts w:ascii="Avenir Light" w:hAnsi="Avenir Light"/>
                <w:sz w:val="20"/>
                <w:szCs w:val="20"/>
              </w:rPr>
            </w:pPr>
          </w:p>
        </w:tc>
      </w:tr>
      <w:tr w:rsidR="0025316F" w14:paraId="2B66CE5B" w14:textId="77777777" w:rsidTr="0025316F">
        <w:tc>
          <w:tcPr>
            <w:tcW w:w="5245" w:type="dxa"/>
          </w:tcPr>
          <w:p w14:paraId="092751A5" w14:textId="77777777" w:rsidR="0025316F" w:rsidRDefault="0025316F" w:rsidP="0025316F">
            <w:pPr>
              <w:rPr>
                <w:rFonts w:ascii="Avenir Light" w:hAnsi="Avenir Light"/>
                <w:color w:val="17365D" w:themeColor="text2" w:themeShade="BF"/>
                <w:sz w:val="20"/>
                <w:szCs w:val="20"/>
              </w:rPr>
            </w:pPr>
          </w:p>
        </w:tc>
        <w:tc>
          <w:tcPr>
            <w:tcW w:w="4678" w:type="dxa"/>
          </w:tcPr>
          <w:p w14:paraId="4473D95E" w14:textId="77777777" w:rsidR="0025316F" w:rsidRDefault="0025316F" w:rsidP="0025316F">
            <w:pPr>
              <w:ind w:left="34" w:right="175"/>
              <w:rPr>
                <w:rFonts w:ascii="Avenir Light" w:hAnsi="Avenir Light"/>
                <w:color w:val="17365D" w:themeColor="text2" w:themeShade="BF"/>
                <w:sz w:val="20"/>
                <w:szCs w:val="20"/>
              </w:rPr>
            </w:pPr>
          </w:p>
        </w:tc>
      </w:tr>
      <w:tr w:rsidR="0025316F" w14:paraId="0B860949" w14:textId="77777777" w:rsidTr="0025316F">
        <w:tblPrEx>
          <w:tblLook w:val="0600" w:firstRow="0" w:lastRow="0" w:firstColumn="0" w:lastColumn="0" w:noHBand="1" w:noVBand="1"/>
        </w:tblPrEx>
        <w:tc>
          <w:tcPr>
            <w:tcW w:w="5245" w:type="dxa"/>
          </w:tcPr>
          <w:tbl>
            <w:tblPr>
              <w:tblStyle w:val="TableGrid"/>
              <w:tblW w:w="5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7"/>
            </w:tblGrid>
            <w:tr w:rsidR="003D37EF" w:rsidRPr="00D67CD0" w14:paraId="45C46083" w14:textId="77777777" w:rsidTr="0025316F">
              <w:tc>
                <w:tcPr>
                  <w:tcW w:w="5137" w:type="dxa"/>
                  <w:shd w:val="clear" w:color="auto" w:fill="E3EEFB"/>
                </w:tcPr>
                <w:p w14:paraId="19B74CF8" w14:textId="5D698CB0" w:rsidR="003D37EF" w:rsidRDefault="003D37EF" w:rsidP="0025316F">
                  <w:pPr>
                    <w:spacing w:before="120"/>
                    <w:rPr>
                      <w:rFonts w:ascii="Avenir Light" w:hAnsi="Avenir Light"/>
                      <w:color w:val="17365D" w:themeColor="text2" w:themeShade="BF"/>
                      <w:sz w:val="20"/>
                      <w:szCs w:val="20"/>
                    </w:rPr>
                  </w:pPr>
                  <w:r>
                    <w:rPr>
                      <w:rFonts w:ascii="Avenir Light" w:hAnsi="Avenir Light"/>
                      <w:color w:val="17365D" w:themeColor="text2" w:themeShade="BF"/>
                      <w:sz w:val="20"/>
                      <w:szCs w:val="20"/>
                    </w:rPr>
                    <w:t>“</w:t>
                  </w:r>
                  <w:r w:rsidR="00306B4E" w:rsidRPr="002755F7">
                    <w:rPr>
                      <w:rFonts w:ascii="Avenir Light" w:hAnsi="Avenir Light"/>
                      <w:color w:val="17365D" w:themeColor="text2" w:themeShade="BF"/>
                      <w:sz w:val="20"/>
                      <w:szCs w:val="20"/>
                    </w:rPr>
                    <w:t>Jon is an outstanding software developer who led the development of the most important product in our portfolio...</w:t>
                  </w:r>
                  <w:r>
                    <w:rPr>
                      <w:rFonts w:ascii="Avenir Light" w:hAnsi="Avenir Light"/>
                      <w:color w:val="17365D" w:themeColor="text2" w:themeShade="BF"/>
                      <w:sz w:val="20"/>
                      <w:szCs w:val="20"/>
                    </w:rPr>
                    <w:t>”</w:t>
                  </w:r>
                </w:p>
                <w:p w14:paraId="2B141497" w14:textId="77777777" w:rsidR="00306B4E" w:rsidRPr="003D37EF" w:rsidRDefault="00306B4E" w:rsidP="0025316F">
                  <w:pPr>
                    <w:spacing w:before="120"/>
                    <w:rPr>
                      <w:rFonts w:ascii="Avenir Heavy" w:hAnsi="Avenir Heavy"/>
                      <w:sz w:val="18"/>
                      <w:szCs w:val="20"/>
                    </w:rPr>
                  </w:pPr>
                  <w:r w:rsidRPr="003D37EF">
                    <w:rPr>
                      <w:rFonts w:ascii="Avenir Heavy" w:hAnsi="Avenir Heavy"/>
                      <w:sz w:val="18"/>
                      <w:szCs w:val="20"/>
                    </w:rPr>
                    <w:t>Dimitris Lyras</w:t>
                  </w:r>
                </w:p>
                <w:p w14:paraId="143C4C7F" w14:textId="7570E25E" w:rsidR="003D37EF" w:rsidRPr="00306B4E" w:rsidRDefault="00306B4E" w:rsidP="0025316F">
                  <w:pPr>
                    <w:rPr>
                      <w:rFonts w:ascii="Avenir Heavy" w:hAnsi="Avenir Heavy"/>
                      <w:sz w:val="18"/>
                      <w:szCs w:val="20"/>
                    </w:rPr>
                  </w:pPr>
                  <w:r w:rsidRPr="003D37EF">
                    <w:rPr>
                      <w:rFonts w:ascii="Avenir Light" w:hAnsi="Avenir Light"/>
                      <w:i/>
                      <w:sz w:val="18"/>
                      <w:szCs w:val="20"/>
                    </w:rPr>
                    <w:t>Managing Director</w:t>
                  </w:r>
                  <w:r>
                    <w:rPr>
                      <w:rFonts w:ascii="Avenir Light" w:hAnsi="Avenir Light"/>
                      <w:i/>
                      <w:sz w:val="18"/>
                      <w:szCs w:val="20"/>
                    </w:rPr>
                    <w:t>, Ulysses Systems</w:t>
                  </w:r>
                  <w:r w:rsidRPr="00231024">
                    <w:rPr>
                      <w:rFonts w:ascii="Avenir Heavy" w:hAnsi="Avenir Heavy"/>
                      <w:sz w:val="18"/>
                      <w:szCs w:val="20"/>
                    </w:rPr>
                    <w:t xml:space="preserve"> </w:t>
                  </w:r>
                </w:p>
              </w:tc>
            </w:tr>
          </w:tbl>
          <w:p w14:paraId="213F1E42" w14:textId="138681A2" w:rsidR="00D67CD0" w:rsidRPr="00231024" w:rsidRDefault="00D67CD0" w:rsidP="0025316F">
            <w:pPr>
              <w:ind w:left="340"/>
              <w:rPr>
                <w:rFonts w:ascii="Avenir Light" w:hAnsi="Avenir Light"/>
                <w:i/>
                <w:sz w:val="20"/>
                <w:szCs w:val="20"/>
              </w:rPr>
            </w:pPr>
          </w:p>
        </w:tc>
        <w:tc>
          <w:tcPr>
            <w:tcW w:w="4678" w:type="dxa"/>
          </w:tcPr>
          <w:tbl>
            <w:tblPr>
              <w:tblStyle w:val="TableGrid"/>
              <w:tblW w:w="453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D0E3"/>
              <w:tblLayout w:type="fixed"/>
              <w:tblLook w:val="04A0" w:firstRow="1" w:lastRow="0" w:firstColumn="1" w:lastColumn="0" w:noHBand="0" w:noVBand="1"/>
            </w:tblPr>
            <w:tblGrid>
              <w:gridCol w:w="4535"/>
            </w:tblGrid>
            <w:tr w:rsidR="00B34EC2" w:rsidRPr="00D67CD0" w14:paraId="3AA029CF" w14:textId="77777777" w:rsidTr="00C12F71">
              <w:tc>
                <w:tcPr>
                  <w:tcW w:w="4535" w:type="dxa"/>
                  <w:shd w:val="clear" w:color="auto" w:fill="FFD0E3"/>
                </w:tcPr>
                <w:p w14:paraId="34B23DBB" w14:textId="5B96C650" w:rsidR="003D37EF" w:rsidRPr="002755F7" w:rsidRDefault="0081001F" w:rsidP="0025316F">
                  <w:pPr>
                    <w:spacing w:before="120"/>
                    <w:ind w:left="34" w:right="175"/>
                    <w:rPr>
                      <w:rFonts w:ascii="Avenir Light" w:hAnsi="Avenir Light"/>
                      <w:color w:val="17365D" w:themeColor="text2" w:themeShade="BF"/>
                      <w:sz w:val="20"/>
                      <w:szCs w:val="20"/>
                    </w:rPr>
                  </w:pPr>
                  <w:r>
                    <w:rPr>
                      <w:rFonts w:ascii="Avenir Light" w:hAnsi="Avenir Light"/>
                      <w:color w:val="17365D" w:themeColor="text2" w:themeShade="BF"/>
                      <w:sz w:val="20"/>
                      <w:szCs w:val="20"/>
                    </w:rPr>
                    <w:t>“</w:t>
                  </w:r>
                  <w:r w:rsidR="00306B4E" w:rsidRPr="00231024">
                    <w:rPr>
                      <w:rFonts w:ascii="Avenir Light" w:hAnsi="Avenir Light"/>
                      <w:color w:val="17365D" w:themeColor="text2" w:themeShade="BF"/>
                      <w:sz w:val="20"/>
                      <w:szCs w:val="20"/>
                    </w:rPr>
                    <w:t>Jon can define and create business technology solutions that will deliver competitive advantage.</w:t>
                  </w:r>
                  <w:r>
                    <w:rPr>
                      <w:rFonts w:ascii="Avenir Light" w:hAnsi="Avenir Light"/>
                      <w:color w:val="17365D" w:themeColor="text2" w:themeShade="BF"/>
                      <w:sz w:val="20"/>
                      <w:szCs w:val="20"/>
                    </w:rPr>
                    <w:t>”</w:t>
                  </w:r>
                </w:p>
                <w:p w14:paraId="4C78E621" w14:textId="708C0D13" w:rsidR="0081026B" w:rsidRPr="0081026B" w:rsidRDefault="00306B4E" w:rsidP="00B86301">
                  <w:pPr>
                    <w:spacing w:before="120"/>
                    <w:ind w:left="34" w:right="175"/>
                    <w:rPr>
                      <w:rFonts w:ascii="Avenir Light" w:hAnsi="Avenir Light"/>
                      <w:i/>
                      <w:sz w:val="18"/>
                      <w:szCs w:val="20"/>
                    </w:rPr>
                  </w:pPr>
                  <w:r w:rsidRPr="00231024">
                    <w:rPr>
                      <w:rFonts w:ascii="Avenir Heavy" w:hAnsi="Avenir Heavy"/>
                      <w:sz w:val="18"/>
                      <w:szCs w:val="20"/>
                    </w:rPr>
                    <w:t>Andor Miles-Board</w:t>
                  </w:r>
                  <w:r w:rsidR="00B86301" w:rsidRPr="00B86301">
                    <w:rPr>
                      <w:rFonts w:ascii="Avenir Light" w:hAnsi="Avenir Light"/>
                      <w:i/>
                      <w:sz w:val="18"/>
                      <w:szCs w:val="20"/>
                    </w:rPr>
                    <w:t xml:space="preserve">, </w:t>
                  </w:r>
                  <w:r w:rsidRPr="00231024">
                    <w:rPr>
                      <w:rFonts w:ascii="Avenir Light" w:hAnsi="Avenir Light"/>
                      <w:i/>
                      <w:sz w:val="18"/>
                      <w:szCs w:val="20"/>
                    </w:rPr>
                    <w:t>Marketing &amp; Business Development Manager</w:t>
                  </w:r>
                  <w:r w:rsidR="00B86301">
                    <w:rPr>
                      <w:rFonts w:ascii="Avenir Light" w:hAnsi="Avenir Light"/>
                      <w:i/>
                      <w:sz w:val="18"/>
                      <w:szCs w:val="20"/>
                    </w:rPr>
                    <w:t>,</w:t>
                  </w:r>
                  <w:r w:rsidR="00B86301" w:rsidRPr="00B86301">
                    <w:rPr>
                      <w:rFonts w:ascii="Avenir Light" w:hAnsi="Avenir Light"/>
                      <w:i/>
                      <w:sz w:val="18"/>
                      <w:szCs w:val="20"/>
                    </w:rPr>
                    <w:t xml:space="preserve"> NextGen</w:t>
                  </w:r>
                  <w:r w:rsidR="00B86301">
                    <w:rPr>
                      <w:rFonts w:ascii="Avenir Light" w:hAnsi="Avenir Light"/>
                      <w:i/>
                      <w:sz w:val="18"/>
                      <w:szCs w:val="20"/>
                    </w:rPr>
                    <w:t xml:space="preserve"> Technology</w:t>
                  </w:r>
                </w:p>
              </w:tc>
            </w:tr>
          </w:tbl>
          <w:p w14:paraId="0D789E20" w14:textId="74618105" w:rsidR="00D67CD0" w:rsidRPr="00231024" w:rsidRDefault="00D67CD0" w:rsidP="0025316F">
            <w:pPr>
              <w:ind w:left="34" w:right="175"/>
              <w:rPr>
                <w:rFonts w:ascii="Avenir Light" w:hAnsi="Avenir Light"/>
                <w:sz w:val="20"/>
                <w:szCs w:val="20"/>
              </w:rPr>
            </w:pPr>
          </w:p>
        </w:tc>
      </w:tr>
    </w:tbl>
    <w:p w14:paraId="28D88FF7" w14:textId="77777777" w:rsidR="002F460A" w:rsidRPr="00360C84" w:rsidRDefault="002F460A" w:rsidP="0025316F">
      <w:pPr>
        <w:pStyle w:val="Heading1"/>
        <w:spacing w:before="240"/>
        <w:rPr>
          <w:rFonts w:ascii="Avenir Heavy" w:hAnsi="Avenir Heavy"/>
          <w:b w:val="0"/>
          <w:lang w:val="en-GB"/>
        </w:rPr>
      </w:pPr>
      <w:r w:rsidRPr="00360C84">
        <w:rPr>
          <w:rFonts w:ascii="Avenir Heavy" w:hAnsi="Avenir Heavy"/>
          <w:b w:val="0"/>
          <w:lang w:val="en-GB"/>
        </w:rPr>
        <w:t>Achievements</w:t>
      </w:r>
    </w:p>
    <w:p w14:paraId="4B654091" w14:textId="77777777" w:rsidR="00F53F5D" w:rsidRPr="00F1151D" w:rsidRDefault="00F53F5D" w:rsidP="00F53F5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Designed web app and implemented database for Bluetooth interoperability testing that helped attract new customers more than doubling annual revenue to £2 million.</w:t>
      </w:r>
    </w:p>
    <w:p w14:paraId="7DE80BE7" w14:textId="1C4A89A5" w:rsidR="00B36427" w:rsidRPr="00F1151D" w:rsidRDefault="00B36427"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Successfully led and managed a distributed team of software engineers in</w:t>
      </w:r>
      <w:r w:rsidR="00C161EC" w:rsidRPr="00F1151D">
        <w:rPr>
          <w:rFonts w:ascii="Avenir Book" w:hAnsi="Avenir Book"/>
          <w:color w:val="262626" w:themeColor="text1" w:themeTint="D9"/>
          <w:sz w:val="20"/>
          <w:szCs w:val="20"/>
          <w:lang w:val="en-GB"/>
        </w:rPr>
        <w:t xml:space="preserve"> London, </w:t>
      </w:r>
      <w:r w:rsidRPr="00F1151D">
        <w:rPr>
          <w:rFonts w:ascii="Avenir Book" w:hAnsi="Avenir Book"/>
          <w:color w:val="262626" w:themeColor="text1" w:themeTint="D9"/>
          <w:sz w:val="20"/>
          <w:szCs w:val="20"/>
          <w:lang w:val="en-GB"/>
        </w:rPr>
        <w:t>Mumbai</w:t>
      </w:r>
      <w:r w:rsidR="00C161EC" w:rsidRPr="00F1151D">
        <w:rPr>
          <w:rFonts w:ascii="Avenir Book" w:hAnsi="Avenir Book"/>
          <w:color w:val="262626" w:themeColor="text1" w:themeTint="D9"/>
          <w:sz w:val="20"/>
          <w:szCs w:val="20"/>
          <w:lang w:val="en-GB"/>
        </w:rPr>
        <w:t xml:space="preserve"> and Chandigarh</w:t>
      </w:r>
      <w:r w:rsidRPr="00F1151D">
        <w:rPr>
          <w:rFonts w:ascii="Avenir Book" w:hAnsi="Avenir Book"/>
          <w:color w:val="262626" w:themeColor="text1" w:themeTint="D9"/>
          <w:sz w:val="20"/>
          <w:szCs w:val="20"/>
          <w:lang w:val="en-GB"/>
        </w:rPr>
        <w:t>, delivering features on schedule and at a significantly reduced cost</w:t>
      </w:r>
      <w:r w:rsidR="00E02AE9" w:rsidRPr="00F1151D">
        <w:rPr>
          <w:rFonts w:ascii="Avenir Book" w:hAnsi="Avenir Book"/>
          <w:color w:val="262626" w:themeColor="text1" w:themeTint="D9"/>
          <w:sz w:val="20"/>
          <w:szCs w:val="20"/>
          <w:lang w:val="en-GB"/>
        </w:rPr>
        <w:t>.</w:t>
      </w:r>
    </w:p>
    <w:p w14:paraId="2DE489B0" w14:textId="39943A42" w:rsidR="00B97BC1" w:rsidRPr="00F1151D" w:rsidRDefault="00B97BC1"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Solved challenging and complex business problems. E.g. Interoperability</w:t>
      </w:r>
      <w:r w:rsidR="006D0301">
        <w:rPr>
          <w:rFonts w:ascii="Avenir Book" w:hAnsi="Avenir Book"/>
          <w:color w:val="262626" w:themeColor="text1" w:themeTint="D9"/>
          <w:sz w:val="20"/>
          <w:szCs w:val="20"/>
          <w:lang w:val="en-GB"/>
        </w:rPr>
        <w:t xml:space="preserve"> of</w:t>
      </w:r>
      <w:r w:rsidRPr="00F1151D">
        <w:rPr>
          <w:rFonts w:ascii="Avenir Book" w:hAnsi="Avenir Book"/>
          <w:color w:val="262626" w:themeColor="text1" w:themeTint="D9"/>
          <w:sz w:val="20"/>
          <w:szCs w:val="20"/>
          <w:lang w:val="en-GB"/>
        </w:rPr>
        <w:t xml:space="preserve"> software versions</w:t>
      </w:r>
      <w:r w:rsidR="006D0301">
        <w:rPr>
          <w:rFonts w:ascii="Avenir Book" w:hAnsi="Avenir Book"/>
          <w:color w:val="262626" w:themeColor="text1" w:themeTint="D9"/>
          <w:sz w:val="20"/>
          <w:szCs w:val="20"/>
          <w:lang w:val="en-GB"/>
        </w:rPr>
        <w:t xml:space="preserve">. </w:t>
      </w:r>
      <w:r w:rsidRPr="00F1151D">
        <w:rPr>
          <w:rFonts w:ascii="Avenir Book" w:hAnsi="Avenir Book"/>
          <w:color w:val="262626" w:themeColor="text1" w:themeTint="D9"/>
          <w:sz w:val="20"/>
          <w:szCs w:val="20"/>
          <w:lang w:val="en-GB"/>
        </w:rPr>
        <w:t>Others had abandoned this problem in the past only for me to succeed.</w:t>
      </w:r>
    </w:p>
    <w:p w14:paraId="248C2235" w14:textId="45294A85" w:rsidR="001428DB" w:rsidRPr="00F1151D" w:rsidRDefault="001428DB"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lastRenderedPageBreak/>
        <w:t>Designed and implemented dozens of SQL Server reports to deliver business critical information on demand saving many hours of work every week across the company.</w:t>
      </w:r>
    </w:p>
    <w:p w14:paraId="2F0912A9" w14:textId="2B9B6209" w:rsidR="001428DB" w:rsidRPr="00F1151D" w:rsidRDefault="001428DB"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 xml:space="preserve">Designed and implemented an audit solution that </w:t>
      </w:r>
      <w:r w:rsidR="00322183" w:rsidRPr="00F1151D">
        <w:rPr>
          <w:rFonts w:ascii="Avenir Book" w:hAnsi="Avenir Book"/>
          <w:color w:val="262626" w:themeColor="text1" w:themeTint="D9"/>
          <w:sz w:val="20"/>
          <w:szCs w:val="20"/>
          <w:lang w:val="en-GB"/>
        </w:rPr>
        <w:t>e</w:t>
      </w:r>
      <w:r w:rsidRPr="00F1151D">
        <w:rPr>
          <w:rFonts w:ascii="Avenir Book" w:hAnsi="Avenir Book"/>
          <w:color w:val="262626" w:themeColor="text1" w:themeTint="D9"/>
          <w:sz w:val="20"/>
          <w:szCs w:val="20"/>
          <w:lang w:val="en-GB"/>
        </w:rPr>
        <w:t>nabled process inefficiencies to be highlighted and provided real metrics for accurate customer quotes.</w:t>
      </w:r>
    </w:p>
    <w:p w14:paraId="31CEA0E1" w14:textId="77777777" w:rsidR="000D475B" w:rsidRPr="00F1151D" w:rsidRDefault="000D475B"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Implemented many optimisations to dramatically increase software performance. E.g. improving complex filtering process from 100 minutes to less than 10 seconds.</w:t>
      </w:r>
    </w:p>
    <w:p w14:paraId="53F6F711" w14:textId="670282A1" w:rsidR="00AF08F7" w:rsidRDefault="00AF08F7"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 xml:space="preserve">Realised fully automated build tool. </w:t>
      </w:r>
      <w:r w:rsidR="006D0301">
        <w:rPr>
          <w:rFonts w:ascii="Avenir Book" w:hAnsi="Avenir Book"/>
          <w:color w:val="262626" w:themeColor="text1" w:themeTint="D9"/>
          <w:sz w:val="20"/>
          <w:szCs w:val="20"/>
          <w:lang w:val="en-GB"/>
        </w:rPr>
        <w:t>S</w:t>
      </w:r>
      <w:r w:rsidRPr="00F1151D">
        <w:rPr>
          <w:rFonts w:ascii="Avenir Book" w:hAnsi="Avenir Book"/>
          <w:color w:val="262626" w:themeColor="text1" w:themeTint="D9"/>
          <w:sz w:val="20"/>
          <w:szCs w:val="20"/>
          <w:lang w:val="en-GB"/>
        </w:rPr>
        <w:t>ignificantly reduced labour costs (converting a 2-day manual task to a 1-hour automated task) and improved quality by reducing human error.</w:t>
      </w:r>
    </w:p>
    <w:p w14:paraId="4BD774F5" w14:textId="6BDF5E25" w:rsidR="0096309B" w:rsidRPr="00F1151D" w:rsidRDefault="00AE0370"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Pr>
          <w:rFonts w:ascii="Avenir Book" w:hAnsi="Avenir Book"/>
          <w:color w:val="262626" w:themeColor="text1" w:themeTint="D9"/>
          <w:sz w:val="20"/>
          <w:szCs w:val="20"/>
          <w:lang w:val="en-GB"/>
        </w:rPr>
        <w:t>Helped to turn around failing software project to automatically test in-car system interoperability.</w:t>
      </w:r>
    </w:p>
    <w:p w14:paraId="1961AAD2" w14:textId="77777777" w:rsidR="00ED3EB3" w:rsidRPr="00360C84" w:rsidRDefault="00ED3EB3" w:rsidP="0025316F">
      <w:pPr>
        <w:pStyle w:val="Heading1"/>
        <w:spacing w:before="240"/>
        <w:rPr>
          <w:rFonts w:ascii="Avenir Heavy" w:hAnsi="Avenir Heavy"/>
          <w:b w:val="0"/>
          <w:lang w:val="en-GB"/>
        </w:rPr>
      </w:pPr>
      <w:r w:rsidRPr="00360C84">
        <w:rPr>
          <w:rFonts w:ascii="Avenir Heavy" w:hAnsi="Avenir Heavy"/>
          <w:b w:val="0"/>
          <w:lang w:val="en-GB"/>
        </w:rPr>
        <w:t>Experience</w:t>
      </w:r>
    </w:p>
    <w:tbl>
      <w:tblPr>
        <w:tblStyle w:val="TableGrid"/>
        <w:tblpPr w:leftFromText="180" w:rightFromText="180" w:vertAnchor="text" w:horzAnchor="page" w:tblpX="8893" w:tblpY="64"/>
        <w:tblOverlap w:val="never"/>
        <w:tblW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EEFB"/>
        <w:tblLook w:val="04A0" w:firstRow="1" w:lastRow="0" w:firstColumn="1" w:lastColumn="0" w:noHBand="0" w:noVBand="1"/>
      </w:tblPr>
      <w:tblGrid>
        <w:gridCol w:w="2093"/>
      </w:tblGrid>
      <w:tr w:rsidR="000B4DD9" w:rsidRPr="00F22A84" w14:paraId="6D6D66DB" w14:textId="77777777" w:rsidTr="00B34EC2">
        <w:tc>
          <w:tcPr>
            <w:tcW w:w="2093" w:type="dxa"/>
            <w:shd w:val="clear" w:color="auto" w:fill="E3EEFB"/>
          </w:tcPr>
          <w:p w14:paraId="2328C07E" w14:textId="7C378542" w:rsidR="000B4DD9" w:rsidRPr="00F22A84" w:rsidRDefault="000B4DD9" w:rsidP="00782FD3">
            <w:pPr>
              <w:spacing w:before="80" w:after="80" w:line="280" w:lineRule="exact"/>
              <w:jc w:val="center"/>
              <w:rPr>
                <w:rFonts w:ascii="Avenir Heavy" w:hAnsi="Avenir Heavy"/>
                <w:color w:val="17365D" w:themeColor="text2" w:themeShade="BF"/>
                <w:sz w:val="20"/>
                <w:szCs w:val="20"/>
                <w:lang w:val="en-GB"/>
              </w:rPr>
            </w:pPr>
            <w:r w:rsidRPr="00F22A84">
              <w:rPr>
                <w:rFonts w:ascii="Avenir Heavy" w:hAnsi="Avenir Heavy"/>
                <w:color w:val="17365D" w:themeColor="text2" w:themeShade="BF"/>
                <w:sz w:val="20"/>
                <w:szCs w:val="20"/>
                <w:lang w:val="en-GB"/>
              </w:rPr>
              <w:t xml:space="preserve">2009 - </w:t>
            </w:r>
            <w:r w:rsidR="00782FD3">
              <w:rPr>
                <w:rFonts w:ascii="Avenir Heavy" w:hAnsi="Avenir Heavy"/>
                <w:color w:val="17365D" w:themeColor="text2" w:themeShade="BF"/>
                <w:sz w:val="20"/>
                <w:szCs w:val="20"/>
                <w:lang w:val="en-GB"/>
              </w:rPr>
              <w:t>2017</w:t>
            </w:r>
          </w:p>
        </w:tc>
      </w:tr>
    </w:tbl>
    <w:p w14:paraId="1AE9C451" w14:textId="7F9A674B" w:rsidR="00BA4828" w:rsidRPr="000B4DD9" w:rsidRDefault="008665CB" w:rsidP="0081364D">
      <w:pPr>
        <w:spacing w:before="240" w:after="120" w:line="280" w:lineRule="exact"/>
        <w:rPr>
          <w:rFonts w:ascii="Avenir Heavy" w:hAnsi="Avenir Heavy"/>
          <w:color w:val="548DD4" w:themeColor="text2" w:themeTint="99"/>
          <w:sz w:val="22"/>
          <w:szCs w:val="22"/>
          <w:lang w:val="en-GB"/>
        </w:rPr>
      </w:pPr>
      <w:r w:rsidRPr="00151DB8">
        <w:rPr>
          <w:rFonts w:ascii="Avenir Heavy" w:hAnsi="Avenir Heavy"/>
          <w:color w:val="3F51B5"/>
          <w:sz w:val="22"/>
          <w:szCs w:val="22"/>
          <w:lang w:val="en-GB"/>
        </w:rPr>
        <w:t>IT Contractor</w:t>
      </w:r>
      <w:r w:rsidR="00D50E71" w:rsidRPr="00151DB8">
        <w:rPr>
          <w:rFonts w:ascii="Avenir Heavy" w:hAnsi="Avenir Heavy"/>
          <w:color w:val="3F51B5"/>
          <w:sz w:val="22"/>
          <w:szCs w:val="22"/>
          <w:lang w:val="en-GB"/>
        </w:rPr>
        <w:t xml:space="preserve">, </w:t>
      </w:r>
      <w:r w:rsidRPr="005D7CF0">
        <w:rPr>
          <w:rFonts w:ascii="Avenir Medium" w:hAnsi="Avenir Medium"/>
          <w:color w:val="17365D" w:themeColor="text2" w:themeShade="BF"/>
          <w:sz w:val="22"/>
          <w:szCs w:val="22"/>
          <w:lang w:val="en-GB"/>
        </w:rPr>
        <w:t>Agile Web</w:t>
      </w:r>
      <w:r w:rsidR="00EB1A11" w:rsidRPr="005D7CF0">
        <w:rPr>
          <w:rFonts w:ascii="Avenir Medium" w:hAnsi="Avenir Medium"/>
          <w:color w:val="17365D" w:themeColor="text2" w:themeShade="BF"/>
          <w:sz w:val="22"/>
          <w:szCs w:val="22"/>
          <w:lang w:val="en-GB"/>
        </w:rPr>
        <w:t xml:space="preserve"> </w:t>
      </w:r>
      <w:r w:rsidR="000B4DD9" w:rsidRPr="005D7CF0">
        <w:rPr>
          <w:rFonts w:ascii="Avenir Medium" w:hAnsi="Avenir Medium"/>
          <w:color w:val="17365D" w:themeColor="text2" w:themeShade="BF"/>
          <w:sz w:val="22"/>
          <w:szCs w:val="22"/>
          <w:lang w:val="en-GB"/>
        </w:rPr>
        <w:t>L</w:t>
      </w:r>
      <w:r w:rsidR="00EB1A11" w:rsidRPr="005D7CF0">
        <w:rPr>
          <w:rFonts w:ascii="Avenir Medium" w:hAnsi="Avenir Medium"/>
          <w:color w:val="17365D" w:themeColor="text2" w:themeShade="BF"/>
          <w:sz w:val="22"/>
          <w:szCs w:val="22"/>
          <w:lang w:val="en-GB"/>
        </w:rPr>
        <w:t>imited</w:t>
      </w:r>
    </w:p>
    <w:p w14:paraId="67078707" w14:textId="393AF3DE" w:rsidR="00D50E71" w:rsidRPr="00F1151D" w:rsidRDefault="00EB1A11" w:rsidP="00F1151D">
      <w:pPr>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Providing business critical software solutions to a Bluetooth interoperability testing company</w:t>
      </w:r>
      <w:r w:rsidR="00A46F3C">
        <w:rPr>
          <w:rFonts w:ascii="Avenir Book" w:hAnsi="Avenir Book"/>
          <w:color w:val="262626" w:themeColor="text1" w:themeTint="D9"/>
          <w:sz w:val="20"/>
          <w:szCs w:val="20"/>
          <w:lang w:val="en-GB"/>
        </w:rPr>
        <w:t>.</w:t>
      </w:r>
    </w:p>
    <w:p w14:paraId="052291B0" w14:textId="4649329A" w:rsidR="00D422E2" w:rsidRPr="00F1151D" w:rsidRDefault="00D422E2" w:rsidP="00F469CD">
      <w:pPr>
        <w:pStyle w:val="ListParagraph"/>
        <w:numPr>
          <w:ilvl w:val="0"/>
          <w:numId w:val="3"/>
        </w:numPr>
        <w:spacing w:before="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Responsible for architecting, designing, developing and delivering software solutions to bring commercial savings and competitive advantage to clients.</w:t>
      </w:r>
    </w:p>
    <w:p w14:paraId="49E2D6CB" w14:textId="0C93B9F5" w:rsidR="00EF3182" w:rsidRPr="00F1151D" w:rsidRDefault="00EF3182"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 xml:space="preserve">Creating XML generator for Ford Motor Company to power their global customer facing </w:t>
      </w:r>
      <w:r w:rsidR="00B73E0A" w:rsidRPr="00F1151D">
        <w:rPr>
          <w:rFonts w:ascii="Avenir Book" w:hAnsi="Avenir Book"/>
          <w:color w:val="262626" w:themeColor="text1" w:themeTint="D9"/>
          <w:sz w:val="20"/>
          <w:szCs w:val="20"/>
          <w:lang w:val="en-GB"/>
        </w:rPr>
        <w:t>websites.</w:t>
      </w:r>
    </w:p>
    <w:tbl>
      <w:tblPr>
        <w:tblStyle w:val="TableGrid"/>
        <w:tblpPr w:leftFromText="180" w:rightFromText="180" w:vertAnchor="text" w:horzAnchor="page" w:tblpX="8893" w:tblpY="181"/>
        <w:tblOverlap w:val="never"/>
        <w:tblW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EEFB"/>
        <w:tblLook w:val="04A0" w:firstRow="1" w:lastRow="0" w:firstColumn="1" w:lastColumn="0" w:noHBand="0" w:noVBand="1"/>
      </w:tblPr>
      <w:tblGrid>
        <w:gridCol w:w="2093"/>
      </w:tblGrid>
      <w:tr w:rsidR="004147FA" w14:paraId="448CC5FA" w14:textId="77777777" w:rsidTr="00B34EC2">
        <w:tc>
          <w:tcPr>
            <w:tcW w:w="2093" w:type="dxa"/>
            <w:shd w:val="clear" w:color="auto" w:fill="E3EEFB"/>
          </w:tcPr>
          <w:p w14:paraId="0314805B" w14:textId="77777777" w:rsidR="004147FA" w:rsidRPr="006D0301" w:rsidRDefault="004147FA" w:rsidP="00B34EC2">
            <w:pPr>
              <w:spacing w:before="40" w:after="40" w:line="280" w:lineRule="exact"/>
              <w:jc w:val="center"/>
              <w:rPr>
                <w:rFonts w:ascii="Avenir Heavy" w:hAnsi="Avenir Heavy"/>
                <w:color w:val="17365D" w:themeColor="text2" w:themeShade="BF"/>
                <w:sz w:val="20"/>
                <w:szCs w:val="20"/>
                <w:lang w:val="en-GB"/>
              </w:rPr>
            </w:pPr>
            <w:r w:rsidRPr="006D0301">
              <w:rPr>
                <w:rFonts w:ascii="Avenir Heavy" w:hAnsi="Avenir Heavy"/>
                <w:color w:val="17365D" w:themeColor="text2" w:themeShade="BF"/>
                <w:sz w:val="20"/>
                <w:szCs w:val="20"/>
                <w:lang w:val="en-GB"/>
              </w:rPr>
              <w:t>2006 - 2009</w:t>
            </w:r>
          </w:p>
        </w:tc>
      </w:tr>
    </w:tbl>
    <w:p w14:paraId="16B35593" w14:textId="2CE1456C" w:rsidR="000B4DD9" w:rsidRPr="009C5BA5" w:rsidRDefault="00BA4003" w:rsidP="00D76A0B">
      <w:pPr>
        <w:spacing w:before="120" w:after="120" w:line="280" w:lineRule="exact"/>
        <w:rPr>
          <w:rFonts w:ascii="Avenir Heavy" w:hAnsi="Avenir Heavy"/>
          <w:color w:val="262626" w:themeColor="text1" w:themeTint="D9"/>
          <w:sz w:val="22"/>
          <w:szCs w:val="22"/>
          <w:lang w:val="en-GB"/>
        </w:rPr>
      </w:pPr>
      <w:r w:rsidRPr="00151DB8">
        <w:rPr>
          <w:rFonts w:ascii="Avenir Heavy" w:hAnsi="Avenir Heavy"/>
          <w:color w:val="3F51B5"/>
          <w:sz w:val="22"/>
          <w:szCs w:val="22"/>
          <w:lang w:val="en-GB"/>
        </w:rPr>
        <w:t>Product Manager</w:t>
      </w:r>
      <w:r w:rsidR="005D7CF0" w:rsidRPr="00151DB8">
        <w:rPr>
          <w:rFonts w:ascii="Avenir Heavy" w:hAnsi="Avenir Heavy"/>
          <w:color w:val="3F51B5"/>
          <w:sz w:val="22"/>
          <w:szCs w:val="22"/>
          <w:lang w:val="en-GB"/>
        </w:rPr>
        <w:t>,</w:t>
      </w:r>
      <w:r w:rsidRPr="00151DB8">
        <w:rPr>
          <w:rFonts w:ascii="Avenir Medium" w:hAnsi="Avenir Medium"/>
          <w:color w:val="3F51B5"/>
          <w:sz w:val="22"/>
          <w:szCs w:val="22"/>
        </w:rPr>
        <w:t xml:space="preserve"> </w:t>
      </w:r>
      <w:hyperlink r:id="rId25" w:history="1">
        <w:r w:rsidRPr="005D7CF0">
          <w:rPr>
            <w:rFonts w:ascii="Avenir Medium" w:hAnsi="Avenir Medium"/>
            <w:color w:val="17365D" w:themeColor="text2" w:themeShade="BF"/>
            <w:sz w:val="22"/>
            <w:szCs w:val="22"/>
          </w:rPr>
          <w:t>Ulysses Systems</w:t>
        </w:r>
      </w:hyperlink>
    </w:p>
    <w:p w14:paraId="6FC803C8" w14:textId="7E889195" w:rsidR="00BA4003" w:rsidRPr="00F1151D" w:rsidRDefault="008F28E8" w:rsidP="00F1151D">
      <w:pPr>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Ulysses Systems is a</w:t>
      </w:r>
      <w:r w:rsidR="005408EF" w:rsidRPr="00F1151D">
        <w:rPr>
          <w:rFonts w:ascii="Avenir Book" w:hAnsi="Avenir Book"/>
          <w:color w:val="262626" w:themeColor="text1" w:themeTint="D9"/>
          <w:sz w:val="20"/>
          <w:szCs w:val="20"/>
          <w:lang w:val="en-GB"/>
        </w:rPr>
        <w:t>n</w:t>
      </w:r>
      <w:r w:rsidR="002C01FB" w:rsidRPr="00F1151D">
        <w:rPr>
          <w:rFonts w:ascii="Avenir Book" w:hAnsi="Avenir Book"/>
          <w:color w:val="262626" w:themeColor="text1" w:themeTint="D9"/>
          <w:sz w:val="20"/>
          <w:szCs w:val="20"/>
          <w:lang w:val="en-GB"/>
        </w:rPr>
        <w:t xml:space="preserve"> award-winning provider of enterprise business intelligence software</w:t>
      </w:r>
      <w:r w:rsidR="005408EF" w:rsidRPr="00F1151D">
        <w:rPr>
          <w:rFonts w:ascii="Avenir Book" w:hAnsi="Avenir Book"/>
          <w:color w:val="262626" w:themeColor="text1" w:themeTint="D9"/>
          <w:sz w:val="20"/>
          <w:szCs w:val="20"/>
          <w:lang w:val="en-GB"/>
        </w:rPr>
        <w:t xml:space="preserve"> to the marine industry</w:t>
      </w:r>
      <w:r w:rsidR="002C01FB" w:rsidRPr="00F1151D">
        <w:rPr>
          <w:rFonts w:ascii="Avenir Book" w:hAnsi="Avenir Book"/>
          <w:color w:val="262626" w:themeColor="text1" w:themeTint="D9"/>
          <w:sz w:val="20"/>
          <w:szCs w:val="20"/>
          <w:lang w:val="en-GB"/>
        </w:rPr>
        <w:t>. Customers include</w:t>
      </w:r>
      <w:r w:rsidR="00597DFC" w:rsidRPr="00F1151D">
        <w:rPr>
          <w:rFonts w:ascii="Avenir Book" w:hAnsi="Avenir Book"/>
          <w:color w:val="262626" w:themeColor="text1" w:themeTint="D9"/>
          <w:sz w:val="20"/>
          <w:szCs w:val="20"/>
          <w:lang w:val="en-GB"/>
        </w:rPr>
        <w:t>d</w:t>
      </w:r>
      <w:r w:rsidR="00C2534F" w:rsidRPr="00F1151D">
        <w:rPr>
          <w:rFonts w:ascii="Avenir Book" w:hAnsi="Avenir Book"/>
          <w:color w:val="262626" w:themeColor="text1" w:themeTint="D9"/>
          <w:sz w:val="20"/>
          <w:szCs w:val="20"/>
          <w:lang w:val="en-GB"/>
        </w:rPr>
        <w:t>:</w:t>
      </w:r>
      <w:r w:rsidR="002C01FB" w:rsidRPr="00F1151D">
        <w:rPr>
          <w:rFonts w:ascii="Avenir Book" w:hAnsi="Avenir Book"/>
          <w:color w:val="262626" w:themeColor="text1" w:themeTint="D9"/>
          <w:sz w:val="20"/>
          <w:szCs w:val="20"/>
          <w:lang w:val="en-GB"/>
        </w:rPr>
        <w:t xml:space="preserve"> </w:t>
      </w:r>
      <w:r w:rsidR="00585BE0" w:rsidRPr="00F1151D">
        <w:rPr>
          <w:rFonts w:ascii="Avenir Book" w:hAnsi="Avenir Book"/>
          <w:color w:val="262626" w:themeColor="text1" w:themeTint="D9"/>
          <w:sz w:val="20"/>
          <w:szCs w:val="20"/>
          <w:lang w:val="en-GB"/>
        </w:rPr>
        <w:t xml:space="preserve">BP, </w:t>
      </w:r>
      <w:r w:rsidR="001F5561" w:rsidRPr="00F1151D">
        <w:rPr>
          <w:rFonts w:ascii="Avenir Book" w:hAnsi="Avenir Book"/>
          <w:color w:val="262626" w:themeColor="text1" w:themeTint="D9"/>
          <w:sz w:val="20"/>
          <w:szCs w:val="20"/>
          <w:lang w:val="en-GB"/>
        </w:rPr>
        <w:t xml:space="preserve">ExxonMobil, </w:t>
      </w:r>
      <w:r w:rsidR="00585BE0" w:rsidRPr="00F1151D">
        <w:rPr>
          <w:rFonts w:ascii="Avenir Book" w:hAnsi="Avenir Book"/>
          <w:color w:val="262626" w:themeColor="text1" w:themeTint="D9"/>
          <w:sz w:val="20"/>
          <w:szCs w:val="20"/>
          <w:lang w:val="en-GB"/>
        </w:rPr>
        <w:t>Bourbon, Exmar and V.Ships.</w:t>
      </w:r>
    </w:p>
    <w:p w14:paraId="12FA787F" w14:textId="0D399418" w:rsidR="00051625" w:rsidRPr="00F1151D" w:rsidRDefault="005408EF"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Responsible for ‘Core Technologies’ platform</w:t>
      </w:r>
      <w:r w:rsidR="0025316F">
        <w:rPr>
          <w:rFonts w:ascii="Avenir Book" w:hAnsi="Avenir Book"/>
          <w:color w:val="262626" w:themeColor="text1" w:themeTint="D9"/>
          <w:sz w:val="20"/>
          <w:szCs w:val="20"/>
          <w:lang w:val="en-GB"/>
        </w:rPr>
        <w:t>.</w:t>
      </w:r>
      <w:r w:rsidR="00051625" w:rsidRPr="00F1151D">
        <w:rPr>
          <w:rFonts w:ascii="Avenir Book" w:hAnsi="Avenir Book"/>
          <w:color w:val="262626" w:themeColor="text1" w:themeTint="D9"/>
          <w:sz w:val="20"/>
          <w:szCs w:val="20"/>
          <w:lang w:val="en-GB"/>
        </w:rPr>
        <w:t xml:space="preserve"> </w:t>
      </w:r>
      <w:r w:rsidR="000D475B" w:rsidRPr="00F1151D">
        <w:rPr>
          <w:rFonts w:ascii="Avenir Book" w:hAnsi="Avenir Book"/>
          <w:color w:val="262626" w:themeColor="text1" w:themeTint="D9"/>
          <w:sz w:val="20"/>
          <w:szCs w:val="20"/>
          <w:lang w:val="en-GB"/>
        </w:rPr>
        <w:t>S</w:t>
      </w:r>
      <w:r w:rsidR="00051625" w:rsidRPr="00F1151D">
        <w:rPr>
          <w:rFonts w:ascii="Avenir Book" w:hAnsi="Avenir Book"/>
          <w:color w:val="262626" w:themeColor="text1" w:themeTint="D9"/>
          <w:sz w:val="20"/>
          <w:szCs w:val="20"/>
          <w:lang w:val="en-GB"/>
        </w:rPr>
        <w:t>plit 70% design/</w:t>
      </w:r>
      <w:r w:rsidR="000D475B" w:rsidRPr="00F1151D">
        <w:rPr>
          <w:rFonts w:ascii="Avenir Book" w:hAnsi="Avenir Book"/>
          <w:color w:val="262626" w:themeColor="text1" w:themeTint="D9"/>
          <w:sz w:val="20"/>
          <w:szCs w:val="20"/>
          <w:lang w:val="en-GB"/>
        </w:rPr>
        <w:t>coding</w:t>
      </w:r>
      <w:r w:rsidR="00051625" w:rsidRPr="00F1151D">
        <w:rPr>
          <w:rFonts w:ascii="Avenir Book" w:hAnsi="Avenir Book"/>
          <w:color w:val="262626" w:themeColor="text1" w:themeTint="D9"/>
          <w:sz w:val="20"/>
          <w:szCs w:val="20"/>
          <w:lang w:val="en-GB"/>
        </w:rPr>
        <w:t xml:space="preserve"> and 30% management.</w:t>
      </w:r>
    </w:p>
    <w:p w14:paraId="276E1F95" w14:textId="2D5090F1" w:rsidR="00BA4003" w:rsidRPr="00F1151D" w:rsidRDefault="00051625" w:rsidP="00F469C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1151D">
        <w:rPr>
          <w:rFonts w:ascii="Avenir Book" w:hAnsi="Avenir Book"/>
          <w:color w:val="262626" w:themeColor="text1" w:themeTint="D9"/>
          <w:sz w:val="20"/>
          <w:szCs w:val="20"/>
          <w:lang w:val="en-GB"/>
        </w:rPr>
        <w:t xml:space="preserve">Promoted agile </w:t>
      </w:r>
      <w:r w:rsidR="00874612" w:rsidRPr="00F1151D">
        <w:rPr>
          <w:rFonts w:ascii="Avenir Book" w:hAnsi="Avenir Book"/>
          <w:color w:val="262626" w:themeColor="text1" w:themeTint="D9"/>
          <w:sz w:val="20"/>
          <w:szCs w:val="20"/>
          <w:lang w:val="en-GB"/>
        </w:rPr>
        <w:t>methodologies</w:t>
      </w:r>
      <w:r w:rsidRPr="00F1151D">
        <w:rPr>
          <w:rFonts w:ascii="Avenir Book" w:hAnsi="Avenir Book"/>
          <w:color w:val="262626" w:themeColor="text1" w:themeTint="D9"/>
          <w:sz w:val="20"/>
          <w:szCs w:val="20"/>
          <w:lang w:val="en-GB"/>
        </w:rPr>
        <w:t xml:space="preserve"> and helped define new and improved processes.</w:t>
      </w:r>
    </w:p>
    <w:tbl>
      <w:tblPr>
        <w:tblStyle w:val="TableGrid"/>
        <w:tblpPr w:leftFromText="180" w:rightFromText="180" w:vertAnchor="text" w:horzAnchor="page" w:tblpX="8893" w:tblpY="204"/>
        <w:tblOverlap w:val="never"/>
        <w:tblW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EEFB"/>
        <w:tblLook w:val="04A0" w:firstRow="1" w:lastRow="0" w:firstColumn="1" w:lastColumn="0" w:noHBand="0" w:noVBand="1"/>
      </w:tblPr>
      <w:tblGrid>
        <w:gridCol w:w="2093"/>
      </w:tblGrid>
      <w:tr w:rsidR="005D7CF0" w14:paraId="340C01E3" w14:textId="77777777" w:rsidTr="00B34EC2">
        <w:tc>
          <w:tcPr>
            <w:tcW w:w="2093" w:type="dxa"/>
            <w:shd w:val="clear" w:color="auto" w:fill="E3EEFB"/>
          </w:tcPr>
          <w:p w14:paraId="6BA85684" w14:textId="23E21D62" w:rsidR="005D7CF0" w:rsidRPr="006D0301" w:rsidRDefault="005D7CF0" w:rsidP="00B34EC2">
            <w:pPr>
              <w:spacing w:before="40" w:after="40" w:line="280" w:lineRule="exact"/>
              <w:jc w:val="center"/>
              <w:rPr>
                <w:rFonts w:ascii="Avenir Heavy" w:hAnsi="Avenir Heavy"/>
                <w:color w:val="17365D" w:themeColor="text2" w:themeShade="BF"/>
                <w:sz w:val="20"/>
                <w:szCs w:val="20"/>
                <w:lang w:val="en-GB"/>
              </w:rPr>
            </w:pPr>
            <w:r w:rsidRPr="006D0301">
              <w:rPr>
                <w:rFonts w:ascii="Avenir Heavy" w:hAnsi="Avenir Heavy"/>
                <w:color w:val="17365D" w:themeColor="text2" w:themeShade="BF"/>
                <w:sz w:val="20"/>
                <w:szCs w:val="20"/>
                <w:lang w:val="en-GB"/>
              </w:rPr>
              <w:t>2000 - 2006</w:t>
            </w:r>
          </w:p>
        </w:tc>
      </w:tr>
    </w:tbl>
    <w:p w14:paraId="7303459F" w14:textId="7D8E6B06" w:rsidR="005D7CF0" w:rsidRPr="009C5BA5" w:rsidRDefault="00BA4003" w:rsidP="00D76A0B">
      <w:pPr>
        <w:spacing w:before="120" w:after="120" w:line="280" w:lineRule="exact"/>
        <w:rPr>
          <w:rFonts w:ascii="Avenir Heavy" w:hAnsi="Avenir Heavy"/>
          <w:color w:val="262626" w:themeColor="text1" w:themeTint="D9"/>
          <w:sz w:val="22"/>
          <w:szCs w:val="22"/>
          <w:lang w:val="en-GB"/>
        </w:rPr>
      </w:pPr>
      <w:r w:rsidRPr="00151DB8">
        <w:rPr>
          <w:rFonts w:ascii="Avenir Heavy" w:hAnsi="Avenir Heavy"/>
          <w:color w:val="3F51B5"/>
          <w:sz w:val="22"/>
          <w:szCs w:val="22"/>
          <w:lang w:val="en-GB"/>
        </w:rPr>
        <w:t>Team Leader</w:t>
      </w:r>
      <w:r w:rsidR="005D7CF0" w:rsidRPr="00151DB8">
        <w:rPr>
          <w:rFonts w:ascii="Avenir Heavy" w:hAnsi="Avenir Heavy"/>
          <w:color w:val="3F51B5"/>
          <w:sz w:val="22"/>
          <w:szCs w:val="22"/>
          <w:lang w:val="en-GB"/>
        </w:rPr>
        <w:t>,</w:t>
      </w:r>
      <w:r w:rsidRPr="00151DB8">
        <w:rPr>
          <w:rFonts w:ascii="Avenir Medium" w:hAnsi="Avenir Medium"/>
          <w:color w:val="3F51B5"/>
          <w:sz w:val="22"/>
          <w:szCs w:val="22"/>
        </w:rPr>
        <w:t xml:space="preserve"> </w:t>
      </w:r>
      <w:hyperlink r:id="rId26" w:history="1">
        <w:r w:rsidRPr="005D7CF0">
          <w:rPr>
            <w:rFonts w:ascii="Avenir Medium" w:hAnsi="Avenir Medium"/>
            <w:color w:val="17365D" w:themeColor="text2" w:themeShade="BF"/>
            <w:sz w:val="22"/>
            <w:szCs w:val="22"/>
          </w:rPr>
          <w:t>Ulysses Systems</w:t>
        </w:r>
      </w:hyperlink>
    </w:p>
    <w:p w14:paraId="260E1A47" w14:textId="0A3A6219" w:rsidR="001E3ACF" w:rsidRPr="006D0301" w:rsidRDefault="001E3ACF" w:rsidP="00F469CD">
      <w:pPr>
        <w:numPr>
          <w:ilvl w:val="0"/>
          <w:numId w:val="6"/>
        </w:numPr>
        <w:spacing w:before="60" w:after="60"/>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 xml:space="preserve">Led a team of </w:t>
      </w:r>
      <w:r w:rsidR="00051625" w:rsidRPr="006D0301">
        <w:rPr>
          <w:rFonts w:ascii="Avenir Book" w:hAnsi="Avenir Book"/>
          <w:color w:val="262626" w:themeColor="text1" w:themeTint="D9"/>
          <w:sz w:val="20"/>
          <w:szCs w:val="20"/>
          <w:lang w:val="en-GB"/>
        </w:rPr>
        <w:t xml:space="preserve">software </w:t>
      </w:r>
      <w:r w:rsidRPr="006D0301">
        <w:rPr>
          <w:rFonts w:ascii="Avenir Book" w:hAnsi="Avenir Book"/>
          <w:color w:val="262626" w:themeColor="text1" w:themeTint="D9"/>
          <w:sz w:val="20"/>
          <w:szCs w:val="20"/>
          <w:lang w:val="en-GB"/>
        </w:rPr>
        <w:t>engineers who envisioned, designed and implemented a multi-user document management system from scratch</w:t>
      </w:r>
      <w:r w:rsidR="00051625" w:rsidRPr="006D0301">
        <w:rPr>
          <w:rFonts w:ascii="Avenir Book" w:hAnsi="Avenir Book"/>
          <w:color w:val="262626" w:themeColor="text1" w:themeTint="D9"/>
          <w:sz w:val="20"/>
          <w:szCs w:val="20"/>
          <w:lang w:val="en-GB"/>
        </w:rPr>
        <w:t>.</w:t>
      </w:r>
    </w:p>
    <w:tbl>
      <w:tblPr>
        <w:tblStyle w:val="TableGrid"/>
        <w:tblpPr w:leftFromText="180" w:rightFromText="180" w:vertAnchor="text" w:horzAnchor="page" w:tblpX="8893" w:tblpY="829"/>
        <w:tblOverlap w:val="never"/>
        <w:tblW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EEFB"/>
        <w:tblLook w:val="04A0" w:firstRow="1" w:lastRow="0" w:firstColumn="1" w:lastColumn="0" w:noHBand="0" w:noVBand="1"/>
      </w:tblPr>
      <w:tblGrid>
        <w:gridCol w:w="2093"/>
      </w:tblGrid>
      <w:tr w:rsidR="006D0301" w14:paraId="6F246D9C" w14:textId="77777777" w:rsidTr="00B34EC2">
        <w:tc>
          <w:tcPr>
            <w:tcW w:w="2093" w:type="dxa"/>
            <w:shd w:val="clear" w:color="auto" w:fill="E3EEFB"/>
          </w:tcPr>
          <w:p w14:paraId="265A3EB5" w14:textId="77777777" w:rsidR="006D0301" w:rsidRPr="006D0301" w:rsidRDefault="006D0301" w:rsidP="00B34EC2">
            <w:pPr>
              <w:spacing w:before="40" w:after="40" w:line="280" w:lineRule="exact"/>
              <w:jc w:val="center"/>
              <w:rPr>
                <w:rFonts w:ascii="Avenir Heavy" w:hAnsi="Avenir Heavy"/>
                <w:color w:val="17365D" w:themeColor="text2" w:themeShade="BF"/>
                <w:sz w:val="20"/>
                <w:szCs w:val="20"/>
                <w:lang w:val="en-GB"/>
              </w:rPr>
            </w:pPr>
            <w:r w:rsidRPr="006D0301">
              <w:rPr>
                <w:rFonts w:ascii="Avenir Heavy" w:hAnsi="Avenir Heavy"/>
                <w:color w:val="17365D" w:themeColor="text2" w:themeShade="BF"/>
                <w:sz w:val="20"/>
                <w:szCs w:val="20"/>
                <w:lang w:val="en-GB"/>
              </w:rPr>
              <w:t>1999 - 2000</w:t>
            </w:r>
          </w:p>
        </w:tc>
      </w:tr>
    </w:tbl>
    <w:p w14:paraId="414DA868" w14:textId="48D927C7" w:rsidR="00F469CD" w:rsidRPr="00F469CD" w:rsidRDefault="00051625" w:rsidP="00F53F5D">
      <w:pPr>
        <w:pStyle w:val="ListParagraph"/>
        <w:numPr>
          <w:ilvl w:val="0"/>
          <w:numId w:val="3"/>
        </w:numPr>
        <w:spacing w:before="60" w:after="60"/>
        <w:ind w:left="717" w:hanging="357"/>
        <w:contextualSpacing w:val="0"/>
        <w:rPr>
          <w:rFonts w:ascii="Avenir Book" w:hAnsi="Avenir Book"/>
          <w:color w:val="262626" w:themeColor="text1" w:themeTint="D9"/>
          <w:sz w:val="20"/>
          <w:szCs w:val="20"/>
          <w:lang w:val="en-GB"/>
        </w:rPr>
      </w:pPr>
      <w:r w:rsidRPr="00F469CD">
        <w:rPr>
          <w:rFonts w:ascii="Avenir Book" w:hAnsi="Avenir Book"/>
          <w:color w:val="262626" w:themeColor="text1" w:themeTint="D9"/>
          <w:sz w:val="20"/>
          <w:szCs w:val="20"/>
          <w:lang w:val="en-GB"/>
        </w:rPr>
        <w:t>Designed and developed a UI framework. Reusable solution saved many weeks of development work and gave product a consistent look and operation.</w:t>
      </w:r>
    </w:p>
    <w:p w14:paraId="6CB2E9C0" w14:textId="046233E8" w:rsidR="008D480F" w:rsidRPr="009C5BA5" w:rsidRDefault="00F1151D" w:rsidP="00D76A0B">
      <w:pPr>
        <w:spacing w:before="120" w:after="120" w:line="280" w:lineRule="exact"/>
        <w:rPr>
          <w:rFonts w:ascii="Avenir Heavy" w:hAnsi="Avenir Heavy"/>
          <w:color w:val="262626" w:themeColor="text1" w:themeTint="D9"/>
          <w:sz w:val="22"/>
          <w:szCs w:val="22"/>
          <w:lang w:val="en-GB"/>
        </w:rPr>
      </w:pPr>
      <w:r w:rsidRPr="00151DB8">
        <w:rPr>
          <w:rFonts w:ascii="Avenir Heavy" w:hAnsi="Avenir Heavy"/>
          <w:color w:val="3F51B5"/>
          <w:sz w:val="22"/>
          <w:szCs w:val="22"/>
          <w:lang w:val="en-GB"/>
        </w:rPr>
        <w:t>S</w:t>
      </w:r>
      <w:r w:rsidR="00BA4003" w:rsidRPr="00151DB8">
        <w:rPr>
          <w:rFonts w:ascii="Avenir Heavy" w:hAnsi="Avenir Heavy"/>
          <w:color w:val="3F51B5"/>
          <w:sz w:val="22"/>
          <w:szCs w:val="22"/>
          <w:lang w:val="en-GB"/>
        </w:rPr>
        <w:t xml:space="preserve">enior Software Engineer, </w:t>
      </w:r>
      <w:hyperlink r:id="rId27" w:history="1">
        <w:r w:rsidR="00BA4003" w:rsidRPr="008D480F">
          <w:rPr>
            <w:rFonts w:ascii="Avenir Medium" w:hAnsi="Avenir Medium"/>
            <w:color w:val="17365D" w:themeColor="text2" w:themeShade="BF"/>
            <w:sz w:val="22"/>
            <w:szCs w:val="22"/>
          </w:rPr>
          <w:t>Ulysses Systems</w:t>
        </w:r>
      </w:hyperlink>
    </w:p>
    <w:p w14:paraId="382F1A18" w14:textId="5B24D7A4" w:rsidR="00BA4003" w:rsidRPr="00D76A0B" w:rsidRDefault="00270A38" w:rsidP="00D76A0B">
      <w:pPr>
        <w:spacing w:before="60" w:after="60"/>
        <w:rPr>
          <w:rFonts w:ascii="Avenir Book" w:hAnsi="Avenir Book"/>
          <w:color w:val="262626" w:themeColor="text1" w:themeTint="D9"/>
          <w:sz w:val="20"/>
          <w:szCs w:val="20"/>
          <w:lang w:val="en-GB"/>
        </w:rPr>
      </w:pPr>
      <w:r>
        <w:rPr>
          <w:rFonts w:ascii="Avenir Book" w:hAnsi="Avenir Book"/>
          <w:color w:val="262626" w:themeColor="text1" w:themeTint="D9"/>
          <w:sz w:val="20"/>
          <w:szCs w:val="20"/>
          <w:lang w:val="en-GB"/>
        </w:rPr>
        <w:t>I</w:t>
      </w:r>
      <w:r w:rsidR="001E3ACF" w:rsidRPr="00D76A0B">
        <w:rPr>
          <w:rFonts w:ascii="Avenir Book" w:hAnsi="Avenir Book"/>
          <w:color w:val="262626" w:themeColor="text1" w:themeTint="D9"/>
          <w:sz w:val="20"/>
          <w:szCs w:val="20"/>
          <w:lang w:val="en-GB"/>
        </w:rPr>
        <w:t>mproving legacy software for the marine industry</w:t>
      </w:r>
      <w:r w:rsidR="00D76A0B">
        <w:rPr>
          <w:rFonts w:ascii="Avenir Book" w:hAnsi="Avenir Book"/>
          <w:color w:val="262626" w:themeColor="text1" w:themeTint="D9"/>
          <w:sz w:val="20"/>
          <w:szCs w:val="20"/>
          <w:lang w:val="en-GB"/>
        </w:rPr>
        <w:t>.</w:t>
      </w:r>
    </w:p>
    <w:p w14:paraId="1EC9FF59" w14:textId="54E2368B" w:rsidR="008D480F" w:rsidRPr="009C5BA5" w:rsidRDefault="00F068CF" w:rsidP="00D76A0B">
      <w:pPr>
        <w:spacing w:before="240" w:line="280" w:lineRule="exact"/>
        <w:rPr>
          <w:rFonts w:ascii="Avenir Heavy" w:hAnsi="Avenir Heavy"/>
          <w:color w:val="262626" w:themeColor="text1" w:themeTint="D9"/>
          <w:sz w:val="22"/>
          <w:szCs w:val="22"/>
          <w:lang w:val="en-GB"/>
        </w:rPr>
      </w:pPr>
      <w:r w:rsidRPr="00151DB8">
        <w:rPr>
          <w:rFonts w:ascii="Avenir Heavy" w:hAnsi="Avenir Heavy"/>
          <w:color w:val="3F51B5"/>
          <w:sz w:val="22"/>
          <w:szCs w:val="22"/>
          <w:lang w:val="en-GB"/>
        </w:rPr>
        <w:t xml:space="preserve">Software Engineer, </w:t>
      </w:r>
      <w:r w:rsidR="00D50E71" w:rsidRPr="008D480F">
        <w:rPr>
          <w:rFonts w:ascii="Avenir Medium" w:hAnsi="Avenir Medium"/>
          <w:color w:val="17365D" w:themeColor="text2" w:themeShade="BF"/>
          <w:sz w:val="22"/>
          <w:szCs w:val="22"/>
        </w:rPr>
        <w:t>Integrated Sales Systems</w:t>
      </w:r>
      <w:r w:rsidR="00B62873" w:rsidRPr="008D480F">
        <w:rPr>
          <w:rFonts w:ascii="Avenir Medium" w:hAnsi="Avenir Medium"/>
          <w:color w:val="17365D" w:themeColor="text2" w:themeShade="BF"/>
          <w:sz w:val="22"/>
          <w:szCs w:val="22"/>
        </w:rPr>
        <w:t xml:space="preserve"> (ISS)</w:t>
      </w:r>
    </w:p>
    <w:tbl>
      <w:tblPr>
        <w:tblStyle w:val="TableGrid"/>
        <w:tblpPr w:leftFromText="180" w:rightFromText="180" w:vertAnchor="text" w:horzAnchor="page" w:tblpX="8893" w:tblpY="-412"/>
        <w:tblOverlap w:val="never"/>
        <w:tblW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EEFB"/>
        <w:tblLook w:val="04A0" w:firstRow="1" w:lastRow="0" w:firstColumn="1" w:lastColumn="0" w:noHBand="0" w:noVBand="1"/>
      </w:tblPr>
      <w:tblGrid>
        <w:gridCol w:w="2093"/>
      </w:tblGrid>
      <w:tr w:rsidR="006D0301" w14:paraId="67B09923" w14:textId="77777777" w:rsidTr="00B34EC2">
        <w:tc>
          <w:tcPr>
            <w:tcW w:w="2093" w:type="dxa"/>
            <w:shd w:val="clear" w:color="auto" w:fill="E3EEFB"/>
          </w:tcPr>
          <w:p w14:paraId="4EE5F9E5" w14:textId="77777777" w:rsidR="006D0301" w:rsidRPr="006D0301" w:rsidRDefault="006D0301" w:rsidP="00B34EC2">
            <w:pPr>
              <w:spacing w:before="40" w:after="40" w:line="280" w:lineRule="exact"/>
              <w:jc w:val="center"/>
              <w:rPr>
                <w:rFonts w:ascii="Avenir Heavy" w:hAnsi="Avenir Heavy"/>
                <w:color w:val="17365D" w:themeColor="text2" w:themeShade="BF"/>
                <w:sz w:val="20"/>
                <w:szCs w:val="20"/>
                <w:lang w:val="en-GB"/>
              </w:rPr>
            </w:pPr>
            <w:r w:rsidRPr="006D0301">
              <w:rPr>
                <w:rFonts w:ascii="Avenir Heavy" w:hAnsi="Avenir Heavy"/>
                <w:color w:val="17365D" w:themeColor="text2" w:themeShade="BF"/>
                <w:sz w:val="20"/>
                <w:szCs w:val="20"/>
                <w:lang w:val="en-GB"/>
              </w:rPr>
              <w:t>1999</w:t>
            </w:r>
          </w:p>
        </w:tc>
      </w:tr>
    </w:tbl>
    <w:p w14:paraId="32DF08A8" w14:textId="021305ED" w:rsidR="00F068CF" w:rsidRPr="00E628A2" w:rsidRDefault="00E628A2" w:rsidP="00E628A2">
      <w:pPr>
        <w:spacing w:before="120"/>
        <w:rPr>
          <w:rFonts w:ascii="Avenir Book" w:hAnsi="Avenir Book"/>
          <w:color w:val="262626" w:themeColor="text1" w:themeTint="D9"/>
          <w:sz w:val="20"/>
          <w:szCs w:val="20"/>
          <w:lang w:val="en-GB"/>
        </w:rPr>
      </w:pPr>
      <w:r>
        <w:rPr>
          <w:rFonts w:ascii="Avenir Book" w:hAnsi="Avenir Book"/>
          <w:color w:val="262626" w:themeColor="text1" w:themeTint="D9"/>
          <w:sz w:val="20"/>
          <w:szCs w:val="20"/>
          <w:lang w:val="en-GB"/>
        </w:rPr>
        <w:t xml:space="preserve">CRM </w:t>
      </w:r>
      <w:r w:rsidR="00B62873" w:rsidRPr="006D0301">
        <w:rPr>
          <w:rFonts w:ascii="Avenir Book" w:hAnsi="Avenir Book"/>
          <w:color w:val="262626" w:themeColor="text1" w:themeTint="D9"/>
          <w:sz w:val="20"/>
          <w:szCs w:val="20"/>
          <w:lang w:val="en-GB"/>
        </w:rPr>
        <w:t>s</w:t>
      </w:r>
      <w:r w:rsidR="0010044B" w:rsidRPr="006D0301">
        <w:rPr>
          <w:rFonts w:ascii="Avenir Book" w:hAnsi="Avenir Book"/>
          <w:color w:val="262626" w:themeColor="text1" w:themeTint="D9"/>
          <w:sz w:val="20"/>
          <w:szCs w:val="20"/>
          <w:lang w:val="en-GB"/>
        </w:rPr>
        <w:t>oftware for the healthcare, pharmaceutical and insurance sectors</w:t>
      </w:r>
      <w:r w:rsidR="00F068CF" w:rsidRPr="006D0301">
        <w:rPr>
          <w:rFonts w:ascii="Avenir Book" w:hAnsi="Avenir Book"/>
          <w:color w:val="262626" w:themeColor="text1" w:themeTint="D9"/>
          <w:sz w:val="20"/>
          <w:szCs w:val="20"/>
          <w:lang w:val="en-GB"/>
        </w:rPr>
        <w:t>.</w:t>
      </w:r>
      <w:r w:rsidR="008D480F" w:rsidRPr="006D0301">
        <w:rPr>
          <w:rFonts w:ascii="Avenir Book" w:hAnsi="Avenir Book"/>
          <w:color w:val="262626" w:themeColor="text1" w:themeTint="D9"/>
          <w:sz w:val="20"/>
          <w:szCs w:val="20"/>
          <w:lang w:val="en-GB"/>
        </w:rPr>
        <w:t xml:space="preserve"> </w:t>
      </w:r>
      <w:r w:rsidR="003F340A" w:rsidRPr="006D0301">
        <w:rPr>
          <w:rFonts w:ascii="Avenir Book" w:hAnsi="Avenir Book"/>
          <w:color w:val="262626" w:themeColor="text1" w:themeTint="D9"/>
          <w:sz w:val="20"/>
          <w:szCs w:val="20"/>
          <w:lang w:val="en-GB"/>
        </w:rPr>
        <w:t xml:space="preserve">Company </w:t>
      </w:r>
      <w:r w:rsidR="00585BE0" w:rsidRPr="006D0301">
        <w:rPr>
          <w:rFonts w:ascii="Avenir Book" w:hAnsi="Avenir Book"/>
          <w:color w:val="262626" w:themeColor="text1" w:themeTint="D9"/>
          <w:sz w:val="20"/>
          <w:szCs w:val="20"/>
          <w:lang w:val="en-GB"/>
        </w:rPr>
        <w:t>acquired</w:t>
      </w:r>
      <w:r w:rsidR="003F340A" w:rsidRPr="006D0301">
        <w:rPr>
          <w:rFonts w:ascii="Avenir Book" w:hAnsi="Avenir Book"/>
          <w:color w:val="262626" w:themeColor="text1" w:themeTint="D9"/>
          <w:sz w:val="20"/>
          <w:szCs w:val="20"/>
          <w:lang w:val="en-GB"/>
        </w:rPr>
        <w:t xml:space="preserve"> by Vodafone.</w:t>
      </w:r>
    </w:p>
    <w:tbl>
      <w:tblPr>
        <w:tblStyle w:val="TableGrid"/>
        <w:tblpPr w:leftFromText="180" w:rightFromText="180" w:vertAnchor="text" w:horzAnchor="page" w:tblpX="8929" w:tblpY="242"/>
        <w:tblOverlap w:val="never"/>
        <w:tblW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3EEFB"/>
        <w:tblLook w:val="04A0" w:firstRow="1" w:lastRow="0" w:firstColumn="1" w:lastColumn="0" w:noHBand="0" w:noVBand="1"/>
      </w:tblPr>
      <w:tblGrid>
        <w:gridCol w:w="2093"/>
      </w:tblGrid>
      <w:tr w:rsidR="008D480F" w14:paraId="74A56986" w14:textId="77777777" w:rsidTr="00B34EC2">
        <w:tc>
          <w:tcPr>
            <w:tcW w:w="2093" w:type="dxa"/>
            <w:shd w:val="clear" w:color="auto" w:fill="E3EEFB"/>
          </w:tcPr>
          <w:p w14:paraId="31CBDB36" w14:textId="2189F3CA" w:rsidR="008D480F" w:rsidRPr="006D0301" w:rsidRDefault="008D480F" w:rsidP="00B34EC2">
            <w:pPr>
              <w:spacing w:before="40" w:after="40" w:line="280" w:lineRule="exact"/>
              <w:jc w:val="center"/>
              <w:rPr>
                <w:rFonts w:ascii="Avenir Heavy" w:hAnsi="Avenir Heavy"/>
                <w:color w:val="17365D" w:themeColor="text2" w:themeShade="BF"/>
                <w:sz w:val="20"/>
                <w:szCs w:val="20"/>
                <w:lang w:val="en-GB"/>
              </w:rPr>
            </w:pPr>
            <w:r w:rsidRPr="006D0301">
              <w:rPr>
                <w:rFonts w:ascii="Avenir Heavy" w:hAnsi="Avenir Heavy"/>
                <w:color w:val="17365D" w:themeColor="text2" w:themeShade="BF"/>
                <w:sz w:val="20"/>
                <w:szCs w:val="20"/>
                <w:lang w:val="en-GB"/>
              </w:rPr>
              <w:t>1996 - 1999</w:t>
            </w:r>
          </w:p>
        </w:tc>
      </w:tr>
    </w:tbl>
    <w:p w14:paraId="50D45E00" w14:textId="445A4B19" w:rsidR="008D480F" w:rsidRPr="009C5BA5" w:rsidRDefault="00D50E71" w:rsidP="00D76A0B">
      <w:pPr>
        <w:spacing w:before="240" w:after="120" w:line="280" w:lineRule="exact"/>
        <w:rPr>
          <w:rFonts w:ascii="Avenir Heavy" w:hAnsi="Avenir Heavy"/>
          <w:color w:val="262626" w:themeColor="text1" w:themeTint="D9"/>
          <w:sz w:val="22"/>
          <w:szCs w:val="22"/>
          <w:lang w:val="en-GB"/>
        </w:rPr>
      </w:pPr>
      <w:r w:rsidRPr="00151DB8">
        <w:rPr>
          <w:rFonts w:ascii="Avenir Heavy" w:hAnsi="Avenir Heavy"/>
          <w:color w:val="3F51B5"/>
          <w:sz w:val="22"/>
          <w:szCs w:val="22"/>
          <w:lang w:val="en-GB"/>
        </w:rPr>
        <w:t>Analyst Programmer</w:t>
      </w:r>
      <w:r w:rsidR="00F068CF" w:rsidRPr="00151DB8">
        <w:rPr>
          <w:rFonts w:ascii="Avenir Heavy" w:hAnsi="Avenir Heavy"/>
          <w:color w:val="3F51B5"/>
          <w:sz w:val="22"/>
          <w:szCs w:val="22"/>
          <w:lang w:val="en-GB"/>
        </w:rPr>
        <w:t xml:space="preserve">, </w:t>
      </w:r>
      <w:r w:rsidRPr="008D480F">
        <w:rPr>
          <w:rFonts w:ascii="Avenir Medium" w:hAnsi="Avenir Medium"/>
          <w:color w:val="17365D" w:themeColor="text2" w:themeShade="BF"/>
          <w:sz w:val="22"/>
          <w:szCs w:val="22"/>
        </w:rPr>
        <w:t>TRO Learning</w:t>
      </w:r>
      <w:r w:rsidR="003F340A" w:rsidRPr="008D480F">
        <w:rPr>
          <w:rFonts w:ascii="Avenir Medium" w:hAnsi="Avenir Medium"/>
          <w:color w:val="17365D" w:themeColor="text2" w:themeShade="BF"/>
          <w:sz w:val="22"/>
          <w:szCs w:val="22"/>
        </w:rPr>
        <w:t xml:space="preserve"> (UK)</w:t>
      </w:r>
    </w:p>
    <w:p w14:paraId="5C17E2A1" w14:textId="1B5E18D1" w:rsidR="00132B1D" w:rsidRPr="006D0301" w:rsidRDefault="004D4C40" w:rsidP="006D0301">
      <w:pPr>
        <w:spacing w:before="120"/>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W</w:t>
      </w:r>
      <w:r w:rsidR="00B73E0A" w:rsidRPr="006D0301">
        <w:rPr>
          <w:rFonts w:ascii="Avenir Book" w:hAnsi="Avenir Book"/>
          <w:color w:val="262626" w:themeColor="text1" w:themeTint="D9"/>
          <w:sz w:val="20"/>
          <w:szCs w:val="20"/>
          <w:lang w:val="en-GB"/>
        </w:rPr>
        <w:t>orld-leading computer-</w:t>
      </w:r>
      <w:r w:rsidRPr="006D0301">
        <w:rPr>
          <w:rFonts w:ascii="Avenir Book" w:hAnsi="Avenir Book"/>
          <w:color w:val="262626" w:themeColor="text1" w:themeTint="D9"/>
          <w:sz w:val="20"/>
          <w:szCs w:val="20"/>
          <w:lang w:val="en-GB"/>
        </w:rPr>
        <w:t>based training (CBT) software company supply</w:t>
      </w:r>
      <w:r w:rsidR="00E65682" w:rsidRPr="006D0301">
        <w:rPr>
          <w:rFonts w:ascii="Avenir Book" w:hAnsi="Avenir Book"/>
          <w:color w:val="262626" w:themeColor="text1" w:themeTint="D9"/>
          <w:sz w:val="20"/>
          <w:szCs w:val="20"/>
          <w:lang w:val="en-GB"/>
        </w:rPr>
        <w:t>ing</w:t>
      </w:r>
      <w:r w:rsidRPr="006D0301">
        <w:rPr>
          <w:rFonts w:ascii="Avenir Book" w:hAnsi="Avenir Book"/>
          <w:color w:val="262626" w:themeColor="text1" w:themeTint="D9"/>
          <w:sz w:val="20"/>
          <w:szCs w:val="20"/>
          <w:lang w:val="en-GB"/>
        </w:rPr>
        <w:t xml:space="preserve"> aerospace training solutions to commercial and military organisations</w:t>
      </w:r>
      <w:r w:rsidR="00F068CF" w:rsidRPr="006D0301">
        <w:rPr>
          <w:rFonts w:ascii="Avenir Book" w:hAnsi="Avenir Book"/>
          <w:color w:val="262626" w:themeColor="text1" w:themeTint="D9"/>
          <w:sz w:val="20"/>
          <w:szCs w:val="20"/>
          <w:lang w:val="en-GB"/>
        </w:rPr>
        <w:t>.</w:t>
      </w:r>
      <w:r w:rsidRPr="006D0301">
        <w:rPr>
          <w:rFonts w:ascii="Avenir Book" w:hAnsi="Avenir Book"/>
          <w:color w:val="262626" w:themeColor="text1" w:themeTint="D9"/>
          <w:sz w:val="20"/>
          <w:szCs w:val="20"/>
          <w:lang w:val="en-GB"/>
        </w:rPr>
        <w:t xml:space="preserve"> </w:t>
      </w:r>
      <w:r w:rsidR="0081364D">
        <w:rPr>
          <w:rFonts w:ascii="Avenir Book" w:hAnsi="Avenir Book"/>
          <w:color w:val="262626" w:themeColor="text1" w:themeTint="D9"/>
          <w:sz w:val="20"/>
          <w:szCs w:val="20"/>
          <w:lang w:val="en-GB"/>
        </w:rPr>
        <w:t>Company a</w:t>
      </w:r>
      <w:r w:rsidR="00585BE0" w:rsidRPr="006D0301">
        <w:rPr>
          <w:rFonts w:ascii="Avenir Book" w:hAnsi="Avenir Book"/>
          <w:color w:val="262626" w:themeColor="text1" w:themeTint="D9"/>
          <w:sz w:val="20"/>
          <w:szCs w:val="20"/>
          <w:lang w:val="en-GB"/>
        </w:rPr>
        <w:t>cquired</w:t>
      </w:r>
      <w:r w:rsidR="003F340A" w:rsidRPr="006D0301">
        <w:rPr>
          <w:rFonts w:ascii="Avenir Book" w:hAnsi="Avenir Book"/>
          <w:color w:val="262626" w:themeColor="text1" w:themeTint="D9"/>
          <w:sz w:val="20"/>
          <w:szCs w:val="20"/>
          <w:lang w:val="en-GB"/>
        </w:rPr>
        <w:t xml:space="preserve"> by The Vega Group.</w:t>
      </w:r>
    </w:p>
    <w:p w14:paraId="4CD06783" w14:textId="06E87874" w:rsidR="00874612" w:rsidRPr="006D0301" w:rsidRDefault="009A44D8" w:rsidP="00F469CD">
      <w:pPr>
        <w:pStyle w:val="ListParagraph"/>
        <w:numPr>
          <w:ilvl w:val="0"/>
          <w:numId w:val="3"/>
        </w:numPr>
        <w:spacing w:before="60" w:after="60"/>
        <w:ind w:left="717" w:hanging="357"/>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D</w:t>
      </w:r>
      <w:r w:rsidR="001E3ACF" w:rsidRPr="006D0301">
        <w:rPr>
          <w:rFonts w:ascii="Avenir Book" w:hAnsi="Avenir Book"/>
          <w:color w:val="262626" w:themeColor="text1" w:themeTint="D9"/>
          <w:sz w:val="20"/>
          <w:szCs w:val="20"/>
          <w:lang w:val="en-GB"/>
        </w:rPr>
        <w:t>e</w:t>
      </w:r>
      <w:r w:rsidR="00874612" w:rsidRPr="006D0301">
        <w:rPr>
          <w:rFonts w:ascii="Avenir Book" w:hAnsi="Avenir Book"/>
          <w:color w:val="262626" w:themeColor="text1" w:themeTint="D9"/>
          <w:sz w:val="20"/>
          <w:szCs w:val="20"/>
          <w:lang w:val="en-GB"/>
        </w:rPr>
        <w:t xml:space="preserve">signed, implemented and tested </w:t>
      </w:r>
      <w:r w:rsidR="00597DFC" w:rsidRPr="006D0301">
        <w:rPr>
          <w:rFonts w:ascii="Avenir Book" w:hAnsi="Avenir Book"/>
          <w:color w:val="262626" w:themeColor="text1" w:themeTint="D9"/>
          <w:sz w:val="20"/>
          <w:szCs w:val="20"/>
          <w:lang w:val="en-GB"/>
        </w:rPr>
        <w:t>CBT</w:t>
      </w:r>
      <w:r w:rsidR="001E3ACF" w:rsidRPr="006D0301">
        <w:rPr>
          <w:rFonts w:ascii="Avenir Book" w:hAnsi="Avenir Book"/>
          <w:color w:val="262626" w:themeColor="text1" w:themeTint="D9"/>
          <w:sz w:val="20"/>
          <w:szCs w:val="20"/>
          <w:lang w:val="en-GB"/>
        </w:rPr>
        <w:t xml:space="preserve"> applications, incl</w:t>
      </w:r>
      <w:r w:rsidR="00F53F5D">
        <w:rPr>
          <w:rFonts w:ascii="Avenir Book" w:hAnsi="Avenir Book"/>
          <w:color w:val="262626" w:themeColor="text1" w:themeTint="D9"/>
          <w:sz w:val="20"/>
          <w:szCs w:val="20"/>
          <w:lang w:val="en-GB"/>
        </w:rPr>
        <w:t>.</w:t>
      </w:r>
      <w:r w:rsidR="00EF3182" w:rsidRPr="006D0301">
        <w:rPr>
          <w:rFonts w:ascii="Avenir Book" w:hAnsi="Avenir Book"/>
          <w:color w:val="262626" w:themeColor="text1" w:themeTint="D9"/>
          <w:sz w:val="20"/>
          <w:szCs w:val="20"/>
          <w:lang w:val="en-GB"/>
        </w:rPr>
        <w:t xml:space="preserve"> </w:t>
      </w:r>
      <w:r w:rsidR="001E3ACF" w:rsidRPr="006D0301">
        <w:rPr>
          <w:rFonts w:ascii="Avenir Book" w:hAnsi="Avenir Book"/>
          <w:color w:val="262626" w:themeColor="text1" w:themeTint="D9"/>
          <w:sz w:val="20"/>
          <w:szCs w:val="20"/>
          <w:lang w:val="en-GB"/>
        </w:rPr>
        <w:t xml:space="preserve">$250k </w:t>
      </w:r>
      <w:r w:rsidR="00EF3182" w:rsidRPr="006D0301">
        <w:rPr>
          <w:rFonts w:ascii="Avenir Book" w:hAnsi="Avenir Book"/>
          <w:color w:val="262626" w:themeColor="text1" w:themeTint="D9"/>
          <w:sz w:val="20"/>
          <w:szCs w:val="20"/>
          <w:lang w:val="en-GB"/>
        </w:rPr>
        <w:t>flight simulator for US Air Force.</w:t>
      </w:r>
    </w:p>
    <w:p w14:paraId="5F40D2C2" w14:textId="77777777" w:rsidR="00ED3EB3" w:rsidRPr="00360C84" w:rsidRDefault="00ED3EB3" w:rsidP="00874612">
      <w:pPr>
        <w:pStyle w:val="Heading1"/>
        <w:spacing w:before="360"/>
        <w:rPr>
          <w:rFonts w:ascii="Avenir Heavy" w:hAnsi="Avenir Heavy"/>
          <w:b w:val="0"/>
          <w:lang w:val="en-GB"/>
        </w:rPr>
      </w:pPr>
      <w:r w:rsidRPr="00360C84">
        <w:rPr>
          <w:rFonts w:ascii="Avenir Heavy" w:hAnsi="Avenir Heavy"/>
          <w:b w:val="0"/>
          <w:lang w:val="en-GB"/>
        </w:rPr>
        <w:t>Education</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3544"/>
        <w:gridCol w:w="5244"/>
      </w:tblGrid>
      <w:tr w:rsidR="00657EF5" w:rsidRPr="006D0301" w14:paraId="12030652" w14:textId="77777777" w:rsidTr="005838A8">
        <w:tc>
          <w:tcPr>
            <w:tcW w:w="959" w:type="dxa"/>
          </w:tcPr>
          <w:p w14:paraId="54E25509" w14:textId="77777777"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1995</w:t>
            </w:r>
          </w:p>
        </w:tc>
        <w:tc>
          <w:tcPr>
            <w:tcW w:w="3544" w:type="dxa"/>
          </w:tcPr>
          <w:p w14:paraId="09E51E14" w14:textId="77777777"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University of Huddersfield</w:t>
            </w:r>
          </w:p>
        </w:tc>
        <w:tc>
          <w:tcPr>
            <w:tcW w:w="5244" w:type="dxa"/>
          </w:tcPr>
          <w:p w14:paraId="35BF96A5" w14:textId="77777777"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MSc Scientific Computing</w:t>
            </w:r>
          </w:p>
        </w:tc>
      </w:tr>
      <w:tr w:rsidR="00657EF5" w:rsidRPr="006D0301" w14:paraId="77DC9386" w14:textId="77777777" w:rsidTr="005838A8">
        <w:tc>
          <w:tcPr>
            <w:tcW w:w="959" w:type="dxa"/>
          </w:tcPr>
          <w:p w14:paraId="19162B1E" w14:textId="77777777"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1994</w:t>
            </w:r>
          </w:p>
        </w:tc>
        <w:tc>
          <w:tcPr>
            <w:tcW w:w="3544" w:type="dxa"/>
          </w:tcPr>
          <w:p w14:paraId="0280E1A3" w14:textId="77777777"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University of Hull</w:t>
            </w:r>
          </w:p>
        </w:tc>
        <w:tc>
          <w:tcPr>
            <w:tcW w:w="5244" w:type="dxa"/>
          </w:tcPr>
          <w:p w14:paraId="255CE57C" w14:textId="77777777"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Postgraduate Diploma Software Technology</w:t>
            </w:r>
          </w:p>
        </w:tc>
      </w:tr>
      <w:tr w:rsidR="00657EF5" w:rsidRPr="006D0301" w14:paraId="724F949D" w14:textId="77777777" w:rsidTr="005838A8">
        <w:tc>
          <w:tcPr>
            <w:tcW w:w="959" w:type="dxa"/>
          </w:tcPr>
          <w:p w14:paraId="6414657A" w14:textId="639D3DB1"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1991</w:t>
            </w:r>
          </w:p>
        </w:tc>
        <w:tc>
          <w:tcPr>
            <w:tcW w:w="3544" w:type="dxa"/>
          </w:tcPr>
          <w:p w14:paraId="7D85E570" w14:textId="77777777" w:rsidR="00E651EF" w:rsidRPr="006D0301" w:rsidRDefault="00E651EF" w:rsidP="00874612">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Imperial College of Science, Technology and Medicine, London</w:t>
            </w:r>
          </w:p>
        </w:tc>
        <w:tc>
          <w:tcPr>
            <w:tcW w:w="5244" w:type="dxa"/>
          </w:tcPr>
          <w:p w14:paraId="24808A8A" w14:textId="10005CA6" w:rsidR="00362E35" w:rsidRPr="006D0301" w:rsidRDefault="00E651EF" w:rsidP="005838A8">
            <w:pPr>
              <w:keepLines/>
              <w:spacing w:before="80" w:line="280" w:lineRule="exact"/>
              <w:rPr>
                <w:rFonts w:ascii="Avenir Book" w:hAnsi="Avenir Book"/>
                <w:color w:val="262626" w:themeColor="text1" w:themeTint="D9"/>
                <w:sz w:val="20"/>
                <w:szCs w:val="20"/>
                <w:lang w:val="en-GB"/>
              </w:rPr>
            </w:pPr>
            <w:r w:rsidRPr="006D0301">
              <w:rPr>
                <w:rFonts w:ascii="Avenir Book" w:hAnsi="Avenir Book"/>
                <w:color w:val="262626" w:themeColor="text1" w:themeTint="D9"/>
                <w:sz w:val="20"/>
                <w:szCs w:val="20"/>
                <w:lang w:val="en-GB"/>
              </w:rPr>
              <w:t>BSc Physics</w:t>
            </w:r>
            <w:r w:rsidR="005838A8">
              <w:rPr>
                <w:rFonts w:ascii="Avenir Book" w:hAnsi="Avenir Book"/>
                <w:color w:val="262626" w:themeColor="text1" w:themeTint="D9"/>
                <w:sz w:val="20"/>
                <w:szCs w:val="20"/>
                <w:lang w:val="en-GB"/>
              </w:rPr>
              <w:t xml:space="preserve">. </w:t>
            </w:r>
            <w:r w:rsidRPr="006D0301">
              <w:rPr>
                <w:rFonts w:ascii="Avenir Book" w:hAnsi="Avenir Book"/>
                <w:color w:val="262626" w:themeColor="text1" w:themeTint="D9"/>
                <w:sz w:val="20"/>
                <w:szCs w:val="20"/>
                <w:lang w:val="en-GB"/>
              </w:rPr>
              <w:t>Associate Royal College of Science</w:t>
            </w:r>
            <w:r w:rsidR="005838A8">
              <w:rPr>
                <w:rFonts w:ascii="Avenir Book" w:hAnsi="Avenir Book"/>
                <w:color w:val="262626" w:themeColor="text1" w:themeTint="D9"/>
                <w:sz w:val="20"/>
                <w:szCs w:val="20"/>
                <w:lang w:val="en-GB"/>
              </w:rPr>
              <w:t xml:space="preserve">. Cycling </w:t>
            </w:r>
            <w:r w:rsidR="00362E35" w:rsidRPr="006D0301">
              <w:rPr>
                <w:rFonts w:ascii="Avenir Book" w:hAnsi="Avenir Book"/>
                <w:color w:val="262626" w:themeColor="text1" w:themeTint="D9"/>
                <w:sz w:val="20"/>
                <w:szCs w:val="20"/>
                <w:lang w:val="en-GB"/>
              </w:rPr>
              <w:t>Club</w:t>
            </w:r>
            <w:r w:rsidR="005838A8">
              <w:rPr>
                <w:rFonts w:ascii="Avenir Book" w:hAnsi="Avenir Book"/>
                <w:color w:val="262626" w:themeColor="text1" w:themeTint="D9"/>
                <w:sz w:val="20"/>
                <w:szCs w:val="20"/>
                <w:lang w:val="en-GB"/>
              </w:rPr>
              <w:t xml:space="preserve"> Captain.</w:t>
            </w:r>
          </w:p>
        </w:tc>
      </w:tr>
    </w:tbl>
    <w:p w14:paraId="67FC1827" w14:textId="77777777" w:rsidR="00657EF5" w:rsidRPr="009C5BA5" w:rsidRDefault="00657EF5" w:rsidP="00F53F5D">
      <w:pPr>
        <w:rPr>
          <w:color w:val="262626" w:themeColor="text1" w:themeTint="D9"/>
          <w:sz w:val="22"/>
          <w:szCs w:val="22"/>
          <w:lang w:val="en-GB"/>
        </w:rPr>
      </w:pPr>
    </w:p>
    <w:sectPr w:rsidR="00657EF5" w:rsidRPr="009C5BA5" w:rsidSect="00B34EC2">
      <w:footerReference w:type="even" r:id="rId28"/>
      <w:footerReference w:type="default" r:id="rId29"/>
      <w:pgSz w:w="11900" w:h="16840"/>
      <w:pgMar w:top="1106" w:right="1106" w:bottom="1106" w:left="1106"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D345A" w14:textId="77777777" w:rsidR="004457DE" w:rsidRDefault="004457DE" w:rsidP="008665CB">
      <w:r>
        <w:separator/>
      </w:r>
    </w:p>
  </w:endnote>
  <w:endnote w:type="continuationSeparator" w:id="0">
    <w:p w14:paraId="2BCD5389" w14:textId="77777777" w:rsidR="004457DE" w:rsidRDefault="004457DE" w:rsidP="00866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venir">
    <w:charset w:val="00"/>
    <w:family w:val="swiss"/>
    <w:pitch w:val="variable"/>
    <w:sig w:usb0="800000AF" w:usb1="5000204A" w:usb2="00000000" w:usb3="00000000" w:csb0="0000009B" w:csb1="00000000"/>
  </w:font>
  <w:font w:name="Avenir Heavy">
    <w:panose1 w:val="020B0703020203020204"/>
    <w:charset w:val="00"/>
    <w:family w:val="swiss"/>
    <w:pitch w:val="variable"/>
    <w:sig w:usb0="800000AF" w:usb1="5000204A" w:usb2="00000000" w:usb3="00000000" w:csb0="0000009B" w:csb1="00000000"/>
  </w:font>
  <w:font w:name="Avenir Book">
    <w:panose1 w:val="02000503020000020003"/>
    <w:charset w:val="00"/>
    <w:family w:val="swiss"/>
    <w:pitch w:val="variable"/>
    <w:sig w:usb0="800000AF" w:usb1="5000204A" w:usb2="00000000" w:usb3="00000000" w:csb0="0000009B" w:csb1="00000000"/>
  </w:font>
  <w:font w:name="Avenir Light">
    <w:panose1 w:val="020B0402020203020204"/>
    <w:charset w:val="00"/>
    <w:family w:val="swiss"/>
    <w:pitch w:val="variable"/>
    <w:sig w:usb0="800000AF" w:usb1="5000204A" w:usb2="00000000" w:usb3="00000000" w:csb0="0000009B" w:csb1="00000000"/>
  </w:font>
  <w:font w:name="inherit">
    <w:altName w:val="Times New Roman"/>
    <w:panose1 w:val="00000000000000000000"/>
    <w:charset w:val="00"/>
    <w:family w:val="roman"/>
    <w:notTrueType/>
    <w:pitch w:val="default"/>
  </w:font>
  <w:font w:name="Avenir Medium">
    <w:panose1 w:val="02000603020000020003"/>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1D904" w14:textId="77777777" w:rsidR="00325663" w:rsidRDefault="00325663" w:rsidP="008665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AF1A10" w14:textId="77777777" w:rsidR="00325663" w:rsidRDefault="00325663" w:rsidP="008665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37839" w14:textId="77777777" w:rsidR="00325663" w:rsidRDefault="00325663" w:rsidP="008665CB">
    <w:pPr>
      <w:pStyle w:val="Footer"/>
      <w:framePr w:wrap="around" w:vAnchor="text" w:hAnchor="margin" w:xAlign="right" w:y="1"/>
      <w:tabs>
        <w:tab w:val="center" w:pos="4150"/>
        <w:tab w:val="right" w:pos="8300"/>
      </w:tabs>
      <w:ind w:right="360"/>
      <w:rPr>
        <w:rStyle w:val="PageNumber"/>
      </w:rPr>
    </w:pPr>
  </w:p>
  <w:p w14:paraId="6AF7EFF5" w14:textId="77777777" w:rsidR="00325663" w:rsidRPr="008665CB" w:rsidRDefault="00325663" w:rsidP="008665CB">
    <w:pPr>
      <w:pStyle w:val="Footer"/>
      <w:tabs>
        <w:tab w:val="center" w:pos="4150"/>
        <w:tab w:val="right" w:pos="8300"/>
      </w:tabs>
      <w:ind w:right="360"/>
      <w:rPr>
        <w:rFonts w:ascii="Avenir Book" w:hAnsi="Avenir Book"/>
        <w:color w:val="595959" w:themeColor="text1" w:themeTint="A6"/>
        <w:sz w:val="18"/>
        <w:szCs w:val="18"/>
      </w:rPr>
    </w:pPr>
    <w:r>
      <w:rPr>
        <w:rFonts w:ascii="Avenir Book" w:hAnsi="Avenir Book"/>
        <w:sz w:val="18"/>
        <w:szCs w:val="18"/>
      </w:rPr>
      <w:tab/>
    </w:r>
    <w:r w:rsidRPr="008665CB">
      <w:rPr>
        <w:rFonts w:ascii="Avenir Book" w:hAnsi="Avenir Book"/>
        <w:color w:val="595959" w:themeColor="text1" w:themeTint="A6"/>
        <w:sz w:val="18"/>
        <w:szCs w:val="18"/>
      </w:rPr>
      <w:t>Jon Urry</w:t>
    </w:r>
    <w:r w:rsidRPr="008665CB">
      <w:rPr>
        <w:rFonts w:ascii="Avenir Book" w:hAnsi="Avenir Book"/>
        <w:color w:val="595959" w:themeColor="text1" w:themeTint="A6"/>
        <w:sz w:val="18"/>
        <w:szCs w:val="18"/>
      </w:rPr>
      <w:tab/>
    </w:r>
    <w:r>
      <w:rPr>
        <w:rFonts w:ascii="Avenir Book" w:hAnsi="Avenir Book"/>
        <w:color w:val="595959" w:themeColor="text1" w:themeTint="A6"/>
        <w:sz w:val="18"/>
        <w:szCs w:val="18"/>
      </w:rPr>
      <w:t xml:space="preserve">Page </w:t>
    </w:r>
    <w:r>
      <w:rPr>
        <w:rFonts w:ascii="Avenir Book" w:hAnsi="Avenir Book"/>
        <w:color w:val="595959" w:themeColor="text1" w:themeTint="A6"/>
        <w:sz w:val="18"/>
        <w:szCs w:val="18"/>
      </w:rPr>
      <w:fldChar w:fldCharType="begin"/>
    </w:r>
    <w:r>
      <w:rPr>
        <w:rFonts w:ascii="Avenir Book" w:hAnsi="Avenir Book"/>
        <w:color w:val="595959" w:themeColor="text1" w:themeTint="A6"/>
        <w:sz w:val="18"/>
        <w:szCs w:val="18"/>
      </w:rPr>
      <w:instrText xml:space="preserve"> PAGE  \* MERGEFORMAT </w:instrText>
    </w:r>
    <w:r>
      <w:rPr>
        <w:rFonts w:ascii="Avenir Book" w:hAnsi="Avenir Book"/>
        <w:color w:val="595959" w:themeColor="text1" w:themeTint="A6"/>
        <w:sz w:val="18"/>
        <w:szCs w:val="18"/>
      </w:rPr>
      <w:fldChar w:fldCharType="separate"/>
    </w:r>
    <w:r w:rsidR="004457DE">
      <w:rPr>
        <w:rFonts w:ascii="Avenir Book" w:hAnsi="Avenir Book"/>
        <w:noProof/>
        <w:color w:val="595959" w:themeColor="text1" w:themeTint="A6"/>
        <w:sz w:val="18"/>
        <w:szCs w:val="18"/>
      </w:rPr>
      <w:t>1</w:t>
    </w:r>
    <w:r>
      <w:rPr>
        <w:rFonts w:ascii="Avenir Book" w:hAnsi="Avenir Book"/>
        <w:color w:val="595959" w:themeColor="text1" w:themeTint="A6"/>
        <w:sz w:val="18"/>
        <w:szCs w:val="18"/>
      </w:rPr>
      <w:fldChar w:fldCharType="end"/>
    </w:r>
    <w:r>
      <w:rPr>
        <w:rFonts w:ascii="Avenir Book" w:hAnsi="Avenir Book"/>
        <w:color w:val="595959" w:themeColor="text1" w:themeTint="A6"/>
        <w:sz w:val="18"/>
        <w:szCs w:val="18"/>
      </w:rPr>
      <w:t xml:space="preserve"> of </w:t>
    </w:r>
    <w:r>
      <w:rPr>
        <w:rFonts w:ascii="Avenir Book" w:hAnsi="Avenir Book"/>
        <w:color w:val="595959" w:themeColor="text1" w:themeTint="A6"/>
        <w:sz w:val="18"/>
        <w:szCs w:val="18"/>
      </w:rPr>
      <w:fldChar w:fldCharType="begin"/>
    </w:r>
    <w:r>
      <w:rPr>
        <w:rFonts w:ascii="Avenir Book" w:hAnsi="Avenir Book"/>
        <w:color w:val="595959" w:themeColor="text1" w:themeTint="A6"/>
        <w:sz w:val="18"/>
        <w:szCs w:val="18"/>
      </w:rPr>
      <w:instrText xml:space="preserve"> NUMPAGES  \* MERGEFORMAT </w:instrText>
    </w:r>
    <w:r>
      <w:rPr>
        <w:rFonts w:ascii="Avenir Book" w:hAnsi="Avenir Book"/>
        <w:color w:val="595959" w:themeColor="text1" w:themeTint="A6"/>
        <w:sz w:val="18"/>
        <w:szCs w:val="18"/>
      </w:rPr>
      <w:fldChar w:fldCharType="separate"/>
    </w:r>
    <w:r w:rsidR="004457DE">
      <w:rPr>
        <w:rFonts w:ascii="Avenir Book" w:hAnsi="Avenir Book"/>
        <w:noProof/>
        <w:color w:val="595959" w:themeColor="text1" w:themeTint="A6"/>
        <w:sz w:val="18"/>
        <w:szCs w:val="18"/>
      </w:rPr>
      <w:t>1</w:t>
    </w:r>
    <w:r>
      <w:rPr>
        <w:rFonts w:ascii="Avenir Book" w:hAnsi="Avenir Book"/>
        <w:color w:val="595959" w:themeColor="text1" w:themeTint="A6"/>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37CA5" w14:textId="77777777" w:rsidR="004457DE" w:rsidRDefault="004457DE" w:rsidP="008665CB">
      <w:r>
        <w:separator/>
      </w:r>
    </w:p>
  </w:footnote>
  <w:footnote w:type="continuationSeparator" w:id="0">
    <w:p w14:paraId="0358FA14" w14:textId="77777777" w:rsidR="004457DE" w:rsidRDefault="004457DE" w:rsidP="008665C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D3C31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2E3D2E"/>
    <w:lvl w:ilvl="0">
      <w:start w:val="1"/>
      <w:numFmt w:val="decimal"/>
      <w:lvlText w:val="%1."/>
      <w:lvlJc w:val="left"/>
      <w:pPr>
        <w:tabs>
          <w:tab w:val="num" w:pos="1800"/>
        </w:tabs>
        <w:ind w:left="1800" w:hanging="360"/>
      </w:pPr>
    </w:lvl>
  </w:abstractNum>
  <w:abstractNum w:abstractNumId="2">
    <w:nsid w:val="FFFFFF7D"/>
    <w:multiLevelType w:val="singleLevel"/>
    <w:tmpl w:val="8CE2295E"/>
    <w:lvl w:ilvl="0">
      <w:start w:val="1"/>
      <w:numFmt w:val="decimal"/>
      <w:lvlText w:val="%1."/>
      <w:lvlJc w:val="left"/>
      <w:pPr>
        <w:tabs>
          <w:tab w:val="num" w:pos="1440"/>
        </w:tabs>
        <w:ind w:left="1440" w:hanging="360"/>
      </w:pPr>
    </w:lvl>
  </w:abstractNum>
  <w:abstractNum w:abstractNumId="3">
    <w:nsid w:val="FFFFFF7E"/>
    <w:multiLevelType w:val="singleLevel"/>
    <w:tmpl w:val="4B8A5FBC"/>
    <w:lvl w:ilvl="0">
      <w:start w:val="1"/>
      <w:numFmt w:val="decimal"/>
      <w:lvlText w:val="%1."/>
      <w:lvlJc w:val="left"/>
      <w:pPr>
        <w:tabs>
          <w:tab w:val="num" w:pos="1080"/>
        </w:tabs>
        <w:ind w:left="1080" w:hanging="360"/>
      </w:pPr>
    </w:lvl>
  </w:abstractNum>
  <w:abstractNum w:abstractNumId="4">
    <w:nsid w:val="FFFFFF7F"/>
    <w:multiLevelType w:val="singleLevel"/>
    <w:tmpl w:val="4768DDDE"/>
    <w:lvl w:ilvl="0">
      <w:start w:val="1"/>
      <w:numFmt w:val="decimal"/>
      <w:lvlText w:val="%1."/>
      <w:lvlJc w:val="left"/>
      <w:pPr>
        <w:tabs>
          <w:tab w:val="num" w:pos="720"/>
        </w:tabs>
        <w:ind w:left="720" w:hanging="360"/>
      </w:pPr>
    </w:lvl>
  </w:abstractNum>
  <w:abstractNum w:abstractNumId="5">
    <w:nsid w:val="FFFFFF80"/>
    <w:multiLevelType w:val="singleLevel"/>
    <w:tmpl w:val="2CAC17E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452857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3E2286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9CE975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C56737E"/>
    <w:lvl w:ilvl="0">
      <w:start w:val="1"/>
      <w:numFmt w:val="decimal"/>
      <w:lvlText w:val="%1."/>
      <w:lvlJc w:val="left"/>
      <w:pPr>
        <w:tabs>
          <w:tab w:val="num" w:pos="360"/>
        </w:tabs>
        <w:ind w:left="360" w:hanging="360"/>
      </w:pPr>
    </w:lvl>
  </w:abstractNum>
  <w:abstractNum w:abstractNumId="10">
    <w:nsid w:val="FFFFFF89"/>
    <w:multiLevelType w:val="singleLevel"/>
    <w:tmpl w:val="03681226"/>
    <w:lvl w:ilvl="0">
      <w:start w:val="1"/>
      <w:numFmt w:val="bullet"/>
      <w:lvlText w:val=""/>
      <w:lvlJc w:val="left"/>
      <w:pPr>
        <w:tabs>
          <w:tab w:val="num" w:pos="360"/>
        </w:tabs>
        <w:ind w:left="360" w:hanging="360"/>
      </w:pPr>
      <w:rPr>
        <w:rFonts w:ascii="Symbol" w:hAnsi="Symbol" w:hint="default"/>
      </w:rPr>
    </w:lvl>
  </w:abstractNum>
  <w:abstractNum w:abstractNumId="11">
    <w:nsid w:val="03B60AAE"/>
    <w:multiLevelType w:val="hybridMultilevel"/>
    <w:tmpl w:val="9076A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F320E1"/>
    <w:multiLevelType w:val="hybridMultilevel"/>
    <w:tmpl w:val="412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3D50BA"/>
    <w:multiLevelType w:val="hybridMultilevel"/>
    <w:tmpl w:val="7C705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861325"/>
    <w:multiLevelType w:val="hybridMultilevel"/>
    <w:tmpl w:val="2D7EB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184B12"/>
    <w:multiLevelType w:val="multilevel"/>
    <w:tmpl w:val="8FE6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A407B"/>
    <w:multiLevelType w:val="multilevel"/>
    <w:tmpl w:val="D9DA1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D3656C"/>
    <w:multiLevelType w:val="multilevel"/>
    <w:tmpl w:val="4126A1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11"/>
  </w:num>
  <w:num w:numId="5">
    <w:abstractNumId w:val="17"/>
  </w:num>
  <w:num w:numId="6">
    <w:abstractNumId w:val="14"/>
  </w:num>
  <w:num w:numId="7">
    <w:abstractNumId w:val="16"/>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25"/>
    <w:rsid w:val="00003006"/>
    <w:rsid w:val="00021A2F"/>
    <w:rsid w:val="00023015"/>
    <w:rsid w:val="00025372"/>
    <w:rsid w:val="00025670"/>
    <w:rsid w:val="0002733B"/>
    <w:rsid w:val="00027601"/>
    <w:rsid w:val="00034724"/>
    <w:rsid w:val="00051625"/>
    <w:rsid w:val="00054BFC"/>
    <w:rsid w:val="0006319B"/>
    <w:rsid w:val="00063D95"/>
    <w:rsid w:val="00083E1F"/>
    <w:rsid w:val="000932AF"/>
    <w:rsid w:val="00096992"/>
    <w:rsid w:val="00097BFE"/>
    <w:rsid w:val="000B2A6B"/>
    <w:rsid w:val="000B4DD9"/>
    <w:rsid w:val="000D3734"/>
    <w:rsid w:val="000D475B"/>
    <w:rsid w:val="0010044B"/>
    <w:rsid w:val="00113D19"/>
    <w:rsid w:val="00127E59"/>
    <w:rsid w:val="00132B1D"/>
    <w:rsid w:val="001428DB"/>
    <w:rsid w:val="00151DB8"/>
    <w:rsid w:val="00153252"/>
    <w:rsid w:val="00163A7E"/>
    <w:rsid w:val="001C326E"/>
    <w:rsid w:val="001C69E1"/>
    <w:rsid w:val="001D31A3"/>
    <w:rsid w:val="001E3ACF"/>
    <w:rsid w:val="001F0585"/>
    <w:rsid w:val="001F3E33"/>
    <w:rsid w:val="001F5401"/>
    <w:rsid w:val="001F5561"/>
    <w:rsid w:val="002100E7"/>
    <w:rsid w:val="00213EA1"/>
    <w:rsid w:val="00227108"/>
    <w:rsid w:val="00231024"/>
    <w:rsid w:val="002409BC"/>
    <w:rsid w:val="0025316F"/>
    <w:rsid w:val="00270A38"/>
    <w:rsid w:val="002755F7"/>
    <w:rsid w:val="00284644"/>
    <w:rsid w:val="002914FF"/>
    <w:rsid w:val="002A3C57"/>
    <w:rsid w:val="002B72D5"/>
    <w:rsid w:val="002C01FB"/>
    <w:rsid w:val="002C0332"/>
    <w:rsid w:val="002D3121"/>
    <w:rsid w:val="002E45E0"/>
    <w:rsid w:val="002E7CBC"/>
    <w:rsid w:val="002F460A"/>
    <w:rsid w:val="003015AD"/>
    <w:rsid w:val="00306B4E"/>
    <w:rsid w:val="00310DD9"/>
    <w:rsid w:val="0031298B"/>
    <w:rsid w:val="00322183"/>
    <w:rsid w:val="00325663"/>
    <w:rsid w:val="00326BAC"/>
    <w:rsid w:val="00351CF0"/>
    <w:rsid w:val="00360C84"/>
    <w:rsid w:val="00362E35"/>
    <w:rsid w:val="003810F6"/>
    <w:rsid w:val="00384B6B"/>
    <w:rsid w:val="00393B0D"/>
    <w:rsid w:val="003C29CF"/>
    <w:rsid w:val="003D37EF"/>
    <w:rsid w:val="003E64D3"/>
    <w:rsid w:val="003F340A"/>
    <w:rsid w:val="003F340F"/>
    <w:rsid w:val="003F3BCE"/>
    <w:rsid w:val="00410625"/>
    <w:rsid w:val="004147FA"/>
    <w:rsid w:val="00416584"/>
    <w:rsid w:val="00432C13"/>
    <w:rsid w:val="004457DE"/>
    <w:rsid w:val="004468FC"/>
    <w:rsid w:val="00450EBA"/>
    <w:rsid w:val="004532B5"/>
    <w:rsid w:val="004733B0"/>
    <w:rsid w:val="00477FAB"/>
    <w:rsid w:val="00496390"/>
    <w:rsid w:val="004B1458"/>
    <w:rsid w:val="004B6252"/>
    <w:rsid w:val="004C111E"/>
    <w:rsid w:val="004D4C40"/>
    <w:rsid w:val="004D648D"/>
    <w:rsid w:val="00503D3E"/>
    <w:rsid w:val="00535DD0"/>
    <w:rsid w:val="005408EF"/>
    <w:rsid w:val="005421CA"/>
    <w:rsid w:val="00551F53"/>
    <w:rsid w:val="005838A8"/>
    <w:rsid w:val="00585BE0"/>
    <w:rsid w:val="00590A42"/>
    <w:rsid w:val="00597DFC"/>
    <w:rsid w:val="005B0A29"/>
    <w:rsid w:val="005B1A18"/>
    <w:rsid w:val="005D7CF0"/>
    <w:rsid w:val="005E6C93"/>
    <w:rsid w:val="006001EA"/>
    <w:rsid w:val="006106A0"/>
    <w:rsid w:val="00640A0C"/>
    <w:rsid w:val="006436A3"/>
    <w:rsid w:val="00657EF5"/>
    <w:rsid w:val="006615A2"/>
    <w:rsid w:val="00662E5B"/>
    <w:rsid w:val="0067240D"/>
    <w:rsid w:val="00676313"/>
    <w:rsid w:val="006A1468"/>
    <w:rsid w:val="006A4B6F"/>
    <w:rsid w:val="006B5CD7"/>
    <w:rsid w:val="006D0301"/>
    <w:rsid w:val="006D3AF1"/>
    <w:rsid w:val="006D65E7"/>
    <w:rsid w:val="00714B86"/>
    <w:rsid w:val="00720320"/>
    <w:rsid w:val="0073255C"/>
    <w:rsid w:val="00735D9F"/>
    <w:rsid w:val="00737738"/>
    <w:rsid w:val="00782FD3"/>
    <w:rsid w:val="007B36F8"/>
    <w:rsid w:val="007D1C4C"/>
    <w:rsid w:val="007E6442"/>
    <w:rsid w:val="007E6921"/>
    <w:rsid w:val="007E6FB6"/>
    <w:rsid w:val="007E7F4F"/>
    <w:rsid w:val="007F3711"/>
    <w:rsid w:val="0081001F"/>
    <w:rsid w:val="0081026B"/>
    <w:rsid w:val="0081364D"/>
    <w:rsid w:val="00820744"/>
    <w:rsid w:val="00823A01"/>
    <w:rsid w:val="00835BE0"/>
    <w:rsid w:val="00862CF6"/>
    <w:rsid w:val="00864316"/>
    <w:rsid w:val="008665CB"/>
    <w:rsid w:val="00871785"/>
    <w:rsid w:val="00874612"/>
    <w:rsid w:val="00881D90"/>
    <w:rsid w:val="0089413E"/>
    <w:rsid w:val="00894A85"/>
    <w:rsid w:val="008D480F"/>
    <w:rsid w:val="008E2E8E"/>
    <w:rsid w:val="008F28E8"/>
    <w:rsid w:val="0090117C"/>
    <w:rsid w:val="009070F7"/>
    <w:rsid w:val="00936958"/>
    <w:rsid w:val="0096309B"/>
    <w:rsid w:val="00971E9A"/>
    <w:rsid w:val="009976B2"/>
    <w:rsid w:val="009A44D8"/>
    <w:rsid w:val="009A540D"/>
    <w:rsid w:val="009B019B"/>
    <w:rsid w:val="009B4391"/>
    <w:rsid w:val="009C0FF4"/>
    <w:rsid w:val="009C5BA5"/>
    <w:rsid w:val="009D4192"/>
    <w:rsid w:val="009F71E8"/>
    <w:rsid w:val="00A07F3E"/>
    <w:rsid w:val="00A14135"/>
    <w:rsid w:val="00A20426"/>
    <w:rsid w:val="00A20567"/>
    <w:rsid w:val="00A234AC"/>
    <w:rsid w:val="00A45883"/>
    <w:rsid w:val="00A464E2"/>
    <w:rsid w:val="00A46F3C"/>
    <w:rsid w:val="00A5521A"/>
    <w:rsid w:val="00AA2800"/>
    <w:rsid w:val="00AB0901"/>
    <w:rsid w:val="00AC6053"/>
    <w:rsid w:val="00AD78BA"/>
    <w:rsid w:val="00AE0370"/>
    <w:rsid w:val="00AF08F7"/>
    <w:rsid w:val="00B33DE4"/>
    <w:rsid w:val="00B34EC2"/>
    <w:rsid w:val="00B36427"/>
    <w:rsid w:val="00B44725"/>
    <w:rsid w:val="00B62873"/>
    <w:rsid w:val="00B658E6"/>
    <w:rsid w:val="00B73E0A"/>
    <w:rsid w:val="00B84393"/>
    <w:rsid w:val="00B86301"/>
    <w:rsid w:val="00B97BC1"/>
    <w:rsid w:val="00BA4003"/>
    <w:rsid w:val="00BA4828"/>
    <w:rsid w:val="00BB20DA"/>
    <w:rsid w:val="00BF2766"/>
    <w:rsid w:val="00BF659D"/>
    <w:rsid w:val="00C12F71"/>
    <w:rsid w:val="00C161EC"/>
    <w:rsid w:val="00C2534F"/>
    <w:rsid w:val="00C57BE6"/>
    <w:rsid w:val="00C67E8F"/>
    <w:rsid w:val="00D01B33"/>
    <w:rsid w:val="00D25762"/>
    <w:rsid w:val="00D370AC"/>
    <w:rsid w:val="00D422E2"/>
    <w:rsid w:val="00D50E71"/>
    <w:rsid w:val="00D516D9"/>
    <w:rsid w:val="00D67CD0"/>
    <w:rsid w:val="00D76A0B"/>
    <w:rsid w:val="00E02AE9"/>
    <w:rsid w:val="00E173D5"/>
    <w:rsid w:val="00E628A2"/>
    <w:rsid w:val="00E651EF"/>
    <w:rsid w:val="00E65682"/>
    <w:rsid w:val="00E8519E"/>
    <w:rsid w:val="00EB1A11"/>
    <w:rsid w:val="00ED261F"/>
    <w:rsid w:val="00ED3EB3"/>
    <w:rsid w:val="00EE408D"/>
    <w:rsid w:val="00EF3182"/>
    <w:rsid w:val="00F068CF"/>
    <w:rsid w:val="00F1151D"/>
    <w:rsid w:val="00F156BE"/>
    <w:rsid w:val="00F22A84"/>
    <w:rsid w:val="00F45312"/>
    <w:rsid w:val="00F469CD"/>
    <w:rsid w:val="00F522FF"/>
    <w:rsid w:val="00F52A21"/>
    <w:rsid w:val="00F53F5D"/>
    <w:rsid w:val="00F61E88"/>
    <w:rsid w:val="00FB13D7"/>
    <w:rsid w:val="00FB27F8"/>
    <w:rsid w:val="00FB62D8"/>
    <w:rsid w:val="00FF63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23132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C84"/>
    <w:pPr>
      <w:keepNext/>
      <w:keepLines/>
      <w:spacing w:before="480"/>
      <w:outlineLvl w:val="0"/>
    </w:pPr>
    <w:rPr>
      <w:rFonts w:asciiTheme="majorHAnsi" w:eastAsiaTheme="majorEastAsia" w:hAnsiTheme="majorHAnsi" w:cstheme="majorBidi"/>
      <w:b/>
      <w:bCs/>
      <w:color w:val="303EA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72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47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4472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44725"/>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384B6B"/>
    <w:rPr>
      <w:rFonts w:ascii="Avenir" w:hAnsi="Avenir"/>
      <w:b w:val="0"/>
      <w:i w:val="0"/>
      <w:color w:val="303EA0"/>
      <w:sz w:val="20"/>
    </w:rPr>
  </w:style>
  <w:style w:type="character" w:customStyle="1" w:styleId="Heading1Char">
    <w:name w:val="Heading 1 Char"/>
    <w:basedOn w:val="DefaultParagraphFont"/>
    <w:link w:val="Heading1"/>
    <w:uiPriority w:val="9"/>
    <w:rsid w:val="00360C84"/>
    <w:rPr>
      <w:rFonts w:asciiTheme="majorHAnsi" w:eastAsiaTheme="majorEastAsia" w:hAnsiTheme="majorHAnsi" w:cstheme="majorBidi"/>
      <w:b/>
      <w:bCs/>
      <w:color w:val="303EA0"/>
      <w:sz w:val="32"/>
      <w:szCs w:val="32"/>
    </w:rPr>
  </w:style>
  <w:style w:type="table" w:styleId="TableGrid">
    <w:name w:val="Table Grid"/>
    <w:basedOn w:val="TableNormal"/>
    <w:uiPriority w:val="59"/>
    <w:rsid w:val="006A4B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A4B6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F068CF"/>
    <w:pPr>
      <w:ind w:left="720"/>
      <w:contextualSpacing/>
    </w:pPr>
  </w:style>
  <w:style w:type="paragraph" w:styleId="Header">
    <w:name w:val="header"/>
    <w:basedOn w:val="Normal"/>
    <w:link w:val="HeaderChar"/>
    <w:uiPriority w:val="99"/>
    <w:unhideWhenUsed/>
    <w:rsid w:val="008665CB"/>
    <w:pPr>
      <w:tabs>
        <w:tab w:val="center" w:pos="4320"/>
        <w:tab w:val="right" w:pos="8640"/>
      </w:tabs>
    </w:pPr>
  </w:style>
  <w:style w:type="character" w:customStyle="1" w:styleId="HeaderChar">
    <w:name w:val="Header Char"/>
    <w:basedOn w:val="DefaultParagraphFont"/>
    <w:link w:val="Header"/>
    <w:uiPriority w:val="99"/>
    <w:rsid w:val="008665CB"/>
  </w:style>
  <w:style w:type="paragraph" w:styleId="Footer">
    <w:name w:val="footer"/>
    <w:basedOn w:val="Normal"/>
    <w:link w:val="FooterChar"/>
    <w:uiPriority w:val="99"/>
    <w:unhideWhenUsed/>
    <w:rsid w:val="008665CB"/>
    <w:pPr>
      <w:tabs>
        <w:tab w:val="center" w:pos="4320"/>
        <w:tab w:val="right" w:pos="8640"/>
      </w:tabs>
    </w:pPr>
  </w:style>
  <w:style w:type="character" w:customStyle="1" w:styleId="FooterChar">
    <w:name w:val="Footer Char"/>
    <w:basedOn w:val="DefaultParagraphFont"/>
    <w:link w:val="Footer"/>
    <w:uiPriority w:val="99"/>
    <w:rsid w:val="008665CB"/>
  </w:style>
  <w:style w:type="character" w:styleId="PageNumber">
    <w:name w:val="page number"/>
    <w:basedOn w:val="DefaultParagraphFont"/>
    <w:uiPriority w:val="99"/>
    <w:semiHidden/>
    <w:unhideWhenUsed/>
    <w:rsid w:val="008665CB"/>
  </w:style>
  <w:style w:type="character" w:styleId="FollowedHyperlink">
    <w:name w:val="FollowedHyperlink"/>
    <w:basedOn w:val="DefaultParagraphFont"/>
    <w:uiPriority w:val="99"/>
    <w:semiHidden/>
    <w:unhideWhenUsed/>
    <w:rsid w:val="00D370AC"/>
    <w:rPr>
      <w:rFonts w:ascii="Avenir" w:hAnsi="Avenir"/>
      <w:b w:val="0"/>
      <w:i w:val="0"/>
      <w:color w:val="303EA0"/>
      <w:sz w:val="20"/>
      <w:u w:val="none"/>
    </w:rPr>
  </w:style>
  <w:style w:type="character" w:customStyle="1" w:styleId="badge">
    <w:name w:val="badge"/>
    <w:basedOn w:val="DefaultParagraphFont"/>
    <w:rsid w:val="00227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3099">
      <w:bodyDiv w:val="1"/>
      <w:marLeft w:val="0"/>
      <w:marRight w:val="0"/>
      <w:marTop w:val="0"/>
      <w:marBottom w:val="0"/>
      <w:divBdr>
        <w:top w:val="none" w:sz="0" w:space="0" w:color="auto"/>
        <w:left w:val="none" w:sz="0" w:space="0" w:color="auto"/>
        <w:bottom w:val="none" w:sz="0" w:space="0" w:color="auto"/>
        <w:right w:val="none" w:sz="0" w:space="0" w:color="auto"/>
      </w:divBdr>
    </w:div>
    <w:div w:id="329794504">
      <w:bodyDiv w:val="1"/>
      <w:marLeft w:val="0"/>
      <w:marRight w:val="0"/>
      <w:marTop w:val="0"/>
      <w:marBottom w:val="0"/>
      <w:divBdr>
        <w:top w:val="none" w:sz="0" w:space="0" w:color="auto"/>
        <w:left w:val="none" w:sz="0" w:space="0" w:color="auto"/>
        <w:bottom w:val="none" w:sz="0" w:space="0" w:color="auto"/>
        <w:right w:val="none" w:sz="0" w:space="0" w:color="auto"/>
      </w:divBdr>
    </w:div>
    <w:div w:id="361825177">
      <w:bodyDiv w:val="1"/>
      <w:marLeft w:val="0"/>
      <w:marRight w:val="0"/>
      <w:marTop w:val="0"/>
      <w:marBottom w:val="0"/>
      <w:divBdr>
        <w:top w:val="none" w:sz="0" w:space="0" w:color="auto"/>
        <w:left w:val="none" w:sz="0" w:space="0" w:color="auto"/>
        <w:bottom w:val="none" w:sz="0" w:space="0" w:color="auto"/>
        <w:right w:val="none" w:sz="0" w:space="0" w:color="auto"/>
      </w:divBdr>
    </w:div>
    <w:div w:id="379943521">
      <w:bodyDiv w:val="1"/>
      <w:marLeft w:val="0"/>
      <w:marRight w:val="0"/>
      <w:marTop w:val="0"/>
      <w:marBottom w:val="0"/>
      <w:divBdr>
        <w:top w:val="none" w:sz="0" w:space="0" w:color="auto"/>
        <w:left w:val="none" w:sz="0" w:space="0" w:color="auto"/>
        <w:bottom w:val="none" w:sz="0" w:space="0" w:color="auto"/>
        <w:right w:val="none" w:sz="0" w:space="0" w:color="auto"/>
      </w:divBdr>
    </w:div>
    <w:div w:id="738753739">
      <w:bodyDiv w:val="1"/>
      <w:marLeft w:val="0"/>
      <w:marRight w:val="0"/>
      <w:marTop w:val="0"/>
      <w:marBottom w:val="0"/>
      <w:divBdr>
        <w:top w:val="none" w:sz="0" w:space="0" w:color="auto"/>
        <w:left w:val="none" w:sz="0" w:space="0" w:color="auto"/>
        <w:bottom w:val="none" w:sz="0" w:space="0" w:color="auto"/>
        <w:right w:val="none" w:sz="0" w:space="0" w:color="auto"/>
      </w:divBdr>
    </w:div>
    <w:div w:id="831065948">
      <w:bodyDiv w:val="1"/>
      <w:marLeft w:val="0"/>
      <w:marRight w:val="0"/>
      <w:marTop w:val="0"/>
      <w:marBottom w:val="0"/>
      <w:divBdr>
        <w:top w:val="none" w:sz="0" w:space="0" w:color="auto"/>
        <w:left w:val="none" w:sz="0" w:space="0" w:color="auto"/>
        <w:bottom w:val="none" w:sz="0" w:space="0" w:color="auto"/>
        <w:right w:val="none" w:sz="0" w:space="0" w:color="auto"/>
      </w:divBdr>
    </w:div>
    <w:div w:id="1006791368">
      <w:bodyDiv w:val="1"/>
      <w:marLeft w:val="0"/>
      <w:marRight w:val="0"/>
      <w:marTop w:val="0"/>
      <w:marBottom w:val="0"/>
      <w:divBdr>
        <w:top w:val="none" w:sz="0" w:space="0" w:color="auto"/>
        <w:left w:val="none" w:sz="0" w:space="0" w:color="auto"/>
        <w:bottom w:val="none" w:sz="0" w:space="0" w:color="auto"/>
        <w:right w:val="none" w:sz="0" w:space="0" w:color="auto"/>
      </w:divBdr>
    </w:div>
    <w:div w:id="1528253620">
      <w:bodyDiv w:val="1"/>
      <w:marLeft w:val="0"/>
      <w:marRight w:val="0"/>
      <w:marTop w:val="0"/>
      <w:marBottom w:val="0"/>
      <w:divBdr>
        <w:top w:val="none" w:sz="0" w:space="0" w:color="auto"/>
        <w:left w:val="none" w:sz="0" w:space="0" w:color="auto"/>
        <w:bottom w:val="none" w:sz="0" w:space="0" w:color="auto"/>
        <w:right w:val="none" w:sz="0" w:space="0" w:color="auto"/>
      </w:divBdr>
    </w:div>
    <w:div w:id="1716276190">
      <w:bodyDiv w:val="1"/>
      <w:marLeft w:val="0"/>
      <w:marRight w:val="0"/>
      <w:marTop w:val="0"/>
      <w:marBottom w:val="0"/>
      <w:divBdr>
        <w:top w:val="none" w:sz="0" w:space="0" w:color="auto"/>
        <w:left w:val="none" w:sz="0" w:space="0" w:color="auto"/>
        <w:bottom w:val="none" w:sz="0" w:space="0" w:color="auto"/>
        <w:right w:val="none" w:sz="0" w:space="0" w:color="auto"/>
      </w:divBdr>
    </w:div>
    <w:div w:id="1950504803">
      <w:bodyDiv w:val="1"/>
      <w:marLeft w:val="0"/>
      <w:marRight w:val="0"/>
      <w:marTop w:val="0"/>
      <w:marBottom w:val="0"/>
      <w:divBdr>
        <w:top w:val="none" w:sz="0" w:space="0" w:color="auto"/>
        <w:left w:val="none" w:sz="0" w:space="0" w:color="auto"/>
        <w:bottom w:val="none" w:sz="0" w:space="0" w:color="auto"/>
        <w:right w:val="none" w:sz="0" w:space="0" w:color="auto"/>
      </w:divBdr>
      <w:divsChild>
        <w:div w:id="485632182">
          <w:marLeft w:val="0"/>
          <w:marRight w:val="0"/>
          <w:marTop w:val="0"/>
          <w:marBottom w:val="0"/>
          <w:divBdr>
            <w:top w:val="none" w:sz="0" w:space="0" w:color="auto"/>
            <w:left w:val="none" w:sz="0" w:space="0" w:color="auto"/>
            <w:bottom w:val="none" w:sz="0" w:space="0" w:color="auto"/>
            <w:right w:val="none" w:sz="0" w:space="0" w:color="auto"/>
          </w:divBdr>
        </w:div>
        <w:div w:id="1855917219">
          <w:marLeft w:val="0"/>
          <w:marRight w:val="0"/>
          <w:marTop w:val="0"/>
          <w:marBottom w:val="0"/>
          <w:divBdr>
            <w:top w:val="none" w:sz="0" w:space="0" w:color="auto"/>
            <w:left w:val="none" w:sz="0" w:space="0" w:color="auto"/>
            <w:bottom w:val="none" w:sz="0" w:space="0" w:color="auto"/>
            <w:right w:val="none" w:sz="0" w:space="0" w:color="auto"/>
          </w:divBdr>
        </w:div>
        <w:div w:id="1412963781">
          <w:marLeft w:val="0"/>
          <w:marRight w:val="0"/>
          <w:marTop w:val="0"/>
          <w:marBottom w:val="0"/>
          <w:divBdr>
            <w:top w:val="none" w:sz="0" w:space="0" w:color="auto"/>
            <w:left w:val="none" w:sz="0" w:space="0" w:color="auto"/>
            <w:bottom w:val="none" w:sz="0" w:space="0" w:color="auto"/>
            <w:right w:val="none" w:sz="0" w:space="0" w:color="auto"/>
          </w:divBdr>
        </w:div>
        <w:div w:id="579173323">
          <w:marLeft w:val="0"/>
          <w:marRight w:val="0"/>
          <w:marTop w:val="0"/>
          <w:marBottom w:val="0"/>
          <w:divBdr>
            <w:top w:val="none" w:sz="0" w:space="0" w:color="auto"/>
            <w:left w:val="none" w:sz="0" w:space="0" w:color="auto"/>
            <w:bottom w:val="none" w:sz="0" w:space="0" w:color="auto"/>
            <w:right w:val="none" w:sz="0" w:space="0" w:color="auto"/>
          </w:divBdr>
        </w:div>
        <w:div w:id="11583008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github.com/jonurry" TargetMode="External"/><Relationship Id="rId21" Type="http://schemas.openxmlformats.org/officeDocument/2006/relationships/image" Target="media/image5.png"/><Relationship Id="rId22" Type="http://schemas.openxmlformats.org/officeDocument/2006/relationships/hyperlink" Target="https://www.linkedin.com/in/jonurry" TargetMode="External"/><Relationship Id="rId23" Type="http://schemas.openxmlformats.org/officeDocument/2006/relationships/image" Target="media/image6.png"/><Relationship Id="rId24" Type="http://schemas.openxmlformats.org/officeDocument/2006/relationships/hyperlink" Target="https://www.linkedin.com/in/jonurry" TargetMode="External"/><Relationship Id="rId25" Type="http://schemas.openxmlformats.org/officeDocument/2006/relationships/hyperlink" Target="http://www.ulysses-systems.com/" TargetMode="External"/><Relationship Id="rId26" Type="http://schemas.openxmlformats.org/officeDocument/2006/relationships/hyperlink" Target="http://www.ulysses-systems.com/" TargetMode="External"/><Relationship Id="rId27" Type="http://schemas.openxmlformats.org/officeDocument/2006/relationships/hyperlink" Target="http://www.ulysses-systems.com/"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tel:+44-7986-371-299" TargetMode="External"/><Relationship Id="rId11" Type="http://schemas.openxmlformats.org/officeDocument/2006/relationships/hyperlink" Target="mailto:jon@urry.me" TargetMode="External"/><Relationship Id="rId12" Type="http://schemas.openxmlformats.org/officeDocument/2006/relationships/image" Target="media/image2.png"/><Relationship Id="rId13" Type="http://schemas.openxmlformats.org/officeDocument/2006/relationships/hyperlink" Target="mailto:jon@urry.me" TargetMode="External"/><Relationship Id="rId14" Type="http://schemas.openxmlformats.org/officeDocument/2006/relationships/hyperlink" Target="skype:jonurry" TargetMode="External"/><Relationship Id="rId15" Type="http://schemas.openxmlformats.org/officeDocument/2006/relationships/image" Target="media/image3.png"/><Relationship Id="rId16" Type="http://schemas.openxmlformats.org/officeDocument/2006/relationships/hyperlink" Target="skype:jonurry" TargetMode="External"/><Relationship Id="rId17" Type="http://schemas.openxmlformats.org/officeDocument/2006/relationships/hyperlink" Target="http://jon.urry.me/" TargetMode="External"/><Relationship Id="rId18" Type="http://schemas.openxmlformats.org/officeDocument/2006/relationships/image" Target="media/image4.png"/><Relationship Id="rId19" Type="http://schemas.openxmlformats.org/officeDocument/2006/relationships/hyperlink" Target="http://jon.urry.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tel:+44-7986-371-2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464FF-8C90-F943-A3C4-DFE17E256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Pages>
  <Words>867</Words>
  <Characters>4942</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Profile</vt:lpstr>
      <vt:lpstr>Skillset</vt:lpstr>
      <vt:lpstr>Recommendations</vt:lpstr>
      <vt:lpstr>Achievements</vt:lpstr>
      <vt:lpstr>Experience</vt:lpstr>
      <vt:lpstr>Education</vt:lpstr>
    </vt:vector>
  </TitlesOfParts>
  <Company>Agile Web Limited</Company>
  <LinksUpToDate>false</LinksUpToDate>
  <CharactersWithSpaces>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Urry</dc:creator>
  <cp:keywords/>
  <dc:description/>
  <cp:lastModifiedBy>Jon Urry</cp:lastModifiedBy>
  <cp:revision>12</cp:revision>
  <dcterms:created xsi:type="dcterms:W3CDTF">2018-01-15T14:51:00Z</dcterms:created>
  <dcterms:modified xsi:type="dcterms:W3CDTF">2018-01-17T16:37:00Z</dcterms:modified>
</cp:coreProperties>
</file>