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MetroSim — Guion de locución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Línea 5 · Plaza de Maipú ↔ Vicente Valdés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Qué ya está grabado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6 frases generales y TODAS las combinaciones que usa esta línea (a línea 1, 2, 3, 4 y 6) ya están grabadas y se reutilizan. Solo faltan las 30 estaciones.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Cómo grabar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Mismo micrófono, distancia, volumen y tono que en las líneas anteriores, para que tu voz suene igual en todas las líneas.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Graba todo seguido en un solo archivo, en el orden de este documento, con ~2 segundos de silencio entre frases. Si te equivocas, borra el error y sigue (no repitas en el mismo archivo).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Exporta el proyecto completo como un solo MP3 (Archivo → Exportar audio → Proyecto completo). No hace falta etiquetar: el archivo se corta automáticamente por los silencios.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Estaciones de la Línea 5 (30)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el nombre. Si la estación tiene combinación, deja la entonación suspendida para que empalme con «combinación a línea N».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2000"/>
        <w:gridCol w:w="2460"/>
      </w:tblGrid>
      <w:tr>
        <w:trPr>
          <w:tblHeader/>
        </w:trPr>
        <w:tc>
          <w:tcPr>
            <w:tcW w:type="dxa" w:w="600"/>
            <w:shd w:fill="8BC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4300"/>
            <w:shd w:fill="8BC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Qué decir</w:t>
            </w:r>
          </w:p>
        </w:tc>
        <w:tc>
          <w:tcPr>
            <w:tcW w:type="dxa" w:w="2000"/>
            <w:shd w:fill="8BC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Tono / nota</w:t>
            </w:r>
          </w:p>
        </w:tc>
        <w:tc>
          <w:tcPr>
            <w:tcW w:type="dxa" w:w="2460"/>
            <w:shd w:fill="8BC3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Archivo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Plaza de Maipú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estacion-5-plaza-de-maipu.mp3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Santiago Bueras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estacion-5-santiago-bueras.mp3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 Sol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estacion-5-del-sol.mp3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Monte Tabor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estacion-5-monte-tabor.mp3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Parcelas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estacion-5-las-parcelas.mp3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Laguna Sur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estacion-5-laguna-sur.mp3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Barrancas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estacion-5-barrancas.mp3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Pudahuel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estacion-5-pudahuel.mp3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 Pablo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1)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estacion-5-san-pablo.mp3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 Prado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estacion-5-lo-prado.mp3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Blanqueado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estacion-5-blanqueado.mp3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Gruta de Lourdes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estacion-5-gruta-de-lourdes.mp3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Quinta Normal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estacion-5-quinta-normal.mp3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Cumming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estacion-5-cumming.mp3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Santa Ana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2)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estacion-5-santa-ana.mp3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Plaza de Armas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3)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estacion-5-plaza-de-armas.mp3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Bellas Artes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estacion-5-bellas-artes.mp3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Baquedano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1)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estacion-5-baquedano.mp3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Parque Bustamante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estacion-5-parque-bustamante.mp3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Santa Isabel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estacion-5-santa-isabel.mp3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Irarrázaval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3)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estacion-5-irarrazaval.mp3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Ñuble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6)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estacion-5-nuble.mp3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Rodrigo de Araya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estacion-5-rodrigo-de-araya.mp3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Carlos Valdovinos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estacion-5-carlos-valdovinos.mp3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Camino Agrícola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estacion-5-camino-agricola.mp3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 Joaquín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estacion-5-san-joaquin.mp3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Pedrero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estacion-5-pedrero.mp3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Mirador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estacion-5-mirador.mp3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Bellavista de la Florida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estacion-5-bellavista-de-la-florida.mp3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Vicente Valdés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4)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estacion-5-vicente-valdes.mp3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Ejemplos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Cumming.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Baquedano, combinación a línea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Ñuble, combinación a línea 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Ojo: San Pablo, Santa Ana, Plaza de Armas, Baquedano, Irarrázaval y Vicente Valdés también existen en otras líneas, pero cada línea usa su propia grabación, así que hay que grabarlas de nuevo.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Al terminar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Deja los MP3 en una carpeta y dime la ruta. Lista para manifest.json (se añade a la actual):</w:t>
      </w:r>
    </w:p>
    <w:p>
      <w:r>
        <w:rPr>
          <w:rFonts w:ascii="Consolas" w:cs="Consolas" w:eastAsia="Consolas" w:hAnsi="Consolas"/>
          <w:sz w:val="16"/>
          <w:szCs w:val="16"/>
        </w:rPr>
        <w:t xml:space="preserve">["estacion-5-plaza-de-maipu","estacion-5-santiago-bueras","estacion-5-del-sol","estacion-5-monte-tabor","estacion-5-las-parcelas","estacion-5-laguna-sur","estacion-5-barrancas","estacion-5-pudahuel","estacion-5-san-pablo","estacion-5-lo-prado","estacion-5-blanqueado","estacion-5-gruta-de-lourdes","estacion-5-quinta-normal","estacion-5-cumming","estacion-5-santa-ana","estacion-5-plaza-de-armas","estacion-5-bellas-artes","estacion-5-baquedano","estacion-5-parque-bustamante","estacion-5-santa-isabel","estacion-5-irarrazaval","estacion-5-nuble","estacion-5-rodrigo-de-araya","estacion-5-carlos-valdovinos","estacion-5-camino-agricola","estacion-5-san-joaquin","estacion-5-pedrero","estacion-5-mirador","estacion-5-bellavista-de-la-florida","estacion-5-vicente-valdes"]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30 grabaciones nuevas.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2026-10-03T22:42:23.295Z</dcterms:created>
  <dcterms:modified xsi:type="dcterms:W3CDTF">2026-10-03T22:42:23.312Z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