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EEF243" w:rsidRDefault="03EEF243" w14:paraId="12C0CC1B" w14:textId="1848295C">
      <w:r w:rsidR="03EEF243">
        <w:rPr/>
        <w:t xml:space="preserve">TODAS las rutas necesitan que se les envíe el token “access” en el </w:t>
      </w:r>
      <w:r w:rsidR="03EEF243">
        <w:rPr/>
        <w:t>header</w:t>
      </w:r>
      <w:r w:rsidR="03EEF243">
        <w:rPr/>
        <w:t xml:space="preserve"> “</w:t>
      </w:r>
      <w:r w:rsidR="03EEF243">
        <w:rPr/>
        <w:t>Authorization</w:t>
      </w:r>
      <w:r w:rsidR="03EEF243">
        <w:rPr/>
        <w:t>”. De lo contrario retornará error 401.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990"/>
        <w:gridCol w:w="2138"/>
        <w:gridCol w:w="1920"/>
        <w:gridCol w:w="1085"/>
        <w:gridCol w:w="1502"/>
      </w:tblGrid>
      <w:tr w:rsidR="03EEF243" w:rsidTr="03EEF243" w14:paraId="786020FB">
        <w:trPr>
          <w:trHeight w:val="300"/>
        </w:trPr>
        <w:tc>
          <w:tcPr>
            <w:tcW w:w="1380" w:type="dxa"/>
            <w:tcMar/>
          </w:tcPr>
          <w:p w:rsidR="03EEF243" w:rsidP="03EEF243" w:rsidRDefault="03EEF243" w14:paraId="2EA3BA3D" w14:textId="29D2141E">
            <w:pPr>
              <w:pStyle w:val="Normal"/>
              <w:jc w:val="center"/>
            </w:pPr>
            <w:r w:rsidR="03EEF243">
              <w:rPr/>
              <w:t>Ruta</w:t>
            </w:r>
          </w:p>
        </w:tc>
        <w:tc>
          <w:tcPr>
            <w:tcW w:w="990" w:type="dxa"/>
            <w:tcMar/>
          </w:tcPr>
          <w:p w:rsidR="03EEF243" w:rsidP="03EEF243" w:rsidRDefault="03EEF243" w14:paraId="39C925BA" w14:textId="1F765047">
            <w:pPr>
              <w:pStyle w:val="Normal"/>
              <w:jc w:val="center"/>
            </w:pPr>
            <w:r w:rsidR="03EEF243">
              <w:rPr/>
              <w:t>Método</w:t>
            </w:r>
          </w:p>
        </w:tc>
        <w:tc>
          <w:tcPr>
            <w:tcW w:w="2138" w:type="dxa"/>
            <w:tcMar/>
          </w:tcPr>
          <w:p w:rsidR="03EEF243" w:rsidP="03EEF243" w:rsidRDefault="03EEF243" w14:paraId="363A35E0" w14:textId="2F5A2B3A">
            <w:pPr>
              <w:pStyle w:val="Normal"/>
              <w:jc w:val="center"/>
            </w:pPr>
            <w:r w:rsidR="03EEF243">
              <w:rPr/>
              <w:t>Body ejemplo</w:t>
            </w:r>
          </w:p>
        </w:tc>
        <w:tc>
          <w:tcPr>
            <w:tcW w:w="1920" w:type="dxa"/>
            <w:tcMar/>
          </w:tcPr>
          <w:p w:rsidR="03EEF243" w:rsidP="03EEF243" w:rsidRDefault="03EEF243" w14:paraId="11D25F01" w14:textId="75EECC27">
            <w:pPr>
              <w:pStyle w:val="Normal"/>
              <w:jc w:val="center"/>
            </w:pPr>
            <w:r w:rsidR="03EEF243">
              <w:rPr/>
              <w:t>Descripción</w:t>
            </w:r>
          </w:p>
        </w:tc>
        <w:tc>
          <w:tcPr>
            <w:tcW w:w="1085" w:type="dxa"/>
            <w:tcMar/>
          </w:tcPr>
          <w:p w:rsidR="03EEF243" w:rsidP="03EEF243" w:rsidRDefault="03EEF243" w14:paraId="0B9B2156" w14:textId="297313BA">
            <w:pPr>
              <w:pStyle w:val="Normal"/>
              <w:jc w:val="center"/>
            </w:pPr>
            <w:r w:rsidR="03EEF243">
              <w:rPr/>
              <w:t>Status éxito</w:t>
            </w:r>
          </w:p>
        </w:tc>
        <w:tc>
          <w:tcPr>
            <w:tcW w:w="1502" w:type="dxa"/>
            <w:tcMar/>
          </w:tcPr>
          <w:p w:rsidR="03EEF243" w:rsidP="03EEF243" w:rsidRDefault="03EEF243" w14:paraId="6D6867EE" w14:textId="2E846445">
            <w:pPr>
              <w:pStyle w:val="Normal"/>
              <w:jc w:val="center"/>
            </w:pPr>
            <w:r w:rsidR="03EEF243">
              <w:rPr/>
              <w:t>Status error</w:t>
            </w:r>
          </w:p>
        </w:tc>
      </w:tr>
      <w:tr w:rsidR="03EEF243" w:rsidTr="03EEF243" w14:paraId="78C009A5">
        <w:tc>
          <w:tcPr>
            <w:tcW w:w="1380" w:type="dxa"/>
            <w:vMerge w:val="restart"/>
            <w:tcMar/>
          </w:tcPr>
          <w:p w:rsidR="03EEF243" w:rsidP="03EEF243" w:rsidRDefault="03EEF243" w14:paraId="3C1EF0DC" w14:textId="314B180A">
            <w:pPr>
              <w:spacing w:before="0" w:beforeAutospacing="off" w:after="0" w:afterAutospacing="off" w:line="285" w:lineRule="exact"/>
              <w:jc w:val="center"/>
            </w:pPr>
            <w:r w:rsidRPr="03EEF243" w:rsidR="03EEF24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espacio/</w:t>
            </w:r>
          </w:p>
        </w:tc>
        <w:tc>
          <w:tcPr>
            <w:tcW w:w="990" w:type="dxa"/>
            <w:tcMar/>
          </w:tcPr>
          <w:p w:rsidR="03EEF243" w:rsidP="03EEF243" w:rsidRDefault="03EEF243" w14:paraId="7FE05C88" w14:textId="22BC7D8E">
            <w:pPr>
              <w:pStyle w:val="Normal"/>
              <w:jc w:val="center"/>
            </w:pPr>
            <w:r w:rsidR="03EEF243">
              <w:rPr/>
              <w:t>GET</w:t>
            </w:r>
          </w:p>
        </w:tc>
        <w:tc>
          <w:tcPr>
            <w:tcW w:w="2138" w:type="dxa"/>
            <w:tcMar/>
          </w:tcPr>
          <w:p w:rsidR="03EEF243" w:rsidP="03EEF243" w:rsidRDefault="03EEF243" w14:paraId="05FEDA63" w14:textId="15CA2304">
            <w:pPr>
              <w:pStyle w:val="Normal"/>
              <w:jc w:val="left"/>
            </w:pPr>
          </w:p>
        </w:tc>
        <w:tc>
          <w:tcPr>
            <w:tcW w:w="1920" w:type="dxa"/>
            <w:tcMar/>
          </w:tcPr>
          <w:p w:rsidR="03EEF243" w:rsidP="03EEF243" w:rsidRDefault="03EEF243" w14:paraId="12295B09" w14:textId="547AF075">
            <w:pPr>
              <w:pStyle w:val="Normal"/>
              <w:jc w:val="left"/>
            </w:pPr>
            <w:r w:rsidR="03EEF243">
              <w:rPr/>
              <w:t>Obtiene todos los espacios que tiene y/o participa el usuario</w:t>
            </w:r>
          </w:p>
        </w:tc>
        <w:tc>
          <w:tcPr>
            <w:tcW w:w="1085" w:type="dxa"/>
            <w:tcMar/>
          </w:tcPr>
          <w:p w:rsidR="03EEF243" w:rsidP="03EEF243" w:rsidRDefault="03EEF243" w14:paraId="45416685" w14:textId="3FFA2789">
            <w:pPr>
              <w:pStyle w:val="Normal"/>
              <w:jc w:val="center"/>
            </w:pPr>
            <w:r w:rsidR="03EEF243">
              <w:rPr/>
              <w:t>200</w:t>
            </w:r>
          </w:p>
        </w:tc>
        <w:tc>
          <w:tcPr>
            <w:tcW w:w="1502" w:type="dxa"/>
            <w:tcMar/>
          </w:tcPr>
          <w:p w:rsidR="03EEF243" w:rsidP="03EEF243" w:rsidRDefault="03EEF243" w14:paraId="0DAF3142" w14:textId="7D1AF348">
            <w:pPr>
              <w:pStyle w:val="Normal"/>
              <w:jc w:val="left"/>
            </w:pPr>
            <w:r w:rsidR="03EEF243">
              <w:rPr/>
              <w:t>No hay errores. Retorna lista vacía si usuario no tiene espacios</w:t>
            </w:r>
          </w:p>
        </w:tc>
      </w:tr>
      <w:tr w:rsidR="03EEF243" w:rsidTr="03EEF243" w14:paraId="01E76017">
        <w:trPr>
          <w:trHeight w:val="300"/>
        </w:trPr>
        <w:tc>
          <w:tcPr>
            <w:tcW w:w="1380" w:type="dxa"/>
            <w:vMerge/>
            <w:tcMar/>
          </w:tcPr>
          <w:p w14:paraId="4D74FB47"/>
        </w:tc>
        <w:tc>
          <w:tcPr>
            <w:tcW w:w="990" w:type="dxa"/>
            <w:tcMar/>
          </w:tcPr>
          <w:p w:rsidR="03EEF243" w:rsidP="03EEF243" w:rsidRDefault="03EEF243" w14:paraId="6B7CE304" w14:textId="7F0C67AA">
            <w:pPr>
              <w:pStyle w:val="Normal"/>
              <w:jc w:val="center"/>
            </w:pPr>
            <w:r w:rsidR="03EEF243">
              <w:rPr/>
              <w:t>POST</w:t>
            </w:r>
          </w:p>
        </w:tc>
        <w:tc>
          <w:tcPr>
            <w:tcW w:w="2138" w:type="dxa"/>
            <w:tcMar/>
          </w:tcPr>
          <w:p w:rsidR="03EEF243" w:rsidP="03EEF243" w:rsidRDefault="03EEF243" w14:paraId="39D1E27E" w14:textId="78AB231A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03EEF243" w:rsidP="03EEF243" w:rsidRDefault="03EEF243" w14:paraId="6826E6F7" w14:textId="260AAD78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nombre_espacio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"Espacio1"</w:t>
            </w:r>
          </w:p>
          <w:p w:rsidR="03EEF243" w:rsidP="03EEF243" w:rsidRDefault="03EEF243" w14:paraId="0BC6692C" w14:textId="25A04D8C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</w:tc>
        <w:tc>
          <w:tcPr>
            <w:tcW w:w="1920" w:type="dxa"/>
            <w:tcMar/>
          </w:tcPr>
          <w:p w:rsidR="03EEF243" w:rsidP="03EEF243" w:rsidRDefault="03EEF243" w14:paraId="78522003" w14:textId="5954D2CE">
            <w:pPr>
              <w:pStyle w:val="Normal"/>
              <w:jc w:val="left"/>
            </w:pPr>
            <w:r w:rsidR="03EEF243">
              <w:rPr/>
              <w:t>Crea un nuevo espacio para un usuario</w:t>
            </w:r>
          </w:p>
        </w:tc>
        <w:tc>
          <w:tcPr>
            <w:tcW w:w="1085" w:type="dxa"/>
            <w:tcMar/>
          </w:tcPr>
          <w:p w:rsidR="03EEF243" w:rsidP="03EEF243" w:rsidRDefault="03EEF243" w14:paraId="6597C303" w14:textId="24A1323D">
            <w:pPr>
              <w:pStyle w:val="Normal"/>
              <w:jc w:val="center"/>
            </w:pPr>
            <w:r w:rsidR="03EEF243">
              <w:rPr/>
              <w:t>201</w:t>
            </w:r>
          </w:p>
        </w:tc>
        <w:tc>
          <w:tcPr>
            <w:tcW w:w="1502" w:type="dxa"/>
            <w:tcMar/>
          </w:tcPr>
          <w:p w:rsidR="03EEF243" w:rsidP="03EEF243" w:rsidRDefault="03EEF243" w14:paraId="14661F32" w14:textId="4AD18CBA">
            <w:pPr>
              <w:pStyle w:val="Normal"/>
              <w:jc w:val="center"/>
            </w:pPr>
            <w:r w:rsidR="03EEF243">
              <w:rPr/>
              <w:t>400 si el body es erróneo</w:t>
            </w:r>
          </w:p>
        </w:tc>
      </w:tr>
      <w:tr w:rsidR="03EEF243" w:rsidTr="03EEF243" w14:paraId="265E4CB6">
        <w:tc>
          <w:tcPr>
            <w:tcW w:w="1380" w:type="dxa"/>
            <w:vMerge w:val="restart"/>
            <w:tcMar/>
          </w:tcPr>
          <w:p w:rsidR="03EEF243" w:rsidP="03EEF243" w:rsidRDefault="03EEF243" w14:paraId="78E4D117" w14:textId="6CAD760B">
            <w:pPr>
              <w:spacing w:before="0" w:beforeAutospacing="off" w:after="0" w:afterAutospacing="off" w:line="285" w:lineRule="exact"/>
              <w:jc w:val="left"/>
            </w:pPr>
            <w:r w:rsidRPr="03EEF243" w:rsidR="03EEF24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espacio/&lt;</w:t>
            </w:r>
            <w:r w:rsidRPr="03EEF243" w:rsidR="03EEF24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int:pk</w:t>
            </w:r>
            <w:r w:rsidRPr="03EEF243" w:rsidR="03EEF24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&gt;/</w:t>
            </w:r>
          </w:p>
          <w:p w:rsidR="03EEF243" w:rsidP="03EEF243" w:rsidRDefault="03EEF243" w14:paraId="44D0D2D5" w14:textId="170A39AD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Ejemplo: espacio/1</w:t>
            </w:r>
          </w:p>
        </w:tc>
        <w:tc>
          <w:tcPr>
            <w:tcW w:w="990" w:type="dxa"/>
            <w:tcMar/>
          </w:tcPr>
          <w:p w:rsidR="03EEF243" w:rsidP="03EEF243" w:rsidRDefault="03EEF243" w14:paraId="771E9A8E" w14:textId="23A46A6A">
            <w:pPr>
              <w:pStyle w:val="Normal"/>
              <w:jc w:val="center"/>
            </w:pPr>
            <w:r w:rsidR="03EEF243">
              <w:rPr/>
              <w:t>GET</w:t>
            </w:r>
          </w:p>
        </w:tc>
        <w:tc>
          <w:tcPr>
            <w:tcW w:w="2138" w:type="dxa"/>
            <w:tcMar/>
          </w:tcPr>
          <w:p w:rsidR="03EEF243" w:rsidP="03EEF243" w:rsidRDefault="03EEF243" w14:paraId="05F999C3" w14:textId="0DC7212F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03EEF243" w:rsidP="03EEF243" w:rsidRDefault="03EEF243" w14:paraId="08AB7DAA" w14:textId="74728D59">
            <w:pPr>
              <w:pStyle w:val="Normal"/>
              <w:jc w:val="left"/>
            </w:pPr>
            <w:r w:rsidR="03EEF243">
              <w:rPr/>
              <w:t>Obtiene el detalle de un espacio que el usuario posea o participe. Esto se refiere al espacio junto con los tableros que lo conforman</w:t>
            </w:r>
          </w:p>
        </w:tc>
        <w:tc>
          <w:tcPr>
            <w:tcW w:w="1085" w:type="dxa"/>
            <w:tcMar/>
          </w:tcPr>
          <w:p w:rsidR="03EEF243" w:rsidP="03EEF243" w:rsidRDefault="03EEF243" w14:paraId="380CF76D" w14:textId="12FB3118">
            <w:pPr>
              <w:pStyle w:val="Normal"/>
              <w:jc w:val="center"/>
            </w:pPr>
            <w:r w:rsidR="03EEF243">
              <w:rPr/>
              <w:t>200</w:t>
            </w:r>
          </w:p>
        </w:tc>
        <w:tc>
          <w:tcPr>
            <w:tcW w:w="1502" w:type="dxa"/>
            <w:tcMar/>
          </w:tcPr>
          <w:p w:rsidR="03EEF243" w:rsidP="03EEF243" w:rsidRDefault="03EEF243" w14:paraId="29865408" w14:textId="32114930">
            <w:pPr>
              <w:pStyle w:val="Normal"/>
              <w:jc w:val="center"/>
            </w:pPr>
            <w:r w:rsidR="03EEF243">
              <w:rPr/>
              <w:t>404 si no encuentra el espacio para ese usuario</w:t>
            </w:r>
          </w:p>
        </w:tc>
      </w:tr>
      <w:tr w:rsidR="03EEF243" w:rsidTr="03EEF243" w14:paraId="21F07A4B">
        <w:trPr>
          <w:trHeight w:val="300"/>
        </w:trPr>
        <w:tc>
          <w:tcPr>
            <w:tcW w:w="1380" w:type="dxa"/>
            <w:vMerge/>
            <w:tcMar/>
          </w:tcPr>
          <w:p w14:paraId="26140970"/>
        </w:tc>
        <w:tc>
          <w:tcPr>
            <w:tcW w:w="990" w:type="dxa"/>
            <w:tcMar/>
          </w:tcPr>
          <w:p w:rsidR="03EEF243" w:rsidP="03EEF243" w:rsidRDefault="03EEF243" w14:paraId="7013241C" w14:textId="0F0438DF">
            <w:pPr>
              <w:pStyle w:val="Normal"/>
              <w:jc w:val="center"/>
            </w:pPr>
            <w:r w:rsidR="03EEF243">
              <w:rPr/>
              <w:t>PUT</w:t>
            </w:r>
          </w:p>
        </w:tc>
        <w:tc>
          <w:tcPr>
            <w:tcW w:w="2138" w:type="dxa"/>
            <w:tcMar/>
          </w:tcPr>
          <w:p w:rsidR="03EEF243" w:rsidP="03EEF243" w:rsidRDefault="03EEF243" w14:paraId="7D98500A" w14:textId="2CA6CE55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03EEF243" w:rsidP="03EEF243" w:rsidRDefault="03EEF243" w14:paraId="042B964F" w14:textId="1C7D512F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nombre_espacio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"Nuevo Espacio1"</w:t>
            </w:r>
          </w:p>
          <w:p w:rsidR="03EEF243" w:rsidP="03EEF243" w:rsidRDefault="03EEF243" w14:paraId="5F210B82" w14:textId="459F5024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  <w:p w:rsidR="03EEF243" w:rsidP="03EEF243" w:rsidRDefault="03EEF243" w14:paraId="7A9444EC" w14:textId="1A3D4F0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03EEF243" w:rsidP="03EEF243" w:rsidRDefault="03EEF243" w14:paraId="3C656904" w14:textId="74B19B9B">
            <w:pPr>
              <w:pStyle w:val="Normal"/>
              <w:jc w:val="left"/>
            </w:pPr>
            <w:r w:rsidR="03EEF243">
              <w:rPr/>
              <w:t>Edita un espacio en el que el usuario participe o sea dueño. Por ahora, sólo se editará el nombre del espacio</w:t>
            </w:r>
          </w:p>
        </w:tc>
        <w:tc>
          <w:tcPr>
            <w:tcW w:w="1085" w:type="dxa"/>
            <w:tcMar/>
          </w:tcPr>
          <w:p w:rsidR="03EEF243" w:rsidP="03EEF243" w:rsidRDefault="03EEF243" w14:paraId="0CC98F06" w14:textId="20A7E29D">
            <w:pPr>
              <w:pStyle w:val="Normal"/>
              <w:jc w:val="center"/>
            </w:pPr>
            <w:r w:rsidR="03EEF243">
              <w:rPr/>
              <w:t>200</w:t>
            </w:r>
          </w:p>
        </w:tc>
        <w:tc>
          <w:tcPr>
            <w:tcW w:w="1502" w:type="dxa"/>
            <w:tcMar/>
          </w:tcPr>
          <w:p w:rsidR="03EEF243" w:rsidP="03EEF243" w:rsidRDefault="03EEF243" w14:paraId="4D93F4A2" w14:textId="66D92480">
            <w:pPr>
              <w:pStyle w:val="Normal"/>
              <w:jc w:val="center"/>
            </w:pPr>
            <w:r w:rsidR="03EEF243">
              <w:rPr/>
              <w:t xml:space="preserve">404 si no encuentra el espacio para ese usuario. 400 si el </w:t>
            </w:r>
            <w:r w:rsidR="03EEF243">
              <w:rPr/>
              <w:t>body</w:t>
            </w:r>
            <w:r w:rsidR="03EEF243">
              <w:rPr/>
              <w:t xml:space="preserve"> es erróneo</w:t>
            </w:r>
          </w:p>
        </w:tc>
      </w:tr>
      <w:tr w:rsidR="03EEF243" w:rsidTr="03EEF243" w14:paraId="5FF3AED6">
        <w:trPr>
          <w:trHeight w:val="300"/>
        </w:trPr>
        <w:tc>
          <w:tcPr>
            <w:tcW w:w="1380" w:type="dxa"/>
            <w:vMerge/>
            <w:tcMar/>
          </w:tcPr>
          <w:p w14:paraId="7C08B0CE"/>
        </w:tc>
        <w:tc>
          <w:tcPr>
            <w:tcW w:w="990" w:type="dxa"/>
            <w:tcMar/>
          </w:tcPr>
          <w:p w:rsidR="03EEF243" w:rsidP="03EEF243" w:rsidRDefault="03EEF243" w14:paraId="40D9CEAC" w14:textId="795EF55E">
            <w:pPr>
              <w:pStyle w:val="Normal"/>
              <w:jc w:val="center"/>
            </w:pPr>
            <w:r w:rsidR="03EEF243">
              <w:rPr/>
              <w:t>DELETE</w:t>
            </w:r>
          </w:p>
        </w:tc>
        <w:tc>
          <w:tcPr>
            <w:tcW w:w="2138" w:type="dxa"/>
            <w:tcMar/>
          </w:tcPr>
          <w:p w:rsidR="03EEF243" w:rsidP="03EEF243" w:rsidRDefault="03EEF243" w14:paraId="7A0793CC" w14:textId="10AB854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03EEF243" w:rsidP="03EEF243" w:rsidRDefault="03EEF243" w14:paraId="3879375D" w14:textId="0852E12B">
            <w:pPr>
              <w:pStyle w:val="Normal"/>
              <w:jc w:val="left"/>
            </w:pPr>
            <w:r w:rsidR="03EEF243">
              <w:rPr/>
              <w:t xml:space="preserve">Elimina un espacio en el que el usuario participe o sea </w:t>
            </w:r>
            <w:r w:rsidR="03EEF243">
              <w:rPr/>
              <w:t>dueño</w:t>
            </w:r>
          </w:p>
        </w:tc>
        <w:tc>
          <w:tcPr>
            <w:tcW w:w="1085" w:type="dxa"/>
            <w:tcMar/>
          </w:tcPr>
          <w:p w:rsidR="03EEF243" w:rsidP="03EEF243" w:rsidRDefault="03EEF243" w14:paraId="09E8CE37" w14:textId="28299531">
            <w:pPr>
              <w:pStyle w:val="Normal"/>
              <w:jc w:val="center"/>
            </w:pPr>
            <w:r w:rsidR="03EEF243">
              <w:rPr/>
              <w:t>204</w:t>
            </w:r>
          </w:p>
        </w:tc>
        <w:tc>
          <w:tcPr>
            <w:tcW w:w="1502" w:type="dxa"/>
            <w:tcMar/>
          </w:tcPr>
          <w:p w:rsidR="03EEF243" w:rsidP="03EEF243" w:rsidRDefault="03EEF243" w14:paraId="22DD3508" w14:textId="5C5F6FD9">
            <w:pPr>
              <w:pStyle w:val="Normal"/>
              <w:jc w:val="center"/>
            </w:pPr>
            <w:r w:rsidR="03EEF243">
              <w:rPr/>
              <w:t xml:space="preserve">404 si no encuentra el espacio para ese usuario. 400 si el </w:t>
            </w:r>
            <w:r w:rsidR="03EEF243">
              <w:rPr/>
              <w:t>body</w:t>
            </w:r>
            <w:r w:rsidR="03EEF243">
              <w:rPr/>
              <w:t xml:space="preserve"> es erróneo</w:t>
            </w:r>
          </w:p>
        </w:tc>
      </w:tr>
      <w:tr w:rsidR="03EEF243" w:rsidTr="03EEF243" w14:paraId="05234845">
        <w:tc>
          <w:tcPr>
            <w:tcW w:w="1380" w:type="dxa"/>
            <w:vMerge w:val="restart"/>
            <w:tcMar/>
          </w:tcPr>
          <w:p w:rsidR="03EEF243" w:rsidP="03EEF243" w:rsidRDefault="03EEF243" w14:paraId="70DD15F9" w14:textId="780D8324">
            <w:pPr>
              <w:spacing w:before="0" w:beforeAutospacing="off" w:after="0" w:afterAutospacing="off" w:line="285" w:lineRule="exact"/>
              <w:jc w:val="left"/>
            </w:pPr>
            <w:r w:rsidRPr="03EEF243" w:rsidR="03EEF24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espacio/&lt;int:pk&gt;/participaciones/</w:t>
            </w:r>
          </w:p>
          <w:p w:rsidR="03EEF243" w:rsidP="03EEF243" w:rsidRDefault="03EEF243" w14:paraId="2FB7B22C" w14:textId="06ECBE1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Ejemplo: espacio/1/participaciones</w:t>
            </w:r>
          </w:p>
        </w:tc>
        <w:tc>
          <w:tcPr>
            <w:tcW w:w="990" w:type="dxa"/>
            <w:tcMar/>
          </w:tcPr>
          <w:p w:rsidR="03EEF243" w:rsidP="03EEF243" w:rsidRDefault="03EEF243" w14:paraId="3E27F0BC" w14:textId="513199F4">
            <w:pPr>
              <w:pStyle w:val="Normal"/>
              <w:jc w:val="center"/>
            </w:pPr>
            <w:r w:rsidR="03EEF243">
              <w:rPr/>
              <w:t>POST</w:t>
            </w:r>
          </w:p>
        </w:tc>
        <w:tc>
          <w:tcPr>
            <w:tcW w:w="2138" w:type="dxa"/>
            <w:tcMar/>
          </w:tcPr>
          <w:p w:rsidR="03EEF243" w:rsidP="03EEF243" w:rsidRDefault="03EEF243" w14:paraId="1BC363A8" w14:textId="3691E32F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03EEF243" w:rsidP="03EEF243" w:rsidRDefault="03EEF243" w14:paraId="0385E423" w14:textId="4511BEC6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"participantes_agregados"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: [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"eduardo"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]</w:t>
            </w:r>
          </w:p>
          <w:p w:rsidR="03EEF243" w:rsidP="03EEF243" w:rsidRDefault="03EEF243" w14:paraId="09A88A2E" w14:textId="313596E0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  <w:p w:rsidR="03EEF243" w:rsidP="03EEF243" w:rsidRDefault="03EEF243" w14:paraId="0072A152" w14:textId="400AD208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03EEF243" w:rsidP="03EEF243" w:rsidRDefault="03EEF243" w14:paraId="151F7316" w14:textId="45F19F59">
            <w:pPr>
              <w:pStyle w:val="Normal"/>
              <w:jc w:val="left"/>
            </w:pPr>
            <w:r w:rsidR="03EEF243">
              <w:rPr/>
              <w:t xml:space="preserve">Agrega un participante al espacio. Se envía el </w:t>
            </w:r>
            <w:r w:rsidR="03EEF243">
              <w:rPr/>
              <w:t>username</w:t>
            </w:r>
            <w:r w:rsidR="03EEF243">
              <w:rPr/>
              <w:t xml:space="preserve"> en un array. Sólo el dueño del espacio puede agregar participantes</w:t>
            </w:r>
          </w:p>
        </w:tc>
        <w:tc>
          <w:tcPr>
            <w:tcW w:w="1085" w:type="dxa"/>
            <w:tcMar/>
          </w:tcPr>
          <w:p w:rsidR="03EEF243" w:rsidP="03EEF243" w:rsidRDefault="03EEF243" w14:paraId="16924A74" w14:textId="1A085C6C">
            <w:pPr>
              <w:pStyle w:val="Normal"/>
              <w:jc w:val="center"/>
            </w:pPr>
            <w:r w:rsidR="03EEF243">
              <w:rPr/>
              <w:t>201</w:t>
            </w:r>
          </w:p>
        </w:tc>
        <w:tc>
          <w:tcPr>
            <w:tcW w:w="1502" w:type="dxa"/>
            <w:tcMar/>
          </w:tcPr>
          <w:p w:rsidR="03EEF243" w:rsidP="03EEF243" w:rsidRDefault="03EEF243" w14:paraId="64BFA651" w14:textId="6ABDBCDB">
            <w:pPr>
              <w:pStyle w:val="Normal"/>
              <w:jc w:val="left"/>
            </w:pPr>
            <w:r w:rsidR="03EEF243">
              <w:rPr/>
              <w:t xml:space="preserve">404 si espacio o usuario a agregar no existe. 400 si </w:t>
            </w:r>
            <w:r w:rsidR="03EEF243">
              <w:rPr/>
              <w:t>body</w:t>
            </w:r>
            <w:r w:rsidR="03EEF243">
              <w:rPr/>
              <w:t xml:space="preserve"> es erróneo. 409 si intenta agregarse a sí mismo o a un usuario ya agregado</w:t>
            </w:r>
          </w:p>
        </w:tc>
      </w:tr>
      <w:tr w:rsidR="03EEF243" w:rsidTr="03EEF243" w14:paraId="5CC969FB">
        <w:trPr>
          <w:trHeight w:val="300"/>
        </w:trPr>
        <w:tc>
          <w:tcPr>
            <w:tcW w:w="1380" w:type="dxa"/>
            <w:vMerge/>
            <w:tcMar/>
          </w:tcPr>
          <w:p w14:paraId="34E5E203"/>
        </w:tc>
        <w:tc>
          <w:tcPr>
            <w:tcW w:w="990" w:type="dxa"/>
            <w:tcMar/>
          </w:tcPr>
          <w:p w:rsidR="03EEF243" w:rsidP="03EEF243" w:rsidRDefault="03EEF243" w14:paraId="344AC79B" w14:textId="451B446D">
            <w:pPr>
              <w:pStyle w:val="Normal"/>
              <w:jc w:val="center"/>
            </w:pPr>
            <w:r w:rsidR="03EEF243">
              <w:rPr/>
              <w:t>DELETE</w:t>
            </w:r>
          </w:p>
        </w:tc>
        <w:tc>
          <w:tcPr>
            <w:tcW w:w="2138" w:type="dxa"/>
            <w:tcMar/>
          </w:tcPr>
          <w:p w:rsidR="03EEF243" w:rsidP="03EEF243" w:rsidRDefault="03EEF243" w14:paraId="2630F2E2" w14:textId="24BBBF9E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03EEF243" w:rsidP="03EEF243" w:rsidRDefault="03EEF243" w14:paraId="0325D2F8" w14:textId="210AD054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"participantes_eliminados"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: [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"eduardo"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]</w:t>
            </w:r>
          </w:p>
          <w:p w:rsidR="03EEF243" w:rsidP="03EEF243" w:rsidRDefault="03EEF243" w14:paraId="1CA98B2D" w14:textId="58BC337C">
            <w:pPr>
              <w:spacing w:before="0" w:beforeAutospacing="off" w:after="0" w:afterAutospacing="off" w:line="270" w:lineRule="exact"/>
              <w:jc w:val="lef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  <w:p w:rsidR="03EEF243" w:rsidP="03EEF243" w:rsidRDefault="03EEF243" w14:paraId="1D4A2CB6" w14:textId="0BE697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</w:p>
        </w:tc>
        <w:tc>
          <w:tcPr>
            <w:tcW w:w="1920" w:type="dxa"/>
            <w:tcMar/>
          </w:tcPr>
          <w:p w:rsidR="03EEF243" w:rsidP="03EEF243" w:rsidRDefault="03EEF243" w14:paraId="2ABFB665" w14:textId="1123247E">
            <w:pPr>
              <w:pStyle w:val="Normal"/>
              <w:jc w:val="left"/>
            </w:pPr>
            <w:r w:rsidR="03EEF243">
              <w:rPr/>
              <w:t xml:space="preserve">Elimina un participante del espacio. Se envía el </w:t>
            </w:r>
            <w:r w:rsidR="03EEF243">
              <w:rPr/>
              <w:t>username</w:t>
            </w:r>
            <w:r w:rsidR="03EEF243">
              <w:rPr/>
              <w:t xml:space="preserve"> en un array. Sólo el dueño del espacio puede eliminar participantes</w:t>
            </w:r>
          </w:p>
        </w:tc>
        <w:tc>
          <w:tcPr>
            <w:tcW w:w="1085" w:type="dxa"/>
            <w:tcMar/>
          </w:tcPr>
          <w:p w:rsidR="03EEF243" w:rsidP="03EEF243" w:rsidRDefault="03EEF243" w14:paraId="7F93D16A" w14:textId="1B54DDB6">
            <w:pPr>
              <w:pStyle w:val="Normal"/>
              <w:jc w:val="center"/>
            </w:pPr>
            <w:r w:rsidR="03EEF243">
              <w:rPr/>
              <w:t>201</w:t>
            </w:r>
          </w:p>
        </w:tc>
        <w:tc>
          <w:tcPr>
            <w:tcW w:w="1502" w:type="dxa"/>
            <w:tcMar/>
          </w:tcPr>
          <w:p w:rsidR="03EEF243" w:rsidP="03EEF243" w:rsidRDefault="03EEF243" w14:paraId="60EE2F43" w14:textId="7E2923BB">
            <w:pPr>
              <w:pStyle w:val="Normal"/>
              <w:jc w:val="left"/>
            </w:pPr>
            <w:r w:rsidR="03EEF243">
              <w:rPr/>
              <w:t xml:space="preserve">404 si espacio o usuario a eliminar no existe o ya fue eliminado. 400 si </w:t>
            </w:r>
            <w:r w:rsidR="03EEF243">
              <w:rPr/>
              <w:t>body</w:t>
            </w:r>
            <w:r w:rsidR="03EEF243">
              <w:rPr/>
              <w:t xml:space="preserve"> es erróneo. 403 si intenta eliminarse a sí mismo</w:t>
            </w:r>
          </w:p>
        </w:tc>
      </w:tr>
      <w:tr w:rsidR="03EEF243" w:rsidTr="03EEF243" w14:paraId="64474DB9">
        <w:tc>
          <w:tcPr>
            <w:tcW w:w="1380" w:type="dxa"/>
            <w:vMerge w:val="restart"/>
            <w:tcMar/>
          </w:tcPr>
          <w:p w:rsidR="03EEF243" w:rsidP="03EEF243" w:rsidRDefault="03EEF243" w14:paraId="4830325D" w14:textId="4ADACAEC">
            <w:pPr>
              <w:spacing w:before="0" w:beforeAutospacing="off" w:after="0" w:afterAutospacing="off" w:line="285" w:lineRule="exact"/>
            </w:pPr>
            <w:r w:rsidRPr="03EEF243" w:rsidR="03EEF24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s-ES"/>
              </w:rPr>
              <w:t>tablero/</w:t>
            </w:r>
          </w:p>
        </w:tc>
        <w:tc>
          <w:tcPr>
            <w:tcW w:w="990" w:type="dxa"/>
            <w:tcMar/>
          </w:tcPr>
          <w:p w:rsidR="03EEF243" w:rsidP="03EEF243" w:rsidRDefault="03EEF243" w14:paraId="3797D126" w14:textId="44D41053">
            <w:pPr>
              <w:pStyle w:val="Normal"/>
              <w:jc w:val="center"/>
            </w:pPr>
            <w:r w:rsidR="03EEF243">
              <w:rPr/>
              <w:t>GET</w:t>
            </w:r>
          </w:p>
        </w:tc>
        <w:tc>
          <w:tcPr>
            <w:tcW w:w="2138" w:type="dxa"/>
            <w:tcMar/>
          </w:tcPr>
          <w:p w:rsidR="03EEF243" w:rsidP="03EEF243" w:rsidRDefault="03EEF243" w14:paraId="35B05A7D" w14:textId="4BBA1433">
            <w:pPr>
              <w:pStyle w:val="Normal"/>
            </w:pPr>
          </w:p>
        </w:tc>
        <w:tc>
          <w:tcPr>
            <w:tcW w:w="1920" w:type="dxa"/>
            <w:tcMar/>
          </w:tcPr>
          <w:p w:rsidR="03EEF243" w:rsidP="03EEF243" w:rsidRDefault="03EEF243" w14:paraId="2ACEBEAB" w14:textId="04899500">
            <w:pPr>
              <w:pStyle w:val="Normal"/>
            </w:pPr>
            <w:r w:rsidR="03EEF243">
              <w:rPr/>
              <w:t>Obtiene todos los tableros creados por un determinado usuario</w:t>
            </w:r>
          </w:p>
        </w:tc>
        <w:tc>
          <w:tcPr>
            <w:tcW w:w="1085" w:type="dxa"/>
            <w:tcMar/>
          </w:tcPr>
          <w:p w:rsidR="03EEF243" w:rsidP="03EEF243" w:rsidRDefault="03EEF243" w14:paraId="58D3288B" w14:textId="0C6A7041">
            <w:pPr>
              <w:pStyle w:val="Normal"/>
              <w:jc w:val="center"/>
            </w:pPr>
            <w:r w:rsidR="03EEF243">
              <w:rPr/>
              <w:t>200</w:t>
            </w:r>
          </w:p>
        </w:tc>
        <w:tc>
          <w:tcPr>
            <w:tcW w:w="1502" w:type="dxa"/>
            <w:tcMar/>
          </w:tcPr>
          <w:p w:rsidR="03EEF243" w:rsidP="03EEF243" w:rsidRDefault="03EEF243" w14:paraId="15D30FD0" w14:textId="55FC19BE">
            <w:pPr>
              <w:pStyle w:val="Normal"/>
            </w:pPr>
            <w:r w:rsidR="03EEF243">
              <w:rPr/>
              <w:t>No hay errores. Si no tiene tableros creados, retorna igualmente 200 y un array vacío</w:t>
            </w:r>
          </w:p>
        </w:tc>
      </w:tr>
      <w:tr w:rsidR="03EEF243" w:rsidTr="03EEF243" w14:paraId="29598D4B">
        <w:trPr>
          <w:trHeight w:val="300"/>
        </w:trPr>
        <w:tc>
          <w:tcPr>
            <w:tcW w:w="1380" w:type="dxa"/>
            <w:vMerge/>
            <w:tcMar/>
          </w:tcPr>
          <w:p w14:paraId="705CA933"/>
        </w:tc>
        <w:tc>
          <w:tcPr>
            <w:tcW w:w="990" w:type="dxa"/>
            <w:tcMar/>
          </w:tcPr>
          <w:p w:rsidR="03EEF243" w:rsidP="03EEF243" w:rsidRDefault="03EEF243" w14:paraId="352DCE07" w14:textId="2F776A7E">
            <w:pPr>
              <w:pStyle w:val="Normal"/>
              <w:jc w:val="center"/>
            </w:pPr>
            <w:r w:rsidR="03EEF243">
              <w:rPr/>
              <w:t>POST</w:t>
            </w:r>
          </w:p>
        </w:tc>
        <w:tc>
          <w:tcPr>
            <w:tcW w:w="2138" w:type="dxa"/>
            <w:tcMar/>
          </w:tcPr>
          <w:p w:rsidR="03EEF243" w:rsidP="03EEF243" w:rsidRDefault="03EEF243" w14:paraId="344BDFE1" w14:textId="1F4E53D3">
            <w:pPr>
              <w:spacing w:before="0" w:beforeAutospacing="off" w:after="0" w:afterAutospacing="off" w:line="270" w:lineRule="exac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{</w:t>
            </w:r>
          </w:p>
          <w:p w:rsidR="03EEF243" w:rsidP="03EEF243" w:rsidRDefault="03EEF243" w14:paraId="28733F3D" w14:textId="60C884BD">
            <w:pPr>
              <w:spacing w:before="0" w:beforeAutospacing="off" w:after="0" w:afterAutospacing="off" w:line="270" w:lineRule="exac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"nombre_tablero"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: 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451A5"/>
                <w:sz w:val="18"/>
                <w:szCs w:val="18"/>
                <w:lang w:val="es-ES"/>
              </w:rPr>
              <w:t>"Tablero1"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,</w:t>
            </w:r>
          </w:p>
          <w:p w:rsidR="03EEF243" w:rsidP="03EEF243" w:rsidRDefault="03EEF243" w14:paraId="723D3B3A" w14:textId="5B7DE1A7">
            <w:pPr>
              <w:spacing w:before="0" w:beforeAutospacing="off" w:after="0" w:afterAutospacing="off" w:line="270" w:lineRule="exac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   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espacio_id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A31515"/>
                <w:sz w:val="18"/>
                <w:szCs w:val="18"/>
                <w:lang w:val="es-ES"/>
              </w:rPr>
              <w:t>"</w:t>
            </w: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: 1</w:t>
            </w:r>
          </w:p>
          <w:p w:rsidR="03EEF243" w:rsidP="03EEF243" w:rsidRDefault="03EEF243" w14:paraId="0538BEC6" w14:textId="7A8CFB2A">
            <w:pPr>
              <w:spacing w:before="0" w:beforeAutospacing="off" w:after="0" w:afterAutospacing="off" w:line="270" w:lineRule="exact"/>
            </w:pPr>
            <w:r w:rsidRPr="03EEF243" w:rsidR="03EEF243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}</w:t>
            </w:r>
          </w:p>
          <w:p w:rsidR="03EEF243" w:rsidP="03EEF243" w:rsidRDefault="03EEF243" w14:paraId="4B8D6CB3" w14:textId="3297699A">
            <w:pPr>
              <w:pStyle w:val="Normal"/>
            </w:pPr>
          </w:p>
        </w:tc>
        <w:tc>
          <w:tcPr>
            <w:tcW w:w="1920" w:type="dxa"/>
            <w:tcMar/>
          </w:tcPr>
          <w:p w:rsidR="03EEF243" w:rsidP="03EEF243" w:rsidRDefault="03EEF243" w14:paraId="199A6B20" w14:textId="0CF1E823">
            <w:pPr>
              <w:pStyle w:val="Normal"/>
            </w:pPr>
            <w:r w:rsidR="03EEF243">
              <w:rPr/>
              <w:t>Crea un tablero para un usuario en el espacio especificado en “espacio_id”</w:t>
            </w:r>
          </w:p>
        </w:tc>
        <w:tc>
          <w:tcPr>
            <w:tcW w:w="1085" w:type="dxa"/>
            <w:tcMar/>
          </w:tcPr>
          <w:p w:rsidR="03EEF243" w:rsidP="03EEF243" w:rsidRDefault="03EEF243" w14:paraId="13698D2C" w14:textId="05B33FE8">
            <w:pPr>
              <w:pStyle w:val="Normal"/>
              <w:jc w:val="center"/>
            </w:pPr>
            <w:r w:rsidR="03EEF243">
              <w:rPr/>
              <w:t>201</w:t>
            </w:r>
          </w:p>
        </w:tc>
        <w:tc>
          <w:tcPr>
            <w:tcW w:w="1502" w:type="dxa"/>
            <w:tcMar/>
          </w:tcPr>
          <w:p w:rsidR="03EEF243" w:rsidP="03EEF243" w:rsidRDefault="03EEF243" w14:paraId="15B08A7F" w14:textId="12CBB94C">
            <w:pPr>
              <w:pStyle w:val="Normal"/>
            </w:pPr>
            <w:r w:rsidR="03EEF243">
              <w:rPr/>
              <w:t xml:space="preserve">404 si espacio no existe. 403 si el usuario no participa en el espacio. 400 si </w:t>
            </w:r>
            <w:r w:rsidR="03EEF243">
              <w:rPr/>
              <w:t>body es</w:t>
            </w:r>
            <w:r w:rsidR="03EEF243">
              <w:rPr/>
              <w:t xml:space="preserve"> erróneo</w:t>
            </w:r>
          </w:p>
        </w:tc>
      </w:tr>
      <w:tr w:rsidR="03EEF243" w:rsidTr="03EEF243" w14:paraId="54673090">
        <w:trPr>
          <w:trHeight w:val="300"/>
        </w:trPr>
        <w:tc>
          <w:tcPr>
            <w:tcW w:w="1380" w:type="dxa"/>
            <w:tcMar/>
          </w:tcPr>
          <w:p w:rsidR="03EEF243" w:rsidP="03EEF243" w:rsidRDefault="03EEF243" w14:paraId="44C81914" w14:textId="2151755A">
            <w:pPr>
              <w:pStyle w:val="Normal"/>
            </w:pPr>
          </w:p>
        </w:tc>
        <w:tc>
          <w:tcPr>
            <w:tcW w:w="990" w:type="dxa"/>
            <w:tcMar/>
          </w:tcPr>
          <w:p w:rsidR="03EEF243" w:rsidP="03EEF243" w:rsidRDefault="03EEF243" w14:paraId="6612156E" w14:textId="2151755A">
            <w:pPr>
              <w:pStyle w:val="Normal"/>
            </w:pPr>
          </w:p>
        </w:tc>
        <w:tc>
          <w:tcPr>
            <w:tcW w:w="2138" w:type="dxa"/>
            <w:tcMar/>
          </w:tcPr>
          <w:p w:rsidR="03EEF243" w:rsidP="03EEF243" w:rsidRDefault="03EEF243" w14:paraId="437203EA" w14:textId="597ADCCC">
            <w:pPr>
              <w:pStyle w:val="Normal"/>
            </w:pPr>
          </w:p>
        </w:tc>
        <w:tc>
          <w:tcPr>
            <w:tcW w:w="1920" w:type="dxa"/>
            <w:tcMar/>
          </w:tcPr>
          <w:p w:rsidR="03EEF243" w:rsidP="03EEF243" w:rsidRDefault="03EEF243" w14:paraId="2FDC2E1A" w14:textId="2151755A">
            <w:pPr>
              <w:pStyle w:val="Normal"/>
            </w:pPr>
          </w:p>
        </w:tc>
        <w:tc>
          <w:tcPr>
            <w:tcW w:w="1085" w:type="dxa"/>
            <w:tcMar/>
          </w:tcPr>
          <w:p w:rsidR="03EEF243" w:rsidP="03EEF243" w:rsidRDefault="03EEF243" w14:paraId="6618445F" w14:textId="2151755A">
            <w:pPr>
              <w:pStyle w:val="Normal"/>
            </w:pPr>
          </w:p>
        </w:tc>
        <w:tc>
          <w:tcPr>
            <w:tcW w:w="1502" w:type="dxa"/>
            <w:tcMar/>
          </w:tcPr>
          <w:p w:rsidR="03EEF243" w:rsidP="03EEF243" w:rsidRDefault="03EEF243" w14:paraId="792A8161" w14:textId="2151755A">
            <w:pPr>
              <w:pStyle w:val="Normal"/>
            </w:pPr>
          </w:p>
        </w:tc>
      </w:tr>
    </w:tbl>
    <w:p w:rsidR="03EEF243" w:rsidP="03EEF243" w:rsidRDefault="03EEF243" w14:paraId="4530FB64" w14:textId="40F450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A2F8E"/>
    <w:rsid w:val="03EEF243"/>
    <w:rsid w:val="6A4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2F8E"/>
  <w15:chartTrackingRefBased/>
  <w15:docId w15:val="{F596A46B-6648-44E5-AB04-E2DF119D73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2023-09-04T20:36:44.0991619Z</dcterms:created>
  <dcterms:modified xsi:type="dcterms:W3CDTF">2023-09-04T22:26:05.0590591Z</dcterms:modified>
  <dc:creator>Eduardo Vega</dc:creator>
  <lastModifiedBy>Eduardo Vega</lastModifiedBy>
</coreProperties>
</file>