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D075F1"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B73293" w:rsidRDefault="00D075F1" w:rsidP="00CD4938">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DA4AEC" w:rsidRDefault="00DA4AEC" w:rsidP="00CD4938">
      <w:pPr>
        <w:pStyle w:val="Puesto"/>
        <w:rPr>
          <w:sz w:val="38"/>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D075F1"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8.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" filled="f" strokecolor="white [3212]">
            <v:stroke dashstyle="1 1" endcap="round"/>
            <v:textbox>
              <w:txbxContent>
                <w:p w:rsidR="00332338" w:rsidRDefault="00332338"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DE CURSO </w:t>
                  </w:r>
                  <w:r w:rsidR="00D075F1">
                    <w:rPr>
                      <w:rFonts w:ascii="Arial Rounded MT Bold" w:hAnsi="Arial Rounded MT Bold"/>
                      <w:b/>
                      <w:sz w:val="38"/>
                      <w:lang w:val="es-ES_tradnl"/>
                    </w:rPr>
                    <w:t>NO REGULAR</w:t>
                  </w:r>
                  <w:bookmarkStart w:id="0" w:name="_GoBack"/>
                  <w:bookmarkEnd w:id="0"/>
                </w:p>
                <w:p w:rsidR="00332338" w:rsidRDefault="00332338" w:rsidP="003E67D8">
                  <w:pPr>
                    <w:shd w:val="clear" w:color="auto" w:fill="FFFFFF" w:themeFill="background1"/>
                    <w:jc w:val="center"/>
                    <w:rPr>
                      <w:rFonts w:ascii="Arial Rounded MT Bold" w:hAnsi="Arial Rounded MT Bold"/>
                      <w:b/>
                      <w:sz w:val="38"/>
                      <w:lang w:val="es-ES_tradnl"/>
                    </w:rPr>
                  </w:pPr>
                </w:p>
                <w:p w:rsidR="00332338" w:rsidRPr="00B55519" w:rsidRDefault="00332338" w:rsidP="003E67D8">
                  <w:pPr>
                    <w:shd w:val="clear" w:color="auto" w:fill="FFFFFF" w:themeFill="background1"/>
                    <w:jc w:val="center"/>
                    <w:rPr>
                      <w:rFonts w:ascii="Arial Rounded MT Bold" w:hAnsi="Arial Rounded MT Bold"/>
                      <w:b/>
                      <w:sz w:val="48"/>
                      <w:szCs w:val="48"/>
                      <w:lang w:val="es-ES_tradnl"/>
                    </w:rPr>
                  </w:pPr>
                  <w:r>
                    <w:rPr>
                      <w:rFonts w:ascii="Arial Rounded MT Bold" w:hAnsi="Arial Rounded MT Bold"/>
                      <w:b/>
                      <w:sz w:val="48"/>
                      <w:szCs w:val="48"/>
                      <w:lang w:val="es-ES_tradnl"/>
                    </w:rPr>
                    <w:t>“LAUDERIA”</w:t>
                  </w:r>
                  <w:r w:rsidRPr="00B55519">
                    <w:rPr>
                      <w:rFonts w:ascii="Arial Rounded MT Bold" w:hAnsi="Arial Rounded MT Bold"/>
                      <w:b/>
                      <w:sz w:val="48"/>
                      <w:szCs w:val="48"/>
                      <w:lang w:val="es-ES_tradnl"/>
                    </w:rPr>
                    <w:t xml:space="preserve"> </w:t>
                  </w: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EA4FAC" w:rsidP="00C5259D">
      <w:pPr>
        <w:pStyle w:val="Ttulo7"/>
        <w:rPr>
          <w:rFonts w:ascii="Verdana" w:hAnsi="Verdana"/>
          <w:smallCaps/>
          <w:sz w:val="32"/>
        </w:rPr>
      </w:pPr>
      <w:r>
        <w:rPr>
          <w:sz w:val="28"/>
        </w:rPr>
        <w:t>1</w:t>
      </w:r>
      <w:r w:rsidR="00EC72AC">
        <w:rPr>
          <w:sz w:val="28"/>
        </w:rPr>
        <w:t>8</w:t>
      </w:r>
      <w:r w:rsidR="0011761F">
        <w:rPr>
          <w:sz w:val="28"/>
        </w:rPr>
        <w:t>0</w:t>
      </w:r>
      <w:r w:rsidR="00AF4927">
        <w:rPr>
          <w:sz w:val="28"/>
        </w:rPr>
        <w:t xml:space="preserve">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796C1E">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F2188C" w:rsidRPr="00F2188C" w:rsidRDefault="00F2188C" w:rsidP="009B1CBB">
            <w:pPr>
              <w:tabs>
                <w:tab w:val="left" w:pos="12857"/>
              </w:tabs>
              <w:spacing w:line="360" w:lineRule="auto"/>
              <w:ind w:left="567" w:right="683"/>
              <w:jc w:val="both"/>
              <w:rPr>
                <w:rFonts w:ascii="Tahoma" w:hAnsi="Tahoma" w:cs="Tahoma"/>
              </w:rPr>
            </w:pPr>
          </w:p>
          <w:p w:rsidR="009B1CBB" w:rsidRPr="009B1CBB" w:rsidRDefault="009B1CBB" w:rsidP="00DF5CF1">
            <w:pPr>
              <w:spacing w:line="360" w:lineRule="auto"/>
              <w:ind w:left="780"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Capacitación para el Trabajo del Estado de Quintana Roo</w:t>
            </w:r>
            <w:r w:rsidR="00DA4AEC">
              <w:rPr>
                <w:rFonts w:ascii="Tahoma" w:hAnsi="Tahoma" w:cs="Tahoma"/>
              </w:rPr>
              <w:t>,</w:t>
            </w:r>
            <w:r>
              <w:rPr>
                <w:rFonts w:ascii="Tahoma" w:hAnsi="Tahoma" w:cs="Tahoma"/>
              </w:rPr>
              <w:t xml:space="preserve">  se congratula </w:t>
            </w:r>
            <w:r w:rsidR="00AF4927">
              <w:rPr>
                <w:rFonts w:ascii="Tahoma" w:hAnsi="Tahoma" w:cs="Tahoma"/>
              </w:rPr>
              <w:t>en presentar al público en gene</w:t>
            </w:r>
            <w:r w:rsidR="00EC72AC">
              <w:rPr>
                <w:rFonts w:ascii="Tahoma" w:hAnsi="Tahoma" w:cs="Tahoma"/>
              </w:rPr>
              <w:t xml:space="preserve">ral el curso </w:t>
            </w:r>
            <w:r w:rsidR="00460F0E">
              <w:rPr>
                <w:rFonts w:ascii="Tahoma" w:hAnsi="Tahoma" w:cs="Tahoma"/>
                <w:b/>
              </w:rPr>
              <w:t>“</w:t>
            </w:r>
            <w:proofErr w:type="spellStart"/>
            <w:r w:rsidR="00460F0E">
              <w:rPr>
                <w:rFonts w:ascii="Tahoma" w:hAnsi="Tahoma" w:cs="Tahoma"/>
                <w:b/>
              </w:rPr>
              <w:t>Lauderí</w:t>
            </w:r>
            <w:r w:rsidR="00EC72AC" w:rsidRPr="00460F0E">
              <w:rPr>
                <w:rFonts w:ascii="Tahoma" w:hAnsi="Tahoma" w:cs="Tahoma"/>
                <w:b/>
              </w:rPr>
              <w:t>a</w:t>
            </w:r>
            <w:proofErr w:type="spellEnd"/>
            <w:r w:rsidR="00AF4927">
              <w:rPr>
                <w:rFonts w:ascii="Tahoma" w:hAnsi="Tahoma" w:cs="Tahoma"/>
              </w:rPr>
              <w:t xml:space="preserve">”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las personas interesadas en aprender una actividad que les permita incrementar sus ingresos.</w:t>
            </w:r>
          </w:p>
          <w:p w:rsidR="007C2CBE" w:rsidRDefault="007C2CBE" w:rsidP="00DF5CF1">
            <w:pPr>
              <w:spacing w:line="360" w:lineRule="auto"/>
              <w:ind w:left="780" w:right="1064"/>
              <w:jc w:val="both"/>
              <w:rPr>
                <w:rFonts w:ascii="Tahoma" w:hAnsi="Tahoma" w:cs="Tahoma"/>
              </w:rPr>
            </w:pPr>
          </w:p>
          <w:p w:rsidR="00CD4938" w:rsidRPr="009B1CBB" w:rsidRDefault="007C2CBE" w:rsidP="002F2163">
            <w:pPr>
              <w:spacing w:line="360" w:lineRule="auto"/>
              <w:ind w:left="780" w:right="1064"/>
              <w:jc w:val="both"/>
              <w:rPr>
                <w:b/>
                <w:lang w:val="es-ES_tradnl"/>
              </w:rPr>
            </w:pPr>
            <w:r>
              <w:rPr>
                <w:rFonts w:ascii="Tahoma" w:hAnsi="Tahoma" w:cs="Tahoma"/>
              </w:rPr>
              <w:t xml:space="preserve">Se presenta en </w:t>
            </w:r>
            <w:r w:rsidR="002F2163">
              <w:rPr>
                <w:rFonts w:ascii="Tahoma" w:hAnsi="Tahoma" w:cs="Tahoma"/>
              </w:rPr>
              <w:t>dos</w:t>
            </w:r>
            <w:r w:rsidR="000773A8">
              <w:rPr>
                <w:rFonts w:ascii="Tahoma" w:hAnsi="Tahoma" w:cs="Tahoma"/>
              </w:rPr>
              <w:t xml:space="preserve"> </w:t>
            </w:r>
            <w:r w:rsidR="00E65453">
              <w:rPr>
                <w:rFonts w:ascii="Tahoma" w:hAnsi="Tahoma" w:cs="Tahoma"/>
              </w:rPr>
              <w:t>unidad</w:t>
            </w:r>
            <w:r w:rsidR="002F2163">
              <w:rPr>
                <w:rFonts w:ascii="Tahoma" w:hAnsi="Tahoma" w:cs="Tahoma"/>
              </w:rPr>
              <w:t>es</w:t>
            </w:r>
            <w:r>
              <w:rPr>
                <w:rFonts w:ascii="Tahoma" w:hAnsi="Tahoma" w:cs="Tahoma"/>
              </w:rPr>
              <w:t xml:space="preserve">, con una duración de </w:t>
            </w:r>
            <w:r w:rsidR="00EA4FAC">
              <w:rPr>
                <w:rFonts w:ascii="Tahoma" w:hAnsi="Tahoma" w:cs="Tahoma"/>
              </w:rPr>
              <w:t>1</w:t>
            </w:r>
            <w:r w:rsidR="00EC72AC">
              <w:rPr>
                <w:rFonts w:ascii="Tahoma" w:hAnsi="Tahoma" w:cs="Tahoma"/>
              </w:rPr>
              <w:t>8</w:t>
            </w:r>
            <w:r w:rsidR="0011761F">
              <w:rPr>
                <w:rFonts w:ascii="Tahoma" w:hAnsi="Tahoma" w:cs="Tahoma"/>
              </w:rPr>
              <w:t>0</w:t>
            </w:r>
            <w:r w:rsidR="00966562">
              <w:rPr>
                <w:rFonts w:ascii="Tahoma" w:hAnsi="Tahoma" w:cs="Tahoma"/>
              </w:rPr>
              <w:t xml:space="preserve"> </w:t>
            </w:r>
            <w:r>
              <w:rPr>
                <w:rFonts w:ascii="Tahoma" w:hAnsi="Tahoma" w:cs="Tahoma"/>
              </w:rPr>
              <w:t>hrs</w:t>
            </w:r>
            <w:r w:rsidR="00FA7447">
              <w:rPr>
                <w:rFonts w:ascii="Tahoma" w:hAnsi="Tahoma" w:cs="Tahoma"/>
              </w:rPr>
              <w:t>. En este curso el part</w:t>
            </w:r>
            <w:r w:rsidR="00D61A0E">
              <w:rPr>
                <w:rFonts w:ascii="Tahoma" w:hAnsi="Tahoma" w:cs="Tahoma"/>
              </w:rPr>
              <w:t>icipante aprenderá a manejar</w:t>
            </w:r>
            <w:r w:rsidR="00FA7447">
              <w:rPr>
                <w:rFonts w:ascii="Tahoma" w:hAnsi="Tahoma" w:cs="Tahoma"/>
              </w:rPr>
              <w:t xml:space="preserve"> los materiales, las herram</w:t>
            </w:r>
            <w:r w:rsidR="00034ED1">
              <w:rPr>
                <w:rFonts w:ascii="Tahoma" w:hAnsi="Tahoma" w:cs="Tahoma"/>
              </w:rPr>
              <w:t>ientas, la maquina</w:t>
            </w:r>
            <w:r w:rsidR="00EC72AC">
              <w:rPr>
                <w:rFonts w:ascii="Tahoma" w:hAnsi="Tahoma" w:cs="Tahoma"/>
              </w:rPr>
              <w:t>ria y elaborar</w:t>
            </w:r>
            <w:r w:rsidR="00460F0E">
              <w:rPr>
                <w:rFonts w:ascii="Tahoma" w:hAnsi="Tahoma" w:cs="Tahoma"/>
              </w:rPr>
              <w:t>á</w:t>
            </w:r>
            <w:r w:rsidR="00EC72AC">
              <w:rPr>
                <w:rFonts w:ascii="Tahoma" w:hAnsi="Tahoma" w:cs="Tahoma"/>
              </w:rPr>
              <w:t xml:space="preserve"> instrumentos musicales a base de madera</w:t>
            </w:r>
            <w:r w:rsidR="00034ED1">
              <w:rPr>
                <w:rFonts w:ascii="Tahoma" w:hAnsi="Tahoma" w:cs="Tahoma"/>
              </w:rPr>
              <w:t>,</w:t>
            </w:r>
            <w:r w:rsidR="00EC72AC">
              <w:rPr>
                <w:rFonts w:ascii="Tahoma" w:hAnsi="Tahoma" w:cs="Tahoma"/>
              </w:rPr>
              <w:t xml:space="preserve"> aplicando las medidas y técnicas de seguridad, diseño y construcción.</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055B77" w:rsidRPr="007D57F0" w:rsidRDefault="00055B77" w:rsidP="00055B77">
            <w:pPr>
              <w:pStyle w:val="Textoindependiente3"/>
              <w:jc w:val="both"/>
              <w:rPr>
                <w:rFonts w:cs="Arial"/>
                <w:b/>
              </w:rPr>
            </w:pPr>
          </w:p>
          <w:p w:rsidR="009B1CBB" w:rsidRDefault="00FA7447" w:rsidP="009B1CBB">
            <w:pPr>
              <w:tabs>
                <w:tab w:val="left" w:pos="12857"/>
              </w:tabs>
              <w:spacing w:line="360" w:lineRule="auto"/>
              <w:ind w:left="567" w:right="683"/>
              <w:jc w:val="both"/>
              <w:rPr>
                <w:rFonts w:ascii="Tahoma" w:hAnsi="Tahoma" w:cs="Tahoma"/>
              </w:rPr>
            </w:pPr>
            <w:r>
              <w:rPr>
                <w:rFonts w:ascii="Tahoma" w:hAnsi="Tahoma" w:cs="Tahoma"/>
              </w:rPr>
              <w:t>Tener un oficio</w:t>
            </w:r>
            <w:r w:rsidR="00CC4433">
              <w:rPr>
                <w:rFonts w:ascii="Tahoma" w:hAnsi="Tahoma" w:cs="Tahoma"/>
              </w:rPr>
              <w:t xml:space="preserve"> como actividad princ</w:t>
            </w:r>
            <w:r>
              <w:rPr>
                <w:rFonts w:ascii="Tahoma" w:hAnsi="Tahoma" w:cs="Tahoma"/>
              </w:rPr>
              <w:t xml:space="preserve">ipal o como actividad adicional </w:t>
            </w:r>
            <w:r w:rsidR="00CC4433">
              <w:rPr>
                <w:rFonts w:ascii="Tahoma" w:hAnsi="Tahoma" w:cs="Tahoma"/>
              </w:rPr>
              <w:t>que nos permita desarrollarnos como personas económicamente activas, en un</w:t>
            </w:r>
            <w:r w:rsidR="002A1385">
              <w:rPr>
                <w:rFonts w:ascii="Tahoma" w:hAnsi="Tahoma" w:cs="Tahoma"/>
              </w:rPr>
              <w:t xml:space="preserve"> mundo cada vez más competitivo</w:t>
            </w:r>
            <w:r w:rsidR="00CC4433">
              <w:rPr>
                <w:rFonts w:ascii="Tahoma" w:hAnsi="Tahoma" w:cs="Tahoma"/>
              </w:rPr>
              <w:t xml:space="preserve"> profesionalmente hablando, nos permitirá enfrentar los desajustes que nuestra economía nos presenta día a día.</w:t>
            </w:r>
          </w:p>
          <w:p w:rsidR="006521A5" w:rsidRDefault="006521A5" w:rsidP="009B1CBB">
            <w:pPr>
              <w:tabs>
                <w:tab w:val="left" w:pos="12857"/>
              </w:tabs>
              <w:spacing w:line="360" w:lineRule="auto"/>
              <w:ind w:left="567" w:right="683"/>
              <w:jc w:val="both"/>
              <w:rPr>
                <w:rFonts w:ascii="Tahoma" w:hAnsi="Tahoma" w:cs="Tahoma"/>
              </w:rPr>
            </w:pPr>
          </w:p>
          <w:p w:rsidR="00CB3582" w:rsidRDefault="006521A5" w:rsidP="009B1CBB">
            <w:pPr>
              <w:tabs>
                <w:tab w:val="left" w:pos="12857"/>
              </w:tabs>
              <w:spacing w:line="360" w:lineRule="auto"/>
              <w:ind w:left="567" w:right="683"/>
              <w:jc w:val="both"/>
              <w:rPr>
                <w:rFonts w:ascii="Tahoma" w:hAnsi="Tahoma" w:cs="Tahoma"/>
              </w:rPr>
            </w:pPr>
            <w:r>
              <w:rPr>
                <w:rFonts w:ascii="Tahoma" w:hAnsi="Tahoma" w:cs="Tahoma"/>
              </w:rPr>
              <w:t>La elaboración de instrumentos musicales, tales como Violines, Jaranas, Guitarras de diversos tipos, arpas, marimbas y demás instrumentos de cuerda frotada y percusión</w:t>
            </w:r>
            <w:r w:rsidR="0080124D">
              <w:rPr>
                <w:rFonts w:ascii="Tahoma" w:hAnsi="Tahoma" w:cs="Tahoma"/>
              </w:rPr>
              <w:t>,</w:t>
            </w:r>
            <w:r>
              <w:rPr>
                <w:rFonts w:ascii="Tahoma" w:hAnsi="Tahoma" w:cs="Tahoma"/>
              </w:rPr>
              <w:t xml:space="preserve"> en donde su elemento principal de construcción es la madera. Les permitirá a los alumnos desarrollar sus habilidades en la carpintería y ebanistería, logrando productos de gran calidad con manufactura perfecta. </w:t>
            </w:r>
          </w:p>
          <w:p w:rsidR="006521A5" w:rsidRDefault="006521A5" w:rsidP="00034ED1">
            <w:pPr>
              <w:tabs>
                <w:tab w:val="left" w:pos="12857"/>
              </w:tabs>
              <w:spacing w:line="360" w:lineRule="auto"/>
              <w:ind w:left="567" w:right="683"/>
              <w:jc w:val="both"/>
              <w:rPr>
                <w:rFonts w:cs="Arial"/>
              </w:rPr>
            </w:pPr>
          </w:p>
          <w:p w:rsidR="003A053F" w:rsidRPr="00B3086F" w:rsidRDefault="0080124D" w:rsidP="00034ED1">
            <w:pPr>
              <w:tabs>
                <w:tab w:val="left" w:pos="12857"/>
              </w:tabs>
              <w:spacing w:line="360" w:lineRule="auto"/>
              <w:ind w:left="567" w:right="683"/>
              <w:jc w:val="both"/>
              <w:rPr>
                <w:rFonts w:cs="Arial"/>
              </w:rPr>
            </w:pPr>
            <w:r>
              <w:rPr>
                <w:rFonts w:cs="Arial"/>
              </w:rPr>
              <w:t xml:space="preserve">El curso de </w:t>
            </w:r>
            <w:r w:rsidRPr="0080124D">
              <w:rPr>
                <w:rFonts w:cs="Arial"/>
                <w:b/>
              </w:rPr>
              <w:t>“</w:t>
            </w:r>
            <w:proofErr w:type="spellStart"/>
            <w:r w:rsidRPr="0080124D">
              <w:rPr>
                <w:rFonts w:cs="Arial"/>
                <w:b/>
              </w:rPr>
              <w:t>Lauderí</w:t>
            </w:r>
            <w:r w:rsidR="006521A5" w:rsidRPr="0080124D">
              <w:rPr>
                <w:rFonts w:cs="Arial"/>
                <w:b/>
              </w:rPr>
              <w:t>a</w:t>
            </w:r>
            <w:proofErr w:type="spellEnd"/>
            <w:r w:rsidR="00B3086F" w:rsidRPr="0080124D">
              <w:rPr>
                <w:rFonts w:cs="Arial"/>
                <w:b/>
              </w:rPr>
              <w:t>”</w:t>
            </w:r>
            <w:r w:rsidR="00B3086F">
              <w:rPr>
                <w:rFonts w:cs="Arial"/>
              </w:rPr>
              <w:t xml:space="preserve"> proporciona elementos necesarios</w:t>
            </w:r>
            <w:r w:rsidR="00CB3582">
              <w:rPr>
                <w:rFonts w:cs="Arial"/>
              </w:rPr>
              <w:t xml:space="preserve"> para q</w:t>
            </w:r>
            <w:r w:rsidR="006521A5">
              <w:rPr>
                <w:rFonts w:cs="Arial"/>
              </w:rPr>
              <w:t>ue los participantes realicen la selección de un material adecuado, el diseño, trazado,</w:t>
            </w:r>
            <w:r w:rsidR="00CB3582">
              <w:rPr>
                <w:rFonts w:cs="Arial"/>
              </w:rPr>
              <w:t xml:space="preserve"> corte</w:t>
            </w:r>
            <w:r w:rsidR="006521A5">
              <w:rPr>
                <w:rFonts w:cs="Arial"/>
              </w:rPr>
              <w:t>, construcción y terminación</w:t>
            </w:r>
            <w:r w:rsidR="00CB3582">
              <w:rPr>
                <w:rFonts w:cs="Arial"/>
              </w:rPr>
              <w:t xml:space="preserve"> de la madera</w:t>
            </w:r>
            <w:r w:rsidR="006521A5">
              <w:rPr>
                <w:rFonts w:cs="Arial"/>
              </w:rPr>
              <w:t xml:space="preserve">, aprovechando todas las cualidades acústicas que nos sean posibles, </w:t>
            </w:r>
            <w:r w:rsidR="00CB3582">
              <w:rPr>
                <w:rFonts w:cs="Arial"/>
              </w:rPr>
              <w:t xml:space="preserve"> así como los distintos de</w:t>
            </w:r>
            <w:r w:rsidR="006521A5">
              <w:rPr>
                <w:rFonts w:cs="Arial"/>
              </w:rPr>
              <w:t xml:space="preserve">talles y acabados del producto final. </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2E155A" w:rsidP="00E015F3">
            <w:pPr>
              <w:spacing w:line="360" w:lineRule="auto"/>
              <w:ind w:left="567" w:right="639"/>
              <w:jc w:val="both"/>
              <w:rPr>
                <w:rFonts w:ascii="Tahoma" w:hAnsi="Tahoma" w:cs="Tahoma"/>
              </w:rPr>
            </w:pPr>
            <w:r w:rsidRPr="0032620A">
              <w:rPr>
                <w:rFonts w:ascii="Tahoma" w:hAnsi="Tahoma" w:cs="Tahoma"/>
              </w:rPr>
              <w:t xml:space="preserve">Al finalizar el curso los participantes </w:t>
            </w:r>
            <w:r w:rsidR="00DF5CF1">
              <w:rPr>
                <w:rFonts w:ascii="Tahoma" w:hAnsi="Tahoma" w:cs="Tahoma"/>
              </w:rPr>
              <w:t>aplicará</w:t>
            </w:r>
            <w:r w:rsidR="0080124D">
              <w:rPr>
                <w:rFonts w:ascii="Tahoma" w:hAnsi="Tahoma" w:cs="Tahoma"/>
              </w:rPr>
              <w:t>n</w:t>
            </w:r>
            <w:r w:rsidR="00D54E26">
              <w:rPr>
                <w:rFonts w:ascii="Tahoma" w:hAnsi="Tahoma" w:cs="Tahoma"/>
              </w:rPr>
              <w:t xml:space="preserve"> los conocimientos y </w:t>
            </w:r>
            <w:r w:rsidR="0080124D">
              <w:rPr>
                <w:rFonts w:ascii="Tahoma" w:hAnsi="Tahoma" w:cs="Tahoma"/>
              </w:rPr>
              <w:t xml:space="preserve">técnicas de </w:t>
            </w:r>
            <w:proofErr w:type="spellStart"/>
            <w:r w:rsidR="0080124D">
              <w:rPr>
                <w:rFonts w:ascii="Tahoma" w:hAnsi="Tahoma" w:cs="Tahoma"/>
              </w:rPr>
              <w:t>lauderí</w:t>
            </w:r>
            <w:r w:rsidR="006521A5">
              <w:rPr>
                <w:rFonts w:ascii="Tahoma" w:hAnsi="Tahoma" w:cs="Tahoma"/>
              </w:rPr>
              <w:t>a</w:t>
            </w:r>
            <w:proofErr w:type="spellEnd"/>
            <w:r w:rsidR="00034ED1">
              <w:rPr>
                <w:rFonts w:ascii="Tahoma" w:hAnsi="Tahoma" w:cs="Tahoma"/>
              </w:rPr>
              <w:t>,</w:t>
            </w:r>
            <w:r w:rsidR="006521A5">
              <w:rPr>
                <w:rFonts w:ascii="Tahoma" w:hAnsi="Tahoma" w:cs="Tahoma"/>
              </w:rPr>
              <w:t xml:space="preserve"> ebanistería y </w:t>
            </w:r>
            <w:r w:rsidR="00EA4FAC">
              <w:rPr>
                <w:rFonts w:ascii="Tahoma" w:hAnsi="Tahoma" w:cs="Tahoma"/>
              </w:rPr>
              <w:t>carpintería</w:t>
            </w:r>
            <w:r w:rsidR="0080124D">
              <w:rPr>
                <w:rFonts w:ascii="Tahoma" w:hAnsi="Tahoma" w:cs="Tahoma"/>
              </w:rPr>
              <w:t>,</w:t>
            </w:r>
            <w:r w:rsidR="00034ED1">
              <w:rPr>
                <w:rFonts w:ascii="Tahoma" w:hAnsi="Tahoma" w:cs="Tahoma"/>
              </w:rPr>
              <w:t xml:space="preserve"> para la </w:t>
            </w:r>
            <w:r w:rsidR="00EA4FAC">
              <w:rPr>
                <w:rFonts w:ascii="Tahoma" w:hAnsi="Tahoma" w:cs="Tahoma"/>
              </w:rPr>
              <w:t>elaboración</w:t>
            </w:r>
            <w:r w:rsidR="006521A5">
              <w:rPr>
                <w:rFonts w:ascii="Tahoma" w:hAnsi="Tahoma" w:cs="Tahoma"/>
              </w:rPr>
              <w:t xml:space="preserve"> de instrumentos musicales </w:t>
            </w:r>
            <w:r w:rsidR="00034ED1">
              <w:rPr>
                <w:rFonts w:ascii="Tahoma" w:hAnsi="Tahoma" w:cs="Tahoma"/>
              </w:rPr>
              <w:t>de madera</w:t>
            </w:r>
            <w:r w:rsidR="006521A5">
              <w:rPr>
                <w:rFonts w:ascii="Tahoma" w:hAnsi="Tahoma" w:cs="Tahoma"/>
              </w:rPr>
              <w:t>;</w:t>
            </w:r>
            <w:r w:rsidR="00034ED1">
              <w:rPr>
                <w:rFonts w:ascii="Tahoma" w:hAnsi="Tahoma" w:cs="Tahoma"/>
              </w:rPr>
              <w:t xml:space="preserve"> </w:t>
            </w:r>
            <w:r w:rsidR="00C46963">
              <w:rPr>
                <w:rFonts w:ascii="Tahoma" w:hAnsi="Tahoma" w:cs="Tahoma"/>
              </w:rPr>
              <w:t>desarrollará</w:t>
            </w:r>
            <w:r w:rsidR="0080124D">
              <w:rPr>
                <w:rFonts w:ascii="Tahoma" w:hAnsi="Tahoma" w:cs="Tahoma"/>
              </w:rPr>
              <w:t>n</w:t>
            </w:r>
            <w:r w:rsidR="00C46963">
              <w:rPr>
                <w:rFonts w:ascii="Tahoma" w:hAnsi="Tahoma" w:cs="Tahoma"/>
              </w:rPr>
              <w:t xml:space="preserve"> </w:t>
            </w:r>
            <w:r w:rsidR="00034ED1">
              <w:rPr>
                <w:rFonts w:ascii="Tahoma" w:hAnsi="Tahoma" w:cs="Tahoma"/>
              </w:rPr>
              <w:t>conocimientos y habilidades necesarios</w:t>
            </w:r>
            <w:r w:rsidR="009767FC">
              <w:rPr>
                <w:rFonts w:ascii="Tahoma" w:hAnsi="Tahoma" w:cs="Tahoma"/>
              </w:rPr>
              <w:t xml:space="preserve"> para insertarse en el mercado laboral. </w:t>
            </w:r>
            <w:r w:rsidR="00923854">
              <w:rPr>
                <w:rFonts w:ascii="Tahoma" w:hAnsi="Tahoma" w:cs="Tahoma"/>
              </w:rPr>
              <w:t xml:space="preserve">Realizarán </w:t>
            </w:r>
            <w:r w:rsidR="006521A5">
              <w:rPr>
                <w:rFonts w:ascii="Tahoma" w:hAnsi="Tahoma" w:cs="Tahoma"/>
              </w:rPr>
              <w:t>Violines, Jaranas, Guitarras</w:t>
            </w:r>
            <w:r w:rsidR="00034ED1">
              <w:rPr>
                <w:rFonts w:ascii="Tahoma" w:hAnsi="Tahoma" w:cs="Tahoma"/>
              </w:rPr>
              <w:t>,</w:t>
            </w:r>
            <w:r w:rsidR="006521A5">
              <w:rPr>
                <w:rFonts w:ascii="Tahoma" w:hAnsi="Tahoma" w:cs="Tahoma"/>
              </w:rPr>
              <w:t xml:space="preserve"> y marimbas. </w:t>
            </w:r>
          </w:p>
          <w:p w:rsidR="006521A5" w:rsidRPr="0032620A" w:rsidRDefault="00EA4FAC" w:rsidP="00E015F3">
            <w:pPr>
              <w:spacing w:line="360" w:lineRule="auto"/>
              <w:ind w:left="567" w:right="639"/>
              <w:jc w:val="both"/>
              <w:rPr>
                <w:rFonts w:ascii="Tahoma" w:hAnsi="Tahoma" w:cs="Tahoma"/>
              </w:rPr>
            </w:pPr>
            <w:r>
              <w:rPr>
                <w:rFonts w:ascii="Tahoma" w:hAnsi="Tahoma" w:cs="Tahoma"/>
              </w:rPr>
              <w:t>Tendrán</w:t>
            </w:r>
            <w:r w:rsidR="006521A5">
              <w:rPr>
                <w:rFonts w:ascii="Tahoma" w:hAnsi="Tahoma" w:cs="Tahoma"/>
              </w:rPr>
              <w:t xml:space="preserve"> la oportunidad de </w:t>
            </w:r>
            <w:r w:rsidR="0080124D">
              <w:rPr>
                <w:rFonts w:ascii="Tahoma" w:hAnsi="Tahoma" w:cs="Tahoma"/>
              </w:rPr>
              <w:t>generar sus propios ingresos así</w:t>
            </w:r>
            <w:r w:rsidR="006521A5">
              <w:rPr>
                <w:rFonts w:ascii="Tahoma" w:hAnsi="Tahoma" w:cs="Tahoma"/>
              </w:rPr>
              <w:t xml:space="preserve"> como estar lo suficiente calificados para elaborar otros productos de madera de acuerdo a las necesidades de cada quien. </w:t>
            </w:r>
          </w:p>
          <w:p w:rsidR="008466C8" w:rsidRDefault="008466C8" w:rsidP="008466C8">
            <w:pPr>
              <w:ind w:left="628" w:right="967"/>
              <w:jc w:val="both"/>
              <w:rPr>
                <w:rFonts w:ascii="Tahoma" w:hAnsi="Tahoma" w:cs="Tahoma"/>
              </w:rPr>
            </w:pPr>
          </w:p>
          <w:p w:rsidR="008466C8" w:rsidRDefault="008466C8" w:rsidP="008466C8">
            <w:pPr>
              <w:ind w:left="628" w:right="967"/>
              <w:rPr>
                <w:rFonts w:ascii="Tahoma" w:hAnsi="Tahoma" w:cs="Tahoma"/>
              </w:rPr>
            </w:pPr>
          </w:p>
          <w:p w:rsidR="00CD4938" w:rsidRPr="008466C8" w:rsidRDefault="00CD4938" w:rsidP="009767FC">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4570A6" w:rsidRPr="00B26046" w:rsidRDefault="004570A6" w:rsidP="0080124D">
            <w:pPr>
              <w:spacing w:line="360" w:lineRule="auto"/>
              <w:ind w:right="639"/>
              <w:rPr>
                <w:rFonts w:ascii="Tahoma" w:hAnsi="Tahoma" w:cs="Tahoma"/>
              </w:rPr>
            </w:pPr>
          </w:p>
          <w:p w:rsidR="004570A6" w:rsidRDefault="008466C8" w:rsidP="002958F5">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0009238D">
              <w:rPr>
                <w:rFonts w:ascii="Tahoma" w:hAnsi="Tahoma" w:cs="Tahoma"/>
              </w:rPr>
              <w:t xml:space="preserve"> </w:t>
            </w:r>
            <w:r w:rsidR="00633AC3">
              <w:rPr>
                <w:rFonts w:ascii="Tahoma" w:hAnsi="Tahoma" w:cs="Tahoma"/>
              </w:rPr>
              <w:t xml:space="preserve">aspirante que desee ingresar al </w:t>
            </w:r>
            <w:r w:rsidRPr="00B26046">
              <w:rPr>
                <w:rFonts w:ascii="Tahoma" w:hAnsi="Tahoma" w:cs="Tahoma"/>
              </w:rPr>
              <w:t xml:space="preserve">curso </w:t>
            </w:r>
            <w:r w:rsidRPr="0080124D">
              <w:rPr>
                <w:rFonts w:ascii="Tahoma" w:hAnsi="Tahoma" w:cs="Tahoma"/>
                <w:b/>
              </w:rPr>
              <w:t>“</w:t>
            </w:r>
            <w:proofErr w:type="spellStart"/>
            <w:r w:rsidR="0080124D" w:rsidRPr="0080124D">
              <w:rPr>
                <w:rFonts w:ascii="Tahoma" w:hAnsi="Tahoma" w:cs="Tahoma"/>
                <w:b/>
              </w:rPr>
              <w:t>Lauderí</w:t>
            </w:r>
            <w:r w:rsidR="006521A5" w:rsidRPr="0080124D">
              <w:rPr>
                <w:rFonts w:ascii="Tahoma" w:hAnsi="Tahoma" w:cs="Tahoma"/>
                <w:b/>
              </w:rPr>
              <w:t>a</w:t>
            </w:r>
            <w:proofErr w:type="spellEnd"/>
            <w:r w:rsidRPr="0080124D">
              <w:rPr>
                <w:rFonts w:ascii="Tahoma" w:hAnsi="Tahoma" w:cs="Tahoma"/>
                <w:b/>
              </w:rPr>
              <w:t>”</w:t>
            </w:r>
            <w:r w:rsidR="002958F5">
              <w:rPr>
                <w:rFonts w:ascii="Tahoma" w:hAnsi="Tahoma" w:cs="Tahoma"/>
              </w:rPr>
              <w:t xml:space="preserve"> impartido por el Instituto de Capacitación para el Trabajo del Estado de Quintana Roo (ICATQR)</w:t>
            </w:r>
            <w:r w:rsidR="00AB0AA9">
              <w:rPr>
                <w:rFonts w:ascii="Tahoma" w:hAnsi="Tahoma" w:cs="Tahoma"/>
              </w:rPr>
              <w:t>,</w:t>
            </w:r>
            <w:r w:rsidR="0086292F">
              <w:rPr>
                <w:rFonts w:ascii="Tahoma" w:hAnsi="Tahoma" w:cs="Tahoma"/>
              </w:rPr>
              <w:t xml:space="preserve"> </w:t>
            </w:r>
            <w:r w:rsidR="002958F5">
              <w:rPr>
                <w:rFonts w:ascii="Tahoma" w:hAnsi="Tahoma" w:cs="Tahoma"/>
              </w:rPr>
              <w:t>deberá cubrir los siguientes requisitos.</w:t>
            </w:r>
          </w:p>
          <w:p w:rsidR="008466C8" w:rsidRPr="00B26046" w:rsidRDefault="008466C8" w:rsidP="0080124D">
            <w:pPr>
              <w:autoSpaceDE w:val="0"/>
              <w:autoSpaceDN w:val="0"/>
              <w:adjustRightInd w:val="0"/>
              <w:ind w:right="1064"/>
              <w:jc w:val="both"/>
              <w:rPr>
                <w:rFonts w:ascii="Tahoma" w:hAnsi="Tahoma" w:cs="Tahoma"/>
              </w:rPr>
            </w:pPr>
          </w:p>
          <w:p w:rsidR="008466C8" w:rsidRPr="00B26046"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8466C8"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2958F5" w:rsidRPr="00B26046" w:rsidRDefault="002958F5" w:rsidP="004370D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Aplicar las operaciones básicas de aritmética y geometría.</w:t>
            </w:r>
          </w:p>
          <w:p w:rsidR="008466C8" w:rsidRPr="00B26046"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8466C8" w:rsidRDefault="00DF69CA" w:rsidP="004370D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rsidR="0080124D" w:rsidRDefault="0080124D" w:rsidP="004370D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Edad mínima de 15 años</w:t>
            </w:r>
          </w:p>
          <w:p w:rsidR="0080124D" w:rsidRDefault="0080124D" w:rsidP="00332338">
            <w:pPr>
              <w:widowControl w:val="0"/>
              <w:autoSpaceDE w:val="0"/>
              <w:autoSpaceDN w:val="0"/>
              <w:adjustRightInd w:val="0"/>
              <w:spacing w:line="360" w:lineRule="auto"/>
              <w:ind w:left="1502" w:right="1066"/>
              <w:rPr>
                <w:rFonts w:ascii="Tahoma" w:hAnsi="Tahoma" w:cs="Tahoma"/>
              </w:rPr>
            </w:pPr>
            <w:r>
              <w:rPr>
                <w:rFonts w:ascii="Tahoma" w:hAnsi="Tahoma" w:cs="Tahoma"/>
              </w:rPr>
              <w:t>Además para poder inscribirse, el aspirante deberá entregar la documentación siguiente:</w:t>
            </w:r>
          </w:p>
          <w:p w:rsidR="0080124D" w:rsidRDefault="0080124D" w:rsidP="0080124D">
            <w:pPr>
              <w:pStyle w:val="Prrafodelista"/>
              <w:widowControl w:val="0"/>
              <w:numPr>
                <w:ilvl w:val="0"/>
                <w:numId w:val="22"/>
              </w:numPr>
              <w:autoSpaceDE w:val="0"/>
              <w:autoSpaceDN w:val="0"/>
              <w:adjustRightInd w:val="0"/>
              <w:spacing w:line="360" w:lineRule="auto"/>
              <w:ind w:left="1478" w:right="1066"/>
              <w:rPr>
                <w:rFonts w:ascii="Tahoma" w:hAnsi="Tahoma" w:cs="Tahoma"/>
              </w:rPr>
            </w:pPr>
            <w:r>
              <w:rPr>
                <w:rFonts w:ascii="Tahoma" w:hAnsi="Tahoma" w:cs="Tahoma"/>
              </w:rPr>
              <w:t>Acta de nacimiento</w:t>
            </w:r>
          </w:p>
          <w:p w:rsidR="0080124D" w:rsidRDefault="0080124D" w:rsidP="0080124D">
            <w:pPr>
              <w:pStyle w:val="Prrafodelista"/>
              <w:widowControl w:val="0"/>
              <w:numPr>
                <w:ilvl w:val="0"/>
                <w:numId w:val="22"/>
              </w:numPr>
              <w:autoSpaceDE w:val="0"/>
              <w:autoSpaceDN w:val="0"/>
              <w:adjustRightInd w:val="0"/>
              <w:spacing w:line="360" w:lineRule="auto"/>
              <w:ind w:left="1478" w:right="1066"/>
              <w:rPr>
                <w:rFonts w:ascii="Tahoma" w:hAnsi="Tahoma" w:cs="Tahoma"/>
              </w:rPr>
            </w:pPr>
            <w:r>
              <w:rPr>
                <w:rFonts w:ascii="Tahoma" w:hAnsi="Tahoma" w:cs="Tahoma"/>
              </w:rPr>
              <w:t>Comprobante de domicilio</w:t>
            </w:r>
          </w:p>
          <w:p w:rsidR="0080124D" w:rsidRDefault="0080124D" w:rsidP="0080124D">
            <w:pPr>
              <w:pStyle w:val="Prrafodelista"/>
              <w:widowControl w:val="0"/>
              <w:numPr>
                <w:ilvl w:val="0"/>
                <w:numId w:val="22"/>
              </w:numPr>
              <w:autoSpaceDE w:val="0"/>
              <w:autoSpaceDN w:val="0"/>
              <w:adjustRightInd w:val="0"/>
              <w:spacing w:line="360" w:lineRule="auto"/>
              <w:ind w:left="1478" w:right="1066"/>
              <w:rPr>
                <w:rFonts w:ascii="Tahoma" w:hAnsi="Tahoma" w:cs="Tahoma"/>
              </w:rPr>
            </w:pPr>
            <w:r>
              <w:rPr>
                <w:rFonts w:ascii="Tahoma" w:hAnsi="Tahoma" w:cs="Tahoma"/>
              </w:rPr>
              <w:t>CURP</w:t>
            </w:r>
          </w:p>
          <w:p w:rsidR="0080124D" w:rsidRDefault="0080124D" w:rsidP="0080124D">
            <w:pPr>
              <w:pStyle w:val="Prrafodelista"/>
              <w:widowControl w:val="0"/>
              <w:numPr>
                <w:ilvl w:val="0"/>
                <w:numId w:val="22"/>
              </w:numPr>
              <w:autoSpaceDE w:val="0"/>
              <w:autoSpaceDN w:val="0"/>
              <w:adjustRightInd w:val="0"/>
              <w:spacing w:line="360" w:lineRule="auto"/>
              <w:ind w:left="1478" w:right="1066"/>
              <w:rPr>
                <w:rFonts w:ascii="Tahoma" w:hAnsi="Tahoma" w:cs="Tahoma"/>
              </w:rPr>
            </w:pPr>
            <w:r>
              <w:rPr>
                <w:rFonts w:ascii="Tahoma" w:hAnsi="Tahoma" w:cs="Tahoma"/>
              </w:rPr>
              <w:t>Solicitud de inscripción con los datos requeridos</w:t>
            </w:r>
          </w:p>
          <w:p w:rsidR="0080124D" w:rsidRDefault="0080124D" w:rsidP="0080124D">
            <w:pPr>
              <w:pStyle w:val="Prrafodelista"/>
              <w:widowControl w:val="0"/>
              <w:numPr>
                <w:ilvl w:val="0"/>
                <w:numId w:val="22"/>
              </w:numPr>
              <w:autoSpaceDE w:val="0"/>
              <w:autoSpaceDN w:val="0"/>
              <w:adjustRightInd w:val="0"/>
              <w:spacing w:line="360" w:lineRule="auto"/>
              <w:ind w:left="1478" w:right="1066"/>
              <w:rPr>
                <w:rFonts w:ascii="Tahoma" w:hAnsi="Tahoma" w:cs="Tahoma"/>
              </w:rPr>
            </w:pPr>
            <w:r>
              <w:rPr>
                <w:rFonts w:ascii="Tahoma" w:hAnsi="Tahoma" w:cs="Tahoma"/>
              </w:rPr>
              <w:t>Comprobante del último grado de estudios*</w:t>
            </w:r>
          </w:p>
          <w:p w:rsidR="0080124D" w:rsidRDefault="0080124D" w:rsidP="0080124D">
            <w:pPr>
              <w:pStyle w:val="Prrafodelista"/>
              <w:widowControl w:val="0"/>
              <w:numPr>
                <w:ilvl w:val="0"/>
                <w:numId w:val="22"/>
              </w:numPr>
              <w:autoSpaceDE w:val="0"/>
              <w:autoSpaceDN w:val="0"/>
              <w:adjustRightInd w:val="0"/>
              <w:spacing w:line="360" w:lineRule="auto"/>
              <w:ind w:left="1478" w:right="1066"/>
              <w:rPr>
                <w:rFonts w:ascii="Tahoma" w:hAnsi="Tahoma" w:cs="Tahoma"/>
              </w:rPr>
            </w:pPr>
            <w:r>
              <w:rPr>
                <w:rFonts w:ascii="Tahoma" w:hAnsi="Tahoma" w:cs="Tahoma"/>
              </w:rPr>
              <w:t>2 fotografías*</w:t>
            </w:r>
          </w:p>
          <w:p w:rsidR="0080124D" w:rsidRDefault="0080124D" w:rsidP="0080124D">
            <w:pPr>
              <w:pStyle w:val="Prrafodelista"/>
              <w:widowControl w:val="0"/>
              <w:autoSpaceDE w:val="0"/>
              <w:autoSpaceDN w:val="0"/>
              <w:adjustRightInd w:val="0"/>
              <w:spacing w:line="360" w:lineRule="auto"/>
              <w:ind w:left="1478" w:right="1066"/>
              <w:rPr>
                <w:rFonts w:ascii="Tahoma" w:hAnsi="Tahoma" w:cs="Tahoma"/>
              </w:rPr>
            </w:pPr>
            <w:r>
              <w:rPr>
                <w:rFonts w:ascii="Tahoma" w:hAnsi="Tahoma" w:cs="Tahoma"/>
              </w:rPr>
              <w:t>*Se solicitará según lo requiera el curso</w:t>
            </w:r>
          </w:p>
          <w:p w:rsidR="004570A6" w:rsidRPr="00B26046" w:rsidRDefault="0080124D" w:rsidP="00332338">
            <w:pPr>
              <w:pStyle w:val="Prrafodelista"/>
              <w:widowControl w:val="0"/>
              <w:autoSpaceDE w:val="0"/>
              <w:autoSpaceDN w:val="0"/>
              <w:adjustRightInd w:val="0"/>
              <w:spacing w:line="360" w:lineRule="auto"/>
              <w:ind w:left="1053" w:right="1066"/>
              <w:rPr>
                <w:rFonts w:ascii="Tahoma" w:hAnsi="Tahoma" w:cs="Tahoma"/>
              </w:rPr>
            </w:pPr>
            <w:r>
              <w:rPr>
                <w:rFonts w:ascii="Tahoma" w:hAnsi="Tahoma" w:cs="Tahoma"/>
              </w:rPr>
              <w:t>Lo anterior, de acuerdo con las Normas de Control Escolar de las Unidades de Capacitación para el Trabajo, autorizadas por la Dirección General de Centros de Formación para el Trabajo (DGCFT).</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32620A" w:rsidRPr="009F3BF4" w:rsidTr="00DF69CA">
        <w:trPr>
          <w:trHeight w:val="440"/>
        </w:trPr>
        <w:tc>
          <w:tcPr>
            <w:tcW w:w="1395" w:type="dxa"/>
            <w:tcBorders>
              <w:top w:val="nil"/>
            </w:tcBorders>
          </w:tcPr>
          <w:p w:rsidR="0032620A" w:rsidRDefault="0032620A" w:rsidP="00A9511B">
            <w:pPr>
              <w:jc w:val="center"/>
              <w:rPr>
                <w:b/>
                <w:lang w:val="es-ES_tradnl"/>
              </w:rPr>
            </w:pPr>
            <w:r>
              <w:rPr>
                <w:b/>
                <w:lang w:val="es-ES_tradnl"/>
              </w:rPr>
              <w:t>1</w:t>
            </w:r>
          </w:p>
        </w:tc>
        <w:tc>
          <w:tcPr>
            <w:tcW w:w="1227" w:type="dxa"/>
            <w:tcBorders>
              <w:top w:val="nil"/>
            </w:tcBorders>
          </w:tcPr>
          <w:p w:rsidR="0032620A" w:rsidRDefault="0032620A" w:rsidP="00A9511B">
            <w:pPr>
              <w:jc w:val="center"/>
              <w:rPr>
                <w:rFonts w:cs="Arial"/>
                <w:lang w:val="es-ES_tradnl"/>
              </w:rPr>
            </w:pPr>
          </w:p>
        </w:tc>
        <w:tc>
          <w:tcPr>
            <w:tcW w:w="1701" w:type="dxa"/>
            <w:tcBorders>
              <w:top w:val="nil"/>
            </w:tcBorders>
          </w:tcPr>
          <w:p w:rsidR="0032620A" w:rsidRDefault="0032620A" w:rsidP="00A9511B">
            <w:pPr>
              <w:jc w:val="center"/>
              <w:rPr>
                <w:rFonts w:cs="Arial"/>
                <w:lang w:val="es-ES_tradnl"/>
              </w:rPr>
            </w:pPr>
          </w:p>
        </w:tc>
        <w:tc>
          <w:tcPr>
            <w:tcW w:w="8997" w:type="dxa"/>
            <w:tcBorders>
              <w:top w:val="nil"/>
              <w:bottom w:val="single" w:sz="4" w:space="0" w:color="auto"/>
            </w:tcBorders>
          </w:tcPr>
          <w:p w:rsidR="00160C86" w:rsidRDefault="002F2163" w:rsidP="00160C86">
            <w:r>
              <w:rPr>
                <w:b/>
              </w:rPr>
              <w:t>INTRODUCCIÓN A LA LAUDERÍ</w:t>
            </w:r>
            <w:r w:rsidRPr="00160C86">
              <w:rPr>
                <w:b/>
              </w:rPr>
              <w:t>A Y CONCEPTOS BÁSICOS DE LA CARPINTERÍA</w:t>
            </w:r>
          </w:p>
          <w:p w:rsidR="0032620A" w:rsidRPr="00160C86" w:rsidRDefault="0032620A" w:rsidP="00A9511B">
            <w:pPr>
              <w:rPr>
                <w:rFonts w:cs="Arial"/>
                <w:b/>
              </w:rPr>
            </w:pP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Pr="0009238D" w:rsidRDefault="0032620A" w:rsidP="00A9511B">
            <w:pPr>
              <w:jc w:val="center"/>
              <w:rPr>
                <w:rFonts w:cs="Arial"/>
                <w:b/>
                <w:lang w:val="es-ES_tradnl"/>
              </w:rPr>
            </w:pPr>
            <w:r w:rsidRPr="0009238D">
              <w:rPr>
                <w:rFonts w:cs="Arial"/>
                <w:b/>
                <w:lang w:val="es-ES_tradnl"/>
              </w:rPr>
              <w:t>1.1</w:t>
            </w:r>
          </w:p>
        </w:tc>
        <w:tc>
          <w:tcPr>
            <w:tcW w:w="1701" w:type="dxa"/>
          </w:tcPr>
          <w:p w:rsidR="0032620A" w:rsidRDefault="0032620A" w:rsidP="0009238D">
            <w:pPr>
              <w:jc w:val="center"/>
              <w:rPr>
                <w:rFonts w:cs="Arial"/>
                <w:lang w:val="es-ES_tradnl"/>
              </w:rPr>
            </w:pPr>
          </w:p>
        </w:tc>
        <w:tc>
          <w:tcPr>
            <w:tcW w:w="8997" w:type="dxa"/>
            <w:tcBorders>
              <w:top w:val="single" w:sz="4" w:space="0" w:color="auto"/>
              <w:bottom w:val="single" w:sz="4" w:space="0" w:color="auto"/>
            </w:tcBorders>
          </w:tcPr>
          <w:p w:rsidR="0032620A" w:rsidRPr="0009238D" w:rsidRDefault="0009238D" w:rsidP="00A9511B">
            <w:pPr>
              <w:keepNext/>
              <w:outlineLvl w:val="8"/>
              <w:rPr>
                <w:rFonts w:cs="Arial"/>
                <w:b/>
                <w:lang w:val="es-ES_tradnl"/>
              </w:rPr>
            </w:pPr>
            <w:r w:rsidRPr="0009238D">
              <w:rPr>
                <w:rFonts w:cs="Arial"/>
                <w:b/>
                <w:lang w:val="es-ES_tradnl"/>
              </w:rPr>
              <w:t>Higiene</w:t>
            </w:r>
          </w:p>
        </w:tc>
      </w:tr>
      <w:tr w:rsidR="000A1D93" w:rsidRPr="009F3BF4" w:rsidTr="00DF69CA">
        <w:trPr>
          <w:trHeight w:val="440"/>
        </w:trPr>
        <w:tc>
          <w:tcPr>
            <w:tcW w:w="1395" w:type="dxa"/>
          </w:tcPr>
          <w:p w:rsidR="000A1D93" w:rsidRDefault="000A1D93" w:rsidP="00A9511B">
            <w:pPr>
              <w:jc w:val="center"/>
              <w:rPr>
                <w:b/>
                <w:lang w:val="es-ES_tradnl"/>
              </w:rPr>
            </w:pPr>
          </w:p>
        </w:tc>
        <w:tc>
          <w:tcPr>
            <w:tcW w:w="1227" w:type="dxa"/>
          </w:tcPr>
          <w:p w:rsidR="000A1D93" w:rsidRDefault="000A1D93" w:rsidP="00A9511B">
            <w:pPr>
              <w:jc w:val="center"/>
              <w:rPr>
                <w:rFonts w:cs="Arial"/>
                <w:lang w:val="es-ES_tradnl"/>
              </w:rPr>
            </w:pPr>
          </w:p>
        </w:tc>
        <w:tc>
          <w:tcPr>
            <w:tcW w:w="1701" w:type="dxa"/>
          </w:tcPr>
          <w:p w:rsidR="000A1D93" w:rsidRDefault="0009238D" w:rsidP="0009238D">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0A1D93" w:rsidRPr="000A1D93" w:rsidRDefault="0009238D" w:rsidP="00A9511B">
            <w:pPr>
              <w:keepNext/>
              <w:outlineLvl w:val="8"/>
              <w:rPr>
                <w:rFonts w:cs="Arial"/>
                <w:lang w:val="es-ES_tradnl"/>
              </w:rPr>
            </w:pPr>
            <w:r>
              <w:rPr>
                <w:rFonts w:cs="Arial"/>
                <w:lang w:val="es-ES_tradnl"/>
              </w:rPr>
              <w:t>Personal</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09238D">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32620A" w:rsidRPr="00F57E05" w:rsidRDefault="0009238D" w:rsidP="00A9511B">
            <w:pPr>
              <w:keepNext/>
              <w:outlineLvl w:val="8"/>
              <w:rPr>
                <w:rFonts w:cs="Arial"/>
                <w:lang w:val="es-ES_tradnl"/>
              </w:rPr>
            </w:pPr>
            <w:r>
              <w:rPr>
                <w:rFonts w:cs="Arial"/>
                <w:lang w:val="es-ES_tradnl"/>
              </w:rPr>
              <w:t>Maquinaria</w:t>
            </w:r>
          </w:p>
        </w:tc>
      </w:tr>
      <w:tr w:rsidR="0032620A" w:rsidRPr="009F3BF4" w:rsidTr="0009238D">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09238D">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32620A" w:rsidRPr="00F57E05" w:rsidRDefault="0009238D" w:rsidP="00A9511B">
            <w:pPr>
              <w:rPr>
                <w:rFonts w:cs="Arial"/>
                <w:lang w:val="es-ES_tradnl"/>
              </w:rPr>
            </w:pPr>
            <w:r>
              <w:rPr>
                <w:rFonts w:cs="Arial"/>
                <w:lang w:val="es-ES_tradnl"/>
              </w:rPr>
              <w:t>Área de trabajo</w:t>
            </w:r>
          </w:p>
        </w:tc>
      </w:tr>
      <w:tr w:rsidR="0032620A" w:rsidRPr="009F3BF4" w:rsidTr="0009238D">
        <w:trPr>
          <w:trHeight w:val="440"/>
        </w:trPr>
        <w:tc>
          <w:tcPr>
            <w:tcW w:w="1395" w:type="dxa"/>
          </w:tcPr>
          <w:p w:rsidR="0032620A" w:rsidRDefault="0032620A" w:rsidP="00A9511B">
            <w:pPr>
              <w:jc w:val="center"/>
              <w:rPr>
                <w:b/>
                <w:lang w:val="es-ES_tradnl"/>
              </w:rPr>
            </w:pPr>
          </w:p>
        </w:tc>
        <w:tc>
          <w:tcPr>
            <w:tcW w:w="1227" w:type="dxa"/>
          </w:tcPr>
          <w:p w:rsidR="0032620A" w:rsidRPr="0009238D" w:rsidRDefault="0009238D" w:rsidP="0009238D">
            <w:pPr>
              <w:jc w:val="center"/>
              <w:rPr>
                <w:rFonts w:cs="Arial"/>
                <w:b/>
                <w:lang w:val="es-ES_tradnl"/>
              </w:rPr>
            </w:pPr>
            <w:r w:rsidRPr="0009238D">
              <w:rPr>
                <w:rFonts w:cs="Arial"/>
                <w:b/>
                <w:lang w:val="es-ES_tradnl"/>
              </w:rPr>
              <w:t>1.2</w:t>
            </w:r>
          </w:p>
        </w:tc>
        <w:tc>
          <w:tcPr>
            <w:tcW w:w="1701" w:type="dxa"/>
          </w:tcPr>
          <w:p w:rsidR="0032620A" w:rsidRDefault="0032620A" w:rsidP="0009238D">
            <w:pPr>
              <w:jc w:val="center"/>
              <w:rPr>
                <w:rFonts w:cs="Arial"/>
                <w:lang w:val="es-ES_tradnl"/>
              </w:rPr>
            </w:pPr>
          </w:p>
        </w:tc>
        <w:tc>
          <w:tcPr>
            <w:tcW w:w="8997" w:type="dxa"/>
            <w:tcBorders>
              <w:top w:val="single" w:sz="4" w:space="0" w:color="auto"/>
              <w:bottom w:val="single" w:sz="4" w:space="0" w:color="auto"/>
            </w:tcBorders>
          </w:tcPr>
          <w:p w:rsidR="0009238D" w:rsidRPr="00553A38" w:rsidRDefault="0009238D" w:rsidP="0009238D">
            <w:pPr>
              <w:rPr>
                <w:rFonts w:cs="Arial"/>
                <w:b/>
                <w:lang w:val="es-ES_tradnl"/>
              </w:rPr>
            </w:pPr>
            <w:r>
              <w:rPr>
                <w:rFonts w:cs="Arial"/>
                <w:b/>
                <w:lang w:val="es-ES_tradnl"/>
              </w:rPr>
              <w:t>Seguridad</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A9511B">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32620A" w:rsidRPr="00F57E05" w:rsidRDefault="0009238D" w:rsidP="00A9511B">
            <w:pPr>
              <w:keepNext/>
              <w:outlineLvl w:val="8"/>
              <w:rPr>
                <w:rFonts w:cs="Arial"/>
                <w:lang w:val="es-ES_tradnl"/>
              </w:rPr>
            </w:pPr>
            <w:r>
              <w:rPr>
                <w:rFonts w:cs="Arial"/>
                <w:lang w:val="es-ES_tradnl"/>
              </w:rPr>
              <w:t>Uso de equipo</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A9511B">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32620A" w:rsidRPr="00F57E05" w:rsidRDefault="0009238D" w:rsidP="00A9511B">
            <w:pPr>
              <w:rPr>
                <w:rFonts w:cs="Arial"/>
                <w:lang w:val="es-ES_tradnl"/>
              </w:rPr>
            </w:pPr>
            <w:r>
              <w:rPr>
                <w:rFonts w:cs="Arial"/>
                <w:lang w:val="es-ES_tradnl"/>
              </w:rPr>
              <w:t>Personal laboral</w:t>
            </w:r>
          </w:p>
        </w:tc>
      </w:tr>
      <w:tr w:rsidR="00C01664" w:rsidRPr="009F3BF4" w:rsidTr="0009238D">
        <w:trPr>
          <w:trHeight w:val="440"/>
        </w:trPr>
        <w:tc>
          <w:tcPr>
            <w:tcW w:w="1395" w:type="dxa"/>
          </w:tcPr>
          <w:p w:rsidR="00C01664" w:rsidRPr="008D1297" w:rsidRDefault="00C01664" w:rsidP="00C01664"/>
        </w:tc>
        <w:tc>
          <w:tcPr>
            <w:tcW w:w="1227" w:type="dxa"/>
          </w:tcPr>
          <w:p w:rsidR="00C01664" w:rsidRPr="008D1297" w:rsidRDefault="00C01664" w:rsidP="007F0DE1">
            <w:pPr>
              <w:jc w:val="center"/>
            </w:pPr>
          </w:p>
        </w:tc>
        <w:tc>
          <w:tcPr>
            <w:tcW w:w="1701" w:type="dxa"/>
          </w:tcPr>
          <w:p w:rsidR="00C01664" w:rsidRPr="008D1297" w:rsidRDefault="0009238D" w:rsidP="0009238D">
            <w:pPr>
              <w:jc w:val="center"/>
            </w:pPr>
            <w:r>
              <w:t>1.2.3</w:t>
            </w:r>
          </w:p>
        </w:tc>
        <w:tc>
          <w:tcPr>
            <w:tcW w:w="8997" w:type="dxa"/>
            <w:tcBorders>
              <w:top w:val="single" w:sz="4" w:space="0" w:color="auto"/>
              <w:bottom w:val="single" w:sz="4" w:space="0" w:color="auto"/>
            </w:tcBorders>
          </w:tcPr>
          <w:p w:rsidR="00C01664" w:rsidRPr="00C01664" w:rsidRDefault="0009238D" w:rsidP="00C01664">
            <w:pPr>
              <w:rPr>
                <w:rFonts w:cs="Arial"/>
                <w:lang w:val="es-ES_tradnl"/>
              </w:rPr>
            </w:pPr>
            <w:r>
              <w:rPr>
                <w:rFonts w:cs="Arial"/>
                <w:lang w:val="es-ES_tradnl"/>
              </w:rPr>
              <w:t>Medidas y procedimientos</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Pr="0009238D" w:rsidRDefault="0009238D" w:rsidP="00C01664">
            <w:pPr>
              <w:jc w:val="center"/>
              <w:rPr>
                <w:rFonts w:cs="Arial"/>
                <w:b/>
                <w:lang w:val="es-ES_tradnl"/>
              </w:rPr>
            </w:pPr>
            <w:r w:rsidRPr="0009238D">
              <w:rPr>
                <w:rFonts w:cs="Arial"/>
                <w:b/>
                <w:lang w:val="es-ES_tradnl"/>
              </w:rPr>
              <w:t>1.3</w:t>
            </w:r>
          </w:p>
        </w:tc>
        <w:tc>
          <w:tcPr>
            <w:tcW w:w="1701" w:type="dxa"/>
          </w:tcPr>
          <w:p w:rsidR="00C01664" w:rsidRDefault="00C01664" w:rsidP="00C01664">
            <w:pPr>
              <w:jc w:val="center"/>
              <w:rPr>
                <w:rFonts w:cs="Arial"/>
                <w:lang w:val="es-ES_tradnl"/>
              </w:rPr>
            </w:pPr>
          </w:p>
        </w:tc>
        <w:tc>
          <w:tcPr>
            <w:tcW w:w="8997" w:type="dxa"/>
            <w:tcBorders>
              <w:top w:val="single" w:sz="4" w:space="0" w:color="auto"/>
              <w:bottom w:val="single" w:sz="4" w:space="0" w:color="auto"/>
            </w:tcBorders>
          </w:tcPr>
          <w:p w:rsidR="00C01664" w:rsidRPr="0009238D" w:rsidRDefault="0009238D" w:rsidP="00C01664">
            <w:pPr>
              <w:rPr>
                <w:rFonts w:cs="Arial"/>
                <w:b/>
                <w:lang w:val="es-ES_tradnl"/>
              </w:rPr>
            </w:pPr>
            <w:r w:rsidRPr="0009238D">
              <w:rPr>
                <w:rFonts w:cs="Arial"/>
                <w:b/>
                <w:lang w:val="es-ES_tradnl"/>
              </w:rPr>
              <w:t>Herramientas</w:t>
            </w:r>
          </w:p>
        </w:tc>
      </w:tr>
      <w:tr w:rsidR="006D7F41" w:rsidRPr="009F3BF4" w:rsidTr="00DF69CA">
        <w:trPr>
          <w:trHeight w:val="440"/>
        </w:trPr>
        <w:tc>
          <w:tcPr>
            <w:tcW w:w="1395" w:type="dxa"/>
          </w:tcPr>
          <w:p w:rsidR="006D7F41" w:rsidRDefault="006D7F41" w:rsidP="00C01664">
            <w:pPr>
              <w:jc w:val="center"/>
              <w:rPr>
                <w:b/>
                <w:lang w:val="es-ES_tradnl"/>
              </w:rPr>
            </w:pPr>
          </w:p>
        </w:tc>
        <w:tc>
          <w:tcPr>
            <w:tcW w:w="1227" w:type="dxa"/>
          </w:tcPr>
          <w:p w:rsidR="006D7F41" w:rsidRDefault="006D7F41" w:rsidP="00C01664">
            <w:pPr>
              <w:jc w:val="center"/>
              <w:rPr>
                <w:rFonts w:cs="Arial"/>
                <w:lang w:val="es-ES_tradnl"/>
              </w:rPr>
            </w:pPr>
          </w:p>
        </w:tc>
        <w:tc>
          <w:tcPr>
            <w:tcW w:w="1701" w:type="dxa"/>
          </w:tcPr>
          <w:p w:rsidR="006D7F41" w:rsidRDefault="006D7F41" w:rsidP="00C01664">
            <w:pPr>
              <w:jc w:val="center"/>
              <w:rPr>
                <w:rFonts w:cs="Arial"/>
                <w:lang w:val="es-ES_tradnl"/>
              </w:rPr>
            </w:pPr>
            <w:r>
              <w:rPr>
                <w:rFonts w:cs="Arial"/>
                <w:lang w:val="es-ES_tradnl"/>
              </w:rPr>
              <w:t>1.3.1</w:t>
            </w:r>
          </w:p>
        </w:tc>
        <w:tc>
          <w:tcPr>
            <w:tcW w:w="8997" w:type="dxa"/>
            <w:tcBorders>
              <w:top w:val="single" w:sz="4" w:space="0" w:color="auto"/>
              <w:bottom w:val="single" w:sz="4" w:space="0" w:color="auto"/>
            </w:tcBorders>
          </w:tcPr>
          <w:p w:rsidR="006D7F41" w:rsidRDefault="006D7F41" w:rsidP="00C6722E">
            <w:pPr>
              <w:rPr>
                <w:rFonts w:cs="Arial"/>
                <w:lang w:val="es-ES_tradnl"/>
              </w:rPr>
            </w:pPr>
            <w:r>
              <w:rPr>
                <w:rFonts w:cs="Arial"/>
                <w:lang w:val="es-ES_tradnl"/>
              </w:rPr>
              <w:t>Trazos</w:t>
            </w:r>
          </w:p>
        </w:tc>
      </w:tr>
      <w:tr w:rsidR="006D7F41" w:rsidRPr="009F3BF4" w:rsidTr="00DF69CA">
        <w:trPr>
          <w:trHeight w:val="440"/>
        </w:trPr>
        <w:tc>
          <w:tcPr>
            <w:tcW w:w="1395" w:type="dxa"/>
          </w:tcPr>
          <w:p w:rsidR="006D7F41" w:rsidRDefault="006D7F41" w:rsidP="00C01664">
            <w:pPr>
              <w:jc w:val="center"/>
              <w:rPr>
                <w:b/>
                <w:lang w:val="es-ES_tradnl"/>
              </w:rPr>
            </w:pPr>
          </w:p>
        </w:tc>
        <w:tc>
          <w:tcPr>
            <w:tcW w:w="1227" w:type="dxa"/>
          </w:tcPr>
          <w:p w:rsidR="006D7F41" w:rsidRDefault="006D7F41" w:rsidP="00C01664">
            <w:pPr>
              <w:jc w:val="center"/>
              <w:rPr>
                <w:rFonts w:cs="Arial"/>
                <w:lang w:val="es-ES_tradnl"/>
              </w:rPr>
            </w:pPr>
          </w:p>
        </w:tc>
        <w:tc>
          <w:tcPr>
            <w:tcW w:w="1701" w:type="dxa"/>
          </w:tcPr>
          <w:p w:rsidR="006D7F41" w:rsidRDefault="006D7F41" w:rsidP="00C01664">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6D7F41" w:rsidRDefault="006D7F41" w:rsidP="00C6722E">
            <w:pPr>
              <w:rPr>
                <w:rFonts w:cs="Arial"/>
                <w:lang w:val="es-ES_tradnl"/>
              </w:rPr>
            </w:pPr>
            <w:r>
              <w:rPr>
                <w:rFonts w:cs="Arial"/>
                <w:lang w:val="es-ES_tradnl"/>
              </w:rPr>
              <w:t>Medición</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rsidR="00C01664" w:rsidRPr="00C6722E" w:rsidRDefault="00FC2CB2" w:rsidP="00C6722E">
            <w:pPr>
              <w:rPr>
                <w:rFonts w:cs="Arial"/>
                <w:lang w:val="es-ES_tradnl"/>
              </w:rPr>
            </w:pPr>
            <w:r>
              <w:rPr>
                <w:rFonts w:cs="Arial"/>
                <w:lang w:val="es-ES_tradnl"/>
              </w:rPr>
              <w:t>Corte</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1.3.4</w:t>
            </w:r>
          </w:p>
        </w:tc>
        <w:tc>
          <w:tcPr>
            <w:tcW w:w="8997" w:type="dxa"/>
            <w:tcBorders>
              <w:top w:val="single" w:sz="4" w:space="0" w:color="auto"/>
              <w:bottom w:val="single" w:sz="4" w:space="0" w:color="auto"/>
            </w:tcBorders>
          </w:tcPr>
          <w:p w:rsidR="00C01664" w:rsidRPr="00F57E05" w:rsidRDefault="00FC2CB2" w:rsidP="00C01664">
            <w:pPr>
              <w:rPr>
                <w:rFonts w:cs="Arial"/>
                <w:lang w:val="es-ES_tradnl"/>
              </w:rPr>
            </w:pPr>
            <w:r>
              <w:rPr>
                <w:rFonts w:cs="Arial"/>
                <w:lang w:val="es-ES_tradnl"/>
              </w:rPr>
              <w:t>Ensamble</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1.3.5</w:t>
            </w:r>
          </w:p>
        </w:tc>
        <w:tc>
          <w:tcPr>
            <w:tcW w:w="8997" w:type="dxa"/>
            <w:tcBorders>
              <w:top w:val="single" w:sz="4" w:space="0" w:color="auto"/>
              <w:bottom w:val="single" w:sz="4" w:space="0" w:color="auto"/>
            </w:tcBorders>
          </w:tcPr>
          <w:p w:rsidR="00C01664" w:rsidRPr="00F57E05" w:rsidRDefault="00FC2CB2" w:rsidP="00C01664">
            <w:pPr>
              <w:rPr>
                <w:rFonts w:cs="Arial"/>
                <w:lang w:val="es-ES_tradnl"/>
              </w:rPr>
            </w:pPr>
            <w:r>
              <w:rPr>
                <w:rFonts w:cs="Arial"/>
                <w:lang w:val="es-ES_tradnl"/>
              </w:rPr>
              <w:t>Acabados</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Pr="004578EB" w:rsidRDefault="004578EB" w:rsidP="00C01664">
            <w:pPr>
              <w:jc w:val="center"/>
              <w:rPr>
                <w:rFonts w:cs="Arial"/>
                <w:b/>
                <w:lang w:val="es-ES_tradnl"/>
              </w:rPr>
            </w:pPr>
            <w:r w:rsidRPr="004578EB">
              <w:rPr>
                <w:rFonts w:cs="Arial"/>
                <w:b/>
                <w:lang w:val="es-ES_tradnl"/>
              </w:rPr>
              <w:t>1.4</w:t>
            </w:r>
          </w:p>
        </w:tc>
        <w:tc>
          <w:tcPr>
            <w:tcW w:w="1701" w:type="dxa"/>
          </w:tcPr>
          <w:p w:rsidR="00C01664" w:rsidRPr="004578EB" w:rsidRDefault="00C01664" w:rsidP="00C01664">
            <w:pPr>
              <w:jc w:val="center"/>
              <w:rPr>
                <w:rFonts w:cs="Arial"/>
                <w:b/>
                <w:lang w:val="es-ES_tradnl"/>
              </w:rPr>
            </w:pPr>
          </w:p>
        </w:tc>
        <w:tc>
          <w:tcPr>
            <w:tcW w:w="8997" w:type="dxa"/>
            <w:tcBorders>
              <w:top w:val="single" w:sz="4" w:space="0" w:color="auto"/>
              <w:bottom w:val="single" w:sz="4" w:space="0" w:color="auto"/>
            </w:tcBorders>
          </w:tcPr>
          <w:p w:rsidR="00C01664" w:rsidRPr="004578EB" w:rsidRDefault="004578EB" w:rsidP="00C01664">
            <w:pPr>
              <w:rPr>
                <w:rFonts w:cs="Arial"/>
                <w:b/>
                <w:lang w:val="es-ES_tradnl"/>
              </w:rPr>
            </w:pPr>
            <w:r w:rsidRPr="004578EB">
              <w:rPr>
                <w:rFonts w:cs="Arial"/>
                <w:b/>
                <w:lang w:val="es-ES_tradnl"/>
              </w:rPr>
              <w:t>Maquinaria</w:t>
            </w:r>
          </w:p>
        </w:tc>
      </w:tr>
    </w:tbl>
    <w:p w:rsidR="0032620A" w:rsidRPr="004578EB" w:rsidRDefault="00EF3585" w:rsidP="00733BA8">
      <w:r>
        <w:br w:type="page"/>
      </w:r>
    </w:p>
    <w:p w:rsidR="00F32B12" w:rsidRDefault="00F32B12" w:rsidP="00F32B1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F32B12" w:rsidTr="00CC7519">
        <w:trPr>
          <w:cantSplit/>
          <w:trHeight w:val="415"/>
        </w:trPr>
        <w:tc>
          <w:tcPr>
            <w:tcW w:w="4323" w:type="dxa"/>
            <w:gridSpan w:val="3"/>
            <w:tcBorders>
              <w:bottom w:val="single" w:sz="4" w:space="0" w:color="auto"/>
            </w:tcBorders>
            <w:shd w:val="clear" w:color="auto" w:fill="00B050"/>
            <w:vAlign w:val="center"/>
          </w:tcPr>
          <w:p w:rsidR="00F32B12" w:rsidRPr="00D03602" w:rsidRDefault="00F32B12" w:rsidP="00CC7519">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F32B12" w:rsidRPr="00D03602" w:rsidRDefault="00F32B12" w:rsidP="00CC7519">
            <w:pPr>
              <w:pStyle w:val="Ttulo4"/>
              <w:rPr>
                <w:rFonts w:cs="Arial"/>
                <w:sz w:val="26"/>
                <w:szCs w:val="26"/>
              </w:rPr>
            </w:pPr>
            <w:r w:rsidRPr="00D03602">
              <w:rPr>
                <w:sz w:val="26"/>
                <w:szCs w:val="26"/>
              </w:rPr>
              <w:t>NOMBRE</w:t>
            </w:r>
          </w:p>
        </w:tc>
      </w:tr>
      <w:tr w:rsidR="00F32B12" w:rsidTr="00CC7519">
        <w:trPr>
          <w:cantSplit/>
          <w:trHeight w:val="336"/>
        </w:trPr>
        <w:tc>
          <w:tcPr>
            <w:tcW w:w="1395" w:type="dxa"/>
            <w:tcBorders>
              <w:bottom w:val="single" w:sz="4" w:space="0" w:color="auto"/>
            </w:tcBorders>
            <w:shd w:val="clear" w:color="auto" w:fill="00B050"/>
            <w:vAlign w:val="center"/>
          </w:tcPr>
          <w:p w:rsidR="00F32B12" w:rsidRPr="00D03602" w:rsidRDefault="00F32B12" w:rsidP="00CC7519">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F32B12" w:rsidRPr="00D03602" w:rsidRDefault="00F32B12" w:rsidP="00CC7519">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F32B12" w:rsidRPr="00D03602" w:rsidRDefault="00F32B12" w:rsidP="00CC7519">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F32B12" w:rsidRDefault="00F32B12" w:rsidP="00CC7519">
            <w:pPr>
              <w:jc w:val="center"/>
              <w:rPr>
                <w:rFonts w:cs="Arial"/>
                <w:b/>
                <w:lang w:val="es-ES_tradnl"/>
              </w:rPr>
            </w:pPr>
          </w:p>
        </w:tc>
      </w:tr>
      <w:tr w:rsidR="00F32B12" w:rsidRPr="009F3BF4" w:rsidTr="00CC7519">
        <w:trPr>
          <w:trHeight w:val="440"/>
        </w:trPr>
        <w:tc>
          <w:tcPr>
            <w:tcW w:w="1395" w:type="dxa"/>
            <w:tcBorders>
              <w:top w:val="nil"/>
            </w:tcBorders>
          </w:tcPr>
          <w:p w:rsidR="00F32B12" w:rsidRDefault="00F32B12" w:rsidP="00CC7519">
            <w:pPr>
              <w:jc w:val="center"/>
              <w:rPr>
                <w:b/>
                <w:lang w:val="es-ES_tradnl"/>
              </w:rPr>
            </w:pPr>
          </w:p>
        </w:tc>
        <w:tc>
          <w:tcPr>
            <w:tcW w:w="1227" w:type="dxa"/>
            <w:tcBorders>
              <w:top w:val="nil"/>
            </w:tcBorders>
          </w:tcPr>
          <w:p w:rsidR="00F32B12" w:rsidRDefault="00F32B12" w:rsidP="00CC7519">
            <w:pPr>
              <w:jc w:val="center"/>
              <w:rPr>
                <w:rFonts w:cs="Arial"/>
                <w:lang w:val="es-ES_tradnl"/>
              </w:rPr>
            </w:pPr>
          </w:p>
        </w:tc>
        <w:tc>
          <w:tcPr>
            <w:tcW w:w="1701" w:type="dxa"/>
            <w:tcBorders>
              <w:top w:val="nil"/>
            </w:tcBorders>
          </w:tcPr>
          <w:p w:rsidR="00F32B12" w:rsidRDefault="004578EB" w:rsidP="00CC7519">
            <w:pPr>
              <w:jc w:val="center"/>
              <w:rPr>
                <w:rFonts w:cs="Arial"/>
                <w:lang w:val="es-ES_tradnl"/>
              </w:rPr>
            </w:pPr>
            <w:r>
              <w:rPr>
                <w:rFonts w:cs="Arial"/>
                <w:lang w:val="es-ES_tradnl"/>
              </w:rPr>
              <w:t>1.4.1</w:t>
            </w:r>
          </w:p>
        </w:tc>
        <w:tc>
          <w:tcPr>
            <w:tcW w:w="8997" w:type="dxa"/>
            <w:tcBorders>
              <w:top w:val="nil"/>
              <w:bottom w:val="single" w:sz="4" w:space="0" w:color="auto"/>
            </w:tcBorders>
          </w:tcPr>
          <w:p w:rsidR="00F32B12" w:rsidRPr="004578EB" w:rsidRDefault="004578EB" w:rsidP="00CC7519">
            <w:pPr>
              <w:rPr>
                <w:rFonts w:cs="Arial"/>
                <w:lang w:val="es-ES_tradnl"/>
              </w:rPr>
            </w:pPr>
            <w:r w:rsidRPr="004578EB">
              <w:rPr>
                <w:rFonts w:cs="Arial"/>
                <w:lang w:val="es-ES_tradnl"/>
              </w:rPr>
              <w:t>Corte</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09238D" w:rsidRDefault="00F32B12" w:rsidP="00CC7519">
            <w:pPr>
              <w:jc w:val="center"/>
              <w:rPr>
                <w:rFonts w:cs="Arial"/>
                <w:b/>
                <w:lang w:val="es-ES_tradnl"/>
              </w:rPr>
            </w:pPr>
          </w:p>
        </w:tc>
        <w:tc>
          <w:tcPr>
            <w:tcW w:w="1701" w:type="dxa"/>
          </w:tcPr>
          <w:p w:rsidR="00F32B12" w:rsidRDefault="004578EB" w:rsidP="00CC7519">
            <w:pPr>
              <w:jc w:val="center"/>
              <w:rPr>
                <w:rFonts w:cs="Arial"/>
                <w:lang w:val="es-ES_tradnl"/>
              </w:rPr>
            </w:pPr>
            <w:r>
              <w:rPr>
                <w:rFonts w:cs="Arial"/>
                <w:lang w:val="es-ES_tradnl"/>
              </w:rPr>
              <w:t>1.4.2</w:t>
            </w:r>
          </w:p>
        </w:tc>
        <w:tc>
          <w:tcPr>
            <w:tcW w:w="8997" w:type="dxa"/>
            <w:tcBorders>
              <w:top w:val="single" w:sz="4" w:space="0" w:color="auto"/>
              <w:bottom w:val="single" w:sz="4" w:space="0" w:color="auto"/>
            </w:tcBorders>
          </w:tcPr>
          <w:p w:rsidR="00F32B12" w:rsidRPr="004578EB" w:rsidRDefault="004578EB" w:rsidP="00CC7519">
            <w:pPr>
              <w:keepNext/>
              <w:outlineLvl w:val="8"/>
              <w:rPr>
                <w:rFonts w:cs="Arial"/>
                <w:lang w:val="es-ES_tradnl"/>
              </w:rPr>
            </w:pPr>
            <w:r w:rsidRPr="004578EB">
              <w:rPr>
                <w:rFonts w:cs="Arial"/>
                <w:lang w:val="es-ES_tradnl"/>
              </w:rPr>
              <w:t>Ensamble</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4578EB" w:rsidP="00CC7519">
            <w:pPr>
              <w:jc w:val="center"/>
              <w:rPr>
                <w:rFonts w:cs="Arial"/>
                <w:lang w:val="es-ES_tradnl"/>
              </w:rPr>
            </w:pPr>
            <w:r>
              <w:rPr>
                <w:rFonts w:cs="Arial"/>
                <w:lang w:val="es-ES_tradnl"/>
              </w:rPr>
              <w:t>1.4.3</w:t>
            </w:r>
          </w:p>
        </w:tc>
        <w:tc>
          <w:tcPr>
            <w:tcW w:w="8997" w:type="dxa"/>
            <w:tcBorders>
              <w:top w:val="single" w:sz="4" w:space="0" w:color="auto"/>
              <w:bottom w:val="single" w:sz="4" w:space="0" w:color="auto"/>
            </w:tcBorders>
          </w:tcPr>
          <w:p w:rsidR="00F32B12" w:rsidRPr="000A1D93" w:rsidRDefault="004578EB" w:rsidP="00CC7519">
            <w:pPr>
              <w:keepNext/>
              <w:outlineLvl w:val="8"/>
              <w:rPr>
                <w:rFonts w:cs="Arial"/>
                <w:lang w:val="es-ES_tradnl"/>
              </w:rPr>
            </w:pPr>
            <w:r>
              <w:rPr>
                <w:rFonts w:cs="Arial"/>
                <w:lang w:val="es-ES_tradnl"/>
              </w:rPr>
              <w:t>Acabados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4578EB" w:rsidRDefault="004578EB" w:rsidP="00CC7519">
            <w:pPr>
              <w:jc w:val="center"/>
              <w:rPr>
                <w:rFonts w:cs="Arial"/>
                <w:b/>
                <w:lang w:val="es-ES_tradnl"/>
              </w:rPr>
            </w:pPr>
            <w:r w:rsidRPr="004578EB">
              <w:rPr>
                <w:rFonts w:cs="Arial"/>
                <w:b/>
                <w:lang w:val="es-ES_tradnl"/>
              </w:rPr>
              <w:t>1.5</w:t>
            </w:r>
          </w:p>
        </w:tc>
        <w:tc>
          <w:tcPr>
            <w:tcW w:w="1701" w:type="dxa"/>
          </w:tcPr>
          <w:p w:rsidR="00F32B12" w:rsidRPr="004578EB" w:rsidRDefault="00F32B12" w:rsidP="00CC7519">
            <w:pPr>
              <w:jc w:val="center"/>
              <w:rPr>
                <w:rFonts w:cs="Arial"/>
                <w:b/>
                <w:lang w:val="es-ES_tradnl"/>
              </w:rPr>
            </w:pPr>
          </w:p>
        </w:tc>
        <w:tc>
          <w:tcPr>
            <w:tcW w:w="8997" w:type="dxa"/>
            <w:tcBorders>
              <w:top w:val="single" w:sz="4" w:space="0" w:color="auto"/>
              <w:bottom w:val="single" w:sz="4" w:space="0" w:color="auto"/>
            </w:tcBorders>
          </w:tcPr>
          <w:p w:rsidR="00F32B12" w:rsidRPr="004578EB" w:rsidRDefault="004578EB" w:rsidP="00CC7519">
            <w:pPr>
              <w:keepNext/>
              <w:outlineLvl w:val="8"/>
              <w:rPr>
                <w:rFonts w:cs="Arial"/>
                <w:b/>
                <w:lang w:val="es-ES_tradnl"/>
              </w:rPr>
            </w:pPr>
            <w:r w:rsidRPr="004578EB">
              <w:rPr>
                <w:rFonts w:cs="Arial"/>
                <w:b/>
                <w:lang w:val="es-ES_tradnl"/>
              </w:rPr>
              <w:t>Materia prima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1.5.1</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Tipos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09238D" w:rsidRDefault="00F32B12" w:rsidP="00CC7519">
            <w:pPr>
              <w:jc w:val="center"/>
              <w:rPr>
                <w:rFonts w:cs="Arial"/>
                <w:b/>
                <w:lang w:val="es-ES_tradnl"/>
              </w:rPr>
            </w:pPr>
          </w:p>
        </w:tc>
        <w:tc>
          <w:tcPr>
            <w:tcW w:w="1701" w:type="dxa"/>
          </w:tcPr>
          <w:p w:rsidR="00F32B12" w:rsidRDefault="00996A01" w:rsidP="00CC7519">
            <w:pPr>
              <w:jc w:val="center"/>
              <w:rPr>
                <w:rFonts w:cs="Arial"/>
                <w:lang w:val="es-ES_tradnl"/>
              </w:rPr>
            </w:pPr>
            <w:r>
              <w:rPr>
                <w:rFonts w:cs="Arial"/>
                <w:lang w:val="es-ES_tradnl"/>
              </w:rPr>
              <w:t>1.5.2</w:t>
            </w:r>
          </w:p>
        </w:tc>
        <w:tc>
          <w:tcPr>
            <w:tcW w:w="8997" w:type="dxa"/>
            <w:tcBorders>
              <w:top w:val="single" w:sz="4" w:space="0" w:color="auto"/>
              <w:bottom w:val="single" w:sz="4" w:space="0" w:color="auto"/>
            </w:tcBorders>
          </w:tcPr>
          <w:p w:rsidR="00F32B12" w:rsidRPr="00996A01" w:rsidRDefault="00996A01" w:rsidP="00CC7519">
            <w:pPr>
              <w:rPr>
                <w:rFonts w:cs="Arial"/>
                <w:lang w:val="es-ES_tradnl"/>
              </w:rPr>
            </w:pPr>
            <w:r w:rsidRPr="00996A01">
              <w:rPr>
                <w:rFonts w:cs="Arial"/>
                <w:lang w:val="es-ES_tradnl"/>
              </w:rPr>
              <w:t>Calidad</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1.5.3</w:t>
            </w:r>
          </w:p>
        </w:tc>
        <w:tc>
          <w:tcPr>
            <w:tcW w:w="8997" w:type="dxa"/>
            <w:tcBorders>
              <w:top w:val="single" w:sz="4" w:space="0" w:color="auto"/>
              <w:bottom w:val="single" w:sz="4" w:space="0" w:color="auto"/>
            </w:tcBorders>
          </w:tcPr>
          <w:p w:rsidR="00F32B12" w:rsidRPr="00F57E05" w:rsidRDefault="00996A01" w:rsidP="00CC7519">
            <w:pPr>
              <w:keepNext/>
              <w:outlineLvl w:val="8"/>
              <w:rPr>
                <w:rFonts w:cs="Arial"/>
                <w:lang w:val="es-ES_tradnl"/>
              </w:rPr>
            </w:pPr>
            <w:r>
              <w:rPr>
                <w:rFonts w:cs="Arial"/>
                <w:lang w:val="es-ES_tradnl"/>
              </w:rPr>
              <w:t>Usos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1.5.4</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Características</w:t>
            </w:r>
          </w:p>
        </w:tc>
      </w:tr>
      <w:tr w:rsidR="00F32B12" w:rsidRPr="009F3BF4" w:rsidTr="00CC7519">
        <w:trPr>
          <w:trHeight w:val="440"/>
        </w:trPr>
        <w:tc>
          <w:tcPr>
            <w:tcW w:w="1395" w:type="dxa"/>
          </w:tcPr>
          <w:p w:rsidR="00F32B12" w:rsidRPr="008D1297" w:rsidRDefault="00F32B12" w:rsidP="00CC7519"/>
        </w:tc>
        <w:tc>
          <w:tcPr>
            <w:tcW w:w="1227" w:type="dxa"/>
          </w:tcPr>
          <w:p w:rsidR="00F32B12" w:rsidRPr="00996A01" w:rsidRDefault="00996A01" w:rsidP="00CC7519">
            <w:pPr>
              <w:jc w:val="center"/>
              <w:rPr>
                <w:b/>
              </w:rPr>
            </w:pPr>
            <w:r w:rsidRPr="00996A01">
              <w:rPr>
                <w:b/>
              </w:rPr>
              <w:t>1.6</w:t>
            </w:r>
          </w:p>
        </w:tc>
        <w:tc>
          <w:tcPr>
            <w:tcW w:w="1701" w:type="dxa"/>
          </w:tcPr>
          <w:p w:rsidR="00F32B12" w:rsidRPr="00996A01" w:rsidRDefault="00F32B12" w:rsidP="00CC7519">
            <w:pPr>
              <w:jc w:val="center"/>
              <w:rPr>
                <w:b/>
              </w:rPr>
            </w:pPr>
          </w:p>
        </w:tc>
        <w:tc>
          <w:tcPr>
            <w:tcW w:w="8997" w:type="dxa"/>
            <w:tcBorders>
              <w:top w:val="single" w:sz="4" w:space="0" w:color="auto"/>
              <w:bottom w:val="single" w:sz="4" w:space="0" w:color="auto"/>
            </w:tcBorders>
          </w:tcPr>
          <w:p w:rsidR="00F32B12" w:rsidRPr="00996A01" w:rsidRDefault="00996A01" w:rsidP="00CC7519">
            <w:pPr>
              <w:rPr>
                <w:rFonts w:cs="Arial"/>
                <w:b/>
                <w:lang w:val="es-ES_tradnl"/>
              </w:rPr>
            </w:pPr>
            <w:r w:rsidRPr="00996A01">
              <w:rPr>
                <w:rFonts w:cs="Arial"/>
                <w:b/>
                <w:lang w:val="es-ES_tradnl"/>
              </w:rPr>
              <w:t>Materiales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1.6.1</w:t>
            </w:r>
          </w:p>
        </w:tc>
        <w:tc>
          <w:tcPr>
            <w:tcW w:w="8997" w:type="dxa"/>
            <w:tcBorders>
              <w:top w:val="single" w:sz="4" w:space="0" w:color="auto"/>
              <w:bottom w:val="single" w:sz="4" w:space="0" w:color="auto"/>
            </w:tcBorders>
          </w:tcPr>
          <w:p w:rsidR="00996A01" w:rsidRDefault="00996A01" w:rsidP="00CC7519">
            <w:pPr>
              <w:rPr>
                <w:rFonts w:cs="Arial"/>
                <w:lang w:val="es-ES_tradnl"/>
              </w:rPr>
            </w:pPr>
            <w:proofErr w:type="spellStart"/>
            <w:r>
              <w:rPr>
                <w:rFonts w:cs="Arial"/>
                <w:lang w:val="es-ES_tradnl"/>
              </w:rPr>
              <w:t>Sujetación</w:t>
            </w:r>
            <w:proofErr w:type="spellEnd"/>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1.6.2</w:t>
            </w:r>
          </w:p>
        </w:tc>
        <w:tc>
          <w:tcPr>
            <w:tcW w:w="8997" w:type="dxa"/>
            <w:tcBorders>
              <w:top w:val="single" w:sz="4" w:space="0" w:color="auto"/>
              <w:bottom w:val="single" w:sz="4" w:space="0" w:color="auto"/>
            </w:tcBorders>
          </w:tcPr>
          <w:p w:rsidR="00996A01" w:rsidRDefault="00996A01" w:rsidP="00CC7519">
            <w:pPr>
              <w:rPr>
                <w:rFonts w:cs="Arial"/>
                <w:lang w:val="es-ES_tradnl"/>
              </w:rPr>
            </w:pPr>
            <w:r>
              <w:rPr>
                <w:rFonts w:cs="Arial"/>
                <w:lang w:val="es-ES_tradnl"/>
              </w:rPr>
              <w:t>Acabados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Pr="006D7F41" w:rsidRDefault="006D7F41" w:rsidP="00CC7519">
            <w:pPr>
              <w:jc w:val="center"/>
              <w:rPr>
                <w:rFonts w:cs="Arial"/>
                <w:b/>
                <w:lang w:val="es-ES_tradnl"/>
              </w:rPr>
            </w:pPr>
            <w:r w:rsidRPr="006D7F41">
              <w:rPr>
                <w:rFonts w:cs="Arial"/>
                <w:b/>
                <w:lang w:val="es-ES_tradnl"/>
              </w:rPr>
              <w:t>1.7</w:t>
            </w:r>
          </w:p>
        </w:tc>
        <w:tc>
          <w:tcPr>
            <w:tcW w:w="1701" w:type="dxa"/>
          </w:tcPr>
          <w:p w:rsidR="00996A01" w:rsidRPr="006D7F41" w:rsidRDefault="00996A01" w:rsidP="00CC7519">
            <w:pPr>
              <w:jc w:val="center"/>
              <w:rPr>
                <w:rFonts w:cs="Arial"/>
                <w:b/>
                <w:lang w:val="es-ES_tradnl"/>
              </w:rPr>
            </w:pPr>
          </w:p>
        </w:tc>
        <w:tc>
          <w:tcPr>
            <w:tcW w:w="8997" w:type="dxa"/>
            <w:tcBorders>
              <w:top w:val="single" w:sz="4" w:space="0" w:color="auto"/>
              <w:bottom w:val="single" w:sz="4" w:space="0" w:color="auto"/>
            </w:tcBorders>
          </w:tcPr>
          <w:p w:rsidR="00996A01" w:rsidRPr="006D7F41" w:rsidRDefault="006D7F41" w:rsidP="00CC7519">
            <w:pPr>
              <w:rPr>
                <w:rFonts w:cs="Arial"/>
                <w:b/>
                <w:lang w:val="es-ES_tradnl"/>
              </w:rPr>
            </w:pPr>
            <w:r w:rsidRPr="006D7F41">
              <w:rPr>
                <w:rFonts w:cs="Arial"/>
                <w:b/>
                <w:lang w:val="es-ES_tradnl"/>
              </w:rPr>
              <w:t>Procedimientos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1.7.1</w:t>
            </w:r>
          </w:p>
        </w:tc>
        <w:tc>
          <w:tcPr>
            <w:tcW w:w="8997" w:type="dxa"/>
            <w:tcBorders>
              <w:top w:val="single" w:sz="4" w:space="0" w:color="auto"/>
              <w:bottom w:val="single" w:sz="4" w:space="0" w:color="auto"/>
            </w:tcBorders>
          </w:tcPr>
          <w:p w:rsidR="00F32B12" w:rsidRPr="00C6722E" w:rsidRDefault="00996A01" w:rsidP="00CC7519">
            <w:pPr>
              <w:rPr>
                <w:rFonts w:cs="Arial"/>
                <w:lang w:val="es-ES_tradnl"/>
              </w:rPr>
            </w:pPr>
            <w:r>
              <w:rPr>
                <w:rFonts w:cs="Arial"/>
                <w:lang w:val="es-ES_tradnl"/>
              </w:rPr>
              <w:t>Elección de materia prima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1.7.2</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Uso de la maquinaria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1.7.3</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Labrado de madera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1.7.4</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Uniones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1.7.5</w:t>
            </w:r>
          </w:p>
        </w:tc>
        <w:tc>
          <w:tcPr>
            <w:tcW w:w="8997" w:type="dxa"/>
            <w:tcBorders>
              <w:top w:val="single" w:sz="4" w:space="0" w:color="auto"/>
              <w:bottom w:val="single" w:sz="4" w:space="0" w:color="auto"/>
            </w:tcBorders>
          </w:tcPr>
          <w:p w:rsidR="00996A01" w:rsidRPr="00F57E05" w:rsidRDefault="00996A01" w:rsidP="00CC7519">
            <w:pPr>
              <w:rPr>
                <w:rFonts w:cs="Arial"/>
                <w:lang w:val="es-ES_tradnl"/>
              </w:rPr>
            </w:pPr>
            <w:r>
              <w:rPr>
                <w:rFonts w:cs="Arial"/>
                <w:lang w:val="es-ES_tradnl"/>
              </w:rPr>
              <w:t>Acabados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Pr="006D7F41" w:rsidRDefault="00996A01" w:rsidP="00CC7519">
            <w:pPr>
              <w:jc w:val="center"/>
              <w:rPr>
                <w:rFonts w:cs="Arial"/>
                <w:b/>
                <w:lang w:val="es-ES_tradnl"/>
              </w:rPr>
            </w:pPr>
            <w:r w:rsidRPr="006D7F41">
              <w:rPr>
                <w:rFonts w:cs="Arial"/>
                <w:b/>
                <w:lang w:val="es-ES_tradnl"/>
              </w:rPr>
              <w:t>1.8</w:t>
            </w:r>
          </w:p>
        </w:tc>
        <w:tc>
          <w:tcPr>
            <w:tcW w:w="1701" w:type="dxa"/>
          </w:tcPr>
          <w:p w:rsidR="00996A01" w:rsidRPr="006D7F41" w:rsidRDefault="00996A01" w:rsidP="00CC7519">
            <w:pPr>
              <w:jc w:val="center"/>
              <w:rPr>
                <w:rFonts w:cs="Arial"/>
                <w:b/>
                <w:lang w:val="es-ES_tradnl"/>
              </w:rPr>
            </w:pPr>
          </w:p>
        </w:tc>
        <w:tc>
          <w:tcPr>
            <w:tcW w:w="8997" w:type="dxa"/>
            <w:tcBorders>
              <w:top w:val="single" w:sz="4" w:space="0" w:color="auto"/>
              <w:bottom w:val="single" w:sz="4" w:space="0" w:color="auto"/>
            </w:tcBorders>
          </w:tcPr>
          <w:p w:rsidR="00996A01" w:rsidRPr="006D7F41" w:rsidRDefault="00996A01" w:rsidP="00CC7519">
            <w:pPr>
              <w:rPr>
                <w:rFonts w:cs="Arial"/>
                <w:b/>
                <w:lang w:val="es-ES_tradnl"/>
              </w:rPr>
            </w:pPr>
            <w:r w:rsidRPr="006D7F41">
              <w:rPr>
                <w:rFonts w:cs="Arial"/>
                <w:b/>
                <w:lang w:val="es-ES_tradnl"/>
              </w:rPr>
              <w:t>Ensamble de madera</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1.8.1</w:t>
            </w:r>
          </w:p>
        </w:tc>
        <w:tc>
          <w:tcPr>
            <w:tcW w:w="8997" w:type="dxa"/>
            <w:tcBorders>
              <w:top w:val="single" w:sz="4" w:space="0" w:color="auto"/>
              <w:bottom w:val="single" w:sz="4" w:space="0" w:color="auto"/>
            </w:tcBorders>
          </w:tcPr>
          <w:p w:rsidR="00996A01" w:rsidRPr="00F57E05" w:rsidRDefault="00996A01" w:rsidP="00CC7519">
            <w:pPr>
              <w:rPr>
                <w:rFonts w:cs="Arial"/>
                <w:lang w:val="es-ES_tradnl"/>
              </w:rPr>
            </w:pPr>
            <w:r>
              <w:rPr>
                <w:rFonts w:cs="Arial"/>
                <w:lang w:val="es-ES_tradnl"/>
              </w:rPr>
              <w:t>Estructura de madera</w:t>
            </w:r>
          </w:p>
        </w:tc>
      </w:tr>
    </w:tbl>
    <w:p w:rsidR="00F32B12" w:rsidRPr="00CC7519" w:rsidRDefault="00F32B12" w:rsidP="00733BA8">
      <w:r>
        <w:br w:type="page"/>
      </w:r>
    </w:p>
    <w:p w:rsidR="00433A62" w:rsidRDefault="00433A62" w:rsidP="00433A6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433A62" w:rsidTr="00D74143">
        <w:trPr>
          <w:cantSplit/>
          <w:trHeight w:val="415"/>
        </w:trPr>
        <w:tc>
          <w:tcPr>
            <w:tcW w:w="4323" w:type="dxa"/>
            <w:gridSpan w:val="3"/>
            <w:tcBorders>
              <w:bottom w:val="single" w:sz="4" w:space="0" w:color="auto"/>
            </w:tcBorders>
            <w:shd w:val="clear" w:color="auto" w:fill="00B050"/>
            <w:vAlign w:val="center"/>
          </w:tcPr>
          <w:p w:rsidR="00433A62" w:rsidRPr="00D03602" w:rsidRDefault="00433A62" w:rsidP="00D7414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433A62" w:rsidRPr="00D03602" w:rsidRDefault="00433A62" w:rsidP="00D74143">
            <w:pPr>
              <w:pStyle w:val="Ttulo4"/>
              <w:rPr>
                <w:rFonts w:cs="Arial"/>
                <w:sz w:val="26"/>
                <w:szCs w:val="26"/>
              </w:rPr>
            </w:pPr>
            <w:r w:rsidRPr="00D03602">
              <w:rPr>
                <w:sz w:val="26"/>
                <w:szCs w:val="26"/>
              </w:rPr>
              <w:t>NOMBRE</w:t>
            </w:r>
          </w:p>
        </w:tc>
      </w:tr>
      <w:tr w:rsidR="00433A62" w:rsidTr="00D74143">
        <w:trPr>
          <w:cantSplit/>
          <w:trHeight w:val="336"/>
        </w:trPr>
        <w:tc>
          <w:tcPr>
            <w:tcW w:w="1395" w:type="dxa"/>
            <w:tcBorders>
              <w:bottom w:val="single" w:sz="4" w:space="0" w:color="auto"/>
            </w:tcBorders>
            <w:shd w:val="clear" w:color="auto" w:fill="00B050"/>
            <w:vAlign w:val="center"/>
          </w:tcPr>
          <w:p w:rsidR="00433A62" w:rsidRPr="00D03602" w:rsidRDefault="00433A62" w:rsidP="00D74143">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433A62" w:rsidRPr="00D03602" w:rsidRDefault="00433A62" w:rsidP="00D74143">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433A62" w:rsidRPr="00D03602" w:rsidRDefault="00433A62" w:rsidP="00D74143">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433A62" w:rsidRDefault="00433A62" w:rsidP="00D74143">
            <w:pPr>
              <w:jc w:val="center"/>
              <w:rPr>
                <w:rFonts w:cs="Arial"/>
                <w:b/>
                <w:lang w:val="es-ES_tradnl"/>
              </w:rPr>
            </w:pPr>
          </w:p>
        </w:tc>
      </w:tr>
      <w:tr w:rsidR="00433A62" w:rsidRPr="009F3BF4" w:rsidTr="00D74143">
        <w:trPr>
          <w:trHeight w:val="440"/>
        </w:trPr>
        <w:tc>
          <w:tcPr>
            <w:tcW w:w="1395" w:type="dxa"/>
            <w:tcBorders>
              <w:top w:val="nil"/>
            </w:tcBorders>
          </w:tcPr>
          <w:p w:rsidR="00433A62" w:rsidRDefault="002F2163" w:rsidP="00D74143">
            <w:pPr>
              <w:jc w:val="center"/>
              <w:rPr>
                <w:b/>
                <w:lang w:val="es-ES_tradnl"/>
              </w:rPr>
            </w:pPr>
            <w:r>
              <w:rPr>
                <w:b/>
                <w:lang w:val="es-ES_tradnl"/>
              </w:rPr>
              <w:t>2</w:t>
            </w:r>
          </w:p>
        </w:tc>
        <w:tc>
          <w:tcPr>
            <w:tcW w:w="1227" w:type="dxa"/>
            <w:tcBorders>
              <w:top w:val="nil"/>
            </w:tcBorders>
          </w:tcPr>
          <w:p w:rsidR="00433A62" w:rsidRDefault="00433A62" w:rsidP="00D74143">
            <w:pPr>
              <w:jc w:val="center"/>
              <w:rPr>
                <w:rFonts w:cs="Arial"/>
                <w:lang w:val="es-ES_tradnl"/>
              </w:rPr>
            </w:pPr>
          </w:p>
        </w:tc>
        <w:tc>
          <w:tcPr>
            <w:tcW w:w="1701" w:type="dxa"/>
            <w:tcBorders>
              <w:top w:val="nil"/>
            </w:tcBorders>
          </w:tcPr>
          <w:p w:rsidR="00433A62" w:rsidRDefault="00433A62" w:rsidP="00D74143">
            <w:pPr>
              <w:jc w:val="center"/>
              <w:rPr>
                <w:rFonts w:cs="Arial"/>
                <w:lang w:val="es-ES_tradnl"/>
              </w:rPr>
            </w:pPr>
          </w:p>
        </w:tc>
        <w:tc>
          <w:tcPr>
            <w:tcW w:w="8997" w:type="dxa"/>
            <w:tcBorders>
              <w:top w:val="nil"/>
              <w:bottom w:val="single" w:sz="4" w:space="0" w:color="auto"/>
            </w:tcBorders>
          </w:tcPr>
          <w:p w:rsidR="00433A62" w:rsidRPr="00D74143" w:rsidRDefault="00160C86" w:rsidP="00FF0094">
            <w:pPr>
              <w:rPr>
                <w:rFonts w:cs="Arial"/>
                <w:b/>
                <w:lang w:val="es-ES_tradnl"/>
              </w:rPr>
            </w:pPr>
            <w:r>
              <w:rPr>
                <w:rFonts w:cs="Arial"/>
                <w:b/>
                <w:lang w:val="es-ES_tradnl"/>
              </w:rPr>
              <w:t>FABRICACION DE INSTRUMENTOS MUSICALES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2F2163" w:rsidP="00D74143">
            <w:pPr>
              <w:jc w:val="center"/>
              <w:rPr>
                <w:rFonts w:cs="Arial"/>
                <w:b/>
                <w:lang w:val="es-ES_tradnl"/>
              </w:rPr>
            </w:pPr>
            <w:r>
              <w:rPr>
                <w:rFonts w:cs="Arial"/>
                <w:b/>
                <w:lang w:val="es-ES_tradnl"/>
              </w:rPr>
              <w:t>2.1</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160C86" w:rsidP="00D74143">
            <w:pPr>
              <w:keepNext/>
              <w:outlineLvl w:val="8"/>
              <w:rPr>
                <w:rFonts w:cs="Arial"/>
                <w:b/>
                <w:lang w:val="es-ES_tradnl"/>
              </w:rPr>
            </w:pPr>
            <w:proofErr w:type="spellStart"/>
            <w:r>
              <w:rPr>
                <w:rFonts w:cs="Arial"/>
                <w:b/>
                <w:lang w:val="es-ES_tradnl"/>
              </w:rPr>
              <w:t>Violín</w:t>
            </w:r>
            <w:r w:rsidR="00E37888">
              <w:rPr>
                <w:rFonts w:cs="Arial"/>
                <w:b/>
                <w:lang w:val="es-ES_tradnl"/>
              </w:rPr>
              <w:t>es</w:t>
            </w:r>
            <w:proofErr w:type="spellEnd"/>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r w:rsidRPr="00D74143">
              <w:rPr>
                <w:rFonts w:cs="Arial"/>
                <w:lang w:val="es-ES_tradnl"/>
              </w:rPr>
              <w:t>2.1.2.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w:t>
            </w:r>
            <w:r w:rsidR="00160C86">
              <w:rPr>
                <w:rFonts w:cs="Arial"/>
                <w:lang w:val="es-ES_tradnl"/>
              </w:rPr>
              <w:t>e piezas que conforman el instrumento.</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2F2163">
            <w:pPr>
              <w:jc w:val="center"/>
              <w:rPr>
                <w:rFonts w:cs="Arial"/>
                <w:b/>
                <w:lang w:val="es-ES_tradnl"/>
              </w:rPr>
            </w:pPr>
            <w:r>
              <w:rPr>
                <w:rFonts w:cs="Arial"/>
                <w:b/>
                <w:lang w:val="es-ES_tradnl"/>
              </w:rPr>
              <w:t>2.</w:t>
            </w:r>
            <w:r w:rsidR="002F2163">
              <w:rPr>
                <w:rFonts w:cs="Arial"/>
                <w:b/>
                <w:lang w:val="es-ES_tradnl"/>
              </w:rPr>
              <w:t>2</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160C86" w:rsidP="00D74143">
            <w:pPr>
              <w:keepNext/>
              <w:outlineLvl w:val="8"/>
              <w:rPr>
                <w:rFonts w:cs="Arial"/>
                <w:b/>
                <w:lang w:val="es-ES_tradnl"/>
              </w:rPr>
            </w:pPr>
            <w:r>
              <w:rPr>
                <w:rFonts w:cs="Arial"/>
                <w:b/>
                <w:lang w:val="es-ES_tradnl"/>
              </w:rPr>
              <w:t>Jarana</w:t>
            </w:r>
            <w:r w:rsidR="00E37888">
              <w:rPr>
                <w:rFonts w:cs="Arial"/>
                <w:b/>
                <w:lang w:val="es-ES_tradnl"/>
              </w:rPr>
              <w:t>s</w:t>
            </w:r>
            <w:r>
              <w:rPr>
                <w:rFonts w:cs="Arial"/>
                <w:b/>
                <w:lang w:val="es-ES_tradnl"/>
              </w:rPr>
              <w:t xml:space="preserve"> Veracruzana</w:t>
            </w:r>
            <w:r w:rsidR="00E37888">
              <w:rPr>
                <w:rFonts w:cs="Arial"/>
                <w:b/>
                <w:lang w:val="es-ES_tradnl"/>
              </w:rPr>
              <w:t>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Pr="008D1297" w:rsidRDefault="00D74143" w:rsidP="00D74143"/>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r>
              <w:rPr>
                <w:rFonts w:cs="Arial"/>
                <w:lang w:val="es-ES_tradnl"/>
              </w:rPr>
              <w:t>2.2</w:t>
            </w:r>
            <w:r w:rsidRPr="00D74143">
              <w:rPr>
                <w:rFonts w:cs="Arial"/>
                <w:lang w:val="es-ES_tradnl"/>
              </w:rPr>
              <w:t>.2.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w:t>
            </w:r>
            <w:r w:rsidR="00160C86">
              <w:rPr>
                <w:rFonts w:cs="Arial"/>
                <w:lang w:val="es-ES_tradnl"/>
              </w:rPr>
              <w:t>e piezas que conforman el instrumento.</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r>
              <w:rPr>
                <w:rFonts w:cs="Arial"/>
                <w:lang w:val="es-ES_tradnl"/>
              </w:rPr>
              <w:t>2.2.4.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2F2163">
            <w:pPr>
              <w:jc w:val="center"/>
              <w:rPr>
                <w:rFonts w:cs="Arial"/>
                <w:b/>
                <w:lang w:val="es-ES_tradnl"/>
              </w:rPr>
            </w:pPr>
            <w:r>
              <w:rPr>
                <w:rFonts w:cs="Arial"/>
                <w:b/>
                <w:lang w:val="es-ES_tradnl"/>
              </w:rPr>
              <w:t>2.</w:t>
            </w:r>
            <w:r w:rsidR="002F2163">
              <w:rPr>
                <w:rFonts w:cs="Arial"/>
                <w:b/>
                <w:lang w:val="es-ES_tradnl"/>
              </w:rPr>
              <w:t>3</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160C86" w:rsidP="00D74143">
            <w:pPr>
              <w:keepNext/>
              <w:outlineLvl w:val="8"/>
              <w:rPr>
                <w:rFonts w:cs="Arial"/>
                <w:b/>
                <w:lang w:val="es-ES_tradnl"/>
              </w:rPr>
            </w:pPr>
            <w:r>
              <w:rPr>
                <w:rFonts w:cs="Arial"/>
                <w:b/>
                <w:lang w:val="es-ES_tradnl"/>
              </w:rPr>
              <w:t>Guitarra</w:t>
            </w:r>
            <w:r w:rsidR="00E37888">
              <w:rPr>
                <w:rFonts w:cs="Arial"/>
                <w:b/>
                <w:lang w:val="es-ES_tradnl"/>
              </w:rPr>
              <w:t>s</w:t>
            </w:r>
            <w:r>
              <w:rPr>
                <w:rFonts w:cs="Arial"/>
                <w:b/>
                <w:lang w:val="es-ES_tradnl"/>
              </w:rPr>
              <w:t xml:space="preserve"> española</w:t>
            </w:r>
            <w:r w:rsidR="00E37888">
              <w:rPr>
                <w:rFonts w:cs="Arial"/>
                <w:b/>
                <w:lang w:val="es-ES_tradnl"/>
              </w:rPr>
              <w:t>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2.3.1.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r>
              <w:rPr>
                <w:rFonts w:cs="Arial"/>
                <w:lang w:val="es-ES_tradnl"/>
              </w:rPr>
              <w:t>2.3</w:t>
            </w:r>
            <w:r w:rsidRPr="00D74143">
              <w:rPr>
                <w:rFonts w:cs="Arial"/>
                <w:lang w:val="es-ES_tradnl"/>
              </w:rPr>
              <w:t>.2.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2.3.3.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w:t>
            </w:r>
            <w:r w:rsidR="00160C86">
              <w:rPr>
                <w:rFonts w:cs="Arial"/>
                <w:lang w:val="es-ES_tradnl"/>
              </w:rPr>
              <w:t>e piezas que conforman el instrumento.</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r>
              <w:rPr>
                <w:rFonts w:cs="Arial"/>
                <w:lang w:val="es-ES_tradnl"/>
              </w:rPr>
              <w:t>2.3.4.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bl>
    <w:p w:rsidR="00433A62" w:rsidRPr="00CC7519" w:rsidRDefault="00433A62" w:rsidP="00433A62">
      <w:r>
        <w:br w:type="page"/>
      </w:r>
    </w:p>
    <w:p w:rsidR="00D74143" w:rsidRDefault="00D74143" w:rsidP="00D74143">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D74143" w:rsidTr="00D74143">
        <w:trPr>
          <w:cantSplit/>
          <w:trHeight w:val="415"/>
        </w:trPr>
        <w:tc>
          <w:tcPr>
            <w:tcW w:w="4323" w:type="dxa"/>
            <w:gridSpan w:val="3"/>
            <w:tcBorders>
              <w:bottom w:val="single" w:sz="4" w:space="0" w:color="auto"/>
            </w:tcBorders>
            <w:shd w:val="clear" w:color="auto" w:fill="00B050"/>
            <w:vAlign w:val="center"/>
          </w:tcPr>
          <w:p w:rsidR="00D74143" w:rsidRPr="00D03602" w:rsidRDefault="00D74143" w:rsidP="00D7414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D74143" w:rsidRPr="00D03602" w:rsidRDefault="00D74143" w:rsidP="00D74143">
            <w:pPr>
              <w:pStyle w:val="Ttulo4"/>
              <w:rPr>
                <w:rFonts w:cs="Arial"/>
                <w:sz w:val="26"/>
                <w:szCs w:val="26"/>
              </w:rPr>
            </w:pPr>
            <w:r w:rsidRPr="00D03602">
              <w:rPr>
                <w:sz w:val="26"/>
                <w:szCs w:val="26"/>
              </w:rPr>
              <w:t>NOMBRE</w:t>
            </w:r>
          </w:p>
        </w:tc>
      </w:tr>
      <w:tr w:rsidR="00D74143" w:rsidTr="00D74143">
        <w:trPr>
          <w:cantSplit/>
          <w:trHeight w:val="336"/>
        </w:trPr>
        <w:tc>
          <w:tcPr>
            <w:tcW w:w="1395" w:type="dxa"/>
            <w:tcBorders>
              <w:bottom w:val="single" w:sz="4" w:space="0" w:color="auto"/>
            </w:tcBorders>
            <w:shd w:val="clear" w:color="auto" w:fill="00B050"/>
            <w:vAlign w:val="center"/>
          </w:tcPr>
          <w:p w:rsidR="00D74143" w:rsidRPr="00D03602" w:rsidRDefault="00D74143" w:rsidP="00D74143">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D74143" w:rsidRPr="00D03602" w:rsidRDefault="00D74143" w:rsidP="00D74143">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D74143" w:rsidRPr="00D03602" w:rsidRDefault="00D74143" w:rsidP="00D74143">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D74143" w:rsidRDefault="00D74143" w:rsidP="00D74143">
            <w:pPr>
              <w:jc w:val="center"/>
              <w:rPr>
                <w:rFonts w:cs="Arial"/>
                <w:b/>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DF3F76" w:rsidRDefault="00DF3F76" w:rsidP="002F2163">
            <w:pPr>
              <w:jc w:val="center"/>
              <w:rPr>
                <w:rFonts w:cs="Arial"/>
                <w:b/>
                <w:lang w:val="es-ES_tradnl"/>
              </w:rPr>
            </w:pPr>
            <w:r w:rsidRPr="00DF3F76">
              <w:rPr>
                <w:rFonts w:cs="Arial"/>
                <w:b/>
                <w:lang w:val="es-ES_tradnl"/>
              </w:rPr>
              <w:t>2.</w:t>
            </w:r>
            <w:r w:rsidR="002F2163">
              <w:rPr>
                <w:rFonts w:cs="Arial"/>
                <w:b/>
                <w:lang w:val="es-ES_tradnl"/>
              </w:rPr>
              <w:t>4</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F3F76" w:rsidRDefault="00160C86" w:rsidP="00D74143">
            <w:pPr>
              <w:keepNext/>
              <w:outlineLvl w:val="8"/>
              <w:rPr>
                <w:rFonts w:cs="Arial"/>
                <w:b/>
                <w:lang w:val="es-ES_tradnl"/>
              </w:rPr>
            </w:pPr>
            <w:r>
              <w:rPr>
                <w:rFonts w:cs="Arial"/>
                <w:b/>
                <w:lang w:val="es-ES_tradnl"/>
              </w:rPr>
              <w:t>Detallado final</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F3F76" w:rsidP="002F2163">
            <w:pPr>
              <w:jc w:val="center"/>
              <w:rPr>
                <w:rFonts w:cs="Arial"/>
                <w:b/>
                <w:lang w:val="es-ES_tradnl"/>
              </w:rPr>
            </w:pPr>
            <w:r>
              <w:rPr>
                <w:rFonts w:cs="Arial"/>
                <w:b/>
                <w:lang w:val="es-ES_tradnl"/>
              </w:rPr>
              <w:t>2.</w:t>
            </w:r>
            <w:r w:rsidR="002F2163">
              <w:rPr>
                <w:rFonts w:cs="Arial"/>
                <w:b/>
                <w:lang w:val="es-ES_tradnl"/>
              </w:rPr>
              <w:t>5</w:t>
            </w:r>
          </w:p>
        </w:tc>
        <w:tc>
          <w:tcPr>
            <w:tcW w:w="1701" w:type="dxa"/>
          </w:tcPr>
          <w:p w:rsidR="00D74143" w:rsidRP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F3F76" w:rsidRDefault="00160C86" w:rsidP="002F2163">
            <w:pPr>
              <w:keepNext/>
              <w:outlineLvl w:val="8"/>
              <w:rPr>
                <w:rFonts w:cs="Arial"/>
                <w:b/>
                <w:lang w:val="es-ES_tradnl"/>
              </w:rPr>
            </w:pPr>
            <w:r>
              <w:rPr>
                <w:rFonts w:cs="Arial"/>
                <w:b/>
                <w:lang w:val="es-ES_tradnl"/>
              </w:rPr>
              <w:t>Presentaci</w:t>
            </w:r>
            <w:r w:rsidR="002F2163">
              <w:rPr>
                <w:rFonts w:cs="Arial"/>
                <w:b/>
                <w:lang w:val="es-ES_tradnl"/>
              </w:rPr>
              <w:t>ó</w:t>
            </w:r>
            <w:r>
              <w:rPr>
                <w:rFonts w:cs="Arial"/>
                <w:b/>
                <w:lang w:val="es-ES_tradnl"/>
              </w:rPr>
              <w:t>n del producto</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p>
        </w:tc>
      </w:tr>
      <w:tr w:rsidR="00D74143" w:rsidRPr="009F3BF4" w:rsidTr="002F2163">
        <w:trPr>
          <w:trHeight w:val="251"/>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F57E05" w:rsidRDefault="00D74143" w:rsidP="00D74143">
            <w:pPr>
              <w:rPr>
                <w:rFonts w:cs="Arial"/>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6D7F41" w:rsidRDefault="00D74143" w:rsidP="00D74143">
            <w:pPr>
              <w:jc w:val="center"/>
              <w:rPr>
                <w:rFonts w:cs="Arial"/>
                <w:b/>
                <w:lang w:val="es-ES_tradnl"/>
              </w:rPr>
            </w:pPr>
          </w:p>
        </w:tc>
        <w:tc>
          <w:tcPr>
            <w:tcW w:w="1701" w:type="dxa"/>
          </w:tcPr>
          <w:p w:rsidR="00D74143" w:rsidRPr="006D7F41" w:rsidRDefault="00D74143" w:rsidP="00D74143">
            <w:pPr>
              <w:jc w:val="center"/>
              <w:rPr>
                <w:rFonts w:cs="Arial"/>
                <w:b/>
                <w:lang w:val="es-ES_tradnl"/>
              </w:rPr>
            </w:pPr>
          </w:p>
        </w:tc>
        <w:tc>
          <w:tcPr>
            <w:tcW w:w="8997" w:type="dxa"/>
            <w:tcBorders>
              <w:top w:val="single" w:sz="4" w:space="0" w:color="auto"/>
              <w:bottom w:val="single" w:sz="4" w:space="0" w:color="auto"/>
            </w:tcBorders>
          </w:tcPr>
          <w:p w:rsidR="00D74143" w:rsidRPr="006D7F41" w:rsidRDefault="00D74143" w:rsidP="00D74143">
            <w:pPr>
              <w:rPr>
                <w:rFonts w:cs="Arial"/>
                <w:b/>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F57E05" w:rsidRDefault="00D74143" w:rsidP="00D74143">
            <w:pPr>
              <w:rPr>
                <w:rFonts w:cs="Arial"/>
                <w:lang w:val="es-ES_tradnl"/>
              </w:rPr>
            </w:pPr>
          </w:p>
        </w:tc>
      </w:tr>
    </w:tbl>
    <w:p w:rsidR="00D74143" w:rsidRPr="00CC7519" w:rsidRDefault="00D74143" w:rsidP="00D74143">
      <w:r>
        <w:br w:type="page"/>
      </w: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r>
              <w:rPr>
                <w:b/>
                <w:sz w:val="28"/>
                <w:lang w:val="es-ES_tradnl"/>
              </w:rPr>
              <w:t>ASISTENCIA</w:t>
            </w:r>
          </w:p>
          <w:p w:rsidR="00343B08"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w:t>
            </w:r>
            <w:r w:rsidR="000773A8">
              <w:rPr>
                <w:sz w:val="28"/>
                <w:lang w:val="es-ES_tradnl"/>
              </w:rPr>
              <w:t>5</w:t>
            </w:r>
          </w:p>
        </w:tc>
        <w:tc>
          <w:tcPr>
            <w:tcW w:w="4052" w:type="dxa"/>
            <w:vAlign w:val="center"/>
          </w:tcPr>
          <w:p w:rsidR="00343B08" w:rsidRDefault="00343B08" w:rsidP="00343B08">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sidR="0068334D">
              <w:rPr>
                <w:rFonts w:cs="Arial"/>
                <w:sz w:val="20"/>
                <w:lang w:eastAsia="es-MX"/>
              </w:rPr>
              <w:t>35</w:t>
            </w:r>
            <w:r w:rsidRPr="00A067C3">
              <w:rPr>
                <w:rFonts w:cs="Arial"/>
                <w:sz w:val="20"/>
                <w:lang w:eastAsia="es-MX"/>
              </w:rPr>
              <w:t xml:space="preserve"> % de la calificación total.</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p>
          <w:p w:rsidR="00343B08" w:rsidRDefault="00343B08" w:rsidP="00343B08">
            <w:pPr>
              <w:jc w:val="center"/>
              <w:rPr>
                <w:b/>
                <w:sz w:val="28"/>
                <w:lang w:val="es-ES_tradnl"/>
              </w:rPr>
            </w:pPr>
            <w:r w:rsidRPr="00A067C3">
              <w:rPr>
                <w:b/>
                <w:sz w:val="28"/>
                <w:lang w:val="es-ES_tradnl"/>
              </w:rPr>
              <w:t>DISCIPLINA, PARTICIPACIÓN, PRESENTACIÓN, ESPÍRITU, COLABORACIÓN, HORAS EXTRAS</w:t>
            </w:r>
          </w:p>
          <w:p w:rsidR="00343B08"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32</w:t>
            </w:r>
          </w:p>
        </w:tc>
        <w:tc>
          <w:tcPr>
            <w:tcW w:w="4052" w:type="dxa"/>
            <w:vAlign w:val="center"/>
          </w:tcPr>
          <w:p w:rsidR="00343B08" w:rsidRDefault="00343B08" w:rsidP="00343B08">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32% de la calificación total.  </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rPr>
            </w:pPr>
          </w:p>
          <w:p w:rsidR="00343B08" w:rsidRDefault="00343B08" w:rsidP="00343B08">
            <w:pPr>
              <w:jc w:val="center"/>
              <w:rPr>
                <w:b/>
                <w:sz w:val="28"/>
              </w:rPr>
            </w:pPr>
            <w:r>
              <w:rPr>
                <w:b/>
                <w:sz w:val="28"/>
              </w:rPr>
              <w:t>EVALUACIÓNES</w:t>
            </w:r>
          </w:p>
          <w:p w:rsidR="00343B08" w:rsidRPr="00A067C3"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20</w:t>
            </w:r>
          </w:p>
        </w:tc>
        <w:tc>
          <w:tcPr>
            <w:tcW w:w="2976" w:type="dxa"/>
            <w:vAlign w:val="center"/>
          </w:tcPr>
          <w:p w:rsidR="00343B08" w:rsidRDefault="000773A8" w:rsidP="00343B08">
            <w:pPr>
              <w:tabs>
                <w:tab w:val="left" w:pos="2836"/>
              </w:tabs>
              <w:ind w:right="71"/>
              <w:jc w:val="center"/>
              <w:rPr>
                <w:sz w:val="28"/>
                <w:lang w:val="es-ES_tradnl"/>
              </w:rPr>
            </w:pPr>
            <w:r>
              <w:rPr>
                <w:sz w:val="28"/>
                <w:lang w:val="es-ES_tradnl"/>
              </w:rPr>
              <w:t>20</w:t>
            </w:r>
          </w:p>
        </w:tc>
        <w:tc>
          <w:tcPr>
            <w:tcW w:w="4052" w:type="dxa"/>
            <w:vAlign w:val="center"/>
          </w:tcPr>
          <w:p w:rsidR="00343B08" w:rsidRDefault="00343B08" w:rsidP="00343B08">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Pr>
                <w:rFonts w:cs="Arial"/>
                <w:sz w:val="20"/>
                <w:lang w:eastAsia="es-MX"/>
              </w:rPr>
              <w:t>2</w:t>
            </w:r>
            <w:r w:rsidRPr="00A067C3">
              <w:rPr>
                <w:rFonts w:cs="Arial"/>
                <w:sz w:val="20"/>
                <w:lang w:eastAsia="es-MX"/>
              </w:rPr>
              <w:t>0 % de la calificación total, de los cuales</w:t>
            </w:r>
            <w:r>
              <w:rPr>
                <w:rFonts w:cs="Arial"/>
                <w:sz w:val="20"/>
                <w:lang w:eastAsia="es-MX"/>
              </w:rPr>
              <w:t xml:space="preserve"> </w:t>
            </w:r>
            <w:r w:rsidRPr="00A067C3">
              <w:rPr>
                <w:rFonts w:cs="Arial"/>
                <w:sz w:val="20"/>
                <w:lang w:eastAsia="es-MX"/>
              </w:rPr>
              <w:t>se requiere que el capacitando obtenga un promedio</w:t>
            </w:r>
            <w:r>
              <w:rPr>
                <w:rFonts w:cs="Arial"/>
                <w:sz w:val="20"/>
                <w:lang w:eastAsia="es-MX"/>
              </w:rPr>
              <w:t xml:space="preserve"> </w:t>
            </w:r>
            <w:r w:rsidRPr="00A067C3">
              <w:rPr>
                <w:rFonts w:cs="Arial"/>
                <w:sz w:val="20"/>
                <w:lang w:eastAsia="es-MX"/>
              </w:rPr>
              <w:t xml:space="preserve">mínimo de </w:t>
            </w:r>
            <w:r>
              <w:rPr>
                <w:rFonts w:cs="Arial"/>
                <w:sz w:val="20"/>
                <w:lang w:eastAsia="es-MX"/>
              </w:rPr>
              <w:t xml:space="preserve">80 </w:t>
            </w:r>
            <w:r w:rsidRPr="00A067C3">
              <w:rPr>
                <w:rFonts w:cs="Arial"/>
                <w:sz w:val="20"/>
                <w:lang w:eastAsia="es-MX"/>
              </w:rPr>
              <w:t>para ser acreditado</w:t>
            </w:r>
            <w:r>
              <w:rPr>
                <w:rFonts w:cs="Arial"/>
                <w:sz w:val="20"/>
                <w:lang w:eastAsia="es-MX"/>
              </w:rPr>
              <w:t>.</w:t>
            </w:r>
          </w:p>
        </w:tc>
      </w:tr>
      <w:tr w:rsidR="00343B08"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343B08" w:rsidRDefault="00343B08" w:rsidP="00343B08">
            <w:pPr>
              <w:jc w:val="center"/>
              <w:rPr>
                <w:b/>
                <w:sz w:val="28"/>
              </w:rPr>
            </w:pPr>
          </w:p>
          <w:p w:rsidR="00343B08" w:rsidRDefault="00343B08" w:rsidP="00343B08">
            <w:pPr>
              <w:jc w:val="center"/>
              <w:rPr>
                <w:b/>
                <w:sz w:val="28"/>
              </w:rPr>
            </w:pPr>
            <w:r>
              <w:rPr>
                <w:b/>
                <w:sz w:val="28"/>
              </w:rPr>
              <w:t>TOTAL</w:t>
            </w:r>
          </w:p>
          <w:p w:rsidR="00343B08" w:rsidRDefault="00343B08" w:rsidP="00343B08">
            <w:pPr>
              <w:jc w:val="center"/>
              <w:rPr>
                <w:b/>
                <w:sz w:val="28"/>
              </w:rPr>
            </w:pPr>
          </w:p>
        </w:tc>
        <w:tc>
          <w:tcPr>
            <w:tcW w:w="1418" w:type="dxa"/>
            <w:tcBorders>
              <w:bottom w:val="single" w:sz="4" w:space="0" w:color="auto"/>
            </w:tcBorders>
            <w:vAlign w:val="center"/>
          </w:tcPr>
          <w:p w:rsidR="00343B08" w:rsidRDefault="00343B08" w:rsidP="00343B08">
            <w:pPr>
              <w:ind w:right="32"/>
              <w:jc w:val="center"/>
              <w:rPr>
                <w:sz w:val="28"/>
                <w:lang w:val="es-ES_tradnl"/>
              </w:rPr>
            </w:pPr>
            <w:r>
              <w:rPr>
                <w:sz w:val="28"/>
                <w:lang w:val="es-ES_tradnl"/>
              </w:rPr>
              <w:t>100</w:t>
            </w:r>
          </w:p>
        </w:tc>
        <w:tc>
          <w:tcPr>
            <w:tcW w:w="2976" w:type="dxa"/>
            <w:tcBorders>
              <w:bottom w:val="single" w:sz="4" w:space="0" w:color="auto"/>
            </w:tcBorders>
            <w:vAlign w:val="center"/>
          </w:tcPr>
          <w:p w:rsidR="00343B08" w:rsidRDefault="00343B08" w:rsidP="00343B08">
            <w:pPr>
              <w:tabs>
                <w:tab w:val="left" w:pos="2836"/>
              </w:tabs>
              <w:ind w:right="71"/>
              <w:jc w:val="center"/>
              <w:rPr>
                <w:sz w:val="28"/>
                <w:lang w:val="es-ES_tradnl"/>
              </w:rPr>
            </w:pPr>
            <w:r>
              <w:rPr>
                <w:sz w:val="28"/>
                <w:lang w:val="es-ES_tradnl"/>
              </w:rPr>
              <w:t>8</w:t>
            </w:r>
            <w:r w:rsidR="000773A8">
              <w:rPr>
                <w:sz w:val="28"/>
                <w:lang w:val="es-ES_tradnl"/>
              </w:rPr>
              <w:t>7</w:t>
            </w:r>
          </w:p>
        </w:tc>
        <w:tc>
          <w:tcPr>
            <w:tcW w:w="4052" w:type="dxa"/>
            <w:tcBorders>
              <w:bottom w:val="single" w:sz="4" w:space="0" w:color="auto"/>
            </w:tcBorders>
            <w:vAlign w:val="center"/>
          </w:tcPr>
          <w:p w:rsidR="00343B08" w:rsidRDefault="00343B08" w:rsidP="00343B08">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 total, el cual deberá corresponder con la suma de los</w:t>
            </w:r>
            <w:r>
              <w:rPr>
                <w:rFonts w:cs="Arial"/>
                <w:sz w:val="20"/>
                <w:lang w:eastAsia="es-MX"/>
              </w:rPr>
              <w:t xml:space="preserve"> </w:t>
            </w:r>
            <w:r w:rsidRPr="00AB51ED">
              <w:rPr>
                <w:rFonts w:cs="Arial"/>
                <w:sz w:val="20"/>
                <w:lang w:eastAsia="es-MX"/>
              </w:rPr>
              <w:t>porcentajes mínimos requeridos por cada actividad</w:t>
            </w:r>
            <w:r>
              <w:rPr>
                <w:rFonts w:cs="Arial"/>
                <w:sz w:val="20"/>
                <w:lang w:eastAsia="es-MX"/>
              </w:rPr>
              <w:t xml:space="preserve"> </w:t>
            </w:r>
            <w:r w:rsidRPr="00AB51ED">
              <w:rPr>
                <w:rFonts w:cs="Arial"/>
                <w:sz w:val="20"/>
                <w:lang w:eastAsia="es-MX"/>
              </w:rPr>
              <w:t>académica</w:t>
            </w:r>
            <w:r>
              <w:rPr>
                <w:rFonts w:cs="Arial"/>
                <w:sz w:val="20"/>
                <w:lang w:eastAsia="es-MX"/>
              </w:rPr>
              <w:t>.</w:t>
            </w:r>
          </w:p>
        </w:tc>
      </w:tr>
      <w:tr w:rsidR="00343B08"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autoSpaceDE w:val="0"/>
              <w:autoSpaceDN w:val="0"/>
              <w:adjustRightInd w:val="0"/>
              <w:jc w:val="center"/>
              <w:rPr>
                <w:b/>
                <w:sz w:val="32"/>
                <w:lang w:val="es-ES_tradnl"/>
              </w:rPr>
            </w:pPr>
            <w:r w:rsidRPr="0098343E">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343B08" w:rsidRPr="0098343E" w:rsidRDefault="00343B08" w:rsidP="00343B08">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343B08" w:rsidRPr="0098343E" w:rsidRDefault="000773A8" w:rsidP="00A778F9">
            <w:pPr>
              <w:ind w:right="32"/>
              <w:jc w:val="center"/>
              <w:rPr>
                <w:b/>
                <w:sz w:val="32"/>
                <w:lang w:val="es-ES_tradnl"/>
              </w:rPr>
            </w:pPr>
            <w:r>
              <w:rPr>
                <w:b/>
                <w:sz w:val="32"/>
                <w:lang w:val="es-ES_tradnl"/>
              </w:rPr>
              <w:t>180</w:t>
            </w:r>
          </w:p>
        </w:tc>
        <w:tc>
          <w:tcPr>
            <w:tcW w:w="2976" w:type="dxa"/>
            <w:tcBorders>
              <w:top w:val="single" w:sz="4" w:space="0" w:color="auto"/>
            </w:tcBorders>
            <w:vAlign w:val="center"/>
          </w:tcPr>
          <w:p w:rsidR="00343B08" w:rsidRPr="0098343E" w:rsidRDefault="00FC69AE" w:rsidP="00343B08">
            <w:pPr>
              <w:tabs>
                <w:tab w:val="left" w:pos="2836"/>
              </w:tabs>
              <w:ind w:right="71"/>
              <w:jc w:val="center"/>
              <w:rPr>
                <w:b/>
                <w:sz w:val="32"/>
                <w:lang w:val="es-ES_tradnl"/>
              </w:rPr>
            </w:pPr>
            <w:r>
              <w:rPr>
                <w:b/>
                <w:sz w:val="32"/>
                <w:lang w:val="es-ES_tradnl"/>
              </w:rPr>
              <w:t>144</w:t>
            </w:r>
          </w:p>
        </w:tc>
        <w:tc>
          <w:tcPr>
            <w:tcW w:w="4052" w:type="dxa"/>
            <w:tcBorders>
              <w:top w:val="single" w:sz="4" w:space="0" w:color="auto"/>
            </w:tcBorders>
            <w:vAlign w:val="center"/>
          </w:tcPr>
          <w:p w:rsidR="00343B08" w:rsidRPr="0098343E" w:rsidRDefault="00FC69AE" w:rsidP="00A778F9">
            <w:pPr>
              <w:autoSpaceDE w:val="0"/>
              <w:autoSpaceDN w:val="0"/>
              <w:adjustRightInd w:val="0"/>
              <w:jc w:val="both"/>
              <w:rPr>
                <w:b/>
                <w:sz w:val="32"/>
                <w:lang w:val="es-ES_tradnl"/>
              </w:rPr>
            </w:pPr>
            <w:r>
              <w:rPr>
                <w:rFonts w:cs="Arial"/>
                <w:sz w:val="20"/>
                <w:lang w:val="es-ES_tradnl" w:eastAsia="es-MX"/>
              </w:rPr>
              <w:t>144</w:t>
            </w:r>
            <w:r w:rsidR="00343B08" w:rsidRPr="0098343E">
              <w:rPr>
                <w:rFonts w:cs="Arial"/>
                <w:sz w:val="20"/>
                <w:lang w:eastAsia="es-MX"/>
              </w:rPr>
              <w:t xml:space="preserve"> horas de práctica representa el 80 % de un total de </w:t>
            </w:r>
            <w:r w:rsidR="0068334D">
              <w:rPr>
                <w:rFonts w:cs="Arial"/>
                <w:sz w:val="20"/>
                <w:lang w:eastAsia="es-MX"/>
              </w:rPr>
              <w:t>180</w:t>
            </w:r>
            <w:r w:rsidR="00343B08">
              <w:rPr>
                <w:rFonts w:cs="Arial"/>
                <w:sz w:val="20"/>
                <w:lang w:eastAsia="es-MX"/>
              </w:rPr>
              <w:t xml:space="preserve"> </w:t>
            </w:r>
            <w:r w:rsidR="00343B08" w:rsidRPr="0098343E">
              <w:rPr>
                <w:rFonts w:cs="Arial"/>
                <w:sz w:val="20"/>
                <w:lang w:eastAsia="es-MX"/>
              </w:rPr>
              <w:t>horas de la duración del curso. Son requisito para tener</w:t>
            </w:r>
            <w:r w:rsidR="00A778F9">
              <w:rPr>
                <w:rFonts w:cs="Arial"/>
                <w:sz w:val="20"/>
                <w:lang w:eastAsia="es-MX"/>
              </w:rPr>
              <w:t xml:space="preserve"> </w:t>
            </w:r>
            <w:r w:rsidR="00343B08" w:rsidRPr="0098343E">
              <w:rPr>
                <w:rFonts w:cs="Arial"/>
                <w:sz w:val="20"/>
                <w:lang w:eastAsia="es-MX"/>
              </w:rPr>
              <w:t>derecho a ser evaluado para la acreditación del curso.</w:t>
            </w:r>
          </w:p>
        </w:tc>
      </w:tr>
    </w:tbl>
    <w:p w:rsidR="00896F7B" w:rsidRDefault="00896F7B" w:rsidP="00CD4938">
      <w:pPr>
        <w:jc w:val="center"/>
        <w:rPr>
          <w:rFonts w:ascii="Arial Rounded MT Bold" w:hAnsi="Arial Rounded MT Bold"/>
          <w:b/>
          <w:spacing w:val="80"/>
          <w:sz w:val="36"/>
        </w:rPr>
      </w:pPr>
    </w:p>
    <w:p w:rsidR="00343B08" w:rsidRDefault="00343B08" w:rsidP="004370DF">
      <w:pPr>
        <w:jc w:val="center"/>
        <w:rPr>
          <w:rFonts w:ascii="Arial Rounded MT Bold" w:hAnsi="Arial Rounded MT Bold"/>
          <w:bCs/>
          <w:spacing w:val="80"/>
          <w:sz w:val="36"/>
          <w:lang w:val="es-ES_tradnl"/>
        </w:rPr>
      </w:pPr>
    </w:p>
    <w:p w:rsidR="00CD4938" w:rsidRDefault="00CD4938" w:rsidP="004370D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6F1CFF" w:rsidRDefault="006F1CFF" w:rsidP="004370DF">
            <w:pPr>
              <w:pStyle w:val="Prrafodelista"/>
              <w:numPr>
                <w:ilvl w:val="0"/>
                <w:numId w:val="5"/>
              </w:numPr>
              <w:jc w:val="both"/>
              <w:rPr>
                <w:b/>
                <w:sz w:val="20"/>
                <w:lang w:val="es-ES_tradnl"/>
              </w:rPr>
            </w:pPr>
            <w:r>
              <w:rPr>
                <w:b/>
                <w:sz w:val="20"/>
                <w:lang w:val="es-ES_tradnl"/>
              </w:rPr>
              <w:t xml:space="preserve">INTRODUCCIÓN A LA </w:t>
            </w:r>
            <w:r w:rsidR="000773A8">
              <w:rPr>
                <w:b/>
                <w:sz w:val="20"/>
                <w:lang w:val="es-ES_tradnl"/>
              </w:rPr>
              <w:t>LAUDERIA</w:t>
            </w:r>
            <w:r w:rsidR="00E37888">
              <w:rPr>
                <w:b/>
                <w:sz w:val="20"/>
                <w:lang w:val="es-ES_tradnl"/>
              </w:rPr>
              <w:t xml:space="preserve"> Y CONCEPTOS BÁSICOS DE LA CARPINTERÍA</w:t>
            </w:r>
          </w:p>
        </w:tc>
      </w:tr>
      <w:tr w:rsidR="00CD4938" w:rsidTr="00796C1E">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A9511B" w:rsidRDefault="00952C1F" w:rsidP="002D6454">
            <w:pPr>
              <w:rPr>
                <w:sz w:val="20"/>
                <w:lang w:val="es-ES_tradnl"/>
              </w:rPr>
            </w:pPr>
            <w:r w:rsidRPr="00A9511B">
              <w:rPr>
                <w:sz w:val="20"/>
                <w:lang w:val="es-ES_tradnl"/>
              </w:rPr>
              <w:t>Al</w:t>
            </w:r>
            <w:r w:rsidR="002D6454">
              <w:rPr>
                <w:sz w:val="20"/>
                <w:lang w:val="es-ES_tradnl"/>
              </w:rPr>
              <w:t xml:space="preserve"> finalizar la unidad el participante identificará</w:t>
            </w:r>
            <w:r w:rsidR="006E4DA2">
              <w:rPr>
                <w:sz w:val="20"/>
                <w:lang w:val="es-ES_tradnl"/>
              </w:rPr>
              <w:t xml:space="preserve"> </w:t>
            </w:r>
            <w:r w:rsidR="002D6454">
              <w:rPr>
                <w:sz w:val="20"/>
                <w:lang w:val="es-ES_tradnl"/>
              </w:rPr>
              <w:t>el equipo</w:t>
            </w:r>
            <w:r w:rsidR="00F61161">
              <w:rPr>
                <w:sz w:val="20"/>
                <w:lang w:val="es-ES_tradnl"/>
              </w:rPr>
              <w:t>, maquinaria, materiales, procedimientos</w:t>
            </w:r>
            <w:r w:rsidR="002D6454">
              <w:rPr>
                <w:sz w:val="20"/>
                <w:lang w:val="es-ES_tradnl"/>
              </w:rPr>
              <w:t xml:space="preserve"> y las herramientas requeridos en la </w:t>
            </w:r>
            <w:r w:rsidR="004713BC">
              <w:rPr>
                <w:sz w:val="20"/>
                <w:lang w:val="es-ES_tradnl"/>
              </w:rPr>
              <w:t>elaboración de instrumentos musicales</w:t>
            </w:r>
            <w:r w:rsidR="002D6454">
              <w:rPr>
                <w:sz w:val="20"/>
                <w:lang w:val="es-ES_tradnl"/>
              </w:rPr>
              <w:t xml:space="preserve"> </w:t>
            </w:r>
            <w:r w:rsidR="001C66BF">
              <w:rPr>
                <w:sz w:val="20"/>
                <w:lang w:val="es-ES_tradnl"/>
              </w:rPr>
              <w:t xml:space="preserve">de madera </w:t>
            </w:r>
            <w:r w:rsidR="002D6454">
              <w:rPr>
                <w:sz w:val="20"/>
                <w:lang w:val="es-ES_tradnl"/>
              </w:rPr>
              <w:t>siguiendo las medidas de higiene y seguridad.</w:t>
            </w:r>
          </w:p>
        </w:tc>
      </w:tr>
      <w:tr w:rsidR="00CD4938" w:rsidRPr="001C66BF" w:rsidTr="00796C1E">
        <w:trPr>
          <w:trHeight w:val="79"/>
        </w:trPr>
        <w:tc>
          <w:tcPr>
            <w:tcW w:w="3402" w:type="dxa"/>
            <w:tcBorders>
              <w:left w:val="nil"/>
              <w:bottom w:val="single" w:sz="4" w:space="0" w:color="auto"/>
            </w:tcBorders>
          </w:tcPr>
          <w:p w:rsidR="00CD4938" w:rsidRPr="00952C1F" w:rsidRDefault="00CD4938" w:rsidP="00E015F3">
            <w:pPr>
              <w:rPr>
                <w:b/>
                <w:sz w:val="10"/>
              </w:rPr>
            </w:pPr>
          </w:p>
        </w:tc>
        <w:tc>
          <w:tcPr>
            <w:tcW w:w="11396" w:type="dxa"/>
            <w:gridSpan w:val="5"/>
            <w:tcBorders>
              <w:bottom w:val="single" w:sz="4" w:space="0" w:color="auto"/>
              <w:right w:val="nil"/>
            </w:tcBorders>
          </w:tcPr>
          <w:p w:rsidR="00CD4938" w:rsidRPr="00A9511B" w:rsidRDefault="00CD4938" w:rsidP="00E015F3">
            <w:pPr>
              <w:rPr>
                <w:b/>
                <w:sz w:val="20"/>
                <w:lang w:val="es-ES_tradnl"/>
              </w:rPr>
            </w:pPr>
          </w:p>
        </w:tc>
      </w:tr>
      <w:tr w:rsidR="00CD4938" w:rsidTr="00796C1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B371B9" w:rsidRDefault="00492579" w:rsidP="00BE456A">
            <w:pPr>
              <w:jc w:val="both"/>
              <w:rPr>
                <w:sz w:val="20"/>
                <w:lang w:val="es-ES_tradnl"/>
              </w:rPr>
            </w:pPr>
            <w:r>
              <w:rPr>
                <w:b/>
                <w:sz w:val="20"/>
                <w:lang w:val="es-ES_tradnl"/>
              </w:rPr>
              <w:t>1</w:t>
            </w:r>
            <w:r w:rsidR="00BE456A" w:rsidRPr="00903280">
              <w:rPr>
                <w:b/>
                <w:sz w:val="20"/>
                <w:lang w:val="es-ES_tradnl"/>
              </w:rPr>
              <w:t>.</w:t>
            </w:r>
            <w:r w:rsidR="00B371B9">
              <w:rPr>
                <w:b/>
                <w:sz w:val="20"/>
                <w:lang w:val="es-ES_tradnl"/>
              </w:rPr>
              <w:t xml:space="preserve">1       </w:t>
            </w:r>
            <w:r w:rsidR="00B371B9" w:rsidRPr="00806BB0">
              <w:rPr>
                <w:sz w:val="20"/>
                <w:lang w:val="es-ES_tradnl"/>
              </w:rPr>
              <w:t xml:space="preserve"> </w:t>
            </w:r>
            <w:r w:rsidR="006E4DA2">
              <w:rPr>
                <w:sz w:val="20"/>
                <w:lang w:val="es-ES_tradnl"/>
              </w:rPr>
              <w:t>Higiene</w:t>
            </w:r>
          </w:p>
          <w:p w:rsidR="00426B9C" w:rsidRDefault="006E4DA2" w:rsidP="00CD218D">
            <w:pPr>
              <w:jc w:val="both"/>
              <w:rPr>
                <w:sz w:val="20"/>
                <w:lang w:val="es-ES_tradnl"/>
              </w:rPr>
            </w:pPr>
            <w:r>
              <w:rPr>
                <w:sz w:val="20"/>
                <w:lang w:val="es-ES_tradnl"/>
              </w:rPr>
              <w:t xml:space="preserve">   1.1.1 Personal</w:t>
            </w:r>
          </w:p>
          <w:p w:rsidR="006E4DA2" w:rsidRDefault="006E4DA2" w:rsidP="00CD218D">
            <w:pPr>
              <w:jc w:val="both"/>
              <w:rPr>
                <w:sz w:val="20"/>
                <w:lang w:val="es-ES_tradnl"/>
              </w:rPr>
            </w:pPr>
            <w:r>
              <w:rPr>
                <w:sz w:val="20"/>
                <w:lang w:val="es-ES_tradnl"/>
              </w:rPr>
              <w:t xml:space="preserve">   1.1.2 Maquinaria</w:t>
            </w:r>
          </w:p>
          <w:p w:rsidR="006E4DA2" w:rsidRDefault="006E4DA2" w:rsidP="00CD218D">
            <w:pPr>
              <w:jc w:val="both"/>
              <w:rPr>
                <w:sz w:val="20"/>
                <w:lang w:val="es-ES_tradnl"/>
              </w:rPr>
            </w:pPr>
            <w:r>
              <w:rPr>
                <w:sz w:val="20"/>
                <w:lang w:val="es-ES_tradnl"/>
              </w:rPr>
              <w:t xml:space="preserve">   1.1.3 Área de trabajo</w:t>
            </w:r>
          </w:p>
          <w:p w:rsidR="006E4DA2" w:rsidRDefault="006E4DA2" w:rsidP="00CD218D">
            <w:pPr>
              <w:jc w:val="both"/>
              <w:rPr>
                <w:sz w:val="20"/>
                <w:lang w:val="es-ES_tradnl"/>
              </w:rPr>
            </w:pPr>
            <w:r>
              <w:rPr>
                <w:sz w:val="20"/>
                <w:lang w:val="es-ES_tradnl"/>
              </w:rPr>
              <w:t xml:space="preserve">   </w:t>
            </w:r>
          </w:p>
          <w:p w:rsidR="006E4DA2" w:rsidRPr="006E4DA2" w:rsidRDefault="006E4DA2" w:rsidP="004370DF">
            <w:pPr>
              <w:pStyle w:val="Prrafodelista"/>
              <w:numPr>
                <w:ilvl w:val="1"/>
                <w:numId w:val="5"/>
              </w:numPr>
              <w:jc w:val="both"/>
              <w:rPr>
                <w:sz w:val="20"/>
                <w:lang w:val="es-ES_tradnl"/>
              </w:rPr>
            </w:pPr>
            <w:r w:rsidRPr="006E4DA2">
              <w:rPr>
                <w:sz w:val="20"/>
                <w:lang w:val="es-ES_tradnl"/>
              </w:rPr>
              <w:t>Seguridad</w:t>
            </w:r>
          </w:p>
          <w:p w:rsidR="006E4DA2" w:rsidRPr="006E4DA2" w:rsidRDefault="006E4DA2" w:rsidP="004370DF">
            <w:pPr>
              <w:pStyle w:val="Prrafodelista"/>
              <w:numPr>
                <w:ilvl w:val="2"/>
                <w:numId w:val="5"/>
              </w:numPr>
              <w:jc w:val="both"/>
              <w:rPr>
                <w:sz w:val="20"/>
                <w:lang w:val="es-ES_tradnl"/>
              </w:rPr>
            </w:pPr>
            <w:r w:rsidRPr="006E4DA2">
              <w:rPr>
                <w:sz w:val="20"/>
                <w:lang w:val="es-ES_tradnl"/>
              </w:rPr>
              <w:t>Uso de equipo</w:t>
            </w:r>
          </w:p>
          <w:p w:rsidR="006E4DA2" w:rsidRDefault="006E4DA2" w:rsidP="004370DF">
            <w:pPr>
              <w:pStyle w:val="Prrafodelista"/>
              <w:numPr>
                <w:ilvl w:val="2"/>
                <w:numId w:val="5"/>
              </w:numPr>
              <w:jc w:val="both"/>
              <w:rPr>
                <w:sz w:val="20"/>
                <w:lang w:val="es-ES_tradnl"/>
              </w:rPr>
            </w:pPr>
            <w:r>
              <w:rPr>
                <w:sz w:val="20"/>
                <w:lang w:val="es-ES_tradnl"/>
              </w:rPr>
              <w:t>Personal laboral</w:t>
            </w:r>
          </w:p>
          <w:p w:rsidR="006E4DA2" w:rsidRDefault="006E4DA2" w:rsidP="004370DF">
            <w:pPr>
              <w:pStyle w:val="Prrafodelista"/>
              <w:numPr>
                <w:ilvl w:val="2"/>
                <w:numId w:val="5"/>
              </w:numPr>
              <w:jc w:val="both"/>
              <w:rPr>
                <w:sz w:val="20"/>
                <w:lang w:val="es-ES_tradnl"/>
              </w:rPr>
            </w:pPr>
            <w:r w:rsidRPr="006E4DA2">
              <w:rPr>
                <w:sz w:val="20"/>
                <w:lang w:val="es-ES_tradnl"/>
              </w:rPr>
              <w:t>Medidas y procedimientos</w:t>
            </w:r>
          </w:p>
          <w:p w:rsidR="006E4DA2" w:rsidRDefault="006E4DA2" w:rsidP="006E4DA2">
            <w:pPr>
              <w:pStyle w:val="Prrafodelista"/>
              <w:ind w:left="862"/>
              <w:jc w:val="both"/>
              <w:rPr>
                <w:sz w:val="20"/>
                <w:lang w:val="es-ES_tradnl"/>
              </w:rPr>
            </w:pPr>
          </w:p>
          <w:p w:rsidR="006E4DA2" w:rsidRPr="006E4DA2" w:rsidRDefault="006E4DA2" w:rsidP="004370DF">
            <w:pPr>
              <w:pStyle w:val="Prrafodelista"/>
              <w:numPr>
                <w:ilvl w:val="1"/>
                <w:numId w:val="5"/>
              </w:numPr>
              <w:jc w:val="both"/>
              <w:rPr>
                <w:sz w:val="20"/>
                <w:lang w:val="es-ES_tradnl"/>
              </w:rPr>
            </w:pPr>
            <w:r w:rsidRPr="006E4DA2">
              <w:rPr>
                <w:sz w:val="20"/>
                <w:lang w:val="es-ES_tradnl"/>
              </w:rPr>
              <w:t>Herramientas</w:t>
            </w:r>
          </w:p>
          <w:p w:rsidR="006E4DA2" w:rsidRDefault="006E4DA2" w:rsidP="004370DF">
            <w:pPr>
              <w:pStyle w:val="Prrafodelista"/>
              <w:numPr>
                <w:ilvl w:val="2"/>
                <w:numId w:val="5"/>
              </w:numPr>
              <w:jc w:val="both"/>
              <w:rPr>
                <w:sz w:val="20"/>
                <w:lang w:val="es-ES_tradnl"/>
              </w:rPr>
            </w:pPr>
            <w:r>
              <w:rPr>
                <w:sz w:val="20"/>
                <w:lang w:val="es-ES_tradnl"/>
              </w:rPr>
              <w:t>Trazos</w:t>
            </w:r>
          </w:p>
          <w:p w:rsidR="006E4DA2" w:rsidRDefault="006E4DA2" w:rsidP="004370DF">
            <w:pPr>
              <w:pStyle w:val="Prrafodelista"/>
              <w:numPr>
                <w:ilvl w:val="2"/>
                <w:numId w:val="5"/>
              </w:numPr>
              <w:jc w:val="both"/>
              <w:rPr>
                <w:sz w:val="20"/>
                <w:lang w:val="es-ES_tradnl"/>
              </w:rPr>
            </w:pPr>
            <w:r>
              <w:rPr>
                <w:sz w:val="20"/>
                <w:lang w:val="es-ES_tradnl"/>
              </w:rPr>
              <w:t>Medición</w:t>
            </w:r>
          </w:p>
          <w:p w:rsidR="006E4DA2" w:rsidRDefault="006E4DA2" w:rsidP="004370DF">
            <w:pPr>
              <w:pStyle w:val="Prrafodelista"/>
              <w:numPr>
                <w:ilvl w:val="2"/>
                <w:numId w:val="5"/>
              </w:numPr>
              <w:jc w:val="both"/>
              <w:rPr>
                <w:sz w:val="20"/>
                <w:lang w:val="es-ES_tradnl"/>
              </w:rPr>
            </w:pPr>
            <w:r>
              <w:rPr>
                <w:sz w:val="20"/>
                <w:lang w:val="es-ES_tradnl"/>
              </w:rPr>
              <w:t>Corte</w:t>
            </w:r>
          </w:p>
          <w:p w:rsidR="006E4DA2" w:rsidRDefault="006E4DA2" w:rsidP="004370DF">
            <w:pPr>
              <w:pStyle w:val="Prrafodelista"/>
              <w:numPr>
                <w:ilvl w:val="2"/>
                <w:numId w:val="5"/>
              </w:numPr>
              <w:jc w:val="both"/>
              <w:rPr>
                <w:sz w:val="20"/>
                <w:lang w:val="es-ES_tradnl"/>
              </w:rPr>
            </w:pPr>
            <w:r>
              <w:rPr>
                <w:sz w:val="20"/>
                <w:lang w:val="es-ES_tradnl"/>
              </w:rPr>
              <w:t>Ensamble</w:t>
            </w:r>
          </w:p>
          <w:p w:rsidR="006E4DA2" w:rsidRDefault="006E4DA2" w:rsidP="004370DF">
            <w:pPr>
              <w:pStyle w:val="Prrafodelista"/>
              <w:numPr>
                <w:ilvl w:val="2"/>
                <w:numId w:val="5"/>
              </w:numPr>
              <w:jc w:val="both"/>
              <w:rPr>
                <w:sz w:val="20"/>
                <w:lang w:val="es-ES_tradnl"/>
              </w:rPr>
            </w:pPr>
            <w:r>
              <w:rPr>
                <w:sz w:val="20"/>
                <w:lang w:val="es-ES_tradnl"/>
              </w:rPr>
              <w:t>Acabados</w:t>
            </w:r>
          </w:p>
          <w:p w:rsidR="006E4DA2" w:rsidRDefault="006E4DA2" w:rsidP="006E4DA2">
            <w:pPr>
              <w:jc w:val="both"/>
              <w:rPr>
                <w:sz w:val="20"/>
                <w:lang w:val="es-ES_tradnl"/>
              </w:rPr>
            </w:pPr>
          </w:p>
          <w:p w:rsidR="006E4DA2" w:rsidRPr="006E4DA2" w:rsidRDefault="006E4DA2" w:rsidP="004370DF">
            <w:pPr>
              <w:pStyle w:val="Prrafodelista"/>
              <w:numPr>
                <w:ilvl w:val="1"/>
                <w:numId w:val="5"/>
              </w:numPr>
              <w:jc w:val="both"/>
              <w:rPr>
                <w:sz w:val="20"/>
                <w:lang w:val="es-ES_tradnl"/>
              </w:rPr>
            </w:pPr>
            <w:r w:rsidRPr="006E4DA2">
              <w:rPr>
                <w:sz w:val="20"/>
                <w:lang w:val="es-ES_tradnl"/>
              </w:rPr>
              <w:t>Maquinaria</w:t>
            </w:r>
          </w:p>
          <w:p w:rsidR="00210756" w:rsidRDefault="00210756" w:rsidP="004370DF">
            <w:pPr>
              <w:pStyle w:val="Prrafodelista"/>
              <w:numPr>
                <w:ilvl w:val="2"/>
                <w:numId w:val="5"/>
              </w:numPr>
              <w:jc w:val="both"/>
              <w:rPr>
                <w:sz w:val="20"/>
                <w:lang w:val="es-ES_tradnl"/>
              </w:rPr>
            </w:pPr>
            <w:r>
              <w:rPr>
                <w:sz w:val="20"/>
                <w:lang w:val="es-ES_tradnl"/>
              </w:rPr>
              <w:t>Corte</w:t>
            </w:r>
          </w:p>
          <w:p w:rsidR="00210756" w:rsidRDefault="00210756" w:rsidP="004370DF">
            <w:pPr>
              <w:pStyle w:val="Prrafodelista"/>
              <w:numPr>
                <w:ilvl w:val="2"/>
                <w:numId w:val="5"/>
              </w:numPr>
              <w:jc w:val="both"/>
              <w:rPr>
                <w:sz w:val="20"/>
                <w:lang w:val="es-ES_tradnl"/>
              </w:rPr>
            </w:pPr>
            <w:r>
              <w:rPr>
                <w:sz w:val="20"/>
                <w:lang w:val="es-ES_tradnl"/>
              </w:rPr>
              <w:t>Ensamble</w:t>
            </w:r>
          </w:p>
          <w:p w:rsidR="00210756" w:rsidRDefault="00210756" w:rsidP="004370DF">
            <w:pPr>
              <w:pStyle w:val="Prrafodelista"/>
              <w:numPr>
                <w:ilvl w:val="2"/>
                <w:numId w:val="5"/>
              </w:numPr>
              <w:jc w:val="both"/>
              <w:rPr>
                <w:sz w:val="20"/>
                <w:lang w:val="es-ES_tradnl"/>
              </w:rPr>
            </w:pPr>
            <w:r>
              <w:rPr>
                <w:sz w:val="20"/>
                <w:lang w:val="es-ES_tradnl"/>
              </w:rPr>
              <w:t>Acabados</w:t>
            </w:r>
          </w:p>
          <w:p w:rsidR="00210756" w:rsidRDefault="00210756" w:rsidP="00210756">
            <w:pPr>
              <w:pStyle w:val="Prrafodelista"/>
              <w:ind w:left="390"/>
              <w:jc w:val="both"/>
              <w:rPr>
                <w:sz w:val="20"/>
                <w:lang w:val="es-ES_tradnl"/>
              </w:rPr>
            </w:pPr>
          </w:p>
          <w:p w:rsidR="00210756" w:rsidRPr="00210756" w:rsidRDefault="00210756" w:rsidP="004370DF">
            <w:pPr>
              <w:pStyle w:val="Prrafodelista"/>
              <w:numPr>
                <w:ilvl w:val="1"/>
                <w:numId w:val="5"/>
              </w:numPr>
              <w:jc w:val="both"/>
              <w:rPr>
                <w:sz w:val="20"/>
                <w:lang w:val="es-ES_tradnl"/>
              </w:rPr>
            </w:pPr>
            <w:r w:rsidRPr="00210756">
              <w:rPr>
                <w:sz w:val="20"/>
                <w:lang w:val="es-ES_tradnl"/>
              </w:rPr>
              <w:t>Materia prima</w:t>
            </w:r>
          </w:p>
          <w:p w:rsidR="00210756" w:rsidRDefault="00210756" w:rsidP="004370DF">
            <w:pPr>
              <w:pStyle w:val="Prrafodelista"/>
              <w:numPr>
                <w:ilvl w:val="2"/>
                <w:numId w:val="5"/>
              </w:numPr>
              <w:jc w:val="both"/>
              <w:rPr>
                <w:sz w:val="20"/>
                <w:lang w:val="es-ES_tradnl"/>
              </w:rPr>
            </w:pPr>
            <w:r>
              <w:rPr>
                <w:sz w:val="20"/>
                <w:lang w:val="es-ES_tradnl"/>
              </w:rPr>
              <w:t>Tipos</w:t>
            </w:r>
          </w:p>
          <w:p w:rsidR="00210756" w:rsidRDefault="00210756" w:rsidP="004370DF">
            <w:pPr>
              <w:pStyle w:val="Prrafodelista"/>
              <w:numPr>
                <w:ilvl w:val="2"/>
                <w:numId w:val="5"/>
              </w:numPr>
              <w:jc w:val="both"/>
              <w:rPr>
                <w:sz w:val="20"/>
                <w:lang w:val="es-ES_tradnl"/>
              </w:rPr>
            </w:pPr>
            <w:r>
              <w:rPr>
                <w:sz w:val="20"/>
                <w:lang w:val="es-ES_tradnl"/>
              </w:rPr>
              <w:t>Calidad</w:t>
            </w:r>
          </w:p>
          <w:p w:rsidR="00210756" w:rsidRDefault="00210756" w:rsidP="004370DF">
            <w:pPr>
              <w:pStyle w:val="Prrafodelista"/>
              <w:numPr>
                <w:ilvl w:val="2"/>
                <w:numId w:val="5"/>
              </w:numPr>
              <w:jc w:val="both"/>
              <w:rPr>
                <w:sz w:val="20"/>
                <w:lang w:val="es-ES_tradnl"/>
              </w:rPr>
            </w:pPr>
            <w:r>
              <w:rPr>
                <w:sz w:val="20"/>
                <w:lang w:val="es-ES_tradnl"/>
              </w:rPr>
              <w:t>Usos</w:t>
            </w:r>
          </w:p>
          <w:p w:rsidR="00210756" w:rsidRDefault="00210756" w:rsidP="004370DF">
            <w:pPr>
              <w:pStyle w:val="Prrafodelista"/>
              <w:numPr>
                <w:ilvl w:val="2"/>
                <w:numId w:val="5"/>
              </w:numPr>
              <w:jc w:val="both"/>
              <w:rPr>
                <w:sz w:val="20"/>
                <w:lang w:val="es-ES_tradnl"/>
              </w:rPr>
            </w:pPr>
            <w:r>
              <w:rPr>
                <w:sz w:val="20"/>
                <w:lang w:val="es-ES_tradnl"/>
              </w:rPr>
              <w:t>Características</w:t>
            </w:r>
          </w:p>
          <w:p w:rsidR="00210756" w:rsidRDefault="00210756" w:rsidP="00210756">
            <w:pPr>
              <w:pStyle w:val="Prrafodelista"/>
              <w:ind w:left="862"/>
              <w:jc w:val="both"/>
              <w:rPr>
                <w:sz w:val="20"/>
                <w:lang w:val="es-ES_tradnl"/>
              </w:rPr>
            </w:pPr>
          </w:p>
          <w:p w:rsidR="00210756" w:rsidRPr="00210756" w:rsidRDefault="00210756" w:rsidP="004370DF">
            <w:pPr>
              <w:pStyle w:val="Prrafodelista"/>
              <w:numPr>
                <w:ilvl w:val="1"/>
                <w:numId w:val="5"/>
              </w:numPr>
              <w:jc w:val="both"/>
              <w:rPr>
                <w:sz w:val="20"/>
                <w:lang w:val="es-ES_tradnl"/>
              </w:rPr>
            </w:pPr>
            <w:r w:rsidRPr="00210756">
              <w:rPr>
                <w:sz w:val="20"/>
                <w:lang w:val="es-ES_tradnl"/>
              </w:rPr>
              <w:t>Materiales</w:t>
            </w:r>
          </w:p>
          <w:p w:rsidR="00210756" w:rsidRDefault="00210756" w:rsidP="004370DF">
            <w:pPr>
              <w:pStyle w:val="Prrafodelista"/>
              <w:numPr>
                <w:ilvl w:val="2"/>
                <w:numId w:val="5"/>
              </w:numPr>
              <w:jc w:val="both"/>
              <w:rPr>
                <w:sz w:val="20"/>
                <w:lang w:val="es-ES_tradnl"/>
              </w:rPr>
            </w:pPr>
            <w:proofErr w:type="spellStart"/>
            <w:r>
              <w:rPr>
                <w:sz w:val="20"/>
                <w:lang w:val="es-ES_tradnl"/>
              </w:rPr>
              <w:t>Sujetación</w:t>
            </w:r>
            <w:proofErr w:type="spellEnd"/>
          </w:p>
          <w:p w:rsidR="00210756" w:rsidRDefault="00210756" w:rsidP="004370DF">
            <w:pPr>
              <w:pStyle w:val="Prrafodelista"/>
              <w:numPr>
                <w:ilvl w:val="2"/>
                <w:numId w:val="5"/>
              </w:numPr>
              <w:jc w:val="both"/>
              <w:rPr>
                <w:sz w:val="20"/>
                <w:lang w:val="es-ES_tradnl"/>
              </w:rPr>
            </w:pPr>
            <w:r>
              <w:rPr>
                <w:sz w:val="20"/>
                <w:lang w:val="es-ES_tradnl"/>
              </w:rPr>
              <w:t>Acabados</w:t>
            </w:r>
          </w:p>
          <w:p w:rsidR="006E4DA2" w:rsidRPr="00210756" w:rsidRDefault="006E4DA2" w:rsidP="00210756">
            <w:pPr>
              <w:jc w:val="both"/>
              <w:rPr>
                <w:sz w:val="20"/>
                <w:lang w:val="es-ES_tradnl"/>
              </w:rPr>
            </w:pPr>
            <w:r w:rsidRPr="00210756">
              <w:rPr>
                <w:sz w:val="20"/>
                <w:lang w:val="es-ES_tradnl"/>
              </w:rPr>
              <w:t xml:space="preserve"> </w:t>
            </w:r>
          </w:p>
          <w:p w:rsidR="006E4DA2" w:rsidRDefault="006E4DA2" w:rsidP="006E4DA2">
            <w:pPr>
              <w:pStyle w:val="Prrafodelista"/>
              <w:ind w:left="862"/>
              <w:jc w:val="both"/>
              <w:rPr>
                <w:sz w:val="20"/>
                <w:lang w:val="es-ES_tradnl"/>
              </w:rPr>
            </w:pPr>
          </w:p>
          <w:p w:rsidR="006E4DA2" w:rsidRPr="006E4DA2" w:rsidRDefault="006E4DA2" w:rsidP="006E4DA2">
            <w:pPr>
              <w:pStyle w:val="Prrafodelista"/>
              <w:ind w:left="862"/>
              <w:jc w:val="both"/>
              <w:rPr>
                <w:sz w:val="20"/>
                <w:lang w:val="es-ES_tradnl"/>
              </w:rPr>
            </w:pPr>
          </w:p>
        </w:tc>
        <w:tc>
          <w:tcPr>
            <w:tcW w:w="3060" w:type="dxa"/>
            <w:tcBorders>
              <w:top w:val="single" w:sz="4" w:space="0" w:color="auto"/>
            </w:tcBorders>
          </w:tcPr>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620D1D">
              <w:rPr>
                <w:rFonts w:cs="Arial"/>
                <w:sz w:val="20"/>
              </w:rPr>
              <w:t xml:space="preserve"> </w:t>
            </w:r>
            <w:r>
              <w:rPr>
                <w:rFonts w:cs="Arial"/>
                <w:sz w:val="20"/>
              </w:rPr>
              <w:t>grupal</w:t>
            </w:r>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17D04">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620D1D">
              <w:rPr>
                <w:rFonts w:cs="Arial"/>
                <w:sz w:val="20"/>
              </w:rPr>
              <w:t xml:space="preserve"> </w:t>
            </w:r>
            <w:r>
              <w:rPr>
                <w:rFonts w:cs="Arial"/>
                <w:sz w:val="20"/>
              </w:rPr>
              <w:t>curso</w:t>
            </w:r>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620D1D">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FD44C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01B6B" w:rsidRDefault="00E01B6B" w:rsidP="00AA4474">
            <w:pPr>
              <w:widowControl w:val="0"/>
              <w:autoSpaceDE w:val="0"/>
              <w:autoSpaceDN w:val="0"/>
              <w:adjustRightInd w:val="0"/>
              <w:spacing w:before="14" w:line="230" w:lineRule="exact"/>
              <w:rPr>
                <w:rFonts w:cs="Arial"/>
                <w:b/>
                <w:sz w:val="20"/>
              </w:rPr>
            </w:pPr>
          </w:p>
          <w:p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806BB0" w:rsidRPr="005C4C6F" w:rsidRDefault="005C4C6F" w:rsidP="002800D2">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5C4C6F">
              <w:rPr>
                <w:rFonts w:cs="Arial"/>
                <w:sz w:val="20"/>
              </w:rPr>
              <w:t>Visitar el taller de un</w:t>
            </w:r>
            <w:r w:rsidR="00705C57" w:rsidRPr="005C4C6F">
              <w:rPr>
                <w:rFonts w:cs="Arial"/>
                <w:sz w:val="20"/>
              </w:rPr>
              <w:t xml:space="preserve"> </w:t>
            </w:r>
            <w:proofErr w:type="spellStart"/>
            <w:r w:rsidR="004713BC">
              <w:rPr>
                <w:rFonts w:cs="Arial"/>
                <w:sz w:val="20"/>
              </w:rPr>
              <w:t>laudero</w:t>
            </w:r>
            <w:proofErr w:type="spellEnd"/>
            <w:r w:rsidR="00705C57" w:rsidRPr="005C4C6F">
              <w:rPr>
                <w:rFonts w:cs="Arial"/>
                <w:sz w:val="20"/>
              </w:rPr>
              <w:t xml:space="preserve"> para </w:t>
            </w:r>
            <w:r w:rsidRPr="005C4C6F">
              <w:rPr>
                <w:rFonts w:cs="Arial"/>
                <w:sz w:val="20"/>
              </w:rPr>
              <w:t xml:space="preserve">conocer las, herramientas, maquinaria, materia prima y los materiales de uso común </w:t>
            </w:r>
            <w:r w:rsidR="00620D1D">
              <w:rPr>
                <w:rFonts w:cs="Arial"/>
                <w:sz w:val="20"/>
              </w:rPr>
              <w:t xml:space="preserve">para los trabajos de </w:t>
            </w:r>
            <w:proofErr w:type="spellStart"/>
            <w:r w:rsidR="00620D1D">
              <w:rPr>
                <w:rFonts w:cs="Arial"/>
                <w:sz w:val="20"/>
              </w:rPr>
              <w:t>lauderí</w:t>
            </w:r>
            <w:r w:rsidR="004713BC">
              <w:rPr>
                <w:rFonts w:cs="Arial"/>
                <w:sz w:val="20"/>
              </w:rPr>
              <w:t>a</w:t>
            </w:r>
            <w:proofErr w:type="spellEnd"/>
            <w:r w:rsidR="00B93A7C">
              <w:rPr>
                <w:rFonts w:cs="Arial"/>
                <w:sz w:val="20"/>
              </w:rPr>
              <w:t>.</w:t>
            </w:r>
          </w:p>
          <w:p w:rsidR="00B93A7C" w:rsidRDefault="00981732" w:rsidP="00981732">
            <w:pPr>
              <w:pStyle w:val="Prrafodelista"/>
              <w:widowControl w:val="0"/>
              <w:numPr>
                <w:ilvl w:val="0"/>
                <w:numId w:val="4"/>
              </w:numPr>
              <w:autoSpaceDE w:val="0"/>
              <w:autoSpaceDN w:val="0"/>
              <w:adjustRightInd w:val="0"/>
              <w:spacing w:before="14" w:line="230" w:lineRule="exact"/>
              <w:ind w:left="320"/>
              <w:jc w:val="both"/>
              <w:rPr>
                <w:rFonts w:cs="Arial"/>
                <w:sz w:val="20"/>
              </w:rPr>
            </w:pPr>
            <w:r w:rsidRPr="00A32755">
              <w:rPr>
                <w:rFonts w:cs="Arial"/>
                <w:sz w:val="20"/>
              </w:rPr>
              <w:t xml:space="preserve">El instructor </w:t>
            </w:r>
            <w:r w:rsidR="00620D1D">
              <w:rPr>
                <w:rFonts w:cs="Arial"/>
                <w:sz w:val="20"/>
              </w:rPr>
              <w:t>resaltará</w:t>
            </w:r>
            <w:r w:rsidR="00B93A7C">
              <w:rPr>
                <w:rFonts w:cs="Arial"/>
                <w:sz w:val="20"/>
              </w:rPr>
              <w:t xml:space="preserve"> la importancia del manejo adecuado.</w:t>
            </w:r>
          </w:p>
          <w:p w:rsidR="00981732" w:rsidRPr="00B93A7C" w:rsidRDefault="00981732" w:rsidP="00B93A7C">
            <w:pPr>
              <w:pStyle w:val="Prrafodelista"/>
              <w:widowControl w:val="0"/>
              <w:autoSpaceDE w:val="0"/>
              <w:autoSpaceDN w:val="0"/>
              <w:adjustRightInd w:val="0"/>
              <w:spacing w:before="14" w:line="230" w:lineRule="exact"/>
              <w:ind w:left="320"/>
              <w:jc w:val="both"/>
              <w:rPr>
                <w:rFonts w:cs="Arial"/>
                <w:sz w:val="20"/>
              </w:rPr>
            </w:pPr>
          </w:p>
          <w:p w:rsidR="00A9511B" w:rsidRPr="00AB0A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rsidR="00A9511B" w:rsidRDefault="00A9511B" w:rsidP="004370DF">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 al grupo de manera general</w:t>
            </w:r>
            <w:r w:rsidR="00754A45">
              <w:rPr>
                <w:rFonts w:cs="Arial"/>
                <w:sz w:val="20"/>
              </w:rPr>
              <w:t>,</w:t>
            </w:r>
            <w:r w:rsidRPr="00705C57">
              <w:rPr>
                <w:rFonts w:cs="Arial"/>
                <w:sz w:val="20"/>
              </w:rPr>
              <w:t xml:space="preserve"> </w:t>
            </w:r>
            <w:r w:rsidR="00806BB0">
              <w:rPr>
                <w:rFonts w:cs="Arial"/>
                <w:sz w:val="20"/>
              </w:rPr>
              <w:t>e</w:t>
            </w:r>
            <w:r w:rsidR="004713BC">
              <w:rPr>
                <w:rFonts w:cs="Arial"/>
                <w:sz w:val="20"/>
              </w:rPr>
              <w:t xml:space="preserve">n qué consiste ser un </w:t>
            </w:r>
            <w:proofErr w:type="spellStart"/>
            <w:r w:rsidR="004713BC">
              <w:rPr>
                <w:rFonts w:cs="Arial"/>
                <w:sz w:val="20"/>
              </w:rPr>
              <w:t>laudero</w:t>
            </w:r>
            <w:proofErr w:type="spellEnd"/>
            <w:r w:rsidR="00806BB0">
              <w:rPr>
                <w:rFonts w:cs="Arial"/>
                <w:sz w:val="20"/>
              </w:rPr>
              <w:t xml:space="preserve"> capacitado.</w:t>
            </w:r>
          </w:p>
          <w:p w:rsidR="00CD4938" w:rsidRPr="00981732" w:rsidRDefault="00CD4938" w:rsidP="00981732">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440A32" w:rsidRDefault="00353450" w:rsidP="004370DF">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E01B6B" w:rsidRDefault="00E01B6B"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4370DF">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492579" w:rsidRPr="00492579"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Brocas de diversas medidas</w:t>
            </w:r>
          </w:p>
          <w:p w:rsidR="00353450" w:rsidRPr="00353450"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Tornillos para madera</w:t>
            </w:r>
          </w:p>
          <w:p w:rsidR="0007364B" w:rsidRPr="001820BB"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Clavos de diferentes medidas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Lijas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Barniz</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proofErr w:type="spellStart"/>
            <w:r>
              <w:rPr>
                <w:rFonts w:cs="Arial"/>
                <w:sz w:val="20"/>
              </w:rPr>
              <w:t>Thiner</w:t>
            </w:r>
            <w:proofErr w:type="spellEnd"/>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Laca</w:t>
            </w:r>
          </w:p>
          <w:p w:rsidR="0007364B"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Resistol</w:t>
            </w:r>
            <w:r w:rsidR="00A078D1">
              <w:rPr>
                <w:rFonts w:cs="Arial"/>
                <w:sz w:val="20"/>
              </w:rPr>
              <w:t xml:space="preserve"> para madera</w:t>
            </w:r>
          </w:p>
          <w:p w:rsidR="00A078D1"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w:t>
            </w:r>
          </w:p>
          <w:p w:rsidR="001820BB"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 industrial</w:t>
            </w:r>
          </w:p>
          <w:p w:rsidR="00A078D1"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Madera</w:t>
            </w:r>
          </w:p>
          <w:p w:rsidR="00A078D1" w:rsidRPr="00533D44"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Cimbraplay</w:t>
            </w:r>
            <w:proofErr w:type="spellEnd"/>
          </w:p>
          <w:p w:rsidR="00AA4474" w:rsidRPr="00AA4474" w:rsidRDefault="00AA4474" w:rsidP="00AA4474">
            <w:pPr>
              <w:widowControl w:val="0"/>
              <w:autoSpaceDE w:val="0"/>
              <w:autoSpaceDN w:val="0"/>
              <w:adjustRightInd w:val="0"/>
              <w:spacing w:before="14" w:line="230" w:lineRule="exact"/>
              <w:rPr>
                <w:rFonts w:cs="Arial"/>
                <w:b/>
                <w:sz w:val="20"/>
              </w:rPr>
            </w:pPr>
          </w:p>
          <w:p w:rsidR="00CD4938" w:rsidRPr="00E01B6B" w:rsidRDefault="00CD4938" w:rsidP="00353450">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952C1F" w:rsidRPr="00952C1F" w:rsidRDefault="00952C1F" w:rsidP="00952C1F">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as conocerá el nivel d</w:t>
            </w:r>
            <w:r w:rsidR="00237626">
              <w:rPr>
                <w:rFonts w:cs="Arial"/>
                <w:sz w:val="20"/>
              </w:rPr>
              <w:t xml:space="preserve">e conocimiento de la </w:t>
            </w:r>
            <w:proofErr w:type="spellStart"/>
            <w:r w:rsidR="00237626">
              <w:rPr>
                <w:rFonts w:cs="Arial"/>
                <w:sz w:val="20"/>
              </w:rPr>
              <w:t>lauderí</w:t>
            </w:r>
            <w:r w:rsidR="004713BC">
              <w:rPr>
                <w:rFonts w:cs="Arial"/>
                <w:sz w:val="20"/>
              </w:rPr>
              <w:t>a</w:t>
            </w:r>
            <w:proofErr w:type="spellEnd"/>
            <w:r w:rsidR="00DF314F">
              <w:rPr>
                <w:rFonts w:cs="Arial"/>
                <w:sz w:val="20"/>
              </w:rPr>
              <w:t>.</w:t>
            </w:r>
          </w:p>
          <w:p w:rsidR="00E01B6B" w:rsidRPr="00AA4474" w:rsidRDefault="00E01B6B"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r w:rsidRPr="00A9511B">
              <w:rPr>
                <w:rFonts w:cs="Arial"/>
                <w:sz w:val="20"/>
              </w:rPr>
              <w:t>A través de exposición de temas asignados.</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p>
          <w:p w:rsidR="00732A73" w:rsidRDefault="00732A73" w:rsidP="00732A73">
            <w:pPr>
              <w:widowControl w:val="0"/>
              <w:autoSpaceDE w:val="0"/>
              <w:autoSpaceDN w:val="0"/>
              <w:adjustRightInd w:val="0"/>
              <w:spacing w:before="14" w:line="230" w:lineRule="exact"/>
              <w:ind w:left="63" w:right="963"/>
              <w:rPr>
                <w:rFonts w:cs="Arial"/>
                <w:b/>
                <w:sz w:val="20"/>
              </w:rPr>
            </w:pPr>
            <w:r>
              <w:rPr>
                <w:rFonts w:cs="Arial"/>
                <w:b/>
                <w:sz w:val="20"/>
              </w:rPr>
              <w:t>El participante es competente cuando:</w:t>
            </w:r>
          </w:p>
          <w:p w:rsidR="00E01B6B" w:rsidRPr="00733CB0" w:rsidRDefault="00733CB0" w:rsidP="00806867">
            <w:pPr>
              <w:pStyle w:val="Prrafodelista"/>
              <w:widowControl w:val="0"/>
              <w:numPr>
                <w:ilvl w:val="0"/>
                <w:numId w:val="20"/>
              </w:numPr>
              <w:autoSpaceDE w:val="0"/>
              <w:autoSpaceDN w:val="0"/>
              <w:adjustRightInd w:val="0"/>
              <w:spacing w:before="14" w:line="230" w:lineRule="exact"/>
              <w:ind w:left="0" w:firstLine="0"/>
              <w:rPr>
                <w:rFonts w:cs="Arial"/>
                <w:sz w:val="20"/>
              </w:rPr>
            </w:pPr>
            <w:r w:rsidRPr="00733CB0">
              <w:rPr>
                <w:rFonts w:cs="Arial"/>
                <w:sz w:val="20"/>
              </w:rPr>
              <w:t>Utiliza las herramientas maquinarias, materia prima, materiales en los procedimientos para ensamblar la madera tomando e</w:t>
            </w:r>
            <w:r>
              <w:rPr>
                <w:rFonts w:cs="Arial"/>
                <w:sz w:val="20"/>
              </w:rPr>
              <w:t>n cuenta la seguridad e higiene.</w:t>
            </w:r>
          </w:p>
          <w:p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647166" w:rsidRDefault="000773A8" w:rsidP="00876BF8">
            <w:pPr>
              <w:jc w:val="center"/>
              <w:rPr>
                <w:lang w:val="es-ES_tradnl"/>
              </w:rPr>
            </w:pPr>
            <w:r>
              <w:rPr>
                <w:lang w:val="es-ES_tradnl"/>
              </w:rPr>
              <w:t>1</w:t>
            </w:r>
            <w:r w:rsidR="00876BF8">
              <w:rPr>
                <w:lang w:val="es-ES_tradnl"/>
              </w:rPr>
              <w:t>00</w:t>
            </w:r>
          </w:p>
        </w:tc>
      </w:tr>
    </w:tbl>
    <w:p w:rsidR="004A7B68" w:rsidRDefault="004A7B68" w:rsidP="008A6D5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A9511B" w:rsidTr="004A7B68">
        <w:tc>
          <w:tcPr>
            <w:tcW w:w="3402" w:type="dxa"/>
            <w:tcBorders>
              <w:bottom w:val="single" w:sz="4" w:space="0" w:color="auto"/>
            </w:tcBorders>
            <w:shd w:val="clear" w:color="auto" w:fill="00B050"/>
            <w:vAlign w:val="center"/>
          </w:tcPr>
          <w:p w:rsidR="00A9511B" w:rsidRDefault="00A9511B"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A9511B" w:rsidRPr="0007364B" w:rsidRDefault="0007364B" w:rsidP="004370DF">
            <w:pPr>
              <w:pStyle w:val="Prrafodelista"/>
              <w:numPr>
                <w:ilvl w:val="0"/>
                <w:numId w:val="6"/>
              </w:numPr>
              <w:jc w:val="both"/>
              <w:rPr>
                <w:b/>
                <w:sz w:val="20"/>
                <w:lang w:val="es-ES_tradnl"/>
              </w:rPr>
            </w:pPr>
            <w:r w:rsidRPr="0007364B">
              <w:rPr>
                <w:b/>
                <w:szCs w:val="24"/>
                <w:lang w:val="es-ES_tradnl"/>
              </w:rPr>
              <w:t>INTRODUCCIÓN A LA</w:t>
            </w:r>
            <w:r w:rsidR="000773A8">
              <w:rPr>
                <w:b/>
                <w:szCs w:val="24"/>
                <w:lang w:val="es-ES_tradnl"/>
              </w:rPr>
              <w:t xml:space="preserve"> LAUDERIA</w:t>
            </w:r>
            <w:r w:rsidR="00E37888">
              <w:rPr>
                <w:b/>
                <w:szCs w:val="24"/>
                <w:lang w:val="es-ES_tradnl"/>
              </w:rPr>
              <w:t xml:space="preserve"> Y CONCEPTOS BÁSICOS DE LA CARPINTERÍA</w:t>
            </w:r>
          </w:p>
        </w:tc>
      </w:tr>
      <w:tr w:rsidR="00A9511B" w:rsidTr="002D6454">
        <w:trPr>
          <w:trHeight w:val="70"/>
        </w:trPr>
        <w:tc>
          <w:tcPr>
            <w:tcW w:w="3402" w:type="dxa"/>
            <w:tcBorders>
              <w:left w:val="nil"/>
              <w:bottom w:val="single" w:sz="4" w:space="0" w:color="auto"/>
            </w:tcBorders>
            <w:shd w:val="clear" w:color="auto" w:fill="00B050"/>
            <w:vAlign w:val="center"/>
          </w:tcPr>
          <w:p w:rsidR="00A9511B" w:rsidRDefault="00A9511B" w:rsidP="004A7B68">
            <w:pPr>
              <w:rPr>
                <w:b/>
                <w:sz w:val="6"/>
                <w:lang w:val="es-ES_tradnl"/>
              </w:rPr>
            </w:pPr>
          </w:p>
        </w:tc>
        <w:tc>
          <w:tcPr>
            <w:tcW w:w="11396" w:type="dxa"/>
            <w:gridSpan w:val="5"/>
            <w:tcBorders>
              <w:bottom w:val="single" w:sz="4" w:space="0" w:color="auto"/>
              <w:right w:val="nil"/>
            </w:tcBorders>
            <w:vAlign w:val="center"/>
          </w:tcPr>
          <w:p w:rsidR="00A9511B" w:rsidRDefault="00A9511B" w:rsidP="00A9511B">
            <w:pPr>
              <w:rPr>
                <w:b/>
                <w:sz w:val="6"/>
                <w:lang w:val="es-ES_tradnl"/>
              </w:rPr>
            </w:pPr>
          </w:p>
        </w:tc>
      </w:tr>
      <w:tr w:rsidR="00A9511B" w:rsidTr="004A7B68">
        <w:tc>
          <w:tcPr>
            <w:tcW w:w="3402" w:type="dxa"/>
            <w:tcBorders>
              <w:bottom w:val="single" w:sz="4" w:space="0" w:color="auto"/>
            </w:tcBorders>
            <w:shd w:val="clear" w:color="auto" w:fill="00B050"/>
            <w:vAlign w:val="center"/>
          </w:tcPr>
          <w:p w:rsidR="00A9511B" w:rsidRDefault="00A9511B" w:rsidP="004A7B68">
            <w:pPr>
              <w:rPr>
                <w:b/>
                <w:lang w:val="es-ES_tradnl"/>
              </w:rPr>
            </w:pPr>
            <w:r>
              <w:rPr>
                <w:b/>
                <w:lang w:val="es-ES_tradnl"/>
              </w:rPr>
              <w:t>PROPÓSITO:</w:t>
            </w:r>
          </w:p>
        </w:tc>
        <w:tc>
          <w:tcPr>
            <w:tcW w:w="11396" w:type="dxa"/>
            <w:gridSpan w:val="5"/>
            <w:tcBorders>
              <w:bottom w:val="single" w:sz="4" w:space="0" w:color="auto"/>
            </w:tcBorders>
            <w:vAlign w:val="center"/>
          </w:tcPr>
          <w:p w:rsidR="00A9511B" w:rsidRPr="00A9511B" w:rsidRDefault="00E37888" w:rsidP="00A9511B">
            <w:pPr>
              <w:rPr>
                <w:sz w:val="20"/>
                <w:lang w:val="es-ES_tradnl"/>
              </w:rPr>
            </w:pPr>
            <w:r w:rsidRPr="00A9511B">
              <w:rPr>
                <w:sz w:val="20"/>
                <w:lang w:val="es-ES_tradnl"/>
              </w:rPr>
              <w:t>Al</w:t>
            </w:r>
            <w:r>
              <w:rPr>
                <w:sz w:val="20"/>
                <w:lang w:val="es-ES_tradnl"/>
              </w:rPr>
              <w:t xml:space="preserve"> finalizar la unidad el participante identificará el equipo, maquinaria, materiales, procedimientos y las herramientas requeridos en la elaboración de instrumentos musicales de madera siguiendo las medidas de higiene y seguridad.</w:t>
            </w:r>
          </w:p>
        </w:tc>
      </w:tr>
      <w:tr w:rsidR="004A7B68"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TIEMPO</w:t>
            </w:r>
          </w:p>
        </w:tc>
      </w:tr>
      <w:tr w:rsidR="004A7B68" w:rsidTr="004A7B68">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647166" w:rsidRDefault="00210756" w:rsidP="004370DF">
            <w:pPr>
              <w:pStyle w:val="Prrafodelista"/>
              <w:numPr>
                <w:ilvl w:val="1"/>
                <w:numId w:val="6"/>
              </w:numPr>
              <w:jc w:val="both"/>
              <w:rPr>
                <w:sz w:val="20"/>
                <w:lang w:val="es-ES_tradnl"/>
              </w:rPr>
            </w:pPr>
            <w:r w:rsidRPr="00210756">
              <w:rPr>
                <w:sz w:val="20"/>
                <w:lang w:val="es-ES_tradnl"/>
              </w:rPr>
              <w:t>Procedimientos</w:t>
            </w:r>
          </w:p>
          <w:p w:rsidR="00210756" w:rsidRPr="00210756" w:rsidRDefault="00210756" w:rsidP="004370DF">
            <w:pPr>
              <w:pStyle w:val="Prrafodelista"/>
              <w:numPr>
                <w:ilvl w:val="2"/>
                <w:numId w:val="6"/>
              </w:numPr>
              <w:jc w:val="both"/>
              <w:rPr>
                <w:sz w:val="20"/>
                <w:lang w:val="es-ES_tradnl"/>
              </w:rPr>
            </w:pPr>
            <w:r w:rsidRPr="00210756">
              <w:rPr>
                <w:sz w:val="20"/>
                <w:lang w:val="es-ES_tradnl"/>
              </w:rPr>
              <w:t>Elección de materia prima</w:t>
            </w:r>
          </w:p>
          <w:p w:rsidR="00210756" w:rsidRDefault="00210756" w:rsidP="004370DF">
            <w:pPr>
              <w:pStyle w:val="Prrafodelista"/>
              <w:numPr>
                <w:ilvl w:val="2"/>
                <w:numId w:val="6"/>
              </w:numPr>
              <w:jc w:val="both"/>
              <w:rPr>
                <w:sz w:val="20"/>
                <w:lang w:val="es-ES_tradnl"/>
              </w:rPr>
            </w:pPr>
            <w:r>
              <w:rPr>
                <w:sz w:val="20"/>
                <w:lang w:val="es-ES_tradnl"/>
              </w:rPr>
              <w:t>Uso de la maquinaria</w:t>
            </w:r>
          </w:p>
          <w:p w:rsidR="00210756" w:rsidRDefault="00210756" w:rsidP="004370DF">
            <w:pPr>
              <w:pStyle w:val="Prrafodelista"/>
              <w:numPr>
                <w:ilvl w:val="2"/>
                <w:numId w:val="6"/>
              </w:numPr>
              <w:jc w:val="both"/>
              <w:rPr>
                <w:sz w:val="20"/>
                <w:lang w:val="es-ES_tradnl"/>
              </w:rPr>
            </w:pPr>
            <w:r>
              <w:rPr>
                <w:sz w:val="20"/>
                <w:lang w:val="es-ES_tradnl"/>
              </w:rPr>
              <w:t>Labrado de madera</w:t>
            </w:r>
          </w:p>
          <w:p w:rsidR="00210756" w:rsidRDefault="00210756" w:rsidP="004370DF">
            <w:pPr>
              <w:pStyle w:val="Prrafodelista"/>
              <w:numPr>
                <w:ilvl w:val="2"/>
                <w:numId w:val="6"/>
              </w:numPr>
              <w:jc w:val="both"/>
              <w:rPr>
                <w:sz w:val="20"/>
                <w:lang w:val="es-ES_tradnl"/>
              </w:rPr>
            </w:pPr>
            <w:r>
              <w:rPr>
                <w:sz w:val="20"/>
                <w:lang w:val="es-ES_tradnl"/>
              </w:rPr>
              <w:t>Uniones</w:t>
            </w:r>
          </w:p>
          <w:p w:rsidR="00210756" w:rsidRDefault="00210756" w:rsidP="004370DF">
            <w:pPr>
              <w:pStyle w:val="Prrafodelista"/>
              <w:numPr>
                <w:ilvl w:val="2"/>
                <w:numId w:val="6"/>
              </w:numPr>
              <w:jc w:val="both"/>
              <w:rPr>
                <w:sz w:val="20"/>
                <w:lang w:val="es-ES_tradnl"/>
              </w:rPr>
            </w:pPr>
            <w:r>
              <w:rPr>
                <w:sz w:val="20"/>
                <w:lang w:val="es-ES_tradnl"/>
              </w:rPr>
              <w:t>Acabados</w:t>
            </w:r>
          </w:p>
          <w:p w:rsidR="00210756" w:rsidRDefault="00210756" w:rsidP="00210756">
            <w:pPr>
              <w:pStyle w:val="Prrafodelista"/>
              <w:ind w:left="502"/>
              <w:jc w:val="both"/>
              <w:rPr>
                <w:sz w:val="20"/>
                <w:lang w:val="es-ES_tradnl"/>
              </w:rPr>
            </w:pPr>
          </w:p>
          <w:p w:rsidR="00210756" w:rsidRPr="00210756" w:rsidRDefault="00210756" w:rsidP="004370DF">
            <w:pPr>
              <w:pStyle w:val="Prrafodelista"/>
              <w:numPr>
                <w:ilvl w:val="1"/>
                <w:numId w:val="6"/>
              </w:numPr>
              <w:jc w:val="both"/>
              <w:rPr>
                <w:sz w:val="20"/>
                <w:lang w:val="es-ES_tradnl"/>
              </w:rPr>
            </w:pPr>
            <w:r w:rsidRPr="00210756">
              <w:rPr>
                <w:sz w:val="20"/>
                <w:lang w:val="es-ES_tradnl"/>
              </w:rPr>
              <w:t>Ensamble de madera</w:t>
            </w:r>
          </w:p>
          <w:p w:rsidR="00210756" w:rsidRPr="00210756" w:rsidRDefault="00210756" w:rsidP="00210756">
            <w:pPr>
              <w:pStyle w:val="Prrafodelista"/>
              <w:ind w:left="502"/>
              <w:jc w:val="both"/>
              <w:rPr>
                <w:sz w:val="20"/>
                <w:lang w:val="es-ES_tradnl"/>
              </w:rPr>
            </w:pPr>
            <w:r>
              <w:rPr>
                <w:sz w:val="20"/>
                <w:lang w:val="es-ES_tradnl"/>
              </w:rPr>
              <w:t xml:space="preserve">1.8.1 Estructura de madera </w:t>
            </w:r>
          </w:p>
        </w:tc>
        <w:tc>
          <w:tcPr>
            <w:tcW w:w="3060" w:type="dxa"/>
            <w:tcBorders>
              <w:top w:val="single" w:sz="4" w:space="0" w:color="auto"/>
            </w:tcBorders>
          </w:tcPr>
          <w:p w:rsidR="00981732" w:rsidRDefault="00981732" w:rsidP="0007364B">
            <w:pPr>
              <w:widowControl w:val="0"/>
              <w:autoSpaceDE w:val="0"/>
              <w:autoSpaceDN w:val="0"/>
              <w:adjustRightInd w:val="0"/>
              <w:spacing w:before="14" w:line="230" w:lineRule="exact"/>
              <w:rPr>
                <w:rFonts w:cs="Arial"/>
                <w:b/>
                <w:sz w:val="20"/>
              </w:rPr>
            </w:pPr>
            <w:r w:rsidRPr="00AA4474">
              <w:rPr>
                <w:rFonts w:cs="Arial"/>
                <w:b/>
                <w:sz w:val="20"/>
              </w:rPr>
              <w:t>Teorización:</w:t>
            </w:r>
          </w:p>
          <w:p w:rsidR="00705C57" w:rsidRPr="00981732" w:rsidRDefault="00981732" w:rsidP="0007364B">
            <w:pPr>
              <w:widowControl w:val="0"/>
              <w:autoSpaceDE w:val="0"/>
              <w:autoSpaceDN w:val="0"/>
              <w:adjustRightInd w:val="0"/>
              <w:spacing w:before="14" w:line="230" w:lineRule="exact"/>
              <w:rPr>
                <w:rFonts w:cs="Arial"/>
                <w:b/>
                <w:sz w:val="20"/>
              </w:rPr>
            </w:pPr>
            <w:r w:rsidRPr="00AB0AA9">
              <w:rPr>
                <w:rFonts w:cs="Arial"/>
                <w:sz w:val="20"/>
              </w:rPr>
              <w:t>El instructor explicará y demostrará el uso adecuado de las herramientas y maquinaria de acuerdo a las características de uso como son de trazo, de corte y de acabados.</w:t>
            </w:r>
          </w:p>
          <w:p w:rsidR="000C0BFC" w:rsidRDefault="00613D49" w:rsidP="004370DF">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4370DF">
              <w:rPr>
                <w:rFonts w:cs="Arial"/>
                <w:sz w:val="20"/>
              </w:rPr>
              <w:t>El instructor explicará y demostrará los materiales básicos necesario</w:t>
            </w:r>
            <w:r w:rsidR="004713BC">
              <w:rPr>
                <w:rFonts w:cs="Arial"/>
                <w:sz w:val="20"/>
              </w:rPr>
              <w:t>s para la elaboración de instrumentos</w:t>
            </w:r>
            <w:r w:rsidRPr="004370DF">
              <w:rPr>
                <w:rFonts w:cs="Arial"/>
                <w:sz w:val="20"/>
              </w:rPr>
              <w:t xml:space="preserve"> de madera, entre ellos están la materia prima e insumos, aclarando dudas conforme se vayan presentando.</w:t>
            </w:r>
          </w:p>
          <w:p w:rsidR="000C0BFC" w:rsidRDefault="00997B8A" w:rsidP="00981732">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981732">
              <w:rPr>
                <w:rFonts w:cs="Arial"/>
                <w:sz w:val="20"/>
              </w:rPr>
              <w:t xml:space="preserve">El instructor explicará la importancia del manejo de seguridad e higiene personal laboral para prevenir los accidentes utilizando la vestimenta adecuada, así como las zonas de riesgo, señalizaciones, área de trabajo, limpieza, adecuación de la maquinaria, aclarando dudas en caso de existir </w:t>
            </w:r>
          </w:p>
          <w:p w:rsidR="00212B2D" w:rsidRPr="00981732" w:rsidRDefault="00212B2D" w:rsidP="00212B2D">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Pr>
                <w:rFonts w:cs="Arial"/>
                <w:sz w:val="20"/>
              </w:rPr>
              <w:t>El instructor explicará el procedimiento para elegir la materia prima, uso correcto de la maquinaria, labrado de madera, uniones y acabado, así como el ensamble de la madera.</w:t>
            </w:r>
          </w:p>
          <w:p w:rsidR="00952C1F" w:rsidRPr="00177D3E" w:rsidRDefault="00952C1F" w:rsidP="00A9511B">
            <w:pPr>
              <w:pStyle w:val="Prrafodelista"/>
              <w:widowControl w:val="0"/>
              <w:autoSpaceDE w:val="0"/>
              <w:autoSpaceDN w:val="0"/>
              <w:adjustRightInd w:val="0"/>
              <w:spacing w:before="14" w:line="230" w:lineRule="exact"/>
              <w:ind w:left="261"/>
              <w:rPr>
                <w:rFonts w:cs="Arial"/>
                <w:sz w:val="20"/>
              </w:rPr>
            </w:pPr>
          </w:p>
          <w:p w:rsidR="004A7B68" w:rsidRPr="00AA4474" w:rsidRDefault="004A7B68" w:rsidP="004370DF">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07364B" w:rsidRDefault="0007364B" w:rsidP="0007364B">
            <w:pPr>
              <w:widowControl w:val="0"/>
              <w:autoSpaceDE w:val="0"/>
              <w:autoSpaceDN w:val="0"/>
              <w:adjustRightInd w:val="0"/>
              <w:spacing w:line="242" w:lineRule="exact"/>
              <w:ind w:left="63" w:right="-20"/>
              <w:rPr>
                <w:rFonts w:cs="Arial"/>
                <w:sz w:val="20"/>
              </w:rPr>
            </w:pPr>
          </w:p>
          <w:p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Sierra circular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Caladora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Roto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Rebajadora eléctrica</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eléctrico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de mano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Lijadora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Serrucho</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Fluxómetro</w:t>
            </w:r>
          </w:p>
          <w:p w:rsidR="0007364B" w:rsidRPr="0007364B" w:rsidRDefault="0007364B" w:rsidP="0007364B">
            <w:pPr>
              <w:widowControl w:val="0"/>
              <w:autoSpaceDE w:val="0"/>
              <w:autoSpaceDN w:val="0"/>
              <w:adjustRightInd w:val="0"/>
              <w:spacing w:line="242" w:lineRule="exact"/>
              <w:ind w:right="-20"/>
              <w:rPr>
                <w:rFonts w:cs="Arial"/>
                <w:sz w:val="20"/>
              </w:rPr>
            </w:pPr>
            <w:r w:rsidRPr="0007364B">
              <w:rPr>
                <w:rFonts w:cs="Arial"/>
                <w:sz w:val="20"/>
              </w:rPr>
              <w:t>Escuadra</w:t>
            </w:r>
          </w:p>
          <w:p w:rsidR="0007364B" w:rsidRPr="00E01B6B" w:rsidRDefault="00F57CB8" w:rsidP="0007364B">
            <w:pPr>
              <w:widowControl w:val="0"/>
              <w:autoSpaceDE w:val="0"/>
              <w:autoSpaceDN w:val="0"/>
              <w:adjustRightInd w:val="0"/>
              <w:spacing w:line="242" w:lineRule="exact"/>
              <w:ind w:left="63" w:right="-20"/>
              <w:rPr>
                <w:rFonts w:cs="Arial"/>
                <w:sz w:val="20"/>
              </w:rPr>
            </w:pPr>
            <w:r>
              <w:rPr>
                <w:rFonts w:cs="Arial"/>
                <w:sz w:val="20"/>
              </w:rPr>
              <w:t xml:space="preserve"> </w:t>
            </w:r>
          </w:p>
        </w:tc>
        <w:tc>
          <w:tcPr>
            <w:tcW w:w="3600" w:type="dxa"/>
            <w:tcBorders>
              <w:top w:val="single" w:sz="4" w:space="0" w:color="auto"/>
            </w:tcBorders>
          </w:tcPr>
          <w:p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47166" w:rsidRDefault="00647166" w:rsidP="004A7B68">
            <w:pPr>
              <w:jc w:val="center"/>
              <w:rPr>
                <w:lang w:val="es-ES_tradnl"/>
              </w:rPr>
            </w:pPr>
          </w:p>
        </w:tc>
      </w:tr>
      <w:tr w:rsidR="004370DF" w:rsidTr="00D74143">
        <w:tc>
          <w:tcPr>
            <w:tcW w:w="3402" w:type="dxa"/>
            <w:tcBorders>
              <w:bottom w:val="single" w:sz="4" w:space="0" w:color="auto"/>
            </w:tcBorders>
            <w:shd w:val="clear" w:color="auto" w:fill="00B050"/>
            <w:vAlign w:val="center"/>
          </w:tcPr>
          <w:p w:rsidR="004370DF" w:rsidRDefault="004370DF" w:rsidP="00D74143">
            <w:pPr>
              <w:rPr>
                <w:b/>
                <w:lang w:val="es-ES_tradnl"/>
              </w:rPr>
            </w:pPr>
            <w:r>
              <w:rPr>
                <w:b/>
                <w:lang w:val="es-ES_tradnl"/>
              </w:rPr>
              <w:lastRenderedPageBreak/>
              <w:t>NOMBRE DE LA UNIDAD:</w:t>
            </w:r>
          </w:p>
        </w:tc>
        <w:tc>
          <w:tcPr>
            <w:tcW w:w="11396" w:type="dxa"/>
            <w:gridSpan w:val="5"/>
            <w:tcBorders>
              <w:bottom w:val="single" w:sz="4" w:space="0" w:color="auto"/>
            </w:tcBorders>
            <w:vAlign w:val="center"/>
          </w:tcPr>
          <w:p w:rsidR="004370DF" w:rsidRPr="004713BC" w:rsidRDefault="00E37888" w:rsidP="004713BC">
            <w:r w:rsidRPr="00160C86">
              <w:rPr>
                <w:b/>
              </w:rPr>
              <w:t>INTRODUCCIÓN A LA LAUDERIA Y CONCEPTOS BÁSICOS DE LA CARPINTERÍA</w:t>
            </w:r>
          </w:p>
        </w:tc>
      </w:tr>
      <w:tr w:rsidR="004370DF" w:rsidTr="00D74143">
        <w:trPr>
          <w:trHeight w:val="70"/>
        </w:trPr>
        <w:tc>
          <w:tcPr>
            <w:tcW w:w="3402" w:type="dxa"/>
            <w:tcBorders>
              <w:left w:val="nil"/>
              <w:bottom w:val="single" w:sz="4" w:space="0" w:color="auto"/>
            </w:tcBorders>
            <w:shd w:val="clear" w:color="auto" w:fill="00B050"/>
            <w:vAlign w:val="center"/>
          </w:tcPr>
          <w:p w:rsidR="004370DF" w:rsidRDefault="004370DF" w:rsidP="00D74143">
            <w:pPr>
              <w:rPr>
                <w:b/>
                <w:sz w:val="6"/>
                <w:lang w:val="es-ES_tradnl"/>
              </w:rPr>
            </w:pPr>
          </w:p>
        </w:tc>
        <w:tc>
          <w:tcPr>
            <w:tcW w:w="11396" w:type="dxa"/>
            <w:gridSpan w:val="5"/>
            <w:tcBorders>
              <w:bottom w:val="single" w:sz="4" w:space="0" w:color="auto"/>
              <w:right w:val="nil"/>
            </w:tcBorders>
            <w:vAlign w:val="center"/>
          </w:tcPr>
          <w:p w:rsidR="004370DF" w:rsidRDefault="004370DF" w:rsidP="00D74143">
            <w:pPr>
              <w:rPr>
                <w:b/>
                <w:sz w:val="6"/>
                <w:lang w:val="es-ES_tradnl"/>
              </w:rPr>
            </w:pPr>
          </w:p>
        </w:tc>
      </w:tr>
      <w:tr w:rsidR="004370DF" w:rsidTr="00D74143">
        <w:tc>
          <w:tcPr>
            <w:tcW w:w="3402" w:type="dxa"/>
            <w:tcBorders>
              <w:bottom w:val="single" w:sz="4" w:space="0" w:color="auto"/>
            </w:tcBorders>
            <w:shd w:val="clear" w:color="auto" w:fill="00B050"/>
            <w:vAlign w:val="center"/>
          </w:tcPr>
          <w:p w:rsidR="004370DF" w:rsidRDefault="004370DF" w:rsidP="00D74143">
            <w:pPr>
              <w:rPr>
                <w:b/>
                <w:lang w:val="es-ES_tradnl"/>
              </w:rPr>
            </w:pPr>
            <w:r>
              <w:rPr>
                <w:b/>
                <w:lang w:val="es-ES_tradnl"/>
              </w:rPr>
              <w:t>PROPÓSITO:</w:t>
            </w:r>
          </w:p>
        </w:tc>
        <w:tc>
          <w:tcPr>
            <w:tcW w:w="11396" w:type="dxa"/>
            <w:gridSpan w:val="5"/>
            <w:tcBorders>
              <w:bottom w:val="single" w:sz="4" w:space="0" w:color="auto"/>
            </w:tcBorders>
            <w:vAlign w:val="center"/>
          </w:tcPr>
          <w:p w:rsidR="004370DF" w:rsidRPr="00A9511B" w:rsidRDefault="004370DF" w:rsidP="00D74143">
            <w:pPr>
              <w:rPr>
                <w:sz w:val="20"/>
                <w:lang w:val="es-ES_tradnl"/>
              </w:rPr>
            </w:pPr>
            <w:r w:rsidRPr="002D6454">
              <w:rPr>
                <w:sz w:val="20"/>
                <w:lang w:val="es-ES_tradnl"/>
              </w:rPr>
              <w:t>Al finalizar la unidad el participante identificará el equipo y las herramientas requeridos en la elaboración de muebles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4370DF" w:rsidTr="00D7414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D74143">
            <w:pPr>
              <w:pStyle w:val="Ttulo4"/>
            </w:pPr>
          </w:p>
          <w:p w:rsidR="004370DF" w:rsidRDefault="004370DF" w:rsidP="00D7414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D7414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D7414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D7414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370DF" w:rsidRDefault="004370DF" w:rsidP="00D74143">
            <w:pPr>
              <w:jc w:val="center"/>
              <w:rPr>
                <w:b/>
                <w:lang w:val="es-ES_tradnl"/>
              </w:rPr>
            </w:pPr>
            <w:r>
              <w:rPr>
                <w:b/>
                <w:lang w:val="es-ES_tradnl"/>
              </w:rPr>
              <w:t>TIEMPO</w:t>
            </w:r>
          </w:p>
        </w:tc>
      </w:tr>
      <w:tr w:rsidR="004370DF" w:rsidTr="00D74143">
        <w:trPr>
          <w:cantSplit/>
          <w:trHeight w:val="7793"/>
        </w:trPr>
        <w:tc>
          <w:tcPr>
            <w:tcW w:w="3638" w:type="dxa"/>
            <w:gridSpan w:val="2"/>
            <w:tcBorders>
              <w:top w:val="single" w:sz="4" w:space="0" w:color="auto"/>
            </w:tcBorders>
          </w:tcPr>
          <w:p w:rsidR="004370DF" w:rsidRDefault="004370DF" w:rsidP="00D74143">
            <w:pPr>
              <w:jc w:val="both"/>
              <w:rPr>
                <w:b/>
                <w:sz w:val="20"/>
                <w:lang w:val="es-ES_tradnl"/>
              </w:rPr>
            </w:pPr>
          </w:p>
          <w:p w:rsidR="004370DF" w:rsidRPr="00210756" w:rsidRDefault="004370DF" w:rsidP="00D74143">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5869A2" w:rsidRPr="0007364B" w:rsidRDefault="005869A2" w:rsidP="005869A2">
            <w:pPr>
              <w:widowControl w:val="0"/>
              <w:autoSpaceDE w:val="0"/>
              <w:autoSpaceDN w:val="0"/>
              <w:adjustRightInd w:val="0"/>
              <w:spacing w:before="14" w:line="230" w:lineRule="exact"/>
              <w:ind w:left="119"/>
              <w:rPr>
                <w:rFonts w:cs="Arial"/>
                <w:sz w:val="20"/>
              </w:rPr>
            </w:pPr>
          </w:p>
          <w:p w:rsidR="005869A2" w:rsidRPr="00F57CB8" w:rsidRDefault="005869A2" w:rsidP="005869A2">
            <w:pPr>
              <w:widowControl w:val="0"/>
              <w:autoSpaceDE w:val="0"/>
              <w:autoSpaceDN w:val="0"/>
              <w:adjustRightInd w:val="0"/>
              <w:spacing w:before="14" w:line="230" w:lineRule="exact"/>
              <w:rPr>
                <w:rFonts w:cs="Arial"/>
                <w:b/>
                <w:sz w:val="20"/>
              </w:rPr>
            </w:pPr>
            <w:r w:rsidRPr="00AA4474">
              <w:rPr>
                <w:rFonts w:cs="Arial"/>
                <w:b/>
                <w:sz w:val="20"/>
              </w:rPr>
              <w:t>Ejercitación:</w:t>
            </w:r>
          </w:p>
          <w:p w:rsidR="005869A2" w:rsidRDefault="005869A2" w:rsidP="005869A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Pr>
                <w:rFonts w:cs="Arial"/>
                <w:sz w:val="20"/>
              </w:rPr>
              <w:t xml:space="preserve"> clasificar los materiales y la manera de mantener la seguridad e higiene en el área de trabajo.</w:t>
            </w:r>
          </w:p>
          <w:p w:rsidR="002A3762" w:rsidRPr="00017D04" w:rsidRDefault="005869A2" w:rsidP="004370DF">
            <w:pPr>
              <w:pStyle w:val="Prrafodelista"/>
              <w:widowControl w:val="0"/>
              <w:numPr>
                <w:ilvl w:val="0"/>
                <w:numId w:val="2"/>
              </w:numPr>
              <w:autoSpaceDE w:val="0"/>
              <w:autoSpaceDN w:val="0"/>
              <w:adjustRightInd w:val="0"/>
              <w:spacing w:before="14" w:line="230" w:lineRule="exact"/>
              <w:ind w:left="261" w:right="-34"/>
              <w:rPr>
                <w:rFonts w:cs="Arial"/>
                <w:b/>
                <w:sz w:val="20"/>
              </w:rPr>
            </w:pPr>
            <w:r>
              <w:rPr>
                <w:rFonts w:cs="Arial"/>
                <w:sz w:val="20"/>
              </w:rPr>
              <w:t>El instructor dividirá al grupo en</w:t>
            </w:r>
            <w:r w:rsidRPr="00EA33CD">
              <w:rPr>
                <w:rFonts w:cs="Arial"/>
                <w:sz w:val="20"/>
              </w:rPr>
              <w:t xml:space="preserve"> equipos de cuatro personas </w:t>
            </w:r>
            <w:r>
              <w:rPr>
                <w:rFonts w:cs="Arial"/>
                <w:sz w:val="20"/>
              </w:rPr>
              <w:t>para que describan</w:t>
            </w:r>
            <w:r w:rsidRPr="00EA33CD">
              <w:rPr>
                <w:rFonts w:cs="Arial"/>
                <w:sz w:val="20"/>
              </w:rPr>
              <w:t xml:space="preserve"> las herramientas y maquinarias,</w:t>
            </w:r>
            <w:r>
              <w:rPr>
                <w:rFonts w:cs="Arial"/>
                <w:sz w:val="20"/>
              </w:rPr>
              <w:t xml:space="preserve"> y aclarará posibles dudas.</w:t>
            </w:r>
          </w:p>
          <w:p w:rsidR="002A3762" w:rsidRPr="003D036E" w:rsidRDefault="003D036E" w:rsidP="004370DF">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Pr>
                <w:rFonts w:cs="Arial"/>
                <w:sz w:val="20"/>
              </w:rPr>
              <w:t>El instructor formará equipos para describir las materias primas y materiales necesa</w:t>
            </w:r>
            <w:r w:rsidR="00E37888">
              <w:rPr>
                <w:rFonts w:cs="Arial"/>
                <w:sz w:val="20"/>
              </w:rPr>
              <w:t xml:space="preserve">rios en un taller de </w:t>
            </w:r>
            <w:proofErr w:type="spellStart"/>
            <w:r w:rsidR="00E37888">
              <w:rPr>
                <w:rFonts w:cs="Arial"/>
                <w:sz w:val="20"/>
              </w:rPr>
              <w:t>lauderí</w:t>
            </w:r>
            <w:r w:rsidR="004713BC">
              <w:rPr>
                <w:rFonts w:cs="Arial"/>
                <w:sz w:val="20"/>
              </w:rPr>
              <w:t>a</w:t>
            </w:r>
            <w:proofErr w:type="spellEnd"/>
            <w:r>
              <w:rPr>
                <w:rFonts w:cs="Arial"/>
                <w:sz w:val="20"/>
              </w:rPr>
              <w:t>, preguntando en caso de existir dudas.</w:t>
            </w:r>
          </w:p>
          <w:p w:rsidR="003D036E" w:rsidRPr="005869A2" w:rsidRDefault="003D036E" w:rsidP="004370DF">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Pr>
                <w:rFonts w:cs="Arial"/>
                <w:sz w:val="20"/>
              </w:rPr>
              <w:t>El instructor pedirá que por parejas identifiquen que cada compañero porte la vestimenta adecuada para trab</w:t>
            </w:r>
            <w:r w:rsidR="00E37888">
              <w:rPr>
                <w:rFonts w:cs="Arial"/>
                <w:sz w:val="20"/>
              </w:rPr>
              <w:t xml:space="preserve">ajar en un taller de </w:t>
            </w:r>
            <w:proofErr w:type="spellStart"/>
            <w:r w:rsidR="00E37888">
              <w:rPr>
                <w:rFonts w:cs="Arial"/>
                <w:sz w:val="20"/>
              </w:rPr>
              <w:t>lauderí</w:t>
            </w:r>
            <w:r w:rsidR="004713BC">
              <w:rPr>
                <w:rFonts w:cs="Arial"/>
                <w:sz w:val="20"/>
              </w:rPr>
              <w:t>a</w:t>
            </w:r>
            <w:proofErr w:type="spellEnd"/>
            <w:r>
              <w:rPr>
                <w:rFonts w:cs="Arial"/>
                <w:sz w:val="20"/>
              </w:rPr>
              <w:t>, asimismo revisará que cada uno cumpla con las medidas de seguridad e higiene en el  área de trabajo, maquinaria y mobiliario. Preguntar en caso de existir dudas.</w:t>
            </w:r>
          </w:p>
          <w:p w:rsidR="004370DF" w:rsidRPr="005869A2" w:rsidRDefault="004370DF" w:rsidP="005869A2">
            <w:pPr>
              <w:pStyle w:val="Prrafodelista"/>
              <w:widowControl w:val="0"/>
              <w:autoSpaceDE w:val="0"/>
              <w:autoSpaceDN w:val="0"/>
              <w:adjustRightInd w:val="0"/>
              <w:spacing w:before="14" w:line="230" w:lineRule="exact"/>
              <w:ind w:left="360"/>
              <w:jc w:val="both"/>
              <w:rPr>
                <w:rFonts w:cs="Arial"/>
                <w:b/>
                <w:sz w:val="20"/>
              </w:rPr>
            </w:pPr>
          </w:p>
        </w:tc>
        <w:tc>
          <w:tcPr>
            <w:tcW w:w="2700" w:type="dxa"/>
            <w:tcBorders>
              <w:top w:val="single" w:sz="4" w:space="0" w:color="auto"/>
            </w:tcBorders>
          </w:tcPr>
          <w:p w:rsidR="004370DF" w:rsidRDefault="004370DF" w:rsidP="00D74143">
            <w:pPr>
              <w:widowControl w:val="0"/>
              <w:autoSpaceDE w:val="0"/>
              <w:autoSpaceDN w:val="0"/>
              <w:adjustRightInd w:val="0"/>
              <w:spacing w:line="242" w:lineRule="exact"/>
              <w:ind w:left="63" w:right="-20"/>
              <w:rPr>
                <w:rFonts w:cs="Arial"/>
                <w:sz w:val="20"/>
              </w:rPr>
            </w:pPr>
          </w:p>
          <w:p w:rsidR="004370DF" w:rsidRPr="00E01B6B" w:rsidRDefault="004370DF" w:rsidP="002A3762">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4370DF" w:rsidRPr="00AA4474" w:rsidRDefault="004370DF" w:rsidP="00D74143">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4370DF" w:rsidRDefault="004370DF" w:rsidP="00D74143">
            <w:pPr>
              <w:jc w:val="center"/>
              <w:rPr>
                <w:lang w:val="es-ES_tradnl"/>
              </w:rPr>
            </w:pPr>
          </w:p>
        </w:tc>
      </w:tr>
    </w:tbl>
    <w:p w:rsidR="004370DF" w:rsidRDefault="004370DF" w:rsidP="005869A2">
      <w:pPr>
        <w:rPr>
          <w:rFonts w:ascii="Arial Rounded MT Bold" w:hAnsi="Arial Rounded MT Bold"/>
          <w:b/>
          <w:spacing w:val="80"/>
          <w:sz w:val="36"/>
          <w:lang w:val="es-ES_tradnl"/>
        </w:rPr>
      </w:pPr>
    </w:p>
    <w:p w:rsidR="004370DF" w:rsidRDefault="004370DF" w:rsidP="00CD4938">
      <w:pPr>
        <w:jc w:val="center"/>
        <w:rPr>
          <w:rFonts w:ascii="Arial Rounded MT Bold" w:hAnsi="Arial Rounded MT Bold"/>
          <w:b/>
          <w:spacing w:val="80"/>
          <w:sz w:val="3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69A2" w:rsidTr="00D74143">
        <w:tc>
          <w:tcPr>
            <w:tcW w:w="3402" w:type="dxa"/>
            <w:tcBorders>
              <w:bottom w:val="single" w:sz="4" w:space="0" w:color="auto"/>
            </w:tcBorders>
            <w:shd w:val="clear" w:color="auto" w:fill="00B050"/>
            <w:vAlign w:val="center"/>
          </w:tcPr>
          <w:p w:rsidR="005869A2" w:rsidRDefault="005869A2" w:rsidP="00D74143">
            <w:pPr>
              <w:rPr>
                <w:b/>
                <w:lang w:val="es-ES_tradnl"/>
              </w:rPr>
            </w:pPr>
            <w:r>
              <w:rPr>
                <w:b/>
                <w:lang w:val="es-ES_tradnl"/>
              </w:rPr>
              <w:lastRenderedPageBreak/>
              <w:t>NOMBRE DE LA UNIDAD:</w:t>
            </w:r>
          </w:p>
        </w:tc>
        <w:tc>
          <w:tcPr>
            <w:tcW w:w="11396" w:type="dxa"/>
            <w:gridSpan w:val="5"/>
            <w:tcBorders>
              <w:bottom w:val="single" w:sz="4" w:space="0" w:color="auto"/>
            </w:tcBorders>
            <w:vAlign w:val="center"/>
          </w:tcPr>
          <w:p w:rsidR="005869A2" w:rsidRPr="004713BC" w:rsidRDefault="00E37888" w:rsidP="004713BC">
            <w:r w:rsidRPr="00160C86">
              <w:rPr>
                <w:b/>
              </w:rPr>
              <w:t>INTRODUCCIÓN A LA LAUDERIA Y CONCEPTOS BÁSICOS DE LA CARPINTERÍA</w:t>
            </w:r>
          </w:p>
        </w:tc>
      </w:tr>
      <w:tr w:rsidR="005869A2" w:rsidTr="00D74143">
        <w:trPr>
          <w:trHeight w:val="70"/>
        </w:trPr>
        <w:tc>
          <w:tcPr>
            <w:tcW w:w="3402" w:type="dxa"/>
            <w:tcBorders>
              <w:left w:val="nil"/>
              <w:bottom w:val="single" w:sz="4" w:space="0" w:color="auto"/>
            </w:tcBorders>
            <w:shd w:val="clear" w:color="auto" w:fill="00B050"/>
            <w:vAlign w:val="center"/>
          </w:tcPr>
          <w:p w:rsidR="005869A2" w:rsidRDefault="005869A2" w:rsidP="00D74143">
            <w:pPr>
              <w:rPr>
                <w:b/>
                <w:sz w:val="6"/>
                <w:lang w:val="es-ES_tradnl"/>
              </w:rPr>
            </w:pPr>
          </w:p>
        </w:tc>
        <w:tc>
          <w:tcPr>
            <w:tcW w:w="11396" w:type="dxa"/>
            <w:gridSpan w:val="5"/>
            <w:tcBorders>
              <w:bottom w:val="single" w:sz="4" w:space="0" w:color="auto"/>
              <w:right w:val="nil"/>
            </w:tcBorders>
            <w:vAlign w:val="center"/>
          </w:tcPr>
          <w:p w:rsidR="005869A2" w:rsidRDefault="005869A2" w:rsidP="00D74143">
            <w:pPr>
              <w:rPr>
                <w:b/>
                <w:sz w:val="6"/>
                <w:lang w:val="es-ES_tradnl"/>
              </w:rPr>
            </w:pPr>
          </w:p>
        </w:tc>
      </w:tr>
      <w:tr w:rsidR="005869A2" w:rsidTr="00D74143">
        <w:tc>
          <w:tcPr>
            <w:tcW w:w="3402" w:type="dxa"/>
            <w:tcBorders>
              <w:bottom w:val="single" w:sz="4" w:space="0" w:color="auto"/>
            </w:tcBorders>
            <w:shd w:val="clear" w:color="auto" w:fill="00B050"/>
            <w:vAlign w:val="center"/>
          </w:tcPr>
          <w:p w:rsidR="005869A2" w:rsidRDefault="005869A2" w:rsidP="00D74143">
            <w:pPr>
              <w:rPr>
                <w:b/>
                <w:lang w:val="es-ES_tradnl"/>
              </w:rPr>
            </w:pPr>
            <w:r>
              <w:rPr>
                <w:b/>
                <w:lang w:val="es-ES_tradnl"/>
              </w:rPr>
              <w:t>PROPÓSITO:</w:t>
            </w:r>
          </w:p>
        </w:tc>
        <w:tc>
          <w:tcPr>
            <w:tcW w:w="11396" w:type="dxa"/>
            <w:gridSpan w:val="5"/>
            <w:tcBorders>
              <w:bottom w:val="single" w:sz="4" w:space="0" w:color="auto"/>
            </w:tcBorders>
            <w:vAlign w:val="center"/>
          </w:tcPr>
          <w:p w:rsidR="005869A2" w:rsidRPr="00A9511B" w:rsidRDefault="005869A2" w:rsidP="00D74143">
            <w:pPr>
              <w:rPr>
                <w:sz w:val="20"/>
                <w:lang w:val="es-ES_tradnl"/>
              </w:rPr>
            </w:pPr>
            <w:r w:rsidRPr="002D6454">
              <w:rPr>
                <w:sz w:val="20"/>
                <w:lang w:val="es-ES_tradnl"/>
              </w:rPr>
              <w:t>Al finalizar la unidad el participante identificará el equipo y las herramientas requeri</w:t>
            </w:r>
            <w:r w:rsidR="004713BC">
              <w:rPr>
                <w:sz w:val="20"/>
                <w:lang w:val="es-ES_tradnl"/>
              </w:rPr>
              <w:t>dos en la elaboración de instrumentos musicales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5869A2" w:rsidTr="00D7414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D74143">
            <w:pPr>
              <w:pStyle w:val="Ttulo4"/>
            </w:pPr>
          </w:p>
          <w:p w:rsidR="005869A2" w:rsidRDefault="005869A2" w:rsidP="00D7414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D7414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D7414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D7414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5869A2" w:rsidRDefault="005869A2" w:rsidP="00D74143">
            <w:pPr>
              <w:jc w:val="center"/>
              <w:rPr>
                <w:b/>
                <w:lang w:val="es-ES_tradnl"/>
              </w:rPr>
            </w:pPr>
            <w:r>
              <w:rPr>
                <w:b/>
                <w:lang w:val="es-ES_tradnl"/>
              </w:rPr>
              <w:t>TIEMPO</w:t>
            </w:r>
          </w:p>
        </w:tc>
      </w:tr>
      <w:tr w:rsidR="005869A2" w:rsidTr="00D74143">
        <w:trPr>
          <w:cantSplit/>
          <w:trHeight w:val="7793"/>
        </w:trPr>
        <w:tc>
          <w:tcPr>
            <w:tcW w:w="3638" w:type="dxa"/>
            <w:gridSpan w:val="2"/>
            <w:tcBorders>
              <w:top w:val="single" w:sz="4" w:space="0" w:color="auto"/>
            </w:tcBorders>
          </w:tcPr>
          <w:p w:rsidR="005869A2" w:rsidRDefault="005869A2" w:rsidP="00D74143">
            <w:pPr>
              <w:jc w:val="both"/>
              <w:rPr>
                <w:b/>
                <w:sz w:val="20"/>
                <w:lang w:val="es-ES_tradnl"/>
              </w:rPr>
            </w:pPr>
          </w:p>
          <w:p w:rsidR="005869A2" w:rsidRPr="00210756" w:rsidRDefault="005869A2" w:rsidP="00D74143">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5869A2" w:rsidRDefault="005869A2" w:rsidP="00D74143">
            <w:pPr>
              <w:widowControl w:val="0"/>
              <w:autoSpaceDE w:val="0"/>
              <w:autoSpaceDN w:val="0"/>
              <w:adjustRightInd w:val="0"/>
              <w:spacing w:before="14" w:line="230" w:lineRule="exact"/>
              <w:rPr>
                <w:rFonts w:cs="Arial"/>
                <w:b/>
                <w:sz w:val="20"/>
              </w:rPr>
            </w:pPr>
          </w:p>
          <w:p w:rsidR="005869A2" w:rsidRDefault="005869A2" w:rsidP="00D74143">
            <w:pPr>
              <w:widowControl w:val="0"/>
              <w:autoSpaceDE w:val="0"/>
              <w:autoSpaceDN w:val="0"/>
              <w:adjustRightInd w:val="0"/>
              <w:spacing w:before="14" w:line="230" w:lineRule="exact"/>
              <w:rPr>
                <w:rFonts w:cs="Arial"/>
                <w:b/>
                <w:sz w:val="20"/>
              </w:rPr>
            </w:pPr>
            <w:r w:rsidRPr="00AA4474">
              <w:rPr>
                <w:rFonts w:cs="Arial"/>
                <w:b/>
                <w:sz w:val="20"/>
              </w:rPr>
              <w:t>Reflexión:</w:t>
            </w:r>
          </w:p>
          <w:p w:rsidR="00900CEA" w:rsidRDefault="00900CEA" w:rsidP="00D74143">
            <w:pPr>
              <w:widowControl w:val="0"/>
              <w:autoSpaceDE w:val="0"/>
              <w:autoSpaceDN w:val="0"/>
              <w:adjustRightInd w:val="0"/>
              <w:spacing w:before="14" w:line="230" w:lineRule="exact"/>
              <w:rPr>
                <w:rFonts w:cs="Arial"/>
                <w:b/>
                <w:sz w:val="20"/>
              </w:rPr>
            </w:pPr>
          </w:p>
          <w:p w:rsidR="002D77AF" w:rsidRDefault="005869A2" w:rsidP="00900CEA">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 través de preguntas y respuestas, los participantes aclararán las dudas acerca de los temas vistos.</w:t>
            </w:r>
          </w:p>
          <w:p w:rsidR="005869A2" w:rsidRPr="002D77AF" w:rsidRDefault="005869A2" w:rsidP="00900CEA">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Aplicación de la evaluación para verificar los conocimientos adquiridos</w:t>
            </w:r>
          </w:p>
          <w:p w:rsidR="005869A2" w:rsidRPr="005869A2" w:rsidRDefault="005869A2" w:rsidP="002D77AF">
            <w:pPr>
              <w:pStyle w:val="Prrafodelista"/>
              <w:widowControl w:val="0"/>
              <w:numPr>
                <w:ilvl w:val="0"/>
                <w:numId w:val="4"/>
              </w:numPr>
              <w:autoSpaceDE w:val="0"/>
              <w:autoSpaceDN w:val="0"/>
              <w:adjustRightInd w:val="0"/>
              <w:spacing w:before="14" w:line="230" w:lineRule="exact"/>
              <w:ind w:left="-22" w:firstLine="22"/>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submódulo</w:t>
            </w:r>
            <w:proofErr w:type="spellEnd"/>
            <w:r>
              <w:rPr>
                <w:rFonts w:cs="Arial"/>
                <w:sz w:val="20"/>
              </w:rPr>
              <w:t>.</w:t>
            </w:r>
          </w:p>
        </w:tc>
        <w:tc>
          <w:tcPr>
            <w:tcW w:w="2700" w:type="dxa"/>
            <w:tcBorders>
              <w:top w:val="single" w:sz="4" w:space="0" w:color="auto"/>
            </w:tcBorders>
          </w:tcPr>
          <w:p w:rsidR="005869A2" w:rsidRDefault="005869A2" w:rsidP="00D74143">
            <w:pPr>
              <w:widowControl w:val="0"/>
              <w:autoSpaceDE w:val="0"/>
              <w:autoSpaceDN w:val="0"/>
              <w:adjustRightInd w:val="0"/>
              <w:spacing w:line="242" w:lineRule="exact"/>
              <w:ind w:left="63" w:right="-20"/>
              <w:rPr>
                <w:rFonts w:cs="Arial"/>
                <w:sz w:val="20"/>
              </w:rPr>
            </w:pPr>
          </w:p>
          <w:p w:rsidR="005869A2" w:rsidRPr="00E01B6B" w:rsidRDefault="005869A2" w:rsidP="00D74143">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5869A2" w:rsidRPr="00AA4474" w:rsidRDefault="005869A2" w:rsidP="00D74143">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5869A2" w:rsidRDefault="005869A2" w:rsidP="00D74143">
            <w:pPr>
              <w:jc w:val="center"/>
              <w:rPr>
                <w:lang w:val="es-ES_tradnl"/>
              </w:rPr>
            </w:pPr>
          </w:p>
        </w:tc>
      </w:tr>
    </w:tbl>
    <w:p w:rsidR="005869A2" w:rsidRDefault="005869A2" w:rsidP="00CD4938">
      <w:pPr>
        <w:jc w:val="center"/>
        <w:rPr>
          <w:rFonts w:ascii="Arial Rounded MT Bold" w:hAnsi="Arial Rounded MT Bold"/>
          <w:b/>
          <w:spacing w:val="80"/>
          <w:sz w:val="36"/>
          <w:lang w:val="es-ES_tradnl"/>
        </w:rPr>
      </w:pPr>
    </w:p>
    <w:p w:rsidR="00981732" w:rsidRDefault="00981732" w:rsidP="00CD4938">
      <w:pPr>
        <w:jc w:val="center"/>
        <w:rPr>
          <w:rFonts w:ascii="Arial Rounded MT Bold" w:hAnsi="Arial Rounded MT Bold"/>
          <w:b/>
          <w:spacing w:val="80"/>
          <w:sz w:val="36"/>
          <w:lang w:val="es-ES_tradnl"/>
        </w:rPr>
      </w:pPr>
    </w:p>
    <w:p w:rsidR="00832321" w:rsidRDefault="00832321" w:rsidP="0083232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FF0094" w:rsidRPr="00E37888" w:rsidTr="00DF5CF1">
        <w:tc>
          <w:tcPr>
            <w:tcW w:w="3402" w:type="dxa"/>
            <w:tcBorders>
              <w:bottom w:val="single" w:sz="4" w:space="0" w:color="auto"/>
            </w:tcBorders>
            <w:shd w:val="clear" w:color="auto" w:fill="00B050"/>
            <w:vAlign w:val="center"/>
          </w:tcPr>
          <w:p w:rsidR="00FF0094" w:rsidRDefault="00FF0094" w:rsidP="00FF0094">
            <w:pPr>
              <w:rPr>
                <w:b/>
                <w:lang w:val="es-ES_tradnl"/>
              </w:rPr>
            </w:pPr>
            <w:r>
              <w:rPr>
                <w:b/>
                <w:lang w:val="es-ES_tradnl"/>
              </w:rPr>
              <w:t>NOMBRE DE LA UNIDAD:</w:t>
            </w:r>
          </w:p>
        </w:tc>
        <w:tc>
          <w:tcPr>
            <w:tcW w:w="11396" w:type="dxa"/>
            <w:gridSpan w:val="5"/>
            <w:tcBorders>
              <w:bottom w:val="single" w:sz="4" w:space="0" w:color="auto"/>
            </w:tcBorders>
          </w:tcPr>
          <w:p w:rsidR="00FF0094" w:rsidRPr="00E37888" w:rsidRDefault="00E37888" w:rsidP="00E37888">
            <w:pPr>
              <w:pStyle w:val="Prrafodelista"/>
              <w:numPr>
                <w:ilvl w:val="0"/>
                <w:numId w:val="6"/>
              </w:numPr>
              <w:rPr>
                <w:rFonts w:cs="Arial"/>
                <w:b/>
                <w:lang w:val="es-ES_tradnl"/>
              </w:rPr>
            </w:pPr>
            <w:r w:rsidRPr="00E37888">
              <w:rPr>
                <w:rFonts w:cs="Arial"/>
                <w:b/>
                <w:lang w:val="es-ES_tradnl"/>
              </w:rPr>
              <w:t>FABRICACIÓN DE INSTRUMENTOS MUSICALES.</w:t>
            </w:r>
          </w:p>
        </w:tc>
      </w:tr>
      <w:tr w:rsidR="00FF0094" w:rsidTr="002800D2">
        <w:tc>
          <w:tcPr>
            <w:tcW w:w="3402" w:type="dxa"/>
            <w:tcBorders>
              <w:left w:val="nil"/>
              <w:bottom w:val="single" w:sz="4" w:space="0" w:color="auto"/>
            </w:tcBorders>
            <w:shd w:val="clear" w:color="auto" w:fill="00B050"/>
            <w:vAlign w:val="center"/>
          </w:tcPr>
          <w:p w:rsidR="00FF0094" w:rsidRDefault="00FF0094" w:rsidP="00FF0094">
            <w:pPr>
              <w:rPr>
                <w:b/>
                <w:sz w:val="6"/>
                <w:lang w:val="es-ES_tradnl"/>
              </w:rPr>
            </w:pPr>
          </w:p>
        </w:tc>
        <w:tc>
          <w:tcPr>
            <w:tcW w:w="11396" w:type="dxa"/>
            <w:gridSpan w:val="5"/>
            <w:tcBorders>
              <w:bottom w:val="single" w:sz="4" w:space="0" w:color="auto"/>
              <w:right w:val="nil"/>
            </w:tcBorders>
            <w:vAlign w:val="center"/>
          </w:tcPr>
          <w:p w:rsidR="00FF0094" w:rsidRDefault="00FF0094" w:rsidP="00FF0094">
            <w:pPr>
              <w:rPr>
                <w:b/>
                <w:sz w:val="6"/>
                <w:lang w:val="es-ES_tradnl"/>
              </w:rPr>
            </w:pPr>
          </w:p>
        </w:tc>
      </w:tr>
      <w:tr w:rsidR="00FF0094" w:rsidTr="002800D2">
        <w:tc>
          <w:tcPr>
            <w:tcW w:w="3402" w:type="dxa"/>
            <w:tcBorders>
              <w:bottom w:val="single" w:sz="4" w:space="0" w:color="auto"/>
            </w:tcBorders>
            <w:shd w:val="clear" w:color="auto" w:fill="00B050"/>
            <w:vAlign w:val="center"/>
          </w:tcPr>
          <w:p w:rsidR="00FF0094" w:rsidRDefault="00FF0094" w:rsidP="00FF0094">
            <w:pPr>
              <w:rPr>
                <w:b/>
                <w:lang w:val="es-ES_tradnl"/>
              </w:rPr>
            </w:pPr>
            <w:r>
              <w:rPr>
                <w:b/>
                <w:lang w:val="es-ES_tradnl"/>
              </w:rPr>
              <w:t>PROPÓSITO:</w:t>
            </w:r>
          </w:p>
        </w:tc>
        <w:tc>
          <w:tcPr>
            <w:tcW w:w="11396" w:type="dxa"/>
            <w:gridSpan w:val="5"/>
            <w:tcBorders>
              <w:bottom w:val="single" w:sz="4" w:space="0" w:color="auto"/>
            </w:tcBorders>
            <w:vAlign w:val="center"/>
          </w:tcPr>
          <w:p w:rsidR="00FF0094" w:rsidRPr="008110B5" w:rsidRDefault="00FF0094" w:rsidP="00FF0094">
            <w:pPr>
              <w:rPr>
                <w:sz w:val="20"/>
                <w:lang w:val="es-ES_tradnl"/>
              </w:rPr>
            </w:pPr>
            <w:r w:rsidRPr="008110B5">
              <w:rPr>
                <w:sz w:val="20"/>
                <w:lang w:val="es-ES_tradnl"/>
              </w:rPr>
              <w:t>Al finalizar la u</w:t>
            </w:r>
            <w:r w:rsidR="00C46963">
              <w:rPr>
                <w:sz w:val="20"/>
                <w:lang w:val="es-ES_tradnl"/>
              </w:rPr>
              <w:t>nidad el participante elaborará</w:t>
            </w:r>
            <w:r w:rsidRPr="008110B5">
              <w:rPr>
                <w:sz w:val="20"/>
                <w:lang w:val="es-ES_tradnl"/>
              </w:rPr>
              <w:t xml:space="preserve"> muebles de madera </w:t>
            </w:r>
            <w:r w:rsidRPr="008110B5">
              <w:rPr>
                <w:rFonts w:ascii="Tahoma" w:hAnsi="Tahoma" w:cs="Tahoma"/>
                <w:sz w:val="20"/>
              </w:rPr>
              <w:t>de acuerdo con la</w:t>
            </w:r>
            <w:r w:rsidR="00121D14">
              <w:rPr>
                <w:rFonts w:ascii="Tahoma" w:hAnsi="Tahoma" w:cs="Tahoma"/>
                <w:sz w:val="20"/>
              </w:rPr>
              <w:t>s características de los instrumentos musicales</w:t>
            </w:r>
            <w:r w:rsidRPr="008110B5">
              <w:rPr>
                <w:rFonts w:ascii="Tahoma" w:hAnsi="Tahoma" w:cs="Tahoma"/>
                <w:sz w:val="20"/>
              </w:rPr>
              <w:t xml:space="preserve"> a elaborar, </w:t>
            </w:r>
            <w:r w:rsidRPr="008110B5">
              <w:rPr>
                <w:sz w:val="20"/>
                <w:lang w:val="es-ES_tradnl"/>
              </w:rPr>
              <w:t>siguiendo las medidas de higiene y seguridad.</w:t>
            </w:r>
          </w:p>
        </w:tc>
      </w:tr>
      <w:tr w:rsidR="00FF0094" w:rsidRPr="001C66BF" w:rsidTr="002800D2">
        <w:trPr>
          <w:trHeight w:val="79"/>
        </w:trPr>
        <w:tc>
          <w:tcPr>
            <w:tcW w:w="3402" w:type="dxa"/>
            <w:tcBorders>
              <w:left w:val="nil"/>
              <w:bottom w:val="single" w:sz="4" w:space="0" w:color="auto"/>
            </w:tcBorders>
          </w:tcPr>
          <w:p w:rsidR="00FF0094" w:rsidRPr="00952C1F" w:rsidRDefault="00FF0094" w:rsidP="00FF0094">
            <w:pPr>
              <w:rPr>
                <w:b/>
                <w:sz w:val="10"/>
              </w:rPr>
            </w:pPr>
          </w:p>
        </w:tc>
        <w:tc>
          <w:tcPr>
            <w:tcW w:w="11396" w:type="dxa"/>
            <w:gridSpan w:val="5"/>
            <w:tcBorders>
              <w:bottom w:val="single" w:sz="4" w:space="0" w:color="auto"/>
              <w:right w:val="nil"/>
            </w:tcBorders>
          </w:tcPr>
          <w:p w:rsidR="00FF0094" w:rsidRPr="00A9511B" w:rsidRDefault="00FF0094" w:rsidP="00FF0094">
            <w:pPr>
              <w:rPr>
                <w:b/>
                <w:sz w:val="20"/>
                <w:lang w:val="es-ES_tradnl"/>
              </w:rPr>
            </w:pPr>
          </w:p>
        </w:tc>
      </w:tr>
      <w:tr w:rsidR="00FF0094" w:rsidTr="002800D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F0094" w:rsidRDefault="00FF0094" w:rsidP="00FF0094">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FF0094" w:rsidRDefault="00FF0094" w:rsidP="00FF0094">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FF0094" w:rsidRDefault="00FF0094" w:rsidP="00FF0094">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FF0094" w:rsidRDefault="00FF0094" w:rsidP="00FF0094">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FF0094" w:rsidRDefault="00FF0094" w:rsidP="00FF0094">
            <w:pPr>
              <w:jc w:val="center"/>
              <w:rPr>
                <w:b/>
                <w:lang w:val="es-ES_tradnl"/>
              </w:rPr>
            </w:pPr>
            <w:r>
              <w:rPr>
                <w:b/>
                <w:lang w:val="es-ES_tradnl"/>
              </w:rPr>
              <w:t>TIEMPO</w:t>
            </w:r>
          </w:p>
        </w:tc>
      </w:tr>
      <w:tr w:rsidR="00FF0094" w:rsidRPr="008110B5" w:rsidTr="002800D2">
        <w:trPr>
          <w:cantSplit/>
          <w:trHeight w:val="7793"/>
        </w:trPr>
        <w:tc>
          <w:tcPr>
            <w:tcW w:w="3638" w:type="dxa"/>
            <w:gridSpan w:val="2"/>
            <w:tcBorders>
              <w:top w:val="single" w:sz="4" w:space="0" w:color="auto"/>
            </w:tcBorders>
          </w:tcPr>
          <w:p w:rsidR="00FF0094" w:rsidRPr="00795888" w:rsidRDefault="00FF0094" w:rsidP="00FF0094">
            <w:pPr>
              <w:rPr>
                <w:rFonts w:cs="Arial"/>
                <w:b/>
                <w:sz w:val="20"/>
                <w:lang w:val="es-ES_tradnl"/>
              </w:rPr>
            </w:pPr>
            <w:r>
              <w:rPr>
                <w:rFonts w:cs="Arial"/>
                <w:b/>
                <w:sz w:val="20"/>
                <w:lang w:val="es-ES_tradnl"/>
              </w:rPr>
              <w:t>2.</w:t>
            </w:r>
            <w:r w:rsidR="00121D14">
              <w:rPr>
                <w:rFonts w:cs="Arial"/>
                <w:b/>
                <w:sz w:val="20"/>
                <w:lang w:val="es-ES_tradnl"/>
              </w:rPr>
              <w:t>1. Violines</w:t>
            </w:r>
          </w:p>
          <w:p w:rsidR="00FF0094" w:rsidRPr="00795888" w:rsidRDefault="00FF0094" w:rsidP="00FF0094">
            <w:pPr>
              <w:rPr>
                <w:rFonts w:cs="Arial"/>
                <w:b/>
                <w:sz w:val="20"/>
                <w:lang w:val="es-ES_tradnl"/>
              </w:rPr>
            </w:pPr>
            <w:r>
              <w:rPr>
                <w:rFonts w:cs="Arial"/>
                <w:sz w:val="20"/>
                <w:lang w:val="es-ES_tradnl"/>
              </w:rPr>
              <w:t>2.1.1.</w:t>
            </w:r>
            <w:r w:rsidRPr="00795888">
              <w:rPr>
                <w:rFonts w:cs="Arial"/>
                <w:sz w:val="20"/>
                <w:lang w:val="es-ES_tradnl"/>
              </w:rPr>
              <w:t>Elección de la Materia prima</w:t>
            </w:r>
          </w:p>
          <w:p w:rsidR="00FF0094" w:rsidRPr="00795888" w:rsidRDefault="00FF0094" w:rsidP="00FF0094">
            <w:pPr>
              <w:rPr>
                <w:rFonts w:cs="Arial"/>
                <w:b/>
                <w:sz w:val="20"/>
                <w:lang w:val="es-ES_tradnl"/>
              </w:rPr>
            </w:pPr>
            <w:r>
              <w:rPr>
                <w:rFonts w:cs="Arial"/>
                <w:sz w:val="20"/>
              </w:rPr>
              <w:t>2.1.2.</w:t>
            </w:r>
            <w:r w:rsidRPr="00795888">
              <w:rPr>
                <w:rFonts w:cs="Arial"/>
                <w:sz w:val="20"/>
              </w:rPr>
              <w:t xml:space="preserve"> Elaboración de los cortes.</w:t>
            </w:r>
          </w:p>
          <w:p w:rsidR="00FF0094" w:rsidRPr="00795888" w:rsidRDefault="00FF0094" w:rsidP="00FF0094">
            <w:pPr>
              <w:rPr>
                <w:rFonts w:cs="Arial"/>
                <w:b/>
                <w:sz w:val="20"/>
                <w:lang w:val="es-ES_tradnl"/>
              </w:rPr>
            </w:pPr>
            <w:r>
              <w:rPr>
                <w:rFonts w:cs="Arial"/>
                <w:sz w:val="20"/>
                <w:lang w:val="es-ES_tradnl"/>
              </w:rPr>
              <w:t>2.1.3.</w:t>
            </w:r>
            <w:r w:rsidRPr="00795888">
              <w:rPr>
                <w:rFonts w:cs="Arial"/>
                <w:sz w:val="20"/>
                <w:lang w:val="es-ES_tradnl"/>
              </w:rPr>
              <w:t xml:space="preserve"> Elaboración y pegado d</w:t>
            </w:r>
            <w:r w:rsidR="004713BC">
              <w:rPr>
                <w:rFonts w:cs="Arial"/>
                <w:sz w:val="20"/>
                <w:lang w:val="es-ES_tradnl"/>
              </w:rPr>
              <w:t xml:space="preserve">e piezas que conforman el </w:t>
            </w:r>
            <w:r w:rsidR="004713BC">
              <w:rPr>
                <w:rFonts w:cs="Arial"/>
                <w:sz w:val="18"/>
                <w:szCs w:val="18"/>
              </w:rPr>
              <w:t>instrumento</w:t>
            </w:r>
            <w:r w:rsidRPr="00795888">
              <w:rPr>
                <w:rFonts w:cs="Arial"/>
                <w:sz w:val="20"/>
                <w:lang w:val="es-ES_tradnl"/>
              </w:rPr>
              <w:t>.</w:t>
            </w:r>
          </w:p>
          <w:p w:rsidR="00FF0094" w:rsidRDefault="00FF0094" w:rsidP="00FF0094">
            <w:pPr>
              <w:jc w:val="both"/>
              <w:rPr>
                <w:rFonts w:cs="Arial"/>
                <w:sz w:val="20"/>
                <w:lang w:val="es-ES_tradnl"/>
              </w:rPr>
            </w:pPr>
            <w:r>
              <w:rPr>
                <w:rFonts w:cs="Arial"/>
                <w:sz w:val="20"/>
                <w:lang w:val="es-ES_tradnl"/>
              </w:rPr>
              <w:t>2.1.4.</w:t>
            </w:r>
            <w:r w:rsidRPr="00795888">
              <w:rPr>
                <w:rFonts w:cs="Arial"/>
                <w:sz w:val="20"/>
                <w:lang w:val="es-ES_tradnl"/>
              </w:rPr>
              <w:t xml:space="preserve"> Acabados.</w:t>
            </w:r>
          </w:p>
          <w:p w:rsidR="00FF0094" w:rsidRDefault="00FF0094" w:rsidP="00FF0094">
            <w:pPr>
              <w:jc w:val="both"/>
              <w:rPr>
                <w:rFonts w:cs="Arial"/>
                <w:sz w:val="20"/>
                <w:lang w:val="es-ES_tradnl"/>
              </w:rPr>
            </w:pPr>
          </w:p>
          <w:p w:rsidR="00FF0094" w:rsidRPr="00795888" w:rsidRDefault="00121D14" w:rsidP="00FF0094">
            <w:pPr>
              <w:rPr>
                <w:rFonts w:cs="Arial"/>
                <w:b/>
                <w:sz w:val="20"/>
                <w:lang w:val="es-ES_tradnl"/>
              </w:rPr>
            </w:pPr>
            <w:r>
              <w:rPr>
                <w:rFonts w:cs="Arial"/>
                <w:b/>
                <w:sz w:val="20"/>
                <w:lang w:val="es-ES_tradnl"/>
              </w:rPr>
              <w:t>2.2. Jaranas Veracruzanas</w:t>
            </w:r>
          </w:p>
          <w:p w:rsidR="00FF0094" w:rsidRPr="00795888" w:rsidRDefault="00FF0094" w:rsidP="00FF0094">
            <w:pPr>
              <w:rPr>
                <w:rFonts w:cs="Arial"/>
                <w:b/>
                <w:sz w:val="20"/>
                <w:lang w:val="es-ES_tradnl"/>
              </w:rPr>
            </w:pPr>
            <w:r>
              <w:rPr>
                <w:rFonts w:cs="Arial"/>
                <w:sz w:val="20"/>
                <w:lang w:val="es-ES_tradnl"/>
              </w:rPr>
              <w:t>2.2.1.</w:t>
            </w:r>
            <w:r w:rsidRPr="00795888">
              <w:rPr>
                <w:rFonts w:cs="Arial"/>
                <w:sz w:val="20"/>
                <w:lang w:val="es-ES_tradnl"/>
              </w:rPr>
              <w:t>Elección de la Materia prima</w:t>
            </w:r>
          </w:p>
          <w:p w:rsidR="00FF0094" w:rsidRPr="00795888" w:rsidRDefault="00FF0094" w:rsidP="00FF0094">
            <w:pPr>
              <w:rPr>
                <w:rFonts w:cs="Arial"/>
                <w:b/>
                <w:sz w:val="20"/>
                <w:lang w:val="es-ES_tradnl"/>
              </w:rPr>
            </w:pPr>
            <w:r>
              <w:rPr>
                <w:rFonts w:cs="Arial"/>
                <w:sz w:val="20"/>
              </w:rPr>
              <w:t>2.2.2.</w:t>
            </w:r>
            <w:r w:rsidRPr="00795888">
              <w:rPr>
                <w:rFonts w:cs="Arial"/>
                <w:sz w:val="20"/>
              </w:rPr>
              <w:t xml:space="preserve"> Elaboración de los cortes.</w:t>
            </w:r>
          </w:p>
          <w:p w:rsidR="00FF0094" w:rsidRPr="00795888" w:rsidRDefault="00FF0094" w:rsidP="00FF0094">
            <w:pPr>
              <w:rPr>
                <w:rFonts w:cs="Arial"/>
                <w:b/>
                <w:sz w:val="20"/>
                <w:lang w:val="es-ES_tradnl"/>
              </w:rPr>
            </w:pPr>
            <w:r>
              <w:rPr>
                <w:rFonts w:cs="Arial"/>
                <w:sz w:val="20"/>
                <w:lang w:val="es-ES_tradnl"/>
              </w:rPr>
              <w:t>2.2.3.</w:t>
            </w:r>
            <w:r w:rsidRPr="00795888">
              <w:rPr>
                <w:rFonts w:cs="Arial"/>
                <w:sz w:val="20"/>
                <w:lang w:val="es-ES_tradnl"/>
              </w:rPr>
              <w:t xml:space="preserve"> Elaboración y pegado d</w:t>
            </w:r>
            <w:r w:rsidR="004713BC">
              <w:rPr>
                <w:rFonts w:cs="Arial"/>
                <w:sz w:val="20"/>
                <w:lang w:val="es-ES_tradnl"/>
              </w:rPr>
              <w:t xml:space="preserve">e piezas que conforman el </w:t>
            </w:r>
            <w:r w:rsidR="004713BC">
              <w:rPr>
                <w:rFonts w:cs="Arial"/>
                <w:sz w:val="18"/>
                <w:szCs w:val="18"/>
              </w:rPr>
              <w:t>instrumento</w:t>
            </w:r>
            <w:r w:rsidRPr="00795888">
              <w:rPr>
                <w:rFonts w:cs="Arial"/>
                <w:sz w:val="20"/>
                <w:lang w:val="es-ES_tradnl"/>
              </w:rPr>
              <w:t>.</w:t>
            </w:r>
          </w:p>
          <w:p w:rsidR="00FF0094" w:rsidRDefault="00FF0094" w:rsidP="00FF0094">
            <w:pPr>
              <w:jc w:val="both"/>
              <w:rPr>
                <w:rFonts w:cs="Arial"/>
                <w:sz w:val="20"/>
                <w:lang w:val="es-ES_tradnl"/>
              </w:rPr>
            </w:pPr>
            <w:r>
              <w:rPr>
                <w:rFonts w:cs="Arial"/>
                <w:sz w:val="20"/>
                <w:lang w:val="es-ES_tradnl"/>
              </w:rPr>
              <w:t>2.2.4.</w:t>
            </w:r>
            <w:r w:rsidRPr="00795888">
              <w:rPr>
                <w:rFonts w:cs="Arial"/>
                <w:sz w:val="20"/>
                <w:lang w:val="es-ES_tradnl"/>
              </w:rPr>
              <w:t xml:space="preserve"> Acabados</w:t>
            </w:r>
            <w:r>
              <w:rPr>
                <w:rFonts w:cs="Arial"/>
                <w:sz w:val="20"/>
                <w:lang w:val="es-ES_tradnl"/>
              </w:rPr>
              <w:t xml:space="preserve"> </w:t>
            </w:r>
          </w:p>
          <w:p w:rsidR="00FF0094" w:rsidRDefault="00FF0094" w:rsidP="00FF0094">
            <w:pPr>
              <w:jc w:val="both"/>
              <w:rPr>
                <w:rFonts w:cs="Arial"/>
                <w:sz w:val="20"/>
                <w:lang w:val="es-ES_tradnl"/>
              </w:rPr>
            </w:pPr>
          </w:p>
          <w:p w:rsidR="00FF0094" w:rsidRPr="00795888" w:rsidRDefault="00121D14" w:rsidP="00FF0094">
            <w:pPr>
              <w:rPr>
                <w:rFonts w:cs="Arial"/>
                <w:b/>
                <w:sz w:val="20"/>
                <w:lang w:val="es-ES_tradnl"/>
              </w:rPr>
            </w:pPr>
            <w:r>
              <w:rPr>
                <w:rFonts w:cs="Arial"/>
                <w:b/>
                <w:sz w:val="20"/>
                <w:lang w:val="es-ES_tradnl"/>
              </w:rPr>
              <w:t>2.3.Guitarra</w:t>
            </w:r>
            <w:r w:rsidR="00E37888">
              <w:rPr>
                <w:rFonts w:cs="Arial"/>
                <w:b/>
                <w:sz w:val="20"/>
                <w:lang w:val="es-ES_tradnl"/>
              </w:rPr>
              <w:t>s</w:t>
            </w:r>
            <w:r>
              <w:rPr>
                <w:rFonts w:cs="Arial"/>
                <w:b/>
                <w:sz w:val="20"/>
                <w:lang w:val="es-ES_tradnl"/>
              </w:rPr>
              <w:t xml:space="preserve"> española</w:t>
            </w:r>
            <w:r w:rsidR="00E37888">
              <w:rPr>
                <w:rFonts w:cs="Arial"/>
                <w:b/>
                <w:sz w:val="20"/>
                <w:lang w:val="es-ES_tradnl"/>
              </w:rPr>
              <w:t>s</w:t>
            </w:r>
          </w:p>
          <w:p w:rsidR="00FF0094" w:rsidRPr="00795888" w:rsidRDefault="00FF0094" w:rsidP="00FF0094">
            <w:pPr>
              <w:rPr>
                <w:rFonts w:cs="Arial"/>
                <w:b/>
                <w:sz w:val="20"/>
                <w:lang w:val="es-ES_tradnl"/>
              </w:rPr>
            </w:pPr>
            <w:r>
              <w:rPr>
                <w:rFonts w:cs="Arial"/>
                <w:sz w:val="20"/>
                <w:lang w:val="es-ES_tradnl"/>
              </w:rPr>
              <w:t>2.3.1.</w:t>
            </w:r>
            <w:r w:rsidRPr="00795888">
              <w:rPr>
                <w:rFonts w:cs="Arial"/>
                <w:sz w:val="20"/>
                <w:lang w:val="es-ES_tradnl"/>
              </w:rPr>
              <w:t>Elección de la Materia prima</w:t>
            </w:r>
          </w:p>
          <w:p w:rsidR="00FF0094" w:rsidRPr="00795888" w:rsidRDefault="00FF0094" w:rsidP="00FF0094">
            <w:pPr>
              <w:rPr>
                <w:rFonts w:cs="Arial"/>
                <w:b/>
                <w:sz w:val="20"/>
                <w:lang w:val="es-ES_tradnl"/>
              </w:rPr>
            </w:pPr>
            <w:r>
              <w:rPr>
                <w:rFonts w:cs="Arial"/>
                <w:sz w:val="20"/>
              </w:rPr>
              <w:t>2.3.2.</w:t>
            </w:r>
            <w:r w:rsidRPr="00795888">
              <w:rPr>
                <w:rFonts w:cs="Arial"/>
                <w:sz w:val="20"/>
              </w:rPr>
              <w:t xml:space="preserve"> Elaboración de los cortes.</w:t>
            </w:r>
          </w:p>
          <w:p w:rsidR="00FF0094" w:rsidRPr="00795888" w:rsidRDefault="00FF0094" w:rsidP="00FF0094">
            <w:pPr>
              <w:rPr>
                <w:rFonts w:cs="Arial"/>
                <w:b/>
                <w:sz w:val="20"/>
                <w:lang w:val="es-ES_tradnl"/>
              </w:rPr>
            </w:pPr>
            <w:r>
              <w:rPr>
                <w:rFonts w:cs="Arial"/>
                <w:sz w:val="20"/>
                <w:lang w:val="es-ES_tradnl"/>
              </w:rPr>
              <w:t>2.3.3.</w:t>
            </w:r>
            <w:r w:rsidRPr="00795888">
              <w:rPr>
                <w:rFonts w:cs="Arial"/>
                <w:sz w:val="20"/>
                <w:lang w:val="es-ES_tradnl"/>
              </w:rPr>
              <w:t xml:space="preserve"> Elaboración y pegado d</w:t>
            </w:r>
            <w:r w:rsidR="004713BC">
              <w:rPr>
                <w:rFonts w:cs="Arial"/>
                <w:sz w:val="20"/>
                <w:lang w:val="es-ES_tradnl"/>
              </w:rPr>
              <w:t xml:space="preserve">e piezas que conforman el </w:t>
            </w:r>
            <w:r w:rsidR="004713BC">
              <w:rPr>
                <w:rFonts w:cs="Arial"/>
                <w:sz w:val="18"/>
                <w:szCs w:val="18"/>
              </w:rPr>
              <w:t>instrumento</w:t>
            </w:r>
            <w:r w:rsidRPr="00795888">
              <w:rPr>
                <w:rFonts w:cs="Arial"/>
                <w:sz w:val="20"/>
                <w:lang w:val="es-ES_tradnl"/>
              </w:rPr>
              <w:t>.</w:t>
            </w:r>
          </w:p>
          <w:p w:rsidR="00FF0094" w:rsidRDefault="00FF0094" w:rsidP="00FF0094">
            <w:pPr>
              <w:jc w:val="both"/>
              <w:rPr>
                <w:rFonts w:cs="Arial"/>
                <w:sz w:val="20"/>
                <w:lang w:val="es-ES_tradnl"/>
              </w:rPr>
            </w:pPr>
            <w:r>
              <w:rPr>
                <w:rFonts w:cs="Arial"/>
                <w:sz w:val="20"/>
                <w:lang w:val="es-ES_tradnl"/>
              </w:rPr>
              <w:t>2.1.4.</w:t>
            </w:r>
            <w:r w:rsidRPr="00795888">
              <w:rPr>
                <w:rFonts w:cs="Arial"/>
                <w:sz w:val="20"/>
                <w:lang w:val="es-ES_tradnl"/>
              </w:rPr>
              <w:t xml:space="preserve"> Acabados</w:t>
            </w:r>
            <w:r>
              <w:rPr>
                <w:rFonts w:cs="Arial"/>
                <w:sz w:val="20"/>
                <w:lang w:val="es-ES_tradnl"/>
              </w:rPr>
              <w:t xml:space="preserve"> </w:t>
            </w:r>
          </w:p>
          <w:p w:rsidR="00E37888" w:rsidRDefault="00E37888" w:rsidP="00FF0094">
            <w:pPr>
              <w:jc w:val="both"/>
              <w:rPr>
                <w:rFonts w:cs="Arial"/>
                <w:sz w:val="20"/>
                <w:lang w:val="es-ES_tradnl"/>
              </w:rPr>
            </w:pPr>
          </w:p>
          <w:p w:rsidR="00E37888" w:rsidRPr="00E37888" w:rsidRDefault="00E37888" w:rsidP="00FF0094">
            <w:pPr>
              <w:jc w:val="both"/>
              <w:rPr>
                <w:rFonts w:cs="Arial"/>
                <w:b/>
                <w:sz w:val="20"/>
                <w:lang w:val="es-ES_tradnl"/>
              </w:rPr>
            </w:pPr>
            <w:r w:rsidRPr="00E37888">
              <w:rPr>
                <w:rFonts w:cs="Arial"/>
                <w:b/>
                <w:sz w:val="20"/>
                <w:lang w:val="es-ES_tradnl"/>
              </w:rPr>
              <w:t>2.4 Detallado final</w:t>
            </w:r>
          </w:p>
          <w:p w:rsidR="00E37888" w:rsidRDefault="00E37888" w:rsidP="00FF0094">
            <w:pPr>
              <w:jc w:val="both"/>
              <w:rPr>
                <w:rFonts w:cs="Arial"/>
                <w:sz w:val="20"/>
                <w:lang w:val="es-ES_tradnl"/>
              </w:rPr>
            </w:pPr>
          </w:p>
          <w:p w:rsidR="00E37888" w:rsidRPr="00E37888" w:rsidRDefault="00E37888" w:rsidP="00FF0094">
            <w:pPr>
              <w:jc w:val="both"/>
              <w:rPr>
                <w:rFonts w:cs="Arial"/>
                <w:b/>
                <w:sz w:val="20"/>
                <w:lang w:val="es-ES_tradnl"/>
              </w:rPr>
            </w:pPr>
            <w:r w:rsidRPr="00E37888">
              <w:rPr>
                <w:rFonts w:cs="Arial"/>
                <w:b/>
                <w:sz w:val="20"/>
                <w:lang w:val="es-ES_tradnl"/>
              </w:rPr>
              <w:t>2.5 Presentación del Producto</w:t>
            </w:r>
          </w:p>
          <w:p w:rsidR="00FF0094" w:rsidRDefault="00FF0094" w:rsidP="00FF0094">
            <w:pPr>
              <w:jc w:val="both"/>
              <w:rPr>
                <w:rFonts w:cs="Arial"/>
                <w:sz w:val="20"/>
                <w:lang w:val="es-ES_tradnl"/>
              </w:rPr>
            </w:pPr>
          </w:p>
          <w:p w:rsidR="00FF0094" w:rsidRPr="00795888" w:rsidRDefault="00FF0094" w:rsidP="00FF0094">
            <w:pPr>
              <w:jc w:val="both"/>
              <w:rPr>
                <w:sz w:val="20"/>
                <w:lang w:val="es-ES_tradnl"/>
              </w:rPr>
            </w:pPr>
          </w:p>
        </w:tc>
        <w:tc>
          <w:tcPr>
            <w:tcW w:w="3060" w:type="dxa"/>
            <w:tcBorders>
              <w:top w:val="single" w:sz="4" w:space="0" w:color="auto"/>
            </w:tcBorders>
          </w:tcPr>
          <w:p w:rsidR="00FF0094" w:rsidRDefault="00FF0094" w:rsidP="00FF0094">
            <w:pPr>
              <w:pStyle w:val="Default"/>
              <w:jc w:val="both"/>
              <w:rPr>
                <w:b/>
                <w:i/>
                <w:color w:val="auto"/>
                <w:sz w:val="18"/>
                <w:szCs w:val="18"/>
              </w:rPr>
            </w:pPr>
          </w:p>
          <w:p w:rsidR="00FF0094" w:rsidRPr="00E37888" w:rsidRDefault="00FF0094" w:rsidP="00FF0094">
            <w:pPr>
              <w:pStyle w:val="Default"/>
              <w:jc w:val="both"/>
              <w:rPr>
                <w:b/>
                <w:i/>
                <w:color w:val="auto"/>
                <w:sz w:val="16"/>
                <w:szCs w:val="16"/>
              </w:rPr>
            </w:pPr>
            <w:r w:rsidRPr="00E37888">
              <w:rPr>
                <w:b/>
                <w:i/>
                <w:color w:val="auto"/>
                <w:sz w:val="16"/>
                <w:szCs w:val="16"/>
              </w:rPr>
              <w:t>ENCUADRE GRUPAL:</w:t>
            </w:r>
          </w:p>
          <w:p w:rsidR="00FF0094" w:rsidRPr="00752F29" w:rsidRDefault="00FF0094" w:rsidP="00FF0094">
            <w:pPr>
              <w:pStyle w:val="Default"/>
              <w:numPr>
                <w:ilvl w:val="0"/>
                <w:numId w:val="16"/>
              </w:numPr>
              <w:ind w:left="266" w:hanging="284"/>
              <w:jc w:val="both"/>
              <w:rPr>
                <w:color w:val="auto"/>
                <w:sz w:val="18"/>
                <w:szCs w:val="18"/>
              </w:rPr>
            </w:pPr>
            <w:r w:rsidRPr="00752F29">
              <w:rPr>
                <w:color w:val="auto"/>
                <w:sz w:val="18"/>
                <w:szCs w:val="18"/>
              </w:rPr>
              <w:t xml:space="preserve">. </w:t>
            </w:r>
            <w:r>
              <w:rPr>
                <w:color w:val="auto"/>
                <w:sz w:val="18"/>
                <w:szCs w:val="18"/>
              </w:rPr>
              <w:t>Resumen de los temas anteriores</w:t>
            </w:r>
          </w:p>
          <w:p w:rsidR="00FF0094" w:rsidRPr="00752F29" w:rsidRDefault="00FF0094" w:rsidP="00FF0094">
            <w:pPr>
              <w:pStyle w:val="Default"/>
              <w:numPr>
                <w:ilvl w:val="0"/>
                <w:numId w:val="15"/>
              </w:numPr>
              <w:ind w:left="357" w:hanging="357"/>
              <w:jc w:val="both"/>
              <w:rPr>
                <w:color w:val="auto"/>
                <w:sz w:val="18"/>
                <w:szCs w:val="18"/>
              </w:rPr>
            </w:pPr>
            <w:r>
              <w:rPr>
                <w:color w:val="auto"/>
                <w:sz w:val="18"/>
                <w:szCs w:val="18"/>
              </w:rPr>
              <w:t>Presentar el objetivo de la unidad</w:t>
            </w:r>
            <w:r w:rsidRPr="00752F29">
              <w:rPr>
                <w:color w:val="auto"/>
                <w:sz w:val="18"/>
                <w:szCs w:val="18"/>
              </w:rPr>
              <w:t xml:space="preserve">, </w:t>
            </w:r>
            <w:r>
              <w:rPr>
                <w:color w:val="auto"/>
                <w:sz w:val="18"/>
                <w:szCs w:val="18"/>
              </w:rPr>
              <w:t xml:space="preserve">temas, duración y </w:t>
            </w:r>
            <w:r w:rsidRPr="00752F29">
              <w:rPr>
                <w:color w:val="auto"/>
                <w:sz w:val="18"/>
                <w:szCs w:val="18"/>
              </w:rPr>
              <w:t>forma de trabajo</w:t>
            </w:r>
            <w:r>
              <w:rPr>
                <w:color w:val="auto"/>
                <w:sz w:val="18"/>
                <w:szCs w:val="18"/>
              </w:rPr>
              <w:t>.</w:t>
            </w:r>
            <w:r w:rsidRPr="00752F29">
              <w:rPr>
                <w:color w:val="auto"/>
                <w:sz w:val="18"/>
                <w:szCs w:val="18"/>
              </w:rPr>
              <w:t xml:space="preserve"> </w:t>
            </w:r>
          </w:p>
          <w:p w:rsidR="00FF0094" w:rsidRPr="00E37888" w:rsidRDefault="00FF0094" w:rsidP="00E37888">
            <w:pPr>
              <w:pStyle w:val="Default"/>
              <w:numPr>
                <w:ilvl w:val="0"/>
                <w:numId w:val="15"/>
              </w:numPr>
              <w:ind w:left="357" w:hanging="357"/>
              <w:jc w:val="both"/>
              <w:rPr>
                <w:color w:val="auto"/>
                <w:sz w:val="18"/>
                <w:szCs w:val="18"/>
              </w:rPr>
            </w:pPr>
            <w:r w:rsidRPr="00752F29">
              <w:rPr>
                <w:color w:val="auto"/>
                <w:sz w:val="18"/>
                <w:szCs w:val="18"/>
              </w:rPr>
              <w:t xml:space="preserve">Aplicar </w:t>
            </w:r>
            <w:r>
              <w:rPr>
                <w:color w:val="auto"/>
                <w:sz w:val="18"/>
                <w:szCs w:val="18"/>
              </w:rPr>
              <w:t>una sesión de preguntas para averiguar el aprendizaje previo del participante</w:t>
            </w:r>
            <w:r w:rsidRPr="00752F29">
              <w:rPr>
                <w:color w:val="auto"/>
                <w:sz w:val="18"/>
                <w:szCs w:val="18"/>
              </w:rPr>
              <w:t xml:space="preserve">. </w:t>
            </w:r>
          </w:p>
          <w:p w:rsidR="00FF0094" w:rsidRPr="00E37888" w:rsidRDefault="00FF0094" w:rsidP="00FF0094">
            <w:pPr>
              <w:widowControl w:val="0"/>
              <w:autoSpaceDE w:val="0"/>
              <w:autoSpaceDN w:val="0"/>
              <w:adjustRightInd w:val="0"/>
              <w:spacing w:before="14" w:line="230" w:lineRule="exact"/>
              <w:rPr>
                <w:rFonts w:cs="Arial"/>
                <w:b/>
                <w:i/>
                <w:sz w:val="20"/>
              </w:rPr>
            </w:pPr>
            <w:r w:rsidRPr="00E37888">
              <w:rPr>
                <w:rFonts w:cs="Arial"/>
                <w:b/>
                <w:i/>
                <w:sz w:val="20"/>
              </w:rPr>
              <w:t>Contextualización:</w:t>
            </w:r>
          </w:p>
          <w:p w:rsidR="00FF0094" w:rsidRPr="00E37888" w:rsidRDefault="00FF0094" w:rsidP="00E37888">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Invitar a un carpintero para que comparta sus conocimientos acerca de</w:t>
            </w:r>
            <w:r w:rsidR="00E8200A">
              <w:rPr>
                <w:rFonts w:cs="Arial"/>
                <w:sz w:val="20"/>
              </w:rPr>
              <w:t xml:space="preserve"> la elaboración de instrumentos musicales</w:t>
            </w:r>
            <w:r>
              <w:rPr>
                <w:rFonts w:cs="Arial"/>
                <w:sz w:val="20"/>
              </w:rPr>
              <w:t>.</w:t>
            </w:r>
          </w:p>
          <w:p w:rsidR="00E37888" w:rsidRPr="004619E0" w:rsidRDefault="00FF0094" w:rsidP="00E37888">
            <w:pPr>
              <w:pStyle w:val="Prrafodelista"/>
              <w:widowControl w:val="0"/>
              <w:numPr>
                <w:ilvl w:val="0"/>
                <w:numId w:val="4"/>
              </w:numPr>
              <w:autoSpaceDE w:val="0"/>
              <w:autoSpaceDN w:val="0"/>
              <w:adjustRightInd w:val="0"/>
              <w:spacing w:before="14" w:line="230" w:lineRule="exact"/>
              <w:ind w:left="320"/>
              <w:jc w:val="both"/>
              <w:rPr>
                <w:rFonts w:cs="Arial"/>
                <w:sz w:val="20"/>
              </w:rPr>
            </w:pPr>
            <w:r w:rsidRPr="00A32755">
              <w:rPr>
                <w:rFonts w:cs="Arial"/>
                <w:sz w:val="20"/>
              </w:rPr>
              <w:t>El instructor presentará algunos trabajos terminados por expertos en la materia.</w:t>
            </w:r>
          </w:p>
          <w:p w:rsidR="00FF0094" w:rsidRDefault="00FF0094" w:rsidP="00FF0094">
            <w:pPr>
              <w:widowControl w:val="0"/>
              <w:autoSpaceDE w:val="0"/>
              <w:autoSpaceDN w:val="0"/>
              <w:adjustRightInd w:val="0"/>
              <w:spacing w:before="14" w:line="230" w:lineRule="exact"/>
              <w:rPr>
                <w:rFonts w:cs="Arial"/>
                <w:b/>
                <w:i/>
                <w:sz w:val="20"/>
              </w:rPr>
            </w:pPr>
            <w:r w:rsidRPr="00E37888">
              <w:rPr>
                <w:rFonts w:cs="Arial"/>
                <w:b/>
                <w:i/>
                <w:sz w:val="20"/>
              </w:rPr>
              <w:t>Teorización:</w:t>
            </w:r>
          </w:p>
          <w:p w:rsidR="004619E0" w:rsidRDefault="004619E0" w:rsidP="00FF0094">
            <w:pPr>
              <w:widowControl w:val="0"/>
              <w:autoSpaceDE w:val="0"/>
              <w:autoSpaceDN w:val="0"/>
              <w:adjustRightInd w:val="0"/>
              <w:spacing w:before="14" w:line="230" w:lineRule="exact"/>
              <w:rPr>
                <w:rFonts w:cs="Arial"/>
                <w:sz w:val="20"/>
              </w:rPr>
            </w:pPr>
            <w:r w:rsidRPr="004619E0">
              <w:rPr>
                <w:rFonts w:cs="Arial"/>
                <w:sz w:val="20"/>
              </w:rPr>
              <w:t>El instructor explicará y demostrará</w:t>
            </w:r>
            <w:r>
              <w:rPr>
                <w:rFonts w:cs="Arial"/>
                <w:sz w:val="20"/>
              </w:rPr>
              <w:t xml:space="preserve"> la forma adecuada para fabricar violines, jaranas y guitarras.</w:t>
            </w:r>
          </w:p>
          <w:p w:rsidR="004619E0" w:rsidRDefault="004619E0" w:rsidP="00FF0094">
            <w:pPr>
              <w:widowControl w:val="0"/>
              <w:autoSpaceDE w:val="0"/>
              <w:autoSpaceDN w:val="0"/>
              <w:adjustRightInd w:val="0"/>
              <w:spacing w:before="14" w:line="230" w:lineRule="exact"/>
              <w:rPr>
                <w:rFonts w:cs="Arial"/>
                <w:b/>
                <w:i/>
                <w:sz w:val="20"/>
              </w:rPr>
            </w:pPr>
            <w:r w:rsidRPr="004619E0">
              <w:rPr>
                <w:rFonts w:cs="Arial"/>
                <w:b/>
                <w:i/>
                <w:sz w:val="20"/>
              </w:rPr>
              <w:t>Ejercitación:</w:t>
            </w:r>
          </w:p>
          <w:p w:rsidR="004619E0" w:rsidRDefault="004619E0" w:rsidP="00FF0094">
            <w:pPr>
              <w:widowControl w:val="0"/>
              <w:autoSpaceDE w:val="0"/>
              <w:autoSpaceDN w:val="0"/>
              <w:adjustRightInd w:val="0"/>
              <w:spacing w:before="14" w:line="230" w:lineRule="exact"/>
              <w:rPr>
                <w:rFonts w:cs="Arial"/>
                <w:sz w:val="20"/>
              </w:rPr>
            </w:pPr>
            <w:r>
              <w:rPr>
                <w:rFonts w:cs="Arial"/>
                <w:sz w:val="20"/>
              </w:rPr>
              <w:t>Se organizarán para fabricar cada instrumento.</w:t>
            </w:r>
          </w:p>
          <w:p w:rsidR="004619E0" w:rsidRPr="004619E0" w:rsidRDefault="004619E0" w:rsidP="00FF0094">
            <w:pPr>
              <w:widowControl w:val="0"/>
              <w:autoSpaceDE w:val="0"/>
              <w:autoSpaceDN w:val="0"/>
              <w:adjustRightInd w:val="0"/>
              <w:spacing w:before="14" w:line="230" w:lineRule="exact"/>
              <w:rPr>
                <w:rFonts w:cs="Arial"/>
                <w:b/>
                <w:i/>
                <w:sz w:val="20"/>
              </w:rPr>
            </w:pPr>
            <w:r w:rsidRPr="004619E0">
              <w:rPr>
                <w:rFonts w:cs="Arial"/>
                <w:b/>
                <w:i/>
                <w:sz w:val="20"/>
              </w:rPr>
              <w:t>Reflexión:</w:t>
            </w:r>
          </w:p>
          <w:p w:rsidR="00FF0094" w:rsidRDefault="00FF0094" w:rsidP="00FF0094">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 al grupo de manera general</w:t>
            </w:r>
            <w:r>
              <w:rPr>
                <w:rFonts w:cs="Arial"/>
                <w:sz w:val="20"/>
              </w:rPr>
              <w:t>,</w:t>
            </w:r>
            <w:r w:rsidRPr="00705C57">
              <w:rPr>
                <w:rFonts w:cs="Arial"/>
                <w:sz w:val="20"/>
              </w:rPr>
              <w:t xml:space="preserve"> </w:t>
            </w:r>
            <w:r>
              <w:rPr>
                <w:rFonts w:cs="Arial"/>
                <w:sz w:val="20"/>
              </w:rPr>
              <w:t xml:space="preserve">la importancia de </w:t>
            </w:r>
            <w:r w:rsidR="00E8200A">
              <w:rPr>
                <w:rFonts w:cs="Arial"/>
                <w:sz w:val="20"/>
              </w:rPr>
              <w:t xml:space="preserve">la capacitación de un </w:t>
            </w:r>
            <w:proofErr w:type="spellStart"/>
            <w:r w:rsidR="00E8200A">
              <w:rPr>
                <w:rFonts w:cs="Arial"/>
                <w:sz w:val="20"/>
              </w:rPr>
              <w:t>laudero</w:t>
            </w:r>
            <w:proofErr w:type="spellEnd"/>
            <w:r w:rsidR="004619E0">
              <w:rPr>
                <w:rFonts w:cs="Arial"/>
                <w:sz w:val="20"/>
              </w:rPr>
              <w:t xml:space="preserve"> y aclarará dudas de la unidad.</w:t>
            </w:r>
          </w:p>
          <w:p w:rsidR="00FF0094" w:rsidRPr="00981732" w:rsidRDefault="00FF0094" w:rsidP="00FF0094">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FF0094" w:rsidRDefault="00FF0094" w:rsidP="00FF0094">
            <w:pPr>
              <w:widowControl w:val="0"/>
              <w:autoSpaceDE w:val="0"/>
              <w:autoSpaceDN w:val="0"/>
              <w:adjustRightInd w:val="0"/>
              <w:spacing w:before="14" w:line="230" w:lineRule="exact"/>
              <w:rPr>
                <w:rFonts w:cs="Arial"/>
                <w:b/>
                <w:sz w:val="20"/>
              </w:rPr>
            </w:pPr>
          </w:p>
          <w:p w:rsidR="00FF0094" w:rsidRPr="00AA4474" w:rsidRDefault="00FF0094" w:rsidP="00FF0094">
            <w:pPr>
              <w:widowControl w:val="0"/>
              <w:autoSpaceDE w:val="0"/>
              <w:autoSpaceDN w:val="0"/>
              <w:adjustRightInd w:val="0"/>
              <w:spacing w:before="14" w:line="230" w:lineRule="exact"/>
              <w:rPr>
                <w:rFonts w:cs="Arial"/>
                <w:b/>
                <w:sz w:val="20"/>
              </w:rPr>
            </w:pPr>
            <w:r w:rsidRPr="00AA4474">
              <w:rPr>
                <w:rFonts w:cs="Arial"/>
                <w:b/>
                <w:sz w:val="20"/>
              </w:rPr>
              <w:t>Instalaciones:</w:t>
            </w:r>
          </w:p>
          <w:p w:rsidR="00FF0094" w:rsidRPr="00440A32" w:rsidRDefault="00FF0094" w:rsidP="00FF0094">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rsidR="00FF0094" w:rsidRDefault="00FF0094" w:rsidP="00FF0094">
            <w:pPr>
              <w:widowControl w:val="0"/>
              <w:autoSpaceDE w:val="0"/>
              <w:autoSpaceDN w:val="0"/>
              <w:adjustRightInd w:val="0"/>
              <w:spacing w:before="14" w:line="230" w:lineRule="exact"/>
              <w:rPr>
                <w:rFonts w:cs="Arial"/>
                <w:b/>
                <w:sz w:val="20"/>
              </w:rPr>
            </w:pPr>
          </w:p>
          <w:p w:rsidR="00FF0094" w:rsidRPr="00AA4474" w:rsidRDefault="00FF0094" w:rsidP="00FF0094">
            <w:pPr>
              <w:widowControl w:val="0"/>
              <w:autoSpaceDE w:val="0"/>
              <w:autoSpaceDN w:val="0"/>
              <w:adjustRightInd w:val="0"/>
              <w:spacing w:before="14" w:line="230" w:lineRule="exact"/>
              <w:rPr>
                <w:rFonts w:cs="Arial"/>
                <w:b/>
                <w:sz w:val="20"/>
              </w:rPr>
            </w:pPr>
            <w:r w:rsidRPr="00AA4474">
              <w:rPr>
                <w:rFonts w:cs="Arial"/>
                <w:b/>
                <w:sz w:val="20"/>
              </w:rPr>
              <w:t>Mobiliario:</w:t>
            </w:r>
          </w:p>
          <w:p w:rsidR="00FF0094" w:rsidRPr="00440A32"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FF0094" w:rsidRPr="00AA447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rPr>
                <w:rFonts w:cs="Arial"/>
                <w:b/>
                <w:sz w:val="20"/>
              </w:rPr>
            </w:pPr>
            <w:r w:rsidRPr="00452551">
              <w:rPr>
                <w:rFonts w:cs="Arial"/>
                <w:b/>
                <w:sz w:val="20"/>
              </w:rPr>
              <w:t>Equipo:</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FF009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rPr>
                <w:rFonts w:cs="Arial"/>
                <w:b/>
                <w:sz w:val="20"/>
              </w:rPr>
            </w:pPr>
            <w:r w:rsidRPr="00AA4474">
              <w:rPr>
                <w:rFonts w:cs="Arial"/>
                <w:b/>
                <w:sz w:val="20"/>
              </w:rPr>
              <w:t>Material:</w:t>
            </w:r>
          </w:p>
          <w:p w:rsidR="00FF0094" w:rsidRPr="00492579"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Brocas de diversas medidas</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Tornillos para madera</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Clavos de diferentes medidas</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Lijas</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Barniz</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proofErr w:type="spellStart"/>
            <w:r>
              <w:rPr>
                <w:rFonts w:cs="Arial"/>
                <w:sz w:val="20"/>
              </w:rPr>
              <w:t>Thiner</w:t>
            </w:r>
            <w:proofErr w:type="spellEnd"/>
          </w:p>
          <w:p w:rsidR="00FF0094" w:rsidRPr="004971D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Laca</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Resistol para madera</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FF0094" w:rsidRPr="004971D0"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 industrial</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Madera</w:t>
            </w:r>
          </w:p>
          <w:p w:rsidR="00FF0094" w:rsidRPr="00533D4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Cimbraplay</w:t>
            </w:r>
            <w:proofErr w:type="spellEnd"/>
          </w:p>
          <w:p w:rsidR="00FF0094" w:rsidRPr="00AA4474" w:rsidRDefault="00FF0094" w:rsidP="00FF0094">
            <w:pPr>
              <w:widowControl w:val="0"/>
              <w:autoSpaceDE w:val="0"/>
              <w:autoSpaceDN w:val="0"/>
              <w:adjustRightInd w:val="0"/>
              <w:spacing w:before="14" w:line="230" w:lineRule="exact"/>
              <w:rPr>
                <w:rFonts w:cs="Arial"/>
                <w:b/>
                <w:sz w:val="20"/>
              </w:rPr>
            </w:pPr>
          </w:p>
          <w:p w:rsidR="00FF0094" w:rsidRPr="00E01B6B" w:rsidRDefault="00FF0094" w:rsidP="00FF0094">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FF0094" w:rsidRPr="00AA447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FF0094" w:rsidRPr="00952C1F" w:rsidRDefault="00FF0094" w:rsidP="00FF0094">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Pr>
                <w:rFonts w:cs="Arial"/>
                <w:sz w:val="20"/>
              </w:rPr>
              <w:t>as conocerá el nivel d</w:t>
            </w:r>
            <w:r w:rsidR="00A75D9B">
              <w:rPr>
                <w:rFonts w:cs="Arial"/>
                <w:sz w:val="20"/>
              </w:rPr>
              <w:t xml:space="preserve">e conocimiento de la </w:t>
            </w:r>
            <w:proofErr w:type="spellStart"/>
            <w:r w:rsidR="00A75D9B">
              <w:rPr>
                <w:rFonts w:cs="Arial"/>
                <w:sz w:val="20"/>
              </w:rPr>
              <w:t>lauderí</w:t>
            </w:r>
            <w:r w:rsidR="00E8200A">
              <w:rPr>
                <w:rFonts w:cs="Arial"/>
                <w:sz w:val="20"/>
              </w:rPr>
              <w:t>a</w:t>
            </w:r>
            <w:proofErr w:type="spellEnd"/>
            <w:r>
              <w:rPr>
                <w:rFonts w:cs="Arial"/>
                <w:sz w:val="20"/>
              </w:rPr>
              <w:t>.</w:t>
            </w:r>
          </w:p>
          <w:p w:rsidR="00FF0094" w:rsidRPr="00AA447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FF0094" w:rsidRPr="00A9511B" w:rsidRDefault="00FF0094" w:rsidP="00FF0094">
            <w:pPr>
              <w:widowControl w:val="0"/>
              <w:autoSpaceDE w:val="0"/>
              <w:autoSpaceDN w:val="0"/>
              <w:adjustRightInd w:val="0"/>
              <w:spacing w:before="14" w:line="230" w:lineRule="exact"/>
              <w:ind w:left="63" w:right="963"/>
              <w:jc w:val="both"/>
              <w:rPr>
                <w:rFonts w:cs="Arial"/>
                <w:sz w:val="20"/>
              </w:rPr>
            </w:pPr>
            <w:r w:rsidRPr="00A9511B">
              <w:rPr>
                <w:rFonts w:cs="Arial"/>
                <w:sz w:val="20"/>
              </w:rPr>
              <w:t xml:space="preserve">A través de </w:t>
            </w:r>
            <w:r>
              <w:rPr>
                <w:rFonts w:cs="Arial"/>
                <w:sz w:val="20"/>
              </w:rPr>
              <w:t>Guía de Observación</w:t>
            </w:r>
            <w:proofErr w:type="gramStart"/>
            <w:r>
              <w:rPr>
                <w:rFonts w:cs="Arial"/>
                <w:sz w:val="20"/>
              </w:rPr>
              <w:t>.</w:t>
            </w:r>
            <w:r w:rsidRPr="00A9511B">
              <w:rPr>
                <w:rFonts w:cs="Arial"/>
                <w:sz w:val="20"/>
              </w:rPr>
              <w:t>.</w:t>
            </w:r>
            <w:proofErr w:type="gramEnd"/>
          </w:p>
          <w:p w:rsidR="00FF0094" w:rsidRPr="00A9511B" w:rsidRDefault="00FF0094" w:rsidP="00FF0094">
            <w:pPr>
              <w:widowControl w:val="0"/>
              <w:autoSpaceDE w:val="0"/>
              <w:autoSpaceDN w:val="0"/>
              <w:adjustRightInd w:val="0"/>
              <w:spacing w:before="14" w:line="230" w:lineRule="exact"/>
              <w:ind w:left="63" w:right="963"/>
              <w:jc w:val="both"/>
              <w:rPr>
                <w:rFonts w:cs="Arial"/>
                <w:sz w:val="20"/>
              </w:rPr>
            </w:pPr>
          </w:p>
          <w:p w:rsidR="00FF0094" w:rsidRPr="00806867" w:rsidRDefault="00FF0094" w:rsidP="00FF0094">
            <w:pPr>
              <w:widowControl w:val="0"/>
              <w:autoSpaceDE w:val="0"/>
              <w:autoSpaceDN w:val="0"/>
              <w:adjustRightInd w:val="0"/>
              <w:spacing w:before="14" w:line="230" w:lineRule="exact"/>
              <w:ind w:left="63" w:right="963"/>
              <w:rPr>
                <w:rFonts w:cs="Arial"/>
                <w:b/>
                <w:sz w:val="20"/>
              </w:rPr>
            </w:pPr>
            <w:r w:rsidRPr="00806867">
              <w:rPr>
                <w:rFonts w:cs="Arial"/>
                <w:b/>
                <w:sz w:val="20"/>
              </w:rPr>
              <w:t>El participante es competente cuando:</w:t>
            </w:r>
          </w:p>
          <w:p w:rsidR="00FF0094" w:rsidRPr="00806867" w:rsidRDefault="00237626"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Pr>
                <w:rFonts w:cs="Arial"/>
                <w:sz w:val="20"/>
              </w:rPr>
              <w:t>Elabora</w:t>
            </w:r>
            <w:r w:rsidR="00E8200A">
              <w:rPr>
                <w:rFonts w:cs="Arial"/>
                <w:sz w:val="20"/>
              </w:rPr>
              <w:t xml:space="preserve"> un violín</w:t>
            </w:r>
            <w:r w:rsidR="00FF0094" w:rsidRPr="00806867">
              <w:rPr>
                <w:rFonts w:cs="Arial"/>
                <w:sz w:val="20"/>
              </w:rPr>
              <w:t>.</w:t>
            </w:r>
          </w:p>
          <w:p w:rsidR="00FF0094" w:rsidRPr="00806867" w:rsidRDefault="00237626"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Pr>
                <w:rFonts w:cs="Arial"/>
                <w:sz w:val="20"/>
              </w:rPr>
              <w:t>Elabora</w:t>
            </w:r>
            <w:r w:rsidR="00E8200A">
              <w:rPr>
                <w:rFonts w:cs="Arial"/>
                <w:sz w:val="20"/>
              </w:rPr>
              <w:t xml:space="preserve"> una Jarana.</w:t>
            </w:r>
          </w:p>
          <w:p w:rsidR="00FF0094" w:rsidRPr="00806867" w:rsidRDefault="00E8200A"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Pr>
                <w:rFonts w:cs="Arial"/>
                <w:sz w:val="20"/>
              </w:rPr>
              <w:t>Elabora una guitarra.</w:t>
            </w:r>
          </w:p>
          <w:p w:rsidR="00FF0094" w:rsidRPr="00806867" w:rsidRDefault="00FF0094" w:rsidP="00FF0094">
            <w:pPr>
              <w:widowControl w:val="0"/>
              <w:autoSpaceDE w:val="0"/>
              <w:autoSpaceDN w:val="0"/>
              <w:adjustRightInd w:val="0"/>
              <w:spacing w:before="14" w:line="230" w:lineRule="exact"/>
              <w:ind w:left="63" w:right="963"/>
              <w:rPr>
                <w:rFonts w:cs="Arial"/>
                <w:b/>
                <w:sz w:val="20"/>
              </w:rPr>
            </w:pPr>
          </w:p>
          <w:p w:rsidR="00FF0094" w:rsidRPr="00B36A6C" w:rsidRDefault="00FF0094" w:rsidP="00FF0094">
            <w:pPr>
              <w:widowControl w:val="0"/>
              <w:autoSpaceDE w:val="0"/>
              <w:autoSpaceDN w:val="0"/>
              <w:adjustRightInd w:val="0"/>
              <w:spacing w:before="14" w:line="230" w:lineRule="exact"/>
              <w:ind w:left="63" w:right="963"/>
              <w:rPr>
                <w:rFonts w:cs="Arial"/>
                <w:b/>
                <w:color w:val="FF0000"/>
                <w:sz w:val="20"/>
              </w:rPr>
            </w:pPr>
          </w:p>
          <w:p w:rsidR="00FF0094" w:rsidRPr="00AA4474" w:rsidRDefault="003342B6" w:rsidP="00FF0094">
            <w:pPr>
              <w:widowControl w:val="0"/>
              <w:autoSpaceDE w:val="0"/>
              <w:autoSpaceDN w:val="0"/>
              <w:adjustRightInd w:val="0"/>
              <w:spacing w:before="14" w:line="230" w:lineRule="exact"/>
              <w:rPr>
                <w:rFonts w:cs="Arial"/>
                <w:b/>
                <w:sz w:val="20"/>
              </w:rPr>
            </w:pPr>
            <w:r>
              <w:rPr>
                <w:rFonts w:cs="Arial"/>
                <w:b/>
                <w:sz w:val="20"/>
              </w:rPr>
              <w:t>Evaluación final</w:t>
            </w:r>
          </w:p>
          <w:p w:rsidR="00FF0094" w:rsidRPr="00AA4474" w:rsidRDefault="00FF0094" w:rsidP="00FF0094">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FF0094" w:rsidRPr="00F26BDB" w:rsidRDefault="00FF0094" w:rsidP="00FF0094">
            <w:pPr>
              <w:jc w:val="center"/>
              <w:rPr>
                <w:sz w:val="20"/>
                <w:lang w:val="es-ES_tradnl"/>
              </w:rPr>
            </w:pPr>
          </w:p>
          <w:p w:rsidR="00FF0094" w:rsidRPr="008110B5" w:rsidRDefault="00EA4FAC" w:rsidP="00FF0094">
            <w:pPr>
              <w:jc w:val="center"/>
              <w:rPr>
                <w:szCs w:val="24"/>
                <w:lang w:val="es-ES_tradnl"/>
              </w:rPr>
            </w:pPr>
            <w:r>
              <w:rPr>
                <w:szCs w:val="24"/>
                <w:lang w:val="es-ES_tradnl"/>
              </w:rPr>
              <w:t>80</w:t>
            </w:r>
            <w:r w:rsidR="00FF0094" w:rsidRPr="008110B5">
              <w:rPr>
                <w:szCs w:val="24"/>
                <w:lang w:val="es-ES_tradnl"/>
              </w:rPr>
              <w:t xml:space="preserve"> hrs.</w:t>
            </w:r>
          </w:p>
          <w:p w:rsidR="00FF0094" w:rsidRPr="008110B5" w:rsidRDefault="00FF0094" w:rsidP="00FF0094">
            <w:pPr>
              <w:jc w:val="center"/>
              <w:rPr>
                <w:szCs w:val="24"/>
                <w:lang w:val="es-ES_tradnl"/>
              </w:rPr>
            </w:pPr>
          </w:p>
          <w:p w:rsidR="00FF0094" w:rsidRPr="008110B5" w:rsidRDefault="00FF0094" w:rsidP="00FF0094">
            <w:pPr>
              <w:jc w:val="center"/>
              <w:rPr>
                <w:szCs w:val="24"/>
                <w:lang w:val="es-ES_tradnl"/>
              </w:rPr>
            </w:pPr>
          </w:p>
          <w:p w:rsidR="00FF0094" w:rsidRPr="008110B5" w:rsidRDefault="00FF0094" w:rsidP="00FF0094">
            <w:pPr>
              <w:jc w:val="center"/>
              <w:rPr>
                <w:szCs w:val="24"/>
                <w:lang w:val="es-ES_tradnl"/>
              </w:rPr>
            </w:pPr>
          </w:p>
          <w:p w:rsidR="00FF0094" w:rsidRPr="008110B5" w:rsidRDefault="00FF0094" w:rsidP="00FF0094">
            <w:pPr>
              <w:jc w:val="center"/>
              <w:rPr>
                <w:szCs w:val="24"/>
                <w:lang w:val="es-ES_tradnl"/>
              </w:rPr>
            </w:pPr>
          </w:p>
          <w:p w:rsidR="00FF0094" w:rsidRPr="008110B5" w:rsidRDefault="00FF0094" w:rsidP="003F1BD3">
            <w:pPr>
              <w:jc w:val="center"/>
              <w:rPr>
                <w:lang w:val="en-US"/>
              </w:rPr>
            </w:pPr>
          </w:p>
        </w:tc>
      </w:tr>
    </w:tbl>
    <w:p w:rsidR="00556C06" w:rsidRDefault="00556C06" w:rsidP="00832321">
      <w:pPr>
        <w:jc w:val="center"/>
        <w:rPr>
          <w:rFonts w:ascii="Arial Rounded MT Bold" w:hAnsi="Arial Rounded MT Bold"/>
          <w:b/>
          <w:spacing w:val="80"/>
          <w:sz w:val="16"/>
          <w:szCs w:val="16"/>
          <w:lang w:val="es-ES_tradnl"/>
        </w:rPr>
      </w:pPr>
    </w:p>
    <w:p w:rsidR="00832321" w:rsidRDefault="00832321" w:rsidP="00A75D9B">
      <w:pPr>
        <w:rPr>
          <w:rFonts w:ascii="Arial Rounded MT Bold" w:hAnsi="Arial Rounded MT Bold"/>
          <w:b/>
          <w:spacing w:val="80"/>
          <w:sz w:val="36"/>
          <w:lang w:val="es-ES_tradnl"/>
        </w:rPr>
      </w:pPr>
    </w:p>
    <w:p w:rsidR="00832321" w:rsidRDefault="00832321" w:rsidP="00832321">
      <w:pPr>
        <w:jc w:val="center"/>
        <w:rPr>
          <w:rFonts w:ascii="Arial Rounded MT Bold" w:hAnsi="Arial Rounded MT Bold"/>
          <w:b/>
          <w:spacing w:val="80"/>
          <w:sz w:val="36"/>
          <w:lang w:val="es-ES_tradnl"/>
        </w:rPr>
      </w:pPr>
    </w:p>
    <w:p w:rsidR="00832321" w:rsidRDefault="00832321" w:rsidP="00832321">
      <w:pPr>
        <w:jc w:val="center"/>
        <w:rPr>
          <w:rFonts w:ascii="Arial Rounded MT Bold" w:hAnsi="Arial Rounded MT Bold"/>
          <w:b/>
          <w:spacing w:val="80"/>
          <w:sz w:val="36"/>
          <w:lang w:val="es-ES_tradnl"/>
        </w:rPr>
      </w:pPr>
    </w:p>
    <w:p w:rsidR="00CD4938" w:rsidRPr="00981732" w:rsidRDefault="00981732" w:rsidP="0098173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4619E0" w:rsidP="00E015F3">
            <w:pPr>
              <w:jc w:val="center"/>
              <w:rPr>
                <w:sz w:val="40"/>
                <w:lang w:val="es-ES_tradnl"/>
              </w:rPr>
            </w:pPr>
            <w:r>
              <w:rPr>
                <w:sz w:val="40"/>
                <w:lang w:val="es-ES_tradnl"/>
              </w:rPr>
              <w:t>8</w:t>
            </w:r>
          </w:p>
        </w:tc>
        <w:tc>
          <w:tcPr>
            <w:tcW w:w="2457" w:type="dxa"/>
            <w:tcBorders>
              <w:top w:val="thinThickSmallGap" w:sz="12" w:space="0" w:color="auto"/>
              <w:bottom w:val="single" w:sz="4" w:space="0" w:color="auto"/>
            </w:tcBorders>
            <w:vAlign w:val="center"/>
          </w:tcPr>
          <w:p w:rsidR="003D4CD2" w:rsidRDefault="004619E0" w:rsidP="000773A8">
            <w:pPr>
              <w:jc w:val="center"/>
              <w:rPr>
                <w:sz w:val="40"/>
                <w:lang w:val="es-ES_tradnl"/>
              </w:rPr>
            </w:pPr>
            <w:r>
              <w:rPr>
                <w:sz w:val="40"/>
                <w:lang w:val="es-ES_tradnl"/>
              </w:rPr>
              <w:t>26</w:t>
            </w:r>
          </w:p>
        </w:tc>
        <w:tc>
          <w:tcPr>
            <w:tcW w:w="4071" w:type="dxa"/>
            <w:tcBorders>
              <w:top w:val="thinThickSmallGap" w:sz="12" w:space="0" w:color="auto"/>
              <w:bottom w:val="single" w:sz="4" w:space="0" w:color="auto"/>
            </w:tcBorders>
            <w:vAlign w:val="center"/>
          </w:tcPr>
          <w:p w:rsidR="003D4CD2" w:rsidRDefault="004619E0" w:rsidP="000773A8">
            <w:pPr>
              <w:jc w:val="center"/>
              <w:rPr>
                <w:sz w:val="40"/>
                <w:lang w:val="es-ES_tradnl"/>
              </w:rPr>
            </w:pPr>
            <w:r>
              <w:rPr>
                <w:sz w:val="40"/>
                <w:lang w:val="es-ES_tradnl"/>
              </w:rPr>
              <w:t>100</w:t>
            </w:r>
          </w:p>
        </w:tc>
        <w:tc>
          <w:tcPr>
            <w:tcW w:w="2637" w:type="dxa"/>
            <w:tcBorders>
              <w:top w:val="thinThickSmallGap" w:sz="12" w:space="0" w:color="auto"/>
              <w:bottom w:val="single" w:sz="4" w:space="0" w:color="auto"/>
            </w:tcBorders>
            <w:vAlign w:val="center"/>
          </w:tcPr>
          <w:p w:rsidR="003D4CD2" w:rsidRDefault="004619E0" w:rsidP="000773A8">
            <w:pPr>
              <w:jc w:val="center"/>
              <w:rPr>
                <w:sz w:val="40"/>
                <w:lang w:val="es-ES_tradnl"/>
              </w:rPr>
            </w:pPr>
            <w:r>
              <w:rPr>
                <w:sz w:val="40"/>
                <w:lang w:val="es-ES_tradnl"/>
              </w:rPr>
              <w:t>80</w:t>
            </w:r>
          </w:p>
        </w:tc>
      </w:tr>
      <w:tr w:rsidR="004619E0" w:rsidTr="00796C1E">
        <w:trPr>
          <w:trHeight w:val="1076"/>
          <w:jc w:val="center"/>
        </w:trPr>
        <w:tc>
          <w:tcPr>
            <w:tcW w:w="2172" w:type="dxa"/>
            <w:tcBorders>
              <w:top w:val="thinThickSmallGap" w:sz="12" w:space="0" w:color="auto"/>
              <w:bottom w:val="single" w:sz="4" w:space="0" w:color="auto"/>
            </w:tcBorders>
            <w:vAlign w:val="center"/>
          </w:tcPr>
          <w:p w:rsidR="004619E0" w:rsidRDefault="004619E0"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4619E0" w:rsidRDefault="004619E0" w:rsidP="00E015F3">
            <w:pPr>
              <w:jc w:val="center"/>
              <w:rPr>
                <w:sz w:val="40"/>
                <w:lang w:val="es-ES_tradnl"/>
              </w:rPr>
            </w:pPr>
            <w:r>
              <w:rPr>
                <w:sz w:val="40"/>
                <w:lang w:val="es-ES_tradnl"/>
              </w:rPr>
              <w:t>5</w:t>
            </w:r>
          </w:p>
        </w:tc>
        <w:tc>
          <w:tcPr>
            <w:tcW w:w="2457" w:type="dxa"/>
            <w:tcBorders>
              <w:top w:val="thinThickSmallGap" w:sz="12" w:space="0" w:color="auto"/>
              <w:bottom w:val="single" w:sz="4" w:space="0" w:color="auto"/>
            </w:tcBorders>
            <w:vAlign w:val="center"/>
          </w:tcPr>
          <w:p w:rsidR="004619E0" w:rsidRDefault="004619E0" w:rsidP="000773A8">
            <w:pPr>
              <w:jc w:val="center"/>
              <w:rPr>
                <w:sz w:val="40"/>
                <w:lang w:val="es-ES_tradnl"/>
              </w:rPr>
            </w:pPr>
            <w:r>
              <w:rPr>
                <w:sz w:val="40"/>
                <w:lang w:val="es-ES_tradnl"/>
              </w:rPr>
              <w:t>12</w:t>
            </w:r>
          </w:p>
        </w:tc>
        <w:tc>
          <w:tcPr>
            <w:tcW w:w="4071" w:type="dxa"/>
            <w:tcBorders>
              <w:top w:val="thinThickSmallGap" w:sz="12" w:space="0" w:color="auto"/>
              <w:bottom w:val="single" w:sz="4" w:space="0" w:color="auto"/>
            </w:tcBorders>
            <w:vAlign w:val="center"/>
          </w:tcPr>
          <w:p w:rsidR="004619E0" w:rsidRDefault="004619E0" w:rsidP="000773A8">
            <w:pPr>
              <w:jc w:val="center"/>
              <w:rPr>
                <w:sz w:val="40"/>
                <w:lang w:val="es-ES_tradnl"/>
              </w:rPr>
            </w:pPr>
            <w:r>
              <w:rPr>
                <w:sz w:val="40"/>
                <w:lang w:val="es-ES_tradnl"/>
              </w:rPr>
              <w:t>80</w:t>
            </w:r>
          </w:p>
        </w:tc>
        <w:tc>
          <w:tcPr>
            <w:tcW w:w="2637" w:type="dxa"/>
            <w:tcBorders>
              <w:top w:val="thinThickSmallGap" w:sz="12" w:space="0" w:color="auto"/>
              <w:bottom w:val="single" w:sz="4" w:space="0" w:color="auto"/>
            </w:tcBorders>
            <w:vAlign w:val="center"/>
          </w:tcPr>
          <w:p w:rsidR="004619E0" w:rsidRDefault="004619E0" w:rsidP="000773A8">
            <w:pPr>
              <w:jc w:val="center"/>
              <w:rPr>
                <w:sz w:val="40"/>
                <w:lang w:val="es-ES_tradnl"/>
              </w:rPr>
            </w:pPr>
            <w:r>
              <w:rPr>
                <w:sz w:val="40"/>
                <w:lang w:val="es-ES_tradnl"/>
              </w:rPr>
              <w:t>64</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876BF8" w:rsidP="00E015F3">
            <w:pPr>
              <w:jc w:val="center"/>
              <w:rPr>
                <w:b/>
                <w:bCs/>
                <w:sz w:val="40"/>
                <w:lang w:val="es-ES_tradnl"/>
              </w:rPr>
            </w:pPr>
            <w:r>
              <w:rPr>
                <w:b/>
                <w:bCs/>
                <w:sz w:val="40"/>
                <w:lang w:val="es-ES_tradnl"/>
              </w:rPr>
              <w:t>13</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876BF8" w:rsidP="00E015F3">
            <w:pPr>
              <w:jc w:val="center"/>
              <w:rPr>
                <w:b/>
                <w:bCs/>
                <w:sz w:val="40"/>
                <w:lang w:val="es-ES_tradnl"/>
              </w:rPr>
            </w:pPr>
            <w:r>
              <w:rPr>
                <w:b/>
                <w:bCs/>
                <w:sz w:val="40"/>
                <w:lang w:val="es-ES_tradnl"/>
              </w:rPr>
              <w:t>38</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A4FAC" w:rsidP="00E015F3">
            <w:pPr>
              <w:jc w:val="center"/>
              <w:rPr>
                <w:b/>
                <w:bCs/>
                <w:sz w:val="40"/>
                <w:lang w:val="es-ES_tradnl"/>
              </w:rPr>
            </w:pPr>
            <w:r>
              <w:rPr>
                <w:b/>
                <w:bCs/>
                <w:sz w:val="40"/>
                <w:lang w:val="es-ES_tradnl"/>
              </w:rPr>
              <w:t>180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4619E0" w:rsidP="00E015F3">
            <w:pPr>
              <w:jc w:val="center"/>
              <w:rPr>
                <w:b/>
                <w:bCs/>
                <w:sz w:val="40"/>
                <w:lang w:val="es-ES_tradnl"/>
              </w:rPr>
            </w:pPr>
            <w:r>
              <w:rPr>
                <w:b/>
                <w:bCs/>
                <w:sz w:val="40"/>
                <w:lang w:val="es-ES_tradnl"/>
              </w:rPr>
              <w:t>144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EA4FAC" w:rsidRDefault="00CD4938" w:rsidP="00E015F3">
            <w:pPr>
              <w:spacing w:line="360" w:lineRule="auto"/>
              <w:ind w:left="567" w:right="639"/>
              <w:rPr>
                <w:rFonts w:ascii="Arial Rounded MT Bold" w:hAnsi="Arial Rounded MT Bold"/>
                <w:sz w:val="28"/>
                <w:lang w:val="en-US"/>
              </w:rPr>
            </w:pPr>
          </w:p>
          <w:p w:rsidR="00121D14" w:rsidRPr="00121D14" w:rsidRDefault="00121D14" w:rsidP="00E8200A">
            <w:pPr>
              <w:shd w:val="clear" w:color="auto" w:fill="FFFFFF"/>
              <w:spacing w:before="100" w:beforeAutospacing="1" w:after="24" w:line="336" w:lineRule="atLeast"/>
              <w:ind w:left="384"/>
              <w:jc w:val="center"/>
              <w:rPr>
                <w:rFonts w:ascii="Arial Black" w:hAnsi="Arial Black" w:cs="Arial"/>
                <w:b/>
                <w:color w:val="252525"/>
                <w:szCs w:val="24"/>
                <w:lang w:val="en-US"/>
              </w:rPr>
            </w:pPr>
            <w:r w:rsidRPr="00121D14">
              <w:rPr>
                <w:rFonts w:ascii="Arial Black" w:hAnsi="Arial Black" w:cs="Arial"/>
                <w:b/>
                <w:color w:val="252525"/>
                <w:szCs w:val="24"/>
                <w:lang w:val="en-US"/>
              </w:rPr>
              <w:t xml:space="preserve">René </w:t>
            </w:r>
            <w:proofErr w:type="spellStart"/>
            <w:r w:rsidRPr="00121D14">
              <w:rPr>
                <w:rFonts w:ascii="Arial Black" w:hAnsi="Arial Black" w:cs="Arial"/>
                <w:b/>
                <w:color w:val="252525"/>
                <w:szCs w:val="24"/>
                <w:lang w:val="en-US"/>
              </w:rPr>
              <w:t>Vannes</w:t>
            </w:r>
            <w:proofErr w:type="spellEnd"/>
            <w:r w:rsidRPr="00121D14">
              <w:rPr>
                <w:rFonts w:ascii="Arial Black" w:hAnsi="Arial Black" w:cs="Arial"/>
                <w:b/>
                <w:color w:val="252525"/>
                <w:szCs w:val="24"/>
                <w:lang w:val="en-US"/>
              </w:rPr>
              <w:t xml:space="preserve">, </w:t>
            </w:r>
            <w:proofErr w:type="spellStart"/>
            <w:r w:rsidRPr="00121D14">
              <w:rPr>
                <w:rFonts w:ascii="Arial Black" w:hAnsi="Arial Black" w:cs="Arial"/>
                <w:b/>
                <w:color w:val="252525"/>
                <w:szCs w:val="24"/>
                <w:lang w:val="en-US"/>
              </w:rPr>
              <w:t>Dictionnaire</w:t>
            </w:r>
            <w:proofErr w:type="spellEnd"/>
            <w:r w:rsidRPr="00121D14">
              <w:rPr>
                <w:rFonts w:ascii="Arial Black" w:hAnsi="Arial Black" w:cs="Arial"/>
                <w:b/>
                <w:color w:val="252525"/>
                <w:szCs w:val="24"/>
                <w:lang w:val="en-US"/>
              </w:rPr>
              <w:t xml:space="preserve"> </w:t>
            </w:r>
            <w:proofErr w:type="spellStart"/>
            <w:r w:rsidRPr="00121D14">
              <w:rPr>
                <w:rFonts w:ascii="Arial Black" w:hAnsi="Arial Black" w:cs="Arial"/>
                <w:b/>
                <w:color w:val="252525"/>
                <w:szCs w:val="24"/>
                <w:lang w:val="en-US"/>
              </w:rPr>
              <w:t>Universel</w:t>
            </w:r>
            <w:proofErr w:type="spellEnd"/>
            <w:r w:rsidRPr="00121D14">
              <w:rPr>
                <w:rFonts w:ascii="Arial Black" w:hAnsi="Arial Black" w:cs="Arial"/>
                <w:b/>
                <w:color w:val="252525"/>
                <w:szCs w:val="24"/>
                <w:lang w:val="en-US"/>
              </w:rPr>
              <w:t xml:space="preserve"> des </w:t>
            </w:r>
            <w:proofErr w:type="spellStart"/>
            <w:r w:rsidRPr="00121D14">
              <w:rPr>
                <w:rFonts w:ascii="Arial Black" w:hAnsi="Arial Black" w:cs="Arial"/>
                <w:b/>
                <w:color w:val="252525"/>
                <w:szCs w:val="24"/>
                <w:lang w:val="en-US"/>
              </w:rPr>
              <w:t>Luthiers</w:t>
            </w:r>
            <w:proofErr w:type="spellEnd"/>
          </w:p>
          <w:p w:rsidR="00121D14" w:rsidRPr="00121D14" w:rsidRDefault="00121D14" w:rsidP="00E8200A">
            <w:pPr>
              <w:shd w:val="clear" w:color="auto" w:fill="FFFFFF"/>
              <w:spacing w:before="100" w:beforeAutospacing="1" w:after="24" w:line="336" w:lineRule="atLeast"/>
              <w:ind w:left="384"/>
              <w:jc w:val="center"/>
              <w:rPr>
                <w:rFonts w:ascii="Arial Black" w:hAnsi="Arial Black" w:cs="Arial"/>
                <w:b/>
                <w:color w:val="252525"/>
                <w:szCs w:val="24"/>
              </w:rPr>
            </w:pPr>
            <w:r w:rsidRPr="00121D14">
              <w:rPr>
                <w:rFonts w:ascii="Arial Black" w:hAnsi="Arial Black" w:cs="Arial"/>
                <w:b/>
                <w:color w:val="252525"/>
                <w:szCs w:val="24"/>
              </w:rPr>
              <w:t xml:space="preserve">Manuel </w:t>
            </w:r>
            <w:proofErr w:type="spellStart"/>
            <w:r w:rsidRPr="00121D14">
              <w:rPr>
                <w:rFonts w:ascii="Arial Black" w:hAnsi="Arial Black" w:cs="Arial"/>
                <w:b/>
                <w:color w:val="252525"/>
                <w:szCs w:val="24"/>
              </w:rPr>
              <w:t>pratique</w:t>
            </w:r>
            <w:proofErr w:type="spellEnd"/>
            <w:r w:rsidRPr="00121D14">
              <w:rPr>
                <w:rFonts w:ascii="Arial Black" w:hAnsi="Arial Black" w:cs="Arial"/>
                <w:b/>
                <w:color w:val="252525"/>
                <w:szCs w:val="24"/>
              </w:rPr>
              <w:t xml:space="preserve"> de </w:t>
            </w:r>
            <w:proofErr w:type="spellStart"/>
            <w:r w:rsidRPr="00121D14">
              <w:rPr>
                <w:rFonts w:ascii="Arial Black" w:hAnsi="Arial Black" w:cs="Arial"/>
                <w:b/>
                <w:color w:val="252525"/>
                <w:szCs w:val="24"/>
              </w:rPr>
              <w:t>lutherie</w:t>
            </w:r>
            <w:proofErr w:type="spellEnd"/>
            <w:r w:rsidRPr="00121D14">
              <w:rPr>
                <w:rFonts w:ascii="Arial Black" w:hAnsi="Arial Black" w:cs="Arial"/>
                <w:b/>
                <w:color w:val="252525"/>
                <w:szCs w:val="24"/>
              </w:rPr>
              <w:t xml:space="preserve">, Roger et Max </w:t>
            </w:r>
            <w:proofErr w:type="spellStart"/>
            <w:r w:rsidRPr="00121D14">
              <w:rPr>
                <w:rFonts w:ascii="Arial Black" w:hAnsi="Arial Black" w:cs="Arial"/>
                <w:b/>
                <w:color w:val="252525"/>
                <w:szCs w:val="24"/>
              </w:rPr>
              <w:t>Millant</w:t>
            </w:r>
            <w:proofErr w:type="spellEnd"/>
            <w:r w:rsidRPr="00121D14">
              <w:rPr>
                <w:rFonts w:ascii="Arial Black" w:hAnsi="Arial Black" w:cs="Arial"/>
                <w:b/>
                <w:color w:val="252525"/>
                <w:szCs w:val="24"/>
              </w:rPr>
              <w:t>.</w:t>
            </w:r>
          </w:p>
          <w:p w:rsidR="00121D14" w:rsidRPr="00121D14" w:rsidRDefault="00121D14" w:rsidP="00E8200A">
            <w:pPr>
              <w:shd w:val="clear" w:color="auto" w:fill="FFFFFF"/>
              <w:spacing w:before="100" w:beforeAutospacing="1" w:after="24" w:line="336" w:lineRule="atLeast"/>
              <w:ind w:left="384"/>
              <w:jc w:val="center"/>
              <w:rPr>
                <w:rFonts w:ascii="Arial Black" w:hAnsi="Arial Black" w:cs="Arial"/>
                <w:b/>
                <w:color w:val="252525"/>
                <w:szCs w:val="24"/>
              </w:rPr>
            </w:pPr>
            <w:r w:rsidRPr="00121D14">
              <w:rPr>
                <w:rFonts w:ascii="Arial Black" w:hAnsi="Arial Black" w:cs="Arial"/>
                <w:b/>
                <w:color w:val="252525"/>
                <w:szCs w:val="24"/>
              </w:rPr>
              <w:t xml:space="preserve">Jean </w:t>
            </w:r>
            <w:proofErr w:type="spellStart"/>
            <w:r w:rsidRPr="00121D14">
              <w:rPr>
                <w:rFonts w:ascii="Arial Black" w:hAnsi="Arial Black" w:cs="Arial"/>
                <w:b/>
                <w:color w:val="252525"/>
                <w:szCs w:val="24"/>
              </w:rPr>
              <w:t>Diwo</w:t>
            </w:r>
            <w:proofErr w:type="spellEnd"/>
            <w:r w:rsidRPr="00121D14">
              <w:rPr>
                <w:rFonts w:ascii="Arial Black" w:hAnsi="Arial Black" w:cs="Arial"/>
                <w:b/>
                <w:color w:val="252525"/>
                <w:szCs w:val="24"/>
              </w:rPr>
              <w:t xml:space="preserve">, Les </w:t>
            </w:r>
            <w:proofErr w:type="spellStart"/>
            <w:r w:rsidRPr="00121D14">
              <w:rPr>
                <w:rFonts w:ascii="Arial Black" w:hAnsi="Arial Black" w:cs="Arial"/>
                <w:b/>
                <w:color w:val="252525"/>
                <w:szCs w:val="24"/>
              </w:rPr>
              <w:t>Violons</w:t>
            </w:r>
            <w:proofErr w:type="spellEnd"/>
            <w:r w:rsidRPr="00121D14">
              <w:rPr>
                <w:rFonts w:ascii="Arial Black" w:hAnsi="Arial Black" w:cs="Arial"/>
                <w:b/>
                <w:color w:val="252525"/>
                <w:szCs w:val="24"/>
              </w:rPr>
              <w:t xml:space="preserve"> du </w:t>
            </w:r>
            <w:proofErr w:type="spellStart"/>
            <w:r w:rsidRPr="00121D14">
              <w:rPr>
                <w:rFonts w:ascii="Arial Black" w:hAnsi="Arial Black" w:cs="Arial"/>
                <w:b/>
                <w:color w:val="252525"/>
                <w:szCs w:val="24"/>
              </w:rPr>
              <w:t>Roi</w:t>
            </w:r>
            <w:proofErr w:type="spellEnd"/>
            <w:r w:rsidRPr="00121D14">
              <w:rPr>
                <w:rFonts w:ascii="Arial Black" w:hAnsi="Arial Black" w:cs="Arial"/>
                <w:b/>
                <w:color w:val="252525"/>
                <w:szCs w:val="24"/>
              </w:rPr>
              <w:t xml:space="preserve">, </w:t>
            </w:r>
            <w:proofErr w:type="spellStart"/>
            <w:r w:rsidRPr="00121D14">
              <w:rPr>
                <w:rFonts w:ascii="Arial Black" w:hAnsi="Arial Black" w:cs="Arial"/>
                <w:b/>
                <w:color w:val="252525"/>
                <w:szCs w:val="24"/>
              </w:rPr>
              <w:t>roman</w:t>
            </w:r>
            <w:proofErr w:type="spellEnd"/>
          </w:p>
          <w:p w:rsidR="00121D14" w:rsidRPr="00E8200A" w:rsidRDefault="00121D14" w:rsidP="00E8200A">
            <w:pPr>
              <w:spacing w:line="360" w:lineRule="auto"/>
              <w:ind w:left="780" w:right="922"/>
              <w:jc w:val="center"/>
              <w:rPr>
                <w:rFonts w:ascii="Arial Black" w:hAnsi="Arial Black" w:cs="Arial"/>
                <w:b/>
                <w:szCs w:val="24"/>
              </w:rPr>
            </w:pPr>
          </w:p>
          <w:p w:rsidR="00D61A0E" w:rsidRPr="00E8200A" w:rsidRDefault="00D61A0E" w:rsidP="00E8200A">
            <w:pPr>
              <w:spacing w:line="360" w:lineRule="auto"/>
              <w:ind w:left="780" w:right="922"/>
              <w:jc w:val="center"/>
              <w:rPr>
                <w:rFonts w:ascii="Arial Black" w:hAnsi="Arial Black" w:cs="Arial"/>
                <w:b/>
                <w:szCs w:val="24"/>
              </w:rPr>
            </w:pPr>
          </w:p>
          <w:p w:rsidR="0081194E" w:rsidRPr="004B61AD" w:rsidRDefault="0081194E" w:rsidP="009E19E3">
            <w:pPr>
              <w:spacing w:line="360" w:lineRule="auto"/>
              <w:ind w:left="780" w:right="922"/>
              <w:rPr>
                <w:b/>
                <w:lang w:val="es-MX"/>
              </w:rPr>
            </w:pP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r w:rsidR="00970050">
              <w:rPr>
                <w:rFonts w:ascii="Arial Rounded MT Bold" w:hAnsi="Arial Rounded MT Bold"/>
                <w:sz w:val="28"/>
              </w:rPr>
              <w:t xml:space="preserve"> Ramón </w:t>
            </w:r>
            <w:proofErr w:type="spellStart"/>
            <w:r w:rsidR="00970050">
              <w:rPr>
                <w:rFonts w:ascii="Arial Rounded MT Bold" w:hAnsi="Arial Rounded MT Bold"/>
                <w:sz w:val="28"/>
              </w:rPr>
              <w:t>Aristi</w:t>
            </w:r>
            <w:r w:rsidR="0081194E">
              <w:rPr>
                <w:rFonts w:ascii="Arial Rounded MT Bold" w:hAnsi="Arial Rounded MT Bold"/>
                <w:sz w:val="28"/>
              </w:rPr>
              <w:t>guez</w:t>
            </w:r>
            <w:proofErr w:type="spellEnd"/>
            <w:r w:rsidR="0068334D">
              <w:rPr>
                <w:rFonts w:ascii="Arial Rounded MT Bold" w:hAnsi="Arial Rounded MT Bold"/>
                <w:sz w:val="28"/>
              </w:rPr>
              <w:t xml:space="preserve"> Vera</w:t>
            </w:r>
          </w:p>
          <w:p w:rsidR="005B37F6" w:rsidRDefault="005B37F6" w:rsidP="005B37F6">
            <w:pPr>
              <w:spacing w:line="360" w:lineRule="auto"/>
              <w:ind w:left="567" w:right="639"/>
              <w:jc w:val="center"/>
              <w:rPr>
                <w:rFonts w:ascii="Arial Rounded MT Bold" w:hAnsi="Arial Rounded MT Bold"/>
                <w:sz w:val="28"/>
              </w:rPr>
            </w:pPr>
          </w:p>
          <w:p w:rsidR="00C46963" w:rsidRDefault="005B37F6" w:rsidP="0068334D">
            <w:pPr>
              <w:spacing w:line="360" w:lineRule="auto"/>
              <w:ind w:left="567" w:right="639"/>
              <w:jc w:val="center"/>
              <w:rPr>
                <w:rFonts w:ascii="Arial Rounded MT Bold" w:hAnsi="Arial Rounded MT Bold"/>
                <w:sz w:val="28"/>
              </w:rPr>
            </w:pPr>
            <w:r>
              <w:rPr>
                <w:rFonts w:ascii="Arial Rounded MT Bold" w:hAnsi="Arial Rounded MT Bold"/>
                <w:sz w:val="28"/>
              </w:rPr>
              <w:t>Revisó:</w:t>
            </w:r>
            <w:r w:rsidR="00970050">
              <w:rPr>
                <w:rFonts w:ascii="Arial Rounded MT Bold" w:hAnsi="Arial Rounded MT Bold"/>
                <w:sz w:val="28"/>
              </w:rPr>
              <w:t xml:space="preserve"> Marí</w:t>
            </w:r>
            <w:r w:rsidR="0068334D">
              <w:rPr>
                <w:rFonts w:ascii="Arial Rounded MT Bold" w:hAnsi="Arial Rounded MT Bold"/>
                <w:sz w:val="28"/>
              </w:rPr>
              <w:t xml:space="preserve">a Consuelo </w:t>
            </w:r>
            <w:proofErr w:type="spellStart"/>
            <w:r w:rsidR="0068334D">
              <w:rPr>
                <w:rFonts w:ascii="Arial Rounded MT Bold" w:hAnsi="Arial Rounded MT Bold"/>
                <w:sz w:val="28"/>
              </w:rPr>
              <w:t>Tep</w:t>
            </w:r>
            <w:proofErr w:type="spellEnd"/>
            <w:r w:rsidR="0068334D">
              <w:rPr>
                <w:rFonts w:ascii="Arial Rounded MT Bold" w:hAnsi="Arial Rounded MT Bold"/>
                <w:sz w:val="28"/>
              </w:rPr>
              <w:t xml:space="preserve"> Up</w:t>
            </w:r>
          </w:p>
          <w:p w:rsidR="004619E0" w:rsidRDefault="004619E0" w:rsidP="0068334D">
            <w:pPr>
              <w:spacing w:line="360" w:lineRule="auto"/>
              <w:ind w:left="567" w:right="639"/>
              <w:jc w:val="center"/>
              <w:rPr>
                <w:rFonts w:ascii="Arial Rounded MT Bold" w:hAnsi="Arial Rounded MT Bold"/>
                <w:sz w:val="28"/>
              </w:rPr>
            </w:pPr>
          </w:p>
          <w:p w:rsidR="004619E0" w:rsidRDefault="004619E0" w:rsidP="0068334D">
            <w:pPr>
              <w:spacing w:line="360" w:lineRule="auto"/>
              <w:ind w:left="567" w:right="639"/>
              <w:jc w:val="center"/>
              <w:rPr>
                <w:rFonts w:ascii="Arial Rounded MT Bold" w:hAnsi="Arial Rounded MT Bold"/>
                <w:sz w:val="28"/>
              </w:rPr>
            </w:pPr>
            <w:r>
              <w:rPr>
                <w:rFonts w:ascii="Arial Rounded MT Bold" w:hAnsi="Arial Rounded MT Bold"/>
                <w:sz w:val="28"/>
              </w:rPr>
              <w:t>AUTORIZÓ:</w:t>
            </w:r>
          </w:p>
          <w:p w:rsidR="004619E0" w:rsidRDefault="004619E0" w:rsidP="0068334D">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4619E0" w:rsidRDefault="004619E0" w:rsidP="0068334D">
            <w:pPr>
              <w:spacing w:line="360" w:lineRule="auto"/>
              <w:ind w:left="567" w:right="639"/>
              <w:jc w:val="center"/>
              <w:rPr>
                <w:rFonts w:ascii="Arial Rounded MT Bold" w:hAnsi="Arial Rounded MT Bold"/>
                <w:sz w:val="28"/>
              </w:rPr>
            </w:pPr>
            <w:r>
              <w:rPr>
                <w:rFonts w:ascii="Arial Rounded MT Bold" w:hAnsi="Arial Rounded MT Bold"/>
                <w:sz w:val="28"/>
              </w:rPr>
              <w:t>Departamento de Programas de Capacitación y Desarrollo Docente</w:t>
            </w:r>
          </w:p>
          <w:p w:rsidR="00C46963" w:rsidRDefault="00C46963" w:rsidP="0068334D">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headerReference w:type="default" r:id="rId9"/>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BA3" w:rsidRDefault="00011BA3" w:rsidP="005A7825">
      <w:r>
        <w:separator/>
      </w:r>
    </w:p>
  </w:endnote>
  <w:endnote w:type="continuationSeparator" w:id="0">
    <w:p w:rsidR="00011BA3" w:rsidRDefault="00011BA3"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BA3" w:rsidRDefault="00011BA3" w:rsidP="005A7825">
      <w:r>
        <w:separator/>
      </w:r>
    </w:p>
  </w:footnote>
  <w:footnote w:type="continuationSeparator" w:id="0">
    <w:p w:rsidR="00011BA3" w:rsidRDefault="00011BA3"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338" w:rsidRDefault="003323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690"/>
    <w:multiLevelType w:val="hybridMultilevel"/>
    <w:tmpl w:val="A4561AB8"/>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
    <w:nsid w:val="08275E22"/>
    <w:multiLevelType w:val="hybridMultilevel"/>
    <w:tmpl w:val="FF560DD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814965"/>
    <w:multiLevelType w:val="multilevel"/>
    <w:tmpl w:val="6CD82DFE"/>
    <w:lvl w:ilvl="0">
      <w:start w:val="1"/>
      <w:numFmt w:val="decimal"/>
      <w:lvlText w:val="%1."/>
      <w:lvlJc w:val="left"/>
      <w:pPr>
        <w:ind w:left="785" w:hanging="360"/>
      </w:pPr>
      <w:rPr>
        <w:rFonts w:hint="default"/>
        <w:sz w:val="24"/>
      </w:rPr>
    </w:lvl>
    <w:lvl w:ilvl="1">
      <w:start w:val="7"/>
      <w:numFmt w:val="decimal"/>
      <w:isLgl/>
      <w:lvlText w:val="%1.%2"/>
      <w:lvlJc w:val="left"/>
      <w:pPr>
        <w:ind w:left="56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3">
    <w:nsid w:val="0BF97C44"/>
    <w:multiLevelType w:val="hybridMultilevel"/>
    <w:tmpl w:val="131C889E"/>
    <w:lvl w:ilvl="0" w:tplc="0C0A0003">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4">
    <w:nsid w:val="19BF7276"/>
    <w:multiLevelType w:val="hybridMultilevel"/>
    <w:tmpl w:val="EF8C7A2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851DAB"/>
    <w:multiLevelType w:val="hybridMultilevel"/>
    <w:tmpl w:val="E5E4EB92"/>
    <w:lvl w:ilvl="0" w:tplc="0C0A0003">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BE83F48"/>
    <w:multiLevelType w:val="multilevel"/>
    <w:tmpl w:val="D56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EB4C28"/>
    <w:multiLevelType w:val="hybridMultilevel"/>
    <w:tmpl w:val="1F4AC15C"/>
    <w:lvl w:ilvl="0" w:tplc="0C0A0003">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8">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9C525E6"/>
    <w:multiLevelType w:val="hybridMultilevel"/>
    <w:tmpl w:val="707CD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7D232C"/>
    <w:multiLevelType w:val="multilevel"/>
    <w:tmpl w:val="044643A2"/>
    <w:lvl w:ilvl="0">
      <w:start w:val="1"/>
      <w:numFmt w:val="decimal"/>
      <w:lvlText w:val="%1."/>
      <w:lvlJc w:val="left"/>
      <w:pPr>
        <w:ind w:left="108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36EA6CF6"/>
    <w:multiLevelType w:val="hybridMultilevel"/>
    <w:tmpl w:val="BB1470AA"/>
    <w:lvl w:ilvl="0" w:tplc="0C0A000B">
      <w:start w:val="1"/>
      <w:numFmt w:val="bullet"/>
      <w:lvlText w:val=""/>
      <w:lvlJc w:val="left"/>
      <w:pPr>
        <w:ind w:left="1123" w:hanging="360"/>
      </w:pPr>
      <w:rPr>
        <w:rFonts w:ascii="Wingdings" w:hAnsi="Wingdings"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12">
    <w:nsid w:val="3C1E08E6"/>
    <w:multiLevelType w:val="hybridMultilevel"/>
    <w:tmpl w:val="651AF124"/>
    <w:lvl w:ilvl="0" w:tplc="F690BAEC">
      <w:start w:val="1"/>
      <w:numFmt w:val="bullet"/>
      <w:lvlText w:val=""/>
      <w:lvlJc w:val="left"/>
      <w:pPr>
        <w:ind w:left="1123" w:hanging="360"/>
      </w:pPr>
      <w:rPr>
        <w:rFonts w:ascii="Symbol" w:hAnsi="Symbol"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13">
    <w:nsid w:val="3FE61B1D"/>
    <w:multiLevelType w:val="hybridMultilevel"/>
    <w:tmpl w:val="686A162C"/>
    <w:lvl w:ilvl="0" w:tplc="AAA2B18A">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42F15802"/>
    <w:multiLevelType w:val="hybridMultilevel"/>
    <w:tmpl w:val="FA10C752"/>
    <w:lvl w:ilvl="0" w:tplc="0C0A0003">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15">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9AD12CD"/>
    <w:multiLevelType w:val="hybridMultilevel"/>
    <w:tmpl w:val="D03AC408"/>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7">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8">
    <w:nsid w:val="60242053"/>
    <w:multiLevelType w:val="hybridMultilevel"/>
    <w:tmpl w:val="78C6A6BA"/>
    <w:lvl w:ilvl="0" w:tplc="6780F25E">
      <w:start w:val="2"/>
      <w:numFmt w:val="bullet"/>
      <w:lvlText w:val=""/>
      <w:lvlJc w:val="left"/>
      <w:pPr>
        <w:ind w:left="2222" w:hanging="360"/>
      </w:pPr>
      <w:rPr>
        <w:rFonts w:ascii="Symbol" w:eastAsia="Times New Roman" w:hAnsi="Symbol" w:cs="Arial" w:hint="default"/>
      </w:rPr>
    </w:lvl>
    <w:lvl w:ilvl="1" w:tplc="080A0003" w:tentative="1">
      <w:start w:val="1"/>
      <w:numFmt w:val="bullet"/>
      <w:lvlText w:val="o"/>
      <w:lvlJc w:val="left"/>
      <w:pPr>
        <w:ind w:left="2942" w:hanging="360"/>
      </w:pPr>
      <w:rPr>
        <w:rFonts w:ascii="Courier New" w:hAnsi="Courier New" w:cs="Courier New" w:hint="default"/>
      </w:rPr>
    </w:lvl>
    <w:lvl w:ilvl="2" w:tplc="080A0005" w:tentative="1">
      <w:start w:val="1"/>
      <w:numFmt w:val="bullet"/>
      <w:lvlText w:val=""/>
      <w:lvlJc w:val="left"/>
      <w:pPr>
        <w:ind w:left="3662" w:hanging="360"/>
      </w:pPr>
      <w:rPr>
        <w:rFonts w:ascii="Wingdings" w:hAnsi="Wingdings" w:hint="default"/>
      </w:rPr>
    </w:lvl>
    <w:lvl w:ilvl="3" w:tplc="080A0001" w:tentative="1">
      <w:start w:val="1"/>
      <w:numFmt w:val="bullet"/>
      <w:lvlText w:val=""/>
      <w:lvlJc w:val="left"/>
      <w:pPr>
        <w:ind w:left="4382" w:hanging="360"/>
      </w:pPr>
      <w:rPr>
        <w:rFonts w:ascii="Symbol" w:hAnsi="Symbol" w:hint="default"/>
      </w:rPr>
    </w:lvl>
    <w:lvl w:ilvl="4" w:tplc="080A0003" w:tentative="1">
      <w:start w:val="1"/>
      <w:numFmt w:val="bullet"/>
      <w:lvlText w:val="o"/>
      <w:lvlJc w:val="left"/>
      <w:pPr>
        <w:ind w:left="5102" w:hanging="360"/>
      </w:pPr>
      <w:rPr>
        <w:rFonts w:ascii="Courier New" w:hAnsi="Courier New" w:cs="Courier New" w:hint="default"/>
      </w:rPr>
    </w:lvl>
    <w:lvl w:ilvl="5" w:tplc="080A0005" w:tentative="1">
      <w:start w:val="1"/>
      <w:numFmt w:val="bullet"/>
      <w:lvlText w:val=""/>
      <w:lvlJc w:val="left"/>
      <w:pPr>
        <w:ind w:left="5822" w:hanging="360"/>
      </w:pPr>
      <w:rPr>
        <w:rFonts w:ascii="Wingdings" w:hAnsi="Wingdings" w:hint="default"/>
      </w:rPr>
    </w:lvl>
    <w:lvl w:ilvl="6" w:tplc="080A0001" w:tentative="1">
      <w:start w:val="1"/>
      <w:numFmt w:val="bullet"/>
      <w:lvlText w:val=""/>
      <w:lvlJc w:val="left"/>
      <w:pPr>
        <w:ind w:left="6542" w:hanging="360"/>
      </w:pPr>
      <w:rPr>
        <w:rFonts w:ascii="Symbol" w:hAnsi="Symbol" w:hint="default"/>
      </w:rPr>
    </w:lvl>
    <w:lvl w:ilvl="7" w:tplc="080A0003" w:tentative="1">
      <w:start w:val="1"/>
      <w:numFmt w:val="bullet"/>
      <w:lvlText w:val="o"/>
      <w:lvlJc w:val="left"/>
      <w:pPr>
        <w:ind w:left="7262" w:hanging="360"/>
      </w:pPr>
      <w:rPr>
        <w:rFonts w:ascii="Courier New" w:hAnsi="Courier New" w:cs="Courier New" w:hint="default"/>
      </w:rPr>
    </w:lvl>
    <w:lvl w:ilvl="8" w:tplc="080A0005" w:tentative="1">
      <w:start w:val="1"/>
      <w:numFmt w:val="bullet"/>
      <w:lvlText w:val=""/>
      <w:lvlJc w:val="left"/>
      <w:pPr>
        <w:ind w:left="7982" w:hanging="360"/>
      </w:pPr>
      <w:rPr>
        <w:rFonts w:ascii="Wingdings" w:hAnsi="Wingdings" w:hint="default"/>
      </w:rPr>
    </w:lvl>
  </w:abstractNum>
  <w:abstractNum w:abstractNumId="19">
    <w:nsid w:val="73960F47"/>
    <w:multiLevelType w:val="hybridMultilevel"/>
    <w:tmpl w:val="3ED27EF2"/>
    <w:lvl w:ilvl="0" w:tplc="AB8499BC">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8"/>
  </w:num>
  <w:num w:numId="4">
    <w:abstractNumId w:val="20"/>
  </w:num>
  <w:num w:numId="5">
    <w:abstractNumId w:val="10"/>
  </w:num>
  <w:num w:numId="6">
    <w:abstractNumId w:val="2"/>
  </w:num>
  <w:num w:numId="7">
    <w:abstractNumId w:val="12"/>
  </w:num>
  <w:num w:numId="8">
    <w:abstractNumId w:val="19"/>
  </w:num>
  <w:num w:numId="9">
    <w:abstractNumId w:val="1"/>
  </w:num>
  <w:num w:numId="10">
    <w:abstractNumId w:val="14"/>
  </w:num>
  <w:num w:numId="11">
    <w:abstractNumId w:val="3"/>
  </w:num>
  <w:num w:numId="12">
    <w:abstractNumId w:val="7"/>
  </w:num>
  <w:num w:numId="13">
    <w:abstractNumId w:val="13"/>
  </w:num>
  <w:num w:numId="14">
    <w:abstractNumId w:val="5"/>
  </w:num>
  <w:num w:numId="15">
    <w:abstractNumId w:val="15"/>
  </w:num>
  <w:num w:numId="16">
    <w:abstractNumId w:val="0"/>
  </w:num>
  <w:num w:numId="17">
    <w:abstractNumId w:val="12"/>
  </w:num>
  <w:num w:numId="18">
    <w:abstractNumId w:val="11"/>
  </w:num>
  <w:num w:numId="19">
    <w:abstractNumId w:val="9"/>
  </w:num>
  <w:num w:numId="20">
    <w:abstractNumId w:val="16"/>
  </w:num>
  <w:num w:numId="21">
    <w:abstractNumId w:val="6"/>
  </w:num>
  <w:num w:numId="22">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4E4462"/>
    <w:rsid w:val="00006DC7"/>
    <w:rsid w:val="00011BA3"/>
    <w:rsid w:val="00012399"/>
    <w:rsid w:val="00012C84"/>
    <w:rsid w:val="00012FE9"/>
    <w:rsid w:val="00017D04"/>
    <w:rsid w:val="00034ED1"/>
    <w:rsid w:val="000356CF"/>
    <w:rsid w:val="00055B77"/>
    <w:rsid w:val="0006484D"/>
    <w:rsid w:val="0007364B"/>
    <w:rsid w:val="000773A8"/>
    <w:rsid w:val="00090D1D"/>
    <w:rsid w:val="0009238D"/>
    <w:rsid w:val="00096858"/>
    <w:rsid w:val="000968BD"/>
    <w:rsid w:val="000A1D93"/>
    <w:rsid w:val="000A765E"/>
    <w:rsid w:val="000B6FD7"/>
    <w:rsid w:val="000C0BFC"/>
    <w:rsid w:val="000F1160"/>
    <w:rsid w:val="00101B4F"/>
    <w:rsid w:val="0011761F"/>
    <w:rsid w:val="00121D14"/>
    <w:rsid w:val="00160C86"/>
    <w:rsid w:val="00177D3E"/>
    <w:rsid w:val="001820BB"/>
    <w:rsid w:val="001872B8"/>
    <w:rsid w:val="001B1A9E"/>
    <w:rsid w:val="001C66BF"/>
    <w:rsid w:val="001D36B0"/>
    <w:rsid w:val="001E276D"/>
    <w:rsid w:val="001E6452"/>
    <w:rsid w:val="00210756"/>
    <w:rsid w:val="00212B2D"/>
    <w:rsid w:val="00234B66"/>
    <w:rsid w:val="00237626"/>
    <w:rsid w:val="00242DAF"/>
    <w:rsid w:val="0024480E"/>
    <w:rsid w:val="00260709"/>
    <w:rsid w:val="002714B9"/>
    <w:rsid w:val="00276504"/>
    <w:rsid w:val="002800D2"/>
    <w:rsid w:val="002873E4"/>
    <w:rsid w:val="00292C79"/>
    <w:rsid w:val="002958F5"/>
    <w:rsid w:val="0029605B"/>
    <w:rsid w:val="00296BDE"/>
    <w:rsid w:val="002A1385"/>
    <w:rsid w:val="002A3762"/>
    <w:rsid w:val="002A697A"/>
    <w:rsid w:val="002C07F0"/>
    <w:rsid w:val="002D4AA3"/>
    <w:rsid w:val="002D6454"/>
    <w:rsid w:val="002D77AF"/>
    <w:rsid w:val="002E155A"/>
    <w:rsid w:val="002E42AB"/>
    <w:rsid w:val="002F2163"/>
    <w:rsid w:val="002F33DB"/>
    <w:rsid w:val="00305CFE"/>
    <w:rsid w:val="0032620A"/>
    <w:rsid w:val="00330BB4"/>
    <w:rsid w:val="00332338"/>
    <w:rsid w:val="003342B6"/>
    <w:rsid w:val="00343B08"/>
    <w:rsid w:val="00353450"/>
    <w:rsid w:val="00375207"/>
    <w:rsid w:val="003A053F"/>
    <w:rsid w:val="003A2480"/>
    <w:rsid w:val="003A6CEA"/>
    <w:rsid w:val="003B647B"/>
    <w:rsid w:val="003D0338"/>
    <w:rsid w:val="003D036E"/>
    <w:rsid w:val="003D4CD2"/>
    <w:rsid w:val="003E67D8"/>
    <w:rsid w:val="003F152C"/>
    <w:rsid w:val="003F1BD3"/>
    <w:rsid w:val="00401EEC"/>
    <w:rsid w:val="0041075F"/>
    <w:rsid w:val="00421729"/>
    <w:rsid w:val="00424B28"/>
    <w:rsid w:val="00426722"/>
    <w:rsid w:val="00426B9C"/>
    <w:rsid w:val="00433A62"/>
    <w:rsid w:val="004370DF"/>
    <w:rsid w:val="00440A32"/>
    <w:rsid w:val="00447A2F"/>
    <w:rsid w:val="00452551"/>
    <w:rsid w:val="004570A6"/>
    <w:rsid w:val="004578EB"/>
    <w:rsid w:val="00460F0E"/>
    <w:rsid w:val="004619E0"/>
    <w:rsid w:val="004713BC"/>
    <w:rsid w:val="00480F6E"/>
    <w:rsid w:val="0048238D"/>
    <w:rsid w:val="00492579"/>
    <w:rsid w:val="004971D0"/>
    <w:rsid w:val="004A0FFB"/>
    <w:rsid w:val="004A7B68"/>
    <w:rsid w:val="004B19F9"/>
    <w:rsid w:val="004B5AC9"/>
    <w:rsid w:val="004B61AD"/>
    <w:rsid w:val="004C0FD2"/>
    <w:rsid w:val="004E4462"/>
    <w:rsid w:val="004F64D0"/>
    <w:rsid w:val="004F7618"/>
    <w:rsid w:val="00517659"/>
    <w:rsid w:val="0052611C"/>
    <w:rsid w:val="00530C6F"/>
    <w:rsid w:val="00533D44"/>
    <w:rsid w:val="00540CD1"/>
    <w:rsid w:val="00553A38"/>
    <w:rsid w:val="00556C06"/>
    <w:rsid w:val="005733F0"/>
    <w:rsid w:val="00585F97"/>
    <w:rsid w:val="005869A2"/>
    <w:rsid w:val="005A7825"/>
    <w:rsid w:val="005B3679"/>
    <w:rsid w:val="005B37F6"/>
    <w:rsid w:val="005C4C6F"/>
    <w:rsid w:val="005D29FE"/>
    <w:rsid w:val="005E31CF"/>
    <w:rsid w:val="005E7149"/>
    <w:rsid w:val="005F0381"/>
    <w:rsid w:val="006131F3"/>
    <w:rsid w:val="006134F6"/>
    <w:rsid w:val="00613D49"/>
    <w:rsid w:val="00620145"/>
    <w:rsid w:val="00620D1D"/>
    <w:rsid w:val="00633816"/>
    <w:rsid w:val="00633AC3"/>
    <w:rsid w:val="0063646E"/>
    <w:rsid w:val="00647166"/>
    <w:rsid w:val="006516BF"/>
    <w:rsid w:val="006521A5"/>
    <w:rsid w:val="00663A19"/>
    <w:rsid w:val="0068334D"/>
    <w:rsid w:val="006A2FD3"/>
    <w:rsid w:val="006B3002"/>
    <w:rsid w:val="006D7F41"/>
    <w:rsid w:val="006E4DA2"/>
    <w:rsid w:val="006E7ABF"/>
    <w:rsid w:val="006F08E0"/>
    <w:rsid w:val="006F1CFF"/>
    <w:rsid w:val="00705C57"/>
    <w:rsid w:val="00707C58"/>
    <w:rsid w:val="00713888"/>
    <w:rsid w:val="00715871"/>
    <w:rsid w:val="0071589B"/>
    <w:rsid w:val="00726A92"/>
    <w:rsid w:val="00732A73"/>
    <w:rsid w:val="00733BA8"/>
    <w:rsid w:val="00733CB0"/>
    <w:rsid w:val="00741030"/>
    <w:rsid w:val="00752C75"/>
    <w:rsid w:val="00754A45"/>
    <w:rsid w:val="0075714D"/>
    <w:rsid w:val="0078638C"/>
    <w:rsid w:val="00795888"/>
    <w:rsid w:val="00795EF5"/>
    <w:rsid w:val="00796C1E"/>
    <w:rsid w:val="007A6E68"/>
    <w:rsid w:val="007B53BC"/>
    <w:rsid w:val="007B6CB9"/>
    <w:rsid w:val="007C2CBE"/>
    <w:rsid w:val="007C5903"/>
    <w:rsid w:val="007C618E"/>
    <w:rsid w:val="007D3937"/>
    <w:rsid w:val="007D57F0"/>
    <w:rsid w:val="007F0DE1"/>
    <w:rsid w:val="0080124D"/>
    <w:rsid w:val="00802FEB"/>
    <w:rsid w:val="00806867"/>
    <w:rsid w:val="00806BB0"/>
    <w:rsid w:val="008110B5"/>
    <w:rsid w:val="0081194E"/>
    <w:rsid w:val="00816502"/>
    <w:rsid w:val="00832321"/>
    <w:rsid w:val="00832C63"/>
    <w:rsid w:val="00842F8B"/>
    <w:rsid w:val="00845B9C"/>
    <w:rsid w:val="008466C8"/>
    <w:rsid w:val="00852441"/>
    <w:rsid w:val="008534C3"/>
    <w:rsid w:val="00853EE3"/>
    <w:rsid w:val="0086292F"/>
    <w:rsid w:val="00863EBA"/>
    <w:rsid w:val="00876BF8"/>
    <w:rsid w:val="00885D28"/>
    <w:rsid w:val="00896F7B"/>
    <w:rsid w:val="008A6D5C"/>
    <w:rsid w:val="008C4F4B"/>
    <w:rsid w:val="008E104F"/>
    <w:rsid w:val="008E6263"/>
    <w:rsid w:val="008F38CB"/>
    <w:rsid w:val="008F79EE"/>
    <w:rsid w:val="009006BC"/>
    <w:rsid w:val="00900CEA"/>
    <w:rsid w:val="00903280"/>
    <w:rsid w:val="00916D26"/>
    <w:rsid w:val="00923854"/>
    <w:rsid w:val="00952C1F"/>
    <w:rsid w:val="00962DAB"/>
    <w:rsid w:val="00966562"/>
    <w:rsid w:val="00970050"/>
    <w:rsid w:val="00970EDB"/>
    <w:rsid w:val="009718BB"/>
    <w:rsid w:val="009767FC"/>
    <w:rsid w:val="00981732"/>
    <w:rsid w:val="00996A01"/>
    <w:rsid w:val="0099765B"/>
    <w:rsid w:val="00997B8A"/>
    <w:rsid w:val="00997C80"/>
    <w:rsid w:val="00997D4F"/>
    <w:rsid w:val="009A1C88"/>
    <w:rsid w:val="009B1CBB"/>
    <w:rsid w:val="009B4FD8"/>
    <w:rsid w:val="009C2FA0"/>
    <w:rsid w:val="009E19E3"/>
    <w:rsid w:val="009E1EE2"/>
    <w:rsid w:val="00A044C0"/>
    <w:rsid w:val="00A04FC2"/>
    <w:rsid w:val="00A078D1"/>
    <w:rsid w:val="00A12DA8"/>
    <w:rsid w:val="00A14126"/>
    <w:rsid w:val="00A33A27"/>
    <w:rsid w:val="00A51054"/>
    <w:rsid w:val="00A57504"/>
    <w:rsid w:val="00A75D9B"/>
    <w:rsid w:val="00A778F9"/>
    <w:rsid w:val="00A86985"/>
    <w:rsid w:val="00A9511B"/>
    <w:rsid w:val="00AA0556"/>
    <w:rsid w:val="00AA4474"/>
    <w:rsid w:val="00AB0AA9"/>
    <w:rsid w:val="00AB643F"/>
    <w:rsid w:val="00AC063B"/>
    <w:rsid w:val="00AF4927"/>
    <w:rsid w:val="00B22580"/>
    <w:rsid w:val="00B26046"/>
    <w:rsid w:val="00B3086F"/>
    <w:rsid w:val="00B32BED"/>
    <w:rsid w:val="00B36A6C"/>
    <w:rsid w:val="00B371B9"/>
    <w:rsid w:val="00B42EA0"/>
    <w:rsid w:val="00B55519"/>
    <w:rsid w:val="00B73293"/>
    <w:rsid w:val="00B8202F"/>
    <w:rsid w:val="00B82B1D"/>
    <w:rsid w:val="00B93A7C"/>
    <w:rsid w:val="00BA12AA"/>
    <w:rsid w:val="00BC0EE3"/>
    <w:rsid w:val="00BC29F7"/>
    <w:rsid w:val="00BC3B3C"/>
    <w:rsid w:val="00BD3A80"/>
    <w:rsid w:val="00BE3579"/>
    <w:rsid w:val="00BE456A"/>
    <w:rsid w:val="00C01664"/>
    <w:rsid w:val="00C04AF6"/>
    <w:rsid w:val="00C13825"/>
    <w:rsid w:val="00C24C2D"/>
    <w:rsid w:val="00C35BC5"/>
    <w:rsid w:val="00C46963"/>
    <w:rsid w:val="00C5259D"/>
    <w:rsid w:val="00C56662"/>
    <w:rsid w:val="00C671DC"/>
    <w:rsid w:val="00C6722E"/>
    <w:rsid w:val="00C70FA6"/>
    <w:rsid w:val="00C762C2"/>
    <w:rsid w:val="00C918CA"/>
    <w:rsid w:val="00CA7110"/>
    <w:rsid w:val="00CB3582"/>
    <w:rsid w:val="00CB562F"/>
    <w:rsid w:val="00CC0B03"/>
    <w:rsid w:val="00CC2CB8"/>
    <w:rsid w:val="00CC4433"/>
    <w:rsid w:val="00CC7519"/>
    <w:rsid w:val="00CD218D"/>
    <w:rsid w:val="00CD4938"/>
    <w:rsid w:val="00CF42CA"/>
    <w:rsid w:val="00CF5793"/>
    <w:rsid w:val="00D03602"/>
    <w:rsid w:val="00D06691"/>
    <w:rsid w:val="00D075F1"/>
    <w:rsid w:val="00D108A0"/>
    <w:rsid w:val="00D175B9"/>
    <w:rsid w:val="00D255FC"/>
    <w:rsid w:val="00D34129"/>
    <w:rsid w:val="00D52719"/>
    <w:rsid w:val="00D54E26"/>
    <w:rsid w:val="00D60EFC"/>
    <w:rsid w:val="00D61A0E"/>
    <w:rsid w:val="00D63672"/>
    <w:rsid w:val="00D74143"/>
    <w:rsid w:val="00D75396"/>
    <w:rsid w:val="00D81E83"/>
    <w:rsid w:val="00D97082"/>
    <w:rsid w:val="00DA4AEC"/>
    <w:rsid w:val="00DA71F2"/>
    <w:rsid w:val="00DD5AB8"/>
    <w:rsid w:val="00DF314F"/>
    <w:rsid w:val="00DF3F76"/>
    <w:rsid w:val="00DF5CF1"/>
    <w:rsid w:val="00DF69CA"/>
    <w:rsid w:val="00E015F3"/>
    <w:rsid w:val="00E01B6B"/>
    <w:rsid w:val="00E139AA"/>
    <w:rsid w:val="00E13BC7"/>
    <w:rsid w:val="00E21DF7"/>
    <w:rsid w:val="00E37888"/>
    <w:rsid w:val="00E4693F"/>
    <w:rsid w:val="00E5270C"/>
    <w:rsid w:val="00E53B78"/>
    <w:rsid w:val="00E557BC"/>
    <w:rsid w:val="00E55A40"/>
    <w:rsid w:val="00E60A69"/>
    <w:rsid w:val="00E63C31"/>
    <w:rsid w:val="00E65453"/>
    <w:rsid w:val="00E704F5"/>
    <w:rsid w:val="00E8200A"/>
    <w:rsid w:val="00E85905"/>
    <w:rsid w:val="00EA46C8"/>
    <w:rsid w:val="00EA4FAC"/>
    <w:rsid w:val="00EA6419"/>
    <w:rsid w:val="00EC72AC"/>
    <w:rsid w:val="00ED3069"/>
    <w:rsid w:val="00EE17E9"/>
    <w:rsid w:val="00EF1D86"/>
    <w:rsid w:val="00EF3585"/>
    <w:rsid w:val="00F020F0"/>
    <w:rsid w:val="00F02CDA"/>
    <w:rsid w:val="00F07E5E"/>
    <w:rsid w:val="00F2188C"/>
    <w:rsid w:val="00F25BE3"/>
    <w:rsid w:val="00F26BDB"/>
    <w:rsid w:val="00F32B12"/>
    <w:rsid w:val="00F448B0"/>
    <w:rsid w:val="00F55A76"/>
    <w:rsid w:val="00F56EBC"/>
    <w:rsid w:val="00F57CB8"/>
    <w:rsid w:val="00F61161"/>
    <w:rsid w:val="00FA7447"/>
    <w:rsid w:val="00FB135F"/>
    <w:rsid w:val="00FC107D"/>
    <w:rsid w:val="00FC2CB2"/>
    <w:rsid w:val="00FC641D"/>
    <w:rsid w:val="00FC69AE"/>
    <w:rsid w:val="00FD44CA"/>
    <w:rsid w:val="00FD48DA"/>
    <w:rsid w:val="00FD4AED"/>
    <w:rsid w:val="00FF0094"/>
    <w:rsid w:val="00FF0119"/>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4CB9EE9E-CA10-480A-AD07-77E49C25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 w:type="paragraph" w:customStyle="1" w:styleId="Default">
    <w:name w:val="Default"/>
    <w:rsid w:val="005C4C6F"/>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58">
      <w:bodyDiv w:val="1"/>
      <w:marLeft w:val="0"/>
      <w:marRight w:val="0"/>
      <w:marTop w:val="0"/>
      <w:marBottom w:val="0"/>
      <w:divBdr>
        <w:top w:val="none" w:sz="0" w:space="0" w:color="auto"/>
        <w:left w:val="none" w:sz="0" w:space="0" w:color="auto"/>
        <w:bottom w:val="none" w:sz="0" w:space="0" w:color="auto"/>
        <w:right w:val="none" w:sz="0" w:space="0" w:color="auto"/>
      </w:divBdr>
    </w:div>
    <w:div w:id="94399997">
      <w:bodyDiv w:val="1"/>
      <w:marLeft w:val="0"/>
      <w:marRight w:val="0"/>
      <w:marTop w:val="0"/>
      <w:marBottom w:val="0"/>
      <w:divBdr>
        <w:top w:val="none" w:sz="0" w:space="0" w:color="auto"/>
        <w:left w:val="none" w:sz="0" w:space="0" w:color="auto"/>
        <w:bottom w:val="none" w:sz="0" w:space="0" w:color="auto"/>
        <w:right w:val="none" w:sz="0" w:space="0" w:color="auto"/>
      </w:divBdr>
    </w:div>
    <w:div w:id="210458679">
      <w:bodyDiv w:val="1"/>
      <w:marLeft w:val="0"/>
      <w:marRight w:val="0"/>
      <w:marTop w:val="0"/>
      <w:marBottom w:val="0"/>
      <w:divBdr>
        <w:top w:val="none" w:sz="0" w:space="0" w:color="auto"/>
        <w:left w:val="none" w:sz="0" w:space="0" w:color="auto"/>
        <w:bottom w:val="none" w:sz="0" w:space="0" w:color="auto"/>
        <w:right w:val="none" w:sz="0" w:space="0" w:color="auto"/>
      </w:divBdr>
    </w:div>
    <w:div w:id="308873442">
      <w:bodyDiv w:val="1"/>
      <w:marLeft w:val="0"/>
      <w:marRight w:val="0"/>
      <w:marTop w:val="0"/>
      <w:marBottom w:val="0"/>
      <w:divBdr>
        <w:top w:val="none" w:sz="0" w:space="0" w:color="auto"/>
        <w:left w:val="none" w:sz="0" w:space="0" w:color="auto"/>
        <w:bottom w:val="none" w:sz="0" w:space="0" w:color="auto"/>
        <w:right w:val="none" w:sz="0" w:space="0" w:color="auto"/>
      </w:divBdr>
    </w:div>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97275649">
      <w:bodyDiv w:val="1"/>
      <w:marLeft w:val="0"/>
      <w:marRight w:val="0"/>
      <w:marTop w:val="0"/>
      <w:marBottom w:val="0"/>
      <w:divBdr>
        <w:top w:val="none" w:sz="0" w:space="0" w:color="auto"/>
        <w:left w:val="none" w:sz="0" w:space="0" w:color="auto"/>
        <w:bottom w:val="none" w:sz="0" w:space="0" w:color="auto"/>
        <w:right w:val="none" w:sz="0" w:space="0" w:color="auto"/>
      </w:divBdr>
    </w:div>
    <w:div w:id="2003462759">
      <w:bodyDiv w:val="1"/>
      <w:marLeft w:val="0"/>
      <w:marRight w:val="0"/>
      <w:marTop w:val="0"/>
      <w:marBottom w:val="0"/>
      <w:divBdr>
        <w:top w:val="none" w:sz="0" w:space="0" w:color="auto"/>
        <w:left w:val="none" w:sz="0" w:space="0" w:color="auto"/>
        <w:bottom w:val="none" w:sz="0" w:space="0" w:color="auto"/>
        <w:right w:val="none" w:sz="0" w:space="0" w:color="auto"/>
      </w:divBdr>
    </w:div>
    <w:div w:id="20380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D1667-9EE7-49E7-8103-DC371FB1B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Pages>
  <Words>2322</Words>
  <Characters>12777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13</cp:revision>
  <cp:lastPrinted>2012-05-04T20:31:00Z</cp:lastPrinted>
  <dcterms:created xsi:type="dcterms:W3CDTF">2015-10-28T22:35:00Z</dcterms:created>
  <dcterms:modified xsi:type="dcterms:W3CDTF">2017-09-01T21:48:00Z</dcterms:modified>
</cp:coreProperties>
</file>