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properties+xml" PartName="/docProps/custom.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custom-properties" Target="docProps/custom.xml"/><Relationship Id="rId2" Type="http://schemas.openxmlformats.org/package/2006/relationships/metadata/core-properties" Target="docProps/core.xml"/><Relationship Id="rId3"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spacing w:after="0" w:lineRule="auto"/>
        <w:rPr/>
      </w:pPr>
      <w:r w:rsidDel="00000000" w:rsidR="00000000" w:rsidRPr="00000000">
        <w:rPr>
          <w:rtl w:val="0"/>
        </w:rPr>
      </w:r>
    </w:p>
    <w:tbl>
      <w:tblPr>
        <w:tblStyle w:val="Table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4518"/>
        <w:gridCol w:w="6422"/>
        <w:tblGridChange w:id="0">
          <w:tblGrid>
            <w:gridCol w:w="4518"/>
            <w:gridCol w:w="6422"/>
          </w:tblGrid>
        </w:tblGridChange>
      </w:tblGrid>
      <w:tr>
        <w:trPr>
          <w:cantSplit w:val="0"/>
          <w:tblHeader w:val="0"/>
        </w:trPr>
        <w:tc>
          <w:tcPr>
            <w:shd w:fill="d9d9d9" w:val="clear"/>
            <w:vAlign w:val="center"/>
          </w:tcPr>
          <w:p w:rsidR="00000000" w:rsidDel="00000000" w:rsidP="00000000" w:rsidRDefault="00000000" w:rsidRPr="00000000" w14:paraId="00000002">
            <w:pPr>
              <w:spacing w:before="120" w:lineRule="auto"/>
              <w:rPr>
                <w:b w:val="1"/>
              </w:rPr>
            </w:pPr>
            <w:r w:rsidDel="00000000" w:rsidR="00000000" w:rsidRPr="00000000">
              <w:rPr>
                <w:b w:val="1"/>
                <w:rtl w:val="0"/>
              </w:rPr>
              <w:t xml:space="preserve">NOMBRE DEL PROYECTO:</w:t>
            </w:r>
          </w:p>
        </w:tc>
        <w:tc>
          <w:tcPr/>
          <w:p w:rsidR="00000000" w:rsidDel="00000000" w:rsidP="00000000" w:rsidRDefault="00000000" w:rsidRPr="00000000" w14:paraId="00000003">
            <w:pPr>
              <w:spacing w:before="120" w:lineRule="auto"/>
              <w:rPr>
                <w:sz w:val="20"/>
                <w:szCs w:val="20"/>
              </w:rPr>
            </w:pPr>
            <w:r w:rsidDel="00000000" w:rsidR="00000000" w:rsidRPr="00000000">
              <w:rPr>
                <w:sz w:val="20"/>
                <w:szCs w:val="20"/>
                <w:rtl w:val="0"/>
              </w:rPr>
              <w:t xml:space="preserve">ReservaTuFuturo</w:t>
            </w:r>
          </w:p>
        </w:tc>
      </w:tr>
      <w:tr>
        <w:trPr>
          <w:cantSplit w:val="0"/>
          <w:tblHeader w:val="0"/>
        </w:trPr>
        <w:tc>
          <w:tcPr>
            <w:shd w:fill="d9d9d9" w:val="clear"/>
            <w:vAlign w:val="center"/>
          </w:tcPr>
          <w:p w:rsidR="00000000" w:rsidDel="00000000" w:rsidP="00000000" w:rsidRDefault="00000000" w:rsidRPr="00000000" w14:paraId="00000004">
            <w:pPr>
              <w:spacing w:before="120" w:lineRule="auto"/>
              <w:rPr>
                <w:b w:val="1"/>
                <w:sz w:val="24"/>
                <w:szCs w:val="24"/>
              </w:rPr>
            </w:pPr>
            <w:r w:rsidDel="00000000" w:rsidR="00000000" w:rsidRPr="00000000">
              <w:rPr>
                <w:b w:val="1"/>
                <w:sz w:val="24"/>
                <w:szCs w:val="24"/>
                <w:rtl w:val="0"/>
              </w:rPr>
              <w:t xml:space="preserve">CÓDIGO DEL PROYECTO:</w:t>
            </w:r>
          </w:p>
        </w:tc>
        <w:tc>
          <w:tcPr/>
          <w:p w:rsidR="00000000" w:rsidDel="00000000" w:rsidP="00000000" w:rsidRDefault="00000000" w:rsidRPr="00000000" w14:paraId="00000005">
            <w:pPr>
              <w:spacing w:before="120" w:lineRule="auto"/>
              <w:rPr>
                <w:sz w:val="20"/>
                <w:szCs w:val="20"/>
              </w:rPr>
            </w:pPr>
            <w:r w:rsidDel="00000000" w:rsidR="00000000" w:rsidRPr="00000000">
              <w:rPr>
                <w:sz w:val="20"/>
                <w:szCs w:val="20"/>
                <w:rtl w:val="0"/>
              </w:rPr>
              <w:t xml:space="preserve">2024-067</w:t>
            </w:r>
          </w:p>
        </w:tc>
      </w:tr>
      <w:tr>
        <w:trPr>
          <w:cantSplit w:val="0"/>
          <w:tblHeader w:val="0"/>
        </w:trPr>
        <w:tc>
          <w:tcPr>
            <w:shd w:fill="d9d9d9" w:val="clear"/>
            <w:vAlign w:val="center"/>
          </w:tcPr>
          <w:p w:rsidR="00000000" w:rsidDel="00000000" w:rsidP="00000000" w:rsidRDefault="00000000" w:rsidRPr="00000000" w14:paraId="00000006">
            <w:pPr>
              <w:spacing w:before="120" w:lineRule="auto"/>
              <w:rPr>
                <w:b w:val="1"/>
                <w:sz w:val="24"/>
                <w:szCs w:val="24"/>
              </w:rPr>
            </w:pPr>
            <w:r w:rsidDel="00000000" w:rsidR="00000000" w:rsidRPr="00000000">
              <w:rPr>
                <w:b w:val="1"/>
                <w:sz w:val="24"/>
                <w:szCs w:val="24"/>
                <w:rtl w:val="0"/>
              </w:rPr>
              <w:t xml:space="preserve">PROPIETARIO DEL PROYECTO:</w:t>
            </w:r>
          </w:p>
        </w:tc>
        <w:tc>
          <w:tcPr/>
          <w:p w:rsidR="00000000" w:rsidDel="00000000" w:rsidP="00000000" w:rsidRDefault="00000000" w:rsidRPr="00000000" w14:paraId="00000007">
            <w:pPr>
              <w:spacing w:before="120" w:lineRule="auto"/>
              <w:rPr>
                <w:sz w:val="20"/>
                <w:szCs w:val="20"/>
              </w:rPr>
            </w:pPr>
            <w:bookmarkStart w:colFirst="0" w:colLast="0" w:name="_heading=h.gjdgxs" w:id="0"/>
            <w:bookmarkEnd w:id="0"/>
            <w:r w:rsidDel="00000000" w:rsidR="00000000" w:rsidRPr="00000000">
              <w:rPr>
                <w:sz w:val="20"/>
                <w:szCs w:val="20"/>
                <w:rtl w:val="0"/>
              </w:rPr>
              <w:t xml:space="preserve">Bull Academy</w:t>
            </w:r>
          </w:p>
        </w:tc>
      </w:tr>
      <w:tr>
        <w:trPr>
          <w:cantSplit w:val="0"/>
          <w:tblHeader w:val="0"/>
        </w:trPr>
        <w:tc>
          <w:tcPr>
            <w:shd w:fill="d9d9d9" w:val="clear"/>
            <w:vAlign w:val="center"/>
          </w:tcPr>
          <w:p w:rsidR="00000000" w:rsidDel="00000000" w:rsidP="00000000" w:rsidRDefault="00000000" w:rsidRPr="00000000" w14:paraId="00000008">
            <w:pPr>
              <w:spacing w:before="120" w:lineRule="auto"/>
              <w:rPr>
                <w:b w:val="1"/>
                <w:sz w:val="24"/>
                <w:szCs w:val="24"/>
              </w:rPr>
            </w:pPr>
            <w:r w:rsidDel="00000000" w:rsidR="00000000" w:rsidRPr="00000000">
              <w:rPr>
                <w:b w:val="1"/>
                <w:sz w:val="24"/>
                <w:szCs w:val="24"/>
                <w:rtl w:val="0"/>
              </w:rPr>
              <w:t xml:space="preserve">PATROCINADOR DEL PROYECTO:</w:t>
            </w:r>
          </w:p>
        </w:tc>
        <w:tc>
          <w:tcPr/>
          <w:p w:rsidR="00000000" w:rsidDel="00000000" w:rsidP="00000000" w:rsidRDefault="00000000" w:rsidRPr="00000000" w14:paraId="00000009">
            <w:pPr>
              <w:spacing w:before="120" w:lineRule="auto"/>
              <w:rPr>
                <w:sz w:val="20"/>
                <w:szCs w:val="20"/>
              </w:rPr>
            </w:pPr>
            <w:r w:rsidDel="00000000" w:rsidR="00000000" w:rsidRPr="00000000">
              <w:rPr>
                <w:sz w:val="20"/>
                <w:szCs w:val="20"/>
                <w:rtl w:val="0"/>
              </w:rPr>
              <w:t xml:space="preserve">Jesús Torres Valderrama</w:t>
            </w:r>
          </w:p>
        </w:tc>
      </w:tr>
      <w:tr>
        <w:trPr>
          <w:cantSplit w:val="0"/>
          <w:tblHeader w:val="0"/>
        </w:trPr>
        <w:tc>
          <w:tcPr>
            <w:shd w:fill="d9d9d9" w:val="clear"/>
            <w:vAlign w:val="center"/>
          </w:tcPr>
          <w:p w:rsidR="00000000" w:rsidDel="00000000" w:rsidP="00000000" w:rsidRDefault="00000000" w:rsidRPr="00000000" w14:paraId="0000000A">
            <w:pPr>
              <w:spacing w:before="120" w:lineRule="auto"/>
              <w:rPr>
                <w:b w:val="1"/>
                <w:sz w:val="24"/>
                <w:szCs w:val="24"/>
              </w:rPr>
            </w:pPr>
            <w:r w:rsidDel="00000000" w:rsidR="00000000" w:rsidRPr="00000000">
              <w:rPr>
                <w:b w:val="1"/>
                <w:sz w:val="24"/>
                <w:szCs w:val="24"/>
                <w:rtl w:val="0"/>
              </w:rPr>
              <w:t xml:space="preserve">DIRECTOR DEL PROYECTO:</w:t>
            </w:r>
          </w:p>
        </w:tc>
        <w:tc>
          <w:tcPr/>
          <w:p w:rsidR="00000000" w:rsidDel="00000000" w:rsidP="00000000" w:rsidRDefault="00000000" w:rsidRPr="00000000" w14:paraId="0000000B">
            <w:pPr>
              <w:spacing w:before="120" w:line="276" w:lineRule="auto"/>
              <w:rPr/>
            </w:pPr>
            <w:r w:rsidDel="00000000" w:rsidR="00000000" w:rsidRPr="00000000">
              <w:rPr>
                <w:sz w:val="20"/>
                <w:szCs w:val="20"/>
                <w:rtl w:val="0"/>
              </w:rPr>
              <w:t xml:space="preserve">Ángel García Escudero</w:t>
            </w:r>
            <w:r w:rsidDel="00000000" w:rsidR="00000000" w:rsidRPr="00000000">
              <w:rPr>
                <w:rtl w:val="0"/>
              </w:rPr>
            </w:r>
          </w:p>
        </w:tc>
      </w:tr>
      <w:tr>
        <w:trPr>
          <w:cantSplit w:val="0"/>
          <w:tblHeader w:val="0"/>
        </w:trPr>
        <w:tc>
          <w:tcPr>
            <w:shd w:fill="d9d9d9" w:val="clear"/>
            <w:vAlign w:val="center"/>
          </w:tcPr>
          <w:p w:rsidR="00000000" w:rsidDel="00000000" w:rsidP="00000000" w:rsidRDefault="00000000" w:rsidRPr="00000000" w14:paraId="0000000C">
            <w:pPr>
              <w:spacing w:before="120" w:lineRule="auto"/>
              <w:rPr>
                <w:b w:val="1"/>
                <w:sz w:val="24"/>
                <w:szCs w:val="24"/>
              </w:rPr>
            </w:pPr>
            <w:r w:rsidDel="00000000" w:rsidR="00000000" w:rsidRPr="00000000">
              <w:rPr>
                <w:b w:val="1"/>
                <w:sz w:val="24"/>
                <w:szCs w:val="24"/>
                <w:rtl w:val="0"/>
              </w:rPr>
              <w:t xml:space="preserve">FECHA DE CREACIÓN:</w:t>
            </w:r>
          </w:p>
        </w:tc>
        <w:tc>
          <w:tcPr/>
          <w:p w:rsidR="00000000" w:rsidDel="00000000" w:rsidP="00000000" w:rsidRDefault="00000000" w:rsidRPr="00000000" w14:paraId="0000000D">
            <w:pPr>
              <w:spacing w:before="120" w:lineRule="auto"/>
              <w:rPr>
                <w:sz w:val="20"/>
                <w:szCs w:val="20"/>
              </w:rPr>
            </w:pPr>
            <w:r w:rsidDel="00000000" w:rsidR="00000000" w:rsidRPr="00000000">
              <w:rPr>
                <w:sz w:val="20"/>
                <w:szCs w:val="20"/>
                <w:rtl w:val="0"/>
              </w:rPr>
              <w:t xml:space="preserve">02/10/2024</w:t>
            </w:r>
          </w:p>
        </w:tc>
      </w:tr>
      <w:tr>
        <w:trPr>
          <w:cantSplit w:val="0"/>
          <w:tblHeader w:val="0"/>
        </w:trPr>
        <w:tc>
          <w:tcPr>
            <w:shd w:fill="d9d9d9" w:val="clear"/>
            <w:vAlign w:val="center"/>
          </w:tcPr>
          <w:p w:rsidR="00000000" w:rsidDel="00000000" w:rsidP="00000000" w:rsidRDefault="00000000" w:rsidRPr="00000000" w14:paraId="0000000E">
            <w:pPr>
              <w:spacing w:before="120" w:lineRule="auto"/>
              <w:rPr>
                <w:b w:val="1"/>
                <w:sz w:val="24"/>
                <w:szCs w:val="24"/>
              </w:rPr>
            </w:pPr>
            <w:r w:rsidDel="00000000" w:rsidR="00000000" w:rsidRPr="00000000">
              <w:rPr>
                <w:b w:val="1"/>
                <w:sz w:val="24"/>
                <w:szCs w:val="24"/>
                <w:rtl w:val="0"/>
              </w:rPr>
              <w:t xml:space="preserve">ELABORADO POR:</w:t>
            </w:r>
          </w:p>
        </w:tc>
        <w:tc>
          <w:tcPr/>
          <w:p w:rsidR="00000000" w:rsidDel="00000000" w:rsidP="00000000" w:rsidRDefault="00000000" w:rsidRPr="00000000" w14:paraId="0000000F">
            <w:pPr>
              <w:spacing w:before="120" w:lineRule="auto"/>
              <w:rPr>
                <w:sz w:val="20"/>
                <w:szCs w:val="20"/>
              </w:rPr>
            </w:pPr>
            <w:r w:rsidDel="00000000" w:rsidR="00000000" w:rsidRPr="00000000">
              <w:rPr>
                <w:sz w:val="20"/>
                <w:szCs w:val="20"/>
                <w:rtl w:val="0"/>
              </w:rPr>
              <w:t xml:space="preserve">Juan García Carballo, Jorge Muñoz Rodríguez</w:t>
            </w:r>
          </w:p>
        </w:tc>
      </w:tr>
      <w:tr>
        <w:trPr>
          <w:cantSplit w:val="0"/>
          <w:tblHeader w:val="0"/>
        </w:trPr>
        <w:tc>
          <w:tcPr>
            <w:shd w:fill="d9d9d9" w:val="clear"/>
            <w:vAlign w:val="center"/>
          </w:tcPr>
          <w:p w:rsidR="00000000" w:rsidDel="00000000" w:rsidP="00000000" w:rsidRDefault="00000000" w:rsidRPr="00000000" w14:paraId="00000010">
            <w:pPr>
              <w:spacing w:before="120" w:lineRule="auto"/>
              <w:rPr>
                <w:b w:val="1"/>
                <w:sz w:val="24"/>
                <w:szCs w:val="24"/>
              </w:rPr>
            </w:pPr>
            <w:r w:rsidDel="00000000" w:rsidR="00000000" w:rsidRPr="00000000">
              <w:rPr>
                <w:b w:val="1"/>
                <w:sz w:val="24"/>
                <w:szCs w:val="24"/>
                <w:rtl w:val="0"/>
              </w:rPr>
              <w:t xml:space="preserve">VERSIÓN DEL DOCUMENTO:</w:t>
            </w:r>
          </w:p>
        </w:tc>
        <w:tc>
          <w:tcPr/>
          <w:p w:rsidR="00000000" w:rsidDel="00000000" w:rsidP="00000000" w:rsidRDefault="00000000" w:rsidRPr="00000000" w14:paraId="00000011">
            <w:pPr>
              <w:spacing w:before="120" w:lineRule="auto"/>
              <w:rPr>
                <w:sz w:val="20"/>
                <w:szCs w:val="20"/>
              </w:rPr>
            </w:pPr>
            <w:r w:rsidDel="00000000" w:rsidR="00000000" w:rsidRPr="00000000">
              <w:rPr>
                <w:sz w:val="20"/>
                <w:szCs w:val="20"/>
                <w:rtl w:val="0"/>
              </w:rPr>
              <w:t xml:space="preserve">2.0</w:t>
            </w:r>
          </w:p>
        </w:tc>
      </w:tr>
    </w:tbl>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shd w:fill="d9d9d9" w:val="clear"/>
        <w:spacing w:after="0" w:lineRule="auto"/>
        <w:jc w:val="both"/>
        <w:rPr>
          <w:b w:val="1"/>
        </w:rPr>
      </w:pPr>
      <w:r w:rsidDel="00000000" w:rsidR="00000000" w:rsidRPr="00000000">
        <w:rPr>
          <w:b w:val="1"/>
          <w:rtl w:val="0"/>
        </w:rPr>
        <w:t xml:space="preserve">HISTÓRICO DE MODIFICACIONES DEL DOCUMENTO</w:t>
      </w:r>
    </w:p>
    <w:tbl>
      <w:tblPr>
        <w:tblStyle w:val="Table2"/>
        <w:tblW w:w="11085.0" w:type="dxa"/>
        <w:jc w:val="left"/>
        <w:tblInd w:w="-40.0" w:type="dxa"/>
        <w:tblBorders>
          <w:top w:color="7f7f7f" w:space="0" w:sz="4" w:val="single"/>
          <w:left w:color="7f7f7f" w:space="0" w:sz="4" w:val="single"/>
          <w:bottom w:color="7f7f7f" w:space="0" w:sz="4" w:val="single"/>
          <w:right w:color="7f7f7f" w:space="0" w:sz="4" w:val="single"/>
          <w:insideH w:color="7f7f7f" w:space="0" w:sz="4" w:val="single"/>
          <w:insideV w:color="7f7f7f" w:space="0" w:sz="4" w:val="single"/>
        </w:tblBorders>
        <w:tblLayout w:type="fixed"/>
        <w:tblLook w:val="0400"/>
      </w:tblPr>
      <w:tblGrid>
        <w:gridCol w:w="1350"/>
        <w:gridCol w:w="2160"/>
        <w:gridCol w:w="7575"/>
        <w:tblGridChange w:id="0">
          <w:tblGrid>
            <w:gridCol w:w="1350"/>
            <w:gridCol w:w="2160"/>
            <w:gridCol w:w="7575"/>
          </w:tblGrid>
        </w:tblGridChange>
      </w:tblGrid>
      <w:tr>
        <w:trPr>
          <w:cantSplit w:val="0"/>
          <w:tblHeader w:val="0"/>
        </w:trPr>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4">
            <w:pPr>
              <w:jc w:val="center"/>
              <w:rPr>
                <w:b w:val="1"/>
              </w:rPr>
            </w:pPr>
            <w:r w:rsidDel="00000000" w:rsidR="00000000" w:rsidRPr="00000000">
              <w:rPr>
                <w:b w:val="1"/>
                <w:rtl w:val="0"/>
              </w:rPr>
              <w:t xml:space="preserve">FECHA</w:t>
            </w:r>
            <w:r w:rsidDel="00000000" w:rsidR="00000000" w:rsidRPr="00000000">
              <w:rPr>
                <w:rtl w:val="0"/>
              </w:rPr>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5">
            <w:pPr>
              <w:jc w:val="center"/>
              <w:rPr>
                <w:b w:val="1"/>
              </w:rPr>
            </w:pPr>
            <w:r w:rsidDel="00000000" w:rsidR="00000000" w:rsidRPr="00000000">
              <w:rPr>
                <w:b w:val="1"/>
                <w:rtl w:val="0"/>
              </w:rPr>
              <w:t xml:space="preserve">REALIZADO POR</w:t>
            </w:r>
          </w:p>
        </w:tc>
        <w:tc>
          <w:tcPr>
            <w:tcBorders>
              <w:top w:color="7f7f7f" w:space="0" w:sz="4" w:val="single"/>
              <w:left w:color="7f7f7f" w:space="0" w:sz="4" w:val="single"/>
              <w:bottom w:color="7f7f7f" w:space="0" w:sz="4" w:val="single"/>
              <w:right w:color="7f7f7f" w:space="0" w:sz="4" w:val="single"/>
            </w:tcBorders>
            <w:shd w:fill="d9d9d9" w:val="clear"/>
          </w:tcPr>
          <w:p w:rsidR="00000000" w:rsidDel="00000000" w:rsidP="00000000" w:rsidRDefault="00000000" w:rsidRPr="00000000" w14:paraId="00000016">
            <w:pPr>
              <w:jc w:val="center"/>
              <w:rPr>
                <w:b w:val="1"/>
              </w:rPr>
            </w:pPr>
            <w:r w:rsidDel="00000000" w:rsidR="00000000" w:rsidRPr="00000000">
              <w:rPr>
                <w:b w:val="1"/>
                <w:rtl w:val="0"/>
              </w:rPr>
              <w:t xml:space="preserve">BREVE DESCRIPCIÓN DE LOS CAMBIOS</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7">
            <w:pPr>
              <w:jc w:val="center"/>
              <w:rPr>
                <w:sz w:val="20"/>
                <w:szCs w:val="20"/>
              </w:rPr>
            </w:pPr>
            <w:r w:rsidDel="00000000" w:rsidR="00000000" w:rsidRPr="00000000">
              <w:rPr>
                <w:sz w:val="20"/>
                <w:szCs w:val="20"/>
                <w:rtl w:val="0"/>
              </w:rPr>
              <w:t xml:space="preserve">02/10/2024</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8">
            <w:pPr>
              <w:widowControl w:val="0"/>
              <w:jc w:val="center"/>
              <w:rPr>
                <w:sz w:val="20"/>
                <w:szCs w:val="20"/>
              </w:rPr>
            </w:pPr>
            <w:r w:rsidDel="00000000" w:rsidR="00000000" w:rsidRPr="00000000">
              <w:rPr>
                <w:sz w:val="20"/>
                <w:szCs w:val="20"/>
                <w:rtl w:val="0"/>
              </w:rPr>
              <w:t xml:space="preserve">Juan García Carballo, Jorge Muñoz Rodríguez</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9">
            <w:pPr>
              <w:jc w:val="center"/>
              <w:rPr>
                <w:sz w:val="20"/>
                <w:szCs w:val="20"/>
              </w:rPr>
            </w:pPr>
            <w:r w:rsidDel="00000000" w:rsidR="00000000" w:rsidRPr="00000000">
              <w:rPr>
                <w:sz w:val="20"/>
                <w:szCs w:val="20"/>
                <w:rtl w:val="0"/>
              </w:rPr>
              <w:t xml:space="preserve">Versión inicial del documento.</w:t>
            </w:r>
          </w:p>
        </w:tc>
      </w:tr>
      <w:tr>
        <w:trPr>
          <w:cantSplit w:val="0"/>
          <w:tblHeader w:val="0"/>
        </w:trPr>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A">
            <w:pPr>
              <w:jc w:val="center"/>
              <w:rPr>
                <w:sz w:val="20"/>
                <w:szCs w:val="20"/>
              </w:rPr>
            </w:pPr>
            <w:r w:rsidDel="00000000" w:rsidR="00000000" w:rsidRPr="00000000">
              <w:rPr>
                <w:sz w:val="20"/>
                <w:szCs w:val="20"/>
                <w:rtl w:val="0"/>
              </w:rPr>
              <w:t xml:space="preserve">09/10/2024</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B">
            <w:pPr>
              <w:widowControl w:val="0"/>
              <w:jc w:val="center"/>
              <w:rPr>
                <w:sz w:val="20"/>
                <w:szCs w:val="20"/>
              </w:rPr>
            </w:pPr>
            <w:r w:rsidDel="00000000" w:rsidR="00000000" w:rsidRPr="00000000">
              <w:rPr>
                <w:sz w:val="20"/>
                <w:szCs w:val="20"/>
                <w:rtl w:val="0"/>
              </w:rPr>
              <w:t xml:space="preserve">Juan García Carballo,</w:t>
            </w:r>
          </w:p>
          <w:p w:rsidR="00000000" w:rsidDel="00000000" w:rsidP="00000000" w:rsidRDefault="00000000" w:rsidRPr="00000000" w14:paraId="0000001C">
            <w:pPr>
              <w:widowControl w:val="0"/>
              <w:jc w:val="center"/>
              <w:rPr>
                <w:sz w:val="20"/>
                <w:szCs w:val="20"/>
              </w:rPr>
            </w:pPr>
            <w:r w:rsidDel="00000000" w:rsidR="00000000" w:rsidRPr="00000000">
              <w:rPr>
                <w:sz w:val="20"/>
                <w:szCs w:val="20"/>
                <w:rtl w:val="0"/>
              </w:rPr>
              <w:t xml:space="preserve">Jorge Muñoz Rodríiguez</w:t>
            </w:r>
          </w:p>
        </w:tc>
        <w:tc>
          <w:tcPr>
            <w:tcBorders>
              <w:top w:color="7f7f7f" w:space="0" w:sz="4" w:val="single"/>
              <w:left w:color="7f7f7f" w:space="0" w:sz="4" w:val="single"/>
              <w:bottom w:color="7f7f7f" w:space="0" w:sz="4" w:val="single"/>
              <w:right w:color="7f7f7f" w:space="0" w:sz="4" w:val="single"/>
            </w:tcBorders>
          </w:tcPr>
          <w:p w:rsidR="00000000" w:rsidDel="00000000" w:rsidP="00000000" w:rsidRDefault="00000000" w:rsidRPr="00000000" w14:paraId="0000001D">
            <w:pPr>
              <w:jc w:val="center"/>
              <w:rPr>
                <w:sz w:val="20"/>
                <w:szCs w:val="20"/>
              </w:rPr>
            </w:pPr>
            <w:r w:rsidDel="00000000" w:rsidR="00000000" w:rsidRPr="00000000">
              <w:rPr>
                <w:sz w:val="20"/>
                <w:szCs w:val="20"/>
                <w:rtl w:val="0"/>
              </w:rPr>
              <w:t xml:space="preserve">Reestructuración de los requisitos de alto nivel.</w:t>
            </w:r>
          </w:p>
        </w:tc>
      </w:tr>
    </w:tbl>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spacing w:after="0" w:lineRule="auto"/>
        <w:rPr/>
      </w:pPr>
      <w:r w:rsidDel="00000000" w:rsidR="00000000" w:rsidRPr="00000000">
        <w:rPr>
          <w:rtl w:val="0"/>
        </w:rPr>
      </w:r>
    </w:p>
    <w:p w:rsidR="00000000" w:rsidDel="00000000" w:rsidP="00000000" w:rsidRDefault="00000000" w:rsidRPr="00000000" w14:paraId="00000020">
      <w:pPr>
        <w:shd w:fill="d9d9d9" w:val="clear"/>
        <w:spacing w:after="0" w:lineRule="auto"/>
        <w:jc w:val="both"/>
        <w:rPr>
          <w:i w:val="1"/>
          <w:sz w:val="20"/>
          <w:szCs w:val="20"/>
        </w:rPr>
      </w:pPr>
      <w:r w:rsidDel="00000000" w:rsidR="00000000" w:rsidRPr="00000000">
        <w:rPr>
          <w:b w:val="1"/>
          <w:rtl w:val="0"/>
        </w:rPr>
        <w:t xml:space="preserve">PROPÓSITO DEL PROYECTO</w:t>
      </w:r>
      <w:r w:rsidDel="00000000" w:rsidR="00000000" w:rsidRPr="00000000">
        <w:rPr>
          <w:rtl w:val="0"/>
        </w:rPr>
      </w:r>
    </w:p>
    <w:tbl>
      <w:tblPr>
        <w:tblStyle w:val="Table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1">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El cliente, Bull Academy, es una institución educativa especializada en la preparación para oposiciones de diversas áreas. Actualmente, la academia ofrece información sobre sus servicios, pero el proceso para reservar plazas en sus clases </w:t>
            </w:r>
            <w:r w:rsidDel="00000000" w:rsidR="00000000" w:rsidRPr="00000000">
              <w:rPr>
                <w:sz w:val="20"/>
                <w:szCs w:val="20"/>
                <w:rtl w:val="0"/>
              </w:rPr>
              <w:t xml:space="preserve">sólo</w:t>
            </w:r>
            <w:r w:rsidDel="00000000" w:rsidR="00000000" w:rsidRPr="00000000">
              <w:rPr>
                <w:i w:val="0"/>
                <w:smallCaps w:val="0"/>
                <w:strike w:val="0"/>
                <w:sz w:val="20"/>
                <w:szCs w:val="20"/>
                <w:u w:val="none"/>
                <w:shd w:fill="auto" w:val="clear"/>
                <w:vertAlign w:val="baseline"/>
                <w:rtl w:val="0"/>
              </w:rPr>
              <w:t xml:space="preserve"> se realiza de manera presencial o telefónica. Con el fin de optimizar la gestión de las reservas y mejorar la experiencia de sus alumnos, Bull Academy solicita el desarrollo de una plataforma web. Esta aplicación permitirá a los usuarios consultar la oferta de clases para oposiciones y la reserva de plazas de forma online, contribuyendo así a una mayor satisfacción de sus estudiantes.</w:t>
            </w:r>
          </w:p>
        </w:tc>
      </w:tr>
    </w:tbl>
    <w:p w:rsidR="00000000" w:rsidDel="00000000" w:rsidP="00000000" w:rsidRDefault="00000000" w:rsidRPr="00000000" w14:paraId="00000022">
      <w:pPr>
        <w:spacing w:after="0" w:lineRule="auto"/>
        <w:rPr/>
      </w:pPr>
      <w:r w:rsidDel="00000000" w:rsidR="00000000" w:rsidRPr="00000000">
        <w:rPr>
          <w:rtl w:val="0"/>
        </w:rPr>
      </w:r>
    </w:p>
    <w:p w:rsidR="00000000" w:rsidDel="00000000" w:rsidP="00000000" w:rsidRDefault="00000000" w:rsidRPr="00000000" w14:paraId="00000023">
      <w:pPr>
        <w:shd w:fill="d9d9d9" w:val="clear"/>
        <w:spacing w:after="0" w:lineRule="auto"/>
        <w:jc w:val="both"/>
        <w:rPr>
          <w:b w:val="1"/>
          <w:i w:val="1"/>
        </w:rPr>
      </w:pPr>
      <w:r w:rsidDel="00000000" w:rsidR="00000000" w:rsidRPr="00000000">
        <w:rPr>
          <w:b w:val="1"/>
          <w:rtl w:val="0"/>
        </w:rPr>
        <w:t xml:space="preserve">DESCRIPCIÓN DE ALTO NIVEL DEL PROYECTO, RESULTADO(S)/PRODUCTO(S)</w:t>
      </w:r>
      <w:r w:rsidDel="00000000" w:rsidR="00000000" w:rsidRPr="00000000">
        <w:rPr>
          <w:rtl w:val="0"/>
        </w:rPr>
      </w:r>
    </w:p>
    <w:tbl>
      <w:tblPr>
        <w:tblStyle w:val="Table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4">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Diseño, desarrollo e implementación de una aplicación web para la reserva de clases de preparación para oposiciones. La aplicación será gestionada por el personal de la academia, quien podrá </w:t>
            </w:r>
            <w:r w:rsidDel="00000000" w:rsidR="00000000" w:rsidRPr="00000000">
              <w:rPr>
                <w:i w:val="0"/>
                <w:smallCaps w:val="0"/>
                <w:strike w:val="0"/>
                <w:sz w:val="20"/>
                <w:szCs w:val="20"/>
                <w:u w:val="none"/>
                <w:shd w:fill="auto" w:val="clear"/>
                <w:vertAlign w:val="baseline"/>
                <w:rtl w:val="0"/>
              </w:rPr>
              <w:t xml:space="preserve">ofertar</w:t>
            </w:r>
            <w:r w:rsidDel="00000000" w:rsidR="00000000" w:rsidRPr="00000000">
              <w:rPr>
                <w:i w:val="0"/>
                <w:smallCaps w:val="0"/>
                <w:strike w:val="0"/>
                <w:sz w:val="20"/>
                <w:szCs w:val="20"/>
                <w:u w:val="none"/>
                <w:shd w:fill="auto" w:val="clear"/>
                <w:vertAlign w:val="baseline"/>
                <w:rtl w:val="0"/>
              </w:rPr>
              <w:t xml:space="preserve"> clases a través de esta. Los usuarios, interesados en preparar oposiciones, podrán reservar las clases directamente desde la plataforma. </w:t>
            </w:r>
          </w:p>
          <w:p w:rsidR="00000000" w:rsidDel="00000000" w:rsidP="00000000" w:rsidRDefault="00000000" w:rsidRPr="00000000" w14:paraId="00000025">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Los usuarios podrán registrarse en la aplicación y reservar clases en diversas áreas de estudio, según las oposiciones que estén preparando. Además, la aplicación facilitará la gestión de los datos de los usuarios y permitirá la visualización del catálogo de clases disponibles. Los usuarios registrados podrán consultar la ficha de cada clase, que incluirá detalles como el horario, el profesor, la modalidad (presencial o virtual) y el precio. El personal de la academia dispondrá de una ficha más completa para gestionar las clases, que incluirá opciones para la creación y modificación del contenido, así como la asignación de profesores.</w:t>
            </w:r>
          </w:p>
          <w:p w:rsidR="00000000" w:rsidDel="00000000" w:rsidP="00000000" w:rsidRDefault="00000000" w:rsidRPr="00000000" w14:paraId="00000026">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Las reservas de clases se </w:t>
            </w:r>
            <w:r w:rsidDel="00000000" w:rsidR="00000000" w:rsidRPr="00000000">
              <w:rPr>
                <w:i w:val="0"/>
                <w:smallCaps w:val="0"/>
                <w:strike w:val="0"/>
                <w:sz w:val="20"/>
                <w:szCs w:val="20"/>
                <w:u w:val="none"/>
                <w:shd w:fill="auto" w:val="clear"/>
                <w:vertAlign w:val="baseline"/>
                <w:rtl w:val="0"/>
              </w:rPr>
              <w:t xml:space="preserve">realizarán</w:t>
            </w:r>
            <w:r w:rsidDel="00000000" w:rsidR="00000000" w:rsidRPr="00000000">
              <w:rPr>
                <w:i w:val="0"/>
                <w:smallCaps w:val="0"/>
                <w:strike w:val="0"/>
                <w:sz w:val="20"/>
                <w:szCs w:val="20"/>
                <w:u w:val="none"/>
                <w:shd w:fill="auto" w:val="clear"/>
                <w:vertAlign w:val="baseline"/>
                <w:rtl w:val="0"/>
              </w:rPr>
              <w:t xml:space="preserve"> a través de un carrito de compras, donde el usuario podrá revisar las clases seleccionadas y efectuar el pago mediante contra </w:t>
            </w:r>
            <w:r w:rsidDel="00000000" w:rsidR="00000000" w:rsidRPr="00000000">
              <w:rPr>
                <w:sz w:val="20"/>
                <w:szCs w:val="20"/>
                <w:rtl w:val="0"/>
              </w:rPr>
              <w:t xml:space="preserve">rembolso</w:t>
            </w:r>
            <w:r w:rsidDel="00000000" w:rsidR="00000000" w:rsidRPr="00000000">
              <w:rPr>
                <w:i w:val="0"/>
                <w:smallCaps w:val="0"/>
                <w:strike w:val="0"/>
                <w:sz w:val="20"/>
                <w:szCs w:val="20"/>
                <w:u w:val="none"/>
                <w:shd w:fill="auto" w:val="clear"/>
                <w:vertAlign w:val="baseline"/>
                <w:rtl w:val="0"/>
              </w:rPr>
              <w:t xml:space="preserve"> o a través de una pasarela de pago en línea. La aplicación también incluirá un buscador de clases con filtros por tema, precio y profesor, lo que facilitará la navegación y la búsqueda de clases específicas.</w:t>
            </w:r>
          </w:p>
          <w:p w:rsidR="00000000" w:rsidDel="00000000" w:rsidP="00000000" w:rsidRDefault="00000000" w:rsidRPr="00000000" w14:paraId="00000027">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Por otro lado, el personal de la academia podrá gestionar tanto las ventas como la relación con los clientes, accediendo a un panel de control donde podrán revisar el historial de reservas, gestionar pagos y resolver incidencias. También tendrán acceso al estado de las reservas de cada usuario, lo que permitirá una administración más eficiente.</w:t>
            </w:r>
          </w:p>
          <w:p w:rsidR="00000000" w:rsidDel="00000000" w:rsidP="00000000" w:rsidRDefault="00000000" w:rsidRPr="00000000" w14:paraId="00000028">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720" w:right="0" w:firstLine="0"/>
              <w:jc w:val="both"/>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29">
            <w:pPr>
              <w:keepNext w:val="0"/>
              <w:keepLines w:val="0"/>
              <w:pageBreakBefore w:val="0"/>
              <w:widowControl w:val="1"/>
              <w:pBdr>
                <w:top w:space="0" w:sz="0" w:val="nil"/>
                <w:left w:space="0" w:sz="0" w:val="nil"/>
                <w:bottom w:space="0" w:sz="0" w:val="nil"/>
                <w:right w:space="0" w:sz="0" w:val="nil"/>
                <w:between w:space="0" w:sz="0" w:val="nil"/>
              </w:pBdr>
              <w:shd w:fill="auto" w:val="clear"/>
              <w:spacing w:after="120" w:before="0" w:line="276" w:lineRule="auto"/>
              <w:ind w:left="0" w:right="0" w:firstLine="0"/>
              <w:jc w:val="both"/>
              <w:rPr>
                <w:i w:val="0"/>
                <w:smallCaps w:val="0"/>
                <w:strike w:val="0"/>
                <w:sz w:val="20"/>
                <w:szCs w:val="20"/>
                <w:u w:val="none"/>
                <w:shd w:fill="auto" w:val="clear"/>
                <w:vertAlign w:val="baseline"/>
              </w:rPr>
            </w:pPr>
            <w:r w:rsidDel="00000000" w:rsidR="00000000" w:rsidRPr="00000000">
              <w:rPr>
                <w:i w:val="0"/>
                <w:smallCaps w:val="0"/>
                <w:strike w:val="0"/>
                <w:sz w:val="20"/>
                <w:szCs w:val="20"/>
                <w:u w:val="none"/>
                <w:shd w:fill="auto" w:val="clear"/>
                <w:vertAlign w:val="baseline"/>
                <w:rtl w:val="0"/>
              </w:rPr>
              <w:t xml:space="preserve">La aplicación añadirá valor al incorporar un sistema de notificaciones, mediante el cual los usuarios recibirán recordatorios de sus clases, confirmaciones de reservas y mensajes informativos sobre cambios o cancelaciones.</w:t>
            </w:r>
          </w:p>
        </w:tc>
      </w:tr>
    </w:tbl>
    <w:p w:rsidR="00000000" w:rsidDel="00000000" w:rsidP="00000000" w:rsidRDefault="00000000" w:rsidRPr="00000000" w14:paraId="0000002A">
      <w:pPr>
        <w:spacing w:after="0" w:lineRule="auto"/>
        <w:jc w:val="both"/>
        <w:rPr/>
      </w:pPr>
      <w:r w:rsidDel="00000000" w:rsidR="00000000" w:rsidRPr="00000000">
        <w:rPr>
          <w:rtl w:val="0"/>
        </w:rPr>
      </w:r>
    </w:p>
    <w:p w:rsidR="00000000" w:rsidDel="00000000" w:rsidP="00000000" w:rsidRDefault="00000000" w:rsidRPr="00000000" w14:paraId="0000002B">
      <w:pPr>
        <w:shd w:fill="d9d9d9" w:val="clear"/>
        <w:spacing w:after="0" w:lineRule="auto"/>
        <w:jc w:val="both"/>
        <w:rPr>
          <w:b w:val="1"/>
          <w:i w:val="1"/>
        </w:rPr>
      </w:pPr>
      <w:r w:rsidDel="00000000" w:rsidR="00000000" w:rsidRPr="00000000">
        <w:rPr>
          <w:b w:val="1"/>
          <w:rtl w:val="0"/>
        </w:rPr>
        <w:t xml:space="preserve">EXCLUIDO DEL PROYECTO</w:t>
      </w:r>
      <w:r w:rsidDel="00000000" w:rsidR="00000000" w:rsidRPr="00000000">
        <w:rPr>
          <w:rtl w:val="0"/>
        </w:rPr>
      </w:r>
    </w:p>
    <w:tbl>
      <w:tblPr>
        <w:tblStyle w:val="Table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2C">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Desarrollo de aplicaciones móviles nativas. El proyecto se limita a una aplicación web y no contempla el desarrollo de aplicaciones específicas para dispositivos móviles como iOS o Android.</w:t>
            </w:r>
          </w:p>
          <w:p w:rsidR="00000000" w:rsidDel="00000000" w:rsidP="00000000" w:rsidRDefault="00000000" w:rsidRPr="00000000" w14:paraId="0000002D">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Integraciones con sistemas de terceros. No se incluirán integraciones con sistemas externos que no hayan sido definidos explícitamente, como sistemas de facturación o CRMs de terceros.</w:t>
            </w:r>
          </w:p>
          <w:p w:rsidR="00000000" w:rsidDel="00000000" w:rsidP="00000000" w:rsidRDefault="00000000" w:rsidRPr="00000000" w14:paraId="0000002E">
            <w:pPr>
              <w:keepNext w:val="0"/>
              <w:keepLines w:val="0"/>
              <w:pageBreakBefore w:val="0"/>
              <w:widowControl w:val="1"/>
              <w:numPr>
                <w:ilvl w:val="0"/>
                <w:numId w:val="2"/>
              </w:numPr>
              <w:pBdr>
                <w:top w:space="0" w:sz="0" w:val="nil"/>
                <w:left w:space="0" w:sz="0" w:val="nil"/>
                <w:bottom w:space="0" w:sz="0" w:val="nil"/>
                <w:right w:space="0" w:sz="0" w:val="nil"/>
                <w:between w:space="0" w:sz="0" w:val="nil"/>
              </w:pBdr>
              <w:shd w:fill="auto" w:val="clear"/>
              <w:spacing w:after="12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Multilingüismo. La aplicación solo estará disponible en español y no se incluirá la traducción a otros idiomas.</w:t>
            </w:r>
          </w:p>
        </w:tc>
      </w:tr>
    </w:tbl>
    <w:p w:rsidR="00000000" w:rsidDel="00000000" w:rsidP="00000000" w:rsidRDefault="00000000" w:rsidRPr="00000000" w14:paraId="0000002F">
      <w:pPr>
        <w:spacing w:after="0" w:lineRule="auto"/>
        <w:jc w:val="both"/>
        <w:rPr/>
      </w:pPr>
      <w:r w:rsidDel="00000000" w:rsidR="00000000" w:rsidRPr="00000000">
        <w:rPr>
          <w:rtl w:val="0"/>
        </w:rPr>
      </w:r>
    </w:p>
    <w:p w:rsidR="00000000" w:rsidDel="00000000" w:rsidP="00000000" w:rsidRDefault="00000000" w:rsidRPr="00000000" w14:paraId="00000030">
      <w:pPr>
        <w:spacing w:after="0" w:lineRule="auto"/>
        <w:jc w:val="both"/>
        <w:rPr/>
      </w:pPr>
      <w:r w:rsidDel="00000000" w:rsidR="00000000" w:rsidRPr="00000000">
        <w:rPr>
          <w:rtl w:val="0"/>
        </w:rPr>
      </w:r>
    </w:p>
    <w:p w:rsidR="00000000" w:rsidDel="00000000" w:rsidP="00000000" w:rsidRDefault="00000000" w:rsidRPr="00000000" w14:paraId="00000031">
      <w:pPr>
        <w:spacing w:after="0" w:lineRule="auto"/>
        <w:jc w:val="both"/>
        <w:rPr/>
      </w:pPr>
      <w:r w:rsidDel="00000000" w:rsidR="00000000" w:rsidRPr="00000000">
        <w:rPr>
          <w:rtl w:val="0"/>
        </w:rPr>
      </w:r>
    </w:p>
    <w:p w:rsidR="00000000" w:rsidDel="00000000" w:rsidP="00000000" w:rsidRDefault="00000000" w:rsidRPr="00000000" w14:paraId="00000032">
      <w:pPr>
        <w:spacing w:after="0" w:lineRule="auto"/>
        <w:jc w:val="both"/>
        <w:rPr/>
      </w:pPr>
      <w:r w:rsidDel="00000000" w:rsidR="00000000" w:rsidRPr="00000000">
        <w:rPr>
          <w:rtl w:val="0"/>
        </w:rPr>
      </w:r>
    </w:p>
    <w:p w:rsidR="00000000" w:rsidDel="00000000" w:rsidP="00000000" w:rsidRDefault="00000000" w:rsidRPr="00000000" w14:paraId="00000033">
      <w:pPr>
        <w:shd w:fill="d9d9d9" w:val="clear"/>
        <w:spacing w:after="0" w:lineRule="auto"/>
        <w:rPr>
          <w:i w:val="1"/>
          <w:sz w:val="20"/>
          <w:szCs w:val="20"/>
        </w:rPr>
      </w:pPr>
      <w:r w:rsidDel="00000000" w:rsidR="00000000" w:rsidRPr="00000000">
        <w:rPr>
          <w:b w:val="1"/>
          <w:rtl w:val="0"/>
        </w:rPr>
        <w:t xml:space="preserve">ENTREGABLES DEL PROYECTO</w:t>
      </w:r>
      <w:r w:rsidDel="00000000" w:rsidR="00000000" w:rsidRPr="00000000">
        <w:rPr>
          <w:rtl w:val="0"/>
        </w:rPr>
      </w:r>
    </w:p>
    <w:tbl>
      <w:tblPr>
        <w:tblStyle w:val="Table6"/>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2127"/>
        <w:gridCol w:w="8221"/>
        <w:tblGridChange w:id="0">
          <w:tblGrid>
            <w:gridCol w:w="675"/>
            <w:gridCol w:w="2127"/>
            <w:gridCol w:w="8221"/>
          </w:tblGrid>
        </w:tblGridChange>
      </w:tblGrid>
      <w:tr>
        <w:trPr>
          <w:cantSplit w:val="0"/>
          <w:tblHeader w:val="0"/>
        </w:trPr>
        <w:tc>
          <w:tcPr>
            <w:shd w:fill="d9d9d9" w:val="clear"/>
          </w:tcPr>
          <w:p w:rsidR="00000000" w:rsidDel="00000000" w:rsidP="00000000" w:rsidRDefault="00000000" w:rsidRPr="00000000" w14:paraId="00000034">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35">
            <w:pPr>
              <w:jc w:val="center"/>
              <w:rPr>
                <w:b w:val="1"/>
              </w:rPr>
            </w:pPr>
            <w:r w:rsidDel="00000000" w:rsidR="00000000" w:rsidRPr="00000000">
              <w:rPr>
                <w:b w:val="1"/>
                <w:rtl w:val="0"/>
              </w:rPr>
              <w:t xml:space="preserve">Nombre</w:t>
            </w:r>
          </w:p>
        </w:tc>
        <w:tc>
          <w:tcPr>
            <w:shd w:fill="d9d9d9" w:val="clear"/>
          </w:tcPr>
          <w:p w:rsidR="00000000" w:rsidDel="00000000" w:rsidP="00000000" w:rsidRDefault="00000000" w:rsidRPr="00000000" w14:paraId="00000036">
            <w:pPr>
              <w:jc w:val="center"/>
              <w:rPr>
                <w:b w:val="1"/>
              </w:rPr>
            </w:pPr>
            <w:r w:rsidDel="00000000" w:rsidR="00000000" w:rsidRPr="00000000">
              <w:rPr>
                <w:b w:val="1"/>
                <w:rtl w:val="0"/>
              </w:rPr>
              <w:t xml:space="preserve">Descripción</w:t>
            </w:r>
          </w:p>
        </w:tc>
      </w:tr>
      <w:tr>
        <w:trPr>
          <w:cantSplit w:val="0"/>
          <w:tblHeader w:val="0"/>
        </w:trPr>
        <w:tc>
          <w:tcPr>
            <w:vAlign w:val="center"/>
          </w:tcPr>
          <w:p w:rsidR="00000000" w:rsidDel="00000000" w:rsidP="00000000" w:rsidRDefault="00000000" w:rsidRPr="00000000" w14:paraId="00000037">
            <w:pPr>
              <w:jc w:val="center"/>
              <w:rPr>
                <w:b w:val="1"/>
                <w:sz w:val="20"/>
                <w:szCs w:val="20"/>
              </w:rPr>
            </w:pPr>
            <w:r w:rsidDel="00000000" w:rsidR="00000000" w:rsidRPr="00000000">
              <w:rPr>
                <w:b w:val="1"/>
                <w:sz w:val="20"/>
                <w:szCs w:val="20"/>
                <w:rtl w:val="0"/>
              </w:rPr>
              <w:t xml:space="preserve">E1</w:t>
            </w:r>
          </w:p>
        </w:tc>
        <w:tc>
          <w:tcPr>
            <w:vAlign w:val="center"/>
          </w:tcPr>
          <w:p w:rsidR="00000000" w:rsidDel="00000000" w:rsidP="00000000" w:rsidRDefault="00000000" w:rsidRPr="00000000" w14:paraId="00000038">
            <w:pPr>
              <w:jc w:val="center"/>
              <w:rPr>
                <w:sz w:val="20"/>
                <w:szCs w:val="20"/>
              </w:rPr>
            </w:pPr>
            <w:r w:rsidDel="00000000" w:rsidR="00000000" w:rsidRPr="00000000">
              <w:rPr>
                <w:sz w:val="20"/>
                <w:szCs w:val="20"/>
                <w:rtl w:val="0"/>
              </w:rPr>
              <w:t xml:space="preserve">Producto</w:t>
            </w:r>
          </w:p>
        </w:tc>
        <w:tc>
          <w:tcPr/>
          <w:p w:rsidR="00000000" w:rsidDel="00000000" w:rsidP="00000000" w:rsidRDefault="00000000" w:rsidRPr="00000000" w14:paraId="00000039">
            <w:pPr>
              <w:rPr>
                <w:sz w:val="20"/>
                <w:szCs w:val="20"/>
              </w:rPr>
            </w:pPr>
            <w:r w:rsidDel="00000000" w:rsidR="00000000" w:rsidRPr="00000000">
              <w:rPr>
                <w:sz w:val="20"/>
                <w:szCs w:val="20"/>
                <w:rtl w:val="0"/>
              </w:rPr>
              <w:t xml:space="preserve">Aplicación web de contratación de cursos preparatorios para oposiciones.</w:t>
            </w:r>
          </w:p>
          <w:p w:rsidR="00000000" w:rsidDel="00000000" w:rsidP="00000000" w:rsidRDefault="00000000" w:rsidRPr="00000000" w14:paraId="0000003A">
            <w:pPr>
              <w:rPr>
                <w:sz w:val="20"/>
                <w:szCs w:val="20"/>
              </w:rPr>
            </w:pPr>
            <w:r w:rsidDel="00000000" w:rsidR="00000000" w:rsidRPr="00000000">
              <w:rPr>
                <w:rtl w:val="0"/>
              </w:rPr>
            </w:r>
          </w:p>
        </w:tc>
      </w:tr>
      <w:tr>
        <w:trPr>
          <w:cantSplit w:val="0"/>
          <w:tblHeader w:val="0"/>
        </w:trPr>
        <w:tc>
          <w:tcPr>
            <w:vAlign w:val="center"/>
          </w:tcPr>
          <w:p w:rsidR="00000000" w:rsidDel="00000000" w:rsidP="00000000" w:rsidRDefault="00000000" w:rsidRPr="00000000" w14:paraId="0000003B">
            <w:pPr>
              <w:jc w:val="center"/>
              <w:rPr>
                <w:b w:val="1"/>
                <w:sz w:val="20"/>
                <w:szCs w:val="20"/>
              </w:rPr>
            </w:pPr>
            <w:r w:rsidDel="00000000" w:rsidR="00000000" w:rsidRPr="00000000">
              <w:rPr>
                <w:b w:val="1"/>
                <w:sz w:val="20"/>
                <w:szCs w:val="20"/>
                <w:rtl w:val="0"/>
              </w:rPr>
              <w:t xml:space="preserve">E2</w:t>
            </w:r>
          </w:p>
        </w:tc>
        <w:tc>
          <w:tcPr>
            <w:vAlign w:val="center"/>
          </w:tcPr>
          <w:p w:rsidR="00000000" w:rsidDel="00000000" w:rsidP="00000000" w:rsidRDefault="00000000" w:rsidRPr="00000000" w14:paraId="0000003C">
            <w:pPr>
              <w:jc w:val="center"/>
              <w:rPr>
                <w:sz w:val="20"/>
                <w:szCs w:val="20"/>
              </w:rPr>
            </w:pPr>
            <w:r w:rsidDel="00000000" w:rsidR="00000000" w:rsidRPr="00000000">
              <w:rPr>
                <w:sz w:val="20"/>
                <w:szCs w:val="20"/>
                <w:rtl w:val="0"/>
              </w:rPr>
              <w:t xml:space="preserve">Manual de instrucciones</w:t>
            </w:r>
          </w:p>
        </w:tc>
        <w:tc>
          <w:tcPr/>
          <w:p w:rsidR="00000000" w:rsidDel="00000000" w:rsidP="00000000" w:rsidRDefault="00000000" w:rsidRPr="00000000" w14:paraId="0000003D">
            <w:pPr>
              <w:rPr>
                <w:i w:val="0"/>
                <w:smallCaps w:val="0"/>
                <w:strike w:val="0"/>
                <w:sz w:val="20"/>
                <w:szCs w:val="20"/>
                <w:u w:val="none"/>
                <w:shd w:fill="auto" w:val="clear"/>
                <w:vertAlign w:val="baseline"/>
              </w:rPr>
            </w:pPr>
            <w:r w:rsidDel="00000000" w:rsidR="00000000" w:rsidRPr="00000000">
              <w:rPr>
                <w:sz w:val="20"/>
                <w:szCs w:val="20"/>
                <w:rtl w:val="0"/>
              </w:rPr>
              <w:t xml:space="preserve">Manual de instrucciones que detalla la implementación, configuración y gestión de la aplicación web, incluyendo administración de contenidos, usuarios y procesos de pago.</w:t>
            </w:r>
            <w:r w:rsidDel="00000000" w:rsidR="00000000" w:rsidRPr="00000000">
              <w:rPr>
                <w:rtl w:val="0"/>
              </w:rPr>
            </w:r>
          </w:p>
        </w:tc>
      </w:tr>
    </w:tbl>
    <w:p w:rsidR="00000000" w:rsidDel="00000000" w:rsidP="00000000" w:rsidRDefault="00000000" w:rsidRPr="00000000" w14:paraId="0000003E">
      <w:pPr>
        <w:spacing w:after="0" w:lineRule="auto"/>
        <w:jc w:val="both"/>
        <w:rPr/>
      </w:pPr>
      <w:r w:rsidDel="00000000" w:rsidR="00000000" w:rsidRPr="00000000">
        <w:rPr>
          <w:rtl w:val="0"/>
        </w:rPr>
      </w:r>
    </w:p>
    <w:p w:rsidR="00000000" w:rsidDel="00000000" w:rsidP="00000000" w:rsidRDefault="00000000" w:rsidRPr="00000000" w14:paraId="0000003F">
      <w:pPr>
        <w:shd w:fill="d9d9d9" w:val="clear"/>
        <w:spacing w:after="0" w:lineRule="auto"/>
        <w:rPr>
          <w:b w:val="1"/>
        </w:rPr>
      </w:pPr>
      <w:r w:rsidDel="00000000" w:rsidR="00000000" w:rsidRPr="00000000">
        <w:rPr>
          <w:b w:val="1"/>
          <w:rtl w:val="0"/>
        </w:rPr>
        <w:t xml:space="preserve">OBJETIVOS DEL PROYECTO</w:t>
      </w:r>
    </w:p>
    <w:tbl>
      <w:tblPr>
        <w:tblStyle w:val="Table7"/>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blHeader w:val="0"/>
        </w:trPr>
        <w:tc>
          <w:tcPr>
            <w:shd w:fill="d9d9d9" w:val="clear"/>
          </w:tcPr>
          <w:p w:rsidR="00000000" w:rsidDel="00000000" w:rsidP="00000000" w:rsidRDefault="00000000" w:rsidRPr="00000000" w14:paraId="00000040">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41">
            <w:pPr>
              <w:jc w:val="center"/>
              <w:rPr>
                <w:b w:val="1"/>
              </w:rPr>
            </w:pPr>
            <w:r w:rsidDel="00000000" w:rsidR="00000000" w:rsidRPr="00000000">
              <w:rPr>
                <w:b w:val="1"/>
                <w:rtl w:val="0"/>
              </w:rPr>
              <w:t xml:space="preserve">Objetivo</w:t>
            </w:r>
          </w:p>
        </w:tc>
      </w:tr>
      <w:tr>
        <w:trPr>
          <w:cantSplit w:val="0"/>
          <w:tblHeader w:val="0"/>
        </w:trPr>
        <w:tc>
          <w:tcPr>
            <w:vAlign w:val="center"/>
          </w:tcPr>
          <w:p w:rsidR="00000000" w:rsidDel="00000000" w:rsidP="00000000" w:rsidRDefault="00000000" w:rsidRPr="00000000" w14:paraId="00000042">
            <w:pPr>
              <w:jc w:val="center"/>
              <w:rPr>
                <w:b w:val="1"/>
                <w:sz w:val="20"/>
                <w:szCs w:val="20"/>
              </w:rPr>
            </w:pPr>
            <w:r w:rsidDel="00000000" w:rsidR="00000000" w:rsidRPr="00000000">
              <w:rPr>
                <w:b w:val="1"/>
                <w:sz w:val="20"/>
                <w:szCs w:val="20"/>
                <w:rtl w:val="0"/>
              </w:rPr>
              <w:t xml:space="preserve">O1</w:t>
            </w:r>
          </w:p>
        </w:tc>
        <w:tc>
          <w:tcPr/>
          <w:p w:rsidR="00000000" w:rsidDel="00000000" w:rsidP="00000000" w:rsidRDefault="00000000" w:rsidRPr="00000000" w14:paraId="00000043">
            <w:pPr>
              <w:rPr>
                <w:sz w:val="20"/>
                <w:szCs w:val="20"/>
              </w:rPr>
            </w:pPr>
            <w:r w:rsidDel="00000000" w:rsidR="00000000" w:rsidRPr="00000000">
              <w:rPr>
                <w:sz w:val="20"/>
                <w:szCs w:val="20"/>
                <w:rtl w:val="0"/>
              </w:rPr>
              <w:t xml:space="preserve">Desarrollo de la web para reserva clases de la academia</w:t>
            </w:r>
          </w:p>
        </w:tc>
      </w:tr>
      <w:tr>
        <w:trPr>
          <w:cantSplit w:val="0"/>
          <w:tblHeader w:val="0"/>
        </w:trPr>
        <w:tc>
          <w:tcPr>
            <w:vAlign w:val="center"/>
          </w:tcPr>
          <w:p w:rsidR="00000000" w:rsidDel="00000000" w:rsidP="00000000" w:rsidRDefault="00000000" w:rsidRPr="00000000" w14:paraId="00000044">
            <w:pPr>
              <w:jc w:val="center"/>
              <w:rPr>
                <w:b w:val="1"/>
                <w:sz w:val="20"/>
                <w:szCs w:val="20"/>
              </w:rPr>
            </w:pPr>
            <w:r w:rsidDel="00000000" w:rsidR="00000000" w:rsidRPr="00000000">
              <w:rPr>
                <w:b w:val="1"/>
                <w:sz w:val="20"/>
                <w:szCs w:val="20"/>
                <w:rtl w:val="0"/>
              </w:rPr>
              <w:t xml:space="preserve">O2</w:t>
            </w:r>
          </w:p>
        </w:tc>
        <w:tc>
          <w:tcPr/>
          <w:p w:rsidR="00000000" w:rsidDel="00000000" w:rsidP="00000000" w:rsidRDefault="00000000" w:rsidRPr="00000000" w14:paraId="00000045">
            <w:pPr>
              <w:rPr>
                <w:sz w:val="20"/>
                <w:szCs w:val="20"/>
              </w:rPr>
            </w:pPr>
            <w:r w:rsidDel="00000000" w:rsidR="00000000" w:rsidRPr="00000000">
              <w:rPr>
                <w:sz w:val="20"/>
                <w:szCs w:val="20"/>
                <w:rtl w:val="0"/>
              </w:rPr>
              <w:t xml:space="preserve">Aumentar los clientes de la academia haciendo que sea más fácil reservar clases en la misma</w:t>
            </w:r>
          </w:p>
        </w:tc>
      </w:tr>
      <w:tr>
        <w:trPr>
          <w:cantSplit w:val="0"/>
          <w:tblHeader w:val="0"/>
        </w:trPr>
        <w:tc>
          <w:tcPr>
            <w:vAlign w:val="center"/>
          </w:tcPr>
          <w:p w:rsidR="00000000" w:rsidDel="00000000" w:rsidP="00000000" w:rsidRDefault="00000000" w:rsidRPr="00000000" w14:paraId="00000046">
            <w:pPr>
              <w:jc w:val="center"/>
              <w:rPr>
                <w:b w:val="1"/>
                <w:sz w:val="20"/>
                <w:szCs w:val="20"/>
              </w:rPr>
            </w:pPr>
            <w:r w:rsidDel="00000000" w:rsidR="00000000" w:rsidRPr="00000000">
              <w:rPr>
                <w:b w:val="1"/>
                <w:sz w:val="20"/>
                <w:szCs w:val="20"/>
                <w:rtl w:val="0"/>
              </w:rPr>
              <w:t xml:space="preserve">O3</w:t>
            </w:r>
          </w:p>
        </w:tc>
        <w:tc>
          <w:tcPr/>
          <w:p w:rsidR="00000000" w:rsidDel="00000000" w:rsidP="00000000" w:rsidRDefault="00000000" w:rsidRPr="00000000" w14:paraId="00000047">
            <w:pPr>
              <w:rPr>
                <w:sz w:val="20"/>
                <w:szCs w:val="20"/>
              </w:rPr>
            </w:pPr>
            <w:r w:rsidDel="00000000" w:rsidR="00000000" w:rsidRPr="00000000">
              <w:rPr>
                <w:sz w:val="20"/>
                <w:szCs w:val="20"/>
                <w:rtl w:val="0"/>
              </w:rPr>
              <w:t xml:space="preserve">Facilitar el trabajo del personal de la academia gracias a una interfaz intuitiva</w:t>
            </w:r>
          </w:p>
        </w:tc>
      </w:tr>
    </w:tbl>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spacing w:after="0" w:lineRule="auto"/>
        <w:jc w:val="both"/>
        <w:rPr/>
      </w:pPr>
      <w:r w:rsidDel="00000000" w:rsidR="00000000" w:rsidRPr="00000000">
        <w:rPr>
          <w:rtl w:val="0"/>
        </w:rPr>
      </w:r>
    </w:p>
    <w:p w:rsidR="00000000" w:rsidDel="00000000" w:rsidP="00000000" w:rsidRDefault="00000000" w:rsidRPr="00000000" w14:paraId="0000004A">
      <w:pPr>
        <w:shd w:fill="d9d9d9" w:val="clear"/>
        <w:spacing w:after="0" w:lineRule="auto"/>
        <w:rPr>
          <w:i w:val="1"/>
          <w:sz w:val="20"/>
          <w:szCs w:val="20"/>
        </w:rPr>
      </w:pPr>
      <w:r w:rsidDel="00000000" w:rsidR="00000000" w:rsidRPr="00000000">
        <w:rPr>
          <w:b w:val="1"/>
          <w:rtl w:val="0"/>
        </w:rPr>
        <w:t xml:space="preserve">REQUISITOS DE ALTO NIVEL</w:t>
      </w:r>
      <w:r w:rsidDel="00000000" w:rsidR="00000000" w:rsidRPr="00000000">
        <w:rPr>
          <w:rtl w:val="0"/>
        </w:rPr>
      </w:r>
    </w:p>
    <w:tbl>
      <w:tblPr>
        <w:tblStyle w:val="Table8"/>
        <w:tblW w:w="11023.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675"/>
        <w:gridCol w:w="10348"/>
        <w:tblGridChange w:id="0">
          <w:tblGrid>
            <w:gridCol w:w="675"/>
            <w:gridCol w:w="10348"/>
          </w:tblGrid>
        </w:tblGridChange>
      </w:tblGrid>
      <w:tr>
        <w:trPr>
          <w:cantSplit w:val="0"/>
          <w:trHeight w:val="294.990234375" w:hRule="atLeast"/>
          <w:tblHeader w:val="0"/>
        </w:trPr>
        <w:tc>
          <w:tcPr>
            <w:shd w:fill="d9d9d9" w:val="clear"/>
          </w:tcPr>
          <w:p w:rsidR="00000000" w:rsidDel="00000000" w:rsidP="00000000" w:rsidRDefault="00000000" w:rsidRPr="00000000" w14:paraId="0000004B">
            <w:pPr>
              <w:jc w:val="center"/>
              <w:rPr>
                <w:b w:val="1"/>
              </w:rPr>
            </w:pPr>
            <w:r w:rsidDel="00000000" w:rsidR="00000000" w:rsidRPr="00000000">
              <w:rPr>
                <w:b w:val="1"/>
                <w:rtl w:val="0"/>
              </w:rPr>
              <w:t xml:space="preserve">Id</w:t>
            </w:r>
          </w:p>
        </w:tc>
        <w:tc>
          <w:tcPr>
            <w:shd w:fill="d9d9d9" w:val="clear"/>
          </w:tcPr>
          <w:p w:rsidR="00000000" w:rsidDel="00000000" w:rsidP="00000000" w:rsidRDefault="00000000" w:rsidRPr="00000000" w14:paraId="0000004C">
            <w:pPr>
              <w:jc w:val="center"/>
              <w:rPr>
                <w:b w:val="1"/>
              </w:rPr>
            </w:pPr>
            <w:r w:rsidDel="00000000" w:rsidR="00000000" w:rsidRPr="00000000">
              <w:rPr>
                <w:b w:val="1"/>
                <w:rtl w:val="0"/>
              </w:rPr>
              <w:t xml:space="preserve">Requisito</w:t>
            </w:r>
          </w:p>
        </w:tc>
      </w:tr>
      <w:tr>
        <w:trPr>
          <w:cantSplit w:val="0"/>
          <w:trHeight w:val="294.990234375" w:hRule="atLeast"/>
          <w:tblHeader w:val="0"/>
        </w:trPr>
        <w:tc>
          <w:tcPr>
            <w:vAlign w:val="center"/>
          </w:tcPr>
          <w:p w:rsidR="00000000" w:rsidDel="00000000" w:rsidP="00000000" w:rsidRDefault="00000000" w:rsidRPr="00000000" w14:paraId="0000004D">
            <w:pPr>
              <w:jc w:val="center"/>
              <w:rPr>
                <w:b w:val="1"/>
                <w:sz w:val="20"/>
                <w:szCs w:val="20"/>
              </w:rPr>
            </w:pPr>
            <w:r w:rsidDel="00000000" w:rsidR="00000000" w:rsidRPr="00000000">
              <w:rPr>
                <w:b w:val="1"/>
                <w:sz w:val="20"/>
                <w:szCs w:val="20"/>
                <w:rtl w:val="0"/>
              </w:rPr>
              <w:t xml:space="preserve">R1</w:t>
            </w:r>
          </w:p>
        </w:tc>
        <w:tc>
          <w:tcPr/>
          <w:p w:rsidR="00000000" w:rsidDel="00000000" w:rsidP="00000000" w:rsidRDefault="00000000" w:rsidRPr="00000000" w14:paraId="0000004E">
            <w:pPr>
              <w:rPr>
                <w:sz w:val="20"/>
                <w:szCs w:val="20"/>
              </w:rPr>
            </w:pPr>
            <w:r w:rsidDel="00000000" w:rsidR="00000000" w:rsidRPr="00000000">
              <w:rPr>
                <w:sz w:val="20"/>
                <w:szCs w:val="20"/>
                <w:rtl w:val="0"/>
              </w:rPr>
              <w:t xml:space="preserve">Los cursos ofertados se </w:t>
            </w:r>
            <w:r w:rsidDel="00000000" w:rsidR="00000000" w:rsidRPr="00000000">
              <w:rPr>
                <w:sz w:val="20"/>
                <w:szCs w:val="20"/>
                <w:rtl w:val="0"/>
              </w:rPr>
              <w:t xml:space="preserve">organizarán</w:t>
            </w:r>
            <w:r w:rsidDel="00000000" w:rsidR="00000000" w:rsidRPr="00000000">
              <w:rPr>
                <w:sz w:val="20"/>
                <w:szCs w:val="20"/>
                <w:rtl w:val="0"/>
              </w:rPr>
              <w:t xml:space="preserve"> en las mismas secciones que se utiliza en Bull Academy.</w:t>
            </w:r>
          </w:p>
        </w:tc>
      </w:tr>
      <w:tr>
        <w:trPr>
          <w:cantSplit w:val="0"/>
          <w:trHeight w:val="294.990234375" w:hRule="atLeast"/>
          <w:tblHeader w:val="0"/>
        </w:trPr>
        <w:tc>
          <w:tcPr>
            <w:vAlign w:val="center"/>
          </w:tcPr>
          <w:p w:rsidR="00000000" w:rsidDel="00000000" w:rsidP="00000000" w:rsidRDefault="00000000" w:rsidRPr="00000000" w14:paraId="0000004F">
            <w:pPr>
              <w:jc w:val="center"/>
              <w:rPr>
                <w:b w:val="1"/>
                <w:sz w:val="20"/>
                <w:szCs w:val="20"/>
              </w:rPr>
            </w:pPr>
            <w:r w:rsidDel="00000000" w:rsidR="00000000" w:rsidRPr="00000000">
              <w:rPr>
                <w:b w:val="1"/>
                <w:sz w:val="20"/>
                <w:szCs w:val="20"/>
                <w:rtl w:val="0"/>
              </w:rPr>
              <w:t xml:space="preserve">R2</w:t>
            </w:r>
          </w:p>
        </w:tc>
        <w:tc>
          <w:tcPr/>
          <w:p w:rsidR="00000000" w:rsidDel="00000000" w:rsidP="00000000" w:rsidRDefault="00000000" w:rsidRPr="00000000" w14:paraId="00000050">
            <w:pPr>
              <w:rPr>
                <w:sz w:val="20"/>
                <w:szCs w:val="20"/>
              </w:rPr>
            </w:pPr>
            <w:r w:rsidDel="00000000" w:rsidR="00000000" w:rsidRPr="00000000">
              <w:rPr>
                <w:sz w:val="20"/>
                <w:szCs w:val="20"/>
                <w:rtl w:val="0"/>
              </w:rPr>
              <w:t xml:space="preserve">Las compras se </w:t>
            </w:r>
            <w:r w:rsidDel="00000000" w:rsidR="00000000" w:rsidRPr="00000000">
              <w:rPr>
                <w:sz w:val="20"/>
                <w:szCs w:val="20"/>
                <w:rtl w:val="0"/>
              </w:rPr>
              <w:t xml:space="preserve">realizarán</w:t>
            </w:r>
            <w:r w:rsidDel="00000000" w:rsidR="00000000" w:rsidRPr="00000000">
              <w:rPr>
                <w:sz w:val="20"/>
                <w:szCs w:val="20"/>
                <w:rtl w:val="0"/>
              </w:rPr>
              <w:t xml:space="preserve"> con no más de tres pasos, sin que el cliente tenga que registrarse necesariamente.</w:t>
            </w:r>
          </w:p>
        </w:tc>
      </w:tr>
      <w:tr>
        <w:trPr>
          <w:cantSplit w:val="0"/>
          <w:trHeight w:val="294.990234375" w:hRule="atLeast"/>
          <w:tblHeader w:val="0"/>
        </w:trPr>
        <w:tc>
          <w:tcPr>
            <w:vAlign w:val="center"/>
          </w:tcPr>
          <w:p w:rsidR="00000000" w:rsidDel="00000000" w:rsidP="00000000" w:rsidRDefault="00000000" w:rsidRPr="00000000" w14:paraId="00000051">
            <w:pPr>
              <w:jc w:val="center"/>
              <w:rPr>
                <w:b w:val="1"/>
                <w:sz w:val="20"/>
                <w:szCs w:val="20"/>
              </w:rPr>
            </w:pPr>
            <w:r w:rsidDel="00000000" w:rsidR="00000000" w:rsidRPr="00000000">
              <w:rPr>
                <w:b w:val="1"/>
                <w:sz w:val="20"/>
                <w:szCs w:val="20"/>
                <w:rtl w:val="0"/>
              </w:rPr>
              <w:t xml:space="preserve">R3</w:t>
            </w:r>
          </w:p>
        </w:tc>
        <w:tc>
          <w:tcPr/>
          <w:p w:rsidR="00000000" w:rsidDel="00000000" w:rsidP="00000000" w:rsidRDefault="00000000" w:rsidRPr="00000000" w14:paraId="00000052">
            <w:pPr>
              <w:rPr>
                <w:sz w:val="20"/>
                <w:szCs w:val="20"/>
              </w:rPr>
            </w:pPr>
            <w:r w:rsidDel="00000000" w:rsidR="00000000" w:rsidRPr="00000000">
              <w:rPr>
                <w:sz w:val="20"/>
                <w:szCs w:val="20"/>
                <w:rtl w:val="0"/>
              </w:rPr>
              <w:t xml:space="preserve">El cliente debe sentirse seguro durante la compra.</w:t>
            </w:r>
          </w:p>
        </w:tc>
      </w:tr>
      <w:tr>
        <w:trPr>
          <w:cantSplit w:val="0"/>
          <w:trHeight w:val="294.990234375" w:hRule="atLeast"/>
          <w:tblHeader w:val="0"/>
        </w:trPr>
        <w:tc>
          <w:tcPr>
            <w:vAlign w:val="center"/>
          </w:tcPr>
          <w:p w:rsidR="00000000" w:rsidDel="00000000" w:rsidP="00000000" w:rsidRDefault="00000000" w:rsidRPr="00000000" w14:paraId="00000053">
            <w:pPr>
              <w:jc w:val="center"/>
              <w:rPr>
                <w:b w:val="1"/>
                <w:sz w:val="20"/>
                <w:szCs w:val="20"/>
              </w:rPr>
            </w:pPr>
            <w:r w:rsidDel="00000000" w:rsidR="00000000" w:rsidRPr="00000000">
              <w:rPr>
                <w:b w:val="1"/>
                <w:sz w:val="20"/>
                <w:szCs w:val="20"/>
                <w:rtl w:val="0"/>
              </w:rPr>
              <w:t xml:space="preserve">R4</w:t>
            </w:r>
          </w:p>
        </w:tc>
        <w:tc>
          <w:tcPr/>
          <w:p w:rsidR="00000000" w:rsidDel="00000000" w:rsidP="00000000" w:rsidRDefault="00000000" w:rsidRPr="00000000" w14:paraId="00000054">
            <w:pPr>
              <w:rPr>
                <w:sz w:val="20"/>
                <w:szCs w:val="20"/>
              </w:rPr>
            </w:pPr>
            <w:r w:rsidDel="00000000" w:rsidR="00000000" w:rsidRPr="00000000">
              <w:rPr>
                <w:sz w:val="20"/>
                <w:szCs w:val="20"/>
                <w:rtl w:val="0"/>
              </w:rPr>
              <w:t xml:space="preserve">El cliente será atendido en español.</w:t>
            </w:r>
          </w:p>
        </w:tc>
      </w:tr>
      <w:tr>
        <w:trPr>
          <w:cantSplit w:val="0"/>
          <w:trHeight w:val="294.990234375" w:hRule="atLeast"/>
          <w:tblHeader w:val="0"/>
        </w:trPr>
        <w:tc>
          <w:tcPr>
            <w:vAlign w:val="center"/>
          </w:tcPr>
          <w:p w:rsidR="00000000" w:rsidDel="00000000" w:rsidP="00000000" w:rsidRDefault="00000000" w:rsidRPr="00000000" w14:paraId="00000055">
            <w:pPr>
              <w:jc w:val="center"/>
              <w:rPr>
                <w:b w:val="1"/>
                <w:sz w:val="20"/>
                <w:szCs w:val="20"/>
              </w:rPr>
            </w:pPr>
            <w:r w:rsidDel="00000000" w:rsidR="00000000" w:rsidRPr="00000000">
              <w:rPr>
                <w:b w:val="1"/>
                <w:sz w:val="20"/>
                <w:szCs w:val="20"/>
                <w:rtl w:val="0"/>
              </w:rPr>
              <w:t xml:space="preserve">R5</w:t>
            </w:r>
          </w:p>
        </w:tc>
        <w:tc>
          <w:tcPr/>
          <w:p w:rsidR="00000000" w:rsidDel="00000000" w:rsidP="00000000" w:rsidRDefault="00000000" w:rsidRPr="00000000" w14:paraId="00000056">
            <w:pPr>
              <w:tabs>
                <w:tab w:val="left" w:leader="none" w:pos="1783"/>
              </w:tabs>
              <w:rPr>
                <w:sz w:val="20"/>
                <w:szCs w:val="20"/>
              </w:rPr>
            </w:pPr>
            <w:r w:rsidDel="00000000" w:rsidR="00000000" w:rsidRPr="00000000">
              <w:rPr>
                <w:sz w:val="20"/>
                <w:szCs w:val="20"/>
                <w:rtl w:val="0"/>
              </w:rPr>
              <w:t xml:space="preserve">La identificación del usuario en el registro se hará utilizando un correo y una clave.</w:t>
            </w:r>
          </w:p>
        </w:tc>
      </w:tr>
      <w:tr>
        <w:trPr>
          <w:cantSplit w:val="0"/>
          <w:trHeight w:val="294.990234375" w:hRule="atLeast"/>
          <w:tblHeader w:val="0"/>
        </w:trPr>
        <w:tc>
          <w:tcPr>
            <w:vAlign w:val="center"/>
          </w:tcPr>
          <w:p w:rsidR="00000000" w:rsidDel="00000000" w:rsidP="00000000" w:rsidRDefault="00000000" w:rsidRPr="00000000" w14:paraId="00000057">
            <w:pPr>
              <w:jc w:val="center"/>
              <w:rPr>
                <w:b w:val="1"/>
                <w:sz w:val="20"/>
                <w:szCs w:val="20"/>
              </w:rPr>
            </w:pPr>
            <w:r w:rsidDel="00000000" w:rsidR="00000000" w:rsidRPr="00000000">
              <w:rPr>
                <w:b w:val="1"/>
                <w:sz w:val="20"/>
                <w:szCs w:val="20"/>
                <w:rtl w:val="0"/>
              </w:rPr>
              <w:t xml:space="preserve">R6</w:t>
            </w:r>
          </w:p>
        </w:tc>
        <w:tc>
          <w:tcPr/>
          <w:p w:rsidR="00000000" w:rsidDel="00000000" w:rsidP="00000000" w:rsidRDefault="00000000" w:rsidRPr="00000000" w14:paraId="00000058">
            <w:pPr>
              <w:tabs>
                <w:tab w:val="left" w:leader="none" w:pos="1783"/>
              </w:tabs>
              <w:rPr>
                <w:sz w:val="20"/>
                <w:szCs w:val="20"/>
              </w:rPr>
            </w:pPr>
            <w:r w:rsidDel="00000000" w:rsidR="00000000" w:rsidRPr="00000000">
              <w:rPr>
                <w:sz w:val="20"/>
                <w:szCs w:val="20"/>
                <w:rtl w:val="0"/>
              </w:rPr>
              <w:t xml:space="preserve">Los cursos completos están claramente marcados.</w:t>
            </w:r>
          </w:p>
        </w:tc>
      </w:tr>
      <w:tr>
        <w:trPr>
          <w:cantSplit w:val="0"/>
          <w:trHeight w:val="294.990234375" w:hRule="atLeast"/>
          <w:tblHeader w:val="0"/>
        </w:trPr>
        <w:tc>
          <w:tcPr>
            <w:vAlign w:val="center"/>
          </w:tcPr>
          <w:p w:rsidR="00000000" w:rsidDel="00000000" w:rsidP="00000000" w:rsidRDefault="00000000" w:rsidRPr="00000000" w14:paraId="00000059">
            <w:pPr>
              <w:jc w:val="center"/>
              <w:rPr>
                <w:b w:val="1"/>
                <w:sz w:val="20"/>
                <w:szCs w:val="20"/>
              </w:rPr>
            </w:pPr>
            <w:r w:rsidDel="00000000" w:rsidR="00000000" w:rsidRPr="00000000">
              <w:rPr>
                <w:b w:val="1"/>
                <w:sz w:val="20"/>
                <w:szCs w:val="20"/>
                <w:rtl w:val="0"/>
              </w:rPr>
              <w:t xml:space="preserve">R7</w:t>
            </w:r>
          </w:p>
        </w:tc>
        <w:tc>
          <w:tcPr/>
          <w:p w:rsidR="00000000" w:rsidDel="00000000" w:rsidP="00000000" w:rsidRDefault="00000000" w:rsidRPr="00000000" w14:paraId="0000005A">
            <w:pPr>
              <w:tabs>
                <w:tab w:val="left" w:leader="none" w:pos="1783"/>
              </w:tabs>
              <w:rPr>
                <w:sz w:val="20"/>
                <w:szCs w:val="20"/>
              </w:rPr>
            </w:pPr>
            <w:r w:rsidDel="00000000" w:rsidR="00000000" w:rsidRPr="00000000">
              <w:rPr>
                <w:sz w:val="20"/>
                <w:szCs w:val="20"/>
                <w:rtl w:val="0"/>
              </w:rPr>
              <w:t xml:space="preserve">Cada curso vendido en la página dispondrá de como máximo una imagen.</w:t>
            </w:r>
          </w:p>
        </w:tc>
      </w:tr>
      <w:tr>
        <w:trPr>
          <w:cantSplit w:val="0"/>
          <w:trHeight w:val="294.990234375" w:hRule="atLeast"/>
          <w:tblHeader w:val="0"/>
        </w:trPr>
        <w:tc>
          <w:tcPr>
            <w:vAlign w:val="center"/>
          </w:tcPr>
          <w:p w:rsidR="00000000" w:rsidDel="00000000" w:rsidP="00000000" w:rsidRDefault="00000000" w:rsidRPr="00000000" w14:paraId="0000005B">
            <w:pPr>
              <w:jc w:val="center"/>
              <w:rPr>
                <w:b w:val="1"/>
                <w:sz w:val="20"/>
                <w:szCs w:val="20"/>
              </w:rPr>
            </w:pPr>
            <w:r w:rsidDel="00000000" w:rsidR="00000000" w:rsidRPr="00000000">
              <w:rPr>
                <w:b w:val="1"/>
                <w:sz w:val="20"/>
                <w:szCs w:val="20"/>
                <w:rtl w:val="0"/>
              </w:rPr>
              <w:t xml:space="preserve">R8</w:t>
            </w:r>
          </w:p>
        </w:tc>
        <w:tc>
          <w:tcPr/>
          <w:p w:rsidR="00000000" w:rsidDel="00000000" w:rsidP="00000000" w:rsidRDefault="00000000" w:rsidRPr="00000000" w14:paraId="0000005C">
            <w:pPr>
              <w:rPr>
                <w:sz w:val="20"/>
                <w:szCs w:val="20"/>
              </w:rPr>
            </w:pPr>
            <w:r w:rsidDel="00000000" w:rsidR="00000000" w:rsidRPr="00000000">
              <w:rPr>
                <w:sz w:val="20"/>
                <w:szCs w:val="20"/>
                <w:rtl w:val="0"/>
              </w:rPr>
              <w:t xml:space="preserve">La página se estructurará por secciones, según corresponda por el tipo de curso.</w:t>
            </w:r>
          </w:p>
        </w:tc>
      </w:tr>
      <w:tr>
        <w:trPr>
          <w:cantSplit w:val="0"/>
          <w:trHeight w:val="294.990234375" w:hRule="atLeast"/>
          <w:tblHeader w:val="0"/>
        </w:trPr>
        <w:tc>
          <w:tcPr>
            <w:vAlign w:val="center"/>
          </w:tcPr>
          <w:p w:rsidR="00000000" w:rsidDel="00000000" w:rsidP="00000000" w:rsidRDefault="00000000" w:rsidRPr="00000000" w14:paraId="0000005D">
            <w:pPr>
              <w:jc w:val="center"/>
              <w:rPr>
                <w:b w:val="1"/>
                <w:sz w:val="20"/>
                <w:szCs w:val="20"/>
              </w:rPr>
            </w:pPr>
            <w:r w:rsidDel="00000000" w:rsidR="00000000" w:rsidRPr="00000000">
              <w:rPr>
                <w:b w:val="1"/>
                <w:sz w:val="20"/>
                <w:szCs w:val="20"/>
                <w:rtl w:val="0"/>
              </w:rPr>
              <w:t xml:space="preserve">R9</w:t>
            </w:r>
          </w:p>
        </w:tc>
        <w:tc>
          <w:tcPr/>
          <w:p w:rsidR="00000000" w:rsidDel="00000000" w:rsidP="00000000" w:rsidRDefault="00000000" w:rsidRPr="00000000" w14:paraId="0000005E">
            <w:pPr>
              <w:rPr>
                <w:sz w:val="20"/>
                <w:szCs w:val="20"/>
              </w:rPr>
            </w:pPr>
            <w:r w:rsidDel="00000000" w:rsidR="00000000" w:rsidRPr="00000000">
              <w:rPr>
                <w:sz w:val="20"/>
                <w:szCs w:val="20"/>
                <w:rtl w:val="0"/>
              </w:rPr>
              <w:t xml:space="preserve">Búsqueda en el catálogo de cursos por nombre o sección.</w:t>
            </w:r>
          </w:p>
        </w:tc>
      </w:tr>
      <w:tr>
        <w:trPr>
          <w:cantSplit w:val="0"/>
          <w:trHeight w:val="294.990234375" w:hRule="atLeast"/>
          <w:tblHeader w:val="0"/>
        </w:trPr>
        <w:tc>
          <w:tcPr>
            <w:vAlign w:val="center"/>
          </w:tcPr>
          <w:p w:rsidR="00000000" w:rsidDel="00000000" w:rsidP="00000000" w:rsidRDefault="00000000" w:rsidRPr="00000000" w14:paraId="0000005F">
            <w:pPr>
              <w:jc w:val="center"/>
              <w:rPr>
                <w:b w:val="1"/>
                <w:sz w:val="20"/>
                <w:szCs w:val="20"/>
              </w:rPr>
            </w:pPr>
            <w:r w:rsidDel="00000000" w:rsidR="00000000" w:rsidRPr="00000000">
              <w:rPr>
                <w:b w:val="1"/>
                <w:sz w:val="20"/>
                <w:szCs w:val="20"/>
                <w:rtl w:val="0"/>
              </w:rPr>
              <w:t xml:space="preserve">R10</w:t>
            </w:r>
          </w:p>
        </w:tc>
        <w:tc>
          <w:tcPr/>
          <w:p w:rsidR="00000000" w:rsidDel="00000000" w:rsidP="00000000" w:rsidRDefault="00000000" w:rsidRPr="00000000" w14:paraId="00000060">
            <w:pPr>
              <w:rPr>
                <w:sz w:val="20"/>
                <w:szCs w:val="20"/>
              </w:rPr>
            </w:pPr>
            <w:r w:rsidDel="00000000" w:rsidR="00000000" w:rsidRPr="00000000">
              <w:rPr>
                <w:sz w:val="20"/>
                <w:szCs w:val="20"/>
                <w:rtl w:val="0"/>
              </w:rPr>
              <w:t xml:space="preserve">La búsqueda estará disponible en la página de inicio de la página.</w:t>
            </w:r>
          </w:p>
        </w:tc>
      </w:tr>
      <w:tr>
        <w:trPr>
          <w:cantSplit w:val="0"/>
          <w:trHeight w:val="294.990234375" w:hRule="atLeast"/>
          <w:tblHeader w:val="0"/>
        </w:trPr>
        <w:tc>
          <w:tcPr>
            <w:vAlign w:val="center"/>
          </w:tcPr>
          <w:p w:rsidR="00000000" w:rsidDel="00000000" w:rsidP="00000000" w:rsidRDefault="00000000" w:rsidRPr="00000000" w14:paraId="00000061">
            <w:pPr>
              <w:jc w:val="center"/>
              <w:rPr>
                <w:b w:val="1"/>
                <w:sz w:val="20"/>
                <w:szCs w:val="20"/>
              </w:rPr>
            </w:pPr>
            <w:r w:rsidDel="00000000" w:rsidR="00000000" w:rsidRPr="00000000">
              <w:rPr>
                <w:b w:val="1"/>
                <w:sz w:val="20"/>
                <w:szCs w:val="20"/>
                <w:rtl w:val="0"/>
              </w:rPr>
              <w:t xml:space="preserve">R11</w:t>
            </w:r>
          </w:p>
        </w:tc>
        <w:tc>
          <w:tcPr/>
          <w:p w:rsidR="00000000" w:rsidDel="00000000" w:rsidP="00000000" w:rsidRDefault="00000000" w:rsidRPr="00000000" w14:paraId="00000062">
            <w:pPr>
              <w:rPr>
                <w:sz w:val="20"/>
                <w:szCs w:val="20"/>
              </w:rPr>
            </w:pPr>
            <w:r w:rsidDel="00000000" w:rsidR="00000000" w:rsidRPr="00000000">
              <w:rPr>
                <w:sz w:val="20"/>
                <w:szCs w:val="20"/>
                <w:rtl w:val="0"/>
              </w:rPr>
              <w:t xml:space="preserve">En el catálogo podremos navegar por los diferentes cursos organizados, si procede, por secciones.</w:t>
            </w:r>
          </w:p>
        </w:tc>
      </w:tr>
      <w:tr>
        <w:trPr>
          <w:cantSplit w:val="0"/>
          <w:trHeight w:val="294.990234375" w:hRule="atLeast"/>
          <w:tblHeader w:val="0"/>
        </w:trPr>
        <w:tc>
          <w:tcPr>
            <w:vAlign w:val="center"/>
          </w:tcPr>
          <w:p w:rsidR="00000000" w:rsidDel="00000000" w:rsidP="00000000" w:rsidRDefault="00000000" w:rsidRPr="00000000" w14:paraId="00000063">
            <w:pPr>
              <w:jc w:val="center"/>
              <w:rPr>
                <w:b w:val="1"/>
                <w:sz w:val="20"/>
                <w:szCs w:val="20"/>
              </w:rPr>
            </w:pPr>
            <w:r w:rsidDel="00000000" w:rsidR="00000000" w:rsidRPr="00000000">
              <w:rPr>
                <w:b w:val="1"/>
                <w:sz w:val="20"/>
                <w:szCs w:val="20"/>
                <w:rtl w:val="0"/>
              </w:rPr>
              <w:t xml:space="preserve">R12</w:t>
            </w:r>
          </w:p>
        </w:tc>
        <w:tc>
          <w:tcPr/>
          <w:p w:rsidR="00000000" w:rsidDel="00000000" w:rsidP="00000000" w:rsidRDefault="00000000" w:rsidRPr="00000000" w14:paraId="00000064">
            <w:pPr>
              <w:tabs>
                <w:tab w:val="left" w:leader="none" w:pos="1783"/>
              </w:tabs>
              <w:rPr>
                <w:sz w:val="20"/>
                <w:szCs w:val="20"/>
              </w:rPr>
            </w:pPr>
            <w:r w:rsidDel="00000000" w:rsidR="00000000" w:rsidRPr="00000000">
              <w:rPr>
                <w:sz w:val="20"/>
                <w:szCs w:val="20"/>
                <w:rtl w:val="0"/>
              </w:rPr>
              <w:t xml:space="preserve">Desde la página del curso podremos realizar la compra.</w:t>
            </w:r>
          </w:p>
        </w:tc>
      </w:tr>
      <w:tr>
        <w:trPr>
          <w:cantSplit w:val="0"/>
          <w:trHeight w:val="294.990234375" w:hRule="atLeast"/>
          <w:tblHeader w:val="0"/>
        </w:trPr>
        <w:tc>
          <w:tcPr>
            <w:vAlign w:val="center"/>
          </w:tcPr>
          <w:p w:rsidR="00000000" w:rsidDel="00000000" w:rsidP="00000000" w:rsidRDefault="00000000" w:rsidRPr="00000000" w14:paraId="00000065">
            <w:pPr>
              <w:jc w:val="center"/>
              <w:rPr>
                <w:b w:val="1"/>
                <w:sz w:val="20"/>
                <w:szCs w:val="20"/>
              </w:rPr>
            </w:pPr>
            <w:r w:rsidDel="00000000" w:rsidR="00000000" w:rsidRPr="00000000">
              <w:rPr>
                <w:b w:val="1"/>
                <w:sz w:val="20"/>
                <w:szCs w:val="20"/>
                <w:rtl w:val="0"/>
              </w:rPr>
              <w:t xml:space="preserve">R13</w:t>
            </w:r>
          </w:p>
        </w:tc>
        <w:tc>
          <w:tcPr/>
          <w:p w:rsidR="00000000" w:rsidDel="00000000" w:rsidP="00000000" w:rsidRDefault="00000000" w:rsidRPr="00000000" w14:paraId="00000066">
            <w:pPr>
              <w:tabs>
                <w:tab w:val="left" w:leader="none" w:pos="1783"/>
              </w:tabs>
              <w:rPr>
                <w:sz w:val="20"/>
                <w:szCs w:val="20"/>
              </w:rPr>
            </w:pPr>
            <w:r w:rsidDel="00000000" w:rsidR="00000000" w:rsidRPr="00000000">
              <w:rPr>
                <w:sz w:val="20"/>
                <w:szCs w:val="20"/>
                <w:rtl w:val="0"/>
              </w:rPr>
              <w:t xml:space="preserve">Durante el proceso de compra se solicitarán los datos del cliente (directamente o iniciando sesión si está registrado).</w:t>
            </w:r>
          </w:p>
        </w:tc>
      </w:tr>
      <w:tr>
        <w:trPr>
          <w:cantSplit w:val="0"/>
          <w:trHeight w:val="294.990234375" w:hRule="atLeast"/>
          <w:tblHeader w:val="0"/>
        </w:trPr>
        <w:tc>
          <w:tcPr>
            <w:vAlign w:val="center"/>
          </w:tcPr>
          <w:p w:rsidR="00000000" w:rsidDel="00000000" w:rsidP="00000000" w:rsidRDefault="00000000" w:rsidRPr="00000000" w14:paraId="00000067">
            <w:pPr>
              <w:jc w:val="center"/>
              <w:rPr>
                <w:b w:val="1"/>
                <w:sz w:val="20"/>
                <w:szCs w:val="20"/>
              </w:rPr>
            </w:pPr>
            <w:r w:rsidDel="00000000" w:rsidR="00000000" w:rsidRPr="00000000">
              <w:rPr>
                <w:b w:val="1"/>
                <w:sz w:val="20"/>
                <w:szCs w:val="20"/>
                <w:rtl w:val="0"/>
              </w:rPr>
              <w:t xml:space="preserve">R14</w:t>
            </w:r>
          </w:p>
        </w:tc>
        <w:tc>
          <w:tcPr/>
          <w:p w:rsidR="00000000" w:rsidDel="00000000" w:rsidP="00000000" w:rsidRDefault="00000000" w:rsidRPr="00000000" w14:paraId="00000068">
            <w:pPr>
              <w:tabs>
                <w:tab w:val="left" w:leader="none" w:pos="1783"/>
              </w:tabs>
              <w:rPr>
                <w:sz w:val="20"/>
                <w:szCs w:val="20"/>
              </w:rPr>
            </w:pPr>
            <w:r w:rsidDel="00000000" w:rsidR="00000000" w:rsidRPr="00000000">
              <w:rPr>
                <w:sz w:val="20"/>
                <w:szCs w:val="20"/>
                <w:rtl w:val="0"/>
              </w:rPr>
              <w:t xml:space="preserve">Durante el proceso de compra se solicitarán los datos de pago.</w:t>
            </w:r>
          </w:p>
        </w:tc>
      </w:tr>
      <w:tr>
        <w:trPr>
          <w:cantSplit w:val="0"/>
          <w:trHeight w:val="294.990234375" w:hRule="atLeast"/>
          <w:tblHeader w:val="0"/>
        </w:trPr>
        <w:tc>
          <w:tcPr>
            <w:vAlign w:val="center"/>
          </w:tcPr>
          <w:p w:rsidR="00000000" w:rsidDel="00000000" w:rsidP="00000000" w:rsidRDefault="00000000" w:rsidRPr="00000000" w14:paraId="00000069">
            <w:pPr>
              <w:jc w:val="center"/>
              <w:rPr>
                <w:b w:val="1"/>
                <w:sz w:val="20"/>
                <w:szCs w:val="20"/>
              </w:rPr>
            </w:pPr>
            <w:r w:rsidDel="00000000" w:rsidR="00000000" w:rsidRPr="00000000">
              <w:rPr>
                <w:b w:val="1"/>
                <w:sz w:val="20"/>
                <w:szCs w:val="20"/>
                <w:rtl w:val="0"/>
              </w:rPr>
              <w:t xml:space="preserve">R15</w:t>
            </w:r>
          </w:p>
        </w:tc>
        <w:tc>
          <w:tcPr/>
          <w:p w:rsidR="00000000" w:rsidDel="00000000" w:rsidP="00000000" w:rsidRDefault="00000000" w:rsidRPr="00000000" w14:paraId="0000006A">
            <w:pPr>
              <w:tabs>
                <w:tab w:val="left" w:leader="none" w:pos="1783"/>
              </w:tabs>
              <w:rPr>
                <w:sz w:val="20"/>
                <w:szCs w:val="20"/>
              </w:rPr>
            </w:pPr>
            <w:r w:rsidDel="00000000" w:rsidR="00000000" w:rsidRPr="00000000">
              <w:rPr>
                <w:sz w:val="20"/>
                <w:szCs w:val="20"/>
                <w:rtl w:val="0"/>
              </w:rPr>
              <w:t xml:space="preserve">Al finalizar el proceso de compra el cliente será notificado mediante un correo electrónico con los datos del curso adquirido y el importe.</w:t>
            </w:r>
          </w:p>
        </w:tc>
      </w:tr>
      <w:tr>
        <w:trPr>
          <w:cantSplit w:val="0"/>
          <w:trHeight w:val="294.990234375" w:hRule="atLeast"/>
          <w:tblHeader w:val="0"/>
        </w:trPr>
        <w:tc>
          <w:tcPr>
            <w:vAlign w:val="center"/>
          </w:tcPr>
          <w:p w:rsidR="00000000" w:rsidDel="00000000" w:rsidP="00000000" w:rsidRDefault="00000000" w:rsidRPr="00000000" w14:paraId="0000006B">
            <w:pPr>
              <w:jc w:val="center"/>
              <w:rPr>
                <w:b w:val="1"/>
                <w:sz w:val="20"/>
                <w:szCs w:val="20"/>
              </w:rPr>
            </w:pPr>
            <w:r w:rsidDel="00000000" w:rsidR="00000000" w:rsidRPr="00000000">
              <w:rPr>
                <w:b w:val="1"/>
                <w:sz w:val="20"/>
                <w:szCs w:val="20"/>
                <w:rtl w:val="0"/>
              </w:rPr>
              <w:t xml:space="preserve">R16</w:t>
            </w:r>
          </w:p>
        </w:tc>
        <w:tc>
          <w:tcPr/>
          <w:p w:rsidR="00000000" w:rsidDel="00000000" w:rsidP="00000000" w:rsidRDefault="00000000" w:rsidRPr="00000000" w14:paraId="0000006C">
            <w:pPr>
              <w:tabs>
                <w:tab w:val="left" w:leader="none" w:pos="1783"/>
              </w:tabs>
              <w:rPr>
                <w:sz w:val="20"/>
                <w:szCs w:val="20"/>
              </w:rPr>
            </w:pPr>
            <w:r w:rsidDel="00000000" w:rsidR="00000000" w:rsidRPr="00000000">
              <w:rPr>
                <w:sz w:val="20"/>
                <w:szCs w:val="20"/>
                <w:rtl w:val="0"/>
              </w:rPr>
              <w:t xml:space="preserve">No se contempla la devolución de cursos.</w:t>
            </w:r>
          </w:p>
        </w:tc>
      </w:tr>
      <w:tr>
        <w:trPr>
          <w:cantSplit w:val="0"/>
          <w:trHeight w:val="294.990234375" w:hRule="atLeast"/>
          <w:tblHeader w:val="0"/>
        </w:trPr>
        <w:tc>
          <w:tcPr>
            <w:vAlign w:val="center"/>
          </w:tcPr>
          <w:p w:rsidR="00000000" w:rsidDel="00000000" w:rsidP="00000000" w:rsidRDefault="00000000" w:rsidRPr="00000000" w14:paraId="0000006D">
            <w:pPr>
              <w:jc w:val="center"/>
              <w:rPr>
                <w:b w:val="1"/>
                <w:sz w:val="20"/>
                <w:szCs w:val="20"/>
              </w:rPr>
            </w:pPr>
            <w:r w:rsidDel="00000000" w:rsidR="00000000" w:rsidRPr="00000000">
              <w:rPr>
                <w:b w:val="1"/>
                <w:sz w:val="20"/>
                <w:szCs w:val="20"/>
                <w:rtl w:val="0"/>
              </w:rPr>
              <w:t xml:space="preserve">R17</w:t>
            </w:r>
          </w:p>
        </w:tc>
        <w:tc>
          <w:tcPr/>
          <w:p w:rsidR="00000000" w:rsidDel="00000000" w:rsidP="00000000" w:rsidRDefault="00000000" w:rsidRPr="00000000" w14:paraId="0000006E">
            <w:pPr>
              <w:tabs>
                <w:tab w:val="left" w:leader="none" w:pos="1783"/>
              </w:tabs>
              <w:rPr>
                <w:sz w:val="20"/>
                <w:szCs w:val="20"/>
              </w:rPr>
            </w:pPr>
            <w:r w:rsidDel="00000000" w:rsidR="00000000" w:rsidRPr="00000000">
              <w:rPr>
                <w:sz w:val="20"/>
                <w:szCs w:val="20"/>
                <w:rtl w:val="0"/>
              </w:rPr>
              <w:t xml:space="preserve">La marca corporativa de Bull Academy debe reflejarse en el sitio web.</w:t>
            </w:r>
          </w:p>
        </w:tc>
      </w:tr>
      <w:tr>
        <w:trPr>
          <w:cantSplit w:val="0"/>
          <w:trHeight w:val="294.990234375" w:hRule="atLeast"/>
          <w:tblHeader w:val="0"/>
        </w:trPr>
        <w:tc>
          <w:tcPr>
            <w:vAlign w:val="center"/>
          </w:tcPr>
          <w:p w:rsidR="00000000" w:rsidDel="00000000" w:rsidP="00000000" w:rsidRDefault="00000000" w:rsidRPr="00000000" w14:paraId="0000006F">
            <w:pPr>
              <w:jc w:val="center"/>
              <w:rPr>
                <w:b w:val="1"/>
                <w:sz w:val="20"/>
                <w:szCs w:val="20"/>
              </w:rPr>
            </w:pPr>
            <w:r w:rsidDel="00000000" w:rsidR="00000000" w:rsidRPr="00000000">
              <w:rPr>
                <w:b w:val="1"/>
                <w:sz w:val="20"/>
                <w:szCs w:val="20"/>
                <w:rtl w:val="0"/>
              </w:rPr>
              <w:t xml:space="preserve">R18</w:t>
            </w:r>
          </w:p>
        </w:tc>
        <w:tc>
          <w:tcPr/>
          <w:p w:rsidR="00000000" w:rsidDel="00000000" w:rsidP="00000000" w:rsidRDefault="00000000" w:rsidRPr="00000000" w14:paraId="00000070">
            <w:pPr>
              <w:tabs>
                <w:tab w:val="left" w:leader="none" w:pos="1783"/>
              </w:tabs>
              <w:rPr>
                <w:sz w:val="20"/>
                <w:szCs w:val="20"/>
              </w:rPr>
            </w:pPr>
            <w:r w:rsidDel="00000000" w:rsidR="00000000" w:rsidRPr="00000000">
              <w:rPr>
                <w:sz w:val="20"/>
                <w:szCs w:val="20"/>
                <w:rtl w:val="0"/>
              </w:rPr>
              <w:t xml:space="preserve">Las versiones del producto para pruebas estarán disponibles en algún PaaS.</w:t>
            </w:r>
          </w:p>
        </w:tc>
      </w:tr>
      <w:tr>
        <w:trPr>
          <w:cantSplit w:val="0"/>
          <w:trHeight w:val="294.990234375" w:hRule="atLeast"/>
          <w:tblHeader w:val="0"/>
        </w:trPr>
        <w:tc>
          <w:tcPr>
            <w:vAlign w:val="center"/>
          </w:tcPr>
          <w:p w:rsidR="00000000" w:rsidDel="00000000" w:rsidP="00000000" w:rsidRDefault="00000000" w:rsidRPr="00000000" w14:paraId="00000071">
            <w:pPr>
              <w:jc w:val="center"/>
              <w:rPr>
                <w:b w:val="1"/>
                <w:sz w:val="20"/>
                <w:szCs w:val="20"/>
              </w:rPr>
            </w:pPr>
            <w:r w:rsidDel="00000000" w:rsidR="00000000" w:rsidRPr="00000000">
              <w:rPr>
                <w:b w:val="1"/>
                <w:sz w:val="20"/>
                <w:szCs w:val="20"/>
                <w:rtl w:val="0"/>
              </w:rPr>
              <w:t xml:space="preserve">R19</w:t>
            </w:r>
          </w:p>
        </w:tc>
        <w:tc>
          <w:tcPr/>
          <w:p w:rsidR="00000000" w:rsidDel="00000000" w:rsidP="00000000" w:rsidRDefault="00000000" w:rsidRPr="00000000" w14:paraId="00000072">
            <w:pPr>
              <w:tabs>
                <w:tab w:val="left" w:leader="none" w:pos="1783"/>
              </w:tabs>
              <w:rPr>
                <w:sz w:val="20"/>
                <w:szCs w:val="20"/>
              </w:rPr>
            </w:pPr>
            <w:r w:rsidDel="00000000" w:rsidR="00000000" w:rsidRPr="00000000">
              <w:rPr>
                <w:sz w:val="20"/>
                <w:szCs w:val="20"/>
                <w:rtl w:val="0"/>
              </w:rPr>
              <w:t xml:space="preserve">El producto final debe entregarse como un contenedor de aplicaciones con las instrucciones de instalación y puesta en producción.</w:t>
            </w:r>
          </w:p>
        </w:tc>
      </w:tr>
    </w:tbl>
    <w:p w:rsidR="00000000" w:rsidDel="00000000" w:rsidP="00000000" w:rsidRDefault="00000000" w:rsidRPr="00000000" w14:paraId="00000073">
      <w:pPr>
        <w:spacing w:after="0" w:lineRule="auto"/>
        <w:jc w:val="both"/>
        <w:rPr/>
      </w:pPr>
      <w:r w:rsidDel="00000000" w:rsidR="00000000" w:rsidRPr="00000000">
        <w:rPr>
          <w:rtl w:val="0"/>
        </w:rPr>
      </w:r>
    </w:p>
    <w:p w:rsidR="00000000" w:rsidDel="00000000" w:rsidP="00000000" w:rsidRDefault="00000000" w:rsidRPr="00000000" w14:paraId="00000074">
      <w:pPr>
        <w:shd w:fill="d9d9d9" w:val="clear"/>
        <w:spacing w:after="0" w:lineRule="auto"/>
        <w:jc w:val="both"/>
        <w:rPr>
          <w:b w:val="1"/>
        </w:rPr>
      </w:pPr>
      <w:r w:rsidDel="00000000" w:rsidR="00000000" w:rsidRPr="00000000">
        <w:rPr>
          <w:b w:val="1"/>
          <w:rtl w:val="0"/>
        </w:rPr>
        <w:t xml:space="preserve">CRITERIOS DE ÉXITO</w:t>
      </w:r>
    </w:p>
    <w:tbl>
      <w:tblPr>
        <w:tblStyle w:val="Table9"/>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75">
            <w:pPr>
              <w:numPr>
                <w:ilvl w:val="0"/>
                <w:numId w:val="6"/>
              </w:numPr>
              <w:ind w:left="720" w:hanging="360"/>
              <w:jc w:val="both"/>
              <w:rPr>
                <w:sz w:val="20"/>
                <w:szCs w:val="20"/>
                <w:u w:val="none"/>
              </w:rPr>
            </w:pPr>
            <w:r w:rsidDel="00000000" w:rsidR="00000000" w:rsidRPr="00000000">
              <w:rPr>
                <w:sz w:val="20"/>
                <w:szCs w:val="20"/>
                <w:rtl w:val="0"/>
              </w:rPr>
              <w:t xml:space="preserve">Producto entregado y aceptado.</w:t>
            </w:r>
          </w:p>
          <w:p w:rsidR="00000000" w:rsidDel="00000000" w:rsidP="00000000" w:rsidRDefault="00000000" w:rsidRPr="00000000" w14:paraId="00000076">
            <w:pPr>
              <w:numPr>
                <w:ilvl w:val="0"/>
                <w:numId w:val="6"/>
              </w:numPr>
              <w:ind w:left="720" w:hanging="360"/>
              <w:jc w:val="both"/>
              <w:rPr>
                <w:sz w:val="20"/>
                <w:szCs w:val="20"/>
                <w:u w:val="none"/>
              </w:rPr>
            </w:pPr>
            <w:r w:rsidDel="00000000" w:rsidR="00000000" w:rsidRPr="00000000">
              <w:rPr>
                <w:sz w:val="20"/>
                <w:szCs w:val="20"/>
                <w:rtl w:val="0"/>
              </w:rPr>
              <w:t xml:space="preserve">Documentación entregada.</w:t>
            </w:r>
          </w:p>
          <w:p w:rsidR="00000000" w:rsidDel="00000000" w:rsidP="00000000" w:rsidRDefault="00000000" w:rsidRPr="00000000" w14:paraId="00000077">
            <w:pPr>
              <w:numPr>
                <w:ilvl w:val="0"/>
                <w:numId w:val="6"/>
              </w:numPr>
              <w:ind w:left="720" w:hanging="360"/>
              <w:jc w:val="both"/>
              <w:rPr>
                <w:sz w:val="20"/>
                <w:szCs w:val="20"/>
                <w:u w:val="none"/>
              </w:rPr>
            </w:pPr>
            <w:r w:rsidDel="00000000" w:rsidR="00000000" w:rsidRPr="00000000">
              <w:rPr>
                <w:sz w:val="20"/>
                <w:szCs w:val="20"/>
                <w:rtl w:val="0"/>
              </w:rPr>
              <w:t xml:space="preserve">Seguimiento tras la entrega realizada de forma correcta.</w:t>
            </w:r>
          </w:p>
        </w:tc>
      </w:tr>
    </w:tbl>
    <w:p w:rsidR="00000000" w:rsidDel="00000000" w:rsidP="00000000" w:rsidRDefault="00000000" w:rsidRPr="00000000" w14:paraId="00000078">
      <w:pPr>
        <w:spacing w:after="0" w:lineRule="auto"/>
        <w:jc w:val="both"/>
        <w:rPr/>
      </w:pPr>
      <w:r w:rsidDel="00000000" w:rsidR="00000000" w:rsidRPr="00000000">
        <w:rPr>
          <w:rtl w:val="0"/>
        </w:rPr>
      </w:r>
    </w:p>
    <w:p w:rsidR="00000000" w:rsidDel="00000000" w:rsidP="00000000" w:rsidRDefault="00000000" w:rsidRPr="00000000" w14:paraId="00000079">
      <w:pPr>
        <w:spacing w:after="0" w:lineRule="auto"/>
        <w:jc w:val="both"/>
        <w:rPr/>
      </w:pPr>
      <w:r w:rsidDel="00000000" w:rsidR="00000000" w:rsidRPr="00000000">
        <w:rPr>
          <w:rtl w:val="0"/>
        </w:rPr>
      </w:r>
    </w:p>
    <w:p w:rsidR="00000000" w:rsidDel="00000000" w:rsidP="00000000" w:rsidRDefault="00000000" w:rsidRPr="00000000" w14:paraId="0000007A">
      <w:pPr>
        <w:shd w:fill="d9d9d9" w:val="clear"/>
        <w:spacing w:after="0" w:lineRule="auto"/>
        <w:rPr>
          <w:i w:val="1"/>
          <w:sz w:val="20"/>
          <w:szCs w:val="20"/>
        </w:rPr>
      </w:pPr>
      <w:r w:rsidDel="00000000" w:rsidR="00000000" w:rsidRPr="00000000">
        <w:rPr>
          <w:b w:val="1"/>
          <w:rtl w:val="0"/>
        </w:rPr>
        <w:t xml:space="preserve">HITOS CLAVE</w:t>
      </w:r>
      <w:r w:rsidDel="00000000" w:rsidR="00000000" w:rsidRPr="00000000">
        <w:rPr>
          <w:rtl w:val="0"/>
        </w:rPr>
      </w:r>
    </w:p>
    <w:tbl>
      <w:tblPr>
        <w:tblStyle w:val="Table10"/>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7308"/>
        <w:gridCol w:w="3632"/>
        <w:tblGridChange w:id="0">
          <w:tblGrid>
            <w:gridCol w:w="7308"/>
            <w:gridCol w:w="3632"/>
          </w:tblGrid>
        </w:tblGridChange>
      </w:tblGrid>
      <w:tr>
        <w:trPr>
          <w:cantSplit w:val="0"/>
          <w:tblHeader w:val="0"/>
        </w:trPr>
        <w:tc>
          <w:tcPr>
            <w:shd w:fill="d9d9d9" w:val="clear"/>
          </w:tcPr>
          <w:p w:rsidR="00000000" w:rsidDel="00000000" w:rsidP="00000000" w:rsidRDefault="00000000" w:rsidRPr="00000000" w14:paraId="0000007B">
            <w:pPr>
              <w:jc w:val="center"/>
              <w:rPr>
                <w:b w:val="1"/>
              </w:rPr>
            </w:pPr>
            <w:r w:rsidDel="00000000" w:rsidR="00000000" w:rsidRPr="00000000">
              <w:rPr>
                <w:b w:val="1"/>
                <w:rtl w:val="0"/>
              </w:rPr>
              <w:t xml:space="preserve">HITO</w:t>
            </w:r>
          </w:p>
        </w:tc>
        <w:tc>
          <w:tcPr>
            <w:shd w:fill="d9d9d9" w:val="clear"/>
          </w:tcPr>
          <w:p w:rsidR="00000000" w:rsidDel="00000000" w:rsidP="00000000" w:rsidRDefault="00000000" w:rsidRPr="00000000" w14:paraId="0000007C">
            <w:pPr>
              <w:jc w:val="center"/>
              <w:rPr>
                <w:b w:val="1"/>
              </w:rPr>
            </w:pPr>
            <w:r w:rsidDel="00000000" w:rsidR="00000000" w:rsidRPr="00000000">
              <w:rPr>
                <w:b w:val="1"/>
                <w:rtl w:val="0"/>
              </w:rPr>
              <w:t xml:space="preserve">FECHA</w:t>
            </w:r>
          </w:p>
        </w:tc>
      </w:tr>
      <w:tr>
        <w:trPr>
          <w:cantSplit w:val="0"/>
          <w:tblHeader w:val="0"/>
        </w:trPr>
        <w:tc>
          <w:tcPr/>
          <w:p w:rsidR="00000000" w:rsidDel="00000000" w:rsidP="00000000" w:rsidRDefault="00000000" w:rsidRPr="00000000" w14:paraId="0000007D">
            <w:pPr>
              <w:rPr>
                <w:sz w:val="20"/>
                <w:szCs w:val="20"/>
              </w:rPr>
            </w:pPr>
            <w:r w:rsidDel="00000000" w:rsidR="00000000" w:rsidRPr="00000000">
              <w:rPr>
                <w:sz w:val="20"/>
                <w:szCs w:val="20"/>
                <w:rtl w:val="0"/>
              </w:rPr>
              <w:t xml:space="preserve">Inicio del proyecto</w:t>
            </w:r>
          </w:p>
        </w:tc>
        <w:tc>
          <w:tcPr>
            <w:vAlign w:val="center"/>
          </w:tcPr>
          <w:p w:rsidR="00000000" w:rsidDel="00000000" w:rsidP="00000000" w:rsidRDefault="00000000" w:rsidRPr="00000000" w14:paraId="0000007E">
            <w:pPr>
              <w:jc w:val="center"/>
              <w:rPr>
                <w:sz w:val="20"/>
                <w:szCs w:val="20"/>
              </w:rPr>
            </w:pPr>
            <w:r w:rsidDel="00000000" w:rsidR="00000000" w:rsidRPr="00000000">
              <w:rPr>
                <w:sz w:val="20"/>
                <w:szCs w:val="20"/>
                <w:rtl w:val="0"/>
              </w:rPr>
              <w:t xml:space="preserve">02/10/2024</w:t>
            </w:r>
          </w:p>
        </w:tc>
      </w:tr>
      <w:tr>
        <w:trPr>
          <w:cantSplit w:val="0"/>
          <w:tblHeader w:val="0"/>
        </w:trPr>
        <w:tc>
          <w:tcPr/>
          <w:p w:rsidR="00000000" w:rsidDel="00000000" w:rsidP="00000000" w:rsidRDefault="00000000" w:rsidRPr="00000000" w14:paraId="0000007F">
            <w:pPr>
              <w:rPr>
                <w:sz w:val="20"/>
                <w:szCs w:val="20"/>
              </w:rPr>
            </w:pPr>
            <w:r w:rsidDel="00000000" w:rsidR="00000000" w:rsidRPr="00000000">
              <w:rPr>
                <w:sz w:val="20"/>
                <w:szCs w:val="20"/>
                <w:rtl w:val="0"/>
              </w:rPr>
              <w:t xml:space="preserve">Entrega plan de proyecto</w:t>
            </w:r>
          </w:p>
        </w:tc>
        <w:tc>
          <w:tcPr>
            <w:vAlign w:val="center"/>
          </w:tcPr>
          <w:p w:rsidR="00000000" w:rsidDel="00000000" w:rsidP="00000000" w:rsidRDefault="00000000" w:rsidRPr="00000000" w14:paraId="00000080">
            <w:pPr>
              <w:jc w:val="center"/>
              <w:rPr>
                <w:sz w:val="20"/>
                <w:szCs w:val="20"/>
              </w:rPr>
            </w:pPr>
            <w:r w:rsidDel="00000000" w:rsidR="00000000" w:rsidRPr="00000000">
              <w:rPr>
                <w:sz w:val="20"/>
                <w:szCs w:val="20"/>
                <w:rtl w:val="0"/>
              </w:rPr>
              <w:t xml:space="preserve">08/11/2024</w:t>
            </w:r>
          </w:p>
        </w:tc>
      </w:tr>
      <w:tr>
        <w:trPr>
          <w:cantSplit w:val="0"/>
          <w:tblHeader w:val="0"/>
        </w:trPr>
        <w:tc>
          <w:tcPr/>
          <w:p w:rsidR="00000000" w:rsidDel="00000000" w:rsidP="00000000" w:rsidRDefault="00000000" w:rsidRPr="00000000" w14:paraId="00000081">
            <w:pPr>
              <w:rPr>
                <w:sz w:val="20"/>
                <w:szCs w:val="20"/>
              </w:rPr>
            </w:pPr>
            <w:r w:rsidDel="00000000" w:rsidR="00000000" w:rsidRPr="00000000">
              <w:rPr>
                <w:sz w:val="20"/>
                <w:szCs w:val="20"/>
                <w:rtl w:val="0"/>
              </w:rPr>
              <w:t xml:space="preserve">Inicio Iteración 1</w:t>
            </w:r>
          </w:p>
        </w:tc>
        <w:tc>
          <w:tcPr>
            <w:vAlign w:val="center"/>
          </w:tcPr>
          <w:p w:rsidR="00000000" w:rsidDel="00000000" w:rsidP="00000000" w:rsidRDefault="00000000" w:rsidRPr="00000000" w14:paraId="00000082">
            <w:pPr>
              <w:jc w:val="center"/>
              <w:rPr>
                <w:sz w:val="20"/>
                <w:szCs w:val="20"/>
              </w:rPr>
            </w:pPr>
            <w:r w:rsidDel="00000000" w:rsidR="00000000" w:rsidRPr="00000000">
              <w:rPr>
                <w:sz w:val="20"/>
                <w:szCs w:val="20"/>
                <w:rtl w:val="0"/>
              </w:rPr>
              <w:t xml:space="preserve">11/11/2024</w:t>
            </w:r>
          </w:p>
        </w:tc>
      </w:tr>
      <w:tr>
        <w:trPr>
          <w:cantSplit w:val="0"/>
          <w:tblHeader w:val="0"/>
        </w:trPr>
        <w:tc>
          <w:tcPr/>
          <w:p w:rsidR="00000000" w:rsidDel="00000000" w:rsidP="00000000" w:rsidRDefault="00000000" w:rsidRPr="00000000" w14:paraId="00000083">
            <w:pPr>
              <w:rPr>
                <w:sz w:val="20"/>
                <w:szCs w:val="20"/>
              </w:rPr>
            </w:pPr>
            <w:r w:rsidDel="00000000" w:rsidR="00000000" w:rsidRPr="00000000">
              <w:rPr>
                <w:sz w:val="20"/>
                <w:szCs w:val="20"/>
                <w:rtl w:val="0"/>
              </w:rPr>
              <w:t xml:space="preserve">Inicio Iteración 2</w:t>
            </w:r>
          </w:p>
        </w:tc>
        <w:tc>
          <w:tcPr>
            <w:vAlign w:val="center"/>
          </w:tcPr>
          <w:p w:rsidR="00000000" w:rsidDel="00000000" w:rsidP="00000000" w:rsidRDefault="00000000" w:rsidRPr="00000000" w14:paraId="00000084">
            <w:pPr>
              <w:jc w:val="center"/>
              <w:rPr>
                <w:sz w:val="20"/>
                <w:szCs w:val="20"/>
              </w:rPr>
            </w:pPr>
            <w:r w:rsidDel="00000000" w:rsidR="00000000" w:rsidRPr="00000000">
              <w:rPr>
                <w:sz w:val="20"/>
                <w:szCs w:val="20"/>
                <w:rtl w:val="0"/>
              </w:rPr>
              <w:t xml:space="preserve">18/11/2024</w:t>
            </w:r>
          </w:p>
        </w:tc>
      </w:tr>
      <w:tr>
        <w:trPr>
          <w:cantSplit w:val="0"/>
          <w:tblHeader w:val="0"/>
        </w:trPr>
        <w:tc>
          <w:tcPr/>
          <w:p w:rsidR="00000000" w:rsidDel="00000000" w:rsidP="00000000" w:rsidRDefault="00000000" w:rsidRPr="00000000" w14:paraId="00000085">
            <w:pPr>
              <w:rPr>
                <w:sz w:val="20"/>
                <w:szCs w:val="20"/>
              </w:rPr>
            </w:pPr>
            <w:r w:rsidDel="00000000" w:rsidR="00000000" w:rsidRPr="00000000">
              <w:rPr>
                <w:sz w:val="20"/>
                <w:szCs w:val="20"/>
                <w:rtl w:val="0"/>
              </w:rPr>
              <w:t xml:space="preserve">Inicio Iteración 3</w:t>
            </w:r>
          </w:p>
        </w:tc>
        <w:tc>
          <w:tcPr>
            <w:vAlign w:val="center"/>
          </w:tcPr>
          <w:p w:rsidR="00000000" w:rsidDel="00000000" w:rsidP="00000000" w:rsidRDefault="00000000" w:rsidRPr="00000000" w14:paraId="00000086">
            <w:pPr>
              <w:jc w:val="center"/>
              <w:rPr>
                <w:sz w:val="20"/>
                <w:szCs w:val="20"/>
              </w:rPr>
            </w:pPr>
            <w:r w:rsidDel="00000000" w:rsidR="00000000" w:rsidRPr="00000000">
              <w:rPr>
                <w:sz w:val="20"/>
                <w:szCs w:val="20"/>
                <w:rtl w:val="0"/>
              </w:rPr>
              <w:t xml:space="preserve">25/11/2024</w:t>
            </w:r>
          </w:p>
        </w:tc>
      </w:tr>
      <w:tr>
        <w:trPr>
          <w:cantSplit w:val="0"/>
          <w:tblHeader w:val="0"/>
        </w:trPr>
        <w:tc>
          <w:tcPr/>
          <w:p w:rsidR="00000000" w:rsidDel="00000000" w:rsidP="00000000" w:rsidRDefault="00000000" w:rsidRPr="00000000" w14:paraId="00000087">
            <w:pPr>
              <w:rPr>
                <w:sz w:val="20"/>
                <w:szCs w:val="20"/>
              </w:rPr>
            </w:pPr>
            <w:r w:rsidDel="00000000" w:rsidR="00000000" w:rsidRPr="00000000">
              <w:rPr>
                <w:sz w:val="20"/>
                <w:szCs w:val="20"/>
                <w:rtl w:val="0"/>
              </w:rPr>
              <w:t xml:space="preserve">Entrega de proyecto</w:t>
            </w:r>
          </w:p>
        </w:tc>
        <w:tc>
          <w:tcPr>
            <w:vAlign w:val="center"/>
          </w:tcPr>
          <w:p w:rsidR="00000000" w:rsidDel="00000000" w:rsidP="00000000" w:rsidRDefault="00000000" w:rsidRPr="00000000" w14:paraId="00000088">
            <w:pPr>
              <w:jc w:val="center"/>
              <w:rPr>
                <w:sz w:val="20"/>
                <w:szCs w:val="20"/>
              </w:rPr>
            </w:pPr>
            <w:r w:rsidDel="00000000" w:rsidR="00000000" w:rsidRPr="00000000">
              <w:rPr>
                <w:sz w:val="20"/>
                <w:szCs w:val="20"/>
                <w:rtl w:val="0"/>
              </w:rPr>
              <w:t xml:space="preserve">06/12/2024</w:t>
            </w:r>
          </w:p>
        </w:tc>
      </w:tr>
      <w:tr>
        <w:trPr>
          <w:cantSplit w:val="0"/>
          <w:trHeight w:val="169.14062499999997" w:hRule="atLeast"/>
          <w:tblHeader w:val="0"/>
        </w:trPr>
        <w:tc>
          <w:tcPr/>
          <w:p w:rsidR="00000000" w:rsidDel="00000000" w:rsidP="00000000" w:rsidRDefault="00000000" w:rsidRPr="00000000" w14:paraId="00000089">
            <w:pPr>
              <w:rPr>
                <w:sz w:val="20"/>
                <w:szCs w:val="20"/>
              </w:rPr>
            </w:pPr>
            <w:r w:rsidDel="00000000" w:rsidR="00000000" w:rsidRPr="00000000">
              <w:rPr>
                <w:sz w:val="20"/>
                <w:szCs w:val="20"/>
                <w:rtl w:val="0"/>
              </w:rPr>
              <w:t xml:space="preserve">Presentación</w:t>
            </w:r>
          </w:p>
        </w:tc>
        <w:tc>
          <w:tcPr>
            <w:vAlign w:val="center"/>
          </w:tcPr>
          <w:p w:rsidR="00000000" w:rsidDel="00000000" w:rsidP="00000000" w:rsidRDefault="00000000" w:rsidRPr="00000000" w14:paraId="0000008A">
            <w:pPr>
              <w:jc w:val="center"/>
              <w:rPr>
                <w:sz w:val="20"/>
                <w:szCs w:val="20"/>
              </w:rPr>
            </w:pPr>
            <w:r w:rsidDel="00000000" w:rsidR="00000000" w:rsidRPr="00000000">
              <w:rPr>
                <w:sz w:val="20"/>
                <w:szCs w:val="20"/>
                <w:rtl w:val="0"/>
              </w:rPr>
              <w:t xml:space="preserve">11/12/2024</w:t>
            </w:r>
          </w:p>
        </w:tc>
      </w:tr>
    </w:tbl>
    <w:p w:rsidR="00000000" w:rsidDel="00000000" w:rsidP="00000000" w:rsidRDefault="00000000" w:rsidRPr="00000000" w14:paraId="0000008B">
      <w:pPr>
        <w:rPr/>
      </w:pPr>
      <w:r w:rsidDel="00000000" w:rsidR="00000000" w:rsidRPr="00000000">
        <w:rPr>
          <w:rtl w:val="0"/>
        </w:rPr>
      </w:r>
    </w:p>
    <w:p w:rsidR="00000000" w:rsidDel="00000000" w:rsidP="00000000" w:rsidRDefault="00000000" w:rsidRPr="00000000" w14:paraId="0000008C">
      <w:pPr>
        <w:shd w:fill="d9d9d9" w:val="clear"/>
        <w:spacing w:after="0" w:lineRule="auto"/>
        <w:jc w:val="both"/>
        <w:rPr>
          <w:b w:val="1"/>
        </w:rPr>
      </w:pPr>
      <w:r w:rsidDel="00000000" w:rsidR="00000000" w:rsidRPr="00000000">
        <w:rPr>
          <w:b w:val="1"/>
          <w:rtl w:val="0"/>
        </w:rPr>
        <w:t xml:space="preserve">PRESUPUESTO RESUMIDO</w:t>
      </w:r>
    </w:p>
    <w:tbl>
      <w:tblPr>
        <w:tblStyle w:val="Table11"/>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8D">
            <w:pPr>
              <w:jc w:val="both"/>
              <w:rPr>
                <w:sz w:val="20"/>
                <w:szCs w:val="20"/>
              </w:rPr>
            </w:pPr>
            <w:r w:rsidDel="00000000" w:rsidR="00000000" w:rsidRPr="00000000">
              <w:rPr>
                <w:sz w:val="20"/>
                <w:szCs w:val="20"/>
                <w:rtl w:val="0"/>
              </w:rPr>
              <w:t xml:space="preserve">El departamento comercial ha realizado una oferta de 11.500€ + IVA</w:t>
            </w:r>
          </w:p>
        </w:tc>
      </w:tr>
    </w:tbl>
    <w:p w:rsidR="00000000" w:rsidDel="00000000" w:rsidP="00000000" w:rsidRDefault="00000000" w:rsidRPr="00000000" w14:paraId="0000008E">
      <w:pPr>
        <w:spacing w:after="0" w:lineRule="auto"/>
        <w:jc w:val="both"/>
        <w:rPr/>
      </w:pPr>
      <w:r w:rsidDel="00000000" w:rsidR="00000000" w:rsidRPr="00000000">
        <w:rPr>
          <w:rtl w:val="0"/>
        </w:rPr>
      </w:r>
    </w:p>
    <w:p w:rsidR="00000000" w:rsidDel="00000000" w:rsidP="00000000" w:rsidRDefault="00000000" w:rsidRPr="00000000" w14:paraId="0000008F">
      <w:pPr>
        <w:shd w:fill="d9d9d9" w:val="clear"/>
        <w:spacing w:after="0" w:lineRule="auto"/>
        <w:rPr>
          <w:b w:val="1"/>
        </w:rPr>
      </w:pPr>
      <w:r w:rsidDel="00000000" w:rsidR="00000000" w:rsidRPr="00000000">
        <w:rPr>
          <w:b w:val="1"/>
          <w:rtl w:val="0"/>
        </w:rPr>
        <w:t xml:space="preserve">INTERESADOS CLAVE</w:t>
      </w:r>
    </w:p>
    <w:tbl>
      <w:tblPr>
        <w:tblStyle w:val="Table12"/>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5470"/>
        <w:gridCol w:w="5470"/>
        <w:tblGridChange w:id="0">
          <w:tblGrid>
            <w:gridCol w:w="5470"/>
            <w:gridCol w:w="5470"/>
          </w:tblGrid>
        </w:tblGridChange>
      </w:tblGrid>
      <w:tr>
        <w:trPr>
          <w:cantSplit w:val="0"/>
          <w:tblHeader w:val="0"/>
        </w:trPr>
        <w:tc>
          <w:tcPr>
            <w:shd w:fill="d9d9d9" w:val="clear"/>
          </w:tcPr>
          <w:p w:rsidR="00000000" w:rsidDel="00000000" w:rsidP="00000000" w:rsidRDefault="00000000" w:rsidRPr="00000000" w14:paraId="00000090">
            <w:pPr>
              <w:jc w:val="center"/>
              <w:rPr>
                <w:b w:val="1"/>
              </w:rPr>
            </w:pPr>
            <w:r w:rsidDel="00000000" w:rsidR="00000000" w:rsidRPr="00000000">
              <w:rPr>
                <w:b w:val="1"/>
                <w:rtl w:val="0"/>
              </w:rPr>
              <w:t xml:space="preserve">INTERESADO</w:t>
            </w:r>
          </w:p>
        </w:tc>
        <w:tc>
          <w:tcPr>
            <w:shd w:fill="d9d9d9" w:val="clear"/>
          </w:tcPr>
          <w:p w:rsidR="00000000" w:rsidDel="00000000" w:rsidP="00000000" w:rsidRDefault="00000000" w:rsidRPr="00000000" w14:paraId="00000091">
            <w:pPr>
              <w:jc w:val="center"/>
              <w:rPr>
                <w:b w:val="1"/>
              </w:rPr>
            </w:pPr>
            <w:r w:rsidDel="00000000" w:rsidR="00000000" w:rsidRPr="00000000">
              <w:rPr>
                <w:b w:val="1"/>
                <w:rtl w:val="0"/>
              </w:rPr>
              <w:t xml:space="preserve">ROL</w:t>
            </w:r>
          </w:p>
        </w:tc>
      </w:tr>
      <w:tr>
        <w:trPr>
          <w:cantSplit w:val="0"/>
          <w:tblHeader w:val="0"/>
        </w:trPr>
        <w:tc>
          <w:tcPr/>
          <w:p w:rsidR="00000000" w:rsidDel="00000000" w:rsidP="00000000" w:rsidRDefault="00000000" w:rsidRPr="00000000" w14:paraId="00000092">
            <w:pPr>
              <w:spacing w:line="276" w:lineRule="auto"/>
              <w:jc w:val="both"/>
              <w:rPr>
                <w:sz w:val="20"/>
                <w:szCs w:val="20"/>
              </w:rPr>
            </w:pPr>
            <w:r w:rsidDel="00000000" w:rsidR="00000000" w:rsidRPr="00000000">
              <w:rPr>
                <w:sz w:val="20"/>
                <w:szCs w:val="20"/>
                <w:rtl w:val="0"/>
              </w:rPr>
              <w:t xml:space="preserve">Jesús Torres Valderrama</w:t>
            </w:r>
          </w:p>
        </w:tc>
        <w:tc>
          <w:tcPr/>
          <w:p w:rsidR="00000000" w:rsidDel="00000000" w:rsidP="00000000" w:rsidRDefault="00000000" w:rsidRPr="00000000" w14:paraId="00000093">
            <w:pPr>
              <w:spacing w:line="276" w:lineRule="auto"/>
              <w:jc w:val="both"/>
              <w:rPr>
                <w:sz w:val="20"/>
                <w:szCs w:val="20"/>
              </w:rPr>
            </w:pPr>
            <w:r w:rsidDel="00000000" w:rsidR="00000000" w:rsidRPr="00000000">
              <w:rPr>
                <w:sz w:val="20"/>
                <w:szCs w:val="20"/>
                <w:rtl w:val="0"/>
              </w:rPr>
              <w:t xml:space="preserve">Patrocinador</w:t>
            </w:r>
          </w:p>
        </w:tc>
      </w:tr>
      <w:tr>
        <w:trPr>
          <w:cantSplit w:val="0"/>
          <w:tblHeader w:val="0"/>
        </w:trPr>
        <w:tc>
          <w:tcPr/>
          <w:p w:rsidR="00000000" w:rsidDel="00000000" w:rsidP="00000000" w:rsidRDefault="00000000" w:rsidRPr="00000000" w14:paraId="00000094">
            <w:pPr>
              <w:spacing w:line="276" w:lineRule="auto"/>
              <w:jc w:val="both"/>
              <w:rPr>
                <w:sz w:val="20"/>
                <w:szCs w:val="20"/>
              </w:rPr>
            </w:pPr>
            <w:r w:rsidDel="00000000" w:rsidR="00000000" w:rsidRPr="00000000">
              <w:rPr>
                <w:sz w:val="20"/>
                <w:szCs w:val="20"/>
                <w:rtl w:val="0"/>
              </w:rPr>
              <w:t xml:space="preserve">José Antonio Pérez Ruiz, director de Bull Academy</w:t>
            </w:r>
          </w:p>
        </w:tc>
        <w:tc>
          <w:tcPr/>
          <w:p w:rsidR="00000000" w:rsidDel="00000000" w:rsidP="00000000" w:rsidRDefault="00000000" w:rsidRPr="00000000" w14:paraId="00000095">
            <w:pPr>
              <w:spacing w:line="276" w:lineRule="auto"/>
              <w:jc w:val="both"/>
              <w:rPr>
                <w:sz w:val="20"/>
                <w:szCs w:val="20"/>
              </w:rPr>
            </w:pPr>
            <w:r w:rsidDel="00000000" w:rsidR="00000000" w:rsidRPr="00000000">
              <w:rPr>
                <w:sz w:val="20"/>
                <w:szCs w:val="20"/>
                <w:rtl w:val="0"/>
              </w:rPr>
              <w:t xml:space="preserve">Cliente</w:t>
            </w:r>
          </w:p>
        </w:tc>
      </w:tr>
    </w:tbl>
    <w:p w:rsidR="00000000" w:rsidDel="00000000" w:rsidP="00000000" w:rsidRDefault="00000000" w:rsidRPr="00000000" w14:paraId="00000096">
      <w:pPr>
        <w:rPr/>
      </w:pPr>
      <w:r w:rsidDel="00000000" w:rsidR="00000000" w:rsidRPr="00000000">
        <w:rPr>
          <w:rtl w:val="0"/>
        </w:rPr>
      </w:r>
    </w:p>
    <w:p w:rsidR="00000000" w:rsidDel="00000000" w:rsidP="00000000" w:rsidRDefault="00000000" w:rsidRPr="00000000" w14:paraId="00000097">
      <w:pPr>
        <w:spacing w:after="0" w:lineRule="auto"/>
        <w:rPr/>
      </w:pPr>
      <w:r w:rsidDel="00000000" w:rsidR="00000000" w:rsidRPr="00000000">
        <w:rPr>
          <w:rtl w:val="0"/>
        </w:rPr>
      </w:r>
    </w:p>
    <w:p w:rsidR="00000000" w:rsidDel="00000000" w:rsidP="00000000" w:rsidRDefault="00000000" w:rsidRPr="00000000" w14:paraId="00000098">
      <w:pPr>
        <w:shd w:fill="d9d9d9" w:val="clear"/>
        <w:spacing w:after="0" w:lineRule="auto"/>
        <w:jc w:val="both"/>
        <w:rPr>
          <w:i w:val="1"/>
          <w:sz w:val="20"/>
          <w:szCs w:val="20"/>
        </w:rPr>
      </w:pPr>
      <w:r w:rsidDel="00000000" w:rsidR="00000000" w:rsidRPr="00000000">
        <w:rPr>
          <w:b w:val="1"/>
          <w:rtl w:val="0"/>
        </w:rPr>
        <w:t xml:space="preserve">SUPUESTOS/RESTRICCIONES DE ALTO NIVEL</w:t>
      </w:r>
      <w:r w:rsidDel="00000000" w:rsidR="00000000" w:rsidRPr="00000000">
        <w:rPr>
          <w:rtl w:val="0"/>
        </w:rPr>
      </w:r>
    </w:p>
    <w:tbl>
      <w:tblPr>
        <w:tblStyle w:val="Table13"/>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99">
            <w:pPr>
              <w:spacing w:line="276" w:lineRule="auto"/>
              <w:jc w:val="both"/>
              <w:rPr>
                <w:sz w:val="20"/>
                <w:szCs w:val="20"/>
              </w:rPr>
            </w:pPr>
            <w:r w:rsidDel="00000000" w:rsidR="00000000" w:rsidRPr="00000000">
              <w:rPr>
                <w:sz w:val="20"/>
                <w:szCs w:val="20"/>
                <w:rtl w:val="0"/>
              </w:rPr>
              <w:t xml:space="preserve">Supuestos:</w:t>
            </w:r>
          </w:p>
          <w:p w:rsidR="00000000" w:rsidDel="00000000" w:rsidP="00000000" w:rsidRDefault="00000000" w:rsidRPr="00000000" w14:paraId="0000009A">
            <w:pPr>
              <w:spacing w:line="276" w:lineRule="auto"/>
              <w:jc w:val="both"/>
              <w:rPr>
                <w:sz w:val="20"/>
                <w:szCs w:val="20"/>
              </w:rPr>
            </w:pPr>
            <w:r w:rsidDel="00000000" w:rsidR="00000000" w:rsidRPr="00000000">
              <w:rPr>
                <w:rtl w:val="0"/>
              </w:rPr>
            </w:r>
          </w:p>
          <w:p w:rsidR="00000000" w:rsidDel="00000000" w:rsidP="00000000" w:rsidRDefault="00000000" w:rsidRPr="00000000" w14:paraId="0000009B">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Disponibilidad del personal del cliente. Se asume que el personal de Bull Academy estará disponible para proporcionar la información y las aprobaciones necesarias en los plazos acordados.</w:t>
            </w:r>
          </w:p>
          <w:p w:rsidR="00000000" w:rsidDel="00000000" w:rsidP="00000000" w:rsidRDefault="00000000" w:rsidRPr="00000000" w14:paraId="0000009C">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Recursos tecnológicos adecuados. Se asume que Bull Academy cuenta con la infraestructura tecnológica necesaria para soportar la aplicación web, incluyendo servidores, ancho de banda y equipos adecuados.</w:t>
            </w:r>
          </w:p>
          <w:p w:rsidR="00000000" w:rsidDel="00000000" w:rsidP="00000000" w:rsidRDefault="00000000" w:rsidRPr="00000000" w14:paraId="0000009D">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Acceso a información relevante. Se da por hecho que toda la información necesaria sobre los cursos, profesores y políticas de la academia será proporcionada de manera oportuna para su inclusión en la aplicación.</w:t>
            </w:r>
          </w:p>
          <w:p w:rsidR="00000000" w:rsidDel="00000000" w:rsidP="00000000" w:rsidRDefault="00000000" w:rsidRPr="00000000" w14:paraId="0000009E">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Cumplimiento de cronograma. Se asume que no habrá retrasos significativos en la planificación ni en la implementación, siempre y cuando todas las partes involucradas cumplan con los plazos establecidos.</w:t>
            </w:r>
          </w:p>
          <w:p w:rsidR="00000000" w:rsidDel="00000000" w:rsidP="00000000" w:rsidRDefault="00000000" w:rsidRPr="00000000" w14:paraId="0000009F">
            <w:pPr>
              <w:keepNext w:val="0"/>
              <w:keepLines w:val="0"/>
              <w:pageBreakBefore w:val="0"/>
              <w:widowControl w:val="1"/>
              <w:numPr>
                <w:ilvl w:val="0"/>
                <w:numId w:val="3"/>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Requisitos claros. Se asume que los requisitos del proyecto se mantendrán estables tras su aprobación inicial, con solo ajustes menores durante el desarrollo.</w:t>
            </w:r>
          </w:p>
          <w:p w:rsidR="00000000" w:rsidDel="00000000" w:rsidP="00000000" w:rsidRDefault="00000000" w:rsidRPr="00000000" w14:paraId="000000A0">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0" w:line="276" w:lineRule="auto"/>
              <w:ind w:left="720" w:right="0" w:firstLine="0"/>
              <w:jc w:val="both"/>
              <w:rPr>
                <w:i w:val="0"/>
                <w:smallCaps w:val="0"/>
                <w:strike w:val="0"/>
                <w:sz w:val="20"/>
                <w:szCs w:val="20"/>
                <w:u w:val="none"/>
                <w:shd w:fill="auto" w:val="clear"/>
                <w:vertAlign w:val="baseline"/>
              </w:rPr>
            </w:pPr>
            <w:r w:rsidDel="00000000" w:rsidR="00000000" w:rsidRPr="00000000">
              <w:rPr>
                <w:rtl w:val="0"/>
              </w:rPr>
            </w:r>
          </w:p>
          <w:p w:rsidR="00000000" w:rsidDel="00000000" w:rsidP="00000000" w:rsidRDefault="00000000" w:rsidRPr="00000000" w14:paraId="000000A1">
            <w:pPr>
              <w:spacing w:line="276" w:lineRule="auto"/>
              <w:jc w:val="both"/>
              <w:rPr>
                <w:sz w:val="20"/>
                <w:szCs w:val="20"/>
              </w:rPr>
            </w:pPr>
            <w:r w:rsidDel="00000000" w:rsidR="00000000" w:rsidRPr="00000000">
              <w:rPr>
                <w:sz w:val="20"/>
                <w:szCs w:val="20"/>
                <w:rtl w:val="0"/>
              </w:rPr>
              <w:t xml:space="preserve">Restricciones:</w:t>
            </w:r>
          </w:p>
          <w:p w:rsidR="00000000" w:rsidDel="00000000" w:rsidP="00000000" w:rsidRDefault="00000000" w:rsidRPr="00000000" w14:paraId="000000A2">
            <w:pPr>
              <w:spacing w:line="276" w:lineRule="auto"/>
              <w:jc w:val="both"/>
              <w:rPr>
                <w:sz w:val="20"/>
                <w:szCs w:val="20"/>
              </w:rPr>
            </w:pPr>
            <w:r w:rsidDel="00000000" w:rsidR="00000000" w:rsidRPr="00000000">
              <w:rPr>
                <w:rtl w:val="0"/>
              </w:rPr>
            </w:r>
          </w:p>
          <w:p w:rsidR="00000000" w:rsidDel="00000000" w:rsidP="00000000" w:rsidRDefault="00000000" w:rsidRPr="00000000" w14:paraId="000000A3">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Presupuesto fijo. El proyecto debe ejecutarse dentro del presupuesto acordado de 11.500€ + IVA, sin exceder este monto, salvo cambios de alcance debidamente negociados.</w:t>
            </w:r>
          </w:p>
          <w:p w:rsidR="00000000" w:rsidDel="00000000" w:rsidP="00000000" w:rsidRDefault="00000000" w:rsidRPr="00000000" w14:paraId="000000A4">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Tiempo limitado. El proyecto debe completarse y entregarse en un plazo máximo de tres meses, con una entrega final prevista para el 06/12/2024.</w:t>
            </w:r>
          </w:p>
          <w:p w:rsidR="00000000" w:rsidDel="00000000" w:rsidP="00000000" w:rsidRDefault="00000000" w:rsidRPr="00000000" w14:paraId="000000A5">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Tecnología. La plataforma debe desarrollarse utilizando tecnologías web acordadas previamente, no contemplando el uso de tecnologías adicionales o no mencionadas en los requisitos iniciales.</w:t>
            </w:r>
          </w:p>
          <w:p w:rsidR="00000000" w:rsidDel="00000000" w:rsidP="00000000" w:rsidRDefault="00000000" w:rsidRPr="00000000" w14:paraId="000000A6">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Alcance definido. El alcance del proyecto está restringido a la creación de la aplicación web descrita, sin incluir funcionalidades adicionales o expansiones fuera de lo especificado.</w:t>
            </w:r>
          </w:p>
          <w:p w:rsidR="00000000" w:rsidDel="00000000" w:rsidP="00000000" w:rsidRDefault="00000000" w:rsidRPr="00000000" w14:paraId="000000A7">
            <w:pPr>
              <w:keepNext w:val="0"/>
              <w:keepLines w:val="0"/>
              <w:pageBreakBefore w:val="0"/>
              <w:widowControl w:val="1"/>
              <w:numPr>
                <w:ilvl w:val="0"/>
                <w:numId w:val="4"/>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Cumplimiento normativo. La aplicación debe cumplir con las normativas legales vigentes en términos de protección de datos (RGPD) y comercio electrónico, lo que puede influir en el desarrollo de ciertas funcionalidades.</w:t>
            </w:r>
          </w:p>
          <w:p w:rsidR="00000000" w:rsidDel="00000000" w:rsidP="00000000" w:rsidRDefault="00000000" w:rsidRPr="00000000" w14:paraId="000000A8">
            <w:pPr>
              <w:spacing w:line="276" w:lineRule="auto"/>
              <w:jc w:val="both"/>
              <w:rPr>
                <w:sz w:val="20"/>
                <w:szCs w:val="20"/>
              </w:rPr>
            </w:pPr>
            <w:r w:rsidDel="00000000" w:rsidR="00000000" w:rsidRPr="00000000">
              <w:rPr>
                <w:rtl w:val="0"/>
              </w:rPr>
            </w:r>
          </w:p>
        </w:tc>
      </w:tr>
    </w:tbl>
    <w:p w:rsidR="00000000" w:rsidDel="00000000" w:rsidP="00000000" w:rsidRDefault="00000000" w:rsidRPr="00000000" w14:paraId="000000A9">
      <w:pPr>
        <w:spacing w:after="0" w:line="276" w:lineRule="auto"/>
        <w:rPr>
          <w:sz w:val="20"/>
          <w:szCs w:val="20"/>
        </w:rPr>
      </w:pPr>
      <w:r w:rsidDel="00000000" w:rsidR="00000000" w:rsidRPr="00000000">
        <w:rPr>
          <w:rtl w:val="0"/>
        </w:rPr>
      </w:r>
    </w:p>
    <w:p w:rsidR="00000000" w:rsidDel="00000000" w:rsidP="00000000" w:rsidRDefault="00000000" w:rsidRPr="00000000" w14:paraId="000000AA">
      <w:pPr>
        <w:spacing w:after="0" w:line="276" w:lineRule="auto"/>
        <w:rPr>
          <w:sz w:val="20"/>
          <w:szCs w:val="20"/>
        </w:rPr>
      </w:pPr>
      <w:r w:rsidDel="00000000" w:rsidR="00000000" w:rsidRPr="00000000">
        <w:rPr>
          <w:rtl w:val="0"/>
        </w:rPr>
      </w:r>
    </w:p>
    <w:p w:rsidR="00000000" w:rsidDel="00000000" w:rsidP="00000000" w:rsidRDefault="00000000" w:rsidRPr="00000000" w14:paraId="000000AB">
      <w:pPr>
        <w:spacing w:after="0" w:line="276" w:lineRule="auto"/>
        <w:rPr>
          <w:sz w:val="20"/>
          <w:szCs w:val="20"/>
        </w:rPr>
      </w:pPr>
      <w:r w:rsidDel="00000000" w:rsidR="00000000" w:rsidRPr="00000000">
        <w:rPr>
          <w:rtl w:val="0"/>
        </w:rPr>
      </w:r>
    </w:p>
    <w:p w:rsidR="00000000" w:rsidDel="00000000" w:rsidP="00000000" w:rsidRDefault="00000000" w:rsidRPr="00000000" w14:paraId="000000AC">
      <w:pPr>
        <w:shd w:fill="d9d9d9" w:val="clear"/>
        <w:spacing w:after="0" w:line="276" w:lineRule="auto"/>
        <w:jc w:val="both"/>
        <w:rPr>
          <w:sz w:val="20"/>
          <w:szCs w:val="20"/>
        </w:rPr>
      </w:pPr>
      <w:r w:rsidDel="00000000" w:rsidR="00000000" w:rsidRPr="00000000">
        <w:rPr>
          <w:b w:val="1"/>
          <w:sz w:val="20"/>
          <w:szCs w:val="20"/>
          <w:rtl w:val="0"/>
        </w:rPr>
        <w:t xml:space="preserve">RIESGOS DE ALTO NIVEL</w:t>
      </w:r>
      <w:r w:rsidDel="00000000" w:rsidR="00000000" w:rsidRPr="00000000">
        <w:rPr>
          <w:rtl w:val="0"/>
        </w:rPr>
      </w:r>
    </w:p>
    <w:tbl>
      <w:tblPr>
        <w:tblStyle w:val="Table14"/>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AD">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Retrasos en la entrega de información clave por parte del cliente. Si el cliente no proporciona a tiempo los detalles sobre los cursos, profesores, políticas o cualquier otro dato necesario, se podrían generar retrasos en el desarrollo del proyecto, lo que afectaría el cronograma general.</w:t>
            </w:r>
          </w:p>
          <w:p w:rsidR="00000000" w:rsidDel="00000000" w:rsidP="00000000" w:rsidRDefault="00000000" w:rsidRPr="00000000" w14:paraId="000000AE">
            <w:pPr>
              <w:spacing w:line="276" w:lineRule="auto"/>
              <w:jc w:val="both"/>
              <w:rPr>
                <w:sz w:val="20"/>
                <w:szCs w:val="20"/>
              </w:rPr>
            </w:pPr>
            <w:r w:rsidDel="00000000" w:rsidR="00000000" w:rsidRPr="00000000">
              <w:rPr>
                <w:rtl w:val="0"/>
              </w:rPr>
            </w:r>
          </w:p>
          <w:p w:rsidR="00000000" w:rsidDel="00000000" w:rsidP="00000000" w:rsidRDefault="00000000" w:rsidRPr="00000000" w14:paraId="000000AF">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Cambios en los requisitos durante el desarrollo. La incorporación de nuevos requisitos o modificaciones significativas en los ya establecidos puede afectar el tiempo de entrega y el presupuesto del proyecto, lo que puede llevar a desajustes en los plazos y en los recursos necesarios.</w:t>
            </w:r>
          </w:p>
          <w:p w:rsidR="00000000" w:rsidDel="00000000" w:rsidP="00000000" w:rsidRDefault="00000000" w:rsidRPr="00000000" w14:paraId="000000B0">
            <w:pPr>
              <w:spacing w:line="276" w:lineRule="auto"/>
              <w:jc w:val="both"/>
              <w:rPr>
                <w:sz w:val="20"/>
                <w:szCs w:val="20"/>
              </w:rPr>
            </w:pPr>
            <w:r w:rsidDel="00000000" w:rsidR="00000000" w:rsidRPr="00000000">
              <w:rPr>
                <w:rtl w:val="0"/>
              </w:rPr>
            </w:r>
          </w:p>
          <w:p w:rsidR="00000000" w:rsidDel="00000000" w:rsidP="00000000" w:rsidRDefault="00000000" w:rsidRPr="00000000" w14:paraId="000000B1">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Problemas con la infraestructura tecnológica. Si la infraestructura del cliente (servidores, bases de datos, etc.) no es suficiente o falla, podría afectar el despliegue y el funcionamiento de la aplicación, generando retrasos en la implementación y problemas en el servicio.</w:t>
            </w:r>
          </w:p>
          <w:p w:rsidR="00000000" w:rsidDel="00000000" w:rsidP="00000000" w:rsidRDefault="00000000" w:rsidRPr="00000000" w14:paraId="000000B2">
            <w:pPr>
              <w:spacing w:line="276" w:lineRule="auto"/>
              <w:jc w:val="both"/>
              <w:rPr>
                <w:sz w:val="20"/>
                <w:szCs w:val="20"/>
              </w:rPr>
            </w:pPr>
            <w:r w:rsidDel="00000000" w:rsidR="00000000" w:rsidRPr="00000000">
              <w:rPr>
                <w:rtl w:val="0"/>
              </w:rPr>
            </w:r>
          </w:p>
          <w:p w:rsidR="00000000" w:rsidDel="00000000" w:rsidP="00000000" w:rsidRDefault="00000000" w:rsidRPr="00000000" w14:paraId="000000B3">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Falta de adopción por parte de los usuarios. Existe el riesgo de que los usuarios finales, tanto personal de la academia como estudiantes, no adopten o utilicen adecuadamente la aplicación web, lo que podría afectar la efectividad del proyecto en alcanzar sus objetivos.</w:t>
            </w:r>
          </w:p>
          <w:p w:rsidR="00000000" w:rsidDel="00000000" w:rsidP="00000000" w:rsidRDefault="00000000" w:rsidRPr="00000000" w14:paraId="000000B4">
            <w:pPr>
              <w:spacing w:line="276" w:lineRule="auto"/>
              <w:jc w:val="both"/>
              <w:rPr>
                <w:sz w:val="20"/>
                <w:szCs w:val="20"/>
              </w:rPr>
            </w:pPr>
            <w:r w:rsidDel="00000000" w:rsidR="00000000" w:rsidRPr="00000000">
              <w:rPr>
                <w:rtl w:val="0"/>
              </w:rPr>
            </w:r>
          </w:p>
          <w:p w:rsidR="00000000" w:rsidDel="00000000" w:rsidP="00000000" w:rsidRDefault="00000000" w:rsidRPr="00000000" w14:paraId="000000B5">
            <w:pPr>
              <w:keepNext w:val="0"/>
              <w:keepLines w:val="0"/>
              <w:pageBreakBefore w:val="0"/>
              <w:widowControl w:val="1"/>
              <w:numPr>
                <w:ilvl w:val="0"/>
                <w:numId w:val="5"/>
              </w:numPr>
              <w:pBdr>
                <w:top w:space="0" w:sz="0" w:val="nil"/>
                <w:left w:space="0" w:sz="0" w:val="nil"/>
                <w:bottom w:space="0" w:sz="0" w:val="nil"/>
                <w:right w:space="0" w:sz="0" w:val="nil"/>
                <w:between w:space="0" w:sz="0" w:val="nil"/>
              </w:pBdr>
              <w:shd w:fill="auto" w:val="clear"/>
              <w:spacing w:after="0" w:before="0" w:line="276" w:lineRule="auto"/>
              <w:ind w:left="720" w:right="0" w:hanging="360"/>
              <w:jc w:val="both"/>
              <w:rPr>
                <w:rFonts w:ascii="Calibri" w:cs="Calibri" w:eastAsia="Calibri" w:hAnsi="Calibri"/>
                <w:i w:val="0"/>
                <w:smallCaps w:val="0"/>
                <w:strike w:val="0"/>
                <w:sz w:val="20"/>
                <w:szCs w:val="20"/>
                <w:shd w:fill="auto" w:val="clear"/>
                <w:vertAlign w:val="baseline"/>
              </w:rPr>
            </w:pPr>
            <w:r w:rsidDel="00000000" w:rsidR="00000000" w:rsidRPr="00000000">
              <w:rPr>
                <w:i w:val="0"/>
                <w:smallCaps w:val="0"/>
                <w:strike w:val="0"/>
                <w:sz w:val="20"/>
                <w:szCs w:val="20"/>
                <w:u w:val="none"/>
                <w:shd w:fill="auto" w:val="clear"/>
                <w:vertAlign w:val="baseline"/>
                <w:rtl w:val="0"/>
              </w:rPr>
              <w:t xml:space="preserve">Riesgos de seguridad. El proyecto implica el manejo de datos personales sensibles. Cualquier vulnerabilidad en la aplicación podría poner en riesgo la seguridad de estos datos, lo que tendría consecuencias negativas tanto para la academia como para los usuarios.</w:t>
            </w:r>
          </w:p>
        </w:tc>
      </w:tr>
    </w:tbl>
    <w:p w:rsidR="00000000" w:rsidDel="00000000" w:rsidP="00000000" w:rsidRDefault="00000000" w:rsidRPr="00000000" w14:paraId="000000B6">
      <w:pPr>
        <w:spacing w:after="0" w:lineRule="auto"/>
        <w:jc w:val="both"/>
        <w:rPr>
          <w:b w:val="1"/>
        </w:rPr>
      </w:pPr>
      <w:r w:rsidDel="00000000" w:rsidR="00000000" w:rsidRPr="00000000">
        <w:rPr>
          <w:rtl w:val="0"/>
        </w:rPr>
      </w:r>
    </w:p>
    <w:p w:rsidR="00000000" w:rsidDel="00000000" w:rsidP="00000000" w:rsidRDefault="00000000" w:rsidRPr="00000000" w14:paraId="000000B7">
      <w:pPr>
        <w:shd w:fill="d9d9d9" w:val="clear"/>
        <w:spacing w:after="0" w:lineRule="auto"/>
        <w:jc w:val="both"/>
        <w:rPr>
          <w:i w:val="1"/>
          <w:sz w:val="20"/>
          <w:szCs w:val="20"/>
        </w:rPr>
      </w:pPr>
      <w:r w:rsidDel="00000000" w:rsidR="00000000" w:rsidRPr="00000000">
        <w:rPr>
          <w:b w:val="1"/>
          <w:rtl w:val="0"/>
        </w:rPr>
        <w:t xml:space="preserve">NIVEL DE AUTORIDAD DEL DIRECTOR DEL PROYECTO</w:t>
      </w:r>
      <w:r w:rsidDel="00000000" w:rsidR="00000000" w:rsidRPr="00000000">
        <w:rPr>
          <w:rtl w:val="0"/>
        </w:rPr>
      </w:r>
    </w:p>
    <w:tbl>
      <w:tblPr>
        <w:tblStyle w:val="Table15"/>
        <w:tblW w:w="10940.0"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10940"/>
        <w:tblGridChange w:id="0">
          <w:tblGrid>
            <w:gridCol w:w="10940"/>
          </w:tblGrid>
        </w:tblGridChange>
      </w:tblGrid>
      <w:tr>
        <w:trPr>
          <w:cantSplit w:val="0"/>
          <w:tblHeader w:val="0"/>
        </w:trPr>
        <w:tc>
          <w:tcPr/>
          <w:p w:rsidR="00000000" w:rsidDel="00000000" w:rsidP="00000000" w:rsidRDefault="00000000" w:rsidRPr="00000000" w14:paraId="000000B8">
            <w:pPr>
              <w:spacing w:line="276" w:lineRule="auto"/>
              <w:jc w:val="both"/>
              <w:rPr>
                <w:b w:val="1"/>
                <w:sz w:val="20"/>
                <w:szCs w:val="20"/>
              </w:rPr>
            </w:pPr>
            <w:r w:rsidDel="00000000" w:rsidR="00000000" w:rsidRPr="00000000">
              <w:rPr>
                <w:b w:val="1"/>
                <w:sz w:val="20"/>
                <w:szCs w:val="20"/>
                <w:rtl w:val="0"/>
              </w:rPr>
              <w:t xml:space="preserve">Ángel García Escudero</w:t>
            </w:r>
          </w:p>
          <w:p w:rsidR="00000000" w:rsidDel="00000000" w:rsidP="00000000" w:rsidRDefault="00000000" w:rsidRPr="00000000" w14:paraId="000000B9">
            <w:pPr>
              <w:spacing w:line="276" w:lineRule="auto"/>
              <w:jc w:val="both"/>
              <w:rPr>
                <w:b w:val="1"/>
                <w:sz w:val="20"/>
                <w:szCs w:val="20"/>
              </w:rPr>
            </w:pPr>
            <w:r w:rsidDel="00000000" w:rsidR="00000000" w:rsidRPr="00000000">
              <w:rPr>
                <w:rtl w:val="0"/>
              </w:rPr>
            </w:r>
          </w:p>
          <w:p w:rsidR="00000000" w:rsidDel="00000000" w:rsidP="00000000" w:rsidRDefault="00000000" w:rsidRPr="00000000" w14:paraId="000000BA">
            <w:pPr>
              <w:numPr>
                <w:ilvl w:val="0"/>
                <w:numId w:val="1"/>
              </w:numPr>
              <w:spacing w:line="276" w:lineRule="auto"/>
              <w:ind w:left="720" w:hanging="360"/>
              <w:jc w:val="both"/>
              <w:rPr>
                <w:sz w:val="20"/>
                <w:szCs w:val="20"/>
              </w:rPr>
            </w:pPr>
            <w:r w:rsidDel="00000000" w:rsidR="00000000" w:rsidRPr="00000000">
              <w:rPr>
                <w:b w:val="1"/>
                <w:sz w:val="20"/>
                <w:szCs w:val="20"/>
                <w:rtl w:val="0"/>
              </w:rPr>
              <w:t xml:space="preserve">Gestión del cronograma y del presupuesto.</w:t>
            </w:r>
            <w:r w:rsidDel="00000000" w:rsidR="00000000" w:rsidRPr="00000000">
              <w:rPr>
                <w:sz w:val="20"/>
                <w:szCs w:val="20"/>
                <w:rtl w:val="0"/>
              </w:rPr>
              <w:t xml:space="preserve"> El director del proyecto tiene la autoridad para ajustar el cronograma de trabajo y priorizar las tareas según sea necesario para cumplir con los plazos establecidos, siempre que estos cambios no afecten la fecha de entrega final ni el presupuesto general del proyecto. Cualquier desviación significativa en el cronograma o aumento en el presupuesto debe ser negociada y aprobada por el patrocinador del proyecto.</w:t>
            </w:r>
          </w:p>
          <w:p w:rsidR="00000000" w:rsidDel="00000000" w:rsidP="00000000" w:rsidRDefault="00000000" w:rsidRPr="00000000" w14:paraId="000000BB">
            <w:pPr>
              <w:numPr>
                <w:ilvl w:val="0"/>
                <w:numId w:val="1"/>
              </w:numPr>
              <w:spacing w:line="276" w:lineRule="auto"/>
              <w:ind w:left="720" w:hanging="360"/>
              <w:jc w:val="both"/>
              <w:rPr>
                <w:sz w:val="20"/>
                <w:szCs w:val="20"/>
              </w:rPr>
            </w:pPr>
            <w:r w:rsidDel="00000000" w:rsidR="00000000" w:rsidRPr="00000000">
              <w:rPr>
                <w:b w:val="1"/>
                <w:sz w:val="20"/>
                <w:szCs w:val="20"/>
                <w:rtl w:val="0"/>
              </w:rPr>
              <w:t xml:space="preserve">Recursos materiales y humanos (dotación de personal).</w:t>
            </w:r>
            <w:r w:rsidDel="00000000" w:rsidR="00000000" w:rsidRPr="00000000">
              <w:rPr>
                <w:sz w:val="20"/>
                <w:szCs w:val="20"/>
                <w:rtl w:val="0"/>
              </w:rPr>
              <w:t xml:space="preserve"> El director del proyecto tiene la autoridad para asignar tareas y gestionar los recursos humanos dentro del equipo existente, sin posibilidad de aumentar o reducir el número de integrantes del grupo. Deberá optimizar la carga de trabajo y recursos materiales disponibles para cumplir con los objetivos del proyecto de manera eficiente, respetando las limitaciones de personal establecidas.</w:t>
            </w:r>
          </w:p>
          <w:p w:rsidR="00000000" w:rsidDel="00000000" w:rsidP="00000000" w:rsidRDefault="00000000" w:rsidRPr="00000000" w14:paraId="000000BC">
            <w:pPr>
              <w:numPr>
                <w:ilvl w:val="0"/>
                <w:numId w:val="1"/>
              </w:numPr>
              <w:spacing w:line="276" w:lineRule="auto"/>
              <w:ind w:left="720" w:hanging="360"/>
              <w:jc w:val="both"/>
              <w:rPr>
                <w:sz w:val="20"/>
                <w:szCs w:val="20"/>
              </w:rPr>
            </w:pPr>
            <w:r w:rsidDel="00000000" w:rsidR="00000000" w:rsidRPr="00000000">
              <w:rPr>
                <w:b w:val="1"/>
                <w:sz w:val="20"/>
                <w:szCs w:val="20"/>
                <w:rtl w:val="0"/>
              </w:rPr>
              <w:t xml:space="preserve">Decisiones técnicas.</w:t>
            </w:r>
            <w:r w:rsidDel="00000000" w:rsidR="00000000" w:rsidRPr="00000000">
              <w:rPr>
                <w:sz w:val="20"/>
                <w:szCs w:val="20"/>
                <w:rtl w:val="0"/>
              </w:rPr>
              <w:t xml:space="preserve"> El director del proyecto tiene la autoridad para tomar decisiones técnicas relacionadas con la implementación y las herramientas tecnológicas utilizadas en el desarrollo de la aplicación web, dentro del marco de las tecnologías acordadas inicialmente. Cualquier cambio significativo en la arquitectura o en las herramientas que implique una desviación de los requisitos técnicos originales deberá ser consultado con el patrocinador y las partes interesadas.</w:t>
            </w:r>
          </w:p>
          <w:p w:rsidR="00000000" w:rsidDel="00000000" w:rsidP="00000000" w:rsidRDefault="00000000" w:rsidRPr="00000000" w14:paraId="000000BD">
            <w:pPr>
              <w:numPr>
                <w:ilvl w:val="0"/>
                <w:numId w:val="1"/>
              </w:numPr>
              <w:spacing w:line="276" w:lineRule="auto"/>
              <w:ind w:left="720" w:hanging="360"/>
              <w:jc w:val="both"/>
              <w:rPr>
                <w:sz w:val="20"/>
                <w:szCs w:val="20"/>
              </w:rPr>
            </w:pPr>
            <w:r w:rsidDel="00000000" w:rsidR="00000000" w:rsidRPr="00000000">
              <w:rPr>
                <w:b w:val="1"/>
                <w:sz w:val="20"/>
                <w:szCs w:val="20"/>
                <w:rtl w:val="0"/>
              </w:rPr>
              <w:t xml:space="preserve">Resolución de conflictos.</w:t>
            </w:r>
            <w:r w:rsidDel="00000000" w:rsidR="00000000" w:rsidRPr="00000000">
              <w:rPr>
                <w:sz w:val="20"/>
                <w:szCs w:val="20"/>
                <w:rtl w:val="0"/>
              </w:rPr>
              <w:t xml:space="preserve"> El director del proyecto tiene la autoridad para mediar y resolver conflictos internos dentro del equipo de proyecto, incluyendo conflictos de asignación de tareas y problemas operativos. En caso de conflictos externos que </w:t>
            </w:r>
            <w:r w:rsidDel="00000000" w:rsidR="00000000" w:rsidRPr="00000000">
              <w:rPr>
                <w:sz w:val="20"/>
                <w:szCs w:val="20"/>
                <w:rtl w:val="0"/>
              </w:rPr>
              <w:t xml:space="preserve">involucren</w:t>
            </w:r>
            <w:r w:rsidDel="00000000" w:rsidR="00000000" w:rsidRPr="00000000">
              <w:rPr>
                <w:sz w:val="20"/>
                <w:szCs w:val="20"/>
                <w:rtl w:val="0"/>
              </w:rPr>
              <w:t xml:space="preserve"> a otras áreas de la organización o al cliente, el director del proyecto actuará como enlace, pero las decisiones finales deberán ser aprobadas por el patrocinador o la alta dirección, según corresponda.</w:t>
            </w:r>
          </w:p>
          <w:p w:rsidR="00000000" w:rsidDel="00000000" w:rsidP="00000000" w:rsidRDefault="00000000" w:rsidRPr="00000000" w14:paraId="000000BE">
            <w:pPr>
              <w:ind w:left="720" w:firstLine="0"/>
              <w:jc w:val="both"/>
              <w:rPr/>
            </w:pPr>
            <w:r w:rsidDel="00000000" w:rsidR="00000000" w:rsidRPr="00000000">
              <w:rPr>
                <w:rtl w:val="0"/>
              </w:rPr>
            </w:r>
          </w:p>
        </w:tc>
      </w:tr>
    </w:tbl>
    <w:p w:rsidR="00000000" w:rsidDel="00000000" w:rsidP="00000000" w:rsidRDefault="00000000" w:rsidRPr="00000000" w14:paraId="000000BF">
      <w:pPr>
        <w:spacing w:after="0" w:lineRule="auto"/>
        <w:rPr/>
      </w:pPr>
      <w:r w:rsidDel="00000000" w:rsidR="00000000" w:rsidRPr="00000000">
        <w:rPr>
          <w:rtl w:val="0"/>
        </w:rPr>
      </w:r>
    </w:p>
    <w:p w:rsidR="00000000" w:rsidDel="00000000" w:rsidP="00000000" w:rsidRDefault="00000000" w:rsidRPr="00000000" w14:paraId="000000C0">
      <w:pPr>
        <w:shd w:fill="d9d9d9" w:val="clear"/>
        <w:spacing w:after="0" w:lineRule="auto"/>
        <w:rPr>
          <w:b w:val="1"/>
        </w:rPr>
      </w:pPr>
      <w:r w:rsidDel="00000000" w:rsidR="00000000" w:rsidRPr="00000000">
        <w:rPr>
          <w:b w:val="1"/>
          <w:rtl w:val="0"/>
        </w:rPr>
        <w:t xml:space="preserve">APROBACIÓN</w:t>
      </w:r>
    </w:p>
    <w:tbl>
      <w:tblPr>
        <w:tblStyle w:val="Table16"/>
        <w:tblW w:w="10881.000000000002" w:type="dxa"/>
        <w:jc w:val="left"/>
        <w:tblInd w:w="-108.0" w:type="dxa"/>
        <w:tblBorders>
          <w:top w:color="000000" w:space="0" w:sz="4" w:val="single"/>
          <w:left w:color="000000" w:space="0" w:sz="4" w:val="single"/>
          <w:bottom w:color="000000" w:space="0" w:sz="4" w:val="single"/>
          <w:right w:color="000000" w:space="0" w:sz="4" w:val="single"/>
          <w:insideH w:color="000000" w:space="0" w:sz="4" w:val="single"/>
          <w:insideV w:color="000000" w:space="0" w:sz="4" w:val="single"/>
        </w:tblBorders>
        <w:tblLayout w:type="fixed"/>
        <w:tblLook w:val="0400"/>
      </w:tblPr>
      <w:tblGrid>
        <w:gridCol w:w="3420"/>
        <w:gridCol w:w="5052"/>
        <w:gridCol w:w="2409"/>
        <w:tblGridChange w:id="0">
          <w:tblGrid>
            <w:gridCol w:w="3420"/>
            <w:gridCol w:w="5052"/>
            <w:gridCol w:w="2409"/>
          </w:tblGrid>
        </w:tblGridChange>
      </w:tblGrid>
      <w:tr>
        <w:trPr>
          <w:cantSplit w:val="0"/>
          <w:tblHeader w:val="0"/>
        </w:trPr>
        <w:tc>
          <w:tcPr>
            <w:shd w:fill="d9d9d9" w:val="clear"/>
          </w:tcPr>
          <w:p w:rsidR="00000000" w:rsidDel="00000000" w:rsidP="00000000" w:rsidRDefault="00000000" w:rsidRPr="00000000" w14:paraId="000000C1">
            <w:pPr>
              <w:jc w:val="center"/>
              <w:rPr>
                <w:b w:val="1"/>
              </w:rPr>
            </w:pPr>
            <w:r w:rsidDel="00000000" w:rsidR="00000000" w:rsidRPr="00000000">
              <w:rPr>
                <w:b w:val="1"/>
                <w:rtl w:val="0"/>
              </w:rPr>
              <w:t xml:space="preserve">CARGO</w:t>
            </w:r>
          </w:p>
        </w:tc>
        <w:tc>
          <w:tcPr>
            <w:shd w:fill="d9d9d9" w:val="clear"/>
          </w:tcPr>
          <w:p w:rsidR="00000000" w:rsidDel="00000000" w:rsidP="00000000" w:rsidRDefault="00000000" w:rsidRPr="00000000" w14:paraId="000000C2">
            <w:pPr>
              <w:jc w:val="center"/>
              <w:rPr>
                <w:b w:val="1"/>
              </w:rPr>
            </w:pPr>
            <w:r w:rsidDel="00000000" w:rsidR="00000000" w:rsidRPr="00000000">
              <w:rPr>
                <w:b w:val="1"/>
                <w:rtl w:val="0"/>
              </w:rPr>
              <w:t xml:space="preserve">FIRMA</w:t>
            </w:r>
          </w:p>
        </w:tc>
        <w:tc>
          <w:tcPr>
            <w:shd w:fill="d9d9d9" w:val="clear"/>
          </w:tcPr>
          <w:p w:rsidR="00000000" w:rsidDel="00000000" w:rsidP="00000000" w:rsidRDefault="00000000" w:rsidRPr="00000000" w14:paraId="000000C3">
            <w:pPr>
              <w:jc w:val="center"/>
              <w:rPr>
                <w:b w:val="1"/>
              </w:rPr>
            </w:pPr>
            <w:r w:rsidDel="00000000" w:rsidR="00000000" w:rsidRPr="00000000">
              <w:rPr>
                <w:b w:val="1"/>
                <w:rtl w:val="0"/>
              </w:rPr>
              <w:t xml:space="preserve">FECHA</w:t>
            </w:r>
          </w:p>
        </w:tc>
      </w:tr>
      <w:tr>
        <w:trPr>
          <w:cantSplit w:val="0"/>
          <w:trHeight w:val="1170" w:hRule="atLeast"/>
          <w:tblHeader w:val="0"/>
        </w:trPr>
        <w:tc>
          <w:tcPr>
            <w:vAlign w:val="center"/>
          </w:tcPr>
          <w:p w:rsidR="00000000" w:rsidDel="00000000" w:rsidP="00000000" w:rsidRDefault="00000000" w:rsidRPr="00000000" w14:paraId="000000C4">
            <w:pPr>
              <w:spacing w:after="120" w:before="120" w:lineRule="auto"/>
              <w:jc w:val="center"/>
              <w:rPr>
                <w:sz w:val="20"/>
                <w:szCs w:val="20"/>
              </w:rPr>
            </w:pPr>
            <w:r w:rsidDel="00000000" w:rsidR="00000000" w:rsidRPr="00000000">
              <w:rPr>
                <w:sz w:val="20"/>
                <w:szCs w:val="20"/>
                <w:rtl w:val="0"/>
              </w:rPr>
              <w:t xml:space="preserve">Patrocinador</w:t>
            </w:r>
          </w:p>
        </w:tc>
        <w:tc>
          <w:tcPr>
            <w:vAlign w:val="center"/>
          </w:tcPr>
          <w:p w:rsidR="00000000" w:rsidDel="00000000" w:rsidP="00000000" w:rsidRDefault="00000000" w:rsidRPr="00000000" w14:paraId="000000C5">
            <w:pPr>
              <w:spacing w:after="120" w:before="120" w:lineRule="auto"/>
              <w:jc w:val="center"/>
              <w:rPr/>
            </w:pPr>
            <w:r w:rsidDel="00000000" w:rsidR="00000000" w:rsidRPr="00000000">
              <w:rPr>
                <w:rtl w:val="0"/>
              </w:rPr>
            </w:r>
          </w:p>
        </w:tc>
        <w:tc>
          <w:tcPr>
            <w:vAlign w:val="center"/>
          </w:tcPr>
          <w:p w:rsidR="00000000" w:rsidDel="00000000" w:rsidP="00000000" w:rsidRDefault="00000000" w:rsidRPr="00000000" w14:paraId="000000C6">
            <w:pPr>
              <w:spacing w:after="120" w:before="120" w:lineRule="auto"/>
              <w:jc w:val="center"/>
              <w:rPr/>
            </w:pPr>
            <w:r w:rsidDel="00000000" w:rsidR="00000000" w:rsidRPr="00000000">
              <w:rPr>
                <w:rtl w:val="0"/>
              </w:rPr>
            </w:r>
          </w:p>
        </w:tc>
      </w:tr>
      <w:tr>
        <w:trPr>
          <w:cantSplit w:val="0"/>
          <w:trHeight w:val="1276" w:hRule="atLeast"/>
          <w:tblHeader w:val="0"/>
        </w:trPr>
        <w:tc>
          <w:tcPr>
            <w:vAlign w:val="center"/>
          </w:tcPr>
          <w:p w:rsidR="00000000" w:rsidDel="00000000" w:rsidP="00000000" w:rsidRDefault="00000000" w:rsidRPr="00000000" w14:paraId="000000C7">
            <w:pPr>
              <w:spacing w:after="120" w:before="120" w:lineRule="auto"/>
              <w:jc w:val="center"/>
              <w:rPr>
                <w:sz w:val="20"/>
                <w:szCs w:val="20"/>
              </w:rPr>
            </w:pPr>
            <w:r w:rsidDel="00000000" w:rsidR="00000000" w:rsidRPr="00000000">
              <w:rPr>
                <w:sz w:val="20"/>
                <w:szCs w:val="20"/>
                <w:rtl w:val="0"/>
              </w:rPr>
              <w:t xml:space="preserve">Director del Proyecto</w:t>
            </w:r>
          </w:p>
        </w:tc>
        <w:tc>
          <w:tcPr>
            <w:vAlign w:val="center"/>
          </w:tcPr>
          <w:p w:rsidR="00000000" w:rsidDel="00000000" w:rsidP="00000000" w:rsidRDefault="00000000" w:rsidRPr="00000000" w14:paraId="000000C8">
            <w:pPr>
              <w:spacing w:after="120" w:before="120" w:lineRule="auto"/>
              <w:jc w:val="center"/>
              <w:rPr/>
            </w:pPr>
            <w:r w:rsidDel="00000000" w:rsidR="00000000" w:rsidRPr="00000000">
              <w:rPr/>
              <w:drawing>
                <wp:inline distB="0" distT="0" distL="0" distR="0">
                  <wp:extent cx="938056" cy="841570"/>
                  <wp:effectExtent b="0" l="0" r="0" t="0"/>
                  <wp:docPr id="344786503"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938056" cy="841570"/>
                          </a:xfrm>
                          <a:prstGeom prst="rect"/>
                          <a:ln/>
                        </pic:spPr>
                      </pic:pic>
                    </a:graphicData>
                  </a:graphic>
                </wp:inline>
              </w:drawing>
            </w:r>
            <w:r w:rsidDel="00000000" w:rsidR="00000000" w:rsidRPr="00000000">
              <w:rPr>
                <w:rtl w:val="0"/>
              </w:rPr>
            </w:r>
          </w:p>
        </w:tc>
        <w:tc>
          <w:tcPr>
            <w:vAlign w:val="center"/>
          </w:tcPr>
          <w:p w:rsidR="00000000" w:rsidDel="00000000" w:rsidP="00000000" w:rsidRDefault="00000000" w:rsidRPr="00000000" w14:paraId="000000C9">
            <w:pPr>
              <w:spacing w:after="120" w:before="120" w:lineRule="auto"/>
              <w:jc w:val="center"/>
              <w:rPr>
                <w:sz w:val="20"/>
                <w:szCs w:val="20"/>
              </w:rPr>
            </w:pPr>
            <w:r w:rsidDel="00000000" w:rsidR="00000000" w:rsidRPr="00000000">
              <w:rPr>
                <w:sz w:val="20"/>
                <w:szCs w:val="20"/>
                <w:rtl w:val="0"/>
              </w:rPr>
              <w:t xml:space="preserve">06/10/2024</w:t>
            </w:r>
          </w:p>
        </w:tc>
      </w:tr>
    </w:tbl>
    <w:p w:rsidR="00000000" w:rsidDel="00000000" w:rsidP="00000000" w:rsidRDefault="00000000" w:rsidRPr="00000000" w14:paraId="000000CA">
      <w:pPr>
        <w:spacing w:after="0" w:lineRule="auto"/>
        <w:rPr/>
      </w:pPr>
      <w:r w:rsidDel="00000000" w:rsidR="00000000" w:rsidRPr="00000000">
        <w:rPr>
          <w:rtl w:val="0"/>
        </w:rPr>
      </w:r>
    </w:p>
    <w:p w:rsidR="00000000" w:rsidDel="00000000" w:rsidP="00000000" w:rsidRDefault="00000000" w:rsidRPr="00000000" w14:paraId="000000CB">
      <w:pPr>
        <w:spacing w:after="0" w:lineRule="auto"/>
        <w:rPr/>
      </w:pPr>
      <w:r w:rsidDel="00000000" w:rsidR="00000000" w:rsidRPr="00000000">
        <w:rPr>
          <w:rtl w:val="0"/>
        </w:rPr>
      </w:r>
    </w:p>
    <w:sectPr>
      <w:headerReference r:id="rId8" w:type="default"/>
      <w:footerReference r:id="rId9" w:type="default"/>
      <w:pgSz w:h="15840" w:w="12240" w:orient="portrait"/>
      <w:pgMar w:bottom="720" w:top="720" w:left="720" w:right="720" w:header="708" w:footer="708"/>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Georgia"/>
  <w:font w:name="Courier New"/>
  <w:font w:name="Balthazar"/>
  <w:font w:name="Noto Sans Symbols">
    <w:embedRegular w:fontKey="{00000000-0000-0000-0000-000000000000}" r:id="rId1" w:subsetted="0"/>
    <w:embedBold w:fontKey="{00000000-0000-0000-0000-000000000000}" r:id="rId2" w:subsetted="0"/>
  </w:font>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D">
    <w:pPr>
      <w:keepNext w:val="0"/>
      <w:keepLines w:val="0"/>
      <w:pageBreakBefore w:val="0"/>
      <w:widowControl w:val="1"/>
      <w:pBdr>
        <w:top w:color="000000" w:space="1" w:sz="4" w:val="single"/>
        <w:left w:space="0" w:sz="0" w:val="nil"/>
        <w:bottom w:space="0" w:sz="0" w:val="nil"/>
        <w:right w:space="0" w:sz="0" w:val="nil"/>
        <w:between w:space="0" w:sz="0" w:val="nil"/>
      </w:pBdr>
      <w:shd w:fill="auto" w:val="clear"/>
      <w:tabs>
        <w:tab w:val="center" w:leader="none" w:pos="4419"/>
        <w:tab w:val="right" w:leader="none" w:pos="8838"/>
        <w:tab w:val="center" w:leader="none" w:pos="5400"/>
        <w:tab w:val="right" w:leader="none" w:pos="10800"/>
      </w:tabs>
      <w:spacing w:after="0" w:before="0" w:line="240" w:lineRule="auto"/>
      <w:ind w:left="0" w:right="0" w:firstLine="0"/>
      <w:jc w:val="left"/>
      <w:rPr>
        <w:rFonts w:ascii="Calibri" w:cs="Calibri" w:eastAsia="Calibri" w:hAnsi="Calibri"/>
        <w:b w:val="0"/>
        <w:i w:val="0"/>
        <w:smallCaps w:val="0"/>
        <w:strike w:val="0"/>
        <w:color w:val="000000"/>
        <w:sz w:val="22"/>
        <w:szCs w:val="22"/>
        <w:u w:val="none"/>
        <w:shd w:fill="auto" w:val="clear"/>
        <w:vertAlign w:val="baseline"/>
      </w:rPr>
    </w:pP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ab/>
      <w:tab/>
      <w:t xml:space="preserve">Página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PAGE</w:instrText>
      <w:fldChar w:fldCharType="separate"/>
      <w:fldChar w:fldCharType="end"/>
    </w:r>
    <w:r w:rsidDel="00000000" w:rsidR="00000000" w:rsidRPr="00000000">
      <w:rPr>
        <w:rFonts w:ascii="Calibri" w:cs="Calibri" w:eastAsia="Calibri" w:hAnsi="Calibri"/>
        <w:b w:val="0"/>
        <w:i w:val="0"/>
        <w:smallCaps w:val="0"/>
        <w:strike w:val="0"/>
        <w:color w:val="000000"/>
        <w:sz w:val="22"/>
        <w:szCs w:val="22"/>
        <w:u w:val="none"/>
        <w:shd w:fill="auto" w:val="clear"/>
        <w:vertAlign w:val="baseline"/>
        <w:rtl w:val="0"/>
      </w:rPr>
      <w:t xml:space="preserve"> de </w:t>
    </w:r>
    <w:r w:rsidDel="00000000" w:rsidR="00000000" w:rsidRPr="00000000">
      <w:rPr>
        <w:rFonts w:ascii="Calibri" w:cs="Calibri" w:eastAsia="Calibri" w:hAnsi="Calibri"/>
        <w:b w:val="0"/>
        <w:i w:val="0"/>
        <w:smallCaps w:val="0"/>
        <w:strike w:val="0"/>
        <w:color w:val="000000"/>
        <w:sz w:val="22"/>
        <w:szCs w:val="22"/>
        <w:u w:val="none"/>
        <w:shd w:fill="auto" w:val="clear"/>
        <w:vertAlign w:val="baseline"/>
      </w:rPr>
      <w:fldChar w:fldCharType="begin"/>
      <w:instrText xml:space="preserve">NUMPAGES</w:instrText>
      <w:fldChar w:fldCharType="separate"/>
      <w:fldChar w:fldCharType="end"/>
    </w:r>
    <w:r w:rsidDel="00000000" w:rsidR="00000000" w:rsidRPr="00000000">
      <w:rPr>
        <w:rtl w:val="0"/>
      </w:rPr>
    </w:r>
  </w:p>
  <w:p w:rsidR="00000000" w:rsidDel="00000000" w:rsidP="00000000" w:rsidRDefault="00000000" w:rsidRPr="00000000" w14:paraId="000000CE">
    <w:pPr>
      <w:keepNext w:val="0"/>
      <w:keepLines w:val="0"/>
      <w:pageBreakBefore w:val="0"/>
      <w:widowControl w:val="1"/>
      <w:pBdr>
        <w:top w:space="0" w:sz="0" w:val="nil"/>
        <w:left w:space="0" w:sz="0" w:val="nil"/>
        <w:bottom w:space="0" w:sz="0" w:val="nil"/>
        <w:right w:space="0" w:sz="0" w:val="nil"/>
        <w:between w:space="0" w:sz="0" w:val="nil"/>
      </w:pBdr>
      <w:shd w:fill="17365d" w:val="clear"/>
      <w:tabs>
        <w:tab w:val="center" w:leader="none" w:pos="4419"/>
        <w:tab w:val="right" w:leader="none" w:pos="8838"/>
        <w:tab w:val="center" w:leader="none" w:pos="5400"/>
        <w:tab w:val="right" w:leader="none" w:pos="10800"/>
      </w:tabs>
      <w:spacing w:after="0" w:before="0" w:line="240" w:lineRule="auto"/>
      <w:ind w:left="0" w:right="0" w:firstLine="0"/>
      <w:jc w:val="right"/>
      <w:rPr>
        <w:rFonts w:ascii="Balthazar" w:cs="Balthazar" w:eastAsia="Balthazar" w:hAnsi="Balthazar"/>
        <w:b w:val="1"/>
        <w:i w:val="0"/>
        <w:smallCaps w:val="0"/>
        <w:strike w:val="0"/>
        <w:color w:val="000000"/>
        <w:sz w:val="22"/>
        <w:szCs w:val="22"/>
        <w:u w:val="none"/>
        <w:shd w:fill="auto" w:val="clear"/>
        <w:vertAlign w:val="baseline"/>
      </w:rPr>
    </w:pPr>
    <w:r w:rsidDel="00000000" w:rsidR="00000000" w:rsidRPr="00000000">
      <w:rPr>
        <w:rFonts w:ascii="Balthazar" w:cs="Balthazar" w:eastAsia="Balthazar" w:hAnsi="Balthazar"/>
        <w:b w:val="1"/>
        <w:i w:val="0"/>
        <w:smallCaps w:val="0"/>
        <w:strike w:val="0"/>
        <w:color w:val="000000"/>
        <w:sz w:val="22"/>
        <w:szCs w:val="22"/>
        <w:u w:val="none"/>
        <w:shd w:fill="auto" w:val="clear"/>
        <w:vertAlign w:val="baseline"/>
        <w:rtl w:val="0"/>
      </w:rPr>
      <w:t xml:space="preserve">PGPI</w:t>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CC">
    <w:pPr>
      <w:keepNext w:val="0"/>
      <w:keepLines w:val="0"/>
      <w:pageBreakBefore w:val="0"/>
      <w:widowControl w:val="1"/>
      <w:pBdr>
        <w:top w:space="0" w:sz="0" w:val="nil"/>
        <w:left w:space="0" w:sz="0" w:val="nil"/>
        <w:bottom w:color="000000" w:space="1" w:sz="4" w:val="single"/>
        <w:right w:space="0" w:sz="0" w:val="nil"/>
        <w:between w:space="0" w:sz="0" w:val="nil"/>
      </w:pBdr>
      <w:shd w:fill="auto" w:val="clear"/>
      <w:tabs>
        <w:tab w:val="center" w:leader="none" w:pos="4419"/>
        <w:tab w:val="right" w:leader="none" w:pos="8838"/>
      </w:tabs>
      <w:spacing w:after="0" w:before="0" w:line="240" w:lineRule="auto"/>
      <w:ind w:left="0" w:right="0" w:firstLine="0"/>
      <w:jc w:val="center"/>
      <w:rPr>
        <w:rFonts w:ascii="Calibri" w:cs="Calibri" w:eastAsia="Calibri" w:hAnsi="Calibri"/>
        <w:b w:val="1"/>
        <w:i w:val="0"/>
        <w:smallCaps w:val="0"/>
        <w:strike w:val="0"/>
        <w:color w:val="000000"/>
        <w:sz w:val="36"/>
        <w:szCs w:val="36"/>
        <w:u w:val="none"/>
        <w:shd w:fill="auto" w:val="clear"/>
        <w:vertAlign w:val="baseline"/>
      </w:rPr>
    </w:pPr>
    <w:r w:rsidDel="00000000" w:rsidR="00000000" w:rsidRPr="00000000">
      <w:rPr>
        <w:rFonts w:ascii="Calibri" w:cs="Calibri" w:eastAsia="Calibri" w:hAnsi="Calibri"/>
        <w:b w:val="1"/>
        <w:i w:val="0"/>
        <w:smallCaps w:val="0"/>
        <w:strike w:val="0"/>
        <w:color w:val="000000"/>
        <w:sz w:val="36"/>
        <w:szCs w:val="36"/>
        <w:u w:val="none"/>
        <w:shd w:fill="auto" w:val="clear"/>
        <w:vertAlign w:val="baseline"/>
        <w:rtl w:val="0"/>
      </w:rPr>
      <w:t xml:space="preserve">ACTA DE CONSTITUCIÓN</w:t>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decimal"/>
      <w:lvlText w:val="%1."/>
      <w:lvlJc w:val="left"/>
      <w:pPr>
        <w:ind w:left="720" w:hanging="360"/>
      </w:pPr>
      <w:rPr/>
    </w:lvl>
    <w:lvl w:ilvl="1">
      <w:start w:val="1"/>
      <w:numFmt w:val="decimal"/>
      <w:lvlText w:val="%2."/>
      <w:lvlJc w:val="left"/>
      <w:pPr>
        <w:ind w:left="1440" w:hanging="360"/>
      </w:pPr>
      <w:rPr/>
    </w:lvl>
    <w:lvl w:ilvl="2">
      <w:start w:val="1"/>
      <w:numFmt w:val="decimal"/>
      <w:lvlText w:val="%3."/>
      <w:lvlJc w:val="left"/>
      <w:pPr>
        <w:ind w:left="2160" w:hanging="360"/>
      </w:pPr>
      <w:rPr/>
    </w:lvl>
    <w:lvl w:ilvl="3">
      <w:start w:val="1"/>
      <w:numFmt w:val="decimal"/>
      <w:lvlText w:val="%4."/>
      <w:lvlJc w:val="left"/>
      <w:pPr>
        <w:ind w:left="2880" w:hanging="360"/>
      </w:pPr>
      <w:rPr/>
    </w:lvl>
    <w:lvl w:ilvl="4">
      <w:start w:val="1"/>
      <w:numFmt w:val="decimal"/>
      <w:lvlText w:val="%5."/>
      <w:lvlJc w:val="left"/>
      <w:pPr>
        <w:ind w:left="3600" w:hanging="360"/>
      </w:pPr>
      <w:rPr/>
    </w:lvl>
    <w:lvl w:ilvl="5">
      <w:start w:val="1"/>
      <w:numFmt w:val="decimal"/>
      <w:lvlText w:val="%6."/>
      <w:lvlJc w:val="left"/>
      <w:pPr>
        <w:ind w:left="4320" w:hanging="360"/>
      </w:pPr>
      <w:rPr/>
    </w:lvl>
    <w:lvl w:ilvl="6">
      <w:start w:val="1"/>
      <w:numFmt w:val="decimal"/>
      <w:lvlText w:val="%7."/>
      <w:lvlJc w:val="left"/>
      <w:pPr>
        <w:ind w:left="5040" w:hanging="360"/>
      </w:pPr>
      <w:rPr/>
    </w:lvl>
    <w:lvl w:ilvl="7">
      <w:start w:val="1"/>
      <w:numFmt w:val="decimal"/>
      <w:lvlText w:val="%8."/>
      <w:lvlJc w:val="left"/>
      <w:pPr>
        <w:ind w:left="5760" w:hanging="360"/>
      </w:pPr>
      <w:rPr/>
    </w:lvl>
    <w:lvl w:ilvl="8">
      <w:start w:val="1"/>
      <w:numFmt w:val="decimal"/>
      <w:lvlText w:val="%9."/>
      <w:lvlJc w:val="left"/>
      <w:pPr>
        <w:ind w:left="6480" w:hanging="360"/>
      </w:pPr>
      <w:rPr/>
    </w:lvl>
  </w:abstractNum>
  <w:abstractNum w:abstractNumId="2">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3">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4">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5">
    <w:lvl w:ilvl="0">
      <w:start w:val="1"/>
      <w:numFmt w:val="bullet"/>
      <w:lvlText w:val="●"/>
      <w:lvlJc w:val="left"/>
      <w:pPr>
        <w:ind w:left="720" w:hanging="360"/>
      </w:pPr>
      <w:rPr>
        <w:rFonts w:ascii="Noto Sans Symbols" w:cs="Noto Sans Symbols" w:eastAsia="Noto Sans Symbols" w:hAnsi="Noto Sans Symbols"/>
      </w:rPr>
    </w:lvl>
    <w:lvl w:ilvl="1">
      <w:start w:val="1"/>
      <w:numFmt w:val="bullet"/>
      <w:lvlText w:val="o"/>
      <w:lvlJc w:val="left"/>
      <w:pPr>
        <w:ind w:left="1440" w:hanging="360"/>
      </w:pPr>
      <w:rPr>
        <w:rFonts w:ascii="Courier New" w:cs="Courier New" w:eastAsia="Courier New" w:hAnsi="Courier New"/>
      </w:rPr>
    </w:lvl>
    <w:lvl w:ilvl="2">
      <w:start w:val="1"/>
      <w:numFmt w:val="bullet"/>
      <w:lvlText w:val="▪"/>
      <w:lvlJc w:val="left"/>
      <w:pPr>
        <w:ind w:left="2160" w:hanging="360"/>
      </w:pPr>
      <w:rPr>
        <w:rFonts w:ascii="Noto Sans Symbols" w:cs="Noto Sans Symbols" w:eastAsia="Noto Sans Symbols" w:hAnsi="Noto Sans Symbols"/>
      </w:rPr>
    </w:lvl>
    <w:lvl w:ilvl="3">
      <w:start w:val="1"/>
      <w:numFmt w:val="bullet"/>
      <w:lvlText w:val="●"/>
      <w:lvlJc w:val="left"/>
      <w:pPr>
        <w:ind w:left="2880" w:hanging="360"/>
      </w:pPr>
      <w:rPr>
        <w:rFonts w:ascii="Noto Sans Symbols" w:cs="Noto Sans Symbols" w:eastAsia="Noto Sans Symbols" w:hAnsi="Noto Sans Symbols"/>
      </w:rPr>
    </w:lvl>
    <w:lvl w:ilvl="4">
      <w:start w:val="1"/>
      <w:numFmt w:val="bullet"/>
      <w:lvlText w:val="o"/>
      <w:lvlJc w:val="left"/>
      <w:pPr>
        <w:ind w:left="3600" w:hanging="360"/>
      </w:pPr>
      <w:rPr>
        <w:rFonts w:ascii="Courier New" w:cs="Courier New" w:eastAsia="Courier New" w:hAnsi="Courier New"/>
      </w:rPr>
    </w:lvl>
    <w:lvl w:ilvl="5">
      <w:start w:val="1"/>
      <w:numFmt w:val="bullet"/>
      <w:lvlText w:val="▪"/>
      <w:lvlJc w:val="left"/>
      <w:pPr>
        <w:ind w:left="4320" w:hanging="360"/>
      </w:pPr>
      <w:rPr>
        <w:rFonts w:ascii="Noto Sans Symbols" w:cs="Noto Sans Symbols" w:eastAsia="Noto Sans Symbols" w:hAnsi="Noto Sans Symbols"/>
      </w:rPr>
    </w:lvl>
    <w:lvl w:ilvl="6">
      <w:start w:val="1"/>
      <w:numFmt w:val="bullet"/>
      <w:lvlText w:val="●"/>
      <w:lvlJc w:val="left"/>
      <w:pPr>
        <w:ind w:left="5040" w:hanging="360"/>
      </w:pPr>
      <w:rPr>
        <w:rFonts w:ascii="Noto Sans Symbols" w:cs="Noto Sans Symbols" w:eastAsia="Noto Sans Symbols" w:hAnsi="Noto Sans Symbols"/>
      </w:rPr>
    </w:lvl>
    <w:lvl w:ilvl="7">
      <w:start w:val="1"/>
      <w:numFmt w:val="bullet"/>
      <w:lvlText w:val="o"/>
      <w:lvlJc w:val="left"/>
      <w:pPr>
        <w:ind w:left="5760" w:hanging="360"/>
      </w:pPr>
      <w:rPr>
        <w:rFonts w:ascii="Courier New" w:cs="Courier New" w:eastAsia="Courier New" w:hAnsi="Courier New"/>
      </w:rPr>
    </w:lvl>
    <w:lvl w:ilvl="8">
      <w:start w:val="1"/>
      <w:numFmt w:val="bullet"/>
      <w:lvlText w:val="▪"/>
      <w:lvlJc w:val="left"/>
      <w:pPr>
        <w:ind w:left="6480" w:hanging="360"/>
      </w:pPr>
      <w:rPr>
        <w:rFonts w:ascii="Noto Sans Symbols" w:cs="Noto Sans Symbols" w:eastAsia="Noto Sans Symbols" w:hAnsi="Noto Sans Symbols"/>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2"/>
        <w:szCs w:val="22"/>
        <w:lang w:val="es-PA"/>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F90956"/>
  </w:style>
  <w:style w:type="character" w:styleId="Fuentedeprrafopredeter" w:default="1">
    <w:name w:val="Default Paragraph Font"/>
    <w:uiPriority w:val="1"/>
    <w:semiHidden w:val="1"/>
    <w:unhideWhenUsed w:val="1"/>
  </w:style>
  <w:style w:type="table" w:styleId="Tabla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Sinlista" w:default="1">
    <w:name w:val="No List"/>
    <w:uiPriority w:val="99"/>
    <w:semiHidden w:val="1"/>
    <w:unhideWhenUsed w:val="1"/>
  </w:style>
  <w:style w:type="paragraph" w:styleId="Encabezado">
    <w:name w:val="header"/>
    <w:basedOn w:val="Normal"/>
    <w:link w:val="EncabezadoCar"/>
    <w:uiPriority w:val="99"/>
    <w:unhideWhenUsed w:val="1"/>
    <w:rsid w:val="00837F2F"/>
    <w:pPr>
      <w:tabs>
        <w:tab w:val="center" w:pos="4419"/>
        <w:tab w:val="right" w:pos="8838"/>
      </w:tabs>
      <w:spacing w:after="0" w:line="240" w:lineRule="auto"/>
    </w:pPr>
  </w:style>
  <w:style w:type="character" w:styleId="EncabezadoCar" w:customStyle="1">
    <w:name w:val="Encabezado Car"/>
    <w:basedOn w:val="Fuentedeprrafopredeter"/>
    <w:link w:val="Encabezado"/>
    <w:uiPriority w:val="99"/>
    <w:rsid w:val="00837F2F"/>
  </w:style>
  <w:style w:type="paragraph" w:styleId="Piedepgina">
    <w:name w:val="footer"/>
    <w:basedOn w:val="Normal"/>
    <w:link w:val="PiedepginaCar"/>
    <w:uiPriority w:val="99"/>
    <w:unhideWhenUsed w:val="1"/>
    <w:rsid w:val="00837F2F"/>
    <w:pPr>
      <w:tabs>
        <w:tab w:val="center" w:pos="4419"/>
        <w:tab w:val="right" w:pos="8838"/>
      </w:tabs>
      <w:spacing w:after="0" w:line="240" w:lineRule="auto"/>
    </w:pPr>
  </w:style>
  <w:style w:type="character" w:styleId="PiedepginaCar" w:customStyle="1">
    <w:name w:val="Pie de página Car"/>
    <w:basedOn w:val="Fuentedeprrafopredeter"/>
    <w:link w:val="Piedepgina"/>
    <w:uiPriority w:val="99"/>
    <w:rsid w:val="00837F2F"/>
  </w:style>
  <w:style w:type="paragraph" w:styleId="Textodeglobo">
    <w:name w:val="Balloon Text"/>
    <w:basedOn w:val="Normal"/>
    <w:link w:val="TextodegloboCar"/>
    <w:uiPriority w:val="99"/>
    <w:semiHidden w:val="1"/>
    <w:unhideWhenUsed w:val="1"/>
    <w:rsid w:val="00837F2F"/>
    <w:pPr>
      <w:spacing w:after="0" w:line="240" w:lineRule="auto"/>
    </w:pPr>
    <w:rPr>
      <w:rFonts w:ascii="Tahoma" w:cs="Tahoma" w:hAnsi="Tahoma"/>
      <w:sz w:val="16"/>
      <w:szCs w:val="16"/>
    </w:rPr>
  </w:style>
  <w:style w:type="character" w:styleId="TextodegloboCar" w:customStyle="1">
    <w:name w:val="Texto de globo Car"/>
    <w:basedOn w:val="Fuentedeprrafopredeter"/>
    <w:link w:val="Textodeglobo"/>
    <w:uiPriority w:val="99"/>
    <w:semiHidden w:val="1"/>
    <w:rsid w:val="00837F2F"/>
    <w:rPr>
      <w:rFonts w:ascii="Tahoma" w:cs="Tahoma" w:hAnsi="Tahoma"/>
      <w:sz w:val="16"/>
      <w:szCs w:val="16"/>
    </w:rPr>
  </w:style>
  <w:style w:type="table" w:styleId="Tablaconcuadrcula">
    <w:name w:val="Table Grid"/>
    <w:basedOn w:val="Tablanormal"/>
    <w:uiPriority w:val="59"/>
    <w:rsid w:val="000512B0"/>
    <w:pPr>
      <w:spacing w:after="0" w:line="240" w:lineRule="auto"/>
    </w:pPr>
    <w:tblPr>
      <w:tblBorders>
        <w:top w:color="auto" w:space="0" w:sz="4" w:val="single"/>
        <w:left w:color="auto" w:space="0" w:sz="4" w:val="single"/>
        <w:bottom w:color="auto" w:space="0" w:sz="4" w:val="single"/>
        <w:right w:color="auto" w:space="0" w:sz="4" w:val="single"/>
        <w:insideH w:color="auto" w:space="0" w:sz="4" w:val="single"/>
        <w:insideV w:color="auto" w:space="0" w:sz="4" w:val="single"/>
      </w:tblBorders>
    </w:tblPr>
  </w:style>
  <w:style w:type="paragraph" w:styleId="infoblue" w:customStyle="1">
    <w:name w:val="infoblue"/>
    <w:basedOn w:val="Normal"/>
    <w:link w:val="infoblueChar"/>
    <w:rsid w:val="00FD26FF"/>
    <w:pPr>
      <w:spacing w:after="120" w:afterAutospacing="0" w:line="240" w:lineRule="atLeast"/>
      <w:ind w:left="720"/>
    </w:pPr>
    <w:rPr>
      <w:rFonts w:ascii="Times New Roman" w:cs="Times New Roman" w:eastAsia="SimSun" w:hAnsi="Times New Roman"/>
      <w:i w:val="1"/>
      <w:iCs w:val="1"/>
      <w:color w:val="0000ff"/>
      <w:sz w:val="24"/>
      <w:szCs w:val="20"/>
      <w:lang w:eastAsia="zh-CN" w:val="fr-BE"/>
    </w:rPr>
  </w:style>
  <w:style w:type="character" w:styleId="infoblueChar" w:customStyle="1">
    <w:name w:val="infoblue Char"/>
    <w:link w:val="infoblue"/>
    <w:rsid w:val="00FD26FF"/>
    <w:rPr>
      <w:rFonts w:ascii="Times New Roman" w:cs="Times New Roman" w:eastAsia="SimSun" w:hAnsi="Times New Roman"/>
      <w:i w:val="1"/>
      <w:iCs w:val="1"/>
      <w:color w:val="0000ff"/>
      <w:sz w:val="24"/>
      <w:szCs w:val="20"/>
      <w:lang w:eastAsia="zh-CN" w:val="fr-BE"/>
    </w:rPr>
  </w:style>
  <w:style w:type="paragraph" w:styleId="Text2" w:customStyle="1">
    <w:name w:val="Text 2"/>
    <w:basedOn w:val="Normal"/>
    <w:rsid w:val="009514F2"/>
    <w:pPr>
      <w:spacing w:after="120" w:afterAutospacing="0" w:line="240" w:lineRule="auto"/>
      <w:jc w:val="both"/>
    </w:pPr>
    <w:rPr>
      <w:rFonts w:ascii="Times New Roman" w:cs="Times New Roman" w:eastAsia="Times New Roman" w:hAnsi="Times New Roman"/>
      <w:szCs w:val="20"/>
      <w:lang w:val="en-GB"/>
    </w:rPr>
  </w:style>
  <w:style w:type="paragraph" w:styleId="Prrafodelista">
    <w:name w:val="List Paragraph"/>
    <w:basedOn w:val="Normal"/>
    <w:uiPriority w:val="34"/>
    <w:qFormat w:val="1"/>
    <w:rsid w:val="009F7BE4"/>
    <w:pPr>
      <w:ind w:left="720"/>
      <w:contextualSpacing w:val="1"/>
    </w:p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 w:type="table" w:styleId="Table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2">
    <w:basedOn w:val="TableNormal"/>
    <w:tblPr>
      <w:tblStyleRowBandSize w:val="1"/>
      <w:tblStyleColBandSize w:val="1"/>
      <w:tblCellMar>
        <w:top w:w="0.0" w:type="dxa"/>
        <w:left w:w="40.0" w:type="dxa"/>
        <w:bottom w:w="0.0" w:type="dxa"/>
        <w:right w:w="40.0" w:type="dxa"/>
      </w:tblCellMar>
    </w:tblPr>
  </w:style>
  <w:style w:type="table" w:styleId="Table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6">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7">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8">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9">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0">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1">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2">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3">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4">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5">
    <w:basedOn w:val="TableNormal"/>
    <w:pPr>
      <w:spacing w:after="0" w:line="240" w:lineRule="auto"/>
    </w:pPr>
    <w:tblPr>
      <w:tblStyleRowBandSize w:val="1"/>
      <w:tblStyleColBandSize w:val="1"/>
      <w:tblCellMar>
        <w:top w:w="0.0" w:type="dxa"/>
        <w:left w:w="108.0" w:type="dxa"/>
        <w:bottom w:w="0.0" w:type="dxa"/>
        <w:right w:w="108.0" w:type="dxa"/>
      </w:tblCellMar>
    </w:tblPr>
  </w:style>
  <w:style w:type="table" w:styleId="Table16">
    <w:basedOn w:val="TableNormal"/>
    <w:pPr>
      <w:spacing w:after="0" w:line="240" w:lineRule="auto"/>
    </w:pPr>
    <w:tblPr>
      <w:tblStyleRowBandSize w:val="1"/>
      <w:tblStyleColBandSize w:val="1"/>
      <w:tblCellMar>
        <w:top w:w="0.0" w:type="dxa"/>
        <w:left w:w="108.0" w:type="dxa"/>
        <w:bottom w:w="0.0" w:type="dxa"/>
        <w:right w:w="108.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footer" Target="footer1.xm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image" Target="media/image1.png"/><Relationship Id="rId8"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NotoSansSymbols-regular.ttf"/><Relationship Id="rId2" Type="http://schemas.openxmlformats.org/officeDocument/2006/relationships/font" Target="fonts/NotoSansSymbols-bold.ttf"/></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jZo81TMzapgSk4I6WLNLGyg5vJg==">CgMxLjAyCGguZ2pkZ3hzOAByITFXc0N3Y2dadXpRd25Pc004b29ka3FQQXYyS3hwR1pZaQ==</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2024-10-09T06:55:00Z</dcterms:created>
  <dc:creator>PGPI</dc:creator>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0x010100107A8A0A74F97E49A39123B0350220A8</vt:lpwstr>
  </property>
  <property fmtid="{D5CDD505-2E9C-101B-9397-08002B2CF9AE}" pid="3" name="TII_WORD_DOCUMENT_FILENAME">
    <vt:lpwstr>Grupo 1.15 - ACTA DE CONSTITUCIÓN.docx</vt:lpwstr>
  </property>
  <property fmtid="{D5CDD505-2E9C-101B-9397-08002B2CF9AE}" pid="4" name="TII_WORD_DOCUMENT_ID">
    <vt:lpwstr>4217da7e-211d-4a18-9d7f-1dea6add112c</vt:lpwstr>
  </property>
</Properties>
</file>