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c5u9h5sh9t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Caso 5</w:t>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t xml:space="preserve"> </w:t>
        <w:tab/>
      </w:r>
      <w:r w:rsidDel="00000000" w:rsidR="00000000" w:rsidRPr="00000000">
        <w:drawing>
          <wp:anchor allowOverlap="1" behindDoc="1" distB="114300" distT="114300" distL="114300" distR="114300" hidden="0" layoutInCell="1" locked="0" relativeHeight="0" simplePos="0">
            <wp:simplePos x="0" y="0"/>
            <wp:positionH relativeFrom="column">
              <wp:posOffset>3867150</wp:posOffset>
            </wp:positionH>
            <wp:positionV relativeFrom="paragraph">
              <wp:posOffset>114300</wp:posOffset>
            </wp:positionV>
            <wp:extent cx="644362" cy="653980"/>
            <wp:effectExtent b="0" l="0" r="0" t="0"/>
            <wp:wrapNone/>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644362" cy="65398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485775</wp:posOffset>
            </wp:positionH>
            <wp:positionV relativeFrom="paragraph">
              <wp:posOffset>228600</wp:posOffset>
            </wp:positionV>
            <wp:extent cx="900113" cy="563261"/>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00113" cy="563261"/>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tab/>
        <w:t xml:space="preserve"> </w:t>
        <w:tab/>
      </w:r>
    </w:p>
    <w:p w:rsidR="00000000" w:rsidDel="00000000" w:rsidP="00000000" w:rsidRDefault="00000000" w:rsidRPr="00000000" w14:paraId="00000004">
      <w:pPr>
        <w:spacing w:before="240"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05">
      <w:pPr>
        <w:spacing w:before="240" w:line="240" w:lineRule="auto"/>
        <w:ind w:left="0" w:firstLine="0"/>
        <w:jc w:val="center"/>
        <w:rPr>
          <w:b w:val="1"/>
          <w:bCs w:val="1"/>
          <w:sz w:val="28"/>
          <w:szCs w:val="28"/>
        </w:rPr>
      </w:pPr>
      <w:r w:rsidDel="00000000" w:rsidR="00000000" w:rsidRPr="00000000">
        <w:rPr>
          <w:b w:val="1"/>
          <w:bCs w:val="1"/>
          <w:sz w:val="28"/>
          <w:szCs w:val="28"/>
          <w:rtl w:val="0"/>
        </w:rPr>
        <w:t xml:space="preserve">UNIVERSIDAD TECNOLÓGICA TULA TEPEJI</w:t>
      </w:r>
    </w:p>
    <w:p w:rsidR="00000000" w:rsidDel="00000000" w:rsidP="00000000" w:rsidRDefault="00000000" w:rsidRPr="00000000" w14:paraId="00000006">
      <w:pPr>
        <w:spacing w:before="240"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07">
      <w:pPr>
        <w:spacing w:before="240" w:line="240" w:lineRule="auto"/>
        <w:ind w:left="0" w:firstLine="0"/>
        <w:jc w:val="center"/>
        <w:rPr>
          <w:b w:val="1"/>
          <w:bCs w:val="1"/>
          <w:sz w:val="28"/>
          <w:szCs w:val="28"/>
        </w:rPr>
      </w:pPr>
      <w:r w:rsidDel="00000000" w:rsidR="00000000" w:rsidRPr="00000000">
        <w:rPr>
          <w:b w:val="1"/>
          <w:bCs w:val="1"/>
          <w:sz w:val="28"/>
          <w:szCs w:val="28"/>
          <w:rtl w:val="0"/>
        </w:rPr>
        <w:t xml:space="preserve">INGENIERÍA EN TECNOLOGÍAS DE LA INFORMACIÓN E INNOVACIÓN DIGITAL, ESPECIALIZACIÓN EN TSU EN DESARROLLO DE SOFTWARE MULTIPLATAFORMA</w:t>
      </w:r>
    </w:p>
    <w:p w:rsidR="00000000" w:rsidDel="00000000" w:rsidP="00000000" w:rsidRDefault="00000000" w:rsidRPr="00000000" w14:paraId="00000008">
      <w:pPr>
        <w:spacing w:before="240" w:line="240" w:lineRule="auto"/>
        <w:ind w:left="0" w:firstLine="0"/>
        <w:jc w:val="center"/>
        <w:rPr>
          <w:b w:val="1"/>
          <w:bCs w:val="1"/>
          <w:sz w:val="32"/>
          <w:szCs w:val="32"/>
        </w:rPr>
      </w:pPr>
      <w:r w:rsidDel="00000000" w:rsidR="00000000" w:rsidRPr="00000000">
        <w:rPr>
          <w:b w:val="1"/>
          <w:bCs w:val="1"/>
          <w:sz w:val="28"/>
          <w:szCs w:val="28"/>
          <w:rtl w:val="0"/>
        </w:rPr>
        <w:br w:type="textWrapping"/>
      </w:r>
      <w:r w:rsidDel="00000000" w:rsidR="00000000" w:rsidRPr="00000000">
        <w:rPr>
          <w:b w:val="1"/>
          <w:bCs w:val="1"/>
          <w:sz w:val="32"/>
          <w:szCs w:val="32"/>
          <w:rtl w:val="0"/>
        </w:rPr>
        <w:t xml:space="preserve">UNIDAD: FUNDAMENTO DE BASE DE DATOS</w:t>
      </w:r>
    </w:p>
    <w:p w:rsidR="00000000" w:rsidDel="00000000" w:rsidP="00000000" w:rsidRDefault="00000000" w:rsidRPr="00000000" w14:paraId="00000009">
      <w:pPr>
        <w:spacing w:before="240" w:line="24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0A">
      <w:pPr>
        <w:spacing w:before="240" w:line="240" w:lineRule="auto"/>
        <w:ind w:left="0" w:firstLine="0"/>
        <w:jc w:val="center"/>
        <w:rPr>
          <w:b w:val="1"/>
          <w:bCs w:val="1"/>
          <w:sz w:val="36"/>
          <w:szCs w:val="36"/>
        </w:rPr>
      </w:pPr>
      <w:r w:rsidDel="00000000" w:rsidR="00000000" w:rsidRPr="00000000">
        <w:rPr>
          <w:b w:val="1"/>
          <w:bCs w:val="1"/>
          <w:sz w:val="36"/>
          <w:szCs w:val="36"/>
          <w:rtl w:val="0"/>
        </w:rPr>
        <w:t xml:space="preserve">REPORTE TÉCNICO.</w:t>
      </w:r>
    </w:p>
    <w:p w:rsidR="00000000" w:rsidDel="00000000" w:rsidP="00000000" w:rsidRDefault="00000000" w:rsidRPr="00000000" w14:paraId="0000000B">
      <w:pPr>
        <w:spacing w:before="240" w:line="240" w:lineRule="auto"/>
        <w:ind w:left="0" w:firstLine="0"/>
        <w:jc w:val="center"/>
        <w:rPr>
          <w:b w:val="1"/>
          <w:bCs w:val="1"/>
          <w:sz w:val="28"/>
          <w:szCs w:val="28"/>
        </w:rPr>
      </w:pPr>
      <w:r w:rsidDel="00000000" w:rsidR="00000000" w:rsidRPr="00000000">
        <w:rPr>
          <w:b w:val="1"/>
          <w:bCs w:val="1"/>
          <w:sz w:val="28"/>
          <w:szCs w:val="28"/>
          <w:rtl w:val="0"/>
        </w:rPr>
        <w:t xml:space="preserve">ASIGNATURA:</w:t>
      </w:r>
    </w:p>
    <w:p w:rsidR="00000000" w:rsidDel="00000000" w:rsidP="00000000" w:rsidRDefault="00000000" w:rsidRPr="00000000" w14:paraId="0000000C">
      <w:pPr>
        <w:spacing w:before="240" w:line="240" w:lineRule="auto"/>
        <w:ind w:left="0" w:firstLine="0"/>
        <w:jc w:val="center"/>
        <w:rPr>
          <w:b w:val="1"/>
          <w:bCs w:val="1"/>
          <w:sz w:val="28"/>
          <w:szCs w:val="28"/>
        </w:rPr>
      </w:pPr>
      <w:r w:rsidDel="00000000" w:rsidR="00000000" w:rsidRPr="00000000">
        <w:rPr>
          <w:b w:val="1"/>
          <w:bCs w:val="1"/>
          <w:sz w:val="28"/>
          <w:szCs w:val="28"/>
          <w:rtl w:val="0"/>
        </w:rPr>
        <w:t xml:space="preserve">BASE DE DATOS</w:t>
        <w:br w:type="textWrapping"/>
      </w:r>
    </w:p>
    <w:p w:rsidR="00000000" w:rsidDel="00000000" w:rsidP="00000000" w:rsidRDefault="00000000" w:rsidRPr="00000000" w14:paraId="0000000D">
      <w:pPr>
        <w:spacing w:before="240" w:line="240" w:lineRule="auto"/>
        <w:ind w:left="0" w:firstLine="0"/>
        <w:jc w:val="center"/>
        <w:rPr>
          <w:b w:val="1"/>
          <w:bCs w:val="1"/>
          <w:sz w:val="28"/>
          <w:szCs w:val="28"/>
        </w:rPr>
      </w:pPr>
      <w:r w:rsidDel="00000000" w:rsidR="00000000" w:rsidRPr="00000000">
        <w:rPr>
          <w:b w:val="1"/>
          <w:bCs w:val="1"/>
          <w:sz w:val="28"/>
          <w:szCs w:val="28"/>
          <w:rtl w:val="0"/>
        </w:rPr>
        <w:t xml:space="preserve">PROFESOR:</w:t>
      </w:r>
    </w:p>
    <w:p w:rsidR="00000000" w:rsidDel="00000000" w:rsidP="00000000" w:rsidRDefault="00000000" w:rsidRPr="00000000" w14:paraId="0000000E">
      <w:pPr>
        <w:spacing w:before="240" w:line="240" w:lineRule="auto"/>
        <w:ind w:left="0" w:firstLine="0"/>
        <w:jc w:val="center"/>
        <w:rPr>
          <w:b w:val="1"/>
          <w:bCs w:val="1"/>
          <w:sz w:val="28"/>
          <w:szCs w:val="28"/>
        </w:rPr>
      </w:pPr>
      <w:r w:rsidDel="00000000" w:rsidR="00000000" w:rsidRPr="00000000">
        <w:rPr>
          <w:b w:val="1"/>
          <w:bCs w:val="1"/>
          <w:sz w:val="28"/>
          <w:szCs w:val="28"/>
          <w:rtl w:val="0"/>
        </w:rPr>
        <w:t xml:space="preserve">ING. JOSÉ LUIS HERRERA GALLARDO</w:t>
        <w:br w:type="textWrapping"/>
      </w:r>
    </w:p>
    <w:p w:rsidR="00000000" w:rsidDel="00000000" w:rsidP="00000000" w:rsidRDefault="00000000" w:rsidRPr="00000000" w14:paraId="0000000F">
      <w:pPr>
        <w:spacing w:before="240" w:line="240" w:lineRule="auto"/>
        <w:ind w:left="0" w:firstLine="0"/>
        <w:jc w:val="center"/>
        <w:rPr>
          <w:b w:val="1"/>
          <w:bCs w:val="1"/>
          <w:sz w:val="28"/>
          <w:szCs w:val="28"/>
        </w:rPr>
      </w:pPr>
      <w:r w:rsidDel="00000000" w:rsidR="00000000" w:rsidRPr="00000000">
        <w:rPr>
          <w:b w:val="1"/>
          <w:bCs w:val="1"/>
          <w:sz w:val="28"/>
          <w:szCs w:val="28"/>
          <w:rtl w:val="0"/>
        </w:rPr>
        <w:t xml:space="preserve">PRESENTADO POR:</w:t>
      </w:r>
    </w:p>
    <w:p w:rsidR="00000000" w:rsidDel="00000000" w:rsidP="00000000" w:rsidRDefault="00000000" w:rsidRPr="00000000" w14:paraId="00000010">
      <w:pPr>
        <w:spacing w:before="240" w:line="240" w:lineRule="auto"/>
        <w:ind w:left="0" w:firstLine="0"/>
        <w:jc w:val="center"/>
        <w:rPr>
          <w:b w:val="1"/>
          <w:bCs w:val="1"/>
          <w:sz w:val="28"/>
          <w:szCs w:val="28"/>
        </w:rPr>
      </w:pPr>
      <w:r w:rsidDel="00000000" w:rsidR="00000000" w:rsidRPr="00000000">
        <w:rPr>
          <w:b w:val="1"/>
          <w:bCs w:val="1"/>
          <w:sz w:val="28"/>
          <w:szCs w:val="28"/>
          <w:rtl w:val="0"/>
        </w:rPr>
        <w:t xml:space="preserve">ALDO BENITEZ REYES </w:t>
      </w:r>
    </w:p>
    <w:p w:rsidR="00000000" w:rsidDel="00000000" w:rsidP="00000000" w:rsidRDefault="00000000" w:rsidRPr="00000000" w14:paraId="00000011">
      <w:pPr>
        <w:spacing w:before="240" w:line="240" w:lineRule="auto"/>
        <w:ind w:left="0" w:firstLine="0"/>
        <w:jc w:val="center"/>
        <w:rPr>
          <w:b w:val="1"/>
          <w:bCs w:val="1"/>
          <w:sz w:val="28"/>
          <w:szCs w:val="28"/>
        </w:rPr>
      </w:pPr>
      <w:hyperlink r:id="rId8">
        <w:r w:rsidDel="00000000" w:rsidR="00000000" w:rsidRPr="00000000">
          <w:rPr>
            <w:b w:val="1"/>
            <w:bCs w:val="1"/>
            <w:color w:val="0000ee"/>
            <w:sz w:val="28"/>
            <w:szCs w:val="28"/>
            <w:u w:val="single"/>
            <w:rtl w:val="0"/>
          </w:rPr>
          <w:t xml:space="preserve">EFRAIN GARCIA SALVADOR</w:t>
        </w:r>
      </w:hyperlink>
      <w:r w:rsidDel="00000000" w:rsidR="00000000" w:rsidRPr="00000000">
        <w:rPr>
          <w:rtl w:val="0"/>
        </w:rPr>
      </w:r>
    </w:p>
    <w:p w:rsidR="00000000" w:rsidDel="00000000" w:rsidP="00000000" w:rsidRDefault="00000000" w:rsidRPr="00000000" w14:paraId="00000012">
      <w:pPr>
        <w:spacing w:before="240" w:line="240" w:lineRule="auto"/>
        <w:ind w:left="0" w:firstLine="0"/>
        <w:jc w:val="center"/>
        <w:rPr>
          <w:b w:val="1"/>
          <w:bCs w:val="1"/>
          <w:sz w:val="28"/>
          <w:szCs w:val="28"/>
        </w:rPr>
      </w:pPr>
      <w:r w:rsidDel="00000000" w:rsidR="00000000" w:rsidRPr="00000000">
        <w:rPr>
          <w:b w:val="1"/>
          <w:bCs w:val="1"/>
          <w:sz w:val="28"/>
          <w:szCs w:val="28"/>
          <w:rtl w:val="0"/>
        </w:rPr>
        <w:t xml:space="preserve">JOSÉ DOMINGO SARABIA HERNÁNDEZ</w:t>
      </w:r>
    </w:p>
    <w:p w:rsidR="00000000" w:rsidDel="00000000" w:rsidP="00000000" w:rsidRDefault="00000000" w:rsidRPr="00000000" w14:paraId="00000013">
      <w:pPr>
        <w:spacing w:before="240" w:line="240" w:lineRule="auto"/>
        <w:ind w:left="0" w:firstLine="0"/>
        <w:jc w:val="center"/>
        <w:rPr>
          <w:b w:val="1"/>
          <w:bCs w:val="1"/>
          <w:sz w:val="28"/>
          <w:szCs w:val="28"/>
        </w:rPr>
      </w:pPr>
      <w:r w:rsidDel="00000000" w:rsidR="00000000" w:rsidRPr="00000000">
        <w:rPr>
          <w:b w:val="1"/>
          <w:bCs w:val="1"/>
          <w:sz w:val="28"/>
          <w:szCs w:val="28"/>
          <w:rtl w:val="0"/>
        </w:rPr>
        <w:t xml:space="preserve">3DSM – G1    </w:t>
      </w:r>
    </w:p>
    <w:p w:rsidR="00000000" w:rsidDel="00000000" w:rsidP="00000000" w:rsidRDefault="00000000" w:rsidRPr="00000000" w14:paraId="00000014">
      <w:pPr>
        <w:spacing w:before="240"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15">
      <w:pPr>
        <w:spacing w:before="240"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16">
      <w:pPr>
        <w:spacing w:before="240" w:line="240" w:lineRule="auto"/>
        <w:ind w:left="0" w:firstLine="0"/>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7">
      <w:pPr>
        <w:spacing w:before="240" w:line="240" w:lineRule="auto"/>
        <w:ind w:left="0" w:firstLine="0"/>
        <w:jc w:val="center"/>
        <w:rPr>
          <w:b w:val="1"/>
          <w:bCs w:val="1"/>
          <w:sz w:val="28"/>
          <w:szCs w:val="28"/>
        </w:rPr>
      </w:pPr>
      <w:r w:rsidDel="00000000" w:rsidR="00000000" w:rsidRPr="00000000">
        <w:rPr>
          <w:b w:val="1"/>
          <w:bCs w:val="1"/>
          <w:sz w:val="28"/>
          <w:szCs w:val="28"/>
          <w:rtl w:val="0"/>
        </w:rPr>
        <w:t xml:space="preserve">                                                                                              19/05/2026</w:t>
      </w:r>
    </w:p>
    <w:p w:rsidR="00000000" w:rsidDel="00000000" w:rsidP="00000000" w:rsidRDefault="00000000" w:rsidRPr="00000000" w14:paraId="00000018">
      <w:pPr>
        <w:jc w:val="center"/>
        <w:rPr>
          <w:b w:val="1"/>
          <w:bCs w:val="1"/>
        </w:rPr>
      </w:pPr>
      <w:r w:rsidDel="00000000" w:rsidR="00000000" w:rsidRPr="00000000">
        <w:rPr>
          <w:b w:val="1"/>
          <w:bCs w:val="1"/>
          <w:rtl w:val="0"/>
        </w:rPr>
        <w:t xml:space="preserve">Introducción</w:t>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ind w:left="360"/>
        <w:jc w:val="both"/>
        <w:rPr/>
      </w:pPr>
      <w:r w:rsidDel="00000000" w:rsidR="00000000" w:rsidRPr="00000000">
        <w:rPr>
          <w:rtl w:val="0"/>
        </w:rPr>
        <w:t xml:space="preserve">En este reporte de análisis se tratara de resolver el problema que tiene una una institución para resolver diferentes problemas de mantenimiento que vayan surgiendo, englobando que cualquier persona en esta institución pueda levantar un trabajo, además de que un trabajador pueda realizarlo en el menor tiempo posible, ya que se reporta que hay trabajos que no se realizan a tiempo.</w:t>
      </w:r>
    </w:p>
    <w:p w:rsidR="00000000" w:rsidDel="00000000" w:rsidP="00000000" w:rsidRDefault="00000000" w:rsidRPr="00000000" w14:paraId="0000001B">
      <w:pPr>
        <w:ind w:left="360"/>
        <w:jc w:val="both"/>
        <w:rPr/>
      </w:pPr>
      <w:r w:rsidDel="00000000" w:rsidR="00000000" w:rsidRPr="00000000">
        <w:rPr>
          <w:rtl w:val="0"/>
        </w:rPr>
      </w:r>
    </w:p>
    <w:p w:rsidR="00000000" w:rsidDel="00000000" w:rsidP="00000000" w:rsidRDefault="00000000" w:rsidRPr="00000000" w14:paraId="0000001C">
      <w:pPr>
        <w:ind w:left="360"/>
        <w:jc w:val="both"/>
        <w:rPr/>
      </w:pPr>
      <w:r w:rsidDel="00000000" w:rsidR="00000000" w:rsidRPr="00000000">
        <w:rPr>
          <w:rtl w:val="0"/>
        </w:rPr>
        <w:t xml:space="preserve">¿Por qué usar una base de datos?</w:t>
      </w:r>
    </w:p>
    <w:p w:rsidR="00000000" w:rsidDel="00000000" w:rsidP="00000000" w:rsidRDefault="00000000" w:rsidRPr="00000000" w14:paraId="0000001D">
      <w:pPr>
        <w:ind w:left="360"/>
        <w:jc w:val="both"/>
        <w:rPr>
          <w:b w:val="1"/>
          <w:bCs w:val="1"/>
        </w:rPr>
      </w:pPr>
      <w:r w:rsidDel="00000000" w:rsidR="00000000" w:rsidRPr="00000000">
        <w:rPr>
          <w:rtl w:val="0"/>
        </w:rPr>
        <w:t xml:space="preserve">Porque nos facilita abstraer la información que vayamos a requerir para cada sistema en específico, en nuestro caso por ejemplo se necesita registrar un trabajo que tenga su fecha, quien lo origina, el área donde se encuentra el problema, prioridad (baja, media, alta) y estado que por defecto es Pendiente(en proceso, realizado, cancelado o finalizado).</w:t>
      </w: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b w:val="1"/>
          <w:bCs w:val="1"/>
          <w:rtl w:val="0"/>
        </w:rPr>
        <w:t xml:space="preserve">DESCRIPCIÓN DEL PROBLEMA.</w:t>
      </w:r>
    </w:p>
    <w:p w:rsidR="00000000" w:rsidDel="00000000" w:rsidP="00000000" w:rsidRDefault="00000000" w:rsidRPr="00000000" w14:paraId="00000020">
      <w:pPr>
        <w:ind w:left="360"/>
        <w:jc w:val="both"/>
        <w:rPr/>
      </w:pPr>
      <w:r w:rsidDel="00000000" w:rsidR="00000000" w:rsidRPr="00000000">
        <w:rPr>
          <w:rtl w:val="0"/>
        </w:rPr>
        <w:t xml:space="preserve">En el caso 5, trata de una área de mantenimiento de una institución, en ella, consideramos que actualmente, los reportes de mantenimiento se hacen de forma verbal o por mensaje, por lo que algunos problemas no se atienden a tiempo o se olvidan. Esto dificulta llevar un control de las fallas en aulas, laboratorios, oficinas y otras áreas.</w:t>
      </w:r>
    </w:p>
    <w:p w:rsidR="00000000" w:rsidDel="00000000" w:rsidP="00000000" w:rsidRDefault="00000000" w:rsidRPr="00000000" w14:paraId="00000021">
      <w:pPr>
        <w:ind w:left="360"/>
        <w:jc w:val="both"/>
        <w:rPr/>
      </w:pPr>
      <w:r w:rsidDel="00000000" w:rsidR="00000000" w:rsidRPr="00000000">
        <w:rPr>
          <w:rtl w:val="0"/>
        </w:rPr>
        <w:t xml:space="preserve">Al no tener información organizada, es complicado saber que reportes siguen pendientes, quien los atiende y cuanto tiempo tardan en resolverse.</w:t>
      </w:r>
    </w:p>
    <w:p w:rsidR="00000000" w:rsidDel="00000000" w:rsidP="00000000" w:rsidRDefault="00000000" w:rsidRPr="00000000" w14:paraId="00000022">
      <w:pPr>
        <w:ind w:left="360"/>
        <w:jc w:val="both"/>
        <w:rPr>
          <w:b w:val="1"/>
          <w:bCs w:val="1"/>
        </w:rPr>
      </w:pPr>
      <w:r w:rsidDel="00000000" w:rsidR="00000000" w:rsidRPr="00000000">
        <w:rPr>
          <w:rtl w:val="0"/>
        </w:rPr>
        <w:t xml:space="preserve">Además, esto puede provocar retrasos, desorden y problemas en las actividades de la institución.</w:t>
      </w:r>
      <w:r w:rsidDel="00000000" w:rsidR="00000000" w:rsidRPr="00000000">
        <w:rPr>
          <w:rtl w:val="0"/>
        </w:rPr>
      </w:r>
    </w:p>
    <w:p w:rsidR="00000000" w:rsidDel="00000000" w:rsidP="00000000" w:rsidRDefault="00000000" w:rsidRPr="00000000" w14:paraId="00000023">
      <w:pPr>
        <w:ind w:left="360"/>
        <w:jc w:val="both"/>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NECESIDADES DE LA INFORMACIÓN.</w:t>
      </w:r>
    </w:p>
    <w:p w:rsidR="00000000" w:rsidDel="00000000" w:rsidP="00000000" w:rsidRDefault="00000000" w:rsidRPr="00000000" w14:paraId="00000025">
      <w:pPr>
        <w:widowControl w:val="0"/>
        <w:numPr>
          <w:ilvl w:val="0"/>
          <w:numId w:val="4"/>
        </w:numPr>
        <w:jc w:val="both"/>
        <w:rPr>
          <w:b w:val="1"/>
          <w:bCs w:val="1"/>
        </w:rPr>
      </w:pPr>
      <w:r w:rsidDel="00000000" w:rsidR="00000000" w:rsidRPr="00000000">
        <w:rPr>
          <w:rtl w:val="0"/>
        </w:rPr>
        <w:t xml:space="preserve">Un registro del </w:t>
      </w:r>
      <w:r w:rsidDel="00000000" w:rsidR="00000000" w:rsidRPr="00000000">
        <w:rPr>
          <w:b w:val="1"/>
          <w:bCs w:val="1"/>
          <w:rtl w:val="0"/>
        </w:rPr>
        <w:t xml:space="preserve">trabajo</w:t>
      </w:r>
      <w:r w:rsidDel="00000000" w:rsidR="00000000" w:rsidRPr="00000000">
        <w:rPr>
          <w:rtl w:val="0"/>
        </w:rPr>
        <w:t xml:space="preserve"> a realizar, el cual debe contener:</w:t>
      </w:r>
    </w:p>
    <w:p w:rsidR="00000000" w:rsidDel="00000000" w:rsidP="00000000" w:rsidRDefault="00000000" w:rsidRPr="00000000" w14:paraId="00000026">
      <w:pPr>
        <w:widowControl w:val="0"/>
        <w:numPr>
          <w:ilvl w:val="1"/>
          <w:numId w:val="4"/>
        </w:numPr>
        <w:ind w:left="1440" w:hanging="360"/>
        <w:jc w:val="both"/>
      </w:pPr>
      <w:r w:rsidDel="00000000" w:rsidR="00000000" w:rsidRPr="00000000">
        <w:rPr>
          <w:rtl w:val="0"/>
        </w:rPr>
        <w:t xml:space="preserve">ID_TRABAJO: Es un número  entero que identifica el trabajo a realizar.</w:t>
      </w:r>
    </w:p>
    <w:p w:rsidR="00000000" w:rsidDel="00000000" w:rsidP="00000000" w:rsidRDefault="00000000" w:rsidRPr="00000000" w14:paraId="00000027">
      <w:pPr>
        <w:widowControl w:val="0"/>
        <w:numPr>
          <w:ilvl w:val="1"/>
          <w:numId w:val="4"/>
        </w:numPr>
        <w:ind w:left="1440" w:hanging="360"/>
        <w:jc w:val="both"/>
      </w:pPr>
      <w:r w:rsidDel="00000000" w:rsidR="00000000" w:rsidRPr="00000000">
        <w:rPr>
          <w:rtl w:val="0"/>
        </w:rPr>
        <w:t xml:space="preserve">DESCRIPCION: Es una cadena de texto que contiene la descripción del trabajo a realizar.</w:t>
      </w:r>
    </w:p>
    <w:p w:rsidR="00000000" w:rsidDel="00000000" w:rsidP="00000000" w:rsidRDefault="00000000" w:rsidRPr="00000000" w14:paraId="00000028">
      <w:pPr>
        <w:widowControl w:val="0"/>
        <w:numPr>
          <w:ilvl w:val="1"/>
          <w:numId w:val="4"/>
        </w:numPr>
        <w:ind w:left="1440" w:hanging="360"/>
        <w:jc w:val="both"/>
      </w:pPr>
      <w:r w:rsidDel="00000000" w:rsidR="00000000" w:rsidRPr="00000000">
        <w:rPr>
          <w:rtl w:val="0"/>
        </w:rPr>
        <w:t xml:space="preserve">NOMBRE: Es una cadena de texto que contiene el nombre de quien levanta el trabajo a realizar.</w:t>
      </w:r>
    </w:p>
    <w:p w:rsidR="00000000" w:rsidDel="00000000" w:rsidP="00000000" w:rsidRDefault="00000000" w:rsidRPr="00000000" w14:paraId="00000029">
      <w:pPr>
        <w:widowControl w:val="0"/>
        <w:numPr>
          <w:ilvl w:val="1"/>
          <w:numId w:val="4"/>
        </w:numPr>
        <w:ind w:left="1440" w:hanging="360"/>
        <w:jc w:val="both"/>
      </w:pPr>
      <w:r w:rsidDel="00000000" w:rsidR="00000000" w:rsidRPr="00000000">
        <w:rPr>
          <w:rtl w:val="0"/>
        </w:rPr>
        <w:t xml:space="preserve">FECHA: Es la fecha en que se levanta el trabajo a realizar.</w:t>
      </w:r>
    </w:p>
    <w:p w:rsidR="00000000" w:rsidDel="00000000" w:rsidP="00000000" w:rsidRDefault="00000000" w:rsidRPr="00000000" w14:paraId="0000002A">
      <w:pPr>
        <w:widowControl w:val="0"/>
        <w:numPr>
          <w:ilvl w:val="1"/>
          <w:numId w:val="4"/>
        </w:numPr>
        <w:ind w:left="1440" w:hanging="360"/>
        <w:jc w:val="both"/>
      </w:pPr>
      <w:r w:rsidDel="00000000" w:rsidR="00000000" w:rsidRPr="00000000">
        <w:rPr>
          <w:rtl w:val="0"/>
        </w:rPr>
        <w:t xml:space="preserve">PRIORIDAD: Es la prioridad que da la persona que levanta el trabajo a realizar (baja, media, urgente).</w:t>
      </w:r>
    </w:p>
    <w:p w:rsidR="00000000" w:rsidDel="00000000" w:rsidP="00000000" w:rsidRDefault="00000000" w:rsidRPr="00000000" w14:paraId="0000002B">
      <w:pPr>
        <w:widowControl w:val="0"/>
        <w:numPr>
          <w:ilvl w:val="1"/>
          <w:numId w:val="4"/>
        </w:numPr>
        <w:ind w:left="1440" w:hanging="360"/>
        <w:jc w:val="both"/>
      </w:pPr>
      <w:r w:rsidDel="00000000" w:rsidR="00000000" w:rsidRPr="00000000">
        <w:rPr>
          <w:rtl w:val="0"/>
        </w:rPr>
        <w:t xml:space="preserve">ESTADO: Es el estado que tiene un registro del trabajo a realizar que por defecto es “Pendiente”, cuando lo está realizando un trabajador cambia a “En Proceso”, sí el trabajo se realizo sin ningun detalle va a cambiar a “Realizado”, en caso de que el jefe acepte las observaciones del trabajo realizado cambia a “Finalizado” en caso contrario de que surja algún otro detalle que no se pueda ejecutar va a cambiar a “Cancelado”.</w:t>
      </w:r>
    </w:p>
    <w:p w:rsidR="00000000" w:rsidDel="00000000" w:rsidP="00000000" w:rsidRDefault="00000000" w:rsidRPr="00000000" w14:paraId="0000002C">
      <w:pPr>
        <w:widowControl w:val="0"/>
        <w:ind w:left="1440" w:firstLine="0"/>
        <w:jc w:val="both"/>
        <w:rPr/>
      </w:pPr>
      <w:r w:rsidDel="00000000" w:rsidR="00000000" w:rsidRPr="00000000">
        <w:rPr>
          <w:rtl w:val="0"/>
        </w:rPr>
      </w:r>
    </w:p>
    <w:p w:rsidR="00000000" w:rsidDel="00000000" w:rsidP="00000000" w:rsidRDefault="00000000" w:rsidRPr="00000000" w14:paraId="0000002D">
      <w:pPr>
        <w:widowControl w:val="0"/>
        <w:numPr>
          <w:ilvl w:val="1"/>
          <w:numId w:val="4"/>
        </w:numPr>
        <w:ind w:left="1440" w:hanging="360"/>
        <w:jc w:val="both"/>
      </w:pPr>
      <w:r w:rsidDel="00000000" w:rsidR="00000000" w:rsidRPr="00000000">
        <w:rPr>
          <w:rtl w:val="0"/>
        </w:rPr>
        <w:t xml:space="preserve">TIEMPO_TRANSCURRIDO: Es el tiempo que lleva transcurrido el trabajo hasta que finalice o se cancele.</w:t>
      </w:r>
    </w:p>
    <w:p w:rsidR="00000000" w:rsidDel="00000000" w:rsidP="00000000" w:rsidRDefault="00000000" w:rsidRPr="00000000" w14:paraId="0000002E">
      <w:pPr>
        <w:widowControl w:val="0"/>
        <w:numPr>
          <w:ilvl w:val="0"/>
          <w:numId w:val="4"/>
        </w:numPr>
        <w:jc w:val="both"/>
      </w:pPr>
      <w:r w:rsidDel="00000000" w:rsidR="00000000" w:rsidRPr="00000000">
        <w:rPr>
          <w:rtl w:val="0"/>
        </w:rPr>
        <w:t xml:space="preserve">Un registro de un</w:t>
      </w:r>
      <w:r w:rsidDel="00000000" w:rsidR="00000000" w:rsidRPr="00000000">
        <w:rPr>
          <w:b w:val="1"/>
          <w:bCs w:val="1"/>
          <w:rtl w:val="0"/>
        </w:rPr>
        <w:t xml:space="preserve"> Trabajador</w:t>
      </w:r>
      <w:r w:rsidDel="00000000" w:rsidR="00000000" w:rsidRPr="00000000">
        <w:rPr>
          <w:rtl w:val="0"/>
        </w:rPr>
        <w:t xml:space="preserve"> que va a realizar el trabajo:</w:t>
      </w:r>
    </w:p>
    <w:p w:rsidR="00000000" w:rsidDel="00000000" w:rsidP="00000000" w:rsidRDefault="00000000" w:rsidRPr="00000000" w14:paraId="0000002F">
      <w:pPr>
        <w:widowControl w:val="0"/>
        <w:numPr>
          <w:ilvl w:val="1"/>
          <w:numId w:val="4"/>
        </w:numPr>
        <w:ind w:left="1440" w:hanging="360"/>
        <w:jc w:val="both"/>
      </w:pPr>
      <w:r w:rsidDel="00000000" w:rsidR="00000000" w:rsidRPr="00000000">
        <w:rPr>
          <w:rtl w:val="0"/>
        </w:rPr>
        <w:t xml:space="preserve">ID_TRABAJADOR: Es un número entero que identifica al trabajador.</w:t>
      </w:r>
    </w:p>
    <w:p w:rsidR="00000000" w:rsidDel="00000000" w:rsidP="00000000" w:rsidRDefault="00000000" w:rsidRPr="00000000" w14:paraId="00000030">
      <w:pPr>
        <w:widowControl w:val="0"/>
        <w:numPr>
          <w:ilvl w:val="1"/>
          <w:numId w:val="4"/>
        </w:numPr>
        <w:ind w:left="1440" w:hanging="360"/>
        <w:jc w:val="both"/>
      </w:pPr>
      <w:r w:rsidDel="00000000" w:rsidR="00000000" w:rsidRPr="00000000">
        <w:rPr>
          <w:rtl w:val="0"/>
        </w:rPr>
        <w:t xml:space="preserve">NOMBRE_TRABAJADOR: Es una cadena de texto que contiene el nombre del trabajador que va a realizar el trabajo.</w:t>
      </w:r>
    </w:p>
    <w:p w:rsidR="00000000" w:rsidDel="00000000" w:rsidP="00000000" w:rsidRDefault="00000000" w:rsidRPr="00000000" w14:paraId="00000031">
      <w:pPr>
        <w:widowControl w:val="0"/>
        <w:numPr>
          <w:ilvl w:val="1"/>
          <w:numId w:val="4"/>
        </w:numPr>
        <w:ind w:left="1440" w:hanging="360"/>
        <w:jc w:val="both"/>
      </w:pPr>
      <w:r w:rsidDel="00000000" w:rsidR="00000000" w:rsidRPr="00000000">
        <w:rPr>
          <w:rtl w:val="0"/>
        </w:rPr>
        <w:t xml:space="preserve">FECHA_ATIENDE: Es la fecha en que se atiende el trabajo a realizar.</w:t>
      </w:r>
    </w:p>
    <w:p w:rsidR="00000000" w:rsidDel="00000000" w:rsidP="00000000" w:rsidRDefault="00000000" w:rsidRPr="00000000" w14:paraId="00000032">
      <w:pPr>
        <w:widowControl w:val="0"/>
        <w:numPr>
          <w:ilvl w:val="1"/>
          <w:numId w:val="4"/>
        </w:numPr>
        <w:ind w:left="1440" w:hanging="360"/>
        <w:jc w:val="both"/>
      </w:pPr>
      <w:r w:rsidDel="00000000" w:rsidR="00000000" w:rsidRPr="00000000">
        <w:rPr>
          <w:rtl w:val="0"/>
        </w:rPr>
        <w:t xml:space="preserve">MATERIALES: Es una cadena de texto que contiene todo el material que se ocuparon para realizar el trabajo.</w:t>
      </w:r>
    </w:p>
    <w:p w:rsidR="00000000" w:rsidDel="00000000" w:rsidP="00000000" w:rsidRDefault="00000000" w:rsidRPr="00000000" w14:paraId="00000033">
      <w:pPr>
        <w:widowControl w:val="0"/>
        <w:numPr>
          <w:ilvl w:val="1"/>
          <w:numId w:val="4"/>
        </w:numPr>
        <w:ind w:left="1440" w:hanging="360"/>
        <w:jc w:val="both"/>
      </w:pPr>
      <w:r w:rsidDel="00000000" w:rsidR="00000000" w:rsidRPr="00000000">
        <w:rPr>
          <w:rtl w:val="0"/>
        </w:rPr>
        <w:t xml:space="preserve">OBSERVACIONES: Es una cadena de texto que contiene todas las observaciones que encuentra el trabajador cuando realiza el trabajo.</w:t>
      </w:r>
    </w:p>
    <w:p w:rsidR="00000000" w:rsidDel="00000000" w:rsidP="00000000" w:rsidRDefault="00000000" w:rsidRPr="00000000" w14:paraId="00000034">
      <w:pPr>
        <w:widowControl w:val="0"/>
        <w:numPr>
          <w:ilvl w:val="0"/>
          <w:numId w:val="4"/>
        </w:numPr>
        <w:jc w:val="both"/>
      </w:pPr>
      <w:r w:rsidDel="00000000" w:rsidR="00000000" w:rsidRPr="00000000">
        <w:rPr>
          <w:rtl w:val="0"/>
        </w:rPr>
        <w:t xml:space="preserve">Un registro de un</w:t>
      </w:r>
      <w:r w:rsidDel="00000000" w:rsidR="00000000" w:rsidRPr="00000000">
        <w:rPr>
          <w:b w:val="1"/>
          <w:bCs w:val="1"/>
          <w:rtl w:val="0"/>
        </w:rPr>
        <w:t xml:space="preserve"> reporte</w:t>
      </w:r>
      <w:r w:rsidDel="00000000" w:rsidR="00000000" w:rsidRPr="00000000">
        <w:rPr>
          <w:rtl w:val="0"/>
        </w:rPr>
        <w:t xml:space="preserve"> para el jefe de mantenimiento:</w:t>
      </w:r>
    </w:p>
    <w:p w:rsidR="00000000" w:rsidDel="00000000" w:rsidP="00000000" w:rsidRDefault="00000000" w:rsidRPr="00000000" w14:paraId="00000035">
      <w:pPr>
        <w:widowControl w:val="0"/>
        <w:numPr>
          <w:ilvl w:val="1"/>
          <w:numId w:val="4"/>
        </w:numPr>
        <w:ind w:left="1440" w:hanging="360"/>
        <w:jc w:val="both"/>
      </w:pPr>
      <w:r w:rsidDel="00000000" w:rsidR="00000000" w:rsidRPr="00000000">
        <w:rPr>
          <w:rtl w:val="0"/>
        </w:rPr>
        <w:t xml:space="preserve">ESTADO: Es el estado que tiene un registro del trabajo a realizar.</w:t>
      </w:r>
    </w:p>
    <w:p w:rsidR="00000000" w:rsidDel="00000000" w:rsidP="00000000" w:rsidRDefault="00000000" w:rsidRPr="00000000" w14:paraId="00000036">
      <w:pPr>
        <w:widowControl w:val="0"/>
        <w:numPr>
          <w:ilvl w:val="1"/>
          <w:numId w:val="4"/>
        </w:numPr>
        <w:ind w:left="1440" w:hanging="360"/>
        <w:jc w:val="both"/>
      </w:pPr>
      <w:r w:rsidDel="00000000" w:rsidR="00000000" w:rsidRPr="00000000">
        <w:rPr>
          <w:rtl w:val="0"/>
        </w:rPr>
        <w:t xml:space="preserve">ID_TRABAJADOR: Es un número entero que identifica al trabajador</w:t>
      </w:r>
    </w:p>
    <w:p w:rsidR="00000000" w:rsidDel="00000000" w:rsidP="00000000" w:rsidRDefault="00000000" w:rsidRPr="00000000" w14:paraId="00000037">
      <w:pPr>
        <w:widowControl w:val="0"/>
        <w:numPr>
          <w:ilvl w:val="1"/>
          <w:numId w:val="4"/>
        </w:numPr>
        <w:ind w:left="1440" w:hanging="360"/>
        <w:jc w:val="both"/>
      </w:pPr>
      <w:r w:rsidDel="00000000" w:rsidR="00000000" w:rsidRPr="00000000">
        <w:rPr>
          <w:rtl w:val="0"/>
        </w:rPr>
        <w:t xml:space="preserve">ID_TRABAJO: Es un número  entero que identifica el trabajo a realizar.</w:t>
      </w:r>
    </w:p>
    <w:p w:rsidR="00000000" w:rsidDel="00000000" w:rsidP="00000000" w:rsidRDefault="00000000" w:rsidRPr="00000000" w14:paraId="00000038">
      <w:pPr>
        <w:widowControl w:val="0"/>
        <w:numPr>
          <w:ilvl w:val="1"/>
          <w:numId w:val="4"/>
        </w:numPr>
        <w:ind w:left="1440" w:hanging="360"/>
        <w:jc w:val="both"/>
      </w:pPr>
      <w:r w:rsidDel="00000000" w:rsidR="00000000" w:rsidRPr="00000000">
        <w:rPr>
          <w:rtl w:val="0"/>
        </w:rPr>
        <w:t xml:space="preserve">DESCIPCION: Es una cadena de texto que contiene la descripción del trabajo a realizar.</w:t>
      </w:r>
    </w:p>
    <w:p w:rsidR="00000000" w:rsidDel="00000000" w:rsidP="00000000" w:rsidRDefault="00000000" w:rsidRPr="00000000" w14:paraId="00000039">
      <w:pPr>
        <w:ind w:left="0" w:firstLine="0"/>
        <w:rPr>
          <w:b w:val="1"/>
          <w:bCs w:val="1"/>
        </w:rPr>
      </w:pPr>
      <w:r w:rsidDel="00000000" w:rsidR="00000000" w:rsidRPr="00000000">
        <w:rPr>
          <w:rtl w:val="0"/>
        </w:rPr>
      </w:r>
    </w:p>
    <w:p w:rsidR="00000000" w:rsidDel="00000000" w:rsidP="00000000" w:rsidRDefault="00000000" w:rsidRPr="00000000" w14:paraId="0000003A">
      <w:pPr>
        <w:ind w:left="0" w:firstLine="0"/>
        <w:rPr>
          <w:b w:val="1"/>
          <w:bCs w:val="1"/>
        </w:rPr>
      </w:pPr>
      <w:r w:rsidDel="00000000" w:rsidR="00000000" w:rsidRPr="00000000">
        <w:rPr>
          <w:b w:val="1"/>
          <w:bCs w:val="1"/>
          <w:rtl w:val="0"/>
        </w:rPr>
        <w:t xml:space="preserve">USUARIOS DEL SISTEMA.</w:t>
      </w:r>
    </w:p>
    <w:p w:rsidR="00000000" w:rsidDel="00000000" w:rsidP="00000000" w:rsidRDefault="00000000" w:rsidRPr="00000000" w14:paraId="0000003B">
      <w:pPr>
        <w:ind w:left="0" w:firstLine="0"/>
        <w:rPr>
          <w:b w:val="1"/>
          <w:bCs w:val="1"/>
        </w:rPr>
      </w:pPr>
      <w:r w:rsidDel="00000000" w:rsidR="00000000" w:rsidRPr="00000000">
        <w:rPr>
          <w:rtl w:val="0"/>
        </w:rPr>
      </w:r>
    </w:p>
    <w:p w:rsidR="00000000" w:rsidDel="00000000" w:rsidP="00000000" w:rsidRDefault="00000000" w:rsidRPr="00000000" w14:paraId="0000003C">
      <w:pPr>
        <w:widowControl w:val="0"/>
        <w:numPr>
          <w:ilvl w:val="0"/>
          <w:numId w:val="2"/>
        </w:numPr>
        <w:rPr>
          <w:b w:val="1"/>
          <w:bCs w:val="1"/>
        </w:rPr>
      </w:pPr>
      <w:r w:rsidDel="00000000" w:rsidR="00000000" w:rsidRPr="00000000">
        <w:rPr>
          <w:b w:val="1"/>
          <w:bCs w:val="1"/>
          <w:rtl w:val="0"/>
        </w:rPr>
        <w:t xml:space="preserve">Cualquier persona de la institución </w:t>
      </w:r>
      <w:r w:rsidDel="00000000" w:rsidR="00000000" w:rsidRPr="00000000">
        <w:rPr>
          <w:rtl w:val="0"/>
        </w:rPr>
        <w:t xml:space="preserve">necesita un registro del trabajo a realizar.</w:t>
      </w:r>
    </w:p>
    <w:p w:rsidR="00000000" w:rsidDel="00000000" w:rsidP="00000000" w:rsidRDefault="00000000" w:rsidRPr="00000000" w14:paraId="0000003D">
      <w:pPr>
        <w:widowControl w:val="0"/>
        <w:numPr>
          <w:ilvl w:val="0"/>
          <w:numId w:val="2"/>
        </w:numPr>
      </w:pPr>
      <w:r w:rsidDel="00000000" w:rsidR="00000000" w:rsidRPr="00000000">
        <w:rPr>
          <w:b w:val="1"/>
          <w:bCs w:val="1"/>
          <w:rtl w:val="0"/>
        </w:rPr>
        <w:t xml:space="preserve">El trabajador</w:t>
      </w:r>
      <w:r w:rsidDel="00000000" w:rsidR="00000000" w:rsidRPr="00000000">
        <w:rPr>
          <w:rtl w:val="0"/>
        </w:rPr>
        <w:t xml:space="preserve"> que va a realizar el trabajo.</w:t>
      </w:r>
    </w:p>
    <w:p w:rsidR="00000000" w:rsidDel="00000000" w:rsidP="00000000" w:rsidRDefault="00000000" w:rsidRPr="00000000" w14:paraId="0000003E">
      <w:pPr>
        <w:widowControl w:val="0"/>
        <w:numPr>
          <w:ilvl w:val="0"/>
          <w:numId w:val="2"/>
        </w:numPr>
      </w:pPr>
      <w:r w:rsidDel="00000000" w:rsidR="00000000" w:rsidRPr="00000000">
        <w:rPr>
          <w:b w:val="1"/>
          <w:bCs w:val="1"/>
          <w:rtl w:val="0"/>
        </w:rPr>
        <w:t xml:space="preserve">El jefe de mantenimiento</w:t>
      </w:r>
      <w:r w:rsidDel="00000000" w:rsidR="00000000" w:rsidRPr="00000000">
        <w:rPr>
          <w:rtl w:val="0"/>
        </w:rPr>
        <w:t xml:space="preserve"> necesita tener reportes de los trabajos registrados.</w:t>
      </w:r>
    </w:p>
    <w:p w:rsidR="00000000" w:rsidDel="00000000" w:rsidP="00000000" w:rsidRDefault="00000000" w:rsidRPr="00000000" w14:paraId="0000003F">
      <w:pPr>
        <w:widowControl w:val="0"/>
        <w:numPr>
          <w:ilvl w:val="0"/>
          <w:numId w:val="2"/>
        </w:numPr>
      </w:pPr>
      <w:r w:rsidDel="00000000" w:rsidR="00000000" w:rsidRPr="00000000">
        <w:rPr>
          <w:b w:val="1"/>
          <w:bCs w:val="1"/>
          <w:rtl w:val="0"/>
        </w:rPr>
        <w:t xml:space="preserve">El trabajador deberá</w:t>
      </w:r>
      <w:r w:rsidDel="00000000" w:rsidR="00000000" w:rsidRPr="00000000">
        <w:rPr>
          <w:rtl w:val="0"/>
        </w:rPr>
        <w:t xml:space="preserve"> realizar su reporte una vez concluido su trabajo.</w:t>
      </w:r>
    </w:p>
    <w:p w:rsidR="00000000" w:rsidDel="00000000" w:rsidP="00000000" w:rsidRDefault="00000000" w:rsidRPr="00000000" w14:paraId="00000040">
      <w:pPr>
        <w:widowControl w:val="0"/>
        <w:numPr>
          <w:ilvl w:val="0"/>
          <w:numId w:val="2"/>
        </w:numPr>
      </w:pPr>
      <w:r w:rsidDel="00000000" w:rsidR="00000000" w:rsidRPr="00000000">
        <w:rPr>
          <w:b w:val="1"/>
          <w:bCs w:val="1"/>
          <w:rtl w:val="0"/>
        </w:rPr>
        <w:t xml:space="preserve">El trabajador podrá actualizar</w:t>
      </w:r>
      <w:r w:rsidDel="00000000" w:rsidR="00000000" w:rsidRPr="00000000">
        <w:rPr>
          <w:rtl w:val="0"/>
        </w:rPr>
        <w:t xml:space="preserve"> el trabajo realizado y podrá hacer sus observaciones.</w:t>
      </w:r>
    </w:p>
    <w:p w:rsidR="00000000" w:rsidDel="00000000" w:rsidP="00000000" w:rsidRDefault="00000000" w:rsidRPr="00000000" w14:paraId="00000041">
      <w:pPr>
        <w:widowControl w:val="0"/>
        <w:numPr>
          <w:ilvl w:val="0"/>
          <w:numId w:val="2"/>
        </w:numPr>
      </w:pPr>
      <w:r w:rsidDel="00000000" w:rsidR="00000000" w:rsidRPr="00000000">
        <w:rPr>
          <w:b w:val="1"/>
          <w:bCs w:val="1"/>
          <w:rtl w:val="0"/>
        </w:rPr>
        <w:t xml:space="preserve">Concluido el trabajo,</w:t>
      </w:r>
      <w:r w:rsidDel="00000000" w:rsidR="00000000" w:rsidRPr="00000000">
        <w:rPr>
          <w:rtl w:val="0"/>
        </w:rPr>
        <w:t xml:space="preserve"> el sistema actualiza la fecha automaticamente</w:t>
      </w:r>
      <w:r w:rsidDel="00000000" w:rsidR="00000000" w:rsidRPr="00000000">
        <w:rPr>
          <w:rtl w:val="0"/>
        </w:rPr>
      </w:r>
    </w:p>
    <w:p w:rsidR="00000000" w:rsidDel="00000000" w:rsidP="00000000" w:rsidRDefault="00000000" w:rsidRPr="00000000" w14:paraId="00000042">
      <w:pPr>
        <w:ind w:left="0" w:firstLine="0"/>
        <w:rPr>
          <w:b w:val="1"/>
          <w:bCs w:val="1"/>
        </w:rPr>
      </w:pPr>
      <w:r w:rsidDel="00000000" w:rsidR="00000000" w:rsidRPr="00000000">
        <w:rPr>
          <w:rtl w:val="0"/>
        </w:rPr>
      </w:r>
    </w:p>
    <w:p w:rsidR="00000000" w:rsidDel="00000000" w:rsidP="00000000" w:rsidRDefault="00000000" w:rsidRPr="00000000" w14:paraId="00000043">
      <w:pPr>
        <w:ind w:left="0" w:firstLine="0"/>
        <w:rPr>
          <w:b w:val="1"/>
          <w:bCs w:val="1"/>
        </w:rPr>
      </w:pPr>
      <w:r w:rsidDel="00000000" w:rsidR="00000000" w:rsidRPr="00000000">
        <w:rPr>
          <w:b w:val="1"/>
          <w:bCs w:val="1"/>
          <w:rtl w:val="0"/>
        </w:rPr>
        <w:t xml:space="preserve">PROCESOS PRINCIPALES.</w:t>
      </w:r>
    </w:p>
    <w:p w:rsidR="00000000" w:rsidDel="00000000" w:rsidP="00000000" w:rsidRDefault="00000000" w:rsidRPr="00000000" w14:paraId="00000044">
      <w:pPr>
        <w:ind w:left="0" w:firstLine="0"/>
        <w:rPr>
          <w:b w:val="1"/>
          <w:bCs w:val="1"/>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Los procesos principales que logramos identificar son:</w:t>
      </w:r>
    </w:p>
    <w:p w:rsidR="00000000" w:rsidDel="00000000" w:rsidP="00000000" w:rsidRDefault="00000000" w:rsidRPr="00000000" w14:paraId="00000046">
      <w:pPr>
        <w:numPr>
          <w:ilvl w:val="0"/>
          <w:numId w:val="3"/>
        </w:numPr>
      </w:pPr>
      <w:r w:rsidDel="00000000" w:rsidR="00000000" w:rsidRPr="00000000">
        <w:rPr>
          <w:rtl w:val="0"/>
        </w:rPr>
        <w:t xml:space="preserve">Registrar reportes de fallas.</w:t>
      </w:r>
    </w:p>
    <w:p w:rsidR="00000000" w:rsidDel="00000000" w:rsidP="00000000" w:rsidRDefault="00000000" w:rsidRPr="00000000" w14:paraId="00000047">
      <w:pPr>
        <w:numPr>
          <w:ilvl w:val="0"/>
          <w:numId w:val="3"/>
        </w:numPr>
      </w:pPr>
      <w:r w:rsidDel="00000000" w:rsidR="00000000" w:rsidRPr="00000000">
        <w:rPr>
          <w:rtl w:val="0"/>
        </w:rPr>
        <w:t xml:space="preserve">Consultar reportes pendientes o atendidos.</w:t>
      </w:r>
    </w:p>
    <w:p w:rsidR="00000000" w:rsidDel="00000000" w:rsidP="00000000" w:rsidRDefault="00000000" w:rsidRPr="00000000" w14:paraId="00000048">
      <w:pPr>
        <w:numPr>
          <w:ilvl w:val="0"/>
          <w:numId w:val="3"/>
        </w:numPr>
      </w:pPr>
      <w:r w:rsidDel="00000000" w:rsidR="00000000" w:rsidRPr="00000000">
        <w:rPr>
          <w:rtl w:val="0"/>
        </w:rPr>
        <w:t xml:space="preserve">Actualizar el estado del reporte.</w:t>
      </w:r>
    </w:p>
    <w:p w:rsidR="00000000" w:rsidDel="00000000" w:rsidP="00000000" w:rsidRDefault="00000000" w:rsidRPr="00000000" w14:paraId="00000049">
      <w:pPr>
        <w:numPr>
          <w:ilvl w:val="0"/>
          <w:numId w:val="3"/>
        </w:numPr>
      </w:pPr>
      <w:r w:rsidDel="00000000" w:rsidR="00000000" w:rsidRPr="00000000">
        <w:rPr>
          <w:rtl w:val="0"/>
        </w:rPr>
        <w:t xml:space="preserve">Asignar trabajadores de mantenimiento.</w:t>
      </w:r>
    </w:p>
    <w:p w:rsidR="00000000" w:rsidDel="00000000" w:rsidP="00000000" w:rsidRDefault="00000000" w:rsidRPr="00000000" w14:paraId="0000004A">
      <w:pPr>
        <w:numPr>
          <w:ilvl w:val="0"/>
          <w:numId w:val="3"/>
        </w:numPr>
      </w:pPr>
      <w:r w:rsidDel="00000000" w:rsidR="00000000" w:rsidRPr="00000000">
        <w:rPr>
          <w:rtl w:val="0"/>
        </w:rPr>
        <w:t xml:space="preserve">Registrar materiales y observaciones.</w:t>
      </w:r>
    </w:p>
    <w:p w:rsidR="00000000" w:rsidDel="00000000" w:rsidP="00000000" w:rsidRDefault="00000000" w:rsidRPr="00000000" w14:paraId="0000004B">
      <w:pPr>
        <w:numPr>
          <w:ilvl w:val="0"/>
          <w:numId w:val="3"/>
        </w:numPr>
      </w:pPr>
      <w:r w:rsidDel="00000000" w:rsidR="00000000" w:rsidRPr="00000000">
        <w:rPr>
          <w:rtl w:val="0"/>
        </w:rPr>
        <w:t xml:space="preserve">Eliminar reportes cancelados o incorrectos</w:t>
      </w:r>
    </w:p>
    <w:p w:rsidR="00000000" w:rsidDel="00000000" w:rsidP="00000000" w:rsidRDefault="00000000" w:rsidRPr="00000000" w14:paraId="0000004C">
      <w:pPr>
        <w:numPr>
          <w:ilvl w:val="0"/>
          <w:numId w:val="3"/>
        </w:numPr>
      </w:pPr>
      <w:r w:rsidDel="00000000" w:rsidR="00000000" w:rsidRPr="00000000">
        <w:rPr>
          <w:rtl w:val="0"/>
        </w:rPr>
        <w:t xml:space="preserve">Generar reportes de fallas y tiempos de atención.</w:t>
      </w:r>
    </w:p>
    <w:p w:rsidR="00000000" w:rsidDel="00000000" w:rsidP="00000000" w:rsidRDefault="00000000" w:rsidRPr="00000000" w14:paraId="0000004D">
      <w:pPr>
        <w:numPr>
          <w:ilvl w:val="0"/>
          <w:numId w:val="3"/>
        </w:numPr>
      </w:pPr>
      <w:r w:rsidDel="00000000" w:rsidR="00000000" w:rsidRPr="00000000">
        <w:rPr>
          <w:rtl w:val="0"/>
        </w:rPr>
        <w:t xml:space="preserve">Dar seguimiento a cada solicitud de mantenimiento.</w:t>
      </w:r>
    </w:p>
    <w:p w:rsidR="00000000" w:rsidDel="00000000" w:rsidP="00000000" w:rsidRDefault="00000000" w:rsidRPr="00000000" w14:paraId="0000004E">
      <w:pPr>
        <w:ind w:firstLine="720"/>
        <w:rPr/>
      </w:pPr>
      <w:r w:rsidDel="00000000" w:rsidR="00000000" w:rsidRPr="00000000">
        <w:rPr>
          <w:rtl w:val="0"/>
        </w:rPr>
      </w:r>
    </w:p>
    <w:p w:rsidR="00000000" w:rsidDel="00000000" w:rsidP="00000000" w:rsidRDefault="00000000" w:rsidRPr="00000000" w14:paraId="0000004F">
      <w:pPr>
        <w:ind w:left="0" w:firstLine="0"/>
        <w:rPr>
          <w:b w:val="1"/>
          <w:bCs w:val="1"/>
        </w:rPr>
      </w:pPr>
      <w:r w:rsidDel="00000000" w:rsidR="00000000" w:rsidRPr="00000000">
        <w:rPr>
          <w:rtl w:val="0"/>
        </w:rPr>
      </w:r>
    </w:p>
    <w:p w:rsidR="00000000" w:rsidDel="00000000" w:rsidP="00000000" w:rsidRDefault="00000000" w:rsidRPr="00000000" w14:paraId="00000050">
      <w:pPr>
        <w:ind w:left="0" w:firstLine="0"/>
        <w:rPr>
          <w:b w:val="1"/>
          <w:bCs w:val="1"/>
        </w:rPr>
      </w:pPr>
      <w:r w:rsidDel="00000000" w:rsidR="00000000" w:rsidRPr="00000000">
        <w:rPr>
          <w:rtl w:val="0"/>
        </w:rPr>
      </w:r>
    </w:p>
    <w:p w:rsidR="00000000" w:rsidDel="00000000" w:rsidP="00000000" w:rsidRDefault="00000000" w:rsidRPr="00000000" w14:paraId="00000051">
      <w:pPr>
        <w:ind w:left="0" w:firstLine="0"/>
        <w:rPr>
          <w:b w:val="1"/>
          <w:bCs w:val="1"/>
        </w:rPr>
      </w:pPr>
      <w:r w:rsidDel="00000000" w:rsidR="00000000" w:rsidRPr="00000000">
        <w:rPr>
          <w:b w:val="1"/>
          <w:bCs w:val="1"/>
          <w:rtl w:val="0"/>
        </w:rPr>
        <w:t xml:space="preserve">ENTIDADES O TABLAS PROPUESTAS.</w:t>
      </w:r>
    </w:p>
    <w:p w:rsidR="00000000" w:rsidDel="00000000" w:rsidP="00000000" w:rsidRDefault="00000000" w:rsidRPr="00000000" w14:paraId="00000052">
      <w:pPr>
        <w:ind w:left="0" w:firstLine="0"/>
        <w:rPr>
          <w:b w:val="1"/>
          <w:bCs w:val="1"/>
        </w:rPr>
      </w:pPr>
      <w:r w:rsidDel="00000000" w:rsidR="00000000" w:rsidRPr="00000000">
        <w:rPr>
          <w:b w:val="1"/>
          <w:bCs w:val="1"/>
          <w:rtl w:val="0"/>
        </w:rPr>
        <w:t xml:space="preserve">Tabla 1:</w:t>
      </w:r>
    </w:p>
    <w:p w:rsidR="00000000" w:rsidDel="00000000" w:rsidP="00000000" w:rsidRDefault="00000000" w:rsidRPr="00000000" w14:paraId="00000053">
      <w:pPr>
        <w:ind w:left="0" w:firstLine="0"/>
        <w:jc w:val="center"/>
        <w:rPr>
          <w:b w:val="1"/>
          <w:bCs w:val="1"/>
        </w:rPr>
      </w:pPr>
      <w:r w:rsidDel="00000000" w:rsidR="00000000" w:rsidRPr="00000000">
        <w:rPr>
          <w:b w:val="1"/>
          <w:bCs w:val="1"/>
        </w:rPr>
        <w:drawing>
          <wp:inline distB="114300" distT="114300" distL="114300" distR="114300">
            <wp:extent cx="2133600" cy="168592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133600" cy="1685925"/>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1914525</wp:posOffset>
            </wp:positionH>
            <wp:positionV relativeFrom="paragraph">
              <wp:posOffset>1828800</wp:posOffset>
            </wp:positionV>
            <wp:extent cx="1938338" cy="2392462"/>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938338" cy="2392462"/>
                    </a:xfrm>
                    <a:prstGeom prst="rect"/>
                    <a:ln/>
                  </pic:spPr>
                </pic:pic>
              </a:graphicData>
            </a:graphic>
          </wp:anchor>
        </w:drawing>
      </w:r>
    </w:p>
    <w:p w:rsidR="00000000" w:rsidDel="00000000" w:rsidP="00000000" w:rsidRDefault="00000000" w:rsidRPr="00000000" w14:paraId="00000054">
      <w:pPr>
        <w:ind w:left="0" w:firstLine="0"/>
        <w:rPr>
          <w:b w:val="1"/>
          <w:bCs w:val="1"/>
        </w:rPr>
      </w:pPr>
      <w:r w:rsidDel="00000000" w:rsidR="00000000" w:rsidRPr="00000000">
        <w:rPr>
          <w:b w:val="1"/>
          <w:bCs w:val="1"/>
          <w:rtl w:val="0"/>
        </w:rPr>
        <w:t xml:space="preserve">Tabla 2:</w:t>
      </w:r>
    </w:p>
    <w:p w:rsidR="00000000" w:rsidDel="00000000" w:rsidP="00000000" w:rsidRDefault="00000000" w:rsidRPr="00000000" w14:paraId="00000055">
      <w:pPr>
        <w:ind w:left="0" w:firstLine="0"/>
        <w:rPr>
          <w:b w:val="1"/>
          <w:bCs w:val="1"/>
        </w:rPr>
      </w:pPr>
      <w:r w:rsidDel="00000000" w:rsidR="00000000" w:rsidRPr="00000000">
        <w:rPr>
          <w:rtl w:val="0"/>
        </w:rPr>
      </w:r>
    </w:p>
    <w:p w:rsidR="00000000" w:rsidDel="00000000" w:rsidP="00000000" w:rsidRDefault="00000000" w:rsidRPr="00000000" w14:paraId="00000056">
      <w:pPr>
        <w:ind w:left="0" w:firstLine="0"/>
        <w:rPr>
          <w:b w:val="1"/>
          <w:bCs w:val="1"/>
        </w:rPr>
      </w:pPr>
      <w:r w:rsidDel="00000000" w:rsidR="00000000" w:rsidRPr="00000000">
        <w:rPr>
          <w:rtl w:val="0"/>
        </w:rPr>
      </w:r>
    </w:p>
    <w:p w:rsidR="00000000" w:rsidDel="00000000" w:rsidP="00000000" w:rsidRDefault="00000000" w:rsidRPr="00000000" w14:paraId="00000057">
      <w:pPr>
        <w:ind w:left="0" w:firstLine="0"/>
        <w:rPr>
          <w:b w:val="1"/>
          <w:bCs w:val="1"/>
        </w:rPr>
      </w:pPr>
      <w:r w:rsidDel="00000000" w:rsidR="00000000" w:rsidRPr="00000000">
        <w:rPr>
          <w:rtl w:val="0"/>
        </w:rPr>
      </w:r>
    </w:p>
    <w:p w:rsidR="00000000" w:rsidDel="00000000" w:rsidP="00000000" w:rsidRDefault="00000000" w:rsidRPr="00000000" w14:paraId="00000058">
      <w:pPr>
        <w:ind w:left="0" w:firstLine="0"/>
        <w:rPr>
          <w:b w:val="1"/>
          <w:bCs w:val="1"/>
        </w:rPr>
      </w:pPr>
      <w:r w:rsidDel="00000000" w:rsidR="00000000" w:rsidRPr="00000000">
        <w:rPr>
          <w:rtl w:val="0"/>
        </w:rPr>
      </w:r>
    </w:p>
    <w:p w:rsidR="00000000" w:rsidDel="00000000" w:rsidP="00000000" w:rsidRDefault="00000000" w:rsidRPr="00000000" w14:paraId="00000059">
      <w:pPr>
        <w:ind w:left="0" w:firstLine="0"/>
        <w:rPr>
          <w:b w:val="1"/>
          <w:bCs w:val="1"/>
        </w:rPr>
      </w:pPr>
      <w:r w:rsidDel="00000000" w:rsidR="00000000" w:rsidRPr="00000000">
        <w:rPr>
          <w:rtl w:val="0"/>
        </w:rPr>
      </w:r>
    </w:p>
    <w:p w:rsidR="00000000" w:rsidDel="00000000" w:rsidP="00000000" w:rsidRDefault="00000000" w:rsidRPr="00000000" w14:paraId="0000005A">
      <w:pPr>
        <w:ind w:left="0" w:firstLine="0"/>
        <w:rPr>
          <w:b w:val="1"/>
          <w:bCs w:val="1"/>
        </w:rPr>
      </w:pPr>
      <w:r w:rsidDel="00000000" w:rsidR="00000000" w:rsidRPr="00000000">
        <w:rPr>
          <w:rtl w:val="0"/>
        </w:rPr>
      </w:r>
    </w:p>
    <w:p w:rsidR="00000000" w:rsidDel="00000000" w:rsidP="00000000" w:rsidRDefault="00000000" w:rsidRPr="00000000" w14:paraId="0000005B">
      <w:pPr>
        <w:ind w:left="0" w:firstLine="0"/>
        <w:rPr>
          <w:b w:val="1"/>
          <w:bCs w:val="1"/>
        </w:rPr>
      </w:pPr>
      <w:r w:rsidDel="00000000" w:rsidR="00000000" w:rsidRPr="00000000">
        <w:rPr>
          <w:rtl w:val="0"/>
        </w:rPr>
      </w:r>
    </w:p>
    <w:p w:rsidR="00000000" w:rsidDel="00000000" w:rsidP="00000000" w:rsidRDefault="00000000" w:rsidRPr="00000000" w14:paraId="0000005C">
      <w:pPr>
        <w:ind w:left="0" w:firstLine="0"/>
        <w:rPr>
          <w:b w:val="1"/>
          <w:bCs w:val="1"/>
        </w:rPr>
      </w:pPr>
      <w:r w:rsidDel="00000000" w:rsidR="00000000" w:rsidRPr="00000000">
        <w:rPr>
          <w:rtl w:val="0"/>
        </w:rPr>
      </w:r>
    </w:p>
    <w:p w:rsidR="00000000" w:rsidDel="00000000" w:rsidP="00000000" w:rsidRDefault="00000000" w:rsidRPr="00000000" w14:paraId="0000005D">
      <w:pPr>
        <w:ind w:left="0" w:firstLine="0"/>
        <w:rPr>
          <w:b w:val="1"/>
          <w:bCs w:val="1"/>
        </w:rPr>
      </w:pPr>
      <w:r w:rsidDel="00000000" w:rsidR="00000000" w:rsidRPr="00000000">
        <w:rPr>
          <w:rtl w:val="0"/>
        </w:rPr>
      </w:r>
    </w:p>
    <w:p w:rsidR="00000000" w:rsidDel="00000000" w:rsidP="00000000" w:rsidRDefault="00000000" w:rsidRPr="00000000" w14:paraId="0000005E">
      <w:pPr>
        <w:ind w:left="0" w:firstLine="0"/>
        <w:rPr>
          <w:b w:val="1"/>
          <w:bCs w:val="1"/>
        </w:rPr>
      </w:pPr>
      <w:r w:rsidDel="00000000" w:rsidR="00000000" w:rsidRPr="00000000">
        <w:rPr>
          <w:rtl w:val="0"/>
        </w:rPr>
      </w:r>
    </w:p>
    <w:p w:rsidR="00000000" w:rsidDel="00000000" w:rsidP="00000000" w:rsidRDefault="00000000" w:rsidRPr="00000000" w14:paraId="0000005F">
      <w:pPr>
        <w:ind w:left="0" w:firstLine="0"/>
        <w:rPr>
          <w:b w:val="1"/>
          <w:bCs w:val="1"/>
        </w:rPr>
      </w:pPr>
      <w:r w:rsidDel="00000000" w:rsidR="00000000" w:rsidRPr="00000000">
        <w:rPr>
          <w:rtl w:val="0"/>
        </w:rPr>
      </w:r>
    </w:p>
    <w:p w:rsidR="00000000" w:rsidDel="00000000" w:rsidP="00000000" w:rsidRDefault="00000000" w:rsidRPr="00000000" w14:paraId="00000060">
      <w:pPr>
        <w:ind w:left="0" w:firstLine="0"/>
        <w:rPr>
          <w:b w:val="1"/>
          <w:bCs w:val="1"/>
        </w:rPr>
      </w:pPr>
      <w:r w:rsidDel="00000000" w:rsidR="00000000" w:rsidRPr="00000000">
        <w:rPr>
          <w:b w:val="1"/>
          <w:bCs w:val="1"/>
          <w:rtl w:val="0"/>
        </w:rPr>
        <w:t xml:space="preserve">Tabla 3:</w:t>
      </w:r>
    </w:p>
    <w:p w:rsidR="00000000" w:rsidDel="00000000" w:rsidP="00000000" w:rsidRDefault="00000000" w:rsidRPr="00000000" w14:paraId="00000061">
      <w:pPr>
        <w:ind w:left="0" w:firstLine="0"/>
        <w:jc w:val="center"/>
        <w:rPr>
          <w:b w:val="1"/>
          <w:bCs w:val="1"/>
        </w:rPr>
      </w:pPr>
      <w:r w:rsidDel="00000000" w:rsidR="00000000" w:rsidRPr="00000000">
        <w:rPr>
          <w:b w:val="1"/>
          <w:bCs w:val="1"/>
        </w:rPr>
        <w:drawing>
          <wp:inline distB="114300" distT="114300" distL="114300" distR="114300">
            <wp:extent cx="2054062" cy="1401288"/>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054062" cy="140128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rPr>
          <w:b w:val="1"/>
          <w:bCs w:val="1"/>
        </w:rPr>
      </w:pPr>
      <w:r w:rsidDel="00000000" w:rsidR="00000000" w:rsidRPr="00000000">
        <w:rPr>
          <w:b w:val="1"/>
          <w:bCs w:val="1"/>
          <w:rtl w:val="0"/>
        </w:rPr>
        <w:t xml:space="preserve">RELACIONES ENTRE DATOS.</w:t>
      </w:r>
    </w:p>
    <w:p w:rsidR="00000000" w:rsidDel="00000000" w:rsidP="00000000" w:rsidRDefault="00000000" w:rsidRPr="00000000" w14:paraId="00000063">
      <w:pPr>
        <w:ind w:left="0" w:firstLine="0"/>
        <w:rPr>
          <w:b w:val="1"/>
          <w:bCs w:val="1"/>
        </w:rPr>
      </w:pPr>
      <w:r w:rsidDel="00000000" w:rsidR="00000000" w:rsidRPr="00000000">
        <w:rPr>
          <w:rtl w:val="0"/>
        </w:rPr>
      </w:r>
    </w:p>
    <w:p w:rsidR="00000000" w:rsidDel="00000000" w:rsidP="00000000" w:rsidRDefault="00000000" w:rsidRPr="00000000" w14:paraId="00000064">
      <w:pPr>
        <w:ind w:left="0" w:firstLine="0"/>
        <w:jc w:val="both"/>
        <w:rPr/>
      </w:pPr>
      <w:r w:rsidDel="00000000" w:rsidR="00000000" w:rsidRPr="00000000">
        <w:rPr>
          <w:rtl w:val="0"/>
        </w:rPr>
        <w:t xml:space="preserve">Las Tablas se conectan entre sí, mediante los identificadores de cada registro. La tabla trabajador guarda la información del personal encargado del mantenimiento. La tabla de trabajo almacena los datos de cada falla reportada, como la descripción, área, prioridad y estado.</w:t>
      </w:r>
    </w:p>
    <w:p w:rsidR="00000000" w:rsidDel="00000000" w:rsidP="00000000" w:rsidRDefault="00000000" w:rsidRPr="00000000" w14:paraId="00000065">
      <w:pPr>
        <w:ind w:left="0" w:firstLine="0"/>
        <w:jc w:val="both"/>
        <w:rPr/>
      </w:pPr>
      <w:r w:rsidDel="00000000" w:rsidR="00000000" w:rsidRPr="00000000">
        <w:rPr>
          <w:rtl w:val="0"/>
        </w:rPr>
        <w:t xml:space="preserve">La relación principal es que un trabajador puede atender varios trabajos, por lo que el campo id trabajador se usa para relacionar ambas tablas. </w:t>
      </w:r>
    </w:p>
    <w:p w:rsidR="00000000" w:rsidDel="00000000" w:rsidP="00000000" w:rsidRDefault="00000000" w:rsidRPr="00000000" w14:paraId="00000066">
      <w:pPr>
        <w:ind w:left="0" w:firstLine="0"/>
        <w:jc w:val="both"/>
        <w:rPr/>
      </w:pPr>
      <w:r w:rsidDel="00000000" w:rsidR="00000000" w:rsidRPr="00000000">
        <w:rPr>
          <w:rtl w:val="0"/>
        </w:rPr>
        <w:t xml:space="preserve">Por otro lado, la tabla Reporte se relaciona con la tabla trabajo mediante el campo id_trabajo, ya que cada reporte pertenece a un trabajo registrado.</w:t>
      </w:r>
    </w:p>
    <w:p w:rsidR="00000000" w:rsidDel="00000000" w:rsidP="00000000" w:rsidRDefault="00000000" w:rsidRPr="00000000" w14:paraId="00000067">
      <w:pPr>
        <w:ind w:left="0" w:firstLine="0"/>
        <w:jc w:val="both"/>
        <w:rPr/>
      </w:pPr>
      <w:r w:rsidDel="00000000" w:rsidR="00000000" w:rsidRPr="00000000">
        <w:rPr>
          <w:rtl w:val="0"/>
        </w:rPr>
        <w:t xml:space="preserve">También puede incluir el id_trabajador para identificar quien atendió el problema</w:t>
      </w:r>
    </w:p>
    <w:p w:rsidR="00000000" w:rsidDel="00000000" w:rsidP="00000000" w:rsidRDefault="00000000" w:rsidRPr="00000000" w14:paraId="00000068">
      <w:pPr>
        <w:ind w:left="0" w:firstLine="0"/>
        <w:rPr/>
      </w:pPr>
      <w:r w:rsidDel="00000000" w:rsidR="00000000" w:rsidRPr="00000000">
        <w:rPr>
          <w:rtl w:val="0"/>
        </w:rPr>
        <w:t xml:space="preserve">Gracias a estas relaciones, es posible consultar qué trabajador realizó cada trabajo, el estado de los reportes y llevar un mejor control de las fallas y mantenimientos realizados. </w:t>
      </w:r>
    </w:p>
    <w:p w:rsidR="00000000" w:rsidDel="00000000" w:rsidP="00000000" w:rsidRDefault="00000000" w:rsidRPr="00000000" w14:paraId="00000069">
      <w:pPr>
        <w:ind w:left="0" w:firstLine="0"/>
        <w:rPr>
          <w:b w:val="1"/>
          <w:bCs w:val="1"/>
        </w:rPr>
      </w:pPr>
      <w:r w:rsidDel="00000000" w:rsidR="00000000" w:rsidRPr="00000000">
        <w:rPr>
          <w:rtl w:val="0"/>
        </w:rPr>
      </w:r>
    </w:p>
    <w:p w:rsidR="00000000" w:rsidDel="00000000" w:rsidP="00000000" w:rsidRDefault="00000000" w:rsidRPr="00000000" w14:paraId="0000006A">
      <w:pPr>
        <w:ind w:left="0" w:firstLine="0"/>
        <w:rPr>
          <w:b w:val="1"/>
          <w:bCs w:val="1"/>
        </w:rPr>
      </w:pPr>
      <w:r w:rsidDel="00000000" w:rsidR="00000000" w:rsidRPr="00000000">
        <w:rPr>
          <w:rtl w:val="0"/>
        </w:rPr>
      </w:r>
    </w:p>
    <w:p w:rsidR="00000000" w:rsidDel="00000000" w:rsidP="00000000" w:rsidRDefault="00000000" w:rsidRPr="00000000" w14:paraId="0000006B">
      <w:pPr>
        <w:ind w:left="0" w:firstLine="0"/>
        <w:rPr>
          <w:b w:val="1"/>
          <w:bCs w:val="1"/>
        </w:rPr>
      </w:pPr>
      <w:r w:rsidDel="00000000" w:rsidR="00000000" w:rsidRPr="00000000">
        <w:rPr>
          <w:b w:val="1"/>
          <w:bCs w:val="1"/>
          <w:rtl w:val="0"/>
        </w:rPr>
        <w:t xml:space="preserve">CONSULTAS O REPORTES ÚTILES. </w:t>
      </w:r>
    </w:p>
    <w:p w:rsidR="00000000" w:rsidDel="00000000" w:rsidP="00000000" w:rsidRDefault="00000000" w:rsidRPr="00000000" w14:paraId="0000006C">
      <w:pPr>
        <w:ind w:left="0" w:firstLine="0"/>
        <w:jc w:val="center"/>
        <w:rPr>
          <w:b w:val="1"/>
          <w:bCs w:val="1"/>
        </w:rPr>
      </w:pPr>
      <w:r w:rsidDel="00000000" w:rsidR="00000000" w:rsidRPr="00000000">
        <w:rPr>
          <w:rtl w:val="0"/>
        </w:rPr>
      </w:r>
    </w:p>
    <w:p w:rsidR="00000000" w:rsidDel="00000000" w:rsidP="00000000" w:rsidRDefault="00000000" w:rsidRPr="00000000" w14:paraId="0000006D">
      <w:pPr>
        <w:numPr>
          <w:ilvl w:val="0"/>
          <w:numId w:val="1"/>
        </w:numPr>
      </w:pPr>
      <w:r w:rsidDel="00000000" w:rsidR="00000000" w:rsidRPr="00000000">
        <w:rPr>
          <w:rtl w:val="0"/>
        </w:rPr>
        <w:t xml:space="preserve">Reporte de incidentes pendientes dependiendo la prioridad: se hace un reporte de los trabajos “pendientes”, ordenándolos por las fechas más antiguas a la actual, priorizando los pendientes con más tiempo .</w:t>
      </w:r>
    </w:p>
    <w:p w:rsidR="00000000" w:rsidDel="00000000" w:rsidP="00000000" w:rsidRDefault="00000000" w:rsidRPr="00000000" w14:paraId="0000006E">
      <w:pPr>
        <w:ind w:firstLine="720"/>
        <w:rPr/>
      </w:pPr>
      <w:r w:rsidDel="00000000" w:rsidR="00000000" w:rsidRPr="00000000">
        <w:rPr>
          <w:rtl w:val="0"/>
        </w:rPr>
      </w:r>
    </w:p>
    <w:p w:rsidR="00000000" w:rsidDel="00000000" w:rsidP="00000000" w:rsidRDefault="00000000" w:rsidRPr="00000000" w14:paraId="0000006F">
      <w:pPr>
        <w:numPr>
          <w:ilvl w:val="0"/>
          <w:numId w:val="1"/>
        </w:numPr>
      </w:pPr>
      <w:r w:rsidDel="00000000" w:rsidR="00000000" w:rsidRPr="00000000">
        <w:rPr>
          <w:rtl w:val="0"/>
        </w:rPr>
        <w:t xml:space="preserve">Consulta de áreas con más problemas para identificar los lugares donde ocurren más fallas. </w:t>
      </w:r>
    </w:p>
    <w:p w:rsidR="00000000" w:rsidDel="00000000" w:rsidP="00000000" w:rsidRDefault="00000000" w:rsidRPr="00000000" w14:paraId="00000070">
      <w:pPr>
        <w:numPr>
          <w:ilvl w:val="0"/>
          <w:numId w:val="1"/>
        </w:numPr>
      </w:pPr>
      <w:r w:rsidDel="00000000" w:rsidR="00000000" w:rsidRPr="00000000">
        <w:rPr>
          <w:rtl w:val="0"/>
        </w:rPr>
        <w:t xml:space="preserve">Reportes de consulta del historial de fallas de un área especificada para dar seguimiento a problemas que mas se repiten.</w:t>
      </w:r>
    </w:p>
    <w:p w:rsidR="00000000" w:rsidDel="00000000" w:rsidP="00000000" w:rsidRDefault="00000000" w:rsidRPr="00000000" w14:paraId="00000071">
      <w:pPr>
        <w:ind w:firstLine="720"/>
        <w:rPr/>
      </w:pPr>
      <w:r w:rsidDel="00000000" w:rsidR="00000000" w:rsidRPr="00000000">
        <w:rPr>
          <w:rtl w:val="0"/>
        </w:rPr>
      </w:r>
    </w:p>
    <w:p w:rsidR="00000000" w:rsidDel="00000000" w:rsidP="00000000" w:rsidRDefault="00000000" w:rsidRPr="00000000" w14:paraId="00000072">
      <w:pPr>
        <w:numPr>
          <w:ilvl w:val="0"/>
          <w:numId w:val="1"/>
        </w:numPr>
      </w:pPr>
      <w:r w:rsidDel="00000000" w:rsidR="00000000" w:rsidRPr="00000000">
        <w:rPr>
          <w:rtl w:val="0"/>
        </w:rPr>
        <w:t xml:space="preserve">Consulta del tiempo promedio de atención, se hace un cálculo que muestra la diferencia con la fecha de reporte y con la fecha que se recibió la atención</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numPr>
          <w:ilvl w:val="0"/>
          <w:numId w:val="1"/>
        </w:numPr>
      </w:pPr>
      <w:r w:rsidDel="00000000" w:rsidR="00000000" w:rsidRPr="00000000">
        <w:rPr>
          <w:rtl w:val="0"/>
        </w:rPr>
        <w:t xml:space="preserve">Se realiza un reporte de los trabajos realizar con una descripción del trabajo</w:t>
      </w:r>
    </w:p>
    <w:p w:rsidR="00000000" w:rsidDel="00000000" w:rsidP="00000000" w:rsidRDefault="00000000" w:rsidRPr="00000000" w14:paraId="00000075">
      <w:pPr>
        <w:ind w:firstLine="720"/>
        <w:rPr/>
      </w:pPr>
      <w:r w:rsidDel="00000000" w:rsidR="00000000" w:rsidRPr="00000000">
        <w:rPr>
          <w:rtl w:val="0"/>
        </w:rPr>
      </w:r>
    </w:p>
    <w:p w:rsidR="00000000" w:rsidDel="00000000" w:rsidP="00000000" w:rsidRDefault="00000000" w:rsidRPr="00000000" w14:paraId="00000076">
      <w:pPr>
        <w:ind w:left="0" w:firstLine="0"/>
        <w:rPr>
          <w:b w:val="1"/>
          <w:bCs w:val="1"/>
        </w:rPr>
      </w:pPr>
      <w:r w:rsidDel="00000000" w:rsidR="00000000" w:rsidRPr="00000000">
        <w:rPr>
          <w:b w:val="1"/>
          <w:bCs w:val="1"/>
          <w:rtl w:val="0"/>
        </w:rPr>
        <w:t xml:space="preserve">CONCLUSIÓN</w:t>
      </w:r>
    </w:p>
    <w:p w:rsidR="00000000" w:rsidDel="00000000" w:rsidP="00000000" w:rsidRDefault="00000000" w:rsidRPr="00000000" w14:paraId="00000077">
      <w:pPr>
        <w:ind w:left="0" w:firstLine="0"/>
        <w:jc w:val="both"/>
        <w:rPr/>
      </w:pPr>
      <w:r w:rsidDel="00000000" w:rsidR="00000000" w:rsidRPr="00000000">
        <w:rPr>
          <w:rtl w:val="0"/>
        </w:rPr>
        <w:t xml:space="preserve">En conclusión, el análisis realizado permitió identificar la necesidad de implementar una base de datos estructurada para el control y seguimiento de reportes de mantenimiento dentro de la institución. Actualmente, el uso de reportes verbales o por mensajes provoca pérdida de información y retrasos en la atención de fallas, afectando el funcionamiento adecuado de aulas, laboratorios, oficinas y áreas comunes.</w:t>
      </w:r>
    </w:p>
    <w:p w:rsidR="00000000" w:rsidDel="00000000" w:rsidP="00000000" w:rsidRDefault="00000000" w:rsidRPr="00000000" w14:paraId="00000078">
      <w:pPr>
        <w:spacing w:after="240" w:before="240" w:lineRule="auto"/>
        <w:ind w:left="0" w:firstLine="0"/>
        <w:jc w:val="both"/>
        <w:rPr/>
      </w:pPr>
      <w:r w:rsidDel="00000000" w:rsidR="00000000" w:rsidRPr="00000000">
        <w:rPr>
          <w:rtl w:val="0"/>
        </w:rPr>
        <w:t xml:space="preserve">Con el diseño propuesto, se garantiza el registro completo de cada reporte incluyendo datos clave como el área afectada, descripción del problema, fecha de reporte, persona que reporta, prioridad y estado del reporte. Además, se incorpora información importante para el proceso de atención, como el trabajador asignado, fecha de solución, materiales utilizados y observaciones finales, lo cual permite un mejor control operativo.</w:t>
      </w:r>
    </w:p>
    <w:p w:rsidR="00000000" w:rsidDel="00000000" w:rsidP="00000000" w:rsidRDefault="00000000" w:rsidRPr="00000000" w14:paraId="00000079">
      <w:pPr>
        <w:spacing w:after="240" w:before="240" w:lineRule="auto"/>
        <w:ind w:left="0" w:firstLine="0"/>
        <w:jc w:val="both"/>
        <w:rPr/>
      </w:pPr>
      <w:r w:rsidDel="00000000" w:rsidR="00000000" w:rsidRPr="00000000">
        <w:rPr>
          <w:rtl w:val="0"/>
        </w:rPr>
        <w:t xml:space="preserve">Finalmente, esta base de datos facilitará la consulta de reportes pendientes, el análisis de fallas frecuentes, la identificación de áreas con mayor incidencia de problemas y el cálculo del tiempo promedio de atención, apoyando la toma de decisiones del responsable de mantenimiento y mejorando la eficiencia del servicio en la institución.</w:t>
      </w:r>
    </w:p>
    <w:p w:rsidR="00000000" w:rsidDel="00000000" w:rsidP="00000000" w:rsidRDefault="00000000" w:rsidRPr="00000000" w14:paraId="0000007A">
      <w:pPr>
        <w:ind w:left="0" w:firstLine="0"/>
        <w:jc w:val="both"/>
        <w:rPr/>
      </w:pPr>
      <w:r w:rsidDel="00000000" w:rsidR="00000000" w:rsidRPr="00000000">
        <w:rPr>
          <w:rtl w:val="0"/>
        </w:rPr>
      </w:r>
    </w:p>
    <w:sectPr>
      <w:headerReference r:id="rId12" w:type="default"/>
      <w:footerReference r:id="rId13"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png"/><Relationship Id="rId8" Type="http://schemas.openxmlformats.org/officeDocument/2006/relationships/hyperlink" Target="mailto:23300769@uttt.edu.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