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D3" w:rsidRDefault="006A2E7F" w:rsidP="00C94DE8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Actividad 1: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="00C94DE8">
        <w:rPr>
          <w:rFonts w:ascii="Times New Roman" w:hAnsi="Times New Roman" w:cs="Times New Roman"/>
          <w:b/>
          <w:i/>
          <w:sz w:val="28"/>
        </w:rPr>
        <w:t>Referente a la base de datos de proveedores, piezas, proyectos y ventas, de la relación de ejercicios “</w:t>
      </w:r>
      <w:proofErr w:type="spellStart"/>
      <w:r w:rsidR="00C94DE8">
        <w:rPr>
          <w:rFonts w:ascii="Times New Roman" w:hAnsi="Times New Roman" w:cs="Times New Roman"/>
          <w:b/>
          <w:i/>
          <w:sz w:val="28"/>
        </w:rPr>
        <w:t>ejerciciosAlgebraRelacional</w:t>
      </w:r>
      <w:proofErr w:type="spellEnd"/>
      <w:r w:rsidR="00C94DE8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="00C94DE8">
        <w:rPr>
          <w:rFonts w:ascii="Times New Roman" w:hAnsi="Times New Roman" w:cs="Times New Roman"/>
          <w:b/>
          <w:i/>
          <w:sz w:val="28"/>
        </w:rPr>
        <w:t>CalculoRelacional</w:t>
      </w:r>
      <w:proofErr w:type="spellEnd"/>
      <w:r w:rsidR="00C94DE8">
        <w:rPr>
          <w:rFonts w:ascii="Times New Roman" w:hAnsi="Times New Roman" w:cs="Times New Roman"/>
          <w:b/>
          <w:i/>
          <w:sz w:val="28"/>
        </w:rPr>
        <w:t>”. Resolver de la ñ a la q en SQL:</w:t>
      </w:r>
    </w:p>
    <w:p w:rsidR="005335D3" w:rsidRPr="005335D3" w:rsidRDefault="005335D3" w:rsidP="005335D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SQL:</w:t>
      </w:r>
    </w:p>
    <w:p w:rsidR="00FC0026" w:rsidRDefault="00C94D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ñ</w:t>
      </w:r>
      <w:r w:rsidR="000C591B">
        <w:rPr>
          <w:rFonts w:ascii="Times New Roman" w:hAnsi="Times New Roman" w:cs="Times New Roman"/>
          <w:sz w:val="24"/>
        </w:rPr>
        <w:t>)</w:t>
      </w:r>
    </w:p>
    <w:p w:rsidR="000C591B" w:rsidRDefault="008D1B1F">
      <w:pPr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5E122C40" wp14:editId="1A5717C7">
            <wp:extent cx="5153025" cy="309813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983" cy="30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1B" w:rsidRDefault="00C94D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="000C591B">
        <w:rPr>
          <w:rFonts w:ascii="Times New Roman" w:hAnsi="Times New Roman" w:cs="Times New Roman"/>
          <w:sz w:val="24"/>
        </w:rPr>
        <w:t>)</w:t>
      </w:r>
    </w:p>
    <w:p w:rsidR="00C94DE8" w:rsidRDefault="008D1B1F">
      <w:pPr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518623DA" wp14:editId="2F016D50">
            <wp:extent cx="5805742" cy="15811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842" cy="158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1B" w:rsidRDefault="00C94D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0C591B">
        <w:rPr>
          <w:rFonts w:ascii="Times New Roman" w:hAnsi="Times New Roman" w:cs="Times New Roman"/>
          <w:sz w:val="24"/>
        </w:rPr>
        <w:t>)</w:t>
      </w:r>
    </w:p>
    <w:p w:rsidR="00C94DE8" w:rsidRDefault="00E37EE1">
      <w:pPr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006E7C4C" wp14:editId="146E870E">
            <wp:extent cx="5400040" cy="16719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F" w:rsidRDefault="008D1B1F">
      <w:pPr>
        <w:rPr>
          <w:rFonts w:ascii="Times New Roman" w:hAnsi="Times New Roman" w:cs="Times New Roman"/>
          <w:sz w:val="24"/>
        </w:rPr>
      </w:pPr>
    </w:p>
    <w:p w:rsidR="000C591B" w:rsidRDefault="00C94D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q)</w:t>
      </w:r>
      <w:r w:rsidR="00E37EE1">
        <w:rPr>
          <w:rFonts w:ascii="Times New Roman" w:hAnsi="Times New Roman" w:cs="Times New Roman"/>
          <w:sz w:val="24"/>
        </w:rPr>
        <w:t xml:space="preserve"> Duda: ¿Sería equivalente si en vez de en la primera selección </w:t>
      </w:r>
      <w:proofErr w:type="spellStart"/>
      <w:r w:rsidR="00E37EE1">
        <w:rPr>
          <w:rFonts w:ascii="Times New Roman" w:hAnsi="Times New Roman" w:cs="Times New Roman"/>
          <w:sz w:val="24"/>
        </w:rPr>
        <w:t>seleccionasemos</w:t>
      </w:r>
      <w:proofErr w:type="spellEnd"/>
      <w:r w:rsidR="00E37EE1">
        <w:rPr>
          <w:rFonts w:ascii="Times New Roman" w:hAnsi="Times New Roman" w:cs="Times New Roman"/>
          <w:sz w:val="24"/>
        </w:rPr>
        <w:t xml:space="preserve"> de la tabla proveedor en vez de la de ventas?</w:t>
      </w:r>
    </w:p>
    <w:p w:rsidR="007F58B9" w:rsidRDefault="008D1B1F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37396029" wp14:editId="6650816B">
            <wp:extent cx="5400040" cy="16516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72" w:rsidRDefault="00307A72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292CDE" w:rsidRDefault="00292CDE">
      <w:pPr>
        <w:rPr>
          <w:rFonts w:ascii="Times New Roman" w:hAnsi="Times New Roman" w:cs="Times New Roman"/>
        </w:rPr>
      </w:pPr>
    </w:p>
    <w:p w:rsidR="00C94DE8" w:rsidRDefault="00C94DE8" w:rsidP="009F7615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Actividad 2:</w:t>
      </w:r>
      <w:r>
        <w:rPr>
          <w:rFonts w:ascii="Times New Roman" w:hAnsi="Times New Roman" w:cs="Times New Roman"/>
          <w:b/>
          <w:i/>
          <w:sz w:val="28"/>
        </w:rPr>
        <w:t xml:space="preserve"> Referente a la base de datos del ejercicio 2 de la </w:t>
      </w:r>
      <w:proofErr w:type="spellStart"/>
      <w:r>
        <w:rPr>
          <w:rFonts w:ascii="Times New Roman" w:hAnsi="Times New Roman" w:cs="Times New Roman"/>
          <w:b/>
          <w:i/>
          <w:sz w:val="28"/>
        </w:rPr>
        <w:t>relacion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b/>
          <w:i/>
          <w:sz w:val="28"/>
        </w:rPr>
        <w:t>ejerciciosAlgebraRelacional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</w:rPr>
        <w:t>CalculoRelacional</w:t>
      </w:r>
      <w:proofErr w:type="spellEnd"/>
      <w:r>
        <w:rPr>
          <w:rFonts w:ascii="Times New Roman" w:hAnsi="Times New Roman" w:cs="Times New Roman"/>
          <w:b/>
          <w:i/>
          <w:sz w:val="28"/>
        </w:rPr>
        <w:t>”. Resolver las consultas en Algeb</w:t>
      </w:r>
      <w:r w:rsidR="0067704A">
        <w:rPr>
          <w:rFonts w:ascii="Times New Roman" w:hAnsi="Times New Roman" w:cs="Times New Roman"/>
          <w:b/>
          <w:i/>
          <w:sz w:val="28"/>
        </w:rPr>
        <w:t>ra Relacional y SQL, poned int</w:t>
      </w:r>
      <w:r>
        <w:rPr>
          <w:rFonts w:ascii="Times New Roman" w:hAnsi="Times New Roman" w:cs="Times New Roman"/>
          <w:b/>
          <w:i/>
          <w:sz w:val="28"/>
        </w:rPr>
        <w:t>erés, estos ya son ejercicios de exámenes.</w:t>
      </w:r>
    </w:p>
    <w:p w:rsidR="00292CDE" w:rsidRDefault="00292CDE" w:rsidP="009F7615">
      <w:pPr>
        <w:jc w:val="both"/>
        <w:rPr>
          <w:rFonts w:ascii="Times New Roman" w:hAnsi="Times New Roman" w:cs="Times New Roman"/>
          <w:b/>
          <w:i/>
          <w:sz w:val="28"/>
        </w:rPr>
      </w:pPr>
    </w:p>
    <w:p w:rsidR="00292CDE" w:rsidRDefault="00292CDE" w:rsidP="00C94DE8">
      <w:pPr>
        <w:jc w:val="both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3C64A650" wp14:editId="7C4D224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1420" cy="9062720"/>
            <wp:effectExtent l="0" t="0" r="0" b="5080"/>
            <wp:wrapTopAndBottom/>
            <wp:docPr id="6" name="Imagen 6" descr="C:\Users\Josele\AppData\Local\Microsoft\Windows\INetCache\Content.Word\Ejercicio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le\AppData\Local\Microsoft\Windows\INetCache\Content.Word\Ejercicio 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06" r="18964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551420" cy="906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DE8" w:rsidRPr="00292CDE" w:rsidRDefault="00300E01" w:rsidP="00C94DE8">
      <w:pPr>
        <w:jc w:val="both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85.05pt;margin-top:75.1pt;width:594.4pt;height:441.3pt;z-index:251660288">
            <v:imagedata r:id="rId12" o:title="AlgebraRelacional-Division-Alumnos..." croptop="556f" cropbottom="8065f" cropleft="5073f" cropright="2988f"/>
            <w10:wrap type="topAndBottom"/>
          </v:shape>
        </w:pict>
      </w:r>
      <w:r w:rsidR="00C94DE8">
        <w:rPr>
          <w:rFonts w:ascii="Times New Roman" w:hAnsi="Times New Roman" w:cs="Times New Roman"/>
          <w:b/>
          <w:i/>
          <w:sz w:val="28"/>
          <w:u w:val="single"/>
        </w:rPr>
        <w:t>Actividad 3:</w:t>
      </w:r>
      <w:r w:rsidR="00C94DE8">
        <w:rPr>
          <w:rFonts w:ascii="Times New Roman" w:hAnsi="Times New Roman" w:cs="Times New Roman"/>
          <w:b/>
          <w:i/>
          <w:sz w:val="28"/>
        </w:rPr>
        <w:t xml:space="preserve"> Referente a la base de datos de Alumnos, Asignaturas y Matriculas, pasar a Algebra Relacional los scripts SQL de la carpeta “división” que aparece en el material en la carpeta Scripts SQL ejemplo alumnos.</w:t>
      </w:r>
      <w:bookmarkStart w:id="0" w:name="_GoBack"/>
      <w:bookmarkEnd w:id="0"/>
    </w:p>
    <w:p w:rsidR="00C94DE8" w:rsidRPr="007F1053" w:rsidRDefault="00C94DE8" w:rsidP="009F7615">
      <w:pPr>
        <w:jc w:val="both"/>
      </w:pPr>
    </w:p>
    <w:sectPr w:rsidR="00C94DE8" w:rsidRPr="007F10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9BB" w:rsidRDefault="003459BB" w:rsidP="006A2E7F">
      <w:pPr>
        <w:spacing w:after="0" w:line="240" w:lineRule="auto"/>
      </w:pPr>
      <w:r>
        <w:separator/>
      </w:r>
    </w:p>
  </w:endnote>
  <w:endnote w:type="continuationSeparator" w:id="0">
    <w:p w:rsidR="003459BB" w:rsidRDefault="003459BB" w:rsidP="006A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DE" w:rsidRDefault="002509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E7F" w:rsidRDefault="00C94DE8">
    <w:pPr>
      <w:pStyle w:val="Piedepgina"/>
    </w:pPr>
    <w:r>
      <w:t>Práctica5</w:t>
    </w:r>
    <w:r w:rsidR="006A2E7F">
      <w:t xml:space="preserve"> FBD</w:t>
    </w:r>
    <w:r w:rsidR="007735AE">
      <w:tab/>
      <w:t xml:space="preserve">                                                                                                     Jose Luis Pedraza</w:t>
    </w:r>
    <w:r w:rsidR="00D93AE3">
      <w:t xml:space="preserve"> Romá</w:t>
    </w:r>
    <w:r w:rsidR="007735AE">
      <w:t>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DE" w:rsidRDefault="002509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9BB" w:rsidRDefault="003459BB" w:rsidP="006A2E7F">
      <w:pPr>
        <w:spacing w:after="0" w:line="240" w:lineRule="auto"/>
      </w:pPr>
      <w:r>
        <w:separator/>
      </w:r>
    </w:p>
  </w:footnote>
  <w:footnote w:type="continuationSeparator" w:id="0">
    <w:p w:rsidR="003459BB" w:rsidRDefault="003459BB" w:rsidP="006A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DE" w:rsidRDefault="002509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5295"/>
      <w:docPartObj>
        <w:docPartGallery w:val="Page Numbers (Top of Page)"/>
        <w:docPartUnique/>
      </w:docPartObj>
    </w:sdtPr>
    <w:sdtEndPr/>
    <w:sdtContent>
      <w:p w:rsidR="00856DF8" w:rsidRDefault="00856DF8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E01">
          <w:rPr>
            <w:noProof/>
          </w:rPr>
          <w:t>4</w:t>
        </w:r>
        <w:r>
          <w:fldChar w:fldCharType="end"/>
        </w:r>
      </w:p>
    </w:sdtContent>
  </w:sdt>
  <w:p w:rsidR="00856DF8" w:rsidRDefault="00856DF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DE" w:rsidRDefault="002509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2D3D"/>
    <w:multiLevelType w:val="hybridMultilevel"/>
    <w:tmpl w:val="108C1110"/>
    <w:lvl w:ilvl="0" w:tplc="AD36A4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4C61"/>
    <w:multiLevelType w:val="hybridMultilevel"/>
    <w:tmpl w:val="58205BA0"/>
    <w:lvl w:ilvl="0" w:tplc="1534B8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84339"/>
    <w:multiLevelType w:val="hybridMultilevel"/>
    <w:tmpl w:val="47620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95"/>
    <w:rsid w:val="0001652E"/>
    <w:rsid w:val="000C591B"/>
    <w:rsid w:val="000E4B34"/>
    <w:rsid w:val="0010439F"/>
    <w:rsid w:val="00134C7A"/>
    <w:rsid w:val="00135C95"/>
    <w:rsid w:val="00171298"/>
    <w:rsid w:val="001946CF"/>
    <w:rsid w:val="001A0632"/>
    <w:rsid w:val="001D5B05"/>
    <w:rsid w:val="001E2C03"/>
    <w:rsid w:val="002343C0"/>
    <w:rsid w:val="002509DE"/>
    <w:rsid w:val="00284AB9"/>
    <w:rsid w:val="00291795"/>
    <w:rsid w:val="00292CDE"/>
    <w:rsid w:val="002F7D22"/>
    <w:rsid w:val="00300E01"/>
    <w:rsid w:val="003012C1"/>
    <w:rsid w:val="00307A72"/>
    <w:rsid w:val="003254D3"/>
    <w:rsid w:val="00333630"/>
    <w:rsid w:val="003459BB"/>
    <w:rsid w:val="003B4ACA"/>
    <w:rsid w:val="003D479E"/>
    <w:rsid w:val="00443C7C"/>
    <w:rsid w:val="00476EB9"/>
    <w:rsid w:val="004A1876"/>
    <w:rsid w:val="004A462B"/>
    <w:rsid w:val="004D670D"/>
    <w:rsid w:val="005335D3"/>
    <w:rsid w:val="00546791"/>
    <w:rsid w:val="005652AA"/>
    <w:rsid w:val="00577A49"/>
    <w:rsid w:val="005B2CE6"/>
    <w:rsid w:val="005F2A2F"/>
    <w:rsid w:val="006411C5"/>
    <w:rsid w:val="00667C0F"/>
    <w:rsid w:val="00672FBD"/>
    <w:rsid w:val="0067704A"/>
    <w:rsid w:val="006A2E7F"/>
    <w:rsid w:val="006B5905"/>
    <w:rsid w:val="006F13A5"/>
    <w:rsid w:val="007735AE"/>
    <w:rsid w:val="00777496"/>
    <w:rsid w:val="0079678D"/>
    <w:rsid w:val="007C4792"/>
    <w:rsid w:val="007F1053"/>
    <w:rsid w:val="007F58B9"/>
    <w:rsid w:val="00807CB0"/>
    <w:rsid w:val="00856DF8"/>
    <w:rsid w:val="00866759"/>
    <w:rsid w:val="0089566F"/>
    <w:rsid w:val="008D1B1F"/>
    <w:rsid w:val="008F3890"/>
    <w:rsid w:val="0097267D"/>
    <w:rsid w:val="009863DB"/>
    <w:rsid w:val="009C0ED1"/>
    <w:rsid w:val="009F3E9D"/>
    <w:rsid w:val="009F7615"/>
    <w:rsid w:val="00A30DE5"/>
    <w:rsid w:val="00A33727"/>
    <w:rsid w:val="00A4786E"/>
    <w:rsid w:val="00B402A9"/>
    <w:rsid w:val="00C05AF0"/>
    <w:rsid w:val="00C074A6"/>
    <w:rsid w:val="00C36AAA"/>
    <w:rsid w:val="00C94DE8"/>
    <w:rsid w:val="00D93AE3"/>
    <w:rsid w:val="00E37EE1"/>
    <w:rsid w:val="00E479C8"/>
    <w:rsid w:val="00E51956"/>
    <w:rsid w:val="00E71372"/>
    <w:rsid w:val="00E75F73"/>
    <w:rsid w:val="00E76663"/>
    <w:rsid w:val="00F43A6D"/>
    <w:rsid w:val="00FC0026"/>
    <w:rsid w:val="00FC0507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FD0BE"/>
  <w15:chartTrackingRefBased/>
  <w15:docId w15:val="{91A0A4FD-0E82-4507-8F93-F34E63C7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E7F"/>
  </w:style>
  <w:style w:type="paragraph" w:styleId="Piedepgina">
    <w:name w:val="footer"/>
    <w:basedOn w:val="Normal"/>
    <w:link w:val="PiedepginaCar"/>
    <w:uiPriority w:val="99"/>
    <w:unhideWhenUsed/>
    <w:rsid w:val="006A2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E7F"/>
  </w:style>
  <w:style w:type="paragraph" w:styleId="Prrafodelista">
    <w:name w:val="List Paragraph"/>
    <w:basedOn w:val="Normal"/>
    <w:uiPriority w:val="34"/>
    <w:qFormat/>
    <w:rsid w:val="00E5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7869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65</cp:revision>
  <cp:lastPrinted>2020-03-25T23:01:00Z</cp:lastPrinted>
  <dcterms:created xsi:type="dcterms:W3CDTF">2020-03-24T20:01:00Z</dcterms:created>
  <dcterms:modified xsi:type="dcterms:W3CDTF">2020-05-04T12:51:00Z</dcterms:modified>
</cp:coreProperties>
</file>