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Final Project Deliverable 1</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Morakinyo, Charlie Alpert, Lennon Crow, Ariel Ong, Nuria Habib, John Kasperbauer, Joseph Farghal,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Pr="00B90F95" w:rsidRDefault="00E86D34">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34A0E5C3" w14:textId="5258A154"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31B35D7E" w14:textId="212F2D7A" w:rsidR="004618F7" w:rsidRDefault="004618F7" w:rsidP="00E86D34">
      <w:pPr>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487154F5" wp14:editId="346D6251">
            <wp:extent cx="5943600" cy="1005840"/>
            <wp:effectExtent l="0" t="0" r="0" b="3810"/>
            <wp:docPr id="544430367"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similar to what they enjoy and avoid places where they previously had a bad experience with.</w:t>
      </w:r>
    </w:p>
    <w:p w14:paraId="0863A449" w14:textId="22AD558F"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1.1.1  Search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1.1.2  Tag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"quiet"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r w:rsidRPr="00B90F95">
        <w:rPr>
          <w:rFonts w:ascii="Times New Roman" w:hAnsi="Times New Roman" w:cs="Times New Roman"/>
        </w:rPr>
        <w:t>1.1.3  General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lastRenderedPageBreak/>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1.2.1  Set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1.2.2  Set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1.2.3  Distance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1.3.1  Store user past activity</w:t>
      </w:r>
    </w:p>
    <w:p w14:paraId="001F216E" w14:textId="4C6F20A0" w:rsidR="00B90F95" w:rsidRPr="00B90F95" w:rsidRDefault="00B90F95" w:rsidP="001426F0">
      <w:pPr>
        <w:ind w:left="720"/>
        <w:rPr>
          <w:rFonts w:ascii="Times New Roman" w:hAnsi="Times New Roman" w:cs="Times New Roman"/>
        </w:rPr>
      </w:pPr>
      <w:r w:rsidRPr="00B90F95">
        <w:rPr>
          <w:rFonts w:ascii="Times New Roman" w:hAnsi="Times New Roman" w:cs="Times New Roman"/>
        </w:rPr>
        <w:t>1.3.2  Activity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1.3.3  Allow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1.4.1  Add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1.4.2  Temporary events do not require approval</w:t>
      </w:r>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1.4.3  Permanant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000000" w:rsidP="00B90F95">
      <w:pPr>
        <w:rPr>
          <w:rFonts w:ascii="Times New Roman" w:hAnsi="Times New Roman" w:cs="Times New Roman"/>
        </w:rPr>
      </w:pPr>
      <w:hyperlink r:id="rId6" w:history="1">
        <w:r w:rsidR="00B90F95" w:rsidRPr="00B64124">
          <w:rPr>
            <w:rStyle w:val="Hyperlink"/>
            <w:rFonts w:ascii="Times New Roman" w:hAnsi="Times New Roman" w:cs="Times New Roman"/>
          </w:rPr>
          <w:t>https://github.com/josephfarghal/3354-where2next.git</w:t>
        </w:r>
      </w:hyperlink>
    </w:p>
    <w:p w14:paraId="3F257BB0" w14:textId="77777777" w:rsidR="00B90F95" w:rsidRDefault="00B90F95" w:rsidP="00B90F95">
      <w:pPr>
        <w:rPr>
          <w:rFonts w:ascii="Times New Roman" w:hAnsi="Times New Roman" w:cs="Times New Roman"/>
        </w:rPr>
      </w:pPr>
    </w:p>
    <w:p w14:paraId="402338C4" w14:textId="322471B4" w:rsidR="00B90F95" w:rsidRPr="00A704D8" w:rsidRDefault="00121D24"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Delegation of tasks</w:t>
      </w:r>
    </w:p>
    <w:p w14:paraId="1C955E03" w14:textId="46006C62"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Charlie Alpert </w:t>
      </w:r>
    </w:p>
    <w:p w14:paraId="294448D2" w14:textId="248036CF"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ttached the Final Project draft description while also addressing the instructor's feedback.</w:t>
      </w:r>
    </w:p>
    <w:p w14:paraId="146A0931" w14:textId="244B13E8"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a commit on the repository titled “project scope” with the descriptions of what our project would do. </w:t>
      </w:r>
    </w:p>
    <w:p w14:paraId="42EF584B" w14:textId="596DE0FA"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Joseph Farghal </w:t>
      </w:r>
    </w:p>
    <w:p w14:paraId="716641EB" w14:textId="39CCF1C5"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while also providing the Layered Architecture pattern for our project. </w:t>
      </w:r>
    </w:p>
    <w:p w14:paraId="1A3BD35E"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Oluwadara Morakinyo </w:t>
      </w:r>
    </w:p>
    <w:p w14:paraId="6DE041AB" w14:textId="5164C1CD"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file as well as created the functional and non-functional requirements. </w:t>
      </w:r>
    </w:p>
    <w:p w14:paraId="4F442978" w14:textId="5975036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John Kasperbauer </w:t>
      </w:r>
    </w:p>
    <w:p w14:paraId="2CBE1CC2" w14:textId="6713A156"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use case diagram for the project.</w:t>
      </w:r>
    </w:p>
    <w:p w14:paraId="14621446" w14:textId="703CB7CD" w:rsidR="00121D24" w:rsidRPr="00121D24" w:rsidRDefault="00121D24" w:rsidP="00121D24">
      <w:pPr>
        <w:rPr>
          <w:rFonts w:ascii="Times New Roman" w:hAnsi="Times New Roman" w:cs="Times New Roman"/>
        </w:rPr>
      </w:pPr>
      <w:r w:rsidRPr="00121D24">
        <w:rPr>
          <w:rFonts w:ascii="Times New Roman" w:hAnsi="Times New Roman" w:cs="Times New Roman"/>
        </w:rPr>
        <w:lastRenderedPageBreak/>
        <w:t xml:space="preserve">Manh Ngo      </w:t>
      </w:r>
    </w:p>
    <w:p w14:paraId="39621B60" w14:textId="667E2726" w:rsidR="00121D24" w:rsidRPr="00121D24" w:rsidRDefault="00121D24" w:rsidP="00121D24">
      <w:pPr>
        <w:pStyle w:val="ListParagraph"/>
        <w:numPr>
          <w:ilvl w:val="0"/>
          <w:numId w:val="4"/>
        </w:numPr>
        <w:jc w:val="both"/>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the sequence diagram for each case use. </w:t>
      </w:r>
    </w:p>
    <w:p w14:paraId="03C1123D" w14:textId="31AC223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Nuria Habib </w:t>
      </w:r>
    </w:p>
    <w:p w14:paraId="20E551E7" w14:textId="2CA8773C"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class diagram showing the cardinalities and relationship types between the classes.</w:t>
      </w:r>
    </w:p>
    <w:p w14:paraId="14DDAFD1" w14:textId="2312CAC7" w:rsidR="00121D24" w:rsidRPr="00121D24" w:rsidRDefault="00121D24" w:rsidP="00121D24">
      <w:pPr>
        <w:pStyle w:val="ListParagraph"/>
        <w:numPr>
          <w:ilvl w:val="0"/>
          <w:numId w:val="4"/>
        </w:numPr>
        <w:rPr>
          <w:rFonts w:ascii="Times New Roman" w:hAnsi="Times New Roman" w:cs="Times New Roman"/>
        </w:rPr>
      </w:pPr>
      <w:r w:rsidRPr="00121D24">
        <w:rPr>
          <w:rFonts w:ascii="Times New Roman" w:hAnsi="Times New Roman" w:cs="Times New Roman"/>
        </w:rPr>
        <w:t xml:space="preserve">Nuria also made sure to represent the attributes and methods of each class as well. </w:t>
      </w:r>
    </w:p>
    <w:p w14:paraId="17AEB135" w14:textId="3019EC61"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Ariel Ong </w:t>
      </w:r>
    </w:p>
    <w:p w14:paraId="21522A8E" w14:textId="1872608A"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W</w:t>
      </w:r>
      <w:r w:rsidRPr="00121D24">
        <w:rPr>
          <w:rFonts w:ascii="Times New Roman" w:hAnsi="Times New Roman" w:cs="Times New Roman"/>
        </w:rPr>
        <w:t xml:space="preserve">rote the delegation of tasks and the justification behind choosing the spiral model. </w:t>
      </w:r>
    </w:p>
    <w:p w14:paraId="4D733CE2"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Lennon Crow </w:t>
      </w:r>
    </w:p>
    <w:p w14:paraId="432273A2" w14:textId="5D8BF1DA" w:rsidR="00121D24" w:rsidRPr="00D21695"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K</w:t>
      </w:r>
      <w:r w:rsidRPr="00121D24">
        <w:rPr>
          <w:rFonts w:ascii="Times New Roman" w:hAnsi="Times New Roman" w:cs="Times New Roman"/>
        </w:rPr>
        <w:t>ept the group on schedule and led group meetings while also reviewing finished portions of the deliverable.</w:t>
      </w:r>
    </w:p>
    <w:p w14:paraId="6D8AD522" w14:textId="77777777" w:rsidR="00121D24" w:rsidRDefault="00121D24"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226C99AF" w14:textId="401C031F"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We will be employing spiral model because “</w:t>
      </w:r>
      <w:r w:rsidR="006050D7">
        <w:rPr>
          <w:rFonts w:ascii="Times New Roman" w:hAnsi="Times New Roman" w:cs="Times New Roman"/>
        </w:rPr>
        <w:t>where2next</w:t>
      </w:r>
      <w:r w:rsidRPr="00C30E7E">
        <w:rPr>
          <w:rFonts w:ascii="Times New Roman" w:hAnsi="Times New Roman" w:cs="Times New Roman"/>
        </w:rPr>
        <w:t xml:space="preserve">” has multiple features and heavily relies on user interaction, it is necessary to come up with multiple prototypes before slowly perfecting the product. </w:t>
      </w:r>
    </w:p>
    <w:p w14:paraId="1B4F1640" w14:textId="426530C3"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offers the perfect division for this. </w:t>
      </w:r>
    </w:p>
    <w:p w14:paraId="3445A06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We chose the spiral model over the prototyping evolutionary model because our product deals with a lot of data. </w:t>
      </w:r>
    </w:p>
    <w:p w14:paraId="6E272D7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As developers, we have a responsibility to protect our user’s privacy, hence with each prototype created, risk must be analyzed to ensure data is not vulnerable. </w:t>
      </w:r>
    </w:p>
    <w:p w14:paraId="700801D9"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allows developers to move cyclically, repeating some steps to ensure we are able to meet requirements while developing a secure product that our customer is comfortable using. </w:t>
      </w:r>
    </w:p>
    <w:p w14:paraId="7E3BD6F1"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cycle of determining objectives and constraints before evaluating and resolving risk in order to develop product before planning the next phase offers an organic feel to the development process. </w:t>
      </w:r>
    </w:p>
    <w:p w14:paraId="4BC951A4" w14:textId="0BC36619" w:rsidR="001C7FB5" w:rsidRDefault="00121D24" w:rsidP="001C7FB5">
      <w:pPr>
        <w:pStyle w:val="ListParagraph"/>
        <w:numPr>
          <w:ilvl w:val="0"/>
          <w:numId w:val="4"/>
        </w:numPr>
        <w:rPr>
          <w:rFonts w:ascii="Times New Roman" w:hAnsi="Times New Roman" w:cs="Times New Roman"/>
        </w:rPr>
      </w:pPr>
      <w:r w:rsidRPr="00C30E7E">
        <w:rPr>
          <w:rFonts w:ascii="Times New Roman" w:hAnsi="Times New Roman" w:cs="Times New Roman"/>
        </w:rPr>
        <w:t xml:space="preserve">If we are to use the spiral model in conjunction of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4DA19DC7" w14:textId="77777777" w:rsidR="00D21695" w:rsidRDefault="00D21695" w:rsidP="001C7FB5">
      <w:pPr>
        <w:rPr>
          <w:rFonts w:ascii="Times New Roman" w:hAnsi="Times New Roman" w:cs="Times New Roman"/>
          <w:b/>
          <w:bCs/>
          <w:sz w:val="28"/>
          <w:szCs w:val="28"/>
          <w:u w:val="single"/>
        </w:rPr>
      </w:pPr>
    </w:p>
    <w:p w14:paraId="34CB4ECD" w14:textId="77777777" w:rsidR="00D21695" w:rsidRDefault="00D21695" w:rsidP="001C7FB5">
      <w:pPr>
        <w:rPr>
          <w:rFonts w:ascii="Times New Roman" w:hAnsi="Times New Roman" w:cs="Times New Roman"/>
          <w:b/>
          <w:bCs/>
          <w:sz w:val="28"/>
          <w:szCs w:val="28"/>
          <w:u w:val="single"/>
        </w:rPr>
      </w:pPr>
    </w:p>
    <w:p w14:paraId="2FA9B86B" w14:textId="77777777" w:rsidR="00D21695" w:rsidRDefault="00D21695" w:rsidP="001C7FB5">
      <w:pPr>
        <w:rPr>
          <w:rFonts w:ascii="Times New Roman" w:hAnsi="Times New Roman" w:cs="Times New Roman"/>
          <w:b/>
          <w:bCs/>
          <w:sz w:val="28"/>
          <w:szCs w:val="28"/>
          <w:u w:val="single"/>
        </w:rPr>
      </w:pPr>
    </w:p>
    <w:p w14:paraId="3BC51266"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271AFA8B" w14:textId="536B951A"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 xml:space="preserve">The user should be able to search for activities based on adjectives such as “lively” (filter) or specific </w:t>
      </w:r>
      <w:r w:rsidR="00983F6C" w:rsidRPr="00D21695">
        <w:rPr>
          <w:rFonts w:ascii="Times New Roman" w:hAnsi="Times New Roman" w:cs="Times New Roman"/>
        </w:rPr>
        <w:t>keywords</w:t>
      </w:r>
      <w:r w:rsidRPr="00D21695">
        <w:rPr>
          <w:rFonts w:ascii="Times New Roman" w:hAnsi="Times New Roman" w:cs="Times New Roman"/>
        </w:rPr>
        <w:t xml:space="preserve"> (vegan, epilepsy-friendly) </w:t>
      </w:r>
    </w:p>
    <w:p w14:paraId="510A6E47" w14:textId="32B1DFD7"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user should be able to set the distance radius of the results they receive from their current location.</w:t>
      </w:r>
    </w:p>
    <w:p w14:paraId="18357416" w14:textId="75E97751"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application should keep a chronological log of past activities the user has attended.</w:t>
      </w:r>
    </w:p>
    <w:p w14:paraId="55B31EBF" w14:textId="7522C64C"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application should keep a note for each past activity which includes information on what the user did while there.</w:t>
      </w:r>
    </w:p>
    <w:p w14:paraId="53AF6C6A" w14:textId="0E396913" w:rsidR="00C30E83" w:rsidRPr="00D21695" w:rsidRDefault="00C30E83" w:rsidP="0095253B">
      <w:pPr>
        <w:pStyle w:val="ListParagraph"/>
        <w:numPr>
          <w:ilvl w:val="0"/>
          <w:numId w:val="4"/>
        </w:numPr>
        <w:rPr>
          <w:rFonts w:ascii="Times New Roman" w:hAnsi="Times New Roman" w:cs="Times New Roman"/>
        </w:rPr>
      </w:pPr>
      <w:r w:rsidRPr="00D21695">
        <w:rPr>
          <w:rFonts w:ascii="Times New Roman" w:hAnsi="Times New Roman" w:cs="Times New Roman"/>
        </w:rPr>
        <w:t xml:space="preserve">For every past activity done, user should be able to append adjectives from application bank to describe the </w:t>
      </w:r>
      <w:r w:rsidR="00F33710" w:rsidRPr="00D21695">
        <w:rPr>
          <w:rFonts w:ascii="Times New Roman" w:hAnsi="Times New Roman" w:cs="Times New Roman"/>
        </w:rPr>
        <w:t>activity.</w:t>
      </w:r>
    </w:p>
    <w:p w14:paraId="0BDEEEFC" w14:textId="19FBC19F" w:rsidR="00C30E83" w:rsidRPr="00D21695" w:rsidRDefault="00C30E83" w:rsidP="0095253B">
      <w:pPr>
        <w:pStyle w:val="ListParagraph"/>
        <w:numPr>
          <w:ilvl w:val="0"/>
          <w:numId w:val="4"/>
        </w:numPr>
        <w:rPr>
          <w:rFonts w:ascii="Times New Roman" w:hAnsi="Times New Roman" w:cs="Times New Roman"/>
        </w:rPr>
      </w:pPr>
      <w:r w:rsidRPr="00D21695">
        <w:rPr>
          <w:rFonts w:ascii="Times New Roman" w:hAnsi="Times New Roman" w:cs="Times New Roman"/>
        </w:rPr>
        <w:t xml:space="preserve">applications should be linked to </w:t>
      </w:r>
      <w:r w:rsidR="00F33710" w:rsidRPr="00D21695">
        <w:rPr>
          <w:rFonts w:ascii="Times New Roman" w:hAnsi="Times New Roman" w:cs="Times New Roman"/>
        </w:rPr>
        <w:t>locations.</w:t>
      </w:r>
      <w:r w:rsidRPr="00D21695">
        <w:rPr>
          <w:rFonts w:ascii="Times New Roman" w:hAnsi="Times New Roman" w:cs="Times New Roman"/>
        </w:rPr>
        <w:t xml:space="preserve"> </w:t>
      </w:r>
    </w:p>
    <w:p w14:paraId="0282F02C" w14:textId="6BCCD222"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application should have a secondary mode that enables users to add a public event/activity location.</w:t>
      </w: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tasks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This requirement is derived from the usability requirement leaf from figure 4.3</w:t>
      </w:r>
    </w:p>
    <w:p w14:paraId="267BF623" w14:textId="77777777" w:rsidR="00E93A78" w:rsidRPr="00E93A78" w:rsidRDefault="00E93A78" w:rsidP="00E93A78">
      <w:pPr>
        <w:pStyle w:val="ListParagraph"/>
        <w:rPr>
          <w:rFonts w:ascii="Times New Roman" w:hAnsi="Times New Roman" w:cs="Times New Roman"/>
        </w:rPr>
      </w:pPr>
    </w:p>
    <w:p w14:paraId="6A7B9BFD" w14:textId="480B9EBB"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5 mseconds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4.3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Each user will be allocated 10 GB in data to store location history and additional notes</w:t>
      </w:r>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4.3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three,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This requirement is derived from the dependability requirement leaf from figure 4.3</w:t>
      </w:r>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65B226D9" w14:textId="77777777" w:rsidR="00D21695" w:rsidRDefault="00D21695" w:rsidP="00C30E83">
      <w:pPr>
        <w:rPr>
          <w:rFonts w:ascii="Times New Roman" w:hAnsi="Times New Roman" w:cs="Times New Roman"/>
        </w:rPr>
      </w:pPr>
    </w:p>
    <w:p w14:paraId="729A1097" w14:textId="77777777" w:rsidR="00D21695" w:rsidRDefault="00D21695" w:rsidP="00C30E83">
      <w:pPr>
        <w:rPr>
          <w:rFonts w:ascii="Times New Roman" w:hAnsi="Times New Roman" w:cs="Times New Roman"/>
        </w:rPr>
      </w:pPr>
    </w:p>
    <w:p w14:paraId="50169693" w14:textId="77777777" w:rsidR="00E93A78" w:rsidRDefault="00E93A78" w:rsidP="00C30E83">
      <w:pPr>
        <w:rPr>
          <w:rFonts w:ascii="Times New Roman" w:hAnsi="Times New Roman" w:cs="Times New Roman"/>
        </w:rPr>
      </w:pPr>
    </w:p>
    <w:p w14:paraId="0702A35F" w14:textId="293E24CD" w:rsidR="00C30E83" w:rsidRPr="00C30E83" w:rsidRDefault="00C30E83" w:rsidP="00C30E83">
      <w:pPr>
        <w:rPr>
          <w:rFonts w:ascii="Times New Roman" w:hAnsi="Times New Roman" w:cs="Times New Roman"/>
        </w:rPr>
      </w:pPr>
      <w:r w:rsidRPr="00C30E83">
        <w:rPr>
          <w:rFonts w:ascii="Times New Roman" w:hAnsi="Times New Roman" w:cs="Times New Roman"/>
        </w:rPr>
        <w:lastRenderedPageBreak/>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77F0BFF8"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efficientness</w:t>
      </w:r>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This requirement is derived from the development requirements derived from figure 4.3</w:t>
      </w:r>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Updates on software should be done during the hours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3D9E79AB" w14:textId="77777777" w:rsidR="00823FA0" w:rsidRDefault="00823FA0" w:rsidP="00C30E83">
      <w:pPr>
        <w:rPr>
          <w:rFonts w:ascii="Times New Roman" w:hAnsi="Times New Roman" w:cs="Times New Roman"/>
          <w:b/>
          <w:bCs/>
          <w:u w:val="single"/>
        </w:rPr>
      </w:pPr>
    </w:p>
    <w:p w14:paraId="54E0F0AD" w14:textId="77777777" w:rsidR="00823FA0" w:rsidRDefault="00823FA0" w:rsidP="00C30E83">
      <w:pPr>
        <w:rPr>
          <w:rFonts w:ascii="Times New Roman" w:hAnsi="Times New Roman" w:cs="Times New Roman"/>
          <w:b/>
          <w:bCs/>
          <w:u w:val="single"/>
        </w:rPr>
      </w:pPr>
    </w:p>
    <w:p w14:paraId="03336429" w14:textId="77777777" w:rsidR="00823FA0" w:rsidRDefault="00823FA0" w:rsidP="00C30E83">
      <w:pPr>
        <w:rPr>
          <w:rFonts w:ascii="Times New Roman" w:hAnsi="Times New Roman" w:cs="Times New Roman"/>
          <w:b/>
          <w:bCs/>
          <w:u w:val="single"/>
        </w:rPr>
      </w:pPr>
    </w:p>
    <w:p w14:paraId="4C95D12B" w14:textId="77777777" w:rsidR="00823FA0" w:rsidRDefault="00823FA0" w:rsidP="00C30E83">
      <w:pPr>
        <w:rPr>
          <w:rFonts w:ascii="Times New Roman" w:hAnsi="Times New Roman" w:cs="Times New Roman"/>
          <w:b/>
          <w:bCs/>
          <w:u w:val="single"/>
        </w:rPr>
      </w:pPr>
    </w:p>
    <w:p w14:paraId="7C6CDECD" w14:textId="77777777" w:rsidR="00823FA0" w:rsidRDefault="00823FA0" w:rsidP="00C30E83">
      <w:pPr>
        <w:rPr>
          <w:rFonts w:ascii="Times New Roman" w:hAnsi="Times New Roman" w:cs="Times New Roman"/>
          <w:b/>
          <w:bCs/>
          <w:u w:val="single"/>
        </w:rPr>
      </w:pPr>
    </w:p>
    <w:p w14:paraId="668282AA" w14:textId="77777777" w:rsidR="00D21695" w:rsidRDefault="00D21695" w:rsidP="00C30E83">
      <w:pPr>
        <w:rPr>
          <w:rFonts w:ascii="Times New Roman" w:hAnsi="Times New Roman" w:cs="Times New Roman"/>
          <w:b/>
          <w:bCs/>
          <w:u w:val="single"/>
        </w:rPr>
      </w:pPr>
    </w:p>
    <w:p w14:paraId="7F7D399A" w14:textId="77777777" w:rsidR="00D21695" w:rsidRDefault="00D21695" w:rsidP="00C30E83">
      <w:pPr>
        <w:rPr>
          <w:rFonts w:ascii="Times New Roman" w:hAnsi="Times New Roman" w:cs="Times New Roman"/>
          <w:b/>
          <w:bCs/>
          <w:u w:val="single"/>
        </w:rPr>
      </w:pPr>
    </w:p>
    <w:p w14:paraId="7F840ABC" w14:textId="37DB9F5B"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lastRenderedPageBreak/>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03589B31"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lastRenderedPageBreak/>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4302081F" w14:textId="75A1078C" w:rsidR="0081342C" w:rsidRPr="00A704D8" w:rsidRDefault="0081342C" w:rsidP="00C30E83">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p>
    <w:p w14:paraId="287CDE42" w14:textId="1D2D2E8E" w:rsidR="00823FA0" w:rsidRDefault="007B2FF2"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695FC2BE" wp14:editId="7F5F5109">
            <wp:extent cx="5943600" cy="3749675"/>
            <wp:effectExtent l="0" t="0" r="0" b="3175"/>
            <wp:docPr id="1367437296" name="Picture 22"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37296" name="Picture 22" descr="A computer screen shot of a computer pro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27C9AF85" w14:textId="77777777" w:rsidR="007B2FF2" w:rsidRDefault="007B2FF2" w:rsidP="00C30E83">
      <w:pPr>
        <w:rPr>
          <w:rFonts w:ascii="Times New Roman" w:hAnsi="Times New Roman" w:cs="Times New Roman"/>
          <w:b/>
          <w:bCs/>
          <w:sz w:val="28"/>
          <w:szCs w:val="28"/>
          <w:u w:val="single"/>
        </w:rPr>
      </w:pPr>
    </w:p>
    <w:p w14:paraId="4082E43F" w14:textId="6D63CA0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3E5686AA" w14:textId="1182BABB" w:rsidR="00995EAA" w:rsidRDefault="00995EAA" w:rsidP="008D476C">
      <w:pPr>
        <w:rPr>
          <w:rFonts w:ascii="Times New Roman" w:hAnsi="Times New Roman" w:cs="Times New Roman"/>
        </w:rPr>
      </w:pPr>
      <w:r>
        <w:rPr>
          <w:rFonts w:ascii="Times New Roman" w:hAnsi="Times New Roman" w:cs="Times New Roman"/>
        </w:rPr>
        <w:t>Layer Descriptions:</w:t>
      </w:r>
    </w:p>
    <w:p w14:paraId="5C9B51D6" w14:textId="6D1C5C45" w:rsidR="008D476C" w:rsidRPr="008D476C" w:rsidRDefault="008D476C" w:rsidP="008D476C">
      <w:pPr>
        <w:rPr>
          <w:rFonts w:ascii="Times New Roman" w:hAnsi="Times New Roman" w:cs="Times New Roman"/>
        </w:rPr>
      </w:pPr>
      <w:r w:rsidRPr="008D476C">
        <w:rPr>
          <w:rFonts w:ascii="Times New Roman" w:hAnsi="Times New Roman" w:cs="Times New Roman"/>
        </w:rPr>
        <w:t>User Interface</w:t>
      </w:r>
    </w:p>
    <w:p w14:paraId="4D9F6E76" w14:textId="441BF81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-Provides the graphical interface to user</w:t>
      </w:r>
    </w:p>
    <w:p w14:paraId="785D7809" w14:textId="31D6AC6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-Maps User Interaction to Logic Operations/Functions</w:t>
      </w:r>
    </w:p>
    <w:p w14:paraId="34D2E2F0" w14:textId="77777777" w:rsidR="008D476C" w:rsidRPr="008D476C" w:rsidRDefault="008D476C" w:rsidP="008D476C">
      <w:pPr>
        <w:rPr>
          <w:rFonts w:ascii="Times New Roman" w:hAnsi="Times New Roman" w:cs="Times New Roman"/>
        </w:rPr>
      </w:pPr>
    </w:p>
    <w:p w14:paraId="1958D9CC" w14:textId="740CB448" w:rsidR="008D476C" w:rsidRPr="008D476C" w:rsidRDefault="008D476C" w:rsidP="008D476C">
      <w:pPr>
        <w:rPr>
          <w:rFonts w:ascii="Times New Roman" w:hAnsi="Times New Roman" w:cs="Times New Roman"/>
        </w:rPr>
      </w:pPr>
      <w:r w:rsidRPr="008D476C">
        <w:rPr>
          <w:rFonts w:ascii="Times New Roman" w:hAnsi="Times New Roman" w:cs="Times New Roman"/>
        </w:rPr>
        <w:t>Logic/Functional Layer</w:t>
      </w:r>
    </w:p>
    <w:p w14:paraId="00A81AF7" w14:textId="4A59C027"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-Can be though</w:t>
      </w:r>
      <w:r w:rsidR="00B6182C">
        <w:rPr>
          <w:rFonts w:ascii="Times New Roman" w:hAnsi="Times New Roman" w:cs="Times New Roman"/>
        </w:rPr>
        <w:t>t</w:t>
      </w:r>
      <w:r w:rsidRPr="00AF0F93">
        <w:rPr>
          <w:rFonts w:ascii="Times New Roman" w:hAnsi="Times New Roman" w:cs="Times New Roman"/>
        </w:rPr>
        <w:t xml:space="preserve"> of as the "Engine" of the Software</w:t>
      </w:r>
    </w:p>
    <w:p w14:paraId="4C1F1D84" w14:textId="2DCBED71"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-Receives inputs from the User Interface that correspond to the user</w:t>
      </w:r>
      <w:r w:rsidR="00B6182C">
        <w:rPr>
          <w:rFonts w:ascii="Times New Roman" w:hAnsi="Times New Roman" w:cs="Times New Roman"/>
        </w:rPr>
        <w:t>’</w:t>
      </w:r>
      <w:r w:rsidRPr="00AF0F93">
        <w:rPr>
          <w:rFonts w:ascii="Times New Roman" w:hAnsi="Times New Roman" w:cs="Times New Roman"/>
        </w:rPr>
        <w:t>s actions</w:t>
      </w:r>
    </w:p>
    <w:p w14:paraId="60BC3C1A" w14:textId="53BFB3FB"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-Carries out operations and requests necessary data from Where2Next Database</w:t>
      </w:r>
    </w:p>
    <w:p w14:paraId="305A8D02" w14:textId="77777777" w:rsidR="008D476C" w:rsidRPr="008D476C" w:rsidRDefault="008D476C" w:rsidP="008D476C">
      <w:pPr>
        <w:rPr>
          <w:rFonts w:ascii="Times New Roman" w:hAnsi="Times New Roman" w:cs="Times New Roman"/>
        </w:rPr>
      </w:pPr>
    </w:p>
    <w:p w14:paraId="1CE05E38" w14:textId="266D19AE" w:rsidR="008D476C" w:rsidRPr="008D476C" w:rsidRDefault="008D476C" w:rsidP="008D476C">
      <w:pPr>
        <w:rPr>
          <w:rFonts w:ascii="Times New Roman" w:hAnsi="Times New Roman" w:cs="Times New Roman"/>
        </w:rPr>
      </w:pPr>
      <w:r w:rsidRPr="008D476C">
        <w:rPr>
          <w:rFonts w:ascii="Times New Roman" w:hAnsi="Times New Roman" w:cs="Times New Roman"/>
        </w:rPr>
        <w:t>Database</w:t>
      </w:r>
    </w:p>
    <w:p w14:paraId="668B51AC" w14:textId="788A60C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-Houses all data specific to Where2Next such as tags, user data (History, Reviews, Activates, Events)</w:t>
      </w:r>
    </w:p>
    <w:p w14:paraId="09C930B1" w14:textId="5DF80A17"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-Goal here is restrict stored data only to that which is absolutely necessary/unique to Where2Next</w:t>
      </w:r>
    </w:p>
    <w:p w14:paraId="065DBDC9" w14:textId="4B7C3CB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-We should aim to use googles maps functionality as much as possible </w:t>
      </w:r>
    </w:p>
    <w:p w14:paraId="5546866F" w14:textId="24EF0FD8"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-Other data such as Favorite Places and User Account Info can be extracted from/stored via Google</w:t>
      </w:r>
    </w:p>
    <w:p w14:paraId="0DA035EE" w14:textId="0A3FC2F2"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Favorite Place: Rather than storing the Users Favorite Places, it can rather create a Favorites Category on Google Maps and simply add the locations                                   to it</w:t>
      </w:r>
    </w:p>
    <w:p w14:paraId="5641AAA0" w14:textId="40DD84C6"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User Account:   Rather than having users create a Where2Next Account, we can simply associate Where2Next User data to their preexisting Gmail Account</w:t>
      </w:r>
    </w:p>
    <w:p w14:paraId="303B9AB0" w14:textId="58DC5911"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Broader Filters such as Restaurant/Gym potentially may be reused from google since google maps has these features built in already</w:t>
      </w:r>
    </w:p>
    <w:p w14:paraId="0BF1B5EC" w14:textId="33A97E28" w:rsidR="008D476C" w:rsidRPr="00B6182C" w:rsidRDefault="008D476C" w:rsidP="00B6182C">
      <w:pPr>
        <w:pStyle w:val="ListParagraph"/>
        <w:numPr>
          <w:ilvl w:val="0"/>
          <w:numId w:val="8"/>
        </w:numPr>
        <w:rPr>
          <w:rFonts w:ascii="Times New Roman" w:hAnsi="Times New Roman" w:cs="Times New Roman"/>
        </w:rPr>
      </w:pPr>
      <w:r w:rsidRPr="00AF0F93">
        <w:rPr>
          <w:rFonts w:ascii="Times New Roman" w:hAnsi="Times New Roman" w:cs="Times New Roman"/>
        </w:rPr>
        <w:t>-My only motive to limit what is stored here is because if not careful I feel a tremendous amount of data will end up being stored which is redundant as Google Maps</w:t>
      </w:r>
      <w:r w:rsidR="00B6182C">
        <w:rPr>
          <w:rFonts w:ascii="Times New Roman" w:hAnsi="Times New Roman" w:cs="Times New Roman"/>
        </w:rPr>
        <w:t xml:space="preserve"> </w:t>
      </w:r>
      <w:r w:rsidRPr="00B6182C">
        <w:rPr>
          <w:rFonts w:ascii="Times New Roman" w:hAnsi="Times New Roman" w:cs="Times New Roman"/>
        </w:rPr>
        <w:t xml:space="preserve">already stores the data and it would be more efficient to </w:t>
      </w:r>
    </w:p>
    <w:p w14:paraId="52DCDE33" w14:textId="77777777" w:rsidR="008D476C" w:rsidRPr="008D476C" w:rsidRDefault="008D476C" w:rsidP="008D476C">
      <w:pPr>
        <w:rPr>
          <w:rFonts w:ascii="Times New Roman" w:hAnsi="Times New Roman" w:cs="Times New Roman"/>
        </w:rPr>
      </w:pPr>
    </w:p>
    <w:p w14:paraId="7E451E98" w14:textId="77777777" w:rsidR="008D476C" w:rsidRPr="008D476C" w:rsidRDefault="008D476C" w:rsidP="008D476C">
      <w:pPr>
        <w:rPr>
          <w:rFonts w:ascii="Times New Roman" w:hAnsi="Times New Roman" w:cs="Times New Roman"/>
        </w:rPr>
      </w:pPr>
      <w:r w:rsidRPr="008D476C">
        <w:rPr>
          <w:rFonts w:ascii="Times New Roman" w:hAnsi="Times New Roman" w:cs="Times New Roman"/>
        </w:rPr>
        <w:t>Google Maps Interface:</w:t>
      </w:r>
    </w:p>
    <w:p w14:paraId="3CB3A5C7" w14:textId="08598A71"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-We do not have access to the internals to Google Maps, so Where2Next must use it as if it were a</w:t>
      </w:r>
      <w:r w:rsidR="00B6182C">
        <w:rPr>
          <w:rFonts w:ascii="Times New Roman" w:hAnsi="Times New Roman" w:cs="Times New Roman"/>
        </w:rPr>
        <w:t>n</w:t>
      </w:r>
      <w:r w:rsidRPr="00AF0F93">
        <w:rPr>
          <w:rFonts w:ascii="Times New Roman" w:hAnsi="Times New Roman" w:cs="Times New Roman"/>
        </w:rPr>
        <w:t xml:space="preserve"> ordinary user.</w:t>
      </w:r>
    </w:p>
    <w:p w14:paraId="52EBA72C" w14:textId="5D709C8B"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-Google Maps will provide end details to searches such as address, store closing time, and reviews</w:t>
      </w:r>
    </w:p>
    <w:p w14:paraId="13783105" w14:textId="18479B48" w:rsidR="008D476C"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-The data from Google Map can be processed however necessary and presented via the Where2Next Interface rather than the Google Maps Interface</w:t>
      </w:r>
    </w:p>
    <w:p w14:paraId="46D7E63E" w14:textId="77777777" w:rsidR="00AF0F93" w:rsidRDefault="00AF0F93" w:rsidP="00AF0F93">
      <w:pPr>
        <w:rPr>
          <w:rFonts w:ascii="Times New Roman" w:hAnsi="Times New Roman" w:cs="Times New Roman"/>
        </w:rPr>
      </w:pPr>
    </w:p>
    <w:p w14:paraId="11F4DD2F" w14:textId="5A93A52D" w:rsidR="00993840" w:rsidRPr="00AF0F93" w:rsidRDefault="00993840" w:rsidP="00AF0F93">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544DE59B" wp14:editId="79D61EF6">
            <wp:extent cx="5943600" cy="8051800"/>
            <wp:effectExtent l="0" t="0" r="0" b="6350"/>
            <wp:docPr id="57846564" name="Picture 2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6564" name="Picture 21" descr="A diagram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051800"/>
                    </a:xfrm>
                    <a:prstGeom prst="rect">
                      <a:avLst/>
                    </a:prstGeom>
                  </pic:spPr>
                </pic:pic>
              </a:graphicData>
            </a:graphic>
          </wp:inline>
        </w:drawing>
      </w:r>
    </w:p>
    <w:sectPr w:rsidR="00993840" w:rsidRPr="00AF0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6"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66BC8"/>
    <w:multiLevelType w:val="hybridMultilevel"/>
    <w:tmpl w:val="9AF6721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3"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736454"/>
    <w:multiLevelType w:val="hybridMultilevel"/>
    <w:tmpl w:val="E616779E"/>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num w:numId="1" w16cid:durableId="375593159">
    <w:abstractNumId w:val="8"/>
  </w:num>
  <w:num w:numId="2" w16cid:durableId="160048990">
    <w:abstractNumId w:val="18"/>
  </w:num>
  <w:num w:numId="3" w16cid:durableId="1903370133">
    <w:abstractNumId w:val="13"/>
  </w:num>
  <w:num w:numId="4" w16cid:durableId="121117154">
    <w:abstractNumId w:val="16"/>
  </w:num>
  <w:num w:numId="5" w16cid:durableId="945770409">
    <w:abstractNumId w:val="11"/>
  </w:num>
  <w:num w:numId="6" w16cid:durableId="1306545246">
    <w:abstractNumId w:val="17"/>
  </w:num>
  <w:num w:numId="7" w16cid:durableId="765610505">
    <w:abstractNumId w:val="1"/>
  </w:num>
  <w:num w:numId="8" w16cid:durableId="2102018569">
    <w:abstractNumId w:val="4"/>
  </w:num>
  <w:num w:numId="9" w16cid:durableId="356203145">
    <w:abstractNumId w:val="15"/>
  </w:num>
  <w:num w:numId="10" w16cid:durableId="1095126512">
    <w:abstractNumId w:val="6"/>
  </w:num>
  <w:num w:numId="11" w16cid:durableId="2064331482">
    <w:abstractNumId w:val="2"/>
  </w:num>
  <w:num w:numId="12" w16cid:durableId="1971281113">
    <w:abstractNumId w:val="10"/>
  </w:num>
  <w:num w:numId="13" w16cid:durableId="1030497258">
    <w:abstractNumId w:val="9"/>
  </w:num>
  <w:num w:numId="14" w16cid:durableId="1545210297">
    <w:abstractNumId w:val="7"/>
  </w:num>
  <w:num w:numId="15" w16cid:durableId="354579529">
    <w:abstractNumId w:val="14"/>
  </w:num>
  <w:num w:numId="16" w16cid:durableId="170536065">
    <w:abstractNumId w:val="3"/>
  </w:num>
  <w:num w:numId="17" w16cid:durableId="1584988314">
    <w:abstractNumId w:val="12"/>
  </w:num>
  <w:num w:numId="18" w16cid:durableId="115638043">
    <w:abstractNumId w:val="0"/>
  </w:num>
  <w:num w:numId="19" w16cid:durableId="12972207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21D24"/>
    <w:rsid w:val="001426F0"/>
    <w:rsid w:val="001C7FB5"/>
    <w:rsid w:val="00285605"/>
    <w:rsid w:val="00320562"/>
    <w:rsid w:val="003922DD"/>
    <w:rsid w:val="003D5755"/>
    <w:rsid w:val="004618F7"/>
    <w:rsid w:val="00476EBB"/>
    <w:rsid w:val="004E1A78"/>
    <w:rsid w:val="00504D6F"/>
    <w:rsid w:val="006050D7"/>
    <w:rsid w:val="00642D13"/>
    <w:rsid w:val="00772452"/>
    <w:rsid w:val="007B2FF2"/>
    <w:rsid w:val="0081342C"/>
    <w:rsid w:val="00823FA0"/>
    <w:rsid w:val="00883CE2"/>
    <w:rsid w:val="008A4D8A"/>
    <w:rsid w:val="008D476C"/>
    <w:rsid w:val="008F1FE4"/>
    <w:rsid w:val="0095253B"/>
    <w:rsid w:val="00957CE8"/>
    <w:rsid w:val="009722F7"/>
    <w:rsid w:val="00983F6C"/>
    <w:rsid w:val="00993840"/>
    <w:rsid w:val="00995EAA"/>
    <w:rsid w:val="009C30C4"/>
    <w:rsid w:val="00A10A85"/>
    <w:rsid w:val="00A14540"/>
    <w:rsid w:val="00A34031"/>
    <w:rsid w:val="00A512A9"/>
    <w:rsid w:val="00A52BD9"/>
    <w:rsid w:val="00A704D8"/>
    <w:rsid w:val="00A857FF"/>
    <w:rsid w:val="00AA19A3"/>
    <w:rsid w:val="00AC5210"/>
    <w:rsid w:val="00AD3CB5"/>
    <w:rsid w:val="00AF0F93"/>
    <w:rsid w:val="00B6182C"/>
    <w:rsid w:val="00B90F95"/>
    <w:rsid w:val="00BE6D30"/>
    <w:rsid w:val="00C30E7E"/>
    <w:rsid w:val="00C30E83"/>
    <w:rsid w:val="00C45806"/>
    <w:rsid w:val="00D21695"/>
    <w:rsid w:val="00E86D34"/>
    <w:rsid w:val="00E93A78"/>
    <w:rsid w:val="00EA7FEC"/>
    <w:rsid w:val="00EC6BE4"/>
    <w:rsid w:val="00ED4710"/>
    <w:rsid w:val="00F33710"/>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josephfarghal/3354-where2next.g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18</Pages>
  <Words>1587</Words>
  <Characters>9049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Lennon Crow</cp:lastModifiedBy>
  <cp:revision>51</cp:revision>
  <dcterms:created xsi:type="dcterms:W3CDTF">2023-10-19T14:36:00Z</dcterms:created>
  <dcterms:modified xsi:type="dcterms:W3CDTF">2023-10-20T03:13:00Z</dcterms:modified>
</cp:coreProperties>
</file>