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A92" w:rsidRPr="00645A92" w:rsidRDefault="00645A92" w:rsidP="004C611E">
      <w:pPr>
        <w:rPr>
          <w:b/>
          <w:bCs/>
          <w:color w:val="FF0000"/>
        </w:rPr>
      </w:pPr>
      <w:r w:rsidRPr="00645A92">
        <w:rPr>
          <w:b/>
          <w:bCs/>
          <w:color w:val="FF0000"/>
        </w:rPr>
        <w:t xml:space="preserve">I feel like this has actually become more of an introduction than anything specific to cosmic </w:t>
      </w:r>
      <w:proofErr w:type="spellStart"/>
      <w:r w:rsidRPr="00645A92">
        <w:rPr>
          <w:b/>
          <w:bCs/>
          <w:color w:val="FF0000"/>
        </w:rPr>
        <w:t>reionization</w:t>
      </w:r>
      <w:proofErr w:type="spellEnd"/>
      <w:r w:rsidRPr="00645A92">
        <w:rPr>
          <w:b/>
          <w:bCs/>
          <w:color w:val="FF0000"/>
        </w:rPr>
        <w:t>???? &gt;&gt;&gt;&gt;&gt;</w:t>
      </w:r>
    </w:p>
    <w:p w:rsidR="00645A92" w:rsidRDefault="00645A92" w:rsidP="004C611E"/>
    <w:p w:rsidR="004C575C" w:rsidRDefault="003B4C8B" w:rsidP="004C611E">
      <w:r>
        <w:t xml:space="preserve">The evolution of the Universe has been divided up by cosmologists into </w:t>
      </w:r>
      <w:r w:rsidR="001A7350">
        <w:t>several epochs; each characterised by their unique physical propertie</w:t>
      </w:r>
      <w:r w:rsidR="005C7B00">
        <w:t xml:space="preserve">s. This project focuses on the Epoch of </w:t>
      </w:r>
      <w:proofErr w:type="spellStart"/>
      <w:r w:rsidR="005C7B00">
        <w:t>R</w:t>
      </w:r>
      <w:r w:rsidR="001A7350">
        <w:t>eionization</w:t>
      </w:r>
      <w:proofErr w:type="spellEnd"/>
      <w:r w:rsidR="001A7350">
        <w:t xml:space="preserve"> whereby high energy photons produced during active star formation ionized the neutral </w:t>
      </w:r>
      <w:r w:rsidR="005C7B00">
        <w:t>hydrogen in the Inter-Galactic M</w:t>
      </w:r>
      <w:r w:rsidR="001A7350">
        <w:t xml:space="preserve">edium. </w:t>
      </w:r>
      <w:r w:rsidR="005C7B00">
        <w:t>In order to probe this particular</w:t>
      </w:r>
      <w:r w:rsidR="004C575C">
        <w:t xml:space="preserve"> era and </w:t>
      </w:r>
      <w:r w:rsidR="005C7B00">
        <w:t>learn</w:t>
      </w:r>
      <w:r w:rsidR="004C575C">
        <w:t xml:space="preserve"> more about it, </w:t>
      </w:r>
      <w:r w:rsidR="005C7B00">
        <w:t>early (</w:t>
      </w:r>
      <w:r w:rsidR="004C575C">
        <w:t>high redshift</w:t>
      </w:r>
      <w:r w:rsidR="005C7B00">
        <w:t>)</w:t>
      </w:r>
      <w:r w:rsidR="004C575C">
        <w:t xml:space="preserve"> galaxies are being studied </w:t>
      </w:r>
      <w:r w:rsidR="005C7B00">
        <w:t xml:space="preserve">as it is believed that they produced these first ionizing photons and hence their </w:t>
      </w:r>
      <w:r w:rsidR="004C575C">
        <w:t xml:space="preserve">birth should </w:t>
      </w:r>
      <w:r w:rsidR="005C7B00">
        <w:t xml:space="preserve">understandably correlate </w:t>
      </w:r>
      <w:r w:rsidR="003F26FC">
        <w:t>directly</w:t>
      </w:r>
      <w:r w:rsidR="005C7B00">
        <w:t xml:space="preserve"> to</w:t>
      </w:r>
      <w:r w:rsidR="004C575C">
        <w:t xml:space="preserve"> the beginning of </w:t>
      </w:r>
      <w:r w:rsidR="00DA2648">
        <w:t xml:space="preserve">the Epoch of </w:t>
      </w:r>
      <w:r w:rsidR="004C575C">
        <w:t xml:space="preserve">Cosmic </w:t>
      </w:r>
      <w:proofErr w:type="spellStart"/>
      <w:r w:rsidR="004C575C">
        <w:t>Reionization</w:t>
      </w:r>
      <w:proofErr w:type="spellEnd"/>
      <w:r w:rsidR="004C575C">
        <w:t xml:space="preserve">. </w:t>
      </w:r>
    </w:p>
    <w:p w:rsidR="001F4F03" w:rsidRDefault="001F4F03" w:rsidP="001F4F03"/>
    <w:p w:rsidR="001F4F03" w:rsidRDefault="001F4F03" w:rsidP="00645A92">
      <w:r>
        <w:t xml:space="preserve">The process of Cosmic </w:t>
      </w:r>
      <w:proofErr w:type="spellStart"/>
      <w:r>
        <w:t>Reionization</w:t>
      </w:r>
      <w:proofErr w:type="spellEnd"/>
      <w:r>
        <w:t xml:space="preserve"> is crucial to our understanding of the evolution of the Universe as it forms the bridge between our present</w:t>
      </w:r>
      <w:r w:rsidR="00640B4D">
        <w:t xml:space="preserve"> and a distant, ill-understood past.</w:t>
      </w:r>
      <w:r>
        <w:t xml:space="preserve"> </w:t>
      </w:r>
      <w:r w:rsidR="00640B4D">
        <w:t xml:space="preserve">It links our current </w:t>
      </w:r>
      <w:r>
        <w:t xml:space="preserve">familiar universe whereby stars and galaxies are more common than the grains of sand </w:t>
      </w:r>
      <w:r w:rsidR="00640B4D">
        <w:t xml:space="preserve">on </w:t>
      </w:r>
      <w:r w:rsidR="00D400F1">
        <w:t>Earth’s</w:t>
      </w:r>
      <w:r w:rsidR="00640B4D">
        <w:t xml:space="preserve"> beaches to its past;</w:t>
      </w:r>
      <w:r w:rsidR="004C611E">
        <w:t xml:space="preserve"> when the U</w:t>
      </w:r>
      <w:r>
        <w:t xml:space="preserve">niverse was a baron </w:t>
      </w:r>
      <w:r w:rsidR="00B97B24">
        <w:t xml:space="preserve">soup of </w:t>
      </w:r>
      <w:r w:rsidR="00645A92">
        <w:t>free particles</w:t>
      </w:r>
      <w:r w:rsidR="00B97B24">
        <w:t xml:space="preserve">; devoid of structure and life as we know it. </w:t>
      </w:r>
      <w:r w:rsidR="00640B4D">
        <w:t>The light from this era is so far away</w:t>
      </w:r>
      <w:r w:rsidR="003F26FC">
        <w:t>,</w:t>
      </w:r>
      <w:r w:rsidR="00640B4D">
        <w:t xml:space="preserve">  and hence dim, that technology is only just allowing astronomers to see these early galaxies using high-powered telescopes and sophisticated detection process (more detail in section….</w:t>
      </w:r>
      <w:r w:rsidR="00C83E7C">
        <w:t>OBSERVERS BIT</w:t>
      </w:r>
      <w:r w:rsidR="00640B4D">
        <w:t xml:space="preserve">). </w:t>
      </w:r>
    </w:p>
    <w:p w:rsidR="00645A92" w:rsidRDefault="00645A92" w:rsidP="00645A92"/>
    <w:p w:rsidR="00645A92" w:rsidRDefault="00645A92" w:rsidP="00645A92"/>
    <w:p w:rsidR="00645A92" w:rsidRPr="00645A92" w:rsidRDefault="00645A92" w:rsidP="00645A92">
      <w:pPr>
        <w:rPr>
          <w:b/>
          <w:bCs/>
          <w:color w:val="FF0000"/>
        </w:rPr>
      </w:pPr>
      <w:r w:rsidRPr="00645A92">
        <w:rPr>
          <w:b/>
          <w:bCs/>
          <w:color w:val="FF0000"/>
        </w:rPr>
        <w:t xml:space="preserve">Until here where it’s more </w:t>
      </w:r>
      <w:proofErr w:type="spellStart"/>
      <w:r w:rsidRPr="00645A92">
        <w:rPr>
          <w:b/>
          <w:bCs/>
          <w:color w:val="FF0000"/>
        </w:rPr>
        <w:t>sciencey</w:t>
      </w:r>
      <w:proofErr w:type="spellEnd"/>
      <w:r w:rsidRPr="00645A92">
        <w:rPr>
          <w:b/>
          <w:bCs/>
          <w:color w:val="FF0000"/>
        </w:rPr>
        <w:t>&gt;&gt;&gt;&gt;&gt;</w:t>
      </w:r>
    </w:p>
    <w:p w:rsidR="00D400F1" w:rsidRDefault="00D400F1" w:rsidP="00D400F1"/>
    <w:p w:rsidR="00093EC2" w:rsidRDefault="00D400F1" w:rsidP="00713E53">
      <w:r>
        <w:t xml:space="preserve">It is now universally accepted that the Universe began with the Big Bang whereby matter erupted from a singularity in an unexplained burst of energy. Following this the Universe was so hot </w:t>
      </w:r>
      <w:r w:rsidR="003F26FC" w:rsidRPr="00F03B4E">
        <w:t>(approximately 10</w:t>
      </w:r>
      <w:r w:rsidR="003F26FC" w:rsidRPr="00F03B4E">
        <w:rPr>
          <w:vertAlign w:val="superscript"/>
        </w:rPr>
        <w:t>1</w:t>
      </w:r>
      <w:r w:rsidR="00A17B7E">
        <w:rPr>
          <w:vertAlign w:val="superscript"/>
        </w:rPr>
        <w:t>2</w:t>
      </w:r>
      <w:r w:rsidR="003F26FC" w:rsidRPr="00F03B4E">
        <w:t>-10</w:t>
      </w:r>
      <w:r w:rsidR="003F26FC" w:rsidRPr="00F03B4E">
        <w:rPr>
          <w:vertAlign w:val="superscript"/>
        </w:rPr>
        <w:t>1</w:t>
      </w:r>
      <w:r w:rsidR="00A17B7E">
        <w:rPr>
          <w:vertAlign w:val="superscript"/>
        </w:rPr>
        <w:t>5</w:t>
      </w:r>
      <w:r w:rsidR="003F26FC" w:rsidRPr="00F03B4E">
        <w:t>K</w:t>
      </w:r>
      <w:r w:rsidR="00A17B7E">
        <w:t>)</w:t>
      </w:r>
      <w:r w:rsidR="00F03B4E" w:rsidRPr="00F03B4E">
        <w:rPr>
          <w:rStyle w:val="FootnoteReference"/>
        </w:rPr>
        <w:footnoteReference w:id="1"/>
      </w:r>
      <w:r w:rsidRPr="00F03B4E">
        <w:t xml:space="preserve"> </w:t>
      </w:r>
      <w:r>
        <w:t xml:space="preserve">that the photons had enough energy </w:t>
      </w:r>
      <w:r w:rsidR="003F26FC">
        <w:t>to suppress the binding of</w:t>
      </w:r>
      <w:r w:rsidR="00A17B7E">
        <w:t xml:space="preserve"> nucleons</w:t>
      </w:r>
      <w:r w:rsidR="003F26FC">
        <w:t xml:space="preserve"> </w:t>
      </w:r>
      <w:r w:rsidR="00A17B7E">
        <w:t>a</w:t>
      </w:r>
      <w:r w:rsidR="006F25B4">
        <w:t>nd so</w:t>
      </w:r>
      <w:r w:rsidR="00A17B7E">
        <w:t xml:space="preserve"> the Universe remained a soup of free baryons</w:t>
      </w:r>
      <w:r w:rsidR="004C611E">
        <w:t>, leptons</w:t>
      </w:r>
      <w:r w:rsidR="003F26FC">
        <w:t xml:space="preserve"> and energetic photons</w:t>
      </w:r>
      <w:r w:rsidR="00A17B7E">
        <w:t xml:space="preserve"> (amongst other things)</w:t>
      </w:r>
      <w:r w:rsidR="003F26FC">
        <w:t xml:space="preserve"> unti</w:t>
      </w:r>
      <w:r w:rsidR="005B7E65">
        <w:t xml:space="preserve">l </w:t>
      </w:r>
      <w:r w:rsidR="00713E53">
        <w:t xml:space="preserve">just a few minutes after the Big Bang during </w:t>
      </w:r>
      <w:r w:rsidR="005B7E65">
        <w:t xml:space="preserve">the Epoch of </w:t>
      </w:r>
      <w:proofErr w:type="spellStart"/>
      <w:r w:rsidR="005B7E65">
        <w:t>N</w:t>
      </w:r>
      <w:r w:rsidR="003F26FC">
        <w:t>ucleosynthesis</w:t>
      </w:r>
      <w:proofErr w:type="spellEnd"/>
      <w:r w:rsidR="003F26FC">
        <w:t xml:space="preserve"> </w:t>
      </w:r>
      <w:r w:rsidR="00093EC2">
        <w:t>when the protons and neutrons could</w:t>
      </w:r>
      <w:r w:rsidR="00A17B7E">
        <w:t xml:space="preserve"> begin to</w:t>
      </w:r>
      <w:r w:rsidR="00093EC2">
        <w:t xml:space="preserve"> form atomic nuclei</w:t>
      </w:r>
      <w:r w:rsidR="003F26FC">
        <w:t xml:space="preserve">. </w:t>
      </w:r>
      <w:r w:rsidR="00A17B7E">
        <w:t xml:space="preserve">Approximately </w:t>
      </w:r>
      <w:r w:rsidR="00093EC2">
        <w:t>300,000</w:t>
      </w:r>
      <w:r w:rsidR="00093EC2">
        <w:rPr>
          <w:rStyle w:val="FootnoteReference"/>
        </w:rPr>
        <w:footnoteReference w:id="2"/>
      </w:r>
      <w:r w:rsidR="00093EC2">
        <w:t xml:space="preserve"> yea</w:t>
      </w:r>
      <w:r w:rsidR="005B7E65">
        <w:t>rs after the Big Bang came the Epoch of D</w:t>
      </w:r>
      <w:r w:rsidR="00093EC2">
        <w:t>ecoupling when the majority of</w:t>
      </w:r>
      <w:r w:rsidR="003F26FC">
        <w:t xml:space="preserve"> p</w:t>
      </w:r>
      <w:r w:rsidR="006F25B4">
        <w:t>hotons ha</w:t>
      </w:r>
      <w:r w:rsidR="003F26FC">
        <w:t>d</w:t>
      </w:r>
      <w:r w:rsidR="006F25B4">
        <w:t xml:space="preserve"> lost a large proportion of their energy from frequen</w:t>
      </w:r>
      <w:r w:rsidR="003F26FC">
        <w:t>t collision</w:t>
      </w:r>
      <w:r w:rsidR="00093EC2">
        <w:t xml:space="preserve">s within the plasma and </w:t>
      </w:r>
      <w:r w:rsidR="00A17B7E">
        <w:t xml:space="preserve">hence most </w:t>
      </w:r>
      <w:r w:rsidR="00713E53">
        <w:t>were left with</w:t>
      </w:r>
      <w:r w:rsidR="00A17B7E">
        <w:t xml:space="preserve"> less</w:t>
      </w:r>
      <w:r w:rsidR="006F25B4">
        <w:t xml:space="preserve"> than the minimum hydrogen ionization energy of 13.6eV. </w:t>
      </w:r>
      <w:r w:rsidR="00093EC2">
        <w:t xml:space="preserve">This allowed the electrons to </w:t>
      </w:r>
      <w:r w:rsidR="007979E4">
        <w:t xml:space="preserve">finally </w:t>
      </w:r>
      <w:r w:rsidR="00093EC2">
        <w:t>bind to the hydrogen nuclei to form neutral hydrogen atoms</w:t>
      </w:r>
      <w:r w:rsidR="00713E53">
        <w:t>, free from interfering photons</w:t>
      </w:r>
      <w:r w:rsidR="00093EC2">
        <w:t xml:space="preserve">. </w:t>
      </w:r>
      <w:r w:rsidR="00713E53">
        <w:t xml:space="preserve">These </w:t>
      </w:r>
      <w:r w:rsidR="003919A3">
        <w:t xml:space="preserve">newly retired photons were now </w:t>
      </w:r>
      <w:r w:rsidR="00713E53">
        <w:t>able to travel across the U</w:t>
      </w:r>
      <w:r w:rsidR="003919A3">
        <w:t>niverse. With t</w:t>
      </w:r>
      <w:r w:rsidR="00713E53">
        <w:t>he photons having t</w:t>
      </w:r>
      <w:r w:rsidR="003919A3">
        <w:t xml:space="preserve">oo little energy </w:t>
      </w:r>
      <w:r w:rsidR="00713E53">
        <w:t>to</w:t>
      </w:r>
      <w:r w:rsidR="003919A3">
        <w:t xml:space="preserve"> interact with matter the Universe had become a transparent</w:t>
      </w:r>
      <w:r w:rsidR="00713E53">
        <w:t xml:space="preserve"> highway to our present and the photons set out on a journey which lasted almost as long as the age of the Universe, eventually arriving at Earth as a blanket of radiation known as the Cosmic Microwave Background. </w:t>
      </w:r>
    </w:p>
    <w:p w:rsidR="00716272" w:rsidRDefault="00713E53" w:rsidP="00265D42">
      <w:r>
        <w:lastRenderedPageBreak/>
        <w:t>Meanwhile, i</w:t>
      </w:r>
      <w:r w:rsidR="00E23870">
        <w:t xml:space="preserve">n the wake of </w:t>
      </w:r>
      <w:r w:rsidR="0031217E">
        <w:t>Decoupling</w:t>
      </w:r>
      <w:r w:rsidR="006F25B4">
        <w:t xml:space="preserve"> </w:t>
      </w:r>
      <w:r w:rsidR="0031217E">
        <w:t>matter was able to interact without disturbance from photons; atomically and gravitationally. S</w:t>
      </w:r>
      <w:r w:rsidR="006F25B4">
        <w:t>mall density fluctuations, seen from Earth as small</w:t>
      </w:r>
      <w:r w:rsidR="0031217E">
        <w:t xml:space="preserve"> temperature</w:t>
      </w:r>
      <w:r w:rsidR="006F25B4">
        <w:t xml:space="preserve"> fluctuations in the Cosmic Microwave Background, </w:t>
      </w:r>
      <w:r w:rsidR="0031217E">
        <w:t>began to</w:t>
      </w:r>
      <w:r w:rsidR="006F25B4">
        <w:t xml:space="preserve"> gr</w:t>
      </w:r>
      <w:r w:rsidR="0031217E">
        <w:t>ow</w:t>
      </w:r>
      <w:r w:rsidR="006F25B4">
        <w:t xml:space="preserve"> to such </w:t>
      </w:r>
      <w:r w:rsidR="0031217E">
        <w:t>an extent that their gravity became</w:t>
      </w:r>
      <w:r w:rsidR="006F25B4">
        <w:t xml:space="preserve"> large enough to attract matter, as more and more matter was attracted the gravitation became stronger and hence attracted more matter. This was the beginning of structure formation and the era known as ‘Cosmic </w:t>
      </w:r>
      <w:proofErr w:type="spellStart"/>
      <w:r w:rsidR="006F25B4">
        <w:t>Reionization</w:t>
      </w:r>
      <w:proofErr w:type="spellEnd"/>
      <w:r w:rsidR="006F25B4">
        <w:t>’. As more and more matter accumulated, stars began to f</w:t>
      </w:r>
      <w:r w:rsidR="00E23870">
        <w:t>orm with high enough core temperatures to create</w:t>
      </w:r>
      <w:r w:rsidR="00C003E8">
        <w:t xml:space="preserve"> photons with enough energy to</w:t>
      </w:r>
      <w:r w:rsidR="0031217E">
        <w:t xml:space="preserve"> once again </w:t>
      </w:r>
      <w:r w:rsidR="00C003E8">
        <w:t xml:space="preserve">ionize the neutral hydrogen in the Inter Galactic Medium. As more stars formed, more of these high energy photons were being produced; gradually transforming the dark, neutral Universe to its current ionized state. </w:t>
      </w:r>
    </w:p>
    <w:p w:rsidR="00265D42" w:rsidRDefault="00265D42" w:rsidP="00713E53"/>
    <w:p w:rsidR="00265D42" w:rsidRDefault="00265D42" w:rsidP="00265D42">
      <w:r>
        <w:t xml:space="preserve">In order for these photons to ionize the IGM, they evidently must reach it and hence must escape from their resident galaxy. The rate at which these photons were produced and escaped determines the length of time over which </w:t>
      </w:r>
      <w:proofErr w:type="spellStart"/>
      <w:r>
        <w:t>reionization</w:t>
      </w:r>
      <w:proofErr w:type="spellEnd"/>
      <w:r>
        <w:t xml:space="preserve"> occurred if one defines the end of </w:t>
      </w:r>
      <w:proofErr w:type="spellStart"/>
      <w:r>
        <w:t>reionization</w:t>
      </w:r>
      <w:proofErr w:type="spellEnd"/>
      <w:r>
        <w:t xml:space="preserve"> as being the point at which all, or at least the vast majority, of neutral hydrogen has been ionized. This requires one to understand how these early galaxies formed and thus infer their characteristic temperatures to see how many photons may have had enough energy to fully ionize the neutral hydrogen. Then one must consider what fraction of these photons could escape from the galaxy having managed to avoid interactions with the dust and hydrogen within it. The specifics of this topic will be covered in more detail in section…. </w:t>
      </w:r>
      <w:proofErr w:type="gramStart"/>
      <w:r>
        <w:t>(JAMIE’S/OWENS SECTIONS).</w:t>
      </w:r>
      <w:bookmarkStart w:id="0" w:name="_GoBack"/>
      <w:bookmarkEnd w:id="0"/>
      <w:proofErr w:type="gramEnd"/>
    </w:p>
    <w:sectPr w:rsidR="00265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B4E" w:rsidRDefault="00F03B4E" w:rsidP="00F03B4E">
      <w:pPr>
        <w:spacing w:after="0" w:line="240" w:lineRule="auto"/>
      </w:pPr>
      <w:r>
        <w:separator/>
      </w:r>
    </w:p>
  </w:endnote>
  <w:endnote w:type="continuationSeparator" w:id="0">
    <w:p w:rsidR="00F03B4E" w:rsidRDefault="00F03B4E" w:rsidP="00F0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B4E" w:rsidRDefault="00F03B4E" w:rsidP="00F03B4E">
      <w:pPr>
        <w:spacing w:after="0" w:line="240" w:lineRule="auto"/>
      </w:pPr>
      <w:r>
        <w:separator/>
      </w:r>
    </w:p>
  </w:footnote>
  <w:footnote w:type="continuationSeparator" w:id="0">
    <w:p w:rsidR="00F03B4E" w:rsidRDefault="00F03B4E" w:rsidP="00F03B4E">
      <w:pPr>
        <w:spacing w:after="0" w:line="240" w:lineRule="auto"/>
      </w:pPr>
      <w:r>
        <w:continuationSeparator/>
      </w:r>
    </w:p>
  </w:footnote>
  <w:footnote w:id="1">
    <w:p w:rsidR="00F03B4E" w:rsidRDefault="00F03B4E">
      <w:pPr>
        <w:pStyle w:val="FootnoteText"/>
      </w:pPr>
      <w:r>
        <w:rPr>
          <w:rStyle w:val="FootnoteReference"/>
        </w:rPr>
        <w:footnoteRef/>
      </w:r>
      <w:r>
        <w:t xml:space="preserve"> </w:t>
      </w:r>
      <w:proofErr w:type="gramStart"/>
      <w:r>
        <w:t xml:space="preserve">‘An Introduction to Modern Cosmology’, Andrew </w:t>
      </w:r>
      <w:proofErr w:type="spellStart"/>
      <w:r>
        <w:t>Liddle</w:t>
      </w:r>
      <w:proofErr w:type="spellEnd"/>
      <w:r>
        <w:t>, Wiley, 2003, 2</w:t>
      </w:r>
      <w:r w:rsidRPr="00F03B4E">
        <w:rPr>
          <w:vertAlign w:val="superscript"/>
        </w:rPr>
        <w:t>nd</w:t>
      </w:r>
      <w:r>
        <w:t xml:space="preserve"> edition, 89.</w:t>
      </w:r>
      <w:proofErr w:type="gramEnd"/>
      <w:r>
        <w:t xml:space="preserve">  </w:t>
      </w:r>
    </w:p>
  </w:footnote>
  <w:footnote w:id="2">
    <w:p w:rsidR="00093EC2" w:rsidRDefault="00093EC2" w:rsidP="00093EC2">
      <w:pPr>
        <w:pStyle w:val="FootnoteText"/>
      </w:pPr>
      <w:r>
        <w:rPr>
          <w:rStyle w:val="FootnoteReference"/>
        </w:rPr>
        <w:footnoteRef/>
      </w:r>
      <w:r>
        <w:t xml:space="preserve">  </w:t>
      </w:r>
      <w:proofErr w:type="gramStart"/>
      <w:r>
        <w:t xml:space="preserve">‘An Introduction to Modern Cosmology’, Andrew </w:t>
      </w:r>
      <w:proofErr w:type="spellStart"/>
      <w:r>
        <w:t>Liddle</w:t>
      </w:r>
      <w:proofErr w:type="spellEnd"/>
      <w:r>
        <w:t>, Wiley, 2003, 2</w:t>
      </w:r>
      <w:r w:rsidRPr="00F03B4E">
        <w:rPr>
          <w:vertAlign w:val="superscript"/>
        </w:rPr>
        <w:t>nd</w:t>
      </w:r>
      <w:r>
        <w:t xml:space="preserve"> edition, 96</w:t>
      </w:r>
      <w:r>
        <w:t>.</w:t>
      </w:r>
      <w:proofErr w:type="gramEnd"/>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C8B"/>
    <w:rsid w:val="00093EC2"/>
    <w:rsid w:val="000A6375"/>
    <w:rsid w:val="001A7350"/>
    <w:rsid w:val="001F4F03"/>
    <w:rsid w:val="00265D42"/>
    <w:rsid w:val="0031217E"/>
    <w:rsid w:val="003919A3"/>
    <w:rsid w:val="003B4C8B"/>
    <w:rsid w:val="003F26FC"/>
    <w:rsid w:val="004C575C"/>
    <w:rsid w:val="004C611E"/>
    <w:rsid w:val="005B7E65"/>
    <w:rsid w:val="005C7B00"/>
    <w:rsid w:val="00634D7D"/>
    <w:rsid w:val="00640B4D"/>
    <w:rsid w:val="00645A92"/>
    <w:rsid w:val="006F25B4"/>
    <w:rsid w:val="00713E53"/>
    <w:rsid w:val="00716272"/>
    <w:rsid w:val="007979E4"/>
    <w:rsid w:val="009927BD"/>
    <w:rsid w:val="00A17B7E"/>
    <w:rsid w:val="00B97B24"/>
    <w:rsid w:val="00C003E8"/>
    <w:rsid w:val="00C83E7C"/>
    <w:rsid w:val="00D400F1"/>
    <w:rsid w:val="00DA2648"/>
    <w:rsid w:val="00E23870"/>
    <w:rsid w:val="00F03B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03B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3B4E"/>
    <w:rPr>
      <w:sz w:val="20"/>
      <w:szCs w:val="20"/>
    </w:rPr>
  </w:style>
  <w:style w:type="character" w:styleId="FootnoteReference">
    <w:name w:val="footnote reference"/>
    <w:basedOn w:val="DefaultParagraphFont"/>
    <w:uiPriority w:val="99"/>
    <w:semiHidden/>
    <w:unhideWhenUsed/>
    <w:rsid w:val="00F03B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03B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3B4E"/>
    <w:rPr>
      <w:sz w:val="20"/>
      <w:szCs w:val="20"/>
    </w:rPr>
  </w:style>
  <w:style w:type="character" w:styleId="FootnoteReference">
    <w:name w:val="footnote reference"/>
    <w:basedOn w:val="DefaultParagraphFont"/>
    <w:uiPriority w:val="99"/>
    <w:semiHidden/>
    <w:unhideWhenUsed/>
    <w:rsid w:val="00F03B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25</cp:revision>
  <dcterms:created xsi:type="dcterms:W3CDTF">2013-03-04T13:36:00Z</dcterms:created>
  <dcterms:modified xsi:type="dcterms:W3CDTF">2013-03-06T12:36:00Z</dcterms:modified>
</cp:coreProperties>
</file>