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keepNext w:val="0"/>
        <w:keepLines w:val="0"/>
        <w:spacing w:after="0" w:before="0" w:lineRule="auto"/>
        <w:jc w:val="center"/>
        <w:rPr>
          <w:rFonts w:ascii="Times New Roman" w:cs="Times New Roman" w:eastAsia="Times New Roman" w:hAnsi="Times New Roman"/>
          <w:b w:val="1"/>
          <w:bCs w:val="1"/>
          <w:sz w:val="28"/>
          <w:szCs w:val="28"/>
        </w:rPr>
      </w:pPr>
      <w:bookmarkStart w:colFirst="0" w:colLast="0" w:name="_m6np7ukymk1l" w:id="0"/>
      <w:bookmarkEnd w:id="0"/>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2E">
      <w:pPr>
        <w:pStyle w:val="Heading1"/>
        <w:keepNext w:val="0"/>
        <w:keepLines w:val="0"/>
        <w:spacing w:after="0" w:before="0" w:lineRule="auto"/>
        <w:jc w:val="center"/>
        <w:rPr>
          <w:rFonts w:ascii="Times New Roman" w:cs="Times New Roman" w:eastAsia="Times New Roman" w:hAnsi="Times New Roman"/>
          <w:b w:val="1"/>
          <w:bCs w:val="1"/>
          <w:sz w:val="28"/>
          <w:szCs w:val="28"/>
        </w:rPr>
      </w:pPr>
      <w:bookmarkStart w:colFirst="0" w:colLast="0" w:name="_161ihk2ifrln"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today have access to a wide range of educational and career opportunities such as scholarships, internships, certification courses, hackathons, workshops, competitions, and placement opportunities. However, information about these opportunities is distributed across numerous websites, social media platforms, institutional portals, and other online sources. Students are therefore required to search through multiple platforms to identify opportunities that are relevant to their academic background, skills, interests, and eligibility.</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scattered nature of opportunity information creates several difficulties. Students may spend considerable time searching for suitable opportunities, miss important application deadlines, or fail to discover opportunities that match their profiles. In addition, manually checking eligibility requirements for every opportunity can be time-consuming. There is a need for a centralized platform that can organize opportunity information and provide students with relevant recommendations based on their individual profiles.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EduConnect – Unified Student Opportunity Platform is proposed as a centralized web application for discovering and managing educational and career opportunities. The platform brings different categories of opportunities together in a single system and allows students to create academic profiles containing information such as department, year of study, CGPA, skills, interests, and other eligibility-related details.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provides personalized recommendations by comparing student profile information with opportunity eligibility criteria. Students can search and filter opportunities, view detailed information, bookmark opportunities for later reference, track their applications, and receive deadline reminders and notifications. An administrator dashboard enables authorized administrators to manage opportunity information through manual entry, CSV import, or API integration. Web scraping may be considered as a future enhancement for automating opportunity collection.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application is designed using React.js, Node.js, Express.js, MongoDB, and Firebase Authentication, providing a scalable web-based architecture with secure user authentication and centralized data management. The system consists primarily of student and administrator modules and aims to simplify the process of discovering, evaluating, and tracking opportunities.</w:t>
      </w:r>
    </w:p>
    <w:p w:rsidR="00000000" w:rsidDel="00000000" w:rsidP="00000000" w:rsidRDefault="00000000" w:rsidRPr="00000000" w14:paraId="0000003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n6npj4spfl3" w:id="2"/>
      <w:bookmarkEnd w:id="2"/>
      <w:r w:rsidDel="00000000" w:rsidR="00000000" w:rsidRPr="00000000">
        <w:rPr>
          <w:rFonts w:ascii="Times New Roman" w:cs="Times New Roman" w:eastAsia="Times New Roman" w:hAnsi="Times New Roman"/>
          <w:b w:val="1"/>
          <w:bCs w:val="1"/>
          <w:sz w:val="24"/>
          <w:szCs w:val="24"/>
          <w:rtl w:val="0"/>
        </w:rPr>
        <w:t xml:space="preserve">1.1 Project Overview</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is a centralized web application designed to provide students with a unified platform for discovering educational and career-related opportunities. Instead of requiring students to visit multiple websites separately, the system organizes different opportunity types within a single platform. </w:t>
      </w:r>
      <w:r w:rsidDel="00000000" w:rsidR="00000000" w:rsidRPr="00000000">
        <w:rPr>
          <w:rFonts w:ascii="Times New Roman" w:cs="Times New Roman" w:eastAsia="Times New Roman" w:hAnsi="Times New Roman"/>
          <w:sz w:val="24"/>
          <w:szCs w:val="24"/>
          <w:rtl w:val="0"/>
        </w:rPr>
        <w:t xml:space="preserve">The major opportunity categories supported by EduConnect include:</w:t>
      </w:r>
    </w:p>
    <w:p w:rsidR="00000000" w:rsidDel="00000000" w:rsidP="00000000" w:rsidRDefault="00000000" w:rsidRPr="00000000" w14:paraId="00000036">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Scholarships</w:t>
      </w:r>
    </w:p>
    <w:p w:rsidR="00000000" w:rsidDel="00000000" w:rsidP="00000000" w:rsidRDefault="00000000" w:rsidRPr="00000000" w14:paraId="00000037">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Internships</w:t>
      </w:r>
    </w:p>
    <w:p w:rsidR="00000000" w:rsidDel="00000000" w:rsidP="00000000" w:rsidRDefault="00000000" w:rsidRPr="00000000" w14:paraId="00000038">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courses</w:t>
      </w:r>
    </w:p>
    <w:p w:rsidR="00000000" w:rsidDel="00000000" w:rsidP="00000000" w:rsidRDefault="00000000" w:rsidRPr="00000000" w14:paraId="00000039">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Hackathons</w:t>
      </w:r>
    </w:p>
    <w:p w:rsidR="00000000" w:rsidDel="00000000" w:rsidP="00000000" w:rsidRDefault="00000000" w:rsidRPr="00000000" w14:paraId="0000003A">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Workshops</w:t>
      </w:r>
    </w:p>
    <w:p w:rsidR="00000000" w:rsidDel="00000000" w:rsidP="00000000" w:rsidRDefault="00000000" w:rsidRPr="00000000" w14:paraId="0000003B">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Competitions</w:t>
      </w:r>
    </w:p>
    <w:p w:rsidR="00000000" w:rsidDel="00000000" w:rsidP="00000000" w:rsidRDefault="00000000" w:rsidRPr="00000000" w14:paraId="0000003C">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opportunities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register and create their profiles by providing relevant academic and personal information. The profile information is used by the recommendation and eligibility modules to identify opportunities that are suitable for the student.</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students to browse available opportunities and apply filters according to factors such as opportunity type, eligibility requirements, deadline, department, skills, and other relevant attributes. Students can bookmark opportunities that they are interested in and maintain an application-tracking record.</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personalized recommendation mechanism is included to reduce the effort required to manually search through all available opportunities. The recommendation process considers information such as the student's department, year of study, CGPA, skills, interests, and eligibility criteria associated with opportunities.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module provides centralized management of opportunity data. Administrators can add, update, and remove opportunities and can populate the platform through manual entry, CSV import, or API integration. This provides flexibility in maintaining the opportunity database.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deadline reminders and notifications so that students can keep track of important application dates. Through these features, EduConnect aims to make the discovery and management of educational and career opportunities more organized and accessible.</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fcof9w6sej8" w:id="3"/>
      <w:bookmarkEnd w:id="3"/>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r8jfnt1tcdr" w:id="4"/>
      <w:bookmarkEnd w:id="4"/>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0gfnyg45pq0" w:id="5"/>
      <w:bookmarkEnd w:id="5"/>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03iy7v32zhk" w:id="6"/>
      <w:bookmarkEnd w:id="6"/>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q3tsyhex28u" w:id="7"/>
      <w:bookmarkEnd w:id="7"/>
      <w:r w:rsidDel="00000000" w:rsidR="00000000" w:rsidRPr="00000000">
        <w:rPr>
          <w:rFonts w:ascii="Times New Roman" w:cs="Times New Roman" w:eastAsia="Times New Roman" w:hAnsi="Times New Roman"/>
          <w:b w:val="1"/>
          <w:bCs w:val="1"/>
          <w:sz w:val="24"/>
          <w:szCs w:val="24"/>
          <w:rtl w:val="0"/>
        </w:rPr>
        <w:t xml:space="preserve">1.2 System Requirements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specifies the hardware and software requirements required for developing, testing, and deploying the EduConnect web application.</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Hardware Requirements</w:t>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255"/>
        <w:gridCol w:w="4590"/>
        <w:tblGridChange w:id="0">
          <w:tblGrid>
            <w:gridCol w:w="1650"/>
            <w:gridCol w:w="3255"/>
            <w:gridCol w:w="45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Minimum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Specification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 AMD Ryzen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or above / AMD Ryzen 5 or above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or above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GB free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GB or above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1366 × 768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 × 1080 Full HD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development and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broadband connection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 Linux / macOS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 latest supported Linux / macOS</w:t>
            </w:r>
          </w:p>
        </w:tc>
      </w:tr>
    </w:tbl>
    <w:p w:rsidR="00000000" w:rsidDel="00000000" w:rsidP="00000000" w:rsidRDefault="00000000" w:rsidRPr="00000000" w14:paraId="0000005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8g81489fdgc" w:id="8"/>
      <w:bookmarkEnd w:id="8"/>
      <w:r w:rsidDel="00000000" w:rsidR="00000000" w:rsidRPr="00000000">
        <w:rPr>
          <w:rFonts w:ascii="Times New Roman" w:cs="Times New Roman" w:eastAsia="Times New Roman" w:hAnsi="Times New Roman"/>
          <w:b w:val="1"/>
          <w:bCs w:val="1"/>
          <w:color w:val="000000"/>
          <w:sz w:val="24"/>
          <w:szCs w:val="24"/>
          <w:rtl w:val="0"/>
        </w:rPr>
        <w:t xml:space="preserve">1.2.2 Software Requirements</w:t>
      </w:r>
    </w:p>
    <w:tbl>
      <w:tblPr>
        <w:tblStyle w:val="Table2"/>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4365"/>
        <w:tblGridChange w:id="0">
          <w:tblGrid>
            <w:gridCol w:w="2880"/>
            <w:gridCol w:w="4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project-supported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LTS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project-supported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supported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service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 Edge / Firefox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Bundled with Node.js</w:t>
            </w:r>
          </w:p>
        </w:tc>
      </w:tr>
    </w:tbl>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o0c16a3bq1n" w:id="9"/>
      <w:bookmarkEnd w:id="9"/>
      <w:r w:rsidDel="00000000" w:rsidR="00000000" w:rsidRPr="00000000">
        <w:rPr>
          <w:rFonts w:ascii="Times New Roman" w:cs="Times New Roman" w:eastAsia="Times New Roman" w:hAnsi="Times New Roman"/>
          <w:b w:val="1"/>
          <w:bCs w:val="1"/>
          <w:sz w:val="24"/>
          <w:szCs w:val="24"/>
          <w:rtl w:val="0"/>
        </w:rPr>
        <w:t xml:space="preserve">1.3 Technology Overview</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uses a modern web development stack consisting of React.js, Node.js, Express.js, MongoDB, and Firebase Authentication. Each technology contributes to a specific layer of the application and supports the overall goal of creating a centralized and scalable student opportunity platform.</w:t>
      </w:r>
    </w:p>
    <w:p w:rsidR="00000000" w:rsidDel="00000000" w:rsidP="00000000" w:rsidRDefault="00000000" w:rsidRPr="00000000" w14:paraId="0000007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ka0bhd8w9w6" w:id="10"/>
      <w:bookmarkEnd w:id="10"/>
      <w:r w:rsidDel="00000000" w:rsidR="00000000" w:rsidRPr="00000000">
        <w:rPr>
          <w:rFonts w:ascii="Times New Roman" w:cs="Times New Roman" w:eastAsia="Times New Roman" w:hAnsi="Times New Roman"/>
          <w:b w:val="1"/>
          <w:bCs w:val="1"/>
          <w:color w:val="000000"/>
          <w:sz w:val="24"/>
          <w:szCs w:val="24"/>
          <w:rtl w:val="0"/>
        </w:rPr>
        <w:t xml:space="preserve">1.3.1 React.js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used to develop the front-end of EduConnect. It enables the application interface to be divided into reusable components, making the user interface modular and easier to maintain.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used for implementing major screens such as the login and registration pages, student dashboard, opportunity listing page, opportunity details page, bookmarks, application tracking, profile management, and administrator dashboard.</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component-based structure also allows common interface elements such as navigation bars, opportunity cards, filters, buttons, and notification components to be reused throughout the application.</w:t>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ftxxmbodqvu" w:id="11"/>
      <w:bookmarkEnd w:id="11"/>
      <w:r w:rsidDel="00000000" w:rsidR="00000000" w:rsidRPr="00000000">
        <w:rPr>
          <w:rFonts w:ascii="Times New Roman" w:cs="Times New Roman" w:eastAsia="Times New Roman" w:hAnsi="Times New Roman"/>
          <w:b w:val="1"/>
          <w:bCs w:val="1"/>
          <w:color w:val="000000"/>
          <w:sz w:val="24"/>
          <w:szCs w:val="24"/>
          <w:rtl w:val="0"/>
        </w:rPr>
        <w:t xml:space="preserve">1.3.2 Node.js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provides the runtime environment for the server-side portion of EduConnect. It allows JavaScript to be executed on the backend and supports the development of APIs required for communication between the front-end and database.</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responsible for processing requests from the React.js application, validating data, managing opportunity information, handling application records, and communicating with MongoDB.</w:t>
      </w:r>
    </w:p>
    <w:p w:rsidR="00000000" w:rsidDel="00000000" w:rsidP="00000000" w:rsidRDefault="00000000" w:rsidRPr="00000000" w14:paraId="0000007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qq063fvcmcg" w:id="12"/>
      <w:bookmarkEnd w:id="12"/>
      <w:r w:rsidDel="00000000" w:rsidR="00000000" w:rsidRPr="00000000">
        <w:rPr>
          <w:rFonts w:ascii="Times New Roman" w:cs="Times New Roman" w:eastAsia="Times New Roman" w:hAnsi="Times New Roman"/>
          <w:b w:val="1"/>
          <w:bCs w:val="1"/>
          <w:color w:val="000000"/>
          <w:sz w:val="24"/>
          <w:szCs w:val="24"/>
          <w:rtl w:val="0"/>
        </w:rPr>
        <w:t xml:space="preserve">1.3.3 Express.js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is used as the backend web framework for developing RESTful APIs. It provides a structured mechanism for defining routes and processing HTTP requests. In EduConnect, Express.js can be used to provide APIs for:</w:t>
      </w:r>
    </w:p>
    <w:p w:rsidR="00000000" w:rsidDel="00000000" w:rsidP="00000000" w:rsidRDefault="00000000" w:rsidRPr="00000000" w14:paraId="0000007E">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User-related operations</w:t>
      </w:r>
    </w:p>
    <w:p w:rsidR="00000000" w:rsidDel="00000000" w:rsidP="00000000" w:rsidRDefault="00000000" w:rsidRPr="00000000" w14:paraId="0000007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management</w:t>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searching and filtering</w:t>
      </w:r>
    </w:p>
    <w:p w:rsidR="00000000" w:rsidDel="00000000" w:rsidP="00000000" w:rsidRDefault="00000000" w:rsidRPr="00000000" w14:paraId="0000008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management</w:t>
      </w:r>
    </w:p>
    <w:p w:rsidR="00000000" w:rsidDel="00000000" w:rsidP="00000000" w:rsidRDefault="00000000" w:rsidRPr="00000000" w14:paraId="0000008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tracking</w:t>
      </w:r>
    </w:p>
    <w:p w:rsidR="00000000" w:rsidDel="00000000" w:rsidP="00000000" w:rsidRDefault="00000000" w:rsidRPr="00000000" w14:paraId="0000008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profile management</w:t>
      </w:r>
    </w:p>
    <w:p w:rsidR="00000000" w:rsidDel="00000000" w:rsidP="00000000" w:rsidRDefault="00000000" w:rsidRPr="00000000" w14:paraId="0000008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Recommendation-related operations</w:t>
      </w:r>
    </w:p>
    <w:p w:rsidR="00000000" w:rsidDel="00000000" w:rsidP="00000000" w:rsidRDefault="00000000" w:rsidRPr="00000000" w14:paraId="00000085">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operations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use of a REST-based backend separates the presentation layer from the application logic and database layer.</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vwdhu46rtd2" w:id="13"/>
      <w:bookmarkEnd w:id="13"/>
      <w:r w:rsidDel="00000000" w:rsidR="00000000" w:rsidRPr="00000000">
        <w:rPr>
          <w:rFonts w:ascii="Times New Roman" w:cs="Times New Roman" w:eastAsia="Times New Roman" w:hAnsi="Times New Roman"/>
          <w:b w:val="1"/>
          <w:bCs w:val="1"/>
          <w:color w:val="000000"/>
          <w:sz w:val="24"/>
          <w:szCs w:val="24"/>
          <w:rtl w:val="0"/>
        </w:rPr>
        <w:t xml:space="preserve">1.3.4 MongoDB</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used as the primary database for storing EduConnect data. It is a NoSQL document-oriented database that is suitable for storing different types of opportunity information. The database can store information such as student profiles, opportunities, eligibility criteria, bookmarks, applications, and notification-related data.</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flexible document structure of MongoDB is useful because different opportunity categories may contain different attributes. For example, a scholarship may contain information about scholarship amount and academic eligibility, whereas an internship may include duration, skills, and organization details.</w:t>
      </w:r>
    </w:p>
    <w:p w:rsidR="00000000" w:rsidDel="00000000" w:rsidP="00000000" w:rsidRDefault="00000000" w:rsidRPr="00000000" w14:paraId="0000008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vlitdlv9bk9" w:id="14"/>
      <w:bookmarkEnd w:id="14"/>
      <w:r w:rsidDel="00000000" w:rsidR="00000000" w:rsidRPr="00000000">
        <w:rPr>
          <w:rFonts w:ascii="Times New Roman" w:cs="Times New Roman" w:eastAsia="Times New Roman" w:hAnsi="Times New Roman"/>
          <w:b w:val="1"/>
          <w:bCs w:val="1"/>
          <w:color w:val="000000"/>
          <w:sz w:val="24"/>
          <w:szCs w:val="24"/>
          <w:rtl w:val="0"/>
        </w:rPr>
        <w:t xml:space="preserve">1.3.5 Firebase Authentication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provides the authentication mechanism for EduConnect. It allows users to register and log in securely without requiring the application to implement its own password-management system.</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can be used to distinguish between different users and provide appropriate access to student and administrator functionality. Students can access their profiles, bookmarks, recommendations, and application records after authentication, while administrator functionality can be restricted to authorized administrator accounts.</w:t>
      </w:r>
    </w:p>
    <w:p w:rsidR="00000000" w:rsidDel="00000000" w:rsidP="00000000" w:rsidRDefault="00000000" w:rsidRPr="00000000" w14:paraId="0000008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bxfss2xnxkl" w:id="15"/>
      <w:bookmarkEnd w:id="15"/>
      <w:r w:rsidDel="00000000" w:rsidR="00000000" w:rsidRPr="00000000">
        <w:rPr>
          <w:rFonts w:ascii="Times New Roman" w:cs="Times New Roman" w:eastAsia="Times New Roman" w:hAnsi="Times New Roman"/>
          <w:b w:val="1"/>
          <w:bCs w:val="1"/>
          <w:color w:val="000000"/>
          <w:sz w:val="24"/>
          <w:szCs w:val="24"/>
          <w:rtl w:val="0"/>
        </w:rPr>
        <w:t xml:space="preserve">1.3.6 Notification and Reminder Mechanism</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includes deadline reminders and notifications as part of its student-support functionality. These features are intended to help students remain aware of approaching application deadlines.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notification mechanism can use stored opportunity deadlines and application information to identify relevant reminders for students. This reduces the possibility of students overlooking important deadlines.</w: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queemlnoxwu" w:id="16"/>
      <w:bookmarkEnd w:id="16"/>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28g9lgduyoy" w:id="17"/>
      <w:bookmarkEnd w:id="17"/>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7zjriprxk8l" w:id="18"/>
      <w:bookmarkEnd w:id="18"/>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tp6cg4sz28y" w:id="19"/>
      <w:bookmarkEnd w:id="19"/>
      <w:r w:rsidDel="00000000" w:rsidR="00000000" w:rsidRPr="00000000">
        <w:rPr>
          <w:rFonts w:ascii="Times New Roman" w:cs="Times New Roman" w:eastAsia="Times New Roman" w:hAnsi="Times New Roman"/>
          <w:b w:val="1"/>
          <w:bCs w:val="1"/>
          <w:color w:val="000000"/>
          <w:sz w:val="24"/>
          <w:szCs w:val="24"/>
          <w:rtl w:val="0"/>
        </w:rPr>
        <w:t xml:space="preserve">1.3.7 Recommendation and Eligibility Module</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module is one of the major components of EduConnect. It uses information available in the student's profile and compares it with opportunity requirements. Relevant profile attributes include:</w:t>
      </w:r>
    </w:p>
    <w:p w:rsidR="00000000" w:rsidDel="00000000" w:rsidP="00000000" w:rsidRDefault="00000000" w:rsidRPr="00000000" w14:paraId="00000095">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96">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of study</w:t>
      </w:r>
    </w:p>
    <w:p w:rsidR="00000000" w:rsidDel="00000000" w:rsidP="00000000" w:rsidRDefault="00000000" w:rsidRPr="00000000" w14:paraId="00000097">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CGPA</w:t>
      </w:r>
    </w:p>
    <w:p w:rsidR="00000000" w:rsidDel="00000000" w:rsidP="00000000" w:rsidRDefault="00000000" w:rsidRPr="00000000" w14:paraId="00000098">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099">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9A">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information</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identify opportunities for which the student satisfies the available eligibility requirements and present relevant opportunities through the student dashboard.</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mechanism is intended to reduce the amount of manual searching required from students and make the opportunity discovery process more personalized.</w:t>
      </w:r>
    </w:p>
    <w:p w:rsidR="00000000" w:rsidDel="00000000" w:rsidP="00000000" w:rsidRDefault="00000000" w:rsidRPr="00000000" w14:paraId="0000009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91pe7mkj8ld" w:id="20"/>
      <w:bookmarkEnd w:id="20"/>
      <w:r w:rsidDel="00000000" w:rsidR="00000000" w:rsidRPr="00000000">
        <w:rPr>
          <w:rFonts w:ascii="Times New Roman" w:cs="Times New Roman" w:eastAsia="Times New Roman" w:hAnsi="Times New Roman"/>
          <w:b w:val="1"/>
          <w:bCs w:val="1"/>
          <w:sz w:val="24"/>
          <w:szCs w:val="24"/>
          <w:rtl w:val="0"/>
        </w:rPr>
        <w:t xml:space="preserve">1.4 Architectural Concepts and Framework</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follows a client-server web application architecture. The React.js front-end communicates with the Node.js and Express.js backend through APIs. The backend processes application requests and interacts with MongoDB for persistent data storage.</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provides the authentication service, while the database stores application-specific information such as student profiles, opportunities, bookmarks, and application records.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architectural layers are:</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ayx2ou909ty" w:id="21"/>
      <w:bookmarkEnd w:id="21"/>
      <w:r w:rsidDel="00000000" w:rsidR="00000000" w:rsidRPr="00000000">
        <w:rPr>
          <w:rFonts w:ascii="Times New Roman" w:cs="Times New Roman" w:eastAsia="Times New Roman" w:hAnsi="Times New Roman"/>
          <w:b w:val="1"/>
          <w:bCs w:val="1"/>
          <w:color w:val="000000"/>
          <w:sz w:val="24"/>
          <w:szCs w:val="24"/>
          <w:rtl w:val="0"/>
        </w:rPr>
        <w:t xml:space="preserve">1.4.1 Client Layer</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layer consists of the React.js application through which students and administrators interact with EduConnect. The student interface provides access to:</w:t>
      </w:r>
    </w:p>
    <w:p w:rsidR="00000000" w:rsidDel="00000000" w:rsidP="00000000" w:rsidRDefault="00000000" w:rsidRPr="00000000" w14:paraId="000000A4">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0A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search</w:t>
      </w:r>
    </w:p>
    <w:p w:rsidR="00000000" w:rsidDel="00000000" w:rsidP="00000000" w:rsidRDefault="00000000" w:rsidRPr="00000000" w14:paraId="000000A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w:t>
      </w:r>
    </w:p>
    <w:p w:rsidR="00000000" w:rsidDel="00000000" w:rsidP="00000000" w:rsidRDefault="00000000" w:rsidRPr="00000000" w14:paraId="000000A7">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details</w:t>
      </w:r>
    </w:p>
    <w:p w:rsidR="00000000" w:rsidDel="00000000" w:rsidP="00000000" w:rsidRDefault="00000000" w:rsidRPr="00000000" w14:paraId="000000A8">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A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Bookmarks</w:t>
      </w:r>
    </w:p>
    <w:p w:rsidR="00000000" w:rsidDel="00000000" w:rsidP="00000000" w:rsidRDefault="00000000" w:rsidRPr="00000000" w14:paraId="000000A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tracking</w:t>
      </w:r>
    </w:p>
    <w:p w:rsidR="00000000" w:rsidDel="00000000" w:rsidP="00000000" w:rsidRDefault="00000000" w:rsidRPr="00000000" w14:paraId="000000A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w:t>
      </w:r>
    </w:p>
    <w:p w:rsidR="00000000" w:rsidDel="00000000" w:rsidP="00000000" w:rsidRDefault="00000000" w:rsidRPr="00000000" w14:paraId="000000AC">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interface provides access to opportunity management and related administrative functions.</w:t>
      </w:r>
    </w:p>
    <w:p w:rsidR="00000000" w:rsidDel="00000000" w:rsidP="00000000" w:rsidRDefault="00000000" w:rsidRPr="00000000" w14:paraId="000000A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kkruarr372z" w:id="22"/>
      <w:bookmarkEnd w:id="22"/>
      <w:r w:rsidDel="00000000" w:rsidR="00000000" w:rsidRPr="00000000">
        <w:rPr>
          <w:rFonts w:ascii="Times New Roman" w:cs="Times New Roman" w:eastAsia="Times New Roman" w:hAnsi="Times New Roman"/>
          <w:b w:val="1"/>
          <w:bCs w:val="1"/>
          <w:color w:val="000000"/>
          <w:sz w:val="24"/>
          <w:szCs w:val="24"/>
          <w:rtl w:val="0"/>
        </w:rPr>
        <w:t xml:space="preserve">1.4.2 Backend Layer</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layer is implemented using Node.js and Express.js. It acts as the intermediary between the React.js front-end and MongoDB database.</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handles requests such as retrieving opportunities, filtering records, creating application records, updating bookmarks, and managing opportunity data.</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allows application logic to be maintained independently of the user interface.</w:t>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ies33g8i5l8" w:id="23"/>
      <w:bookmarkEnd w:id="23"/>
      <w:r w:rsidDel="00000000" w:rsidR="00000000" w:rsidRPr="00000000">
        <w:rPr>
          <w:rFonts w:ascii="Times New Roman" w:cs="Times New Roman" w:eastAsia="Times New Roman" w:hAnsi="Times New Roman"/>
          <w:b w:val="1"/>
          <w:bCs w:val="1"/>
          <w:color w:val="000000"/>
          <w:sz w:val="24"/>
          <w:szCs w:val="24"/>
          <w:rtl w:val="0"/>
        </w:rPr>
        <w:t xml:space="preserve">1.4.3 Data Layer</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acts as the primary persistent data layer. It stores the information required by different modules of the application.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data categories include:</w:t>
      </w:r>
    </w:p>
    <w:p w:rsidR="00000000" w:rsidDel="00000000" w:rsidP="00000000" w:rsidRDefault="00000000" w:rsidRPr="00000000" w14:paraId="000000B5">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profiles</w:t>
      </w:r>
    </w:p>
    <w:p w:rsidR="00000000" w:rsidDel="00000000" w:rsidP="00000000" w:rsidRDefault="00000000" w:rsidRPr="00000000" w14:paraId="000000B6">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p w:rsidR="00000000" w:rsidDel="00000000" w:rsidP="00000000" w:rsidRDefault="00000000" w:rsidRPr="00000000" w14:paraId="000000B7">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Bookmarked opportunities</w:t>
      </w:r>
    </w:p>
    <w:p w:rsidR="00000000" w:rsidDel="00000000" w:rsidP="00000000" w:rsidRDefault="00000000" w:rsidRPr="00000000" w14:paraId="000000B8">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records</w:t>
      </w:r>
    </w:p>
    <w:p w:rsidR="00000000" w:rsidDel="00000000" w:rsidP="00000000" w:rsidRDefault="00000000" w:rsidRPr="00000000" w14:paraId="000000B9">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and reminder information</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is intended to support efficient retrieval of opportunities and user-specific information.</w:t>
      </w:r>
    </w:p>
    <w:p w:rsidR="00000000" w:rsidDel="00000000" w:rsidP="00000000" w:rsidRDefault="00000000" w:rsidRPr="00000000" w14:paraId="000000B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747fbc3nazt" w:id="24"/>
      <w:bookmarkEnd w:id="24"/>
      <w:r w:rsidDel="00000000" w:rsidR="00000000" w:rsidRPr="00000000">
        <w:rPr>
          <w:rFonts w:ascii="Times New Roman" w:cs="Times New Roman" w:eastAsia="Times New Roman" w:hAnsi="Times New Roman"/>
          <w:b w:val="1"/>
          <w:bCs w:val="1"/>
          <w:color w:val="000000"/>
          <w:sz w:val="24"/>
          <w:szCs w:val="24"/>
          <w:rtl w:val="0"/>
        </w:rPr>
        <w:t xml:space="preserve">1.4.4 Authentication and Access Control</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provides the identity-management mechanism. After successful authentication, the application identifies the logged-in user and provides access to the corresponding functionality.</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Role-based access can be applied to distinguish between student and administrator accounts. Student users are provided with opportunity discovery and tracking functionality, while administrators are provided with opportunity-management capabilities.</w: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ind w:left="0" w:firstLine="0"/>
        <w:jc w:val="center"/>
        <w:rPr>
          <w:rFonts w:ascii="Times New Roman" w:cs="Times New Roman" w:eastAsia="Times New Roman" w:hAnsi="Times New Roman"/>
          <w:b w:val="1"/>
          <w:bCs w:val="1"/>
          <w:sz w:val="24"/>
          <w:szCs w:val="24"/>
        </w:rPr>
      </w:pPr>
      <w:bookmarkStart w:colFirst="0" w:colLast="0" w:name="_jifa33f9tv9o" w:id="25"/>
      <w:bookmarkEnd w:id="25"/>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BF">
      <w:pPr>
        <w:pStyle w:val="Heading1"/>
        <w:keepNext w:val="0"/>
        <w:keepLines w:val="0"/>
        <w:spacing w:before="0" w:lineRule="auto"/>
        <w:ind w:left="0" w:firstLine="0"/>
        <w:jc w:val="center"/>
        <w:rPr>
          <w:rFonts w:ascii="Times New Roman" w:cs="Times New Roman" w:eastAsia="Times New Roman" w:hAnsi="Times New Roman"/>
          <w:b w:val="1"/>
          <w:bCs w:val="1"/>
          <w:sz w:val="24"/>
          <w:szCs w:val="24"/>
        </w:rPr>
      </w:pPr>
      <w:bookmarkStart w:colFirst="0" w:colLast="0" w:name="_u3jypa7b0ytd" w:id="26"/>
      <w:bookmarkEnd w:id="26"/>
      <w:r w:rsidDel="00000000" w:rsidR="00000000" w:rsidRPr="00000000">
        <w:rPr>
          <w:rFonts w:ascii="Times New Roman" w:cs="Times New Roman" w:eastAsia="Times New Roman" w:hAnsi="Times New Roman"/>
          <w:b w:val="1"/>
          <w:bCs w:val="1"/>
          <w:sz w:val="24"/>
          <w:szCs w:val="24"/>
          <w:rtl w:val="0"/>
        </w:rPr>
        <w:t xml:space="preserve">SYSTEM ANALYSIS</w:t>
      </w:r>
    </w:p>
    <w:p w:rsidR="00000000" w:rsidDel="00000000" w:rsidP="00000000" w:rsidRDefault="00000000" w:rsidRPr="00000000" w14:paraId="000000C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is the process of studying the existing problem, identifying limitations, defining the requirements, and determining the features necessary for the proposed system. This chapter analyzes the existing methods used by students to discover opportunities and presents the proposed EduConnect system along with its functional and non-functional requirements.</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m9xicwzb9x9" w:id="27"/>
      <w:bookmarkEnd w:id="27"/>
      <w:r w:rsidDel="00000000" w:rsidR="00000000" w:rsidRPr="00000000">
        <w:rPr>
          <w:rFonts w:ascii="Times New Roman" w:cs="Times New Roman" w:eastAsia="Times New Roman" w:hAnsi="Times New Roman"/>
          <w:b w:val="1"/>
          <w:bCs w:val="1"/>
          <w:sz w:val="24"/>
          <w:szCs w:val="24"/>
          <w:rtl w:val="0"/>
        </w:rPr>
        <w:t xml:space="preserve">2.1 Existing System</w:t>
      </w:r>
    </w:p>
    <w:p w:rsidR="00000000" w:rsidDel="00000000" w:rsidP="00000000" w:rsidRDefault="00000000" w:rsidRPr="00000000" w14:paraId="000000C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students use multiple independent sources to discover scholarships, internships, certification courses, hackathons, workshops, competitions, and placement opportunities. Information may be available through institutional websites, company websites, scholarship portals, learning platforms, social media, and other opportunity websites.</w:t>
      </w:r>
    </w:p>
    <w:p w:rsidR="00000000" w:rsidDel="00000000" w:rsidP="00000000" w:rsidRDefault="00000000" w:rsidRPr="00000000" w14:paraId="000000C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these sources operate independently, students are required to search multiple platforms to find opportunities relevant to their academic profile and interests. The existing approach generally involves manually searching for an opportunity, opening its website, reading its eligibility requirements, checking the deadline, and separately maintaining information about opportunities that the student intends to apply for.</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bol9f5i245v" w:id="28"/>
      <w:bookmarkEnd w:id="28"/>
      <w:r w:rsidDel="00000000" w:rsidR="00000000" w:rsidRPr="00000000">
        <w:rPr>
          <w:rFonts w:ascii="Times New Roman" w:cs="Times New Roman" w:eastAsia="Times New Roman" w:hAnsi="Times New Roman"/>
          <w:b w:val="1"/>
          <w:bCs w:val="1"/>
          <w:color w:val="000000"/>
          <w:sz w:val="24"/>
          <w:szCs w:val="24"/>
          <w:rtl w:val="0"/>
        </w:rPr>
        <w:t xml:space="preserve">2.1.1 Drawbacks of the Existing System</w:t>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5250"/>
        <w:tblGridChange w:id="0">
          <w:tblGrid>
            <w:gridCol w:w="4680"/>
            <w:gridCol w:w="52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Drawback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on Student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distributed across multiple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spend more time searching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centralized opportunity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discover opportunities in one place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eligibility checking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individually verify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personalized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opportunities may be overlooked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Deadlines spread across different websites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miss application deadlines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unified bookmarking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maintain opportunities separately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centralized application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monitor application progress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interfaces and search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discovery becomes inconsistent</w:t>
            </w:r>
          </w:p>
        </w:tc>
      </w:tr>
    </w:tbl>
    <w:p w:rsidR="00000000" w:rsidDel="00000000" w:rsidP="00000000" w:rsidRDefault="00000000" w:rsidRPr="00000000" w14:paraId="000000D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approach therefore creates a need for a centralized platform capable of collecting, organizing, filtering, and presenting opportunity information in a student-friendly manner.</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2aeswhem9uo" w:id="29"/>
      <w:bookmarkEnd w:id="29"/>
      <w:r w:rsidDel="00000000" w:rsidR="00000000" w:rsidRPr="00000000">
        <w:rPr>
          <w:rFonts w:ascii="Times New Roman" w:cs="Times New Roman" w:eastAsia="Times New Roman" w:hAnsi="Times New Roman"/>
          <w:b w:val="1"/>
          <w:bCs w:val="1"/>
          <w:sz w:val="24"/>
          <w:szCs w:val="24"/>
          <w:rtl w:val="0"/>
        </w:rPr>
        <w:t xml:space="preserve">2.2 Proposed System</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is proposed as a centralized web application that integrates educational and career opportunities into a single platform.</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allows students to register and create academic profiles containing information such as department, year of study, CGPA, skills, and interests. The platform uses this information to provide personalized recommendations and eligibility-based opportunity discovery. Students can search and filter opportunities according to their requirements. Each opportunity provides relevant information such as title, organization, category, eligibility criteria, deadline, and application details.</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allows students to bookmark opportunities and track their applications. Deadline reminders and notifications help students monitor important dates. An administrator dashboard is provided for maintaining opportunity information. Administrators can enter opportunities manually or use CSV import and API integration. Web scraping is considered as a possible future enhancement for automatically collecting information from external websites.</w:t>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is5vinf45i2" w:id="30"/>
      <w:bookmarkEnd w:id="30"/>
      <w:r w:rsidDel="00000000" w:rsidR="00000000" w:rsidRPr="00000000">
        <w:rPr>
          <w:rFonts w:ascii="Times New Roman" w:cs="Times New Roman" w:eastAsia="Times New Roman" w:hAnsi="Times New Roman"/>
          <w:b w:val="1"/>
          <w:bCs w:val="1"/>
          <w:color w:val="000000"/>
          <w:sz w:val="24"/>
          <w:szCs w:val="24"/>
          <w:rtl w:val="0"/>
        </w:rPr>
        <w:t xml:space="preserve">2.2.1 Advantages of the Proposed System</w:t>
      </w:r>
    </w:p>
    <w:p w:rsidR="00000000" w:rsidDel="00000000" w:rsidP="00000000" w:rsidRDefault="00000000" w:rsidRPr="00000000" w14:paraId="000000DD">
      <w:pPr>
        <w:numPr>
          <w:ilvl w:val="0"/>
          <w:numId w:val="17"/>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opportunity platform</w:t>
      </w:r>
      <w:r w:rsidDel="00000000" w:rsidR="00000000" w:rsidRPr="00000000">
        <w:rPr>
          <w:rFonts w:ascii="Times New Roman" w:cs="Times New Roman" w:eastAsia="Times New Roman" w:hAnsi="Times New Roman"/>
          <w:sz w:val="24"/>
          <w:szCs w:val="24"/>
          <w:rtl w:val="0"/>
        </w:rPr>
        <w:t xml:space="preserve"> — provides access to scholarships, internships, certification courses, hackathons, workshops, competitions, and placement opportunities in one platform</w:t>
      </w:r>
    </w:p>
    <w:p w:rsidR="00000000" w:rsidDel="00000000" w:rsidP="00000000" w:rsidRDefault="00000000" w:rsidRPr="00000000" w14:paraId="000000DE">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recommendations</w:t>
      </w:r>
      <w:r w:rsidDel="00000000" w:rsidR="00000000" w:rsidRPr="00000000">
        <w:rPr>
          <w:rFonts w:ascii="Times New Roman" w:cs="Times New Roman" w:eastAsia="Times New Roman" w:hAnsi="Times New Roman"/>
          <w:sz w:val="24"/>
          <w:szCs w:val="24"/>
          <w:rtl w:val="0"/>
        </w:rPr>
        <w:t xml:space="preserve"> — suggests relevant opportunities based on the student’s academic profile, skills, interests, and eligibility</w:t>
      </w:r>
    </w:p>
    <w:p w:rsidR="00000000" w:rsidDel="00000000" w:rsidP="00000000" w:rsidRDefault="00000000" w:rsidRPr="00000000" w14:paraId="000000DF">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Eligibility-based matching</w:t>
      </w:r>
      <w:r w:rsidDel="00000000" w:rsidR="00000000" w:rsidRPr="00000000">
        <w:rPr>
          <w:rFonts w:ascii="Times New Roman" w:cs="Times New Roman" w:eastAsia="Times New Roman" w:hAnsi="Times New Roman"/>
          <w:sz w:val="24"/>
          <w:szCs w:val="24"/>
          <w:rtl w:val="0"/>
        </w:rPr>
        <w:t xml:space="preserve"> — helps students identify opportunities that match their academic and eligibility requirements</w:t>
      </w:r>
    </w:p>
    <w:p w:rsidR="00000000" w:rsidDel="00000000" w:rsidP="00000000" w:rsidRDefault="00000000" w:rsidRPr="00000000" w14:paraId="000000E0">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search and filtering</w:t>
      </w:r>
      <w:r w:rsidDel="00000000" w:rsidR="00000000" w:rsidRPr="00000000">
        <w:rPr>
          <w:rFonts w:ascii="Times New Roman" w:cs="Times New Roman" w:eastAsia="Times New Roman" w:hAnsi="Times New Roman"/>
          <w:sz w:val="24"/>
          <w:szCs w:val="24"/>
          <w:rtl w:val="0"/>
        </w:rPr>
        <w:t xml:space="preserve"> — enables students to quickly find opportunities based on category, skills, eligibility, and other relevant criteria</w:t>
      </w:r>
    </w:p>
    <w:p w:rsidR="00000000" w:rsidDel="00000000" w:rsidP="00000000" w:rsidRDefault="00000000" w:rsidRPr="00000000" w14:paraId="000000E1">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Opportunity bookmarking</w:t>
      </w:r>
      <w:r w:rsidDel="00000000" w:rsidR="00000000" w:rsidRPr="00000000">
        <w:rPr>
          <w:rFonts w:ascii="Times New Roman" w:cs="Times New Roman" w:eastAsia="Times New Roman" w:hAnsi="Times New Roman"/>
          <w:sz w:val="24"/>
          <w:szCs w:val="24"/>
          <w:rtl w:val="0"/>
        </w:rPr>
        <w:t xml:space="preserve"> — allows students to save interesting opportunities for future reference</w:t>
      </w:r>
    </w:p>
    <w:p w:rsidR="00000000" w:rsidDel="00000000" w:rsidP="00000000" w:rsidRDefault="00000000" w:rsidRPr="00000000" w14:paraId="000000E2">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tracking</w:t>
      </w:r>
      <w:r w:rsidDel="00000000" w:rsidR="00000000" w:rsidRPr="00000000">
        <w:rPr>
          <w:rFonts w:ascii="Times New Roman" w:cs="Times New Roman" w:eastAsia="Times New Roman" w:hAnsi="Times New Roman"/>
          <w:sz w:val="24"/>
          <w:szCs w:val="24"/>
          <w:rtl w:val="0"/>
        </w:rPr>
        <w:t xml:space="preserve"> — helps students maintain and monitor the status of their applications in one place</w:t>
      </w:r>
    </w:p>
    <w:p w:rsidR="00000000" w:rsidDel="00000000" w:rsidP="00000000" w:rsidRDefault="00000000" w:rsidRPr="00000000" w14:paraId="000000E3">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Deadline reminders and notifications</w:t>
      </w:r>
      <w:r w:rsidDel="00000000" w:rsidR="00000000" w:rsidRPr="00000000">
        <w:rPr>
          <w:rFonts w:ascii="Times New Roman" w:cs="Times New Roman" w:eastAsia="Times New Roman" w:hAnsi="Times New Roman"/>
          <w:sz w:val="24"/>
          <w:szCs w:val="24"/>
          <w:rtl w:val="0"/>
        </w:rPr>
        <w:t xml:space="preserve"> — alerts students about important deadlines and relevant opportunity updates</w:t>
      </w:r>
    </w:p>
    <w:p w:rsidR="00000000" w:rsidDel="00000000" w:rsidP="00000000" w:rsidRDefault="00000000" w:rsidRPr="00000000" w14:paraId="000000E4">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profile management</w:t>
      </w:r>
      <w:r w:rsidDel="00000000" w:rsidR="00000000" w:rsidRPr="00000000">
        <w:rPr>
          <w:rFonts w:ascii="Times New Roman" w:cs="Times New Roman" w:eastAsia="Times New Roman" w:hAnsi="Times New Roman"/>
          <w:sz w:val="24"/>
          <w:szCs w:val="24"/>
          <w:rtl w:val="0"/>
        </w:rPr>
        <w:t xml:space="preserve"> — allows students to maintain their academic details, skills, interests, and other profile information</w:t>
      </w:r>
    </w:p>
    <w:p w:rsidR="00000000" w:rsidDel="00000000" w:rsidP="00000000" w:rsidRDefault="00000000" w:rsidRPr="00000000" w14:paraId="000000E5">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dashboard</w:t>
      </w:r>
      <w:r w:rsidDel="00000000" w:rsidR="00000000" w:rsidRPr="00000000">
        <w:rPr>
          <w:rFonts w:ascii="Times New Roman" w:cs="Times New Roman" w:eastAsia="Times New Roman" w:hAnsi="Times New Roman"/>
          <w:sz w:val="24"/>
          <w:szCs w:val="24"/>
          <w:rtl w:val="0"/>
        </w:rPr>
        <w:t xml:space="preserve"> — enables administrators to efficiently manage and maintain opportunity-related data</w:t>
      </w:r>
    </w:p>
    <w:p w:rsidR="00000000" w:rsidDel="00000000" w:rsidP="00000000" w:rsidRDefault="00000000" w:rsidRPr="00000000" w14:paraId="000000E6">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opportunity management</w:t>
      </w:r>
      <w:r w:rsidDel="00000000" w:rsidR="00000000" w:rsidRPr="00000000">
        <w:rPr>
          <w:rFonts w:ascii="Times New Roman" w:cs="Times New Roman" w:eastAsia="Times New Roman" w:hAnsi="Times New Roman"/>
          <w:sz w:val="24"/>
          <w:szCs w:val="24"/>
          <w:rtl w:val="0"/>
        </w:rPr>
        <w:t xml:space="preserve"> — allows administrators to add, update, and remove opportunity details manually</w:t>
      </w:r>
    </w:p>
    <w:p w:rsidR="00000000" w:rsidDel="00000000" w:rsidP="00000000" w:rsidRDefault="00000000" w:rsidRPr="00000000" w14:paraId="000000E7">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CSV-based opportunity import</w:t>
      </w:r>
      <w:r w:rsidDel="00000000" w:rsidR="00000000" w:rsidRPr="00000000">
        <w:rPr>
          <w:rFonts w:ascii="Times New Roman" w:cs="Times New Roman" w:eastAsia="Times New Roman" w:hAnsi="Times New Roman"/>
          <w:sz w:val="24"/>
          <w:szCs w:val="24"/>
          <w:rtl w:val="0"/>
        </w:rPr>
        <w:t xml:space="preserve"> — supports bulk addition of opportunity data through CSV files, reducing manual data entry</w:t>
      </w:r>
    </w:p>
    <w:p w:rsidR="00000000" w:rsidDel="00000000" w:rsidP="00000000" w:rsidRDefault="00000000" w:rsidRPr="00000000" w14:paraId="000000E8">
      <w:pPr>
        <w:numPr>
          <w:ilvl w:val="0"/>
          <w:numId w:val="17"/>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API-based integration</w:t>
      </w:r>
      <w:r w:rsidDel="00000000" w:rsidR="00000000" w:rsidRPr="00000000">
        <w:rPr>
          <w:rFonts w:ascii="Times New Roman" w:cs="Times New Roman" w:eastAsia="Times New Roman" w:hAnsi="Times New Roman"/>
          <w:sz w:val="24"/>
          <w:szCs w:val="24"/>
          <w:rtl w:val="0"/>
        </w:rPr>
        <w:t xml:space="preserve"> — allows opportunity data to be integrated from external sources through APIs</w:t>
      </w:r>
    </w:p>
    <w:p w:rsidR="00000000" w:rsidDel="00000000" w:rsidP="00000000" w:rsidRDefault="00000000" w:rsidRPr="00000000" w14:paraId="000000E9">
      <w:pPr>
        <w:numPr>
          <w:ilvl w:val="0"/>
          <w:numId w:val="17"/>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Scalable web-based architecture</w:t>
      </w:r>
      <w:r w:rsidDel="00000000" w:rsidR="00000000" w:rsidRPr="00000000">
        <w:rPr>
          <w:rFonts w:ascii="Times New Roman" w:cs="Times New Roman" w:eastAsia="Times New Roman" w:hAnsi="Times New Roman"/>
          <w:sz w:val="24"/>
          <w:szCs w:val="24"/>
          <w:rtl w:val="0"/>
        </w:rPr>
        <w:t xml:space="preserve"> — supports the addition of more users, opportunities, and features while allowing the system to be extended with minimal changes to the existing architecture</w: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7353zpv8z74" w:id="31"/>
      <w:bookmarkEnd w:id="31"/>
      <w:r w:rsidDel="00000000" w:rsidR="00000000" w:rsidRPr="00000000">
        <w:rPr>
          <w:rFonts w:ascii="Times New Roman" w:cs="Times New Roman" w:eastAsia="Times New Roman" w:hAnsi="Times New Roman"/>
          <w:b w:val="1"/>
          <w:bCs w:val="1"/>
          <w:sz w:val="24"/>
          <w:szCs w:val="24"/>
          <w:rtl w:val="0"/>
        </w:rPr>
        <w:t xml:space="preserve">2.3 Functional Requirements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define the operations and services that EduConnect must provide.</w:t>
      </w:r>
    </w:p>
    <w:p w:rsidR="00000000" w:rsidDel="00000000" w:rsidP="00000000" w:rsidRDefault="00000000" w:rsidRPr="00000000" w14:paraId="000000E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sgg36wvhnu9" w:id="32"/>
      <w:bookmarkEnd w:id="32"/>
      <w:r w:rsidDel="00000000" w:rsidR="00000000" w:rsidRPr="00000000">
        <w:rPr>
          <w:rFonts w:ascii="Times New Roman" w:cs="Times New Roman" w:eastAsia="Times New Roman" w:hAnsi="Times New Roman"/>
          <w:b w:val="1"/>
          <w:bCs w:val="1"/>
          <w:color w:val="000000"/>
          <w:sz w:val="24"/>
          <w:szCs w:val="24"/>
          <w:rtl w:val="0"/>
        </w:rPr>
        <w:t xml:space="preserve">User Registration and Authentication</w:t>
      </w:r>
    </w:p>
    <w:p w:rsidR="00000000" w:rsidDel="00000000" w:rsidP="00000000" w:rsidRDefault="00000000" w:rsidRPr="00000000" w14:paraId="000000ED">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register for an account.</w:t>
      </w:r>
    </w:p>
    <w:p w:rsidR="00000000" w:rsidDel="00000000" w:rsidP="00000000" w:rsidRDefault="00000000" w:rsidRPr="00000000" w14:paraId="000000EE">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log in using their registered credentials.</w:t>
      </w:r>
    </w:p>
    <w:p w:rsidR="00000000" w:rsidDel="00000000" w:rsidP="00000000" w:rsidRDefault="00000000" w:rsidRPr="00000000" w14:paraId="000000EF">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authenticate users securely.</w:t>
      </w:r>
    </w:p>
    <w:p w:rsidR="00000000" w:rsidDel="00000000" w:rsidP="00000000" w:rsidRDefault="00000000" w:rsidRPr="00000000" w14:paraId="000000F0">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appropriate access according to the user's role.</w:t>
      </w:r>
    </w:p>
    <w:p w:rsidR="00000000" w:rsidDel="00000000" w:rsidP="00000000" w:rsidRDefault="00000000" w:rsidRPr="00000000" w14:paraId="000000F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i38df0vo8dmz" w:id="33"/>
      <w:bookmarkEnd w:id="33"/>
      <w:r w:rsidDel="00000000" w:rsidR="00000000" w:rsidRPr="00000000">
        <w:rPr>
          <w:rFonts w:ascii="Times New Roman" w:cs="Times New Roman" w:eastAsia="Times New Roman" w:hAnsi="Times New Roman"/>
          <w:b w:val="1"/>
          <w:bCs w:val="1"/>
          <w:color w:val="000000"/>
          <w:sz w:val="24"/>
          <w:szCs w:val="24"/>
          <w:rtl w:val="0"/>
        </w:rPr>
        <w:t xml:space="preserve">Student Profile Management</w:t>
      </w:r>
    </w:p>
    <w:p w:rsidR="00000000" w:rsidDel="00000000" w:rsidP="00000000" w:rsidRDefault="00000000" w:rsidRPr="00000000" w14:paraId="000000F2">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create their academic profiles.</w:t>
      </w:r>
    </w:p>
    <w:p w:rsidR="00000000" w:rsidDel="00000000" w:rsidP="00000000" w:rsidRDefault="00000000" w:rsidRPr="00000000" w14:paraId="000000F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update their department.</w:t>
      </w:r>
    </w:p>
    <w:p w:rsidR="00000000" w:rsidDel="00000000" w:rsidP="00000000" w:rsidRDefault="00000000" w:rsidRPr="00000000" w14:paraId="000000F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specify their year of study.</w:t>
      </w:r>
    </w:p>
    <w:p w:rsidR="00000000" w:rsidDel="00000000" w:rsidP="00000000" w:rsidRDefault="00000000" w:rsidRPr="00000000" w14:paraId="000000F5">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provide their CGPA.</w:t>
      </w:r>
    </w:p>
    <w:p w:rsidR="00000000" w:rsidDel="00000000" w:rsidP="00000000" w:rsidRDefault="00000000" w:rsidRPr="00000000" w14:paraId="000000F6">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add their skills.</w:t>
      </w:r>
    </w:p>
    <w:p w:rsidR="00000000" w:rsidDel="00000000" w:rsidP="00000000" w:rsidRDefault="00000000" w:rsidRPr="00000000" w14:paraId="000000F7">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specify their interests.</w:t>
      </w:r>
    </w:p>
    <w:p w:rsidR="00000000" w:rsidDel="00000000" w:rsidP="00000000" w:rsidRDefault="00000000" w:rsidRPr="00000000" w14:paraId="000000F8">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update profile information when required.</w:t>
      </w:r>
    </w:p>
    <w:p w:rsidR="00000000" w:rsidDel="00000000" w:rsidP="00000000" w:rsidRDefault="00000000" w:rsidRPr="00000000" w14:paraId="000000F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g33pdnsm8bu" w:id="34"/>
      <w:bookmarkEnd w:id="34"/>
      <w:r w:rsidDel="00000000" w:rsidR="00000000" w:rsidRPr="00000000">
        <w:rPr>
          <w:rFonts w:ascii="Times New Roman" w:cs="Times New Roman" w:eastAsia="Times New Roman" w:hAnsi="Times New Roman"/>
          <w:b w:val="1"/>
          <w:bCs w:val="1"/>
          <w:color w:val="000000"/>
          <w:sz w:val="24"/>
          <w:szCs w:val="24"/>
          <w:rtl w:val="0"/>
        </w:rPr>
        <w:t xml:space="preserve">Opportunity Management</w:t>
      </w:r>
    </w:p>
    <w:p w:rsidR="00000000" w:rsidDel="00000000" w:rsidP="00000000" w:rsidRDefault="00000000" w:rsidRPr="00000000" w14:paraId="000000FA">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display available opportunities.</w:t>
      </w:r>
    </w:p>
    <w:p w:rsidR="00000000" w:rsidDel="00000000" w:rsidP="00000000" w:rsidRDefault="00000000" w:rsidRPr="00000000" w14:paraId="000000FB">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should be organized according to their categories.</w:t>
      </w:r>
    </w:p>
    <w:p w:rsidR="00000000" w:rsidDel="00000000" w:rsidP="00000000" w:rsidRDefault="00000000" w:rsidRPr="00000000" w14:paraId="000000FC">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view complete opportunity details.</w:t>
      </w:r>
    </w:p>
    <w:p w:rsidR="00000000" w:rsidDel="00000000" w:rsidP="00000000" w:rsidRDefault="00000000" w:rsidRPr="00000000" w14:paraId="000000FD">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be able to add new opportunities.</w:t>
      </w:r>
    </w:p>
    <w:p w:rsidR="00000000" w:rsidDel="00000000" w:rsidP="00000000" w:rsidRDefault="00000000" w:rsidRPr="00000000" w14:paraId="000000F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be able to update existing opportunities.</w:t>
      </w:r>
    </w:p>
    <w:p w:rsidR="00000000" w:rsidDel="00000000" w:rsidP="00000000" w:rsidRDefault="00000000" w:rsidRPr="00000000" w14:paraId="000000FF">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be able to remove outdated opportunities.</w:t>
      </w:r>
    </w:p>
    <w:p w:rsidR="00000000" w:rsidDel="00000000" w:rsidP="00000000" w:rsidRDefault="00000000" w:rsidRPr="00000000" w14:paraId="00000100">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be able to import opportunity information using CSV files.</w:t>
      </w:r>
    </w:p>
    <w:p w:rsidR="00000000" w:rsidDel="00000000" w:rsidP="00000000" w:rsidRDefault="00000000" w:rsidRPr="00000000" w14:paraId="00000101">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API-based opportunity integration.</w:t>
      </w:r>
    </w:p>
    <w:p w:rsidR="00000000" w:rsidDel="00000000" w:rsidP="00000000" w:rsidRDefault="00000000" w:rsidRPr="00000000" w14:paraId="0000010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wpav26gsti9" w:id="35"/>
      <w:bookmarkEnd w:id="35"/>
      <w:r w:rsidDel="00000000" w:rsidR="00000000" w:rsidRPr="00000000">
        <w:rPr>
          <w:rFonts w:ascii="Times New Roman" w:cs="Times New Roman" w:eastAsia="Times New Roman" w:hAnsi="Times New Roman"/>
          <w:b w:val="1"/>
          <w:bCs w:val="1"/>
          <w:color w:val="000000"/>
          <w:sz w:val="24"/>
          <w:szCs w:val="24"/>
          <w:rtl w:val="0"/>
        </w:rPr>
        <w:t xml:space="preserve">Search and Filtering</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Students should be able to search for opportunities based on keywords and apply filters according to relevant attributes such as opportunity category, eligibility, deadline, skills, or other available criteria.</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bfhc14ei086" w:id="36"/>
      <w:bookmarkEnd w:id="36"/>
      <w:r w:rsidDel="00000000" w:rsidR="00000000" w:rsidRPr="00000000">
        <w:rPr>
          <w:rFonts w:ascii="Times New Roman" w:cs="Times New Roman" w:eastAsia="Times New Roman" w:hAnsi="Times New Roman"/>
          <w:b w:val="1"/>
          <w:bCs w:val="1"/>
          <w:color w:val="000000"/>
          <w:sz w:val="24"/>
          <w:szCs w:val="24"/>
          <w:rtl w:val="0"/>
        </w:rPr>
        <w:t xml:space="preserve">Personalized Recommendations</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module should compare student profile information with opportunity requirements and identify opportunities relevant to the student's academic background, skills, interests, and eligibility.</w:t>
      </w:r>
    </w:p>
    <w:p w:rsidR="00000000" w:rsidDel="00000000" w:rsidP="00000000" w:rsidRDefault="00000000" w:rsidRPr="00000000" w14:paraId="0000010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rmj7yithlxx" w:id="37"/>
      <w:bookmarkEnd w:id="37"/>
      <w:r w:rsidDel="00000000" w:rsidR="00000000" w:rsidRPr="00000000">
        <w:rPr>
          <w:rFonts w:ascii="Times New Roman" w:cs="Times New Roman" w:eastAsia="Times New Roman" w:hAnsi="Times New Roman"/>
          <w:b w:val="1"/>
          <w:bCs w:val="1"/>
          <w:color w:val="000000"/>
          <w:sz w:val="24"/>
          <w:szCs w:val="24"/>
          <w:rtl w:val="0"/>
        </w:rPr>
        <w:t xml:space="preserve">Eligibility Checking</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eligibility-related information for opportunities and compare available eligibility criteria with student profile information wherever sufficient data is available.</w:t>
      </w:r>
    </w:p>
    <w:p w:rsidR="00000000" w:rsidDel="00000000" w:rsidP="00000000" w:rsidRDefault="00000000" w:rsidRPr="00000000" w14:paraId="0000010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7qz7sc7tw0s" w:id="38"/>
      <w:bookmarkEnd w:id="38"/>
      <w:r w:rsidDel="00000000" w:rsidR="00000000" w:rsidRPr="00000000">
        <w:rPr>
          <w:rFonts w:ascii="Times New Roman" w:cs="Times New Roman" w:eastAsia="Times New Roman" w:hAnsi="Times New Roman"/>
          <w:b w:val="1"/>
          <w:bCs w:val="1"/>
          <w:color w:val="000000"/>
          <w:sz w:val="24"/>
          <w:szCs w:val="24"/>
          <w:rtl w:val="0"/>
        </w:rPr>
        <w:t xml:space="preserve">Bookmark Management</w:t>
      </w:r>
    </w:p>
    <w:p w:rsidR="00000000" w:rsidDel="00000000" w:rsidP="00000000" w:rsidRDefault="00000000" w:rsidRPr="00000000" w14:paraId="00000109">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bookmark opportunities.</w:t>
      </w:r>
    </w:p>
    <w:p w:rsidR="00000000" w:rsidDel="00000000" w:rsidP="00000000" w:rsidRDefault="00000000" w:rsidRPr="00000000" w14:paraId="0000010A">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view their bookmarked opportunities.</w:t>
      </w:r>
    </w:p>
    <w:p w:rsidR="00000000" w:rsidDel="00000000" w:rsidP="00000000" w:rsidRDefault="00000000" w:rsidRPr="00000000" w14:paraId="0000010B">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remove opportunities from their bookmarks.</w:t>
      </w:r>
    </w:p>
    <w:p w:rsidR="00000000" w:rsidDel="00000000" w:rsidP="00000000" w:rsidRDefault="00000000" w:rsidRPr="00000000" w14:paraId="0000010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e8q10rlfn8q" w:id="39"/>
      <w:bookmarkEnd w:id="39"/>
      <w:r w:rsidDel="00000000" w:rsidR="00000000" w:rsidRPr="00000000">
        <w:rPr>
          <w:rFonts w:ascii="Times New Roman" w:cs="Times New Roman" w:eastAsia="Times New Roman" w:hAnsi="Times New Roman"/>
          <w:b w:val="1"/>
          <w:bCs w:val="1"/>
          <w:color w:val="000000"/>
          <w:sz w:val="24"/>
          <w:szCs w:val="24"/>
          <w:rtl w:val="0"/>
        </w:rPr>
        <w:t xml:space="preserve">Application Tracking</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able to maintain records of opportunities they have applied for. The system should allow students to track the status of their applications.</w:t>
      </w:r>
    </w:p>
    <w:p w:rsidR="00000000" w:rsidDel="00000000" w:rsidP="00000000" w:rsidRDefault="00000000" w:rsidRPr="00000000" w14:paraId="0000010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do4853wfxs8" w:id="40"/>
      <w:bookmarkEnd w:id="40"/>
      <w:r w:rsidDel="00000000" w:rsidR="00000000" w:rsidRPr="00000000">
        <w:rPr>
          <w:rFonts w:ascii="Times New Roman" w:cs="Times New Roman" w:eastAsia="Times New Roman" w:hAnsi="Times New Roman"/>
          <w:b w:val="1"/>
          <w:bCs w:val="1"/>
          <w:color w:val="000000"/>
          <w:sz w:val="24"/>
          <w:szCs w:val="24"/>
          <w:rtl w:val="0"/>
        </w:rPr>
        <w:t xml:space="preserve">Notifications and Deadline Reminders</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identify important opportunity deadlines and provide reminders or notifications to students so that they can take action before deadlines expire.</w:t>
      </w:r>
    </w:p>
    <w:p w:rsidR="00000000" w:rsidDel="00000000" w:rsidP="00000000" w:rsidRDefault="00000000" w:rsidRPr="00000000" w14:paraId="0000011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e190dekiuir" w:id="41"/>
      <w:bookmarkEnd w:id="41"/>
      <w:r w:rsidDel="00000000" w:rsidR="00000000" w:rsidRPr="00000000">
        <w:rPr>
          <w:rFonts w:ascii="Times New Roman" w:cs="Times New Roman" w:eastAsia="Times New Roman" w:hAnsi="Times New Roman"/>
          <w:b w:val="1"/>
          <w:bCs w:val="1"/>
          <w:color w:val="000000"/>
          <w:sz w:val="24"/>
          <w:szCs w:val="24"/>
          <w:rtl w:val="0"/>
        </w:rPr>
        <w:t xml:space="preserve">Administrator Dashboard</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dashboard should allow authorized administrators to:</w:t>
      </w:r>
    </w:p>
    <w:p w:rsidR="00000000" w:rsidDel="00000000" w:rsidP="00000000" w:rsidRDefault="00000000" w:rsidRPr="00000000" w14:paraId="00000112">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opportunity records</w:t>
      </w:r>
    </w:p>
    <w:p w:rsidR="00000000" w:rsidDel="00000000" w:rsidP="00000000" w:rsidRDefault="00000000" w:rsidRPr="00000000" w14:paraId="00000113">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opportunities</w:t>
      </w:r>
    </w:p>
    <w:p w:rsidR="00000000" w:rsidDel="00000000" w:rsidP="00000000" w:rsidRDefault="00000000" w:rsidRPr="00000000" w14:paraId="00000114">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opportunities</w:t>
      </w:r>
    </w:p>
    <w:p w:rsidR="00000000" w:rsidDel="00000000" w:rsidP="00000000" w:rsidRDefault="00000000" w:rsidRPr="00000000" w14:paraId="00000115">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opportunities</w:t>
      </w:r>
    </w:p>
    <w:p w:rsidR="00000000" w:rsidDel="00000000" w:rsidP="00000000" w:rsidRDefault="00000000" w:rsidRPr="00000000" w14:paraId="00000116">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opportunity data</w:t>
      </w:r>
    </w:p>
    <w:p w:rsidR="00000000" w:rsidDel="00000000" w:rsidP="00000000" w:rsidRDefault="00000000" w:rsidRPr="00000000" w14:paraId="00000117">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opportunity information</w:t>
      </w:r>
    </w:p>
    <w:p w:rsidR="00000000" w:rsidDel="00000000" w:rsidP="00000000" w:rsidRDefault="00000000" w:rsidRPr="00000000" w14:paraId="00000118">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the centralized opportunity database</w:t>
      </w:r>
    </w:p>
    <w:p w:rsidR="00000000" w:rsidDel="00000000" w:rsidP="00000000" w:rsidRDefault="00000000" w:rsidRPr="00000000" w14:paraId="0000011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erzbj2puxwn" w:id="42"/>
      <w:bookmarkEnd w:id="42"/>
      <w:r w:rsidDel="00000000" w:rsidR="00000000" w:rsidRPr="00000000">
        <w:rPr>
          <w:rFonts w:ascii="Times New Roman" w:cs="Times New Roman" w:eastAsia="Times New Roman" w:hAnsi="Times New Roman"/>
          <w:b w:val="1"/>
          <w:bCs w:val="1"/>
          <w:sz w:val="24"/>
          <w:szCs w:val="24"/>
          <w:rtl w:val="0"/>
        </w:rPr>
        <w:t xml:space="preserve">2.4 Non-Functional Requirements</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quality attributes and operational constraints of the EduConnect system.</w:t>
      </w:r>
    </w:p>
    <w:p w:rsidR="00000000" w:rsidDel="00000000" w:rsidP="00000000" w:rsidRDefault="00000000" w:rsidRPr="00000000" w14:paraId="0000011B">
      <w:pPr>
        <w:pStyle w:val="Heading3"/>
        <w:keepNext w:val="0"/>
        <w:keepLines w:val="0"/>
        <w:numPr>
          <w:ilvl w:val="0"/>
          <w:numId w:val="19"/>
        </w:numPr>
        <w:spacing w:after="200" w:before="280" w:lineRule="auto"/>
        <w:ind w:left="720" w:hanging="360"/>
        <w:rPr>
          <w:rFonts w:ascii="Times New Roman" w:cs="Times New Roman" w:eastAsia="Times New Roman" w:hAnsi="Times New Roman"/>
          <w:color w:val="000000"/>
          <w:sz w:val="24"/>
          <w:szCs w:val="24"/>
        </w:rPr>
      </w:pPr>
      <w:bookmarkStart w:colFirst="0" w:colLast="0" w:name="_1hx0h72xkovx" w:id="43"/>
      <w:bookmarkEnd w:id="43"/>
      <w:r w:rsidDel="00000000" w:rsidR="00000000" w:rsidRPr="00000000">
        <w:rPr>
          <w:rFonts w:ascii="Times New Roman" w:cs="Times New Roman" w:eastAsia="Times New Roman" w:hAnsi="Times New Roman"/>
          <w:b w:val="1"/>
          <w:bCs w:val="1"/>
          <w:color w:val="000000"/>
          <w:sz w:val="24"/>
          <w:szCs w:val="24"/>
          <w:rtl w:val="0"/>
        </w:rPr>
        <w:t xml:space="preserve">Performance : </w:t>
      </w:r>
      <w:r w:rsidDel="00000000" w:rsidR="00000000" w:rsidRPr="00000000">
        <w:rPr>
          <w:rFonts w:ascii="Times New Roman" w:cs="Times New Roman" w:eastAsia="Times New Roman" w:hAnsi="Times New Roman"/>
          <w:color w:val="000000"/>
          <w:sz w:val="24"/>
          <w:szCs w:val="24"/>
          <w:rtl w:val="0"/>
        </w:rPr>
        <w:t xml:space="preserve">The application should provide responsive interaction while loading opportunities, searching, filtering, and retrieving student-specific information.</w:t>
      </w:r>
    </w:p>
    <w:p w:rsidR="00000000" w:rsidDel="00000000" w:rsidP="00000000" w:rsidRDefault="00000000" w:rsidRPr="00000000" w14:paraId="0000011C">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q9x6z175e5zd" w:id="44"/>
      <w:bookmarkEnd w:id="44"/>
      <w:r w:rsidDel="00000000" w:rsidR="00000000" w:rsidRPr="00000000">
        <w:rPr>
          <w:rFonts w:ascii="Times New Roman" w:cs="Times New Roman" w:eastAsia="Times New Roman" w:hAnsi="Times New Roman"/>
          <w:b w:val="1"/>
          <w:bCs w:val="1"/>
          <w:color w:val="000000"/>
          <w:sz w:val="24"/>
          <w:szCs w:val="24"/>
          <w:rtl w:val="0"/>
        </w:rPr>
        <w:t xml:space="preserve">Security : </w:t>
      </w:r>
      <w:r w:rsidDel="00000000" w:rsidR="00000000" w:rsidRPr="00000000">
        <w:rPr>
          <w:rFonts w:ascii="Times New Roman" w:cs="Times New Roman" w:eastAsia="Times New Roman" w:hAnsi="Times New Roman"/>
          <w:color w:val="000000"/>
          <w:sz w:val="24"/>
          <w:szCs w:val="24"/>
          <w:rtl w:val="0"/>
        </w:rPr>
        <w:t xml:space="preserve">User authentication should be handled securely using Firebase Authentication. Student-specific information and application records should only be accessible to authorized users.</w:t>
      </w:r>
    </w:p>
    <w:p w:rsidR="00000000" w:rsidDel="00000000" w:rsidP="00000000" w:rsidRDefault="00000000" w:rsidRPr="00000000" w14:paraId="0000011D">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tq7owv7hnk8h" w:id="45"/>
      <w:bookmarkEnd w:id="45"/>
      <w:r w:rsidDel="00000000" w:rsidR="00000000" w:rsidRPr="00000000">
        <w:rPr>
          <w:rFonts w:ascii="Times New Roman" w:cs="Times New Roman" w:eastAsia="Times New Roman" w:hAnsi="Times New Roman"/>
          <w:b w:val="1"/>
          <w:bCs w:val="1"/>
          <w:color w:val="000000"/>
          <w:sz w:val="24"/>
          <w:szCs w:val="24"/>
          <w:rtl w:val="0"/>
        </w:rPr>
        <w:t xml:space="preserve">Usability : </w:t>
      </w:r>
      <w:r w:rsidDel="00000000" w:rsidR="00000000" w:rsidRPr="00000000">
        <w:rPr>
          <w:rFonts w:ascii="Times New Roman" w:cs="Times New Roman" w:eastAsia="Times New Roman" w:hAnsi="Times New Roman"/>
          <w:color w:val="000000"/>
          <w:sz w:val="24"/>
          <w:szCs w:val="24"/>
          <w:rtl w:val="0"/>
        </w:rPr>
        <w:t xml:space="preserve">The interface should be simple and intuitive so that students can discover opportunities without requiring extensive technical knowledge.</w:t>
      </w:r>
    </w:p>
    <w:p w:rsidR="00000000" w:rsidDel="00000000" w:rsidP="00000000" w:rsidRDefault="00000000" w:rsidRPr="00000000" w14:paraId="0000011E">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brh840p8ausx" w:id="46"/>
      <w:bookmarkEnd w:id="46"/>
      <w:r w:rsidDel="00000000" w:rsidR="00000000" w:rsidRPr="00000000">
        <w:rPr>
          <w:rFonts w:ascii="Times New Roman" w:cs="Times New Roman" w:eastAsia="Times New Roman" w:hAnsi="Times New Roman"/>
          <w:b w:val="1"/>
          <w:bCs w:val="1"/>
          <w:color w:val="000000"/>
          <w:sz w:val="24"/>
          <w:szCs w:val="24"/>
          <w:rtl w:val="0"/>
        </w:rPr>
        <w:t xml:space="preserve">Scalability : </w:t>
      </w:r>
      <w:r w:rsidDel="00000000" w:rsidR="00000000" w:rsidRPr="00000000">
        <w:rPr>
          <w:rFonts w:ascii="Times New Roman" w:cs="Times New Roman" w:eastAsia="Times New Roman" w:hAnsi="Times New Roman"/>
          <w:color w:val="000000"/>
          <w:sz w:val="24"/>
          <w:szCs w:val="24"/>
          <w:rtl w:val="0"/>
        </w:rPr>
        <w:t xml:space="preserve">The system should support an increasing number of students and opportunities. The separation between the React.js front-end, Express.js backend, and MongoDB database supports future expansion.</w:t>
      </w:r>
    </w:p>
    <w:p w:rsidR="00000000" w:rsidDel="00000000" w:rsidP="00000000" w:rsidRDefault="00000000" w:rsidRPr="00000000" w14:paraId="0000011F">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v5dtx7xapkyz" w:id="47"/>
      <w:bookmarkEnd w:id="47"/>
      <w:r w:rsidDel="00000000" w:rsidR="00000000" w:rsidRPr="00000000">
        <w:rPr>
          <w:rFonts w:ascii="Times New Roman" w:cs="Times New Roman" w:eastAsia="Times New Roman" w:hAnsi="Times New Roman"/>
          <w:b w:val="1"/>
          <w:bCs w:val="1"/>
          <w:color w:val="000000"/>
          <w:sz w:val="24"/>
          <w:szCs w:val="24"/>
          <w:rtl w:val="0"/>
        </w:rPr>
        <w:t xml:space="preserve">Maintainability : </w:t>
      </w:r>
      <w:r w:rsidDel="00000000" w:rsidR="00000000" w:rsidRPr="00000000">
        <w:rPr>
          <w:rFonts w:ascii="Times New Roman" w:cs="Times New Roman" w:eastAsia="Times New Roman" w:hAnsi="Times New Roman"/>
          <w:color w:val="000000"/>
          <w:sz w:val="24"/>
          <w:szCs w:val="24"/>
          <w:rtl w:val="0"/>
        </w:rPr>
        <w:t xml:space="preserve">The application should use modular components and separated frontend, backend, and database responsibilities so that individual features can be modified without affecting the entire system.</w:t>
      </w:r>
    </w:p>
    <w:p w:rsidR="00000000" w:rsidDel="00000000" w:rsidP="00000000" w:rsidRDefault="00000000" w:rsidRPr="00000000" w14:paraId="00000120">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vp4avvi3p8od" w:id="48"/>
      <w:bookmarkEnd w:id="48"/>
      <w:r w:rsidDel="00000000" w:rsidR="00000000" w:rsidRPr="00000000">
        <w:rPr>
          <w:rFonts w:ascii="Times New Roman" w:cs="Times New Roman" w:eastAsia="Times New Roman" w:hAnsi="Times New Roman"/>
          <w:b w:val="1"/>
          <w:bCs w:val="1"/>
          <w:color w:val="000000"/>
          <w:sz w:val="24"/>
          <w:szCs w:val="24"/>
          <w:rtl w:val="0"/>
        </w:rPr>
        <w:t xml:space="preserve">Reliability : </w:t>
      </w:r>
      <w:r w:rsidDel="00000000" w:rsidR="00000000" w:rsidRPr="00000000">
        <w:rPr>
          <w:rFonts w:ascii="Times New Roman" w:cs="Times New Roman" w:eastAsia="Times New Roman" w:hAnsi="Times New Roman"/>
          <w:color w:val="000000"/>
          <w:sz w:val="24"/>
          <w:szCs w:val="24"/>
          <w:rtl w:val="0"/>
        </w:rPr>
        <w:t xml:space="preserve">The system should provide consistent access to stored opportunity and student information. Database operations and backend requests should be handled appropriately to reduce errors.</w:t>
      </w:r>
    </w:p>
    <w:p w:rsidR="00000000" w:rsidDel="00000000" w:rsidP="00000000" w:rsidRDefault="00000000" w:rsidRPr="00000000" w14:paraId="00000121">
      <w:pPr>
        <w:pStyle w:val="Heading3"/>
        <w:keepNext w:val="0"/>
        <w:keepLines w:val="0"/>
        <w:numPr>
          <w:ilvl w:val="0"/>
          <w:numId w:val="19"/>
        </w:numPr>
        <w:spacing w:after="200" w:before="0" w:lineRule="auto"/>
        <w:ind w:left="720" w:hanging="360"/>
        <w:rPr>
          <w:rFonts w:ascii="Times New Roman" w:cs="Times New Roman" w:eastAsia="Times New Roman" w:hAnsi="Times New Roman"/>
          <w:color w:val="000000"/>
          <w:sz w:val="24"/>
          <w:szCs w:val="24"/>
        </w:rPr>
      </w:pPr>
      <w:bookmarkStart w:colFirst="0" w:colLast="0" w:name="_ylhak8clhknp" w:id="49"/>
      <w:bookmarkEnd w:id="49"/>
      <w:r w:rsidDel="00000000" w:rsidR="00000000" w:rsidRPr="00000000">
        <w:rPr>
          <w:rFonts w:ascii="Times New Roman" w:cs="Times New Roman" w:eastAsia="Times New Roman" w:hAnsi="Times New Roman"/>
          <w:b w:val="1"/>
          <w:bCs w:val="1"/>
          <w:color w:val="000000"/>
          <w:sz w:val="24"/>
          <w:szCs w:val="24"/>
          <w:rtl w:val="0"/>
        </w:rPr>
        <w:t xml:space="preserve">Availability : </w:t>
      </w:r>
      <w:r w:rsidDel="00000000" w:rsidR="00000000" w:rsidRPr="00000000">
        <w:rPr>
          <w:rFonts w:ascii="Times New Roman" w:cs="Times New Roman" w:eastAsia="Times New Roman" w:hAnsi="Times New Roman"/>
          <w:color w:val="000000"/>
          <w:sz w:val="24"/>
          <w:szCs w:val="24"/>
          <w:rtl w:val="0"/>
        </w:rPr>
        <w:t xml:space="preserve">The web application should be accessible whenever the deployed application and its supporting services are available.</w:t>
      </w:r>
    </w:p>
    <w:p w:rsidR="00000000" w:rsidDel="00000000" w:rsidP="00000000" w:rsidRDefault="00000000" w:rsidRPr="00000000" w14:paraId="00000122">
      <w:pPr>
        <w:pStyle w:val="Heading3"/>
        <w:keepNext w:val="0"/>
        <w:keepLines w:val="0"/>
        <w:numPr>
          <w:ilvl w:val="0"/>
          <w:numId w:val="19"/>
        </w:numPr>
        <w:spacing w:after="200" w:before="280" w:lineRule="auto"/>
        <w:ind w:left="720" w:hanging="360"/>
        <w:rPr>
          <w:rFonts w:ascii="Times New Roman" w:cs="Times New Roman" w:eastAsia="Times New Roman" w:hAnsi="Times New Roman"/>
          <w:color w:val="000000"/>
          <w:sz w:val="24"/>
          <w:szCs w:val="24"/>
        </w:rPr>
      </w:pPr>
      <w:bookmarkStart w:colFirst="0" w:colLast="0" w:name="_6zyvqs352wng" w:id="50"/>
      <w:bookmarkEnd w:id="50"/>
      <w:r w:rsidDel="00000000" w:rsidR="00000000" w:rsidRPr="00000000">
        <w:rPr>
          <w:rFonts w:ascii="Times New Roman" w:cs="Times New Roman" w:eastAsia="Times New Roman" w:hAnsi="Times New Roman"/>
          <w:b w:val="1"/>
          <w:bCs w:val="1"/>
          <w:color w:val="000000"/>
          <w:sz w:val="24"/>
          <w:szCs w:val="24"/>
          <w:rtl w:val="0"/>
        </w:rPr>
        <w:t xml:space="preserve">Portability : </w:t>
      </w:r>
      <w:r w:rsidDel="00000000" w:rsidR="00000000" w:rsidRPr="00000000">
        <w:rPr>
          <w:rFonts w:ascii="Times New Roman" w:cs="Times New Roman" w:eastAsia="Times New Roman" w:hAnsi="Times New Roman"/>
          <w:color w:val="000000"/>
          <w:sz w:val="24"/>
          <w:szCs w:val="24"/>
          <w:rtl w:val="0"/>
        </w:rPr>
        <w:t xml:space="preserve">Since EduConnect is a web application, it should be accessible through commonly used modern web browsers and different desktop or mobile screen sizes.</w: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7yxud6hq7fe" w:id="51"/>
      <w:bookmarkEnd w:id="51"/>
      <w:r w:rsidDel="00000000" w:rsidR="00000000" w:rsidRPr="00000000">
        <w:rPr>
          <w:rFonts w:ascii="Times New Roman" w:cs="Times New Roman" w:eastAsia="Times New Roman" w:hAnsi="Times New Roman"/>
          <w:b w:val="1"/>
          <w:bCs w:val="1"/>
          <w:sz w:val="24"/>
          <w:szCs w:val="24"/>
          <w:rtl w:val="0"/>
        </w:rPr>
        <w:t xml:space="preserve">2.5 Major Modules</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proposed EduConnect system can be divided into the following major modules:</w:t>
      </w:r>
    </w:p>
    <w:p w:rsidR="00000000" w:rsidDel="00000000" w:rsidP="00000000" w:rsidRDefault="00000000" w:rsidRPr="00000000" w14:paraId="00000125">
      <w:pPr>
        <w:numPr>
          <w:ilvl w:val="0"/>
          <w:numId w:val="18"/>
        </w:numPr>
        <w:spacing w:after="24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 Module</w:t>
      </w:r>
      <w:r w:rsidDel="00000000" w:rsidR="00000000" w:rsidRPr="00000000">
        <w:rPr>
          <w:rFonts w:ascii="Times New Roman" w:cs="Times New Roman" w:eastAsia="Times New Roman" w:hAnsi="Times New Roman"/>
          <w:sz w:val="24"/>
          <w:szCs w:val="24"/>
          <w:rtl w:val="0"/>
        </w:rPr>
        <w:t xml:space="preserve"> - Handles student and administrator registration, login, authentication, and role-based access.</w:t>
      </w:r>
    </w:p>
    <w:p w:rsidR="00000000" w:rsidDel="00000000" w:rsidP="00000000" w:rsidRDefault="00000000" w:rsidRPr="00000000" w14:paraId="00000126">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tkl7w7o3qhnk" w:id="52"/>
      <w:bookmarkEnd w:id="52"/>
      <w:r w:rsidDel="00000000" w:rsidR="00000000" w:rsidRPr="00000000">
        <w:rPr>
          <w:rFonts w:ascii="Times New Roman" w:cs="Times New Roman" w:eastAsia="Times New Roman" w:hAnsi="Times New Roman"/>
          <w:b w:val="1"/>
          <w:bCs w:val="1"/>
          <w:color w:val="000000"/>
          <w:sz w:val="24"/>
          <w:szCs w:val="24"/>
          <w:rtl w:val="0"/>
        </w:rPr>
        <w:t xml:space="preserve">Student Profile Module</w:t>
      </w:r>
      <w:r w:rsidDel="00000000" w:rsidR="00000000" w:rsidRPr="00000000">
        <w:rPr>
          <w:rFonts w:ascii="Times New Roman" w:cs="Times New Roman" w:eastAsia="Times New Roman" w:hAnsi="Times New Roman"/>
          <w:color w:val="000000"/>
          <w:sz w:val="24"/>
          <w:szCs w:val="24"/>
          <w:rtl w:val="0"/>
        </w:rPr>
        <w:t xml:space="preserve"> - Stores and manages academic and interest-related information required for personalization and eligibility checking.</w:t>
      </w:r>
    </w:p>
    <w:p w:rsidR="00000000" w:rsidDel="00000000" w:rsidP="00000000" w:rsidRDefault="00000000" w:rsidRPr="00000000" w14:paraId="00000127">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7tsmy2t4rndb" w:id="53"/>
      <w:bookmarkEnd w:id="53"/>
      <w:r w:rsidDel="00000000" w:rsidR="00000000" w:rsidRPr="00000000">
        <w:rPr>
          <w:rFonts w:ascii="Times New Roman" w:cs="Times New Roman" w:eastAsia="Times New Roman" w:hAnsi="Times New Roman"/>
          <w:b w:val="1"/>
          <w:bCs w:val="1"/>
          <w:color w:val="000000"/>
          <w:sz w:val="24"/>
          <w:szCs w:val="24"/>
          <w:rtl w:val="0"/>
        </w:rPr>
        <w:t xml:space="preserve">Opportunity Module</w:t>
      </w:r>
      <w:r w:rsidDel="00000000" w:rsidR="00000000" w:rsidRPr="00000000">
        <w:rPr>
          <w:rFonts w:ascii="Times New Roman" w:cs="Times New Roman" w:eastAsia="Times New Roman" w:hAnsi="Times New Roman"/>
          <w:color w:val="000000"/>
          <w:sz w:val="24"/>
          <w:szCs w:val="24"/>
          <w:rtl w:val="0"/>
        </w:rPr>
        <w:t xml:space="preserve"> - Manages the display and organization of scholarships, internships, courses, hackathons, workshops, competitions, and placement opportunities.</w:t>
      </w:r>
    </w:p>
    <w:p w:rsidR="00000000" w:rsidDel="00000000" w:rsidP="00000000" w:rsidRDefault="00000000" w:rsidRPr="00000000" w14:paraId="00000128">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tcrpuobabiad" w:id="54"/>
      <w:bookmarkEnd w:id="54"/>
      <w:r w:rsidDel="00000000" w:rsidR="00000000" w:rsidRPr="00000000">
        <w:rPr>
          <w:rFonts w:ascii="Times New Roman" w:cs="Times New Roman" w:eastAsia="Times New Roman" w:hAnsi="Times New Roman"/>
          <w:b w:val="1"/>
          <w:bCs w:val="1"/>
          <w:color w:val="000000"/>
          <w:sz w:val="24"/>
          <w:szCs w:val="24"/>
          <w:rtl w:val="0"/>
        </w:rPr>
        <w:t xml:space="preserve">Recommendation Module</w:t>
      </w:r>
      <w:r w:rsidDel="00000000" w:rsidR="00000000" w:rsidRPr="00000000">
        <w:rPr>
          <w:rFonts w:ascii="Times New Roman" w:cs="Times New Roman" w:eastAsia="Times New Roman" w:hAnsi="Times New Roman"/>
          <w:color w:val="000000"/>
          <w:sz w:val="24"/>
          <w:szCs w:val="24"/>
          <w:rtl w:val="0"/>
        </w:rPr>
        <w:t xml:space="preserve"> - Analyzes the relationship between student profile information and opportunity requirements to provide relevant opportunity recommendations.</w:t>
      </w:r>
    </w:p>
    <w:p w:rsidR="00000000" w:rsidDel="00000000" w:rsidP="00000000" w:rsidRDefault="00000000" w:rsidRPr="00000000" w14:paraId="00000129">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xo2xay2yyr2b" w:id="55"/>
      <w:bookmarkEnd w:id="55"/>
      <w:r w:rsidDel="00000000" w:rsidR="00000000" w:rsidRPr="00000000">
        <w:rPr>
          <w:rFonts w:ascii="Times New Roman" w:cs="Times New Roman" w:eastAsia="Times New Roman" w:hAnsi="Times New Roman"/>
          <w:b w:val="1"/>
          <w:bCs w:val="1"/>
          <w:color w:val="000000"/>
          <w:sz w:val="24"/>
          <w:szCs w:val="24"/>
          <w:rtl w:val="0"/>
        </w:rPr>
        <w:t xml:space="preserve">Eligibility Module</w:t>
      </w:r>
      <w:r w:rsidDel="00000000" w:rsidR="00000000" w:rsidRPr="00000000">
        <w:rPr>
          <w:rFonts w:ascii="Times New Roman" w:cs="Times New Roman" w:eastAsia="Times New Roman" w:hAnsi="Times New Roman"/>
          <w:color w:val="000000"/>
          <w:sz w:val="24"/>
          <w:szCs w:val="24"/>
          <w:rtl w:val="0"/>
        </w:rPr>
        <w:t xml:space="preserve"> - Helps students determine whether their profile satisfies the eligibility conditions associated with an opportunity.</w:t>
      </w:r>
    </w:p>
    <w:p w:rsidR="00000000" w:rsidDel="00000000" w:rsidP="00000000" w:rsidRDefault="00000000" w:rsidRPr="00000000" w14:paraId="0000012A">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kuhvadts8io1" w:id="56"/>
      <w:bookmarkEnd w:id="56"/>
      <w:r w:rsidDel="00000000" w:rsidR="00000000" w:rsidRPr="00000000">
        <w:rPr>
          <w:rFonts w:ascii="Times New Roman" w:cs="Times New Roman" w:eastAsia="Times New Roman" w:hAnsi="Times New Roman"/>
          <w:b w:val="1"/>
          <w:bCs w:val="1"/>
          <w:color w:val="000000"/>
          <w:sz w:val="24"/>
          <w:szCs w:val="24"/>
          <w:rtl w:val="0"/>
        </w:rPr>
        <w:t xml:space="preserve">Search and Filter Module </w:t>
      </w:r>
      <w:r w:rsidDel="00000000" w:rsidR="00000000" w:rsidRPr="00000000">
        <w:rPr>
          <w:rFonts w:ascii="Times New Roman" w:cs="Times New Roman" w:eastAsia="Times New Roman" w:hAnsi="Times New Roman"/>
          <w:color w:val="000000"/>
          <w:sz w:val="24"/>
          <w:szCs w:val="24"/>
          <w:rtl w:val="0"/>
        </w:rPr>
        <w:t xml:space="preserve">- Allows students to locate opportunities using keywords and filtering criteria.</w:t>
      </w:r>
    </w:p>
    <w:p w:rsidR="00000000" w:rsidDel="00000000" w:rsidP="00000000" w:rsidRDefault="00000000" w:rsidRPr="00000000" w14:paraId="0000012B">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tii6g2u2e3h3" w:id="57"/>
      <w:bookmarkEnd w:id="57"/>
      <w:r w:rsidDel="00000000" w:rsidR="00000000" w:rsidRPr="00000000">
        <w:rPr>
          <w:rFonts w:ascii="Times New Roman" w:cs="Times New Roman" w:eastAsia="Times New Roman" w:hAnsi="Times New Roman"/>
          <w:b w:val="1"/>
          <w:bCs w:val="1"/>
          <w:color w:val="000000"/>
          <w:sz w:val="24"/>
          <w:szCs w:val="24"/>
          <w:rtl w:val="0"/>
        </w:rPr>
        <w:t xml:space="preserve">Bookmark Module</w:t>
      </w:r>
      <w:r w:rsidDel="00000000" w:rsidR="00000000" w:rsidRPr="00000000">
        <w:rPr>
          <w:rFonts w:ascii="Times New Roman" w:cs="Times New Roman" w:eastAsia="Times New Roman" w:hAnsi="Times New Roman"/>
          <w:color w:val="000000"/>
          <w:sz w:val="24"/>
          <w:szCs w:val="24"/>
          <w:rtl w:val="0"/>
        </w:rPr>
        <w:t xml:space="preserve"> - Allows students to save opportunities that they are interested in reviewing or applying for later.</w:t>
      </w:r>
    </w:p>
    <w:p w:rsidR="00000000" w:rsidDel="00000000" w:rsidP="00000000" w:rsidRDefault="00000000" w:rsidRPr="00000000" w14:paraId="0000012C">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uyxri0fbpbc9" w:id="58"/>
      <w:bookmarkEnd w:id="58"/>
      <w:r w:rsidDel="00000000" w:rsidR="00000000" w:rsidRPr="00000000">
        <w:rPr>
          <w:rFonts w:ascii="Times New Roman" w:cs="Times New Roman" w:eastAsia="Times New Roman" w:hAnsi="Times New Roman"/>
          <w:b w:val="1"/>
          <w:bCs w:val="1"/>
          <w:color w:val="000000"/>
          <w:sz w:val="24"/>
          <w:szCs w:val="24"/>
          <w:rtl w:val="0"/>
        </w:rPr>
        <w:t xml:space="preserve">Application Tracking Module </w:t>
      </w:r>
      <w:r w:rsidDel="00000000" w:rsidR="00000000" w:rsidRPr="00000000">
        <w:rPr>
          <w:rFonts w:ascii="Times New Roman" w:cs="Times New Roman" w:eastAsia="Times New Roman" w:hAnsi="Times New Roman"/>
          <w:color w:val="000000"/>
          <w:sz w:val="24"/>
          <w:szCs w:val="24"/>
          <w:rtl w:val="0"/>
        </w:rPr>
        <w:t xml:space="preserve">- Allows students to maintain records of opportunities they have applied for and monitor their application status.</w:t>
      </w:r>
    </w:p>
    <w:p w:rsidR="00000000" w:rsidDel="00000000" w:rsidP="00000000" w:rsidRDefault="00000000" w:rsidRPr="00000000" w14:paraId="0000012D">
      <w:pPr>
        <w:pStyle w:val="Heading3"/>
        <w:keepNext w:val="0"/>
        <w:keepLines w:val="0"/>
        <w:numPr>
          <w:ilvl w:val="0"/>
          <w:numId w:val="18"/>
        </w:numPr>
        <w:spacing w:after="0" w:before="200" w:lineRule="auto"/>
        <w:ind w:left="720" w:hanging="360"/>
        <w:jc w:val="both"/>
        <w:rPr>
          <w:rFonts w:ascii="Times New Roman" w:cs="Times New Roman" w:eastAsia="Times New Roman" w:hAnsi="Times New Roman"/>
          <w:color w:val="000000"/>
          <w:sz w:val="24"/>
          <w:szCs w:val="24"/>
          <w:u w:val="none"/>
        </w:rPr>
      </w:pPr>
      <w:bookmarkStart w:colFirst="0" w:colLast="0" w:name="_od2badrn7hvc" w:id="59"/>
      <w:bookmarkEnd w:id="59"/>
      <w:r w:rsidDel="00000000" w:rsidR="00000000" w:rsidRPr="00000000">
        <w:rPr>
          <w:rFonts w:ascii="Times New Roman" w:cs="Times New Roman" w:eastAsia="Times New Roman" w:hAnsi="Times New Roman"/>
          <w:b w:val="1"/>
          <w:bCs w:val="1"/>
          <w:color w:val="000000"/>
          <w:sz w:val="24"/>
          <w:szCs w:val="24"/>
          <w:rtl w:val="0"/>
        </w:rPr>
        <w:t xml:space="preserve">Notification Module</w:t>
      </w:r>
      <w:r w:rsidDel="00000000" w:rsidR="00000000" w:rsidRPr="00000000">
        <w:rPr>
          <w:rFonts w:ascii="Times New Roman" w:cs="Times New Roman" w:eastAsia="Times New Roman" w:hAnsi="Times New Roman"/>
          <w:color w:val="000000"/>
          <w:sz w:val="24"/>
          <w:szCs w:val="24"/>
          <w:rtl w:val="0"/>
        </w:rPr>
        <w:t xml:space="preserve"> - Provides deadline reminders and notifications related to saved or tracked opportunities.</w:t>
      </w:r>
    </w:p>
    <w:p w:rsidR="00000000" w:rsidDel="00000000" w:rsidP="00000000" w:rsidRDefault="00000000" w:rsidRPr="00000000" w14:paraId="0000012E">
      <w:pPr>
        <w:pStyle w:val="Heading3"/>
        <w:keepNext w:val="0"/>
        <w:keepLines w:val="0"/>
        <w:numPr>
          <w:ilvl w:val="0"/>
          <w:numId w:val="18"/>
        </w:numPr>
        <w:spacing w:before="200" w:lineRule="auto"/>
        <w:ind w:left="720" w:hanging="360"/>
        <w:jc w:val="both"/>
        <w:rPr>
          <w:rFonts w:ascii="Times New Roman" w:cs="Times New Roman" w:eastAsia="Times New Roman" w:hAnsi="Times New Roman"/>
          <w:color w:val="000000"/>
          <w:sz w:val="24"/>
          <w:szCs w:val="24"/>
          <w:u w:val="none"/>
        </w:rPr>
      </w:pPr>
      <w:bookmarkStart w:colFirst="0" w:colLast="0" w:name="_e4mrprotc1ol" w:id="60"/>
      <w:bookmarkEnd w:id="60"/>
      <w:r w:rsidDel="00000000" w:rsidR="00000000" w:rsidRPr="00000000">
        <w:rPr>
          <w:rFonts w:ascii="Times New Roman" w:cs="Times New Roman" w:eastAsia="Times New Roman" w:hAnsi="Times New Roman"/>
          <w:b w:val="1"/>
          <w:bCs w:val="1"/>
          <w:color w:val="000000"/>
          <w:sz w:val="24"/>
          <w:szCs w:val="24"/>
          <w:rtl w:val="0"/>
        </w:rPr>
        <w:t xml:space="preserve">Administrator Module</w:t>
      </w:r>
      <w:r w:rsidDel="00000000" w:rsidR="00000000" w:rsidRPr="00000000">
        <w:rPr>
          <w:rFonts w:ascii="Times New Roman" w:cs="Times New Roman" w:eastAsia="Times New Roman" w:hAnsi="Times New Roman"/>
          <w:color w:val="000000"/>
          <w:sz w:val="24"/>
          <w:szCs w:val="24"/>
          <w:rtl w:val="0"/>
        </w:rPr>
        <w:t xml:space="preserve"> - Allows authorized administrators to maintain the opportunity database through manual entry, CSV import, and API-based data integration.</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1"/>
        <w:keepNext w:val="0"/>
        <w:keepLines w:val="0"/>
        <w:spacing w:after="0" w:before="480" w:lineRule="auto"/>
        <w:jc w:val="left"/>
        <w:rPr>
          <w:rFonts w:ascii="Times New Roman" w:cs="Times New Roman" w:eastAsia="Times New Roman" w:hAnsi="Times New Roman"/>
          <w:b w:val="1"/>
          <w:bCs w:val="1"/>
          <w:sz w:val="28"/>
          <w:szCs w:val="28"/>
        </w:rPr>
      </w:pPr>
      <w:bookmarkStart w:colFirst="0" w:colLast="0" w:name="_mjnq1ho4hsxp" w:id="61"/>
      <w:bookmarkEnd w:id="61"/>
      <w:r w:rsidDel="00000000" w:rsidR="00000000" w:rsidRPr="00000000">
        <w:rPr>
          <w:rtl w:val="0"/>
        </w:rPr>
      </w:r>
    </w:p>
    <w:p w:rsidR="00000000" w:rsidDel="00000000" w:rsidP="00000000" w:rsidRDefault="00000000" w:rsidRPr="00000000" w14:paraId="00000132">
      <w:pPr>
        <w:pStyle w:val="Heading1"/>
        <w:keepNext w:val="0"/>
        <w:keepLines w:val="0"/>
        <w:spacing w:after="0" w:before="480" w:lineRule="auto"/>
        <w:jc w:val="center"/>
        <w:rPr>
          <w:rFonts w:ascii="Times New Roman" w:cs="Times New Roman" w:eastAsia="Times New Roman" w:hAnsi="Times New Roman"/>
          <w:b w:val="1"/>
          <w:bCs w:val="1"/>
          <w:sz w:val="28"/>
          <w:szCs w:val="28"/>
        </w:rPr>
      </w:pPr>
      <w:bookmarkStart w:colFirst="0" w:colLast="0" w:name="_p5dwfiicpapi" w:id="62"/>
      <w:bookmarkEnd w:id="62"/>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133">
      <w:pPr>
        <w:pStyle w:val="Heading1"/>
        <w:keepNext w:val="0"/>
        <w:keepLines w:val="0"/>
        <w:spacing w:before="0" w:lineRule="auto"/>
        <w:jc w:val="center"/>
        <w:rPr>
          <w:rFonts w:ascii="Times New Roman" w:cs="Times New Roman" w:eastAsia="Times New Roman" w:hAnsi="Times New Roman"/>
          <w:b w:val="1"/>
          <w:bCs w:val="1"/>
          <w:sz w:val="28"/>
          <w:szCs w:val="28"/>
        </w:rPr>
      </w:pPr>
      <w:bookmarkStart w:colFirst="0" w:colLast="0" w:name="_ta5kng58u21t" w:id="63"/>
      <w:bookmarkEnd w:id="63"/>
      <w:r w:rsidDel="00000000" w:rsidR="00000000" w:rsidRPr="00000000">
        <w:rPr>
          <w:rFonts w:ascii="Times New Roman" w:cs="Times New Roman" w:eastAsia="Times New Roman" w:hAnsi="Times New Roman"/>
          <w:b w:val="1"/>
          <w:bCs w:val="1"/>
          <w:sz w:val="28"/>
          <w:szCs w:val="28"/>
          <w:rtl w:val="0"/>
        </w:rPr>
        <w:t xml:space="preserve">SYSTEM DESIGN</w:t>
      </w:r>
    </w:p>
    <w:p w:rsidR="00000000" w:rsidDel="00000000" w:rsidP="00000000" w:rsidRDefault="00000000" w:rsidRPr="00000000" w14:paraId="00000134">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converts the requirements identified during system analysis into a technical blueprint for implementation. This chapter presents the architecture, system flow, major entities, and database design of EduConnect.</w:t>
      </w:r>
    </w:p>
    <w:p w:rsidR="00000000" w:rsidDel="00000000" w:rsidP="00000000" w:rsidRDefault="00000000" w:rsidRPr="00000000" w14:paraId="000001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bfvh27azfd4" w:id="64"/>
      <w:bookmarkEnd w:id="64"/>
      <w:r w:rsidDel="00000000" w:rsidR="00000000" w:rsidRPr="00000000">
        <w:rPr>
          <w:rFonts w:ascii="Times New Roman" w:cs="Times New Roman" w:eastAsia="Times New Roman" w:hAnsi="Times New Roman"/>
          <w:b w:val="1"/>
          <w:bCs w:val="1"/>
          <w:sz w:val="24"/>
          <w:szCs w:val="24"/>
          <w:rtl w:val="0"/>
        </w:rPr>
        <w:t xml:space="preserve">3.1 System Architecture</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EduConnect follows a client-server architecture consisting of a React.js frontend, Node.js and Express.js backend, MongoDB database, and Firebase Authentication service.</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1409700</wp:posOffset>
            </wp:positionH>
            <wp:positionV relativeFrom="paragraph">
              <wp:posOffset>0</wp:posOffset>
            </wp:positionV>
            <wp:extent cx="2941637" cy="3712549"/>
            <wp:effectExtent b="0" l="0" r="0" t="0"/>
            <wp:wrapTopAndBottom distB="0" distT="0"/>
            <wp:docPr descr="Figure 3.1 – EduConnect System Architecture - Figure 3.1 – EduConnect System Architecture" id="1" name="image1.png"/>
            <a:graphic>
              <a:graphicData uri="http://schemas.openxmlformats.org/drawingml/2006/picture">
                <pic:pic>
                  <pic:nvPicPr>
                    <pic:cNvPr descr="Figure 3.1 – EduConnect System Architecture - Figure 3.1 – EduConnect System Architecture" id="0" name="image1.png"/>
                    <pic:cNvPicPr preferRelativeResize="0"/>
                  </pic:nvPicPr>
                  <pic:blipFill>
                    <a:blip r:embed="rId6"/>
                    <a:srcRect b="0" l="0" r="0" t="0"/>
                    <a:stretch>
                      <a:fillRect/>
                    </a:stretch>
                  </pic:blipFill>
                  <pic:spPr>
                    <a:xfrm>
                      <a:off x="0" y="0"/>
                      <a:ext cx="2941637" cy="3712549"/>
                    </a:xfrm>
                    <a:prstGeom prst="rect"/>
                    <a:ln/>
                  </pic:spPr>
                </pic:pic>
              </a:graphicData>
            </a:graphic>
          </wp:anchor>
        </w:drawing>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React.js front-end is responsible for presentation and user interaction. The Express.js backend handles business logic and API requests. MongoDB stores application data, while Firebase Authentication manages user identity.</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System Flow Diagram</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flow of EduConnect begins when a user opens the application. The first stage is the Application Launch, followed by an authentication check. If the user is not authenticated, the system displays the Login or Registration screen. After successful authentication, the system identifies the user's role and redirects the user to the appropriate dashboard.</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student, the flow proceeds to the Student Dashboard. The dashboard can display recommended opportunities, upcoming deadlines, bookmarked opportunities, and application-related information.</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dashboard, the student can perform several actions:</w:t>
      </w:r>
    </w:p>
    <w:p w:rsidR="00000000" w:rsidDel="00000000" w:rsidP="00000000" w:rsidRDefault="00000000" w:rsidRPr="00000000" w14:paraId="0000013D">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opportunities</w:t>
      </w:r>
    </w:p>
    <w:p w:rsidR="00000000" w:rsidDel="00000000" w:rsidP="00000000" w:rsidRDefault="00000000" w:rsidRPr="00000000" w14:paraId="0000013E">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opportunities</w:t>
      </w:r>
    </w:p>
    <w:p w:rsidR="00000000" w:rsidDel="00000000" w:rsidP="00000000" w:rsidRDefault="00000000" w:rsidRPr="00000000" w14:paraId="0000013F">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opportunity details</w:t>
      </w:r>
    </w:p>
    <w:p w:rsidR="00000000" w:rsidDel="00000000" w:rsidP="00000000" w:rsidRDefault="00000000" w:rsidRPr="00000000" w14:paraId="00000140">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eligibility</w:t>
      </w:r>
    </w:p>
    <w:p w:rsidR="00000000" w:rsidDel="00000000" w:rsidP="00000000" w:rsidRDefault="00000000" w:rsidRPr="00000000" w14:paraId="00000141">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an opportunity</w:t>
      </w:r>
    </w:p>
    <w:p w:rsidR="00000000" w:rsidDel="00000000" w:rsidP="00000000" w:rsidRDefault="00000000" w:rsidRPr="00000000" w14:paraId="00000142">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an application</w:t>
      </w:r>
    </w:p>
    <w:p w:rsidR="00000000" w:rsidDel="00000000" w:rsidP="00000000" w:rsidRDefault="00000000" w:rsidRPr="00000000" w14:paraId="00000143">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profile information</w:t>
      </w:r>
    </w:p>
    <w:p w:rsidR="00000000" w:rsidDel="00000000" w:rsidP="00000000" w:rsidRDefault="00000000" w:rsidRPr="00000000" w14:paraId="00000144">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student searches or filters opportunities, the React.js front-end sends a request to the Express.js backend. The backend retrieves matching opportunity records from MongoDB and returns the results to the front-end.</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student views an opportunity, the system displays its details, including eligibility information and deadline. The eligibility module can compare available opportunity requirements with the student's stored profile information.</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student bookmarks an opportunity, the corresponding bookmark information is stored for that user. Similarly, when a student records an application, the application information is associated with the student's account.</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checks upcoming deadlines for relevant opportunities. When a deadline approaches, the notification mechanism can provide an appropriate reminder.</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administrator, successful authentication leads to the Administrator Dashboard. The administrator can add, edit, delete, or import opportunity information. Data submitted through the administrator interface is processed by the Express.js backend and stored in MongoDB.</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flow can therefore be summarized as</w:t>
      </w:r>
    </w:p>
    <w:p w:rsidR="00000000" w:rsidDel="00000000" w:rsidP="00000000" w:rsidRDefault="00000000" w:rsidRPr="00000000" w14:paraId="0000014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6488" cy="4356894"/>
            <wp:effectExtent b="0" l="0" r="0" t="0"/>
            <wp:docPr id="3" name="image3.png"/>
            <a:graphic>
              <a:graphicData uri="http://schemas.openxmlformats.org/drawingml/2006/picture">
                <pic:pic>
                  <pic:nvPicPr>
                    <pic:cNvPr id="0" name="image3.png"/>
                    <pic:cNvPicPr preferRelativeResize="0"/>
                  </pic:nvPicPr>
                  <pic:blipFill>
                    <a:blip r:embed="rId7"/>
                    <a:srcRect b="0" l="24235" r="5612" t="0"/>
                    <a:stretch>
                      <a:fillRect/>
                    </a:stretch>
                  </pic:blipFill>
                  <pic:spPr>
                    <a:xfrm>
                      <a:off x="0" y="0"/>
                      <a:ext cx="2376488" cy="4356894"/>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qzgh24ej9xf" w:id="65"/>
      <w:bookmarkEnd w:id="65"/>
      <w:r w:rsidDel="00000000" w:rsidR="00000000" w:rsidRPr="00000000">
        <w:rPr>
          <w:rFonts w:ascii="Times New Roman" w:cs="Times New Roman" w:eastAsia="Times New Roman" w:hAnsi="Times New Roman"/>
          <w:b w:val="1"/>
          <w:bCs w:val="1"/>
          <w:sz w:val="24"/>
          <w:szCs w:val="24"/>
          <w:rtl w:val="0"/>
        </w:rPr>
        <w:t xml:space="preserve">3.3 Entity-Relationship Design</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EduConnect data model consists of several major entities that represent users, opportunities, applications, bookmarks, and notifications.</w:t>
      </w:r>
    </w:p>
    <w:p w:rsidR="00000000" w:rsidDel="00000000" w:rsidP="00000000" w:rsidRDefault="00000000" w:rsidRPr="00000000" w14:paraId="0000014E">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entities are:</w:t>
      </w:r>
    </w:p>
    <w:p w:rsidR="00000000" w:rsidDel="00000000" w:rsidP="00000000" w:rsidRDefault="00000000" w:rsidRPr="00000000" w14:paraId="0000014F">
      <w:pPr>
        <w:numPr>
          <w:ilvl w:val="0"/>
          <w:numId w:val="2"/>
        </w:numPr>
        <w:spacing w:after="0" w:afterAutospacing="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15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w:t>
      </w:r>
    </w:p>
    <w:p w:rsidR="00000000" w:rsidDel="00000000" w:rsidP="00000000" w:rsidRDefault="00000000" w:rsidRPr="00000000" w14:paraId="0000015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15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w:t>
      </w:r>
    </w:p>
    <w:p w:rsidR="00000000" w:rsidDel="00000000" w:rsidP="00000000" w:rsidRDefault="00000000" w:rsidRPr="00000000" w14:paraId="00000153">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3334076"/>
            <wp:effectExtent b="0" l="0" r="0" t="0"/>
            <wp:docPr id="2" name="image2.png"/>
            <a:graphic>
              <a:graphicData uri="http://schemas.openxmlformats.org/drawingml/2006/picture">
                <pic:pic>
                  <pic:nvPicPr>
                    <pic:cNvPr id="0" name="image2.png"/>
                    <pic:cNvPicPr preferRelativeResize="0"/>
                  </pic:nvPicPr>
                  <pic:blipFill>
                    <a:blip r:embed="rId8"/>
                    <a:srcRect b="4167" l="7372" r="6731" t="9524"/>
                    <a:stretch>
                      <a:fillRect/>
                    </a:stretch>
                  </pic:blipFill>
                  <pic:spPr>
                    <a:xfrm>
                      <a:off x="0" y="0"/>
                      <a:ext cx="4110038" cy="3334076"/>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USER Entity</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entity represents registered students and administrators. The attributes are</w:t>
      </w:r>
    </w:p>
    <w:p w:rsidR="00000000" w:rsidDel="00000000" w:rsidP="00000000" w:rsidRDefault="00000000" w:rsidRPr="00000000" w14:paraId="00000158">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 Primary Key</w:t>
      </w:r>
    </w:p>
    <w:p w:rsidR="00000000" w:rsidDel="00000000" w:rsidP="00000000" w:rsidRDefault="00000000" w:rsidRPr="00000000" w14:paraId="00000159">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5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5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15C">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15D">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yearOfStudy</w:t>
      </w:r>
    </w:p>
    <w:p w:rsidR="00000000" w:rsidDel="00000000" w:rsidP="00000000" w:rsidRDefault="00000000" w:rsidRPr="00000000" w14:paraId="0000015E">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CGPA</w:t>
      </w:r>
    </w:p>
    <w:p w:rsidR="00000000" w:rsidDel="00000000" w:rsidP="00000000" w:rsidRDefault="00000000" w:rsidRPr="00000000" w14:paraId="0000015F">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160">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attribute distinguishes student accounts from administrator accounts.</w:t>
      </w:r>
    </w:p>
    <w:p w:rsidR="00000000" w:rsidDel="00000000" w:rsidP="00000000" w:rsidRDefault="00000000" w:rsidRPr="00000000" w14:paraId="0000016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aiu98jxnky7" w:id="66"/>
      <w:bookmarkEnd w:id="66"/>
      <w:r w:rsidDel="00000000" w:rsidR="00000000" w:rsidRPr="00000000">
        <w:rPr>
          <w:rFonts w:ascii="Times New Roman" w:cs="Times New Roman" w:eastAsia="Times New Roman" w:hAnsi="Times New Roman"/>
          <w:b w:val="1"/>
          <w:bCs w:val="1"/>
          <w:color w:val="000000"/>
          <w:sz w:val="24"/>
          <w:szCs w:val="24"/>
          <w:rtl w:val="0"/>
        </w:rPr>
        <w:t xml:space="preserve">OPPORTUNITY Entity</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OPPORTUNITY entity stores information about educational and career opportunities.</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165">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 — Primary Key</w:t>
      </w:r>
    </w:p>
    <w:p w:rsidR="00000000" w:rsidDel="00000000" w:rsidP="00000000" w:rsidRDefault="00000000" w:rsidRPr="00000000" w14:paraId="00000166">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167">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p w:rsidR="00000000" w:rsidDel="00000000" w:rsidP="00000000" w:rsidRDefault="00000000" w:rsidRPr="00000000" w14:paraId="0000016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169">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6A">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w:t>
      </w:r>
    </w:p>
    <w:p w:rsidR="00000000" w:rsidDel="00000000" w:rsidP="00000000" w:rsidRDefault="00000000" w:rsidRPr="00000000" w14:paraId="0000016B">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w:t>
      </w:r>
    </w:p>
    <w:p w:rsidR="00000000" w:rsidDel="00000000" w:rsidP="00000000" w:rsidRDefault="00000000" w:rsidRPr="00000000" w14:paraId="0000016C">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16D">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applicationLink</w:t>
      </w:r>
    </w:p>
    <w:p w:rsidR="00000000" w:rsidDel="00000000" w:rsidP="00000000" w:rsidRDefault="00000000" w:rsidRPr="00000000" w14:paraId="0000016E">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p w:rsidR="00000000" w:rsidDel="00000000" w:rsidP="00000000" w:rsidRDefault="00000000" w:rsidRPr="00000000" w14:paraId="0000016F">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p w:rsidR="00000000" w:rsidDel="00000000" w:rsidP="00000000" w:rsidRDefault="00000000" w:rsidRPr="00000000" w14:paraId="00000170">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attribute identifies whether the opportunity is a scholarship, internship, certification course, hackathon, workshop, competition, placement opportunity, or another supported category.</w:t>
      </w:r>
    </w:p>
    <w:p w:rsidR="00000000" w:rsidDel="00000000" w:rsidP="00000000" w:rsidRDefault="00000000" w:rsidRPr="00000000" w14:paraId="0000017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sxcizu2pqvd" w:id="67"/>
      <w:bookmarkEnd w:id="67"/>
      <w:r w:rsidDel="00000000" w:rsidR="00000000" w:rsidRPr="00000000">
        <w:rPr>
          <w:rFonts w:ascii="Times New Roman" w:cs="Times New Roman" w:eastAsia="Times New Roman" w:hAnsi="Times New Roman"/>
          <w:b w:val="1"/>
          <w:bCs w:val="1"/>
          <w:color w:val="000000"/>
          <w:sz w:val="24"/>
          <w:szCs w:val="24"/>
          <w:rtl w:val="0"/>
        </w:rPr>
        <w:t xml:space="preserve">APPLICATION Entity</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entity records opportunities for which a student has applied.</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175">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applicationId — Primary Key</w:t>
      </w:r>
    </w:p>
    <w:p w:rsidR="00000000" w:rsidDel="00000000" w:rsidP="00000000" w:rsidRDefault="00000000" w:rsidRPr="00000000" w14:paraId="00000176">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 Foreign Key</w:t>
      </w:r>
    </w:p>
    <w:p w:rsidR="00000000" w:rsidDel="00000000" w:rsidP="00000000" w:rsidRDefault="00000000" w:rsidRPr="00000000" w14:paraId="00000177">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 — Foreign Key</w:t>
      </w:r>
    </w:p>
    <w:p w:rsidR="00000000" w:rsidDel="00000000" w:rsidP="00000000" w:rsidRDefault="00000000" w:rsidRPr="00000000" w14:paraId="0000017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appliedDate</w:t>
      </w:r>
    </w:p>
    <w:p w:rsidR="00000000" w:rsidDel="00000000" w:rsidP="00000000" w:rsidRDefault="00000000" w:rsidRPr="00000000" w14:paraId="00000179">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have multiple application records, while each application record refers to one opportunity.</w:t>
      </w:r>
    </w:p>
    <w:p w:rsidR="00000000" w:rsidDel="00000000" w:rsidP="00000000" w:rsidRDefault="00000000" w:rsidRPr="00000000" w14:paraId="0000017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id1duoeyomg" w:id="68"/>
      <w:bookmarkEnd w:id="68"/>
      <w:r w:rsidDel="00000000" w:rsidR="00000000" w:rsidRPr="00000000">
        <w:rPr>
          <w:rFonts w:ascii="Times New Roman" w:cs="Times New Roman" w:eastAsia="Times New Roman" w:hAnsi="Times New Roman"/>
          <w:b w:val="1"/>
          <w:bCs w:val="1"/>
          <w:color w:val="000000"/>
          <w:sz w:val="24"/>
          <w:szCs w:val="24"/>
          <w:rtl w:val="0"/>
        </w:rPr>
        <w:t xml:space="preserve">BOOKMARK Entity</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BOOKMARK entity stores opportunities saved by students for later reference.</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17E">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bookmarkId — Primary Key</w:t>
      </w:r>
    </w:p>
    <w:p w:rsidR="00000000" w:rsidDel="00000000" w:rsidP="00000000" w:rsidRDefault="00000000" w:rsidRPr="00000000" w14:paraId="0000017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 Foreign Key</w:t>
      </w:r>
    </w:p>
    <w:p w:rsidR="00000000" w:rsidDel="00000000" w:rsidP="00000000" w:rsidRDefault="00000000" w:rsidRPr="00000000" w14:paraId="00000180">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 — Foreign Key</w:t>
      </w:r>
    </w:p>
    <w:p w:rsidR="00000000" w:rsidDel="00000000" w:rsidP="00000000" w:rsidRDefault="00000000" w:rsidRPr="00000000" w14:paraId="00000181">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bookmarkedDate</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student can bookmark multiple opportunities, and an opportunity can be bookmarked by multiple students.</w: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6izmjayizv1" w:id="69"/>
      <w:bookmarkEnd w:id="69"/>
      <w:r w:rsidDel="00000000" w:rsidR="00000000" w:rsidRPr="00000000">
        <w:rPr>
          <w:rFonts w:ascii="Times New Roman" w:cs="Times New Roman" w:eastAsia="Times New Roman" w:hAnsi="Times New Roman"/>
          <w:b w:val="1"/>
          <w:bCs w:val="1"/>
          <w:color w:val="000000"/>
          <w:sz w:val="24"/>
          <w:szCs w:val="24"/>
          <w:rtl w:val="0"/>
        </w:rPr>
        <w:t xml:space="preserve">NOTIFICATION Entity</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entity stores reminders and notification information associated with users.</w:t>
      </w:r>
    </w:p>
    <w:p w:rsidR="00000000" w:rsidDel="00000000" w:rsidP="00000000" w:rsidRDefault="00000000" w:rsidRPr="00000000" w14:paraId="00000185">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notificationId — Primary Key</w:t>
      </w:r>
    </w:p>
    <w:p w:rsidR="00000000" w:rsidDel="00000000" w:rsidP="00000000" w:rsidRDefault="00000000" w:rsidRPr="00000000" w14:paraId="0000018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 Foreign Key</w:t>
      </w:r>
    </w:p>
    <w:p w:rsidR="00000000" w:rsidDel="00000000" w:rsidP="00000000" w:rsidRDefault="00000000" w:rsidRPr="00000000" w14:paraId="0000018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 — Foreign Key</w:t>
      </w:r>
    </w:p>
    <w:p w:rsidR="00000000" w:rsidDel="00000000" w:rsidP="00000000" w:rsidRDefault="00000000" w:rsidRPr="00000000" w14:paraId="0000018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p w:rsidR="00000000" w:rsidDel="00000000" w:rsidP="00000000" w:rsidRDefault="00000000" w:rsidRPr="00000000" w14:paraId="00000189">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notificationType</w:t>
      </w:r>
    </w:p>
    <w:p w:rsidR="00000000" w:rsidDel="00000000" w:rsidP="00000000" w:rsidRDefault="00000000" w:rsidRPr="00000000" w14:paraId="0000018A">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notificationDate</w:t>
      </w:r>
    </w:p>
    <w:p w:rsidR="00000000" w:rsidDel="00000000" w:rsidP="00000000" w:rsidRDefault="00000000" w:rsidRPr="00000000" w14:paraId="0000018B">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isRead</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information can be used to inform students about upcoming deadlines and other relevant opportunity updates.</w:t>
      </w:r>
    </w:p>
    <w:p w:rsidR="00000000" w:rsidDel="00000000" w:rsidP="00000000" w:rsidRDefault="00000000" w:rsidRPr="00000000" w14:paraId="0000018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up8a1pkon3n" w:id="70"/>
      <w:bookmarkEnd w:id="70"/>
      <w:r w:rsidDel="00000000" w:rsidR="00000000" w:rsidRPr="00000000">
        <w:rPr>
          <w:rFonts w:ascii="Times New Roman" w:cs="Times New Roman" w:eastAsia="Times New Roman" w:hAnsi="Times New Roman"/>
          <w:b w:val="1"/>
          <w:bCs w:val="1"/>
          <w:sz w:val="24"/>
          <w:szCs w:val="24"/>
          <w:rtl w:val="0"/>
        </w:rPr>
        <w:t xml:space="preserve">3.4 Database Design</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used as the database for EduConnect. The database can be organized into collections representing the major entities of the system.</w:t>
      </w:r>
    </w:p>
    <w:p w:rsidR="00000000" w:rsidDel="00000000" w:rsidP="00000000" w:rsidRDefault="00000000" w:rsidRPr="00000000" w14:paraId="0000018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e242j3mbjvi" w:id="71"/>
      <w:bookmarkEnd w:id="71"/>
      <w:r w:rsidDel="00000000" w:rsidR="00000000" w:rsidRPr="00000000">
        <w:rPr>
          <w:rFonts w:ascii="Times New Roman" w:cs="Times New Roman" w:eastAsia="Times New Roman" w:hAnsi="Times New Roman"/>
          <w:b w:val="1"/>
          <w:bCs w:val="1"/>
          <w:color w:val="000000"/>
          <w:sz w:val="24"/>
          <w:szCs w:val="24"/>
          <w:rtl w:val="0"/>
        </w:rPr>
        <w:t xml:space="preserve">User Collection</w:t>
      </w:r>
    </w:p>
    <w:tbl>
      <w:tblPr>
        <w:tblStyle w:val="Table4"/>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280"/>
        <w:gridCol w:w="2885"/>
        <w:tblGridChange w:id="0">
          <w:tblGrid>
            <w:gridCol w:w="1460"/>
            <w:gridCol w:w="1280"/>
            <w:gridCol w:w="2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Student/administrator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 administrator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department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yearOfStudy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 of study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CGPA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skills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interests</w:t>
            </w:r>
          </w:p>
        </w:tc>
      </w:tr>
    </w:tbl>
    <w:p w:rsidR="00000000" w:rsidDel="00000000" w:rsidP="00000000" w:rsidRDefault="00000000" w:rsidRPr="00000000" w14:paraId="000001A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fuixqp0njih" w:id="72"/>
      <w:bookmarkEnd w:id="72"/>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r07v0d3dhqy" w:id="73"/>
      <w:bookmarkEnd w:id="73"/>
      <w:r w:rsidDel="00000000" w:rsidR="00000000" w:rsidRPr="00000000">
        <w:rPr>
          <w:rFonts w:ascii="Times New Roman" w:cs="Times New Roman" w:eastAsia="Times New Roman" w:hAnsi="Times New Roman"/>
          <w:b w:val="1"/>
          <w:bCs w:val="1"/>
          <w:color w:val="000000"/>
          <w:sz w:val="24"/>
          <w:szCs w:val="24"/>
          <w:rtl w:val="0"/>
        </w:rPr>
        <w:t xml:space="preserve">Opportunity Collection</w:t>
      </w:r>
    </w:p>
    <w:tbl>
      <w:tblPr>
        <w:tblStyle w:val="Table5"/>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610"/>
        <w:gridCol w:w="3050"/>
        <w:tblGridChange w:id="0">
          <w:tblGrid>
            <w:gridCol w:w="1745"/>
            <w:gridCol w:w="1610"/>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opportunity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title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organization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category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deadline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skills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URL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opportunity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w:t>
            </w:r>
          </w:p>
        </w:tc>
      </w:tr>
    </w:tbl>
    <w:p w:rsidR="00000000" w:rsidDel="00000000" w:rsidP="00000000" w:rsidRDefault="00000000" w:rsidRPr="00000000" w14:paraId="000001D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c27o1c6mctj" w:id="74"/>
      <w:bookmarkEnd w:id="74"/>
      <w:r w:rsidDel="00000000" w:rsidR="00000000" w:rsidRPr="00000000">
        <w:rPr>
          <w:rFonts w:ascii="Times New Roman" w:cs="Times New Roman" w:eastAsia="Times New Roman" w:hAnsi="Times New Roman"/>
          <w:b w:val="1"/>
          <w:bCs w:val="1"/>
          <w:color w:val="000000"/>
          <w:sz w:val="24"/>
          <w:szCs w:val="24"/>
          <w:rtl w:val="0"/>
        </w:rPr>
        <w:t xml:space="preserve">Application Collection</w:t>
      </w:r>
    </w:p>
    <w:tbl>
      <w:tblPr>
        <w:tblStyle w:val="Table6"/>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280"/>
        <w:gridCol w:w="3005"/>
        <w:tblGridChange w:id="0">
          <w:tblGrid>
            <w:gridCol w:w="1550"/>
            <w:gridCol w:w="1280"/>
            <w:gridCol w:w="3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application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status</w:t>
            </w:r>
          </w:p>
        </w:tc>
      </w:tr>
    </w:tbl>
    <w:p w:rsidR="00000000" w:rsidDel="00000000" w:rsidP="00000000" w:rsidRDefault="00000000" w:rsidRPr="00000000" w14:paraId="000001E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l0bvb7swfs" w:id="75"/>
      <w:bookmarkEnd w:id="75"/>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u09to583lun" w:id="76"/>
      <w:bookmarkEnd w:id="76"/>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pnnogjlxvqs" w:id="77"/>
      <w:bookmarkEnd w:id="77"/>
      <w:r w:rsidDel="00000000" w:rsidR="00000000" w:rsidRPr="00000000">
        <w:rPr>
          <w:rFonts w:ascii="Times New Roman" w:cs="Times New Roman" w:eastAsia="Times New Roman" w:hAnsi="Times New Roman"/>
          <w:b w:val="1"/>
          <w:bCs w:val="1"/>
          <w:color w:val="000000"/>
          <w:sz w:val="24"/>
          <w:szCs w:val="24"/>
          <w:rtl w:val="0"/>
        </w:rPr>
        <w:t xml:space="preserve">Bookmark Collection</w:t>
      </w:r>
    </w:p>
    <w:tbl>
      <w:tblPr>
        <w:tblStyle w:val="Table7"/>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80"/>
        <w:gridCol w:w="2915"/>
        <w:tblGridChange w:id="0">
          <w:tblGrid>
            <w:gridCol w:w="1880"/>
            <w:gridCol w:w="1280"/>
            <w:gridCol w:w="2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bookmark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bookmarkedDate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creation date</w:t>
            </w:r>
          </w:p>
        </w:tc>
      </w:tr>
    </w:tbl>
    <w:p w:rsidR="00000000" w:rsidDel="00000000" w:rsidP="00000000" w:rsidRDefault="00000000" w:rsidRPr="00000000" w14:paraId="000001F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ami3kfdgysr" w:id="78"/>
      <w:bookmarkEnd w:id="78"/>
      <w:r w:rsidDel="00000000" w:rsidR="00000000" w:rsidRPr="00000000">
        <w:rPr>
          <w:rFonts w:ascii="Times New Roman" w:cs="Times New Roman" w:eastAsia="Times New Roman" w:hAnsi="Times New Roman"/>
          <w:b w:val="1"/>
          <w:bCs w:val="1"/>
          <w:color w:val="000000"/>
          <w:sz w:val="24"/>
          <w:szCs w:val="24"/>
          <w:rtl w:val="0"/>
        </w:rPr>
        <w:t xml:space="preserve">Notification Collection</w:t>
      </w:r>
    </w:p>
    <w:tbl>
      <w:tblPr>
        <w:tblStyle w:val="Table8"/>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280"/>
        <w:gridCol w:w="3050"/>
        <w:tblGridChange w:id="0">
          <w:tblGrid>
            <w:gridCol w:w="1820"/>
            <w:gridCol w:w="1280"/>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notification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opportunity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message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notification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Read/unread status</w:t>
            </w:r>
          </w:p>
        </w:tc>
      </w:tr>
    </w:tbl>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70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270500"/>
                    </a:xfrm>
                    <a:prstGeom prst="rect"/>
                    <a:ln/>
                  </pic:spPr>
                </pic:pic>
              </a:graphicData>
            </a:graphic>
          </wp:inline>
        </w:drawing>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