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689" w:rsidRDefault="00C22689" w:rsidP="00C226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Impact Statement For AMG:</w:t>
      </w:r>
      <w:bookmarkStart w:id="0" w:name="_GoBack"/>
      <w:bookmarkEnd w:id="0"/>
    </w:p>
    <w:p w:rsidR="00C22689" w:rsidRDefault="00C22689" w:rsidP="00C22689">
      <w:pPr>
        <w:spacing w:after="0" w:line="240" w:lineRule="auto"/>
        <w:rPr>
          <w:rFonts w:ascii="Times New Roman" w:eastAsia="Times New Roman" w:hAnsi="Times New Roman" w:cs="Times New Roman"/>
          <w:sz w:val="24"/>
          <w:szCs w:val="24"/>
        </w:rPr>
      </w:pPr>
    </w:p>
    <w:p w:rsidR="00C22689" w:rsidRPr="00C22689" w:rsidRDefault="00C22689" w:rsidP="00C22689">
      <w:pPr>
        <w:spacing w:after="0" w:line="240" w:lineRule="auto"/>
        <w:rPr>
          <w:rFonts w:ascii="Times New Roman" w:eastAsia="Times New Roman" w:hAnsi="Times New Roman" w:cs="Times New Roman"/>
          <w:sz w:val="24"/>
          <w:szCs w:val="24"/>
        </w:rPr>
      </w:pPr>
      <w:r w:rsidRPr="00C22689">
        <w:rPr>
          <w:rFonts w:ascii="Times New Roman" w:eastAsia="Times New Roman" w:hAnsi="Times New Roman" w:cs="Times New Roman"/>
          <w:sz w:val="24"/>
          <w:szCs w:val="24"/>
        </w:rPr>
        <w:t>According to the World Bank, Guatemala is currently suffering from severe and widespread poverty with over 75 percent of the population living below the poverty line. This disparity has a huge negative effect on children who rarely get their nutritional, educational, and spiritual needs met. This is a problem, but with the help of AMG Guatemala over 8000 children are now getting the help that satisfies these basic human necessities through the donations of sponsors. Our project will open a new branch of donated income via AMG Guatemala's own website. This website will cater to Guatemalans themselves who wish to better the lives of their country's children. By creating this function in the website we hope to quicken the process of fund distribution and support the future lives of these children in the process.  </w:t>
      </w:r>
    </w:p>
    <w:p w:rsidR="00317028" w:rsidRDefault="00317028"/>
    <w:sectPr w:rsidR="0031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689"/>
    <w:rsid w:val="00317028"/>
    <w:rsid w:val="00C2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9E88A-0667-4CF4-8BB4-CB78A136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5703">
      <w:bodyDiv w:val="1"/>
      <w:marLeft w:val="0"/>
      <w:marRight w:val="0"/>
      <w:marTop w:val="0"/>
      <w:marBottom w:val="0"/>
      <w:divBdr>
        <w:top w:val="none" w:sz="0" w:space="0" w:color="auto"/>
        <w:left w:val="none" w:sz="0" w:space="0" w:color="auto"/>
        <w:bottom w:val="none" w:sz="0" w:space="0" w:color="auto"/>
        <w:right w:val="none" w:sz="0" w:space="0" w:color="auto"/>
      </w:divBdr>
      <w:divsChild>
        <w:div w:id="1733499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2015-10-09T21:13:00Z</dcterms:created>
  <dcterms:modified xsi:type="dcterms:W3CDTF">2015-10-09T21:14:00Z</dcterms:modified>
</cp:coreProperties>
</file>