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29" w:rsidRDefault="00D87D29" w:rsidP="00D87D29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Paciente: </w:t>
      </w:r>
    </w:p>
    <w:p w:rsidR="00D87D29" w:rsidRDefault="00D87D29" w:rsidP="00D87D29">
      <w:pPr>
        <w:outlineLvl w:val="0"/>
        <w:rPr>
          <w:rFonts w:ascii="Arial" w:hAnsi="Arial" w:cs="Arial"/>
          <w:b/>
        </w:rPr>
      </w:pPr>
    </w:p>
    <w:p w:rsidR="00D87D29" w:rsidRDefault="00D87D29" w:rsidP="00D87D29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</w:t>
      </w:r>
      <w:proofErr w:type="gramStart"/>
      <w:r>
        <w:rPr>
          <w:rFonts w:ascii="Arial" w:hAnsi="Arial" w:cs="Arial"/>
          <w:b/>
        </w:rPr>
        <w:t>:  /</w:t>
      </w:r>
      <w:proofErr w:type="gramEnd"/>
      <w:r>
        <w:rPr>
          <w:rFonts w:ascii="Arial" w:hAnsi="Arial" w:cs="Arial"/>
          <w:b/>
        </w:rPr>
        <w:t>01/ 2017</w:t>
      </w:r>
    </w:p>
    <w:p w:rsidR="00D87D29" w:rsidRDefault="00D87D29" w:rsidP="00D87D29">
      <w:pPr>
        <w:outlineLvl w:val="0"/>
        <w:rPr>
          <w:rFonts w:ascii="Arial" w:hAnsi="Arial" w:cs="Arial"/>
          <w:b/>
        </w:rPr>
      </w:pPr>
    </w:p>
    <w:p w:rsidR="00D87D29" w:rsidRDefault="00D87D29" w:rsidP="00D87D29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Edad:   años</w:t>
      </w:r>
    </w:p>
    <w:p w:rsidR="00D87D29" w:rsidRDefault="00D87D29" w:rsidP="00D87D29">
      <w:pPr>
        <w:outlineLvl w:val="0"/>
        <w:rPr>
          <w:rFonts w:ascii="Arial" w:hAnsi="Arial" w:cs="Arial"/>
          <w:b/>
        </w:rPr>
      </w:pPr>
    </w:p>
    <w:p w:rsidR="00D87D29" w:rsidRDefault="00D87D29" w:rsidP="00D87D29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Medico Solicitante: </w:t>
      </w:r>
      <w:proofErr w:type="gramStart"/>
      <w:r>
        <w:rPr>
          <w:rFonts w:ascii="Arial" w:hAnsi="Arial" w:cs="Arial"/>
          <w:b/>
        </w:rPr>
        <w:t>DR  .</w:t>
      </w:r>
      <w:proofErr w:type="gramEnd"/>
      <w:r>
        <w:rPr>
          <w:rFonts w:ascii="Arial" w:hAnsi="Arial" w:cs="Arial"/>
          <w:b/>
        </w:rPr>
        <w:t xml:space="preserve"> </w:t>
      </w:r>
    </w:p>
    <w:p w:rsidR="002443B6" w:rsidRDefault="002443B6">
      <w:pPr>
        <w:rPr>
          <w:rFonts w:ascii="Square721 BT" w:hAnsi="Square721 BT"/>
          <w:b/>
        </w:rPr>
      </w:pPr>
      <w:bookmarkStart w:id="0" w:name="_GoBack"/>
      <w:bookmarkEnd w:id="0"/>
    </w:p>
    <w:p w:rsidR="0066419C" w:rsidRDefault="00923993">
      <w:pPr>
        <w:rPr>
          <w:rFonts w:ascii="Square721 BT" w:hAnsi="Square721 BT"/>
          <w:b/>
        </w:rPr>
      </w:pPr>
      <w:r>
        <w:rPr>
          <w:rFonts w:ascii="Square721 BT" w:hAnsi="Square721 BT"/>
          <w:b/>
        </w:rPr>
        <w:t xml:space="preserve">       </w:t>
      </w:r>
      <w:r w:rsidR="004F4815">
        <w:rPr>
          <w:rFonts w:ascii="Square721 BT" w:hAnsi="Square721 BT"/>
          <w:b/>
        </w:rPr>
        <w:t xml:space="preserve">                  </w:t>
      </w:r>
      <w:r w:rsidR="00A242B9">
        <w:rPr>
          <w:rFonts w:ascii="Square721 BT" w:hAnsi="Square721 BT"/>
          <w:b/>
        </w:rPr>
        <w:t xml:space="preserve"> </w:t>
      </w:r>
    </w:p>
    <w:p w:rsidR="00923993" w:rsidRDefault="0066419C">
      <w:pPr>
        <w:rPr>
          <w:rFonts w:ascii="Square721 BT" w:hAnsi="Square721 BT"/>
          <w:b/>
        </w:rPr>
      </w:pPr>
      <w:r>
        <w:rPr>
          <w:rFonts w:ascii="Square721 BT" w:hAnsi="Square721 BT"/>
          <w:b/>
        </w:rPr>
        <w:t xml:space="preserve">                             </w:t>
      </w:r>
      <w:r w:rsidR="00923993">
        <w:rPr>
          <w:rFonts w:ascii="Square721 BT" w:hAnsi="Square721 BT"/>
          <w:b/>
        </w:rPr>
        <w:t xml:space="preserve">ECOGRAFIA DE </w:t>
      </w:r>
      <w:r w:rsidR="00807B2B">
        <w:rPr>
          <w:rFonts w:ascii="Square721 BT" w:hAnsi="Square721 BT"/>
          <w:b/>
        </w:rPr>
        <w:t>PARTES BLANDAS</w:t>
      </w:r>
    </w:p>
    <w:p w:rsidR="00923993" w:rsidRDefault="00923993">
      <w:pPr>
        <w:rPr>
          <w:rFonts w:ascii="Square721 BT" w:hAnsi="Square721 BT"/>
          <w:b/>
        </w:rPr>
      </w:pPr>
    </w:p>
    <w:p w:rsidR="00923993" w:rsidRDefault="00923993">
      <w:pPr>
        <w:rPr>
          <w:rFonts w:ascii="Square721 BT" w:hAnsi="Square721 BT"/>
          <w:b/>
        </w:rPr>
      </w:pPr>
    </w:p>
    <w:p w:rsidR="00923993" w:rsidRDefault="00923993">
      <w:pPr>
        <w:rPr>
          <w:rFonts w:ascii="Square721 BT" w:hAnsi="Square721 BT"/>
          <w:b/>
        </w:rPr>
      </w:pPr>
    </w:p>
    <w:p w:rsidR="00E3771E" w:rsidRDefault="000F6EF1">
      <w:pPr>
        <w:rPr>
          <w:rFonts w:ascii="Square721 BT" w:hAnsi="Square721 BT"/>
          <w:b/>
        </w:rPr>
      </w:pPr>
      <w:r>
        <w:rPr>
          <w:rFonts w:ascii="Square721 BT" w:hAnsi="Square721 BT"/>
          <w:b/>
        </w:rPr>
        <w:t xml:space="preserve">Se realiza exploración de la </w:t>
      </w:r>
      <w:r w:rsidR="00E3771E">
        <w:rPr>
          <w:rFonts w:ascii="Square721 BT" w:hAnsi="Square721 BT"/>
          <w:b/>
        </w:rPr>
        <w:t xml:space="preserve">pared anterior del </w:t>
      </w:r>
      <w:r w:rsidR="0045594F">
        <w:rPr>
          <w:rFonts w:ascii="Square721 BT" w:hAnsi="Square721 BT"/>
          <w:b/>
        </w:rPr>
        <w:t>abdomen,</w:t>
      </w:r>
      <w:r w:rsidR="0066419C">
        <w:rPr>
          <w:rFonts w:ascii="Square721 BT" w:hAnsi="Square721 BT"/>
          <w:b/>
        </w:rPr>
        <w:t xml:space="preserve">  observando</w:t>
      </w:r>
      <w:r w:rsidR="0045594F">
        <w:rPr>
          <w:rFonts w:ascii="Square721 BT" w:hAnsi="Square721 BT"/>
          <w:b/>
        </w:rPr>
        <w:t xml:space="preserve"> </w:t>
      </w:r>
      <w:r w:rsidR="00EB2C15">
        <w:rPr>
          <w:rFonts w:ascii="Square721 BT" w:hAnsi="Square721 BT"/>
          <w:b/>
        </w:rPr>
        <w:t xml:space="preserve"> a lo largo de toda la </w:t>
      </w:r>
      <w:proofErr w:type="spellStart"/>
      <w:r w:rsidR="00EB2C15">
        <w:rPr>
          <w:rFonts w:ascii="Square721 BT" w:hAnsi="Square721 BT"/>
          <w:b/>
        </w:rPr>
        <w:t>la</w:t>
      </w:r>
      <w:proofErr w:type="spellEnd"/>
      <w:r w:rsidR="00EB2C15">
        <w:rPr>
          <w:rFonts w:ascii="Square721 BT" w:hAnsi="Square721 BT"/>
          <w:b/>
        </w:rPr>
        <w:t xml:space="preserve"> cicatriz quirúrgica de la región media del abdomen colección con finos y difusos ecos en su interior , en TCS, a nivel </w:t>
      </w:r>
      <w:proofErr w:type="spellStart"/>
      <w:r w:rsidR="00EB2C15">
        <w:rPr>
          <w:rFonts w:ascii="Square721 BT" w:hAnsi="Square721 BT"/>
          <w:b/>
        </w:rPr>
        <w:t>supraumbilical</w:t>
      </w:r>
      <w:proofErr w:type="spellEnd"/>
      <w:r w:rsidR="00EB2C15">
        <w:rPr>
          <w:rFonts w:ascii="Square721 BT" w:hAnsi="Square721 BT"/>
          <w:b/>
        </w:rPr>
        <w:t xml:space="preserve"> midió  60 mm x 16 mm , a nivel </w:t>
      </w:r>
      <w:proofErr w:type="spellStart"/>
      <w:r w:rsidR="00EB2C15">
        <w:rPr>
          <w:rFonts w:ascii="Square721 BT" w:hAnsi="Square721 BT"/>
          <w:b/>
        </w:rPr>
        <w:t>infraumbilical</w:t>
      </w:r>
      <w:proofErr w:type="spellEnd"/>
      <w:r w:rsidR="00EB2C15">
        <w:rPr>
          <w:rFonts w:ascii="Square721 BT" w:hAnsi="Square721 BT"/>
          <w:b/>
        </w:rPr>
        <w:t xml:space="preserve"> de 47 x 36 mm aproximadamente sugestivo de absceso de pared</w:t>
      </w:r>
      <w:r w:rsidR="0045594F">
        <w:rPr>
          <w:rFonts w:ascii="Square721 BT" w:hAnsi="Square721 BT"/>
          <w:b/>
        </w:rPr>
        <w:t xml:space="preserve"> </w:t>
      </w:r>
    </w:p>
    <w:p w:rsidR="00E3771E" w:rsidRDefault="00E3771E">
      <w:pPr>
        <w:rPr>
          <w:rFonts w:ascii="Square721 BT" w:hAnsi="Square721 BT"/>
          <w:b/>
        </w:rPr>
      </w:pPr>
    </w:p>
    <w:p w:rsidR="00E3771E" w:rsidRDefault="00E3771E">
      <w:pPr>
        <w:rPr>
          <w:rFonts w:ascii="Square721 BT" w:hAnsi="Square721 BT"/>
          <w:b/>
        </w:rPr>
      </w:pPr>
    </w:p>
    <w:p w:rsidR="00923993" w:rsidRPr="002443B6" w:rsidRDefault="00E3771E">
      <w:pPr>
        <w:rPr>
          <w:rFonts w:ascii="Square721 BT" w:hAnsi="Square721 BT"/>
          <w:b/>
          <w:lang w:val="en-US"/>
        </w:rPr>
      </w:pPr>
      <w:r>
        <w:rPr>
          <w:rFonts w:ascii="Square721 BT" w:hAnsi="Square721 BT"/>
          <w:b/>
        </w:rPr>
        <w:t xml:space="preserve">                                                 </w:t>
      </w:r>
      <w:r w:rsidR="00923993">
        <w:rPr>
          <w:rFonts w:ascii="Square721 BT" w:hAnsi="Square721 BT"/>
          <w:b/>
        </w:rPr>
        <w:t xml:space="preserve"> </w:t>
      </w:r>
      <w:r w:rsidR="00923993" w:rsidRPr="002443B6">
        <w:rPr>
          <w:rFonts w:ascii="Square721 BT" w:hAnsi="Square721 BT"/>
          <w:b/>
          <w:lang w:val="en-US"/>
        </w:rPr>
        <w:t>Atte</w:t>
      </w:r>
      <w:r w:rsidR="00BB292A">
        <w:rPr>
          <w:rFonts w:ascii="Square721 BT" w:hAnsi="Square721 BT"/>
          <w:b/>
          <w:lang w:val="en-US"/>
        </w:rPr>
        <w:t>.</w:t>
      </w:r>
      <w:r w:rsidR="00923993" w:rsidRPr="002443B6">
        <w:rPr>
          <w:rFonts w:ascii="Square721 BT" w:hAnsi="Square721 BT"/>
          <w:b/>
          <w:lang w:val="en-US"/>
        </w:rPr>
        <w:t xml:space="preserve"> </w:t>
      </w:r>
    </w:p>
    <w:p w:rsidR="00E3771E" w:rsidRPr="002443B6" w:rsidRDefault="00E3771E">
      <w:pPr>
        <w:rPr>
          <w:rFonts w:ascii="Square721 BT" w:hAnsi="Square721 BT"/>
          <w:b/>
          <w:lang w:val="en-US"/>
        </w:rPr>
      </w:pPr>
    </w:p>
    <w:p w:rsidR="00E3771E" w:rsidRPr="002443B6" w:rsidRDefault="00E3771E">
      <w:pPr>
        <w:rPr>
          <w:rFonts w:ascii="Square721 BT" w:hAnsi="Square721 BT"/>
          <w:b/>
          <w:lang w:val="en-US"/>
        </w:rPr>
      </w:pPr>
    </w:p>
    <w:p w:rsidR="00923993" w:rsidRPr="00923993" w:rsidRDefault="00F833B6">
      <w:pPr>
        <w:rPr>
          <w:rFonts w:ascii="Square721 BT" w:hAnsi="Square721 BT"/>
          <w:b/>
          <w:lang w:val="en-US"/>
        </w:rPr>
      </w:pPr>
      <w:r>
        <w:rPr>
          <w:rFonts w:ascii="Square721 BT" w:hAnsi="Square721 BT"/>
          <w:b/>
          <w:noProof/>
          <w:lang w:val="es-AR" w:eastAsia="es-AR"/>
        </w:rPr>
        <w:drawing>
          <wp:inline distT="0" distB="0" distL="0" distR="0">
            <wp:extent cx="1562100" cy="1591837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174" cy="159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4A" w:rsidRPr="00923993" w:rsidRDefault="0088754A">
      <w:pPr>
        <w:rPr>
          <w:rFonts w:ascii="Square721 BT" w:hAnsi="Square721 BT"/>
          <w:b/>
          <w:lang w:val="en-US"/>
        </w:rPr>
      </w:pPr>
      <w:r w:rsidRPr="00923993">
        <w:rPr>
          <w:rFonts w:ascii="Square721 BT" w:hAnsi="Square721 BT"/>
          <w:b/>
          <w:lang w:val="en-US"/>
        </w:rPr>
        <w:t xml:space="preserve"> </w:t>
      </w:r>
    </w:p>
    <w:p w:rsidR="00D31E1F" w:rsidRPr="00923993" w:rsidRDefault="00D31E1F">
      <w:pPr>
        <w:rPr>
          <w:rFonts w:ascii="Square721 BT" w:hAnsi="Square721 BT"/>
          <w:b/>
          <w:lang w:val="en-US"/>
        </w:rPr>
      </w:pPr>
    </w:p>
    <w:p w:rsidR="007C50B7" w:rsidRPr="00923993" w:rsidRDefault="007C50B7">
      <w:pPr>
        <w:rPr>
          <w:b/>
          <w:lang w:val="en-US"/>
        </w:rPr>
      </w:pPr>
    </w:p>
    <w:sectPr w:rsidR="007C50B7" w:rsidRPr="00923993" w:rsidSect="00A14F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302" w:rsidRDefault="00CA2302">
      <w:r>
        <w:separator/>
      </w:r>
    </w:p>
  </w:endnote>
  <w:endnote w:type="continuationSeparator" w:id="0">
    <w:p w:rsidR="00CA2302" w:rsidRDefault="00CA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quare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14C" w:rsidRDefault="00F3114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14C" w:rsidRDefault="00F3114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14C" w:rsidRDefault="00F311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302" w:rsidRDefault="00CA2302">
      <w:r>
        <w:separator/>
      </w:r>
    </w:p>
  </w:footnote>
  <w:footnote w:type="continuationSeparator" w:id="0">
    <w:p w:rsidR="00CA2302" w:rsidRDefault="00CA23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14C" w:rsidRDefault="00F3114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14C" w:rsidRDefault="00F3114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14C" w:rsidRDefault="00F3114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F2"/>
    <w:rsid w:val="00032515"/>
    <w:rsid w:val="000647A2"/>
    <w:rsid w:val="000E0BBA"/>
    <w:rsid w:val="000F6CFC"/>
    <w:rsid w:val="000F6EF1"/>
    <w:rsid w:val="00101B7B"/>
    <w:rsid w:val="00106D3D"/>
    <w:rsid w:val="00162B6D"/>
    <w:rsid w:val="00177402"/>
    <w:rsid w:val="001A634A"/>
    <w:rsid w:val="002359B8"/>
    <w:rsid w:val="002430CE"/>
    <w:rsid w:val="002443B6"/>
    <w:rsid w:val="002543D6"/>
    <w:rsid w:val="00273A6D"/>
    <w:rsid w:val="002C4E61"/>
    <w:rsid w:val="00304742"/>
    <w:rsid w:val="00351712"/>
    <w:rsid w:val="00404C79"/>
    <w:rsid w:val="00430B28"/>
    <w:rsid w:val="00455758"/>
    <w:rsid w:val="0045594F"/>
    <w:rsid w:val="00456433"/>
    <w:rsid w:val="00483455"/>
    <w:rsid w:val="004A2755"/>
    <w:rsid w:val="004E6BF2"/>
    <w:rsid w:val="004F4815"/>
    <w:rsid w:val="00552AA7"/>
    <w:rsid w:val="00556166"/>
    <w:rsid w:val="0056584F"/>
    <w:rsid w:val="0057371D"/>
    <w:rsid w:val="005E0D84"/>
    <w:rsid w:val="00662D5C"/>
    <w:rsid w:val="0066419C"/>
    <w:rsid w:val="006B77C0"/>
    <w:rsid w:val="006C05C6"/>
    <w:rsid w:val="006F56DE"/>
    <w:rsid w:val="00753FD9"/>
    <w:rsid w:val="00766575"/>
    <w:rsid w:val="0077783A"/>
    <w:rsid w:val="007A067D"/>
    <w:rsid w:val="007A782F"/>
    <w:rsid w:val="007C50B7"/>
    <w:rsid w:val="007D73A3"/>
    <w:rsid w:val="00802F8F"/>
    <w:rsid w:val="00807B2B"/>
    <w:rsid w:val="00873E60"/>
    <w:rsid w:val="008848BE"/>
    <w:rsid w:val="0088754A"/>
    <w:rsid w:val="008B57F2"/>
    <w:rsid w:val="009127D3"/>
    <w:rsid w:val="009218EE"/>
    <w:rsid w:val="00923993"/>
    <w:rsid w:val="0098768F"/>
    <w:rsid w:val="009A28B9"/>
    <w:rsid w:val="00A10F14"/>
    <w:rsid w:val="00A14F8E"/>
    <w:rsid w:val="00A242B9"/>
    <w:rsid w:val="00A32EFE"/>
    <w:rsid w:val="00A92999"/>
    <w:rsid w:val="00AB4032"/>
    <w:rsid w:val="00AC08EB"/>
    <w:rsid w:val="00AD0718"/>
    <w:rsid w:val="00B37BEC"/>
    <w:rsid w:val="00B5116E"/>
    <w:rsid w:val="00B61A4B"/>
    <w:rsid w:val="00BB292A"/>
    <w:rsid w:val="00BD4382"/>
    <w:rsid w:val="00BD5662"/>
    <w:rsid w:val="00C3473B"/>
    <w:rsid w:val="00C520CE"/>
    <w:rsid w:val="00CA2302"/>
    <w:rsid w:val="00CE6B21"/>
    <w:rsid w:val="00D03632"/>
    <w:rsid w:val="00D31E1F"/>
    <w:rsid w:val="00D87D29"/>
    <w:rsid w:val="00D960C5"/>
    <w:rsid w:val="00DA3820"/>
    <w:rsid w:val="00DD3CC3"/>
    <w:rsid w:val="00DF3113"/>
    <w:rsid w:val="00E3771E"/>
    <w:rsid w:val="00EB2C15"/>
    <w:rsid w:val="00EC1AFF"/>
    <w:rsid w:val="00F3114C"/>
    <w:rsid w:val="00F4033D"/>
    <w:rsid w:val="00F50841"/>
    <w:rsid w:val="00F66947"/>
    <w:rsid w:val="00F833B6"/>
    <w:rsid w:val="00F97D0D"/>
    <w:rsid w:val="00FD2137"/>
    <w:rsid w:val="00F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6F5FDD5-A997-4926-970C-3B3B6F9B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A4B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B37B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9218E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218EE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Marcelo</dc:creator>
  <cp:keywords/>
  <dc:description/>
  <cp:lastModifiedBy>Full name</cp:lastModifiedBy>
  <cp:revision>4</cp:revision>
  <cp:lastPrinted>2015-08-06T23:23:00Z</cp:lastPrinted>
  <dcterms:created xsi:type="dcterms:W3CDTF">2015-08-06T23:25:00Z</dcterms:created>
  <dcterms:modified xsi:type="dcterms:W3CDTF">2018-01-02T13:09:00Z</dcterms:modified>
</cp:coreProperties>
</file>