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67AB0" w14:textId="2EEEBDDD" w:rsidR="00A04FAA" w:rsidRPr="00923778" w:rsidRDefault="00A04FAA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Alterações a tabelas:</w:t>
      </w:r>
    </w:p>
    <w:p w14:paraId="0B7177BB" w14:textId="3770D3A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isins</w:t>
      </w:r>
      <w:proofErr w:type="spellEnd"/>
    </w:p>
    <w:p w14:paraId="7568FF5F" w14:textId="4007F762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785E93C2" w14:textId="327F9C3A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initial_trade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boolean</w:t>
      </w:r>
      <w:proofErr w:type="spellEnd"/>
    </w:p>
    <w:p w14:paraId="117AD02F" w14:textId="35AF5DCF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integer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(admitindo negativos)</w:t>
      </w:r>
    </w:p>
    <w:p w14:paraId="40DB5931" w14:textId="204F7A1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average_price_paid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4E75C0A" w14:textId="34E386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timestamp</w:t>
      </w:r>
      <w:proofErr w:type="spellEnd"/>
    </w:p>
    <w:p w14:paraId="5B588BB9" w14:textId="28F7195C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7E58A9F" w14:textId="29F81FF2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4DFD868C" w14:textId="17360E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name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32C6746C" w14:textId="12F4445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ticker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69615C56" w14:textId="7AE2935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301A7F4" w14:textId="7BB320D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quantity_available_for_trading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D96890A" w14:textId="0F30ED44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quantity_in_pies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78B804A" w14:textId="22F9F270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7CE55CD6" w14:textId="2366C9B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wi_current_value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21B72D0E" w14:textId="44C54D6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wi_fx_impact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02CF76E" w14:textId="40A1E14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wi_total_cost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782AF57B" w14:textId="5CBDE13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wi_unrealized_profit_loss</w:t>
      </w:r>
      <w:proofErr w:type="spellEnd"/>
      <w:r w:rsidRPr="00923778">
        <w:rPr>
          <w:rFonts w:ascii="Aptos" w:hAnsi="Aptos"/>
          <w:sz w:val="20"/>
          <w:szCs w:val="20"/>
        </w:rPr>
        <w:t xml:space="preserve"> | double</w:t>
      </w:r>
    </w:p>
    <w:p w14:paraId="7FC48A0A" w14:textId="2CFEDF8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strategies</w:t>
      </w:r>
      <w:proofErr w:type="spellEnd"/>
    </w:p>
    <w:p w14:paraId="580389BB" w14:textId="6881220A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53704A76" w14:textId="6D287531" w:rsidR="00A04FA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</w:t>
      </w:r>
      <w:r w:rsidR="00A04FAA" w:rsidRPr="00923778">
        <w:rPr>
          <w:rFonts w:ascii="Aptos" w:hAnsi="Aptos"/>
          <w:sz w:val="20"/>
          <w:szCs w:val="20"/>
          <w:lang w:val="pt-PT"/>
        </w:rPr>
        <w:t>nitial_investment</w:t>
      </w:r>
      <w:proofErr w:type="spellEnd"/>
      <w:r w:rsidR="00A04FAA"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="00A04FAA"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CB8F730" w14:textId="39CED2A7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new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</w:t>
      </w:r>
    </w:p>
    <w:p w14:paraId="56E92D6B" w14:textId="485E155D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Colocar todas as colunas dos campos que são devolvidos da API T212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ID</w:t>
      </w:r>
    </w:p>
    <w:p w14:paraId="615CFF0D" w14:textId="0D95AC84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Colunas adicionais:</w:t>
      </w:r>
    </w:p>
    <w:p w14:paraId="6B93088D" w14:textId="7AE25939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char</w:t>
      </w:r>
      <w:proofErr w:type="spellEnd"/>
    </w:p>
    <w:p w14:paraId="20AF5D31" w14:textId="4EA5114C" w:rsidR="00A04FAA" w:rsidRPr="00923778" w:rsidRDefault="00A04FAA" w:rsidP="00A04FAA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Lista de valores possíveis (mas não cries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constraint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):</w:t>
      </w:r>
    </w:p>
    <w:p w14:paraId="5A7A546B" w14:textId="33C54B10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‘W’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Watch</w:t>
      </w:r>
      <w:proofErr w:type="spellEnd"/>
    </w:p>
    <w:p w14:paraId="75E6431F" w14:textId="4AB88F16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‘E’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Executed</w:t>
      </w:r>
      <w:proofErr w:type="spellEnd"/>
    </w:p>
    <w:p w14:paraId="54B35311" w14:textId="77777777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‘C’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Canceled</w:t>
      </w:r>
      <w:proofErr w:type="spellEnd"/>
    </w:p>
    <w:p w14:paraId="71994558" w14:textId="4C84814C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related_order_id</w:t>
      </w:r>
      <w:proofErr w:type="spellEnd"/>
      <w:r w:rsidRPr="00923778">
        <w:rPr>
          <w:rFonts w:ascii="Aptos" w:hAnsi="Aptos"/>
          <w:sz w:val="20"/>
          <w:szCs w:val="20"/>
        </w:rPr>
        <w:t xml:space="preserve"> (UUID) de </w:t>
      </w:r>
      <w:proofErr w:type="spellStart"/>
      <w:r w:rsidRPr="00923778">
        <w:rPr>
          <w:rFonts w:ascii="Aptos" w:hAnsi="Aptos"/>
          <w:sz w:val="20"/>
          <w:szCs w:val="20"/>
        </w:rPr>
        <w:t>uma</w:t>
      </w:r>
      <w:proofErr w:type="spellEnd"/>
      <w:r w:rsidRPr="00923778">
        <w:rPr>
          <w:rFonts w:ascii="Aptos" w:hAnsi="Aptos"/>
          <w:sz w:val="20"/>
          <w:szCs w:val="20"/>
        </w:rPr>
        <w:t xml:space="preserve"> order</w:t>
      </w:r>
    </w:p>
    <w:p w14:paraId="3D90F5D1" w14:textId="77777777" w:rsidR="00A04FAA" w:rsidRPr="007C2C26" w:rsidRDefault="00A04FAA" w:rsidP="00A04FAA">
      <w:pPr>
        <w:pStyle w:val="ListParagraph"/>
        <w:spacing w:after="0" w:line="240" w:lineRule="auto"/>
        <w:ind w:left="1728"/>
        <w:rPr>
          <w:rFonts w:ascii="Aptos" w:hAnsi="Aptos"/>
          <w:sz w:val="20"/>
          <w:szCs w:val="20"/>
        </w:rPr>
      </w:pPr>
    </w:p>
    <w:p w14:paraId="79163F06" w14:textId="77777777" w:rsidR="004D2BAD" w:rsidRDefault="004D2BAD" w:rsidP="004D2BAD">
      <w:pPr>
        <w:pStyle w:val="ListParagraph"/>
        <w:numPr>
          <w:ilvl w:val="0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Atualizar a forma como é feita a sincronização de carteiras</w:t>
      </w:r>
    </w:p>
    <w:p w14:paraId="657CCBED" w14:textId="77777777" w:rsid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Chamar </w:t>
      </w:r>
      <w:r w:rsidRPr="004D2BAD">
        <w:rPr>
          <w:rFonts w:ascii="Aptos" w:hAnsi="Aptos"/>
          <w:sz w:val="20"/>
          <w:szCs w:val="20"/>
        </w:rPr>
        <w:t xml:space="preserve">T212 API </w:t>
      </w:r>
      <w:r>
        <w:rPr>
          <w:rFonts w:ascii="Aptos" w:hAnsi="Aptos"/>
          <w:sz w:val="20"/>
          <w:szCs w:val="20"/>
        </w:rPr>
        <w:t>e</w:t>
      </w:r>
      <w:r w:rsidRPr="004D2BAD">
        <w:rPr>
          <w:rFonts w:ascii="Aptos" w:hAnsi="Aptos"/>
          <w:sz w:val="20"/>
          <w:szCs w:val="20"/>
        </w:rPr>
        <w:t>quity/positions</w:t>
      </w:r>
      <w:r>
        <w:rPr>
          <w:rFonts w:ascii="Aptos" w:hAnsi="Aptos"/>
          <w:sz w:val="20"/>
          <w:szCs w:val="20"/>
        </w:rPr>
        <w:t xml:space="preserve"> [API G]</w:t>
      </w:r>
    </w:p>
    <w:p w14:paraId="7FA841F3" w14:textId="77777777" w:rsidR="004D2BAD" w:rsidRP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4D2BAD">
        <w:rPr>
          <w:rFonts w:ascii="Aptos" w:hAnsi="Aptos"/>
          <w:sz w:val="20"/>
          <w:szCs w:val="20"/>
          <w:lang w:val="pt-PT"/>
        </w:rPr>
        <w:t>Inserir / Atualizar todos os registos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isins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com todos os campos retornados de cada elemento do </w:t>
      </w:r>
      <w:proofErr w:type="spellStart"/>
      <w:r>
        <w:rPr>
          <w:rFonts w:ascii="Aptos" w:hAnsi="Aptos"/>
          <w:sz w:val="20"/>
          <w:szCs w:val="20"/>
          <w:lang w:val="pt-PT"/>
        </w:rPr>
        <w:t>array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retornado pela API G</w:t>
      </w:r>
    </w:p>
    <w:p w14:paraId="3EF5DC6E" w14:textId="77777777" w:rsidR="004D2BAD" w:rsidRPr="004D2BAD" w:rsidRDefault="004D2BAD" w:rsidP="004D2BAD">
      <w:pPr>
        <w:spacing w:after="0" w:line="240" w:lineRule="auto"/>
        <w:rPr>
          <w:rFonts w:ascii="Aptos" w:hAnsi="Aptos"/>
          <w:sz w:val="20"/>
          <w:szCs w:val="20"/>
          <w:lang w:val="pt-PT"/>
        </w:rPr>
      </w:pPr>
    </w:p>
    <w:p w14:paraId="303C86A1" w14:textId="24BE98BA" w:rsidR="00A04FAA" w:rsidRPr="00923778" w:rsidRDefault="00503832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Motor de execução de estratégia automáticas</w:t>
      </w:r>
    </w:p>
    <w:p w14:paraId="70E52849" w14:textId="1F6BE8D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Este motor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ser um processo que corre de x em x segundos (parametrizável)</w:t>
      </w:r>
    </w:p>
    <w:p w14:paraId="302A80D3" w14:textId="34994D5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Penso que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correr no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backend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, mas quero que me expliques como é que o podemos colocar automaticamente a correr de x em x segundos</w:t>
      </w:r>
    </w:p>
    <w:p w14:paraId="567FB8C0" w14:textId="3BDCB4C2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Descrição Funcional</w:t>
      </w:r>
    </w:p>
    <w:p w14:paraId="6DEB17B8" w14:textId="64F48402" w:rsidR="00503832" w:rsidRPr="00923778" w:rsidRDefault="00503832" w:rsidP="00503832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TRUE and </w:t>
      </w:r>
      <w:proofErr w:type="spellStart"/>
      <w:r w:rsidR="00FA723A" w:rsidRPr="00923778">
        <w:rPr>
          <w:rFonts w:ascii="Aptos" w:hAnsi="Aptos"/>
          <w:sz w:val="20"/>
          <w:szCs w:val="20"/>
        </w:rPr>
        <w:t>automation_enabled</w:t>
      </w:r>
      <w:proofErr w:type="spellEnd"/>
      <w:r w:rsidR="00FA723A" w:rsidRPr="00923778">
        <w:rPr>
          <w:rFonts w:ascii="Aptos" w:hAnsi="Aptos"/>
          <w:sz w:val="20"/>
          <w:szCs w:val="20"/>
        </w:rPr>
        <w:t xml:space="preserve"> = TRUE</w:t>
      </w:r>
    </w:p>
    <w:p w14:paraId="53C62F40" w14:textId="5A780EBF" w:rsidR="00503832" w:rsidRPr="00923778" w:rsidRDefault="00503832" w:rsidP="00DB1DE3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Para cada registo devolvido</w:t>
      </w:r>
      <w:r w:rsidR="00FA723A"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="00FA723A" w:rsidRPr="00923778">
        <w:rPr>
          <w:rFonts w:ascii="Aptos" w:hAnsi="Aptos"/>
          <w:sz w:val="20"/>
          <w:szCs w:val="20"/>
          <w:lang w:val="pt-PT"/>
        </w:rPr>
        <w:t>uuid</w:t>
      </w:r>
      <w:proofErr w:type="spellEnd"/>
      <w:r w:rsidR="00FA723A" w:rsidRPr="00923778">
        <w:rPr>
          <w:rFonts w:ascii="Aptos" w:hAnsi="Aptos"/>
          <w:sz w:val="20"/>
          <w:szCs w:val="20"/>
          <w:lang w:val="pt-PT"/>
        </w:rPr>
        <w:t>)</w:t>
      </w:r>
    </w:p>
    <w:p w14:paraId="44B688D4" w14:textId="16340EDE" w:rsidR="00E1221A" w:rsidRPr="00923778" w:rsidRDefault="00E1221A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strategies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</w:p>
    <w:p w14:paraId="79CF0878" w14:textId="0C05D7C1" w:rsidR="002606FB" w:rsidRPr="00923778" w:rsidRDefault="002606FB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="00923778" w:rsidRPr="00923778">
        <w:rPr>
          <w:rFonts w:ascii="Aptos" w:hAnsi="Aptos"/>
          <w:sz w:val="20"/>
          <w:szCs w:val="20"/>
        </w:rPr>
        <w:t>isins.trades</w:t>
      </w:r>
      <w:proofErr w:type="gramEnd"/>
      <w:r w:rsidR="00923778"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211CA0B6" w14:textId="324C9AE5" w:rsidR="001E38EF" w:rsidRPr="00785839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785839">
        <w:rPr>
          <w:rFonts w:ascii="Aptos" w:hAnsi="Aptos"/>
          <w:sz w:val="20"/>
          <w:szCs w:val="20"/>
        </w:rPr>
        <w:t>T212 API /orders/</w:t>
      </w:r>
      <w:r w:rsidR="007D418B" w:rsidRPr="00785839">
        <w:rPr>
          <w:rFonts w:ascii="Aptos" w:hAnsi="Aptos"/>
          <w:sz w:val="20"/>
          <w:szCs w:val="20"/>
        </w:rPr>
        <w:t>limit</w:t>
      </w:r>
      <w:r w:rsidR="00DB1DE3" w:rsidRPr="00785839">
        <w:rPr>
          <w:rFonts w:ascii="Aptos" w:hAnsi="Aptos"/>
          <w:sz w:val="20"/>
          <w:szCs w:val="20"/>
        </w:rPr>
        <w:t xml:space="preserve"> (Buy)</w:t>
      </w:r>
      <w:r w:rsidR="00785839" w:rsidRPr="00785839">
        <w:rPr>
          <w:rFonts w:ascii="Aptos" w:hAnsi="Aptos"/>
          <w:sz w:val="20"/>
          <w:szCs w:val="20"/>
        </w:rPr>
        <w:t xml:space="preserve"> [API A</w:t>
      </w:r>
      <w:r w:rsidR="00785839">
        <w:rPr>
          <w:rFonts w:ascii="Aptos" w:hAnsi="Aptos"/>
          <w:sz w:val="20"/>
          <w:szCs w:val="20"/>
        </w:rPr>
        <w:t>]</w:t>
      </w:r>
    </w:p>
    <w:p w14:paraId="56334AF2" w14:textId="0CFF335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="00923778" w:rsidRPr="00923778">
        <w:rPr>
          <w:rFonts w:ascii="Aptos" w:hAnsi="Aptos"/>
          <w:sz w:val="20"/>
          <w:szCs w:val="20"/>
        </w:rPr>
        <w:t>isins.current_price</w:t>
      </w:r>
      <w:proofErr w:type="spellEnd"/>
      <w:r w:rsidR="00923778" w:rsidRPr="00923778">
        <w:rPr>
          <w:rFonts w:ascii="Aptos" w:hAnsi="Aptos"/>
          <w:sz w:val="20"/>
          <w:szCs w:val="20"/>
        </w:rPr>
        <w:t xml:space="preserve"> * (1 + strategy_parameters.param1</w:t>
      </w:r>
      <w:r w:rsidR="002C213D">
        <w:rPr>
          <w:rFonts w:ascii="Aptos" w:hAnsi="Aptos"/>
          <w:sz w:val="20"/>
          <w:szCs w:val="20"/>
        </w:rPr>
        <w:t xml:space="preserve"> / 100)</w:t>
      </w:r>
    </w:p>
    <w:p w14:paraId="08CF07A0" w14:textId="45EE143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 w:rsidR="00DB1DE3">
        <w:rPr>
          <w:rFonts w:ascii="Aptos" w:hAnsi="Aptos"/>
          <w:sz w:val="20"/>
          <w:szCs w:val="20"/>
        </w:rPr>
        <w:t>-</w:t>
      </w:r>
      <w:proofErr w:type="spellStart"/>
      <w:r w:rsidR="002C213D"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 w:rsidR="002C213D">
        <w:rPr>
          <w:rFonts w:ascii="Aptos" w:hAnsi="Aptos"/>
          <w:sz w:val="20"/>
          <w:szCs w:val="20"/>
        </w:rPr>
        <w:t xml:space="preserve"> / “</w:t>
      </w:r>
      <w:proofErr w:type="spellStart"/>
      <w:r w:rsidR="002C213D">
        <w:rPr>
          <w:rFonts w:ascii="Aptos" w:hAnsi="Aptos"/>
          <w:sz w:val="20"/>
          <w:szCs w:val="20"/>
        </w:rPr>
        <w:t>limitPrice</w:t>
      </w:r>
      <w:proofErr w:type="spellEnd"/>
      <w:r w:rsidR="002C213D">
        <w:rPr>
          <w:rFonts w:ascii="Aptos" w:hAnsi="Aptos"/>
          <w:sz w:val="20"/>
          <w:szCs w:val="20"/>
        </w:rPr>
        <w:t>”</w:t>
      </w:r>
    </w:p>
    <w:p w14:paraId="09643336" w14:textId="40B65DE4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r w:rsidR="002C213D">
        <w:rPr>
          <w:rFonts w:ascii="Aptos" w:hAnsi="Aptos"/>
          <w:sz w:val="20"/>
          <w:szCs w:val="20"/>
        </w:rPr>
        <w:t>isins.ticker</w:t>
      </w:r>
      <w:proofErr w:type="spellEnd"/>
    </w:p>
    <w:p w14:paraId="56A42A54" w14:textId="181A8F55" w:rsidR="007D418B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 w:rsidR="002C213D">
        <w:rPr>
          <w:rFonts w:ascii="Aptos" w:hAnsi="Aptos"/>
          <w:sz w:val="20"/>
          <w:szCs w:val="20"/>
        </w:rPr>
        <w:t>GOOD_TILL_CANCEL”</w:t>
      </w:r>
    </w:p>
    <w:p w14:paraId="08E9CF68" w14:textId="0A9C61B3" w:rsidR="002C213D" w:rsidRPr="00DB1DE3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="00DB1DE3" w:rsidRPr="00DB1DE3">
        <w:rPr>
          <w:rFonts w:ascii="Aptos" w:hAnsi="Aptos"/>
          <w:sz w:val="20"/>
          <w:szCs w:val="20"/>
          <w:lang w:val="fr-FR"/>
        </w:rPr>
        <w:t xml:space="preserve"> (Se</w:t>
      </w:r>
      <w:r w:rsidR="00DB1DE3">
        <w:rPr>
          <w:rFonts w:ascii="Aptos" w:hAnsi="Aptos"/>
          <w:sz w:val="20"/>
          <w:szCs w:val="20"/>
          <w:lang w:val="fr-FR"/>
        </w:rPr>
        <w:t>ll)</w:t>
      </w:r>
      <w:r w:rsidR="00785839">
        <w:rPr>
          <w:rFonts w:ascii="Aptos" w:hAnsi="Aptos"/>
          <w:sz w:val="20"/>
          <w:szCs w:val="20"/>
          <w:lang w:val="fr-FR"/>
        </w:rPr>
        <w:t xml:space="preserve"> [API B]</w:t>
      </w:r>
    </w:p>
    <w:p w14:paraId="0CC6743E" w14:textId="687B7F1D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Pr="00923778">
        <w:rPr>
          <w:rFonts w:ascii="Aptos" w:hAnsi="Aptos"/>
          <w:sz w:val="20"/>
          <w:szCs w:val="20"/>
        </w:rPr>
        <w:t>isins.current_price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strategy_parameters.param</w:t>
      </w:r>
      <w:r>
        <w:rPr>
          <w:rFonts w:ascii="Aptos" w:hAnsi="Aptos"/>
          <w:sz w:val="20"/>
          <w:szCs w:val="20"/>
        </w:rPr>
        <w:t>2 / 100)</w:t>
      </w:r>
    </w:p>
    <w:p w14:paraId="34662F7D" w14:textId="75CC9E9E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r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F389465" w14:textId="77777777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48A1B331" w14:textId="77777777" w:rsidR="002C213D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7636F6C5" w14:textId="70F80E48" w:rsidR="002C213D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lastRenderedPageBreak/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A]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DEFFF12" w14:textId="2D11ABE1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9ECD563" w14:textId="29941FC4" w:rsidR="002C213D" w:rsidRPr="007C2C26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</w:t>
      </w:r>
      <w:r w:rsidR="00ED031B" w:rsidRPr="007C2C26">
        <w:rPr>
          <w:rFonts w:ascii="Aptos" w:hAnsi="Aptos"/>
          <w:sz w:val="20"/>
          <w:szCs w:val="20"/>
        </w:rPr>
        <w:t>=</w:t>
      </w:r>
      <w:r w:rsidRPr="007C2C26">
        <w:rPr>
          <w:rFonts w:ascii="Aptos" w:hAnsi="Aptos"/>
          <w:sz w:val="20"/>
          <w:szCs w:val="20"/>
        </w:rPr>
        <w:t xml:space="preserve"> </w:t>
      </w:r>
      <w:r w:rsidR="00785839" w:rsidRPr="007C2C26">
        <w:rPr>
          <w:rFonts w:ascii="Aptos" w:hAnsi="Aptos"/>
          <w:sz w:val="20"/>
          <w:szCs w:val="20"/>
        </w:rPr>
        <w:t>[API B].</w:t>
      </w:r>
      <w:r w:rsidRPr="007C2C26">
        <w:rPr>
          <w:rFonts w:ascii="Aptos" w:hAnsi="Aptos"/>
          <w:sz w:val="20"/>
          <w:szCs w:val="20"/>
        </w:rPr>
        <w:t>order</w:t>
      </w:r>
      <w:r w:rsidR="00DB1DE3" w:rsidRPr="007C2C26">
        <w:rPr>
          <w:rFonts w:ascii="Aptos" w:hAnsi="Aptos"/>
          <w:sz w:val="20"/>
          <w:szCs w:val="20"/>
        </w:rPr>
        <w:t xml:space="preserve"> </w:t>
      </w:r>
    </w:p>
    <w:p w14:paraId="1095DEE2" w14:textId="2843AB01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B]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6094375A" w14:textId="77777777" w:rsidR="00DB1DE3" w:rsidRPr="00923778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311C6654" w14:textId="3FBD8E0D" w:rsidR="00DB1DE3" w:rsidRPr="007C2C26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85839" w:rsidRPr="007C2C26">
        <w:rPr>
          <w:rFonts w:ascii="Aptos" w:hAnsi="Aptos"/>
          <w:sz w:val="20"/>
          <w:szCs w:val="20"/>
        </w:rPr>
        <w:t>[API A].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71DD8C53" w14:textId="5B5D308E" w:rsidR="001E38EF" w:rsidRPr="00923778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UPDATE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set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FALSE</w:t>
      </w:r>
    </w:p>
    <w:p w14:paraId="343C3682" w14:textId="72C87ACE" w:rsidR="00DB1DE3" w:rsidRPr="00923778" w:rsidRDefault="00DB1DE3" w:rsidP="00DB1DE3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r>
        <w:rPr>
          <w:rFonts w:ascii="Aptos" w:hAnsi="Aptos"/>
          <w:sz w:val="20"/>
          <w:szCs w:val="20"/>
        </w:rPr>
        <w:t>orders</w:t>
      </w:r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DB1DE3">
        <w:rPr>
          <w:rFonts w:ascii="Aptos" w:hAnsi="Aptos"/>
          <w:sz w:val="20"/>
          <w:szCs w:val="20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r>
        <w:rPr>
          <w:rFonts w:ascii="Aptos" w:hAnsi="Aptos"/>
          <w:sz w:val="20"/>
          <w:szCs w:val="20"/>
        </w:rPr>
        <w:t>‘W’</w:t>
      </w:r>
      <w:r w:rsidRPr="00923778">
        <w:rPr>
          <w:rFonts w:ascii="Aptos" w:hAnsi="Aptos"/>
          <w:sz w:val="20"/>
          <w:szCs w:val="20"/>
        </w:rPr>
        <w:t xml:space="preserve"> </w:t>
      </w:r>
    </w:p>
    <w:p w14:paraId="29C1260D" w14:textId="0F9FB1FE" w:rsidR="001E38EF" w:rsidRDefault="00DB1DE3" w:rsidP="00DB1DE3">
      <w:pPr>
        <w:pStyle w:val="ListParagraph"/>
        <w:numPr>
          <w:ilvl w:val="3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DB1DE3">
        <w:rPr>
          <w:rFonts w:ascii="Aptos" w:hAnsi="Aptos"/>
          <w:sz w:val="20"/>
          <w:szCs w:val="20"/>
          <w:lang w:val="pt-PT"/>
        </w:rPr>
        <w:t>Para cada registo devolvido (</w:t>
      </w:r>
      <w:proofErr w:type="spellStart"/>
      <w:proofErr w:type="gramStart"/>
      <w:r w:rsidR="00180D3D">
        <w:rPr>
          <w:rFonts w:ascii="Aptos" w:hAnsi="Aptos"/>
          <w:sz w:val="20"/>
          <w:szCs w:val="20"/>
          <w:lang w:val="pt-PT"/>
        </w:rPr>
        <w:t>orders.uuid</w:t>
      </w:r>
      <w:proofErr w:type="spellEnd"/>
      <w:proofErr w:type="gramEnd"/>
      <w:r>
        <w:rPr>
          <w:rFonts w:ascii="Aptos" w:hAnsi="Aptos"/>
          <w:sz w:val="20"/>
          <w:szCs w:val="20"/>
          <w:lang w:val="pt-PT"/>
        </w:rPr>
        <w:t>)</w:t>
      </w:r>
    </w:p>
    <w:p w14:paraId="09829BC6" w14:textId="6B060F97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E46CB5">
        <w:rPr>
          <w:rFonts w:ascii="Aptos" w:hAnsi="Aptos"/>
          <w:sz w:val="20"/>
          <w:szCs w:val="20"/>
          <w:lang w:val="pt-PT"/>
        </w:rPr>
        <w:t>T212 API /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>/ (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ID</w:t>
      </w:r>
      <w:r w:rsidR="00180D3D" w:rsidRPr="00E46CB5">
        <w:rPr>
          <w:rFonts w:ascii="Aptos" w:hAnsi="Aptos"/>
          <w:sz w:val="20"/>
          <w:szCs w:val="20"/>
          <w:lang w:val="pt-PT"/>
        </w:rPr>
        <w:t>, utilizando a order.id</w:t>
      </w:r>
      <w:r w:rsidRPr="00E46CB5">
        <w:rPr>
          <w:rFonts w:ascii="Aptos" w:hAnsi="Aptos"/>
          <w:sz w:val="20"/>
          <w:szCs w:val="20"/>
          <w:lang w:val="pt-PT"/>
        </w:rPr>
        <w:t>)</w:t>
      </w:r>
      <w:r w:rsidR="00E46CB5" w:rsidRPr="00E46CB5">
        <w:rPr>
          <w:rFonts w:ascii="Aptos" w:hAnsi="Aptos"/>
          <w:sz w:val="20"/>
          <w:szCs w:val="20"/>
          <w:lang w:val="pt-PT"/>
        </w:rPr>
        <w:t xml:space="preserve"> [vou-me referir aos campos r</w:t>
      </w:r>
      <w:r w:rsidR="00E46CB5">
        <w:rPr>
          <w:rFonts w:ascii="Aptos" w:hAnsi="Aptos"/>
          <w:sz w:val="20"/>
          <w:szCs w:val="20"/>
          <w:lang w:val="pt-PT"/>
        </w:rPr>
        <w:t xml:space="preserve">etornados desta API como </w:t>
      </w:r>
      <w:proofErr w:type="gramStart"/>
      <w:r w:rsidR="00E46CB5">
        <w:rPr>
          <w:rFonts w:ascii="Aptos" w:hAnsi="Aptos"/>
          <w:sz w:val="20"/>
          <w:szCs w:val="20"/>
          <w:lang w:val="pt-PT"/>
        </w:rPr>
        <w:t>T212.API.orders.&lt;</w:t>
      </w:r>
      <w:proofErr w:type="gramEnd"/>
      <w:r w:rsidR="00E46CB5">
        <w:rPr>
          <w:rFonts w:ascii="Aptos" w:hAnsi="Aptos"/>
          <w:sz w:val="20"/>
          <w:szCs w:val="20"/>
          <w:lang w:val="pt-PT"/>
        </w:rPr>
        <w:t>campo&gt;</w:t>
      </w:r>
    </w:p>
    <w:p w14:paraId="10D7A571" w14:textId="4562969F" w:rsidR="0089235C" w:rsidRPr="0089235C" w:rsidRDefault="0089235C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89235C">
        <w:rPr>
          <w:rFonts w:ascii="Aptos" w:hAnsi="Aptos"/>
          <w:sz w:val="20"/>
          <w:szCs w:val="20"/>
        </w:rPr>
        <w:t xml:space="preserve">SELECT * FROM orders where </w:t>
      </w:r>
      <w:r>
        <w:rPr>
          <w:rFonts w:ascii="Aptos" w:hAnsi="Aptos"/>
          <w:sz w:val="20"/>
          <w:szCs w:val="20"/>
        </w:rPr>
        <w:t>id = T212.API.orders.id</w:t>
      </w:r>
    </w:p>
    <w:p w14:paraId="5F70383F" w14:textId="0EF1E2BB" w:rsidR="00180D3D" w:rsidRPr="00180D3D" w:rsidRDefault="00180D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 o registo devolvido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3F678237" w14:textId="35408556" w:rsidR="00DB1DE3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</w:t>
      </w:r>
      <w:r w:rsidRPr="00180D3D">
        <w:rPr>
          <w:rFonts w:ascii="Aptos" w:hAnsi="Aptos"/>
          <w:sz w:val="22"/>
          <w:szCs w:val="22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tod</w:t>
      </w:r>
      <w:r w:rsidRPr="00180D3D">
        <w:rPr>
          <w:rFonts w:ascii="Aptos" w:hAnsi="Aptos"/>
          <w:sz w:val="20"/>
          <w:szCs w:val="20"/>
          <w:lang w:val="pt-PT"/>
        </w:rPr>
        <w:t xml:space="preserve">os </w:t>
      </w:r>
      <w:r>
        <w:rPr>
          <w:rFonts w:ascii="Aptos" w:hAnsi="Aptos"/>
          <w:sz w:val="20"/>
          <w:szCs w:val="20"/>
          <w:lang w:val="pt-PT"/>
        </w:rPr>
        <w:t xml:space="preserve">os </w:t>
      </w:r>
      <w:r w:rsidRPr="00180D3D">
        <w:rPr>
          <w:rFonts w:ascii="Aptos" w:hAnsi="Aptos"/>
          <w:sz w:val="20"/>
          <w:szCs w:val="20"/>
          <w:lang w:val="pt-PT"/>
        </w:rPr>
        <w:t xml:space="preserve">campos </w:t>
      </w:r>
      <w:r>
        <w:rPr>
          <w:rFonts w:ascii="Aptos" w:hAnsi="Aptos"/>
          <w:sz w:val="20"/>
          <w:szCs w:val="20"/>
          <w:lang w:val="pt-PT"/>
        </w:rPr>
        <w:t xml:space="preserve">recebidos no retorno da </w:t>
      </w:r>
      <w:r w:rsidR="00E46CB5">
        <w:rPr>
          <w:rFonts w:ascii="Aptos" w:hAnsi="Aptos"/>
          <w:sz w:val="20"/>
          <w:szCs w:val="20"/>
          <w:lang w:val="pt-PT"/>
        </w:rPr>
        <w:t>T212.API.orders.</w:t>
      </w:r>
    </w:p>
    <w:p w14:paraId="5059CC90" w14:textId="13796AE2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‘F</w:t>
      </w:r>
      <w:r>
        <w:rPr>
          <w:rFonts w:ascii="Aptos" w:hAnsi="Aptos"/>
          <w:sz w:val="20"/>
          <w:szCs w:val="20"/>
        </w:rPr>
        <w:t xml:space="preserve">ILLED’ THEN </w:t>
      </w:r>
      <w:proofErr w:type="spellStart"/>
      <w:r w:rsidRPr="00180D3D">
        <w:rPr>
          <w:rFonts w:ascii="Aptos" w:hAnsi="Aptos"/>
          <w:sz w:val="20"/>
          <w:szCs w:val="20"/>
        </w:rPr>
        <w:t>Atualizar</w:t>
      </w:r>
      <w:proofErr w:type="spellEnd"/>
      <w:r w:rsidRPr="00180D3D">
        <w:rPr>
          <w:rFonts w:ascii="Aptos" w:hAnsi="Aptos"/>
          <w:sz w:val="20"/>
          <w:szCs w:val="20"/>
        </w:rPr>
        <w:t xml:space="preserve"> </w:t>
      </w:r>
      <w:proofErr w:type="spellStart"/>
      <w:proofErr w:type="gramStart"/>
      <w:r w:rsidRPr="00180D3D">
        <w:rPr>
          <w:rFonts w:ascii="Aptos" w:hAnsi="Aptos"/>
          <w:sz w:val="20"/>
          <w:szCs w:val="20"/>
        </w:rPr>
        <w:t>orders.automation</w:t>
      </w:r>
      <w:proofErr w:type="gramEnd"/>
      <w:r w:rsidRPr="00180D3D">
        <w:rPr>
          <w:rFonts w:ascii="Aptos" w:hAnsi="Aptos"/>
          <w:sz w:val="20"/>
          <w:szCs w:val="20"/>
        </w:rPr>
        <w:t>_status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‘E’</w:t>
      </w:r>
    </w:p>
    <w:p w14:paraId="1DCCA0F9" w14:textId="77777777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‘BUY’ </w:t>
      </w:r>
      <w:r>
        <w:rPr>
          <w:rFonts w:ascii="Aptos" w:hAnsi="Aptos"/>
          <w:sz w:val="20"/>
          <w:szCs w:val="20"/>
        </w:rPr>
        <w:t>THEN</w:t>
      </w:r>
    </w:p>
    <w:p w14:paraId="1325AEF6" w14:textId="5BE260AB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</w:t>
      </w:r>
      <w:r>
        <w:rPr>
          <w:rFonts w:ascii="Aptos" w:hAnsi="Aptos"/>
          <w:sz w:val="20"/>
          <w:szCs w:val="20"/>
        </w:rPr>
        <w:t>F</w:t>
      </w:r>
      <w:r w:rsidRPr="00E66596">
        <w:rPr>
          <w:rFonts w:ascii="Aptos" w:hAnsi="Aptos"/>
          <w:sz w:val="20"/>
          <w:szCs w:val="20"/>
        </w:rPr>
        <w:t>]</w:t>
      </w:r>
    </w:p>
    <w:p w14:paraId="27B5CD10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0488B369" w14:textId="587431C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</w:t>
      </w:r>
      <w:r w:rsidR="004D2BAD">
        <w:rPr>
          <w:rFonts w:ascii="Aptos" w:hAnsi="Aptos"/>
          <w:sz w:val="20"/>
          <w:szCs w:val="20"/>
          <w:lang w:val="pt-PT"/>
        </w:rPr>
        <w:t>F</w:t>
      </w:r>
      <w:r>
        <w:rPr>
          <w:rFonts w:ascii="Aptos" w:hAnsi="Aptos"/>
          <w:sz w:val="20"/>
          <w:szCs w:val="20"/>
          <w:lang w:val="pt-PT"/>
        </w:rPr>
        <w:t xml:space="preserve"> </w:t>
      </w:r>
    </w:p>
    <w:p w14:paraId="0B577965" w14:textId="7DEAB09A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</w:t>
      </w:r>
      <w:r w:rsidR="004D2BAD">
        <w:rPr>
          <w:rFonts w:ascii="Aptos" w:hAnsi="Aptos"/>
          <w:sz w:val="20"/>
          <w:szCs w:val="20"/>
        </w:rPr>
        <w:t>-</w:t>
      </w:r>
      <w:r>
        <w:rPr>
          <w:rFonts w:ascii="Aptos" w:hAnsi="Aptos"/>
          <w:sz w:val="20"/>
          <w:szCs w:val="20"/>
        </w:rPr>
        <w:t xml:space="preserve"> 1</w:t>
      </w:r>
    </w:p>
    <w:p w14:paraId="789723A3" w14:textId="3FBFA85F" w:rsidR="00E46CB5" w:rsidRDefault="00E46CB5" w:rsidP="00180D3D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7B3A99F2" w14:textId="77777777" w:rsidR="00E46CB5" w:rsidRPr="00923778" w:rsidRDefault="00E46CB5" w:rsidP="00E46CB5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3C051C30" w14:textId="53797920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 w:rsidR="00E66596">
        <w:rPr>
          <w:rFonts w:ascii="Aptos" w:hAnsi="Aptos"/>
          <w:sz w:val="20"/>
          <w:szCs w:val="20"/>
        </w:rPr>
        <w:t>)</w:t>
      </w:r>
    </w:p>
    <w:p w14:paraId="2A7189BD" w14:textId="3CC2BDA4" w:rsidR="00E66596" w:rsidRDefault="00E66596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257A7587" w14:textId="2403B94A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</w:t>
      </w:r>
      <w:r w:rsidR="00756276">
        <w:rPr>
          <w:rFonts w:ascii="Aptos" w:hAnsi="Aptos"/>
          <w:sz w:val="20"/>
          <w:szCs w:val="20"/>
          <w:lang w:val="fr-FR"/>
        </w:rPr>
        <w:t xml:space="preserve"> [API C]</w:t>
      </w:r>
    </w:p>
    <w:p w14:paraId="65FB901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7ED47ABA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38753BBD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04819968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1BCAC8CF" w14:textId="27F870E8" w:rsidR="00756276" w:rsidRDefault="00756276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7AE6D2CA" w14:textId="6C875996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</w:t>
      </w:r>
      <w:r w:rsidR="00756276">
        <w:rPr>
          <w:rFonts w:ascii="Aptos" w:hAnsi="Aptos"/>
          <w:sz w:val="20"/>
          <w:szCs w:val="20"/>
          <w:lang w:val="fr-FR"/>
        </w:rPr>
        <w:t xml:space="preserve"> [API D]</w:t>
      </w:r>
    </w:p>
    <w:p w14:paraId="04318F70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7C587F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6A2013B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6BA20303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15A83A0" w14:textId="7BFADABF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C]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48785C94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C84703C" w14:textId="4DDA59AC" w:rsidR="0089235C" w:rsidRPr="007C2C26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D].</w:t>
      </w:r>
      <w:r w:rsidRPr="007C2C26">
        <w:rPr>
          <w:rFonts w:ascii="Aptos" w:hAnsi="Aptos"/>
          <w:sz w:val="20"/>
          <w:szCs w:val="20"/>
        </w:rPr>
        <w:t>order</w:t>
      </w:r>
    </w:p>
    <w:p w14:paraId="0FD278CE" w14:textId="3304358C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D]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187123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76B7C81" w14:textId="14296219" w:rsidR="0089235C" w:rsidRPr="007C2C26" w:rsidRDefault="0089235C" w:rsidP="0075627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C].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43F53091" w14:textId="61CD1B34" w:rsidR="004D2BAD" w:rsidRDefault="004D2BAD" w:rsidP="004D2BA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</w:t>
      </w:r>
      <w:r>
        <w:rPr>
          <w:rFonts w:ascii="Aptos" w:hAnsi="Aptos"/>
          <w:sz w:val="20"/>
          <w:szCs w:val="20"/>
        </w:rPr>
        <w:t>SELL</w:t>
      </w:r>
      <w:r w:rsidRPr="00180D3D">
        <w:rPr>
          <w:rFonts w:ascii="Aptos" w:hAnsi="Aptos"/>
          <w:sz w:val="20"/>
          <w:szCs w:val="20"/>
        </w:rPr>
        <w:t xml:space="preserve">’ </w:t>
      </w:r>
      <w:r>
        <w:rPr>
          <w:rFonts w:ascii="Aptos" w:hAnsi="Aptos"/>
          <w:sz w:val="20"/>
          <w:szCs w:val="20"/>
        </w:rPr>
        <w:t>THEN</w:t>
      </w:r>
    </w:p>
    <w:p w14:paraId="21A1911A" w14:textId="44B33182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E]</w:t>
      </w:r>
    </w:p>
    <w:p w14:paraId="37440A4E" w14:textId="05C0E289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37BD58B3" w14:textId="25B6CA8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E </w:t>
      </w:r>
    </w:p>
    <w:p w14:paraId="4932EAC2" w14:textId="57C6EEB8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+ 1</w:t>
      </w:r>
    </w:p>
    <w:p w14:paraId="6263C736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28DE4034" w14:textId="77777777" w:rsidR="00E66596" w:rsidRPr="00923778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7151DFB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>
        <w:rPr>
          <w:rFonts w:ascii="Aptos" w:hAnsi="Aptos"/>
          <w:sz w:val="20"/>
          <w:szCs w:val="20"/>
        </w:rPr>
        <w:t>)</w:t>
      </w:r>
    </w:p>
    <w:p w14:paraId="6D00144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37167C19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lastRenderedPageBreak/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 [API C]</w:t>
      </w:r>
    </w:p>
    <w:p w14:paraId="74A3AD9C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4648346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5B0F41A3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355EB78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23751F4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5F4FE51D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 [API D]</w:t>
      </w:r>
    </w:p>
    <w:p w14:paraId="171583D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2F6ED38D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9B68DE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B6ED445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65D256D9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C]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15A9F5E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1CA0BF81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D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</w:p>
    <w:p w14:paraId="5DDF6FFC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D]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FD7F24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7A75B466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C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  <w:r w:rsidRPr="00E66596">
        <w:rPr>
          <w:rFonts w:ascii="Aptos" w:hAnsi="Aptos"/>
          <w:sz w:val="20"/>
          <w:szCs w:val="20"/>
        </w:rPr>
        <w:t xml:space="preserve"> </w:t>
      </w:r>
    </w:p>
    <w:p w14:paraId="1134BAF1" w14:textId="745F2CF1" w:rsidR="00421B13" w:rsidRDefault="00421B13">
      <w:pPr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br w:type="page"/>
      </w:r>
    </w:p>
    <w:p w14:paraId="3542CA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(1.1.1):</w:t>
      </w:r>
    </w:p>
    <w:p w14:paraId="5E5BC328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Estas colunas que está a adicionar — são campos que vêm da API T212 (posições, preços em tempo real) ou são campos de controlo da aplicação (que você quer rastrear localmente)?</w:t>
      </w:r>
    </w:p>
    <w:p w14:paraId="74DD1838" w14:textId="384B779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campos que vêm da API.</w:t>
      </w:r>
    </w:p>
    <w:p w14:paraId="7FF59C4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15ACB6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coluna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já existe? Se sim, mantém ou substitui?</w:t>
      </w:r>
    </w:p>
    <w:p w14:paraId="4FD73DAE" w14:textId="124627A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duplica. Uma é o </w:t>
      </w:r>
      <w:proofErr w:type="spellStart"/>
      <w:r>
        <w:rPr>
          <w:rFonts w:ascii="Aptos" w:hAnsi="Aptos"/>
          <w:sz w:val="20"/>
          <w:szCs w:val="20"/>
          <w:lang w:val="pt-PT"/>
        </w:rPr>
        <w:t>created_at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vem da API e a que já existe é o </w:t>
      </w:r>
      <w:proofErr w:type="spellStart"/>
      <w:r>
        <w:rPr>
          <w:rFonts w:ascii="Aptos" w:hAnsi="Aptos"/>
          <w:sz w:val="20"/>
          <w:szCs w:val="20"/>
          <w:lang w:val="pt-PT"/>
        </w:rPr>
        <w:t>timestamp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criação do registo na tabela</w:t>
      </w:r>
    </w:p>
    <w:p w14:paraId="1339B0D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741149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strategies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(1.2.1):</w:t>
      </w:r>
    </w:p>
    <w:p w14:paraId="06BF17CC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initial_investment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é o valor que 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user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coloca para iniciar a estratégia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trading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0CC30E3" w14:textId="0D694749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Sim.</w:t>
      </w:r>
    </w:p>
    <w:p w14:paraId="6C0094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D4A512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(1.3):</w:t>
      </w:r>
    </w:p>
    <w:p w14:paraId="2E5FA633" w14:textId="4F8BD6A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Preciso ver a documentação da API T212 para saber quais são exatamente os campos que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/{id} retorna. Tem um link ou posso consultar em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/t212-api/?</w:t>
      </w:r>
    </w:p>
    <w:p w14:paraId="59465A47" w14:textId="61CDA45D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Consulta a tua documentação sobre o projeto. Tens todos os detalhes da API da T212 no </w:t>
      </w:r>
      <w:proofErr w:type="spellStart"/>
      <w:r>
        <w:rPr>
          <w:rFonts w:ascii="Aptos" w:hAnsi="Aptos"/>
          <w:sz w:val="20"/>
          <w:szCs w:val="20"/>
          <w:lang w:val="pt-PT"/>
        </w:rPr>
        <w:t>folder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docs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\t212 </w:t>
      </w:r>
      <w:proofErr w:type="spellStart"/>
      <w:r>
        <w:rPr>
          <w:rFonts w:ascii="Aptos" w:hAnsi="Aptos"/>
          <w:sz w:val="20"/>
          <w:szCs w:val="20"/>
          <w:lang w:val="pt-PT"/>
        </w:rPr>
        <w:t>api</w:t>
      </w:r>
      <w:proofErr w:type="spellEnd"/>
    </w:p>
    <w:p w14:paraId="1FDE550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B58159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quando é que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está relacionada com outra?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buy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seguida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?)</w:t>
      </w:r>
    </w:p>
    <w:p w14:paraId="68E31667" w14:textId="37A7A48D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A estratégia passa sempre por abrir duas posições, uma de BUY e outra de SELL. Elas ficam relacionadas. </w:t>
      </w:r>
    </w:p>
    <w:p w14:paraId="7D41228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6D5E1B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(1.4):</w:t>
      </w:r>
    </w:p>
    <w:p w14:paraId="16411980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mensagem cortou. Pode repetir o que quer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226E3F6" w14:textId="3813C0A6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Esquece esta tabela</w:t>
      </w:r>
    </w:p>
    <w:p w14:paraId="024C1590" w14:textId="68D274F9" w:rsidR="00DB1DE3" w:rsidRDefault="00DB1DE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4768CFC" w14:textId="630B73FD" w:rsidR="00421B13" w:rsidRDefault="00421B13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5962A8B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 - campos da API T212:</w:t>
      </w:r>
    </w:p>
    <w:p w14:paraId="38EFB67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37FDB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Baseado em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/{id} 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history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, os campos da resposta T212 para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são:</w:t>
      </w:r>
    </w:p>
    <w:p w14:paraId="020C894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5FB4D0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Order object (da API):</w:t>
      </w:r>
    </w:p>
    <w:p w14:paraId="04C7A08E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id (int64)</w:t>
      </w:r>
    </w:p>
    <w:p w14:paraId="79670DD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ticker (string)</w:t>
      </w:r>
    </w:p>
    <w:p w14:paraId="018C1D4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instrument (Instrument object - </w:t>
      </w:r>
      <w:proofErr w:type="spellStart"/>
      <w:r w:rsidRPr="00421B13">
        <w:rPr>
          <w:rFonts w:ascii="Aptos" w:hAnsi="Aptos"/>
          <w:sz w:val="20"/>
          <w:szCs w:val="20"/>
        </w:rPr>
        <w:t>tem</w:t>
      </w:r>
      <w:proofErr w:type="spellEnd"/>
      <w:r w:rsidRPr="00421B13">
        <w:rPr>
          <w:rFonts w:ascii="Aptos" w:hAnsi="Aptos"/>
          <w:sz w:val="20"/>
          <w:szCs w:val="20"/>
        </w:rPr>
        <w:t xml:space="preserve">: ticker, </w:t>
      </w:r>
      <w:proofErr w:type="spellStart"/>
      <w:r w:rsidRPr="00421B13">
        <w:rPr>
          <w:rFonts w:ascii="Aptos" w:hAnsi="Aptos"/>
          <w:sz w:val="20"/>
          <w:szCs w:val="20"/>
        </w:rPr>
        <w:t>isin</w:t>
      </w:r>
      <w:proofErr w:type="spellEnd"/>
      <w:r w:rsidRPr="00421B13">
        <w:rPr>
          <w:rFonts w:ascii="Aptos" w:hAnsi="Aptos"/>
          <w:sz w:val="20"/>
          <w:szCs w:val="20"/>
        </w:rPr>
        <w:t>, name, currency)</w:t>
      </w:r>
    </w:p>
    <w:p w14:paraId="774ACFD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side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BUY, SELL)</w:t>
      </w:r>
    </w:p>
    <w:p w14:paraId="0C13DE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715DA52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filledQuantity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(number)</w:t>
      </w:r>
    </w:p>
    <w:p w14:paraId="30950FC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MARKET, LIMIT, STOP, STOP_LIMIT)</w:t>
      </w:r>
    </w:p>
    <w:p w14:paraId="618AF3A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status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NEW, CONFIRMED, FILLED, PARTIALLY_FILLED, CANCELLED, REJECTED,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2AB2F80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createdAt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2EE22F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limitPrice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3657B1A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stopPrice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5D4775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timeInForce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DAY, GOOD_TILL_CANCEL)</w:t>
      </w:r>
    </w:p>
    <w:p w14:paraId="197129C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initiatedFrom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API, WEB, ANDROID, IOS, SYSTEM, AUTOINVEST)</w:t>
      </w:r>
    </w:p>
    <w:p w14:paraId="255B58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3C7171C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Fill object (do histórico):</w:t>
      </w:r>
    </w:p>
    <w:p w14:paraId="6727661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6D83748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price (number)</w:t>
      </w:r>
    </w:p>
    <w:p w14:paraId="671AAE3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059A7D5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TRADE, STOCK_SPLIT, DIVIDEND,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12C6B0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6B7FEF6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Pergunta de clarificação:</w:t>
      </w:r>
    </w:p>
    <w:p w14:paraId="2611714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632B53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Quer que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tenha:</w:t>
      </w:r>
    </w:p>
    <w:p w14:paraId="625FAAD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1. Apenas os campos da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primárites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)?</w:t>
      </w:r>
    </w:p>
    <w:p w14:paraId="0B29F77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2. Ou também incluir campos do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Fill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(para ordens executadas)?</w:t>
      </w:r>
    </w:p>
    <w:p w14:paraId="64073F4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3. Ou AMBOS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unified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, com campos opcionais)?</w:t>
      </w:r>
    </w:p>
    <w:p w14:paraId="0513B00F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D263314" w14:textId="134B02E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Opção 1 </w:t>
      </w:r>
    </w:p>
    <w:p w14:paraId="62CC6BE2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D87851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55EF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E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a ordem de BUY 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Stido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:</w:t>
      </w:r>
    </w:p>
    <w:p w14:paraId="7ECF7A2B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Uma ORDER pode ter muitas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relacionadas?</w:t>
      </w:r>
    </w:p>
    <w:p w14:paraId="496DA5F3" w14:textId="788EC5B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Ou é sempre 1 BUY + 1 SELL?</w:t>
      </w:r>
    </w:p>
    <w:p w14:paraId="04C53DF9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788ABF2" w14:textId="03794305" w:rsidR="001735B4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É sempre 1 BUY e 1 SELL</w:t>
      </w:r>
    </w:p>
    <w:p w14:paraId="5E0CB828" w14:textId="77777777" w:rsidR="001735B4" w:rsidRDefault="001735B4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357CED0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1️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a tabela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strategy_parameters</w:t>
      </w:r>
      <w:proofErr w:type="spellEnd"/>
    </w:p>
    <w:p w14:paraId="149EC01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93C57A6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Vejo que nas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queries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usam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</w:t>
      </w:r>
      <w:proofErr w:type="gramStart"/>
      <w:r w:rsidRPr="001735B4">
        <w:rPr>
          <w:rFonts w:ascii="Aptos" w:hAnsi="Aptos"/>
          <w:sz w:val="20"/>
          <w:szCs w:val="20"/>
          <w:lang w:val="pt-PT"/>
        </w:rPr>
        <w:t>parameters</w:t>
      </w:r>
      <w:proofErr w:type="spellEnd"/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mas esta tabela não apareceu nas instruções iniciais (secção 1.2).</w:t>
      </w:r>
    </w:p>
    <w:p w14:paraId="0AFB499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5439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Esta tabela já existe na BD? Se sim:</w:t>
      </w:r>
    </w:p>
    <w:p w14:paraId="6C460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Qual é a estrutura exata? (quais são as colunas param1, param2, etc.?)</w:t>
      </w:r>
    </w:p>
    <w:p w14:paraId="333FF353" w14:textId="5776C7CD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Essa tabela já existe. Procura na tua documentação a sua estrutura.</w:t>
      </w:r>
    </w:p>
    <w:p w14:paraId="51169699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B8CCA7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5318E19" w14:textId="6A9C5C4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Todas as 10 colunas (param1-param10) são usadas ou apenas algumas?</w:t>
      </w:r>
    </w:p>
    <w:p w14:paraId="4C386485" w14:textId="5EAC7BD2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Por enquanto só estou a utilizar algumas. Vou-te dando informações, conforme as defina. Quando quiseres saber os significados dos parâmetros, pergunta. </w:t>
      </w:r>
    </w:p>
    <w:p w14:paraId="6C5B357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925263A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Em que contexto é que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muda? (é um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auto-increment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manual?)</w:t>
      </w:r>
    </w:p>
    <w:p w14:paraId="01BDE7B4" w14:textId="1D4B138B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Pos muda com a execução das ordens. Se for uma ordem de BUY decrementa 1 valor, se for um SELL incrementa 1 valor. É um inteiro, que pode ser zero, positivo ou negativo. A variável que controla qual a POS que vamos consultar da tabela é a variável </w:t>
      </w:r>
      <w:proofErr w:type="spellStart"/>
      <w:r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51387468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C40BB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DD6A4D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E7F2EB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02EFA9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2️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os cálculos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(SELL)</w:t>
      </w:r>
    </w:p>
    <w:p w14:paraId="054F645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1C94B6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3.3.1.1.3.2 e 3.3.1.1.4.2:</w:t>
      </w:r>
    </w:p>
    <w:p w14:paraId="325D7FB0" w14:textId="77777777" w:rsidR="001735B4" w:rsidRPr="007C2C26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- Buy: quantity = -</w:t>
      </w:r>
      <w:proofErr w:type="spellStart"/>
      <w:proofErr w:type="gramStart"/>
      <w:r w:rsidRPr="007C2C26">
        <w:rPr>
          <w:rFonts w:ascii="Aptos" w:hAnsi="Aptos"/>
          <w:sz w:val="20"/>
          <w:szCs w:val="20"/>
        </w:rPr>
        <w:t>strategies.initial</w:t>
      </w:r>
      <w:proofErr w:type="gramEnd"/>
      <w:r w:rsidRPr="007C2C26">
        <w:rPr>
          <w:rFonts w:ascii="Aptos" w:hAnsi="Aptos"/>
          <w:sz w:val="20"/>
          <w:szCs w:val="20"/>
        </w:rPr>
        <w:t>_investment</w:t>
      </w:r>
      <w:proofErr w:type="spellEnd"/>
      <w:r w:rsidRPr="007C2C26">
        <w:rPr>
          <w:rFonts w:ascii="Aptos" w:hAnsi="Aptos"/>
          <w:sz w:val="20"/>
          <w:szCs w:val="20"/>
        </w:rPr>
        <w:t xml:space="preserve"> / "</w:t>
      </w:r>
      <w:proofErr w:type="spellStart"/>
      <w:r w:rsidRPr="007C2C26">
        <w:rPr>
          <w:rFonts w:ascii="Aptos" w:hAnsi="Aptos"/>
          <w:sz w:val="20"/>
          <w:szCs w:val="20"/>
        </w:rPr>
        <w:t>limitPrice</w:t>
      </w:r>
      <w:proofErr w:type="spellEnd"/>
      <w:r w:rsidRPr="007C2C26">
        <w:rPr>
          <w:rFonts w:ascii="Aptos" w:hAnsi="Aptos"/>
          <w:sz w:val="20"/>
          <w:szCs w:val="20"/>
        </w:rPr>
        <w:t>" (</w:t>
      </w:r>
      <w:proofErr w:type="spellStart"/>
      <w:r w:rsidRPr="007C2C26">
        <w:rPr>
          <w:rFonts w:ascii="Aptos" w:hAnsi="Aptos"/>
          <w:sz w:val="20"/>
          <w:szCs w:val="20"/>
        </w:rPr>
        <w:t>negativo</w:t>
      </w:r>
      <w:proofErr w:type="spellEnd"/>
      <w:r w:rsidRPr="007C2C26">
        <w:rPr>
          <w:rFonts w:ascii="Aptos" w:hAnsi="Aptos"/>
          <w:sz w:val="20"/>
          <w:szCs w:val="20"/>
        </w:rPr>
        <w:t>!)</w:t>
      </w:r>
    </w:p>
    <w:p w14:paraId="47F8464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proofErr w:type="gramStart"/>
      <w:r w:rsidRPr="001735B4">
        <w:rPr>
          <w:rFonts w:ascii="Aptos" w:hAnsi="Aptos"/>
          <w:sz w:val="20"/>
          <w:szCs w:val="20"/>
          <w:lang w:val="pt-PT"/>
        </w:rPr>
        <w:t>strategies.initial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>_investment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/ "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limitPrice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 (positivo!)</w:t>
      </w:r>
    </w:p>
    <w:p w14:paraId="1AADB6C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54938E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Isto está correto? Porque:</w:t>
      </w:r>
    </w:p>
    <w:p w14:paraId="351986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Na T212 API, SELL usa quantidade negativa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: -10 para vender 10)</w:t>
      </w:r>
    </w:p>
    <w:p w14:paraId="2F4FBB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Mas aqui Buy tem negativo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positivo, o que é o oposto!</w:t>
      </w:r>
    </w:p>
    <w:p w14:paraId="20D7954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987995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Confirma se isto é intencional ou se há erro nas instruções?</w:t>
      </w:r>
    </w:p>
    <w:p w14:paraId="32128DC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572BFC" w14:textId="60F84C9F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Tens razão, está trocado. O BUY deve </w:t>
      </w:r>
      <w:proofErr w:type="gramStart"/>
      <w:r>
        <w:rPr>
          <w:rFonts w:ascii="Aptos" w:hAnsi="Aptos"/>
          <w:sz w:val="20"/>
          <w:szCs w:val="20"/>
          <w:lang w:val="pt-PT"/>
        </w:rPr>
        <w:t>ser  positivo</w:t>
      </w:r>
      <w:proofErr w:type="gramEnd"/>
      <w:r>
        <w:rPr>
          <w:rFonts w:ascii="Aptos" w:hAnsi="Aptos"/>
          <w:sz w:val="20"/>
          <w:szCs w:val="20"/>
          <w:lang w:val="pt-PT"/>
        </w:rPr>
        <w:t xml:space="preserve"> e o SELL negativo.</w:t>
      </w:r>
    </w:p>
    <w:p w14:paraId="34356BC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CD6BA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B32B3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88DEF9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3️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482E45E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23DAAE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BUY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- 1</w:t>
      </w:r>
    </w:p>
    <w:p w14:paraId="02D15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SELL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+ 1</w:t>
      </w:r>
    </w:p>
    <w:p w14:paraId="3412BFD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56888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68BF8ED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Isto representa o "saldo de ciclos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"?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=0,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=1,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=2...)</w:t>
      </w:r>
    </w:p>
    <w:p w14:paraId="3D469E04" w14:textId="4CB36804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</w:t>
      </w:r>
    </w:p>
    <w:p w14:paraId="356EDE5D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D776A5" w14:textId="11491F68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sempre apenas -1 ou +1, ou pode variar?</w:t>
      </w:r>
    </w:p>
    <w:p w14:paraId="5C606D8A" w14:textId="06A6B410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Sempre -1 ou +1-.</w:t>
      </w:r>
    </w:p>
    <w:p w14:paraId="7CF1B29B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FEF55AF" w14:textId="7A5729F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valor inicial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 (0? Negativo?)</w:t>
      </w:r>
    </w:p>
    <w:p w14:paraId="43D51FC8" w14:textId="7BCB8ACD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0</w:t>
      </w:r>
    </w:p>
    <w:p w14:paraId="5BB6E7D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2E86DE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79CD38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0FC2F9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4️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parametrização do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scheduler</w:t>
      </w:r>
      <w:proofErr w:type="spellEnd"/>
    </w:p>
    <w:p w14:paraId="75BB293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82A2AD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3.2 diz que é "parametrizável".</w:t>
      </w:r>
    </w:p>
    <w:p w14:paraId="74BAECC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21B3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Pergunta:</w:t>
      </w:r>
    </w:p>
    <w:p w14:paraId="28C3F0FC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De onde vem este valor? (ambiente? BD?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config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file?)</w:t>
      </w:r>
    </w:p>
    <w:p w14:paraId="63F5FD02" w14:textId="6C73C10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BD - Cria uma tabela para parâmetros gerais. Este é o primeiro.</w:t>
      </w:r>
    </w:p>
    <w:p w14:paraId="42CDF5A2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000CCB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default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? (5 segundos como mencionado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?)</w:t>
      </w:r>
    </w:p>
    <w:p w14:paraId="46C9772C" w14:textId="3051DD46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Começa por 15 segundos.</w:t>
      </w:r>
    </w:p>
    <w:p w14:paraId="1E23D050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9BA41C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Pode variar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runtime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é fixo na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startup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397B2D97" w14:textId="6B717A54" w:rsid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Pode variar em </w:t>
      </w:r>
      <w:proofErr w:type="spellStart"/>
      <w:r>
        <w:rPr>
          <w:rFonts w:ascii="Aptos" w:hAnsi="Aptos"/>
          <w:sz w:val="20"/>
          <w:szCs w:val="20"/>
          <w:lang w:val="pt-PT"/>
        </w:rPr>
        <w:t>runtime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Mais tarde criaremos uma funcionalidade no </w:t>
      </w:r>
      <w:proofErr w:type="spellStart"/>
      <w:r>
        <w:rPr>
          <w:rFonts w:ascii="Aptos" w:hAnsi="Aptos"/>
          <w:sz w:val="20"/>
          <w:szCs w:val="20"/>
          <w:lang w:val="pt-PT"/>
        </w:rPr>
        <w:t>front-end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controla esse parâmetro</w:t>
      </w:r>
    </w:p>
    <w:p w14:paraId="286D7C78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90D27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5FE82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83C8F6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5️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erros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edge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cases</w:t>
      </w:r>
    </w:p>
    <w:p w14:paraId="76556AD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F04B1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Quando acontecem erros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API T212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fail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, BD indisponível):</w:t>
      </w:r>
    </w:p>
    <w:p w14:paraId="2E7E7A5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Continua para o próximo ISIN?</w:t>
      </w:r>
    </w:p>
    <w:p w14:paraId="45293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Faz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retry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5871142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Loga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e para?</w:t>
      </w:r>
    </w:p>
    <w:p w14:paraId="051E0AD0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Cancela ordens relacionadas?</w:t>
      </w:r>
    </w:p>
    <w:p w14:paraId="679DDB47" w14:textId="67FF1160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</w:t>
      </w:r>
      <w:proofErr w:type="spellStart"/>
      <w:r>
        <w:rPr>
          <w:rFonts w:ascii="Aptos" w:hAnsi="Aptos"/>
          <w:sz w:val="20"/>
          <w:szCs w:val="20"/>
          <w:lang w:val="pt-PT"/>
        </w:rPr>
        <w:t>Loga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todos os erros e continua para o próximo ISIN ou </w:t>
      </w:r>
      <w:proofErr w:type="spellStart"/>
      <w:r>
        <w:rPr>
          <w:rFonts w:ascii="Aptos" w:hAnsi="Aptos"/>
          <w:sz w:val="20"/>
          <w:szCs w:val="20"/>
          <w:lang w:val="pt-PT"/>
        </w:rPr>
        <w:t>order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Por agora não faz </w:t>
      </w:r>
      <w:proofErr w:type="spellStart"/>
      <w:r>
        <w:rPr>
          <w:rFonts w:ascii="Aptos" w:hAnsi="Aptos"/>
          <w:sz w:val="20"/>
          <w:szCs w:val="20"/>
          <w:lang w:val="pt-PT"/>
        </w:rPr>
        <w:t>retry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nem cancela ordens.</w:t>
      </w:r>
    </w:p>
    <w:p w14:paraId="6C91725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2DCC7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0AE42D4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EAAE8C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6️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 fluxo SELL (secção 3.3.2.1.3.4)</w:t>
      </w:r>
    </w:p>
    <w:p w14:paraId="2DB19D52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1ED2A1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SELL há uma repetição (3.3.2.1.3.4.7 e 3.3.2.1.3.4.8) que é idêntica à secção BUY (3.3.2.1.3.3.7 e 3.3.2.1.3.3.8).</w:t>
      </w:r>
    </w:p>
    <w:p w14:paraId="527432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C4640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5F3D3BD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mesmo para colocar a mesma ordem de Buy/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com os mesmos parâmetros?</w:t>
      </w:r>
    </w:p>
    <w:p w14:paraId="4B2DEA9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Ou há diferença que falta nas instruções?</w:t>
      </w:r>
    </w:p>
    <w:p w14:paraId="3B8D9F3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82D6172" w14:textId="4093945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acho que está correto. Confirmaremos nos testes.</w:t>
      </w:r>
    </w:p>
    <w:p w14:paraId="29F0A7AA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322AEB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958E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94F54E9" w14:textId="251B8232" w:rsidR="001A5E65" w:rsidRDefault="001735B4" w:rsidP="001735B4">
      <w:pPr>
        <w:pStyle w:val="ListParagraph"/>
        <w:spacing w:line="240" w:lineRule="auto"/>
        <w:ind w:left="360"/>
        <w:rPr>
          <w:rFonts w:ascii="Segoe UI Emoji" w:hAnsi="Segoe UI Emoji" w:cs="Segoe UI Emoji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Deixa-me parar aqui para não fazer suposições! Depois disto esclarecido, implemento tudo. </w:t>
      </w:r>
      <w:r w:rsidRPr="001735B4">
        <w:rPr>
          <w:rFonts w:ascii="Segoe UI Emoji" w:hAnsi="Segoe UI Emoji" w:cs="Segoe UI Emoji"/>
          <w:sz w:val="20"/>
          <w:szCs w:val="20"/>
          <w:lang w:val="pt-PT"/>
        </w:rPr>
        <w:t>🎯</w:t>
      </w:r>
    </w:p>
    <w:p w14:paraId="2B5E8B7C" w14:textId="77777777" w:rsidR="001A5E65" w:rsidRDefault="001A5E65">
      <w:pPr>
        <w:rPr>
          <w:rFonts w:ascii="Segoe UI Emoji" w:hAnsi="Segoe UI Emoji" w:cs="Segoe UI Emoji"/>
          <w:sz w:val="20"/>
          <w:szCs w:val="20"/>
          <w:lang w:val="pt-PT"/>
        </w:rPr>
      </w:pPr>
      <w:r>
        <w:rPr>
          <w:rFonts w:ascii="Segoe UI Emoji" w:hAnsi="Segoe UI Emoji" w:cs="Segoe UI Emoji"/>
          <w:sz w:val="20"/>
          <w:szCs w:val="20"/>
          <w:lang w:val="pt-PT"/>
        </w:rPr>
        <w:br w:type="page"/>
      </w:r>
    </w:p>
    <w:p w14:paraId="45F362A1" w14:textId="04F55046" w:rsidR="00421B13" w:rsidRDefault="001A5E65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Criar </w:t>
      </w:r>
      <w:proofErr w:type="spellStart"/>
      <w:r>
        <w:rPr>
          <w:rFonts w:ascii="Aptos" w:hAnsi="Aptos"/>
          <w:sz w:val="20"/>
          <w:szCs w:val="20"/>
          <w:lang w:val="pt-PT"/>
        </w:rPr>
        <w:t>backlog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14061A5A" w14:textId="44368A6C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Tabelas para edição de parâmetros de estratégia</w:t>
      </w:r>
    </w:p>
    <w:p w14:paraId="0CD44782" w14:textId="40EFE743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Upload de ficheiros reais do T212</w:t>
      </w:r>
    </w:p>
    <w:p w14:paraId="4B63268A" w14:textId="5356CFFF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Fazer gráficos e dar estatísticas dos ficheiros reais</w:t>
      </w:r>
    </w:p>
    <w:p w14:paraId="06864253" w14:textId="462CC157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Botão para ligar e desligar o </w:t>
      </w:r>
      <w:proofErr w:type="spellStart"/>
      <w:r>
        <w:rPr>
          <w:rFonts w:ascii="Aptos" w:hAnsi="Aptos"/>
          <w:sz w:val="20"/>
          <w:szCs w:val="20"/>
          <w:lang w:val="pt-PT"/>
        </w:rPr>
        <w:t>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automação</w:t>
      </w:r>
    </w:p>
    <w:p w14:paraId="6C7EF69A" w14:textId="303E928B" w:rsidR="007C2C26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 quando se automatiza o </w:t>
      </w:r>
      <w:proofErr w:type="spellStart"/>
      <w:r>
        <w:rPr>
          <w:rFonts w:ascii="Aptos" w:hAnsi="Aptos"/>
          <w:sz w:val="20"/>
          <w:szCs w:val="20"/>
          <w:lang w:val="pt-PT"/>
        </w:rPr>
        <w:t>isin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: alterações. </w:t>
      </w:r>
    </w:p>
    <w:p w14:paraId="6B889AA9" w14:textId="77777777" w:rsidR="007C2C26" w:rsidRDefault="007C2C26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37CA624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lastRenderedPageBreak/>
        <w:t xml:space="preserve">Sempre que vais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buscar parâmetros tens que estar preparado para não encontrar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procuras.</w:t>
      </w:r>
    </w:p>
    <w:p w14:paraId="1FFE9E01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Ou seja:</w:t>
      </w:r>
    </w:p>
    <w:p w14:paraId="0600478F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* from strategy_parameters where strategy_id = isins.strategy_id and pos = isins.trades_balance</w:t>
      </w:r>
    </w:p>
    <w:p w14:paraId="53C5FF75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6DE6026B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existir, tudo bem.</w:t>
      </w:r>
    </w:p>
    <w:p w14:paraId="2BF7B7B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não existir, vais ter que mudar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select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para:</w:t>
      </w:r>
    </w:p>
    <w:p w14:paraId="594E954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36C2BE48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1)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positivo:</w:t>
      </w:r>
    </w:p>
    <w:p w14:paraId="680AAE0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&lt;= isins.trades_balance</w:t>
      </w:r>
    </w:p>
    <w:p w14:paraId="7CC3A652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78D09F2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2)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negativo:</w:t>
      </w:r>
    </w:p>
    <w:p w14:paraId="7677B09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&gt;= isins.trades_balance</w:t>
      </w:r>
    </w:p>
    <w:p w14:paraId="68BEFEC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024000D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Altera o código em todos os locais onde fazes SELECT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 implementares esta alteração.</w:t>
      </w:r>
    </w:p>
    <w:p w14:paraId="6C6DF47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5147DBA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Já agora, o significado desta alteração é que na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, a última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for colocada (quer no sentido positivo, quer no sentido negativo), é aquela que será utilizada, mesmo que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assuma valores superiores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postivo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) ou inferiores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negativo). </w:t>
      </w:r>
    </w:p>
    <w:p w14:paraId="7B380C58" w14:textId="5BE4D496" w:rsidR="00F33CB7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achares relevante coloca isto na tua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knowledge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base.</w:t>
      </w:r>
    </w:p>
    <w:p w14:paraId="74BC52DC" w14:textId="77777777" w:rsidR="00F33CB7" w:rsidRDefault="00F33CB7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2B4E8EF1" w14:textId="751CC91E" w:rsidR="00F33CB7" w:rsidRP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F33CB7">
        <w:rPr>
          <w:rFonts w:ascii="Aptos" w:hAnsi="Aptos"/>
          <w:sz w:val="20"/>
          <w:szCs w:val="20"/>
          <w:lang w:val="pt-PT"/>
        </w:rPr>
        <w:lastRenderedPageBreak/>
        <w:t xml:space="preserve">No </w:t>
      </w:r>
      <w:proofErr w:type="spellStart"/>
      <w:r w:rsidRPr="00F33CB7">
        <w:rPr>
          <w:rFonts w:ascii="Aptos" w:hAnsi="Aptos"/>
          <w:sz w:val="20"/>
          <w:szCs w:val="20"/>
          <w:lang w:val="pt-PT"/>
        </w:rPr>
        <w:t>front-end</w:t>
      </w:r>
      <w:proofErr w:type="spellEnd"/>
      <w:r w:rsidRPr="00F33CB7">
        <w:rPr>
          <w:rFonts w:ascii="Aptos" w:hAnsi="Aptos"/>
          <w:sz w:val="20"/>
          <w:szCs w:val="20"/>
          <w:lang w:val="pt-PT"/>
        </w:rPr>
        <w:t xml:space="preserve"> da tabela de </w:t>
      </w:r>
      <w:proofErr w:type="spellStart"/>
      <w:r w:rsidRPr="00F33CB7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F33CB7">
        <w:rPr>
          <w:rFonts w:ascii="Aptos" w:hAnsi="Aptos"/>
          <w:sz w:val="20"/>
          <w:szCs w:val="20"/>
          <w:lang w:val="pt-PT"/>
        </w:rPr>
        <w:t xml:space="preserve"> de</w:t>
      </w:r>
      <w:r>
        <w:rPr>
          <w:rFonts w:ascii="Aptos" w:hAnsi="Aptos"/>
          <w:sz w:val="20"/>
          <w:szCs w:val="20"/>
          <w:lang w:val="pt-PT"/>
        </w:rPr>
        <w:t xml:space="preserve">ves manter a possibilidade do </w:t>
      </w:r>
      <w:proofErr w:type="spellStart"/>
      <w:r>
        <w:rPr>
          <w:rFonts w:ascii="Aptos" w:hAnsi="Aptos"/>
          <w:sz w:val="20"/>
          <w:szCs w:val="20"/>
          <w:lang w:val="pt-PT"/>
        </w:rPr>
        <w:t>toggle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como existe </w:t>
      </w:r>
      <w:proofErr w:type="gramStart"/>
      <w:r>
        <w:rPr>
          <w:rFonts w:ascii="Aptos" w:hAnsi="Aptos"/>
          <w:sz w:val="20"/>
          <w:szCs w:val="20"/>
          <w:lang w:val="pt-PT"/>
        </w:rPr>
        <w:t>hoje</w:t>
      </w:r>
      <w:proofErr w:type="gramEnd"/>
      <w:r>
        <w:rPr>
          <w:rFonts w:ascii="Aptos" w:hAnsi="Aptos"/>
          <w:sz w:val="20"/>
          <w:szCs w:val="20"/>
          <w:lang w:val="pt-PT"/>
        </w:rPr>
        <w:t xml:space="preserve"> mas adicionar uma nova forma de edição</w:t>
      </w:r>
    </w:p>
    <w:p w14:paraId="5164FB98" w14:textId="5D5B5F04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Essa nova forma de edição, consiste em colocares um </w:t>
      </w:r>
      <w:proofErr w:type="spellStart"/>
      <w:r>
        <w:rPr>
          <w:rFonts w:ascii="Aptos" w:hAnsi="Aptos"/>
          <w:sz w:val="20"/>
          <w:szCs w:val="20"/>
          <w:lang w:val="pt-PT"/>
        </w:rPr>
        <w:t>icon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edição apenas nas linhas da tabela em que a automação esteja ON</w:t>
      </w:r>
    </w:p>
    <w:p w14:paraId="216DA459" w14:textId="6E5B0B6B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Quando se clica no botão de edição deves mostrar o </w:t>
      </w: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box, tal como quando fazes ON no </w:t>
      </w:r>
      <w:proofErr w:type="spellStart"/>
      <w:r>
        <w:rPr>
          <w:rFonts w:ascii="Aptos" w:hAnsi="Aptos"/>
          <w:sz w:val="20"/>
          <w:szCs w:val="20"/>
          <w:lang w:val="pt-PT"/>
        </w:rPr>
        <w:t>toggle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</w:t>
      </w:r>
    </w:p>
    <w:p w14:paraId="1188A5F0" w14:textId="068442BA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No </w:t>
      </w: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 que apresentas (seja quando clicas no </w:t>
      </w:r>
      <w:proofErr w:type="spellStart"/>
      <w:r>
        <w:rPr>
          <w:rFonts w:ascii="Aptos" w:hAnsi="Aptos"/>
          <w:sz w:val="20"/>
          <w:szCs w:val="20"/>
          <w:lang w:val="pt-PT"/>
        </w:rPr>
        <w:t>switch</w:t>
      </w:r>
      <w:proofErr w:type="spellEnd"/>
      <w:r>
        <w:rPr>
          <w:rFonts w:ascii="Aptos" w:hAnsi="Aptos"/>
          <w:sz w:val="20"/>
          <w:szCs w:val="20"/>
          <w:lang w:val="pt-PT"/>
        </w:rPr>
        <w:t>, seja no botão de edição), tens de adicionar o campo “Investimento Inicial (EUR)”</w:t>
      </w:r>
    </w:p>
    <w:p w14:paraId="326641D5" w14:textId="64950106" w:rsidR="00FB15AE" w:rsidRDefault="00FB15AE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3552530" w14:textId="50CE3247" w:rsidR="00F33CB7" w:rsidRP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Alteração ao </w:t>
      </w:r>
      <w:proofErr w:type="spellStart"/>
      <w:r>
        <w:rPr>
          <w:rFonts w:ascii="Aptos" w:hAnsi="Aptos"/>
          <w:sz w:val="20"/>
          <w:szCs w:val="20"/>
          <w:lang w:val="pt-PT"/>
        </w:rPr>
        <w:t>Automation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Logic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</w:t>
      </w:r>
      <w:r w:rsidRPr="00FB15AE">
        <w:rPr>
          <w:rFonts w:ascii="Aptos" w:hAnsi="Aptos"/>
          <w:sz w:val="20"/>
          <w:szCs w:val="20"/>
          <w:lang w:val="pt-PT"/>
        </w:rPr>
        <w:t xml:space="preserve">Introduz as alterações marcadas </w:t>
      </w:r>
      <w:proofErr w:type="gramStart"/>
      <w:r w:rsidRPr="00FB15AE">
        <w:rPr>
          <w:rFonts w:ascii="Aptos" w:hAnsi="Aptos"/>
          <w:sz w:val="20"/>
          <w:szCs w:val="20"/>
          <w:lang w:val="pt-PT"/>
        </w:rPr>
        <w:t xml:space="preserve">com </w:t>
      </w:r>
      <w:r>
        <w:rPr>
          <w:rFonts w:ascii="Aptos" w:hAnsi="Aptos"/>
          <w:sz w:val="20"/>
          <w:szCs w:val="20"/>
          <w:lang w:val="pt-PT"/>
        </w:rPr>
        <w:t xml:space="preserve"> [</w:t>
      </w:r>
      <w:proofErr w:type="gramEnd"/>
      <w:r>
        <w:rPr>
          <w:rFonts w:ascii="Aptos" w:hAnsi="Aptos"/>
          <w:sz w:val="20"/>
          <w:szCs w:val="20"/>
          <w:lang w:val="pt-PT"/>
        </w:rPr>
        <w:t>NEW]</w:t>
      </w:r>
    </w:p>
    <w:p w14:paraId="2C4EFAD0" w14:textId="77777777" w:rsidR="00FB15AE" w:rsidRPr="00FB15AE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  <w:lang w:val="pt-PT"/>
        </w:rPr>
      </w:pPr>
    </w:p>
    <w:p w14:paraId="04A963CD" w14:textId="427F64E8" w:rsidR="00FB15AE" w:rsidRPr="00B75C01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  <w:lang w:val="pt-PT"/>
        </w:rPr>
      </w:pPr>
      <w:proofErr w:type="spellStart"/>
      <w:r w:rsidRPr="00B75C01">
        <w:rPr>
          <w:rFonts w:ascii="Aptos" w:hAnsi="Aptos"/>
          <w:b/>
          <w:bCs/>
          <w:sz w:val="20"/>
          <w:szCs w:val="20"/>
          <w:lang w:val="pt-PT"/>
        </w:rPr>
        <w:t>Phase</w:t>
      </w:r>
      <w:proofErr w:type="spellEnd"/>
      <w:r w:rsidRPr="00B75C01">
        <w:rPr>
          <w:rFonts w:ascii="Aptos" w:hAnsi="Aptos"/>
          <w:b/>
          <w:bCs/>
          <w:sz w:val="20"/>
          <w:szCs w:val="20"/>
          <w:lang w:val="pt-PT"/>
        </w:rPr>
        <w:t xml:space="preserve"> 1: </w:t>
      </w:r>
      <w:proofErr w:type="spellStart"/>
      <w:r w:rsidRPr="00B75C01">
        <w:rPr>
          <w:rFonts w:ascii="Aptos" w:hAnsi="Aptos"/>
          <w:b/>
          <w:bCs/>
          <w:sz w:val="20"/>
          <w:szCs w:val="20"/>
          <w:lang w:val="pt-PT"/>
        </w:rPr>
        <w:t>Initial</w:t>
      </w:r>
      <w:proofErr w:type="spellEnd"/>
      <w:r w:rsidRPr="00B75C01">
        <w:rPr>
          <w:rFonts w:ascii="Aptos" w:hAnsi="Aptos"/>
          <w:b/>
          <w:bCs/>
          <w:sz w:val="20"/>
          <w:szCs w:val="20"/>
          <w:lang w:val="pt-PT"/>
        </w:rPr>
        <w:t xml:space="preserve"> Setup</w:t>
      </w:r>
    </w:p>
    <w:p w14:paraId="610E9E80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B75C01">
        <w:rPr>
          <w:rFonts w:ascii="Aptos" w:hAnsi="Aptos"/>
          <w:sz w:val="20"/>
          <w:szCs w:val="20"/>
          <w:lang w:val="pt-PT"/>
        </w:rPr>
        <w:t xml:space="preserve">Para cada ISIN com </w:t>
      </w:r>
      <w:proofErr w:type="spellStart"/>
      <w:r w:rsidRPr="00B75C01">
        <w:rPr>
          <w:rFonts w:ascii="Aptos" w:hAnsi="Aptos"/>
          <w:sz w:val="20"/>
          <w:szCs w:val="20"/>
          <w:lang w:val="pt-PT"/>
        </w:rPr>
        <w:t>initial_trade</w:t>
      </w:r>
      <w:proofErr w:type="spellEnd"/>
      <w:r w:rsidRPr="00B75C01">
        <w:rPr>
          <w:rFonts w:ascii="Aptos" w:hAnsi="Aptos"/>
          <w:sz w:val="20"/>
          <w:szCs w:val="20"/>
          <w:lang w:val="pt-PT"/>
        </w:rPr>
        <w:t>=TRUE:</w:t>
      </w:r>
    </w:p>
    <w:p w14:paraId="08E37F80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1. Carregar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e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(por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137A4E61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965AAF5" w14:textId="4C5C7ED3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ab/>
      </w:r>
      <w:r w:rsidRPr="00B75C01">
        <w:rPr>
          <w:rFonts w:ascii="Aptos" w:hAnsi="Aptos"/>
          <w:sz w:val="20"/>
          <w:szCs w:val="20"/>
          <w:lang w:val="pt-PT"/>
        </w:rPr>
        <w:t xml:space="preserve">   [NEW] – Calcular investimento: </w:t>
      </w:r>
    </w:p>
    <w:p w14:paraId="59391B0A" w14:textId="060980D3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BUY: </w:t>
      </w:r>
      <w:r>
        <w:rPr>
          <w:rFonts w:ascii="Aptos" w:hAnsi="Aptos"/>
          <w:sz w:val="20"/>
          <w:szCs w:val="20"/>
        </w:rPr>
        <w:t xml:space="preserve">investment = </w:t>
      </w:r>
      <w:proofErr w:type="spellStart"/>
      <w:r w:rsidRPr="00FB15AE">
        <w:rPr>
          <w:rFonts w:ascii="Aptos" w:hAnsi="Aptos"/>
          <w:sz w:val="20"/>
          <w:szCs w:val="20"/>
        </w:rPr>
        <w:t>in</w:t>
      </w:r>
      <w:r>
        <w:rPr>
          <w:rFonts w:ascii="Aptos" w:hAnsi="Aptos"/>
          <w:sz w:val="20"/>
          <w:szCs w:val="20"/>
        </w:rPr>
        <w:t>itial_investment</w:t>
      </w:r>
      <w:proofErr w:type="spellEnd"/>
      <w:r>
        <w:rPr>
          <w:rFonts w:ascii="Aptos" w:hAnsi="Aptos"/>
          <w:sz w:val="20"/>
          <w:szCs w:val="20"/>
        </w:rPr>
        <w:t xml:space="preserve"> * (1 + param2/100)</w:t>
      </w:r>
    </w:p>
    <w:p w14:paraId="494454A0" w14:textId="6B61D070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SELL: investment = </w:t>
      </w:r>
      <w:proofErr w:type="spellStart"/>
      <w:r>
        <w:rPr>
          <w:rFonts w:ascii="Aptos" w:hAnsi="Aptos"/>
          <w:sz w:val="20"/>
          <w:szCs w:val="20"/>
        </w:rPr>
        <w:t>initial_investment</w:t>
      </w:r>
      <w:proofErr w:type="spellEnd"/>
      <w:r>
        <w:rPr>
          <w:rFonts w:ascii="Aptos" w:hAnsi="Aptos"/>
          <w:sz w:val="20"/>
          <w:szCs w:val="20"/>
        </w:rPr>
        <w:t xml:space="preserve"> * (1 + param3/100)</w:t>
      </w:r>
    </w:p>
    <w:p w14:paraId="71A69A1E" w14:textId="290098A1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</w:p>
    <w:p w14:paraId="1A9F13AA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2. Calcular preços: </w:t>
      </w:r>
    </w:p>
    <w:p w14:paraId="63C22324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   </w:t>
      </w:r>
      <w:r w:rsidRPr="00B75C01">
        <w:rPr>
          <w:rFonts w:ascii="Aptos" w:hAnsi="Aptos"/>
          <w:sz w:val="20"/>
          <w:szCs w:val="20"/>
          <w:lang w:val="pt-PT"/>
        </w:rPr>
        <w:t xml:space="preserve">- BUY: </w:t>
      </w:r>
      <w:proofErr w:type="spellStart"/>
      <w:r w:rsidRPr="00B75C01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B75C01">
        <w:rPr>
          <w:rFonts w:ascii="Aptos" w:hAnsi="Aptos"/>
          <w:sz w:val="20"/>
          <w:szCs w:val="20"/>
          <w:lang w:val="pt-PT"/>
        </w:rPr>
        <w:t xml:space="preserve"> * (1 + param1/100)</w:t>
      </w:r>
    </w:p>
    <w:p w14:paraId="29CB19BC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B75C01">
        <w:rPr>
          <w:rFonts w:ascii="Aptos" w:hAnsi="Aptos"/>
          <w:sz w:val="20"/>
          <w:szCs w:val="20"/>
          <w:lang w:val="pt-PT"/>
        </w:rPr>
        <w:t xml:space="preserve">     - SELL: </w:t>
      </w:r>
      <w:proofErr w:type="spellStart"/>
      <w:r w:rsidRPr="00B75C01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B75C01">
        <w:rPr>
          <w:rFonts w:ascii="Aptos" w:hAnsi="Aptos"/>
          <w:sz w:val="20"/>
          <w:szCs w:val="20"/>
          <w:lang w:val="pt-PT"/>
        </w:rPr>
        <w:t xml:space="preserve"> * (1 + param2/100)</w:t>
      </w:r>
    </w:p>
    <w:p w14:paraId="2877E0FD" w14:textId="77777777" w:rsidR="00FB15AE" w:rsidRPr="00B75C01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FA70C39" w14:textId="355F6A25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B75C01">
        <w:rPr>
          <w:rFonts w:ascii="Aptos" w:hAnsi="Aptos"/>
          <w:sz w:val="20"/>
          <w:szCs w:val="20"/>
          <w:lang w:val="pt-PT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3. Calcular quantidades: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/ preço</w:t>
      </w:r>
    </w:p>
    <w:p w14:paraId="634CA244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53B4987" w14:textId="7CF47480" w:rsidR="00FB15AE" w:rsidRDefault="00FB15AE" w:rsidP="00FB15AE">
      <w:pPr>
        <w:pStyle w:val="ListParagraph"/>
        <w:spacing w:line="240" w:lineRule="auto"/>
        <w:ind w:left="360" w:firstLine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[NEW] – Alterar o ponto 3) anterior para </w:t>
      </w:r>
      <w:proofErr w:type="spellStart"/>
      <w:r>
        <w:rPr>
          <w:rFonts w:ascii="Aptos" w:hAnsi="Aptos"/>
          <w:sz w:val="20"/>
          <w:szCs w:val="20"/>
          <w:lang w:val="pt-PT"/>
        </w:rPr>
        <w:t>investment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/ </w:t>
      </w:r>
      <w:proofErr w:type="spellStart"/>
      <w:r>
        <w:rPr>
          <w:rFonts w:ascii="Aptos" w:hAnsi="Aptos"/>
          <w:sz w:val="20"/>
          <w:szCs w:val="20"/>
          <w:lang w:val="pt-PT"/>
        </w:rPr>
        <w:t>preco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</w:p>
    <w:p w14:paraId="76E4B4DD" w14:textId="77777777" w:rsid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53DF7FD" w14:textId="77777777" w:rsid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93EECB4" w14:textId="77777777" w:rsidR="00FB15AE" w:rsidRPr="00FB15AE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</w:rPr>
      </w:pPr>
      <w:r w:rsidRPr="00FB15AE">
        <w:rPr>
          <w:rFonts w:ascii="Aptos" w:hAnsi="Aptos"/>
          <w:b/>
          <w:bCs/>
          <w:sz w:val="20"/>
          <w:szCs w:val="20"/>
        </w:rPr>
        <w:t>Phase 3: Handle Fills &amp; Rebalance</w:t>
      </w:r>
    </w:p>
    <w:p w14:paraId="4C7DFEBA" w14:textId="77777777" w:rsidR="00FB15AE" w:rsidRP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1AF6190F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Para cada ordem com status=FILLED e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='</w:t>
      </w:r>
      <w:proofErr w:type="gramStart"/>
      <w:r w:rsidRPr="00FB15AE">
        <w:rPr>
          <w:rFonts w:ascii="Aptos" w:hAnsi="Aptos"/>
          <w:sz w:val="20"/>
          <w:szCs w:val="20"/>
          <w:lang w:val="pt-PT"/>
        </w:rPr>
        <w:t>E'</w:t>
      </w:r>
      <w:proofErr w:type="gramEnd"/>
      <w:r w:rsidRPr="00FB15AE">
        <w:rPr>
          <w:rFonts w:ascii="Aptos" w:hAnsi="Aptos"/>
          <w:sz w:val="20"/>
          <w:szCs w:val="20"/>
          <w:lang w:val="pt-PT"/>
        </w:rPr>
        <w:t>:</w:t>
      </w:r>
    </w:p>
    <w:p w14:paraId="6E2C2705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1. Atualizar ISIN com posição da T212</w:t>
      </w:r>
    </w:p>
    <w:p w14:paraId="2EE1CB1A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</w:t>
      </w:r>
      <w:r w:rsidRPr="00FB15AE">
        <w:rPr>
          <w:rFonts w:ascii="Aptos" w:hAnsi="Aptos"/>
          <w:sz w:val="20"/>
          <w:szCs w:val="20"/>
        </w:rPr>
        <w:t xml:space="preserve">2. </w:t>
      </w:r>
      <w:proofErr w:type="spellStart"/>
      <w:r w:rsidRPr="00FB15AE">
        <w:rPr>
          <w:rFonts w:ascii="Aptos" w:hAnsi="Aptos"/>
          <w:sz w:val="20"/>
          <w:szCs w:val="20"/>
        </w:rPr>
        <w:t>Ajustar</w:t>
      </w:r>
      <w:proofErr w:type="spellEnd"/>
      <w:r w:rsidRPr="00FB15AE">
        <w:rPr>
          <w:rFonts w:ascii="Aptos" w:hAnsi="Aptos"/>
          <w:sz w:val="20"/>
          <w:szCs w:val="20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>:</w:t>
      </w:r>
    </w:p>
    <w:p w14:paraId="273967A8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- BUY fill: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 xml:space="preserve"> -= 1</w:t>
      </w:r>
    </w:p>
    <w:p w14:paraId="604A6F3F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- SELL </w:t>
      </w:r>
      <w:proofErr w:type="gramStart"/>
      <w:r w:rsidRPr="00FB15AE">
        <w:rPr>
          <w:rFonts w:ascii="Aptos" w:hAnsi="Aptos"/>
          <w:sz w:val="20"/>
          <w:szCs w:val="20"/>
        </w:rPr>
        <w:t>fill</w:t>
      </w:r>
      <w:proofErr w:type="gramEnd"/>
      <w:r w:rsidRPr="00FB15AE">
        <w:rPr>
          <w:rFonts w:ascii="Aptos" w:hAnsi="Aptos"/>
          <w:sz w:val="20"/>
          <w:szCs w:val="20"/>
        </w:rPr>
        <w:t xml:space="preserve">: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 xml:space="preserve"> += 1</w:t>
      </w:r>
    </w:p>
    <w:p w14:paraId="229AAE36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3. </w:t>
      </w:r>
      <w:proofErr w:type="spellStart"/>
      <w:r w:rsidRPr="00FB15AE">
        <w:rPr>
          <w:rFonts w:ascii="Aptos" w:hAnsi="Aptos"/>
          <w:sz w:val="20"/>
          <w:szCs w:val="20"/>
        </w:rPr>
        <w:t>Cancelar</w:t>
      </w:r>
      <w:proofErr w:type="spellEnd"/>
      <w:r w:rsidRPr="00FB15AE">
        <w:rPr>
          <w:rFonts w:ascii="Aptos" w:hAnsi="Aptos"/>
          <w:sz w:val="20"/>
          <w:szCs w:val="20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</w:rPr>
        <w:t>related_order_id</w:t>
      </w:r>
      <w:proofErr w:type="spellEnd"/>
    </w:p>
    <w:p w14:paraId="231A1DCB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4. Carregar novos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1EBA30EF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99BC9D9" w14:textId="3B6C01CB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ab/>
      </w:r>
      <w:r w:rsidRPr="00FB15AE">
        <w:rPr>
          <w:rFonts w:ascii="Aptos" w:hAnsi="Aptos"/>
          <w:sz w:val="20"/>
          <w:szCs w:val="20"/>
          <w:lang w:val="pt-PT"/>
        </w:rPr>
        <w:t xml:space="preserve">[NEW] – Recalcular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investment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com 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</w:t>
      </w:r>
      <w:r>
        <w:rPr>
          <w:rFonts w:ascii="Aptos" w:hAnsi="Aptos"/>
          <w:sz w:val="20"/>
          <w:szCs w:val="20"/>
          <w:lang w:val="pt-PT"/>
        </w:rPr>
        <w:t>os</w:t>
      </w:r>
      <w:proofErr w:type="spellEnd"/>
    </w:p>
    <w:p w14:paraId="1CACA3AA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pt-PT"/>
        </w:rPr>
        <w:tab/>
      </w:r>
      <w:r>
        <w:rPr>
          <w:rFonts w:ascii="Aptos" w:hAnsi="Aptos"/>
          <w:sz w:val="20"/>
          <w:szCs w:val="20"/>
          <w:lang w:val="pt-PT"/>
        </w:rPr>
        <w:tab/>
      </w:r>
      <w:r w:rsidRPr="00FB15AE">
        <w:rPr>
          <w:rFonts w:ascii="Aptos" w:hAnsi="Aptos"/>
          <w:sz w:val="20"/>
          <w:szCs w:val="20"/>
        </w:rPr>
        <w:t xml:space="preserve">BUY: investment = </w:t>
      </w:r>
      <w:proofErr w:type="spellStart"/>
      <w:r w:rsidRPr="00FB15AE">
        <w:rPr>
          <w:rFonts w:ascii="Aptos" w:hAnsi="Aptos"/>
          <w:sz w:val="20"/>
          <w:szCs w:val="20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</w:t>
      </w:r>
      <w:r>
        <w:rPr>
          <w:rFonts w:ascii="Aptos" w:hAnsi="Aptos"/>
          <w:sz w:val="20"/>
          <w:szCs w:val="20"/>
        </w:rPr>
        <w:t>ram2/100)</w:t>
      </w:r>
    </w:p>
    <w:p w14:paraId="48467D74" w14:textId="6C97F55B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SELL: investment = </w:t>
      </w:r>
      <w:proofErr w:type="spellStart"/>
      <w:r w:rsidRPr="00FB15AE">
        <w:rPr>
          <w:rFonts w:ascii="Aptos" w:hAnsi="Aptos"/>
          <w:sz w:val="20"/>
          <w:szCs w:val="20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param3/100)</w:t>
      </w:r>
    </w:p>
    <w:p w14:paraId="39738D3A" w14:textId="77777777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</w:p>
    <w:p w14:paraId="3F82F3A6" w14:textId="51270EE9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Recalcular quantidades com 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</w:t>
      </w:r>
      <w:r>
        <w:rPr>
          <w:rFonts w:ascii="Aptos" w:hAnsi="Aptos"/>
          <w:sz w:val="20"/>
          <w:szCs w:val="20"/>
          <w:lang w:val="pt-PT"/>
        </w:rPr>
        <w:t>s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05A7AC46" w14:textId="74077ECF" w:rsidR="00FB15AE" w:rsidRPr="00FB15AE" w:rsidRDefault="00FB15AE" w:rsidP="00FB15AE">
      <w:pPr>
        <w:pStyle w:val="ListParagraph"/>
        <w:spacing w:line="240" w:lineRule="auto"/>
        <w:ind w:firstLine="72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BUY: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param1/100)</w:t>
      </w:r>
    </w:p>
    <w:p w14:paraId="0C88B800" w14:textId="517BD20A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FB15AE">
        <w:rPr>
          <w:rFonts w:ascii="Aptos" w:hAnsi="Aptos"/>
          <w:sz w:val="20"/>
          <w:szCs w:val="20"/>
        </w:rPr>
        <w:t xml:space="preserve">SELL: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param2/100)</w:t>
      </w:r>
    </w:p>
    <w:p w14:paraId="136EC341" w14:textId="77777777" w:rsidR="00FB15AE" w:rsidRP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</w:p>
    <w:p w14:paraId="1A8C3620" w14:textId="77777777" w:rsidR="00FB15AE" w:rsidRPr="00FB15AE" w:rsidRDefault="00FB15AE" w:rsidP="00FB15AE">
      <w:pPr>
        <w:pStyle w:val="ListParagraph"/>
        <w:spacing w:line="240" w:lineRule="auto"/>
        <w:ind w:left="1800"/>
        <w:rPr>
          <w:rFonts w:ascii="Aptos" w:hAnsi="Aptos"/>
          <w:sz w:val="20"/>
          <w:szCs w:val="20"/>
        </w:rPr>
      </w:pPr>
    </w:p>
    <w:p w14:paraId="5EBB2FA6" w14:textId="60C1B0B6" w:rsidR="00FB15AE" w:rsidRDefault="00FB15AE" w:rsidP="00FB15AE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Colocar novo BUY/SELL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pair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(novo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level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583A77D3" w14:textId="16DE1876" w:rsidR="00B75C01" w:rsidRDefault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615D1B8A" w14:textId="3C379B17" w:rsidR="00FB15AE" w:rsidRDefault="00B75C01" w:rsidP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1) Cria no </w:t>
      </w:r>
      <w:proofErr w:type="spellStart"/>
      <w:r>
        <w:rPr>
          <w:rFonts w:ascii="Aptos" w:hAnsi="Aptos"/>
          <w:sz w:val="20"/>
          <w:szCs w:val="20"/>
          <w:lang w:val="pt-PT"/>
        </w:rPr>
        <w:t>side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bar do lado esquerdo, um botão que permita correr o </w:t>
      </w:r>
      <w:proofErr w:type="spellStart"/>
      <w:r>
        <w:rPr>
          <w:rFonts w:ascii="Aptos" w:hAnsi="Aptos"/>
          <w:sz w:val="20"/>
          <w:szCs w:val="20"/>
          <w:lang w:val="pt-PT"/>
        </w:rPr>
        <w:t>AutomationEngine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UMA SÓ VEZ</w:t>
      </w:r>
    </w:p>
    <w:p w14:paraId="51D067D5" w14:textId="542ABB31" w:rsidR="00B75C01" w:rsidRDefault="00B75C01" w:rsidP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2) Cria uma coluna na tabela </w:t>
      </w:r>
      <w:proofErr w:type="spellStart"/>
      <w:r>
        <w:rPr>
          <w:rFonts w:ascii="Aptos" w:hAnsi="Aptos"/>
          <w:sz w:val="20"/>
          <w:szCs w:val="20"/>
          <w:lang w:val="pt-PT"/>
        </w:rPr>
        <w:t>app_parameters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, denominada </w:t>
      </w:r>
      <w:proofErr w:type="spellStart"/>
      <w:r>
        <w:rPr>
          <w:rFonts w:ascii="Aptos" w:hAnsi="Aptos"/>
          <w:sz w:val="20"/>
          <w:szCs w:val="20"/>
          <w:lang w:val="pt-PT"/>
        </w:rPr>
        <w:t>log_level</w:t>
      </w:r>
      <w:proofErr w:type="spellEnd"/>
      <w:r>
        <w:rPr>
          <w:rFonts w:ascii="Aptos" w:hAnsi="Aptos"/>
          <w:sz w:val="20"/>
          <w:szCs w:val="20"/>
          <w:lang w:val="pt-PT"/>
        </w:rPr>
        <w:t>. Valores possíveis “OFF/LOW/MEDIUM/HIGH”.</w:t>
      </w:r>
    </w:p>
    <w:p w14:paraId="17E9DEEA" w14:textId="5FBA7A4E" w:rsidR="00B75C01" w:rsidRPr="00FB15AE" w:rsidRDefault="00B75C01" w:rsidP="00B75C01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3) </w:t>
      </w:r>
      <w:proofErr w:type="spellStart"/>
      <w:r>
        <w:rPr>
          <w:rFonts w:ascii="Aptos" w:hAnsi="Aptos"/>
          <w:sz w:val="20"/>
          <w:szCs w:val="20"/>
          <w:lang w:val="pt-PT"/>
        </w:rPr>
        <w:t>AutomationEngine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cria </w:t>
      </w:r>
      <w:proofErr w:type="spellStart"/>
      <w:r>
        <w:rPr>
          <w:rFonts w:ascii="Aptos" w:hAnsi="Aptos"/>
          <w:sz w:val="20"/>
          <w:szCs w:val="20"/>
          <w:lang w:val="pt-PT"/>
        </w:rPr>
        <w:t>logs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em todas as interações com a base de dados e com a T212 API, a dizeres o que vais fazer antes e o resultado depois. Estes </w:t>
      </w:r>
      <w:proofErr w:type="spellStart"/>
      <w:r>
        <w:rPr>
          <w:rFonts w:ascii="Aptos" w:hAnsi="Aptos"/>
          <w:sz w:val="20"/>
          <w:szCs w:val="20"/>
          <w:lang w:val="pt-PT"/>
        </w:rPr>
        <w:t>logs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devem ser criados apenas se o </w:t>
      </w:r>
      <w:proofErr w:type="spellStart"/>
      <w:r>
        <w:rPr>
          <w:rFonts w:ascii="Aptos" w:hAnsi="Aptos"/>
          <w:sz w:val="20"/>
          <w:szCs w:val="20"/>
          <w:lang w:val="pt-PT"/>
        </w:rPr>
        <w:t>log_level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for MEDIUM. </w:t>
      </w:r>
    </w:p>
    <w:sectPr w:rsidR="00B75C01" w:rsidRPr="00FB15AE" w:rsidSect="0049506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3F90E" w14:textId="77777777" w:rsidR="000C0EC6" w:rsidRDefault="000C0EC6" w:rsidP="00066DCE">
      <w:pPr>
        <w:spacing w:after="0" w:line="240" w:lineRule="auto"/>
      </w:pPr>
      <w:r>
        <w:separator/>
      </w:r>
    </w:p>
  </w:endnote>
  <w:endnote w:type="continuationSeparator" w:id="0">
    <w:p w14:paraId="1CB1BA82" w14:textId="77777777" w:rsidR="000C0EC6" w:rsidRDefault="000C0EC6" w:rsidP="00066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65E43" w14:textId="77777777" w:rsidR="000C0EC6" w:rsidRDefault="000C0EC6" w:rsidP="00066DCE">
      <w:pPr>
        <w:spacing w:after="0" w:line="240" w:lineRule="auto"/>
      </w:pPr>
      <w:r>
        <w:separator/>
      </w:r>
    </w:p>
  </w:footnote>
  <w:footnote w:type="continuationSeparator" w:id="0">
    <w:p w14:paraId="1924396C" w14:textId="77777777" w:rsidR="000C0EC6" w:rsidRDefault="000C0EC6" w:rsidP="00066D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41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37612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BC9446F"/>
    <w:multiLevelType w:val="hybridMultilevel"/>
    <w:tmpl w:val="AE80D6BE"/>
    <w:lvl w:ilvl="0" w:tplc="80E2DA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050053">
    <w:abstractNumId w:val="0"/>
  </w:num>
  <w:num w:numId="2" w16cid:durableId="1653177884">
    <w:abstractNumId w:val="2"/>
  </w:num>
  <w:num w:numId="3" w16cid:durableId="480393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A12"/>
    <w:rsid w:val="00066DCE"/>
    <w:rsid w:val="00095046"/>
    <w:rsid w:val="000C0EC6"/>
    <w:rsid w:val="00122018"/>
    <w:rsid w:val="001735B4"/>
    <w:rsid w:val="001757F1"/>
    <w:rsid w:val="00180D3D"/>
    <w:rsid w:val="001A5E65"/>
    <w:rsid w:val="001E38EF"/>
    <w:rsid w:val="002606FB"/>
    <w:rsid w:val="002C213D"/>
    <w:rsid w:val="003E043E"/>
    <w:rsid w:val="00421B13"/>
    <w:rsid w:val="004441B0"/>
    <w:rsid w:val="00495064"/>
    <w:rsid w:val="004D2BAD"/>
    <w:rsid w:val="004F6168"/>
    <w:rsid w:val="00503832"/>
    <w:rsid w:val="00506C25"/>
    <w:rsid w:val="005309FB"/>
    <w:rsid w:val="00626368"/>
    <w:rsid w:val="00706A12"/>
    <w:rsid w:val="00756276"/>
    <w:rsid w:val="00785839"/>
    <w:rsid w:val="007C2C26"/>
    <w:rsid w:val="007D418B"/>
    <w:rsid w:val="00887694"/>
    <w:rsid w:val="0089235C"/>
    <w:rsid w:val="00896648"/>
    <w:rsid w:val="00921AA9"/>
    <w:rsid w:val="00923778"/>
    <w:rsid w:val="009C4C1A"/>
    <w:rsid w:val="00A04FAA"/>
    <w:rsid w:val="00B75C01"/>
    <w:rsid w:val="00C92D69"/>
    <w:rsid w:val="00CC1CB5"/>
    <w:rsid w:val="00DB1DE3"/>
    <w:rsid w:val="00E1221A"/>
    <w:rsid w:val="00E46CB5"/>
    <w:rsid w:val="00E66596"/>
    <w:rsid w:val="00ED031B"/>
    <w:rsid w:val="00F33CB7"/>
    <w:rsid w:val="00FA723A"/>
    <w:rsid w:val="00FB15AE"/>
    <w:rsid w:val="00FD6DB0"/>
    <w:rsid w:val="00FE5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B1230D"/>
  <w15:chartTrackingRefBased/>
  <w15:docId w15:val="{7214D0A1-67A5-43E7-B744-A27C402D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A1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72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723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2280</TotalTime>
  <Pages>12</Pages>
  <Words>2091</Words>
  <Characters>12381</Characters>
  <Application>Microsoft Office Word</Application>
  <DocSecurity>0</DocSecurity>
  <Lines>353</Lines>
  <Paragraphs>295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Fonseca, Joao Luis</dc:creator>
  <cp:keywords/>
  <dc:description/>
  <cp:lastModifiedBy>Fonseca, Joao Luis</cp:lastModifiedBy>
  <cp:revision>16</cp:revision>
  <dcterms:created xsi:type="dcterms:W3CDTF">2026-09-18T20:37:00Z</dcterms:created>
  <dcterms:modified xsi:type="dcterms:W3CDTF">2026-09-21T10:11:00Z</dcterms:modified>
</cp:coreProperties>
</file>