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3D84" w14:textId="5D9DF7E1" w:rsidR="003D5AC4" w:rsidRPr="00F529D6" w:rsidRDefault="008B31FF" w:rsidP="00463375">
      <w:pPr>
        <w:spacing w:after="0" w:line="240" w:lineRule="auto"/>
        <w:jc w:val="center"/>
        <w:rPr>
          <w:rFonts w:asciiTheme="majorHAnsi" w:hAnsiTheme="majorHAnsi" w:cstheme="majorHAnsi"/>
          <w:noProof/>
          <w:color w:val="FFFFFF" w:themeColor="background1"/>
          <w:lang w:val="es-ES"/>
        </w:rPr>
      </w:pPr>
      <w:r>
        <w:rPr>
          <w:noProof/>
        </w:rPr>
        <w:drawing>
          <wp:anchor distT="0" distB="0" distL="114300" distR="114300" simplePos="0" relativeHeight="251658243" behindDoc="0" locked="0" layoutInCell="1" allowOverlap="1" wp14:anchorId="3C5D88C8" wp14:editId="7474ABE8">
            <wp:simplePos x="0" y="0"/>
            <wp:positionH relativeFrom="column">
              <wp:posOffset>173355</wp:posOffset>
            </wp:positionH>
            <wp:positionV relativeFrom="paragraph">
              <wp:posOffset>-274687</wp:posOffset>
            </wp:positionV>
            <wp:extent cx="742950" cy="838200"/>
            <wp:effectExtent l="0" t="0" r="0" b="0"/>
            <wp:wrapNone/>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42950" cy="838200"/>
                    </a:xfrm>
                    <a:prstGeom prst="rect">
                      <a:avLst/>
                    </a:prstGeom>
                  </pic:spPr>
                </pic:pic>
              </a:graphicData>
            </a:graphic>
          </wp:anchor>
        </w:drawing>
      </w:r>
      <w:r w:rsidR="00A244E6">
        <w:rPr>
          <w:noProof/>
        </w:rPr>
        <w:drawing>
          <wp:anchor distT="0" distB="0" distL="114300" distR="114300" simplePos="0" relativeHeight="251658240" behindDoc="0" locked="0" layoutInCell="1" allowOverlap="1" wp14:anchorId="3BFF672B" wp14:editId="32A993D7">
            <wp:simplePos x="0" y="0"/>
            <wp:positionH relativeFrom="column">
              <wp:posOffset>-845886</wp:posOffset>
            </wp:positionH>
            <wp:positionV relativeFrom="paragraph">
              <wp:posOffset>-1957706</wp:posOffset>
            </wp:positionV>
            <wp:extent cx="7849590" cy="10145641"/>
            <wp:effectExtent l="0" t="0" r="0"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49590" cy="101456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4E6">
        <w:rPr>
          <w:noProof/>
        </w:rPr>
        <w:t>cx</w:t>
      </w:r>
    </w:p>
    <w:p w14:paraId="4A5FD49C" w14:textId="22B918D2"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596C2E7A" w14:textId="1A9F5691"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263FD4F0" w14:textId="78061C99"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79D8D420" w14:textId="0D44ED52"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E4EC0C5" w14:textId="2D3EEEB2"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7E4603D4" w14:textId="28510B54" w:rsidR="003D5AC4" w:rsidRPr="00F529D6" w:rsidRDefault="003A7FE7" w:rsidP="00463375">
      <w:pPr>
        <w:spacing w:after="0" w:line="240" w:lineRule="auto"/>
        <w:jc w:val="center"/>
        <w:rPr>
          <w:rFonts w:asciiTheme="majorHAnsi" w:hAnsiTheme="majorHAnsi" w:cstheme="majorHAnsi"/>
          <w:noProof/>
          <w:color w:val="FFFFFF" w:themeColor="background1"/>
          <w:lang w:val="es-ES"/>
        </w:rPr>
      </w:pPr>
      <w:r>
        <w:rPr>
          <w:rFonts w:asciiTheme="majorHAnsi" w:hAnsiTheme="majorHAnsi" w:cstheme="majorHAnsi"/>
          <w:noProof/>
          <w:color w:val="FFFFFF" w:themeColor="background1"/>
          <w:lang w:val="es-ES"/>
        </w:rPr>
        <mc:AlternateContent>
          <mc:Choice Requires="wps">
            <w:drawing>
              <wp:anchor distT="0" distB="0" distL="114300" distR="114300" simplePos="0" relativeHeight="251658244" behindDoc="0" locked="0" layoutInCell="1" allowOverlap="1" wp14:anchorId="31B246B0" wp14:editId="4AE425D0">
                <wp:simplePos x="0" y="0"/>
                <wp:positionH relativeFrom="column">
                  <wp:posOffset>0</wp:posOffset>
                </wp:positionH>
                <wp:positionV relativeFrom="paragraph">
                  <wp:posOffset>20642</wp:posOffset>
                </wp:positionV>
                <wp:extent cx="4618990" cy="159067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4618990" cy="1590675"/>
                        </a:xfrm>
                        <a:prstGeom prst="rect">
                          <a:avLst/>
                        </a:prstGeom>
                        <a:solidFill>
                          <a:schemeClr val="lt1"/>
                        </a:solidFill>
                        <a:ln w="6350">
                          <a:noFill/>
                        </a:ln>
                      </wps:spPr>
                      <wps:txbx>
                        <w:txbxContent>
                          <w:p w14:paraId="2627F8EE" w14:textId="63BA0A70" w:rsidR="003257EB" w:rsidRPr="00621400" w:rsidRDefault="003A7FE7" w:rsidP="003257EB">
                            <w:pPr>
                              <w:pStyle w:val="Sinespaciado"/>
                              <w:rPr>
                                <w:rFonts w:ascii="Roboto" w:hAnsi="Roboto"/>
                                <w:b/>
                                <w:bCs/>
                                <w:color w:val="808080" w:themeColor="background1" w:themeShade="80"/>
                                <w:sz w:val="48"/>
                                <w:szCs w:val="48"/>
                                <w:lang w:val="es-419"/>
                              </w:rPr>
                            </w:pPr>
                            <w:r>
                              <w:rPr>
                                <w:rFonts w:ascii="Roboto" w:hAnsi="Roboto"/>
                                <w:b/>
                                <w:bCs/>
                                <w:color w:val="808080" w:themeColor="background1" w:themeShade="80"/>
                                <w:sz w:val="48"/>
                                <w:szCs w:val="48"/>
                                <w:lang w:val="es-419"/>
                              </w:rPr>
                              <w:t>UCompensar</w:t>
                            </w:r>
                          </w:p>
                          <w:p w14:paraId="2EBCFAD6" w14:textId="571F35D4" w:rsidR="00621400" w:rsidRPr="00621400" w:rsidRDefault="003A7FE7" w:rsidP="00621400">
                            <w:pPr>
                              <w:spacing w:after="0" w:line="240" w:lineRule="auto"/>
                              <w:rPr>
                                <w:rFonts w:ascii="Roboto" w:hAnsi="Roboto"/>
                                <w:b/>
                                <w:bCs/>
                                <w:color w:val="FF6600"/>
                                <w:sz w:val="32"/>
                                <w:szCs w:val="32"/>
                                <w:lang w:val="es-419"/>
                              </w:rPr>
                            </w:pPr>
                            <w:bookmarkStart w:id="0" w:name="_Hlk53732144"/>
                            <w:r>
                              <w:rPr>
                                <w:rFonts w:ascii="Roboto" w:hAnsi="Roboto"/>
                                <w:b/>
                                <w:bCs/>
                                <w:color w:val="FF6600"/>
                                <w:sz w:val="32"/>
                                <w:szCs w:val="32"/>
                                <w:lang w:val="es-419"/>
                              </w:rPr>
                              <w:t xml:space="preserve"> </w:t>
                            </w:r>
                            <w:r w:rsidR="00621400" w:rsidRPr="00621400">
                              <w:rPr>
                                <w:rFonts w:ascii="Roboto" w:hAnsi="Roboto"/>
                                <w:b/>
                                <w:bCs/>
                                <w:color w:val="FF6600"/>
                                <w:sz w:val="32"/>
                                <w:szCs w:val="32"/>
                                <w:lang w:val="es-419"/>
                              </w:rPr>
                              <w:t xml:space="preserve">EDUCACIÓN PARA AVANZAR </w:t>
                            </w:r>
                          </w:p>
                          <w:bookmarkEnd w:id="0"/>
                          <w:p w14:paraId="103BD610" w14:textId="77777777" w:rsidR="00621400" w:rsidRPr="008B3ED3" w:rsidRDefault="00621400" w:rsidP="003257EB">
                            <w:pPr>
                              <w:pStyle w:val="Sinespaciado"/>
                              <w:rPr>
                                <w:b/>
                                <w:bCs/>
                                <w:color w:val="808080" w:themeColor="background1" w:themeShade="80"/>
                                <w:sz w:val="32"/>
                                <w:szCs w:val="32"/>
                                <w:lang w:val="es-419"/>
                              </w:rPr>
                            </w:pPr>
                          </w:p>
                          <w:p w14:paraId="25868D8B" w14:textId="77777777" w:rsidR="003257EB" w:rsidRDefault="003257EB" w:rsidP="003257EB">
                            <w:pPr>
                              <w:rPr>
                                <w:b/>
                                <w:bCs/>
                                <w:color w:val="E36C0A" w:themeColor="accent6" w:themeShade="BF"/>
                                <w:sz w:val="48"/>
                                <w:szCs w:val="48"/>
                                <w:lang w:val="es-419"/>
                              </w:rPr>
                            </w:pPr>
                          </w:p>
                          <w:p w14:paraId="35F0E58A" w14:textId="77777777" w:rsidR="003257EB" w:rsidRPr="008B3ED3" w:rsidRDefault="003257EB" w:rsidP="003257EB">
                            <w:pPr>
                              <w:rPr>
                                <w:b/>
                                <w:bCs/>
                                <w:color w:val="E36C0A" w:themeColor="accent6" w:themeShade="BF"/>
                                <w:sz w:val="48"/>
                                <w:szCs w:val="48"/>
                                <w:lang w:val="es-4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w:pict w14:anchorId="0C30C36B">
              <v:shapetype id="_x0000_t202" coordsize="21600,21600" o:spt="202" path="m,l,21600r21600,l21600,xe" w14:anchorId="31B246B0">
                <v:stroke joinstyle="miter"/>
                <v:path gradientshapeok="t" o:connecttype="rect"/>
              </v:shapetype>
              <v:shape id="Cuadro de texto 3" style="position:absolute;left:0;text-align:left;margin-left:0;margin-top:1.65pt;width:363.7pt;height:125.2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">
                <v:textbox>
                  <w:txbxContent>
                    <w:p w:rsidRPr="00621400" w:rsidR="003257EB" w:rsidP="003257EB" w:rsidRDefault="003A7FE7" w14:paraId="0696911B" w14:textId="63BA0A70">
                      <w:pPr>
                        <w:pStyle w:val="Sinespaciado"/>
                        <w:rPr>
                          <w:rFonts w:ascii="Roboto" w:hAnsi="Roboto"/>
                          <w:b/>
                          <w:bCs/>
                          <w:color w:val="808080" w:themeColor="background1" w:themeShade="80"/>
                          <w:sz w:val="48"/>
                          <w:szCs w:val="48"/>
                          <w:lang w:val="es-419"/>
                        </w:rPr>
                      </w:pPr>
                      <w:r>
                        <w:rPr>
                          <w:rFonts w:ascii="Roboto" w:hAnsi="Roboto"/>
                          <w:b/>
                          <w:bCs/>
                          <w:color w:val="808080" w:themeColor="background1" w:themeShade="80"/>
                          <w:sz w:val="48"/>
                          <w:szCs w:val="48"/>
                          <w:lang w:val="es-419"/>
                        </w:rPr>
                        <w:t>UCompensar</w:t>
                      </w:r>
                    </w:p>
                    <w:p w:rsidRPr="00621400" w:rsidR="00621400" w:rsidP="00621400" w:rsidRDefault="003A7FE7" w14:paraId="3B1A2423" w14:textId="571F35D4">
                      <w:pPr>
                        <w:spacing w:after="0" w:line="240" w:lineRule="auto"/>
                        <w:rPr>
                          <w:rFonts w:ascii="Roboto" w:hAnsi="Roboto"/>
                          <w:b/>
                          <w:bCs/>
                          <w:color w:val="FF6600"/>
                          <w:sz w:val="32"/>
                          <w:szCs w:val="32"/>
                          <w:lang w:val="es-419"/>
                        </w:rPr>
                      </w:pPr>
                      <w:r>
                        <w:rPr>
                          <w:rFonts w:ascii="Roboto" w:hAnsi="Roboto"/>
                          <w:b/>
                          <w:bCs/>
                          <w:color w:val="FF6600"/>
                          <w:sz w:val="32"/>
                          <w:szCs w:val="32"/>
                          <w:lang w:val="es-419"/>
                        </w:rPr>
                        <w:t xml:space="preserve"> </w:t>
                      </w:r>
                      <w:r w:rsidRPr="00621400" w:rsidR="00621400">
                        <w:rPr>
                          <w:rFonts w:ascii="Roboto" w:hAnsi="Roboto"/>
                          <w:b/>
                          <w:bCs/>
                          <w:color w:val="FF6600"/>
                          <w:sz w:val="32"/>
                          <w:szCs w:val="32"/>
                          <w:lang w:val="es-419"/>
                        </w:rPr>
                        <w:t xml:space="preserve">EDUCACIÓN PARA AVANZAR </w:t>
                      </w:r>
                    </w:p>
                    <w:p w:rsidRPr="008B3ED3" w:rsidR="00621400" w:rsidP="003257EB" w:rsidRDefault="00621400" w14:paraId="672A6659" w14:textId="77777777">
                      <w:pPr>
                        <w:pStyle w:val="Sinespaciado"/>
                        <w:rPr>
                          <w:b/>
                          <w:bCs/>
                          <w:color w:val="808080" w:themeColor="background1" w:themeShade="80"/>
                          <w:sz w:val="32"/>
                          <w:szCs w:val="32"/>
                          <w:lang w:val="es-419"/>
                        </w:rPr>
                      </w:pPr>
                    </w:p>
                    <w:p w:rsidR="003257EB" w:rsidP="003257EB" w:rsidRDefault="003257EB" w14:paraId="0A37501D" w14:textId="77777777">
                      <w:pPr>
                        <w:rPr>
                          <w:b/>
                          <w:bCs/>
                          <w:color w:val="E36C0A" w:themeColor="accent6" w:themeShade="BF"/>
                          <w:sz w:val="48"/>
                          <w:szCs w:val="48"/>
                          <w:lang w:val="es-419"/>
                        </w:rPr>
                      </w:pPr>
                    </w:p>
                    <w:p w:rsidRPr="008B3ED3" w:rsidR="003257EB" w:rsidP="003257EB" w:rsidRDefault="003257EB" w14:paraId="5DAB6C7B" w14:textId="77777777">
                      <w:pPr>
                        <w:rPr>
                          <w:b/>
                          <w:bCs/>
                          <w:color w:val="E36C0A" w:themeColor="accent6" w:themeShade="BF"/>
                          <w:sz w:val="48"/>
                          <w:szCs w:val="48"/>
                          <w:lang w:val="es-419"/>
                        </w:rPr>
                      </w:pPr>
                    </w:p>
                  </w:txbxContent>
                </v:textbox>
              </v:shape>
            </w:pict>
          </mc:Fallback>
        </mc:AlternateContent>
      </w:r>
      <w:r w:rsidR="00675BCD">
        <w:rPr>
          <w:rFonts w:asciiTheme="majorHAnsi" w:hAnsiTheme="majorHAnsi" w:cstheme="majorHAnsi"/>
          <w:noProof/>
          <w:color w:val="FFFFFF" w:themeColor="background1"/>
          <w:lang w:val="es-ES"/>
        </w:rPr>
        <w:t xml:space="preserve"> </w:t>
      </w:r>
    </w:p>
    <w:p w14:paraId="5F0DDA0B" w14:textId="3BB03301"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3172C5EB" w14:textId="5B515F32" w:rsidR="003D5AC4" w:rsidRPr="00F529D6" w:rsidRDefault="00621400" w:rsidP="00463375">
      <w:pPr>
        <w:spacing w:after="0" w:line="240" w:lineRule="auto"/>
        <w:jc w:val="center"/>
        <w:rPr>
          <w:rFonts w:asciiTheme="majorHAnsi" w:hAnsiTheme="majorHAnsi" w:cstheme="majorHAnsi"/>
          <w:noProof/>
          <w:color w:val="FFFFFF" w:themeColor="background1"/>
          <w:lang w:val="es-ES"/>
        </w:rPr>
      </w:pPr>
      <w:r>
        <w:rPr>
          <w:noProof/>
        </w:rPr>
        <mc:AlternateContent>
          <mc:Choice Requires="wps">
            <w:drawing>
              <wp:anchor distT="0" distB="0" distL="114300" distR="114300" simplePos="0" relativeHeight="251658245" behindDoc="0" locked="0" layoutInCell="1" allowOverlap="1" wp14:anchorId="6ED4597B" wp14:editId="1DBA581D">
                <wp:simplePos x="0" y="0"/>
                <wp:positionH relativeFrom="column">
                  <wp:posOffset>92266</wp:posOffset>
                </wp:positionH>
                <wp:positionV relativeFrom="paragraph">
                  <wp:posOffset>85897</wp:posOffset>
                </wp:positionV>
                <wp:extent cx="3788228"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3788228" cy="0"/>
                        </a:xfrm>
                        <a:prstGeom prst="line">
                          <a:avLst/>
                        </a:prstGeom>
                        <a:ln>
                          <a:solidFill>
                            <a:srgbClr val="F4860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w:pict w14:anchorId="07FEA87F">
              <v:line id="Conector recto 7" style="position:absolute;flip: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4860c" from="7.25pt,6.75pt" to="305.55pt,6.75pt" w14:anchorId="5040C3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"/>
            </w:pict>
          </mc:Fallback>
        </mc:AlternateContent>
      </w:r>
    </w:p>
    <w:p w14:paraId="1B1F8DC2" w14:textId="18D3C79C"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248E0699" w14:textId="469A34D6"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779FDB1E" w14:textId="6B797F8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4AA60F4D" w14:textId="7FD6C454"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5FA5CB1F" w14:textId="32142648"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766E4F68"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0E93F3F" w14:textId="31550A52"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F2C0E1C" w14:textId="03B5CDE2" w:rsidR="003D5AC4" w:rsidRDefault="003D5AC4" w:rsidP="00463375">
      <w:pPr>
        <w:spacing w:after="0" w:line="240" w:lineRule="auto"/>
        <w:jc w:val="center"/>
        <w:rPr>
          <w:rFonts w:asciiTheme="majorHAnsi" w:hAnsiTheme="majorHAnsi" w:cstheme="majorHAnsi"/>
          <w:noProof/>
          <w:color w:val="FFFFFF" w:themeColor="background1"/>
          <w:lang w:val="es-ES"/>
        </w:rPr>
      </w:pPr>
    </w:p>
    <w:p w14:paraId="70A80CF9" w14:textId="7A069D4C" w:rsidR="0067621B" w:rsidRDefault="0067621B" w:rsidP="00463375">
      <w:pPr>
        <w:spacing w:after="0" w:line="240" w:lineRule="auto"/>
        <w:jc w:val="center"/>
        <w:rPr>
          <w:rFonts w:asciiTheme="majorHAnsi" w:hAnsiTheme="majorHAnsi" w:cstheme="majorHAnsi"/>
          <w:noProof/>
          <w:color w:val="FFFFFF" w:themeColor="background1"/>
          <w:lang w:val="es-ES"/>
        </w:rPr>
      </w:pPr>
    </w:p>
    <w:p w14:paraId="6ACD5BBA" w14:textId="6344D6CB" w:rsidR="0067621B" w:rsidRDefault="0067621B" w:rsidP="00463375">
      <w:pPr>
        <w:spacing w:after="0" w:line="240" w:lineRule="auto"/>
        <w:jc w:val="center"/>
        <w:rPr>
          <w:rFonts w:asciiTheme="majorHAnsi" w:hAnsiTheme="majorHAnsi" w:cstheme="majorHAnsi"/>
          <w:noProof/>
          <w:color w:val="FFFFFF" w:themeColor="background1"/>
          <w:lang w:val="es-ES"/>
        </w:rPr>
      </w:pPr>
    </w:p>
    <w:p w14:paraId="62F11D0F" w14:textId="77777777" w:rsidR="0067621B" w:rsidRPr="00F529D6" w:rsidRDefault="0067621B" w:rsidP="00463375">
      <w:pPr>
        <w:spacing w:after="0" w:line="240" w:lineRule="auto"/>
        <w:jc w:val="center"/>
        <w:rPr>
          <w:rFonts w:asciiTheme="majorHAnsi" w:hAnsiTheme="majorHAnsi" w:cstheme="majorHAnsi"/>
          <w:noProof/>
          <w:color w:val="FFFFFF" w:themeColor="background1"/>
          <w:lang w:val="es-ES"/>
        </w:rPr>
      </w:pPr>
    </w:p>
    <w:p w14:paraId="54FA438E" w14:textId="360C5484" w:rsidR="003D5AC4" w:rsidRPr="00F529D6" w:rsidRDefault="003D5AC4" w:rsidP="00B76B80">
      <w:pPr>
        <w:spacing w:after="0" w:line="240" w:lineRule="auto"/>
        <w:rPr>
          <w:rFonts w:asciiTheme="majorHAnsi" w:hAnsiTheme="majorHAnsi" w:cstheme="majorHAnsi"/>
          <w:noProof/>
          <w:color w:val="FFFFFF" w:themeColor="background1"/>
          <w:lang w:val="es-ES"/>
        </w:rPr>
      </w:pPr>
    </w:p>
    <w:p w14:paraId="1213104A" w14:textId="44C2CDEE" w:rsidR="00B76B80" w:rsidRPr="00F529D6" w:rsidRDefault="00B76B80" w:rsidP="00B76B80">
      <w:pPr>
        <w:spacing w:after="0" w:line="240" w:lineRule="auto"/>
        <w:rPr>
          <w:rFonts w:asciiTheme="majorHAnsi" w:hAnsiTheme="majorHAnsi" w:cstheme="majorHAnsi"/>
          <w:noProof/>
          <w:color w:val="FFFFFF" w:themeColor="background1"/>
          <w:lang w:val="es-ES"/>
        </w:rPr>
      </w:pPr>
    </w:p>
    <w:p w14:paraId="1FFE76D1" w14:textId="6F2682E2" w:rsidR="003D5AC4" w:rsidRPr="00F529D6" w:rsidRDefault="008B3ED3" w:rsidP="00463375">
      <w:pPr>
        <w:spacing w:after="0" w:line="240" w:lineRule="auto"/>
        <w:jc w:val="center"/>
        <w:rPr>
          <w:rFonts w:asciiTheme="majorHAnsi" w:hAnsiTheme="majorHAnsi" w:cstheme="majorHAnsi"/>
          <w:noProof/>
          <w:color w:val="FFFFFF" w:themeColor="background1"/>
          <w:lang w:val="es-ES"/>
        </w:rPr>
      </w:pPr>
      <w:r>
        <w:rPr>
          <w:rFonts w:asciiTheme="majorHAnsi" w:hAnsiTheme="majorHAnsi" w:cstheme="majorHAnsi"/>
          <w:noProof/>
          <w:color w:val="FFFFFF" w:themeColor="background1"/>
          <w:lang w:val="es-ES"/>
        </w:rPr>
        <mc:AlternateContent>
          <mc:Choice Requires="wps">
            <w:drawing>
              <wp:anchor distT="0" distB="0" distL="114300" distR="114300" simplePos="0" relativeHeight="251658241" behindDoc="0" locked="0" layoutInCell="1" allowOverlap="1" wp14:anchorId="14C0E185" wp14:editId="08DC823F">
                <wp:simplePos x="0" y="0"/>
                <wp:positionH relativeFrom="margin">
                  <wp:align>left</wp:align>
                </wp:positionH>
                <wp:positionV relativeFrom="paragraph">
                  <wp:posOffset>76744</wp:posOffset>
                </wp:positionV>
                <wp:extent cx="3905250" cy="1140031"/>
                <wp:effectExtent l="0" t="0" r="0" b="3175"/>
                <wp:wrapNone/>
                <wp:docPr id="8" name="Cuadro de texto 8"/>
                <wp:cNvGraphicFramePr/>
                <a:graphic xmlns:a="http://schemas.openxmlformats.org/drawingml/2006/main">
                  <a:graphicData uri="http://schemas.microsoft.com/office/word/2010/wordprocessingShape">
                    <wps:wsp>
                      <wps:cNvSpPr txBox="1"/>
                      <wps:spPr>
                        <a:xfrm>
                          <a:off x="0" y="0"/>
                          <a:ext cx="3905250" cy="1140031"/>
                        </a:xfrm>
                        <a:prstGeom prst="rect">
                          <a:avLst/>
                        </a:prstGeom>
                        <a:solidFill>
                          <a:schemeClr val="lt1"/>
                        </a:solidFill>
                        <a:ln w="6350">
                          <a:noFill/>
                        </a:ln>
                      </wps:spPr>
                      <wps:txbx>
                        <w:txbxContent>
                          <w:p w14:paraId="5FEF129B" w14:textId="4DC3BB2D" w:rsidR="008B3ED3" w:rsidRPr="008B3ED3" w:rsidRDefault="008B3ED3" w:rsidP="008B3ED3">
                            <w:pPr>
                              <w:pStyle w:val="Sinespaciado"/>
                              <w:rPr>
                                <w:b/>
                                <w:bCs/>
                                <w:color w:val="FF6600"/>
                                <w:sz w:val="48"/>
                                <w:szCs w:val="48"/>
                                <w:lang w:val="es-419"/>
                              </w:rPr>
                            </w:pPr>
                            <w:r w:rsidRPr="008B3ED3">
                              <w:rPr>
                                <w:b/>
                                <w:bCs/>
                                <w:color w:val="FF6600"/>
                                <w:sz w:val="48"/>
                                <w:szCs w:val="48"/>
                                <w:lang w:val="es-419"/>
                              </w:rPr>
                              <w:t>CONTRATO PEDAGÓGICO</w:t>
                            </w:r>
                          </w:p>
                          <w:p w14:paraId="332DC4A6" w14:textId="53CB492A" w:rsidR="006B7F7E" w:rsidRDefault="004433F6" w:rsidP="008B3ED3">
                            <w:pPr>
                              <w:pStyle w:val="Sinespaciado"/>
                              <w:rPr>
                                <w:b/>
                                <w:bCs/>
                                <w:color w:val="808080" w:themeColor="background1" w:themeShade="80"/>
                                <w:sz w:val="32"/>
                                <w:szCs w:val="32"/>
                                <w:lang w:val="es-419"/>
                              </w:rPr>
                            </w:pPr>
                            <w:r>
                              <w:rPr>
                                <w:b/>
                                <w:bCs/>
                                <w:color w:val="808080" w:themeColor="background1" w:themeShade="80"/>
                                <w:sz w:val="32"/>
                                <w:szCs w:val="32"/>
                                <w:lang w:val="es-419"/>
                              </w:rPr>
                              <w:t>Semillero de investigación</w:t>
                            </w:r>
                          </w:p>
                          <w:p w14:paraId="6659BC89" w14:textId="7B526945" w:rsidR="00730157" w:rsidRPr="008B3ED3" w:rsidRDefault="00730157" w:rsidP="008B3ED3">
                            <w:pPr>
                              <w:pStyle w:val="Sinespaciado"/>
                              <w:rPr>
                                <w:b/>
                                <w:bCs/>
                                <w:color w:val="808080" w:themeColor="background1" w:themeShade="80"/>
                                <w:sz w:val="32"/>
                                <w:szCs w:val="32"/>
                                <w:lang w:val="es-419"/>
                              </w:rPr>
                            </w:pPr>
                            <w:r>
                              <w:rPr>
                                <w:b/>
                                <w:bCs/>
                                <w:color w:val="808080" w:themeColor="background1" w:themeShade="80"/>
                                <w:sz w:val="32"/>
                                <w:szCs w:val="32"/>
                                <w:lang w:val="es-419"/>
                              </w:rPr>
                              <w:t>SEMITEC</w:t>
                            </w:r>
                          </w:p>
                          <w:p w14:paraId="68F096B2" w14:textId="77777777" w:rsidR="008B3ED3" w:rsidRDefault="008B3ED3">
                            <w:pPr>
                              <w:rPr>
                                <w:b/>
                                <w:bCs/>
                                <w:color w:val="E36C0A" w:themeColor="accent6" w:themeShade="BF"/>
                                <w:sz w:val="48"/>
                                <w:szCs w:val="48"/>
                                <w:lang w:val="es-419"/>
                              </w:rPr>
                            </w:pPr>
                          </w:p>
                          <w:p w14:paraId="5C70318A" w14:textId="77777777" w:rsidR="008B3ED3" w:rsidRPr="008B3ED3" w:rsidRDefault="008B3ED3">
                            <w:pPr>
                              <w:rPr>
                                <w:b/>
                                <w:bCs/>
                                <w:color w:val="E36C0A" w:themeColor="accent6" w:themeShade="BF"/>
                                <w:sz w:val="48"/>
                                <w:szCs w:val="48"/>
                                <w:lang w:val="es-4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w:pict w14:anchorId="61F76A71">
              <v:shapetype id="_x0000_t202" coordsize="21600,21600" o:spt="202" path="m,l,21600r21600,l21600,xe" w14:anchorId="14C0E185">
                <v:stroke joinstyle="miter"/>
                <v:path gradientshapeok="t" o:connecttype="rect"/>
              </v:shapetype>
              <v:shape id="Cuadro de texto 8" style="position:absolute;left:0;text-align:left;margin-left:0;margin-top:6.05pt;width:307.5pt;height:89.7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faLQIAAFw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">
                <v:textbox>
                  <w:txbxContent>
                    <w:p w:rsidRPr="008B3ED3" w:rsidR="008B3ED3" w:rsidP="008B3ED3" w:rsidRDefault="008B3ED3" w14:paraId="4186A02F" w14:textId="4DC3BB2D">
                      <w:pPr>
                        <w:pStyle w:val="Sinespaciado"/>
                        <w:rPr>
                          <w:b/>
                          <w:bCs/>
                          <w:color w:val="FF6600"/>
                          <w:sz w:val="48"/>
                          <w:szCs w:val="48"/>
                          <w:lang w:val="es-419"/>
                        </w:rPr>
                      </w:pPr>
                      <w:r w:rsidRPr="008B3ED3">
                        <w:rPr>
                          <w:b/>
                          <w:bCs/>
                          <w:color w:val="FF6600"/>
                          <w:sz w:val="48"/>
                          <w:szCs w:val="48"/>
                          <w:lang w:val="es-419"/>
                        </w:rPr>
                        <w:t>CONTRATO PEDAGÓGICO</w:t>
                      </w:r>
                    </w:p>
                    <w:p w:rsidR="006B7F7E" w:rsidP="008B3ED3" w:rsidRDefault="004433F6" w14:paraId="3E18D102" w14:textId="53CB492A">
                      <w:pPr>
                        <w:pStyle w:val="Sinespaciado"/>
                        <w:rPr>
                          <w:b/>
                          <w:bCs/>
                          <w:color w:val="808080" w:themeColor="background1" w:themeShade="80"/>
                          <w:sz w:val="32"/>
                          <w:szCs w:val="32"/>
                          <w:lang w:val="es-419"/>
                        </w:rPr>
                      </w:pPr>
                      <w:r>
                        <w:rPr>
                          <w:b/>
                          <w:bCs/>
                          <w:color w:val="808080" w:themeColor="background1" w:themeShade="80"/>
                          <w:sz w:val="32"/>
                          <w:szCs w:val="32"/>
                          <w:lang w:val="es-419"/>
                        </w:rPr>
                        <w:t>Semillero de investigación</w:t>
                      </w:r>
                    </w:p>
                    <w:p w:rsidRPr="008B3ED3" w:rsidR="00730157" w:rsidP="008B3ED3" w:rsidRDefault="00730157" w14:paraId="675B245E" w14:textId="7B526945">
                      <w:pPr>
                        <w:pStyle w:val="Sinespaciado"/>
                        <w:rPr>
                          <w:b/>
                          <w:bCs/>
                          <w:color w:val="808080" w:themeColor="background1" w:themeShade="80"/>
                          <w:sz w:val="32"/>
                          <w:szCs w:val="32"/>
                          <w:lang w:val="es-419"/>
                        </w:rPr>
                      </w:pPr>
                      <w:r>
                        <w:rPr>
                          <w:b/>
                          <w:bCs/>
                          <w:color w:val="808080" w:themeColor="background1" w:themeShade="80"/>
                          <w:sz w:val="32"/>
                          <w:szCs w:val="32"/>
                          <w:lang w:val="es-419"/>
                        </w:rPr>
                        <w:t>SEMITEC</w:t>
                      </w:r>
                    </w:p>
                    <w:p w:rsidR="008B3ED3" w:rsidRDefault="008B3ED3" w14:paraId="02EB378F" w14:textId="77777777">
                      <w:pPr>
                        <w:rPr>
                          <w:b/>
                          <w:bCs/>
                          <w:color w:val="E36C0A" w:themeColor="accent6" w:themeShade="BF"/>
                          <w:sz w:val="48"/>
                          <w:szCs w:val="48"/>
                          <w:lang w:val="es-419"/>
                        </w:rPr>
                      </w:pPr>
                    </w:p>
                    <w:p w:rsidRPr="008B3ED3" w:rsidR="008B3ED3" w:rsidRDefault="008B3ED3" w14:paraId="6A05A809" w14:textId="77777777">
                      <w:pPr>
                        <w:rPr>
                          <w:b/>
                          <w:bCs/>
                          <w:color w:val="E36C0A" w:themeColor="accent6" w:themeShade="BF"/>
                          <w:sz w:val="48"/>
                          <w:szCs w:val="48"/>
                          <w:lang w:val="es-419"/>
                        </w:rPr>
                      </w:pPr>
                    </w:p>
                  </w:txbxContent>
                </v:textbox>
                <w10:wrap anchorx="margin"/>
              </v:shape>
            </w:pict>
          </mc:Fallback>
        </mc:AlternateContent>
      </w:r>
    </w:p>
    <w:p w14:paraId="0020F204" w14:textId="17B9B683"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AF13EE0" w14:textId="3D12D2F3"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6405CC6C" w14:textId="7DA06CEE"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4D804A87" w14:textId="444D879F"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4DB7FEE6"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26BA9FF0"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6096809E" w14:textId="548F66B5"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8D123B7"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5A53CFB0"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5C537338" w14:textId="49ECF761"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87814D9" w14:textId="6DC58C51"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01C472B9"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6871C4EC" w14:textId="77777777"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6F9C87E5" w14:textId="4B329594" w:rsidR="003D5AC4" w:rsidRPr="00F529D6" w:rsidRDefault="003D5AC4" w:rsidP="00463375">
      <w:pPr>
        <w:spacing w:after="0" w:line="240" w:lineRule="auto"/>
        <w:jc w:val="center"/>
        <w:rPr>
          <w:rFonts w:asciiTheme="majorHAnsi" w:hAnsiTheme="majorHAnsi" w:cstheme="majorHAnsi"/>
          <w:noProof/>
          <w:color w:val="FFFFFF" w:themeColor="background1"/>
          <w:lang w:val="es-ES"/>
        </w:rPr>
      </w:pPr>
    </w:p>
    <w:p w14:paraId="6EA13CAF" w14:textId="3AA1F152" w:rsidR="00B97F8D" w:rsidRPr="00F529D6" w:rsidRDefault="00B97F8D" w:rsidP="00463375">
      <w:pPr>
        <w:spacing w:after="0" w:line="240" w:lineRule="auto"/>
        <w:jc w:val="center"/>
        <w:rPr>
          <w:rFonts w:asciiTheme="majorHAnsi" w:hAnsiTheme="majorHAnsi" w:cstheme="majorHAnsi"/>
          <w:noProof/>
          <w:color w:val="FFFFFF" w:themeColor="background1"/>
          <w:lang w:val="es-ES"/>
        </w:rPr>
      </w:pPr>
    </w:p>
    <w:p w14:paraId="71B3B86B" w14:textId="77777777" w:rsidR="00B97F8D" w:rsidRPr="00F529D6" w:rsidRDefault="00B97F8D" w:rsidP="00463375">
      <w:pPr>
        <w:spacing w:after="0" w:line="240" w:lineRule="auto"/>
        <w:jc w:val="center"/>
        <w:rPr>
          <w:rFonts w:asciiTheme="majorHAnsi" w:hAnsiTheme="majorHAnsi" w:cstheme="majorHAnsi"/>
          <w:noProof/>
          <w:color w:val="FFFFFF" w:themeColor="background1"/>
          <w:lang w:val="es-ES"/>
        </w:rPr>
      </w:pPr>
    </w:p>
    <w:p w14:paraId="0524BE7A" w14:textId="6DAC0278" w:rsidR="0067621B" w:rsidRDefault="0067621B" w:rsidP="003D5AC4">
      <w:pPr>
        <w:spacing w:after="0" w:line="240" w:lineRule="auto"/>
        <w:rPr>
          <w:rFonts w:asciiTheme="majorHAnsi" w:hAnsiTheme="majorHAnsi" w:cstheme="majorHAnsi"/>
          <w:noProof/>
          <w:color w:val="FFFFFF" w:themeColor="background1"/>
          <w:lang w:val="es-ES"/>
        </w:rPr>
      </w:pPr>
    </w:p>
    <w:p w14:paraId="559BF411" w14:textId="77777777" w:rsidR="0067621B" w:rsidRPr="00F529D6" w:rsidRDefault="0067621B" w:rsidP="003D5AC4">
      <w:pPr>
        <w:spacing w:after="0" w:line="240" w:lineRule="auto"/>
        <w:rPr>
          <w:rFonts w:asciiTheme="majorHAnsi" w:hAnsiTheme="majorHAnsi" w:cstheme="majorHAnsi"/>
          <w:noProof/>
          <w:color w:val="FFFFFF" w:themeColor="background1"/>
          <w:lang w:val="es-ES"/>
        </w:rPr>
      </w:pPr>
    </w:p>
    <w:p w14:paraId="3CD8919D" w14:textId="77777777" w:rsidR="00706A10" w:rsidRDefault="00706A10" w:rsidP="00706A10">
      <w:pPr>
        <w:spacing w:after="0" w:line="240" w:lineRule="auto"/>
        <w:rPr>
          <w:rFonts w:asciiTheme="majorHAnsi" w:hAnsiTheme="majorHAnsi" w:cstheme="majorHAnsi"/>
          <w:b/>
          <w:bCs/>
          <w:color w:val="FF6600"/>
          <w:lang w:eastAsia="es-ES"/>
        </w:rPr>
        <w:sectPr w:rsidR="00706A10" w:rsidSect="0083585E">
          <w:headerReference w:type="default" r:id="rId14"/>
          <w:footerReference w:type="default" r:id="rId15"/>
          <w:pgSz w:w="12240" w:h="15840"/>
          <w:pgMar w:top="1417" w:right="1183" w:bottom="1417" w:left="1276" w:header="708" w:footer="708" w:gutter="0"/>
          <w:cols w:space="708"/>
          <w:docGrid w:linePitch="360"/>
        </w:sectPr>
      </w:pPr>
    </w:p>
    <w:p w14:paraId="16B6D4B7" w14:textId="401623F9" w:rsidR="00B97F8D" w:rsidRPr="00F529D6" w:rsidRDefault="00B97F8D" w:rsidP="00706A10">
      <w:pPr>
        <w:spacing w:after="0" w:line="240" w:lineRule="auto"/>
        <w:jc w:val="center"/>
        <w:rPr>
          <w:rFonts w:asciiTheme="majorHAnsi" w:hAnsiTheme="majorHAnsi" w:cstheme="majorHAnsi"/>
          <w:color w:val="FF6600"/>
          <w:lang w:eastAsia="es-ES"/>
        </w:rPr>
      </w:pPr>
      <w:r w:rsidRPr="58E02F9E">
        <w:rPr>
          <w:rFonts w:asciiTheme="majorHAnsi" w:hAnsiTheme="majorHAnsi" w:cstheme="majorBidi"/>
          <w:b/>
          <w:bCs/>
          <w:color w:val="FF6600"/>
          <w:lang w:eastAsia="es-ES"/>
        </w:rPr>
        <w:lastRenderedPageBreak/>
        <w:t>CONTRATO PEDAGÓGICO</w:t>
      </w:r>
      <w:r w:rsidR="006B7F7E">
        <w:rPr>
          <w:rFonts w:asciiTheme="majorHAnsi" w:hAnsiTheme="majorHAnsi" w:cstheme="majorBidi"/>
          <w:b/>
          <w:bCs/>
          <w:color w:val="FF6600"/>
          <w:lang w:eastAsia="es-ES"/>
        </w:rPr>
        <w:t xml:space="preserve"> </w:t>
      </w:r>
    </w:p>
    <w:p w14:paraId="321D6FE9" w14:textId="77777777" w:rsidR="00F34303" w:rsidRDefault="00F34303" w:rsidP="00F34303">
      <w:pPr>
        <w:pStyle w:val="paragraph"/>
        <w:spacing w:before="0" w:beforeAutospacing="0" w:after="0" w:afterAutospacing="0"/>
        <w:jc w:val="both"/>
        <w:textAlignment w:val="baseline"/>
        <w:rPr>
          <w:rStyle w:val="normaltextrun"/>
          <w:rFonts w:ascii="Arial" w:eastAsia="Calibri" w:hAnsi="Arial" w:cs="Arial"/>
          <w:color w:val="000000"/>
        </w:rPr>
      </w:pPr>
    </w:p>
    <w:p w14:paraId="0929DD63" w14:textId="56E69326" w:rsidR="004433F6" w:rsidRPr="004433F6" w:rsidRDefault="004433F6" w:rsidP="10B79290">
      <w:pPr>
        <w:pStyle w:val="paragraph"/>
        <w:spacing w:before="0" w:beforeAutospacing="0" w:after="0" w:afterAutospacing="0"/>
        <w:jc w:val="both"/>
        <w:textAlignment w:val="baseline"/>
        <w:rPr>
          <w:rStyle w:val="normaltextrun"/>
          <w:rFonts w:asciiTheme="majorHAnsi" w:eastAsia="Calibri" w:hAnsiTheme="majorHAnsi" w:cstheme="majorBidi"/>
          <w:color w:val="000000" w:themeColor="text1"/>
          <w:sz w:val="22"/>
          <w:szCs w:val="22"/>
        </w:rPr>
      </w:pPr>
      <w:r w:rsidRPr="7F9208BC">
        <w:rPr>
          <w:rStyle w:val="normaltextrun"/>
          <w:rFonts w:asciiTheme="majorHAnsi" w:eastAsia="Calibri" w:hAnsiTheme="majorHAnsi" w:cstheme="majorBidi"/>
          <w:color w:val="000000" w:themeColor="text1"/>
          <w:sz w:val="22"/>
          <w:szCs w:val="22"/>
        </w:rPr>
        <w:t>El presente contrato pedagógico se suscribe entre</w:t>
      </w:r>
      <w:r w:rsidRPr="7F9208BC">
        <w:rPr>
          <w:rStyle w:val="apple-converted-space"/>
          <w:rFonts w:asciiTheme="majorHAnsi" w:hAnsiTheme="majorHAnsi" w:cstheme="majorBidi"/>
          <w:color w:val="000000" w:themeColor="text1"/>
          <w:sz w:val="22"/>
          <w:szCs w:val="22"/>
          <w:lang w:val="es-CO"/>
        </w:rPr>
        <w:t> </w:t>
      </w:r>
      <w:r w:rsidR="00730157" w:rsidRPr="7F9208BC">
        <w:rPr>
          <w:rStyle w:val="normaltextrun"/>
          <w:rFonts w:asciiTheme="majorHAnsi" w:eastAsia="Calibri" w:hAnsiTheme="majorHAnsi" w:cstheme="majorBidi"/>
          <w:i/>
          <w:iCs/>
          <w:color w:val="000000" w:themeColor="text1"/>
          <w:sz w:val="22"/>
          <w:szCs w:val="22"/>
        </w:rPr>
        <w:t>Elkin Andres Ladino Ordoñez</w:t>
      </w:r>
      <w:r w:rsidRPr="7F9208BC">
        <w:rPr>
          <w:rStyle w:val="normaltextrun"/>
          <w:rFonts w:asciiTheme="majorHAnsi" w:eastAsia="Calibri" w:hAnsiTheme="majorHAnsi" w:cstheme="majorBidi"/>
          <w:color w:val="000000" w:themeColor="text1"/>
          <w:sz w:val="22"/>
          <w:szCs w:val="22"/>
        </w:rPr>
        <w:t xml:space="preserve"> identificado con cédula No.</w:t>
      </w:r>
      <w:r w:rsidR="001105D6" w:rsidRPr="7F9208BC">
        <w:rPr>
          <w:rStyle w:val="normaltextrun"/>
          <w:rFonts w:asciiTheme="majorHAnsi" w:eastAsia="Calibri" w:hAnsiTheme="majorHAnsi" w:cstheme="majorBidi"/>
          <w:b/>
          <w:bCs/>
          <w:color w:val="000000" w:themeColor="text1"/>
          <w:sz w:val="22"/>
          <w:szCs w:val="22"/>
        </w:rPr>
        <w:t xml:space="preserve"> </w:t>
      </w:r>
      <w:r w:rsidR="00730157" w:rsidRPr="7F9208BC">
        <w:rPr>
          <w:rStyle w:val="normaltextrun"/>
          <w:rFonts w:asciiTheme="majorHAnsi" w:eastAsia="Calibri" w:hAnsiTheme="majorHAnsi" w:cstheme="majorBidi"/>
          <w:b/>
          <w:bCs/>
          <w:color w:val="000000" w:themeColor="text1"/>
          <w:sz w:val="22"/>
          <w:szCs w:val="22"/>
        </w:rPr>
        <w:t>1032452531</w:t>
      </w:r>
      <w:r w:rsidRPr="7F9208BC">
        <w:rPr>
          <w:rStyle w:val="normaltextrun"/>
          <w:rFonts w:asciiTheme="majorHAnsi" w:eastAsia="Calibri" w:hAnsiTheme="majorHAnsi" w:cstheme="majorBidi"/>
          <w:color w:val="000000" w:themeColor="text1"/>
          <w:sz w:val="22"/>
          <w:szCs w:val="22"/>
        </w:rPr>
        <w:t>, quien en su calidad de DOCENTE será el tutor del proyecto de semillero para optar a homologación de trabajo de grado, y por otra parte</w:t>
      </w:r>
      <w:r w:rsidR="28AAD3C6" w:rsidRPr="7F9208BC">
        <w:rPr>
          <w:rStyle w:val="normaltextrun"/>
          <w:rFonts w:asciiTheme="majorHAnsi" w:eastAsia="Calibri" w:hAnsiTheme="majorHAnsi" w:cstheme="majorBidi"/>
          <w:color w:val="000000" w:themeColor="text1"/>
          <w:sz w:val="22"/>
          <w:szCs w:val="22"/>
        </w:rPr>
        <w:t xml:space="preserve"> </w:t>
      </w:r>
      <w:r w:rsidR="004605B3" w:rsidRPr="004605B3">
        <w:rPr>
          <w:rStyle w:val="normaltextrun"/>
          <w:rFonts w:asciiTheme="majorHAnsi" w:eastAsia="Calibri" w:hAnsiTheme="majorHAnsi" w:cstheme="majorBidi"/>
          <w:color w:val="000000" w:themeColor="text1"/>
          <w:sz w:val="22"/>
          <w:szCs w:val="22"/>
        </w:rPr>
        <w:t>Juan Galindo Joya</w:t>
      </w:r>
      <w:r w:rsidRPr="7F9208BC">
        <w:rPr>
          <w:rStyle w:val="normaltextrun"/>
          <w:rFonts w:asciiTheme="majorHAnsi" w:eastAsia="Calibri" w:hAnsiTheme="majorHAnsi" w:cstheme="majorBidi"/>
          <w:i/>
          <w:iCs/>
          <w:color w:val="000000" w:themeColor="text1"/>
          <w:sz w:val="22"/>
          <w:szCs w:val="22"/>
        </w:rPr>
        <w:t xml:space="preserve"> </w:t>
      </w:r>
      <w:r w:rsidRPr="7F9208BC">
        <w:rPr>
          <w:rStyle w:val="normaltextrun"/>
          <w:rFonts w:asciiTheme="majorHAnsi" w:eastAsia="Calibri" w:hAnsiTheme="majorHAnsi" w:cstheme="majorBidi"/>
          <w:color w:val="000000" w:themeColor="text1"/>
          <w:sz w:val="22"/>
          <w:szCs w:val="22"/>
        </w:rPr>
        <w:t xml:space="preserve">identificado (a) con cédula </w:t>
      </w:r>
      <w:r w:rsidRPr="7F9208BC">
        <w:rPr>
          <w:rStyle w:val="normaltextrun"/>
          <w:rFonts w:asciiTheme="majorHAnsi" w:eastAsia="Calibri" w:hAnsiTheme="majorHAnsi" w:cstheme="majorBidi"/>
          <w:b/>
          <w:bCs/>
          <w:color w:val="000000" w:themeColor="text1"/>
          <w:sz w:val="22"/>
          <w:szCs w:val="22"/>
        </w:rPr>
        <w:t>No</w:t>
      </w:r>
      <w:r w:rsidR="6489C6D0" w:rsidRPr="7F9208BC">
        <w:rPr>
          <w:rStyle w:val="normaltextrun"/>
          <w:rFonts w:asciiTheme="majorHAnsi" w:eastAsia="Calibri" w:hAnsiTheme="majorHAnsi" w:cstheme="majorBidi"/>
          <w:b/>
          <w:bCs/>
          <w:color w:val="000000" w:themeColor="text1"/>
          <w:sz w:val="22"/>
          <w:szCs w:val="22"/>
        </w:rPr>
        <w:t>.</w:t>
      </w:r>
      <w:r w:rsidR="00E247A3" w:rsidRPr="7F9208BC">
        <w:rPr>
          <w:rStyle w:val="normaltextrun"/>
          <w:rFonts w:asciiTheme="majorHAnsi" w:eastAsia="Calibri" w:hAnsiTheme="majorHAnsi" w:cstheme="majorBidi"/>
          <w:b/>
          <w:bCs/>
          <w:color w:val="000000" w:themeColor="text1"/>
          <w:sz w:val="22"/>
          <w:szCs w:val="22"/>
        </w:rPr>
        <w:t xml:space="preserve"> </w:t>
      </w:r>
      <w:r w:rsidR="004605B3">
        <w:rPr>
          <w:rStyle w:val="normaltextrun"/>
          <w:rFonts w:asciiTheme="majorHAnsi" w:eastAsia="Calibri" w:hAnsiTheme="majorHAnsi" w:cstheme="majorBidi"/>
          <w:b/>
          <w:bCs/>
          <w:color w:val="000000" w:themeColor="text1"/>
          <w:sz w:val="22"/>
          <w:szCs w:val="22"/>
        </w:rPr>
        <w:t>1023957188</w:t>
      </w:r>
      <w:r w:rsidRPr="7F9208BC">
        <w:rPr>
          <w:rStyle w:val="normaltextrun"/>
          <w:rFonts w:asciiTheme="majorHAnsi" w:eastAsia="Calibri" w:hAnsiTheme="majorHAnsi" w:cstheme="majorBidi"/>
          <w:b/>
          <w:bCs/>
          <w:color w:val="000000" w:themeColor="text1"/>
          <w:sz w:val="22"/>
          <w:szCs w:val="22"/>
        </w:rPr>
        <w:t>,</w:t>
      </w:r>
      <w:r w:rsidRPr="7F9208BC">
        <w:rPr>
          <w:rStyle w:val="normaltextrun"/>
          <w:rFonts w:asciiTheme="majorHAnsi" w:eastAsia="Calibri" w:hAnsiTheme="majorHAnsi" w:cstheme="majorBidi"/>
          <w:color w:val="000000" w:themeColor="text1"/>
          <w:sz w:val="22"/>
          <w:szCs w:val="22"/>
        </w:rPr>
        <w:t xml:space="preserve"> ESTUDIANTE </w:t>
      </w:r>
      <w:r w:rsidR="00E247A3" w:rsidRPr="7F9208BC">
        <w:rPr>
          <w:rStyle w:val="normaltextrun"/>
          <w:rFonts w:asciiTheme="majorHAnsi" w:eastAsia="Calibri" w:hAnsiTheme="majorHAnsi" w:cstheme="majorBidi"/>
          <w:color w:val="000000" w:themeColor="text1"/>
          <w:sz w:val="22"/>
          <w:szCs w:val="22"/>
        </w:rPr>
        <w:t>del proyecto de semillero</w:t>
      </w:r>
      <w:r w:rsidR="00730157" w:rsidRPr="7F9208BC">
        <w:rPr>
          <w:rStyle w:val="normaltextrun"/>
          <w:rFonts w:asciiTheme="majorHAnsi" w:eastAsia="Calibri" w:hAnsiTheme="majorHAnsi" w:cstheme="majorBidi"/>
          <w:color w:val="000000" w:themeColor="text1"/>
          <w:sz w:val="22"/>
          <w:szCs w:val="22"/>
        </w:rPr>
        <w:t>:</w:t>
      </w:r>
      <w:r w:rsidR="00E247A3" w:rsidRPr="7F9208BC">
        <w:rPr>
          <w:rStyle w:val="normaltextrun"/>
          <w:rFonts w:asciiTheme="majorHAnsi" w:eastAsia="Calibri" w:hAnsiTheme="majorHAnsi" w:cstheme="majorBidi"/>
          <w:color w:val="000000" w:themeColor="text1"/>
          <w:sz w:val="22"/>
          <w:szCs w:val="22"/>
        </w:rPr>
        <w:t xml:space="preserve"> </w:t>
      </w:r>
    </w:p>
    <w:p w14:paraId="261EC3FB" w14:textId="77777777" w:rsidR="004433F6" w:rsidRPr="004433F6" w:rsidRDefault="004433F6" w:rsidP="004433F6">
      <w:pPr>
        <w:pStyle w:val="paragraph"/>
        <w:spacing w:before="0" w:beforeAutospacing="0" w:after="0" w:afterAutospacing="0"/>
        <w:jc w:val="both"/>
        <w:textAlignment w:val="baseline"/>
        <w:rPr>
          <w:rFonts w:asciiTheme="majorHAnsi" w:hAnsiTheme="majorHAnsi" w:cstheme="majorHAnsi"/>
          <w:sz w:val="22"/>
          <w:szCs w:val="22"/>
        </w:rPr>
      </w:pPr>
    </w:p>
    <w:p w14:paraId="307C7C05" w14:textId="65AFE2FA" w:rsidR="7F9208BC" w:rsidRDefault="7F9208BC" w:rsidP="7F9208BC">
      <w:pPr>
        <w:pStyle w:val="paragraph"/>
        <w:spacing w:before="0" w:beforeAutospacing="0" w:after="0" w:afterAutospacing="0"/>
        <w:jc w:val="both"/>
        <w:rPr>
          <w:rStyle w:val="normaltextrun"/>
          <w:rFonts w:asciiTheme="majorHAnsi" w:eastAsia="Calibri" w:hAnsiTheme="majorHAnsi" w:cstheme="majorBidi"/>
          <w:color w:val="000000" w:themeColor="text1"/>
          <w:sz w:val="22"/>
          <w:szCs w:val="22"/>
        </w:rPr>
      </w:pPr>
    </w:p>
    <w:p w14:paraId="055143B0" w14:textId="77777777" w:rsidR="004433F6" w:rsidRPr="004433F6" w:rsidRDefault="004433F6" w:rsidP="004433F6">
      <w:pPr>
        <w:pStyle w:val="paragraph"/>
        <w:spacing w:before="0" w:beforeAutospacing="0" w:after="0" w:afterAutospacing="0"/>
        <w:jc w:val="both"/>
        <w:textAlignment w:val="baseline"/>
        <w:rPr>
          <w:rStyle w:val="eop"/>
          <w:rFonts w:asciiTheme="majorHAnsi" w:hAnsiTheme="majorHAnsi" w:cstheme="majorHAnsi"/>
          <w:sz w:val="22"/>
          <w:szCs w:val="22"/>
        </w:rPr>
      </w:pPr>
      <w:r w:rsidRPr="004433F6">
        <w:rPr>
          <w:rStyle w:val="normaltextrun"/>
          <w:rFonts w:asciiTheme="majorHAnsi" w:eastAsia="Calibri" w:hAnsiTheme="majorHAnsi" w:cstheme="majorHAnsi"/>
          <w:color w:val="000000"/>
          <w:sz w:val="22"/>
          <w:szCs w:val="22"/>
        </w:rPr>
        <w:t>Las partes relacionadas en la primera parte de este documento aprueban:</w:t>
      </w:r>
      <w:r w:rsidRPr="004433F6">
        <w:rPr>
          <w:rStyle w:val="eop"/>
          <w:rFonts w:asciiTheme="majorHAnsi" w:hAnsiTheme="majorHAnsi" w:cstheme="majorHAnsi"/>
          <w:sz w:val="22"/>
          <w:szCs w:val="22"/>
        </w:rPr>
        <w:t> </w:t>
      </w:r>
    </w:p>
    <w:p w14:paraId="199E5FB3" w14:textId="77777777" w:rsidR="004433F6" w:rsidRPr="004433F6" w:rsidRDefault="004433F6" w:rsidP="004433F6">
      <w:pPr>
        <w:pStyle w:val="paragraph"/>
        <w:spacing w:before="0" w:beforeAutospacing="0" w:after="0" w:afterAutospacing="0"/>
        <w:jc w:val="both"/>
        <w:textAlignment w:val="baseline"/>
        <w:rPr>
          <w:rStyle w:val="eop"/>
          <w:rFonts w:asciiTheme="majorHAnsi" w:hAnsiTheme="majorHAnsi" w:cstheme="majorHAnsi"/>
          <w:sz w:val="22"/>
          <w:szCs w:val="22"/>
        </w:rPr>
      </w:pPr>
    </w:p>
    <w:p w14:paraId="6BCA28AC" w14:textId="77777777" w:rsidR="004433F6" w:rsidRPr="004433F6" w:rsidRDefault="004433F6" w:rsidP="7F9208BC">
      <w:pPr>
        <w:pStyle w:val="paragraph"/>
        <w:spacing w:before="0" w:beforeAutospacing="0" w:after="0" w:afterAutospacing="0"/>
        <w:jc w:val="both"/>
        <w:textAlignment w:val="baseline"/>
        <w:rPr>
          <w:rFonts w:asciiTheme="majorHAnsi" w:hAnsiTheme="majorHAnsi" w:cstheme="majorBidi"/>
          <w:sz w:val="22"/>
          <w:szCs w:val="22"/>
        </w:rPr>
      </w:pPr>
    </w:p>
    <w:p w14:paraId="43A03EA8" w14:textId="4E3F3293" w:rsidR="7F9208BC" w:rsidRDefault="7F9208BC" w:rsidP="7F9208BC">
      <w:pPr>
        <w:pStyle w:val="paragraph"/>
        <w:spacing w:before="0" w:beforeAutospacing="0" w:after="0" w:afterAutospacing="0"/>
        <w:jc w:val="both"/>
        <w:rPr>
          <w:rFonts w:asciiTheme="majorHAnsi" w:hAnsiTheme="majorHAnsi" w:cstheme="majorBidi"/>
          <w:sz w:val="22"/>
          <w:szCs w:val="22"/>
        </w:rPr>
      </w:pPr>
    </w:p>
    <w:p w14:paraId="458735BC"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004433F6">
        <w:rPr>
          <w:rStyle w:val="normaltextrun"/>
          <w:rFonts w:asciiTheme="majorHAnsi" w:eastAsia="Calibri" w:hAnsiTheme="majorHAnsi" w:cstheme="majorHAnsi"/>
          <w:color w:val="000000"/>
          <w:sz w:val="22"/>
          <w:szCs w:val="22"/>
        </w:rPr>
        <w:t xml:space="preserve">Cumplir a cabalidad con cada uno de los artículos consignados en el Reglamento Estudiantil para los estudiantes de pregrado en el modelo por ciclos y Acta de Convivencia de la </w:t>
      </w:r>
      <w:r w:rsidRPr="004433F6">
        <w:rPr>
          <w:rStyle w:val="spellingerror"/>
          <w:rFonts w:asciiTheme="majorHAnsi" w:hAnsiTheme="majorHAnsi" w:cstheme="majorHAnsi"/>
          <w:color w:val="000000"/>
          <w:sz w:val="22"/>
          <w:szCs w:val="22"/>
          <w:lang w:val="es-CO"/>
        </w:rPr>
        <w:t>Fundación Universitaria Compensar</w:t>
      </w:r>
      <w:r w:rsidRPr="004433F6">
        <w:rPr>
          <w:rStyle w:val="normaltextrun"/>
          <w:rFonts w:asciiTheme="majorHAnsi" w:eastAsia="Calibri" w:hAnsiTheme="majorHAnsi" w:cstheme="majorHAnsi"/>
          <w:color w:val="000000"/>
          <w:sz w:val="22"/>
          <w:szCs w:val="22"/>
        </w:rPr>
        <w:t>.</w:t>
      </w:r>
      <w:r w:rsidRPr="004433F6">
        <w:rPr>
          <w:rStyle w:val="eop"/>
          <w:rFonts w:asciiTheme="majorHAnsi" w:hAnsiTheme="majorHAnsi" w:cstheme="majorHAnsi"/>
          <w:sz w:val="22"/>
          <w:szCs w:val="22"/>
        </w:rPr>
        <w:t> </w:t>
      </w:r>
    </w:p>
    <w:p w14:paraId="6F2552D2"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normaltextrun"/>
          <w:rFonts w:asciiTheme="majorHAnsi" w:eastAsia="Calibri" w:hAnsiTheme="majorHAnsi" w:cstheme="majorHAnsi"/>
          <w:sz w:val="22"/>
          <w:szCs w:val="22"/>
        </w:rPr>
        <w:t xml:space="preserve">Dentro del modelo pedagógico de la Institución, el estudiante es el eje del desarrollo académico y por lo tanto será responsabilidad del estudiante la gestión frente a su </w:t>
      </w:r>
      <w:r w:rsidRPr="004433F6">
        <w:rPr>
          <w:rStyle w:val="normaltextrun"/>
          <w:rFonts w:asciiTheme="majorHAnsi" w:eastAsia="Calibri" w:hAnsiTheme="majorHAnsi" w:cstheme="majorHAnsi"/>
          <w:i/>
          <w:sz w:val="22"/>
          <w:szCs w:val="22"/>
        </w:rPr>
        <w:t>Proyecto de semillero con fines de homologación del trabajo de grado,</w:t>
      </w:r>
      <w:r w:rsidRPr="004433F6">
        <w:rPr>
          <w:rStyle w:val="normaltextrun"/>
          <w:rFonts w:asciiTheme="majorHAnsi" w:eastAsia="Calibri" w:hAnsiTheme="majorHAnsi" w:cstheme="majorHAnsi"/>
          <w:sz w:val="22"/>
          <w:szCs w:val="22"/>
        </w:rPr>
        <w:t xml:space="preserve"> en relación con los resultados que se deben obtener al finalizar el proyecto de semillero. El tutor funge como asesor en el proceso de construcción del resultado de la investigación.</w:t>
      </w:r>
      <w:r w:rsidRPr="004433F6">
        <w:rPr>
          <w:rStyle w:val="eop"/>
          <w:rFonts w:asciiTheme="majorHAnsi" w:hAnsiTheme="majorHAnsi" w:cstheme="majorHAnsi"/>
          <w:sz w:val="22"/>
          <w:szCs w:val="22"/>
        </w:rPr>
        <w:t> </w:t>
      </w:r>
    </w:p>
    <w:p w14:paraId="05E74737"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proyecto de semillero no constituye un curso del plan de estudios, es un mecanismo de investigación formativa que puede conducir a la homologación del curso Proyecto Fin de grado o Socialización de proyecto de investigación, previo cumplimiento de compromisos y entregables.</w:t>
      </w:r>
    </w:p>
    <w:p w14:paraId="14A3C573"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proceso de semillero solo podrá homologar los cursos de fin de carrera para investigación (proyecto fin de grado y socialización), tal como fue aprobado por el Consejo Académico. Bajo ninguna circunstancia se pueden hacer registros de calificaciones para cursos distintos como resultado del trabajo formativo en semilleros de investigación.</w:t>
      </w:r>
    </w:p>
    <w:p w14:paraId="69DA96A8"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La homologación solo será aprobada si el estudiante cumple los requisitos y entregables pactados en su plan de trabajo como semillerista.</w:t>
      </w:r>
    </w:p>
    <w:p w14:paraId="01D2889F"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Para registrar la calificación por homologación por semillero de investigación, el estudiante tendrá que cancelar el valor de los créditos correspondientes al curso Proyecto fin de grado / Socialización del proyecto de investigación.</w:t>
      </w:r>
    </w:p>
    <w:p w14:paraId="04CFEA39"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normaltextrun"/>
          <w:rFonts w:asciiTheme="majorHAnsi" w:eastAsia="Calibri" w:hAnsiTheme="majorHAnsi" w:cstheme="majorHAnsi"/>
          <w:sz w:val="22"/>
          <w:szCs w:val="22"/>
        </w:rPr>
        <w:t>Cada semillero de investigación contará con al menos un docente asesor que oriente el trabajo del estudiante.</w:t>
      </w:r>
      <w:r w:rsidRPr="004433F6">
        <w:rPr>
          <w:rStyle w:val="eop"/>
          <w:rFonts w:asciiTheme="majorHAnsi" w:hAnsiTheme="majorHAnsi" w:cstheme="majorHAnsi"/>
          <w:sz w:val="22"/>
          <w:szCs w:val="22"/>
        </w:rPr>
        <w:t> </w:t>
      </w:r>
    </w:p>
    <w:p w14:paraId="37593180"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proyecto de semillero puede corresponder a la solución de situaciones problema que el estudiante proponga o que surja del banco de retos y problemas de la institución, bajo ningún motivo el semillero se formula para realizar la investigación que es responsabilidad de los docentes investigadores. El proyecto deberá apuntar a desarrollar las líneas de investigación del grupo de investigación.</w:t>
      </w:r>
    </w:p>
    <w:p w14:paraId="73CCCD16"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proyecto de semillero de investigación se realiza de forma voluntaria y se puede terminar de forma voluntaria en cualquier momento que el estudiante así lo determine antes de finalizarla correctamente y sin alcanzar los resultados esperados. En este caso, no es procedente la solicitud de homologación del proyecto fin de grado.</w:t>
      </w:r>
    </w:p>
    <w:p w14:paraId="12E4AE7F"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estudiante que siendo miembro del semillero suspenda su participación en sus actividades por un período mayor a 24 semanas, tendrá que volver a iniciar su proceso como nuevo estudiante de semillero y el tiempo que hubiese dedicado al proceso de semillero previamente, no será reconocido en el proceso de homologación.</w:t>
      </w:r>
    </w:p>
    <w:p w14:paraId="6A06E805"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lastRenderedPageBreak/>
        <w:t>El estudiante llevará a cabo el trabajo de investigación como miembro del equipo de un semillero de investigación legalizado y aprobado en Fundación Universitaria Compensar. No se aprobarán procesos adelantados fuera de la estructura del ecosistema de investigación de la Fundación Universitaria Compensar y sin aprobación institucional.</w:t>
      </w:r>
    </w:p>
    <w:p w14:paraId="25FFF643"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Cada estudiante que pertenezca a un semillero y que desee solicitar homologación de su trabajo de grado deberá formalizar y firmar un plan de trabajo semestral, por un mínimo de dos semestres, en el que se detalle el proyecto en el que se va a adelantar la labor de semillero, se deben declarar los objetivos planteados para el proceso, el detalle de actividades formativas y de investigación que estudiante debe realizar y los resultados y compromisos a cumplir para dar por aprobado su proceso formativo.</w:t>
      </w:r>
    </w:p>
    <w:p w14:paraId="67973823"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Todo plan de trabajo debe contar con el Visto Bueno del Consejo de Facultad y de la Dirección de investigaciones.</w:t>
      </w:r>
    </w:p>
    <w:p w14:paraId="2F5181B7" w14:textId="77777777" w:rsidR="004433F6" w:rsidRPr="004433F6" w:rsidRDefault="004433F6" w:rsidP="004433F6">
      <w:pPr>
        <w:pStyle w:val="paragraph"/>
        <w:numPr>
          <w:ilvl w:val="0"/>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 xml:space="preserve">El plan de trabajo de cada estudiante de semillero deberá desarrollar un proceso formativo de mínimo 60 horas académicas, que deben corresponder a actividades de capacitación directa orientadas por el grupo de investigación, actividades propias de investigación y participación en eventos. </w:t>
      </w:r>
    </w:p>
    <w:p w14:paraId="64EA0BA4"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plan de trabajo se acuerda y se firma entre Asesor, Estudiante y la Dirección de investigaciones. Dicho plan de trabajo se debe entregar en físico y firmado por las partes, junto con este contrato pedagógico, para dar por oficializado el inicio del proceso de formación en semillero de investigación.</w:t>
      </w:r>
    </w:p>
    <w:p w14:paraId="01CD7B55"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 xml:space="preserve">El estudiante que hubiese cumplido el tiempo requerido de sesenta (60) horas de trabajo y tenga terminado su plan de trabajo excepto la socialización, entregará un reporte final de pasantía en formato artículo, siguiendo el modelo definido por la Facultad en la que adelanta su programa académico. </w:t>
      </w:r>
    </w:p>
    <w:p w14:paraId="43011CCF"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reporte final será evaluado por su asesor y un evaluador temático. Se generará una calificación de 0,0 a 5,0 para este reporte, como promedio entregado por los dos (2) evaluadores con pesos iguales en la generación del promedio.</w:t>
      </w:r>
    </w:p>
    <w:p w14:paraId="1CBAFC22"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 xml:space="preserve">El proceso de semillero deberá ser socializado por el estudiante a la comunidad académica, como requisito final de aprobación de la pasantía. </w:t>
      </w:r>
    </w:p>
    <w:p w14:paraId="4C67610B"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normaltextrun"/>
          <w:rFonts w:asciiTheme="majorHAnsi" w:eastAsia="Calibri" w:hAnsiTheme="majorHAnsi" w:cstheme="majorHAnsi"/>
          <w:sz w:val="22"/>
          <w:szCs w:val="22"/>
        </w:rPr>
        <w:t>La escritura del informe final y la socialización de resultados no se cuentan en las 60 horas de trabajo del semillero.</w:t>
      </w:r>
    </w:p>
    <w:p w14:paraId="3502C1C8"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El informe final tendrá un peso del 30% en la asignación de la calificación final del proyecto de semillero. El 70% restante será asignado por el tutor, en concertación con la Dirección de investigaciones, una vez se tenga evaluado el reporte final de investigación y se hubiese realizado la socialización de resultados.</w:t>
      </w:r>
    </w:p>
    <w:p w14:paraId="45D0E6E1" w14:textId="77777777" w:rsidR="004433F6" w:rsidRPr="004433F6" w:rsidRDefault="004433F6" w:rsidP="004433F6">
      <w:pPr>
        <w:pStyle w:val="paragraph"/>
        <w:numPr>
          <w:ilvl w:val="0"/>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En todos los casos, el proceso de homologación deberá venir soportado con los siguientes entregables:</w:t>
      </w:r>
    </w:p>
    <w:p w14:paraId="7A361BAE"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Plan de trabajo semestral descrito anteriormente. Firmado y con Visto bueno del Consejo de Facultad y la dirección de investigaciones.</w:t>
      </w:r>
    </w:p>
    <w:p w14:paraId="08D0C92B"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Formato de seguimiento a la labor de semillero, en el que se evidencie la secuencia de actividades y resultados que el estudiante hubiese generado en su proceso formativo. Debidamente firmado por asesor y estudiantes.</w:t>
      </w:r>
    </w:p>
    <w:p w14:paraId="4CC219E9"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Copia física de la producción académica y/o de desarrollo tecnológico que hubiese generado el estudiante en su proceso formativo.</w:t>
      </w:r>
    </w:p>
    <w:p w14:paraId="4D68EEB0"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Certificado de asistencia como ponente en al menos un evento de semilleros regional o nacional.</w:t>
      </w:r>
    </w:p>
    <w:p w14:paraId="4D99B71E"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 xml:space="preserve">Evidencia en el aplicativo </w:t>
      </w:r>
      <w:proofErr w:type="spellStart"/>
      <w:r w:rsidRPr="004433F6">
        <w:rPr>
          <w:rStyle w:val="normaltextrun"/>
          <w:rFonts w:asciiTheme="majorHAnsi" w:eastAsia="Calibri" w:hAnsiTheme="majorHAnsi" w:cstheme="majorHAnsi"/>
          <w:sz w:val="22"/>
          <w:szCs w:val="22"/>
        </w:rPr>
        <w:t>RedColsi</w:t>
      </w:r>
      <w:proofErr w:type="spellEnd"/>
      <w:r w:rsidRPr="004433F6">
        <w:rPr>
          <w:rStyle w:val="normaltextrun"/>
          <w:rFonts w:asciiTheme="majorHAnsi" w:eastAsia="Calibri" w:hAnsiTheme="majorHAnsi" w:cstheme="majorHAnsi"/>
          <w:sz w:val="22"/>
          <w:szCs w:val="22"/>
        </w:rPr>
        <w:t xml:space="preserve"> de la pertenencia del estudiante al semillero de investigación.</w:t>
      </w:r>
    </w:p>
    <w:p w14:paraId="1D12EA4B"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lastRenderedPageBreak/>
        <w:t>Concepto de evaluación satisfactorio de un tercero, que indique que el informe entregado por el estudiante corresponde con el avance y objetivos formulados en los planes de trabajo del estudiante.</w:t>
      </w:r>
    </w:p>
    <w:p w14:paraId="79B30467" w14:textId="77777777" w:rsidR="004433F6" w:rsidRPr="004433F6" w:rsidRDefault="004433F6" w:rsidP="004433F6">
      <w:pPr>
        <w:pStyle w:val="paragraph"/>
        <w:numPr>
          <w:ilvl w:val="1"/>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Acta de socialización del resultado del proceso formativo en el semillero.</w:t>
      </w:r>
    </w:p>
    <w:p w14:paraId="63BCD65B" w14:textId="77777777" w:rsidR="004433F6" w:rsidRPr="004433F6" w:rsidRDefault="004433F6" w:rsidP="004433F6">
      <w:pPr>
        <w:pStyle w:val="paragraph"/>
        <w:spacing w:before="0" w:beforeAutospacing="0" w:after="0" w:afterAutospacing="0"/>
        <w:ind w:left="1080"/>
        <w:jc w:val="both"/>
        <w:textAlignment w:val="baseline"/>
        <w:rPr>
          <w:rStyle w:val="normaltextrun"/>
          <w:rFonts w:asciiTheme="majorHAnsi" w:eastAsia="Calibri" w:hAnsiTheme="majorHAnsi" w:cstheme="majorHAnsi"/>
          <w:sz w:val="22"/>
          <w:szCs w:val="22"/>
        </w:rPr>
      </w:pPr>
    </w:p>
    <w:p w14:paraId="5E785379"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004433F6">
        <w:rPr>
          <w:rStyle w:val="normaltextrun"/>
          <w:rFonts w:asciiTheme="majorHAnsi" w:eastAsia="Calibri" w:hAnsiTheme="majorHAnsi" w:cstheme="majorHAnsi"/>
          <w:sz w:val="22"/>
          <w:szCs w:val="22"/>
        </w:rPr>
        <w:t>Las decisiones que se requieran para el cumplimiento del proceso de asesoría, en cuanto a fechas y horas, revisiones, entre otros, se adoptarán buscando el mayor grado de consenso posible. </w:t>
      </w:r>
      <w:r w:rsidRPr="004433F6">
        <w:rPr>
          <w:rStyle w:val="eop"/>
          <w:rFonts w:asciiTheme="majorHAnsi" w:hAnsiTheme="majorHAnsi" w:cstheme="majorHAnsi"/>
          <w:sz w:val="22"/>
          <w:szCs w:val="22"/>
        </w:rPr>
        <w:t> </w:t>
      </w:r>
    </w:p>
    <w:p w14:paraId="492730CF" w14:textId="77777777" w:rsidR="004433F6" w:rsidRPr="004433F6" w:rsidRDefault="004433F6" w:rsidP="004433F6">
      <w:pPr>
        <w:pStyle w:val="paragraph"/>
        <w:numPr>
          <w:ilvl w:val="0"/>
          <w:numId w:val="46"/>
        </w:numPr>
        <w:spacing w:before="0" w:beforeAutospacing="0" w:after="0" w:afterAutospacing="0"/>
        <w:jc w:val="both"/>
        <w:textAlignment w:val="baseline"/>
        <w:rPr>
          <w:rStyle w:val="normaltextrun"/>
          <w:rFonts w:asciiTheme="majorHAnsi" w:eastAsia="Calibri" w:hAnsiTheme="majorHAnsi" w:cstheme="majorHAnsi"/>
          <w:sz w:val="22"/>
          <w:szCs w:val="22"/>
        </w:rPr>
      </w:pPr>
      <w:r w:rsidRPr="004433F6">
        <w:rPr>
          <w:rStyle w:val="normaltextrun"/>
          <w:rFonts w:asciiTheme="majorHAnsi" w:eastAsia="Calibri" w:hAnsiTheme="majorHAnsi" w:cstheme="majorHAnsi"/>
          <w:sz w:val="22"/>
          <w:szCs w:val="22"/>
        </w:rPr>
        <w:t xml:space="preserve">El proyecto de semillero de investigación es un proceso que se evalúa de forma individual, </w:t>
      </w:r>
      <w:proofErr w:type="spellStart"/>
      <w:r w:rsidRPr="004433F6">
        <w:rPr>
          <w:rStyle w:val="normaltextrun"/>
          <w:rFonts w:asciiTheme="majorHAnsi" w:eastAsia="Calibri" w:hAnsiTheme="majorHAnsi" w:cstheme="majorHAnsi"/>
          <w:sz w:val="22"/>
          <w:szCs w:val="22"/>
        </w:rPr>
        <w:t>aún</w:t>
      </w:r>
      <w:proofErr w:type="spellEnd"/>
      <w:r w:rsidRPr="004433F6">
        <w:rPr>
          <w:rStyle w:val="normaltextrun"/>
          <w:rFonts w:asciiTheme="majorHAnsi" w:eastAsia="Calibri" w:hAnsiTheme="majorHAnsi" w:cstheme="majorHAnsi"/>
          <w:sz w:val="22"/>
          <w:szCs w:val="22"/>
        </w:rPr>
        <w:t xml:space="preserve"> cuando en el proceso el semillerista se relacione, interactúe y coopere con otros estudiantes en calidad de semilleristas de investigación.</w:t>
      </w:r>
    </w:p>
    <w:p w14:paraId="7F884598"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004433F6">
        <w:rPr>
          <w:rStyle w:val="eop"/>
          <w:rFonts w:asciiTheme="majorHAnsi" w:hAnsiTheme="majorHAnsi" w:cstheme="majorHAnsi"/>
          <w:sz w:val="22"/>
          <w:szCs w:val="22"/>
        </w:rPr>
        <w:t>El estudiante que obtenga una calificación inferior a 3.0 en su trabajo de semillero y tiene matriculado el curso proyecto fin de grado, recibirá en la calificación del curso matriculado la calificación final del proceso de semillero.</w:t>
      </w:r>
    </w:p>
    <w:p w14:paraId="29E2D49A"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004433F6">
        <w:rPr>
          <w:rStyle w:val="eop"/>
          <w:rFonts w:asciiTheme="majorHAnsi" w:hAnsiTheme="majorHAnsi" w:cstheme="majorHAnsi"/>
          <w:sz w:val="22"/>
          <w:szCs w:val="22"/>
        </w:rPr>
        <w:t xml:space="preserve">El asesor deberá acompañar las sesiones presenciales del semillerista, mínimo dos (2) horas a la semana. </w:t>
      </w:r>
    </w:p>
    <w:p w14:paraId="7E02DF80"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7F9208BC">
        <w:rPr>
          <w:rStyle w:val="normaltextrun"/>
          <w:rFonts w:asciiTheme="majorHAnsi" w:eastAsia="Calibri" w:hAnsiTheme="majorHAnsi" w:cstheme="majorBidi"/>
          <w:sz w:val="22"/>
          <w:szCs w:val="22"/>
        </w:rPr>
        <w:t>La asesoría implica orientar y aconsejar</w:t>
      </w:r>
      <w:r w:rsidRPr="7F9208BC">
        <w:rPr>
          <w:rStyle w:val="apple-converted-space"/>
          <w:rFonts w:asciiTheme="majorHAnsi" w:hAnsiTheme="majorHAnsi" w:cstheme="majorBidi"/>
          <w:sz w:val="22"/>
          <w:szCs w:val="22"/>
          <w:lang w:val="es-CO"/>
        </w:rPr>
        <w:t> </w:t>
      </w:r>
      <w:r w:rsidRPr="7F9208BC">
        <w:rPr>
          <w:rStyle w:val="normaltextrun"/>
          <w:rFonts w:asciiTheme="majorHAnsi" w:eastAsia="Calibri" w:hAnsiTheme="majorHAnsi" w:cstheme="majorBidi"/>
          <w:sz w:val="22"/>
          <w:szCs w:val="22"/>
        </w:rPr>
        <w:t>en el proceso de elaboración del proyecto, de forma clara, coherente y constante.</w:t>
      </w:r>
      <w:r w:rsidRPr="7F9208BC">
        <w:rPr>
          <w:rStyle w:val="eop"/>
          <w:rFonts w:asciiTheme="majorHAnsi" w:hAnsiTheme="majorHAnsi" w:cstheme="majorBidi"/>
          <w:sz w:val="22"/>
          <w:szCs w:val="22"/>
        </w:rPr>
        <w:t> </w:t>
      </w:r>
    </w:p>
    <w:p w14:paraId="2035A567" w14:textId="4F325925" w:rsidR="7F9208BC" w:rsidRDefault="7F9208BC" w:rsidP="7F9208BC">
      <w:pPr>
        <w:pStyle w:val="paragraph"/>
        <w:spacing w:before="0" w:beforeAutospacing="0" w:after="0" w:afterAutospacing="0"/>
        <w:ind w:left="720"/>
        <w:jc w:val="both"/>
        <w:rPr>
          <w:rFonts w:asciiTheme="majorHAnsi" w:hAnsiTheme="majorHAnsi" w:cstheme="majorBidi"/>
          <w:sz w:val="22"/>
          <w:szCs w:val="22"/>
        </w:rPr>
      </w:pPr>
    </w:p>
    <w:p w14:paraId="4F451D3F"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004433F6">
        <w:rPr>
          <w:rStyle w:val="normaltextrun"/>
          <w:rFonts w:asciiTheme="majorHAnsi" w:eastAsia="Calibri" w:hAnsiTheme="majorHAnsi" w:cstheme="majorHAnsi"/>
          <w:sz w:val="22"/>
          <w:szCs w:val="22"/>
        </w:rPr>
        <w:t>Si a juicio de los estudiantes se presentan dificultades relacionadas con la correcta asesoría, ellos, por escrito, en físico o vía electrónica, indicarán sus inconformidades al asesor en cuanto sean identificadas y se llevará el conducto regular correspondiente.</w:t>
      </w:r>
      <w:r w:rsidRPr="004433F6">
        <w:rPr>
          <w:rStyle w:val="apple-converted-space"/>
          <w:rFonts w:asciiTheme="majorHAnsi" w:hAnsiTheme="majorHAnsi" w:cstheme="majorHAnsi"/>
          <w:sz w:val="22"/>
          <w:szCs w:val="22"/>
          <w:lang w:val="es-CO"/>
        </w:rPr>
        <w:t> </w:t>
      </w:r>
      <w:r w:rsidRPr="004433F6">
        <w:rPr>
          <w:rStyle w:val="eop"/>
          <w:rFonts w:asciiTheme="majorHAnsi" w:hAnsiTheme="majorHAnsi" w:cstheme="majorHAnsi"/>
          <w:sz w:val="22"/>
          <w:szCs w:val="22"/>
        </w:rPr>
        <w:t> </w:t>
      </w:r>
    </w:p>
    <w:p w14:paraId="297FDB85" w14:textId="77777777" w:rsidR="004433F6" w:rsidRPr="004433F6" w:rsidRDefault="004433F6" w:rsidP="004433F6">
      <w:pPr>
        <w:pStyle w:val="paragraph"/>
        <w:numPr>
          <w:ilvl w:val="0"/>
          <w:numId w:val="46"/>
        </w:numPr>
        <w:spacing w:before="0" w:beforeAutospacing="0" w:after="0" w:afterAutospacing="0"/>
        <w:jc w:val="both"/>
        <w:textAlignment w:val="baseline"/>
        <w:rPr>
          <w:rStyle w:val="eop"/>
          <w:rFonts w:asciiTheme="majorHAnsi" w:hAnsiTheme="majorHAnsi" w:cstheme="majorHAnsi"/>
          <w:sz w:val="22"/>
          <w:szCs w:val="22"/>
        </w:rPr>
      </w:pPr>
      <w:r w:rsidRPr="7F9208BC">
        <w:rPr>
          <w:rStyle w:val="normaltextrun"/>
          <w:rFonts w:asciiTheme="majorHAnsi" w:eastAsia="Calibri" w:hAnsiTheme="majorHAnsi" w:cstheme="majorBidi"/>
          <w:sz w:val="22"/>
          <w:szCs w:val="22"/>
        </w:rPr>
        <w:t>Es obligación del asesor dar respuesta, dentro de los ocho días siguientes a la solicitud y proponer soluciones, por escrito, en físico vía electrónica, acorde al medio utilizado para la solicitud.</w:t>
      </w:r>
    </w:p>
    <w:p w14:paraId="34B21964" w14:textId="15A930DA" w:rsidR="7F9208BC" w:rsidRDefault="7F9208BC" w:rsidP="7F9208BC">
      <w:pPr>
        <w:pStyle w:val="paragraph"/>
        <w:spacing w:before="0" w:beforeAutospacing="0" w:after="0" w:afterAutospacing="0"/>
        <w:ind w:left="720"/>
        <w:jc w:val="both"/>
        <w:rPr>
          <w:rFonts w:asciiTheme="majorHAnsi" w:hAnsiTheme="majorHAnsi" w:cstheme="majorBidi"/>
          <w:sz w:val="22"/>
          <w:szCs w:val="22"/>
        </w:rPr>
      </w:pPr>
    </w:p>
    <w:p w14:paraId="29154ACB"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7F9208BC">
        <w:rPr>
          <w:rStyle w:val="normaltextrun"/>
          <w:rFonts w:asciiTheme="majorHAnsi" w:eastAsia="Calibri" w:hAnsiTheme="majorHAnsi" w:cstheme="majorBidi"/>
          <w:color w:val="000000" w:themeColor="text1"/>
          <w:sz w:val="22"/>
          <w:szCs w:val="22"/>
        </w:rPr>
        <w:t>El fraude o plagio es considerado falta grave en la</w:t>
      </w:r>
      <w:r w:rsidRPr="7F9208BC">
        <w:rPr>
          <w:rStyle w:val="apple-converted-space"/>
          <w:rFonts w:asciiTheme="majorHAnsi" w:hAnsiTheme="majorHAnsi" w:cstheme="majorBidi"/>
          <w:color w:val="000000" w:themeColor="text1"/>
          <w:sz w:val="22"/>
          <w:szCs w:val="22"/>
          <w:lang w:val="es-CO"/>
        </w:rPr>
        <w:t> </w:t>
      </w:r>
      <w:r w:rsidRPr="7F9208BC">
        <w:rPr>
          <w:rStyle w:val="spellingerror"/>
          <w:rFonts w:asciiTheme="majorHAnsi" w:hAnsiTheme="majorHAnsi" w:cstheme="majorBidi"/>
          <w:color w:val="000000" w:themeColor="text1"/>
          <w:sz w:val="22"/>
          <w:szCs w:val="22"/>
          <w:lang w:val="es-CO"/>
        </w:rPr>
        <w:t>Fundación Universitaria Compensar</w:t>
      </w:r>
      <w:r w:rsidRPr="7F9208BC">
        <w:rPr>
          <w:rStyle w:val="normaltextrun"/>
          <w:rFonts w:asciiTheme="majorHAnsi" w:eastAsia="Calibri" w:hAnsiTheme="majorHAnsi" w:cstheme="majorBidi"/>
          <w:color w:val="000000" w:themeColor="text1"/>
          <w:sz w:val="22"/>
          <w:szCs w:val="22"/>
        </w:rPr>
        <w:t xml:space="preserve">, por </w:t>
      </w:r>
      <w:proofErr w:type="gramStart"/>
      <w:r w:rsidRPr="7F9208BC">
        <w:rPr>
          <w:rStyle w:val="normaltextrun"/>
          <w:rFonts w:asciiTheme="majorHAnsi" w:eastAsia="Calibri" w:hAnsiTheme="majorHAnsi" w:cstheme="majorBidi"/>
          <w:color w:val="000000" w:themeColor="text1"/>
          <w:sz w:val="22"/>
          <w:szCs w:val="22"/>
        </w:rPr>
        <w:t>tanto</w:t>
      </w:r>
      <w:proofErr w:type="gramEnd"/>
      <w:r w:rsidRPr="7F9208BC">
        <w:rPr>
          <w:rStyle w:val="normaltextrun"/>
          <w:rFonts w:asciiTheme="majorHAnsi" w:eastAsia="Calibri" w:hAnsiTheme="majorHAnsi" w:cstheme="majorBidi"/>
          <w:color w:val="000000" w:themeColor="text1"/>
          <w:sz w:val="22"/>
          <w:szCs w:val="22"/>
        </w:rPr>
        <w:t xml:space="preserve"> las sanciones por dicho comportamiento serán las consignadas en el Reglamento Estudiantil.</w:t>
      </w:r>
      <w:r w:rsidRPr="7F9208BC">
        <w:rPr>
          <w:rStyle w:val="apple-converted-space"/>
          <w:rFonts w:asciiTheme="majorHAnsi" w:hAnsiTheme="majorHAnsi" w:cstheme="majorBidi"/>
          <w:color w:val="000000" w:themeColor="text1"/>
          <w:sz w:val="22"/>
          <w:szCs w:val="22"/>
          <w:lang w:val="es-CO"/>
        </w:rPr>
        <w:t> </w:t>
      </w:r>
      <w:r w:rsidRPr="7F9208BC">
        <w:rPr>
          <w:rStyle w:val="normaltextrun"/>
          <w:rFonts w:asciiTheme="majorHAnsi" w:eastAsia="Calibri" w:hAnsiTheme="majorHAnsi" w:cstheme="majorBidi"/>
          <w:b/>
          <w:bCs/>
          <w:i/>
          <w:iCs/>
          <w:color w:val="000000" w:themeColor="text1"/>
          <w:sz w:val="22"/>
          <w:szCs w:val="22"/>
        </w:rPr>
        <w:t>Capítulo</w:t>
      </w:r>
      <w:r w:rsidRPr="7F9208BC">
        <w:rPr>
          <w:rStyle w:val="apple-converted-space"/>
          <w:rFonts w:asciiTheme="majorHAnsi" w:hAnsiTheme="majorHAnsi" w:cstheme="majorBidi"/>
          <w:b/>
          <w:bCs/>
          <w:i/>
          <w:iCs/>
          <w:color w:val="000000" w:themeColor="text1"/>
          <w:sz w:val="22"/>
          <w:szCs w:val="22"/>
          <w:lang w:val="es-CO"/>
        </w:rPr>
        <w:t> </w:t>
      </w:r>
      <w:r w:rsidRPr="7F9208BC">
        <w:rPr>
          <w:rStyle w:val="normaltextrun"/>
          <w:rFonts w:asciiTheme="majorHAnsi" w:eastAsia="Calibri" w:hAnsiTheme="majorHAnsi" w:cstheme="majorBidi"/>
          <w:b/>
          <w:bCs/>
          <w:i/>
          <w:iCs/>
          <w:color w:val="000000" w:themeColor="text1"/>
          <w:sz w:val="22"/>
          <w:szCs w:val="22"/>
        </w:rPr>
        <w:t>I. De</w:t>
      </w:r>
      <w:r w:rsidRPr="7F9208BC">
        <w:rPr>
          <w:rStyle w:val="apple-converted-space"/>
          <w:rFonts w:asciiTheme="majorHAnsi" w:hAnsiTheme="majorHAnsi" w:cstheme="majorBidi"/>
          <w:b/>
          <w:bCs/>
          <w:i/>
          <w:iCs/>
          <w:color w:val="000000" w:themeColor="text1"/>
          <w:sz w:val="22"/>
          <w:szCs w:val="22"/>
          <w:lang w:val="es-CO"/>
        </w:rPr>
        <w:t> </w:t>
      </w:r>
      <w:r w:rsidRPr="7F9208BC">
        <w:rPr>
          <w:rStyle w:val="normaltextrun"/>
          <w:rFonts w:asciiTheme="majorHAnsi" w:eastAsia="Calibri" w:hAnsiTheme="majorHAnsi" w:cstheme="majorBidi"/>
          <w:b/>
          <w:bCs/>
          <w:i/>
          <w:iCs/>
          <w:color w:val="000000" w:themeColor="text1"/>
          <w:sz w:val="22"/>
          <w:szCs w:val="22"/>
        </w:rPr>
        <w:t>las</w:t>
      </w:r>
      <w:r w:rsidRPr="7F9208BC">
        <w:rPr>
          <w:rStyle w:val="apple-converted-space"/>
          <w:rFonts w:asciiTheme="majorHAnsi" w:hAnsiTheme="majorHAnsi" w:cstheme="majorBidi"/>
          <w:b/>
          <w:bCs/>
          <w:i/>
          <w:iCs/>
          <w:color w:val="000000" w:themeColor="text1"/>
          <w:sz w:val="22"/>
          <w:szCs w:val="22"/>
          <w:lang w:val="es-CO"/>
        </w:rPr>
        <w:t> </w:t>
      </w:r>
      <w:r w:rsidRPr="7F9208BC">
        <w:rPr>
          <w:rStyle w:val="normaltextrun"/>
          <w:rFonts w:asciiTheme="majorHAnsi" w:eastAsia="Calibri" w:hAnsiTheme="majorHAnsi" w:cstheme="majorBidi"/>
          <w:b/>
          <w:bCs/>
          <w:i/>
          <w:iCs/>
          <w:color w:val="000000" w:themeColor="text1"/>
          <w:sz w:val="22"/>
          <w:szCs w:val="22"/>
        </w:rPr>
        <w:t>faltas (…). </w:t>
      </w:r>
      <w:r w:rsidRPr="7F9208BC">
        <w:rPr>
          <w:rStyle w:val="apple-converted-space"/>
          <w:rFonts w:asciiTheme="majorHAnsi" w:hAnsiTheme="majorHAnsi" w:cstheme="majorBidi"/>
          <w:color w:val="000000" w:themeColor="text1"/>
          <w:sz w:val="22"/>
          <w:szCs w:val="22"/>
          <w:lang w:val="es-CO"/>
        </w:rPr>
        <w:t> </w:t>
      </w:r>
      <w:r w:rsidRPr="7F9208BC">
        <w:rPr>
          <w:rStyle w:val="normaltextrun"/>
          <w:rFonts w:asciiTheme="majorHAnsi" w:eastAsia="Calibri" w:hAnsiTheme="majorHAnsi" w:cstheme="majorBidi"/>
          <w:i/>
          <w:iCs/>
          <w:color w:val="000000" w:themeColor="text1"/>
          <w:sz w:val="22"/>
          <w:szCs w:val="22"/>
        </w:rPr>
        <w:t>f. El fraude o intento de fraude en los registros, en las pruebas académicas o en cualquier otra de las relaciones con la Institución (…). l.</w:t>
      </w:r>
      <w:r w:rsidRPr="7F9208BC">
        <w:rPr>
          <w:rStyle w:val="apple-converted-space"/>
          <w:rFonts w:asciiTheme="majorHAnsi" w:hAnsiTheme="majorHAnsi" w:cstheme="majorBidi"/>
          <w:i/>
          <w:iCs/>
          <w:color w:val="000000" w:themeColor="text1"/>
          <w:sz w:val="22"/>
          <w:szCs w:val="22"/>
          <w:lang w:val="es-CO"/>
        </w:rPr>
        <w:t> </w:t>
      </w:r>
      <w:r w:rsidRPr="7F9208BC">
        <w:rPr>
          <w:rStyle w:val="normaltextrun"/>
          <w:rFonts w:asciiTheme="majorHAnsi" w:eastAsia="Calibri" w:hAnsiTheme="majorHAnsi" w:cstheme="majorBidi"/>
          <w:i/>
          <w:iCs/>
          <w:color w:val="000000" w:themeColor="text1"/>
          <w:sz w:val="22"/>
          <w:szCs w:val="22"/>
        </w:rPr>
        <w:t>El plagio, la usurpación de derechos de autor, la violación a la confidencialidad de la información de la institución o de sus asociados.</w:t>
      </w:r>
      <w:r w:rsidRPr="7F9208BC">
        <w:rPr>
          <w:rStyle w:val="eop"/>
          <w:rFonts w:asciiTheme="majorHAnsi" w:hAnsiTheme="majorHAnsi" w:cstheme="majorBidi"/>
          <w:sz w:val="22"/>
          <w:szCs w:val="22"/>
        </w:rPr>
        <w:t> </w:t>
      </w:r>
    </w:p>
    <w:p w14:paraId="509F3DCD" w14:textId="2382770E" w:rsidR="7F9208BC" w:rsidRDefault="7F9208BC" w:rsidP="7F9208BC">
      <w:pPr>
        <w:pStyle w:val="paragraph"/>
        <w:spacing w:before="0" w:beforeAutospacing="0" w:after="0" w:afterAutospacing="0"/>
        <w:ind w:left="720"/>
        <w:jc w:val="both"/>
        <w:rPr>
          <w:rFonts w:asciiTheme="majorHAnsi" w:hAnsiTheme="majorHAnsi" w:cstheme="majorBidi"/>
          <w:sz w:val="22"/>
          <w:szCs w:val="22"/>
        </w:rPr>
      </w:pPr>
    </w:p>
    <w:p w14:paraId="6B801E18" w14:textId="6B20E3BF" w:rsidR="7F9208BC" w:rsidRDefault="7F9208BC" w:rsidP="7F9208BC">
      <w:pPr>
        <w:pStyle w:val="paragraph"/>
        <w:spacing w:before="0" w:beforeAutospacing="0" w:after="0" w:afterAutospacing="0"/>
        <w:ind w:left="720"/>
        <w:jc w:val="both"/>
        <w:rPr>
          <w:rFonts w:asciiTheme="majorHAnsi" w:hAnsiTheme="majorHAnsi" w:cstheme="majorBidi"/>
          <w:sz w:val="22"/>
          <w:szCs w:val="22"/>
        </w:rPr>
      </w:pPr>
    </w:p>
    <w:p w14:paraId="30E3208B" w14:textId="77777777" w:rsidR="004433F6" w:rsidRPr="004433F6" w:rsidRDefault="004433F6" w:rsidP="004433F6">
      <w:pPr>
        <w:pStyle w:val="paragraph"/>
        <w:numPr>
          <w:ilvl w:val="0"/>
          <w:numId w:val="46"/>
        </w:numPr>
        <w:spacing w:before="0" w:beforeAutospacing="0" w:after="0" w:afterAutospacing="0"/>
        <w:jc w:val="both"/>
        <w:textAlignment w:val="baseline"/>
        <w:rPr>
          <w:rFonts w:asciiTheme="majorHAnsi" w:hAnsiTheme="majorHAnsi" w:cstheme="majorHAnsi"/>
          <w:sz w:val="22"/>
          <w:szCs w:val="22"/>
        </w:rPr>
      </w:pPr>
      <w:r w:rsidRPr="004433F6">
        <w:rPr>
          <w:rStyle w:val="normaltextrun"/>
          <w:rFonts w:asciiTheme="majorHAnsi" w:eastAsia="Calibri" w:hAnsiTheme="majorHAnsi" w:cstheme="majorHAnsi"/>
          <w:color w:val="000000"/>
          <w:sz w:val="22"/>
          <w:szCs w:val="22"/>
        </w:rPr>
        <w:t>Los estudiantes manifiestan que en desarrollo de los objetivos de la Facultad, habiendo elaborado el documento de manera directa, exclusiva y</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original;</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como autores</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y titulares</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de los correspondientes derechos patrimoniales que se llegaren a derivar de la creación</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intelectual antes indicada, cuyo ejemplar de las mismas</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se entregará al finalizar el proceso de trabajo de grado,</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expresamente autorizan, a título gratuito, a la</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Fundación Universitaria Panamericana -</w:t>
      </w:r>
      <w:r w:rsidRPr="004433F6">
        <w:rPr>
          <w:rStyle w:val="apple-converted-space"/>
          <w:rFonts w:asciiTheme="majorHAnsi" w:hAnsiTheme="majorHAnsi" w:cstheme="majorHAnsi"/>
          <w:color w:val="000000"/>
          <w:sz w:val="22"/>
          <w:szCs w:val="22"/>
          <w:lang w:val="es-CO"/>
        </w:rPr>
        <w:t> </w:t>
      </w:r>
      <w:r w:rsidRPr="004433F6">
        <w:rPr>
          <w:rStyle w:val="spellingerror"/>
          <w:rFonts w:asciiTheme="majorHAnsi" w:hAnsiTheme="majorHAnsi" w:cstheme="majorHAnsi"/>
          <w:color w:val="000000"/>
          <w:sz w:val="22"/>
          <w:szCs w:val="22"/>
          <w:lang w:val="es-CO"/>
        </w:rPr>
        <w:t>Fundación Universitaria Compensar</w:t>
      </w:r>
      <w:r w:rsidRPr="004433F6">
        <w:rPr>
          <w:rStyle w:val="normaltextrun"/>
          <w:rFonts w:asciiTheme="majorHAnsi" w:eastAsia="Calibri" w:hAnsiTheme="majorHAnsi" w:cstheme="majorHAnsi"/>
          <w:color w:val="000000"/>
          <w:sz w:val="22"/>
          <w:szCs w:val="22"/>
        </w:rPr>
        <w:t>, la utilización de las producciones en cuestión, para efectos de la consecución de los objetivos perseguidos por ella con</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sus</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posteriores efectos académicos.</w:t>
      </w:r>
      <w:r w:rsidRPr="004433F6">
        <w:rPr>
          <w:rStyle w:val="eop"/>
          <w:rFonts w:asciiTheme="majorHAnsi" w:hAnsiTheme="majorHAnsi" w:cstheme="majorHAnsi"/>
          <w:sz w:val="22"/>
          <w:szCs w:val="22"/>
        </w:rPr>
        <w:t> </w:t>
      </w:r>
    </w:p>
    <w:p w14:paraId="162414AE" w14:textId="44A32892" w:rsidR="004605B3" w:rsidRDefault="004433F6" w:rsidP="004605B3">
      <w:pPr>
        <w:pStyle w:val="paragraph"/>
        <w:spacing w:before="0" w:beforeAutospacing="0" w:after="0" w:afterAutospacing="0"/>
        <w:ind w:left="720"/>
        <w:jc w:val="both"/>
        <w:textAlignment w:val="baseline"/>
        <w:rPr>
          <w:rFonts w:asciiTheme="majorHAnsi" w:hAnsiTheme="majorHAnsi" w:cstheme="majorHAnsi"/>
          <w:sz w:val="22"/>
          <w:szCs w:val="22"/>
        </w:rPr>
      </w:pPr>
      <w:r w:rsidRPr="004433F6">
        <w:rPr>
          <w:rStyle w:val="normaltextrun"/>
          <w:rFonts w:asciiTheme="majorHAnsi" w:eastAsia="Calibri" w:hAnsiTheme="majorHAnsi" w:cstheme="majorHAnsi"/>
          <w:color w:val="000000"/>
          <w:sz w:val="22"/>
          <w:szCs w:val="22"/>
        </w:rPr>
        <w:t>Sobre tal</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material, se podrá, por el máximo término legal, sin limitación alguna y a usarlos, reproducirlos, publicarlos, distribuirlos, comunicarlos al público en general, transformarlos, adaptarlos, incluirlos en otras obras derivadas que se llegaren a generar, cambiarlos a formato digital, colocarlos en Internet para su consulta, la puesta a disposición a través de cualquier medio virtual, incorporarlos en soportes materiales o análogos; y, en general, usarlos a través de cualquier medio conocido o por conocer, siempre que tales actuaciones se enmarquen dentro de las finalidades perseguidas por la mencionada</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Institución</w:t>
      </w:r>
      <w:r w:rsidRPr="004433F6">
        <w:rPr>
          <w:rStyle w:val="apple-converted-space"/>
          <w:rFonts w:asciiTheme="majorHAnsi" w:hAnsiTheme="majorHAnsi" w:cstheme="majorHAnsi"/>
          <w:color w:val="000000"/>
          <w:sz w:val="22"/>
          <w:szCs w:val="22"/>
          <w:lang w:val="es-CO"/>
        </w:rPr>
        <w:t> </w:t>
      </w:r>
      <w:r w:rsidRPr="004433F6">
        <w:rPr>
          <w:rStyle w:val="normaltextrun"/>
          <w:rFonts w:asciiTheme="majorHAnsi" w:eastAsia="Calibri" w:hAnsiTheme="majorHAnsi" w:cstheme="majorHAnsi"/>
          <w:color w:val="000000"/>
          <w:sz w:val="22"/>
          <w:szCs w:val="22"/>
        </w:rPr>
        <w:t>y se observen las disposiciones aplicables al régimen del Derecho de Autor.</w:t>
      </w:r>
    </w:p>
    <w:p w14:paraId="292EA3E8" w14:textId="7CDF1B37" w:rsidR="00F34303" w:rsidRPr="004605B3" w:rsidRDefault="00F34303" w:rsidP="004605B3">
      <w:pPr>
        <w:pStyle w:val="paragraph"/>
        <w:spacing w:before="0" w:beforeAutospacing="0" w:after="0" w:afterAutospacing="0"/>
        <w:jc w:val="both"/>
        <w:textAlignment w:val="baseline"/>
        <w:rPr>
          <w:rFonts w:asciiTheme="majorHAnsi" w:hAnsiTheme="majorHAnsi" w:cstheme="majorHAnsi"/>
          <w:b/>
          <w:bCs/>
          <w:sz w:val="22"/>
          <w:szCs w:val="22"/>
        </w:rPr>
      </w:pPr>
      <w:r w:rsidRPr="004605B3">
        <w:rPr>
          <w:rStyle w:val="normaltextrun"/>
          <w:rFonts w:asciiTheme="majorHAnsi" w:eastAsia="Calibri" w:hAnsiTheme="majorHAnsi" w:cstheme="majorHAnsi"/>
          <w:b/>
          <w:bCs/>
          <w:color w:val="000000"/>
          <w:sz w:val="22"/>
          <w:szCs w:val="22"/>
        </w:rPr>
        <w:lastRenderedPageBreak/>
        <w:t>Observaciones adicionales:</w:t>
      </w:r>
      <w:r w:rsidRPr="004605B3">
        <w:rPr>
          <w:rStyle w:val="eop"/>
          <w:rFonts w:asciiTheme="majorHAnsi" w:hAnsiTheme="majorHAnsi" w:cstheme="majorHAnsi"/>
          <w:b/>
          <w:bCs/>
          <w:sz w:val="22"/>
          <w:szCs w:val="22"/>
        </w:rPr>
        <w:t> </w:t>
      </w:r>
    </w:p>
    <w:p w14:paraId="7D52D1F9" w14:textId="77777777" w:rsidR="00F34303" w:rsidRPr="00F34303" w:rsidRDefault="00F34303" w:rsidP="00F34303">
      <w:pPr>
        <w:pStyle w:val="paragraph"/>
        <w:spacing w:before="0" w:beforeAutospacing="0" w:after="0" w:afterAutospacing="0"/>
        <w:jc w:val="both"/>
        <w:textAlignment w:val="baseline"/>
        <w:rPr>
          <w:rFonts w:asciiTheme="majorHAnsi" w:hAnsiTheme="majorHAnsi" w:cstheme="majorHAnsi"/>
          <w:sz w:val="22"/>
          <w:szCs w:val="22"/>
        </w:rPr>
      </w:pPr>
      <w:r w:rsidRPr="00F34303">
        <w:rPr>
          <w:rStyle w:val="normaltextrun"/>
          <w:rFonts w:asciiTheme="majorHAnsi" w:eastAsia="Calibri" w:hAnsiTheme="majorHAnsi" w:cstheme="majorHAnsi"/>
          <w:color w:val="000000"/>
          <w:sz w:val="22"/>
          <w:szCs w:val="22"/>
        </w:rPr>
        <w:t>_______________________________________________________________</w:t>
      </w:r>
    </w:p>
    <w:p w14:paraId="6D4E345E" w14:textId="77777777" w:rsidR="00F34303" w:rsidRPr="00F34303" w:rsidRDefault="00F34303" w:rsidP="00F34303">
      <w:pPr>
        <w:pStyle w:val="paragraph"/>
        <w:spacing w:before="0" w:beforeAutospacing="0" w:after="0" w:afterAutospacing="0"/>
        <w:jc w:val="both"/>
        <w:textAlignment w:val="baseline"/>
        <w:rPr>
          <w:rFonts w:asciiTheme="majorHAnsi" w:hAnsiTheme="majorHAnsi" w:cstheme="majorHAnsi"/>
          <w:sz w:val="22"/>
          <w:szCs w:val="22"/>
        </w:rPr>
      </w:pPr>
      <w:r w:rsidRPr="00F34303">
        <w:rPr>
          <w:rStyle w:val="normaltextrun"/>
          <w:rFonts w:asciiTheme="majorHAnsi" w:eastAsia="Calibri" w:hAnsiTheme="majorHAnsi" w:cstheme="majorHAnsi"/>
          <w:color w:val="000000"/>
          <w:sz w:val="22"/>
          <w:szCs w:val="22"/>
        </w:rPr>
        <w:t>_______________________________________________________________</w:t>
      </w:r>
      <w:r w:rsidRPr="00F34303">
        <w:rPr>
          <w:rStyle w:val="eop"/>
          <w:rFonts w:asciiTheme="majorHAnsi" w:hAnsiTheme="majorHAnsi" w:cstheme="majorHAnsi"/>
          <w:sz w:val="22"/>
          <w:szCs w:val="22"/>
        </w:rPr>
        <w:t> </w:t>
      </w:r>
    </w:p>
    <w:p w14:paraId="6C3BDE2D" w14:textId="77777777" w:rsidR="00F34303" w:rsidRPr="00F34303" w:rsidRDefault="00F34303" w:rsidP="00F34303">
      <w:pPr>
        <w:pStyle w:val="paragraph"/>
        <w:spacing w:before="0" w:beforeAutospacing="0" w:after="0" w:afterAutospacing="0"/>
        <w:jc w:val="both"/>
        <w:textAlignment w:val="baseline"/>
        <w:rPr>
          <w:rFonts w:asciiTheme="majorHAnsi" w:hAnsiTheme="majorHAnsi" w:cstheme="majorHAnsi"/>
          <w:sz w:val="22"/>
          <w:szCs w:val="22"/>
        </w:rPr>
      </w:pPr>
      <w:r w:rsidRPr="00F34303">
        <w:rPr>
          <w:rStyle w:val="normaltextrun"/>
          <w:rFonts w:asciiTheme="majorHAnsi" w:eastAsia="Calibri" w:hAnsiTheme="majorHAnsi" w:cstheme="majorHAnsi"/>
          <w:color w:val="000000"/>
          <w:sz w:val="22"/>
          <w:szCs w:val="22"/>
        </w:rPr>
        <w:t>_______________________________________________________________</w:t>
      </w:r>
      <w:r w:rsidRPr="00F34303">
        <w:rPr>
          <w:rStyle w:val="eop"/>
          <w:rFonts w:asciiTheme="majorHAnsi" w:hAnsiTheme="majorHAnsi" w:cstheme="majorHAnsi"/>
          <w:sz w:val="22"/>
          <w:szCs w:val="22"/>
        </w:rPr>
        <w:t> </w:t>
      </w:r>
    </w:p>
    <w:p w14:paraId="4FC75111" w14:textId="77777777" w:rsidR="00F34303" w:rsidRPr="00F34303" w:rsidRDefault="00F34303" w:rsidP="00F34303">
      <w:pPr>
        <w:pStyle w:val="paragraph"/>
        <w:spacing w:before="0" w:beforeAutospacing="0" w:after="0" w:afterAutospacing="0"/>
        <w:jc w:val="both"/>
        <w:textAlignment w:val="baseline"/>
        <w:rPr>
          <w:rFonts w:asciiTheme="majorHAnsi" w:hAnsiTheme="majorHAnsi" w:cstheme="majorHAnsi"/>
          <w:sz w:val="22"/>
          <w:szCs w:val="22"/>
        </w:rPr>
      </w:pPr>
      <w:r w:rsidRPr="00F34303">
        <w:rPr>
          <w:rStyle w:val="normaltextrun"/>
          <w:rFonts w:asciiTheme="majorHAnsi" w:eastAsia="Calibri" w:hAnsiTheme="majorHAnsi" w:cstheme="majorHAnsi"/>
          <w:color w:val="000000"/>
          <w:sz w:val="22"/>
          <w:szCs w:val="22"/>
        </w:rPr>
        <w:t>_______________________________________________________________</w:t>
      </w:r>
      <w:r w:rsidRPr="00F34303">
        <w:rPr>
          <w:rStyle w:val="eop"/>
          <w:rFonts w:asciiTheme="majorHAnsi" w:hAnsiTheme="majorHAnsi" w:cstheme="majorHAnsi"/>
          <w:sz w:val="22"/>
          <w:szCs w:val="22"/>
        </w:rPr>
        <w:t> </w:t>
      </w:r>
    </w:p>
    <w:p w14:paraId="2C7DE898" w14:textId="77777777" w:rsidR="00F34303" w:rsidRPr="00F34303" w:rsidRDefault="00F34303" w:rsidP="00F34303">
      <w:pPr>
        <w:pStyle w:val="paragraph"/>
        <w:spacing w:before="0" w:beforeAutospacing="0" w:after="0" w:afterAutospacing="0"/>
        <w:jc w:val="both"/>
        <w:textAlignment w:val="baseline"/>
        <w:rPr>
          <w:rFonts w:asciiTheme="majorHAnsi" w:hAnsiTheme="majorHAnsi" w:cstheme="majorHAnsi"/>
          <w:sz w:val="22"/>
          <w:szCs w:val="22"/>
        </w:rPr>
      </w:pPr>
      <w:r w:rsidRPr="00F34303">
        <w:rPr>
          <w:rStyle w:val="normaltextrun"/>
          <w:rFonts w:asciiTheme="majorHAnsi" w:eastAsia="Calibri" w:hAnsiTheme="majorHAnsi" w:cstheme="majorHAnsi"/>
          <w:color w:val="000000"/>
          <w:sz w:val="22"/>
          <w:szCs w:val="22"/>
        </w:rPr>
        <w:t>_______________________________________________________________</w:t>
      </w:r>
      <w:r w:rsidRPr="00F34303">
        <w:rPr>
          <w:rStyle w:val="eop"/>
          <w:rFonts w:asciiTheme="majorHAnsi" w:hAnsiTheme="majorHAnsi" w:cstheme="majorHAnsi"/>
          <w:sz w:val="22"/>
          <w:szCs w:val="22"/>
        </w:rPr>
        <w:t> </w:t>
      </w:r>
    </w:p>
    <w:p w14:paraId="7550ECE0" w14:textId="2CE18EEE" w:rsidR="00F34303" w:rsidRPr="00F34303" w:rsidRDefault="00F34303" w:rsidP="00F34303">
      <w:pPr>
        <w:pStyle w:val="paragraph"/>
        <w:spacing w:before="0" w:beforeAutospacing="0" w:after="0" w:afterAutospacing="0"/>
        <w:jc w:val="both"/>
        <w:textAlignment w:val="baseline"/>
        <w:rPr>
          <w:rStyle w:val="normaltextrun"/>
          <w:rFonts w:asciiTheme="majorHAnsi" w:eastAsia="Calibri" w:hAnsiTheme="majorHAnsi" w:cstheme="majorHAnsi"/>
          <w:color w:val="000000"/>
          <w:sz w:val="22"/>
          <w:szCs w:val="22"/>
        </w:rPr>
      </w:pPr>
    </w:p>
    <w:p w14:paraId="3C9C4F87" w14:textId="7ECA8346" w:rsidR="00F34303" w:rsidRPr="00F34303" w:rsidRDefault="00F34303" w:rsidP="7F9208BC">
      <w:pPr>
        <w:pStyle w:val="paragraph"/>
        <w:spacing w:before="0" w:beforeAutospacing="0" w:after="0" w:afterAutospacing="0"/>
        <w:jc w:val="both"/>
        <w:textAlignment w:val="baseline"/>
        <w:rPr>
          <w:rFonts w:asciiTheme="majorHAnsi" w:hAnsiTheme="majorHAnsi" w:cstheme="majorBidi"/>
          <w:sz w:val="22"/>
          <w:szCs w:val="22"/>
        </w:rPr>
      </w:pPr>
      <w:r w:rsidRPr="7F9208BC">
        <w:rPr>
          <w:rStyle w:val="normaltextrun"/>
          <w:rFonts w:asciiTheme="majorHAnsi" w:eastAsia="Calibri" w:hAnsiTheme="majorHAnsi" w:cstheme="majorBidi"/>
          <w:color w:val="000000" w:themeColor="text1"/>
          <w:sz w:val="22"/>
          <w:szCs w:val="22"/>
        </w:rPr>
        <w:t xml:space="preserve">El presente documento se firma a los </w:t>
      </w:r>
      <w:r w:rsidR="004605B3" w:rsidRPr="004605B3">
        <w:rPr>
          <w:rStyle w:val="normaltextrun"/>
          <w:rFonts w:asciiTheme="majorHAnsi" w:eastAsia="Calibri" w:hAnsiTheme="majorHAnsi" w:cstheme="majorBidi"/>
          <w:i/>
          <w:iCs/>
          <w:color w:val="000000" w:themeColor="text1"/>
          <w:sz w:val="22"/>
          <w:szCs w:val="22"/>
        </w:rPr>
        <w:t>08</w:t>
      </w:r>
      <w:r w:rsidR="00F92444" w:rsidRPr="7F9208BC">
        <w:rPr>
          <w:rStyle w:val="normaltextrun"/>
          <w:rFonts w:asciiTheme="majorHAnsi" w:eastAsia="Calibri" w:hAnsiTheme="majorHAnsi" w:cstheme="majorBidi"/>
          <w:color w:val="000000" w:themeColor="text1"/>
          <w:sz w:val="22"/>
          <w:szCs w:val="22"/>
        </w:rPr>
        <w:t xml:space="preserve"> días</w:t>
      </w:r>
      <w:r w:rsidRPr="7F9208BC">
        <w:rPr>
          <w:rStyle w:val="normaltextrun"/>
          <w:rFonts w:asciiTheme="majorHAnsi" w:eastAsia="Calibri" w:hAnsiTheme="majorHAnsi" w:cstheme="majorBidi"/>
          <w:color w:val="000000" w:themeColor="text1"/>
          <w:sz w:val="22"/>
          <w:szCs w:val="22"/>
        </w:rPr>
        <w:t xml:space="preserve"> del mes de </w:t>
      </w:r>
      <w:r w:rsidR="004605B3" w:rsidRPr="004605B3">
        <w:rPr>
          <w:rStyle w:val="normaltextrun"/>
          <w:rFonts w:asciiTheme="majorHAnsi" w:eastAsia="Calibri" w:hAnsiTheme="majorHAnsi" w:cstheme="majorBidi"/>
          <w:i/>
          <w:iCs/>
          <w:color w:val="000000" w:themeColor="text1"/>
          <w:sz w:val="22"/>
          <w:szCs w:val="22"/>
        </w:rPr>
        <w:t>marzo</w:t>
      </w:r>
      <w:r w:rsidR="004605B3">
        <w:rPr>
          <w:rStyle w:val="normaltextrun"/>
          <w:rFonts w:asciiTheme="majorHAnsi" w:eastAsia="Calibri" w:hAnsiTheme="majorHAnsi" w:cstheme="majorBidi"/>
          <w:color w:val="000000" w:themeColor="text1"/>
          <w:sz w:val="22"/>
          <w:szCs w:val="22"/>
        </w:rPr>
        <w:t xml:space="preserve"> de 2026</w:t>
      </w:r>
      <w:r w:rsidRPr="7F9208BC">
        <w:rPr>
          <w:rStyle w:val="normaltextrun"/>
          <w:rFonts w:asciiTheme="majorHAnsi" w:eastAsia="Calibri" w:hAnsiTheme="majorHAnsi" w:cstheme="majorBidi"/>
          <w:color w:val="000000" w:themeColor="text1"/>
          <w:sz w:val="22"/>
          <w:szCs w:val="22"/>
        </w:rPr>
        <w:t>.</w:t>
      </w:r>
      <w:r w:rsidRPr="7F9208BC">
        <w:rPr>
          <w:rStyle w:val="eop"/>
          <w:rFonts w:asciiTheme="majorHAnsi" w:hAnsiTheme="majorHAnsi" w:cstheme="majorBidi"/>
          <w:sz w:val="22"/>
          <w:szCs w:val="22"/>
        </w:rPr>
        <w:t> </w:t>
      </w:r>
    </w:p>
    <w:p w14:paraId="53A3B526" w14:textId="681BAFAB" w:rsidR="00F34303" w:rsidRPr="00F34303" w:rsidRDefault="00F34303" w:rsidP="00F34303">
      <w:pPr>
        <w:pStyle w:val="paragraph"/>
        <w:spacing w:before="0" w:beforeAutospacing="0" w:after="0" w:afterAutospacing="0"/>
        <w:textAlignment w:val="baseline"/>
        <w:rPr>
          <w:rFonts w:asciiTheme="majorHAnsi" w:hAnsiTheme="majorHAnsi" w:cstheme="majorHAnsi"/>
          <w:sz w:val="22"/>
          <w:szCs w:val="22"/>
        </w:rPr>
      </w:pPr>
      <w:r w:rsidRPr="00F34303">
        <w:rPr>
          <w:rStyle w:val="eop"/>
          <w:rFonts w:asciiTheme="majorHAnsi" w:hAnsiTheme="majorHAnsi" w:cstheme="majorHAnsi"/>
          <w:sz w:val="22"/>
          <w:szCs w:val="22"/>
        </w:rPr>
        <w:t> </w:t>
      </w:r>
    </w:p>
    <w:p w14:paraId="3085B33C" w14:textId="36D62C5D" w:rsidR="00F34303" w:rsidRPr="00F34303" w:rsidRDefault="00F34303" w:rsidP="7F9208BC">
      <w:pPr>
        <w:pStyle w:val="paragraph"/>
        <w:spacing w:before="0" w:beforeAutospacing="0" w:after="0" w:afterAutospacing="0"/>
        <w:textAlignment w:val="baseline"/>
        <w:rPr>
          <w:rStyle w:val="normaltextrun"/>
          <w:rFonts w:asciiTheme="majorHAnsi" w:eastAsia="Calibri" w:hAnsiTheme="majorHAnsi" w:cstheme="majorBidi"/>
          <w:b/>
          <w:bCs/>
          <w:color w:val="000000" w:themeColor="text1"/>
          <w:sz w:val="22"/>
          <w:szCs w:val="22"/>
        </w:rPr>
      </w:pPr>
      <w:r w:rsidRPr="7F9208BC">
        <w:rPr>
          <w:rStyle w:val="scx915870"/>
          <w:rFonts w:asciiTheme="majorHAnsi" w:hAnsiTheme="majorHAnsi" w:cstheme="majorBidi"/>
          <w:sz w:val="22"/>
          <w:szCs w:val="22"/>
        </w:rPr>
        <w:t> </w:t>
      </w:r>
      <w:r>
        <w:br/>
      </w:r>
      <w:r>
        <w:br/>
      </w:r>
    </w:p>
    <w:p w14:paraId="4A695B1B" w14:textId="775B0D10" w:rsidR="00F34303" w:rsidRPr="00F34303" w:rsidRDefault="00F34303" w:rsidP="7F9208BC">
      <w:pPr>
        <w:pStyle w:val="paragraph"/>
        <w:spacing w:before="0" w:beforeAutospacing="0" w:after="0" w:afterAutospacing="0"/>
        <w:textAlignment w:val="baseline"/>
        <w:rPr>
          <w:rStyle w:val="eop"/>
          <w:rFonts w:asciiTheme="majorHAnsi" w:hAnsiTheme="majorHAnsi" w:cstheme="majorBidi"/>
          <w:sz w:val="22"/>
          <w:szCs w:val="22"/>
        </w:rPr>
      </w:pPr>
      <w:r w:rsidRPr="7F9208BC">
        <w:rPr>
          <w:rStyle w:val="normaltextrun"/>
          <w:rFonts w:asciiTheme="majorHAnsi" w:eastAsia="Calibri" w:hAnsiTheme="majorHAnsi" w:cstheme="majorBidi"/>
          <w:b/>
          <w:bCs/>
          <w:color w:val="000000" w:themeColor="text1"/>
          <w:sz w:val="22"/>
          <w:szCs w:val="22"/>
        </w:rPr>
        <w:t>FIRMA</w:t>
      </w:r>
      <w:r w:rsidRPr="7F9208BC">
        <w:rPr>
          <w:rStyle w:val="apple-converted-space"/>
          <w:rFonts w:asciiTheme="majorHAnsi" w:hAnsiTheme="majorHAnsi" w:cstheme="majorBidi"/>
          <w:b/>
          <w:bCs/>
          <w:color w:val="000000" w:themeColor="text1"/>
          <w:sz w:val="22"/>
          <w:szCs w:val="22"/>
          <w:lang w:val="es-CO"/>
        </w:rPr>
        <w:t> </w:t>
      </w:r>
      <w:r w:rsidRPr="7F9208BC">
        <w:rPr>
          <w:rStyle w:val="normaltextrun"/>
          <w:rFonts w:asciiTheme="majorHAnsi" w:eastAsia="Calibri" w:hAnsiTheme="majorHAnsi" w:cstheme="majorBidi"/>
          <w:b/>
          <w:bCs/>
          <w:color w:val="000000" w:themeColor="text1"/>
          <w:sz w:val="22"/>
          <w:szCs w:val="22"/>
        </w:rPr>
        <w:t>DEL DOCENTE TUTOR:</w:t>
      </w:r>
      <w:r w:rsidRPr="7F9208BC">
        <w:rPr>
          <w:rStyle w:val="apple-converted-space"/>
          <w:rFonts w:asciiTheme="majorHAnsi" w:hAnsiTheme="majorHAnsi" w:cstheme="majorBidi"/>
          <w:b/>
          <w:bCs/>
          <w:color w:val="000000" w:themeColor="text1"/>
          <w:sz w:val="22"/>
          <w:szCs w:val="22"/>
          <w:lang w:val="es-CO"/>
        </w:rPr>
        <w:t> </w:t>
      </w:r>
      <w:r>
        <w:br/>
      </w:r>
      <w:r w:rsidRPr="7F9208BC">
        <w:rPr>
          <w:rStyle w:val="eop"/>
          <w:rFonts w:asciiTheme="majorHAnsi" w:hAnsiTheme="majorHAnsi" w:cstheme="majorBidi"/>
          <w:sz w:val="22"/>
          <w:szCs w:val="22"/>
        </w:rPr>
        <w:t> </w:t>
      </w:r>
    </w:p>
    <w:p w14:paraId="46D8EEA7" w14:textId="34F43E2C" w:rsidR="00F34303" w:rsidRPr="00F34303" w:rsidRDefault="00F34303" w:rsidP="00F34303">
      <w:pPr>
        <w:pStyle w:val="paragraph"/>
        <w:spacing w:before="0" w:beforeAutospacing="0" w:after="0" w:afterAutospacing="0"/>
        <w:textAlignment w:val="baseline"/>
        <w:rPr>
          <w:rStyle w:val="eop"/>
          <w:rFonts w:asciiTheme="majorHAnsi" w:hAnsiTheme="majorHAnsi" w:cstheme="majorHAnsi"/>
          <w:sz w:val="22"/>
          <w:szCs w:val="22"/>
        </w:rPr>
      </w:pPr>
    </w:p>
    <w:p w14:paraId="0B486053" w14:textId="46FDF0BE" w:rsidR="00F34303" w:rsidRDefault="00F34303" w:rsidP="00F34303">
      <w:pPr>
        <w:pStyle w:val="paragraph"/>
        <w:spacing w:before="0" w:beforeAutospacing="0" w:after="0" w:afterAutospacing="0"/>
        <w:textAlignment w:val="baseline"/>
        <w:rPr>
          <w:rStyle w:val="eop"/>
          <w:rFonts w:asciiTheme="majorHAnsi" w:hAnsiTheme="majorHAnsi" w:cstheme="majorHAnsi"/>
          <w:sz w:val="22"/>
          <w:szCs w:val="22"/>
        </w:rPr>
      </w:pPr>
    </w:p>
    <w:p w14:paraId="020740CE" w14:textId="605ABACA" w:rsidR="00730157" w:rsidRDefault="2CF5CC28" w:rsidP="2427D29E">
      <w:pPr>
        <w:pStyle w:val="paragraph"/>
        <w:spacing w:before="0" w:beforeAutospacing="0" w:after="0" w:afterAutospacing="0"/>
        <w:rPr>
          <w:rStyle w:val="eop"/>
          <w:rFonts w:asciiTheme="majorHAnsi" w:hAnsiTheme="majorHAnsi" w:cstheme="majorBidi"/>
          <w:sz w:val="22"/>
          <w:szCs w:val="22"/>
        </w:rPr>
      </w:pPr>
      <w:r w:rsidRPr="7F9208BC">
        <w:rPr>
          <w:rStyle w:val="eop"/>
          <w:rFonts w:asciiTheme="majorHAnsi" w:hAnsiTheme="majorHAnsi" w:cstheme="majorBidi"/>
          <w:sz w:val="22"/>
          <w:szCs w:val="22"/>
        </w:rPr>
        <w:t xml:space="preserve">                           </w:t>
      </w:r>
    </w:p>
    <w:p w14:paraId="25CEBE9D" w14:textId="7A4BF137" w:rsidR="00730157" w:rsidRDefault="004605B3" w:rsidP="00F34303">
      <w:pPr>
        <w:pStyle w:val="paragraph"/>
        <w:spacing w:before="0" w:beforeAutospacing="0" w:after="0" w:afterAutospacing="0"/>
        <w:textAlignment w:val="baseline"/>
        <w:rPr>
          <w:rStyle w:val="eop"/>
          <w:rFonts w:asciiTheme="majorHAnsi" w:hAnsiTheme="majorHAnsi" w:cstheme="majorHAnsi"/>
          <w:sz w:val="22"/>
          <w:szCs w:val="22"/>
        </w:rPr>
      </w:pPr>
      <w:r>
        <w:rPr>
          <w:rStyle w:val="eop"/>
          <w:rFonts w:asciiTheme="majorHAnsi" w:hAnsiTheme="majorHAnsi" w:cstheme="majorHAnsi"/>
          <w:sz w:val="22"/>
          <w:szCs w:val="22"/>
        </w:rPr>
        <w:t>____</w:t>
      </w:r>
      <w:r w:rsidRPr="004605B3">
        <w:rPr>
          <w:rStyle w:val="eop"/>
          <w:rFonts w:asciiTheme="majorHAnsi" w:hAnsiTheme="majorHAnsi" w:cstheme="majorHAnsi"/>
          <w:sz w:val="22"/>
          <w:szCs w:val="22"/>
        </w:rPr>
        <w:t>Juan Galindo Joya</w:t>
      </w:r>
      <w:r>
        <w:rPr>
          <w:rStyle w:val="eop"/>
          <w:rFonts w:asciiTheme="majorHAnsi" w:hAnsiTheme="majorHAnsi" w:cstheme="majorHAnsi"/>
          <w:sz w:val="22"/>
          <w:szCs w:val="22"/>
        </w:rPr>
        <w:t>_______</w:t>
      </w:r>
      <w:r w:rsidR="00730157">
        <w:rPr>
          <w:rStyle w:val="eop"/>
          <w:rFonts w:asciiTheme="majorHAnsi" w:hAnsiTheme="majorHAnsi" w:cstheme="majorHAnsi"/>
          <w:sz w:val="22"/>
          <w:szCs w:val="22"/>
        </w:rPr>
        <w:tab/>
      </w:r>
      <w:r w:rsidR="00E63651">
        <w:rPr>
          <w:rStyle w:val="eop"/>
          <w:rFonts w:asciiTheme="majorHAnsi" w:hAnsiTheme="majorHAnsi" w:cstheme="majorHAnsi"/>
          <w:sz w:val="22"/>
          <w:szCs w:val="22"/>
        </w:rPr>
        <w:t xml:space="preserve">  </w:t>
      </w:r>
      <w:r>
        <w:rPr>
          <w:rStyle w:val="eop"/>
          <w:rFonts w:asciiTheme="majorHAnsi" w:hAnsiTheme="majorHAnsi" w:cstheme="majorHAnsi"/>
          <w:sz w:val="22"/>
          <w:szCs w:val="22"/>
        </w:rPr>
        <w:t xml:space="preserve">          </w:t>
      </w:r>
      <w:r w:rsidR="00730157">
        <w:rPr>
          <w:rStyle w:val="eop"/>
          <w:rFonts w:asciiTheme="majorHAnsi" w:hAnsiTheme="majorHAnsi" w:cstheme="majorHAnsi"/>
          <w:sz w:val="22"/>
          <w:szCs w:val="22"/>
        </w:rPr>
        <w:t>__</w:t>
      </w:r>
      <w:r>
        <w:rPr>
          <w:rStyle w:val="eop"/>
          <w:rFonts w:asciiTheme="majorHAnsi" w:hAnsiTheme="majorHAnsi" w:cstheme="majorHAnsi"/>
          <w:sz w:val="22"/>
          <w:szCs w:val="22"/>
        </w:rPr>
        <w:t>___1023957188_______</w:t>
      </w:r>
      <w:r w:rsidR="00730157">
        <w:rPr>
          <w:rStyle w:val="eop"/>
          <w:rFonts w:asciiTheme="majorHAnsi" w:hAnsiTheme="majorHAnsi" w:cstheme="majorHAnsi"/>
          <w:sz w:val="22"/>
          <w:szCs w:val="22"/>
        </w:rPr>
        <w:t xml:space="preserve">     </w:t>
      </w:r>
      <w:r>
        <w:rPr>
          <w:rFonts w:asciiTheme="majorHAnsi" w:hAnsiTheme="majorHAnsi" w:cstheme="majorHAnsi"/>
          <w:noProof/>
          <w:sz w:val="22"/>
          <w:szCs w:val="22"/>
        </w:rPr>
        <w:t xml:space="preserve">       </w:t>
      </w:r>
      <w:r>
        <w:rPr>
          <w:rFonts w:asciiTheme="majorHAnsi" w:hAnsiTheme="majorHAnsi" w:cstheme="majorHAnsi"/>
          <w:noProof/>
          <w:sz w:val="22"/>
          <w:szCs w:val="22"/>
        </w:rPr>
        <w:drawing>
          <wp:inline distT="0" distB="0" distL="0" distR="0" wp14:anchorId="380543EA" wp14:editId="7A947149">
            <wp:extent cx="1285345" cy="504493"/>
            <wp:effectExtent l="0" t="0" r="0" b="0"/>
            <wp:docPr id="19058693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69348" name="Imagen 1905869348"/>
                    <pic:cNvPicPr/>
                  </pic:nvPicPr>
                  <pic:blipFill>
                    <a:blip r:embed="rId16"/>
                    <a:stretch>
                      <a:fillRect/>
                    </a:stretch>
                  </pic:blipFill>
                  <pic:spPr>
                    <a:xfrm>
                      <a:off x="0" y="0"/>
                      <a:ext cx="1303134" cy="511475"/>
                    </a:xfrm>
                    <a:prstGeom prst="rect">
                      <a:avLst/>
                    </a:prstGeom>
                  </pic:spPr>
                </pic:pic>
              </a:graphicData>
            </a:graphic>
          </wp:inline>
        </w:drawing>
      </w:r>
      <w:r w:rsidR="00730157">
        <w:rPr>
          <w:rStyle w:val="eop"/>
          <w:rFonts w:asciiTheme="majorHAnsi" w:hAnsiTheme="majorHAnsi" w:cstheme="majorHAnsi"/>
          <w:sz w:val="22"/>
          <w:szCs w:val="22"/>
        </w:rPr>
        <w:t xml:space="preserve"> </w:t>
      </w:r>
    </w:p>
    <w:p w14:paraId="1CA92111" w14:textId="61E7F7EC" w:rsidR="00F34303" w:rsidRPr="00F34303" w:rsidRDefault="00F34303" w:rsidP="7F9208BC">
      <w:pPr>
        <w:pStyle w:val="paragraph"/>
        <w:spacing w:before="0" w:beforeAutospacing="0" w:after="0" w:afterAutospacing="0"/>
        <w:textAlignment w:val="baseline"/>
        <w:rPr>
          <w:rFonts w:asciiTheme="majorHAnsi" w:hAnsiTheme="majorHAnsi" w:cstheme="majorBidi"/>
          <w:b/>
          <w:bCs/>
          <w:sz w:val="22"/>
          <w:szCs w:val="22"/>
        </w:rPr>
      </w:pPr>
      <w:r w:rsidRPr="7F9208BC">
        <w:rPr>
          <w:rStyle w:val="normaltextrun"/>
          <w:rFonts w:asciiTheme="majorHAnsi" w:eastAsia="Calibri" w:hAnsiTheme="majorHAnsi" w:cstheme="majorBidi"/>
          <w:b/>
          <w:bCs/>
          <w:sz w:val="22"/>
          <w:szCs w:val="22"/>
        </w:rPr>
        <w:t>NOMBRE ESTUDIANTE</w:t>
      </w:r>
      <w:r w:rsidRPr="00F34303">
        <w:rPr>
          <w:rStyle w:val="normaltextrun"/>
          <w:rFonts w:asciiTheme="majorHAnsi" w:eastAsia="Calibri" w:hAnsiTheme="majorHAnsi" w:cstheme="majorHAnsi"/>
          <w:b/>
          <w:sz w:val="22"/>
          <w:szCs w:val="22"/>
        </w:rPr>
        <w:tab/>
      </w:r>
      <w:r w:rsidRPr="00F34303">
        <w:rPr>
          <w:rStyle w:val="normaltextrun"/>
          <w:rFonts w:asciiTheme="majorHAnsi" w:eastAsia="Calibri" w:hAnsiTheme="majorHAnsi" w:cstheme="majorHAnsi"/>
          <w:b/>
          <w:sz w:val="22"/>
          <w:szCs w:val="22"/>
        </w:rPr>
        <w:tab/>
      </w:r>
      <w:r w:rsidRPr="7F9208BC">
        <w:rPr>
          <w:rStyle w:val="normaltextrun"/>
          <w:rFonts w:asciiTheme="majorHAnsi" w:eastAsia="Calibri" w:hAnsiTheme="majorHAnsi" w:cstheme="majorBidi"/>
          <w:b/>
          <w:bCs/>
          <w:sz w:val="22"/>
          <w:szCs w:val="22"/>
        </w:rPr>
        <w:t xml:space="preserve">          </w:t>
      </w:r>
      <w:r w:rsidR="00E63651">
        <w:rPr>
          <w:rStyle w:val="normaltextrun"/>
          <w:rFonts w:asciiTheme="majorHAnsi" w:eastAsia="Calibri" w:hAnsiTheme="majorHAnsi" w:cstheme="majorHAnsi"/>
          <w:b/>
          <w:sz w:val="22"/>
          <w:szCs w:val="22"/>
        </w:rPr>
        <w:tab/>
      </w:r>
      <w:r w:rsidR="004605B3">
        <w:rPr>
          <w:rStyle w:val="normaltextrun"/>
          <w:rFonts w:asciiTheme="majorHAnsi" w:eastAsia="Calibri" w:hAnsiTheme="majorHAnsi" w:cstheme="majorHAnsi"/>
          <w:b/>
          <w:sz w:val="22"/>
          <w:szCs w:val="22"/>
        </w:rPr>
        <w:t xml:space="preserve">             </w:t>
      </w:r>
      <w:r w:rsidRPr="7F9208BC">
        <w:rPr>
          <w:rStyle w:val="normaltextrun"/>
          <w:rFonts w:asciiTheme="majorHAnsi" w:eastAsia="Calibri" w:hAnsiTheme="majorHAnsi" w:cstheme="majorBidi"/>
          <w:b/>
          <w:bCs/>
          <w:sz w:val="22"/>
          <w:szCs w:val="22"/>
        </w:rPr>
        <w:t>C</w:t>
      </w:r>
      <w:r w:rsidR="00E247A3" w:rsidRPr="7F9208BC">
        <w:rPr>
          <w:rStyle w:val="normaltextrun"/>
          <w:rFonts w:asciiTheme="majorHAnsi" w:eastAsia="Calibri" w:hAnsiTheme="majorHAnsi" w:cstheme="majorBidi"/>
          <w:b/>
          <w:bCs/>
          <w:sz w:val="22"/>
          <w:szCs w:val="22"/>
        </w:rPr>
        <w:t>ÉDULA</w:t>
      </w:r>
      <w:r w:rsidR="00E247A3">
        <w:rPr>
          <w:rStyle w:val="normaltextrun"/>
          <w:rFonts w:asciiTheme="majorHAnsi" w:eastAsia="Calibri" w:hAnsiTheme="majorHAnsi" w:cstheme="majorHAnsi"/>
          <w:b/>
          <w:sz w:val="22"/>
          <w:szCs w:val="22"/>
        </w:rPr>
        <w:tab/>
      </w:r>
      <w:r w:rsidR="005E51B7">
        <w:rPr>
          <w:rStyle w:val="normaltextrun"/>
          <w:rFonts w:asciiTheme="majorHAnsi" w:eastAsia="Calibri" w:hAnsiTheme="majorHAnsi" w:cstheme="majorHAnsi"/>
          <w:b/>
          <w:sz w:val="22"/>
          <w:szCs w:val="22"/>
        </w:rPr>
        <w:tab/>
      </w:r>
      <w:r w:rsidR="005E51B7" w:rsidRPr="7F9208BC">
        <w:rPr>
          <w:rStyle w:val="normaltextrun"/>
          <w:rFonts w:asciiTheme="majorHAnsi" w:eastAsia="Calibri" w:hAnsiTheme="majorHAnsi" w:cstheme="majorBidi"/>
          <w:b/>
          <w:bCs/>
          <w:sz w:val="22"/>
          <w:szCs w:val="22"/>
        </w:rPr>
        <w:t xml:space="preserve">     </w:t>
      </w:r>
      <w:r w:rsidR="004605B3">
        <w:rPr>
          <w:rStyle w:val="normaltextrun"/>
          <w:rFonts w:asciiTheme="majorHAnsi" w:eastAsia="Calibri" w:hAnsiTheme="majorHAnsi" w:cstheme="majorBidi"/>
          <w:b/>
          <w:bCs/>
          <w:sz w:val="22"/>
          <w:szCs w:val="22"/>
        </w:rPr>
        <w:t xml:space="preserve">                         </w:t>
      </w:r>
      <w:r w:rsidRPr="7F9208BC">
        <w:rPr>
          <w:rStyle w:val="normaltextrun"/>
          <w:rFonts w:asciiTheme="majorHAnsi" w:eastAsia="Calibri" w:hAnsiTheme="majorHAnsi" w:cstheme="majorBidi"/>
          <w:b/>
          <w:bCs/>
          <w:sz w:val="22"/>
          <w:szCs w:val="22"/>
        </w:rPr>
        <w:t>FIRMA</w:t>
      </w:r>
      <w:r w:rsidRPr="7F9208BC">
        <w:rPr>
          <w:rStyle w:val="scx915870"/>
          <w:rFonts w:asciiTheme="majorHAnsi" w:hAnsiTheme="majorHAnsi" w:cstheme="majorBidi"/>
          <w:b/>
          <w:bCs/>
          <w:sz w:val="22"/>
          <w:szCs w:val="22"/>
        </w:rPr>
        <w:t> </w:t>
      </w:r>
    </w:p>
    <w:p w14:paraId="02FD74C3" w14:textId="17B8D3C5" w:rsidR="00F34303" w:rsidRPr="00F34303" w:rsidRDefault="00F34303" w:rsidP="7F9208BC">
      <w:pPr>
        <w:pStyle w:val="paragraph"/>
        <w:spacing w:before="0" w:beforeAutospacing="0" w:after="0" w:afterAutospacing="0"/>
        <w:textAlignment w:val="baseline"/>
      </w:pPr>
    </w:p>
    <w:p w14:paraId="2C82273F" w14:textId="4D4F9023" w:rsidR="00F34303" w:rsidRPr="00F34303" w:rsidRDefault="00F34303" w:rsidP="7F9208BC">
      <w:pPr>
        <w:pStyle w:val="paragraph"/>
        <w:spacing w:before="0" w:beforeAutospacing="0" w:after="0" w:afterAutospacing="0"/>
        <w:textAlignment w:val="baseline"/>
      </w:pPr>
    </w:p>
    <w:p w14:paraId="48888B74" w14:textId="2FBB74ED" w:rsidR="00F34303" w:rsidRPr="00F34303" w:rsidRDefault="00F34303" w:rsidP="7F9208BC">
      <w:pPr>
        <w:pStyle w:val="paragraph"/>
        <w:spacing w:before="0" w:beforeAutospacing="0" w:after="0" w:afterAutospacing="0"/>
        <w:textAlignment w:val="baseline"/>
      </w:pPr>
    </w:p>
    <w:p w14:paraId="5C3F0F36" w14:textId="3123B5DD" w:rsidR="00F34303" w:rsidRPr="00F34303" w:rsidRDefault="00F34303" w:rsidP="7F9208BC">
      <w:pPr>
        <w:pStyle w:val="paragraph"/>
        <w:spacing w:before="0" w:beforeAutospacing="0" w:after="0" w:afterAutospacing="0"/>
        <w:textAlignment w:val="baseline"/>
      </w:pPr>
    </w:p>
    <w:p w14:paraId="1C84A2A0" w14:textId="51E03AD4" w:rsidR="00F34303" w:rsidRPr="00F34303" w:rsidRDefault="00F34303" w:rsidP="7F9208BC">
      <w:pPr>
        <w:pStyle w:val="paragraph"/>
        <w:spacing w:before="0" w:beforeAutospacing="0" w:after="0" w:afterAutospacing="0"/>
        <w:textAlignment w:val="baseline"/>
        <w:rPr>
          <w:rFonts w:asciiTheme="majorHAnsi" w:hAnsiTheme="majorHAnsi" w:cstheme="majorBidi"/>
          <w:b/>
          <w:bCs/>
          <w:sz w:val="22"/>
          <w:szCs w:val="22"/>
        </w:rPr>
      </w:pPr>
      <w:r w:rsidRPr="00F34303">
        <w:rPr>
          <w:rFonts w:asciiTheme="majorHAnsi" w:hAnsiTheme="majorHAnsi" w:cstheme="majorHAnsi"/>
          <w:b/>
          <w:sz w:val="22"/>
          <w:szCs w:val="22"/>
        </w:rPr>
        <w:br/>
      </w:r>
      <w:r w:rsidRPr="7F9208BC">
        <w:rPr>
          <w:rStyle w:val="eop"/>
          <w:rFonts w:asciiTheme="majorHAnsi" w:hAnsiTheme="majorHAnsi" w:cstheme="majorBidi"/>
          <w:b/>
          <w:bCs/>
          <w:sz w:val="22"/>
          <w:szCs w:val="22"/>
        </w:rPr>
        <w:t> </w:t>
      </w:r>
    </w:p>
    <w:p w14:paraId="74934E0A" w14:textId="3F3032F6" w:rsidR="00463375" w:rsidRDefault="00463375" w:rsidP="00B97F8D">
      <w:pPr>
        <w:spacing w:after="0" w:line="240" w:lineRule="auto"/>
        <w:ind w:left="1416" w:hanging="1416"/>
        <w:rPr>
          <w:rFonts w:asciiTheme="majorHAnsi" w:hAnsiTheme="majorHAnsi" w:cstheme="majorHAnsi"/>
          <w:noProof/>
        </w:rPr>
      </w:pPr>
    </w:p>
    <w:p w14:paraId="5FB43EF1" w14:textId="10397210" w:rsidR="00F34303" w:rsidRDefault="00F34303" w:rsidP="00B97F8D">
      <w:pPr>
        <w:spacing w:after="0" w:line="240" w:lineRule="auto"/>
        <w:ind w:left="1416" w:hanging="1416"/>
        <w:rPr>
          <w:rFonts w:asciiTheme="majorHAnsi" w:hAnsiTheme="majorHAnsi" w:cstheme="majorHAnsi"/>
          <w:noProof/>
        </w:rPr>
      </w:pPr>
    </w:p>
    <w:p w14:paraId="53ECD0E9" w14:textId="584E6840" w:rsidR="00F34303" w:rsidRPr="00F34303" w:rsidRDefault="00F34303" w:rsidP="7F9208BC">
      <w:pPr>
        <w:spacing w:after="0" w:line="240" w:lineRule="auto"/>
        <w:ind w:left="1416" w:hanging="1416"/>
        <w:rPr>
          <w:rFonts w:asciiTheme="majorHAnsi" w:hAnsiTheme="majorHAnsi" w:cstheme="majorBidi"/>
        </w:rPr>
      </w:pPr>
    </w:p>
    <w:p w14:paraId="65869962" w14:textId="5D7450D0" w:rsidR="7F9208BC" w:rsidRDefault="7F9208BC" w:rsidP="7F9208BC">
      <w:pPr>
        <w:spacing w:after="0" w:line="240" w:lineRule="auto"/>
        <w:ind w:left="1416" w:hanging="1416"/>
        <w:rPr>
          <w:rFonts w:asciiTheme="majorHAnsi" w:hAnsiTheme="majorHAnsi" w:cstheme="majorBidi"/>
        </w:rPr>
      </w:pPr>
    </w:p>
    <w:p w14:paraId="1C974D58" w14:textId="1F9707E9" w:rsidR="7F9208BC" w:rsidRDefault="7F9208BC" w:rsidP="7F9208BC">
      <w:pPr>
        <w:spacing w:after="0" w:line="240" w:lineRule="auto"/>
        <w:ind w:left="1416" w:hanging="1416"/>
        <w:rPr>
          <w:rFonts w:asciiTheme="majorHAnsi" w:hAnsiTheme="majorHAnsi" w:cstheme="majorBidi"/>
        </w:rPr>
      </w:pPr>
    </w:p>
    <w:p w14:paraId="2C5C8686" w14:textId="7770D9F8" w:rsidR="7F9208BC" w:rsidRDefault="7F9208BC" w:rsidP="7F9208BC">
      <w:pPr>
        <w:spacing w:after="0" w:line="240" w:lineRule="auto"/>
        <w:ind w:left="1416" w:hanging="1416"/>
        <w:rPr>
          <w:rFonts w:asciiTheme="majorHAnsi" w:hAnsiTheme="majorHAnsi" w:cstheme="majorBidi"/>
        </w:rPr>
      </w:pPr>
    </w:p>
    <w:p w14:paraId="01E90DB7" w14:textId="6E5A2BA9" w:rsidR="7F9208BC" w:rsidRDefault="7F9208BC" w:rsidP="7F9208BC">
      <w:pPr>
        <w:spacing w:after="0" w:line="240" w:lineRule="auto"/>
        <w:ind w:left="1416" w:hanging="1416"/>
        <w:rPr>
          <w:rFonts w:asciiTheme="majorHAnsi" w:hAnsiTheme="majorHAnsi" w:cstheme="majorBidi"/>
        </w:rPr>
      </w:pPr>
    </w:p>
    <w:p w14:paraId="12C3DCD2" w14:textId="052E4763" w:rsidR="7F9208BC" w:rsidRDefault="7F9208BC" w:rsidP="7F9208BC">
      <w:pPr>
        <w:spacing w:after="0" w:line="240" w:lineRule="auto"/>
        <w:ind w:left="1416" w:hanging="1416"/>
        <w:rPr>
          <w:rFonts w:asciiTheme="majorHAnsi" w:hAnsiTheme="majorHAnsi" w:cstheme="majorBidi"/>
        </w:rPr>
      </w:pPr>
    </w:p>
    <w:p w14:paraId="5ADBAD90" w14:textId="0014D72C" w:rsidR="7F9208BC" w:rsidRDefault="7F9208BC" w:rsidP="7F9208BC">
      <w:pPr>
        <w:spacing w:after="0" w:line="240" w:lineRule="auto"/>
        <w:ind w:left="1416" w:hanging="1416"/>
        <w:rPr>
          <w:rFonts w:asciiTheme="majorHAnsi" w:hAnsiTheme="majorHAnsi" w:cstheme="majorBidi"/>
        </w:rPr>
      </w:pPr>
    </w:p>
    <w:p w14:paraId="38D06861" w14:textId="61F51E65" w:rsidR="7F9208BC" w:rsidRDefault="7F9208BC" w:rsidP="7F9208BC">
      <w:pPr>
        <w:spacing w:after="0" w:line="240" w:lineRule="auto"/>
        <w:ind w:left="1416" w:hanging="1416"/>
        <w:rPr>
          <w:rFonts w:asciiTheme="majorHAnsi" w:hAnsiTheme="majorHAnsi" w:cstheme="majorBidi"/>
        </w:rPr>
      </w:pPr>
    </w:p>
    <w:p w14:paraId="20E75E7B" w14:textId="0A37C5BC" w:rsidR="7AA6159A" w:rsidRDefault="7AA6159A" w:rsidP="7AA6159A">
      <w:pPr>
        <w:spacing w:after="0" w:line="240" w:lineRule="auto"/>
        <w:ind w:left="1416" w:hanging="1416"/>
        <w:rPr>
          <w:rFonts w:asciiTheme="majorHAnsi" w:hAnsiTheme="majorHAnsi" w:cstheme="majorBidi"/>
        </w:rPr>
      </w:pPr>
    </w:p>
    <w:p w14:paraId="4E6C9923" w14:textId="58376BA7" w:rsidR="7AA6159A" w:rsidRDefault="7AA6159A" w:rsidP="7AA6159A">
      <w:pPr>
        <w:spacing w:after="0" w:line="240" w:lineRule="auto"/>
        <w:ind w:left="1416" w:hanging="1416"/>
        <w:rPr>
          <w:rFonts w:asciiTheme="majorHAnsi" w:hAnsiTheme="majorHAnsi" w:cstheme="majorBidi"/>
        </w:rPr>
      </w:pPr>
    </w:p>
    <w:p w14:paraId="0BF27CAF" w14:textId="5D16F1EC" w:rsidR="7AA6159A" w:rsidRDefault="7AA6159A" w:rsidP="7AA6159A">
      <w:pPr>
        <w:spacing w:after="0" w:line="240" w:lineRule="auto"/>
        <w:ind w:left="1416" w:hanging="1416"/>
        <w:rPr>
          <w:rFonts w:asciiTheme="majorHAnsi" w:hAnsiTheme="majorHAnsi" w:cstheme="majorBidi"/>
        </w:rPr>
      </w:pPr>
    </w:p>
    <w:p w14:paraId="45256EDD" w14:textId="568C9F1D" w:rsidR="7F9208BC" w:rsidRDefault="7F9208BC" w:rsidP="7F9208BC">
      <w:pPr>
        <w:spacing w:after="0" w:line="240" w:lineRule="auto"/>
        <w:ind w:left="1416" w:hanging="1416"/>
        <w:rPr>
          <w:rFonts w:asciiTheme="majorHAnsi" w:hAnsiTheme="majorHAnsi" w:cstheme="majorBidi"/>
        </w:rPr>
      </w:pPr>
    </w:p>
    <w:p w14:paraId="72ED8787" w14:textId="77777777" w:rsidR="004605B3" w:rsidRDefault="004605B3" w:rsidP="7F9208BC">
      <w:pPr>
        <w:spacing w:after="0" w:line="240" w:lineRule="auto"/>
        <w:ind w:left="1416" w:hanging="1416"/>
        <w:rPr>
          <w:rFonts w:asciiTheme="majorHAnsi" w:hAnsiTheme="majorHAnsi" w:cstheme="majorBidi"/>
        </w:rPr>
      </w:pPr>
    </w:p>
    <w:p w14:paraId="101047DE" w14:textId="77777777" w:rsidR="004605B3" w:rsidRDefault="004605B3" w:rsidP="7F9208BC">
      <w:pPr>
        <w:spacing w:after="0" w:line="240" w:lineRule="auto"/>
        <w:ind w:left="1416" w:hanging="1416"/>
        <w:rPr>
          <w:rFonts w:asciiTheme="majorHAnsi" w:hAnsiTheme="majorHAnsi" w:cstheme="majorBidi"/>
        </w:rPr>
      </w:pPr>
    </w:p>
    <w:p w14:paraId="68DB67E1" w14:textId="77777777" w:rsidR="004605B3" w:rsidRDefault="004605B3" w:rsidP="7F9208BC">
      <w:pPr>
        <w:spacing w:after="0" w:line="240" w:lineRule="auto"/>
        <w:ind w:left="1416" w:hanging="1416"/>
        <w:rPr>
          <w:rFonts w:asciiTheme="majorHAnsi" w:hAnsiTheme="majorHAnsi" w:cstheme="majorBidi"/>
        </w:rPr>
      </w:pPr>
    </w:p>
    <w:p w14:paraId="10C51EB2" w14:textId="77777777" w:rsidR="004605B3" w:rsidRDefault="004605B3" w:rsidP="7F9208BC">
      <w:pPr>
        <w:spacing w:after="0" w:line="240" w:lineRule="auto"/>
        <w:ind w:left="1416" w:hanging="1416"/>
        <w:rPr>
          <w:rFonts w:asciiTheme="majorHAnsi" w:hAnsiTheme="majorHAnsi" w:cstheme="majorBidi"/>
        </w:rPr>
      </w:pPr>
    </w:p>
    <w:p w14:paraId="638230A5" w14:textId="1491255A" w:rsidR="004605B3" w:rsidRDefault="004605B3" w:rsidP="7F9208BC">
      <w:pPr>
        <w:spacing w:after="0" w:line="240" w:lineRule="auto"/>
        <w:ind w:left="1416" w:hanging="1416"/>
        <w:rPr>
          <w:rFonts w:asciiTheme="majorHAnsi" w:hAnsiTheme="majorHAnsi" w:cstheme="majorBidi"/>
        </w:rPr>
      </w:pPr>
      <w:r>
        <w:rPr>
          <w:noProof/>
        </w:rPr>
        <w:lastRenderedPageBreak/>
        <w:drawing>
          <wp:anchor distT="0" distB="0" distL="114300" distR="114300" simplePos="0" relativeHeight="251660293" behindDoc="1" locked="0" layoutInCell="1" allowOverlap="1" wp14:anchorId="1F52A764" wp14:editId="1B627914">
            <wp:simplePos x="0" y="0"/>
            <wp:positionH relativeFrom="page">
              <wp:posOffset>-200026</wp:posOffset>
            </wp:positionH>
            <wp:positionV relativeFrom="paragraph">
              <wp:posOffset>-1266190</wp:posOffset>
            </wp:positionV>
            <wp:extent cx="7953375" cy="10027920"/>
            <wp:effectExtent l="0" t="0" r="9525" b="0"/>
            <wp:wrapNone/>
            <wp:docPr id="12794966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7959193" cy="100352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3437C" w14:textId="37641505" w:rsidR="7F9208BC" w:rsidRDefault="7F9208BC" w:rsidP="7F9208BC">
      <w:pPr>
        <w:spacing w:after="0" w:line="240" w:lineRule="auto"/>
        <w:ind w:left="1416" w:hanging="1416"/>
        <w:rPr>
          <w:rFonts w:asciiTheme="majorHAnsi" w:hAnsiTheme="majorHAnsi" w:cstheme="majorBidi"/>
        </w:rPr>
      </w:pPr>
    </w:p>
    <w:p w14:paraId="1BA1EBD8" w14:textId="64A0282F" w:rsidR="7F9208BC" w:rsidRDefault="7F9208BC" w:rsidP="7F9208BC">
      <w:pPr>
        <w:spacing w:after="0" w:line="240" w:lineRule="auto"/>
        <w:ind w:left="1416" w:hanging="1416"/>
      </w:pPr>
    </w:p>
    <w:sectPr w:rsidR="7F9208BC" w:rsidSect="0083585E">
      <w:pgSz w:w="12240" w:h="15840"/>
      <w:pgMar w:top="1417" w:right="1183"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1E14" w14:textId="77777777" w:rsidR="00960C49" w:rsidRDefault="00960C49" w:rsidP="0083585E">
      <w:pPr>
        <w:spacing w:after="0" w:line="240" w:lineRule="auto"/>
      </w:pPr>
      <w:r>
        <w:separator/>
      </w:r>
    </w:p>
  </w:endnote>
  <w:endnote w:type="continuationSeparator" w:id="0">
    <w:p w14:paraId="07FFE528" w14:textId="77777777" w:rsidR="00960C49" w:rsidRDefault="00960C49" w:rsidP="0083585E">
      <w:pPr>
        <w:spacing w:after="0" w:line="240" w:lineRule="auto"/>
      </w:pPr>
      <w:r>
        <w:continuationSeparator/>
      </w:r>
    </w:p>
  </w:endnote>
  <w:endnote w:type="continuationNotice" w:id="1">
    <w:p w14:paraId="466D9354" w14:textId="77777777" w:rsidR="00960C49" w:rsidRDefault="00960C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ureka Sans">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Roboto">
    <w:altName w:val="Arial"/>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F73B" w14:textId="42F08FB6" w:rsidR="007B0F16" w:rsidRDefault="006F04A6" w:rsidP="006F04A6">
    <w:pPr>
      <w:pStyle w:val="Piedepgina"/>
      <w:jc w:val="center"/>
      <w:rPr>
        <w:rFonts w:ascii="Arial" w:hAnsi="Arial" w:cs="Arial"/>
        <w:sz w:val="12"/>
        <w:szCs w:val="12"/>
      </w:rPr>
    </w:pPr>
    <w:r>
      <w:rPr>
        <w:rFonts w:ascii="Arial" w:hAnsi="Arial" w:cs="Arial"/>
        <w:sz w:val="12"/>
        <w:szCs w:val="12"/>
      </w:rPr>
      <w:t xml:space="preserve">                                                                                                                                                                                                                                   </w:t>
    </w:r>
    <w:r w:rsidR="007B0F16" w:rsidRPr="006A05A0">
      <w:rPr>
        <w:rFonts w:ascii="Arial" w:hAnsi="Arial" w:cs="Arial"/>
        <w:sz w:val="12"/>
        <w:szCs w:val="12"/>
      </w:rPr>
      <w:t>FOR-PDD-001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818C" w14:textId="77777777" w:rsidR="00960C49" w:rsidRDefault="00960C49" w:rsidP="0083585E">
      <w:pPr>
        <w:spacing w:after="0" w:line="240" w:lineRule="auto"/>
      </w:pPr>
      <w:r>
        <w:separator/>
      </w:r>
    </w:p>
  </w:footnote>
  <w:footnote w:type="continuationSeparator" w:id="0">
    <w:p w14:paraId="6ED042D4" w14:textId="77777777" w:rsidR="00960C49" w:rsidRDefault="00960C49" w:rsidP="0083585E">
      <w:pPr>
        <w:spacing w:after="0" w:line="240" w:lineRule="auto"/>
      </w:pPr>
      <w:r>
        <w:continuationSeparator/>
      </w:r>
    </w:p>
  </w:footnote>
  <w:footnote w:type="continuationNotice" w:id="1">
    <w:p w14:paraId="1E33CBEC" w14:textId="77777777" w:rsidR="00960C49" w:rsidRDefault="00960C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05F5" w14:textId="4BED576B" w:rsidR="007B0F16" w:rsidRDefault="00162F9F" w:rsidP="0083585E">
    <w:pPr>
      <w:pStyle w:val="Encabezado"/>
    </w:pPr>
    <w:r>
      <w:rPr>
        <w:noProof/>
      </w:rPr>
      <w:drawing>
        <wp:anchor distT="0" distB="0" distL="114300" distR="114300" simplePos="0" relativeHeight="251658240" behindDoc="0" locked="0" layoutInCell="1" allowOverlap="1" wp14:anchorId="6D006E98" wp14:editId="4ECB1C6E">
          <wp:simplePos x="0" y="0"/>
          <wp:positionH relativeFrom="column">
            <wp:posOffset>-836105</wp:posOffset>
          </wp:positionH>
          <wp:positionV relativeFrom="paragraph">
            <wp:posOffset>-449580</wp:posOffset>
          </wp:positionV>
          <wp:extent cx="7771765" cy="9743586"/>
          <wp:effectExtent l="0" t="0" r="63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1765" cy="97435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46A">
      <w:rPr>
        <w:noProof/>
      </w:rPr>
      <w:drawing>
        <wp:anchor distT="0" distB="0" distL="114300" distR="114300" simplePos="0" relativeHeight="251658241" behindDoc="1" locked="0" layoutInCell="1" allowOverlap="1" wp14:anchorId="37A6BA11" wp14:editId="1899AECC">
          <wp:simplePos x="0" y="0"/>
          <wp:positionH relativeFrom="column">
            <wp:posOffset>-809625</wp:posOffset>
          </wp:positionH>
          <wp:positionV relativeFrom="paragraph">
            <wp:posOffset>-439420</wp:posOffset>
          </wp:positionV>
          <wp:extent cx="7772680" cy="1005503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
                    <a:extLst>
                      <a:ext uri="{28A0092B-C50C-407E-A947-70E740481C1C}">
                        <a14:useLocalDpi xmlns:a14="http://schemas.microsoft.com/office/drawing/2010/main" val="0"/>
                      </a:ext>
                    </a:extLst>
                  </a:blip>
                  <a:stretch>
                    <a:fillRect/>
                  </a:stretch>
                </pic:blipFill>
                <pic:spPr>
                  <a:xfrm>
                    <a:off x="0" y="0"/>
                    <a:ext cx="4326255" cy="14605"/>
                  </a:xfrm>
                  <a:prstGeom prst="rect">
                    <a:avLst/>
                  </a:prstGeom>
                </pic:spPr>
              </pic:pic>
            </a:graphicData>
          </a:graphic>
          <wp14:sizeRelH relativeFrom="page">
            <wp14:pctWidth>0</wp14:pctWidth>
          </wp14:sizeRelH>
          <wp14:sizeRelV relativeFrom="page">
            <wp14:pctHeight>0</wp14:pctHeight>
          </wp14:sizeRelV>
        </wp:anchor>
      </w:drawing>
    </w:r>
    <w:r w:rsidR="58E02F9E">
      <w:t xml:space="preserve">Página  </w:t>
    </w:r>
    <w:r w:rsidR="007B0F16">
      <w:fldChar w:fldCharType="begin"/>
    </w:r>
    <w:r w:rsidR="007B0F16">
      <w:instrText xml:space="preserve"> PAGE   \* MERGEFORMAT </w:instrText>
    </w:r>
    <w:r w:rsidR="007B0F16">
      <w:fldChar w:fldCharType="separate"/>
    </w:r>
    <w:r w:rsidR="58E02F9E">
      <w:rPr>
        <w:noProof/>
      </w:rPr>
      <w:t>2</w:t>
    </w:r>
    <w:r w:rsidR="007B0F16">
      <w:rPr>
        <w:noProof/>
      </w:rPr>
      <w:fldChar w:fldCharType="end"/>
    </w:r>
  </w:p>
  <w:p w14:paraId="3D9102EA" w14:textId="77777777" w:rsidR="007B0F16" w:rsidRDefault="007B0F16"/>
  <w:p w14:paraId="59CA8D2C" w14:textId="77777777" w:rsidR="00955034" w:rsidRDefault="009550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897"/>
    <w:multiLevelType w:val="hybridMultilevel"/>
    <w:tmpl w:val="8FF8C3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3A5BAD"/>
    <w:multiLevelType w:val="hybridMultilevel"/>
    <w:tmpl w:val="7D0A47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C84ED2"/>
    <w:multiLevelType w:val="hybridMultilevel"/>
    <w:tmpl w:val="3B0CAFEE"/>
    <w:lvl w:ilvl="0" w:tplc="C3F052BA">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475866"/>
    <w:multiLevelType w:val="multilevel"/>
    <w:tmpl w:val="1CC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4530"/>
    <w:multiLevelType w:val="hybridMultilevel"/>
    <w:tmpl w:val="52D66A24"/>
    <w:lvl w:ilvl="0" w:tplc="41C485FA">
      <w:start w:val="1"/>
      <w:numFmt w:val="decimal"/>
      <w:lvlText w:val="%1."/>
      <w:lvlJc w:val="left"/>
      <w:pPr>
        <w:ind w:left="720" w:hanging="360"/>
      </w:pPr>
      <w:rPr>
        <w:b/>
        <w:i/>
        <w:color w:val="FF660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AD06D06"/>
    <w:multiLevelType w:val="hybridMultilevel"/>
    <w:tmpl w:val="A260D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B639CB"/>
    <w:multiLevelType w:val="hybridMultilevel"/>
    <w:tmpl w:val="1A327936"/>
    <w:lvl w:ilvl="0" w:tplc="A9665060">
      <w:start w:val="1"/>
      <w:numFmt w:val="bullet"/>
      <w:lvlText w:val=""/>
      <w:lvlJc w:val="left"/>
      <w:pPr>
        <w:ind w:left="720" w:hanging="360"/>
      </w:pPr>
      <w:rPr>
        <w:rFonts w:ascii="Symbol" w:hAnsi="Symbol" w:hint="default"/>
        <w:color w:val="FF66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410151"/>
    <w:multiLevelType w:val="hybridMultilevel"/>
    <w:tmpl w:val="34CA8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014066"/>
    <w:multiLevelType w:val="hybridMultilevel"/>
    <w:tmpl w:val="35486818"/>
    <w:lvl w:ilvl="0" w:tplc="010699F6">
      <w:start w:val="1"/>
      <w:numFmt w:val="decimal"/>
      <w:lvlText w:val="%1."/>
      <w:lvlJc w:val="left"/>
      <w:pPr>
        <w:ind w:left="630" w:hanging="360"/>
      </w:pPr>
      <w:rPr>
        <w:color w:val="E36C0A" w:themeColor="accent6" w:themeShade="BF"/>
      </w:rPr>
    </w:lvl>
    <w:lvl w:ilvl="1" w:tplc="0C0A0019" w:tentative="1">
      <w:start w:val="1"/>
      <w:numFmt w:val="lowerLetter"/>
      <w:lvlText w:val="%2."/>
      <w:lvlJc w:val="left"/>
      <w:pPr>
        <w:ind w:left="1350" w:hanging="360"/>
      </w:pPr>
    </w:lvl>
    <w:lvl w:ilvl="2" w:tplc="0C0A001B" w:tentative="1">
      <w:start w:val="1"/>
      <w:numFmt w:val="lowerRoman"/>
      <w:lvlText w:val="%3."/>
      <w:lvlJc w:val="right"/>
      <w:pPr>
        <w:ind w:left="2070" w:hanging="180"/>
      </w:pPr>
    </w:lvl>
    <w:lvl w:ilvl="3" w:tplc="0C0A000F" w:tentative="1">
      <w:start w:val="1"/>
      <w:numFmt w:val="decimal"/>
      <w:lvlText w:val="%4."/>
      <w:lvlJc w:val="left"/>
      <w:pPr>
        <w:ind w:left="2790" w:hanging="360"/>
      </w:pPr>
    </w:lvl>
    <w:lvl w:ilvl="4" w:tplc="0C0A0019" w:tentative="1">
      <w:start w:val="1"/>
      <w:numFmt w:val="lowerLetter"/>
      <w:lvlText w:val="%5."/>
      <w:lvlJc w:val="left"/>
      <w:pPr>
        <w:ind w:left="3510" w:hanging="360"/>
      </w:pPr>
    </w:lvl>
    <w:lvl w:ilvl="5" w:tplc="0C0A001B" w:tentative="1">
      <w:start w:val="1"/>
      <w:numFmt w:val="lowerRoman"/>
      <w:lvlText w:val="%6."/>
      <w:lvlJc w:val="right"/>
      <w:pPr>
        <w:ind w:left="4230" w:hanging="180"/>
      </w:pPr>
    </w:lvl>
    <w:lvl w:ilvl="6" w:tplc="0C0A000F" w:tentative="1">
      <w:start w:val="1"/>
      <w:numFmt w:val="decimal"/>
      <w:lvlText w:val="%7."/>
      <w:lvlJc w:val="left"/>
      <w:pPr>
        <w:ind w:left="4950" w:hanging="360"/>
      </w:pPr>
    </w:lvl>
    <w:lvl w:ilvl="7" w:tplc="0C0A0019" w:tentative="1">
      <w:start w:val="1"/>
      <w:numFmt w:val="lowerLetter"/>
      <w:lvlText w:val="%8."/>
      <w:lvlJc w:val="left"/>
      <w:pPr>
        <w:ind w:left="5670" w:hanging="360"/>
      </w:pPr>
    </w:lvl>
    <w:lvl w:ilvl="8" w:tplc="0C0A001B" w:tentative="1">
      <w:start w:val="1"/>
      <w:numFmt w:val="lowerRoman"/>
      <w:lvlText w:val="%9."/>
      <w:lvlJc w:val="right"/>
      <w:pPr>
        <w:ind w:left="6390" w:hanging="180"/>
      </w:pPr>
    </w:lvl>
  </w:abstractNum>
  <w:abstractNum w:abstractNumId="9" w15:restartNumberingAfterBreak="0">
    <w:nsid w:val="0FAF6C34"/>
    <w:multiLevelType w:val="hybridMultilevel"/>
    <w:tmpl w:val="C728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8432C1"/>
    <w:multiLevelType w:val="hybridMultilevel"/>
    <w:tmpl w:val="B9E2991E"/>
    <w:lvl w:ilvl="0" w:tplc="B3DEED28">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1" w15:restartNumberingAfterBreak="0">
    <w:nsid w:val="18065B46"/>
    <w:multiLevelType w:val="multilevel"/>
    <w:tmpl w:val="ED2082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D4E66"/>
    <w:multiLevelType w:val="hybridMultilevel"/>
    <w:tmpl w:val="CD5847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FC749A4"/>
    <w:multiLevelType w:val="hybridMultilevel"/>
    <w:tmpl w:val="F7064B7A"/>
    <w:lvl w:ilvl="0" w:tplc="1CCE8CD0">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FF9381D"/>
    <w:multiLevelType w:val="multilevel"/>
    <w:tmpl w:val="ED2082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C090B"/>
    <w:multiLevelType w:val="hybridMultilevel"/>
    <w:tmpl w:val="4086AA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C7C5B83"/>
    <w:multiLevelType w:val="hybridMultilevel"/>
    <w:tmpl w:val="025E2898"/>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DE562D9"/>
    <w:multiLevelType w:val="hybridMultilevel"/>
    <w:tmpl w:val="8FF43142"/>
    <w:lvl w:ilvl="0" w:tplc="F620D2A4">
      <w:start w:val="1"/>
      <w:numFmt w:val="decimal"/>
      <w:lvlText w:val="%1."/>
      <w:lvlJc w:val="left"/>
      <w:pPr>
        <w:ind w:left="720" w:hanging="360"/>
      </w:pPr>
      <w:rPr>
        <w:b/>
        <w:color w:val="FF66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EDB3DA6"/>
    <w:multiLevelType w:val="multilevel"/>
    <w:tmpl w:val="ED2082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01E6D"/>
    <w:multiLevelType w:val="multilevel"/>
    <w:tmpl w:val="F5B81544"/>
    <w:lvl w:ilvl="0">
      <w:start w:val="1"/>
      <w:numFmt w:val="decimal"/>
      <w:lvlText w:val="%1."/>
      <w:lvlJc w:val="left"/>
      <w:pPr>
        <w:ind w:left="720" w:hanging="360"/>
      </w:pPr>
      <w:rPr>
        <w:rFonts w:hint="default"/>
        <w:color w:val="FF66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881705F"/>
    <w:multiLevelType w:val="multilevel"/>
    <w:tmpl w:val="F0FC9668"/>
    <w:lvl w:ilvl="0">
      <w:start w:val="1"/>
      <w:numFmt w:val="decimal"/>
      <w:lvlText w:val="%1."/>
      <w:lvlJc w:val="left"/>
      <w:pPr>
        <w:ind w:left="720" w:hanging="360"/>
      </w:pPr>
      <w:rPr>
        <w:rFonts w:hint="default"/>
        <w:color w:val="FF66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98C7122"/>
    <w:multiLevelType w:val="hybridMultilevel"/>
    <w:tmpl w:val="DF6A6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D680085"/>
    <w:multiLevelType w:val="multilevel"/>
    <w:tmpl w:val="1D0E119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AE3F6B"/>
    <w:multiLevelType w:val="hybridMultilevel"/>
    <w:tmpl w:val="2C58B5BA"/>
    <w:lvl w:ilvl="0" w:tplc="9A6A5F1A">
      <w:start w:val="1"/>
      <w:numFmt w:val="decimal"/>
      <w:lvlText w:val="%1."/>
      <w:lvlJc w:val="left"/>
      <w:pPr>
        <w:ind w:left="720" w:hanging="360"/>
      </w:pPr>
      <w:rPr>
        <w:rFonts w:hint="default"/>
        <w:b/>
        <w:color w:val="FF6600"/>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C20EE3"/>
    <w:multiLevelType w:val="multilevel"/>
    <w:tmpl w:val="ED2082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617F3"/>
    <w:multiLevelType w:val="hybridMultilevel"/>
    <w:tmpl w:val="EFC62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D767A90"/>
    <w:multiLevelType w:val="hybridMultilevel"/>
    <w:tmpl w:val="CB9CC602"/>
    <w:lvl w:ilvl="0" w:tplc="C1043BF8">
      <w:start w:val="1"/>
      <w:numFmt w:val="bullet"/>
      <w:lvlText w:val=""/>
      <w:lvlJc w:val="left"/>
      <w:pPr>
        <w:ind w:left="1080" w:hanging="360"/>
      </w:pPr>
      <w:rPr>
        <w:rFonts w:ascii="Symbol" w:hAnsi="Symbol" w:hint="default"/>
        <w:color w:val="FF660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4DD647CB"/>
    <w:multiLevelType w:val="hybridMultilevel"/>
    <w:tmpl w:val="FA62323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EFF4757"/>
    <w:multiLevelType w:val="hybridMultilevel"/>
    <w:tmpl w:val="1B726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1F11CA"/>
    <w:multiLevelType w:val="hybridMultilevel"/>
    <w:tmpl w:val="486848DC"/>
    <w:lvl w:ilvl="0" w:tplc="8F86710C">
      <w:start w:val="1"/>
      <w:numFmt w:val="bullet"/>
      <w:lvlText w:val=""/>
      <w:lvlJc w:val="left"/>
      <w:pPr>
        <w:ind w:left="720" w:hanging="360"/>
      </w:pPr>
      <w:rPr>
        <w:rFonts w:ascii="Symbol" w:hAnsi="Symbol" w:hint="default"/>
      </w:rPr>
    </w:lvl>
    <w:lvl w:ilvl="1" w:tplc="49B06D40">
      <w:start w:val="1"/>
      <w:numFmt w:val="bullet"/>
      <w:lvlText w:val="o"/>
      <w:lvlJc w:val="left"/>
      <w:pPr>
        <w:ind w:left="1440" w:hanging="360"/>
      </w:pPr>
      <w:rPr>
        <w:rFonts w:ascii="Courier New" w:hAnsi="Courier New" w:hint="default"/>
      </w:rPr>
    </w:lvl>
    <w:lvl w:ilvl="2" w:tplc="C9B82C36">
      <w:start w:val="1"/>
      <w:numFmt w:val="bullet"/>
      <w:lvlText w:val=""/>
      <w:lvlJc w:val="left"/>
      <w:pPr>
        <w:ind w:left="2160" w:hanging="360"/>
      </w:pPr>
      <w:rPr>
        <w:rFonts w:ascii="Wingdings" w:hAnsi="Wingdings" w:hint="default"/>
      </w:rPr>
    </w:lvl>
    <w:lvl w:ilvl="3" w:tplc="7E1A20D6">
      <w:start w:val="1"/>
      <w:numFmt w:val="bullet"/>
      <w:lvlText w:val=""/>
      <w:lvlJc w:val="left"/>
      <w:pPr>
        <w:ind w:left="2880" w:hanging="360"/>
      </w:pPr>
      <w:rPr>
        <w:rFonts w:ascii="Symbol" w:hAnsi="Symbol" w:hint="default"/>
      </w:rPr>
    </w:lvl>
    <w:lvl w:ilvl="4" w:tplc="FC341C32">
      <w:start w:val="1"/>
      <w:numFmt w:val="bullet"/>
      <w:lvlText w:val="o"/>
      <w:lvlJc w:val="left"/>
      <w:pPr>
        <w:ind w:left="3600" w:hanging="360"/>
      </w:pPr>
      <w:rPr>
        <w:rFonts w:ascii="Courier New" w:hAnsi="Courier New" w:hint="default"/>
      </w:rPr>
    </w:lvl>
    <w:lvl w:ilvl="5" w:tplc="328CA90E">
      <w:start w:val="1"/>
      <w:numFmt w:val="bullet"/>
      <w:lvlText w:val=""/>
      <w:lvlJc w:val="left"/>
      <w:pPr>
        <w:ind w:left="4320" w:hanging="360"/>
      </w:pPr>
      <w:rPr>
        <w:rFonts w:ascii="Wingdings" w:hAnsi="Wingdings" w:hint="default"/>
      </w:rPr>
    </w:lvl>
    <w:lvl w:ilvl="6" w:tplc="FB048C1E">
      <w:start w:val="1"/>
      <w:numFmt w:val="bullet"/>
      <w:lvlText w:val=""/>
      <w:lvlJc w:val="left"/>
      <w:pPr>
        <w:ind w:left="5040" w:hanging="360"/>
      </w:pPr>
      <w:rPr>
        <w:rFonts w:ascii="Symbol" w:hAnsi="Symbol" w:hint="default"/>
      </w:rPr>
    </w:lvl>
    <w:lvl w:ilvl="7" w:tplc="BB8ECC44">
      <w:start w:val="1"/>
      <w:numFmt w:val="bullet"/>
      <w:lvlText w:val="o"/>
      <w:lvlJc w:val="left"/>
      <w:pPr>
        <w:ind w:left="5760" w:hanging="360"/>
      </w:pPr>
      <w:rPr>
        <w:rFonts w:ascii="Courier New" w:hAnsi="Courier New" w:hint="default"/>
      </w:rPr>
    </w:lvl>
    <w:lvl w:ilvl="8" w:tplc="F348B130">
      <w:start w:val="1"/>
      <w:numFmt w:val="bullet"/>
      <w:lvlText w:val=""/>
      <w:lvlJc w:val="left"/>
      <w:pPr>
        <w:ind w:left="6480" w:hanging="360"/>
      </w:pPr>
      <w:rPr>
        <w:rFonts w:ascii="Wingdings" w:hAnsi="Wingdings" w:hint="default"/>
      </w:rPr>
    </w:lvl>
  </w:abstractNum>
  <w:abstractNum w:abstractNumId="30" w15:restartNumberingAfterBreak="0">
    <w:nsid w:val="59B13520"/>
    <w:multiLevelType w:val="hybridMultilevel"/>
    <w:tmpl w:val="EBB8A6DA"/>
    <w:lvl w:ilvl="0" w:tplc="85684B88">
      <w:start w:val="1"/>
      <w:numFmt w:val="decimal"/>
      <w:lvlText w:val="%1."/>
      <w:lvlJc w:val="left"/>
      <w:pPr>
        <w:ind w:left="361" w:hanging="361"/>
        <w:jc w:val="right"/>
      </w:pPr>
      <w:rPr>
        <w:b/>
        <w:bCs/>
        <w:i w:val="0"/>
        <w:iCs/>
        <w:color w:val="F79546"/>
        <w:spacing w:val="-26"/>
        <w:w w:val="99"/>
        <w:sz w:val="24"/>
        <w:szCs w:val="24"/>
        <w:lang w:val="es-ES" w:eastAsia="es-ES" w:bidi="es-ES"/>
      </w:rPr>
    </w:lvl>
    <w:lvl w:ilvl="1" w:tplc="958A69A2">
      <w:numFmt w:val="bullet"/>
      <w:lvlText w:val=""/>
      <w:lvlJc w:val="left"/>
      <w:pPr>
        <w:ind w:left="961" w:hanging="360"/>
      </w:pPr>
      <w:rPr>
        <w:rFonts w:ascii="Wingdings" w:eastAsia="Wingdings" w:hAnsi="Wingdings" w:cs="Wingdings" w:hint="default"/>
        <w:color w:val="F79546"/>
        <w:w w:val="100"/>
        <w:sz w:val="24"/>
        <w:szCs w:val="24"/>
        <w:lang w:val="es-ES" w:eastAsia="es-ES" w:bidi="es-ES"/>
      </w:rPr>
    </w:lvl>
    <w:lvl w:ilvl="2" w:tplc="E77055E0">
      <w:numFmt w:val="bullet"/>
      <w:lvlText w:val="•"/>
      <w:lvlJc w:val="left"/>
      <w:pPr>
        <w:ind w:left="1320" w:hanging="360"/>
      </w:pPr>
      <w:rPr>
        <w:rFonts w:hint="default"/>
        <w:lang w:val="es-ES" w:eastAsia="es-ES" w:bidi="es-ES"/>
      </w:rPr>
    </w:lvl>
    <w:lvl w:ilvl="3" w:tplc="C96265A0">
      <w:numFmt w:val="bullet"/>
      <w:lvlText w:val="•"/>
      <w:lvlJc w:val="left"/>
      <w:pPr>
        <w:ind w:left="2273" w:hanging="360"/>
      </w:pPr>
      <w:rPr>
        <w:rFonts w:hint="default"/>
        <w:lang w:val="es-ES" w:eastAsia="es-ES" w:bidi="es-ES"/>
      </w:rPr>
    </w:lvl>
    <w:lvl w:ilvl="4" w:tplc="2A847BCC">
      <w:numFmt w:val="bullet"/>
      <w:lvlText w:val="•"/>
      <w:lvlJc w:val="left"/>
      <w:pPr>
        <w:ind w:left="3226" w:hanging="360"/>
      </w:pPr>
      <w:rPr>
        <w:rFonts w:hint="default"/>
        <w:lang w:val="es-ES" w:eastAsia="es-ES" w:bidi="es-ES"/>
      </w:rPr>
    </w:lvl>
    <w:lvl w:ilvl="5" w:tplc="E6F62A9E">
      <w:numFmt w:val="bullet"/>
      <w:lvlText w:val="•"/>
      <w:lvlJc w:val="left"/>
      <w:pPr>
        <w:ind w:left="4179" w:hanging="360"/>
      </w:pPr>
      <w:rPr>
        <w:rFonts w:hint="default"/>
        <w:lang w:val="es-ES" w:eastAsia="es-ES" w:bidi="es-ES"/>
      </w:rPr>
    </w:lvl>
    <w:lvl w:ilvl="6" w:tplc="4376994C">
      <w:numFmt w:val="bullet"/>
      <w:lvlText w:val="•"/>
      <w:lvlJc w:val="left"/>
      <w:pPr>
        <w:ind w:left="5132" w:hanging="360"/>
      </w:pPr>
      <w:rPr>
        <w:rFonts w:hint="default"/>
        <w:lang w:val="es-ES" w:eastAsia="es-ES" w:bidi="es-ES"/>
      </w:rPr>
    </w:lvl>
    <w:lvl w:ilvl="7" w:tplc="94120A0E">
      <w:numFmt w:val="bullet"/>
      <w:lvlText w:val="•"/>
      <w:lvlJc w:val="left"/>
      <w:pPr>
        <w:ind w:left="6085" w:hanging="360"/>
      </w:pPr>
      <w:rPr>
        <w:rFonts w:hint="default"/>
        <w:lang w:val="es-ES" w:eastAsia="es-ES" w:bidi="es-ES"/>
      </w:rPr>
    </w:lvl>
    <w:lvl w:ilvl="8" w:tplc="006478FE">
      <w:numFmt w:val="bullet"/>
      <w:lvlText w:val="•"/>
      <w:lvlJc w:val="left"/>
      <w:pPr>
        <w:ind w:left="7038" w:hanging="360"/>
      </w:pPr>
      <w:rPr>
        <w:rFonts w:hint="default"/>
        <w:lang w:val="es-ES" w:eastAsia="es-ES" w:bidi="es-ES"/>
      </w:rPr>
    </w:lvl>
  </w:abstractNum>
  <w:abstractNum w:abstractNumId="31" w15:restartNumberingAfterBreak="0">
    <w:nsid w:val="5BB14F28"/>
    <w:multiLevelType w:val="hybridMultilevel"/>
    <w:tmpl w:val="DE32A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253DB"/>
    <w:multiLevelType w:val="hybridMultilevel"/>
    <w:tmpl w:val="98C07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635092"/>
    <w:multiLevelType w:val="hybridMultilevel"/>
    <w:tmpl w:val="214A9352"/>
    <w:lvl w:ilvl="0" w:tplc="4A88AF76">
      <w:start w:val="1"/>
      <w:numFmt w:val="decimal"/>
      <w:lvlText w:val="%1."/>
      <w:lvlJc w:val="left"/>
      <w:pPr>
        <w:ind w:left="720" w:hanging="360"/>
      </w:pPr>
      <w:rPr>
        <w:b/>
        <w:color w:val="FF66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1DB6BBD"/>
    <w:multiLevelType w:val="hybridMultilevel"/>
    <w:tmpl w:val="93ACD0F4"/>
    <w:lvl w:ilvl="0" w:tplc="CC7AFCDE">
      <w:start w:val="1"/>
      <w:numFmt w:val="upperRoman"/>
      <w:lvlText w:val="%1."/>
      <w:lvlJc w:val="left"/>
      <w:pPr>
        <w:ind w:left="72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175EA4"/>
    <w:multiLevelType w:val="hybridMultilevel"/>
    <w:tmpl w:val="E6029120"/>
    <w:lvl w:ilvl="0" w:tplc="FC5E3DA0">
      <w:start w:val="1"/>
      <w:numFmt w:val="decimal"/>
      <w:lvlText w:val="%1."/>
      <w:lvlJc w:val="left"/>
      <w:pPr>
        <w:ind w:left="720" w:hanging="360"/>
      </w:pPr>
    </w:lvl>
    <w:lvl w:ilvl="1" w:tplc="8A6496E8">
      <w:start w:val="1"/>
      <w:numFmt w:val="lowerLetter"/>
      <w:lvlText w:val="%2."/>
      <w:lvlJc w:val="left"/>
      <w:pPr>
        <w:ind w:left="1440" w:hanging="360"/>
      </w:pPr>
    </w:lvl>
    <w:lvl w:ilvl="2" w:tplc="E5FED968">
      <w:start w:val="1"/>
      <w:numFmt w:val="lowerRoman"/>
      <w:lvlText w:val="%3."/>
      <w:lvlJc w:val="right"/>
      <w:pPr>
        <w:ind w:left="2160" w:hanging="180"/>
      </w:pPr>
    </w:lvl>
    <w:lvl w:ilvl="3" w:tplc="0F9AF35A">
      <w:start w:val="1"/>
      <w:numFmt w:val="decimal"/>
      <w:lvlText w:val="%4."/>
      <w:lvlJc w:val="left"/>
      <w:pPr>
        <w:ind w:left="2880" w:hanging="360"/>
      </w:pPr>
    </w:lvl>
    <w:lvl w:ilvl="4" w:tplc="4D1A2F0C">
      <w:start w:val="1"/>
      <w:numFmt w:val="lowerLetter"/>
      <w:lvlText w:val="%5."/>
      <w:lvlJc w:val="left"/>
      <w:pPr>
        <w:ind w:left="3600" w:hanging="360"/>
      </w:pPr>
    </w:lvl>
    <w:lvl w:ilvl="5" w:tplc="30A233F2">
      <w:start w:val="1"/>
      <w:numFmt w:val="lowerRoman"/>
      <w:lvlText w:val="%6."/>
      <w:lvlJc w:val="right"/>
      <w:pPr>
        <w:ind w:left="4320" w:hanging="180"/>
      </w:pPr>
    </w:lvl>
    <w:lvl w:ilvl="6" w:tplc="57A254EE">
      <w:start w:val="1"/>
      <w:numFmt w:val="decimal"/>
      <w:lvlText w:val="%7."/>
      <w:lvlJc w:val="left"/>
      <w:pPr>
        <w:ind w:left="5040" w:hanging="360"/>
      </w:pPr>
    </w:lvl>
    <w:lvl w:ilvl="7" w:tplc="B1BC2132">
      <w:start w:val="1"/>
      <w:numFmt w:val="lowerLetter"/>
      <w:lvlText w:val="%8."/>
      <w:lvlJc w:val="left"/>
      <w:pPr>
        <w:ind w:left="5760" w:hanging="360"/>
      </w:pPr>
    </w:lvl>
    <w:lvl w:ilvl="8" w:tplc="C7FC91AA">
      <w:start w:val="1"/>
      <w:numFmt w:val="lowerRoman"/>
      <w:lvlText w:val="%9."/>
      <w:lvlJc w:val="right"/>
      <w:pPr>
        <w:ind w:left="6480" w:hanging="180"/>
      </w:pPr>
    </w:lvl>
  </w:abstractNum>
  <w:abstractNum w:abstractNumId="36" w15:restartNumberingAfterBreak="0">
    <w:nsid w:val="682F1F08"/>
    <w:multiLevelType w:val="hybridMultilevel"/>
    <w:tmpl w:val="639A6D00"/>
    <w:lvl w:ilvl="0" w:tplc="9A6A5F1A">
      <w:start w:val="1"/>
      <w:numFmt w:val="decimal"/>
      <w:lvlText w:val="%1."/>
      <w:lvlJc w:val="left"/>
      <w:pPr>
        <w:ind w:left="720" w:hanging="360"/>
      </w:pPr>
      <w:rPr>
        <w:rFonts w:hint="default"/>
        <w:b/>
        <w:color w:val="FF6600"/>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CA82F00"/>
    <w:multiLevelType w:val="hybridMultilevel"/>
    <w:tmpl w:val="F0FC9668"/>
    <w:lvl w:ilvl="0" w:tplc="21703FB6">
      <w:start w:val="1"/>
      <w:numFmt w:val="decimal"/>
      <w:lvlText w:val="%1."/>
      <w:lvlJc w:val="left"/>
      <w:pPr>
        <w:ind w:left="720" w:hanging="360"/>
      </w:pPr>
      <w:rPr>
        <w:rFonts w:hint="default"/>
        <w:color w:val="FF66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D9E025F"/>
    <w:multiLevelType w:val="hybridMultilevel"/>
    <w:tmpl w:val="C484766E"/>
    <w:lvl w:ilvl="0" w:tplc="6E2E7388">
      <w:start w:val="3"/>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DB62D03"/>
    <w:multiLevelType w:val="hybridMultilevel"/>
    <w:tmpl w:val="EEF26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F3639E9"/>
    <w:multiLevelType w:val="hybridMultilevel"/>
    <w:tmpl w:val="E294CBDE"/>
    <w:lvl w:ilvl="0" w:tplc="9A6A5F1A">
      <w:start w:val="1"/>
      <w:numFmt w:val="decimal"/>
      <w:lvlText w:val="%1."/>
      <w:lvlJc w:val="left"/>
      <w:pPr>
        <w:ind w:left="720" w:hanging="360"/>
      </w:pPr>
      <w:rPr>
        <w:rFonts w:hint="default"/>
        <w:b/>
        <w:color w:val="FF6600"/>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F8D4B3B"/>
    <w:multiLevelType w:val="multilevel"/>
    <w:tmpl w:val="F0FC9668"/>
    <w:lvl w:ilvl="0">
      <w:start w:val="1"/>
      <w:numFmt w:val="decimal"/>
      <w:lvlText w:val="%1."/>
      <w:lvlJc w:val="left"/>
      <w:pPr>
        <w:ind w:left="720" w:hanging="360"/>
      </w:pPr>
      <w:rPr>
        <w:rFonts w:hint="default"/>
        <w:color w:val="FF66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85409D"/>
    <w:multiLevelType w:val="hybridMultilevel"/>
    <w:tmpl w:val="F5B81544"/>
    <w:lvl w:ilvl="0" w:tplc="21703FB6">
      <w:start w:val="1"/>
      <w:numFmt w:val="decimal"/>
      <w:lvlText w:val="%1."/>
      <w:lvlJc w:val="left"/>
      <w:pPr>
        <w:ind w:left="720" w:hanging="360"/>
      </w:pPr>
      <w:rPr>
        <w:rFonts w:hint="default"/>
        <w:color w:val="FF66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25D22BD"/>
    <w:multiLevelType w:val="hybridMultilevel"/>
    <w:tmpl w:val="CDB431E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4" w15:restartNumberingAfterBreak="0">
    <w:nsid w:val="73C34BAC"/>
    <w:multiLevelType w:val="hybridMultilevel"/>
    <w:tmpl w:val="F7064B7A"/>
    <w:lvl w:ilvl="0" w:tplc="1CCE8CD0">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584171C"/>
    <w:multiLevelType w:val="hybridMultilevel"/>
    <w:tmpl w:val="7E9EE6EA"/>
    <w:lvl w:ilvl="0" w:tplc="66568AD0">
      <w:start w:val="1"/>
      <w:numFmt w:val="decimal"/>
      <w:lvlText w:val="%1."/>
      <w:lvlJc w:val="left"/>
      <w:pPr>
        <w:ind w:left="720" w:hanging="360"/>
      </w:pPr>
      <w:rPr>
        <w:color w:val="E36C0A" w:themeColor="accent6" w:themeShade="BF"/>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9202649"/>
    <w:multiLevelType w:val="hybridMultilevel"/>
    <w:tmpl w:val="8E3873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EBD7495"/>
    <w:multiLevelType w:val="hybridMultilevel"/>
    <w:tmpl w:val="70A609F0"/>
    <w:lvl w:ilvl="0" w:tplc="9A6A5F1A">
      <w:start w:val="1"/>
      <w:numFmt w:val="decimal"/>
      <w:lvlText w:val="%1."/>
      <w:lvlJc w:val="left"/>
      <w:pPr>
        <w:ind w:left="720" w:hanging="360"/>
      </w:pPr>
      <w:rPr>
        <w:rFonts w:hint="default"/>
        <w:b/>
        <w:color w:val="FF6600"/>
        <w:sz w:val="28"/>
        <w:szCs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75620940">
    <w:abstractNumId w:val="46"/>
  </w:num>
  <w:num w:numId="2" w16cid:durableId="696003356">
    <w:abstractNumId w:val="21"/>
  </w:num>
  <w:num w:numId="3" w16cid:durableId="1438669841">
    <w:abstractNumId w:val="6"/>
  </w:num>
  <w:num w:numId="4" w16cid:durableId="622422051">
    <w:abstractNumId w:val="33"/>
  </w:num>
  <w:num w:numId="5" w16cid:durableId="977295563">
    <w:abstractNumId w:val="26"/>
  </w:num>
  <w:num w:numId="6" w16cid:durableId="1579708320">
    <w:abstractNumId w:val="12"/>
  </w:num>
  <w:num w:numId="7" w16cid:durableId="1669477405">
    <w:abstractNumId w:val="16"/>
  </w:num>
  <w:num w:numId="8" w16cid:durableId="501359005">
    <w:abstractNumId w:val="39"/>
  </w:num>
  <w:num w:numId="9" w16cid:durableId="1350597417">
    <w:abstractNumId w:val="28"/>
  </w:num>
  <w:num w:numId="10" w16cid:durableId="1440174980">
    <w:abstractNumId w:val="5"/>
  </w:num>
  <w:num w:numId="11" w16cid:durableId="645204117">
    <w:abstractNumId w:val="31"/>
  </w:num>
  <w:num w:numId="12" w16cid:durableId="999041425">
    <w:abstractNumId w:val="9"/>
  </w:num>
  <w:num w:numId="13" w16cid:durableId="729304918">
    <w:abstractNumId w:val="1"/>
  </w:num>
  <w:num w:numId="14" w16cid:durableId="825438613">
    <w:abstractNumId w:val="7"/>
  </w:num>
  <w:num w:numId="15" w16cid:durableId="1095172891">
    <w:abstractNumId w:val="25"/>
  </w:num>
  <w:num w:numId="16" w16cid:durableId="2111393991">
    <w:abstractNumId w:val="32"/>
  </w:num>
  <w:num w:numId="17" w16cid:durableId="1827089232">
    <w:abstractNumId w:val="47"/>
  </w:num>
  <w:num w:numId="18" w16cid:durableId="713118343">
    <w:abstractNumId w:val="34"/>
  </w:num>
  <w:num w:numId="19" w16cid:durableId="1148134151">
    <w:abstractNumId w:val="42"/>
  </w:num>
  <w:num w:numId="20" w16cid:durableId="1778211578">
    <w:abstractNumId w:val="19"/>
  </w:num>
  <w:num w:numId="21" w16cid:durableId="277563661">
    <w:abstractNumId w:val="38"/>
  </w:num>
  <w:num w:numId="22" w16cid:durableId="2019037831">
    <w:abstractNumId w:val="43"/>
  </w:num>
  <w:num w:numId="23" w16cid:durableId="1603880720">
    <w:abstractNumId w:val="37"/>
  </w:num>
  <w:num w:numId="24" w16cid:durableId="1845708779">
    <w:abstractNumId w:val="41"/>
  </w:num>
  <w:num w:numId="25" w16cid:durableId="98528237">
    <w:abstractNumId w:val="20"/>
  </w:num>
  <w:num w:numId="26" w16cid:durableId="908078078">
    <w:abstractNumId w:val="10"/>
  </w:num>
  <w:num w:numId="27" w16cid:durableId="1745686672">
    <w:abstractNumId w:val="40"/>
  </w:num>
  <w:num w:numId="28" w16cid:durableId="592517867">
    <w:abstractNumId w:val="23"/>
  </w:num>
  <w:num w:numId="29" w16cid:durableId="797450278">
    <w:abstractNumId w:val="13"/>
  </w:num>
  <w:num w:numId="30" w16cid:durableId="610403392">
    <w:abstractNumId w:val="44"/>
  </w:num>
  <w:num w:numId="31" w16cid:durableId="149978812">
    <w:abstractNumId w:val="36"/>
  </w:num>
  <w:num w:numId="32" w16cid:durableId="728726873">
    <w:abstractNumId w:val="27"/>
  </w:num>
  <w:num w:numId="33" w16cid:durableId="1756589208">
    <w:abstractNumId w:val="3"/>
  </w:num>
  <w:num w:numId="34" w16cid:durableId="431049474">
    <w:abstractNumId w:val="4"/>
  </w:num>
  <w:num w:numId="35" w16cid:durableId="1870336775">
    <w:abstractNumId w:val="17"/>
  </w:num>
  <w:num w:numId="36" w16cid:durableId="937712632">
    <w:abstractNumId w:val="15"/>
  </w:num>
  <w:num w:numId="37" w16cid:durableId="647783658">
    <w:abstractNumId w:val="0"/>
  </w:num>
  <w:num w:numId="38" w16cid:durableId="1544900045">
    <w:abstractNumId w:val="24"/>
  </w:num>
  <w:num w:numId="39" w16cid:durableId="115029439">
    <w:abstractNumId w:val="11"/>
  </w:num>
  <w:num w:numId="40" w16cid:durableId="168327858">
    <w:abstractNumId w:val="14"/>
  </w:num>
  <w:num w:numId="41" w16cid:durableId="1432162151">
    <w:abstractNumId w:val="18"/>
  </w:num>
  <w:num w:numId="42" w16cid:durableId="2064713432">
    <w:abstractNumId w:val="30"/>
  </w:num>
  <w:num w:numId="43" w16cid:durableId="967903540">
    <w:abstractNumId w:val="35"/>
  </w:num>
  <w:num w:numId="44" w16cid:durableId="1479418921">
    <w:abstractNumId w:val="29"/>
  </w:num>
  <w:num w:numId="45" w16cid:durableId="2098556256">
    <w:abstractNumId w:val="22"/>
  </w:num>
  <w:num w:numId="46" w16cid:durableId="1604462309">
    <w:abstractNumId w:val="45"/>
  </w:num>
  <w:num w:numId="47" w16cid:durableId="1775516468">
    <w:abstractNumId w:val="8"/>
  </w:num>
  <w:num w:numId="48" w16cid:durableId="1205556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5E"/>
    <w:rsid w:val="00001385"/>
    <w:rsid w:val="000048F9"/>
    <w:rsid w:val="00010C4C"/>
    <w:rsid w:val="00031AC1"/>
    <w:rsid w:val="00035DB5"/>
    <w:rsid w:val="00036281"/>
    <w:rsid w:val="00037CB6"/>
    <w:rsid w:val="0004108E"/>
    <w:rsid w:val="00064EC7"/>
    <w:rsid w:val="000725F4"/>
    <w:rsid w:val="000774F5"/>
    <w:rsid w:val="000900FA"/>
    <w:rsid w:val="00094AA6"/>
    <w:rsid w:val="00095C52"/>
    <w:rsid w:val="000B26A9"/>
    <w:rsid w:val="000C6E08"/>
    <w:rsid w:val="000D0E2F"/>
    <w:rsid w:val="000D17A1"/>
    <w:rsid w:val="000E1DA2"/>
    <w:rsid w:val="000F10BD"/>
    <w:rsid w:val="001105D6"/>
    <w:rsid w:val="001116F3"/>
    <w:rsid w:val="0012746A"/>
    <w:rsid w:val="001312EE"/>
    <w:rsid w:val="00131B72"/>
    <w:rsid w:val="00156C26"/>
    <w:rsid w:val="00162F9F"/>
    <w:rsid w:val="001661F8"/>
    <w:rsid w:val="001757A1"/>
    <w:rsid w:val="0017583D"/>
    <w:rsid w:val="00177940"/>
    <w:rsid w:val="00181322"/>
    <w:rsid w:val="00194427"/>
    <w:rsid w:val="001B26A5"/>
    <w:rsid w:val="001C11A7"/>
    <w:rsid w:val="001C1AEE"/>
    <w:rsid w:val="001C6EB2"/>
    <w:rsid w:val="001D5630"/>
    <w:rsid w:val="001D6667"/>
    <w:rsid w:val="001E1EAF"/>
    <w:rsid w:val="001E433E"/>
    <w:rsid w:val="001E4BEF"/>
    <w:rsid w:val="001E6061"/>
    <w:rsid w:val="001E7518"/>
    <w:rsid w:val="001F052F"/>
    <w:rsid w:val="0020064D"/>
    <w:rsid w:val="00205C3A"/>
    <w:rsid w:val="002343BA"/>
    <w:rsid w:val="00240835"/>
    <w:rsid w:val="00255C65"/>
    <w:rsid w:val="002733DE"/>
    <w:rsid w:val="00283622"/>
    <w:rsid w:val="00294B8B"/>
    <w:rsid w:val="002B51F7"/>
    <w:rsid w:val="002C3008"/>
    <w:rsid w:val="002D39A2"/>
    <w:rsid w:val="002D4A57"/>
    <w:rsid w:val="00310D38"/>
    <w:rsid w:val="00313CF5"/>
    <w:rsid w:val="00317CBA"/>
    <w:rsid w:val="003257EB"/>
    <w:rsid w:val="00341577"/>
    <w:rsid w:val="00346F1C"/>
    <w:rsid w:val="0036115E"/>
    <w:rsid w:val="003726F6"/>
    <w:rsid w:val="003A7FE7"/>
    <w:rsid w:val="003D5AC4"/>
    <w:rsid w:val="003D5D9A"/>
    <w:rsid w:val="003E007F"/>
    <w:rsid w:val="003E28A5"/>
    <w:rsid w:val="003F284E"/>
    <w:rsid w:val="003F5B56"/>
    <w:rsid w:val="00415045"/>
    <w:rsid w:val="004212E2"/>
    <w:rsid w:val="004424A7"/>
    <w:rsid w:val="004433F6"/>
    <w:rsid w:val="00443593"/>
    <w:rsid w:val="00452067"/>
    <w:rsid w:val="0045412A"/>
    <w:rsid w:val="004605B3"/>
    <w:rsid w:val="00463375"/>
    <w:rsid w:val="00477206"/>
    <w:rsid w:val="00477CA3"/>
    <w:rsid w:val="00482FF0"/>
    <w:rsid w:val="00487E40"/>
    <w:rsid w:val="004C3A26"/>
    <w:rsid w:val="004C4B76"/>
    <w:rsid w:val="004D0E4A"/>
    <w:rsid w:val="004D6C50"/>
    <w:rsid w:val="004E0ED5"/>
    <w:rsid w:val="004F3F7D"/>
    <w:rsid w:val="00506D05"/>
    <w:rsid w:val="0051078E"/>
    <w:rsid w:val="00513DE7"/>
    <w:rsid w:val="00532F72"/>
    <w:rsid w:val="00533150"/>
    <w:rsid w:val="00541515"/>
    <w:rsid w:val="00543C05"/>
    <w:rsid w:val="00551190"/>
    <w:rsid w:val="00552BED"/>
    <w:rsid w:val="0056473E"/>
    <w:rsid w:val="0058545C"/>
    <w:rsid w:val="0058F473"/>
    <w:rsid w:val="00596AD5"/>
    <w:rsid w:val="005A2695"/>
    <w:rsid w:val="005C5AC5"/>
    <w:rsid w:val="005E1258"/>
    <w:rsid w:val="005E44E3"/>
    <w:rsid w:val="005E51B7"/>
    <w:rsid w:val="005E777B"/>
    <w:rsid w:val="005F206E"/>
    <w:rsid w:val="005F5F77"/>
    <w:rsid w:val="005F65F1"/>
    <w:rsid w:val="006067D4"/>
    <w:rsid w:val="0061150C"/>
    <w:rsid w:val="00621400"/>
    <w:rsid w:val="00626B87"/>
    <w:rsid w:val="00630350"/>
    <w:rsid w:val="006374AF"/>
    <w:rsid w:val="00642BD0"/>
    <w:rsid w:val="006436B7"/>
    <w:rsid w:val="00644ED0"/>
    <w:rsid w:val="00660ECB"/>
    <w:rsid w:val="00665175"/>
    <w:rsid w:val="00675BCD"/>
    <w:rsid w:val="0067621B"/>
    <w:rsid w:val="0068433C"/>
    <w:rsid w:val="00684EC1"/>
    <w:rsid w:val="0069029F"/>
    <w:rsid w:val="00697820"/>
    <w:rsid w:val="006A05A0"/>
    <w:rsid w:val="006A4579"/>
    <w:rsid w:val="006B2F91"/>
    <w:rsid w:val="006B7F7E"/>
    <w:rsid w:val="006C12A4"/>
    <w:rsid w:val="006C3B03"/>
    <w:rsid w:val="006D1B81"/>
    <w:rsid w:val="006E4565"/>
    <w:rsid w:val="006F04A6"/>
    <w:rsid w:val="006F3A53"/>
    <w:rsid w:val="00701468"/>
    <w:rsid w:val="00701CDB"/>
    <w:rsid w:val="00706A10"/>
    <w:rsid w:val="0071518A"/>
    <w:rsid w:val="00730157"/>
    <w:rsid w:val="007369B7"/>
    <w:rsid w:val="0074095D"/>
    <w:rsid w:val="00740C4E"/>
    <w:rsid w:val="0074557C"/>
    <w:rsid w:val="007536BF"/>
    <w:rsid w:val="00782611"/>
    <w:rsid w:val="00791F6E"/>
    <w:rsid w:val="00793112"/>
    <w:rsid w:val="00794035"/>
    <w:rsid w:val="007A114F"/>
    <w:rsid w:val="007A428C"/>
    <w:rsid w:val="007A4A2A"/>
    <w:rsid w:val="007B0F16"/>
    <w:rsid w:val="007C1499"/>
    <w:rsid w:val="007C1B6C"/>
    <w:rsid w:val="007C6EC1"/>
    <w:rsid w:val="007D0615"/>
    <w:rsid w:val="007D2ED4"/>
    <w:rsid w:val="007E3793"/>
    <w:rsid w:val="007F2A96"/>
    <w:rsid w:val="00800D97"/>
    <w:rsid w:val="008105BE"/>
    <w:rsid w:val="00822B23"/>
    <w:rsid w:val="00830493"/>
    <w:rsid w:val="00834854"/>
    <w:rsid w:val="00834D3A"/>
    <w:rsid w:val="0083585E"/>
    <w:rsid w:val="00837156"/>
    <w:rsid w:val="00847A72"/>
    <w:rsid w:val="008506DD"/>
    <w:rsid w:val="0085074A"/>
    <w:rsid w:val="00855CD5"/>
    <w:rsid w:val="00863676"/>
    <w:rsid w:val="008738FA"/>
    <w:rsid w:val="008953A9"/>
    <w:rsid w:val="00897A7A"/>
    <w:rsid w:val="008A5EAC"/>
    <w:rsid w:val="008B31FF"/>
    <w:rsid w:val="008B3ED3"/>
    <w:rsid w:val="008C5523"/>
    <w:rsid w:val="008C6CB4"/>
    <w:rsid w:val="008D29AB"/>
    <w:rsid w:val="008F624E"/>
    <w:rsid w:val="009026B7"/>
    <w:rsid w:val="00902BBB"/>
    <w:rsid w:val="00902C6D"/>
    <w:rsid w:val="00906641"/>
    <w:rsid w:val="00906F2A"/>
    <w:rsid w:val="00914A94"/>
    <w:rsid w:val="00915DA0"/>
    <w:rsid w:val="00922B11"/>
    <w:rsid w:val="00935471"/>
    <w:rsid w:val="0095116A"/>
    <w:rsid w:val="00952D11"/>
    <w:rsid w:val="00955034"/>
    <w:rsid w:val="00960C49"/>
    <w:rsid w:val="00973882"/>
    <w:rsid w:val="009777AC"/>
    <w:rsid w:val="0098548F"/>
    <w:rsid w:val="009857C9"/>
    <w:rsid w:val="009943A7"/>
    <w:rsid w:val="0099607C"/>
    <w:rsid w:val="009A09AC"/>
    <w:rsid w:val="009D0AA0"/>
    <w:rsid w:val="009D6962"/>
    <w:rsid w:val="009F09F4"/>
    <w:rsid w:val="009F1A9A"/>
    <w:rsid w:val="00A15CB8"/>
    <w:rsid w:val="00A1706B"/>
    <w:rsid w:val="00A17751"/>
    <w:rsid w:val="00A220BF"/>
    <w:rsid w:val="00A244E6"/>
    <w:rsid w:val="00A32650"/>
    <w:rsid w:val="00A46E9D"/>
    <w:rsid w:val="00A47145"/>
    <w:rsid w:val="00A525CF"/>
    <w:rsid w:val="00A5645A"/>
    <w:rsid w:val="00A65DDC"/>
    <w:rsid w:val="00A703B3"/>
    <w:rsid w:val="00A746D7"/>
    <w:rsid w:val="00A77B55"/>
    <w:rsid w:val="00A927AE"/>
    <w:rsid w:val="00A92F64"/>
    <w:rsid w:val="00AA428E"/>
    <w:rsid w:val="00AB310A"/>
    <w:rsid w:val="00AC7F41"/>
    <w:rsid w:val="00AE55DC"/>
    <w:rsid w:val="00AE781D"/>
    <w:rsid w:val="00B02B2C"/>
    <w:rsid w:val="00B0453A"/>
    <w:rsid w:val="00B07B43"/>
    <w:rsid w:val="00B11D50"/>
    <w:rsid w:val="00B1412F"/>
    <w:rsid w:val="00B1696C"/>
    <w:rsid w:val="00B17F98"/>
    <w:rsid w:val="00B32180"/>
    <w:rsid w:val="00B43DE8"/>
    <w:rsid w:val="00B46E0E"/>
    <w:rsid w:val="00B51437"/>
    <w:rsid w:val="00B54507"/>
    <w:rsid w:val="00B557A6"/>
    <w:rsid w:val="00B64CF1"/>
    <w:rsid w:val="00B66EF2"/>
    <w:rsid w:val="00B678C7"/>
    <w:rsid w:val="00B762FB"/>
    <w:rsid w:val="00B76B80"/>
    <w:rsid w:val="00B77DE6"/>
    <w:rsid w:val="00B81921"/>
    <w:rsid w:val="00B97F8D"/>
    <w:rsid w:val="00BA2B13"/>
    <w:rsid w:val="00BB7885"/>
    <w:rsid w:val="00BE3ACF"/>
    <w:rsid w:val="00BF09E6"/>
    <w:rsid w:val="00C06B1D"/>
    <w:rsid w:val="00C0DDA7"/>
    <w:rsid w:val="00C16A2C"/>
    <w:rsid w:val="00C3134D"/>
    <w:rsid w:val="00C407A3"/>
    <w:rsid w:val="00C44A1A"/>
    <w:rsid w:val="00C5438A"/>
    <w:rsid w:val="00C66D3B"/>
    <w:rsid w:val="00C744FE"/>
    <w:rsid w:val="00C74FDF"/>
    <w:rsid w:val="00C76667"/>
    <w:rsid w:val="00C76888"/>
    <w:rsid w:val="00C8608C"/>
    <w:rsid w:val="00C86FA6"/>
    <w:rsid w:val="00C912D0"/>
    <w:rsid w:val="00C92850"/>
    <w:rsid w:val="00C94EA7"/>
    <w:rsid w:val="00C9545D"/>
    <w:rsid w:val="00CA1ACA"/>
    <w:rsid w:val="00CA3638"/>
    <w:rsid w:val="00CA68C2"/>
    <w:rsid w:val="00CB3541"/>
    <w:rsid w:val="00CB7A5D"/>
    <w:rsid w:val="00CD165B"/>
    <w:rsid w:val="00CF0987"/>
    <w:rsid w:val="00CF0D29"/>
    <w:rsid w:val="00D01793"/>
    <w:rsid w:val="00D052AC"/>
    <w:rsid w:val="00D05BEB"/>
    <w:rsid w:val="00D35877"/>
    <w:rsid w:val="00D4084F"/>
    <w:rsid w:val="00D44F4E"/>
    <w:rsid w:val="00D478D6"/>
    <w:rsid w:val="00D55E8B"/>
    <w:rsid w:val="00D66EE6"/>
    <w:rsid w:val="00D9079B"/>
    <w:rsid w:val="00DA4B11"/>
    <w:rsid w:val="00DB616F"/>
    <w:rsid w:val="00DC13CE"/>
    <w:rsid w:val="00DC5C42"/>
    <w:rsid w:val="00E16FCD"/>
    <w:rsid w:val="00E20664"/>
    <w:rsid w:val="00E22880"/>
    <w:rsid w:val="00E23026"/>
    <w:rsid w:val="00E247A3"/>
    <w:rsid w:val="00E26965"/>
    <w:rsid w:val="00E26B87"/>
    <w:rsid w:val="00E341E3"/>
    <w:rsid w:val="00E475C6"/>
    <w:rsid w:val="00E5066A"/>
    <w:rsid w:val="00E54AA3"/>
    <w:rsid w:val="00E5647D"/>
    <w:rsid w:val="00E63651"/>
    <w:rsid w:val="00E676C1"/>
    <w:rsid w:val="00E92315"/>
    <w:rsid w:val="00E93888"/>
    <w:rsid w:val="00E9786B"/>
    <w:rsid w:val="00EA7C0D"/>
    <w:rsid w:val="00EC22F7"/>
    <w:rsid w:val="00ED30FC"/>
    <w:rsid w:val="00ED40BF"/>
    <w:rsid w:val="00F13E7B"/>
    <w:rsid w:val="00F210C1"/>
    <w:rsid w:val="00F24894"/>
    <w:rsid w:val="00F26728"/>
    <w:rsid w:val="00F32BF3"/>
    <w:rsid w:val="00F34303"/>
    <w:rsid w:val="00F451B9"/>
    <w:rsid w:val="00F529D6"/>
    <w:rsid w:val="00F557D9"/>
    <w:rsid w:val="00F644A5"/>
    <w:rsid w:val="00F736A7"/>
    <w:rsid w:val="00F74C9F"/>
    <w:rsid w:val="00F76B6E"/>
    <w:rsid w:val="00F80F18"/>
    <w:rsid w:val="00F82B93"/>
    <w:rsid w:val="00F84AFE"/>
    <w:rsid w:val="00F857E1"/>
    <w:rsid w:val="00F92444"/>
    <w:rsid w:val="00F92E1E"/>
    <w:rsid w:val="00F9715A"/>
    <w:rsid w:val="00FB6F68"/>
    <w:rsid w:val="00FD13FF"/>
    <w:rsid w:val="00FE51A1"/>
    <w:rsid w:val="00FF12EA"/>
    <w:rsid w:val="0120EBB5"/>
    <w:rsid w:val="013A1412"/>
    <w:rsid w:val="01FEA056"/>
    <w:rsid w:val="021DAB05"/>
    <w:rsid w:val="02E03F13"/>
    <w:rsid w:val="03570E3A"/>
    <w:rsid w:val="03DEB023"/>
    <w:rsid w:val="03EBDD68"/>
    <w:rsid w:val="04862907"/>
    <w:rsid w:val="04B678F2"/>
    <w:rsid w:val="04D4C19A"/>
    <w:rsid w:val="0577AEBD"/>
    <w:rsid w:val="059A15D7"/>
    <w:rsid w:val="06514D34"/>
    <w:rsid w:val="06732B6A"/>
    <w:rsid w:val="06CE0571"/>
    <w:rsid w:val="0736AD2A"/>
    <w:rsid w:val="07BC616D"/>
    <w:rsid w:val="08087B99"/>
    <w:rsid w:val="084CAA4D"/>
    <w:rsid w:val="08962722"/>
    <w:rsid w:val="0B2ADAC1"/>
    <w:rsid w:val="0BCDC7E4"/>
    <w:rsid w:val="0BF97BDD"/>
    <w:rsid w:val="0C685921"/>
    <w:rsid w:val="0CE1CCC6"/>
    <w:rsid w:val="0D0552D6"/>
    <w:rsid w:val="0D786654"/>
    <w:rsid w:val="0DB2808F"/>
    <w:rsid w:val="0E597E00"/>
    <w:rsid w:val="104083E0"/>
    <w:rsid w:val="107F3B44"/>
    <w:rsid w:val="10A9268D"/>
    <w:rsid w:val="10B79290"/>
    <w:rsid w:val="10EFBF9A"/>
    <w:rsid w:val="10F0E212"/>
    <w:rsid w:val="1193BE35"/>
    <w:rsid w:val="119A1C45"/>
    <w:rsid w:val="11E019EB"/>
    <w:rsid w:val="11F358AF"/>
    <w:rsid w:val="1222F92B"/>
    <w:rsid w:val="13D02FA0"/>
    <w:rsid w:val="141172D1"/>
    <w:rsid w:val="1490F4F8"/>
    <w:rsid w:val="15458607"/>
    <w:rsid w:val="155A99ED"/>
    <w:rsid w:val="15819703"/>
    <w:rsid w:val="158D0D47"/>
    <w:rsid w:val="15A672C1"/>
    <w:rsid w:val="16466F5A"/>
    <w:rsid w:val="16552218"/>
    <w:rsid w:val="16DB3DCC"/>
    <w:rsid w:val="17DAD764"/>
    <w:rsid w:val="17E24673"/>
    <w:rsid w:val="17E4D2ED"/>
    <w:rsid w:val="180C2B04"/>
    <w:rsid w:val="1861608F"/>
    <w:rsid w:val="1917B477"/>
    <w:rsid w:val="197E101C"/>
    <w:rsid w:val="1999E6C1"/>
    <w:rsid w:val="19B9C440"/>
    <w:rsid w:val="1A155A4C"/>
    <w:rsid w:val="1A8284A3"/>
    <w:rsid w:val="1A8A0445"/>
    <w:rsid w:val="1B07A4D9"/>
    <w:rsid w:val="1B38988D"/>
    <w:rsid w:val="1B75CEB3"/>
    <w:rsid w:val="1C8E3AB7"/>
    <w:rsid w:val="1D390984"/>
    <w:rsid w:val="1E0002EF"/>
    <w:rsid w:val="1EB8B35A"/>
    <w:rsid w:val="1ED640A9"/>
    <w:rsid w:val="1F0A5199"/>
    <w:rsid w:val="1F101FF3"/>
    <w:rsid w:val="1F5339E3"/>
    <w:rsid w:val="204C345D"/>
    <w:rsid w:val="21B136C5"/>
    <w:rsid w:val="2227E21E"/>
    <w:rsid w:val="2331D816"/>
    <w:rsid w:val="23C2525D"/>
    <w:rsid w:val="240E6F65"/>
    <w:rsid w:val="24229CDC"/>
    <w:rsid w:val="2427D29E"/>
    <w:rsid w:val="24B76133"/>
    <w:rsid w:val="24C8B049"/>
    <w:rsid w:val="24D6A5FA"/>
    <w:rsid w:val="25D68379"/>
    <w:rsid w:val="262FA33C"/>
    <w:rsid w:val="27277336"/>
    <w:rsid w:val="2730CA46"/>
    <w:rsid w:val="27B42649"/>
    <w:rsid w:val="27DE86B3"/>
    <w:rsid w:val="2843187D"/>
    <w:rsid w:val="286D6CBF"/>
    <w:rsid w:val="28AAD3C6"/>
    <w:rsid w:val="28C34397"/>
    <w:rsid w:val="28D7F649"/>
    <w:rsid w:val="291F2880"/>
    <w:rsid w:val="29420374"/>
    <w:rsid w:val="296B1497"/>
    <w:rsid w:val="29B5C797"/>
    <w:rsid w:val="29BF58B7"/>
    <w:rsid w:val="2A5F13F8"/>
    <w:rsid w:val="2AF2285C"/>
    <w:rsid w:val="2B40C6FF"/>
    <w:rsid w:val="2BEFC608"/>
    <w:rsid w:val="2BFAE459"/>
    <w:rsid w:val="2CF5CC28"/>
    <w:rsid w:val="2CF8F607"/>
    <w:rsid w:val="2CFA7D4C"/>
    <w:rsid w:val="2E5E4379"/>
    <w:rsid w:val="2EDEAF84"/>
    <w:rsid w:val="2F67D833"/>
    <w:rsid w:val="30465152"/>
    <w:rsid w:val="305E9396"/>
    <w:rsid w:val="30BEFF38"/>
    <w:rsid w:val="30E5FD86"/>
    <w:rsid w:val="3297782B"/>
    <w:rsid w:val="32C77B3C"/>
    <w:rsid w:val="33084611"/>
    <w:rsid w:val="3329DB55"/>
    <w:rsid w:val="33F6C6B0"/>
    <w:rsid w:val="342D3537"/>
    <w:rsid w:val="3473B3DD"/>
    <w:rsid w:val="34B1D6E4"/>
    <w:rsid w:val="34C97BA6"/>
    <w:rsid w:val="34E7A979"/>
    <w:rsid w:val="35B09B6B"/>
    <w:rsid w:val="3628B594"/>
    <w:rsid w:val="36539F7A"/>
    <w:rsid w:val="366C625F"/>
    <w:rsid w:val="36F23C0E"/>
    <w:rsid w:val="380D1345"/>
    <w:rsid w:val="38562609"/>
    <w:rsid w:val="3879DC6D"/>
    <w:rsid w:val="38B4CAEB"/>
    <w:rsid w:val="3A6B1590"/>
    <w:rsid w:val="3B1E8DE0"/>
    <w:rsid w:val="3B313482"/>
    <w:rsid w:val="3B596169"/>
    <w:rsid w:val="3B78B539"/>
    <w:rsid w:val="3BA0C446"/>
    <w:rsid w:val="3BEF5F99"/>
    <w:rsid w:val="3C36A5DE"/>
    <w:rsid w:val="3C4EC6A1"/>
    <w:rsid w:val="3CAEBE9A"/>
    <w:rsid w:val="3CD2F8C3"/>
    <w:rsid w:val="3CEBA454"/>
    <w:rsid w:val="3D24B7A2"/>
    <w:rsid w:val="3F1B8E3E"/>
    <w:rsid w:val="3F45BDCE"/>
    <w:rsid w:val="405413E2"/>
    <w:rsid w:val="4101197E"/>
    <w:rsid w:val="412551B9"/>
    <w:rsid w:val="41B3F58B"/>
    <w:rsid w:val="42554C21"/>
    <w:rsid w:val="42671791"/>
    <w:rsid w:val="44BBFCCC"/>
    <w:rsid w:val="44D606EE"/>
    <w:rsid w:val="45E0F9CC"/>
    <w:rsid w:val="45F2C9BE"/>
    <w:rsid w:val="45FD8DA9"/>
    <w:rsid w:val="464A5B05"/>
    <w:rsid w:val="4666650A"/>
    <w:rsid w:val="47372659"/>
    <w:rsid w:val="47452F96"/>
    <w:rsid w:val="47808C52"/>
    <w:rsid w:val="478E9A1F"/>
    <w:rsid w:val="484054C0"/>
    <w:rsid w:val="4878D304"/>
    <w:rsid w:val="48F51039"/>
    <w:rsid w:val="4A150665"/>
    <w:rsid w:val="4B22B3FF"/>
    <w:rsid w:val="4B7635D5"/>
    <w:rsid w:val="4C357267"/>
    <w:rsid w:val="4C4CC9A8"/>
    <w:rsid w:val="4D2147D4"/>
    <w:rsid w:val="4DAA3C00"/>
    <w:rsid w:val="4EB098ED"/>
    <w:rsid w:val="4ECD1A63"/>
    <w:rsid w:val="4EDC5CFC"/>
    <w:rsid w:val="50192631"/>
    <w:rsid w:val="5049A6F8"/>
    <w:rsid w:val="509D5853"/>
    <w:rsid w:val="5141DCEA"/>
    <w:rsid w:val="51C35D36"/>
    <w:rsid w:val="51CB1574"/>
    <w:rsid w:val="51DD252C"/>
    <w:rsid w:val="521653E7"/>
    <w:rsid w:val="526D9102"/>
    <w:rsid w:val="5396A5C2"/>
    <w:rsid w:val="54267C34"/>
    <w:rsid w:val="55093763"/>
    <w:rsid w:val="55684871"/>
    <w:rsid w:val="55A3B317"/>
    <w:rsid w:val="55FF4AD5"/>
    <w:rsid w:val="5646FAB1"/>
    <w:rsid w:val="5668673F"/>
    <w:rsid w:val="56D97930"/>
    <w:rsid w:val="56E24E96"/>
    <w:rsid w:val="576B8703"/>
    <w:rsid w:val="58632695"/>
    <w:rsid w:val="58E02F9E"/>
    <w:rsid w:val="58F2F3CB"/>
    <w:rsid w:val="592769D4"/>
    <w:rsid w:val="598CB4D1"/>
    <w:rsid w:val="5993BD8D"/>
    <w:rsid w:val="59DE4794"/>
    <w:rsid w:val="5A8EC42C"/>
    <w:rsid w:val="5A983205"/>
    <w:rsid w:val="5B2D6651"/>
    <w:rsid w:val="5B6ADF15"/>
    <w:rsid w:val="5C42144F"/>
    <w:rsid w:val="5CE85715"/>
    <w:rsid w:val="5DF99D88"/>
    <w:rsid w:val="5E314AFB"/>
    <w:rsid w:val="5E4A7358"/>
    <w:rsid w:val="5ED05AE6"/>
    <w:rsid w:val="5F956DE9"/>
    <w:rsid w:val="604A561F"/>
    <w:rsid w:val="60B0D268"/>
    <w:rsid w:val="60B20079"/>
    <w:rsid w:val="61200373"/>
    <w:rsid w:val="61203628"/>
    <w:rsid w:val="6123BD44"/>
    <w:rsid w:val="6143436A"/>
    <w:rsid w:val="6318C430"/>
    <w:rsid w:val="637348E7"/>
    <w:rsid w:val="637C4035"/>
    <w:rsid w:val="638D9904"/>
    <w:rsid w:val="63C0D19E"/>
    <w:rsid w:val="644FEBE9"/>
    <w:rsid w:val="6489C6D0"/>
    <w:rsid w:val="64AF9D50"/>
    <w:rsid w:val="65296965"/>
    <w:rsid w:val="653F0A9A"/>
    <w:rsid w:val="655EE050"/>
    <w:rsid w:val="65D176D3"/>
    <w:rsid w:val="65EA9F30"/>
    <w:rsid w:val="669E7AB3"/>
    <w:rsid w:val="66AD91BC"/>
    <w:rsid w:val="67A2BE0C"/>
    <w:rsid w:val="68059065"/>
    <w:rsid w:val="685A20EE"/>
    <w:rsid w:val="68D1E3A2"/>
    <w:rsid w:val="68D80AC0"/>
    <w:rsid w:val="6900E05B"/>
    <w:rsid w:val="695031DF"/>
    <w:rsid w:val="6A69FFBF"/>
    <w:rsid w:val="6AA53019"/>
    <w:rsid w:val="6ABE1053"/>
    <w:rsid w:val="6B531800"/>
    <w:rsid w:val="6C2E2D98"/>
    <w:rsid w:val="6CE885C8"/>
    <w:rsid w:val="6D2BD94F"/>
    <w:rsid w:val="6D65AF2E"/>
    <w:rsid w:val="6DAE26E7"/>
    <w:rsid w:val="6DEC4F85"/>
    <w:rsid w:val="6E0A20D1"/>
    <w:rsid w:val="6E9C5E34"/>
    <w:rsid w:val="6FB37F39"/>
    <w:rsid w:val="6FDA41A3"/>
    <w:rsid w:val="70CCB9CF"/>
    <w:rsid w:val="717778C9"/>
    <w:rsid w:val="7192717E"/>
    <w:rsid w:val="722FA76C"/>
    <w:rsid w:val="7400AD2A"/>
    <w:rsid w:val="741F3F44"/>
    <w:rsid w:val="74948A69"/>
    <w:rsid w:val="74BE9DCF"/>
    <w:rsid w:val="74D42879"/>
    <w:rsid w:val="74FA7848"/>
    <w:rsid w:val="75FE490D"/>
    <w:rsid w:val="7690140E"/>
    <w:rsid w:val="76AA8370"/>
    <w:rsid w:val="76B9D52D"/>
    <w:rsid w:val="779331CB"/>
    <w:rsid w:val="77A34304"/>
    <w:rsid w:val="77A49F57"/>
    <w:rsid w:val="787A71E9"/>
    <w:rsid w:val="78D68071"/>
    <w:rsid w:val="796CD5DE"/>
    <w:rsid w:val="79D4F73B"/>
    <w:rsid w:val="79DACC03"/>
    <w:rsid w:val="7A396C19"/>
    <w:rsid w:val="7A41EEB3"/>
    <w:rsid w:val="7A860BB0"/>
    <w:rsid w:val="7AA592EF"/>
    <w:rsid w:val="7AA6159A"/>
    <w:rsid w:val="7AD2B9CE"/>
    <w:rsid w:val="7B8D045B"/>
    <w:rsid w:val="7C79A8AE"/>
    <w:rsid w:val="7CE3644D"/>
    <w:rsid w:val="7D5A65E1"/>
    <w:rsid w:val="7DD6FB77"/>
    <w:rsid w:val="7DDC4260"/>
    <w:rsid w:val="7DF1ABBB"/>
    <w:rsid w:val="7DFEE873"/>
    <w:rsid w:val="7E09D968"/>
    <w:rsid w:val="7E8013D0"/>
    <w:rsid w:val="7F9208BC"/>
    <w:rsid w:val="7FD244E2"/>
    <w:rsid w:val="7FDEC8EF"/>
    <w:rsid w:val="7FE20BAF"/>
    <w:rsid w:val="7FFC302B"/>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F62A91"/>
  <w14:defaultImageDpi w14:val="300"/>
  <w15:docId w15:val="{753A692C-0BB8-4613-B197-9044D84C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85E"/>
    <w:pPr>
      <w:spacing w:after="200" w:line="276" w:lineRule="auto"/>
    </w:pPr>
    <w:rPr>
      <w:rFonts w:ascii="Calibri" w:eastAsia="Times New Roman" w:hAnsi="Calibri" w:cs="Times New Roman"/>
      <w:sz w:val="22"/>
      <w:szCs w:val="22"/>
      <w:lang w:val="es-CO" w:eastAsia="es-CO"/>
    </w:rPr>
  </w:style>
  <w:style w:type="paragraph" w:styleId="Ttulo1">
    <w:name w:val="heading 1"/>
    <w:basedOn w:val="Normal"/>
    <w:link w:val="Ttulo1Car"/>
    <w:uiPriority w:val="9"/>
    <w:qFormat/>
    <w:rsid w:val="0067621B"/>
    <w:pPr>
      <w:widowControl w:val="0"/>
      <w:autoSpaceDE w:val="0"/>
      <w:autoSpaceDN w:val="0"/>
      <w:spacing w:after="0" w:line="240" w:lineRule="auto"/>
      <w:ind w:left="1311" w:hanging="360"/>
      <w:outlineLvl w:val="0"/>
    </w:pPr>
    <w:rPr>
      <w:rFonts w:ascii="Arial" w:eastAsia="Arial" w:hAnsi="Arial" w:cs="Arial"/>
      <w:b/>
      <w:bCs/>
      <w:sz w:val="24"/>
      <w:szCs w:val="24"/>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3585E"/>
    <w:pPr>
      <w:ind w:left="720"/>
      <w:contextualSpacing/>
    </w:pPr>
    <w:rPr>
      <w:lang w:val="es-ES"/>
    </w:rPr>
  </w:style>
  <w:style w:type="paragraph" w:styleId="Encabezado">
    <w:name w:val="header"/>
    <w:basedOn w:val="Normal"/>
    <w:link w:val="EncabezadoCar"/>
    <w:unhideWhenUsed/>
    <w:rsid w:val="0083585E"/>
    <w:pPr>
      <w:tabs>
        <w:tab w:val="center" w:pos="4419"/>
        <w:tab w:val="right" w:pos="8838"/>
      </w:tabs>
      <w:spacing w:after="0" w:line="240" w:lineRule="auto"/>
    </w:pPr>
  </w:style>
  <w:style w:type="character" w:customStyle="1" w:styleId="EncabezadoCar">
    <w:name w:val="Encabezado Car"/>
    <w:basedOn w:val="Fuentedeprrafopredeter"/>
    <w:link w:val="Encabezado"/>
    <w:rsid w:val="0083585E"/>
    <w:rPr>
      <w:rFonts w:ascii="Calibri" w:eastAsia="Times New Roman" w:hAnsi="Calibri" w:cs="Times New Roman"/>
      <w:sz w:val="22"/>
      <w:szCs w:val="22"/>
      <w:lang w:val="es-CO" w:eastAsia="es-CO"/>
    </w:rPr>
  </w:style>
  <w:style w:type="paragraph" w:styleId="Piedepgina">
    <w:name w:val="footer"/>
    <w:basedOn w:val="Normal"/>
    <w:link w:val="PiedepginaCar"/>
    <w:uiPriority w:val="99"/>
    <w:unhideWhenUsed/>
    <w:rsid w:val="008358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585E"/>
    <w:rPr>
      <w:rFonts w:ascii="Calibri" w:eastAsia="Times New Roman" w:hAnsi="Calibri" w:cs="Times New Roman"/>
      <w:sz w:val="22"/>
      <w:szCs w:val="22"/>
      <w:lang w:val="es-CO" w:eastAsia="es-CO"/>
    </w:rPr>
  </w:style>
  <w:style w:type="paragraph" w:customStyle="1" w:styleId="Default">
    <w:name w:val="Default"/>
    <w:rsid w:val="0083585E"/>
    <w:pPr>
      <w:autoSpaceDE w:val="0"/>
      <w:autoSpaceDN w:val="0"/>
      <w:adjustRightInd w:val="0"/>
    </w:pPr>
    <w:rPr>
      <w:rFonts w:ascii="Eureka Sans" w:eastAsia="Times New Roman" w:hAnsi="Eureka Sans" w:cs="Eureka Sans"/>
      <w:color w:val="000000"/>
      <w:lang w:val="es-CO" w:eastAsia="es-CO"/>
    </w:rPr>
  </w:style>
  <w:style w:type="paragraph" w:styleId="NormalWeb">
    <w:name w:val="Normal (Web)"/>
    <w:basedOn w:val="Normal"/>
    <w:uiPriority w:val="99"/>
    <w:unhideWhenUsed/>
    <w:rsid w:val="0083585E"/>
    <w:pPr>
      <w:spacing w:before="100" w:beforeAutospacing="1" w:after="100" w:afterAutospacing="1" w:line="240" w:lineRule="auto"/>
    </w:pPr>
    <w:rPr>
      <w:rFonts w:ascii="Times" w:eastAsia="Calibri" w:hAnsi="Times"/>
      <w:sz w:val="20"/>
      <w:szCs w:val="20"/>
      <w:lang w:val="es-ES_tradnl" w:eastAsia="es-ES"/>
    </w:rPr>
  </w:style>
  <w:style w:type="character" w:styleId="Refdenotaalpie">
    <w:name w:val="footnote reference"/>
    <w:uiPriority w:val="99"/>
    <w:unhideWhenUsed/>
    <w:rsid w:val="0083585E"/>
    <w:rPr>
      <w:vertAlign w:val="superscript"/>
    </w:rPr>
  </w:style>
  <w:style w:type="paragraph" w:styleId="Textonotapie">
    <w:name w:val="footnote text"/>
    <w:basedOn w:val="Normal"/>
    <w:link w:val="TextonotapieCar"/>
    <w:uiPriority w:val="99"/>
    <w:unhideWhenUsed/>
    <w:rsid w:val="0083585E"/>
    <w:pPr>
      <w:spacing w:after="0" w:line="240" w:lineRule="auto"/>
    </w:pPr>
    <w:rPr>
      <w:rFonts w:eastAsia="Calibri"/>
      <w:sz w:val="20"/>
      <w:szCs w:val="20"/>
      <w:lang w:eastAsia="en-US"/>
    </w:rPr>
  </w:style>
  <w:style w:type="character" w:customStyle="1" w:styleId="TextonotapieCar">
    <w:name w:val="Texto nota pie Car"/>
    <w:basedOn w:val="Fuentedeprrafopredeter"/>
    <w:link w:val="Textonotapie"/>
    <w:uiPriority w:val="99"/>
    <w:rsid w:val="0083585E"/>
    <w:rPr>
      <w:rFonts w:ascii="Calibri" w:eastAsia="Calibri" w:hAnsi="Calibri" w:cs="Times New Roman"/>
      <w:sz w:val="20"/>
      <w:szCs w:val="20"/>
      <w:lang w:val="es-CO" w:eastAsia="en-US"/>
    </w:rPr>
  </w:style>
  <w:style w:type="character" w:styleId="Hipervnculo">
    <w:name w:val="Hyperlink"/>
    <w:uiPriority w:val="99"/>
    <w:rsid w:val="006A05A0"/>
    <w:rPr>
      <w:color w:val="0000FF"/>
      <w:u w:val="single"/>
    </w:rPr>
  </w:style>
  <w:style w:type="paragraph" w:styleId="Textoindependiente">
    <w:name w:val="Body Text"/>
    <w:basedOn w:val="Normal"/>
    <w:link w:val="TextoindependienteCar"/>
    <w:rsid w:val="00FB6F68"/>
    <w:pPr>
      <w:spacing w:after="0" w:line="240" w:lineRule="auto"/>
      <w:jc w:val="both"/>
    </w:pPr>
    <w:rPr>
      <w:rFonts w:ascii="Arial Narrow" w:hAnsi="Arial Narrow"/>
      <w:color w:val="000000"/>
      <w:sz w:val="24"/>
      <w:szCs w:val="24"/>
      <w:lang w:val="es-ES" w:eastAsia="es-ES"/>
    </w:rPr>
  </w:style>
  <w:style w:type="character" w:customStyle="1" w:styleId="TextoindependienteCar">
    <w:name w:val="Texto independiente Car"/>
    <w:basedOn w:val="Fuentedeprrafopredeter"/>
    <w:link w:val="Textoindependiente"/>
    <w:rsid w:val="00FB6F68"/>
    <w:rPr>
      <w:rFonts w:ascii="Arial Narrow" w:eastAsia="Times New Roman" w:hAnsi="Arial Narrow" w:cs="Times New Roman"/>
      <w:color w:val="000000"/>
      <w:lang w:val="es-ES"/>
    </w:rPr>
  </w:style>
  <w:style w:type="paragraph" w:styleId="Textodeglobo">
    <w:name w:val="Balloon Text"/>
    <w:basedOn w:val="Normal"/>
    <w:link w:val="TextodegloboCar"/>
    <w:uiPriority w:val="99"/>
    <w:semiHidden/>
    <w:unhideWhenUsed/>
    <w:rsid w:val="00E92315"/>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92315"/>
    <w:rPr>
      <w:rFonts w:ascii="Lucida Grande" w:eastAsia="Times New Roman" w:hAnsi="Lucida Grande" w:cs="Lucida Grande"/>
      <w:sz w:val="18"/>
      <w:szCs w:val="18"/>
      <w:lang w:val="es-CO" w:eastAsia="es-CO"/>
    </w:rPr>
  </w:style>
  <w:style w:type="paragraph" w:styleId="Sinespaciado">
    <w:name w:val="No Spacing"/>
    <w:uiPriority w:val="1"/>
    <w:qFormat/>
    <w:rsid w:val="00675BCD"/>
    <w:rPr>
      <w:rFonts w:ascii="Calibri" w:eastAsia="Times New Roman" w:hAnsi="Calibri" w:cs="Times New Roman"/>
      <w:sz w:val="22"/>
      <w:szCs w:val="22"/>
      <w:lang w:val="es-CO" w:eastAsia="es-CO"/>
    </w:rPr>
  </w:style>
  <w:style w:type="character" w:customStyle="1" w:styleId="Ttulo1Car">
    <w:name w:val="Título 1 Car"/>
    <w:basedOn w:val="Fuentedeprrafopredeter"/>
    <w:link w:val="Ttulo1"/>
    <w:uiPriority w:val="9"/>
    <w:rsid w:val="0067621B"/>
    <w:rPr>
      <w:rFonts w:ascii="Arial" w:eastAsia="Arial" w:hAnsi="Arial" w:cs="Arial"/>
      <w:b/>
      <w:bCs/>
      <w:lang w:val="es-ES" w:bidi="es-ES"/>
    </w:rPr>
  </w:style>
  <w:style w:type="character" w:customStyle="1" w:styleId="normaltextrun">
    <w:name w:val="normaltextrun"/>
    <w:basedOn w:val="Fuentedeprrafopredeter"/>
    <w:rsid w:val="00701468"/>
  </w:style>
  <w:style w:type="character" w:customStyle="1" w:styleId="eop">
    <w:name w:val="eop"/>
    <w:basedOn w:val="Fuentedeprrafopredeter"/>
    <w:rsid w:val="00701468"/>
  </w:style>
  <w:style w:type="character" w:styleId="Mencinsinresolver">
    <w:name w:val="Unresolved Mention"/>
    <w:basedOn w:val="Fuentedeprrafopredeter"/>
    <w:uiPriority w:val="99"/>
    <w:semiHidden/>
    <w:unhideWhenUsed/>
    <w:rsid w:val="00F644A5"/>
    <w:rPr>
      <w:color w:val="605E5C"/>
      <w:shd w:val="clear" w:color="auto" w:fill="E1DFDD"/>
    </w:rPr>
  </w:style>
  <w:style w:type="paragraph" w:customStyle="1" w:styleId="paragraph">
    <w:name w:val="paragraph"/>
    <w:basedOn w:val="Normal"/>
    <w:rsid w:val="00F34303"/>
    <w:pPr>
      <w:spacing w:before="100" w:beforeAutospacing="1" w:after="100" w:afterAutospacing="1" w:line="240" w:lineRule="auto"/>
    </w:pPr>
    <w:rPr>
      <w:rFonts w:ascii="Times New Roman" w:hAnsi="Times New Roman"/>
      <w:sz w:val="24"/>
      <w:szCs w:val="24"/>
      <w:lang w:val="es-ES" w:eastAsia="es-ES"/>
    </w:rPr>
  </w:style>
  <w:style w:type="character" w:customStyle="1" w:styleId="apple-converted-space">
    <w:name w:val="apple-converted-space"/>
    <w:basedOn w:val="Fuentedeprrafopredeter"/>
    <w:rsid w:val="00F34303"/>
  </w:style>
  <w:style w:type="character" w:customStyle="1" w:styleId="spellingerror">
    <w:name w:val="spellingerror"/>
    <w:basedOn w:val="Fuentedeprrafopredeter"/>
    <w:rsid w:val="00F34303"/>
  </w:style>
  <w:style w:type="character" w:customStyle="1" w:styleId="scx915870">
    <w:name w:val="scx915870"/>
    <w:basedOn w:val="Fuentedeprrafopredeter"/>
    <w:rsid w:val="00F34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2669">
      <w:bodyDiv w:val="1"/>
      <w:marLeft w:val="0"/>
      <w:marRight w:val="0"/>
      <w:marTop w:val="0"/>
      <w:marBottom w:val="0"/>
      <w:divBdr>
        <w:top w:val="none" w:sz="0" w:space="0" w:color="auto"/>
        <w:left w:val="none" w:sz="0" w:space="0" w:color="auto"/>
        <w:bottom w:val="none" w:sz="0" w:space="0" w:color="auto"/>
        <w:right w:val="none" w:sz="0" w:space="0" w:color="auto"/>
      </w:divBdr>
    </w:div>
    <w:div w:id="251549757">
      <w:bodyDiv w:val="1"/>
      <w:marLeft w:val="0"/>
      <w:marRight w:val="0"/>
      <w:marTop w:val="0"/>
      <w:marBottom w:val="0"/>
      <w:divBdr>
        <w:top w:val="none" w:sz="0" w:space="0" w:color="auto"/>
        <w:left w:val="none" w:sz="0" w:space="0" w:color="auto"/>
        <w:bottom w:val="none" w:sz="0" w:space="0" w:color="auto"/>
        <w:right w:val="none" w:sz="0" w:space="0" w:color="auto"/>
      </w:divBdr>
    </w:div>
    <w:div w:id="348722496">
      <w:bodyDiv w:val="1"/>
      <w:marLeft w:val="0"/>
      <w:marRight w:val="0"/>
      <w:marTop w:val="0"/>
      <w:marBottom w:val="0"/>
      <w:divBdr>
        <w:top w:val="none" w:sz="0" w:space="0" w:color="auto"/>
        <w:left w:val="none" w:sz="0" w:space="0" w:color="auto"/>
        <w:bottom w:val="none" w:sz="0" w:space="0" w:color="auto"/>
        <w:right w:val="none" w:sz="0" w:space="0" w:color="auto"/>
      </w:divBdr>
    </w:div>
    <w:div w:id="527648421">
      <w:bodyDiv w:val="1"/>
      <w:marLeft w:val="0"/>
      <w:marRight w:val="0"/>
      <w:marTop w:val="0"/>
      <w:marBottom w:val="0"/>
      <w:divBdr>
        <w:top w:val="none" w:sz="0" w:space="0" w:color="auto"/>
        <w:left w:val="none" w:sz="0" w:space="0" w:color="auto"/>
        <w:bottom w:val="none" w:sz="0" w:space="0" w:color="auto"/>
        <w:right w:val="none" w:sz="0" w:space="0" w:color="auto"/>
      </w:divBdr>
    </w:div>
    <w:div w:id="765224542">
      <w:bodyDiv w:val="1"/>
      <w:marLeft w:val="0"/>
      <w:marRight w:val="0"/>
      <w:marTop w:val="0"/>
      <w:marBottom w:val="0"/>
      <w:divBdr>
        <w:top w:val="none" w:sz="0" w:space="0" w:color="auto"/>
        <w:left w:val="none" w:sz="0" w:space="0" w:color="auto"/>
        <w:bottom w:val="none" w:sz="0" w:space="0" w:color="auto"/>
        <w:right w:val="none" w:sz="0" w:space="0" w:color="auto"/>
      </w:divBdr>
    </w:div>
    <w:div w:id="877164584">
      <w:bodyDiv w:val="1"/>
      <w:marLeft w:val="0"/>
      <w:marRight w:val="0"/>
      <w:marTop w:val="0"/>
      <w:marBottom w:val="0"/>
      <w:divBdr>
        <w:top w:val="none" w:sz="0" w:space="0" w:color="auto"/>
        <w:left w:val="none" w:sz="0" w:space="0" w:color="auto"/>
        <w:bottom w:val="none" w:sz="0" w:space="0" w:color="auto"/>
        <w:right w:val="none" w:sz="0" w:space="0" w:color="auto"/>
      </w:divBdr>
      <w:divsChild>
        <w:div w:id="345449977">
          <w:marLeft w:val="0"/>
          <w:marRight w:val="0"/>
          <w:marTop w:val="0"/>
          <w:marBottom w:val="0"/>
          <w:divBdr>
            <w:top w:val="none" w:sz="0" w:space="0" w:color="auto"/>
            <w:left w:val="none" w:sz="0" w:space="0" w:color="auto"/>
            <w:bottom w:val="none" w:sz="0" w:space="0" w:color="auto"/>
            <w:right w:val="none" w:sz="0" w:space="0" w:color="auto"/>
          </w:divBdr>
        </w:div>
        <w:div w:id="350881954">
          <w:marLeft w:val="0"/>
          <w:marRight w:val="0"/>
          <w:marTop w:val="0"/>
          <w:marBottom w:val="0"/>
          <w:divBdr>
            <w:top w:val="none" w:sz="0" w:space="0" w:color="auto"/>
            <w:left w:val="none" w:sz="0" w:space="0" w:color="auto"/>
            <w:bottom w:val="none" w:sz="0" w:space="0" w:color="auto"/>
            <w:right w:val="none" w:sz="0" w:space="0" w:color="auto"/>
          </w:divBdr>
        </w:div>
        <w:div w:id="360084686">
          <w:marLeft w:val="0"/>
          <w:marRight w:val="0"/>
          <w:marTop w:val="0"/>
          <w:marBottom w:val="0"/>
          <w:divBdr>
            <w:top w:val="none" w:sz="0" w:space="0" w:color="auto"/>
            <w:left w:val="none" w:sz="0" w:space="0" w:color="auto"/>
            <w:bottom w:val="none" w:sz="0" w:space="0" w:color="auto"/>
            <w:right w:val="none" w:sz="0" w:space="0" w:color="auto"/>
          </w:divBdr>
        </w:div>
        <w:div w:id="399059049">
          <w:marLeft w:val="0"/>
          <w:marRight w:val="0"/>
          <w:marTop w:val="0"/>
          <w:marBottom w:val="0"/>
          <w:divBdr>
            <w:top w:val="none" w:sz="0" w:space="0" w:color="auto"/>
            <w:left w:val="none" w:sz="0" w:space="0" w:color="auto"/>
            <w:bottom w:val="none" w:sz="0" w:space="0" w:color="auto"/>
            <w:right w:val="none" w:sz="0" w:space="0" w:color="auto"/>
          </w:divBdr>
        </w:div>
        <w:div w:id="457188580">
          <w:marLeft w:val="0"/>
          <w:marRight w:val="0"/>
          <w:marTop w:val="0"/>
          <w:marBottom w:val="0"/>
          <w:divBdr>
            <w:top w:val="none" w:sz="0" w:space="0" w:color="auto"/>
            <w:left w:val="none" w:sz="0" w:space="0" w:color="auto"/>
            <w:bottom w:val="none" w:sz="0" w:space="0" w:color="auto"/>
            <w:right w:val="none" w:sz="0" w:space="0" w:color="auto"/>
          </w:divBdr>
        </w:div>
        <w:div w:id="496648734">
          <w:marLeft w:val="0"/>
          <w:marRight w:val="0"/>
          <w:marTop w:val="0"/>
          <w:marBottom w:val="0"/>
          <w:divBdr>
            <w:top w:val="none" w:sz="0" w:space="0" w:color="auto"/>
            <w:left w:val="none" w:sz="0" w:space="0" w:color="auto"/>
            <w:bottom w:val="none" w:sz="0" w:space="0" w:color="auto"/>
            <w:right w:val="none" w:sz="0" w:space="0" w:color="auto"/>
          </w:divBdr>
        </w:div>
        <w:div w:id="567151896">
          <w:marLeft w:val="0"/>
          <w:marRight w:val="0"/>
          <w:marTop w:val="0"/>
          <w:marBottom w:val="0"/>
          <w:divBdr>
            <w:top w:val="none" w:sz="0" w:space="0" w:color="auto"/>
            <w:left w:val="none" w:sz="0" w:space="0" w:color="auto"/>
            <w:bottom w:val="none" w:sz="0" w:space="0" w:color="auto"/>
            <w:right w:val="none" w:sz="0" w:space="0" w:color="auto"/>
          </w:divBdr>
        </w:div>
        <w:div w:id="702438127">
          <w:marLeft w:val="0"/>
          <w:marRight w:val="0"/>
          <w:marTop w:val="0"/>
          <w:marBottom w:val="0"/>
          <w:divBdr>
            <w:top w:val="none" w:sz="0" w:space="0" w:color="auto"/>
            <w:left w:val="none" w:sz="0" w:space="0" w:color="auto"/>
            <w:bottom w:val="none" w:sz="0" w:space="0" w:color="auto"/>
            <w:right w:val="none" w:sz="0" w:space="0" w:color="auto"/>
          </w:divBdr>
        </w:div>
        <w:div w:id="894045583">
          <w:marLeft w:val="0"/>
          <w:marRight w:val="0"/>
          <w:marTop w:val="0"/>
          <w:marBottom w:val="0"/>
          <w:divBdr>
            <w:top w:val="none" w:sz="0" w:space="0" w:color="auto"/>
            <w:left w:val="none" w:sz="0" w:space="0" w:color="auto"/>
            <w:bottom w:val="none" w:sz="0" w:space="0" w:color="auto"/>
            <w:right w:val="none" w:sz="0" w:space="0" w:color="auto"/>
          </w:divBdr>
        </w:div>
        <w:div w:id="951323084">
          <w:marLeft w:val="0"/>
          <w:marRight w:val="0"/>
          <w:marTop w:val="0"/>
          <w:marBottom w:val="0"/>
          <w:divBdr>
            <w:top w:val="none" w:sz="0" w:space="0" w:color="auto"/>
            <w:left w:val="none" w:sz="0" w:space="0" w:color="auto"/>
            <w:bottom w:val="none" w:sz="0" w:space="0" w:color="auto"/>
            <w:right w:val="none" w:sz="0" w:space="0" w:color="auto"/>
          </w:divBdr>
        </w:div>
        <w:div w:id="1058431344">
          <w:marLeft w:val="0"/>
          <w:marRight w:val="0"/>
          <w:marTop w:val="0"/>
          <w:marBottom w:val="0"/>
          <w:divBdr>
            <w:top w:val="none" w:sz="0" w:space="0" w:color="auto"/>
            <w:left w:val="none" w:sz="0" w:space="0" w:color="auto"/>
            <w:bottom w:val="none" w:sz="0" w:space="0" w:color="auto"/>
            <w:right w:val="none" w:sz="0" w:space="0" w:color="auto"/>
          </w:divBdr>
        </w:div>
        <w:div w:id="1098258472">
          <w:marLeft w:val="0"/>
          <w:marRight w:val="0"/>
          <w:marTop w:val="0"/>
          <w:marBottom w:val="0"/>
          <w:divBdr>
            <w:top w:val="none" w:sz="0" w:space="0" w:color="auto"/>
            <w:left w:val="none" w:sz="0" w:space="0" w:color="auto"/>
            <w:bottom w:val="none" w:sz="0" w:space="0" w:color="auto"/>
            <w:right w:val="none" w:sz="0" w:space="0" w:color="auto"/>
          </w:divBdr>
        </w:div>
        <w:div w:id="1387949828">
          <w:marLeft w:val="0"/>
          <w:marRight w:val="0"/>
          <w:marTop w:val="0"/>
          <w:marBottom w:val="0"/>
          <w:divBdr>
            <w:top w:val="none" w:sz="0" w:space="0" w:color="auto"/>
            <w:left w:val="none" w:sz="0" w:space="0" w:color="auto"/>
            <w:bottom w:val="none" w:sz="0" w:space="0" w:color="auto"/>
            <w:right w:val="none" w:sz="0" w:space="0" w:color="auto"/>
          </w:divBdr>
        </w:div>
        <w:div w:id="1476340772">
          <w:marLeft w:val="0"/>
          <w:marRight w:val="0"/>
          <w:marTop w:val="0"/>
          <w:marBottom w:val="0"/>
          <w:divBdr>
            <w:top w:val="none" w:sz="0" w:space="0" w:color="auto"/>
            <w:left w:val="none" w:sz="0" w:space="0" w:color="auto"/>
            <w:bottom w:val="none" w:sz="0" w:space="0" w:color="auto"/>
            <w:right w:val="none" w:sz="0" w:space="0" w:color="auto"/>
          </w:divBdr>
        </w:div>
        <w:div w:id="1565675803">
          <w:marLeft w:val="0"/>
          <w:marRight w:val="0"/>
          <w:marTop w:val="0"/>
          <w:marBottom w:val="0"/>
          <w:divBdr>
            <w:top w:val="none" w:sz="0" w:space="0" w:color="auto"/>
            <w:left w:val="none" w:sz="0" w:space="0" w:color="auto"/>
            <w:bottom w:val="none" w:sz="0" w:space="0" w:color="auto"/>
            <w:right w:val="none" w:sz="0" w:space="0" w:color="auto"/>
          </w:divBdr>
        </w:div>
        <w:div w:id="1581056796">
          <w:marLeft w:val="0"/>
          <w:marRight w:val="0"/>
          <w:marTop w:val="0"/>
          <w:marBottom w:val="0"/>
          <w:divBdr>
            <w:top w:val="none" w:sz="0" w:space="0" w:color="auto"/>
            <w:left w:val="none" w:sz="0" w:space="0" w:color="auto"/>
            <w:bottom w:val="none" w:sz="0" w:space="0" w:color="auto"/>
            <w:right w:val="none" w:sz="0" w:space="0" w:color="auto"/>
          </w:divBdr>
        </w:div>
        <w:div w:id="1607737841">
          <w:marLeft w:val="0"/>
          <w:marRight w:val="0"/>
          <w:marTop w:val="0"/>
          <w:marBottom w:val="0"/>
          <w:divBdr>
            <w:top w:val="none" w:sz="0" w:space="0" w:color="auto"/>
            <w:left w:val="none" w:sz="0" w:space="0" w:color="auto"/>
            <w:bottom w:val="none" w:sz="0" w:space="0" w:color="auto"/>
            <w:right w:val="none" w:sz="0" w:space="0" w:color="auto"/>
          </w:divBdr>
        </w:div>
        <w:div w:id="1851867371">
          <w:marLeft w:val="0"/>
          <w:marRight w:val="0"/>
          <w:marTop w:val="0"/>
          <w:marBottom w:val="0"/>
          <w:divBdr>
            <w:top w:val="none" w:sz="0" w:space="0" w:color="auto"/>
            <w:left w:val="none" w:sz="0" w:space="0" w:color="auto"/>
            <w:bottom w:val="none" w:sz="0" w:space="0" w:color="auto"/>
            <w:right w:val="none" w:sz="0" w:space="0" w:color="auto"/>
          </w:divBdr>
        </w:div>
        <w:div w:id="1962028507">
          <w:marLeft w:val="0"/>
          <w:marRight w:val="0"/>
          <w:marTop w:val="0"/>
          <w:marBottom w:val="0"/>
          <w:divBdr>
            <w:top w:val="none" w:sz="0" w:space="0" w:color="auto"/>
            <w:left w:val="none" w:sz="0" w:space="0" w:color="auto"/>
            <w:bottom w:val="none" w:sz="0" w:space="0" w:color="auto"/>
            <w:right w:val="none" w:sz="0" w:space="0" w:color="auto"/>
          </w:divBdr>
        </w:div>
      </w:divsChild>
    </w:div>
    <w:div w:id="1043599600">
      <w:bodyDiv w:val="1"/>
      <w:marLeft w:val="0"/>
      <w:marRight w:val="0"/>
      <w:marTop w:val="0"/>
      <w:marBottom w:val="0"/>
      <w:divBdr>
        <w:top w:val="none" w:sz="0" w:space="0" w:color="auto"/>
        <w:left w:val="none" w:sz="0" w:space="0" w:color="auto"/>
        <w:bottom w:val="none" w:sz="0" w:space="0" w:color="auto"/>
        <w:right w:val="none" w:sz="0" w:space="0" w:color="auto"/>
      </w:divBdr>
      <w:divsChild>
        <w:div w:id="475807425">
          <w:marLeft w:val="0"/>
          <w:marRight w:val="0"/>
          <w:marTop w:val="0"/>
          <w:marBottom w:val="0"/>
          <w:divBdr>
            <w:top w:val="none" w:sz="0" w:space="0" w:color="auto"/>
            <w:left w:val="none" w:sz="0" w:space="0" w:color="auto"/>
            <w:bottom w:val="none" w:sz="0" w:space="0" w:color="auto"/>
            <w:right w:val="none" w:sz="0" w:space="0" w:color="auto"/>
          </w:divBdr>
        </w:div>
        <w:div w:id="726955614">
          <w:marLeft w:val="0"/>
          <w:marRight w:val="0"/>
          <w:marTop w:val="0"/>
          <w:marBottom w:val="0"/>
          <w:divBdr>
            <w:top w:val="none" w:sz="0" w:space="0" w:color="auto"/>
            <w:left w:val="none" w:sz="0" w:space="0" w:color="auto"/>
            <w:bottom w:val="none" w:sz="0" w:space="0" w:color="auto"/>
            <w:right w:val="none" w:sz="0" w:space="0" w:color="auto"/>
          </w:divBdr>
        </w:div>
        <w:div w:id="1119882078">
          <w:marLeft w:val="0"/>
          <w:marRight w:val="0"/>
          <w:marTop w:val="0"/>
          <w:marBottom w:val="0"/>
          <w:divBdr>
            <w:top w:val="none" w:sz="0" w:space="0" w:color="auto"/>
            <w:left w:val="none" w:sz="0" w:space="0" w:color="auto"/>
            <w:bottom w:val="none" w:sz="0" w:space="0" w:color="auto"/>
            <w:right w:val="none" w:sz="0" w:space="0" w:color="auto"/>
          </w:divBdr>
        </w:div>
        <w:div w:id="1290934178">
          <w:marLeft w:val="0"/>
          <w:marRight w:val="0"/>
          <w:marTop w:val="0"/>
          <w:marBottom w:val="0"/>
          <w:divBdr>
            <w:top w:val="none" w:sz="0" w:space="0" w:color="auto"/>
            <w:left w:val="none" w:sz="0" w:space="0" w:color="auto"/>
            <w:bottom w:val="none" w:sz="0" w:space="0" w:color="auto"/>
            <w:right w:val="none" w:sz="0" w:space="0" w:color="auto"/>
          </w:divBdr>
        </w:div>
        <w:div w:id="1387220079">
          <w:marLeft w:val="0"/>
          <w:marRight w:val="0"/>
          <w:marTop w:val="0"/>
          <w:marBottom w:val="0"/>
          <w:divBdr>
            <w:top w:val="none" w:sz="0" w:space="0" w:color="auto"/>
            <w:left w:val="none" w:sz="0" w:space="0" w:color="auto"/>
            <w:bottom w:val="none" w:sz="0" w:space="0" w:color="auto"/>
            <w:right w:val="none" w:sz="0" w:space="0" w:color="auto"/>
          </w:divBdr>
        </w:div>
        <w:div w:id="1453481028">
          <w:marLeft w:val="0"/>
          <w:marRight w:val="0"/>
          <w:marTop w:val="0"/>
          <w:marBottom w:val="0"/>
          <w:divBdr>
            <w:top w:val="none" w:sz="0" w:space="0" w:color="auto"/>
            <w:left w:val="none" w:sz="0" w:space="0" w:color="auto"/>
            <w:bottom w:val="none" w:sz="0" w:space="0" w:color="auto"/>
            <w:right w:val="none" w:sz="0" w:space="0" w:color="auto"/>
          </w:divBdr>
        </w:div>
        <w:div w:id="1546479545">
          <w:marLeft w:val="0"/>
          <w:marRight w:val="0"/>
          <w:marTop w:val="0"/>
          <w:marBottom w:val="0"/>
          <w:divBdr>
            <w:top w:val="none" w:sz="0" w:space="0" w:color="auto"/>
            <w:left w:val="none" w:sz="0" w:space="0" w:color="auto"/>
            <w:bottom w:val="none" w:sz="0" w:space="0" w:color="auto"/>
            <w:right w:val="none" w:sz="0" w:space="0" w:color="auto"/>
          </w:divBdr>
        </w:div>
      </w:divsChild>
    </w:div>
    <w:div w:id="1117941849">
      <w:bodyDiv w:val="1"/>
      <w:marLeft w:val="0"/>
      <w:marRight w:val="0"/>
      <w:marTop w:val="0"/>
      <w:marBottom w:val="0"/>
      <w:divBdr>
        <w:top w:val="none" w:sz="0" w:space="0" w:color="auto"/>
        <w:left w:val="none" w:sz="0" w:space="0" w:color="auto"/>
        <w:bottom w:val="none" w:sz="0" w:space="0" w:color="auto"/>
        <w:right w:val="none" w:sz="0" w:space="0" w:color="auto"/>
      </w:divBdr>
    </w:div>
    <w:div w:id="1212770095">
      <w:bodyDiv w:val="1"/>
      <w:marLeft w:val="0"/>
      <w:marRight w:val="0"/>
      <w:marTop w:val="0"/>
      <w:marBottom w:val="0"/>
      <w:divBdr>
        <w:top w:val="none" w:sz="0" w:space="0" w:color="auto"/>
        <w:left w:val="none" w:sz="0" w:space="0" w:color="auto"/>
        <w:bottom w:val="none" w:sz="0" w:space="0" w:color="auto"/>
        <w:right w:val="none" w:sz="0" w:space="0" w:color="auto"/>
      </w:divBdr>
    </w:div>
    <w:div w:id="1304657680">
      <w:bodyDiv w:val="1"/>
      <w:marLeft w:val="0"/>
      <w:marRight w:val="0"/>
      <w:marTop w:val="0"/>
      <w:marBottom w:val="0"/>
      <w:divBdr>
        <w:top w:val="none" w:sz="0" w:space="0" w:color="auto"/>
        <w:left w:val="none" w:sz="0" w:space="0" w:color="auto"/>
        <w:bottom w:val="none" w:sz="0" w:space="0" w:color="auto"/>
        <w:right w:val="none" w:sz="0" w:space="0" w:color="auto"/>
      </w:divBdr>
      <w:divsChild>
        <w:div w:id="663797">
          <w:marLeft w:val="0"/>
          <w:marRight w:val="0"/>
          <w:marTop w:val="0"/>
          <w:marBottom w:val="0"/>
          <w:divBdr>
            <w:top w:val="none" w:sz="0" w:space="0" w:color="auto"/>
            <w:left w:val="none" w:sz="0" w:space="0" w:color="auto"/>
            <w:bottom w:val="none" w:sz="0" w:space="0" w:color="auto"/>
            <w:right w:val="none" w:sz="0" w:space="0" w:color="auto"/>
          </w:divBdr>
        </w:div>
        <w:div w:id="684594299">
          <w:marLeft w:val="0"/>
          <w:marRight w:val="0"/>
          <w:marTop w:val="0"/>
          <w:marBottom w:val="0"/>
          <w:divBdr>
            <w:top w:val="none" w:sz="0" w:space="0" w:color="auto"/>
            <w:left w:val="none" w:sz="0" w:space="0" w:color="auto"/>
            <w:bottom w:val="none" w:sz="0" w:space="0" w:color="auto"/>
            <w:right w:val="none" w:sz="0" w:space="0" w:color="auto"/>
          </w:divBdr>
        </w:div>
        <w:div w:id="743455400">
          <w:marLeft w:val="0"/>
          <w:marRight w:val="0"/>
          <w:marTop w:val="0"/>
          <w:marBottom w:val="0"/>
          <w:divBdr>
            <w:top w:val="none" w:sz="0" w:space="0" w:color="auto"/>
            <w:left w:val="none" w:sz="0" w:space="0" w:color="auto"/>
            <w:bottom w:val="none" w:sz="0" w:space="0" w:color="auto"/>
            <w:right w:val="none" w:sz="0" w:space="0" w:color="auto"/>
          </w:divBdr>
        </w:div>
        <w:div w:id="855269228">
          <w:marLeft w:val="0"/>
          <w:marRight w:val="0"/>
          <w:marTop w:val="0"/>
          <w:marBottom w:val="0"/>
          <w:divBdr>
            <w:top w:val="none" w:sz="0" w:space="0" w:color="auto"/>
            <w:left w:val="none" w:sz="0" w:space="0" w:color="auto"/>
            <w:bottom w:val="none" w:sz="0" w:space="0" w:color="auto"/>
            <w:right w:val="none" w:sz="0" w:space="0" w:color="auto"/>
          </w:divBdr>
        </w:div>
        <w:div w:id="889654236">
          <w:marLeft w:val="0"/>
          <w:marRight w:val="0"/>
          <w:marTop w:val="0"/>
          <w:marBottom w:val="0"/>
          <w:divBdr>
            <w:top w:val="none" w:sz="0" w:space="0" w:color="auto"/>
            <w:left w:val="none" w:sz="0" w:space="0" w:color="auto"/>
            <w:bottom w:val="none" w:sz="0" w:space="0" w:color="auto"/>
            <w:right w:val="none" w:sz="0" w:space="0" w:color="auto"/>
          </w:divBdr>
        </w:div>
        <w:div w:id="966812666">
          <w:marLeft w:val="0"/>
          <w:marRight w:val="0"/>
          <w:marTop w:val="0"/>
          <w:marBottom w:val="0"/>
          <w:divBdr>
            <w:top w:val="none" w:sz="0" w:space="0" w:color="auto"/>
            <w:left w:val="none" w:sz="0" w:space="0" w:color="auto"/>
            <w:bottom w:val="none" w:sz="0" w:space="0" w:color="auto"/>
            <w:right w:val="none" w:sz="0" w:space="0" w:color="auto"/>
          </w:divBdr>
        </w:div>
        <w:div w:id="1614484231">
          <w:marLeft w:val="0"/>
          <w:marRight w:val="0"/>
          <w:marTop w:val="0"/>
          <w:marBottom w:val="0"/>
          <w:divBdr>
            <w:top w:val="none" w:sz="0" w:space="0" w:color="auto"/>
            <w:left w:val="none" w:sz="0" w:space="0" w:color="auto"/>
            <w:bottom w:val="none" w:sz="0" w:space="0" w:color="auto"/>
            <w:right w:val="none" w:sz="0" w:space="0" w:color="auto"/>
          </w:divBdr>
        </w:div>
      </w:divsChild>
    </w:div>
    <w:div w:id="1482192752">
      <w:bodyDiv w:val="1"/>
      <w:marLeft w:val="0"/>
      <w:marRight w:val="0"/>
      <w:marTop w:val="0"/>
      <w:marBottom w:val="0"/>
      <w:divBdr>
        <w:top w:val="none" w:sz="0" w:space="0" w:color="auto"/>
        <w:left w:val="none" w:sz="0" w:space="0" w:color="auto"/>
        <w:bottom w:val="none" w:sz="0" w:space="0" w:color="auto"/>
        <w:right w:val="none" w:sz="0" w:space="0" w:color="auto"/>
      </w:divBdr>
    </w:div>
    <w:div w:id="1634674524">
      <w:bodyDiv w:val="1"/>
      <w:marLeft w:val="0"/>
      <w:marRight w:val="0"/>
      <w:marTop w:val="0"/>
      <w:marBottom w:val="0"/>
      <w:divBdr>
        <w:top w:val="none" w:sz="0" w:space="0" w:color="auto"/>
        <w:left w:val="none" w:sz="0" w:space="0" w:color="auto"/>
        <w:bottom w:val="none" w:sz="0" w:space="0" w:color="auto"/>
        <w:right w:val="none" w:sz="0" w:space="0" w:color="auto"/>
      </w:divBdr>
    </w:div>
    <w:div w:id="1793086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9729a3-8514-401c-83d8-1dce3d6478a4">
      <Terms xmlns="http://schemas.microsoft.com/office/infopath/2007/PartnerControls"/>
    </lcf76f155ced4ddcb4097134ff3c332f>
    <TaxCatchAll xmlns="5db0c67f-6871-4e46-bda4-0964ea321e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466CB59952D8948A40C940080F80E59" ma:contentTypeVersion="11" ma:contentTypeDescription="Crear nuevo documento." ma:contentTypeScope="" ma:versionID="89944bc0da53e371f4efda2e38207c3f">
  <xsd:schema xmlns:xsd="http://www.w3.org/2001/XMLSchema" xmlns:xs="http://www.w3.org/2001/XMLSchema" xmlns:p="http://schemas.microsoft.com/office/2006/metadata/properties" xmlns:ns2="859729a3-8514-401c-83d8-1dce3d6478a4" xmlns:ns3="5db0c67f-6871-4e46-bda4-0964ea321edd" targetNamespace="http://schemas.microsoft.com/office/2006/metadata/properties" ma:root="true" ma:fieldsID="8acf9de6958297e498315b67c868f0be" ns2:_="" ns3:_="">
    <xsd:import namespace="859729a3-8514-401c-83d8-1dce3d6478a4"/>
    <xsd:import namespace="5db0c67f-6871-4e46-bda4-0964ea321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729a3-8514-401c-83d8-1dce3d647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d21979f-4ff3-4765-882b-31f71102b2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0c67f-6871-4e46-bda4-0964ea321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cae517-3687-4765-9d63-571dc728a9e6}" ma:internalName="TaxCatchAll" ma:showField="CatchAllData" ma:web="5db0c67f-6871-4e46-bda4-0964ea321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7F3380-570D-45C6-A3F0-72A1C60B79A1}">
  <ds:schemaRefs>
    <ds:schemaRef ds:uri="http://schemas.openxmlformats.org/officeDocument/2006/bibliography"/>
  </ds:schemaRefs>
</ds:datastoreItem>
</file>

<file path=customXml/itemProps2.xml><?xml version="1.0" encoding="utf-8"?>
<ds:datastoreItem xmlns:ds="http://schemas.openxmlformats.org/officeDocument/2006/customXml" ds:itemID="{3549C531-372F-420D-8FD7-36908DA4B4B1}">
  <ds:schemaRefs>
    <ds:schemaRef ds:uri="http://schemas.microsoft.com/sharepoint/v3/contenttype/forms"/>
  </ds:schemaRefs>
</ds:datastoreItem>
</file>

<file path=customXml/itemProps3.xml><?xml version="1.0" encoding="utf-8"?>
<ds:datastoreItem xmlns:ds="http://schemas.openxmlformats.org/officeDocument/2006/customXml" ds:itemID="{9D1A1616-31DF-4CF8-BD4D-FA6BE1DC03E1}">
  <ds:schemaRefs>
    <ds:schemaRef ds:uri="http://schemas.microsoft.com/office/2006/metadata/properties"/>
    <ds:schemaRef ds:uri="http://schemas.microsoft.com/office/infopath/2007/PartnerControls"/>
    <ds:schemaRef ds:uri="859729a3-8514-401c-83d8-1dce3d6478a4"/>
    <ds:schemaRef ds:uri="5db0c67f-6871-4e46-bda4-0964ea321edd"/>
  </ds:schemaRefs>
</ds:datastoreItem>
</file>

<file path=customXml/itemProps4.xml><?xml version="1.0" encoding="utf-8"?>
<ds:datastoreItem xmlns:ds="http://schemas.openxmlformats.org/officeDocument/2006/customXml" ds:itemID="{A60E7335-1E39-4CA1-A64B-A8DD88DAF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729a3-8514-401c-83d8-1dce3d6478a4"/>
    <ds:schemaRef ds:uri="5db0c67f-6871-4e46-bda4-0964ea321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1681</Words>
  <Characters>9248</Characters>
  <Application>Microsoft Office Word</Application>
  <DocSecurity>0</DocSecurity>
  <Lines>77</Lines>
  <Paragraphs>21</Paragraphs>
  <ScaleCrop>false</ScaleCrop>
  <Company>UNIPANAMERICANA</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LEON</dc:creator>
  <cp:keywords/>
  <dc:description/>
  <cp:lastModifiedBy>Juan Melquicedet Galindo Joya</cp:lastModifiedBy>
  <cp:revision>15</cp:revision>
  <cp:lastPrinted>2019-01-27T22:44:00Z</cp:lastPrinted>
  <dcterms:created xsi:type="dcterms:W3CDTF">2023-12-01T17:17:00Z</dcterms:created>
  <dcterms:modified xsi:type="dcterms:W3CDTF">2026-03-08T19:07:00Z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0x0101002466CB59952D8948A40C940080F80E59</vt:lpwstr>
  </property>
  <property fmtid="{D5CDD505-2E9C-101B-9397-08002B2CF9AE}" pid="3" name="MediaServiceImageTags">
    <vt:lpwstr/>
  </property>
</Properties>
</file>