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nvl6cae8czf1" w:id="0"/>
      <w:bookmarkEnd w:id="0"/>
      <w:r w:rsidDel="00000000" w:rsidR="00000000" w:rsidRPr="00000000">
        <w:rPr>
          <w:b w:val="1"/>
          <w:bCs w:val="1"/>
          <w:color w:val="1b1c1d"/>
          <w:sz w:val="26"/>
          <w:szCs w:val="26"/>
          <w:rtl w:val="0"/>
        </w:rPr>
        <w:t xml:space="preserve">Chapter 11 (Path A-A-E): The Double Cross (Expanded)</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hero who saves the city with a lie must decide if he is built for the slow, painful truth, or the beautiful, effective shadow."</w:t>
      </w:r>
    </w:p>
    <w:p w:rsidR="00000000" w:rsidDel="00000000" w:rsidP="00000000" w:rsidRDefault="00000000" w:rsidRPr="00000000" w14:paraId="000000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kysoas1152m5" w:id="1"/>
      <w:bookmarkEnd w:id="1"/>
      <w:r w:rsidDel="00000000" w:rsidR="00000000" w:rsidRPr="00000000">
        <w:rPr>
          <w:b w:val="1"/>
          <w:bCs w:val="1"/>
          <w:color w:val="1b1c1d"/>
          <w:sz w:val="26"/>
          <w:szCs w:val="26"/>
          <w:rtl w:val="0"/>
        </w:rPr>
        <w:t xml:space="preserve">Subchapter 11.1AAE - The City's Savior (Expanded)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double cross was a calculated, beautiful disaster. I leaked the </w:t>
      </w:r>
      <w:r w:rsidDel="00000000" w:rsidR="00000000" w:rsidRPr="00000000">
        <w:rPr>
          <w:b w:val="1"/>
          <w:bCs w:val="1"/>
          <w:color w:val="1b1c1d"/>
          <w:rtl w:val="0"/>
        </w:rPr>
        <w:t xml:space="preserve">Chronos Project</w:t>
      </w:r>
      <w:r w:rsidDel="00000000" w:rsidR="00000000" w:rsidRPr="00000000">
        <w:rPr>
          <w:color w:val="1b1c1d"/>
          <w:rtl w:val="0"/>
        </w:rPr>
        <w:t xml:space="preserve"> file and Victoria's </w:t>
      </w:r>
      <w:r w:rsidDel="00000000" w:rsidR="00000000" w:rsidRPr="00000000">
        <w:rPr>
          <w:b w:val="1"/>
          <w:bCs w:val="1"/>
          <w:color w:val="1b1c1d"/>
          <w:rtl w:val="0"/>
        </w:rPr>
        <w:t xml:space="preserve">Blackwell Asset Report</w:t>
      </w:r>
      <w:r w:rsidDel="00000000" w:rsidR="00000000" w:rsidRPr="00000000">
        <w:rPr>
          <w:color w:val="1b1c1d"/>
          <w:rtl w:val="0"/>
        </w:rPr>
        <w:t xml:space="preserve"> directly to the FBI, anonymously, using my new shadow network. Victoria was arrested, the municipal contracts were canceled, and the city was saved from financial terrorism.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press hailed the anonymous source as a hero, and Victoria's arrest fractured the conspiracy wide open.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met me in a secure location, her admiration unmasked. "You saved us, Jack. You gave up the power and exposed the financial terrorism. That was the right choice. You have the knowledge; we need you. I'm offering you the lead role in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You'll dismantle the rest of Victoria's empire and free the remaining innocents legally."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offer was everything my Methodical conscience had craved. A clean slate. A path to redemption.</w:t>
      </w:r>
    </w:p>
    <w:p w:rsidR="00000000" w:rsidDel="00000000" w:rsidP="00000000" w:rsidRDefault="00000000" w:rsidRPr="00000000" w14:paraId="0000000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"A sword can be used for justice or for assassination. The shadow you mastered still calls to you. You must choose your tool."</w:t>
      </w:r>
    </w:p>
    <w:p w:rsidR="00000000" w:rsidDel="00000000" w:rsidP="00000000" w:rsidRDefault="00000000" w:rsidRPr="00000000" w14:paraId="0000000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b8p9j4cofzf1" w:id="2"/>
      <w:bookmarkEnd w:id="2"/>
      <w:r w:rsidDel="00000000" w:rsidR="00000000" w:rsidRPr="00000000">
        <w:rPr>
          <w:b w:val="1"/>
          <w:bCs w:val="1"/>
          <w:color w:val="1b1c1d"/>
          <w:sz w:val="26"/>
          <w:szCs w:val="26"/>
          <w:rtl w:val="0"/>
        </w:rPr>
        <w:t xml:space="preserve">Subchapter 11.2AAE - The Call of the Shadow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began working with Sarah, feeling the contrast between the chaos of the Blackwell penthouse and the slow, grinding pace of legal reform. But the quiet work felt right.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Until I received a final, coded message from </w:t>
      </w:r>
      <w:r w:rsidDel="00000000" w:rsidR="00000000" w:rsidRPr="00000000">
        <w:rPr>
          <w:b w:val="1"/>
          <w:bCs w:val="1"/>
          <w:color w:val="1b1c1d"/>
          <w:rtl w:val="0"/>
        </w:rPr>
        <w:t xml:space="preserve">Vance</w:t>
      </w:r>
      <w:r w:rsidDel="00000000" w:rsidR="00000000" w:rsidRPr="00000000">
        <w:rPr>
          <w:color w:val="1b1c1d"/>
          <w:rtl w:val="0"/>
        </w:rPr>
        <w:t xml:space="preserve"> (the Blackwell mole). Vance had stolen a final, key asset: </w:t>
      </w:r>
      <w:r w:rsidDel="00000000" w:rsidR="00000000" w:rsidRPr="00000000">
        <w:rPr>
          <w:b w:val="1"/>
          <w:bCs w:val="1"/>
          <w:color w:val="1b1c1d"/>
          <w:rtl w:val="0"/>
        </w:rPr>
        <w:t xml:space="preserve">The complete, operational Chronos System data</w:t>
      </w:r>
      <w:r w:rsidDel="00000000" w:rsidR="00000000" w:rsidRPr="00000000">
        <w:rPr>
          <w:color w:val="1b1c1d"/>
          <w:rtl w:val="0"/>
        </w:rPr>
        <w:t xml:space="preserve"> that Victoria used to control the city's power grid. Vance planned to sell the data to the highest bidder—a foreign cartel.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rushed to Sarah. "The Chronos data is still out there. Vance is selling it. The FBI is too slow."</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stick to the law, Jack! We feed the file to Martinez!"</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law will take weeks! Vance is moving </w:t>
      </w:r>
      <w:r w:rsidDel="00000000" w:rsidR="00000000" w:rsidRPr="00000000">
        <w:rPr>
          <w:i w:val="1"/>
          <w:iCs w:val="1"/>
          <w:color w:val="1b1c1d"/>
          <w:rtl w:val="0"/>
        </w:rPr>
        <w:t xml:space="preserve">now</w:t>
      </w:r>
      <w:r w:rsidDel="00000000" w:rsidR="00000000" w:rsidRPr="00000000">
        <w:rPr>
          <w:color w:val="1b1c1d"/>
          <w:rtl w:val="0"/>
        </w:rPr>
        <w:t xml:space="preserve">! I still have access to Blackwell's covert communications network. I can trace Vance, intercept the data, and eliminate the threat tonight. But it means going back to the shadows."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Sarah's face hardened. "You choose. Be the legal man you became, or the necessary monster you mastered. You choose who you are."</w:t>
      </w:r>
    </w:p>
    <w:p w:rsidR="00000000" w:rsidDel="00000000" w:rsidP="00000000" w:rsidRDefault="00000000" w:rsidRPr="00000000" w14:paraId="0000001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city needs a shepherd, but it also needs a wolf. You must decide which animal you are, and which destiny you were truly forged for."</w:t>
      </w:r>
    </w:p>
    <w:p w:rsidR="00000000" w:rsidDel="00000000" w:rsidP="00000000" w:rsidRDefault="00000000" w:rsidRPr="00000000" w14:paraId="0000001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19lu3mxvv0j" w:id="3"/>
      <w:bookmarkEnd w:id="3"/>
      <w:r w:rsidDel="00000000" w:rsidR="00000000" w:rsidRPr="00000000">
        <w:rPr>
          <w:b w:val="1"/>
          <w:bCs w:val="1"/>
          <w:color w:val="1b1c1d"/>
          <w:sz w:val="26"/>
          <w:szCs w:val="26"/>
          <w:rtl w:val="0"/>
        </w:rPr>
        <w:t xml:space="preserve">Subchapter 11.3AAE - The Final Identity (Expanded)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at the crossroads, my gun heavy in my pocket, the law firm's pristine sign visible across the street.</w:t>
      </w:r>
    </w:p>
    <w:p w:rsidR="00000000" w:rsidDel="00000000" w:rsidP="00000000" w:rsidRDefault="00000000" w:rsidRPr="00000000" w14:paraId="0000001C">
      <w:pPr>
        <w:rPr>
          <w:color w:val="1b1c1d"/>
        </w:rPr>
      </w:pPr>
      <w:r w:rsidDel="00000000" w:rsidR="00000000" w:rsidRPr="00000000">
        <w:rPr>
          <w:color w:val="1b1c1d"/>
          <w:rtl w:val="0"/>
        </w:rPr>
        <w:t xml:space="preserve">$$DECISION POINT$$</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choose legal redemption. I join the Conviction Integrity Project."</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the final call to violence. Trust Sarah and the slow, painful legal process, betting that the system will work quickly enough to stop Vance, or at least that my integrity is more important than the quick fix.</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achieves legal redemption and stability, but risks the city's infrastructure. (Redeem Path)</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+SarahTrust</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12: A-A-E-R (Aggressive-Ally-Expose-Redeem)</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return to the shadow to eliminate Vance."</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Embrace the shadow. Use Blackwell's remaining resources and my aggressive skills to eliminate Vance, becoming the secret protector of the city.</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Jack becomes the Benevolent Tyrant/Shadow Protector, sacrificing his clean slate for effective power. (Shadow Path)</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-Lawful</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Leads to Chapter 12: A-A-E-S (Aggressive-Ally-Expose-Shadow)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