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CLASE 3 PUNTO 9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a). Se pueden crear con el siguiente comando: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b). Se pueden crear estando situado en la carpeta </w:t>
      </w:r>
      <w:r w:rsidDel="00000000" w:rsidR="00000000" w:rsidRPr="00000000">
        <w:rPr>
          <w:b w:val="1"/>
          <w:rtl w:val="0"/>
        </w:rPr>
        <w:t xml:space="preserve">Infantiles </w:t>
      </w:r>
      <w:r w:rsidDel="00000000" w:rsidR="00000000" w:rsidRPr="00000000">
        <w:rPr>
          <w:rtl w:val="0"/>
        </w:rPr>
        <w:t xml:space="preserve">con el siguiente comando: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intentzamente.txt "el juego del miedo.xls" "rapido y furioso.pdf" titanic.jpg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c). Creado desde la carpeta </w:t>
      </w:r>
      <w:r w:rsidDel="00000000" w:rsidR="00000000" w:rsidRPr="00000000">
        <w:rPr>
          <w:b w:val="1"/>
          <w:rtl w:val="0"/>
        </w:rPr>
        <w:t xml:space="preserve">DH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./peliculas/romanticas/prueba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d). Creado desde </w:t>
      </w:r>
      <w:r w:rsidDel="00000000" w:rsidR="00000000" w:rsidRPr="00000000">
        <w:rPr>
          <w:b w:val="1"/>
          <w:rtl w:val="0"/>
        </w:rPr>
        <w:t xml:space="preserve">Romanticas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/c/Users/Equipo/desktop/dh/peliculas/accion/prueba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