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02939" w14:textId="77777777" w:rsidR="006140AB" w:rsidRPr="00645658" w:rsidRDefault="00676CA0">
      <w:pPr>
        <w:pStyle w:val="Heading1"/>
        <w:rPr>
          <w:color w:val="000000" w:themeColor="text1"/>
        </w:rPr>
      </w:pPr>
      <w:bookmarkStart w:id="0" w:name="X4fcc7a644eae697e0c90a766c12521ee53ab5d8"/>
      <w:r w:rsidRPr="00645658">
        <w:rPr>
          <w:color w:val="000000" w:themeColor="text1"/>
        </w:rPr>
        <w:t>PROG8850 Assignment 3 — Database Automation Report</w:t>
      </w:r>
    </w:p>
    <w:p w14:paraId="1480293A" w14:textId="19D4ED8B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b/>
          <w:bCs/>
          <w:color w:val="000000" w:themeColor="text1"/>
        </w:rPr>
        <w:t>Student Name:</w:t>
      </w:r>
      <w:r w:rsidRPr="00645658">
        <w:rPr>
          <w:color w:val="000000" w:themeColor="text1"/>
        </w:rPr>
        <w:t xml:space="preserve"> Prem Chander Jebastian</w:t>
      </w:r>
      <w:r w:rsidRPr="00645658">
        <w:rPr>
          <w:color w:val="000000" w:themeColor="text1"/>
        </w:rPr>
        <w:br/>
      </w:r>
      <w:r w:rsidRPr="00645658">
        <w:rPr>
          <w:b/>
          <w:bCs/>
          <w:color w:val="000000" w:themeColor="text1"/>
        </w:rPr>
        <w:t>Course:</w:t>
      </w:r>
      <w:r w:rsidRPr="00645658">
        <w:rPr>
          <w:color w:val="000000" w:themeColor="text1"/>
        </w:rPr>
        <w:t xml:space="preserve"> PROG8850 - Database Automation</w:t>
      </w:r>
      <w:r w:rsidRPr="00645658">
        <w:rPr>
          <w:color w:val="000000" w:themeColor="text1"/>
        </w:rPr>
        <w:br/>
      </w:r>
    </w:p>
    <w:p w14:paraId="1480293B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0">
          <v:rect id="_x0000_i1256" style="width:0;height:1.5pt" o:hralign="center" o:hrstd="t" o:hr="t"/>
        </w:pict>
      </w:r>
    </w:p>
    <w:p w14:paraId="1480293C" w14:textId="77777777" w:rsidR="006140AB" w:rsidRPr="00645658" w:rsidRDefault="00676CA0">
      <w:pPr>
        <w:pStyle w:val="Heading2"/>
        <w:rPr>
          <w:color w:val="000000" w:themeColor="text1"/>
        </w:rPr>
      </w:pPr>
      <w:bookmarkStart w:id="1" w:name="table-of-contents"/>
      <w:r w:rsidRPr="00645658">
        <w:rPr>
          <w:color w:val="000000" w:themeColor="text1"/>
        </w:rPr>
        <w:t>Table of Contents</w:t>
      </w:r>
    </w:p>
    <w:p w14:paraId="1480293D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Project Overview</w:t>
      </w:r>
    </w:p>
    <w:p w14:paraId="1480293E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Technology Stack</w:t>
      </w:r>
    </w:p>
    <w:p w14:paraId="1480293F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System Architecture</w:t>
      </w:r>
    </w:p>
    <w:p w14:paraId="14802940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Web Application Development</w:t>
      </w:r>
    </w:p>
    <w:p w14:paraId="14802941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Database Setup</w:t>
      </w:r>
    </w:p>
    <w:p w14:paraId="14802942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Docker Containerization</w:t>
      </w:r>
    </w:p>
    <w:p w14:paraId="14802943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Selenium Integration and Testing</w:t>
      </w:r>
    </w:p>
    <w:p w14:paraId="14802944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Security Considerations</w:t>
      </w:r>
    </w:p>
    <w:p w14:paraId="14802945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proofErr w:type="gramStart"/>
      <w:r w:rsidRPr="00645658">
        <w:rPr>
          <w:color w:val="000000" w:themeColor="text1"/>
        </w:rPr>
        <w:t>Setup</w:t>
      </w:r>
      <w:proofErr w:type="gramEnd"/>
      <w:r w:rsidRPr="00645658">
        <w:rPr>
          <w:color w:val="000000" w:themeColor="text1"/>
        </w:rPr>
        <w:t xml:space="preserve"> and Deployment Instructions</w:t>
      </w:r>
    </w:p>
    <w:p w14:paraId="14802946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Code Implementation Highlights</w:t>
      </w:r>
    </w:p>
    <w:p w14:paraId="14802947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Testing and Verification</w:t>
      </w:r>
    </w:p>
    <w:p w14:paraId="14802948" w14:textId="77777777" w:rsidR="006140AB" w:rsidRPr="00645658" w:rsidRDefault="00676CA0">
      <w:pPr>
        <w:pStyle w:val="Compact"/>
        <w:numPr>
          <w:ilvl w:val="0"/>
          <w:numId w:val="2"/>
        </w:numPr>
        <w:rPr>
          <w:color w:val="000000" w:themeColor="text1"/>
        </w:rPr>
      </w:pPr>
      <w:r w:rsidRPr="00645658">
        <w:rPr>
          <w:color w:val="000000" w:themeColor="text1"/>
        </w:rPr>
        <w:t>References</w:t>
      </w:r>
    </w:p>
    <w:p w14:paraId="14802949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1">
          <v:rect id="_x0000_i1257" style="width:0;height:1.5pt" o:hralign="center" o:hrstd="t" o:hr="t"/>
        </w:pict>
      </w:r>
    </w:p>
    <w:p w14:paraId="1480294A" w14:textId="77777777" w:rsidR="006140AB" w:rsidRPr="00645658" w:rsidRDefault="00676CA0">
      <w:pPr>
        <w:pStyle w:val="Heading2"/>
        <w:rPr>
          <w:color w:val="000000" w:themeColor="text1"/>
        </w:rPr>
      </w:pPr>
      <w:bookmarkStart w:id="2" w:name="project-overview"/>
      <w:bookmarkEnd w:id="1"/>
      <w:r w:rsidRPr="00645658">
        <w:rPr>
          <w:color w:val="000000" w:themeColor="text1"/>
        </w:rPr>
        <w:t>1. Project Overview</w:t>
      </w:r>
    </w:p>
    <w:p w14:paraId="1480294B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color w:val="000000" w:themeColor="text1"/>
        </w:rPr>
        <w:t>This project implements a user registration web application using Flask integrated with a MySQL database backend. The system is containerized with Docker to ensure consistent deployment environments. Selenium WebDriver automates end-to-end testing by interacting with the frontend and verifying database persistence.</w:t>
      </w:r>
    </w:p>
    <w:p w14:paraId="1480294C" w14:textId="77777777" w:rsidR="006140AB" w:rsidRPr="00645658" w:rsidRDefault="00676CA0">
      <w:pPr>
        <w:pStyle w:val="BodyText"/>
        <w:rPr>
          <w:color w:val="000000" w:themeColor="text1"/>
        </w:rPr>
      </w:pPr>
      <w:r w:rsidRPr="00645658">
        <w:rPr>
          <w:color w:val="000000" w:themeColor="text1"/>
        </w:rPr>
        <w:t>The project demonstrates key DevOps and database automation concepts, including:</w:t>
      </w:r>
    </w:p>
    <w:p w14:paraId="1480294D" w14:textId="77777777" w:rsidR="006140AB" w:rsidRPr="00645658" w:rsidRDefault="00676CA0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645658">
        <w:rPr>
          <w:color w:val="000000" w:themeColor="text1"/>
        </w:rPr>
        <w:t>Full-stack web development</w:t>
      </w:r>
    </w:p>
    <w:p w14:paraId="1480294E" w14:textId="77777777" w:rsidR="006140AB" w:rsidRPr="00645658" w:rsidRDefault="00676CA0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645658">
        <w:rPr>
          <w:color w:val="000000" w:themeColor="text1"/>
        </w:rPr>
        <w:t>Database schema design and automation</w:t>
      </w:r>
    </w:p>
    <w:p w14:paraId="1480294F" w14:textId="77777777" w:rsidR="006140AB" w:rsidRPr="00645658" w:rsidRDefault="00676CA0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645658">
        <w:rPr>
          <w:color w:val="000000" w:themeColor="text1"/>
        </w:rPr>
        <w:t>Container orchestration with Docker Compose</w:t>
      </w:r>
    </w:p>
    <w:p w14:paraId="14802950" w14:textId="77777777" w:rsidR="006140AB" w:rsidRPr="00645658" w:rsidRDefault="00676CA0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645658">
        <w:rPr>
          <w:color w:val="000000" w:themeColor="text1"/>
        </w:rPr>
        <w:t>Automated UI and database testing</w:t>
      </w:r>
    </w:p>
    <w:p w14:paraId="14802951" w14:textId="77777777" w:rsidR="006140AB" w:rsidRPr="00645658" w:rsidRDefault="00676CA0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645658">
        <w:rPr>
          <w:color w:val="000000" w:themeColor="text1"/>
        </w:rPr>
        <w:t>Best practices in security, error handling, and logging</w:t>
      </w:r>
    </w:p>
    <w:p w14:paraId="14802952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2">
          <v:rect id="_x0000_i1258" style="width:0;height:1.5pt" o:hralign="center" o:hrstd="t" o:hr="t"/>
        </w:pict>
      </w:r>
    </w:p>
    <w:p w14:paraId="14802953" w14:textId="77777777" w:rsidR="006140AB" w:rsidRPr="00645658" w:rsidRDefault="00676CA0">
      <w:pPr>
        <w:pStyle w:val="Heading2"/>
        <w:rPr>
          <w:color w:val="000000" w:themeColor="text1"/>
        </w:rPr>
      </w:pPr>
      <w:bookmarkStart w:id="3" w:name="technology-stack"/>
      <w:bookmarkEnd w:id="2"/>
      <w:r w:rsidRPr="00645658">
        <w:rPr>
          <w:color w:val="000000" w:themeColor="text1"/>
        </w:rPr>
        <w:t>2. Technology Stack</w:t>
      </w:r>
    </w:p>
    <w:p w14:paraId="14802954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t>Backend:</w:t>
      </w:r>
      <w:r w:rsidRPr="00645658">
        <w:rPr>
          <w:color w:val="000000" w:themeColor="text1"/>
        </w:rPr>
        <w:t xml:space="preserve"> Python 3, Flask</w:t>
      </w:r>
    </w:p>
    <w:p w14:paraId="14802955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t>Database:</w:t>
      </w:r>
      <w:r w:rsidRPr="00645658">
        <w:rPr>
          <w:color w:val="000000" w:themeColor="text1"/>
        </w:rPr>
        <w:t xml:space="preserve"> MySQL 8.0</w:t>
      </w:r>
    </w:p>
    <w:p w14:paraId="14802956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t>Frontend:</w:t>
      </w:r>
      <w:r w:rsidRPr="00645658">
        <w:rPr>
          <w:color w:val="000000" w:themeColor="text1"/>
        </w:rPr>
        <w:t xml:space="preserve"> HTML5, Bootstrap 5, Font Awesome</w:t>
      </w:r>
    </w:p>
    <w:p w14:paraId="14802957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t>Containerization:</w:t>
      </w:r>
      <w:r w:rsidRPr="00645658">
        <w:rPr>
          <w:color w:val="000000" w:themeColor="text1"/>
        </w:rPr>
        <w:t xml:space="preserve"> Docker, Docker Compose</w:t>
      </w:r>
    </w:p>
    <w:p w14:paraId="14802958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t>Testing:</w:t>
      </w:r>
      <w:r w:rsidRPr="00645658">
        <w:rPr>
          <w:color w:val="000000" w:themeColor="text1"/>
        </w:rPr>
        <w:t xml:space="preserve"> </w:t>
      </w:r>
      <w:r w:rsidRPr="00645658">
        <w:rPr>
          <w:color w:val="000000" w:themeColor="text1"/>
        </w:rPr>
        <w:t>Selenium WebDriver with ChromeDriver</w:t>
      </w:r>
    </w:p>
    <w:p w14:paraId="14802959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lastRenderedPageBreak/>
        <w:t>Development Tools:</w:t>
      </w:r>
      <w:r w:rsidRPr="00645658">
        <w:rPr>
          <w:color w:val="000000" w:themeColor="text1"/>
        </w:rPr>
        <w:t xml:space="preserve"> Git, Visual Studio Code</w:t>
      </w:r>
    </w:p>
    <w:p w14:paraId="1480295A" w14:textId="77777777" w:rsidR="006140AB" w:rsidRPr="00645658" w:rsidRDefault="00676CA0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645658">
        <w:rPr>
          <w:b/>
          <w:bCs/>
          <w:color w:val="000000" w:themeColor="text1"/>
        </w:rPr>
        <w:t>Operating System:</w:t>
      </w:r>
      <w:r w:rsidRPr="00645658">
        <w:rPr>
          <w:color w:val="000000" w:themeColor="text1"/>
        </w:rPr>
        <w:t xml:space="preserve"> Cross-platform (tested on Windows 10, Linux)</w:t>
      </w:r>
    </w:p>
    <w:p w14:paraId="1480295B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3">
          <v:rect id="_x0000_i1259" style="width:0;height:1.5pt" o:hralign="center" o:hrstd="t" o:hr="t"/>
        </w:pict>
      </w:r>
    </w:p>
    <w:p w14:paraId="1480295C" w14:textId="77777777" w:rsidR="006140AB" w:rsidRPr="00645658" w:rsidRDefault="00676CA0">
      <w:pPr>
        <w:pStyle w:val="Heading2"/>
        <w:rPr>
          <w:color w:val="000000" w:themeColor="text1"/>
        </w:rPr>
      </w:pPr>
      <w:bookmarkStart w:id="4" w:name="system-architecture"/>
      <w:bookmarkEnd w:id="3"/>
      <w:r w:rsidRPr="00645658">
        <w:rPr>
          <w:color w:val="000000" w:themeColor="text1"/>
        </w:rPr>
        <w:t>3. System Architecture</w:t>
      </w:r>
    </w:p>
    <w:p w14:paraId="1480295D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color w:val="000000" w:themeColor="text1"/>
        </w:rPr>
        <w:t>The application consists of three main components:</w:t>
      </w:r>
    </w:p>
    <w:p w14:paraId="1480295E" w14:textId="75F09E17" w:rsidR="006140AB" w:rsidRPr="00645658" w:rsidRDefault="00676CA0">
      <w:pPr>
        <w:pStyle w:val="SourceCode"/>
        <w:rPr>
          <w:color w:val="000000" w:themeColor="text1"/>
        </w:rPr>
      </w:pPr>
      <w:r w:rsidRPr="00645658">
        <w:rPr>
          <w:color w:val="000000" w:themeColor="text1"/>
        </w:rPr>
        <w:br/>
      </w:r>
      <w:r w:rsidRPr="00645658">
        <w:rPr>
          <w:rStyle w:val="VerbatimChar"/>
          <w:color w:val="000000" w:themeColor="text1"/>
        </w:rPr>
        <w:t xml:space="preserve">|   User </w:t>
      </w:r>
      <w:proofErr w:type="gramStart"/>
      <w:r w:rsidRPr="00645658">
        <w:rPr>
          <w:rStyle w:val="VerbatimChar"/>
          <w:color w:val="000000" w:themeColor="text1"/>
        </w:rPr>
        <w:t xml:space="preserve">Browser </w:t>
      </w:r>
      <w:r w:rsidRPr="00645658">
        <w:rPr>
          <w:rStyle w:val="VerbatimChar"/>
          <w:color w:val="000000" w:themeColor="text1"/>
        </w:rPr>
        <w:t xml:space="preserve"> &lt;</w:t>
      </w:r>
      <w:proofErr w:type="gramEnd"/>
      <w:r w:rsidRPr="00645658">
        <w:rPr>
          <w:rStyle w:val="VerbatimChar"/>
          <w:color w:val="000000" w:themeColor="text1"/>
        </w:rPr>
        <w:t xml:space="preserve">----&gt; | Flask Web </w:t>
      </w:r>
      <w:proofErr w:type="gramStart"/>
      <w:r w:rsidRPr="00645658">
        <w:rPr>
          <w:rStyle w:val="VerbatimChar"/>
          <w:color w:val="000000" w:themeColor="text1"/>
        </w:rPr>
        <w:t>App  |</w:t>
      </w:r>
      <w:proofErr w:type="gramEnd"/>
      <w:r w:rsidRPr="00645658">
        <w:rPr>
          <w:rStyle w:val="VerbatimChar"/>
          <w:color w:val="000000" w:themeColor="text1"/>
        </w:rPr>
        <w:t xml:space="preserve"> &lt;----&gt; |   MySQL Database |</w:t>
      </w:r>
      <w:r w:rsidRPr="00645658">
        <w:rPr>
          <w:color w:val="000000" w:themeColor="text1"/>
        </w:rPr>
        <w:br/>
      </w:r>
      <w:r w:rsidRPr="00645658">
        <w:rPr>
          <w:rStyle w:val="VerbatimChar"/>
          <w:color w:val="000000" w:themeColor="text1"/>
        </w:rPr>
        <w:t xml:space="preserve">   </w:t>
      </w:r>
      <w:proofErr w:type="gramStart"/>
      <w:r w:rsidRPr="00645658">
        <w:rPr>
          <w:rStyle w:val="VerbatimChar"/>
          <w:color w:val="000000" w:themeColor="text1"/>
        </w:rPr>
        <w:t xml:space="preserve">   (HTTP)   </w:t>
      </w:r>
      <w:proofErr w:type="gramEnd"/>
      <w:r w:rsidRPr="00645658">
        <w:rPr>
          <w:rStyle w:val="VerbatimChar"/>
          <w:color w:val="000000" w:themeColor="text1"/>
        </w:rPr>
        <w:t xml:space="preserve">            </w:t>
      </w:r>
      <w:proofErr w:type="gramStart"/>
      <w:r w:rsidRPr="00645658">
        <w:rPr>
          <w:rStyle w:val="VerbatimChar"/>
          <w:color w:val="000000" w:themeColor="text1"/>
        </w:rPr>
        <w:t xml:space="preserve">   (</w:t>
      </w:r>
      <w:proofErr w:type="gramEnd"/>
      <w:r w:rsidRPr="00645658">
        <w:rPr>
          <w:rStyle w:val="VerbatimChar"/>
          <w:color w:val="000000" w:themeColor="text1"/>
        </w:rPr>
        <w:t xml:space="preserve">REST </w:t>
      </w:r>
      <w:proofErr w:type="gramStart"/>
      <w:r w:rsidRPr="00645658">
        <w:rPr>
          <w:rStyle w:val="VerbatimChar"/>
          <w:color w:val="000000" w:themeColor="text1"/>
        </w:rPr>
        <w:t xml:space="preserve">API)   </w:t>
      </w:r>
      <w:proofErr w:type="gramEnd"/>
      <w:r w:rsidRPr="00645658">
        <w:rPr>
          <w:rStyle w:val="VerbatimChar"/>
          <w:color w:val="000000" w:themeColor="text1"/>
        </w:rPr>
        <w:t xml:space="preserve">         </w:t>
      </w:r>
      <w:proofErr w:type="gramStart"/>
      <w:r w:rsidRPr="00645658">
        <w:rPr>
          <w:rStyle w:val="VerbatimChar"/>
          <w:color w:val="000000" w:themeColor="text1"/>
        </w:rPr>
        <w:t xml:space="preserve">   (</w:t>
      </w:r>
      <w:proofErr w:type="gramEnd"/>
      <w:r w:rsidRPr="00645658">
        <w:rPr>
          <w:rStyle w:val="VerbatimChar"/>
          <w:color w:val="000000" w:themeColor="text1"/>
        </w:rPr>
        <w:t>SQL Queries)</w:t>
      </w:r>
    </w:p>
    <w:p w14:paraId="1480295F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color w:val="000000" w:themeColor="text1"/>
        </w:rPr>
        <w:t>All components are containerized using Docker:</w:t>
      </w:r>
    </w:p>
    <w:p w14:paraId="14802960" w14:textId="77777777" w:rsidR="006140AB" w:rsidRPr="00645658" w:rsidRDefault="00676CA0">
      <w:pPr>
        <w:pStyle w:val="Compact"/>
        <w:numPr>
          <w:ilvl w:val="0"/>
          <w:numId w:val="5"/>
        </w:numPr>
        <w:rPr>
          <w:color w:val="000000" w:themeColor="text1"/>
        </w:rPr>
      </w:pPr>
      <w:r w:rsidRPr="00645658">
        <w:rPr>
          <w:color w:val="000000" w:themeColor="text1"/>
        </w:rPr>
        <w:t xml:space="preserve">The Flask app runs inside a </w:t>
      </w:r>
      <w:r w:rsidRPr="00645658">
        <w:rPr>
          <w:rStyle w:val="VerbatimChar"/>
          <w:color w:val="000000" w:themeColor="text1"/>
        </w:rPr>
        <w:t>flask-web</w:t>
      </w:r>
      <w:r w:rsidRPr="00645658">
        <w:rPr>
          <w:color w:val="000000" w:themeColor="text1"/>
        </w:rPr>
        <w:t xml:space="preserve"> container</w:t>
      </w:r>
    </w:p>
    <w:p w14:paraId="14802961" w14:textId="77777777" w:rsidR="006140AB" w:rsidRPr="00645658" w:rsidRDefault="00676CA0">
      <w:pPr>
        <w:pStyle w:val="Compact"/>
        <w:numPr>
          <w:ilvl w:val="0"/>
          <w:numId w:val="5"/>
        </w:numPr>
        <w:rPr>
          <w:color w:val="000000" w:themeColor="text1"/>
        </w:rPr>
      </w:pPr>
      <w:r w:rsidRPr="00645658">
        <w:rPr>
          <w:color w:val="000000" w:themeColor="text1"/>
        </w:rPr>
        <w:t xml:space="preserve">MySQL runs inside a </w:t>
      </w:r>
      <w:r w:rsidRPr="00645658">
        <w:rPr>
          <w:rStyle w:val="VerbatimChar"/>
          <w:color w:val="000000" w:themeColor="text1"/>
        </w:rPr>
        <w:t>flask-mysql</w:t>
      </w:r>
      <w:r w:rsidRPr="00645658">
        <w:rPr>
          <w:color w:val="000000" w:themeColor="text1"/>
        </w:rPr>
        <w:t xml:space="preserve"> container with persistent volume</w:t>
      </w:r>
    </w:p>
    <w:p w14:paraId="14802962" w14:textId="77777777" w:rsidR="006140AB" w:rsidRPr="00645658" w:rsidRDefault="00676CA0">
      <w:pPr>
        <w:pStyle w:val="Compact"/>
        <w:numPr>
          <w:ilvl w:val="0"/>
          <w:numId w:val="5"/>
        </w:numPr>
        <w:rPr>
          <w:color w:val="000000" w:themeColor="text1"/>
        </w:rPr>
      </w:pPr>
      <w:r w:rsidRPr="00645658">
        <w:rPr>
          <w:color w:val="000000" w:themeColor="text1"/>
        </w:rPr>
        <w:t>Containers communicate over a Docker network to allow seamless connectivity</w:t>
      </w:r>
    </w:p>
    <w:p w14:paraId="14802963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color w:val="000000" w:themeColor="text1"/>
        </w:rPr>
        <w:t xml:space="preserve">This architecture ensures </w:t>
      </w:r>
      <w:proofErr w:type="gramStart"/>
      <w:r w:rsidRPr="00645658">
        <w:rPr>
          <w:color w:val="000000" w:themeColor="text1"/>
        </w:rPr>
        <w:t>environment</w:t>
      </w:r>
      <w:proofErr w:type="gramEnd"/>
      <w:r w:rsidRPr="00645658">
        <w:rPr>
          <w:color w:val="000000" w:themeColor="text1"/>
        </w:rPr>
        <w:t xml:space="preserve"> consistency, isolation, and easy deployment.</w:t>
      </w:r>
    </w:p>
    <w:p w14:paraId="14802964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4">
          <v:rect id="_x0000_i1260" style="width:0;height:1.5pt" o:hralign="center" o:hrstd="t" o:hr="t"/>
        </w:pict>
      </w:r>
    </w:p>
    <w:p w14:paraId="14802965" w14:textId="77777777" w:rsidR="006140AB" w:rsidRPr="00645658" w:rsidRDefault="00676CA0">
      <w:pPr>
        <w:pStyle w:val="Heading2"/>
        <w:rPr>
          <w:color w:val="000000" w:themeColor="text1"/>
        </w:rPr>
      </w:pPr>
      <w:bookmarkStart w:id="5" w:name="web-application-development"/>
      <w:bookmarkEnd w:id="4"/>
      <w:r w:rsidRPr="00645658">
        <w:rPr>
          <w:color w:val="000000" w:themeColor="text1"/>
        </w:rPr>
        <w:t>4. Web Application Development</w:t>
      </w:r>
    </w:p>
    <w:p w14:paraId="14802966" w14:textId="77777777" w:rsidR="006140AB" w:rsidRPr="00645658" w:rsidRDefault="00676CA0">
      <w:pPr>
        <w:pStyle w:val="Heading3"/>
        <w:rPr>
          <w:color w:val="000000" w:themeColor="text1"/>
        </w:rPr>
      </w:pPr>
      <w:bookmarkStart w:id="6" w:name="features"/>
      <w:r w:rsidRPr="00645658">
        <w:rPr>
          <w:color w:val="000000" w:themeColor="text1"/>
        </w:rPr>
        <w:t>4.1 Features</w:t>
      </w:r>
    </w:p>
    <w:p w14:paraId="14802967" w14:textId="77777777" w:rsidR="006140AB" w:rsidRPr="00645658" w:rsidRDefault="00676CA0">
      <w:pPr>
        <w:pStyle w:val="Compact"/>
        <w:numPr>
          <w:ilvl w:val="0"/>
          <w:numId w:val="6"/>
        </w:numPr>
        <w:rPr>
          <w:color w:val="000000" w:themeColor="text1"/>
        </w:rPr>
      </w:pPr>
      <w:r w:rsidRPr="00645658">
        <w:rPr>
          <w:color w:val="000000" w:themeColor="text1"/>
        </w:rPr>
        <w:t>User registration form with username and password input</w:t>
      </w:r>
    </w:p>
    <w:p w14:paraId="14802968" w14:textId="77777777" w:rsidR="006140AB" w:rsidRPr="00645658" w:rsidRDefault="00676CA0">
      <w:pPr>
        <w:pStyle w:val="Compact"/>
        <w:numPr>
          <w:ilvl w:val="0"/>
          <w:numId w:val="6"/>
        </w:numPr>
        <w:rPr>
          <w:color w:val="000000" w:themeColor="text1"/>
        </w:rPr>
      </w:pPr>
      <w:r w:rsidRPr="00645658">
        <w:rPr>
          <w:color w:val="000000" w:themeColor="text1"/>
        </w:rPr>
        <w:t>Client-side HTML5 validation with clear placeholders and icons</w:t>
      </w:r>
    </w:p>
    <w:p w14:paraId="14802969" w14:textId="77777777" w:rsidR="006140AB" w:rsidRPr="00645658" w:rsidRDefault="00676CA0">
      <w:pPr>
        <w:pStyle w:val="Compact"/>
        <w:numPr>
          <w:ilvl w:val="0"/>
          <w:numId w:val="6"/>
        </w:numPr>
        <w:rPr>
          <w:color w:val="000000" w:themeColor="text1"/>
        </w:rPr>
      </w:pPr>
      <w:r w:rsidRPr="00645658">
        <w:rPr>
          <w:color w:val="000000" w:themeColor="text1"/>
        </w:rPr>
        <w:t>Password masking for security</w:t>
      </w:r>
    </w:p>
    <w:p w14:paraId="1480296A" w14:textId="77777777" w:rsidR="006140AB" w:rsidRPr="00645658" w:rsidRDefault="00676CA0">
      <w:pPr>
        <w:pStyle w:val="Compact"/>
        <w:numPr>
          <w:ilvl w:val="0"/>
          <w:numId w:val="6"/>
        </w:numPr>
        <w:rPr>
          <w:color w:val="000000" w:themeColor="text1"/>
        </w:rPr>
      </w:pPr>
      <w:r w:rsidRPr="00645658">
        <w:rPr>
          <w:color w:val="000000" w:themeColor="text1"/>
        </w:rPr>
        <w:t>On successful registration, user redirected to a confirmation page showing assigned User ID</w:t>
      </w:r>
    </w:p>
    <w:p w14:paraId="1480296B" w14:textId="77777777" w:rsidR="006140AB" w:rsidRPr="00645658" w:rsidRDefault="00676CA0">
      <w:pPr>
        <w:pStyle w:val="Compact"/>
        <w:numPr>
          <w:ilvl w:val="0"/>
          <w:numId w:val="6"/>
        </w:numPr>
        <w:rPr>
          <w:color w:val="000000" w:themeColor="text1"/>
        </w:rPr>
      </w:pPr>
      <w:r w:rsidRPr="00645658">
        <w:rPr>
          <w:color w:val="000000" w:themeColor="text1"/>
        </w:rPr>
        <w:t>Responsive UI using Bootstrap with gradient background and professional styling</w:t>
      </w:r>
    </w:p>
    <w:p w14:paraId="1480296C" w14:textId="77777777" w:rsidR="006140AB" w:rsidRPr="00645658" w:rsidRDefault="00676CA0">
      <w:pPr>
        <w:pStyle w:val="Heading3"/>
        <w:rPr>
          <w:color w:val="000000" w:themeColor="text1"/>
        </w:rPr>
      </w:pPr>
      <w:bookmarkStart w:id="7" w:name="ui-screenshots"/>
      <w:bookmarkEnd w:id="6"/>
      <w:r w:rsidRPr="00645658">
        <w:rPr>
          <w:color w:val="000000" w:themeColor="text1"/>
        </w:rPr>
        <w:lastRenderedPageBreak/>
        <w:t>4.2 UI Screenshots</w:t>
      </w:r>
    </w:p>
    <w:p w14:paraId="66368BAA" w14:textId="2EDC399F" w:rsidR="00D87899" w:rsidRPr="00D87899" w:rsidRDefault="00676CA0" w:rsidP="00D87899">
      <w:pPr>
        <w:numPr>
          <w:ilvl w:val="0"/>
          <w:numId w:val="7"/>
        </w:numPr>
        <w:rPr>
          <w:color w:val="000000" w:themeColor="text1"/>
          <w:lang w:val="en-CA"/>
        </w:rPr>
      </w:pPr>
      <w:r w:rsidRPr="00645658">
        <w:rPr>
          <w:b/>
          <w:bCs/>
          <w:color w:val="000000" w:themeColor="text1"/>
        </w:rPr>
        <w:t>Figure 1:</w:t>
      </w:r>
      <w:r w:rsidRPr="00645658">
        <w:rPr>
          <w:color w:val="000000" w:themeColor="text1"/>
        </w:rPr>
        <w:t xml:space="preserve"> Login form</w:t>
      </w:r>
      <w:r w:rsidRPr="00645658">
        <w:rPr>
          <w:color w:val="000000" w:themeColor="text1"/>
        </w:rPr>
        <w:br/>
      </w:r>
      <w:r w:rsidR="00D87899" w:rsidRPr="00D87899">
        <w:rPr>
          <w:color w:val="000000" w:themeColor="text1"/>
          <w:lang w:val="en-CA"/>
        </w:rPr>
        <w:drawing>
          <wp:inline distT="0" distB="0" distL="0" distR="0" wp14:anchorId="43927F9D" wp14:editId="50E03C0E">
            <wp:extent cx="6253163" cy="4057650"/>
            <wp:effectExtent l="0" t="0" r="0" b="0"/>
            <wp:docPr id="17409419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4197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53" cy="40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A0FA" w14:textId="72CD5241" w:rsidR="00DA4C94" w:rsidRPr="00DA4C94" w:rsidRDefault="00676CA0" w:rsidP="00DA4C94">
      <w:pPr>
        <w:numPr>
          <w:ilvl w:val="0"/>
          <w:numId w:val="7"/>
        </w:numPr>
        <w:rPr>
          <w:color w:val="000000" w:themeColor="text1"/>
          <w:lang w:val="en-CA"/>
        </w:rPr>
      </w:pPr>
      <w:r w:rsidRPr="00645658">
        <w:rPr>
          <w:b/>
          <w:bCs/>
          <w:color w:val="000000" w:themeColor="text1"/>
        </w:rPr>
        <w:t>Figure 2:</w:t>
      </w:r>
      <w:r w:rsidRPr="00645658">
        <w:rPr>
          <w:color w:val="000000" w:themeColor="text1"/>
        </w:rPr>
        <w:t xml:space="preserve"> Login form filled with sample data</w:t>
      </w:r>
      <w:r w:rsidRPr="00645658">
        <w:rPr>
          <w:color w:val="000000" w:themeColor="text1"/>
        </w:rPr>
        <w:br/>
      </w:r>
      <w:r w:rsidR="00DA4C94" w:rsidRPr="00DA4C94">
        <w:rPr>
          <w:color w:val="000000" w:themeColor="text1"/>
          <w:lang w:val="en-CA"/>
        </w:rPr>
        <w:drawing>
          <wp:inline distT="0" distB="0" distL="0" distR="0" wp14:anchorId="1A33F67C" wp14:editId="5F0CF52F">
            <wp:extent cx="6315075" cy="4057448"/>
            <wp:effectExtent l="0" t="0" r="0" b="0"/>
            <wp:docPr id="399094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947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357" cy="405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296E" w14:textId="12C37DED" w:rsidR="006140AB" w:rsidRPr="00645658" w:rsidRDefault="006140AB">
      <w:pPr>
        <w:numPr>
          <w:ilvl w:val="0"/>
          <w:numId w:val="7"/>
        </w:numPr>
        <w:rPr>
          <w:color w:val="000000" w:themeColor="text1"/>
        </w:rPr>
      </w:pPr>
    </w:p>
    <w:p w14:paraId="1085FCB1" w14:textId="5707929D" w:rsidR="00DA4C94" w:rsidRPr="00DA4C94" w:rsidRDefault="00676CA0" w:rsidP="00DA4C94">
      <w:pPr>
        <w:numPr>
          <w:ilvl w:val="0"/>
          <w:numId w:val="7"/>
        </w:numPr>
        <w:rPr>
          <w:color w:val="000000" w:themeColor="text1"/>
          <w:lang w:val="en-CA"/>
        </w:rPr>
      </w:pPr>
      <w:r w:rsidRPr="00645658">
        <w:rPr>
          <w:b/>
          <w:bCs/>
          <w:color w:val="000000" w:themeColor="text1"/>
        </w:rPr>
        <w:t>Figure 3:</w:t>
      </w:r>
      <w:r w:rsidRPr="00645658">
        <w:rPr>
          <w:color w:val="000000" w:themeColor="text1"/>
        </w:rPr>
        <w:t xml:space="preserve"> Registration success confirmation page</w:t>
      </w:r>
      <w:r w:rsidRPr="00645658">
        <w:rPr>
          <w:color w:val="000000" w:themeColor="text1"/>
        </w:rPr>
        <w:br/>
      </w:r>
      <w:r w:rsidR="00DA4C94" w:rsidRPr="00DA4C94">
        <w:rPr>
          <w:color w:val="000000" w:themeColor="text1"/>
          <w:lang w:val="en-CA"/>
        </w:rPr>
        <w:drawing>
          <wp:inline distT="0" distB="0" distL="0" distR="0" wp14:anchorId="0539ABF1" wp14:editId="49C9D569">
            <wp:extent cx="6419850" cy="4057650"/>
            <wp:effectExtent l="0" t="0" r="0" b="0"/>
            <wp:docPr id="128860039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0039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75" cy="405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296F" w14:textId="7F3BD85B" w:rsidR="006140AB" w:rsidRPr="00645658" w:rsidRDefault="006140AB">
      <w:pPr>
        <w:numPr>
          <w:ilvl w:val="0"/>
          <w:numId w:val="7"/>
        </w:numPr>
        <w:rPr>
          <w:color w:val="000000" w:themeColor="text1"/>
        </w:rPr>
      </w:pPr>
    </w:p>
    <w:p w14:paraId="14802970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5">
          <v:rect id="_x0000_i1261" style="width:0;height:1.5pt" o:hralign="center" o:hrstd="t" o:hr="t"/>
        </w:pict>
      </w:r>
    </w:p>
    <w:p w14:paraId="14802971" w14:textId="77777777" w:rsidR="006140AB" w:rsidRPr="00645658" w:rsidRDefault="00676CA0">
      <w:pPr>
        <w:pStyle w:val="Heading2"/>
        <w:rPr>
          <w:color w:val="000000" w:themeColor="text1"/>
        </w:rPr>
      </w:pPr>
      <w:bookmarkStart w:id="8" w:name="database-setup"/>
      <w:bookmarkEnd w:id="5"/>
      <w:bookmarkEnd w:id="7"/>
      <w:r w:rsidRPr="00645658">
        <w:rPr>
          <w:color w:val="000000" w:themeColor="text1"/>
        </w:rPr>
        <w:t>5. Database Setup</w:t>
      </w:r>
    </w:p>
    <w:p w14:paraId="14802972" w14:textId="77777777" w:rsidR="006140AB" w:rsidRPr="00645658" w:rsidRDefault="00676CA0">
      <w:pPr>
        <w:pStyle w:val="Heading3"/>
        <w:rPr>
          <w:color w:val="000000" w:themeColor="text1"/>
        </w:rPr>
      </w:pPr>
      <w:bookmarkStart w:id="9" w:name="schema-design"/>
      <w:r w:rsidRPr="00645658">
        <w:rPr>
          <w:color w:val="000000" w:themeColor="text1"/>
        </w:rPr>
        <w:t>5.1 Schema Design</w:t>
      </w:r>
    </w:p>
    <w:p w14:paraId="14802973" w14:textId="77777777" w:rsidR="006140AB" w:rsidRPr="00645658" w:rsidRDefault="00676CA0">
      <w:pPr>
        <w:pStyle w:val="SourceCode"/>
        <w:rPr>
          <w:color w:val="000000" w:themeColor="text1"/>
        </w:rPr>
      </w:pPr>
      <w:r w:rsidRPr="00645658">
        <w:rPr>
          <w:rStyle w:val="KeywordTok"/>
          <w:color w:val="000000" w:themeColor="text1"/>
        </w:rPr>
        <w:t>CREATE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TABLE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ControlFlowTok"/>
          <w:color w:val="000000" w:themeColor="text1"/>
        </w:rPr>
        <w:t>IF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NOT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EXISTS</w:t>
      </w:r>
      <w:r w:rsidRPr="00645658">
        <w:rPr>
          <w:rStyle w:val="NormalTok"/>
          <w:color w:val="000000" w:themeColor="text1"/>
        </w:rPr>
        <w:t xml:space="preserve"> users (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KeywordTok"/>
          <w:color w:val="000000" w:themeColor="text1"/>
        </w:rPr>
        <w:t>id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DataTypeTok"/>
          <w:color w:val="000000" w:themeColor="text1"/>
        </w:rPr>
        <w:t>INT</w:t>
      </w:r>
      <w:r w:rsidRPr="00645658">
        <w:rPr>
          <w:rStyle w:val="NormalTok"/>
          <w:color w:val="000000" w:themeColor="text1"/>
        </w:rPr>
        <w:t xml:space="preserve"> AUTO_INCREMENT </w:t>
      </w:r>
      <w:r w:rsidRPr="00645658">
        <w:rPr>
          <w:rStyle w:val="KeywordTok"/>
          <w:color w:val="000000" w:themeColor="text1"/>
        </w:rPr>
        <w:t>PRIMARY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KEY</w:t>
      </w:r>
      <w:r w:rsidRPr="00645658">
        <w:rPr>
          <w:rStyle w:val="NormalTok"/>
          <w:color w:val="000000" w:themeColor="text1"/>
        </w:rPr>
        <w:t>,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username </w:t>
      </w:r>
      <w:proofErr w:type="gramStart"/>
      <w:r w:rsidRPr="00645658">
        <w:rPr>
          <w:rStyle w:val="DataTypeTok"/>
          <w:color w:val="000000" w:themeColor="text1"/>
        </w:rPr>
        <w:t>VARCHAR</w:t>
      </w:r>
      <w:r w:rsidRPr="00645658">
        <w:rPr>
          <w:rStyle w:val="NormalTok"/>
          <w:color w:val="000000" w:themeColor="text1"/>
        </w:rPr>
        <w:t>(</w:t>
      </w:r>
      <w:proofErr w:type="gramEnd"/>
      <w:r w:rsidRPr="00645658">
        <w:rPr>
          <w:rStyle w:val="DecValTok"/>
          <w:color w:val="000000" w:themeColor="text1"/>
        </w:rPr>
        <w:t>50</w:t>
      </w:r>
      <w:r w:rsidRPr="00645658">
        <w:rPr>
          <w:rStyle w:val="NormalTok"/>
          <w:color w:val="000000" w:themeColor="text1"/>
        </w:rPr>
        <w:t xml:space="preserve">) </w:t>
      </w:r>
      <w:r w:rsidRPr="00645658">
        <w:rPr>
          <w:rStyle w:val="KeywordTok"/>
          <w:color w:val="000000" w:themeColor="text1"/>
        </w:rPr>
        <w:t>NOT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NULL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UNIQUE</w:t>
      </w:r>
      <w:r w:rsidRPr="00645658">
        <w:rPr>
          <w:rStyle w:val="NormalTok"/>
          <w:color w:val="000000" w:themeColor="text1"/>
        </w:rPr>
        <w:t>,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KeywordTok"/>
          <w:color w:val="000000" w:themeColor="text1"/>
        </w:rPr>
        <w:t>password</w:t>
      </w:r>
      <w:r w:rsidRPr="00645658">
        <w:rPr>
          <w:rStyle w:val="NormalTok"/>
          <w:color w:val="000000" w:themeColor="text1"/>
        </w:rPr>
        <w:t xml:space="preserve"> </w:t>
      </w:r>
      <w:proofErr w:type="gramStart"/>
      <w:r w:rsidRPr="00645658">
        <w:rPr>
          <w:rStyle w:val="DataTypeTok"/>
          <w:color w:val="000000" w:themeColor="text1"/>
        </w:rPr>
        <w:t>VARCHAR</w:t>
      </w:r>
      <w:r w:rsidRPr="00645658">
        <w:rPr>
          <w:rStyle w:val="NormalTok"/>
          <w:color w:val="000000" w:themeColor="text1"/>
        </w:rPr>
        <w:t>(</w:t>
      </w:r>
      <w:proofErr w:type="gramEnd"/>
      <w:r w:rsidRPr="00645658">
        <w:rPr>
          <w:rStyle w:val="DecValTok"/>
          <w:color w:val="000000" w:themeColor="text1"/>
        </w:rPr>
        <w:t>255</w:t>
      </w:r>
      <w:r w:rsidRPr="00645658">
        <w:rPr>
          <w:rStyle w:val="NormalTok"/>
          <w:color w:val="000000" w:themeColor="text1"/>
        </w:rPr>
        <w:t xml:space="preserve">) </w:t>
      </w:r>
      <w:r w:rsidRPr="00645658">
        <w:rPr>
          <w:rStyle w:val="KeywordTok"/>
          <w:color w:val="000000" w:themeColor="text1"/>
        </w:rPr>
        <w:t>NOT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NULL</w:t>
      </w:r>
      <w:r w:rsidRPr="00645658">
        <w:rPr>
          <w:rStyle w:val="NormalTok"/>
          <w:color w:val="000000" w:themeColor="text1"/>
        </w:rPr>
        <w:t>,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created_at </w:t>
      </w:r>
      <w:r w:rsidRPr="00645658">
        <w:rPr>
          <w:rStyle w:val="DataTypeTok"/>
          <w:color w:val="000000" w:themeColor="text1"/>
        </w:rPr>
        <w:t>TIMESTAMP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DEFAULT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FunctionTok"/>
          <w:color w:val="000000" w:themeColor="text1"/>
        </w:rPr>
        <w:t>CURRENT_TIMESTAMP</w:t>
      </w:r>
      <w:r w:rsidRPr="00645658">
        <w:rPr>
          <w:rStyle w:val="NormalTok"/>
          <w:color w:val="000000" w:themeColor="text1"/>
        </w:rPr>
        <w:t>,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KeywordTok"/>
          <w:color w:val="000000" w:themeColor="text1"/>
        </w:rPr>
        <w:t>INDEX</w:t>
      </w:r>
      <w:r w:rsidRPr="00645658">
        <w:rPr>
          <w:rStyle w:val="NormalTok"/>
          <w:color w:val="000000" w:themeColor="text1"/>
        </w:rPr>
        <w:t xml:space="preserve"> idx_username (username),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KeywordTok"/>
          <w:color w:val="000000" w:themeColor="text1"/>
        </w:rPr>
        <w:t>INDEX</w:t>
      </w:r>
      <w:r w:rsidRPr="00645658">
        <w:rPr>
          <w:rStyle w:val="NormalTok"/>
          <w:color w:val="000000" w:themeColor="text1"/>
        </w:rPr>
        <w:t xml:space="preserve"> </w:t>
      </w:r>
      <w:proofErr w:type="gramStart"/>
      <w:r w:rsidRPr="00645658">
        <w:rPr>
          <w:rStyle w:val="NormalTok"/>
          <w:color w:val="000000" w:themeColor="text1"/>
        </w:rPr>
        <w:t>idx</w:t>
      </w:r>
      <w:proofErr w:type="gramEnd"/>
      <w:r w:rsidRPr="00645658">
        <w:rPr>
          <w:rStyle w:val="NormalTok"/>
          <w:color w:val="000000" w:themeColor="text1"/>
        </w:rPr>
        <w:t>_created_at (created_at)</w:t>
      </w:r>
      <w:r w:rsidRPr="00645658">
        <w:rPr>
          <w:color w:val="000000" w:themeColor="text1"/>
        </w:rPr>
        <w:br/>
      </w:r>
      <w:proofErr w:type="gramStart"/>
      <w:r w:rsidRPr="00645658">
        <w:rPr>
          <w:rStyle w:val="NormalTok"/>
          <w:color w:val="000000" w:themeColor="text1"/>
        </w:rPr>
        <w:t>);</w:t>
      </w:r>
      <w:proofErr w:type="gramEnd"/>
    </w:p>
    <w:p w14:paraId="14802974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b/>
          <w:bCs/>
          <w:color w:val="000000" w:themeColor="text1"/>
        </w:rPr>
        <w:t>Design rationale:</w:t>
      </w:r>
    </w:p>
    <w:p w14:paraId="14802975" w14:textId="77777777" w:rsidR="006140AB" w:rsidRPr="00645658" w:rsidRDefault="00676CA0">
      <w:pPr>
        <w:pStyle w:val="Compact"/>
        <w:numPr>
          <w:ilvl w:val="0"/>
          <w:numId w:val="8"/>
        </w:numPr>
        <w:rPr>
          <w:color w:val="000000" w:themeColor="text1"/>
        </w:rPr>
      </w:pPr>
      <w:r w:rsidRPr="00645658">
        <w:rPr>
          <w:color w:val="000000" w:themeColor="text1"/>
        </w:rPr>
        <w:t>Unique usernames enforced at database level</w:t>
      </w:r>
    </w:p>
    <w:p w14:paraId="14802976" w14:textId="77777777" w:rsidR="006140AB" w:rsidRPr="00645658" w:rsidRDefault="00676CA0">
      <w:pPr>
        <w:pStyle w:val="Compact"/>
        <w:numPr>
          <w:ilvl w:val="0"/>
          <w:numId w:val="8"/>
        </w:numPr>
        <w:rPr>
          <w:color w:val="000000" w:themeColor="text1"/>
        </w:rPr>
      </w:pPr>
      <w:r w:rsidRPr="00645658">
        <w:rPr>
          <w:color w:val="000000" w:themeColor="text1"/>
        </w:rPr>
        <w:t>Indexed for query optimization</w:t>
      </w:r>
    </w:p>
    <w:p w14:paraId="14802977" w14:textId="77777777" w:rsidR="006140AB" w:rsidRPr="00645658" w:rsidRDefault="00676CA0">
      <w:pPr>
        <w:pStyle w:val="Compact"/>
        <w:numPr>
          <w:ilvl w:val="0"/>
          <w:numId w:val="8"/>
        </w:numPr>
        <w:rPr>
          <w:color w:val="000000" w:themeColor="text1"/>
        </w:rPr>
      </w:pPr>
      <w:r w:rsidRPr="00645658">
        <w:rPr>
          <w:color w:val="000000" w:themeColor="text1"/>
        </w:rPr>
        <w:t>Automatic timestamp for audit purposes</w:t>
      </w:r>
    </w:p>
    <w:p w14:paraId="14802978" w14:textId="77777777" w:rsidR="006140AB" w:rsidRPr="00645658" w:rsidRDefault="00676CA0">
      <w:pPr>
        <w:pStyle w:val="Heading3"/>
        <w:rPr>
          <w:color w:val="000000" w:themeColor="text1"/>
        </w:rPr>
      </w:pPr>
      <w:bookmarkStart w:id="10" w:name="initialization"/>
      <w:bookmarkEnd w:id="9"/>
      <w:r w:rsidRPr="00645658">
        <w:rPr>
          <w:color w:val="000000" w:themeColor="text1"/>
        </w:rPr>
        <w:t>5.2 Initialization</w:t>
      </w:r>
    </w:p>
    <w:p w14:paraId="14802979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color w:val="000000" w:themeColor="text1"/>
        </w:rPr>
        <w:t>Sample user data is inserted automatically on first run if the table is empty.</w:t>
      </w:r>
    </w:p>
    <w:p w14:paraId="1480297A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lastRenderedPageBreak/>
        <w:pict w14:anchorId="148029C6">
          <v:rect id="_x0000_i1262" style="width:0;height:1.5pt" o:hralign="center" o:hrstd="t" o:hr="t"/>
        </w:pict>
      </w:r>
    </w:p>
    <w:p w14:paraId="1480297B" w14:textId="77777777" w:rsidR="006140AB" w:rsidRPr="00645658" w:rsidRDefault="00676CA0">
      <w:pPr>
        <w:pStyle w:val="Heading2"/>
        <w:rPr>
          <w:color w:val="000000" w:themeColor="text1"/>
        </w:rPr>
      </w:pPr>
      <w:bookmarkStart w:id="11" w:name="docker-containerization"/>
      <w:bookmarkEnd w:id="8"/>
      <w:bookmarkEnd w:id="10"/>
      <w:r w:rsidRPr="00645658">
        <w:rPr>
          <w:color w:val="000000" w:themeColor="text1"/>
        </w:rPr>
        <w:t>6. Docker Containerization</w:t>
      </w:r>
    </w:p>
    <w:p w14:paraId="1480297C" w14:textId="77777777" w:rsidR="006140AB" w:rsidRPr="00645658" w:rsidRDefault="00676CA0">
      <w:pPr>
        <w:pStyle w:val="Heading3"/>
        <w:rPr>
          <w:color w:val="000000" w:themeColor="text1"/>
        </w:rPr>
      </w:pPr>
      <w:bookmarkStart w:id="12" w:name="docker-compose-configuration"/>
      <w:r w:rsidRPr="00645658">
        <w:rPr>
          <w:color w:val="000000" w:themeColor="text1"/>
        </w:rPr>
        <w:t>6.1 Docker Compose Configuration</w:t>
      </w:r>
    </w:p>
    <w:p w14:paraId="1480297D" w14:textId="77777777" w:rsidR="006140AB" w:rsidRPr="00645658" w:rsidRDefault="00676CA0">
      <w:pPr>
        <w:pStyle w:val="Compact"/>
        <w:numPr>
          <w:ilvl w:val="0"/>
          <w:numId w:val="9"/>
        </w:numPr>
        <w:rPr>
          <w:color w:val="000000" w:themeColor="text1"/>
        </w:rPr>
      </w:pPr>
      <w:r w:rsidRPr="00645658">
        <w:rPr>
          <w:rStyle w:val="VerbatimChar"/>
          <w:color w:val="000000" w:themeColor="text1"/>
        </w:rPr>
        <w:t>flask-mysql</w:t>
      </w:r>
      <w:r w:rsidRPr="00645658">
        <w:rPr>
          <w:color w:val="000000" w:themeColor="text1"/>
        </w:rPr>
        <w:t xml:space="preserve"> container running MySQL 8.0</w:t>
      </w:r>
    </w:p>
    <w:p w14:paraId="1480297E" w14:textId="77777777" w:rsidR="006140AB" w:rsidRPr="00645658" w:rsidRDefault="00676CA0">
      <w:pPr>
        <w:pStyle w:val="Compact"/>
        <w:numPr>
          <w:ilvl w:val="0"/>
          <w:numId w:val="9"/>
        </w:numPr>
        <w:rPr>
          <w:color w:val="000000" w:themeColor="text1"/>
        </w:rPr>
      </w:pPr>
      <w:r w:rsidRPr="00645658">
        <w:rPr>
          <w:rStyle w:val="VerbatimChar"/>
          <w:color w:val="000000" w:themeColor="text1"/>
        </w:rPr>
        <w:t>flask-web</w:t>
      </w:r>
      <w:r w:rsidRPr="00645658">
        <w:rPr>
          <w:color w:val="000000" w:themeColor="text1"/>
        </w:rPr>
        <w:t xml:space="preserve"> container running Flask app</w:t>
      </w:r>
    </w:p>
    <w:p w14:paraId="1480297F" w14:textId="77777777" w:rsidR="006140AB" w:rsidRPr="00645658" w:rsidRDefault="00676CA0">
      <w:pPr>
        <w:pStyle w:val="Compact"/>
        <w:numPr>
          <w:ilvl w:val="0"/>
          <w:numId w:val="9"/>
        </w:numPr>
        <w:rPr>
          <w:color w:val="000000" w:themeColor="text1"/>
        </w:rPr>
      </w:pPr>
      <w:r w:rsidRPr="00645658">
        <w:rPr>
          <w:color w:val="000000" w:themeColor="text1"/>
        </w:rPr>
        <w:t>Volumes for persistent database storage</w:t>
      </w:r>
    </w:p>
    <w:p w14:paraId="14802980" w14:textId="77777777" w:rsidR="006140AB" w:rsidRPr="00645658" w:rsidRDefault="00676CA0">
      <w:pPr>
        <w:pStyle w:val="Compact"/>
        <w:numPr>
          <w:ilvl w:val="0"/>
          <w:numId w:val="9"/>
        </w:numPr>
        <w:rPr>
          <w:color w:val="000000" w:themeColor="text1"/>
        </w:rPr>
      </w:pPr>
      <w:r w:rsidRPr="00645658">
        <w:rPr>
          <w:color w:val="000000" w:themeColor="text1"/>
        </w:rPr>
        <w:t>Environment variables securely stored and injected</w:t>
      </w:r>
    </w:p>
    <w:p w14:paraId="14802981" w14:textId="77777777" w:rsidR="006140AB" w:rsidRPr="00645658" w:rsidRDefault="00676CA0">
      <w:pPr>
        <w:pStyle w:val="Compact"/>
        <w:numPr>
          <w:ilvl w:val="0"/>
          <w:numId w:val="9"/>
        </w:numPr>
        <w:rPr>
          <w:color w:val="000000" w:themeColor="text1"/>
        </w:rPr>
      </w:pPr>
      <w:r w:rsidRPr="00645658">
        <w:rPr>
          <w:color w:val="000000" w:themeColor="text1"/>
        </w:rPr>
        <w:t>Dependency ordering ensures DB ready before app starts</w:t>
      </w:r>
    </w:p>
    <w:p w14:paraId="14802982" w14:textId="77777777" w:rsidR="006140AB" w:rsidRPr="00645658" w:rsidRDefault="00676CA0">
      <w:pPr>
        <w:pStyle w:val="Heading3"/>
        <w:rPr>
          <w:color w:val="000000" w:themeColor="text1"/>
        </w:rPr>
      </w:pPr>
      <w:bookmarkStart w:id="13" w:name="docker-screenshot"/>
      <w:bookmarkEnd w:id="12"/>
      <w:r w:rsidRPr="00645658">
        <w:rPr>
          <w:color w:val="000000" w:themeColor="text1"/>
        </w:rPr>
        <w:t>6.2 Docker Screenshot</w:t>
      </w:r>
    </w:p>
    <w:p w14:paraId="632AB1B3" w14:textId="2AABE8D7" w:rsidR="0057408C" w:rsidRPr="0057408C" w:rsidRDefault="00676CA0" w:rsidP="0057408C">
      <w:pPr>
        <w:pStyle w:val="Compact"/>
        <w:numPr>
          <w:ilvl w:val="0"/>
          <w:numId w:val="10"/>
        </w:numPr>
        <w:rPr>
          <w:color w:val="000000" w:themeColor="text1"/>
          <w:lang w:val="en-CA"/>
        </w:rPr>
      </w:pPr>
      <w:r w:rsidRPr="00645658">
        <w:rPr>
          <w:b/>
          <w:bCs/>
          <w:color w:val="000000" w:themeColor="text1"/>
        </w:rPr>
        <w:t>Figure 4:</w:t>
      </w:r>
      <w:r w:rsidRPr="00645658">
        <w:rPr>
          <w:color w:val="000000" w:themeColor="text1"/>
        </w:rPr>
        <w:t xml:space="preserve"> Docker Compose building and starting MySQL and Flask containers</w:t>
      </w:r>
      <w:r w:rsidRPr="00645658">
        <w:rPr>
          <w:color w:val="000000" w:themeColor="text1"/>
        </w:rPr>
        <w:br/>
      </w:r>
      <w:r w:rsidR="0057408C" w:rsidRPr="0057408C">
        <w:rPr>
          <w:color w:val="000000" w:themeColor="text1"/>
          <w:lang w:val="en-CA"/>
        </w:rPr>
        <w:drawing>
          <wp:inline distT="0" distB="0" distL="0" distR="0" wp14:anchorId="742C50F5" wp14:editId="6CFA8544">
            <wp:extent cx="6686550" cy="4572000"/>
            <wp:effectExtent l="0" t="0" r="0" b="0"/>
            <wp:docPr id="1204936954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6954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865" cy="457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2983" w14:textId="77F0130A" w:rsidR="006140AB" w:rsidRPr="00645658" w:rsidRDefault="006140AB">
      <w:pPr>
        <w:pStyle w:val="Compact"/>
        <w:numPr>
          <w:ilvl w:val="0"/>
          <w:numId w:val="10"/>
        </w:numPr>
        <w:rPr>
          <w:color w:val="000000" w:themeColor="text1"/>
        </w:rPr>
      </w:pPr>
    </w:p>
    <w:p w14:paraId="14802984" w14:textId="77777777" w:rsidR="006140AB" w:rsidRPr="00645658" w:rsidRDefault="00676CA0">
      <w:pPr>
        <w:pStyle w:val="FirstParagraph"/>
        <w:rPr>
          <w:color w:val="000000" w:themeColor="text1"/>
        </w:rPr>
      </w:pPr>
      <w:r w:rsidRPr="00645658">
        <w:rPr>
          <w:b/>
          <w:bCs/>
          <w:color w:val="000000" w:themeColor="text1"/>
        </w:rPr>
        <w:t>Benefits:</w:t>
      </w:r>
    </w:p>
    <w:p w14:paraId="14802985" w14:textId="77777777" w:rsidR="006140AB" w:rsidRPr="00645658" w:rsidRDefault="00676CA0">
      <w:pPr>
        <w:pStyle w:val="Compact"/>
        <w:numPr>
          <w:ilvl w:val="0"/>
          <w:numId w:val="11"/>
        </w:numPr>
        <w:rPr>
          <w:color w:val="000000" w:themeColor="text1"/>
        </w:rPr>
      </w:pPr>
      <w:r w:rsidRPr="00645658">
        <w:rPr>
          <w:color w:val="000000" w:themeColor="text1"/>
        </w:rPr>
        <w:t>Easy setup across dev and prod</w:t>
      </w:r>
    </w:p>
    <w:p w14:paraId="14802986" w14:textId="77777777" w:rsidR="006140AB" w:rsidRPr="00645658" w:rsidRDefault="00676CA0">
      <w:pPr>
        <w:pStyle w:val="Compact"/>
        <w:numPr>
          <w:ilvl w:val="0"/>
          <w:numId w:val="11"/>
        </w:numPr>
        <w:rPr>
          <w:color w:val="000000" w:themeColor="text1"/>
        </w:rPr>
      </w:pPr>
      <w:r w:rsidRPr="00645658">
        <w:rPr>
          <w:color w:val="000000" w:themeColor="text1"/>
        </w:rPr>
        <w:t>Isolation of services</w:t>
      </w:r>
    </w:p>
    <w:p w14:paraId="14802987" w14:textId="77777777" w:rsidR="006140AB" w:rsidRPr="00645658" w:rsidRDefault="00676CA0">
      <w:pPr>
        <w:pStyle w:val="Compact"/>
        <w:numPr>
          <w:ilvl w:val="0"/>
          <w:numId w:val="11"/>
        </w:numPr>
        <w:rPr>
          <w:color w:val="000000" w:themeColor="text1"/>
        </w:rPr>
      </w:pPr>
      <w:r w:rsidRPr="00645658">
        <w:rPr>
          <w:color w:val="000000" w:themeColor="text1"/>
        </w:rPr>
        <w:t>Data persists despite container restarts</w:t>
      </w:r>
    </w:p>
    <w:p w14:paraId="14802988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7">
          <v:rect id="_x0000_i1263" style="width:0;height:1.5pt" o:hralign="center" o:hrstd="t" o:hr="t"/>
        </w:pict>
      </w:r>
    </w:p>
    <w:p w14:paraId="14802989" w14:textId="77777777" w:rsidR="006140AB" w:rsidRPr="00645658" w:rsidRDefault="00676CA0">
      <w:pPr>
        <w:pStyle w:val="Heading2"/>
        <w:rPr>
          <w:color w:val="000000" w:themeColor="text1"/>
        </w:rPr>
      </w:pPr>
      <w:bookmarkStart w:id="14" w:name="selenium-integration-and-testing"/>
      <w:bookmarkEnd w:id="11"/>
      <w:bookmarkEnd w:id="13"/>
      <w:r w:rsidRPr="00645658">
        <w:rPr>
          <w:color w:val="000000" w:themeColor="text1"/>
        </w:rPr>
        <w:lastRenderedPageBreak/>
        <w:t>7. Selenium Integration and Testing</w:t>
      </w:r>
    </w:p>
    <w:p w14:paraId="1480298A" w14:textId="77777777" w:rsidR="006140AB" w:rsidRPr="00645658" w:rsidRDefault="00676CA0">
      <w:pPr>
        <w:pStyle w:val="Heading3"/>
        <w:rPr>
          <w:color w:val="000000" w:themeColor="text1"/>
        </w:rPr>
      </w:pPr>
      <w:bookmarkStart w:id="15" w:name="automated-ui-testing"/>
      <w:r w:rsidRPr="00645658">
        <w:rPr>
          <w:color w:val="000000" w:themeColor="text1"/>
        </w:rPr>
        <w:t>7.1 Automated UI Testing</w:t>
      </w:r>
    </w:p>
    <w:p w14:paraId="1480298B" w14:textId="77777777" w:rsidR="006140AB" w:rsidRPr="00645658" w:rsidRDefault="00676CA0">
      <w:pPr>
        <w:pStyle w:val="Compact"/>
        <w:numPr>
          <w:ilvl w:val="0"/>
          <w:numId w:val="12"/>
        </w:numPr>
        <w:rPr>
          <w:color w:val="000000" w:themeColor="text1"/>
        </w:rPr>
      </w:pPr>
      <w:r w:rsidRPr="00645658">
        <w:rPr>
          <w:color w:val="000000" w:themeColor="text1"/>
        </w:rPr>
        <w:t>Tests fill registration form with unique timestamp-based usernames</w:t>
      </w:r>
    </w:p>
    <w:p w14:paraId="1480298C" w14:textId="77777777" w:rsidR="006140AB" w:rsidRPr="00645658" w:rsidRDefault="00676CA0">
      <w:pPr>
        <w:pStyle w:val="Compact"/>
        <w:numPr>
          <w:ilvl w:val="0"/>
          <w:numId w:val="12"/>
        </w:numPr>
        <w:rPr>
          <w:color w:val="000000" w:themeColor="text1"/>
        </w:rPr>
      </w:pPr>
      <w:r w:rsidRPr="00645658">
        <w:rPr>
          <w:color w:val="000000" w:themeColor="text1"/>
        </w:rPr>
        <w:t>Submit the form and wait for success page</w:t>
      </w:r>
    </w:p>
    <w:p w14:paraId="1480298D" w14:textId="77777777" w:rsidR="006140AB" w:rsidRPr="00645658" w:rsidRDefault="00676CA0">
      <w:pPr>
        <w:pStyle w:val="Compact"/>
        <w:numPr>
          <w:ilvl w:val="0"/>
          <w:numId w:val="12"/>
        </w:numPr>
        <w:rPr>
          <w:color w:val="000000" w:themeColor="text1"/>
        </w:rPr>
      </w:pPr>
      <w:r w:rsidRPr="00645658">
        <w:rPr>
          <w:color w:val="000000" w:themeColor="text1"/>
        </w:rPr>
        <w:t>Verify user presence in MySQL database via direct query</w:t>
      </w:r>
    </w:p>
    <w:p w14:paraId="1480298E" w14:textId="77777777" w:rsidR="006140AB" w:rsidRPr="00645658" w:rsidRDefault="00676CA0">
      <w:pPr>
        <w:pStyle w:val="Heading3"/>
        <w:rPr>
          <w:color w:val="000000" w:themeColor="text1"/>
        </w:rPr>
      </w:pPr>
      <w:bookmarkStart w:id="16" w:name="test-architecture"/>
      <w:bookmarkEnd w:id="15"/>
      <w:r w:rsidRPr="00645658">
        <w:rPr>
          <w:color w:val="000000" w:themeColor="text1"/>
        </w:rPr>
        <w:t>7.2 Test Architecture</w:t>
      </w:r>
    </w:p>
    <w:p w14:paraId="1480298F" w14:textId="77777777" w:rsidR="006140AB" w:rsidRPr="00645658" w:rsidRDefault="00676CA0">
      <w:pPr>
        <w:pStyle w:val="Compact"/>
        <w:numPr>
          <w:ilvl w:val="0"/>
          <w:numId w:val="13"/>
        </w:numPr>
        <w:rPr>
          <w:color w:val="000000" w:themeColor="text1"/>
        </w:rPr>
      </w:pPr>
      <w:r w:rsidRPr="00645658">
        <w:rPr>
          <w:color w:val="000000" w:themeColor="text1"/>
        </w:rPr>
        <w:t>Headless Chrome WebDriver for CI compatibility</w:t>
      </w:r>
    </w:p>
    <w:p w14:paraId="14802990" w14:textId="77777777" w:rsidR="006140AB" w:rsidRPr="00645658" w:rsidRDefault="00676CA0">
      <w:pPr>
        <w:pStyle w:val="Compact"/>
        <w:numPr>
          <w:ilvl w:val="0"/>
          <w:numId w:val="13"/>
        </w:numPr>
        <w:rPr>
          <w:color w:val="000000" w:themeColor="text1"/>
        </w:rPr>
      </w:pPr>
      <w:r w:rsidRPr="00645658">
        <w:rPr>
          <w:color w:val="000000" w:themeColor="text1"/>
        </w:rPr>
        <w:t>Parameterized CSS selectors for reliable element identification</w:t>
      </w:r>
    </w:p>
    <w:p w14:paraId="14802991" w14:textId="77777777" w:rsidR="006140AB" w:rsidRPr="00645658" w:rsidRDefault="00676CA0">
      <w:pPr>
        <w:pStyle w:val="Compact"/>
        <w:numPr>
          <w:ilvl w:val="0"/>
          <w:numId w:val="13"/>
        </w:numPr>
        <w:rPr>
          <w:color w:val="000000" w:themeColor="text1"/>
        </w:rPr>
      </w:pPr>
      <w:r w:rsidRPr="00645658">
        <w:rPr>
          <w:color w:val="000000" w:themeColor="text1"/>
        </w:rPr>
        <w:t>Comprehensive error handling and reporting</w:t>
      </w:r>
    </w:p>
    <w:p w14:paraId="14802992" w14:textId="77777777" w:rsidR="006140AB" w:rsidRPr="00645658" w:rsidRDefault="00676CA0">
      <w:pPr>
        <w:pStyle w:val="Heading3"/>
        <w:rPr>
          <w:color w:val="000000" w:themeColor="text1"/>
        </w:rPr>
      </w:pPr>
      <w:bookmarkStart w:id="17" w:name="test-execution-screenshot"/>
      <w:bookmarkEnd w:id="16"/>
      <w:r w:rsidRPr="00645658">
        <w:rPr>
          <w:color w:val="000000" w:themeColor="text1"/>
        </w:rPr>
        <w:t>7.3 Test Execution Screenshot</w:t>
      </w:r>
    </w:p>
    <w:p w14:paraId="61A36010" w14:textId="4C2FD40D" w:rsidR="00046666" w:rsidRPr="00046666" w:rsidRDefault="00676CA0" w:rsidP="00046666">
      <w:pPr>
        <w:pStyle w:val="Compact"/>
        <w:numPr>
          <w:ilvl w:val="0"/>
          <w:numId w:val="14"/>
        </w:numPr>
        <w:rPr>
          <w:color w:val="000000" w:themeColor="text1"/>
          <w:lang w:val="en-CA"/>
        </w:rPr>
      </w:pPr>
      <w:r w:rsidRPr="0057408C">
        <w:rPr>
          <w:b/>
          <w:bCs/>
          <w:color w:val="000000" w:themeColor="text1"/>
        </w:rPr>
        <w:t>Figure 5:</w:t>
      </w:r>
      <w:r w:rsidRPr="0057408C">
        <w:rPr>
          <w:color w:val="000000" w:themeColor="text1"/>
        </w:rPr>
        <w:t xml:space="preserve"> Selenium tests executing successfully with database verification</w:t>
      </w:r>
      <w:r w:rsidRPr="0057408C">
        <w:rPr>
          <w:color w:val="000000" w:themeColor="text1"/>
        </w:rPr>
        <w:br/>
      </w:r>
      <w:bookmarkStart w:id="18" w:name="sample-test-code"/>
      <w:bookmarkEnd w:id="17"/>
      <w:r w:rsidR="00046666" w:rsidRPr="00046666">
        <w:rPr>
          <w:color w:val="000000" w:themeColor="text1"/>
          <w:lang w:val="en-CA"/>
        </w:rPr>
        <w:drawing>
          <wp:inline distT="0" distB="0" distL="0" distR="0" wp14:anchorId="61AA69A2" wp14:editId="59D899A7">
            <wp:extent cx="6362700" cy="4572000"/>
            <wp:effectExtent l="0" t="0" r="0" b="0"/>
            <wp:docPr id="153090761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7615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82" cy="457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2994" w14:textId="53A93B73" w:rsidR="006140AB" w:rsidRPr="0057408C" w:rsidRDefault="00676CA0" w:rsidP="00046666">
      <w:pPr>
        <w:pStyle w:val="Compact"/>
        <w:ind w:left="360"/>
        <w:rPr>
          <w:color w:val="000000" w:themeColor="text1"/>
        </w:rPr>
      </w:pPr>
      <w:r w:rsidRPr="0057408C">
        <w:rPr>
          <w:color w:val="000000" w:themeColor="text1"/>
        </w:rPr>
        <w:t>7.4 Sample Test Code</w:t>
      </w:r>
    </w:p>
    <w:p w14:paraId="14802995" w14:textId="77777777" w:rsidR="006140AB" w:rsidRPr="00645658" w:rsidRDefault="00676CA0">
      <w:pPr>
        <w:pStyle w:val="SourceCode"/>
        <w:rPr>
          <w:color w:val="000000" w:themeColor="text1"/>
        </w:rPr>
      </w:pPr>
      <w:r w:rsidRPr="00645658">
        <w:rPr>
          <w:rStyle w:val="KeywordTok"/>
          <w:color w:val="000000" w:themeColor="text1"/>
        </w:rPr>
        <w:t>d</w:t>
      </w:r>
      <w:r w:rsidRPr="00645658">
        <w:rPr>
          <w:rStyle w:val="KeywordTok"/>
          <w:color w:val="000000" w:themeColor="text1"/>
        </w:rPr>
        <w:t>ef</w:t>
      </w:r>
      <w:r w:rsidRPr="00645658">
        <w:rPr>
          <w:rStyle w:val="NormalTok"/>
          <w:color w:val="000000" w:themeColor="text1"/>
        </w:rPr>
        <w:t xml:space="preserve"> test_registration_form(</w:t>
      </w:r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>):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>.driver.get(</w:t>
      </w:r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>.app_url)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timestamp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BuiltInTok"/>
          <w:color w:val="000000" w:themeColor="text1"/>
        </w:rPr>
        <w:t>int</w:t>
      </w:r>
      <w:r w:rsidRPr="00645658">
        <w:rPr>
          <w:rStyle w:val="NormalTok"/>
          <w:color w:val="000000" w:themeColor="text1"/>
        </w:rPr>
        <w:t>(time.time())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test_username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SpecialStringTok"/>
          <w:color w:val="000000" w:themeColor="text1"/>
        </w:rPr>
        <w:t>f"test_user_</w:t>
      </w:r>
      <w:r w:rsidRPr="00645658">
        <w:rPr>
          <w:rStyle w:val="SpecialCharTok"/>
          <w:color w:val="000000" w:themeColor="text1"/>
        </w:rPr>
        <w:t>{</w:t>
      </w:r>
      <w:r w:rsidRPr="00645658">
        <w:rPr>
          <w:rStyle w:val="NormalTok"/>
          <w:color w:val="000000" w:themeColor="text1"/>
        </w:rPr>
        <w:t>timestamp</w:t>
      </w:r>
      <w:r w:rsidRPr="00645658">
        <w:rPr>
          <w:rStyle w:val="SpecialCharTok"/>
          <w:color w:val="000000" w:themeColor="text1"/>
        </w:rPr>
        <w:t>}</w:t>
      </w:r>
      <w:r w:rsidRPr="00645658">
        <w:rPr>
          <w:rStyle w:val="SpecialStringTok"/>
          <w:color w:val="000000" w:themeColor="text1"/>
        </w:rPr>
        <w:t>"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test_password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StringTok"/>
          <w:color w:val="000000" w:themeColor="text1"/>
        </w:rPr>
        <w:t>"test_password_123"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username_field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 xml:space="preserve">.driver.find_element(By.CSS_SELECTOR, </w:t>
      </w:r>
      <w:r w:rsidRPr="00645658">
        <w:rPr>
          <w:rStyle w:val="StringTok"/>
          <w:color w:val="000000" w:themeColor="text1"/>
        </w:rPr>
        <w:t>'[data-testid="username-input"]'</w:t>
      </w:r>
      <w:r w:rsidRPr="00645658">
        <w:rPr>
          <w:rStyle w:val="NormalTok"/>
          <w:color w:val="000000" w:themeColor="text1"/>
        </w:rPr>
        <w:t>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password_field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 xml:space="preserve">.driver.find_element(By.CSS_SELECTOR, </w:t>
      </w:r>
      <w:r w:rsidRPr="00645658">
        <w:rPr>
          <w:rStyle w:val="StringTok"/>
          <w:color w:val="000000" w:themeColor="text1"/>
        </w:rPr>
        <w:t>'[data-testid="password-</w:t>
      </w:r>
      <w:r w:rsidRPr="00645658">
        <w:rPr>
          <w:rStyle w:val="StringTok"/>
          <w:color w:val="000000" w:themeColor="text1"/>
        </w:rPr>
        <w:lastRenderedPageBreak/>
        <w:t>input"]'</w:t>
      </w:r>
      <w:r w:rsidRPr="00645658">
        <w:rPr>
          <w:rStyle w:val="NormalTok"/>
          <w:color w:val="000000" w:themeColor="text1"/>
        </w:rPr>
        <w:t>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submit_button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proofErr w:type="gramStart"/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>.driver</w:t>
      </w:r>
      <w:proofErr w:type="gramEnd"/>
      <w:r w:rsidRPr="00645658">
        <w:rPr>
          <w:rStyle w:val="NormalTok"/>
          <w:color w:val="000000" w:themeColor="text1"/>
        </w:rPr>
        <w:t>.find_</w:t>
      </w:r>
      <w:proofErr w:type="gramStart"/>
      <w:r w:rsidRPr="00645658">
        <w:rPr>
          <w:rStyle w:val="NormalTok"/>
          <w:color w:val="000000" w:themeColor="text1"/>
        </w:rPr>
        <w:t>element(</w:t>
      </w:r>
      <w:proofErr w:type="gramEnd"/>
      <w:r w:rsidRPr="00645658">
        <w:rPr>
          <w:rStyle w:val="NormalTok"/>
          <w:color w:val="000000" w:themeColor="text1"/>
        </w:rPr>
        <w:t xml:space="preserve">By.CSS_SELECTOR, </w:t>
      </w:r>
      <w:r w:rsidRPr="00645658">
        <w:rPr>
          <w:rStyle w:val="StringTok"/>
          <w:color w:val="000000" w:themeColor="text1"/>
        </w:rPr>
        <w:t>'[data-testid="submit-button"]'</w:t>
      </w:r>
      <w:r w:rsidRPr="00645658">
        <w:rPr>
          <w:rStyle w:val="NormalTok"/>
          <w:color w:val="000000" w:themeColor="text1"/>
        </w:rPr>
        <w:t>)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username_</w:t>
      </w:r>
      <w:proofErr w:type="gramStart"/>
      <w:r w:rsidRPr="00645658">
        <w:rPr>
          <w:rStyle w:val="NormalTok"/>
          <w:color w:val="000000" w:themeColor="text1"/>
        </w:rPr>
        <w:t>field.send</w:t>
      </w:r>
      <w:proofErr w:type="gramEnd"/>
      <w:r w:rsidRPr="00645658">
        <w:rPr>
          <w:rStyle w:val="NormalTok"/>
          <w:color w:val="000000" w:themeColor="text1"/>
        </w:rPr>
        <w:t>_keys(test_username)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password_</w:t>
      </w:r>
      <w:proofErr w:type="gramStart"/>
      <w:r w:rsidRPr="00645658">
        <w:rPr>
          <w:rStyle w:val="NormalTok"/>
          <w:color w:val="000000" w:themeColor="text1"/>
        </w:rPr>
        <w:t>field.send</w:t>
      </w:r>
      <w:proofErr w:type="gramEnd"/>
      <w:r w:rsidRPr="00645658">
        <w:rPr>
          <w:rStyle w:val="NormalTok"/>
          <w:color w:val="000000" w:themeColor="text1"/>
        </w:rPr>
        <w:t>_keys(test_password)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submit_</w:t>
      </w:r>
      <w:proofErr w:type="gramStart"/>
      <w:r w:rsidRPr="00645658">
        <w:rPr>
          <w:rStyle w:val="NormalTok"/>
          <w:color w:val="000000" w:themeColor="text1"/>
        </w:rPr>
        <w:t>button.click</w:t>
      </w:r>
      <w:proofErr w:type="gramEnd"/>
      <w:r w:rsidRPr="00645658">
        <w:rPr>
          <w:rStyle w:val="NormalTok"/>
          <w:color w:val="000000" w:themeColor="text1"/>
        </w:rPr>
        <w:t>()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proofErr w:type="gramStart"/>
      <w:r w:rsidRPr="00645658">
        <w:rPr>
          <w:rStyle w:val="NormalTok"/>
          <w:color w:val="000000" w:themeColor="text1"/>
        </w:rPr>
        <w:t>time.sleep</w:t>
      </w:r>
      <w:proofErr w:type="gramEnd"/>
      <w:r w:rsidRPr="00645658">
        <w:rPr>
          <w:rStyle w:val="NormalTok"/>
          <w:color w:val="000000" w:themeColor="text1"/>
        </w:rPr>
        <w:t>(</w:t>
      </w:r>
      <w:r w:rsidRPr="00645658">
        <w:rPr>
          <w:rStyle w:val="DecValTok"/>
          <w:color w:val="000000" w:themeColor="text1"/>
        </w:rPr>
        <w:t>3</w:t>
      </w:r>
      <w:r w:rsidRPr="00645658">
        <w:rPr>
          <w:rStyle w:val="NormalTok"/>
          <w:color w:val="000000" w:themeColor="text1"/>
        </w:rPr>
        <w:t>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proofErr w:type="gramStart"/>
      <w:r w:rsidRPr="00645658">
        <w:rPr>
          <w:rStyle w:val="VariableTok"/>
          <w:color w:val="000000" w:themeColor="text1"/>
        </w:rPr>
        <w:t>self</w:t>
      </w:r>
      <w:r w:rsidRPr="00645658">
        <w:rPr>
          <w:rStyle w:val="NormalTok"/>
          <w:color w:val="000000" w:themeColor="text1"/>
        </w:rPr>
        <w:t>.verify</w:t>
      </w:r>
      <w:proofErr w:type="gramEnd"/>
      <w:r w:rsidRPr="00645658">
        <w:rPr>
          <w:rStyle w:val="NormalTok"/>
          <w:color w:val="000000" w:themeColor="text1"/>
        </w:rPr>
        <w:t>_database(test_username)</w:t>
      </w:r>
    </w:p>
    <w:p w14:paraId="14802996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8">
          <v:rect id="_x0000_i1264" style="width:0;height:1.5pt" o:hralign="center" o:hrstd="t" o:hr="t"/>
        </w:pict>
      </w:r>
    </w:p>
    <w:p w14:paraId="14802997" w14:textId="77777777" w:rsidR="006140AB" w:rsidRPr="00645658" w:rsidRDefault="00676CA0">
      <w:pPr>
        <w:pStyle w:val="Heading2"/>
        <w:rPr>
          <w:color w:val="000000" w:themeColor="text1"/>
        </w:rPr>
      </w:pPr>
      <w:bookmarkStart w:id="19" w:name="security-considerations"/>
      <w:bookmarkEnd w:id="14"/>
      <w:bookmarkEnd w:id="18"/>
      <w:r w:rsidRPr="00645658">
        <w:rPr>
          <w:color w:val="000000" w:themeColor="text1"/>
        </w:rPr>
        <w:t>8. Security Considerations</w:t>
      </w:r>
    </w:p>
    <w:p w14:paraId="14802998" w14:textId="77777777" w:rsidR="006140AB" w:rsidRPr="00645658" w:rsidRDefault="00676CA0">
      <w:pPr>
        <w:pStyle w:val="Compact"/>
        <w:numPr>
          <w:ilvl w:val="0"/>
          <w:numId w:val="15"/>
        </w:numPr>
        <w:rPr>
          <w:color w:val="000000" w:themeColor="text1"/>
        </w:rPr>
      </w:pPr>
      <w:r w:rsidRPr="00645658">
        <w:rPr>
          <w:color w:val="000000" w:themeColor="text1"/>
        </w:rPr>
        <w:t>Database credentials handled via environment variables</w:t>
      </w:r>
    </w:p>
    <w:p w14:paraId="14802999" w14:textId="77777777" w:rsidR="006140AB" w:rsidRPr="00645658" w:rsidRDefault="00676CA0">
      <w:pPr>
        <w:pStyle w:val="Compact"/>
        <w:numPr>
          <w:ilvl w:val="0"/>
          <w:numId w:val="15"/>
        </w:numPr>
        <w:rPr>
          <w:color w:val="000000" w:themeColor="text1"/>
        </w:rPr>
      </w:pPr>
      <w:r w:rsidRPr="00645658">
        <w:rPr>
          <w:color w:val="000000" w:themeColor="text1"/>
        </w:rPr>
        <w:t>SQL queries use parameterized inputs to prevent injection</w:t>
      </w:r>
    </w:p>
    <w:p w14:paraId="1480299A" w14:textId="77777777" w:rsidR="006140AB" w:rsidRPr="00645658" w:rsidRDefault="00676CA0">
      <w:pPr>
        <w:pStyle w:val="Compact"/>
        <w:numPr>
          <w:ilvl w:val="0"/>
          <w:numId w:val="15"/>
        </w:numPr>
        <w:rPr>
          <w:color w:val="000000" w:themeColor="text1"/>
        </w:rPr>
      </w:pPr>
      <w:r w:rsidRPr="00645658">
        <w:rPr>
          <w:color w:val="000000" w:themeColor="text1"/>
        </w:rPr>
        <w:t>Passwords currently stored in plaintext in sample data (for demo only); hashing with bcrypt or similar recommended for production</w:t>
      </w:r>
    </w:p>
    <w:p w14:paraId="1480299B" w14:textId="77777777" w:rsidR="006140AB" w:rsidRPr="00645658" w:rsidRDefault="00676CA0">
      <w:pPr>
        <w:pStyle w:val="Compact"/>
        <w:numPr>
          <w:ilvl w:val="0"/>
          <w:numId w:val="15"/>
        </w:numPr>
        <w:rPr>
          <w:color w:val="000000" w:themeColor="text1"/>
        </w:rPr>
      </w:pPr>
      <w:r w:rsidRPr="00645658">
        <w:rPr>
          <w:color w:val="000000" w:themeColor="text1"/>
        </w:rPr>
        <w:t>Error messages avoid exposing sensitive information</w:t>
      </w:r>
    </w:p>
    <w:p w14:paraId="1480299C" w14:textId="77777777" w:rsidR="006140AB" w:rsidRPr="00645658" w:rsidRDefault="00676CA0">
      <w:pPr>
        <w:pStyle w:val="Compact"/>
        <w:numPr>
          <w:ilvl w:val="0"/>
          <w:numId w:val="15"/>
        </w:numPr>
        <w:rPr>
          <w:color w:val="000000" w:themeColor="text1"/>
        </w:rPr>
      </w:pPr>
      <w:r w:rsidRPr="00645658">
        <w:rPr>
          <w:color w:val="000000" w:themeColor="text1"/>
        </w:rPr>
        <w:t>Selenium tests run in sandboxed headless mode</w:t>
      </w:r>
    </w:p>
    <w:p w14:paraId="1480299D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9">
          <v:rect id="_x0000_i1265" style="width:0;height:1.5pt" o:hralign="center" o:hrstd="t" o:hr="t"/>
        </w:pict>
      </w:r>
    </w:p>
    <w:p w14:paraId="1480299E" w14:textId="77777777" w:rsidR="006140AB" w:rsidRPr="00645658" w:rsidRDefault="00676CA0">
      <w:pPr>
        <w:pStyle w:val="Heading2"/>
        <w:rPr>
          <w:color w:val="000000" w:themeColor="text1"/>
        </w:rPr>
      </w:pPr>
      <w:bookmarkStart w:id="20" w:name="setup-and-deployment-instructions"/>
      <w:bookmarkEnd w:id="19"/>
      <w:r w:rsidRPr="00645658">
        <w:rPr>
          <w:color w:val="000000" w:themeColor="text1"/>
        </w:rPr>
        <w:t>9. Setup and Deployment Instructions</w:t>
      </w:r>
    </w:p>
    <w:p w14:paraId="1480299F" w14:textId="77777777" w:rsidR="006140AB" w:rsidRPr="00645658" w:rsidRDefault="00676CA0">
      <w:pPr>
        <w:pStyle w:val="Heading3"/>
        <w:rPr>
          <w:color w:val="000000" w:themeColor="text1"/>
        </w:rPr>
      </w:pPr>
      <w:bookmarkStart w:id="21" w:name="prerequisites"/>
      <w:r w:rsidRPr="00645658">
        <w:rPr>
          <w:color w:val="000000" w:themeColor="text1"/>
        </w:rPr>
        <w:t>Prerequisites:</w:t>
      </w:r>
    </w:p>
    <w:p w14:paraId="148029A0" w14:textId="77777777" w:rsidR="006140AB" w:rsidRPr="00645658" w:rsidRDefault="00676CA0">
      <w:pPr>
        <w:pStyle w:val="Compact"/>
        <w:numPr>
          <w:ilvl w:val="0"/>
          <w:numId w:val="16"/>
        </w:numPr>
        <w:rPr>
          <w:color w:val="000000" w:themeColor="text1"/>
        </w:rPr>
      </w:pPr>
      <w:r w:rsidRPr="00645658">
        <w:rPr>
          <w:color w:val="000000" w:themeColor="text1"/>
        </w:rPr>
        <w:t>Install Docker and Docker Compose</w:t>
      </w:r>
    </w:p>
    <w:p w14:paraId="148029A1" w14:textId="77777777" w:rsidR="006140AB" w:rsidRPr="00645658" w:rsidRDefault="00676CA0">
      <w:pPr>
        <w:pStyle w:val="Compact"/>
        <w:numPr>
          <w:ilvl w:val="0"/>
          <w:numId w:val="16"/>
        </w:numPr>
        <w:rPr>
          <w:color w:val="000000" w:themeColor="text1"/>
        </w:rPr>
      </w:pPr>
      <w:r w:rsidRPr="00645658">
        <w:rPr>
          <w:color w:val="000000" w:themeColor="text1"/>
        </w:rPr>
        <w:t>Python 3 and pip for running Selenium tests</w:t>
      </w:r>
    </w:p>
    <w:p w14:paraId="148029A2" w14:textId="77777777" w:rsidR="006140AB" w:rsidRPr="00645658" w:rsidRDefault="00676CA0">
      <w:pPr>
        <w:pStyle w:val="Compact"/>
        <w:numPr>
          <w:ilvl w:val="0"/>
          <w:numId w:val="16"/>
        </w:numPr>
        <w:rPr>
          <w:color w:val="000000" w:themeColor="text1"/>
        </w:rPr>
      </w:pPr>
      <w:r w:rsidRPr="00645658">
        <w:rPr>
          <w:color w:val="000000" w:themeColor="text1"/>
        </w:rPr>
        <w:t>Chrome browser and ChromeDriver compatible with installed Chrome version</w:t>
      </w:r>
    </w:p>
    <w:p w14:paraId="148029A3" w14:textId="77777777" w:rsidR="006140AB" w:rsidRPr="00645658" w:rsidRDefault="00676CA0">
      <w:pPr>
        <w:pStyle w:val="Heading3"/>
        <w:rPr>
          <w:color w:val="000000" w:themeColor="text1"/>
        </w:rPr>
      </w:pPr>
      <w:bookmarkStart w:id="22" w:name="steps"/>
      <w:bookmarkEnd w:id="21"/>
      <w:r w:rsidRPr="00645658">
        <w:rPr>
          <w:color w:val="000000" w:themeColor="text1"/>
        </w:rPr>
        <w:t>Steps:</w:t>
      </w:r>
    </w:p>
    <w:p w14:paraId="148029A4" w14:textId="77777777" w:rsidR="006140AB" w:rsidRPr="00645658" w:rsidRDefault="00676CA0">
      <w:pPr>
        <w:pStyle w:val="SourceCode"/>
        <w:rPr>
          <w:color w:val="000000" w:themeColor="text1"/>
        </w:rPr>
      </w:pPr>
      <w:r w:rsidRPr="00645658">
        <w:rPr>
          <w:rStyle w:val="CommentTok"/>
          <w:color w:val="000000" w:themeColor="text1"/>
        </w:rPr>
        <w:t># Clone repo</w:t>
      </w:r>
      <w:r w:rsidRPr="00645658">
        <w:rPr>
          <w:color w:val="000000" w:themeColor="text1"/>
        </w:rPr>
        <w:br/>
      </w:r>
      <w:r w:rsidRPr="00645658">
        <w:rPr>
          <w:rStyle w:val="FunctionTok"/>
          <w:color w:val="000000" w:themeColor="text1"/>
        </w:rPr>
        <w:t>git</w:t>
      </w:r>
      <w:r w:rsidRPr="00645658">
        <w:rPr>
          <w:rStyle w:val="NormalTok"/>
          <w:color w:val="000000" w:themeColor="text1"/>
        </w:rPr>
        <w:t xml:space="preserve"> clone https://github.com/jpremchander/PROG8850-25S-Sec1-DatabaseAutomation.git</w:t>
      </w:r>
      <w:r w:rsidRPr="00645658">
        <w:rPr>
          <w:color w:val="000000" w:themeColor="text1"/>
        </w:rPr>
        <w:br/>
      </w:r>
      <w:r w:rsidRPr="00645658">
        <w:rPr>
          <w:rStyle w:val="BuiltInTok"/>
          <w:color w:val="000000" w:themeColor="text1"/>
        </w:rPr>
        <w:t>cd</w:t>
      </w:r>
      <w:r w:rsidRPr="00645658">
        <w:rPr>
          <w:rStyle w:val="NormalTok"/>
          <w:color w:val="000000" w:themeColor="text1"/>
        </w:rPr>
        <w:t xml:space="preserve"> Assignment3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CommentTok"/>
          <w:color w:val="000000" w:themeColor="text1"/>
        </w:rPr>
        <w:t># Start containers</w:t>
      </w:r>
      <w:r w:rsidRPr="00645658">
        <w:rPr>
          <w:color w:val="000000" w:themeColor="text1"/>
        </w:rPr>
        <w:br/>
      </w:r>
      <w:r w:rsidRPr="00645658">
        <w:rPr>
          <w:rStyle w:val="ExtensionTok"/>
          <w:color w:val="000000" w:themeColor="text1"/>
        </w:rPr>
        <w:t>docker-compose</w:t>
      </w:r>
      <w:r w:rsidRPr="00645658">
        <w:rPr>
          <w:rStyle w:val="NormalTok"/>
          <w:color w:val="000000" w:themeColor="text1"/>
        </w:rPr>
        <w:t xml:space="preserve"> up </w:t>
      </w:r>
      <w:r w:rsidRPr="00645658">
        <w:rPr>
          <w:rStyle w:val="AttributeTok"/>
          <w:color w:val="000000" w:themeColor="text1"/>
        </w:rPr>
        <w:t>-d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CommentTok"/>
          <w:color w:val="000000" w:themeColor="text1"/>
        </w:rPr>
        <w:t># Access app at http://localhost:5000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CommentTok"/>
          <w:color w:val="000000" w:themeColor="text1"/>
        </w:rPr>
        <w:t># Run Selenium tests</w:t>
      </w:r>
      <w:r w:rsidRPr="00645658">
        <w:rPr>
          <w:color w:val="000000" w:themeColor="text1"/>
        </w:rPr>
        <w:br/>
      </w:r>
      <w:r w:rsidRPr="00645658">
        <w:rPr>
          <w:rStyle w:val="ExtensionTok"/>
          <w:color w:val="000000" w:themeColor="text1"/>
        </w:rPr>
        <w:t>python</w:t>
      </w:r>
      <w:r w:rsidRPr="00645658">
        <w:rPr>
          <w:rStyle w:val="NormalTok"/>
          <w:color w:val="000000" w:themeColor="text1"/>
        </w:rPr>
        <w:t xml:space="preserve"> selenium_test.py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CommentTok"/>
          <w:color w:val="000000" w:themeColor="text1"/>
        </w:rPr>
        <w:t># View latest users in database</w:t>
      </w:r>
      <w:r w:rsidRPr="00645658">
        <w:rPr>
          <w:color w:val="000000" w:themeColor="text1"/>
        </w:rPr>
        <w:br/>
      </w:r>
      <w:r w:rsidRPr="00645658">
        <w:rPr>
          <w:rStyle w:val="ExtensionTok"/>
          <w:color w:val="000000" w:themeColor="text1"/>
        </w:rPr>
        <w:t>docker-compose</w:t>
      </w:r>
      <w:r w:rsidRPr="00645658">
        <w:rPr>
          <w:rStyle w:val="NormalTok"/>
          <w:color w:val="000000" w:themeColor="text1"/>
        </w:rPr>
        <w:t xml:space="preserve"> exec mysql mysql </w:t>
      </w:r>
      <w:r w:rsidRPr="00645658">
        <w:rPr>
          <w:rStyle w:val="AttributeTok"/>
          <w:color w:val="000000" w:themeColor="text1"/>
        </w:rPr>
        <w:t>-u</w:t>
      </w:r>
      <w:r w:rsidRPr="00645658">
        <w:rPr>
          <w:rStyle w:val="NormalTok"/>
          <w:color w:val="000000" w:themeColor="text1"/>
        </w:rPr>
        <w:t xml:space="preserve"> loginappuser </w:t>
      </w:r>
      <w:r w:rsidRPr="00645658">
        <w:rPr>
          <w:rStyle w:val="AttributeTok"/>
          <w:color w:val="000000" w:themeColor="text1"/>
        </w:rPr>
        <w:t>-pLoginAppDbPwd@2025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AttributeTok"/>
          <w:color w:val="000000" w:themeColor="text1"/>
        </w:rPr>
        <w:t>-D</w:t>
      </w:r>
      <w:r w:rsidRPr="00645658">
        <w:rPr>
          <w:rStyle w:val="NormalTok"/>
          <w:color w:val="000000" w:themeColor="text1"/>
        </w:rPr>
        <w:t xml:space="preserve"> loginapp </w:t>
      </w:r>
      <w:r w:rsidRPr="00645658">
        <w:rPr>
          <w:rStyle w:val="AttributeTok"/>
          <w:color w:val="000000" w:themeColor="text1"/>
        </w:rPr>
        <w:t>-e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StringTok"/>
          <w:color w:val="000000" w:themeColor="text1"/>
        </w:rPr>
        <w:t>"SELECT * FROM users ORDER BY created_at DESC LIMIT 5;"</w:t>
      </w:r>
    </w:p>
    <w:p w14:paraId="148029A5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A">
          <v:rect id="_x0000_i1266" style="width:0;height:1.5pt" o:hralign="center" o:hrstd="t" o:hr="t"/>
        </w:pict>
      </w:r>
    </w:p>
    <w:p w14:paraId="148029A6" w14:textId="77777777" w:rsidR="006140AB" w:rsidRPr="00645658" w:rsidRDefault="00676CA0">
      <w:pPr>
        <w:pStyle w:val="Heading2"/>
        <w:rPr>
          <w:color w:val="000000" w:themeColor="text1"/>
        </w:rPr>
      </w:pPr>
      <w:bookmarkStart w:id="23" w:name="code-implementation-highlights"/>
      <w:bookmarkEnd w:id="20"/>
      <w:bookmarkEnd w:id="22"/>
      <w:r w:rsidRPr="00645658">
        <w:rPr>
          <w:color w:val="000000" w:themeColor="text1"/>
        </w:rPr>
        <w:lastRenderedPageBreak/>
        <w:t>10. Code Implementation Highlights</w:t>
      </w:r>
    </w:p>
    <w:p w14:paraId="148029A7" w14:textId="77777777" w:rsidR="006140AB" w:rsidRPr="00645658" w:rsidRDefault="00676CA0">
      <w:pPr>
        <w:pStyle w:val="Heading3"/>
        <w:rPr>
          <w:color w:val="000000" w:themeColor="text1"/>
        </w:rPr>
      </w:pPr>
      <w:bookmarkStart w:id="24" w:name="flask-route-example"/>
      <w:r w:rsidRPr="00645658">
        <w:rPr>
          <w:color w:val="000000" w:themeColor="text1"/>
        </w:rPr>
        <w:t>Flask Route Example</w:t>
      </w:r>
    </w:p>
    <w:p w14:paraId="148029A8" w14:textId="77777777" w:rsidR="006140AB" w:rsidRPr="00645658" w:rsidRDefault="00676CA0">
      <w:pPr>
        <w:pStyle w:val="SourceCode"/>
        <w:rPr>
          <w:color w:val="000000" w:themeColor="text1"/>
        </w:rPr>
      </w:pPr>
      <w:r w:rsidRPr="00645658">
        <w:rPr>
          <w:rStyle w:val="AttributeTok"/>
          <w:color w:val="000000" w:themeColor="text1"/>
        </w:rPr>
        <w:t>@app.route</w:t>
      </w:r>
      <w:r w:rsidRPr="00645658">
        <w:rPr>
          <w:rStyle w:val="NormalTok"/>
          <w:color w:val="000000" w:themeColor="text1"/>
        </w:rPr>
        <w:t>(</w:t>
      </w:r>
      <w:r w:rsidRPr="00645658">
        <w:rPr>
          <w:rStyle w:val="StringTok"/>
          <w:color w:val="000000" w:themeColor="text1"/>
        </w:rPr>
        <w:t>'/register'</w:t>
      </w:r>
      <w:r w:rsidRPr="00645658">
        <w:rPr>
          <w:rStyle w:val="NormalTok"/>
          <w:color w:val="000000" w:themeColor="text1"/>
        </w:rPr>
        <w:t>, methods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>[</w:t>
      </w:r>
      <w:r w:rsidRPr="00645658">
        <w:rPr>
          <w:rStyle w:val="StringTok"/>
          <w:color w:val="000000" w:themeColor="text1"/>
        </w:rPr>
        <w:t>'POST'</w:t>
      </w:r>
      <w:r w:rsidRPr="00645658">
        <w:rPr>
          <w:rStyle w:val="NormalTok"/>
          <w:color w:val="000000" w:themeColor="text1"/>
        </w:rPr>
        <w:t>])</w:t>
      </w:r>
      <w:r w:rsidRPr="00645658">
        <w:rPr>
          <w:color w:val="000000" w:themeColor="text1"/>
        </w:rPr>
        <w:br/>
      </w:r>
      <w:r w:rsidRPr="00645658">
        <w:rPr>
          <w:rStyle w:val="KeywordTok"/>
          <w:color w:val="000000" w:themeColor="text1"/>
        </w:rPr>
        <w:t>def</w:t>
      </w:r>
      <w:r w:rsidRPr="00645658">
        <w:rPr>
          <w:rStyle w:val="NormalTok"/>
          <w:color w:val="000000" w:themeColor="text1"/>
        </w:rPr>
        <w:t xml:space="preserve"> register():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username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request.form.get(</w:t>
      </w:r>
      <w:r w:rsidRPr="00645658">
        <w:rPr>
          <w:rStyle w:val="StringTok"/>
          <w:color w:val="000000" w:themeColor="text1"/>
        </w:rPr>
        <w:t>'username'</w:t>
      </w:r>
      <w:r w:rsidRPr="00645658">
        <w:rPr>
          <w:rStyle w:val="NormalTok"/>
          <w:color w:val="000000" w:themeColor="text1"/>
        </w:rPr>
        <w:t xml:space="preserve">, </w:t>
      </w:r>
      <w:r w:rsidRPr="00645658">
        <w:rPr>
          <w:rStyle w:val="StringTok"/>
          <w:color w:val="000000" w:themeColor="text1"/>
        </w:rPr>
        <w:t>''</w:t>
      </w:r>
      <w:r w:rsidRPr="00645658">
        <w:rPr>
          <w:rStyle w:val="NormalTok"/>
          <w:color w:val="000000" w:themeColor="text1"/>
        </w:rPr>
        <w:t>).strip()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password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request.form.get(</w:t>
      </w:r>
      <w:r w:rsidRPr="00645658">
        <w:rPr>
          <w:rStyle w:val="StringTok"/>
          <w:color w:val="000000" w:themeColor="text1"/>
        </w:rPr>
        <w:t>'password'</w:t>
      </w:r>
      <w:r w:rsidRPr="00645658">
        <w:rPr>
          <w:rStyle w:val="NormalTok"/>
          <w:color w:val="000000" w:themeColor="text1"/>
        </w:rPr>
        <w:t xml:space="preserve">, </w:t>
      </w:r>
      <w:r w:rsidRPr="00645658">
        <w:rPr>
          <w:rStyle w:val="StringTok"/>
          <w:color w:val="000000" w:themeColor="text1"/>
        </w:rPr>
        <w:t>''</w:t>
      </w:r>
      <w:r w:rsidRPr="00645658">
        <w:rPr>
          <w:rStyle w:val="NormalTok"/>
          <w:color w:val="000000" w:themeColor="text1"/>
        </w:rPr>
        <w:t>).strip()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ControlFlowTok"/>
          <w:color w:val="000000" w:themeColor="text1"/>
        </w:rPr>
        <w:t>if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not</w:t>
      </w:r>
      <w:r w:rsidRPr="00645658">
        <w:rPr>
          <w:rStyle w:val="NormalTok"/>
          <w:color w:val="000000" w:themeColor="text1"/>
        </w:rPr>
        <w:t xml:space="preserve"> username </w:t>
      </w:r>
      <w:r w:rsidRPr="00645658">
        <w:rPr>
          <w:rStyle w:val="KeywordTok"/>
          <w:color w:val="000000" w:themeColor="text1"/>
        </w:rPr>
        <w:t>or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KeywordTok"/>
          <w:color w:val="000000" w:themeColor="text1"/>
        </w:rPr>
        <w:t>not</w:t>
      </w:r>
      <w:r w:rsidRPr="00645658">
        <w:rPr>
          <w:rStyle w:val="NormalTok"/>
          <w:color w:val="000000" w:themeColor="text1"/>
        </w:rPr>
        <w:t xml:space="preserve"> password: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    flash(</w:t>
      </w:r>
      <w:r w:rsidRPr="00645658">
        <w:rPr>
          <w:rStyle w:val="StringTok"/>
          <w:color w:val="000000" w:themeColor="text1"/>
        </w:rPr>
        <w:t>'Username and password are required'</w:t>
      </w:r>
      <w:r w:rsidRPr="00645658">
        <w:rPr>
          <w:rStyle w:val="NormalTok"/>
          <w:color w:val="000000" w:themeColor="text1"/>
        </w:rPr>
        <w:t xml:space="preserve">, </w:t>
      </w:r>
      <w:r w:rsidRPr="00645658">
        <w:rPr>
          <w:rStyle w:val="StringTok"/>
          <w:color w:val="000000" w:themeColor="text1"/>
        </w:rPr>
        <w:t>'error'</w:t>
      </w:r>
      <w:r w:rsidRPr="00645658">
        <w:rPr>
          <w:rStyle w:val="NormalTok"/>
          <w:color w:val="000000" w:themeColor="text1"/>
        </w:rPr>
        <w:t>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    </w:t>
      </w:r>
      <w:r w:rsidRPr="00645658">
        <w:rPr>
          <w:rStyle w:val="ControlFlowTok"/>
          <w:color w:val="000000" w:themeColor="text1"/>
        </w:rPr>
        <w:t>return</w:t>
      </w:r>
      <w:r w:rsidRPr="00645658">
        <w:rPr>
          <w:rStyle w:val="NormalTok"/>
          <w:color w:val="000000" w:themeColor="text1"/>
        </w:rPr>
        <w:t xml:space="preserve"> redirect(url_for(</w:t>
      </w:r>
      <w:r w:rsidRPr="00645658">
        <w:rPr>
          <w:rStyle w:val="StringTok"/>
          <w:color w:val="000000" w:themeColor="text1"/>
        </w:rPr>
        <w:t>'index'</w:t>
      </w:r>
      <w:r w:rsidRPr="00645658">
        <w:rPr>
          <w:rStyle w:val="NormalTok"/>
          <w:color w:val="000000" w:themeColor="text1"/>
        </w:rPr>
        <w:t>))</w:t>
      </w:r>
      <w:r w:rsidRPr="00645658">
        <w:rPr>
          <w:color w:val="000000" w:themeColor="text1"/>
        </w:rPr>
        <w:br/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CommentTok"/>
          <w:color w:val="000000" w:themeColor="text1"/>
        </w:rPr>
        <w:t># Database insertion logic here...</w:t>
      </w:r>
    </w:p>
    <w:p w14:paraId="148029A9" w14:textId="77777777" w:rsidR="006140AB" w:rsidRPr="00645658" w:rsidRDefault="00676CA0">
      <w:pPr>
        <w:pStyle w:val="Heading3"/>
        <w:rPr>
          <w:color w:val="000000" w:themeColor="text1"/>
        </w:rPr>
      </w:pPr>
      <w:bookmarkStart w:id="25" w:name="database-connection"/>
      <w:bookmarkEnd w:id="24"/>
      <w:r w:rsidRPr="00645658">
        <w:rPr>
          <w:color w:val="000000" w:themeColor="text1"/>
        </w:rPr>
        <w:t>Database Connection</w:t>
      </w:r>
    </w:p>
    <w:p w14:paraId="148029AA" w14:textId="77777777" w:rsidR="006140AB" w:rsidRPr="00645658" w:rsidRDefault="00676CA0">
      <w:pPr>
        <w:pStyle w:val="SourceCode"/>
        <w:rPr>
          <w:color w:val="000000" w:themeColor="text1"/>
        </w:rPr>
      </w:pPr>
      <w:r w:rsidRPr="00645658">
        <w:rPr>
          <w:rStyle w:val="KeywordTok"/>
          <w:color w:val="000000" w:themeColor="text1"/>
        </w:rPr>
        <w:t>def</w:t>
      </w:r>
      <w:r w:rsidRPr="00645658">
        <w:rPr>
          <w:rStyle w:val="NormalTok"/>
          <w:color w:val="000000" w:themeColor="text1"/>
        </w:rPr>
        <w:t xml:space="preserve"> get_db_</w:t>
      </w:r>
      <w:proofErr w:type="gramStart"/>
      <w:r w:rsidRPr="00645658">
        <w:rPr>
          <w:rStyle w:val="NormalTok"/>
          <w:color w:val="000000" w:themeColor="text1"/>
        </w:rPr>
        <w:t>connection(</w:t>
      </w:r>
      <w:proofErr w:type="gramEnd"/>
      <w:r w:rsidRPr="00645658">
        <w:rPr>
          <w:rStyle w:val="NormalTok"/>
          <w:color w:val="000000" w:themeColor="text1"/>
        </w:rPr>
        <w:t>):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ControlFlowTok"/>
          <w:color w:val="000000" w:themeColor="text1"/>
        </w:rPr>
        <w:t>try</w:t>
      </w:r>
      <w:r w:rsidRPr="00645658">
        <w:rPr>
          <w:rStyle w:val="NormalTok"/>
          <w:color w:val="000000" w:themeColor="text1"/>
        </w:rPr>
        <w:t>: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    connection </w:t>
      </w:r>
      <w:r w:rsidRPr="00645658">
        <w:rPr>
          <w:rStyle w:val="OperatorTok"/>
          <w:color w:val="000000" w:themeColor="text1"/>
        </w:rPr>
        <w:t>=</w:t>
      </w:r>
      <w:r w:rsidRPr="00645658">
        <w:rPr>
          <w:rStyle w:val="NormalTok"/>
          <w:color w:val="000000" w:themeColor="text1"/>
        </w:rPr>
        <w:t xml:space="preserve"> </w:t>
      </w:r>
      <w:proofErr w:type="gramStart"/>
      <w:r w:rsidRPr="00645658">
        <w:rPr>
          <w:rStyle w:val="NormalTok"/>
          <w:color w:val="000000" w:themeColor="text1"/>
        </w:rPr>
        <w:t>mysql.connector</w:t>
      </w:r>
      <w:proofErr w:type="gramEnd"/>
      <w:r w:rsidRPr="00645658">
        <w:rPr>
          <w:rStyle w:val="NormalTok"/>
          <w:color w:val="000000" w:themeColor="text1"/>
        </w:rPr>
        <w:t>.</w:t>
      </w:r>
      <w:proofErr w:type="gramStart"/>
      <w:r w:rsidRPr="00645658">
        <w:rPr>
          <w:rStyle w:val="ExtensionTok"/>
          <w:color w:val="000000" w:themeColor="text1"/>
        </w:rPr>
        <w:t>connect</w:t>
      </w:r>
      <w:r w:rsidRPr="00645658">
        <w:rPr>
          <w:rStyle w:val="NormalTok"/>
          <w:color w:val="000000" w:themeColor="text1"/>
        </w:rPr>
        <w:t>(</w:t>
      </w:r>
      <w:proofErr w:type="gramEnd"/>
      <w:r w:rsidRPr="00645658">
        <w:rPr>
          <w:rStyle w:val="NormalTok"/>
          <w:color w:val="000000" w:themeColor="text1"/>
        </w:rPr>
        <w:t>DB_CONFIG)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    </w:t>
      </w:r>
      <w:r w:rsidRPr="00645658">
        <w:rPr>
          <w:rStyle w:val="ControlFlowTok"/>
          <w:color w:val="000000" w:themeColor="text1"/>
        </w:rPr>
        <w:t>return</w:t>
      </w:r>
      <w:r w:rsidRPr="00645658">
        <w:rPr>
          <w:rStyle w:val="NormalTok"/>
          <w:color w:val="000000" w:themeColor="text1"/>
        </w:rPr>
        <w:t xml:space="preserve"> connection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</w:t>
      </w:r>
      <w:r w:rsidRPr="00645658">
        <w:rPr>
          <w:rStyle w:val="ControlFlowTok"/>
          <w:color w:val="000000" w:themeColor="text1"/>
        </w:rPr>
        <w:t>except</w:t>
      </w:r>
      <w:r w:rsidRPr="00645658">
        <w:rPr>
          <w:rStyle w:val="NormalTok"/>
          <w:color w:val="000000" w:themeColor="text1"/>
        </w:rPr>
        <w:t xml:space="preserve"> Error </w:t>
      </w:r>
      <w:r w:rsidRPr="00645658">
        <w:rPr>
          <w:rStyle w:val="ImportTok"/>
          <w:color w:val="000000" w:themeColor="text1"/>
        </w:rPr>
        <w:t>as</w:t>
      </w:r>
      <w:r w:rsidRPr="00645658">
        <w:rPr>
          <w:rStyle w:val="NormalTok"/>
          <w:color w:val="000000" w:themeColor="text1"/>
        </w:rPr>
        <w:t xml:space="preserve"> e: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    </w:t>
      </w:r>
      <w:proofErr w:type="gramStart"/>
      <w:r w:rsidRPr="00645658">
        <w:rPr>
          <w:rStyle w:val="NormalTok"/>
          <w:color w:val="000000" w:themeColor="text1"/>
        </w:rPr>
        <w:t>logger.error</w:t>
      </w:r>
      <w:proofErr w:type="gramEnd"/>
      <w:r w:rsidRPr="00645658">
        <w:rPr>
          <w:rStyle w:val="NormalTok"/>
          <w:color w:val="000000" w:themeColor="text1"/>
        </w:rPr>
        <w:t>(</w:t>
      </w:r>
      <w:r w:rsidRPr="00645658">
        <w:rPr>
          <w:rStyle w:val="SpecialStringTok"/>
          <w:color w:val="000000" w:themeColor="text1"/>
        </w:rPr>
        <w:t xml:space="preserve">f"Error connecting to </w:t>
      </w:r>
      <w:proofErr w:type="gramStart"/>
      <w:r w:rsidRPr="00645658">
        <w:rPr>
          <w:rStyle w:val="SpecialStringTok"/>
          <w:color w:val="000000" w:themeColor="text1"/>
        </w:rPr>
        <w:t xml:space="preserve">MySQL: </w:t>
      </w:r>
      <w:r w:rsidRPr="00645658">
        <w:rPr>
          <w:rStyle w:val="SpecialCharTok"/>
          <w:color w:val="000000" w:themeColor="text1"/>
        </w:rPr>
        <w:t>{</w:t>
      </w:r>
      <w:r w:rsidRPr="00645658">
        <w:rPr>
          <w:rStyle w:val="NormalTok"/>
          <w:color w:val="000000" w:themeColor="text1"/>
        </w:rPr>
        <w:t>e</w:t>
      </w:r>
      <w:r w:rsidRPr="00645658">
        <w:rPr>
          <w:rStyle w:val="SpecialCharTok"/>
          <w:color w:val="000000" w:themeColor="text1"/>
        </w:rPr>
        <w:t>}</w:t>
      </w:r>
      <w:r w:rsidRPr="00645658">
        <w:rPr>
          <w:rStyle w:val="SpecialStringTok"/>
          <w:color w:val="000000" w:themeColor="text1"/>
        </w:rPr>
        <w:t>"</w:t>
      </w:r>
      <w:proofErr w:type="gramEnd"/>
      <w:r w:rsidRPr="00645658">
        <w:rPr>
          <w:rStyle w:val="NormalTok"/>
          <w:color w:val="000000" w:themeColor="text1"/>
        </w:rPr>
        <w:t>)</w:t>
      </w:r>
      <w:r w:rsidRPr="00645658">
        <w:rPr>
          <w:color w:val="000000" w:themeColor="text1"/>
        </w:rPr>
        <w:br/>
      </w:r>
      <w:r w:rsidRPr="00645658">
        <w:rPr>
          <w:rStyle w:val="NormalTok"/>
          <w:color w:val="000000" w:themeColor="text1"/>
        </w:rPr>
        <w:t xml:space="preserve">        </w:t>
      </w:r>
      <w:r w:rsidRPr="00645658">
        <w:rPr>
          <w:rStyle w:val="ControlFlowTok"/>
          <w:color w:val="000000" w:themeColor="text1"/>
        </w:rPr>
        <w:t>return</w:t>
      </w:r>
      <w:r w:rsidRPr="00645658">
        <w:rPr>
          <w:rStyle w:val="NormalTok"/>
          <w:color w:val="000000" w:themeColor="text1"/>
        </w:rPr>
        <w:t xml:space="preserve"> </w:t>
      </w:r>
      <w:r w:rsidRPr="00645658">
        <w:rPr>
          <w:rStyle w:val="VariableTok"/>
          <w:color w:val="000000" w:themeColor="text1"/>
        </w:rPr>
        <w:t>None</w:t>
      </w:r>
    </w:p>
    <w:p w14:paraId="148029AB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B">
          <v:rect id="_x0000_i1267" style="width:0;height:1.5pt" o:hralign="center" o:hrstd="t" o:hr="t"/>
        </w:pict>
      </w:r>
    </w:p>
    <w:p w14:paraId="148029AC" w14:textId="77777777" w:rsidR="006140AB" w:rsidRPr="00645658" w:rsidRDefault="00676CA0">
      <w:pPr>
        <w:pStyle w:val="Heading2"/>
        <w:rPr>
          <w:color w:val="000000" w:themeColor="text1"/>
        </w:rPr>
      </w:pPr>
      <w:bookmarkStart w:id="26" w:name="testing-and-verification"/>
      <w:bookmarkEnd w:id="23"/>
      <w:bookmarkEnd w:id="25"/>
      <w:r w:rsidRPr="00645658">
        <w:rPr>
          <w:color w:val="000000" w:themeColor="text1"/>
        </w:rPr>
        <w:t>11. Testing and Verification</w:t>
      </w:r>
    </w:p>
    <w:p w14:paraId="148029AD" w14:textId="77777777" w:rsidR="006140AB" w:rsidRPr="00645658" w:rsidRDefault="00676CA0">
      <w:pPr>
        <w:pStyle w:val="Heading3"/>
        <w:rPr>
          <w:color w:val="000000" w:themeColor="text1"/>
        </w:rPr>
      </w:pPr>
      <w:bookmarkStart w:id="27" w:name="manual-testing"/>
      <w:r w:rsidRPr="00645658">
        <w:rPr>
          <w:color w:val="000000" w:themeColor="text1"/>
        </w:rPr>
        <w:t>Manual Testing</w:t>
      </w:r>
    </w:p>
    <w:p w14:paraId="148029AE" w14:textId="77777777" w:rsidR="006140AB" w:rsidRPr="00645658" w:rsidRDefault="00676CA0">
      <w:pPr>
        <w:pStyle w:val="Compact"/>
        <w:numPr>
          <w:ilvl w:val="0"/>
          <w:numId w:val="17"/>
        </w:numPr>
        <w:rPr>
          <w:color w:val="000000" w:themeColor="text1"/>
        </w:rPr>
      </w:pPr>
      <w:r w:rsidRPr="00645658">
        <w:rPr>
          <w:color w:val="000000" w:themeColor="text1"/>
        </w:rPr>
        <w:t>Registration form loads and validates inputs</w:t>
      </w:r>
    </w:p>
    <w:p w14:paraId="148029AF" w14:textId="77777777" w:rsidR="006140AB" w:rsidRPr="00645658" w:rsidRDefault="00676CA0">
      <w:pPr>
        <w:pStyle w:val="Compact"/>
        <w:numPr>
          <w:ilvl w:val="0"/>
          <w:numId w:val="17"/>
        </w:numPr>
        <w:rPr>
          <w:color w:val="000000" w:themeColor="text1"/>
        </w:rPr>
      </w:pPr>
      <w:r w:rsidRPr="00645658">
        <w:rPr>
          <w:color w:val="000000" w:themeColor="text1"/>
        </w:rPr>
        <w:t>Success page displays user ID after submission</w:t>
      </w:r>
    </w:p>
    <w:p w14:paraId="148029B0" w14:textId="77777777" w:rsidR="006140AB" w:rsidRPr="00645658" w:rsidRDefault="00676CA0">
      <w:pPr>
        <w:pStyle w:val="Compact"/>
        <w:numPr>
          <w:ilvl w:val="0"/>
          <w:numId w:val="17"/>
        </w:numPr>
        <w:rPr>
          <w:color w:val="000000" w:themeColor="text1"/>
        </w:rPr>
      </w:pPr>
      <w:r w:rsidRPr="00645658">
        <w:rPr>
          <w:color w:val="000000" w:themeColor="text1"/>
        </w:rPr>
        <w:t>Duplicate username entry shows error</w:t>
      </w:r>
    </w:p>
    <w:p w14:paraId="148029B1" w14:textId="77777777" w:rsidR="006140AB" w:rsidRPr="00645658" w:rsidRDefault="00676CA0">
      <w:pPr>
        <w:pStyle w:val="Compact"/>
        <w:numPr>
          <w:ilvl w:val="0"/>
          <w:numId w:val="17"/>
        </w:numPr>
        <w:rPr>
          <w:color w:val="000000" w:themeColor="text1"/>
        </w:rPr>
      </w:pPr>
      <w:r w:rsidRPr="00645658">
        <w:rPr>
          <w:color w:val="000000" w:themeColor="text1"/>
        </w:rPr>
        <w:t>Database verified for inserted users</w:t>
      </w:r>
    </w:p>
    <w:p w14:paraId="148029B2" w14:textId="77777777" w:rsidR="006140AB" w:rsidRPr="00645658" w:rsidRDefault="00676CA0">
      <w:pPr>
        <w:pStyle w:val="Heading3"/>
        <w:rPr>
          <w:color w:val="000000" w:themeColor="text1"/>
        </w:rPr>
      </w:pPr>
      <w:bookmarkStart w:id="28" w:name="automated-testing"/>
      <w:bookmarkEnd w:id="27"/>
      <w:r w:rsidRPr="00645658">
        <w:rPr>
          <w:color w:val="000000" w:themeColor="text1"/>
        </w:rPr>
        <w:t>Automated Testing</w:t>
      </w:r>
    </w:p>
    <w:p w14:paraId="148029B3" w14:textId="77777777" w:rsidR="006140AB" w:rsidRPr="00645658" w:rsidRDefault="00676CA0">
      <w:pPr>
        <w:pStyle w:val="Compact"/>
        <w:numPr>
          <w:ilvl w:val="0"/>
          <w:numId w:val="18"/>
        </w:numPr>
        <w:rPr>
          <w:color w:val="000000" w:themeColor="text1"/>
        </w:rPr>
      </w:pPr>
      <w:r w:rsidRPr="00645658">
        <w:rPr>
          <w:color w:val="000000" w:themeColor="text1"/>
        </w:rPr>
        <w:t>Selenium test suite covers UI form submission</w:t>
      </w:r>
    </w:p>
    <w:p w14:paraId="148029B4" w14:textId="77777777" w:rsidR="006140AB" w:rsidRPr="00645658" w:rsidRDefault="00676CA0">
      <w:pPr>
        <w:pStyle w:val="Compact"/>
        <w:numPr>
          <w:ilvl w:val="0"/>
          <w:numId w:val="18"/>
        </w:numPr>
        <w:rPr>
          <w:color w:val="000000" w:themeColor="text1"/>
        </w:rPr>
      </w:pPr>
      <w:r w:rsidRPr="00645658">
        <w:rPr>
          <w:color w:val="000000" w:themeColor="text1"/>
        </w:rPr>
        <w:t>Verifies database insertion directly</w:t>
      </w:r>
    </w:p>
    <w:p w14:paraId="148029B5" w14:textId="77777777" w:rsidR="006140AB" w:rsidRPr="00645658" w:rsidRDefault="00676CA0">
      <w:pPr>
        <w:pStyle w:val="Compact"/>
        <w:numPr>
          <w:ilvl w:val="0"/>
          <w:numId w:val="18"/>
        </w:numPr>
        <w:rPr>
          <w:color w:val="000000" w:themeColor="text1"/>
        </w:rPr>
      </w:pPr>
      <w:r w:rsidRPr="00645658">
        <w:rPr>
          <w:color w:val="000000" w:themeColor="text1"/>
        </w:rPr>
        <w:t>Reports success or failure with clear logs</w:t>
      </w:r>
    </w:p>
    <w:p w14:paraId="148029B6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C">
          <v:rect id="_x0000_i1268" style="width:0;height:1.5pt" o:hralign="center" o:hrstd="t" o:hr="t"/>
        </w:pict>
      </w:r>
    </w:p>
    <w:p w14:paraId="148029B7" w14:textId="77777777" w:rsidR="006140AB" w:rsidRPr="00645658" w:rsidRDefault="00676CA0">
      <w:pPr>
        <w:pStyle w:val="Heading2"/>
        <w:rPr>
          <w:color w:val="000000" w:themeColor="text1"/>
        </w:rPr>
      </w:pPr>
      <w:bookmarkStart w:id="29" w:name="references"/>
      <w:bookmarkEnd w:id="26"/>
      <w:bookmarkEnd w:id="28"/>
      <w:r w:rsidRPr="00645658">
        <w:rPr>
          <w:color w:val="000000" w:themeColor="text1"/>
        </w:rPr>
        <w:t>12. References</w:t>
      </w:r>
    </w:p>
    <w:p w14:paraId="148029B8" w14:textId="77777777" w:rsidR="006140AB" w:rsidRPr="00645658" w:rsidRDefault="00676CA0">
      <w:pPr>
        <w:pStyle w:val="Compact"/>
        <w:numPr>
          <w:ilvl w:val="0"/>
          <w:numId w:val="19"/>
        </w:numPr>
        <w:rPr>
          <w:color w:val="000000" w:themeColor="text1"/>
        </w:rPr>
      </w:pPr>
      <w:hyperlink r:id="rId10">
        <w:r w:rsidRPr="00645658">
          <w:rPr>
            <w:rStyle w:val="Hyperlink"/>
            <w:color w:val="000000" w:themeColor="text1"/>
          </w:rPr>
          <w:t>Flask Official Documentation</w:t>
        </w:r>
      </w:hyperlink>
    </w:p>
    <w:p w14:paraId="148029B9" w14:textId="77777777" w:rsidR="006140AB" w:rsidRPr="00645658" w:rsidRDefault="00676CA0">
      <w:pPr>
        <w:pStyle w:val="Compact"/>
        <w:numPr>
          <w:ilvl w:val="0"/>
          <w:numId w:val="19"/>
        </w:numPr>
        <w:rPr>
          <w:color w:val="000000" w:themeColor="text1"/>
        </w:rPr>
      </w:pPr>
      <w:hyperlink r:id="rId11">
        <w:r w:rsidRPr="00645658">
          <w:rPr>
            <w:rStyle w:val="Hyperlink"/>
            <w:color w:val="000000" w:themeColor="text1"/>
          </w:rPr>
          <w:t>MySQL Documentation</w:t>
        </w:r>
      </w:hyperlink>
    </w:p>
    <w:p w14:paraId="148029BA" w14:textId="77777777" w:rsidR="006140AB" w:rsidRPr="00645658" w:rsidRDefault="00676CA0">
      <w:pPr>
        <w:pStyle w:val="Compact"/>
        <w:numPr>
          <w:ilvl w:val="0"/>
          <w:numId w:val="19"/>
        </w:numPr>
        <w:rPr>
          <w:color w:val="000000" w:themeColor="text1"/>
        </w:rPr>
      </w:pPr>
      <w:hyperlink r:id="rId12">
        <w:r w:rsidRPr="00645658">
          <w:rPr>
            <w:rStyle w:val="Hyperlink"/>
            <w:color w:val="000000" w:themeColor="text1"/>
          </w:rPr>
          <w:t>Docker Documentation</w:t>
        </w:r>
      </w:hyperlink>
    </w:p>
    <w:p w14:paraId="148029BB" w14:textId="77777777" w:rsidR="006140AB" w:rsidRPr="00645658" w:rsidRDefault="00676CA0">
      <w:pPr>
        <w:pStyle w:val="Compact"/>
        <w:numPr>
          <w:ilvl w:val="0"/>
          <w:numId w:val="19"/>
        </w:numPr>
        <w:rPr>
          <w:color w:val="000000" w:themeColor="text1"/>
        </w:rPr>
      </w:pPr>
      <w:hyperlink r:id="rId13">
        <w:r w:rsidRPr="00645658">
          <w:rPr>
            <w:rStyle w:val="Hyperlink"/>
            <w:color w:val="000000" w:themeColor="text1"/>
          </w:rPr>
          <w:t>Selenium with Python</w:t>
        </w:r>
      </w:hyperlink>
    </w:p>
    <w:p w14:paraId="148029BC" w14:textId="77777777" w:rsidR="006140AB" w:rsidRPr="00645658" w:rsidRDefault="00676CA0">
      <w:pPr>
        <w:pStyle w:val="Compact"/>
        <w:numPr>
          <w:ilvl w:val="0"/>
          <w:numId w:val="19"/>
        </w:numPr>
        <w:rPr>
          <w:color w:val="000000" w:themeColor="text1"/>
        </w:rPr>
      </w:pPr>
      <w:hyperlink r:id="rId14">
        <w:r w:rsidRPr="00645658">
          <w:rPr>
            <w:rStyle w:val="Hyperlink"/>
            <w:color w:val="000000" w:themeColor="text1"/>
          </w:rPr>
          <w:t>Bootstrap 5 Documentation</w:t>
        </w:r>
      </w:hyperlink>
    </w:p>
    <w:p w14:paraId="148029BD" w14:textId="77777777" w:rsidR="006140AB" w:rsidRPr="00645658" w:rsidRDefault="00676CA0">
      <w:pPr>
        <w:rPr>
          <w:color w:val="000000" w:themeColor="text1"/>
        </w:rPr>
      </w:pPr>
      <w:r w:rsidRPr="00645658">
        <w:rPr>
          <w:color w:val="000000" w:themeColor="text1"/>
        </w:rPr>
        <w:pict w14:anchorId="148029CD">
          <v:rect id="_x0000_i1269" style="width:0;height:1.5pt" o:hralign="center" o:hrstd="t" o:hr="t"/>
        </w:pict>
      </w:r>
      <w:bookmarkEnd w:id="0"/>
      <w:bookmarkEnd w:id="29"/>
    </w:p>
    <w:sectPr w:rsidR="006140AB" w:rsidRPr="00645658" w:rsidSect="000F4465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772CEE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3D01E7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93360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39800804">
    <w:abstractNumId w:val="0"/>
  </w:num>
  <w:num w:numId="2" w16cid:durableId="14822380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5750028">
    <w:abstractNumId w:val="1"/>
  </w:num>
  <w:num w:numId="4" w16cid:durableId="1293823842">
    <w:abstractNumId w:val="1"/>
  </w:num>
  <w:num w:numId="5" w16cid:durableId="851914046">
    <w:abstractNumId w:val="1"/>
  </w:num>
  <w:num w:numId="6" w16cid:durableId="46607295">
    <w:abstractNumId w:val="1"/>
  </w:num>
  <w:num w:numId="7" w16cid:durableId="20009675">
    <w:abstractNumId w:val="1"/>
  </w:num>
  <w:num w:numId="8" w16cid:durableId="679813638">
    <w:abstractNumId w:val="1"/>
  </w:num>
  <w:num w:numId="9" w16cid:durableId="1408572625">
    <w:abstractNumId w:val="1"/>
  </w:num>
  <w:num w:numId="10" w16cid:durableId="55590872">
    <w:abstractNumId w:val="1"/>
  </w:num>
  <w:num w:numId="11" w16cid:durableId="919022026">
    <w:abstractNumId w:val="1"/>
  </w:num>
  <w:num w:numId="12" w16cid:durableId="366831949">
    <w:abstractNumId w:val="1"/>
  </w:num>
  <w:num w:numId="13" w16cid:durableId="638345505">
    <w:abstractNumId w:val="1"/>
  </w:num>
  <w:num w:numId="14" w16cid:durableId="1997222402">
    <w:abstractNumId w:val="1"/>
  </w:num>
  <w:num w:numId="15" w16cid:durableId="1866551357">
    <w:abstractNumId w:val="1"/>
  </w:num>
  <w:num w:numId="16" w16cid:durableId="1001393358">
    <w:abstractNumId w:val="1"/>
  </w:num>
  <w:num w:numId="17" w16cid:durableId="286665782">
    <w:abstractNumId w:val="1"/>
  </w:num>
  <w:num w:numId="18" w16cid:durableId="8991577">
    <w:abstractNumId w:val="1"/>
  </w:num>
  <w:num w:numId="19" w16cid:durableId="32733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40AB"/>
    <w:rsid w:val="00046666"/>
    <w:rsid w:val="000F4465"/>
    <w:rsid w:val="001F45E7"/>
    <w:rsid w:val="0057408C"/>
    <w:rsid w:val="006140AB"/>
    <w:rsid w:val="00645658"/>
    <w:rsid w:val="00676CA0"/>
    <w:rsid w:val="00D87899"/>
    <w:rsid w:val="00DA4C94"/>
    <w:rsid w:val="00FB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4802939"/>
  <w15:docId w15:val="{F6ADC1CE-FA09-4295-9684-F724F9E7F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0F446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D8789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elenium-python.readthedocs.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docker.com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.mysql.com/doc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flask.palletsprojects.com/en/late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etbootstrap.com/docs/5.0/getting-started/introdu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1049</Words>
  <Characters>5982</Characters>
  <Application>Microsoft Office Word</Application>
  <DocSecurity>0</DocSecurity>
  <Lines>49</Lines>
  <Paragraphs>14</Paragraphs>
  <ScaleCrop>false</ScaleCrop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prem chander</dc:creator>
  <cp:keywords/>
  <cp:lastModifiedBy>prem chander</cp:lastModifiedBy>
  <cp:revision>2</cp:revision>
  <dcterms:created xsi:type="dcterms:W3CDTF">2025-07-07T22:37:00Z</dcterms:created>
  <dcterms:modified xsi:type="dcterms:W3CDTF">2025-07-07T22:37:00Z</dcterms:modified>
</cp:coreProperties>
</file>