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4C6159" w:rsidP="004C6159">
                    <w:pPr>
                      <w:pStyle w:val="Titel"/>
                      <w:jc w:val="center"/>
                      <w:rPr>
                        <w:sz w:val="96"/>
                      </w:rPr>
                    </w:pPr>
                    <w:r>
                      <w:rPr>
                        <w:sz w:val="96"/>
                      </w:rPr>
                      <w:t>Vooronderzoek</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D53585" w:rsidP="00D53585">
                    <w:pPr>
                      <w:pStyle w:val="Ondertitel"/>
                      <w:jc w:val="center"/>
                      <w:rPr>
                        <w:sz w:val="36"/>
                        <w:szCs w:val="36"/>
                      </w:rPr>
                    </w:pPr>
                    <w:r>
                      <w:rPr>
                        <w:sz w:val="36"/>
                        <w:szCs w:val="36"/>
                      </w:rPr>
                      <w:t>Voorafgaande informatie (.nl)</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Content>
                  <w:p w:rsidR="004A56DE" w:rsidRDefault="00B333A5">
                    <w:pPr>
                      <w:jc w:val="center"/>
                    </w:pPr>
                    <w:r>
                      <w:t xml:space="preserve"> </w:t>
                    </w:r>
                    <w:r>
                      <w:t xml:space="preserve">Groep 2: JP / </w:t>
                    </w:r>
                    <w:proofErr w:type="spellStart"/>
                    <w:r>
                      <w:t>Lukasz</w:t>
                    </w:r>
                    <w:proofErr w:type="spellEnd"/>
                    <w:r>
                      <w:t xml:space="preserve"> / Youssef </w:t>
                    </w:r>
                  </w:p>
                </w:sdtContent>
              </w:sdt>
            </w:tc>
          </w:tr>
          <w:tr w:rsidR="004A56DE">
            <w:tc>
              <w:tcPr>
                <w:tcW w:w="0" w:type="auto"/>
                <w:vAlign w:val="bottom"/>
              </w:tcPr>
              <w:p w:rsidR="004A56DE" w:rsidRDefault="004A56DE">
                <w:pPr>
                  <w:jc w:val="center"/>
                </w:pPr>
              </w:p>
            </w:tc>
          </w:tr>
        </w:tbl>
        <w:p w:rsidR="004A56DE" w:rsidRDefault="004D0F1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937D79" w:rsidRDefault="00AC2858">
      <w:pPr>
        <w:pStyle w:val="Kop1"/>
        <w:rPr>
          <w:sz w:val="52"/>
        </w:rPr>
      </w:pPr>
      <w:proofErr w:type="spellStart"/>
      <w:r>
        <w:rPr>
          <w:sz w:val="52"/>
        </w:rPr>
        <w:lastRenderedPageBreak/>
        <w:t>Barroc</w:t>
      </w:r>
      <w:proofErr w:type="spellEnd"/>
      <w:r>
        <w:rPr>
          <w:sz w:val="52"/>
        </w:rPr>
        <w:t>-IT</w:t>
      </w:r>
      <w:bookmarkStart w:id="0" w:name="_GoBack"/>
      <w:bookmarkEnd w:id="0"/>
    </w:p>
    <w:p w:rsidR="00816C65" w:rsidRPr="00816C65" w:rsidRDefault="00816C65" w:rsidP="00816C65"/>
    <w:p w:rsidR="00816C65" w:rsidRPr="00816C65" w:rsidRDefault="00AC2858" w:rsidP="00816C65">
      <w:r>
        <w:t xml:space="preserve">Het bedrijf </w:t>
      </w:r>
      <w:proofErr w:type="spellStart"/>
      <w:r>
        <w:t>Barroc</w:t>
      </w:r>
      <w:proofErr w:type="spellEnd"/>
      <w:r>
        <w:t xml:space="preserve">-IT is een softwarebedrijf dat software maakt voor klanten. De CEO van dit bedrijf is </w:t>
      </w:r>
      <w:r w:rsidRPr="00AC2858">
        <w:t>H. C. M. van Bueren</w:t>
      </w:r>
      <w:r>
        <w:t xml:space="preserve">. Dit bedrijf heeft de volgende afdelingen: Development, Finance, Sales, R&amp;D en </w:t>
      </w:r>
      <w:r w:rsidRPr="00AC2858">
        <w:br/>
      </w:r>
      <w:r>
        <w:t>L</w:t>
      </w:r>
      <w:r w:rsidRPr="00AC2858">
        <w:t>egal</w:t>
      </w:r>
      <w:r>
        <w:t>. De afdelingen Development, Sales en Finance zijn de sleutel tot succes in bedrijf.</w:t>
      </w:r>
    </w:p>
    <w:p w:rsidR="004C6159" w:rsidRDefault="00D170F1">
      <w:pPr>
        <w:pStyle w:val="Kop1"/>
        <w:rPr>
          <w:sz w:val="52"/>
        </w:rPr>
      </w:pPr>
      <w:r>
        <w:rPr>
          <w:sz w:val="52"/>
        </w:rPr>
        <w:t>Analyse casus</w:t>
      </w:r>
    </w:p>
    <w:p w:rsidR="004C6159" w:rsidRDefault="004C6159" w:rsidP="004C6159"/>
    <w:p w:rsidR="004C6159" w:rsidRDefault="00937D79" w:rsidP="004C6159">
      <w:r>
        <w:t xml:space="preserve">De communicatie tussen de afdeling Sales, Development en Finance verloopt niet goed. De afdelingen krijgen nauwelijks of </w:t>
      </w:r>
      <w:r w:rsidR="00816C65">
        <w:t>te late</w:t>
      </w:r>
      <w:r>
        <w:t xml:space="preserve"> informatie doorgegeven waardoor leidt tot fouten in de klantenadministratie. Dit valt op te lossen door een automatische koppeling van administraties.</w:t>
      </w:r>
    </w:p>
    <w:p w:rsidR="00937D79" w:rsidRDefault="00937D79" w:rsidP="004C6159"/>
    <w:p w:rsidR="00937D79" w:rsidRDefault="00937D79" w:rsidP="004C6159">
      <w:r>
        <w:t>De opdrachtgever kan op dit moment geen mensen vrij maken om dat te realiseren. Daarom heeft de opdrachtgever besloten om het aan ons</w:t>
      </w:r>
      <w:r w:rsidR="00D170F1">
        <w:t xml:space="preserve"> (Jean-Pierre Slimmen, </w:t>
      </w:r>
      <w:proofErr w:type="spellStart"/>
      <w:r w:rsidR="00D170F1" w:rsidRPr="00D170F1">
        <w:t>Lukasz</w:t>
      </w:r>
      <w:proofErr w:type="spellEnd"/>
      <w:r w:rsidR="00D170F1" w:rsidRPr="00D170F1">
        <w:t xml:space="preserve"> </w:t>
      </w:r>
      <w:proofErr w:type="spellStart"/>
      <w:r w:rsidR="00D170F1" w:rsidRPr="00D170F1">
        <w:t>Tatarczyk</w:t>
      </w:r>
      <w:proofErr w:type="spellEnd"/>
      <w:r w:rsidR="00D170F1">
        <w:t xml:space="preserve"> en Youssef el Jaddaoui, beter bekent als groep 2) over te laten. Gezien het internationale karakter van het bedrijf wordt de applicatie geheel in het Engels ontwikkeld. De helpfunctie moet zowel Nederlands als Engels beschikbaar zijn.</w:t>
      </w:r>
    </w:p>
    <w:p w:rsidR="00816C65" w:rsidRPr="004C6159" w:rsidRDefault="00816C65" w:rsidP="004C6159">
      <w:r>
        <w:t>Dit standalone applicatie wordt samen met EXACT gedraaid. De standalone applicatie wordt gebruikt om de data van klanten netjes op te slaan.</w:t>
      </w:r>
    </w:p>
    <w:sectPr w:rsidR="00816C65" w:rsidRPr="004C6159">
      <w:headerReference w:type="default" r:id="rId10"/>
      <w:footerReference w:type="even"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A4A" w:rsidRDefault="00895A4A">
      <w:pPr>
        <w:spacing w:after="0" w:line="240" w:lineRule="auto"/>
      </w:pPr>
      <w:r>
        <w:separator/>
      </w:r>
    </w:p>
  </w:endnote>
  <w:endnote w:type="continuationSeparator" w:id="0">
    <w:p w:rsidR="00895A4A" w:rsidRDefault="00895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4D0F14">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4A56DE" w:rsidRDefault="004D0F14">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B346B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A4A" w:rsidRDefault="00895A4A">
      <w:pPr>
        <w:spacing w:after="0" w:line="240" w:lineRule="auto"/>
      </w:pPr>
      <w:r>
        <w:separator/>
      </w:r>
    </w:p>
  </w:footnote>
  <w:footnote w:type="continuationSeparator" w:id="0">
    <w:p w:rsidR="00895A4A" w:rsidRDefault="00895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4C6159">
        <w:pPr>
          <w:spacing w:after="0"/>
          <w:jc w:val="center"/>
          <w:rPr>
            <w:color w:val="E4E9EF" w:themeColor="background2"/>
          </w:rPr>
        </w:pPr>
        <w:r>
          <w:rPr>
            <w:color w:val="6076B4" w:themeColor="accent1"/>
          </w:rPr>
          <w:t>Vooronderzoek</w:t>
        </w:r>
      </w:p>
    </w:sdtContent>
  </w:sdt>
  <w:p w:rsidR="004A56DE" w:rsidRDefault="004D0F14">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4A56DE"/>
    <w:rsid w:val="004C6159"/>
    <w:rsid w:val="004D0F14"/>
    <w:rsid w:val="00510579"/>
    <w:rsid w:val="005C16CF"/>
    <w:rsid w:val="006727A3"/>
    <w:rsid w:val="00816C65"/>
    <w:rsid w:val="00895A4A"/>
    <w:rsid w:val="00937D79"/>
    <w:rsid w:val="00AC2858"/>
    <w:rsid w:val="00B23907"/>
    <w:rsid w:val="00B333A5"/>
    <w:rsid w:val="00B43719"/>
    <w:rsid w:val="00C10B1A"/>
    <w:rsid w:val="00D170F1"/>
    <w:rsid w:val="00D535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1E8F1"/>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7C66FB" w:rsidRDefault="000F26D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7C66FB" w:rsidRDefault="000F26D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7C66FB" w:rsidRDefault="000F26D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D7"/>
    <w:rsid w:val="000F26D7"/>
    <w:rsid w:val="004A3226"/>
    <w:rsid w:val="006B6F42"/>
    <w:rsid w:val="007C66FB"/>
    <w:rsid w:val="00893D40"/>
    <w:rsid w:val="008D1A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Groep 2: JP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D8961311-3B5F-4F76-9FBD-FB3D3A2E0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23</TotalTime>
  <Pages>2</Pages>
  <Words>191</Words>
  <Characters>1054</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Vooronderzoek</vt: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Vooronderzoek</dc:title>
  <dc:subject>Voorafgaande informatie (.nl)</dc:subject>
  <dc:creator>Windows-gebruiker</dc:creator>
  <cp:keywords/>
  <cp:lastModifiedBy>Youssef El Jaddaoui</cp:lastModifiedBy>
  <cp:revision>6</cp:revision>
  <cp:lastPrinted>2009-08-05T20:41:00Z</cp:lastPrinted>
  <dcterms:created xsi:type="dcterms:W3CDTF">2017-09-11T08:44:00Z</dcterms:created>
  <dcterms:modified xsi:type="dcterms:W3CDTF">2017-09-11T16:54:00Z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