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12F01E" w14:textId="77777777" w:rsidR="00980B21" w:rsidRDefault="005026A4">
      <w:pPr>
        <w:overflowPunct/>
        <w:autoSpaceDE/>
        <w:autoSpaceDN/>
        <w:adjustRightInd/>
        <w:spacing w:after="200" w:line="276" w:lineRule="auto"/>
        <w:ind w:firstLine="0"/>
        <w:jc w:val="left"/>
        <w:textAlignment w:val="auto"/>
        <w:rPr>
          <w:rFonts w:eastAsiaTheme="minorEastAsia"/>
          <w:b/>
          <w:lang w:eastAsia="en-US"/>
        </w:rPr>
        <w:sectPr w:rsidR="00980B21" w:rsidSect="00A1775D">
          <w:headerReference w:type="even" r:id="rId8"/>
          <w:footerReference w:type="even" r:id="rId9"/>
          <w:footerReference w:type="default" r:id="rId10"/>
          <w:pgSz w:w="11894" w:h="16834" w:code="9"/>
          <w:pgMar w:top="1440" w:right="1440" w:bottom="1440" w:left="1440" w:header="1440" w:footer="1440" w:gutter="0"/>
          <w:pgNumType w:fmt="lowerRoman" w:start="1"/>
          <w:cols w:space="708"/>
          <w:docGrid w:linePitch="360"/>
        </w:sectPr>
      </w:pPr>
      <w:r>
        <w:rPr>
          <w:noProof/>
          <w:lang w:eastAsia="en-US"/>
        </w:rPr>
        <mc:AlternateContent>
          <mc:Choice Requires="wps">
            <w:drawing>
              <wp:anchor distT="0" distB="0" distL="114300" distR="114300" simplePos="0" relativeHeight="251614208" behindDoc="0" locked="0" layoutInCell="1" allowOverlap="1" wp14:anchorId="1856DFE8" wp14:editId="1020D433">
                <wp:simplePos x="0" y="0"/>
                <wp:positionH relativeFrom="page">
                  <wp:posOffset>914400</wp:posOffset>
                </wp:positionH>
                <wp:positionV relativeFrom="paragraph">
                  <wp:posOffset>7543800</wp:posOffset>
                </wp:positionV>
                <wp:extent cx="5715000" cy="1143000"/>
                <wp:effectExtent l="0" t="0" r="0" b="0"/>
                <wp:wrapTight wrapText="bothSides">
                  <wp:wrapPolygon edited="0">
                    <wp:start x="96" y="480"/>
                    <wp:lineTo x="96" y="20640"/>
                    <wp:lineTo x="21408" y="20640"/>
                    <wp:lineTo x="21408" y="480"/>
                    <wp:lineTo x="96" y="480"/>
                  </wp:wrapPolygon>
                </wp:wrapTight>
                <wp:docPr id="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1430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56DFE8" id="_x0000_t202" coordsize="21600,21600" o:spt="202" path="m,l,21600r21600,l21600,xe">
                <v:stroke joinstyle="miter"/>
                <v:path gradientshapeok="t" o:connecttype="rect"/>
              </v:shapetype>
              <v:shape id="Text Box 8" o:spid="_x0000_s1026" type="#_x0000_t202" style="position:absolute;margin-left:1in;margin-top:594pt;width:450pt;height:90pt;z-index:251614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" filled="f" stroked="f">
                <v:textbox inset=",7.2pt,,7.2pt">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v:textbox>
                <w10:wrap type="tight" anchorx="page"/>
              </v:shape>
            </w:pict>
          </mc:Fallback>
        </mc:AlternateContent>
      </w:r>
      <w:bookmarkStart w:id="0" w:name="_Ref310425052"/>
      <w:bookmarkStart w:id="1" w:name="_Ref310425760"/>
      <w:bookmarkStart w:id="2" w:name="_Ref310426282"/>
      <w:bookmarkEnd w:id="0"/>
      <w:bookmarkEnd w:id="1"/>
      <w:bookmarkEnd w:id="2"/>
      <w:r w:rsidR="00DF30BD">
        <w:rPr>
          <w:noProof/>
          <w:lang w:eastAsia="en-US"/>
        </w:rPr>
        <mc:AlternateContent>
          <mc:Choice Requires="wps">
            <w:drawing>
              <wp:anchor distT="0" distB="0" distL="114300" distR="114300" simplePos="0" relativeHeight="251620352" behindDoc="0" locked="0" layoutInCell="1" allowOverlap="1" wp14:anchorId="2654BCE0" wp14:editId="215BCFFD">
                <wp:simplePos x="0" y="0"/>
                <wp:positionH relativeFrom="column">
                  <wp:posOffset>-228600</wp:posOffset>
                </wp:positionH>
                <wp:positionV relativeFrom="page">
                  <wp:posOffset>8458200</wp:posOffset>
                </wp:positionV>
                <wp:extent cx="6057900" cy="0"/>
                <wp:effectExtent l="25400" t="25400" r="63500" b="101600"/>
                <wp:wrapTight wrapText="bothSides">
                  <wp:wrapPolygon edited="0">
                    <wp:start x="-91" y="-1"/>
                    <wp:lineTo x="-91" y="-1"/>
                    <wp:lineTo x="21736" y="-1"/>
                    <wp:lineTo x="21736" y="-1"/>
                    <wp:lineTo x="-91" y="-1"/>
                  </wp:wrapPolygon>
                </wp:wrapTight>
                <wp:docPr id="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27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2AF31B" id="Line 3" o:spid="_x0000_s1026" style="position:absolute;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666pt" to="459pt,6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" strokecolor="black [3213]" strokeweight="1pt">
                <v:shadow on="t" color="black" opacity="22938f" offset="0"/>
                <w10:wrap type="tight" anchory="page"/>
              </v:line>
            </w:pict>
          </mc:Fallback>
        </mc:AlternateContent>
      </w:r>
      <w:r w:rsidR="000119D4">
        <w:rPr>
          <w:noProof/>
          <w:lang w:eastAsia="en-US"/>
        </w:rPr>
        <mc:AlternateContent>
          <mc:Choice Requires="wps">
            <w:drawing>
              <wp:anchor distT="0" distB="0" distL="114300" distR="114300" simplePos="0" relativeHeight="251618304" behindDoc="0" locked="0" layoutInCell="1" allowOverlap="1" wp14:anchorId="47B4E6D8" wp14:editId="080ACCB4">
                <wp:simplePos x="0" y="0"/>
                <wp:positionH relativeFrom="page">
                  <wp:posOffset>914400</wp:posOffset>
                </wp:positionH>
                <wp:positionV relativeFrom="page">
                  <wp:posOffset>9486900</wp:posOffset>
                </wp:positionV>
                <wp:extent cx="5600700" cy="388620"/>
                <wp:effectExtent l="0" t="0" r="0" b="0"/>
                <wp:wrapTight wrapText="bothSides">
                  <wp:wrapPolygon edited="0">
                    <wp:start x="98" y="1412"/>
                    <wp:lineTo x="98" y="18353"/>
                    <wp:lineTo x="21355" y="18353"/>
                    <wp:lineTo x="21355" y="1412"/>
                    <wp:lineTo x="98" y="1412"/>
                  </wp:wrapPolygon>
                </wp:wrapTight>
                <wp:docPr id="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38862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B4E6D8" id="Text Box 12" o:spid="_x0000_s1027" type="#_x0000_t202" style="position:absolute;margin-left:1in;margin-top:747pt;width:441pt;height:30.6pt;z-index:251618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" filled="f" stroked="f">
                <v:textbox inset=",7.2pt,,7.2pt">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v:textbox>
                <w10:wrap type="tight" anchorx="page" anchory="page"/>
              </v:shape>
            </w:pict>
          </mc:Fallback>
        </mc:AlternateContent>
      </w:r>
      <w:r w:rsidR="00BB6E17">
        <w:rPr>
          <w:noProof/>
          <w:lang w:eastAsia="en-US"/>
        </w:rPr>
        <mc:AlternateContent>
          <mc:Choice Requires="wps">
            <w:drawing>
              <wp:anchor distT="0" distB="0" distL="114300" distR="114300" simplePos="0" relativeHeight="251616256" behindDoc="0" locked="0" layoutInCell="1" allowOverlap="1" wp14:anchorId="28027B79" wp14:editId="567956FB">
                <wp:simplePos x="0" y="0"/>
                <wp:positionH relativeFrom="column">
                  <wp:posOffset>114300</wp:posOffset>
                </wp:positionH>
                <wp:positionV relativeFrom="paragraph">
                  <wp:posOffset>3886200</wp:posOffset>
                </wp:positionV>
                <wp:extent cx="5486400" cy="1485900"/>
                <wp:effectExtent l="0" t="0" r="0" b="0"/>
                <wp:wrapTight wrapText="bothSides">
                  <wp:wrapPolygon edited="0">
                    <wp:start x="100" y="369"/>
                    <wp:lineTo x="100" y="20677"/>
                    <wp:lineTo x="21400" y="20677"/>
                    <wp:lineTo x="21400" y="369"/>
                    <wp:lineTo x="100" y="369"/>
                  </wp:wrapPolygon>
                </wp:wrapTight>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59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669E8D1C" w:rsidR="00797B5F" w:rsidRPr="00F26575" w:rsidRDefault="00435B9C" w:rsidP="00BB6E17">
                            <w:pPr>
                              <w:pStyle w:val="NormalNoIndent"/>
                              <w:jc w:val="center"/>
                              <w:rPr>
                                <w:rFonts w:cstheme="minorHAnsi"/>
                                <w:sz w:val="36"/>
                                <w:szCs w:val="36"/>
                              </w:rPr>
                            </w:pPr>
                            <w:r>
                              <w:rPr>
                                <w:rFonts w:cstheme="minorHAnsi"/>
                                <w:sz w:val="36"/>
                                <w:szCs w:val="36"/>
                              </w:rPr>
                              <w:t>V0.</w:t>
                            </w:r>
                            <w:r w:rsidR="00D865FC">
                              <w:rPr>
                                <w:rFonts w:cstheme="minorHAnsi"/>
                                <w:sz w:val="36"/>
                                <w:szCs w:val="36"/>
                              </w:rPr>
                              <w:t>7</w:t>
                            </w:r>
                            <w:r>
                              <w:rPr>
                                <w:rFonts w:cstheme="minorHAnsi"/>
                                <w:sz w:val="36"/>
                                <w:szCs w:val="36"/>
                              </w:rPr>
                              <w:t xml:space="preserve">         </w:t>
                            </w:r>
                            <w:r w:rsidR="00D865FC">
                              <w:rPr>
                                <w:rFonts w:cstheme="minorHAnsi"/>
                                <w:sz w:val="36"/>
                                <w:szCs w:val="36"/>
                              </w:rPr>
                              <w:t>10</w:t>
                            </w:r>
                            <w:r w:rsidR="00F26575">
                              <w:rPr>
                                <w:rFonts w:cstheme="minorHAnsi"/>
                                <w:sz w:val="36"/>
                                <w:szCs w:val="36"/>
                              </w:rPr>
                              <w:t>/</w:t>
                            </w:r>
                            <w:r w:rsidR="00F26A53">
                              <w:rPr>
                                <w:rFonts w:cstheme="minorHAnsi"/>
                                <w:sz w:val="36"/>
                                <w:szCs w:val="36"/>
                              </w:rPr>
                              <w:t>2</w:t>
                            </w:r>
                            <w:r w:rsidR="00D865FC">
                              <w:rPr>
                                <w:rFonts w:cstheme="minorHAnsi"/>
                                <w:sz w:val="36"/>
                                <w:szCs w:val="36"/>
                              </w:rPr>
                              <w:t>4</w:t>
                            </w:r>
                            <w:r w:rsidR="00F26575">
                              <w:rPr>
                                <w:rFonts w:cstheme="minorHAnsi"/>
                                <w:sz w:val="36"/>
                                <w:szCs w:val="36"/>
                              </w:rPr>
                              <w:t>/2024</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27B79" id="Text Box 4" o:spid="_x0000_s1028" type="#_x0000_t202" style="position:absolute;margin-left:9pt;margin-top:306pt;width:6in;height:117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" filled="f" stroked="f">
                <v:textbox inset=",7.2pt,,7.2pt">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669E8D1C" w:rsidR="00797B5F" w:rsidRPr="00F26575" w:rsidRDefault="00435B9C" w:rsidP="00BB6E17">
                      <w:pPr>
                        <w:pStyle w:val="NormalNoIndent"/>
                        <w:jc w:val="center"/>
                        <w:rPr>
                          <w:rFonts w:cstheme="minorHAnsi"/>
                          <w:sz w:val="36"/>
                          <w:szCs w:val="36"/>
                        </w:rPr>
                      </w:pPr>
                      <w:r>
                        <w:rPr>
                          <w:rFonts w:cstheme="minorHAnsi"/>
                          <w:sz w:val="36"/>
                          <w:szCs w:val="36"/>
                        </w:rPr>
                        <w:t>V0.</w:t>
                      </w:r>
                      <w:r w:rsidR="00D865FC">
                        <w:rPr>
                          <w:rFonts w:cstheme="minorHAnsi"/>
                          <w:sz w:val="36"/>
                          <w:szCs w:val="36"/>
                        </w:rPr>
                        <w:t>7</w:t>
                      </w:r>
                      <w:r>
                        <w:rPr>
                          <w:rFonts w:cstheme="minorHAnsi"/>
                          <w:sz w:val="36"/>
                          <w:szCs w:val="36"/>
                        </w:rPr>
                        <w:t xml:space="preserve">         </w:t>
                      </w:r>
                      <w:r w:rsidR="00D865FC">
                        <w:rPr>
                          <w:rFonts w:cstheme="minorHAnsi"/>
                          <w:sz w:val="36"/>
                          <w:szCs w:val="36"/>
                        </w:rPr>
                        <w:t>10</w:t>
                      </w:r>
                      <w:r w:rsidR="00F26575">
                        <w:rPr>
                          <w:rFonts w:cstheme="minorHAnsi"/>
                          <w:sz w:val="36"/>
                          <w:szCs w:val="36"/>
                        </w:rPr>
                        <w:t>/</w:t>
                      </w:r>
                      <w:r w:rsidR="00F26A53">
                        <w:rPr>
                          <w:rFonts w:cstheme="minorHAnsi"/>
                          <w:sz w:val="36"/>
                          <w:szCs w:val="36"/>
                        </w:rPr>
                        <w:t>2</w:t>
                      </w:r>
                      <w:r w:rsidR="00D865FC">
                        <w:rPr>
                          <w:rFonts w:cstheme="minorHAnsi"/>
                          <w:sz w:val="36"/>
                          <w:szCs w:val="36"/>
                        </w:rPr>
                        <w:t>4</w:t>
                      </w:r>
                      <w:r w:rsidR="00F26575">
                        <w:rPr>
                          <w:rFonts w:cstheme="minorHAnsi"/>
                          <w:sz w:val="36"/>
                          <w:szCs w:val="36"/>
                        </w:rPr>
                        <w:t>/2024</w:t>
                      </w:r>
                    </w:p>
                  </w:txbxContent>
                </v:textbox>
                <w10:wrap type="tight"/>
              </v:shape>
            </w:pict>
          </mc:Fallback>
        </mc:AlternateContent>
      </w:r>
      <w:r w:rsidR="00BB6E17">
        <w:rPr>
          <w:noProof/>
          <w:lang w:eastAsia="en-US"/>
        </w:rPr>
        <mc:AlternateContent>
          <mc:Choice Requires="wps">
            <w:drawing>
              <wp:anchor distT="0" distB="0" distL="114300" distR="114300" simplePos="0" relativeHeight="251610112" behindDoc="0" locked="0" layoutInCell="1" allowOverlap="1" wp14:anchorId="10651453" wp14:editId="3E59EE67">
                <wp:simplePos x="0" y="0"/>
                <wp:positionH relativeFrom="column">
                  <wp:posOffset>-228600</wp:posOffset>
                </wp:positionH>
                <wp:positionV relativeFrom="page">
                  <wp:posOffset>2743200</wp:posOffset>
                </wp:positionV>
                <wp:extent cx="6057900" cy="0"/>
                <wp:effectExtent l="25400" t="25400" r="63500" b="101600"/>
                <wp:wrapTight wrapText="bothSides">
                  <wp:wrapPolygon edited="0">
                    <wp:start x="-91" y="-1"/>
                    <wp:lineTo x="-91" y="-1"/>
                    <wp:lineTo x="21736" y="-1"/>
                    <wp:lineTo x="21736" y="-1"/>
                    <wp:lineTo x="-91" y="-1"/>
                  </wp:wrapPolygon>
                </wp:wrapTight>
                <wp:docPr id="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92D01" id="Line 3"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3in" to="459pt,3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" strokecolor="black [3213]" strokeweight="2pt">
                <v:shadow on="t" color="black" opacity="22938f" offset="0"/>
                <w10:wrap type="tight" anchory="page"/>
              </v:line>
            </w:pict>
          </mc:Fallback>
        </mc:AlternateContent>
      </w:r>
      <w:r w:rsidR="00BB6E17" w:rsidRPr="00BE44AA">
        <w:rPr>
          <w:rFonts w:eastAsia="Cambria"/>
          <w:noProof/>
          <w:szCs w:val="24"/>
          <w:lang w:eastAsia="en-US"/>
        </w:rPr>
        <mc:AlternateContent>
          <mc:Choice Requires="wps">
            <w:drawing>
              <wp:anchor distT="0" distB="0" distL="114300" distR="114300" simplePos="0" relativeHeight="251612160" behindDoc="0" locked="0" layoutInCell="1" allowOverlap="1" wp14:anchorId="1B57001F" wp14:editId="1B1BAF4D">
                <wp:simplePos x="0" y="0"/>
                <wp:positionH relativeFrom="column">
                  <wp:posOffset>114300</wp:posOffset>
                </wp:positionH>
                <wp:positionV relativeFrom="paragraph">
                  <wp:posOffset>2057400</wp:posOffset>
                </wp:positionV>
                <wp:extent cx="5486400" cy="1828800"/>
                <wp:effectExtent l="0" t="0" r="0" b="0"/>
                <wp:wrapTight wrapText="bothSides">
                  <wp:wrapPolygon edited="0">
                    <wp:start x="100" y="300"/>
                    <wp:lineTo x="100" y="21000"/>
                    <wp:lineTo x="21400" y="21000"/>
                    <wp:lineTo x="21400" y="300"/>
                    <wp:lineTo x="100" y="300"/>
                  </wp:wrapPolygon>
                </wp:wrapTight>
                <wp:docPr id="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8288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657990B9" w14:textId="0AAF0CB8" w:rsidR="00797B5F" w:rsidRPr="00F26575" w:rsidRDefault="00D865FC"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57001F" id="Text Box 7" o:spid="_x0000_s1029" type="#_x0000_t202" style="position:absolute;margin-left:9pt;margin-top:162pt;width:6in;height:2in;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" filled="f" stroked="f">
                <v:textbox inset=",7.2pt,,7.2pt">
                  <w:txbxContent>
                    <w:p w14:paraId="657990B9" w14:textId="0AAF0CB8" w:rsidR="00797B5F" w:rsidRPr="00F26575" w:rsidRDefault="00D865FC"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v:textbox>
                <w10:wrap type="tight"/>
              </v:shape>
            </w:pict>
          </mc:Fallback>
        </mc:AlternateContent>
      </w:r>
      <w:r w:rsidR="008B6BAD">
        <w:rPr>
          <w:rFonts w:eastAsiaTheme="minorEastAsia"/>
          <w:b/>
          <w:noProof/>
          <w:lang w:eastAsia="en-US"/>
        </w:rPr>
        <w:drawing>
          <wp:inline distT="0" distB="0" distL="0" distR="0" wp14:anchorId="366A959C" wp14:editId="31FA44BC">
            <wp:extent cx="3086100" cy="1333500"/>
            <wp:effectExtent l="0" t="0" r="0" b="12700"/>
            <wp:docPr id="3" name="Picture 3" descr="Macintosh HD:Users:Dependable:Shared:Documents:Templates:DCi.logo.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Dependable:Shared:Documents:Templates:DCi.logo.pd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6100" cy="1333500"/>
                    </a:xfrm>
                    <a:prstGeom prst="rect">
                      <a:avLst/>
                    </a:prstGeom>
                    <a:noFill/>
                    <a:ln>
                      <a:noFill/>
                    </a:ln>
                  </pic:spPr>
                </pic:pic>
              </a:graphicData>
            </a:graphic>
          </wp:inline>
        </w:drawing>
      </w:r>
    </w:p>
    <w:p w14:paraId="59926A21" w14:textId="77777777" w:rsidR="007427B5" w:rsidRDefault="00E815BB" w:rsidP="00833F3A">
      <w:pPr>
        <w:pStyle w:val="Heading1NotInContents"/>
      </w:pPr>
      <w:r w:rsidRPr="00E815BB">
        <w:lastRenderedPageBreak/>
        <w:t>Abstract</w:t>
      </w:r>
    </w:p>
    <w:p w14:paraId="2D314D35" w14:textId="2D70F99A" w:rsidR="00C91704" w:rsidRDefault="00002C6E" w:rsidP="00161E77">
      <w:pPr>
        <w:pStyle w:val="Body"/>
      </w:pPr>
      <w:r>
        <w:t xml:space="preserve">This document provides </w:t>
      </w:r>
      <w:r w:rsidR="002C611A">
        <w:t>behavior descriptions of the zone alert service designed to inform the end user and stakeholders of the services behavior with respect to its provided services.</w:t>
      </w:r>
    </w:p>
    <w:p w14:paraId="175590B3" w14:textId="77777777" w:rsidR="00335E6F" w:rsidRDefault="00335E6F" w:rsidP="00161E77">
      <w:pPr>
        <w:pStyle w:val="Body"/>
      </w:pPr>
    </w:p>
    <w:p w14:paraId="45595377" w14:textId="77777777" w:rsidR="00335E6F" w:rsidRDefault="00335E6F" w:rsidP="00161E77">
      <w:pPr>
        <w:pStyle w:val="Body"/>
      </w:pPr>
    </w:p>
    <w:p w14:paraId="547E8EE2" w14:textId="77777777" w:rsidR="00335E6F" w:rsidRDefault="00335E6F" w:rsidP="00161E77">
      <w:pPr>
        <w:pStyle w:val="Body"/>
      </w:pPr>
    </w:p>
    <w:p w14:paraId="40A4DE40" w14:textId="77777777" w:rsidR="00DE29BF" w:rsidRDefault="00DE29BF" w:rsidP="00DE29BF">
      <w:pPr>
        <w:pStyle w:val="Heading1NotInContents"/>
      </w:pPr>
      <w:r>
        <w:t>Changes</w:t>
      </w:r>
    </w:p>
    <w:tbl>
      <w:tblPr>
        <w:tblStyle w:val="TableGrid"/>
        <w:tblW w:w="0" w:type="auto"/>
        <w:tblLook w:val="04A0" w:firstRow="1" w:lastRow="0" w:firstColumn="1" w:lastColumn="0" w:noHBand="0" w:noVBand="1"/>
      </w:tblPr>
      <w:tblGrid>
        <w:gridCol w:w="2335"/>
        <w:gridCol w:w="1800"/>
        <w:gridCol w:w="4869"/>
      </w:tblGrid>
      <w:tr w:rsidR="00DE29BF" w14:paraId="2BBD91ED" w14:textId="77777777" w:rsidTr="00831EDA">
        <w:tc>
          <w:tcPr>
            <w:tcW w:w="2335" w:type="dxa"/>
          </w:tcPr>
          <w:p w14:paraId="0FEF0376" w14:textId="77777777" w:rsidR="00DE29BF" w:rsidRPr="000C0849" w:rsidRDefault="00DE29BF" w:rsidP="004A44B2">
            <w:pPr>
              <w:jc w:val="center"/>
              <w:rPr>
                <w:b/>
                <w:bCs/>
                <w:lang w:eastAsia="en-US"/>
              </w:rPr>
            </w:pPr>
            <w:r w:rsidRPr="000C0849">
              <w:rPr>
                <w:b/>
                <w:bCs/>
                <w:lang w:eastAsia="en-US"/>
              </w:rPr>
              <w:t>Version</w:t>
            </w:r>
          </w:p>
        </w:tc>
        <w:tc>
          <w:tcPr>
            <w:tcW w:w="1800" w:type="dxa"/>
          </w:tcPr>
          <w:p w14:paraId="5F6480E9" w14:textId="77777777" w:rsidR="00DE29BF" w:rsidRPr="000C0849" w:rsidRDefault="00DE29BF" w:rsidP="00831EDA">
            <w:pPr>
              <w:ind w:firstLine="461"/>
              <w:rPr>
                <w:b/>
                <w:bCs/>
                <w:lang w:eastAsia="en-US"/>
              </w:rPr>
            </w:pPr>
            <w:r w:rsidRPr="000C0849">
              <w:rPr>
                <w:b/>
                <w:bCs/>
                <w:lang w:eastAsia="en-US"/>
              </w:rPr>
              <w:t>Date</w:t>
            </w:r>
          </w:p>
        </w:tc>
        <w:tc>
          <w:tcPr>
            <w:tcW w:w="4869" w:type="dxa"/>
          </w:tcPr>
          <w:p w14:paraId="2DB24995" w14:textId="77777777" w:rsidR="00DE29BF" w:rsidRPr="000C0849" w:rsidRDefault="00DE29BF" w:rsidP="00831EDA">
            <w:pPr>
              <w:ind w:firstLine="461"/>
              <w:rPr>
                <w:b/>
                <w:bCs/>
                <w:lang w:eastAsia="en-US"/>
              </w:rPr>
            </w:pPr>
            <w:r w:rsidRPr="000C0849">
              <w:rPr>
                <w:b/>
                <w:bCs/>
                <w:lang w:eastAsia="en-US"/>
              </w:rPr>
              <w:t>Change</w:t>
            </w:r>
          </w:p>
        </w:tc>
      </w:tr>
      <w:tr w:rsidR="00DE29BF" w14:paraId="59223170" w14:textId="77777777" w:rsidTr="00831EDA">
        <w:tc>
          <w:tcPr>
            <w:tcW w:w="2335" w:type="dxa"/>
          </w:tcPr>
          <w:p w14:paraId="2293FECD" w14:textId="77777777" w:rsidR="00DE29BF" w:rsidRDefault="00DE29BF" w:rsidP="004A44B2">
            <w:pPr>
              <w:ind w:firstLine="0"/>
              <w:jc w:val="center"/>
              <w:rPr>
                <w:lang w:eastAsia="en-US"/>
              </w:rPr>
            </w:pPr>
            <w:r>
              <w:rPr>
                <w:lang w:eastAsia="en-US"/>
              </w:rPr>
              <w:t>V0.1</w:t>
            </w:r>
          </w:p>
        </w:tc>
        <w:tc>
          <w:tcPr>
            <w:tcW w:w="1800" w:type="dxa"/>
          </w:tcPr>
          <w:p w14:paraId="22A2BFD0" w14:textId="73AAB378" w:rsidR="00DE29BF" w:rsidRDefault="00DE29BF" w:rsidP="004A44B2">
            <w:pPr>
              <w:ind w:firstLine="0"/>
              <w:jc w:val="center"/>
              <w:rPr>
                <w:lang w:eastAsia="en-US"/>
              </w:rPr>
            </w:pPr>
          </w:p>
        </w:tc>
        <w:tc>
          <w:tcPr>
            <w:tcW w:w="4869" w:type="dxa"/>
          </w:tcPr>
          <w:p w14:paraId="58A55106" w14:textId="77777777" w:rsidR="00DE29BF" w:rsidRDefault="00DE29BF" w:rsidP="004A44B2">
            <w:pPr>
              <w:ind w:firstLine="0"/>
              <w:jc w:val="left"/>
              <w:rPr>
                <w:lang w:eastAsia="en-US"/>
              </w:rPr>
            </w:pPr>
            <w:r>
              <w:rPr>
                <w:lang w:eastAsia="en-US"/>
              </w:rPr>
              <w:t>Initial draft</w:t>
            </w:r>
          </w:p>
        </w:tc>
      </w:tr>
      <w:tr w:rsidR="00DE29BF" w14:paraId="4789B58D" w14:textId="77777777" w:rsidTr="00831EDA">
        <w:tc>
          <w:tcPr>
            <w:tcW w:w="2335" w:type="dxa"/>
          </w:tcPr>
          <w:p w14:paraId="0FCF82DC" w14:textId="77777777" w:rsidR="00DE29BF" w:rsidRDefault="00DE29BF" w:rsidP="004A44B2">
            <w:pPr>
              <w:ind w:firstLine="0"/>
              <w:jc w:val="center"/>
              <w:rPr>
                <w:lang w:eastAsia="en-US"/>
              </w:rPr>
            </w:pPr>
            <w:r>
              <w:rPr>
                <w:lang w:eastAsia="en-US"/>
              </w:rPr>
              <w:t>V0.2</w:t>
            </w:r>
          </w:p>
        </w:tc>
        <w:tc>
          <w:tcPr>
            <w:tcW w:w="1800" w:type="dxa"/>
          </w:tcPr>
          <w:p w14:paraId="26DBFE5A" w14:textId="01DF6ECF" w:rsidR="00DE29BF" w:rsidRDefault="00DE29BF" w:rsidP="004A44B2">
            <w:pPr>
              <w:ind w:firstLine="0"/>
              <w:jc w:val="center"/>
              <w:rPr>
                <w:lang w:eastAsia="en-US"/>
              </w:rPr>
            </w:pPr>
          </w:p>
        </w:tc>
        <w:tc>
          <w:tcPr>
            <w:tcW w:w="4869" w:type="dxa"/>
          </w:tcPr>
          <w:p w14:paraId="60B980A9" w14:textId="728BA97C" w:rsidR="00DE29BF" w:rsidRDefault="00DE29BF" w:rsidP="004A44B2">
            <w:pPr>
              <w:ind w:firstLine="0"/>
              <w:jc w:val="left"/>
              <w:rPr>
                <w:lang w:eastAsia="en-US"/>
              </w:rPr>
            </w:pPr>
            <w:r>
              <w:rPr>
                <w:lang w:eastAsia="en-US"/>
              </w:rPr>
              <w:t>Updates based on behavior validation from stakeholders</w:t>
            </w:r>
          </w:p>
        </w:tc>
      </w:tr>
      <w:tr w:rsidR="00DE29BF" w14:paraId="31AB42A4" w14:textId="77777777" w:rsidTr="00831EDA">
        <w:tc>
          <w:tcPr>
            <w:tcW w:w="2335" w:type="dxa"/>
          </w:tcPr>
          <w:p w14:paraId="0906BA1E" w14:textId="77777777" w:rsidR="00DE29BF" w:rsidRDefault="00DE29BF" w:rsidP="004A44B2">
            <w:pPr>
              <w:ind w:firstLine="0"/>
              <w:jc w:val="center"/>
              <w:rPr>
                <w:lang w:eastAsia="en-US"/>
              </w:rPr>
            </w:pPr>
            <w:r>
              <w:rPr>
                <w:lang w:eastAsia="en-US"/>
              </w:rPr>
              <w:t>V0.3</w:t>
            </w:r>
          </w:p>
        </w:tc>
        <w:tc>
          <w:tcPr>
            <w:tcW w:w="1800" w:type="dxa"/>
          </w:tcPr>
          <w:p w14:paraId="621EC6D8" w14:textId="5710708B" w:rsidR="00DE29BF" w:rsidRDefault="00DE29BF" w:rsidP="004A44B2">
            <w:pPr>
              <w:ind w:firstLine="0"/>
              <w:jc w:val="center"/>
              <w:rPr>
                <w:lang w:eastAsia="en-US"/>
              </w:rPr>
            </w:pPr>
            <w:r>
              <w:rPr>
                <w:lang w:eastAsia="en-US"/>
              </w:rPr>
              <w:t>1/30/2024</w:t>
            </w:r>
          </w:p>
        </w:tc>
        <w:tc>
          <w:tcPr>
            <w:tcW w:w="4869" w:type="dxa"/>
          </w:tcPr>
          <w:p w14:paraId="51BF4447" w14:textId="1B2D024F" w:rsidR="00DE29BF" w:rsidRDefault="00DE29BF" w:rsidP="004A44B2">
            <w:pPr>
              <w:ind w:firstLine="0"/>
              <w:jc w:val="left"/>
              <w:rPr>
                <w:lang w:eastAsia="en-US"/>
              </w:rPr>
            </w:pPr>
            <w:r>
              <w:rPr>
                <w:lang w:eastAsia="en-US"/>
              </w:rPr>
              <w:t xml:space="preserve">Modified behavior specification based on the lack of </w:t>
            </w:r>
            <w:r w:rsidR="00B8442A">
              <w:rPr>
                <w:lang w:eastAsia="en-US"/>
              </w:rPr>
              <w:t>vehicle radius</w:t>
            </w:r>
            <w:r>
              <w:rPr>
                <w:lang w:eastAsia="en-US"/>
              </w:rPr>
              <w:t xml:space="preserve"> in route planning, replaced behavior semantics with concept of buffered keep-out and keep-in zones</w:t>
            </w:r>
            <w:r w:rsidR="00EB3E6E">
              <w:rPr>
                <w:lang w:eastAsia="en-US"/>
              </w:rPr>
              <w:t xml:space="preserve"> and consistent semantics of zones with Route Planning Service.</w:t>
            </w:r>
            <w:r w:rsidR="00B32171">
              <w:rPr>
                <w:lang w:eastAsia="en-US"/>
              </w:rPr>
              <w:t xml:space="preserve"> Fixed typos. Discussed </w:t>
            </w:r>
            <w:r w:rsidR="00B10579">
              <w:rPr>
                <w:lang w:eastAsia="en-US"/>
              </w:rPr>
              <w:t>alerts only for</w:t>
            </w:r>
            <w:r w:rsidR="00B32171">
              <w:rPr>
                <w:lang w:eastAsia="en-US"/>
              </w:rPr>
              <w:t xml:space="preserve"> zones in a vehicle’s operating region.</w:t>
            </w:r>
          </w:p>
        </w:tc>
      </w:tr>
      <w:tr w:rsidR="00DE29BF" w14:paraId="23EEFAB8" w14:textId="77777777" w:rsidTr="00831EDA">
        <w:tc>
          <w:tcPr>
            <w:tcW w:w="2335" w:type="dxa"/>
          </w:tcPr>
          <w:p w14:paraId="1228682B" w14:textId="3E2C54F4" w:rsidR="00DE29BF" w:rsidRDefault="007821DF" w:rsidP="004A44B2">
            <w:pPr>
              <w:ind w:firstLine="0"/>
              <w:jc w:val="center"/>
              <w:rPr>
                <w:lang w:eastAsia="en-US"/>
              </w:rPr>
            </w:pPr>
            <w:r>
              <w:rPr>
                <w:lang w:eastAsia="en-US"/>
              </w:rPr>
              <w:t>V0.4</w:t>
            </w:r>
          </w:p>
        </w:tc>
        <w:tc>
          <w:tcPr>
            <w:tcW w:w="1800" w:type="dxa"/>
          </w:tcPr>
          <w:p w14:paraId="33310440" w14:textId="43C2B2F0" w:rsidR="00DE29BF" w:rsidRDefault="007821DF" w:rsidP="004A44B2">
            <w:pPr>
              <w:ind w:firstLine="0"/>
              <w:jc w:val="center"/>
              <w:rPr>
                <w:lang w:eastAsia="en-US"/>
              </w:rPr>
            </w:pPr>
            <w:r>
              <w:rPr>
                <w:lang w:eastAsia="en-US"/>
              </w:rPr>
              <w:t>1/30/2024</w:t>
            </w:r>
          </w:p>
        </w:tc>
        <w:tc>
          <w:tcPr>
            <w:tcW w:w="4869" w:type="dxa"/>
          </w:tcPr>
          <w:p w14:paraId="7A7CE1CA" w14:textId="374910BE" w:rsidR="00DE29BF" w:rsidRDefault="007821DF" w:rsidP="004A44B2">
            <w:pPr>
              <w:ind w:firstLine="0"/>
              <w:jc w:val="left"/>
              <w:rPr>
                <w:lang w:eastAsia="en-US"/>
              </w:rPr>
            </w:pPr>
            <w:r>
              <w:rPr>
                <w:lang w:eastAsia="en-US"/>
              </w:rPr>
              <w:t>Clarified when one or both projected or current violation is reported</w:t>
            </w:r>
            <w:r w:rsidR="00064437">
              <w:rPr>
                <w:lang w:eastAsia="en-US"/>
              </w:rPr>
              <w:t xml:space="preserve"> for a given vehicle and zone.</w:t>
            </w:r>
          </w:p>
        </w:tc>
      </w:tr>
      <w:tr w:rsidR="00DE29BF" w14:paraId="1CE00FD2" w14:textId="77777777" w:rsidTr="00831EDA">
        <w:tc>
          <w:tcPr>
            <w:tcW w:w="2335" w:type="dxa"/>
          </w:tcPr>
          <w:p w14:paraId="221533E5" w14:textId="7F4DF176" w:rsidR="00DE29BF" w:rsidRDefault="000A6B61" w:rsidP="004A44B2">
            <w:pPr>
              <w:ind w:firstLine="0"/>
              <w:jc w:val="center"/>
              <w:rPr>
                <w:lang w:eastAsia="en-US"/>
              </w:rPr>
            </w:pPr>
            <w:r>
              <w:rPr>
                <w:lang w:eastAsia="en-US"/>
              </w:rPr>
              <w:t>V0.5</w:t>
            </w:r>
          </w:p>
        </w:tc>
        <w:tc>
          <w:tcPr>
            <w:tcW w:w="1800" w:type="dxa"/>
          </w:tcPr>
          <w:p w14:paraId="2274A3DF" w14:textId="66BA6888" w:rsidR="00DE29BF" w:rsidRDefault="000A6B61" w:rsidP="004A44B2">
            <w:pPr>
              <w:ind w:firstLine="0"/>
              <w:jc w:val="center"/>
              <w:rPr>
                <w:lang w:eastAsia="en-US"/>
              </w:rPr>
            </w:pPr>
            <w:r>
              <w:rPr>
                <w:lang w:eastAsia="en-US"/>
              </w:rPr>
              <w:t>1/31/2024</w:t>
            </w:r>
          </w:p>
        </w:tc>
        <w:tc>
          <w:tcPr>
            <w:tcW w:w="4869" w:type="dxa"/>
          </w:tcPr>
          <w:p w14:paraId="6FBF6705" w14:textId="6E8A685F" w:rsidR="00DE29BF" w:rsidRDefault="000A6B61" w:rsidP="004A44B2">
            <w:pPr>
              <w:ind w:firstLine="0"/>
              <w:jc w:val="left"/>
              <w:rPr>
                <w:lang w:eastAsia="en-US"/>
              </w:rPr>
            </w:pPr>
            <w:r>
              <w:rPr>
                <w:lang w:eastAsia="en-US"/>
              </w:rPr>
              <w:t xml:space="preserve">Vehicle-Radii behaviors removed. Current and future zone alerts replaced with a single simpler </w:t>
            </w:r>
            <w:r w:rsidR="00D85102">
              <w:rPr>
                <w:lang w:eastAsia="en-US"/>
              </w:rPr>
              <w:t>reporting structure</w:t>
            </w:r>
            <w:r w:rsidR="00C50272">
              <w:rPr>
                <w:lang w:eastAsia="en-US"/>
              </w:rPr>
              <w:t xml:space="preserve"> where violation time can be zero to indicate current violation.</w:t>
            </w:r>
          </w:p>
        </w:tc>
      </w:tr>
      <w:tr w:rsidR="00DE29BF" w14:paraId="59B50DD5" w14:textId="77777777" w:rsidTr="00831EDA">
        <w:tc>
          <w:tcPr>
            <w:tcW w:w="2335" w:type="dxa"/>
          </w:tcPr>
          <w:p w14:paraId="5ACBBF6F" w14:textId="0B18A4D0" w:rsidR="00DE29BF" w:rsidRDefault="00F26A53" w:rsidP="004A44B2">
            <w:pPr>
              <w:ind w:firstLine="0"/>
              <w:jc w:val="center"/>
              <w:rPr>
                <w:lang w:eastAsia="en-US"/>
              </w:rPr>
            </w:pPr>
            <w:r>
              <w:rPr>
                <w:lang w:eastAsia="en-US"/>
              </w:rPr>
              <w:t>V0.6</w:t>
            </w:r>
          </w:p>
        </w:tc>
        <w:tc>
          <w:tcPr>
            <w:tcW w:w="1800" w:type="dxa"/>
          </w:tcPr>
          <w:p w14:paraId="557BDE7D" w14:textId="74ECC5F3" w:rsidR="00DE29BF" w:rsidRDefault="00F26A53" w:rsidP="004A44B2">
            <w:pPr>
              <w:ind w:firstLine="0"/>
              <w:jc w:val="center"/>
              <w:rPr>
                <w:lang w:eastAsia="en-US"/>
              </w:rPr>
            </w:pPr>
            <w:r>
              <w:rPr>
                <w:lang w:eastAsia="en-US"/>
              </w:rPr>
              <w:t>3/29/2024</w:t>
            </w:r>
          </w:p>
        </w:tc>
        <w:tc>
          <w:tcPr>
            <w:tcW w:w="4869" w:type="dxa"/>
          </w:tcPr>
          <w:p w14:paraId="0C134119" w14:textId="0A96C7FD" w:rsidR="00D865FC" w:rsidRDefault="00D865FC" w:rsidP="004A44B2">
            <w:pPr>
              <w:ind w:firstLine="0"/>
              <w:jc w:val="left"/>
              <w:rPr>
                <w:lang w:eastAsia="en-US"/>
              </w:rPr>
            </w:pPr>
            <w:r>
              <w:rPr>
                <w:lang w:eastAsia="en-US"/>
              </w:rPr>
              <w:t>Text cleanup</w:t>
            </w:r>
          </w:p>
        </w:tc>
      </w:tr>
      <w:tr w:rsidR="00D865FC" w14:paraId="4B515B8C" w14:textId="77777777" w:rsidTr="00831EDA">
        <w:tc>
          <w:tcPr>
            <w:tcW w:w="2335" w:type="dxa"/>
          </w:tcPr>
          <w:p w14:paraId="4228FAAD" w14:textId="340B3EDF" w:rsidR="00D865FC" w:rsidRDefault="00D865FC" w:rsidP="004A44B2">
            <w:pPr>
              <w:ind w:firstLine="0"/>
              <w:jc w:val="center"/>
              <w:rPr>
                <w:lang w:eastAsia="en-US"/>
              </w:rPr>
            </w:pPr>
            <w:r>
              <w:rPr>
                <w:lang w:eastAsia="en-US"/>
              </w:rPr>
              <w:t>V0.7</w:t>
            </w:r>
          </w:p>
        </w:tc>
        <w:tc>
          <w:tcPr>
            <w:tcW w:w="1800" w:type="dxa"/>
          </w:tcPr>
          <w:p w14:paraId="39259F35" w14:textId="59031001" w:rsidR="00D865FC" w:rsidRDefault="00D865FC" w:rsidP="004A44B2">
            <w:pPr>
              <w:ind w:firstLine="0"/>
              <w:jc w:val="center"/>
              <w:rPr>
                <w:lang w:eastAsia="en-US"/>
              </w:rPr>
            </w:pPr>
            <w:r>
              <w:rPr>
                <w:lang w:eastAsia="en-US"/>
              </w:rPr>
              <w:t>10/24/2024</w:t>
            </w:r>
          </w:p>
        </w:tc>
        <w:tc>
          <w:tcPr>
            <w:tcW w:w="4869" w:type="dxa"/>
          </w:tcPr>
          <w:p w14:paraId="73597E5B" w14:textId="32AE8870" w:rsidR="00D865FC" w:rsidRDefault="001A15E5" w:rsidP="004A44B2">
            <w:pPr>
              <w:ind w:firstLine="0"/>
              <w:jc w:val="left"/>
              <w:rPr>
                <w:lang w:eastAsia="en-US"/>
              </w:rPr>
            </w:pPr>
            <w:r>
              <w:rPr>
                <w:lang w:eastAsia="en-US"/>
              </w:rPr>
              <w:t>Added context and definitions and clarified some text on expected behaviors</w:t>
            </w:r>
          </w:p>
        </w:tc>
      </w:tr>
    </w:tbl>
    <w:p w14:paraId="1D82DEAA" w14:textId="77777777" w:rsidR="00DE29BF" w:rsidRDefault="00DE29BF" w:rsidP="00161E77">
      <w:pPr>
        <w:pStyle w:val="Body"/>
      </w:pPr>
    </w:p>
    <w:p w14:paraId="177C79E6" w14:textId="24F7EA0B" w:rsidR="005F188F" w:rsidRPr="00DC63A3" w:rsidRDefault="00C91704" w:rsidP="00C91704">
      <w:pPr>
        <w:pStyle w:val="ListBullet2"/>
        <w:numPr>
          <w:ilvl w:val="0"/>
          <w:numId w:val="0"/>
        </w:numPr>
        <w:rPr>
          <w:color w:val="FF0000"/>
        </w:rPr>
      </w:pPr>
      <w:r w:rsidRPr="00DC63A3">
        <w:rPr>
          <w:rFonts w:eastAsiaTheme="minorEastAsia"/>
          <w:color w:val="FF0000"/>
        </w:rPr>
        <w:t>.</w:t>
      </w:r>
      <w:r w:rsidR="005F188F" w:rsidRPr="00DC63A3">
        <w:rPr>
          <w:rFonts w:eastAsiaTheme="minorEastAsia"/>
          <w:color w:val="FF0000"/>
        </w:rPr>
        <w:br w:type="page"/>
      </w:r>
    </w:p>
    <w:p w14:paraId="1D5D2487" w14:textId="77777777" w:rsidR="00197C34" w:rsidRDefault="00197C34" w:rsidP="00833F3A">
      <w:pPr>
        <w:pStyle w:val="Heading1NotInContents"/>
      </w:pPr>
      <w:r>
        <w:lastRenderedPageBreak/>
        <w:t>Contents</w:t>
      </w:r>
    </w:p>
    <w:p w14:paraId="525F0BE5" w14:textId="62587152" w:rsidR="00457790" w:rsidRDefault="0073018A">
      <w:pPr>
        <w:pStyle w:val="TOC1"/>
        <w:rPr>
          <w:rFonts w:eastAsiaTheme="minorEastAsia" w:cstheme="minorBidi"/>
          <w:noProof/>
          <w:kern w:val="2"/>
          <w:szCs w:val="24"/>
          <w:lang w:eastAsia="en-US"/>
          <w14:ligatures w14:val="standardContextual"/>
        </w:rPr>
      </w:pPr>
      <w:r>
        <w:rPr>
          <w:rFonts w:eastAsiaTheme="minorEastAsia"/>
          <w:b/>
          <w:bCs/>
        </w:rPr>
        <w:fldChar w:fldCharType="begin"/>
      </w:r>
      <w:r>
        <w:rPr>
          <w:rFonts w:eastAsiaTheme="minorEastAsia"/>
          <w:b/>
          <w:bCs/>
        </w:rPr>
        <w:instrText xml:space="preserve"> TOC \o "1-1" \t "Heading1.Num,1,Heading2.Num,2,Heading1.Unnum,1" </w:instrText>
      </w:r>
      <w:r>
        <w:rPr>
          <w:rFonts w:eastAsiaTheme="minorEastAsia"/>
          <w:b/>
          <w:bCs/>
        </w:rPr>
        <w:fldChar w:fldCharType="separate"/>
      </w:r>
      <w:r w:rsidR="00457790" w:rsidRPr="00C56B6E">
        <w:rPr>
          <w:rFonts w:eastAsiaTheme="minorEastAsia"/>
          <w:noProof/>
        </w:rPr>
        <w:t>1</w:t>
      </w:r>
      <w:r w:rsidR="00457790">
        <w:rPr>
          <w:rFonts w:eastAsiaTheme="minorEastAsia" w:cstheme="minorBidi"/>
          <w:noProof/>
          <w:kern w:val="2"/>
          <w:szCs w:val="24"/>
          <w:lang w:eastAsia="en-US"/>
          <w14:ligatures w14:val="standardContextual"/>
        </w:rPr>
        <w:tab/>
      </w:r>
      <w:r w:rsidR="00457790" w:rsidRPr="00C56B6E">
        <w:rPr>
          <w:rFonts w:eastAsiaTheme="minorEastAsia"/>
          <w:noProof/>
        </w:rPr>
        <w:t>Introduction</w:t>
      </w:r>
      <w:r w:rsidR="00457790">
        <w:rPr>
          <w:noProof/>
        </w:rPr>
        <w:tab/>
      </w:r>
      <w:r w:rsidR="00457790">
        <w:rPr>
          <w:noProof/>
        </w:rPr>
        <w:fldChar w:fldCharType="begin"/>
      </w:r>
      <w:r w:rsidR="00457790">
        <w:rPr>
          <w:noProof/>
        </w:rPr>
        <w:instrText xml:space="preserve"> PAGEREF _Toc157513750 \h </w:instrText>
      </w:r>
      <w:r w:rsidR="00457790">
        <w:rPr>
          <w:noProof/>
        </w:rPr>
      </w:r>
      <w:r w:rsidR="00457790">
        <w:rPr>
          <w:noProof/>
        </w:rPr>
        <w:fldChar w:fldCharType="separate"/>
      </w:r>
      <w:r w:rsidR="00457790">
        <w:rPr>
          <w:noProof/>
        </w:rPr>
        <w:t>1</w:t>
      </w:r>
      <w:r w:rsidR="00457790">
        <w:rPr>
          <w:noProof/>
        </w:rPr>
        <w:fldChar w:fldCharType="end"/>
      </w:r>
    </w:p>
    <w:p w14:paraId="2358350C" w14:textId="23D34934"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lang w:eastAsia="en-US"/>
        </w:rPr>
        <w:t>2</w:t>
      </w:r>
      <w:r>
        <w:rPr>
          <w:rFonts w:eastAsiaTheme="minorEastAsia" w:cstheme="minorBidi"/>
          <w:noProof/>
          <w:kern w:val="2"/>
          <w:szCs w:val="24"/>
          <w:lang w:eastAsia="en-US"/>
          <w14:ligatures w14:val="standardContextual"/>
        </w:rPr>
        <w:tab/>
      </w:r>
      <w:r w:rsidRPr="00C56B6E">
        <w:rPr>
          <w:rFonts w:eastAsiaTheme="minorEastAsia"/>
          <w:noProof/>
          <w:lang w:eastAsia="en-US"/>
        </w:rPr>
        <w:t>Service Parameters</w:t>
      </w:r>
      <w:r>
        <w:rPr>
          <w:noProof/>
        </w:rPr>
        <w:tab/>
      </w:r>
      <w:r>
        <w:rPr>
          <w:noProof/>
        </w:rPr>
        <w:fldChar w:fldCharType="begin"/>
      </w:r>
      <w:r>
        <w:rPr>
          <w:noProof/>
        </w:rPr>
        <w:instrText xml:space="preserve"> PAGEREF _Toc157513751 \h </w:instrText>
      </w:r>
      <w:r>
        <w:rPr>
          <w:noProof/>
        </w:rPr>
      </w:r>
      <w:r>
        <w:rPr>
          <w:noProof/>
        </w:rPr>
        <w:fldChar w:fldCharType="separate"/>
      </w:r>
      <w:r>
        <w:rPr>
          <w:noProof/>
        </w:rPr>
        <w:t>1</w:t>
      </w:r>
      <w:r>
        <w:rPr>
          <w:noProof/>
        </w:rPr>
        <w:fldChar w:fldCharType="end"/>
      </w:r>
    </w:p>
    <w:p w14:paraId="09F7D392" w14:textId="60D6BE1E"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3</w:t>
      </w:r>
      <w:r>
        <w:rPr>
          <w:rFonts w:eastAsiaTheme="minorEastAsia" w:cstheme="minorBidi"/>
          <w:noProof/>
          <w:kern w:val="2"/>
          <w:szCs w:val="24"/>
          <w:lang w:eastAsia="en-US"/>
          <w14:ligatures w14:val="standardContextual"/>
        </w:rPr>
        <w:tab/>
      </w:r>
      <w:r w:rsidRPr="00C56B6E">
        <w:rPr>
          <w:rFonts w:eastAsiaTheme="minorEastAsia"/>
          <w:noProof/>
        </w:rPr>
        <w:t>Zone Definitions and Interpretation Consistency</w:t>
      </w:r>
      <w:r>
        <w:rPr>
          <w:noProof/>
        </w:rPr>
        <w:tab/>
      </w:r>
      <w:r>
        <w:rPr>
          <w:noProof/>
        </w:rPr>
        <w:fldChar w:fldCharType="begin"/>
      </w:r>
      <w:r>
        <w:rPr>
          <w:noProof/>
        </w:rPr>
        <w:instrText xml:space="preserve"> PAGEREF _Toc157513752 \h </w:instrText>
      </w:r>
      <w:r>
        <w:rPr>
          <w:noProof/>
        </w:rPr>
      </w:r>
      <w:r>
        <w:rPr>
          <w:noProof/>
        </w:rPr>
        <w:fldChar w:fldCharType="separate"/>
      </w:r>
      <w:r>
        <w:rPr>
          <w:noProof/>
        </w:rPr>
        <w:t>3</w:t>
      </w:r>
      <w:r>
        <w:rPr>
          <w:noProof/>
        </w:rPr>
        <w:fldChar w:fldCharType="end"/>
      </w:r>
    </w:p>
    <w:p w14:paraId="037C4316" w14:textId="4A63CADA"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4</w:t>
      </w:r>
      <w:r>
        <w:rPr>
          <w:rFonts w:eastAsiaTheme="minorEastAsia" w:cstheme="minorBidi"/>
          <w:noProof/>
          <w:kern w:val="2"/>
          <w:szCs w:val="24"/>
          <w:lang w:eastAsia="en-US"/>
          <w14:ligatures w14:val="standardContextual"/>
        </w:rPr>
        <w:tab/>
      </w:r>
      <w:r w:rsidRPr="00C56B6E">
        <w:rPr>
          <w:rFonts w:eastAsiaTheme="minorEastAsia"/>
          <w:noProof/>
        </w:rPr>
        <w:t>Basic Behaviors</w:t>
      </w:r>
      <w:r>
        <w:rPr>
          <w:noProof/>
        </w:rPr>
        <w:tab/>
      </w:r>
      <w:r>
        <w:rPr>
          <w:noProof/>
        </w:rPr>
        <w:fldChar w:fldCharType="begin"/>
      </w:r>
      <w:r>
        <w:rPr>
          <w:noProof/>
        </w:rPr>
        <w:instrText xml:space="preserve"> PAGEREF _Toc157513753 \h </w:instrText>
      </w:r>
      <w:r>
        <w:rPr>
          <w:noProof/>
        </w:rPr>
      </w:r>
      <w:r>
        <w:rPr>
          <w:noProof/>
        </w:rPr>
        <w:fldChar w:fldCharType="separate"/>
      </w:r>
      <w:r>
        <w:rPr>
          <w:noProof/>
        </w:rPr>
        <w:t>4</w:t>
      </w:r>
      <w:r>
        <w:rPr>
          <w:noProof/>
        </w:rPr>
        <w:fldChar w:fldCharType="end"/>
      </w:r>
    </w:p>
    <w:p w14:paraId="51265B90" w14:textId="7CB74FC8"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5</w:t>
      </w:r>
      <w:r>
        <w:rPr>
          <w:rFonts w:eastAsiaTheme="minorEastAsia" w:cstheme="minorBidi"/>
          <w:noProof/>
          <w:kern w:val="2"/>
          <w:szCs w:val="24"/>
          <w:lang w:eastAsia="en-US"/>
          <w14:ligatures w14:val="standardContextual"/>
        </w:rPr>
        <w:tab/>
      </w:r>
      <w:r w:rsidRPr="00C56B6E">
        <w:rPr>
          <w:rFonts w:eastAsiaTheme="minorEastAsia"/>
          <w:noProof/>
        </w:rPr>
        <w:t>Complex Behaviors</w:t>
      </w:r>
      <w:r>
        <w:rPr>
          <w:noProof/>
        </w:rPr>
        <w:tab/>
      </w:r>
      <w:r>
        <w:rPr>
          <w:noProof/>
        </w:rPr>
        <w:fldChar w:fldCharType="begin"/>
      </w:r>
      <w:r>
        <w:rPr>
          <w:noProof/>
        </w:rPr>
        <w:instrText xml:space="preserve"> PAGEREF _Toc157513754 \h </w:instrText>
      </w:r>
      <w:r>
        <w:rPr>
          <w:noProof/>
        </w:rPr>
      </w:r>
      <w:r>
        <w:rPr>
          <w:noProof/>
        </w:rPr>
        <w:fldChar w:fldCharType="separate"/>
      </w:r>
      <w:r>
        <w:rPr>
          <w:noProof/>
        </w:rPr>
        <w:t>9</w:t>
      </w:r>
      <w:r>
        <w:rPr>
          <w:noProof/>
        </w:rPr>
        <w:fldChar w:fldCharType="end"/>
      </w:r>
    </w:p>
    <w:p w14:paraId="63F1275E" w14:textId="47938279" w:rsidR="005F188F" w:rsidRDefault="0073018A" w:rsidP="00851EB8">
      <w:pPr>
        <w:pStyle w:val="Heading1Num"/>
        <w:numPr>
          <w:ilvl w:val="0"/>
          <w:numId w:val="0"/>
        </w:numPr>
        <w:ind w:left="567" w:hanging="567"/>
        <w:rPr>
          <w:rFonts w:eastAsiaTheme="minorEastAsia"/>
        </w:rPr>
      </w:pPr>
      <w:r>
        <w:rPr>
          <w:rFonts w:eastAsiaTheme="minorEastAsia"/>
          <w:b w:val="0"/>
          <w:bCs w:val="0"/>
          <w:sz w:val="24"/>
        </w:rPr>
        <w:fldChar w:fldCharType="end"/>
      </w:r>
    </w:p>
    <w:p w14:paraId="35802ACC" w14:textId="77777777" w:rsidR="0075288D" w:rsidRDefault="0075288D">
      <w:pPr>
        <w:overflowPunct/>
        <w:autoSpaceDE/>
        <w:autoSpaceDN/>
        <w:adjustRightInd/>
        <w:spacing w:after="200" w:line="276" w:lineRule="auto"/>
        <w:ind w:firstLine="0"/>
        <w:jc w:val="left"/>
        <w:textAlignment w:val="auto"/>
        <w:rPr>
          <w:rFonts w:eastAsiaTheme="minorEastAsia"/>
          <w:b/>
          <w:bCs/>
        </w:rPr>
      </w:pPr>
      <w:r>
        <w:rPr>
          <w:rFonts w:eastAsiaTheme="minorEastAsia"/>
          <w:b/>
          <w:bCs/>
        </w:rPr>
        <w:br w:type="page"/>
      </w:r>
    </w:p>
    <w:p w14:paraId="10F6B24C" w14:textId="77777777" w:rsidR="008540F7" w:rsidRDefault="008540F7">
      <w:pPr>
        <w:overflowPunct/>
        <w:autoSpaceDE/>
        <w:autoSpaceDN/>
        <w:adjustRightInd/>
        <w:spacing w:after="200" w:line="276" w:lineRule="auto"/>
        <w:ind w:firstLine="0"/>
        <w:jc w:val="left"/>
        <w:textAlignment w:val="auto"/>
        <w:rPr>
          <w:rFonts w:eastAsiaTheme="minorEastAsia"/>
          <w:b/>
          <w:bCs/>
        </w:rPr>
        <w:sectPr w:rsidR="008540F7" w:rsidSect="00A1775D">
          <w:headerReference w:type="default" r:id="rId12"/>
          <w:footerReference w:type="default" r:id="rId13"/>
          <w:pgSz w:w="11894" w:h="16834" w:code="9"/>
          <w:pgMar w:top="1440" w:right="1440" w:bottom="1440" w:left="1440" w:header="1440" w:footer="1440" w:gutter="0"/>
          <w:pgNumType w:fmt="lowerRoman" w:start="1"/>
          <w:cols w:space="708"/>
          <w:docGrid w:linePitch="360"/>
        </w:sectPr>
      </w:pPr>
    </w:p>
    <w:p w14:paraId="6322CD72" w14:textId="77777777" w:rsidR="001A2FA3" w:rsidRDefault="001A2FA3" w:rsidP="00B61A9E">
      <w:pPr>
        <w:pStyle w:val="Heading1Num"/>
        <w:rPr>
          <w:rFonts w:eastAsiaTheme="minorEastAsia"/>
        </w:rPr>
      </w:pPr>
      <w:bookmarkStart w:id="3" w:name="_Toc157513750"/>
      <w:r w:rsidRPr="00B61A9E">
        <w:rPr>
          <w:rFonts w:eastAsiaTheme="minorEastAsia"/>
        </w:rPr>
        <w:lastRenderedPageBreak/>
        <w:t>Introduction</w:t>
      </w:r>
      <w:bookmarkEnd w:id="3"/>
    </w:p>
    <w:p w14:paraId="513DDDFC" w14:textId="294CE37B" w:rsidR="00D865FC" w:rsidRDefault="00157529" w:rsidP="00157529">
      <w:pPr>
        <w:pStyle w:val="NormalNoIndent"/>
        <w:rPr>
          <w:rFonts w:ascii="Calibri" w:hAnsi="Calibri" w:cs="Calibri"/>
        </w:rPr>
      </w:pPr>
      <w:r>
        <w:rPr>
          <w:rFonts w:ascii="Calibri" w:hAnsi="Calibri" w:cs="Calibri"/>
        </w:rPr>
        <w:t xml:space="preserve">The Zone Alert Service is a stand-up service that can be activated as part of an OpenUxAS instance. </w:t>
      </w:r>
      <w:r w:rsidR="00D865FC">
        <w:rPr>
          <w:rFonts w:ascii="Calibri" w:hAnsi="Calibri" w:cs="Calibri"/>
        </w:rPr>
        <w:t>Its purpose is to alert subscribers when an OpenUxAS vehicle is or may soon be in violation of a zone.</w:t>
      </w:r>
    </w:p>
    <w:p w14:paraId="57E5B82C" w14:textId="1D003E9D" w:rsidR="009C48E9" w:rsidRDefault="00C936F1" w:rsidP="00460AB0">
      <w:pPr>
        <w:rPr>
          <w:lang w:eastAsia="en-US"/>
        </w:rPr>
      </w:pPr>
      <w:r>
        <w:rPr>
          <w:lang w:eastAsia="en-US"/>
        </w:rPr>
        <w:t>This document describes expected behaviors of the Zone Alert Service and should be clear to all stakeholders</w:t>
      </w:r>
      <w:r w:rsidR="00460AB0">
        <w:rPr>
          <w:lang w:eastAsia="en-US"/>
        </w:rPr>
        <w:t>, including those that desire or would apply the Zone Alert Service without needing to understand how the service is implemented.</w:t>
      </w:r>
    </w:p>
    <w:p w14:paraId="0FF77F06" w14:textId="78AEC87E" w:rsidR="00D865FC" w:rsidRDefault="00002128" w:rsidP="003D2C33">
      <w:pPr>
        <w:pStyle w:val="Heading1Num"/>
        <w:rPr>
          <w:lang w:eastAsia="en-US"/>
        </w:rPr>
      </w:pPr>
      <w:r>
        <w:rPr>
          <w:lang w:eastAsia="en-US"/>
        </w:rPr>
        <w:t>Mandate</w:t>
      </w:r>
    </w:p>
    <w:p w14:paraId="2B019270" w14:textId="1BBD2D8E" w:rsidR="00640B5D" w:rsidRDefault="00002128" w:rsidP="00640B5D">
      <w:pPr>
        <w:pStyle w:val="Heading2Num"/>
        <w:rPr>
          <w:lang w:eastAsia="en-US"/>
        </w:rPr>
      </w:pPr>
      <w:r>
        <w:rPr>
          <w:lang w:eastAsia="en-US"/>
        </w:rPr>
        <w:t xml:space="preserve">Functional </w:t>
      </w:r>
      <w:r w:rsidR="00C657F6">
        <w:rPr>
          <w:lang w:eastAsia="en-US"/>
        </w:rPr>
        <w:t>Mandate</w:t>
      </w:r>
    </w:p>
    <w:p w14:paraId="75725B41" w14:textId="75ED4874" w:rsidR="00D865FC" w:rsidRDefault="00D865FC" w:rsidP="00D865FC">
      <w:pPr>
        <w:ind w:firstLine="0"/>
        <w:rPr>
          <w:lang w:eastAsia="en-US"/>
        </w:rPr>
      </w:pPr>
      <w:r>
        <w:rPr>
          <w:lang w:eastAsia="en-US"/>
        </w:rPr>
        <w:t xml:space="preserve">An </w:t>
      </w:r>
      <w:r w:rsidRPr="00640B5D">
        <w:rPr>
          <w:b/>
          <w:bCs/>
          <w:lang w:eastAsia="en-US"/>
        </w:rPr>
        <w:t>OpenUxAS vehicle</w:t>
      </w:r>
      <w:r>
        <w:rPr>
          <w:lang w:eastAsia="en-US"/>
        </w:rPr>
        <w:t xml:space="preserve"> is any vehicle that is registered to fly a mission. Up to 10 vehicles may be simultaneously involved in missions in OpenUxAS.</w:t>
      </w:r>
    </w:p>
    <w:p w14:paraId="41F10676" w14:textId="77777777" w:rsidR="00D865FC" w:rsidRDefault="00D865FC" w:rsidP="00D865FC">
      <w:pPr>
        <w:ind w:firstLine="0"/>
        <w:rPr>
          <w:lang w:eastAsia="en-US"/>
        </w:rPr>
      </w:pPr>
    </w:p>
    <w:p w14:paraId="7A687C27" w14:textId="3D58E319" w:rsidR="00D865FC" w:rsidRDefault="00D865FC" w:rsidP="00D865FC">
      <w:pPr>
        <w:ind w:firstLine="0"/>
        <w:rPr>
          <w:lang w:eastAsia="en-US"/>
        </w:rPr>
      </w:pPr>
      <w:r>
        <w:rPr>
          <w:lang w:eastAsia="en-US"/>
        </w:rPr>
        <w:t xml:space="preserve">A </w:t>
      </w:r>
      <w:r w:rsidRPr="00640B5D">
        <w:rPr>
          <w:b/>
          <w:bCs/>
          <w:lang w:eastAsia="en-US"/>
        </w:rPr>
        <w:t>zone</w:t>
      </w:r>
      <w:r>
        <w:rPr>
          <w:lang w:eastAsia="en-US"/>
        </w:rPr>
        <w:t xml:space="preserve"> is a polygonal region that vehicles must either avoid (keep-out zone) or stay within (keep-in zone).</w:t>
      </w:r>
      <w:r w:rsidR="009C48E9">
        <w:rPr>
          <w:lang w:eastAsia="en-US"/>
        </w:rPr>
        <w:t xml:space="preserve"> The motivating behavior for vehicles is as follows:</w:t>
      </w:r>
    </w:p>
    <w:p w14:paraId="06B3CBD3" w14:textId="2A6D8D33" w:rsidR="00D865FC" w:rsidRDefault="00D865FC" w:rsidP="00D865FC">
      <w:pPr>
        <w:pStyle w:val="ListParagraph"/>
        <w:numPr>
          <w:ilvl w:val="0"/>
          <w:numId w:val="70"/>
        </w:numPr>
        <w:rPr>
          <w:lang w:eastAsia="en-US"/>
        </w:rPr>
      </w:pPr>
      <w:r>
        <w:rPr>
          <w:lang w:eastAsia="en-US"/>
        </w:rPr>
        <w:t xml:space="preserve">Each OpenUxAS vehicle attempts to stay out of all keep-out zones at all times. </w:t>
      </w:r>
    </w:p>
    <w:p w14:paraId="7C7E20F8" w14:textId="11BBC942" w:rsidR="003D2C33" w:rsidRDefault="00D865FC" w:rsidP="003D2C33">
      <w:pPr>
        <w:pStyle w:val="ListParagraph"/>
        <w:numPr>
          <w:ilvl w:val="0"/>
          <w:numId w:val="70"/>
        </w:numPr>
        <w:rPr>
          <w:lang w:eastAsia="en-US"/>
        </w:rPr>
      </w:pPr>
      <w:r>
        <w:rPr>
          <w:lang w:eastAsia="en-US"/>
        </w:rPr>
        <w:t>Each OpenUxAS vehicle attempts to stay inside at least one keep-in zone at all times.</w:t>
      </w:r>
    </w:p>
    <w:p w14:paraId="29CA67A7" w14:textId="77777777" w:rsidR="003D2C33" w:rsidRDefault="003D2C33" w:rsidP="003D2C33">
      <w:pPr>
        <w:ind w:firstLine="0"/>
        <w:rPr>
          <w:lang w:eastAsia="en-US"/>
        </w:rPr>
      </w:pPr>
    </w:p>
    <w:p w14:paraId="0A19684C" w14:textId="0DC3C0DC" w:rsidR="003D2C33" w:rsidRDefault="003D2C33" w:rsidP="003D2C33">
      <w:pPr>
        <w:ind w:firstLine="0"/>
        <w:rPr>
          <w:lang w:eastAsia="en-US"/>
        </w:rPr>
      </w:pPr>
      <w:r>
        <w:rPr>
          <w:lang w:eastAsia="en-US"/>
        </w:rPr>
        <w:t>An OpenUxAS Zone Alert service is designed to provide alerts when</w:t>
      </w:r>
    </w:p>
    <w:p w14:paraId="0BC2E289" w14:textId="77777777" w:rsidR="003D2C33" w:rsidRDefault="003D2C33" w:rsidP="003D2C33">
      <w:pPr>
        <w:pStyle w:val="ListParagraph"/>
        <w:numPr>
          <w:ilvl w:val="0"/>
          <w:numId w:val="71"/>
        </w:numPr>
        <w:rPr>
          <w:lang w:eastAsia="en-US"/>
        </w:rPr>
      </w:pPr>
      <w:r>
        <w:rPr>
          <w:lang w:eastAsia="en-US"/>
        </w:rPr>
        <w:t>A vehicle’s latest state report is in violation of a zone</w:t>
      </w:r>
    </w:p>
    <w:p w14:paraId="2C1F89DE" w14:textId="27C9748A" w:rsidR="00C657F6" w:rsidRDefault="003D2C33" w:rsidP="00C657F6">
      <w:pPr>
        <w:pStyle w:val="ListParagraph"/>
        <w:numPr>
          <w:ilvl w:val="0"/>
          <w:numId w:val="71"/>
        </w:numPr>
        <w:rPr>
          <w:lang w:eastAsia="en-US"/>
        </w:rPr>
      </w:pPr>
      <w:r>
        <w:rPr>
          <w:lang w:eastAsia="en-US"/>
        </w:rPr>
        <w:t xml:space="preserve">A vehicle’s latest state report indicates that the vehicle </w:t>
      </w:r>
      <w:r w:rsidRPr="003D2C33">
        <w:rPr>
          <w:b/>
          <w:bCs/>
          <w:i/>
          <w:iCs/>
          <w:lang w:eastAsia="en-US"/>
        </w:rPr>
        <w:t>might</w:t>
      </w:r>
      <w:r>
        <w:rPr>
          <w:lang w:eastAsia="en-US"/>
        </w:rPr>
        <w:t xml:space="preserve"> be in violation of the zone</w:t>
      </w:r>
      <w:r>
        <w:rPr>
          <w:lang w:eastAsia="en-US"/>
        </w:rPr>
        <w:t xml:space="preserve"> in the near future.</w:t>
      </w:r>
    </w:p>
    <w:p w14:paraId="3BAB2B77" w14:textId="7BFCD60B" w:rsidR="003D2C33" w:rsidRDefault="00C657F6" w:rsidP="00C657F6">
      <w:pPr>
        <w:pStyle w:val="Heading2Num"/>
        <w:rPr>
          <w:lang w:eastAsia="en-US"/>
        </w:rPr>
      </w:pPr>
      <w:r>
        <w:rPr>
          <w:lang w:eastAsia="en-US"/>
        </w:rPr>
        <w:t>Motivation/Purpose (Problem Statement)</w:t>
      </w:r>
    </w:p>
    <w:p w14:paraId="09B18253" w14:textId="77777777" w:rsidR="003D2C33" w:rsidRDefault="003D2C33" w:rsidP="003D2C33">
      <w:pPr>
        <w:ind w:firstLine="0"/>
        <w:rPr>
          <w:lang w:eastAsia="en-US"/>
        </w:rPr>
      </w:pPr>
      <w:r>
        <w:rPr>
          <w:lang w:eastAsia="en-US"/>
        </w:rPr>
        <w:t xml:space="preserve">A Zone Alert Service that performs the above functions can help </w:t>
      </w:r>
    </w:p>
    <w:p w14:paraId="1021EB0F" w14:textId="77777777" w:rsidR="00640B5D" w:rsidRDefault="003D2C33" w:rsidP="003D2C33">
      <w:pPr>
        <w:pStyle w:val="ListParagraph"/>
        <w:numPr>
          <w:ilvl w:val="0"/>
          <w:numId w:val="72"/>
        </w:numPr>
        <w:rPr>
          <w:lang w:eastAsia="en-US"/>
        </w:rPr>
      </w:pPr>
      <w:r>
        <w:rPr>
          <w:lang w:eastAsia="en-US"/>
        </w:rPr>
        <w:t>Vehicles react to potential impending zone violations to avoid them</w:t>
      </w:r>
      <w:r w:rsidR="00640B5D">
        <w:rPr>
          <w:lang w:eastAsia="en-US"/>
        </w:rPr>
        <w:t>. This can help vehicles avoid zone violations that would otherwise occur. This might be useful because</w:t>
      </w:r>
    </w:p>
    <w:p w14:paraId="548FD46E" w14:textId="7A0557AE" w:rsidR="003D2C33" w:rsidRDefault="00640B5D" w:rsidP="00640B5D">
      <w:pPr>
        <w:pStyle w:val="ListParagraph"/>
        <w:numPr>
          <w:ilvl w:val="1"/>
          <w:numId w:val="72"/>
        </w:numPr>
        <w:rPr>
          <w:lang w:eastAsia="en-US"/>
        </w:rPr>
      </w:pPr>
      <w:r>
        <w:rPr>
          <w:lang w:eastAsia="en-US"/>
        </w:rPr>
        <w:t>Vehicles don’t always tactically move with consideration of zones. For example, some OpenUxAS flight control services (like mission planning) don’t always scale.</w:t>
      </w:r>
    </w:p>
    <w:p w14:paraId="61E111C3" w14:textId="3A01989C" w:rsidR="00640B5D" w:rsidRDefault="00640B5D" w:rsidP="00640B5D">
      <w:pPr>
        <w:pStyle w:val="ListParagraph"/>
        <w:numPr>
          <w:ilvl w:val="1"/>
          <w:numId w:val="72"/>
        </w:numPr>
        <w:rPr>
          <w:lang w:eastAsia="en-US"/>
        </w:rPr>
      </w:pPr>
      <w:r>
        <w:rPr>
          <w:lang w:eastAsia="en-US"/>
        </w:rPr>
        <w:t>Vehicle control services likely have faults (bugs) in them and thus might make mistakes.</w:t>
      </w:r>
    </w:p>
    <w:p w14:paraId="6AABFEED" w14:textId="52D1329B" w:rsidR="003D2C33" w:rsidRDefault="003D2C33" w:rsidP="003D2C33">
      <w:pPr>
        <w:pStyle w:val="ListParagraph"/>
        <w:numPr>
          <w:ilvl w:val="0"/>
          <w:numId w:val="72"/>
        </w:numPr>
        <w:rPr>
          <w:lang w:eastAsia="en-US"/>
        </w:rPr>
      </w:pPr>
      <w:r>
        <w:rPr>
          <w:lang w:eastAsia="en-US"/>
        </w:rPr>
        <w:t>Track zone violations and record them as a vehicle behavior metric</w:t>
      </w:r>
      <w:r w:rsidR="00640B5D">
        <w:rPr>
          <w:lang w:eastAsia="en-US"/>
        </w:rPr>
        <w:t>. This can help determine if behavior of vehicles during simulated missions is acceptable under the defined vehicle control logic. For example, one could compute whether vehicles behaviors during simulated missions was safe enough.</w:t>
      </w:r>
    </w:p>
    <w:p w14:paraId="17A3913D" w14:textId="77777777" w:rsidR="00640B5D" w:rsidRDefault="00640B5D" w:rsidP="00640B5D">
      <w:pPr>
        <w:ind w:firstLine="0"/>
        <w:rPr>
          <w:lang w:eastAsia="en-US"/>
        </w:rPr>
      </w:pPr>
    </w:p>
    <w:p w14:paraId="0110A23C" w14:textId="1FEA7859" w:rsidR="00C657F6" w:rsidRDefault="00C657F6" w:rsidP="00C657F6">
      <w:pPr>
        <w:pStyle w:val="Heading2Num"/>
        <w:rPr>
          <w:lang w:eastAsia="en-US"/>
        </w:rPr>
      </w:pPr>
      <w:r>
        <w:rPr>
          <w:lang w:eastAsia="en-US"/>
        </w:rPr>
        <w:t>Non-Functional Mandate</w:t>
      </w:r>
    </w:p>
    <w:p w14:paraId="240AA393" w14:textId="77777777" w:rsidR="00C657F6" w:rsidRDefault="00C657F6" w:rsidP="00640B5D">
      <w:pPr>
        <w:ind w:firstLine="0"/>
        <w:rPr>
          <w:lang w:eastAsia="en-US"/>
        </w:rPr>
      </w:pPr>
    </w:p>
    <w:p w14:paraId="3BCE8862" w14:textId="724C93B1" w:rsidR="00640B5D" w:rsidRDefault="00640B5D" w:rsidP="00640B5D">
      <w:pPr>
        <w:ind w:firstLine="0"/>
        <w:rPr>
          <w:lang w:eastAsia="en-US"/>
        </w:rPr>
      </w:pPr>
      <w:r>
        <w:rPr>
          <w:lang w:eastAsia="en-US"/>
        </w:rPr>
        <w:t xml:space="preserve">The utility of the Zone Alert Service will depend on </w:t>
      </w:r>
    </w:p>
    <w:p w14:paraId="41762D6B" w14:textId="77777777" w:rsidR="00640B5D" w:rsidRDefault="00640B5D" w:rsidP="00640B5D">
      <w:pPr>
        <w:pStyle w:val="ListParagraph"/>
        <w:numPr>
          <w:ilvl w:val="0"/>
          <w:numId w:val="73"/>
        </w:numPr>
        <w:rPr>
          <w:lang w:eastAsia="en-US"/>
        </w:rPr>
      </w:pPr>
      <w:r>
        <w:rPr>
          <w:lang w:eastAsia="en-US"/>
        </w:rPr>
        <w:t>Its reliable ability to conclude when vehicles are in current violations of zones, and</w:t>
      </w:r>
    </w:p>
    <w:p w14:paraId="3C19B9AB" w14:textId="6C19181B" w:rsidR="00002128" w:rsidRDefault="00002128" w:rsidP="00002128">
      <w:pPr>
        <w:pStyle w:val="ListParagraph"/>
        <w:numPr>
          <w:ilvl w:val="0"/>
          <w:numId w:val="73"/>
        </w:numPr>
        <w:rPr>
          <w:lang w:eastAsia="en-US"/>
        </w:rPr>
      </w:pPr>
      <w:r>
        <w:rPr>
          <w:lang w:eastAsia="en-US"/>
        </w:rPr>
        <w:t xml:space="preserve">Its </w:t>
      </w:r>
      <w:r w:rsidR="00640B5D">
        <w:rPr>
          <w:lang w:eastAsia="en-US"/>
        </w:rPr>
        <w:t>ability to accurately predict when and when not aircraft will intercept zones in the future</w:t>
      </w:r>
    </w:p>
    <w:p w14:paraId="5063B2EC" w14:textId="77777777" w:rsidR="00002128" w:rsidRDefault="00002128" w:rsidP="00002128">
      <w:pPr>
        <w:ind w:left="360" w:firstLine="0"/>
        <w:rPr>
          <w:lang w:eastAsia="en-US"/>
        </w:rPr>
      </w:pPr>
    </w:p>
    <w:p w14:paraId="7957C669" w14:textId="5A7307EE" w:rsidR="00002128" w:rsidRDefault="00002128" w:rsidP="00002128">
      <w:pPr>
        <w:pStyle w:val="Heading2Num"/>
        <w:rPr>
          <w:lang w:eastAsia="en-US"/>
        </w:rPr>
      </w:pPr>
      <w:r>
        <w:rPr>
          <w:lang w:eastAsia="en-US"/>
        </w:rPr>
        <w:t>Solution Constraints</w:t>
      </w:r>
    </w:p>
    <w:p w14:paraId="29B6FB7F" w14:textId="237F3BAA" w:rsidR="00002128" w:rsidRPr="00002128" w:rsidRDefault="00002128" w:rsidP="00002128">
      <w:pPr>
        <w:pStyle w:val="NormalNoIndent"/>
      </w:pPr>
      <w:r>
        <w:t>The Zone Alert Service should not require that vehicles send any more additional information about their motion or future than is currently available from existing OpenUxAS services. At the time of development, this means that the Zone Alert Service is limited to knowing each vehicle’s past state reports and any route plan created by the route planning service.</w:t>
      </w:r>
    </w:p>
    <w:p w14:paraId="6DEC447D" w14:textId="6251C861" w:rsidR="00002128" w:rsidRDefault="00002128" w:rsidP="00002128">
      <w:pPr>
        <w:pStyle w:val="Heading1Num"/>
        <w:rPr>
          <w:lang w:eastAsia="en-US"/>
        </w:rPr>
      </w:pPr>
      <w:r>
        <w:rPr>
          <w:lang w:eastAsia="en-US"/>
        </w:rPr>
        <w:t>Solution Approach</w:t>
      </w:r>
    </w:p>
    <w:p w14:paraId="1B12E982" w14:textId="5D569407" w:rsidR="00A55D1E" w:rsidRPr="00A55D1E" w:rsidRDefault="00A55D1E" w:rsidP="00A55D1E">
      <w:pPr>
        <w:pStyle w:val="Heading2Num"/>
      </w:pPr>
      <w:r>
        <w:t>Apparent Solution Options</w:t>
      </w:r>
    </w:p>
    <w:p w14:paraId="6E5EA473" w14:textId="68D276EE" w:rsidR="00261581" w:rsidRDefault="00002128" w:rsidP="00002128">
      <w:pPr>
        <w:ind w:firstLine="0"/>
        <w:rPr>
          <w:lang w:eastAsia="en-US"/>
        </w:rPr>
      </w:pPr>
      <w:r>
        <w:rPr>
          <w:lang w:eastAsia="en-US"/>
        </w:rPr>
        <w:t xml:space="preserve">The zone alert service responds to vehicle state reports by checking for vehicle zone </w:t>
      </w:r>
      <w:r w:rsidR="00261581">
        <w:rPr>
          <w:lang w:eastAsia="en-US"/>
        </w:rPr>
        <w:t>violations</w:t>
      </w:r>
      <w:r>
        <w:rPr>
          <w:lang w:eastAsia="en-US"/>
        </w:rPr>
        <w:t xml:space="preserve"> at the present time and those that might occur in the future. Computing present violations can be done accurately. Computing future violations is performed without explicit knowledge of a vehicle’s future movement plans</w:t>
      </w:r>
      <w:r w:rsidR="00261581">
        <w:rPr>
          <w:lang w:eastAsia="en-US"/>
        </w:rPr>
        <w:t xml:space="preserve"> except for a route plan. A route plan will never violate zones. Note, however, that (1) a vehicle might not follow its route plan, and (2) at mission points within the plan will explicitly operate off the route.</w:t>
      </w:r>
    </w:p>
    <w:p w14:paraId="3E453600" w14:textId="77777777" w:rsidR="00A55D1E" w:rsidRDefault="00A55D1E" w:rsidP="00002128">
      <w:pPr>
        <w:ind w:firstLine="0"/>
        <w:rPr>
          <w:lang w:eastAsia="en-US"/>
        </w:rPr>
      </w:pPr>
    </w:p>
    <w:p w14:paraId="4A6166BD" w14:textId="05A493C5" w:rsidR="00A55D1E" w:rsidRDefault="00A55D1E" w:rsidP="00002128">
      <w:pPr>
        <w:ind w:firstLine="0"/>
        <w:rPr>
          <w:lang w:eastAsia="en-US"/>
        </w:rPr>
      </w:pPr>
      <w:r>
        <w:rPr>
          <w:lang w:eastAsia="en-US"/>
        </w:rPr>
        <w:t>Three solutions seemed possible for warning about impending (not current) zone violations:</w:t>
      </w:r>
    </w:p>
    <w:p w14:paraId="7D97FB5A" w14:textId="77777777" w:rsidR="00A55D1E" w:rsidRDefault="00A55D1E" w:rsidP="00002128">
      <w:pPr>
        <w:ind w:firstLine="0"/>
        <w:rPr>
          <w:lang w:eastAsia="en-US"/>
        </w:rPr>
      </w:pPr>
    </w:p>
    <w:p w14:paraId="7F6E55E0" w14:textId="4BF74238" w:rsidR="00A55D1E" w:rsidRDefault="00A55D1E" w:rsidP="00A55D1E">
      <w:pPr>
        <w:pStyle w:val="ListParagraph"/>
        <w:numPr>
          <w:ilvl w:val="0"/>
          <w:numId w:val="74"/>
        </w:numPr>
        <w:rPr>
          <w:lang w:eastAsia="en-US"/>
        </w:rPr>
      </w:pPr>
      <w:r>
        <w:rPr>
          <w:lang w:eastAsia="en-US"/>
        </w:rPr>
        <w:t>Provide a service that provides band information, similar to DAIDALUS, allowing one to know how long until a zone violation with any given zone in any given direction a vehicle might fly within some fixed future time window.</w:t>
      </w:r>
    </w:p>
    <w:p w14:paraId="626AA5E7" w14:textId="40D5CF01" w:rsidR="00A55D1E" w:rsidRDefault="00A55D1E" w:rsidP="00A55D1E">
      <w:pPr>
        <w:pStyle w:val="ListParagraph"/>
        <w:numPr>
          <w:ilvl w:val="0"/>
          <w:numId w:val="74"/>
        </w:numPr>
        <w:rPr>
          <w:lang w:eastAsia="en-US"/>
        </w:rPr>
      </w:pPr>
      <w:r>
        <w:rPr>
          <w:lang w:eastAsia="en-US"/>
        </w:rPr>
        <w:t>Use the total knowledge of past vehicle position reports, in some lagging time window, to predict a Bezier-curve path along which the vehicle is likely to continue to travel on a fixed future time window.</w:t>
      </w:r>
    </w:p>
    <w:p w14:paraId="393E20A6" w14:textId="27C36411" w:rsidR="00A55D1E" w:rsidRDefault="00A55D1E" w:rsidP="00A55D1E">
      <w:pPr>
        <w:pStyle w:val="ListParagraph"/>
        <w:numPr>
          <w:ilvl w:val="0"/>
          <w:numId w:val="74"/>
        </w:numPr>
        <w:rPr>
          <w:lang w:eastAsia="en-US"/>
        </w:rPr>
      </w:pPr>
      <w:r>
        <w:rPr>
          <w:lang w:eastAsia="en-US"/>
        </w:rPr>
        <w:t>Apply the current linear velocity of each vehicle and project it forward in time to predict zone violations (even if the vehicle is accelerating), and assume it is close enough for prediction on short future time windows.</w:t>
      </w:r>
    </w:p>
    <w:p w14:paraId="53347B3B" w14:textId="77777777" w:rsidR="00A55D1E" w:rsidRDefault="00A55D1E" w:rsidP="00002128">
      <w:pPr>
        <w:ind w:firstLine="0"/>
        <w:rPr>
          <w:lang w:eastAsia="en-US"/>
        </w:rPr>
      </w:pPr>
    </w:p>
    <w:p w14:paraId="7D0D2B5D" w14:textId="1E6A8767" w:rsidR="00A55D1E" w:rsidRDefault="00A55D1E" w:rsidP="00002128">
      <w:pPr>
        <w:ind w:firstLine="0"/>
        <w:rPr>
          <w:lang w:eastAsia="en-US"/>
        </w:rPr>
      </w:pPr>
      <w:r>
        <w:rPr>
          <w:lang w:eastAsia="en-US"/>
        </w:rPr>
        <w:t xml:space="preserve">Option 1 seems most useful for general application, and therefore has greatest validity. Option 2 might produce superior results to option 3 in scenarios below where a vehicle skirts along a zone boundary while facing towards it at times. Option 3 seems the most error prone to false positive and false negative imminent zone violation alerts. </w:t>
      </w:r>
    </w:p>
    <w:p w14:paraId="3996B931" w14:textId="77777777" w:rsidR="00A55D1E" w:rsidRDefault="00A55D1E" w:rsidP="00002128">
      <w:pPr>
        <w:ind w:firstLine="0"/>
        <w:rPr>
          <w:lang w:eastAsia="en-US"/>
        </w:rPr>
      </w:pPr>
    </w:p>
    <w:p w14:paraId="7531D8CF" w14:textId="3A3D0412" w:rsidR="00A55D1E" w:rsidRDefault="00A55D1E" w:rsidP="00002128">
      <w:pPr>
        <w:ind w:firstLine="0"/>
        <w:rPr>
          <w:lang w:eastAsia="en-US"/>
        </w:rPr>
      </w:pPr>
      <w:r>
        <w:rPr>
          <w:lang w:eastAsia="en-US"/>
        </w:rPr>
        <w:t>There are likely no resource limitations that make options 1 or 2 computational infeasible.</w:t>
      </w:r>
    </w:p>
    <w:p w14:paraId="64A81A7F" w14:textId="77777777" w:rsidR="00A55D1E" w:rsidRDefault="00A55D1E" w:rsidP="00002128">
      <w:pPr>
        <w:ind w:firstLine="0"/>
        <w:rPr>
          <w:lang w:eastAsia="en-US"/>
        </w:rPr>
      </w:pPr>
    </w:p>
    <w:p w14:paraId="675374BB" w14:textId="10908809" w:rsidR="00A55D1E" w:rsidRDefault="00A55D1E" w:rsidP="00A55D1E">
      <w:pPr>
        <w:ind w:firstLine="0"/>
        <w:rPr>
          <w:lang w:eastAsia="en-US"/>
        </w:rPr>
      </w:pPr>
      <w:r>
        <w:rPr>
          <w:lang w:eastAsia="en-US"/>
        </w:rPr>
        <w:lastRenderedPageBreak/>
        <w:t xml:space="preserve">Of the three options, option 3 is possibly the easiest to develop and engineer. Therefore, it is not the solution of greatest validity but is possibly a better simple demonstration service for assurance of correct and appropriate (verified and validated) service. </w:t>
      </w:r>
    </w:p>
    <w:p w14:paraId="2DEEACD0" w14:textId="7A757A84" w:rsidR="00A55D1E" w:rsidRDefault="00A55D1E" w:rsidP="00A55D1E">
      <w:pPr>
        <w:ind w:firstLine="0"/>
        <w:rPr>
          <w:lang w:eastAsia="en-US"/>
        </w:rPr>
      </w:pPr>
    </w:p>
    <w:p w14:paraId="6553D953" w14:textId="56683238" w:rsidR="00A55D1E" w:rsidRDefault="00A55D1E" w:rsidP="00A55D1E">
      <w:pPr>
        <w:ind w:firstLine="0"/>
        <w:rPr>
          <w:lang w:eastAsia="en-US"/>
        </w:rPr>
      </w:pPr>
      <w:r>
        <w:rPr>
          <w:lang w:eastAsia="en-US"/>
        </w:rPr>
        <w:t>Under the above reasoning Option 3 was chosen for the example assured service work. Note that using this document and the reasoning of various diagrams and problem definition documentation where development cost is less restricted, one would likely choose Option 1 or Option 2 (or some other superior solution concept) and argue against the satisfactory validity of Option 3.</w:t>
      </w:r>
    </w:p>
    <w:p w14:paraId="2DABC5E5" w14:textId="77777777" w:rsidR="001F48A4" w:rsidRPr="001F48A4" w:rsidRDefault="001F48A4" w:rsidP="001F48A4">
      <w:pPr>
        <w:rPr>
          <w:lang w:eastAsia="en-US"/>
        </w:rPr>
      </w:pPr>
    </w:p>
    <w:p w14:paraId="5C9F399F" w14:textId="178A9409" w:rsidR="00A55D1E" w:rsidRDefault="00A55D1E" w:rsidP="008712BE">
      <w:pPr>
        <w:pStyle w:val="Heading2Num"/>
        <w:rPr>
          <w:lang w:eastAsia="en-US"/>
        </w:rPr>
      </w:pPr>
      <w:r>
        <w:rPr>
          <w:lang w:eastAsia="en-US"/>
        </w:rPr>
        <w:t>Solution Approach</w:t>
      </w:r>
    </w:p>
    <w:p w14:paraId="637B8D05" w14:textId="58E62D20" w:rsidR="003C0EFB" w:rsidRDefault="009F7245" w:rsidP="003C0EFB">
      <w:pPr>
        <w:pStyle w:val="NormalNoIndent"/>
      </w:pPr>
      <w:r>
        <w:t>The Zone Alert Service computes imminent zone violations by detecting future violations on a fixed, limited time window into the future, along a vehicle’s present instantaneous linear velocity. More detail follows.</w:t>
      </w:r>
    </w:p>
    <w:p w14:paraId="5ED90C49" w14:textId="0BAF2334" w:rsidR="009F7245" w:rsidRPr="009F7245" w:rsidRDefault="003C0EFB" w:rsidP="003C0EFB">
      <w:pPr>
        <w:pStyle w:val="Heading3"/>
        <w:rPr>
          <w:lang w:eastAsia="en-US"/>
        </w:rPr>
      </w:pPr>
      <w:r>
        <w:rPr>
          <w:lang w:eastAsia="en-US"/>
        </w:rPr>
        <w:t>Time Window</w:t>
      </w:r>
    </w:p>
    <w:p w14:paraId="79CAB0E2" w14:textId="12A088E6" w:rsidR="003D2C33" w:rsidRDefault="003D2C33" w:rsidP="00D865FC">
      <w:pPr>
        <w:ind w:firstLine="0"/>
        <w:rPr>
          <w:lang w:eastAsia="en-US"/>
        </w:rPr>
      </w:pPr>
      <w:r>
        <w:rPr>
          <w:lang w:eastAsia="en-US"/>
        </w:rPr>
        <w:t xml:space="preserve">The Zone Alert Service computes whether a vehicle may violate a zone in the future. It does this within a </w:t>
      </w:r>
      <w:r w:rsidRPr="003D2C33">
        <w:rPr>
          <w:b/>
          <w:bCs/>
          <w:lang w:eastAsia="en-US"/>
        </w:rPr>
        <w:t>time window</w:t>
      </w:r>
      <w:r>
        <w:rPr>
          <w:lang w:eastAsia="en-US"/>
        </w:rPr>
        <w:t xml:space="preserve">. A </w:t>
      </w:r>
      <w:r w:rsidRPr="003D2C33">
        <w:rPr>
          <w:b/>
          <w:bCs/>
          <w:lang w:eastAsia="en-US"/>
        </w:rPr>
        <w:t>vehicle’s time window</w:t>
      </w:r>
      <w:r>
        <w:rPr>
          <w:lang w:eastAsia="en-US"/>
        </w:rPr>
        <w:t xml:space="preserve"> is defined as the time from the vehicle’s latest state report, called </w:t>
      </w:r>
      <w:r w:rsidRPr="003D2C33">
        <w:rPr>
          <w:b/>
          <w:bCs/>
          <w:lang w:eastAsia="en-US"/>
        </w:rPr>
        <w:t>T</w:t>
      </w:r>
      <w:r w:rsidRPr="003D2C33">
        <w:rPr>
          <w:b/>
          <w:bCs/>
          <w:vertAlign w:val="subscript"/>
          <w:lang w:eastAsia="en-US"/>
        </w:rPr>
        <w:t>S</w:t>
      </w:r>
      <w:r>
        <w:rPr>
          <w:lang w:eastAsia="en-US"/>
        </w:rPr>
        <w:t xml:space="preserve">, to a time </w:t>
      </w:r>
      <w:r w:rsidRPr="003D2C33">
        <w:rPr>
          <w:b/>
          <w:bCs/>
          <w:lang w:eastAsia="en-US"/>
        </w:rPr>
        <w:t>T</w:t>
      </w:r>
      <w:r w:rsidRPr="003D2C33">
        <w:rPr>
          <w:b/>
          <w:bCs/>
          <w:vertAlign w:val="subscript"/>
          <w:lang w:eastAsia="en-US"/>
        </w:rPr>
        <w:t>W</w:t>
      </w:r>
      <w:r>
        <w:rPr>
          <w:lang w:eastAsia="en-US"/>
        </w:rPr>
        <w:t xml:space="preserve"> seconds in the future, </w:t>
      </w:r>
      <w:r w:rsidRPr="003D2C33">
        <w:rPr>
          <w:b/>
          <w:bCs/>
          <w:lang w:eastAsia="en-US"/>
        </w:rPr>
        <w:t>T</w:t>
      </w:r>
      <w:r w:rsidRPr="003D2C33">
        <w:rPr>
          <w:b/>
          <w:bCs/>
          <w:vertAlign w:val="subscript"/>
          <w:lang w:eastAsia="en-US"/>
        </w:rPr>
        <w:t>S</w:t>
      </w:r>
      <w:r w:rsidRPr="003D2C33">
        <w:rPr>
          <w:b/>
          <w:bCs/>
          <w:lang w:eastAsia="en-US"/>
        </w:rPr>
        <w:t>+T</w:t>
      </w:r>
      <w:r w:rsidRPr="003D2C33">
        <w:rPr>
          <w:b/>
          <w:bCs/>
          <w:vertAlign w:val="subscript"/>
          <w:lang w:eastAsia="en-US"/>
        </w:rPr>
        <w:t>W</w:t>
      </w:r>
      <w:r>
        <w:rPr>
          <w:lang w:eastAsia="en-US"/>
        </w:rPr>
        <w:t xml:space="preserve">. </w:t>
      </w:r>
      <w:r w:rsidRPr="003D2C33">
        <w:rPr>
          <w:b/>
          <w:bCs/>
          <w:lang w:eastAsia="en-US"/>
        </w:rPr>
        <w:t>T</w:t>
      </w:r>
      <w:r w:rsidRPr="003D2C33">
        <w:rPr>
          <w:b/>
          <w:bCs/>
          <w:vertAlign w:val="subscript"/>
          <w:lang w:eastAsia="en-US"/>
        </w:rPr>
        <w:t>W</w:t>
      </w:r>
      <w:r>
        <w:rPr>
          <w:lang w:eastAsia="en-US"/>
        </w:rPr>
        <w:t xml:space="preserve"> is a constant. For example, it might be set to 5 seconds. In that example the service would look for potential zone violations for a vehicle from the time of its state report to 5 seconds in the future from that report.</w:t>
      </w:r>
    </w:p>
    <w:p w14:paraId="63BF1251" w14:textId="1198166A" w:rsidR="003C0EFB" w:rsidRDefault="003C0EFB" w:rsidP="003C0EFB">
      <w:pPr>
        <w:pStyle w:val="Heading3"/>
        <w:rPr>
          <w:lang w:eastAsia="en-US"/>
        </w:rPr>
      </w:pPr>
      <w:r>
        <w:rPr>
          <w:lang w:eastAsia="en-US"/>
        </w:rPr>
        <w:t>Vehicle Linear Trajectory</w:t>
      </w:r>
    </w:p>
    <w:p w14:paraId="551C56FC" w14:textId="77777777" w:rsidR="003D2C33" w:rsidRDefault="003D2C33" w:rsidP="00D865FC">
      <w:pPr>
        <w:ind w:firstLine="0"/>
        <w:rPr>
          <w:lang w:eastAsia="en-US"/>
        </w:rPr>
      </w:pPr>
      <w:r>
        <w:rPr>
          <w:lang w:eastAsia="en-US"/>
        </w:rPr>
        <w:t xml:space="preserve">The Zone Alert Service computes </w:t>
      </w:r>
      <w:r w:rsidRPr="00DC51DE">
        <w:rPr>
          <w:b/>
          <w:bCs/>
          <w:lang w:eastAsia="en-US"/>
        </w:rPr>
        <w:t>linear trajectories</w:t>
      </w:r>
      <w:r>
        <w:rPr>
          <w:lang w:eastAsia="en-US"/>
        </w:rPr>
        <w:t xml:space="preserve">. More specifically, we define a vehicle’s </w:t>
      </w:r>
      <w:r w:rsidRPr="003D2C33">
        <w:rPr>
          <w:b/>
          <w:bCs/>
          <w:lang w:eastAsia="en-US"/>
        </w:rPr>
        <w:t>linear trajectory</w:t>
      </w:r>
      <w:r>
        <w:rPr>
          <w:lang w:eastAsia="en-US"/>
        </w:rPr>
        <w:t xml:space="preserve"> as the line (segment) from the vehicle’s reported position to its position at the end of its time window, as if the vehicle were to not accelerate and instead remain on its current heading, climb, and ground speed during the time window.</w:t>
      </w:r>
    </w:p>
    <w:p w14:paraId="68E352A0" w14:textId="77777777" w:rsidR="003D2C33" w:rsidRDefault="003D2C33" w:rsidP="00D865FC">
      <w:pPr>
        <w:ind w:firstLine="0"/>
        <w:rPr>
          <w:lang w:eastAsia="en-US"/>
        </w:rPr>
      </w:pPr>
    </w:p>
    <w:p w14:paraId="5CDB59B4" w14:textId="18A55628" w:rsidR="003C0EFB" w:rsidRDefault="003D2C33" w:rsidP="00DC51DE">
      <w:pPr>
        <w:ind w:firstLine="0"/>
        <w:rPr>
          <w:lang w:eastAsia="en-US"/>
        </w:rPr>
      </w:pPr>
      <w:r>
        <w:rPr>
          <w:lang w:eastAsia="en-US"/>
        </w:rPr>
        <w:t>Naturally, the vehicle may turn, climb, or change speed during this time, but the service does n</w:t>
      </w:r>
      <w:r w:rsidR="0051289E">
        <w:rPr>
          <w:lang w:eastAsia="en-US"/>
        </w:rPr>
        <w:t>ot consider such acceleration, even if it is reported or is directly inferable from the sequence of past vehicle state reports.</w:t>
      </w:r>
    </w:p>
    <w:p w14:paraId="352057C0" w14:textId="179C9C86" w:rsidR="00983014" w:rsidRDefault="003C0EFB" w:rsidP="003C0EFB">
      <w:pPr>
        <w:pStyle w:val="Heading3"/>
        <w:rPr>
          <w:lang w:eastAsia="en-US"/>
        </w:rPr>
      </w:pPr>
      <w:r>
        <w:rPr>
          <w:lang w:eastAsia="en-US"/>
        </w:rPr>
        <w:t>Present Time</w:t>
      </w:r>
    </w:p>
    <w:p w14:paraId="23736773" w14:textId="7B985DB0" w:rsidR="00983014" w:rsidRDefault="00983014" w:rsidP="00DC51DE">
      <w:pPr>
        <w:ind w:firstLine="0"/>
        <w:rPr>
          <w:lang w:eastAsia="en-US"/>
        </w:rPr>
      </w:pPr>
      <w:r>
        <w:rPr>
          <w:lang w:eastAsia="en-US"/>
        </w:rPr>
        <w:t xml:space="preserve">A remaining important </w:t>
      </w:r>
      <w:r w:rsidR="00350412">
        <w:rPr>
          <w:lang w:eastAsia="en-US"/>
        </w:rPr>
        <w:t xml:space="preserve">consideration is time of a alert service, </w:t>
      </w:r>
      <w:r w:rsidR="00350412" w:rsidRPr="00350412">
        <w:rPr>
          <w:b/>
          <w:bCs/>
          <w:lang w:eastAsia="en-US"/>
        </w:rPr>
        <w:t>T</w:t>
      </w:r>
      <w:r w:rsidR="00350412" w:rsidRPr="00350412">
        <w:rPr>
          <w:b/>
          <w:bCs/>
          <w:vertAlign w:val="subscript"/>
          <w:lang w:eastAsia="en-US"/>
        </w:rPr>
        <w:t>P</w:t>
      </w:r>
      <w:r w:rsidR="00350412">
        <w:rPr>
          <w:lang w:eastAsia="en-US"/>
        </w:rPr>
        <w:t xml:space="preserve"> or ‘present time’. This is the time when </w:t>
      </w:r>
      <w:r>
        <w:rPr>
          <w:lang w:eastAsia="en-US"/>
        </w:rPr>
        <w:t xml:space="preserve">a vehicle receives a state report </w:t>
      </w:r>
      <w:r w:rsidR="00350412">
        <w:rPr>
          <w:lang w:eastAsia="en-US"/>
        </w:rPr>
        <w:t xml:space="preserve">is received by the alerting service and alerts are computed. </w:t>
      </w:r>
      <w:r w:rsidRPr="00983014">
        <w:rPr>
          <w:b/>
          <w:bCs/>
          <w:lang w:eastAsia="en-US"/>
        </w:rPr>
        <w:t>T</w:t>
      </w:r>
      <w:r w:rsidRPr="00983014">
        <w:rPr>
          <w:b/>
          <w:bCs/>
          <w:vertAlign w:val="subscript"/>
          <w:lang w:eastAsia="en-US"/>
        </w:rPr>
        <w:t>P</w:t>
      </w:r>
      <w:r>
        <w:rPr>
          <w:lang w:eastAsia="en-US"/>
        </w:rPr>
        <w:t xml:space="preserve"> will be after the time of the state report from the vehicle, </w:t>
      </w:r>
      <w:r w:rsidRPr="00983014">
        <w:rPr>
          <w:b/>
          <w:bCs/>
          <w:lang w:eastAsia="en-US"/>
        </w:rPr>
        <w:t>T</w:t>
      </w:r>
      <w:r w:rsidRPr="00983014">
        <w:rPr>
          <w:b/>
          <w:bCs/>
          <w:vertAlign w:val="subscript"/>
          <w:lang w:eastAsia="en-US"/>
        </w:rPr>
        <w:t>S</w:t>
      </w:r>
      <w:r>
        <w:rPr>
          <w:lang w:eastAsia="en-US"/>
        </w:rPr>
        <w:t xml:space="preserve">. </w:t>
      </w:r>
      <w:r w:rsidR="00350412">
        <w:rPr>
          <w:lang w:eastAsia="en-US"/>
        </w:rPr>
        <w:t xml:space="preserve">On a local or highly reliable system, </w:t>
      </w:r>
      <w:r w:rsidR="00350412" w:rsidRPr="00350412">
        <w:rPr>
          <w:b/>
          <w:bCs/>
          <w:lang w:eastAsia="en-US"/>
        </w:rPr>
        <w:t>T</w:t>
      </w:r>
      <w:r w:rsidR="00350412" w:rsidRPr="00350412">
        <w:rPr>
          <w:b/>
          <w:bCs/>
          <w:vertAlign w:val="subscript"/>
          <w:lang w:eastAsia="en-US"/>
        </w:rPr>
        <w:t>P</w:t>
      </w:r>
      <w:r w:rsidR="00350412">
        <w:rPr>
          <w:lang w:eastAsia="en-US"/>
        </w:rPr>
        <w:t xml:space="preserve"> will be very close to</w:t>
      </w:r>
      <w:r w:rsidR="00350412" w:rsidRPr="00350412">
        <w:rPr>
          <w:b/>
          <w:bCs/>
          <w:lang w:eastAsia="en-US"/>
        </w:rPr>
        <w:t xml:space="preserve"> T</w:t>
      </w:r>
      <w:r w:rsidR="00350412" w:rsidRPr="00350412">
        <w:rPr>
          <w:b/>
          <w:bCs/>
          <w:vertAlign w:val="subscript"/>
          <w:lang w:eastAsia="en-US"/>
        </w:rPr>
        <w:t>S</w:t>
      </w:r>
      <w:r w:rsidR="00350412">
        <w:rPr>
          <w:lang w:eastAsia="en-US"/>
        </w:rPr>
        <w:t xml:space="preserve"> and will be negligible. However, on a distributed </w:t>
      </w:r>
      <w:r w:rsidR="00350412">
        <w:rPr>
          <w:lang w:eastAsia="en-US"/>
        </w:rPr>
        <w:lastRenderedPageBreak/>
        <w:t xml:space="preserve">application of a system like OpenUxAS, </w:t>
      </w:r>
      <w:r w:rsidR="00350412" w:rsidRPr="00350412">
        <w:rPr>
          <w:b/>
          <w:bCs/>
          <w:lang w:eastAsia="en-US"/>
        </w:rPr>
        <w:t>T</w:t>
      </w:r>
      <w:r w:rsidR="00350412" w:rsidRPr="00350412">
        <w:rPr>
          <w:b/>
          <w:bCs/>
          <w:vertAlign w:val="subscript"/>
          <w:lang w:eastAsia="en-US"/>
        </w:rPr>
        <w:t>S</w:t>
      </w:r>
      <w:r w:rsidR="00350412">
        <w:rPr>
          <w:lang w:eastAsia="en-US"/>
        </w:rPr>
        <w:t xml:space="preserve"> can be far earlier than </w:t>
      </w:r>
      <w:r w:rsidR="00350412" w:rsidRPr="00350412">
        <w:rPr>
          <w:b/>
          <w:bCs/>
          <w:lang w:eastAsia="en-US"/>
        </w:rPr>
        <w:t>T</w:t>
      </w:r>
      <w:r w:rsidR="00350412" w:rsidRPr="00350412">
        <w:rPr>
          <w:b/>
          <w:bCs/>
          <w:vertAlign w:val="subscript"/>
          <w:lang w:eastAsia="en-US"/>
        </w:rPr>
        <w:t>P</w:t>
      </w:r>
      <w:r w:rsidR="00350412">
        <w:rPr>
          <w:lang w:eastAsia="en-US"/>
        </w:rPr>
        <w:t>, and so it is important to compute alerts with this real time difference in mind.</w:t>
      </w:r>
    </w:p>
    <w:p w14:paraId="7068940D" w14:textId="1C86C487" w:rsidR="008B0ACF" w:rsidRDefault="00BC1CFB" w:rsidP="00BC1CFB">
      <w:pPr>
        <w:pStyle w:val="Heading3"/>
        <w:rPr>
          <w:lang w:eastAsia="en-US"/>
        </w:rPr>
      </w:pPr>
      <w:r>
        <w:rPr>
          <w:lang w:eastAsia="en-US"/>
        </w:rPr>
        <w:t>Reporting Violations from Vehicle State Time</w:t>
      </w:r>
    </w:p>
    <w:p w14:paraId="26E40702" w14:textId="3EAB411E" w:rsidR="00BC1CFB" w:rsidRDefault="00BC1CFB" w:rsidP="00BC1CFB">
      <w:pPr>
        <w:ind w:firstLine="0"/>
        <w:rPr>
          <w:rFonts w:eastAsiaTheme="minorEastAsia"/>
        </w:rPr>
      </w:pPr>
      <w:r>
        <w:rPr>
          <w:rFonts w:eastAsiaTheme="minorEastAsia"/>
        </w:rPr>
        <w:t xml:space="preserve">It is useful to report present violations that are occurring at the vehicle state report time </w:t>
      </w:r>
      <w:r w:rsidRPr="00BC1CFB">
        <w:rPr>
          <w:rFonts w:eastAsiaTheme="minorEastAsia"/>
          <w:b/>
          <w:bCs/>
        </w:rPr>
        <w:t>T</w:t>
      </w:r>
      <w:r w:rsidRPr="00BC1CFB">
        <w:rPr>
          <w:rFonts w:eastAsiaTheme="minorEastAsia"/>
          <w:b/>
          <w:bCs/>
          <w:vertAlign w:val="subscript"/>
        </w:rPr>
        <w:t>S</w:t>
      </w:r>
      <w:r>
        <w:rPr>
          <w:rFonts w:eastAsiaTheme="minorEastAsia"/>
        </w:rPr>
        <w:t>, even if the state report is received at a much later time. Such alerts can detect and log past zone violations under patchy communication conditions or significant server load.</w:t>
      </w:r>
    </w:p>
    <w:p w14:paraId="28D5F4DA" w14:textId="77777777" w:rsidR="0083328A" w:rsidRDefault="0083328A" w:rsidP="00BC1CFB">
      <w:pPr>
        <w:ind w:firstLine="0"/>
        <w:rPr>
          <w:rFonts w:eastAsiaTheme="minorEastAsia"/>
        </w:rPr>
      </w:pPr>
    </w:p>
    <w:p w14:paraId="75AF45BB" w14:textId="77777777" w:rsidR="0083328A" w:rsidRDefault="0083328A" w:rsidP="0083328A">
      <w:pPr>
        <w:pStyle w:val="ListParagraph"/>
        <w:numPr>
          <w:ilvl w:val="0"/>
          <w:numId w:val="77"/>
        </w:numPr>
        <w:rPr>
          <w:lang w:eastAsia="en-US"/>
        </w:rPr>
      </w:pPr>
      <w:r>
        <w:rPr>
          <w:lang w:eastAsia="en-US"/>
        </w:rPr>
        <w:t xml:space="preserve">The service </w:t>
      </w:r>
      <w:r w:rsidRPr="00A453F2">
        <w:rPr>
          <w:b/>
          <w:bCs/>
          <w:lang w:eastAsia="en-US"/>
        </w:rPr>
        <w:t>shall</w:t>
      </w:r>
      <w:r>
        <w:rPr>
          <w:lang w:eastAsia="en-US"/>
        </w:rPr>
        <w:t xml:space="preserve"> provide parameters to decide how stale ( far in the past) a reported vehicle state report should be before it is ignored. -1 indicates no vehicle state reports are to be ignored, while a zero or greater value is the extent of staleness accepted in reports to be analyzed. </w:t>
      </w:r>
    </w:p>
    <w:p w14:paraId="601312DD" w14:textId="1B0F2135" w:rsidR="0083328A" w:rsidRDefault="0083328A" w:rsidP="0083328A">
      <w:pPr>
        <w:pStyle w:val="ListParagraph"/>
        <w:numPr>
          <w:ilvl w:val="0"/>
          <w:numId w:val="77"/>
        </w:numPr>
        <w:rPr>
          <w:lang w:eastAsia="en-US"/>
        </w:rPr>
      </w:pPr>
      <w:r>
        <w:rPr>
          <w:lang w:eastAsia="en-US"/>
        </w:rPr>
        <w:t xml:space="preserve">The service </w:t>
      </w:r>
      <w:r w:rsidRPr="00A453F2">
        <w:rPr>
          <w:b/>
          <w:bCs/>
          <w:lang w:eastAsia="en-US"/>
        </w:rPr>
        <w:t>shall not</w:t>
      </w:r>
      <w:r>
        <w:rPr>
          <w:lang w:eastAsia="en-US"/>
        </w:rPr>
        <w:t xml:space="preserve"> report imminent violation alerts for state reports</w:t>
      </w:r>
      <w:r>
        <w:rPr>
          <w:lang w:eastAsia="en-US"/>
        </w:rPr>
        <w:t xml:space="preserve"> older than the end of the imminent detection time window.</w:t>
      </w:r>
    </w:p>
    <w:p w14:paraId="360F9182" w14:textId="672D08CE" w:rsidR="00BC1CFB" w:rsidRPr="00BC1CFB" w:rsidRDefault="0083328A" w:rsidP="00BC1CFB">
      <w:pPr>
        <w:pStyle w:val="ListParagraph"/>
        <w:numPr>
          <w:ilvl w:val="0"/>
          <w:numId w:val="77"/>
        </w:numPr>
        <w:rPr>
          <w:lang w:eastAsia="en-US"/>
        </w:rPr>
      </w:pPr>
      <w:r>
        <w:rPr>
          <w:lang w:eastAsia="en-US"/>
        </w:rPr>
        <w:t xml:space="preserve">The service </w:t>
      </w:r>
      <w:r w:rsidRPr="00A453F2">
        <w:rPr>
          <w:b/>
          <w:bCs/>
          <w:lang w:eastAsia="en-US"/>
        </w:rPr>
        <w:t>shall</w:t>
      </w:r>
      <w:r>
        <w:rPr>
          <w:lang w:eastAsia="en-US"/>
        </w:rPr>
        <w:t xml:space="preserve"> report existing violation alerts for processed state reports processed that are of acceptable staleness.</w:t>
      </w:r>
    </w:p>
    <w:p w14:paraId="2B42115F" w14:textId="52CE1A03" w:rsidR="00E81A84" w:rsidRDefault="00AA6E8F" w:rsidP="00E81A84">
      <w:pPr>
        <w:pStyle w:val="Heading1Num"/>
        <w:rPr>
          <w:rFonts w:eastAsiaTheme="minorEastAsia"/>
          <w:lang w:eastAsia="en-US"/>
        </w:rPr>
      </w:pPr>
      <w:bookmarkStart w:id="4" w:name="_Toc157513751"/>
      <w:r>
        <w:rPr>
          <w:rFonts w:eastAsiaTheme="minorEastAsia"/>
          <w:lang w:eastAsia="en-US"/>
        </w:rPr>
        <w:t>Service</w:t>
      </w:r>
      <w:r w:rsidR="00E81A84">
        <w:rPr>
          <w:rFonts w:eastAsiaTheme="minorEastAsia"/>
          <w:lang w:eastAsia="en-US"/>
        </w:rPr>
        <w:t xml:space="preserve"> Parameters</w:t>
      </w:r>
      <w:bookmarkEnd w:id="4"/>
    </w:p>
    <w:p w14:paraId="20A14693" w14:textId="5D16E456" w:rsidR="00E81A84" w:rsidRDefault="00E81A84" w:rsidP="00E81A84">
      <w:pPr>
        <w:pStyle w:val="NormalNoIndent"/>
      </w:pPr>
      <w:r>
        <w:t xml:space="preserve">The </w:t>
      </w:r>
      <w:r w:rsidR="00AA6E8F">
        <w:t>service</w:t>
      </w:r>
      <w:r>
        <w:t xml:space="preserve"> is parameterized </w:t>
      </w:r>
      <w:r w:rsidR="00C43D82">
        <w:t>when the service is first instantiated with the following parameters:</w:t>
      </w:r>
      <w:r w:rsidR="003D2C33">
        <w:t xml:space="preserve"> </w:t>
      </w:r>
    </w:p>
    <w:p w14:paraId="327EC8CB" w14:textId="1C62ADCB" w:rsidR="0083328A" w:rsidRPr="0083328A" w:rsidRDefault="00E81A84" w:rsidP="0083328A">
      <w:pPr>
        <w:pStyle w:val="ListParagraph"/>
        <w:numPr>
          <w:ilvl w:val="0"/>
          <w:numId w:val="60"/>
        </w:numPr>
        <w:rPr>
          <w:lang w:eastAsia="en-US"/>
        </w:rPr>
      </w:pPr>
      <w:r>
        <w:rPr>
          <w:lang w:eastAsia="en-US"/>
        </w:rPr>
        <w:t xml:space="preserve">Lookahead time window </w:t>
      </w:r>
      <w:r w:rsidR="00AE5C5F">
        <w:rPr>
          <w:lang w:eastAsia="en-US"/>
        </w:rPr>
        <w:t xml:space="preserve">subscriber </w:t>
      </w:r>
      <w:r w:rsidRPr="00074631">
        <w:rPr>
          <w:b/>
          <w:bCs/>
          <w:lang w:eastAsia="en-US"/>
        </w:rPr>
        <w:t>T</w:t>
      </w:r>
      <w:r w:rsidR="00AA6E8F" w:rsidRPr="00AA6E8F">
        <w:rPr>
          <w:b/>
          <w:bCs/>
          <w:vertAlign w:val="subscript"/>
          <w:lang w:eastAsia="en-US"/>
        </w:rPr>
        <w:t>W</w:t>
      </w:r>
      <w:r w:rsidR="003D2C33">
        <w:rPr>
          <w:b/>
          <w:bCs/>
          <w:vertAlign w:val="subscript"/>
          <w:lang w:eastAsia="en-US"/>
        </w:rPr>
        <w:t>.</w:t>
      </w:r>
    </w:p>
    <w:p w14:paraId="1A216B20" w14:textId="24BCD081" w:rsidR="0083328A" w:rsidRDefault="0083328A" w:rsidP="0083328A">
      <w:pPr>
        <w:pStyle w:val="ListParagraph"/>
        <w:numPr>
          <w:ilvl w:val="0"/>
          <w:numId w:val="60"/>
        </w:numPr>
        <w:rPr>
          <w:lang w:eastAsia="en-US"/>
        </w:rPr>
      </w:pPr>
      <w:r>
        <w:rPr>
          <w:lang w:eastAsia="en-US"/>
        </w:rPr>
        <w:t xml:space="preserve">Allowed staleness (amount of time in past of received state report, </w:t>
      </w:r>
      <w:r w:rsidRPr="0083328A">
        <w:rPr>
          <w:b/>
          <w:bCs/>
          <w:lang w:eastAsia="en-US"/>
        </w:rPr>
        <w:t>T</w:t>
      </w:r>
      <w:r w:rsidRPr="0083328A">
        <w:rPr>
          <w:b/>
          <w:bCs/>
          <w:vertAlign w:val="subscript"/>
          <w:lang w:eastAsia="en-US"/>
        </w:rPr>
        <w:t>s</w:t>
      </w:r>
      <w:r>
        <w:rPr>
          <w:lang w:eastAsia="en-US"/>
        </w:rPr>
        <w:t xml:space="preserve">.) </w:t>
      </w:r>
    </w:p>
    <w:p w14:paraId="4B59AE0A" w14:textId="77777777" w:rsidR="00E81A84" w:rsidRPr="00D22AC6" w:rsidRDefault="00E81A84" w:rsidP="00E81A84">
      <w:pPr>
        <w:rPr>
          <w:rFonts w:eastAsiaTheme="minorEastAsia"/>
          <w:lang w:eastAsia="en-US"/>
        </w:rPr>
      </w:pPr>
    </w:p>
    <w:p w14:paraId="1ACC2285" w14:textId="5748F3C8" w:rsidR="00C43D82" w:rsidRDefault="00C43D82" w:rsidP="00C43D82">
      <w:pPr>
        <w:ind w:firstLine="0"/>
        <w:rPr>
          <w:rFonts w:eastAsiaTheme="minorEastAsia"/>
        </w:rPr>
      </w:pPr>
      <w:r>
        <w:rPr>
          <w:rFonts w:eastAsiaTheme="minorEastAsia"/>
          <w:lang w:eastAsia="en-US"/>
        </w:rPr>
        <w:t xml:space="preserve">In a future version o the service, it might be valuable to allow subscribers to define different time windows, or to base time window on the declared performance characteristics of a given vehicle. However, for </w:t>
      </w:r>
      <w:r w:rsidR="00A453F2">
        <w:rPr>
          <w:rFonts w:eastAsiaTheme="minorEastAsia"/>
          <w:lang w:eastAsia="en-US"/>
        </w:rPr>
        <w:t>simplicity’s</w:t>
      </w:r>
      <w:r>
        <w:rPr>
          <w:rFonts w:eastAsiaTheme="minorEastAsia"/>
          <w:lang w:eastAsia="en-US"/>
        </w:rPr>
        <w:t xml:space="preserve"> sake, and the likelihood that a solution Option 1 or 2 would be a better use of time in building for valid service, simplicity and a global time window constant is provided.</w:t>
      </w:r>
    </w:p>
    <w:p w14:paraId="7089F11A" w14:textId="77777777" w:rsidR="00A453F2" w:rsidRDefault="00A453F2" w:rsidP="00D16432">
      <w:pPr>
        <w:ind w:firstLine="0"/>
        <w:rPr>
          <w:rFonts w:eastAsiaTheme="minorEastAsia"/>
          <w:i/>
          <w:iCs/>
        </w:rPr>
      </w:pPr>
    </w:p>
    <w:p w14:paraId="09E1ACED" w14:textId="149D45C2" w:rsidR="00D16432" w:rsidRDefault="00D16432" w:rsidP="00D16432">
      <w:pPr>
        <w:ind w:firstLine="0"/>
        <w:rPr>
          <w:rFonts w:eastAsiaTheme="minorEastAsia"/>
        </w:rPr>
      </w:pPr>
      <w:r w:rsidRPr="005006FD">
        <w:rPr>
          <w:rFonts w:eastAsiaTheme="minorEastAsia"/>
          <w:i/>
          <w:iCs/>
        </w:rPr>
        <w:t>Lookahead Time Window</w:t>
      </w:r>
      <w:r>
        <w:rPr>
          <w:rFonts w:eastAsiaTheme="minorEastAsia"/>
        </w:rPr>
        <w:t>: A time window, defined in seconds, within which the service</w:t>
      </w:r>
      <w:r w:rsidR="002D706F">
        <w:rPr>
          <w:rFonts w:eastAsiaTheme="minorEastAsia"/>
        </w:rPr>
        <w:t xml:space="preserve"> will project </w:t>
      </w:r>
      <w:r w:rsidR="005006FD">
        <w:rPr>
          <w:rFonts w:eastAsiaTheme="minorEastAsia"/>
        </w:rPr>
        <w:t>the last reported</w:t>
      </w:r>
      <w:r w:rsidR="002D706F">
        <w:rPr>
          <w:rFonts w:eastAsiaTheme="minorEastAsia"/>
        </w:rPr>
        <w:t xml:space="preserve"> linear trajectory of </w:t>
      </w:r>
      <w:r w:rsidR="005006FD">
        <w:rPr>
          <w:rFonts w:eastAsiaTheme="minorEastAsia"/>
        </w:rPr>
        <w:t>the vehicle into the future to see if it violates keep-in/out zones.</w:t>
      </w:r>
    </w:p>
    <w:p w14:paraId="5A214731" w14:textId="77777777" w:rsidR="005006FD" w:rsidRDefault="005006FD" w:rsidP="00D16432">
      <w:pPr>
        <w:ind w:firstLine="0"/>
        <w:rPr>
          <w:rFonts w:eastAsiaTheme="minorEastAsia"/>
        </w:rPr>
      </w:pPr>
    </w:p>
    <w:p w14:paraId="576D5FC8" w14:textId="2FE0D7C3" w:rsidR="005006FD" w:rsidRDefault="005006FD" w:rsidP="00D16432">
      <w:pPr>
        <w:ind w:firstLine="0"/>
        <w:rPr>
          <w:rFonts w:eastAsiaTheme="minorEastAsia"/>
        </w:rPr>
      </w:pPr>
      <w:r w:rsidRPr="005006FD">
        <w:rPr>
          <w:rFonts w:eastAsiaTheme="minorEastAsia"/>
          <w:i/>
          <w:iCs/>
        </w:rPr>
        <w:t>Linear Velocity</w:t>
      </w:r>
      <w:r>
        <w:rPr>
          <w:rFonts w:eastAsiaTheme="minorEastAsia"/>
        </w:rPr>
        <w:t>: The velocity of a vehicle projected into the horizontal plane of OpenUxAS.</w:t>
      </w:r>
    </w:p>
    <w:p w14:paraId="190AE441" w14:textId="77777777" w:rsidR="005006FD" w:rsidRDefault="005006FD" w:rsidP="00D16432">
      <w:pPr>
        <w:ind w:firstLine="0"/>
        <w:rPr>
          <w:rFonts w:eastAsiaTheme="minorEastAsia"/>
        </w:rPr>
      </w:pPr>
    </w:p>
    <w:p w14:paraId="3D3C04AC" w14:textId="3050BDA6" w:rsidR="00970B89" w:rsidRDefault="005006FD" w:rsidP="00D16432">
      <w:pPr>
        <w:ind w:firstLine="0"/>
        <w:rPr>
          <w:rFonts w:eastAsiaTheme="minorEastAsia"/>
        </w:rPr>
      </w:pPr>
      <w:r>
        <w:rPr>
          <w:rFonts w:eastAsiaTheme="minorEastAsia"/>
        </w:rPr>
        <w:t>The service is based on an iterative projection of the current linear horizontal velocity of a vehicle from its reported position to determine if the vehicle violate keep-in</w:t>
      </w:r>
      <w:r w:rsidR="009C2E10">
        <w:rPr>
          <w:rFonts w:eastAsiaTheme="minorEastAsia"/>
        </w:rPr>
        <w:t>/out zone definitions in the horizontal plane.</w:t>
      </w:r>
    </w:p>
    <w:p w14:paraId="33FE0F04" w14:textId="70B4E0FC" w:rsidR="00D62FBF" w:rsidRDefault="00D62FBF" w:rsidP="00307B7B">
      <w:pPr>
        <w:pStyle w:val="Heading1Num"/>
        <w:rPr>
          <w:rFonts w:eastAsiaTheme="minorEastAsia"/>
        </w:rPr>
      </w:pPr>
      <w:bookmarkStart w:id="5" w:name="_Toc157513752"/>
      <w:r>
        <w:rPr>
          <w:rFonts w:eastAsiaTheme="minorEastAsia"/>
        </w:rPr>
        <w:lastRenderedPageBreak/>
        <w:t xml:space="preserve">Zone </w:t>
      </w:r>
      <w:r w:rsidR="00EB3E6E">
        <w:rPr>
          <w:rFonts w:eastAsiaTheme="minorEastAsia"/>
        </w:rPr>
        <w:t>Definitions and Interpretation Consistency</w:t>
      </w:r>
      <w:bookmarkEnd w:id="5"/>
    </w:p>
    <w:p w14:paraId="31E3053B" w14:textId="3A78EA79" w:rsidR="00D62FBF" w:rsidRDefault="00D62FBF" w:rsidP="00D62FBF">
      <w:pPr>
        <w:pStyle w:val="NormalNoIndent"/>
        <w:rPr>
          <w:lang w:eastAsia="de-DE"/>
        </w:rPr>
      </w:pPr>
      <w:r>
        <w:rPr>
          <w:lang w:eastAsia="de-DE"/>
        </w:rPr>
        <w:t xml:space="preserve">The service operates to warn when vehicles are in violation of a zone or may soon be, based as determined by current trajectory. Given that OpenUxAS using floating-point precision </w:t>
      </w:r>
      <w:r w:rsidR="00E00A71">
        <w:rPr>
          <w:lang w:eastAsia="de-DE"/>
        </w:rPr>
        <w:t xml:space="preserve">data </w:t>
      </w:r>
      <w:r>
        <w:rPr>
          <w:lang w:eastAsia="de-DE"/>
        </w:rPr>
        <w:t xml:space="preserve">to describe zones and </w:t>
      </w:r>
      <w:r w:rsidR="00CD133E">
        <w:rPr>
          <w:lang w:eastAsia="de-DE"/>
        </w:rPr>
        <w:t>vehicle</w:t>
      </w:r>
      <w:r>
        <w:rPr>
          <w:lang w:eastAsia="de-DE"/>
        </w:rPr>
        <w:t xml:space="preserve"> position in the range of meters, it is possible that OpenUxAS will apply small and intricate zones where </w:t>
      </w:r>
      <w:r w:rsidR="00CD133E">
        <w:rPr>
          <w:lang w:eastAsia="de-DE"/>
        </w:rPr>
        <w:t>vehicle</w:t>
      </w:r>
      <w:r>
        <w:rPr>
          <w:lang w:eastAsia="de-DE"/>
        </w:rPr>
        <w:t xml:space="preserve"> size relative to zone boundaries is critical. In other words, for some applications, it matters if, for example, the wing of a </w:t>
      </w:r>
      <w:r w:rsidR="00CD133E">
        <w:rPr>
          <w:lang w:eastAsia="de-DE"/>
        </w:rPr>
        <w:t>vehicle</w:t>
      </w:r>
      <w:r>
        <w:rPr>
          <w:lang w:eastAsia="de-DE"/>
        </w:rPr>
        <w:t xml:space="preserve"> enters a zone rather than the center of the </w:t>
      </w:r>
      <w:r w:rsidR="00CD133E">
        <w:rPr>
          <w:lang w:eastAsia="de-DE"/>
        </w:rPr>
        <w:t>vehicle</w:t>
      </w:r>
      <w:r>
        <w:rPr>
          <w:lang w:eastAsia="de-DE"/>
        </w:rPr>
        <w:t xml:space="preserve"> (its reported position). This would matter, for example, if zones are tight boundaries around buildings and there is a risk of physical collision.</w:t>
      </w:r>
    </w:p>
    <w:p w14:paraId="66B25B1A" w14:textId="0ED2A32F" w:rsidR="0055411D" w:rsidRPr="0055411D" w:rsidRDefault="00D62FBF" w:rsidP="0055411D">
      <w:pPr>
        <w:rPr>
          <w:rFonts w:eastAsiaTheme="minorEastAsia"/>
        </w:rPr>
      </w:pPr>
      <w:r>
        <w:rPr>
          <w:rFonts w:eastAsiaTheme="minorEastAsia"/>
        </w:rPr>
        <w:t xml:space="preserve">However, OpenUxAS does not generally compute geometry of zone violations based on </w:t>
      </w:r>
      <w:r w:rsidR="00CD133E">
        <w:rPr>
          <w:rFonts w:eastAsiaTheme="minorEastAsia"/>
        </w:rPr>
        <w:t>vehicle</w:t>
      </w:r>
      <w:r>
        <w:rPr>
          <w:rFonts w:eastAsiaTheme="minorEastAsia"/>
        </w:rPr>
        <w:t xml:space="preserve"> size and form. Instead, </w:t>
      </w:r>
    </w:p>
    <w:p w14:paraId="670720AC" w14:textId="220CF5F7" w:rsidR="00D62FBF" w:rsidRDefault="00CD133E" w:rsidP="00D62FBF">
      <w:pPr>
        <w:pStyle w:val="ListParagraph"/>
        <w:numPr>
          <w:ilvl w:val="0"/>
          <w:numId w:val="61"/>
        </w:numPr>
        <w:rPr>
          <w:rFonts w:eastAsiaTheme="minorEastAsia"/>
        </w:rPr>
      </w:pPr>
      <w:r>
        <w:rPr>
          <w:rFonts w:eastAsiaTheme="minorEastAsia"/>
        </w:rPr>
        <w:t>Vehicle</w:t>
      </w:r>
      <w:r w:rsidR="00D62FBF" w:rsidRPr="00D62FBF">
        <w:rPr>
          <w:rFonts w:eastAsiaTheme="minorEastAsia"/>
        </w:rPr>
        <w:t xml:space="preserve"> are treated as point-like objects.</w:t>
      </w:r>
    </w:p>
    <w:p w14:paraId="474D622C" w14:textId="7CDD044B" w:rsidR="00D62FBF" w:rsidRDefault="00D62FBF" w:rsidP="00D62FBF">
      <w:pPr>
        <w:pStyle w:val="ListParagraph"/>
        <w:numPr>
          <w:ilvl w:val="0"/>
          <w:numId w:val="61"/>
        </w:numPr>
        <w:rPr>
          <w:rFonts w:eastAsiaTheme="minorEastAsia"/>
        </w:rPr>
      </w:pPr>
      <w:r>
        <w:rPr>
          <w:rFonts w:eastAsiaTheme="minorEastAsia"/>
        </w:rPr>
        <w:t xml:space="preserve">Zones are defined </w:t>
      </w:r>
      <w:r w:rsidR="0055411D">
        <w:rPr>
          <w:rFonts w:eastAsiaTheme="minorEastAsia"/>
        </w:rPr>
        <w:t>as closed</w:t>
      </w:r>
      <w:r w:rsidR="001656CE">
        <w:rPr>
          <w:rFonts w:eastAsiaTheme="minorEastAsia"/>
        </w:rPr>
        <w:t xml:space="preserve">, simple </w:t>
      </w:r>
      <w:r w:rsidR="0055411D">
        <w:rPr>
          <w:rFonts w:eastAsiaTheme="minorEastAsia"/>
        </w:rPr>
        <w:t xml:space="preserve">polygons </w:t>
      </w:r>
      <w:r>
        <w:rPr>
          <w:rFonts w:eastAsiaTheme="minorEastAsia"/>
        </w:rPr>
        <w:t xml:space="preserve">with a ‘buffer size’. Keep-in zones are </w:t>
      </w:r>
      <w:r w:rsidR="00FA788D">
        <w:rPr>
          <w:rFonts w:eastAsiaTheme="minorEastAsia"/>
        </w:rPr>
        <w:t>shrunk and</w:t>
      </w:r>
      <w:r>
        <w:rPr>
          <w:rFonts w:eastAsiaTheme="minorEastAsia"/>
        </w:rPr>
        <w:t xml:space="preserve"> keep-out zones are grown by the buffer size.</w:t>
      </w:r>
      <w:r w:rsidR="00FA788D">
        <w:rPr>
          <w:rFonts w:eastAsiaTheme="minorEastAsia"/>
        </w:rPr>
        <w:t xml:space="preserve"> (Or at least they are supposed to be. Some implementations in </w:t>
      </w:r>
      <w:r w:rsidR="00F5663A">
        <w:rPr>
          <w:rFonts w:eastAsiaTheme="minorEastAsia"/>
        </w:rPr>
        <w:t>OpenUxAS</w:t>
      </w:r>
      <w:r w:rsidR="00FA788D">
        <w:rPr>
          <w:rFonts w:eastAsiaTheme="minorEastAsia"/>
        </w:rPr>
        <w:t xml:space="preserve"> do not buffer zones</w:t>
      </w:r>
      <w:r w:rsidR="00F5663A">
        <w:rPr>
          <w:rFonts w:eastAsiaTheme="minorEastAsia"/>
        </w:rPr>
        <w:t xml:space="preserve"> as intended</w:t>
      </w:r>
      <w:r w:rsidR="00FA788D">
        <w:rPr>
          <w:rFonts w:eastAsiaTheme="minorEastAsia"/>
        </w:rPr>
        <w:t>.</w:t>
      </w:r>
      <w:r w:rsidR="00890DAA">
        <w:rPr>
          <w:rFonts w:eastAsiaTheme="minorEastAsia"/>
        </w:rPr>
        <w:t xml:space="preserve"> See source code at the time of this document.</w:t>
      </w:r>
      <w:r w:rsidR="00FA788D">
        <w:rPr>
          <w:rFonts w:eastAsiaTheme="minorEastAsia"/>
        </w:rPr>
        <w:t>)</w:t>
      </w:r>
    </w:p>
    <w:p w14:paraId="28A9DA58" w14:textId="796C2C1B" w:rsidR="00D62FBF" w:rsidRDefault="00D62FBF" w:rsidP="00D62FBF">
      <w:pPr>
        <w:ind w:firstLine="0"/>
        <w:rPr>
          <w:rFonts w:eastAsiaTheme="minorEastAsia"/>
        </w:rPr>
      </w:pPr>
      <w:r w:rsidRPr="00D62FBF">
        <w:rPr>
          <w:rFonts w:eastAsiaTheme="minorEastAsia"/>
        </w:rPr>
        <w:t>Th</w:t>
      </w:r>
      <w:r>
        <w:rPr>
          <w:rFonts w:eastAsiaTheme="minorEastAsia"/>
        </w:rPr>
        <w:t xml:space="preserve">e notion of buffering zones requires that zones be defined with an initial size, or with a buffering size, that accounts for all the semantics under which zones are defined. Operational restraint, safety, etc., and accounts for </w:t>
      </w:r>
      <w:r w:rsidR="00CD133E">
        <w:rPr>
          <w:rFonts w:eastAsiaTheme="minorEastAsia"/>
        </w:rPr>
        <w:t>vehicle</w:t>
      </w:r>
      <w:r>
        <w:rPr>
          <w:rFonts w:eastAsiaTheme="minorEastAsia"/>
        </w:rPr>
        <w:t xml:space="preserve"> size as well as other factors, in one combined padding value.</w:t>
      </w:r>
    </w:p>
    <w:p w14:paraId="7669BDA8" w14:textId="7F06A61C" w:rsidR="00D62FBF" w:rsidRDefault="00D62FBF" w:rsidP="00EB3E6E">
      <w:pPr>
        <w:rPr>
          <w:rFonts w:eastAsiaTheme="minorEastAsia"/>
        </w:rPr>
      </w:pPr>
      <w:r>
        <w:rPr>
          <w:rFonts w:eastAsiaTheme="minorEastAsia"/>
        </w:rPr>
        <w:tab/>
        <w:t xml:space="preserve">For example, a keep-out zone might be defined for a neighborhood with a padding value that grows the zone to account for safety of the </w:t>
      </w:r>
      <w:r w:rsidR="00CD133E">
        <w:rPr>
          <w:rFonts w:eastAsiaTheme="minorEastAsia"/>
        </w:rPr>
        <w:t>vehicle</w:t>
      </w:r>
      <w:r>
        <w:rPr>
          <w:rFonts w:eastAsiaTheme="minorEastAsia"/>
        </w:rPr>
        <w:t xml:space="preserve"> as well as staying well-clear of the neighborhood for operational and civilian safety purposes. Such padding is a ‘ceiling’ on padding as required by all combined factors.</w:t>
      </w:r>
    </w:p>
    <w:p w14:paraId="275D3151" w14:textId="77777777" w:rsidR="00EB3E6E" w:rsidRDefault="00EB3E6E" w:rsidP="00EB3E6E">
      <w:pPr>
        <w:rPr>
          <w:rFonts w:eastAsiaTheme="minorEastAsia"/>
        </w:rPr>
      </w:pPr>
      <w:r>
        <w:rPr>
          <w:rFonts w:eastAsiaTheme="minorEastAsia"/>
        </w:rPr>
        <w:t>The result is that all zone alerts are based on</w:t>
      </w:r>
    </w:p>
    <w:p w14:paraId="642F0A31" w14:textId="14202AE4" w:rsidR="00EB3E6E" w:rsidRDefault="00EB3E6E" w:rsidP="00EB3E6E">
      <w:pPr>
        <w:pStyle w:val="ListParagraph"/>
        <w:numPr>
          <w:ilvl w:val="0"/>
          <w:numId w:val="62"/>
        </w:numPr>
        <w:rPr>
          <w:rFonts w:eastAsiaTheme="minorEastAsia"/>
        </w:rPr>
      </w:pPr>
      <w:r>
        <w:rPr>
          <w:rFonts w:eastAsiaTheme="minorEastAsia"/>
        </w:rPr>
        <w:t>C</w:t>
      </w:r>
      <w:r w:rsidRPr="00EB3E6E">
        <w:rPr>
          <w:rFonts w:eastAsiaTheme="minorEastAsia"/>
        </w:rPr>
        <w:t xml:space="preserve">orrect interpretation of zones with their padding </w:t>
      </w:r>
    </w:p>
    <w:p w14:paraId="10E1BABA" w14:textId="7A28703D" w:rsidR="0016036C" w:rsidRPr="006E4D69" w:rsidRDefault="00EB3E6E" w:rsidP="006E4D69">
      <w:pPr>
        <w:pStyle w:val="ListParagraph"/>
        <w:numPr>
          <w:ilvl w:val="0"/>
          <w:numId w:val="62"/>
        </w:numPr>
        <w:rPr>
          <w:rFonts w:eastAsiaTheme="minorEastAsia"/>
        </w:rPr>
      </w:pPr>
      <w:r>
        <w:rPr>
          <w:rFonts w:eastAsiaTheme="minorEastAsia"/>
        </w:rPr>
        <w:t xml:space="preserve">Point-like </w:t>
      </w:r>
      <w:r w:rsidR="00CD133E">
        <w:rPr>
          <w:rFonts w:eastAsiaTheme="minorEastAsia"/>
        </w:rPr>
        <w:t>vehicle</w:t>
      </w:r>
      <w:r>
        <w:rPr>
          <w:rFonts w:eastAsiaTheme="minorEastAsia"/>
        </w:rPr>
        <w:t xml:space="preserve"> potentially violating such padded zones. </w:t>
      </w:r>
    </w:p>
    <w:p w14:paraId="5C498E55" w14:textId="6BC086DD" w:rsidR="006E4D69" w:rsidRDefault="006E4D69" w:rsidP="006E4D69">
      <w:pPr>
        <w:pStyle w:val="Heading2"/>
        <w:rPr>
          <w:rFonts w:eastAsiaTheme="minorEastAsia"/>
        </w:rPr>
      </w:pPr>
      <w:r>
        <w:rPr>
          <w:rFonts w:eastAsiaTheme="minorEastAsia"/>
        </w:rPr>
        <w:t>Semantic Consistency with Other Zone Services</w:t>
      </w:r>
    </w:p>
    <w:p w14:paraId="1CF2F663" w14:textId="19208D84" w:rsidR="0016036C" w:rsidRDefault="0016036C" w:rsidP="00D62FBF">
      <w:pPr>
        <w:ind w:firstLine="0"/>
        <w:rPr>
          <w:rFonts w:eastAsiaTheme="minorEastAsia"/>
        </w:rPr>
      </w:pPr>
      <w:r>
        <w:rPr>
          <w:rFonts w:eastAsiaTheme="minorEastAsia"/>
        </w:rPr>
        <w:t xml:space="preserve">The semantics of zone padding can differ. For example, a padding method might bezel edges of grown keep-out zones. Another might leave flat edges on grows zones. This example of interpretative difference has been observed in the two existing route planning service implementations of zone padding. </w:t>
      </w:r>
    </w:p>
    <w:p w14:paraId="443A46BB" w14:textId="5A6C78AB" w:rsidR="00EB3E6E" w:rsidRDefault="0016036C" w:rsidP="0016036C">
      <w:pPr>
        <w:rPr>
          <w:rFonts w:eastAsiaTheme="minorEastAsia"/>
        </w:rPr>
      </w:pPr>
      <w:r>
        <w:rPr>
          <w:rFonts w:eastAsiaTheme="minorEastAsia"/>
        </w:rPr>
        <w:t xml:space="preserve">Therefore, it is critical that the Zone Alert Service consistently interpret announced zones with padding in the manner of other services. Otherwise, operational inconsistency and advice can occur between services. For example, if a </w:t>
      </w:r>
      <w:r w:rsidR="00584959">
        <w:rPr>
          <w:rFonts w:eastAsiaTheme="minorEastAsia"/>
        </w:rPr>
        <w:t>Route Planning Service</w:t>
      </w:r>
      <w:r>
        <w:rPr>
          <w:rFonts w:eastAsiaTheme="minorEastAsia"/>
        </w:rPr>
        <w:t xml:space="preserve"> and a </w:t>
      </w:r>
      <w:r w:rsidR="001C7D33">
        <w:rPr>
          <w:rFonts w:eastAsiaTheme="minorEastAsia"/>
        </w:rPr>
        <w:t>Zone Alert Service</w:t>
      </w:r>
      <w:r>
        <w:rPr>
          <w:rFonts w:eastAsiaTheme="minorEastAsia"/>
        </w:rPr>
        <w:t xml:space="preserve"> pad zones using different edge semantics, </w:t>
      </w:r>
      <w:r w:rsidR="001C7D33">
        <w:rPr>
          <w:rFonts w:eastAsiaTheme="minorEastAsia"/>
        </w:rPr>
        <w:t>Zone Alert Service</w:t>
      </w:r>
      <w:r>
        <w:rPr>
          <w:rFonts w:eastAsiaTheme="minorEastAsia"/>
        </w:rPr>
        <w:t xml:space="preserve"> might alert to violations of keep-out zones on paths planned by the </w:t>
      </w:r>
      <w:r w:rsidR="00584959">
        <w:rPr>
          <w:rFonts w:eastAsiaTheme="minorEastAsia"/>
        </w:rPr>
        <w:t>Route Planning Service</w:t>
      </w:r>
      <w:r>
        <w:rPr>
          <w:rFonts w:eastAsiaTheme="minorEastAsia"/>
        </w:rPr>
        <w:t xml:space="preserve">. </w:t>
      </w:r>
    </w:p>
    <w:p w14:paraId="6134B9AE" w14:textId="3284955B" w:rsidR="00E434CA" w:rsidRDefault="00E434CA" w:rsidP="0016036C">
      <w:pPr>
        <w:rPr>
          <w:rFonts w:eastAsiaTheme="minorEastAsia"/>
        </w:rPr>
      </w:pPr>
      <w:r>
        <w:rPr>
          <w:rFonts w:eastAsiaTheme="minorEastAsia"/>
        </w:rPr>
        <w:t>Some services, as mentioned previously, do not apply declared zone buffering. They ignore it for some zone types.</w:t>
      </w:r>
    </w:p>
    <w:p w14:paraId="175668FE" w14:textId="051ABD33" w:rsidR="00E434CA" w:rsidRDefault="007E4351" w:rsidP="0016036C">
      <w:pPr>
        <w:rPr>
          <w:rFonts w:eastAsiaTheme="minorEastAsia"/>
        </w:rPr>
      </w:pPr>
      <w:r>
        <w:rPr>
          <w:rFonts w:eastAsiaTheme="minorEastAsia"/>
        </w:rPr>
        <w:lastRenderedPageBreak/>
        <w:t>Therefore</w:t>
      </w:r>
      <w:r w:rsidR="00E434CA">
        <w:rPr>
          <w:rFonts w:eastAsiaTheme="minorEastAsia"/>
        </w:rPr>
        <w:t>, it is critical that the Zone Alert Service apply zones in the same manner as applied by other services, so that detect and alerting are consistent with those services’ use of zone information.</w:t>
      </w:r>
    </w:p>
    <w:p w14:paraId="0A1346C4" w14:textId="77777777" w:rsidR="0016036C" w:rsidRDefault="0016036C" w:rsidP="0016036C">
      <w:pPr>
        <w:rPr>
          <w:rFonts w:eastAsiaTheme="minorEastAsia"/>
        </w:rPr>
      </w:pPr>
    </w:p>
    <w:p w14:paraId="2672B846" w14:textId="544F4CDD" w:rsidR="00247E6F" w:rsidRDefault="00BC2677" w:rsidP="00BC2677">
      <w:pPr>
        <w:ind w:firstLine="0"/>
        <w:rPr>
          <w:rFonts w:eastAsiaTheme="minorEastAsia"/>
          <w:b/>
          <w:bCs/>
        </w:rPr>
      </w:pPr>
      <w:r w:rsidRPr="00370FEA">
        <w:rPr>
          <w:rFonts w:eastAsiaTheme="minorEastAsia"/>
          <w:b/>
          <w:bCs/>
        </w:rPr>
        <w:t>As a result, t</w:t>
      </w:r>
      <w:r w:rsidR="0016036C" w:rsidRPr="00370FEA">
        <w:rPr>
          <w:rFonts w:eastAsiaTheme="minorEastAsia"/>
          <w:b/>
          <w:bCs/>
        </w:rPr>
        <w:t xml:space="preserve">he </w:t>
      </w:r>
      <w:r w:rsidR="001C7D33">
        <w:rPr>
          <w:rFonts w:eastAsiaTheme="minorEastAsia"/>
          <w:b/>
          <w:bCs/>
        </w:rPr>
        <w:t>Zone Alert Service</w:t>
      </w:r>
      <w:r w:rsidR="0016036C" w:rsidRPr="00370FEA">
        <w:rPr>
          <w:rFonts w:eastAsiaTheme="minorEastAsia"/>
          <w:b/>
          <w:bCs/>
        </w:rPr>
        <w:t xml:space="preserve"> will rely on a </w:t>
      </w:r>
      <w:r w:rsidR="00584959">
        <w:rPr>
          <w:rFonts w:eastAsiaTheme="minorEastAsia"/>
          <w:b/>
          <w:bCs/>
        </w:rPr>
        <w:t>Route Planning Service</w:t>
      </w:r>
      <w:r w:rsidR="0016036C" w:rsidRPr="00370FEA">
        <w:rPr>
          <w:rFonts w:eastAsiaTheme="minorEastAsia"/>
          <w:b/>
          <w:bCs/>
        </w:rPr>
        <w:t>’s definition of zone construction and padding from zones announced to the services.</w:t>
      </w:r>
      <w:r w:rsidR="00EB3E6E" w:rsidRPr="00370FEA">
        <w:rPr>
          <w:rFonts w:eastAsiaTheme="minorEastAsia"/>
          <w:b/>
          <w:bCs/>
        </w:rPr>
        <w:t xml:space="preserve"> </w:t>
      </w:r>
    </w:p>
    <w:p w14:paraId="79A6E58B" w14:textId="77777777" w:rsidR="00247E6F" w:rsidRDefault="00247E6F" w:rsidP="00247E6F">
      <w:pPr>
        <w:pStyle w:val="Heading2"/>
        <w:rPr>
          <w:rFonts w:eastAsiaTheme="minorEastAsia"/>
        </w:rPr>
      </w:pPr>
      <w:r>
        <w:rPr>
          <w:rFonts w:eastAsiaTheme="minorEastAsia"/>
        </w:rPr>
        <w:t>What Zones to Consider Against What Vehicles</w:t>
      </w:r>
    </w:p>
    <w:p w14:paraId="12C0FC7C" w14:textId="2AC92BD7" w:rsidR="00247E6F" w:rsidRDefault="00247E6F" w:rsidP="00247E6F">
      <w:pPr>
        <w:rPr>
          <w:rFonts w:eastAsiaTheme="minorEastAsia"/>
        </w:rPr>
      </w:pPr>
      <w:r>
        <w:rPr>
          <w:rFonts w:eastAsiaTheme="minorEastAsia"/>
        </w:rPr>
        <w:t xml:space="preserve">Zones are defined independent of </w:t>
      </w:r>
      <w:r w:rsidRPr="004C7D1B">
        <w:rPr>
          <w:rFonts w:eastAsiaTheme="minorEastAsia"/>
          <w:b/>
          <w:bCs/>
        </w:rPr>
        <w:t>operating regions</w:t>
      </w:r>
      <w:r>
        <w:rPr>
          <w:rFonts w:eastAsiaTheme="minorEastAsia"/>
        </w:rPr>
        <w:t>. An operating region is a collection of zones and an</w:t>
      </w:r>
      <w:r w:rsidR="00350412">
        <w:rPr>
          <w:rFonts w:eastAsiaTheme="minorEastAsia"/>
        </w:rPr>
        <w:t>d</w:t>
      </w:r>
      <w:r>
        <w:rPr>
          <w:rFonts w:eastAsiaTheme="minorEastAsia"/>
        </w:rPr>
        <w:t xml:space="preserve"> prescribed region in which vehicles can operate. Each vehicle is defined as operating within such a region. However, different vehicles can be defined to be operating in different, overlapping regions. Furthermore, zones are defined globally and potentially shared between regions. </w:t>
      </w:r>
    </w:p>
    <w:p w14:paraId="1ECFCD5B" w14:textId="41CD8073" w:rsidR="004C7D1B" w:rsidRPr="004C7D1B" w:rsidRDefault="00247E6F" w:rsidP="00247E6F">
      <w:pPr>
        <w:rPr>
          <w:rFonts w:eastAsiaTheme="minorEastAsia"/>
        </w:rPr>
      </w:pPr>
      <w:r>
        <w:rPr>
          <w:rFonts w:eastAsiaTheme="minorEastAsia"/>
        </w:rPr>
        <w:t>However, after discussion with stakeholders, it was decided that alerts will be issued against a vehicle for any zone violation, and users of the service should decide which to consider and which to ignore.</w:t>
      </w:r>
    </w:p>
    <w:p w14:paraId="3B7C7B9F" w14:textId="6D64181D" w:rsidR="00307B7B" w:rsidRDefault="00307B7B" w:rsidP="00307B7B">
      <w:pPr>
        <w:pStyle w:val="Heading1Num"/>
        <w:rPr>
          <w:rFonts w:eastAsiaTheme="minorEastAsia"/>
        </w:rPr>
      </w:pPr>
      <w:bookmarkStart w:id="6" w:name="_Toc157513753"/>
      <w:r>
        <w:rPr>
          <w:rFonts w:eastAsiaTheme="minorEastAsia"/>
        </w:rPr>
        <w:t>Basic Behaviors</w:t>
      </w:r>
      <w:bookmarkEnd w:id="6"/>
    </w:p>
    <w:p w14:paraId="09E255F5" w14:textId="50647337" w:rsidR="00350412" w:rsidRDefault="00350412" w:rsidP="00350412">
      <w:pPr>
        <w:pStyle w:val="Heading2"/>
        <w:rPr>
          <w:rFonts w:eastAsiaTheme="minorEastAsia"/>
        </w:rPr>
      </w:pPr>
      <w:r>
        <w:rPr>
          <w:rFonts w:eastAsiaTheme="minorEastAsia"/>
        </w:rPr>
        <w:t xml:space="preserve">Case </w:t>
      </w:r>
      <w:r>
        <w:rPr>
          <w:rFonts w:eastAsiaTheme="minorEastAsia"/>
        </w:rPr>
        <w:t>1</w:t>
      </w:r>
      <w:r>
        <w:rPr>
          <w:rFonts w:eastAsiaTheme="minorEastAsia"/>
        </w:rPr>
        <w:t xml:space="preserve">: Report Violations </w:t>
      </w:r>
      <w:r>
        <w:rPr>
          <w:rFonts w:eastAsiaTheme="minorEastAsia"/>
        </w:rPr>
        <w:t>at Vehicle State Time and</w:t>
      </w:r>
      <w:r w:rsidR="00D20065">
        <w:rPr>
          <w:rFonts w:eastAsiaTheme="minorEastAsia"/>
        </w:rPr>
        <w:t xml:space="preserve"> Alert Calculation </w:t>
      </w:r>
      <w:r>
        <w:rPr>
          <w:rFonts w:eastAsiaTheme="minorEastAsia"/>
        </w:rPr>
        <w:t>Time</w:t>
      </w:r>
    </w:p>
    <w:p w14:paraId="0D674316" w14:textId="2D6B4626" w:rsidR="00350412" w:rsidRDefault="00350412" w:rsidP="00350412">
      <w:pPr>
        <w:ind w:firstLine="0"/>
        <w:rPr>
          <w:rFonts w:eastAsiaTheme="minorEastAsia"/>
        </w:rPr>
      </w:pPr>
      <w:r>
        <w:rPr>
          <w:rFonts w:eastAsiaTheme="minorEastAsia"/>
        </w:rPr>
        <w:t xml:space="preserve">If a vehicle state report from time </w:t>
      </w:r>
      <w:r w:rsidRPr="00A453F2">
        <w:rPr>
          <w:rFonts w:eastAsiaTheme="minorEastAsia"/>
          <w:b/>
          <w:bCs/>
        </w:rPr>
        <w:t>T</w:t>
      </w:r>
      <w:r w:rsidRPr="00A453F2">
        <w:rPr>
          <w:rFonts w:eastAsiaTheme="minorEastAsia"/>
          <w:b/>
          <w:bCs/>
          <w:vertAlign w:val="subscript"/>
        </w:rPr>
        <w:t>S</w:t>
      </w:r>
      <w:r>
        <w:rPr>
          <w:rFonts w:eastAsiaTheme="minorEastAsia"/>
        </w:rPr>
        <w:t xml:space="preserve"> is reported at a time </w:t>
      </w:r>
      <w:r w:rsidRPr="00A453F2">
        <w:rPr>
          <w:rFonts w:eastAsiaTheme="minorEastAsia"/>
          <w:b/>
          <w:bCs/>
        </w:rPr>
        <w:t>T</w:t>
      </w:r>
      <w:r w:rsidRPr="00A453F2">
        <w:rPr>
          <w:rFonts w:eastAsiaTheme="minorEastAsia"/>
          <w:b/>
          <w:bCs/>
          <w:vertAlign w:val="subscript"/>
        </w:rPr>
        <w:t>P</w:t>
      </w:r>
      <w:r>
        <w:rPr>
          <w:rFonts w:eastAsiaTheme="minorEastAsia"/>
        </w:rPr>
        <w:t xml:space="preserve"> that is after the prediction window, </w:t>
      </w:r>
      <w:r w:rsidRPr="00A453F2">
        <w:rPr>
          <w:rFonts w:eastAsiaTheme="minorEastAsia"/>
          <w:b/>
          <w:bCs/>
        </w:rPr>
        <w:t>T</w:t>
      </w:r>
      <w:r w:rsidRPr="00A453F2">
        <w:rPr>
          <w:rFonts w:eastAsiaTheme="minorEastAsia"/>
          <w:b/>
          <w:bCs/>
          <w:vertAlign w:val="subscript"/>
        </w:rPr>
        <w:t>S</w:t>
      </w:r>
      <w:r>
        <w:rPr>
          <w:rFonts w:eastAsiaTheme="minorEastAsia"/>
        </w:rPr>
        <w:t>+</w:t>
      </w:r>
      <w:r w:rsidRPr="00A453F2">
        <w:rPr>
          <w:rFonts w:eastAsiaTheme="minorEastAsia"/>
          <w:b/>
          <w:bCs/>
        </w:rPr>
        <w:t>T</w:t>
      </w:r>
      <w:r w:rsidRPr="00A453F2">
        <w:rPr>
          <w:rFonts w:eastAsiaTheme="minorEastAsia"/>
          <w:b/>
          <w:bCs/>
          <w:vertAlign w:val="subscript"/>
        </w:rPr>
        <w:t>W</w:t>
      </w:r>
      <w:r>
        <w:rPr>
          <w:rFonts w:eastAsiaTheme="minorEastAsia"/>
        </w:rPr>
        <w:t xml:space="preserve">, then alerting is stale. However, it is still useful to report the violation at the state time. Therefore, </w:t>
      </w:r>
      <w:r w:rsidR="00D20065">
        <w:rPr>
          <w:rFonts w:eastAsiaTheme="minorEastAsia"/>
        </w:rPr>
        <w:t>four</w:t>
      </w:r>
      <w:r>
        <w:rPr>
          <w:rFonts w:eastAsiaTheme="minorEastAsia"/>
        </w:rPr>
        <w:t xml:space="preserve"> conclusions are drawn.</w:t>
      </w:r>
    </w:p>
    <w:p w14:paraId="611DF72E" w14:textId="77777777" w:rsidR="00350412" w:rsidRDefault="00350412" w:rsidP="00350412">
      <w:pPr>
        <w:ind w:firstLine="0"/>
        <w:rPr>
          <w:rFonts w:eastAsiaTheme="minorEastAsia"/>
        </w:rPr>
      </w:pPr>
    </w:p>
    <w:p w14:paraId="19C965E2" w14:textId="7A6C0CDE" w:rsidR="00350412" w:rsidRDefault="00350412" w:rsidP="00350412">
      <w:pPr>
        <w:pStyle w:val="ListParagraph"/>
        <w:numPr>
          <w:ilvl w:val="0"/>
          <w:numId w:val="76"/>
        </w:numPr>
        <w:rPr>
          <w:rFonts w:eastAsiaTheme="minorEastAsia"/>
        </w:rPr>
      </w:pPr>
      <w:r w:rsidRPr="00350412">
        <w:rPr>
          <w:rFonts w:eastAsiaTheme="minorEastAsia"/>
        </w:rPr>
        <w:t xml:space="preserve">The system will report a present vehicle violation if a vehicle is in zone violation at the time of alert computation, </w:t>
      </w:r>
      <w:r w:rsidRPr="00350412">
        <w:rPr>
          <w:rFonts w:eastAsiaTheme="minorEastAsia"/>
          <w:b/>
          <w:bCs/>
        </w:rPr>
        <w:t>T</w:t>
      </w:r>
      <w:r w:rsidRPr="00350412">
        <w:rPr>
          <w:rFonts w:eastAsiaTheme="minorEastAsia"/>
          <w:b/>
          <w:bCs/>
          <w:vertAlign w:val="subscript"/>
        </w:rPr>
        <w:t>P</w:t>
      </w:r>
      <w:r w:rsidRPr="00350412">
        <w:rPr>
          <w:rFonts w:eastAsiaTheme="minorEastAsia"/>
        </w:rPr>
        <w:t xml:space="preserve">. The alert will indicate the time the alert applies is </w:t>
      </w:r>
      <w:r w:rsidRPr="00350412">
        <w:rPr>
          <w:rFonts w:eastAsiaTheme="minorEastAsia"/>
          <w:b/>
          <w:bCs/>
        </w:rPr>
        <w:t>T</w:t>
      </w:r>
      <w:r w:rsidRPr="00350412">
        <w:rPr>
          <w:rFonts w:eastAsiaTheme="minorEastAsia"/>
          <w:b/>
          <w:bCs/>
          <w:vertAlign w:val="subscript"/>
        </w:rPr>
        <w:t>P</w:t>
      </w:r>
      <w:r>
        <w:rPr>
          <w:rFonts w:eastAsiaTheme="minorEastAsia"/>
        </w:rPr>
        <w:t>.</w:t>
      </w:r>
    </w:p>
    <w:p w14:paraId="768A6C7C" w14:textId="69552E7D" w:rsidR="00350412" w:rsidRDefault="00350412" w:rsidP="009F2BC8">
      <w:pPr>
        <w:pStyle w:val="ListParagraph"/>
        <w:numPr>
          <w:ilvl w:val="0"/>
          <w:numId w:val="76"/>
        </w:numPr>
        <w:rPr>
          <w:rFonts w:eastAsiaTheme="minorEastAsia"/>
        </w:rPr>
      </w:pPr>
      <w:r w:rsidRPr="00350412">
        <w:rPr>
          <w:rFonts w:eastAsiaTheme="minorEastAsia"/>
        </w:rPr>
        <w:t xml:space="preserve">The system takes a configuration variable, </w:t>
      </w:r>
      <w:r w:rsidR="00D20065" w:rsidRPr="00D20065">
        <w:rPr>
          <w:rFonts w:eastAsiaTheme="minorEastAsia"/>
          <w:b/>
          <w:bCs/>
        </w:rPr>
        <w:t>T</w:t>
      </w:r>
      <w:r w:rsidR="00D20065" w:rsidRPr="00D20065">
        <w:rPr>
          <w:rFonts w:eastAsiaTheme="minorEastAsia"/>
          <w:b/>
          <w:bCs/>
          <w:vertAlign w:val="subscript"/>
        </w:rPr>
        <w:t>DA</w:t>
      </w:r>
      <w:r w:rsidR="00D20065" w:rsidRPr="00350412">
        <w:rPr>
          <w:rFonts w:eastAsiaTheme="minorEastAsia"/>
        </w:rPr>
        <w:t xml:space="preserve">, </w:t>
      </w:r>
      <w:r w:rsidR="00D20065">
        <w:rPr>
          <w:rFonts w:eastAsiaTheme="minorEastAsia"/>
        </w:rPr>
        <w:t>that</w:t>
      </w:r>
      <w:r w:rsidRPr="00350412">
        <w:rPr>
          <w:rFonts w:eastAsiaTheme="minorEastAsia"/>
        </w:rPr>
        <w:t xml:space="preserve"> defines the minimal time difference between </w:t>
      </w:r>
      <w:r w:rsidRPr="00D20065">
        <w:rPr>
          <w:rFonts w:eastAsiaTheme="minorEastAsia"/>
          <w:b/>
          <w:bCs/>
        </w:rPr>
        <w:t>T</w:t>
      </w:r>
      <w:r w:rsidRPr="00D20065">
        <w:rPr>
          <w:rFonts w:eastAsiaTheme="minorEastAsia"/>
          <w:b/>
          <w:bCs/>
          <w:vertAlign w:val="subscript"/>
        </w:rPr>
        <w:t>P</w:t>
      </w:r>
      <w:r w:rsidRPr="00350412">
        <w:rPr>
          <w:rFonts w:eastAsiaTheme="minorEastAsia"/>
        </w:rPr>
        <w:t xml:space="preserve"> and </w:t>
      </w:r>
      <w:r w:rsidRPr="00D20065">
        <w:rPr>
          <w:rFonts w:eastAsiaTheme="minorEastAsia"/>
          <w:b/>
          <w:bCs/>
        </w:rPr>
        <w:t>T</w:t>
      </w:r>
      <w:r w:rsidRPr="00D20065">
        <w:rPr>
          <w:rFonts w:eastAsiaTheme="minorEastAsia"/>
          <w:b/>
          <w:bCs/>
          <w:vertAlign w:val="subscript"/>
        </w:rPr>
        <w:t>S</w:t>
      </w:r>
      <w:r w:rsidRPr="00350412">
        <w:rPr>
          <w:rFonts w:eastAsiaTheme="minorEastAsia"/>
        </w:rPr>
        <w:t xml:space="preserve"> for which reports will be made based on </w:t>
      </w:r>
      <w:r w:rsidRPr="00D20065">
        <w:rPr>
          <w:rFonts w:eastAsiaTheme="minorEastAsia"/>
          <w:b/>
          <w:bCs/>
        </w:rPr>
        <w:t>T</w:t>
      </w:r>
      <w:r w:rsidRPr="00D20065">
        <w:rPr>
          <w:rFonts w:eastAsiaTheme="minorEastAsia"/>
          <w:b/>
          <w:bCs/>
          <w:vertAlign w:val="subscript"/>
        </w:rPr>
        <w:t>S</w:t>
      </w:r>
      <w:r w:rsidRPr="00350412">
        <w:rPr>
          <w:rFonts w:eastAsiaTheme="minorEastAsia"/>
        </w:rPr>
        <w:t xml:space="preserve"> rather than </w:t>
      </w:r>
      <w:r w:rsidRPr="00D20065">
        <w:rPr>
          <w:rFonts w:eastAsiaTheme="minorEastAsia"/>
          <w:b/>
          <w:bCs/>
        </w:rPr>
        <w:t>T</w:t>
      </w:r>
      <w:r w:rsidRPr="00D20065">
        <w:rPr>
          <w:rFonts w:eastAsiaTheme="minorEastAsia"/>
          <w:b/>
          <w:bCs/>
          <w:vertAlign w:val="subscript"/>
        </w:rPr>
        <w:t>P</w:t>
      </w:r>
      <w:r w:rsidRPr="00350412">
        <w:rPr>
          <w:rFonts w:eastAsiaTheme="minorEastAsia"/>
        </w:rPr>
        <w:t>.</w:t>
      </w:r>
      <w:r>
        <w:rPr>
          <w:rFonts w:eastAsiaTheme="minorEastAsia"/>
        </w:rPr>
        <w:t xml:space="preserve"> If TP-TS exceeds </w:t>
      </w:r>
      <w:r w:rsidR="00D20065" w:rsidRPr="00D20065">
        <w:rPr>
          <w:rFonts w:eastAsiaTheme="minorEastAsia"/>
          <w:b/>
          <w:bCs/>
        </w:rPr>
        <w:t>T</w:t>
      </w:r>
      <w:r w:rsidR="00D20065" w:rsidRPr="00D20065">
        <w:rPr>
          <w:rFonts w:eastAsiaTheme="minorEastAsia"/>
          <w:b/>
          <w:bCs/>
          <w:vertAlign w:val="subscript"/>
        </w:rPr>
        <w:t>DA</w:t>
      </w:r>
      <w:r>
        <w:rPr>
          <w:rFonts w:eastAsiaTheme="minorEastAsia"/>
        </w:rPr>
        <w:t xml:space="preserve">, then the system will NOT report vehicle zone violations occurring at time </w:t>
      </w:r>
      <w:r w:rsidRPr="00350412">
        <w:rPr>
          <w:rFonts w:eastAsiaTheme="minorEastAsia"/>
          <w:b/>
          <w:bCs/>
        </w:rPr>
        <w:t>T</w:t>
      </w:r>
      <w:r w:rsidRPr="00350412">
        <w:rPr>
          <w:rFonts w:eastAsiaTheme="minorEastAsia"/>
          <w:b/>
          <w:bCs/>
          <w:vertAlign w:val="subscript"/>
        </w:rPr>
        <w:t>S</w:t>
      </w:r>
      <w:r>
        <w:rPr>
          <w:rFonts w:eastAsiaTheme="minorEastAsia"/>
        </w:rPr>
        <w:t>.</w:t>
      </w:r>
    </w:p>
    <w:p w14:paraId="13221E3C" w14:textId="35D2A70B" w:rsidR="00D20065" w:rsidRDefault="00D20065" w:rsidP="009F2BC8">
      <w:pPr>
        <w:pStyle w:val="ListParagraph"/>
        <w:numPr>
          <w:ilvl w:val="0"/>
          <w:numId w:val="76"/>
        </w:numPr>
        <w:rPr>
          <w:rFonts w:eastAsiaTheme="minorEastAsia"/>
        </w:rPr>
      </w:pPr>
      <w:r w:rsidRPr="00D20065">
        <w:rPr>
          <w:rFonts w:eastAsiaTheme="minorEastAsia"/>
          <w:b/>
          <w:bCs/>
        </w:rPr>
        <w:t>T</w:t>
      </w:r>
      <w:r w:rsidRPr="00D20065">
        <w:rPr>
          <w:rFonts w:eastAsiaTheme="minorEastAsia"/>
          <w:b/>
          <w:bCs/>
          <w:vertAlign w:val="subscript"/>
        </w:rPr>
        <w:t>DA</w:t>
      </w:r>
      <w:r>
        <w:rPr>
          <w:rFonts w:eastAsiaTheme="minorEastAsia"/>
        </w:rPr>
        <w:t xml:space="preserve"> must be greater than or equal to zero and less than </w:t>
      </w:r>
      <w:r w:rsidRPr="00D20065">
        <w:rPr>
          <w:rFonts w:eastAsiaTheme="minorEastAsia"/>
          <w:b/>
          <w:bCs/>
        </w:rPr>
        <w:t>T</w:t>
      </w:r>
      <w:r w:rsidRPr="00D20065">
        <w:rPr>
          <w:rFonts w:eastAsiaTheme="minorEastAsia"/>
          <w:b/>
          <w:bCs/>
          <w:vertAlign w:val="subscript"/>
        </w:rPr>
        <w:t>W</w:t>
      </w:r>
      <w:r>
        <w:rPr>
          <w:rFonts w:eastAsiaTheme="minorEastAsia"/>
        </w:rPr>
        <w:t>.</w:t>
      </w:r>
    </w:p>
    <w:p w14:paraId="7EA80F87" w14:textId="326AD1F0" w:rsidR="00350412" w:rsidRPr="00350412" w:rsidRDefault="00350412" w:rsidP="00BF7BB5">
      <w:pPr>
        <w:pStyle w:val="ListParagraph"/>
        <w:numPr>
          <w:ilvl w:val="0"/>
          <w:numId w:val="76"/>
        </w:numPr>
        <w:rPr>
          <w:rFonts w:eastAsiaTheme="minorEastAsia"/>
        </w:rPr>
      </w:pPr>
      <w:r w:rsidRPr="00350412">
        <w:rPr>
          <w:rFonts w:eastAsiaTheme="minorEastAsia"/>
        </w:rPr>
        <w:t xml:space="preserve">When the system </w:t>
      </w:r>
      <w:r w:rsidRPr="00350412">
        <w:rPr>
          <w:rFonts w:eastAsiaTheme="minorEastAsia"/>
        </w:rPr>
        <w:t>will report vehicle violation</w:t>
      </w:r>
      <w:r w:rsidRPr="00350412">
        <w:rPr>
          <w:rFonts w:eastAsiaTheme="minorEastAsia"/>
        </w:rPr>
        <w:t xml:space="preserve"> occurring at time TS, it reports the violations detected for time </w:t>
      </w:r>
      <w:r w:rsidRPr="00D20065">
        <w:rPr>
          <w:rFonts w:eastAsiaTheme="minorEastAsia"/>
          <w:b/>
          <w:bCs/>
        </w:rPr>
        <w:t>T</w:t>
      </w:r>
      <w:r w:rsidRPr="00D20065">
        <w:rPr>
          <w:rFonts w:eastAsiaTheme="minorEastAsia"/>
          <w:b/>
          <w:bCs/>
          <w:vertAlign w:val="subscript"/>
        </w:rPr>
        <w:t>S</w:t>
      </w:r>
      <w:r w:rsidRPr="00350412">
        <w:rPr>
          <w:rFonts w:eastAsiaTheme="minorEastAsia"/>
        </w:rPr>
        <w:t xml:space="preserve"> and indicates in alert messages the time and position of violations at time </w:t>
      </w:r>
      <w:r w:rsidRPr="00350412">
        <w:rPr>
          <w:rFonts w:eastAsiaTheme="minorEastAsia"/>
          <w:b/>
          <w:bCs/>
        </w:rPr>
        <w:t>T</w:t>
      </w:r>
      <w:r w:rsidRPr="00350412">
        <w:rPr>
          <w:rFonts w:eastAsiaTheme="minorEastAsia"/>
          <w:b/>
          <w:bCs/>
          <w:vertAlign w:val="subscript"/>
        </w:rPr>
        <w:t>S</w:t>
      </w:r>
      <w:r w:rsidRPr="00350412">
        <w:rPr>
          <w:rFonts w:eastAsiaTheme="minorEastAsia"/>
        </w:rPr>
        <w:t>.</w:t>
      </w:r>
    </w:p>
    <w:p w14:paraId="4B084B1B" w14:textId="44859C2D" w:rsidR="00350412" w:rsidRPr="00350412" w:rsidRDefault="00350412" w:rsidP="00350412">
      <w:pPr>
        <w:ind w:firstLine="0"/>
        <w:rPr>
          <w:rFonts w:eastAsiaTheme="minorEastAsia"/>
        </w:rPr>
      </w:pPr>
      <w:r>
        <w:rPr>
          <w:rFonts w:eastAsiaTheme="minorEastAsia"/>
        </w:rPr>
        <w:t xml:space="preserve">If the present time </w:t>
      </w:r>
      <w:r w:rsidRPr="00D20065">
        <w:rPr>
          <w:rFonts w:eastAsiaTheme="minorEastAsia"/>
          <w:b/>
          <w:bCs/>
        </w:rPr>
        <w:t>T</w:t>
      </w:r>
      <w:r w:rsidRPr="00D20065">
        <w:rPr>
          <w:rFonts w:eastAsiaTheme="minorEastAsia"/>
          <w:b/>
          <w:bCs/>
          <w:vertAlign w:val="subscript"/>
        </w:rPr>
        <w:t>P</w:t>
      </w:r>
      <w:r>
        <w:rPr>
          <w:rFonts w:eastAsiaTheme="minorEastAsia"/>
        </w:rPr>
        <w:t xml:space="preserve"> is after the time window for a received state report </w:t>
      </w:r>
      <w:r w:rsidR="00D20065">
        <w:rPr>
          <w:rFonts w:eastAsiaTheme="minorEastAsia"/>
        </w:rPr>
        <w:t>(</w:t>
      </w:r>
      <w:r w:rsidRPr="00D20065">
        <w:rPr>
          <w:rFonts w:eastAsiaTheme="minorEastAsia"/>
          <w:b/>
          <w:bCs/>
        </w:rPr>
        <w:t>T</w:t>
      </w:r>
      <w:r w:rsidRPr="00D20065">
        <w:rPr>
          <w:rFonts w:eastAsiaTheme="minorEastAsia"/>
          <w:b/>
          <w:bCs/>
          <w:vertAlign w:val="subscript"/>
        </w:rPr>
        <w:t>S</w:t>
      </w:r>
      <w:r>
        <w:rPr>
          <w:rFonts w:eastAsiaTheme="minorEastAsia"/>
        </w:rPr>
        <w:t>+</w:t>
      </w:r>
      <w:r w:rsidRPr="00D20065">
        <w:rPr>
          <w:rFonts w:eastAsiaTheme="minorEastAsia"/>
          <w:b/>
          <w:bCs/>
        </w:rPr>
        <w:t>T</w:t>
      </w:r>
      <w:r w:rsidRPr="00D20065">
        <w:rPr>
          <w:rFonts w:eastAsiaTheme="minorEastAsia"/>
          <w:b/>
          <w:bCs/>
          <w:vertAlign w:val="subscript"/>
        </w:rPr>
        <w:t>W</w:t>
      </w:r>
      <w:r w:rsidR="00D20065">
        <w:rPr>
          <w:rFonts w:eastAsiaTheme="minorEastAsia"/>
        </w:rPr>
        <w:t>),</w:t>
      </w:r>
      <w:r>
        <w:rPr>
          <w:rFonts w:eastAsiaTheme="minorEastAsia"/>
        </w:rPr>
        <w:t xml:space="preserve"> then</w:t>
      </w:r>
      <w:r w:rsidR="00D20065">
        <w:rPr>
          <w:rFonts w:eastAsiaTheme="minorEastAsia"/>
        </w:rPr>
        <w:t xml:space="preserve"> one will only receive state reports </w:t>
      </w:r>
    </w:p>
    <w:p w14:paraId="18362001" w14:textId="77777777" w:rsidR="00350412" w:rsidRPr="00350412" w:rsidRDefault="00350412" w:rsidP="00350412">
      <w:pPr>
        <w:rPr>
          <w:rFonts w:eastAsiaTheme="minorEastAsia"/>
        </w:rPr>
      </w:pPr>
    </w:p>
    <w:p w14:paraId="23FBB1D7" w14:textId="77777777" w:rsidR="00350412" w:rsidRDefault="00350412" w:rsidP="00350412">
      <w:pPr>
        <w:pStyle w:val="Heading2"/>
        <w:rPr>
          <w:rFonts w:eastAsiaTheme="minorEastAsia"/>
        </w:rPr>
      </w:pPr>
    </w:p>
    <w:p w14:paraId="579A3301" w14:textId="32323BFD" w:rsidR="00350412" w:rsidRDefault="00350412" w:rsidP="00350412">
      <w:pPr>
        <w:pStyle w:val="Heading2"/>
        <w:rPr>
          <w:rFonts w:eastAsiaTheme="minorEastAsia"/>
        </w:rPr>
      </w:pPr>
      <w:r>
        <w:rPr>
          <w:rFonts w:eastAsiaTheme="minorEastAsia"/>
        </w:rPr>
        <w:t>Case 2: Do Not Forecast Violations Outside Time Window from Present Time</w:t>
      </w:r>
    </w:p>
    <w:p w14:paraId="68488485" w14:textId="77777777" w:rsidR="00350412" w:rsidRDefault="00350412" w:rsidP="00350412">
      <w:pPr>
        <w:rPr>
          <w:rFonts w:eastAsiaTheme="minorEastAsia"/>
        </w:rPr>
      </w:pPr>
    </w:p>
    <w:p w14:paraId="0CB422F7" w14:textId="77777777" w:rsidR="00350412" w:rsidRDefault="00350412" w:rsidP="00E87042">
      <w:pPr>
        <w:pStyle w:val="Heading2"/>
        <w:rPr>
          <w:rFonts w:eastAsiaTheme="minorEastAsia"/>
        </w:rPr>
      </w:pPr>
    </w:p>
    <w:p w14:paraId="0E4EB991" w14:textId="51A39C68" w:rsidR="00E87042" w:rsidRDefault="00E87042" w:rsidP="00E87042">
      <w:pPr>
        <w:pStyle w:val="Heading2"/>
        <w:rPr>
          <w:rFonts w:eastAsiaTheme="minorEastAsia"/>
        </w:rPr>
      </w:pPr>
      <w:r>
        <w:rPr>
          <w:rFonts w:eastAsiaTheme="minorEastAsia"/>
        </w:rPr>
        <w:t>Case 1: Report Potential Zone Violations Based on Current Linear Trajectory</w:t>
      </w:r>
    </w:p>
    <w:p w14:paraId="7D31B19C" w14:textId="7ECE71CB" w:rsidR="00E87042" w:rsidRDefault="00BD73B2" w:rsidP="00E87042">
      <w:pPr>
        <w:pStyle w:val="Heading3"/>
        <w:rPr>
          <w:rFonts w:eastAsiaTheme="minorEastAsia"/>
          <w:i w:val="0"/>
          <w:iCs/>
        </w:rPr>
      </w:pPr>
      <w:r>
        <w:rPr>
          <w:rFonts w:eastAsiaTheme="minorEastAsia"/>
          <w:i w:val="0"/>
          <w:iCs/>
        </w:rPr>
        <w:t xml:space="preserve">The prediction approach is </w:t>
      </w:r>
      <w:r w:rsidR="00E87042">
        <w:rPr>
          <w:rFonts w:eastAsiaTheme="minorEastAsia"/>
          <w:i w:val="0"/>
          <w:iCs/>
        </w:rPr>
        <w:t xml:space="preserve">based on the </w:t>
      </w:r>
      <w:r>
        <w:rPr>
          <w:rFonts w:eastAsiaTheme="minorEastAsia"/>
          <w:i w:val="0"/>
          <w:iCs/>
        </w:rPr>
        <w:t xml:space="preserve">last reported </w:t>
      </w:r>
      <w:r w:rsidR="00E87042">
        <w:rPr>
          <w:rFonts w:eastAsiaTheme="minorEastAsia"/>
          <w:i w:val="0"/>
          <w:iCs/>
        </w:rPr>
        <w:t xml:space="preserve">position and linear velocity of each </w:t>
      </w:r>
      <w:r w:rsidR="00CD133E">
        <w:rPr>
          <w:rFonts w:eastAsiaTheme="minorEastAsia"/>
          <w:i w:val="0"/>
          <w:iCs/>
        </w:rPr>
        <w:t>vehicle</w:t>
      </w:r>
      <w:r w:rsidR="00E87042">
        <w:rPr>
          <w:rFonts w:eastAsiaTheme="minorEastAsia"/>
          <w:i w:val="0"/>
          <w:iCs/>
        </w:rPr>
        <w:t>. This basic algorithm is meant to match the linear projection models used for DA</w:t>
      </w:r>
      <w:r w:rsidR="00806C66">
        <w:rPr>
          <w:rFonts w:eastAsiaTheme="minorEastAsia"/>
          <w:i w:val="0"/>
          <w:iCs/>
        </w:rPr>
        <w:t>I</w:t>
      </w:r>
      <w:r w:rsidR="00E87042">
        <w:rPr>
          <w:rFonts w:eastAsiaTheme="minorEastAsia"/>
          <w:i w:val="0"/>
          <w:iCs/>
        </w:rPr>
        <w:t>D</w:t>
      </w:r>
      <w:r w:rsidR="00806C66">
        <w:rPr>
          <w:rFonts w:eastAsiaTheme="minorEastAsia"/>
          <w:i w:val="0"/>
          <w:iCs/>
        </w:rPr>
        <w:t>I</w:t>
      </w:r>
      <w:r w:rsidR="00E87042">
        <w:rPr>
          <w:rFonts w:eastAsiaTheme="minorEastAsia"/>
          <w:i w:val="0"/>
          <w:iCs/>
        </w:rPr>
        <w:t>LUS.</w:t>
      </w:r>
    </w:p>
    <w:p w14:paraId="7677A7E0" w14:textId="77777777" w:rsidR="00E87042" w:rsidRDefault="00E87042" w:rsidP="00E87042">
      <w:pPr>
        <w:pStyle w:val="Heading3"/>
      </w:pPr>
      <w:r w:rsidRPr="008F6E53">
        <w:t>Projected</w:t>
      </w:r>
      <w:r>
        <w:t xml:space="preserve"> Violation Model</w:t>
      </w:r>
    </w:p>
    <w:p w14:paraId="67704677" w14:textId="5B98E6F3" w:rsidR="00E87042" w:rsidRDefault="00D5457E" w:rsidP="00E87042">
      <w:pPr>
        <w:pStyle w:val="NormalNoIndent"/>
      </w:pPr>
      <w:r>
        <w:rPr>
          <w:noProof/>
        </w:rPr>
        <mc:AlternateContent>
          <mc:Choice Requires="wpg">
            <w:drawing>
              <wp:anchor distT="0" distB="0" distL="114300" distR="114300" simplePos="0" relativeHeight="251823104" behindDoc="1" locked="0" layoutInCell="1" allowOverlap="1" wp14:anchorId="4AE35C07" wp14:editId="71661A62">
                <wp:simplePos x="0" y="0"/>
                <wp:positionH relativeFrom="column">
                  <wp:posOffset>2624015</wp:posOffset>
                </wp:positionH>
                <wp:positionV relativeFrom="paragraph">
                  <wp:posOffset>41959</wp:posOffset>
                </wp:positionV>
                <wp:extent cx="3216910" cy="2582056"/>
                <wp:effectExtent l="12700" t="12700" r="8890" b="8890"/>
                <wp:wrapTight wrapText="bothSides">
                  <wp:wrapPolygon edited="0">
                    <wp:start x="-85" y="-106"/>
                    <wp:lineTo x="-85" y="21568"/>
                    <wp:lineTo x="21574" y="21568"/>
                    <wp:lineTo x="21574" y="-106"/>
                    <wp:lineTo x="-85" y="-106"/>
                  </wp:wrapPolygon>
                </wp:wrapTight>
                <wp:docPr id="754281604" name="Group 4"/>
                <wp:cNvGraphicFramePr/>
                <a:graphic xmlns:a="http://schemas.openxmlformats.org/drawingml/2006/main">
                  <a:graphicData uri="http://schemas.microsoft.com/office/word/2010/wordprocessingGroup">
                    <wpg:wgp>
                      <wpg:cNvGrpSpPr/>
                      <wpg:grpSpPr>
                        <a:xfrm>
                          <a:off x="0" y="0"/>
                          <a:ext cx="3216910" cy="2582056"/>
                          <a:chOff x="0" y="0"/>
                          <a:chExt cx="3216910" cy="2582056"/>
                        </a:xfrm>
                      </wpg:grpSpPr>
                      <wps:wsp>
                        <wps:cNvPr id="1944083303" name="Rectangle 16"/>
                        <wps:cNvSpPr/>
                        <wps:spPr>
                          <a:xfrm>
                            <a:off x="0" y="0"/>
                            <a:ext cx="3216910" cy="258191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4161974" name="Straight Arrow Connector 17"/>
                        <wps:cNvCnPr/>
                        <wps:spPr>
                          <a:xfrm flipV="1">
                            <a:off x="908539" y="1524488"/>
                            <a:ext cx="250825" cy="16836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53224082" name="Rectangle 19"/>
                        <wps:cNvSpPr/>
                        <wps:spPr>
                          <a:xfrm>
                            <a:off x="2163397" y="739042"/>
                            <a:ext cx="79248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E74764"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2114" name="Rectangle 19"/>
                        <wps:cNvSpPr/>
                        <wps:spPr>
                          <a:xfrm>
                            <a:off x="804985" y="1662234"/>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E535719"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8298903" name="Rectangle 19"/>
                        <wps:cNvSpPr/>
                        <wps:spPr>
                          <a:xfrm>
                            <a:off x="1051170" y="1508369"/>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5761E4"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9251308" name="Oval 20"/>
                        <wps:cNvSpPr/>
                        <wps:spPr>
                          <a:xfrm>
                            <a:off x="1116623" y="1521069"/>
                            <a:ext cx="45719" cy="56243"/>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7883441" name="Rectangle 26"/>
                        <wps:cNvSpPr/>
                        <wps:spPr>
                          <a:xfrm>
                            <a:off x="1486389" y="1117111"/>
                            <a:ext cx="1725295" cy="1464945"/>
                          </a:xfrm>
                          <a:prstGeom prst="rect">
                            <a:avLst/>
                          </a:prstGeom>
                          <a:solidFill>
                            <a:schemeClr val="accent2">
                              <a:alpha val="18000"/>
                            </a:schemeClr>
                          </a:solidFill>
                          <a:ln w="1270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8359556" name="Straight Arrow Connector 17"/>
                        <wps:cNvCnPr/>
                        <wps:spPr>
                          <a:xfrm flipV="1">
                            <a:off x="1167912" y="790331"/>
                            <a:ext cx="1055921" cy="729774"/>
                          </a:xfrm>
                          <a:prstGeom prst="straightConnector1">
                            <a:avLst/>
                          </a:prstGeom>
                          <a:ln>
                            <a:tailEnd type="triangle"/>
                          </a:ln>
                        </wps:spPr>
                        <wps:style>
                          <a:lnRef idx="2">
                            <a:schemeClr val="accent4"/>
                          </a:lnRef>
                          <a:fillRef idx="0">
                            <a:schemeClr val="accent4"/>
                          </a:fillRef>
                          <a:effectRef idx="1">
                            <a:schemeClr val="accent4"/>
                          </a:effectRef>
                          <a:fontRef idx="minor">
                            <a:schemeClr val="tx1"/>
                          </a:fontRef>
                        </wps:style>
                        <wps:bodyPr/>
                      </wps:wsp>
                      <wps:wsp>
                        <wps:cNvPr id="1832455496" name="Rectangle 27"/>
                        <wps:cNvSpPr/>
                        <wps:spPr>
                          <a:xfrm>
                            <a:off x="1934797" y="1974361"/>
                            <a:ext cx="812588" cy="47522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6EB2E2E" w14:textId="77777777" w:rsidR="00E87042" w:rsidRPr="00727D9B" w:rsidRDefault="00E87042" w:rsidP="00E87042">
                              <w:pPr>
                                <w:ind w:firstLine="0"/>
                                <w:jc w:val="center"/>
                                <w:rPr>
                                  <w:color w:val="000000" w:themeColor="text1"/>
                                </w:rPr>
                              </w:pPr>
                              <w:r w:rsidRPr="00727D9B">
                                <w:rPr>
                                  <w:color w:val="000000" w:themeColor="text1"/>
                                </w:rPr>
                                <w:t>Keep</w:t>
                              </w:r>
                              <w:r>
                                <w:rPr>
                                  <w:color w:val="000000" w:themeColor="text1"/>
                                </w:rPr>
                                <w:t>-</w:t>
                              </w:r>
                              <w:r w:rsidRPr="00727D9B">
                                <w:rPr>
                                  <w:color w:val="000000" w:themeColor="text1"/>
                                </w:rPr>
                                <w:t>Out Zone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0233813" name="Rectangle 27"/>
                        <wps:cNvSpPr/>
                        <wps:spPr>
                          <a:xfrm>
                            <a:off x="2093058" y="1248996"/>
                            <a:ext cx="1041400" cy="5969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BAABA92" w14:textId="247E0635" w:rsidR="00E87042" w:rsidRPr="00727D9B" w:rsidRDefault="007A75FF" w:rsidP="00E87042">
                              <w:pPr>
                                <w:ind w:firstLine="0"/>
                                <w:jc w:val="center"/>
                                <w:rPr>
                                  <w:color w:val="C0504D" w:themeColor="accent2"/>
                                  <w:sz w:val="20"/>
                                </w:rPr>
                              </w:pPr>
                              <w:r>
                                <w:rPr>
                                  <w:color w:val="C0504D" w:themeColor="accent2"/>
                                  <w:sz w:val="20"/>
                                </w:rPr>
                                <w:t xml:space="preserve">Start of </w:t>
                              </w:r>
                              <w:r w:rsidR="00E87042" w:rsidRPr="00727D9B">
                                <w:rPr>
                                  <w:color w:val="C0504D" w:themeColor="accent2"/>
                                  <w:sz w:val="20"/>
                                </w:rPr>
                                <w:t xml:space="preserve">Projected Future </w:t>
                              </w:r>
                            </w:p>
                            <w:p w14:paraId="2FC43474" w14:textId="77777777" w:rsidR="00E87042" w:rsidRPr="00727D9B" w:rsidRDefault="00E87042" w:rsidP="00E87042">
                              <w:pPr>
                                <w:ind w:firstLine="0"/>
                                <w:jc w:val="center"/>
                                <w:rPr>
                                  <w:color w:val="C0504D" w:themeColor="accent2"/>
                                  <w:sz w:val="20"/>
                                </w:rPr>
                              </w:pPr>
                              <w:r w:rsidRPr="00727D9B">
                                <w:rPr>
                                  <w:color w:val="C0504D" w:themeColor="accent2"/>
                                  <w:sz w:val="20"/>
                                </w:rPr>
                                <w:t>Violation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182043" name="Oval 20"/>
                        <wps:cNvSpPr/>
                        <wps:spPr>
                          <a:xfrm>
                            <a:off x="2193681" y="773723"/>
                            <a:ext cx="45719"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2468165" name="Oval 20"/>
                        <wps:cNvSpPr/>
                        <wps:spPr>
                          <a:xfrm>
                            <a:off x="901212" y="1661746"/>
                            <a:ext cx="45719" cy="56243"/>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491626" name="Diamond 2"/>
                        <wps:cNvSpPr/>
                        <wps:spPr>
                          <a:xfrm>
                            <a:off x="1407258" y="1218223"/>
                            <a:ext cx="151765" cy="145415"/>
                          </a:xfrm>
                          <a:prstGeom prst="diamond">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694406" name="Straight Arrow Connector 29"/>
                        <wps:cNvCnPr/>
                        <wps:spPr>
                          <a:xfrm flipH="1" flipV="1">
                            <a:off x="1559170" y="1317381"/>
                            <a:ext cx="630237" cy="127317"/>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wps:wsp>
                        <wps:cNvPr id="204575958" name="Rectangle 19"/>
                        <wps:cNvSpPr/>
                        <wps:spPr>
                          <a:xfrm>
                            <a:off x="1433635" y="1288561"/>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51D0F93"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E35C07" id="Group 4" o:spid="_x0000_s1030" style="position:absolute;left:0;text-align:left;margin-left:206.6pt;margin-top:3.3pt;width:253.3pt;height:203.3pt;z-index:-251493376" coordsize="32169,258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">
                <v:rect id="Rectangle 16" o:spid="_x0000_s1031" style="position:absolute;width:32169;height:258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" filled="f" strokecolor="#0a121c [484]" strokeweight="2pt"/>
                <v:shapetype id="_x0000_t32" coordsize="21600,21600" o:spt="32" o:oned="t" path="m,l21600,21600e" filled="f">
                  <v:path arrowok="t" fillok="f" o:connecttype="none"/>
                  <o:lock v:ext="edit" shapetype="t"/>
                </v:shapetype>
                <v:shape id="Straight Arrow Connector 17" o:spid="_x0000_s1032" type="#_x0000_t32" style="position:absolute;left:9085;top:15244;width:2508;height:168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" strokecolor="#4f81bd [3204]" strokeweight="2pt">
                  <v:stroke endarrow="block"/>
                  <v:shadow on="t" color="black" opacity="24903f" origin=",.5" offset="0,.55556mm"/>
                </v:shape>
                <v:rect id="_x0000_s1033" style="position:absolute;left:21633;top:7390;width:7925;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" filled="f" stroked="f" strokeweight="2pt">
                  <v:textbox>
                    <w:txbxContent>
                      <w:p w14:paraId="68E74764"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
                    </w:txbxContent>
                  </v:textbox>
                </v:rect>
                <v:rect id="_x0000_s1034" style="position:absolute;left:8049;top:16622;width:3658;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" filled="f" stroked="f" strokeweight="2pt">
                  <v:textbox>
                    <w:txbxContent>
                      <w:p w14:paraId="4E535719"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v:rect id="_x0000_s1035" style="position:absolute;left:10511;top:15083;width:3658;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" filled="f" stroked="f" strokeweight="2pt">
                  <v:textbox>
                    <w:txbxContent>
                      <w:p w14:paraId="575761E4"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
                    </w:txbxContent>
                  </v:textbox>
                </v:rect>
                <v:oval id="Oval 20" o:spid="_x0000_s1036" style="position:absolute;left:11166;top:15210;width:457;height:5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" fillcolor="black [3200]" strokecolor="black [480]" strokeweight="2pt"/>
                <v:rect id="Rectangle 26" o:spid="_x0000_s1037" style="position:absolute;left:14863;top:11171;width:17253;height:146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" fillcolor="#c0504d [3205]" strokecolor="#0a121c [484]" strokeweight="1pt">
                  <v:fill opacity="11822f"/>
                </v:rect>
                <v:shape id="Straight Arrow Connector 17" o:spid="_x0000_s1038" type="#_x0000_t32" style="position:absolute;left:11679;top:7903;width:10559;height:7298;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" strokecolor="#8064a2 [3207]" strokeweight="2pt">
                  <v:stroke endarrow="block"/>
                  <v:shadow on="t" color="black" opacity="24903f" origin=",.5" offset="0,.55556mm"/>
                </v:shape>
                <v:rect id="Rectangle 27" o:spid="_x0000_s1039" style="position:absolute;left:19347;top:19743;width:8126;height:4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" filled="f" stroked="f" strokeweight="2pt">
                  <v:textbox>
                    <w:txbxContent>
                      <w:p w14:paraId="16EB2E2E" w14:textId="77777777" w:rsidR="00E87042" w:rsidRPr="00727D9B" w:rsidRDefault="00E87042" w:rsidP="00E87042">
                        <w:pPr>
                          <w:ind w:firstLine="0"/>
                          <w:jc w:val="center"/>
                          <w:rPr>
                            <w:color w:val="000000" w:themeColor="text1"/>
                          </w:rPr>
                        </w:pPr>
                        <w:r w:rsidRPr="00727D9B">
                          <w:rPr>
                            <w:color w:val="000000" w:themeColor="text1"/>
                          </w:rPr>
                          <w:t>Keep</w:t>
                        </w:r>
                        <w:r>
                          <w:rPr>
                            <w:color w:val="000000" w:themeColor="text1"/>
                          </w:rPr>
                          <w:t>-</w:t>
                        </w:r>
                        <w:r w:rsidRPr="00727D9B">
                          <w:rPr>
                            <w:color w:val="000000" w:themeColor="text1"/>
                          </w:rPr>
                          <w:t>Out Zone</w:t>
                        </w:r>
                      </w:p>
                    </w:txbxContent>
                  </v:textbox>
                </v:rect>
                <v:rect id="Rectangle 27" o:spid="_x0000_s1040" style="position:absolute;left:20930;top:12489;width:10414;height:5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" filled="f" stroked="f" strokeweight="2pt">
                  <v:textbox>
                    <w:txbxContent>
                      <w:p w14:paraId="0BAABA92" w14:textId="247E0635" w:rsidR="00E87042" w:rsidRPr="00727D9B" w:rsidRDefault="007A75FF" w:rsidP="00E87042">
                        <w:pPr>
                          <w:ind w:firstLine="0"/>
                          <w:jc w:val="center"/>
                          <w:rPr>
                            <w:color w:val="C0504D" w:themeColor="accent2"/>
                            <w:sz w:val="20"/>
                          </w:rPr>
                        </w:pPr>
                        <w:r>
                          <w:rPr>
                            <w:color w:val="C0504D" w:themeColor="accent2"/>
                            <w:sz w:val="20"/>
                          </w:rPr>
                          <w:t xml:space="preserve">Start of </w:t>
                        </w:r>
                        <w:r w:rsidR="00E87042" w:rsidRPr="00727D9B">
                          <w:rPr>
                            <w:color w:val="C0504D" w:themeColor="accent2"/>
                            <w:sz w:val="20"/>
                          </w:rPr>
                          <w:t xml:space="preserve">Projected Future </w:t>
                        </w:r>
                      </w:p>
                      <w:p w14:paraId="2FC43474" w14:textId="77777777" w:rsidR="00E87042" w:rsidRPr="00727D9B" w:rsidRDefault="00E87042" w:rsidP="00E87042">
                        <w:pPr>
                          <w:ind w:firstLine="0"/>
                          <w:jc w:val="center"/>
                          <w:rPr>
                            <w:color w:val="C0504D" w:themeColor="accent2"/>
                            <w:sz w:val="20"/>
                          </w:rPr>
                        </w:pPr>
                        <w:r w:rsidRPr="00727D9B">
                          <w:rPr>
                            <w:color w:val="C0504D" w:themeColor="accent2"/>
                            <w:sz w:val="20"/>
                          </w:rPr>
                          <w:t>Violation</w:t>
                        </w:r>
                      </w:p>
                    </w:txbxContent>
                  </v:textbox>
                </v:rect>
                <v:oval id="Oval 20" o:spid="_x0000_s1041" style="position:absolute;left:21936;top:7737;width:458;height:4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" fillcolor="black [3200]" strokecolor="black [480]" strokeweight="2pt"/>
                <v:oval id="Oval 20" o:spid="_x0000_s1042" style="position:absolute;left:9012;top:16617;width:457;height:56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" fillcolor="black [3200]" strokecolor="black [480]" strokeweight="2pt"/>
                <v:shapetype id="_x0000_t4" coordsize="21600,21600" o:spt="4" path="m10800,l,10800,10800,21600,21600,10800xe">
                  <v:stroke joinstyle="miter"/>
                  <v:path gradientshapeok="t" o:connecttype="rect" textboxrect="5400,5400,16200,16200"/>
                </v:shapetype>
                <v:shape id="Diamond 2" o:spid="_x0000_s1043" type="#_x0000_t4" style="position:absolute;left:14072;top:12182;width:1518;height:145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" fillcolor="red" stroked="f" strokeweight="2pt"/>
                <v:shape id="Straight Arrow Connector 29" o:spid="_x0000_s1044" type="#_x0000_t32" style="position:absolute;left:15591;top:13173;width:6303;height:1273;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" strokecolor="#c0504d [3205]" strokeweight="2pt">
                  <v:stroke endarrow="block"/>
                  <v:shadow on="t" color="black" opacity="24903f" origin=",.5" offset="0,.55556mm"/>
                </v:shape>
                <v:rect id="_x0000_s1045" style="position:absolute;left:14336;top:12885;width:3657;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" filled="f" stroked="f" strokeweight="2pt">
                  <v:textbox>
                    <w:txbxContent>
                      <w:p w14:paraId="151D0F93"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v:textbox>
                </v:rect>
                <w10:wrap type="tight"/>
              </v:group>
            </w:pict>
          </mc:Fallback>
        </mc:AlternateContent>
      </w:r>
      <w:r w:rsidR="00E87042">
        <w:t xml:space="preserve">Violations are detected from the </w:t>
      </w:r>
      <w:r w:rsidR="00F63C70">
        <w:t xml:space="preserve">time of the </w:t>
      </w:r>
      <w:r w:rsidR="00E87042">
        <w:t xml:space="preserve">last received vehicle state report, </w:t>
      </w:r>
      <w:r w:rsidR="00E87042" w:rsidRPr="00054D4C">
        <w:rPr>
          <w:b/>
          <w:bCs/>
        </w:rPr>
        <w:t>Ts</w:t>
      </w:r>
      <w:r w:rsidR="00E87042">
        <w:t xml:space="preserve">, to </w:t>
      </w:r>
      <w:r w:rsidR="008B6C70">
        <w:t>the</w:t>
      </w:r>
      <w:r w:rsidR="00E87042">
        <w:t xml:space="preserve"> futur</w:t>
      </w:r>
      <w:r w:rsidR="008B6C70">
        <w:t xml:space="preserve">e </w:t>
      </w:r>
      <w:r w:rsidR="00E87042">
        <w:t xml:space="preserve">time limit </w:t>
      </w:r>
      <w:r w:rsidR="00E87042" w:rsidRPr="00054D4C">
        <w:rPr>
          <w:b/>
          <w:bCs/>
        </w:rPr>
        <w:t>Tw</w:t>
      </w:r>
      <w:r w:rsidR="00E87042">
        <w:t xml:space="preserve">, in the parametric range for time, </w:t>
      </w:r>
      <w:r w:rsidR="00E87042" w:rsidRPr="00054D4C">
        <w:rPr>
          <w:b/>
          <w:bCs/>
        </w:rPr>
        <w:t>t</w:t>
      </w:r>
      <w:r w:rsidR="00E87042">
        <w:t xml:space="preserve">, as </w:t>
      </w:r>
      <w:r w:rsidR="00E87042" w:rsidRPr="00A74976">
        <w:rPr>
          <w:b/>
          <w:bCs/>
        </w:rPr>
        <w:t>T</w:t>
      </w:r>
      <w:r w:rsidR="00E87042" w:rsidRPr="00A74976">
        <w:rPr>
          <w:b/>
          <w:bCs/>
          <w:vertAlign w:val="subscript"/>
        </w:rPr>
        <w:t>s</w:t>
      </w:r>
      <w:r w:rsidR="00E87042">
        <w:t>&lt;=</w:t>
      </w:r>
      <w:r w:rsidR="00E87042" w:rsidRPr="00A74976">
        <w:rPr>
          <w:b/>
          <w:bCs/>
        </w:rPr>
        <w:t>t</w:t>
      </w:r>
      <w:r w:rsidR="00E87042">
        <w:t>&lt;=</w:t>
      </w:r>
      <w:r w:rsidR="00E87042" w:rsidRPr="00A74976">
        <w:rPr>
          <w:b/>
          <w:bCs/>
        </w:rPr>
        <w:t>T</w:t>
      </w:r>
      <w:r w:rsidR="00E87042" w:rsidRPr="00A74976">
        <w:rPr>
          <w:b/>
          <w:bCs/>
          <w:vertAlign w:val="subscript"/>
        </w:rPr>
        <w:t>s</w:t>
      </w:r>
      <w:r w:rsidR="00E87042">
        <w:t>+</w:t>
      </w:r>
      <w:r w:rsidR="00E87042" w:rsidRPr="00A74976">
        <w:rPr>
          <w:b/>
          <w:bCs/>
        </w:rPr>
        <w:t>T</w:t>
      </w:r>
      <w:r w:rsidR="00A74976" w:rsidRPr="00A74976">
        <w:rPr>
          <w:b/>
          <w:bCs/>
          <w:vertAlign w:val="subscript"/>
        </w:rPr>
        <w:t>W</w:t>
      </w:r>
      <w:r w:rsidR="00E87042">
        <w:t>.</w:t>
      </w:r>
      <w:r>
        <w:t xml:space="preserve"> </w:t>
      </w:r>
      <w:r w:rsidRPr="00D5457E">
        <w:rPr>
          <w:b/>
          <w:bCs/>
        </w:rPr>
        <w:t>T</w:t>
      </w:r>
      <w:r w:rsidRPr="00D5457E">
        <w:rPr>
          <w:b/>
          <w:bCs/>
          <w:vertAlign w:val="subscript"/>
        </w:rPr>
        <w:t>P</w:t>
      </w:r>
      <w:r>
        <w:t xml:space="preserve"> is the current time at which the algorithm is computing. It is assumed that </w:t>
      </w:r>
      <w:r w:rsidRPr="00D5457E">
        <w:rPr>
          <w:b/>
          <w:bCs/>
        </w:rPr>
        <w:t>T</w:t>
      </w:r>
      <w:r w:rsidR="00F5179C">
        <w:rPr>
          <w:b/>
          <w:bCs/>
          <w:vertAlign w:val="subscript"/>
        </w:rPr>
        <w:t>S</w:t>
      </w:r>
      <w:r>
        <w:t>&lt;</w:t>
      </w:r>
      <w:r w:rsidRPr="00D5457E">
        <w:rPr>
          <w:b/>
          <w:bCs/>
        </w:rPr>
        <w:t>T</w:t>
      </w:r>
      <w:r w:rsidR="008A47BD">
        <w:rPr>
          <w:b/>
          <w:bCs/>
          <w:vertAlign w:val="subscript"/>
        </w:rPr>
        <w:t>P</w:t>
      </w:r>
      <w:r>
        <w:t>&lt;=</w:t>
      </w:r>
      <w:r w:rsidRPr="00D5457E">
        <w:rPr>
          <w:b/>
          <w:bCs/>
        </w:rPr>
        <w:t>T</w:t>
      </w:r>
      <w:r w:rsidRPr="00D5457E">
        <w:rPr>
          <w:b/>
          <w:bCs/>
          <w:vertAlign w:val="subscript"/>
        </w:rPr>
        <w:t>S</w:t>
      </w:r>
      <w:r>
        <w:t>+</w:t>
      </w:r>
      <w:r w:rsidRPr="00D5457E">
        <w:rPr>
          <w:b/>
          <w:bCs/>
        </w:rPr>
        <w:t>T</w:t>
      </w:r>
      <w:r w:rsidRPr="00D5457E">
        <w:rPr>
          <w:b/>
          <w:bCs/>
          <w:vertAlign w:val="subscript"/>
        </w:rPr>
        <w:t>W</w:t>
      </w:r>
      <w:r>
        <w:t xml:space="preserve">. </w:t>
      </w:r>
    </w:p>
    <w:p w14:paraId="594C3A71" w14:textId="1B10ACFC" w:rsidR="00E87042" w:rsidRDefault="00E87042" w:rsidP="00E87042">
      <w:pPr>
        <w:ind w:firstLine="0"/>
        <w:rPr>
          <w:lang w:eastAsia="en-US"/>
        </w:rPr>
      </w:pPr>
    </w:p>
    <w:p w14:paraId="5C6ADA84" w14:textId="0115040A" w:rsidR="00E87042" w:rsidRDefault="00E87042" w:rsidP="00E87042">
      <w:pPr>
        <w:ind w:firstLine="0"/>
        <w:rPr>
          <w:lang w:eastAsia="en-US"/>
        </w:rPr>
      </w:pPr>
      <w:r>
        <w:rPr>
          <w:lang w:eastAsia="en-US"/>
        </w:rPr>
        <w:t xml:space="preserve">The model of projected violation is based on the linear projected trajectory of the vehicle from its </w:t>
      </w:r>
      <w:r w:rsidR="00D5457E">
        <w:rPr>
          <w:lang w:eastAsia="en-US"/>
        </w:rPr>
        <w:t xml:space="preserve">last </w:t>
      </w:r>
      <w:r>
        <w:rPr>
          <w:lang w:eastAsia="en-US"/>
        </w:rPr>
        <w:t xml:space="preserve">state-reported position to the final position in the time window along vector </w:t>
      </w:r>
      <w:r w:rsidRPr="00A74976">
        <w:rPr>
          <w:b/>
          <w:bCs/>
          <w:lang w:eastAsia="en-US"/>
        </w:rPr>
        <w:t>P</w:t>
      </w:r>
      <w:r w:rsidRPr="00A74976">
        <w:rPr>
          <w:b/>
          <w:bCs/>
          <w:vertAlign w:val="subscript"/>
          <w:lang w:eastAsia="en-US"/>
        </w:rPr>
        <w:t>v</w:t>
      </w:r>
      <w:r>
        <w:rPr>
          <w:lang w:eastAsia="en-US"/>
        </w:rPr>
        <w:t xml:space="preserve">, which has length </w:t>
      </w:r>
      <w:r w:rsidRPr="00A74976">
        <w:rPr>
          <w:b/>
          <w:bCs/>
          <w:lang w:eastAsia="en-US"/>
        </w:rPr>
        <w:t>T</w:t>
      </w:r>
      <w:r w:rsidR="00A74976" w:rsidRPr="00A74976">
        <w:rPr>
          <w:b/>
          <w:bCs/>
          <w:vertAlign w:val="subscript"/>
          <w:lang w:eastAsia="en-US"/>
        </w:rPr>
        <w:t>W</w:t>
      </w:r>
      <w:r>
        <w:rPr>
          <w:lang w:eastAsia="en-US"/>
        </w:rPr>
        <w:t>*</w:t>
      </w:r>
      <w:r w:rsidRPr="00A74976">
        <w:rPr>
          <w:b/>
          <w:bCs/>
          <w:lang w:eastAsia="en-US"/>
        </w:rPr>
        <w:t>V</w:t>
      </w:r>
      <w:r w:rsidR="00A74976" w:rsidRPr="00A74976">
        <w:rPr>
          <w:b/>
          <w:bCs/>
          <w:vertAlign w:val="subscript"/>
          <w:lang w:eastAsia="en-US"/>
        </w:rPr>
        <w:t>S</w:t>
      </w:r>
      <w:r>
        <w:rPr>
          <w:lang w:eastAsia="en-US"/>
        </w:rPr>
        <w:t xml:space="preserve"> </w:t>
      </w:r>
      <w:r w:rsidR="000F0A49">
        <w:rPr>
          <w:lang w:eastAsia="en-US"/>
        </w:rPr>
        <w:t xml:space="preserve">and </w:t>
      </w:r>
      <w:r>
        <w:rPr>
          <w:lang w:eastAsia="en-US"/>
        </w:rPr>
        <w:t xml:space="preserve">where </w:t>
      </w:r>
      <w:r w:rsidRPr="00A74976">
        <w:rPr>
          <w:b/>
          <w:bCs/>
          <w:lang w:eastAsia="en-US"/>
        </w:rPr>
        <w:t>S</w:t>
      </w:r>
      <w:r w:rsidRPr="00A74976">
        <w:rPr>
          <w:b/>
          <w:bCs/>
          <w:vertAlign w:val="subscript"/>
          <w:lang w:eastAsia="en-US"/>
        </w:rPr>
        <w:t>v</w:t>
      </w:r>
      <w:r>
        <w:rPr>
          <w:lang w:eastAsia="en-US"/>
        </w:rPr>
        <w:t xml:space="preserve"> is the current </w:t>
      </w:r>
      <w:r w:rsidR="008B6C70">
        <w:rPr>
          <w:lang w:eastAsia="en-US"/>
        </w:rPr>
        <w:t xml:space="preserve">ground </w:t>
      </w:r>
      <w:r>
        <w:rPr>
          <w:lang w:eastAsia="en-US"/>
        </w:rPr>
        <w:t xml:space="preserve">speed of the vehicle with direction </w:t>
      </w:r>
      <w:r w:rsidRPr="00B751FE">
        <w:rPr>
          <w:b/>
          <w:bCs/>
          <w:lang w:eastAsia="en-US"/>
        </w:rPr>
        <w:t>V</w:t>
      </w:r>
      <w:r w:rsidRPr="00B751FE">
        <w:rPr>
          <w:b/>
          <w:bCs/>
          <w:vertAlign w:val="subscript"/>
          <w:lang w:eastAsia="en-US"/>
        </w:rPr>
        <w:t>n</w:t>
      </w:r>
      <w:r>
        <w:rPr>
          <w:lang w:eastAsia="en-US"/>
        </w:rPr>
        <w:t xml:space="preserve"> </w:t>
      </w:r>
      <w:r w:rsidR="00BD3D8F">
        <w:rPr>
          <w:lang w:eastAsia="en-US"/>
        </w:rPr>
        <w:t>(the normalized velocity vector)</w:t>
      </w:r>
      <w:r>
        <w:rPr>
          <w:lang w:eastAsia="en-US"/>
        </w:rPr>
        <w:t xml:space="preserve">, both from the state report at time </w:t>
      </w:r>
      <w:r w:rsidRPr="00A74976">
        <w:rPr>
          <w:b/>
          <w:bCs/>
          <w:lang w:eastAsia="en-US"/>
        </w:rPr>
        <w:t>T</w:t>
      </w:r>
      <w:r w:rsidRPr="00A74976">
        <w:rPr>
          <w:b/>
          <w:bCs/>
          <w:vertAlign w:val="subscript"/>
          <w:lang w:eastAsia="en-US"/>
        </w:rPr>
        <w:t>s</w:t>
      </w:r>
      <w:r w:rsidR="00D5457E">
        <w:rPr>
          <w:lang w:eastAsia="en-US"/>
        </w:rPr>
        <w:t xml:space="preserve"> and the assumed position of the vehicle at the present time is calculated based on the above linear equation. </w:t>
      </w:r>
    </w:p>
    <w:p w14:paraId="7F67148C" w14:textId="77777777" w:rsidR="006A2FD8" w:rsidRDefault="006A2FD8" w:rsidP="00E87042">
      <w:pPr>
        <w:ind w:firstLine="0"/>
        <w:rPr>
          <w:lang w:eastAsia="en-US"/>
        </w:rPr>
      </w:pPr>
    </w:p>
    <w:p w14:paraId="0F4ADB57" w14:textId="5903060E" w:rsidR="006A2FD8" w:rsidRDefault="006A2FD8" w:rsidP="00E87042">
      <w:pPr>
        <w:ind w:firstLine="0"/>
        <w:rPr>
          <w:lang w:eastAsia="en-US"/>
        </w:rPr>
      </w:pPr>
      <w:r>
        <w:rPr>
          <w:lang w:eastAsia="en-US"/>
        </w:rPr>
        <w:t>Given the above, zone violations are reported for relevant zones for a vehicle as follows:</w:t>
      </w:r>
    </w:p>
    <w:p w14:paraId="4597C111" w14:textId="1EA20DE1" w:rsidR="00054D4C" w:rsidRPr="006A2FD8" w:rsidRDefault="006A2FD8" w:rsidP="006A2FD8">
      <w:pPr>
        <w:pStyle w:val="ListParagraph"/>
        <w:numPr>
          <w:ilvl w:val="0"/>
          <w:numId w:val="63"/>
        </w:numPr>
        <w:rPr>
          <w:lang w:eastAsia="en-US"/>
        </w:rPr>
      </w:pPr>
      <w:r w:rsidRPr="006A2FD8">
        <w:rPr>
          <w:b/>
          <w:bCs/>
          <w:lang w:eastAsia="en-US"/>
        </w:rPr>
        <w:t>Predicted Keep-Out Zone Violations:</w:t>
      </w:r>
      <w:r>
        <w:rPr>
          <w:lang w:eastAsia="en-US"/>
        </w:rPr>
        <w:t xml:space="preserve"> </w:t>
      </w:r>
      <w:r w:rsidR="00E87042" w:rsidRPr="006A2FD8">
        <w:rPr>
          <w:lang w:eastAsia="en-US"/>
        </w:rPr>
        <w:t>A projected violation</w:t>
      </w:r>
      <w:r w:rsidR="00054D4C" w:rsidRPr="006A2FD8">
        <w:rPr>
          <w:lang w:eastAsia="en-US"/>
        </w:rPr>
        <w:t xml:space="preserve"> of </w:t>
      </w:r>
      <w:r w:rsidR="00E70A56">
        <w:rPr>
          <w:lang w:eastAsia="en-US"/>
        </w:rPr>
        <w:t xml:space="preserve">keep-out zone by a vehicle is reported if the zone is </w:t>
      </w:r>
      <w:r w:rsidR="00054D4C" w:rsidRPr="006A2FD8">
        <w:rPr>
          <w:lang w:eastAsia="en-US"/>
        </w:rPr>
        <w:t xml:space="preserve">on the parametric path during the forward time window </w:t>
      </w:r>
      <w:r w:rsidR="001B6E52">
        <w:rPr>
          <w:lang w:eastAsia="en-US"/>
        </w:rPr>
        <w:t xml:space="preserve">is on or inside the zone. </w:t>
      </w:r>
      <w:r w:rsidR="00054D4C" w:rsidRPr="006A2FD8">
        <w:rPr>
          <w:lang w:eastAsia="en-US"/>
        </w:rPr>
        <w:t xml:space="preserve">This is illustrated </w:t>
      </w:r>
      <w:r w:rsidR="00504867">
        <w:rPr>
          <w:lang w:eastAsia="en-US"/>
        </w:rPr>
        <w:t xml:space="preserve">for the polygonal boundary of a zone by the </w:t>
      </w:r>
      <w:r w:rsidR="00054D4C" w:rsidRPr="006A2FD8">
        <w:rPr>
          <w:lang w:eastAsia="en-US"/>
        </w:rPr>
        <w:t>above figure</w:t>
      </w:r>
      <w:r w:rsidR="00504867">
        <w:rPr>
          <w:lang w:eastAsia="en-US"/>
        </w:rPr>
        <w:t xml:space="preserve"> of a top-down view.</w:t>
      </w:r>
    </w:p>
    <w:p w14:paraId="23A50BD6" w14:textId="540A312D" w:rsidR="00054D4C" w:rsidRDefault="006A2FD8" w:rsidP="00350412">
      <w:pPr>
        <w:pStyle w:val="ListParagraph"/>
        <w:numPr>
          <w:ilvl w:val="0"/>
          <w:numId w:val="63"/>
        </w:numPr>
        <w:rPr>
          <w:lang w:eastAsia="en-US"/>
        </w:rPr>
      </w:pPr>
      <w:r w:rsidRPr="00A70B3E">
        <w:rPr>
          <w:b/>
          <w:bCs/>
          <w:lang w:eastAsia="en-US"/>
        </w:rPr>
        <w:t xml:space="preserve">Predicted Keep-In Zone Violations: </w:t>
      </w:r>
      <w:r>
        <w:rPr>
          <w:lang w:eastAsia="en-US"/>
        </w:rPr>
        <w:t>A</w:t>
      </w:r>
      <w:r w:rsidR="00D40518">
        <w:rPr>
          <w:lang w:eastAsia="en-US"/>
        </w:rPr>
        <w:t xml:space="preserve"> </w:t>
      </w:r>
      <w:r w:rsidR="00054D4C" w:rsidRPr="006A2FD8">
        <w:rPr>
          <w:lang w:eastAsia="en-US"/>
        </w:rPr>
        <w:t xml:space="preserve">projected violation of a keep-in zone is reported </w:t>
      </w:r>
      <w:r w:rsidR="00D40518">
        <w:rPr>
          <w:lang w:eastAsia="en-US"/>
        </w:rPr>
        <w:t xml:space="preserve">for a vehicle and </w:t>
      </w:r>
      <w:r w:rsidR="00A70B3E">
        <w:rPr>
          <w:lang w:eastAsia="en-US"/>
        </w:rPr>
        <w:t xml:space="preserve">keep-in </w:t>
      </w:r>
      <w:r w:rsidR="00D40518">
        <w:rPr>
          <w:lang w:eastAsia="en-US"/>
        </w:rPr>
        <w:t xml:space="preserve">zone if </w:t>
      </w:r>
      <w:r w:rsidR="00A70B3E">
        <w:rPr>
          <w:lang w:eastAsia="en-US"/>
        </w:rPr>
        <w:t xml:space="preserve">a vehicle is in the zone at time </w:t>
      </w:r>
      <w:r w:rsidR="00A70B3E" w:rsidRPr="00A70B3E">
        <w:rPr>
          <w:b/>
          <w:bCs/>
          <w:lang w:eastAsia="en-US"/>
        </w:rPr>
        <w:t>T</w:t>
      </w:r>
      <w:r w:rsidR="00A70B3E" w:rsidRPr="00A70B3E">
        <w:rPr>
          <w:b/>
          <w:bCs/>
          <w:vertAlign w:val="subscript"/>
          <w:lang w:eastAsia="en-US"/>
        </w:rPr>
        <w:t>P</w:t>
      </w:r>
      <w:r w:rsidR="00A70B3E">
        <w:rPr>
          <w:lang w:eastAsia="en-US"/>
        </w:rPr>
        <w:t xml:space="preserve"> (at the beginning of </w:t>
      </w:r>
      <w:r w:rsidR="00A70B3E">
        <w:rPr>
          <w:lang w:eastAsia="en-US"/>
        </w:rPr>
        <w:lastRenderedPageBreak/>
        <w:t>its parametric linear trajectory) and has any points on the line segment that are outside of all keep-in zones. The earliest time of any such violation is the reported violation time between the vehicle and the zone.</w:t>
      </w:r>
    </w:p>
    <w:p w14:paraId="2E05BF15" w14:textId="18C2B03F" w:rsidR="00054D4C" w:rsidRDefault="00D5457E" w:rsidP="00E87042">
      <w:pPr>
        <w:ind w:firstLine="0"/>
        <w:rPr>
          <w:lang w:eastAsia="en-US"/>
        </w:rPr>
      </w:pPr>
      <w:r>
        <w:rPr>
          <w:lang w:eastAsia="en-US"/>
        </w:rPr>
        <w:t xml:space="preserve">The above definitions is consistent with the edge of zones being considered part of zone area. </w:t>
      </w:r>
      <w:r w:rsidR="00614A5E">
        <w:rPr>
          <w:lang w:eastAsia="en-US"/>
        </w:rPr>
        <w:t>Recall that zones are defined in the x-y plane by a polygonal boundary and on the z-axis by a minimum and maximum altitud</w:t>
      </w:r>
      <w:r w:rsidR="00C07527">
        <w:rPr>
          <w:lang w:eastAsia="en-US"/>
        </w:rPr>
        <w:t>e.</w:t>
      </w:r>
    </w:p>
    <w:p w14:paraId="2907CC9E" w14:textId="77777777" w:rsidR="00054D4C" w:rsidRDefault="00054D4C" w:rsidP="00E87042">
      <w:pPr>
        <w:ind w:firstLine="0"/>
        <w:rPr>
          <w:lang w:eastAsia="en-US"/>
        </w:rPr>
      </w:pPr>
    </w:p>
    <w:p w14:paraId="7694FB90" w14:textId="64419744" w:rsidR="006A2FD8" w:rsidRDefault="00E87042" w:rsidP="00E87042">
      <w:pPr>
        <w:ind w:firstLine="0"/>
        <w:rPr>
          <w:lang w:eastAsia="en-US"/>
        </w:rPr>
      </w:pPr>
      <w:r>
        <w:rPr>
          <w:lang w:eastAsia="en-US"/>
        </w:rPr>
        <w:t xml:space="preserve">If a violation is projected to occur, </w:t>
      </w:r>
      <w:r w:rsidR="008F532B">
        <w:rPr>
          <w:lang w:eastAsia="en-US"/>
        </w:rPr>
        <w:t>a notification is sent to all subscribers for the given vehicle</w:t>
      </w:r>
      <w:r w:rsidR="006A2FD8">
        <w:rPr>
          <w:lang w:eastAsia="en-US"/>
        </w:rPr>
        <w:t xml:space="preserve">. The notification </w:t>
      </w:r>
      <w:r w:rsidR="00F67CC4">
        <w:rPr>
          <w:lang w:eastAsia="en-US"/>
        </w:rPr>
        <w:t>presents the following data to subscribers:</w:t>
      </w:r>
    </w:p>
    <w:p w14:paraId="16062794" w14:textId="63C80532" w:rsidR="006A2FD8" w:rsidRDefault="006A2FD8" w:rsidP="006A2FD8">
      <w:pPr>
        <w:pStyle w:val="ListParagraph"/>
        <w:numPr>
          <w:ilvl w:val="0"/>
          <w:numId w:val="64"/>
        </w:numPr>
        <w:rPr>
          <w:lang w:eastAsia="en-US"/>
        </w:rPr>
      </w:pPr>
      <w:r>
        <w:rPr>
          <w:lang w:eastAsia="en-US"/>
        </w:rPr>
        <w:t xml:space="preserve">The </w:t>
      </w:r>
      <w:r w:rsidR="00E9666D">
        <w:rPr>
          <w:lang w:eastAsia="en-US"/>
        </w:rPr>
        <w:t xml:space="preserve">ID of the violating </w:t>
      </w:r>
      <w:r w:rsidR="00CD133E">
        <w:rPr>
          <w:lang w:eastAsia="en-US"/>
        </w:rPr>
        <w:t>vehicle</w:t>
      </w:r>
    </w:p>
    <w:p w14:paraId="3F9B4994" w14:textId="079282A6" w:rsidR="006A2FD8" w:rsidRDefault="006A2FD8" w:rsidP="006A2FD8">
      <w:pPr>
        <w:pStyle w:val="ListParagraph"/>
        <w:numPr>
          <w:ilvl w:val="0"/>
          <w:numId w:val="64"/>
        </w:numPr>
        <w:rPr>
          <w:lang w:eastAsia="en-US"/>
        </w:rPr>
      </w:pPr>
      <w:r>
        <w:rPr>
          <w:lang w:eastAsia="en-US"/>
        </w:rPr>
        <w:t>The</w:t>
      </w:r>
      <w:r w:rsidR="008565C4">
        <w:rPr>
          <w:lang w:eastAsia="en-US"/>
        </w:rPr>
        <w:t xml:space="preserve"> ID of the violated zone</w:t>
      </w:r>
    </w:p>
    <w:p w14:paraId="4FE8505E" w14:textId="630168E6" w:rsidR="00FC7421" w:rsidRDefault="006A2FD8" w:rsidP="00FC7421">
      <w:pPr>
        <w:pStyle w:val="ListParagraph"/>
        <w:numPr>
          <w:ilvl w:val="0"/>
          <w:numId w:val="64"/>
        </w:numPr>
        <w:rPr>
          <w:lang w:eastAsia="en-US"/>
        </w:rPr>
      </w:pPr>
      <w:r>
        <w:rPr>
          <w:lang w:eastAsia="en-US"/>
        </w:rPr>
        <w:t xml:space="preserve">The </w:t>
      </w:r>
      <w:r w:rsidR="00B0386C">
        <w:rPr>
          <w:lang w:eastAsia="en-US"/>
        </w:rPr>
        <w:t>z</w:t>
      </w:r>
      <w:r>
        <w:rPr>
          <w:lang w:eastAsia="en-US"/>
        </w:rPr>
        <w:t xml:space="preserve">one </w:t>
      </w:r>
      <w:r w:rsidR="00B0386C">
        <w:rPr>
          <w:lang w:eastAsia="en-US"/>
        </w:rPr>
        <w:t>type</w:t>
      </w:r>
      <w:r>
        <w:rPr>
          <w:lang w:eastAsia="en-US"/>
        </w:rPr>
        <w:t xml:space="preserve"> (keep-in or keep-out)</w:t>
      </w:r>
    </w:p>
    <w:p w14:paraId="28B4110B" w14:textId="76F27E68" w:rsidR="00E87042" w:rsidRDefault="006A2FD8" w:rsidP="00FC7421">
      <w:pPr>
        <w:pStyle w:val="ListParagraph"/>
        <w:numPr>
          <w:ilvl w:val="0"/>
          <w:numId w:val="64"/>
        </w:numPr>
        <w:rPr>
          <w:lang w:eastAsia="en-US"/>
        </w:rPr>
      </w:pPr>
      <w:r>
        <w:rPr>
          <w:lang w:eastAsia="en-US"/>
        </w:rPr>
        <w:t xml:space="preserve">The position, </w:t>
      </w:r>
      <w:r w:rsidRPr="00FC7421">
        <w:rPr>
          <w:b/>
          <w:bCs/>
          <w:lang w:eastAsia="en-US"/>
        </w:rPr>
        <w:t>P</w:t>
      </w:r>
      <w:r w:rsidRPr="00FC7421">
        <w:rPr>
          <w:vertAlign w:val="subscript"/>
          <w:lang w:eastAsia="en-US"/>
        </w:rPr>
        <w:t>Tv</w:t>
      </w:r>
      <w:r>
        <w:rPr>
          <w:lang w:eastAsia="en-US"/>
        </w:rPr>
        <w:t xml:space="preserve">, and time, </w:t>
      </w:r>
      <w:r w:rsidRPr="00FC7421">
        <w:rPr>
          <w:b/>
          <w:bCs/>
          <w:lang w:eastAsia="en-US"/>
        </w:rPr>
        <w:t>T</w:t>
      </w:r>
      <w:r w:rsidRPr="00FC7421">
        <w:rPr>
          <w:b/>
          <w:bCs/>
          <w:vertAlign w:val="subscript"/>
          <w:lang w:eastAsia="en-US"/>
        </w:rPr>
        <w:t>V</w:t>
      </w:r>
      <w:r>
        <w:rPr>
          <w:lang w:eastAsia="en-US"/>
        </w:rPr>
        <w:t>, of the first moment of projected violation.</w:t>
      </w:r>
      <w:r w:rsidR="006E4D69">
        <w:rPr>
          <w:lang w:eastAsia="en-US"/>
        </w:rPr>
        <w:t xml:space="preserve"> </w:t>
      </w:r>
    </w:p>
    <w:p w14:paraId="2600BB8D" w14:textId="77777777" w:rsidR="00E87042" w:rsidRDefault="00E87042" w:rsidP="00E87042">
      <w:pPr>
        <w:pStyle w:val="Heading3"/>
        <w:rPr>
          <w:lang w:eastAsia="en-US"/>
        </w:rPr>
      </w:pPr>
      <w:r>
        <w:rPr>
          <w:lang w:eastAsia="en-US"/>
        </w:rPr>
        <w:t>Past Projected Violations Are Not Reported</w:t>
      </w:r>
    </w:p>
    <w:p w14:paraId="0527E7BE" w14:textId="77777777" w:rsidR="00E87042" w:rsidRDefault="00E87042" w:rsidP="00E87042">
      <w:pPr>
        <w:ind w:firstLine="0"/>
        <w:rPr>
          <w:lang w:eastAsia="en-US"/>
        </w:rPr>
      </w:pPr>
      <w:r>
        <w:rPr>
          <w:lang w:eastAsia="en-US"/>
        </w:rPr>
        <w:t xml:space="preserve">Note that this vector does not include positions along the vector for </w:t>
      </w:r>
      <w:r w:rsidRPr="00A624F1">
        <w:rPr>
          <w:b/>
          <w:bCs/>
          <w:lang w:eastAsia="en-US"/>
        </w:rPr>
        <w:t>t</w:t>
      </w:r>
      <w:r>
        <w:rPr>
          <w:lang w:eastAsia="en-US"/>
        </w:rPr>
        <w:t>&lt;</w:t>
      </w:r>
      <w:r w:rsidRPr="00A624F1">
        <w:rPr>
          <w:b/>
          <w:bCs/>
          <w:lang w:eastAsia="en-US"/>
        </w:rPr>
        <w:t>T</w:t>
      </w:r>
      <w:r w:rsidRPr="00A624F1">
        <w:rPr>
          <w:b/>
          <w:bCs/>
          <w:vertAlign w:val="subscript"/>
          <w:lang w:eastAsia="en-US"/>
        </w:rPr>
        <w:t>p</w:t>
      </w:r>
      <w:r>
        <w:rPr>
          <w:lang w:eastAsia="en-US"/>
        </w:rPr>
        <w:t xml:space="preserve">. We will not report projected violations that only occur in the past relative to the current iteration time of the service.  Below is a figure showing two example projections of violation, but one is in the past from </w:t>
      </w:r>
      <w:r w:rsidRPr="00A624F1">
        <w:rPr>
          <w:b/>
          <w:bCs/>
          <w:lang w:eastAsia="en-US"/>
        </w:rPr>
        <w:t>T</w:t>
      </w:r>
      <w:r w:rsidRPr="00A624F1">
        <w:rPr>
          <w:b/>
          <w:bCs/>
          <w:vertAlign w:val="subscript"/>
          <w:lang w:eastAsia="en-US"/>
        </w:rPr>
        <w:t>s</w:t>
      </w:r>
      <w:r>
        <w:rPr>
          <w:lang w:eastAsia="en-US"/>
        </w:rPr>
        <w:t>&lt;=</w:t>
      </w:r>
      <w:r w:rsidRPr="00A624F1">
        <w:rPr>
          <w:b/>
          <w:bCs/>
          <w:lang w:eastAsia="en-US"/>
        </w:rPr>
        <w:t>t</w:t>
      </w:r>
      <w:r>
        <w:rPr>
          <w:lang w:eastAsia="en-US"/>
        </w:rPr>
        <w:t>&lt;</w:t>
      </w:r>
      <w:r w:rsidRPr="00A624F1">
        <w:rPr>
          <w:b/>
          <w:bCs/>
          <w:lang w:eastAsia="en-US"/>
        </w:rPr>
        <w:t>T</w:t>
      </w:r>
      <w:r w:rsidRPr="00A624F1">
        <w:rPr>
          <w:b/>
          <w:bCs/>
          <w:vertAlign w:val="subscript"/>
          <w:lang w:eastAsia="en-US"/>
        </w:rPr>
        <w:t>p</w:t>
      </w:r>
      <w:r>
        <w:rPr>
          <w:lang w:eastAsia="en-US"/>
        </w:rPr>
        <w:t>. Because it occurred before this iteration only, it is not reported.</w:t>
      </w:r>
    </w:p>
    <w:p w14:paraId="083CFD7E" w14:textId="77777777" w:rsidR="0064161F" w:rsidRDefault="0064161F" w:rsidP="00E87042">
      <w:pPr>
        <w:ind w:firstLine="0"/>
        <w:rPr>
          <w:lang w:eastAsia="en-US"/>
        </w:rPr>
      </w:pPr>
    </w:p>
    <w:p w14:paraId="331C3EE7" w14:textId="7A9B016E" w:rsidR="009B108C" w:rsidRDefault="0064161F" w:rsidP="00E87042">
      <w:pPr>
        <w:ind w:firstLine="0"/>
        <w:rPr>
          <w:lang w:eastAsia="en-US"/>
        </w:rPr>
      </w:pPr>
      <w:r>
        <w:rPr>
          <w:lang w:eastAsia="en-US"/>
        </w:rPr>
        <w:t xml:space="preserve">It is important to note this behavior. If the last reported state position is in the distant past relative to the rate of iterative reporting of the </w:t>
      </w:r>
      <w:r w:rsidR="001C7D33">
        <w:rPr>
          <w:lang w:eastAsia="en-US"/>
        </w:rPr>
        <w:t>Zone Alert Service</w:t>
      </w:r>
      <w:r>
        <w:rPr>
          <w:lang w:eastAsia="en-US"/>
        </w:rPr>
        <w:t xml:space="preserve">, then it is possible that a projected violation will be projected to start and end before the current iteration of the </w:t>
      </w:r>
      <w:r w:rsidR="001C7D33">
        <w:rPr>
          <w:lang w:eastAsia="en-US"/>
        </w:rPr>
        <w:t>Zone Alert Service</w:t>
      </w:r>
      <w:r>
        <w:rPr>
          <w:lang w:eastAsia="en-US"/>
        </w:rPr>
        <w:t xml:space="preserve"> (e.g., a vehicle is projected to have passed completely over a keep-out zone before the current </w:t>
      </w:r>
      <w:r w:rsidR="001C7D33">
        <w:rPr>
          <w:lang w:eastAsia="en-US"/>
        </w:rPr>
        <w:t>Zone Alert Service</w:t>
      </w:r>
      <w:r>
        <w:rPr>
          <w:lang w:eastAsia="en-US"/>
        </w:rPr>
        <w:t xml:space="preserve"> iteration.) The service will not report such events. It reports only events in the future of the current computation time.</w:t>
      </w:r>
    </w:p>
    <w:p w14:paraId="63C397A0" w14:textId="70D7D08D" w:rsidR="00E87042" w:rsidRDefault="00C67A5C" w:rsidP="00E87042">
      <w:pPr>
        <w:pStyle w:val="Heading3"/>
        <w:rPr>
          <w:lang w:eastAsia="en-US"/>
        </w:rPr>
      </w:pPr>
      <w:r>
        <w:rPr>
          <w:lang w:eastAsia="en-US"/>
        </w:rPr>
        <w:t>Repeating Reports</w:t>
      </w:r>
    </w:p>
    <w:p w14:paraId="582DD59F" w14:textId="77777777" w:rsidR="003011CA" w:rsidRDefault="008C3311" w:rsidP="00E87042">
      <w:pPr>
        <w:ind w:firstLine="0"/>
        <w:rPr>
          <w:lang w:eastAsia="en-US"/>
        </w:rPr>
      </w:pPr>
      <w:r>
        <w:rPr>
          <w:lang w:eastAsia="en-US"/>
        </w:rPr>
        <w:t>Each iteration of the algorithm will report violations it computes. Therefore, subscribers will receive notifications at each iteration of the service for each future predicted violation of each predicted violated vehicle and zone.</w:t>
      </w:r>
    </w:p>
    <w:p w14:paraId="69F4127D" w14:textId="77777777" w:rsidR="003011CA" w:rsidRDefault="003011CA" w:rsidP="00E87042">
      <w:pPr>
        <w:ind w:firstLine="0"/>
        <w:rPr>
          <w:lang w:eastAsia="en-US"/>
        </w:rPr>
      </w:pPr>
    </w:p>
    <w:p w14:paraId="619CC165" w14:textId="7169266D" w:rsidR="00E87042" w:rsidRDefault="003011CA" w:rsidP="00E87042">
      <w:pPr>
        <w:ind w:firstLine="0"/>
        <w:rPr>
          <w:lang w:eastAsia="en-US"/>
        </w:rPr>
      </w:pPr>
      <w:r>
        <w:rPr>
          <w:lang w:eastAsia="en-US"/>
        </w:rPr>
        <w:t>This may generate significant network traffic.</w:t>
      </w:r>
    </w:p>
    <w:p w14:paraId="01135E67" w14:textId="560FAE6B" w:rsidR="00E87042" w:rsidRDefault="00E87042" w:rsidP="00E87042">
      <w:pPr>
        <w:pStyle w:val="Heading3"/>
        <w:rPr>
          <w:rFonts w:eastAsiaTheme="minorEastAsia"/>
        </w:rPr>
      </w:pPr>
      <w:r>
        <w:rPr>
          <w:rFonts w:eastAsiaTheme="minorEastAsia"/>
          <w:noProof/>
        </w:rPr>
        <w:lastRenderedPageBreak/>
        <mc:AlternateContent>
          <mc:Choice Requires="wps">
            <w:drawing>
              <wp:anchor distT="0" distB="0" distL="114300" distR="114300" simplePos="0" relativeHeight="251745280" behindDoc="1" locked="0" layoutInCell="1" allowOverlap="1" wp14:anchorId="1B0E5867" wp14:editId="5A46D208">
                <wp:simplePos x="0" y="0"/>
                <wp:positionH relativeFrom="column">
                  <wp:posOffset>2580640</wp:posOffset>
                </wp:positionH>
                <wp:positionV relativeFrom="paragraph">
                  <wp:posOffset>507365</wp:posOffset>
                </wp:positionV>
                <wp:extent cx="3034665" cy="2621280"/>
                <wp:effectExtent l="12700" t="12700" r="13335" b="7620"/>
                <wp:wrapTight wrapText="bothSides">
                  <wp:wrapPolygon edited="0">
                    <wp:start x="-90" y="-105"/>
                    <wp:lineTo x="-90" y="21558"/>
                    <wp:lineTo x="21605" y="21558"/>
                    <wp:lineTo x="21605" y="-105"/>
                    <wp:lineTo x="-90" y="-105"/>
                  </wp:wrapPolygon>
                </wp:wrapTight>
                <wp:docPr id="389567792" name="Rectangle 30"/>
                <wp:cNvGraphicFramePr/>
                <a:graphic xmlns:a="http://schemas.openxmlformats.org/drawingml/2006/main">
                  <a:graphicData uri="http://schemas.microsoft.com/office/word/2010/wordprocessingShape">
                    <wps:wsp>
                      <wps:cNvSpPr/>
                      <wps:spPr>
                        <a:xfrm>
                          <a:off x="0" y="0"/>
                          <a:ext cx="3034665" cy="2621280"/>
                        </a:xfrm>
                        <a:prstGeom prst="rect">
                          <a:avLst/>
                        </a:prstGeom>
                        <a:noFill/>
                        <a:ln w="254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AF5083F" id="Rectangle 30" o:spid="_x0000_s1026" style="position:absolute;margin-left:203.2pt;margin-top:39.95pt;width:238.95pt;height:206.4pt;z-index:-251571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" filled="f" strokecolor="#0a121c [484]" strokeweight="2pt">
                <w10:wrap type="tight"/>
              </v:rect>
            </w:pict>
          </mc:Fallback>
        </mc:AlternateContent>
      </w:r>
      <w:r>
        <w:rPr>
          <w:rFonts w:eastAsiaTheme="minorEastAsia"/>
        </w:rPr>
        <w:t xml:space="preserve">Potentially Report While Following a Route </w:t>
      </w:r>
    </w:p>
    <w:p w14:paraId="5F194825" w14:textId="38D5B3A7" w:rsidR="00E87042" w:rsidRDefault="006058AF" w:rsidP="00E87042">
      <w:pPr>
        <w:ind w:firstLine="0"/>
        <w:rPr>
          <w:rFonts w:eastAsiaTheme="minorEastAsia"/>
        </w:rPr>
      </w:pPr>
      <w:r>
        <w:rPr>
          <w:rFonts w:eastAsiaTheme="minorEastAsia"/>
          <w:noProof/>
        </w:rPr>
        <mc:AlternateContent>
          <mc:Choice Requires="wps">
            <w:drawing>
              <wp:anchor distT="0" distB="0" distL="114300" distR="114300" simplePos="0" relativeHeight="251753472" behindDoc="0" locked="0" layoutInCell="1" allowOverlap="1" wp14:anchorId="52625715" wp14:editId="41455550">
                <wp:simplePos x="0" y="0"/>
                <wp:positionH relativeFrom="column">
                  <wp:posOffset>4897120</wp:posOffset>
                </wp:positionH>
                <wp:positionV relativeFrom="paragraph">
                  <wp:posOffset>328700</wp:posOffset>
                </wp:positionV>
                <wp:extent cx="629920" cy="304800"/>
                <wp:effectExtent l="0" t="0" r="0" b="0"/>
                <wp:wrapNone/>
                <wp:docPr id="1019112177" name="Rectangle 19"/>
                <wp:cNvGraphicFramePr/>
                <a:graphic xmlns:a="http://schemas.openxmlformats.org/drawingml/2006/main">
                  <a:graphicData uri="http://schemas.microsoft.com/office/word/2010/wordprocessingShape">
                    <wps:wsp>
                      <wps:cNvSpPr/>
                      <wps:spPr>
                        <a:xfrm>
                          <a:off x="0" y="0"/>
                          <a:ext cx="62992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C4C33B6" w14:textId="2EC25636"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625715" id="Rectangle 19" o:spid="_x0000_s1046" style="position:absolute;left:0;text-align:left;margin-left:385.6pt;margin-top:25.9pt;width:49.6pt;height:24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" filled="f" stroked="f" strokeweight="2pt">
                <v:textbox>
                  <w:txbxContent>
                    <w:p w14:paraId="0C4C33B6" w14:textId="2EC25636"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w:t>
                      </w:r>
                    </w:p>
                  </w:txbxContent>
                </v:textbox>
              </v:rect>
            </w:pict>
          </mc:Fallback>
        </mc:AlternateContent>
      </w:r>
      <w:r>
        <w:rPr>
          <w:noProof/>
        </w:rPr>
        <mc:AlternateContent>
          <mc:Choice Requires="wps">
            <w:drawing>
              <wp:anchor distT="0" distB="0" distL="114300" distR="114300" simplePos="0" relativeHeight="251754496" behindDoc="0" locked="0" layoutInCell="1" allowOverlap="1" wp14:anchorId="7A7B1200" wp14:editId="1BE6AEEA">
                <wp:simplePos x="0" y="0"/>
                <wp:positionH relativeFrom="column">
                  <wp:posOffset>4947515</wp:posOffset>
                </wp:positionH>
                <wp:positionV relativeFrom="paragraph">
                  <wp:posOffset>328592</wp:posOffset>
                </wp:positionV>
                <wp:extent cx="54187" cy="66198"/>
                <wp:effectExtent l="12700" t="12700" r="9525" b="10160"/>
                <wp:wrapNone/>
                <wp:docPr id="879021171" name="Oval 34"/>
                <wp:cNvGraphicFramePr/>
                <a:graphic xmlns:a="http://schemas.openxmlformats.org/drawingml/2006/main">
                  <a:graphicData uri="http://schemas.microsoft.com/office/word/2010/wordprocessingShape">
                    <wps:wsp>
                      <wps:cNvSpPr/>
                      <wps:spPr>
                        <a:xfrm>
                          <a:off x="0" y="0"/>
                          <a:ext cx="54187" cy="66198"/>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B8814A" id="Oval 34" o:spid="_x0000_s1026" style="position:absolute;margin-left:389.55pt;margin-top:25.85pt;width:4.25pt;height:5.2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" fillcolor="black [3200]" strokecolor="black [480]" strokeweight="2pt"/>
            </w:pict>
          </mc:Fallback>
        </mc:AlternateContent>
      </w:r>
      <w:r>
        <w:rPr>
          <w:noProof/>
        </w:rPr>
        <mc:AlternateContent>
          <mc:Choice Requires="wps">
            <w:drawing>
              <wp:anchor distT="0" distB="0" distL="114300" distR="114300" simplePos="0" relativeHeight="251752448" behindDoc="0" locked="0" layoutInCell="1" allowOverlap="1" wp14:anchorId="575B315D" wp14:editId="71075499">
                <wp:simplePos x="0" y="0"/>
                <wp:positionH relativeFrom="column">
                  <wp:posOffset>4069080</wp:posOffset>
                </wp:positionH>
                <wp:positionV relativeFrom="paragraph">
                  <wp:posOffset>842010</wp:posOffset>
                </wp:positionV>
                <wp:extent cx="440266" cy="304800"/>
                <wp:effectExtent l="0" t="0" r="0" b="0"/>
                <wp:wrapNone/>
                <wp:docPr id="1926981927" name="Rectangle 19"/>
                <wp:cNvGraphicFramePr/>
                <a:graphic xmlns:a="http://schemas.openxmlformats.org/drawingml/2006/main">
                  <a:graphicData uri="http://schemas.microsoft.com/office/word/2010/wordprocessingShape">
                    <wps:wsp>
                      <wps:cNvSpPr/>
                      <wps:spPr>
                        <a:xfrm>
                          <a:off x="0" y="0"/>
                          <a:ext cx="440266"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687D72" w14:textId="36B70620"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5B315D" id="_x0000_s1047" style="position:absolute;left:0;text-align:left;margin-left:320.4pt;margin-top:66.3pt;width:34.65pt;height:24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" filled="f" stroked="f" strokeweight="2pt">
                <v:textbox>
                  <w:txbxContent>
                    <w:p w14:paraId="62687D72" w14:textId="36B70620"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
                  </w:txbxContent>
                </v:textbox>
              </v:rect>
            </w:pict>
          </mc:Fallback>
        </mc:AlternateContent>
      </w:r>
      <w:r>
        <w:rPr>
          <w:noProof/>
        </w:rPr>
        <mc:AlternateContent>
          <mc:Choice Requires="wps">
            <w:drawing>
              <wp:anchor distT="0" distB="0" distL="114300" distR="114300" simplePos="0" relativeHeight="251757568" behindDoc="0" locked="0" layoutInCell="1" allowOverlap="1" wp14:anchorId="4073B6B6" wp14:editId="1B17D95E">
                <wp:simplePos x="0" y="0"/>
                <wp:positionH relativeFrom="column">
                  <wp:posOffset>4069080</wp:posOffset>
                </wp:positionH>
                <wp:positionV relativeFrom="paragraph">
                  <wp:posOffset>907415</wp:posOffset>
                </wp:positionV>
                <wp:extent cx="30480" cy="1113790"/>
                <wp:effectExtent l="0" t="0" r="20320" b="16510"/>
                <wp:wrapNone/>
                <wp:docPr id="309026198" name="Straight Connector 36"/>
                <wp:cNvGraphicFramePr/>
                <a:graphic xmlns:a="http://schemas.openxmlformats.org/drawingml/2006/main">
                  <a:graphicData uri="http://schemas.microsoft.com/office/word/2010/wordprocessingShape">
                    <wps:wsp>
                      <wps:cNvCnPr/>
                      <wps:spPr>
                        <a:xfrm flipV="1">
                          <a:off x="0" y="0"/>
                          <a:ext cx="30480" cy="111379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761FE7" id="Straight Connector 36" o:spid="_x0000_s1026" style="position:absolute;flip:y;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4pt,71.45pt" to="322.8pt,159.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" strokecolor="#94b64e [3046]"/>
            </w:pict>
          </mc:Fallback>
        </mc:AlternateContent>
      </w:r>
      <w:r>
        <w:rPr>
          <w:noProof/>
        </w:rPr>
        <mc:AlternateContent>
          <mc:Choice Requires="wps">
            <w:drawing>
              <wp:anchor distT="0" distB="0" distL="114300" distR="114300" simplePos="0" relativeHeight="251825152" behindDoc="0" locked="0" layoutInCell="1" allowOverlap="1" wp14:anchorId="01C98C38" wp14:editId="750F0A33">
                <wp:simplePos x="0" y="0"/>
                <wp:positionH relativeFrom="column">
                  <wp:posOffset>4084320</wp:posOffset>
                </wp:positionH>
                <wp:positionV relativeFrom="paragraph">
                  <wp:posOffset>860425</wp:posOffset>
                </wp:positionV>
                <wp:extent cx="53340" cy="48260"/>
                <wp:effectExtent l="12700" t="12700" r="10160" b="15240"/>
                <wp:wrapNone/>
                <wp:docPr id="1565113960" name="Oval 34"/>
                <wp:cNvGraphicFramePr/>
                <a:graphic xmlns:a="http://schemas.openxmlformats.org/drawingml/2006/main">
                  <a:graphicData uri="http://schemas.microsoft.com/office/word/2010/wordprocessingShape">
                    <wps:wsp>
                      <wps:cNvSpPr/>
                      <wps:spPr>
                        <a:xfrm flipH="1">
                          <a:off x="0" y="0"/>
                          <a:ext cx="53340" cy="4826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511EC0" id="Oval 34" o:spid="_x0000_s1026" style="position:absolute;margin-left:321.6pt;margin-top:67.75pt;width:4.2pt;height:3.8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" fillcolor="black [3200]" strokecolor="black [480]" strokeweight="2pt"/>
            </w:pict>
          </mc:Fallback>
        </mc:AlternateContent>
      </w:r>
      <w:r>
        <w:rPr>
          <w:noProof/>
        </w:rPr>
        <mc:AlternateContent>
          <mc:Choice Requires="wps">
            <w:drawing>
              <wp:anchor distT="0" distB="0" distL="114300" distR="114300" simplePos="0" relativeHeight="251760640" behindDoc="0" locked="0" layoutInCell="1" allowOverlap="1" wp14:anchorId="6501996F" wp14:editId="38AC4EE1">
                <wp:simplePos x="0" y="0"/>
                <wp:positionH relativeFrom="column">
                  <wp:posOffset>4308052</wp:posOffset>
                </wp:positionH>
                <wp:positionV relativeFrom="paragraph">
                  <wp:posOffset>821054</wp:posOffset>
                </wp:positionV>
                <wp:extent cx="361950" cy="394547"/>
                <wp:effectExtent l="0" t="0" r="19050" b="12065"/>
                <wp:wrapNone/>
                <wp:docPr id="209197699" name="Straight Connector 36"/>
                <wp:cNvGraphicFramePr/>
                <a:graphic xmlns:a="http://schemas.openxmlformats.org/drawingml/2006/main">
                  <a:graphicData uri="http://schemas.microsoft.com/office/word/2010/wordprocessingShape">
                    <wps:wsp>
                      <wps:cNvCnPr/>
                      <wps:spPr>
                        <a:xfrm flipH="1" flipV="1">
                          <a:off x="0" y="0"/>
                          <a:ext cx="361950" cy="394547"/>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63E36F" id="Straight Connector 36" o:spid="_x0000_s1026" style="position:absolute;flip:x y;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2pt,64.65pt" to="367.7pt,9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" strokecolor="#94b64e [3046]"/>
            </w:pict>
          </mc:Fallback>
        </mc:AlternateContent>
      </w:r>
      <w:r>
        <w:rPr>
          <w:noProof/>
        </w:rPr>
        <mc:AlternateContent>
          <mc:Choice Requires="wps">
            <w:drawing>
              <wp:anchor distT="0" distB="0" distL="114300" distR="114300" simplePos="0" relativeHeight="251826176" behindDoc="0" locked="0" layoutInCell="1" allowOverlap="1" wp14:anchorId="0369B9B0" wp14:editId="5D07363E">
                <wp:simplePos x="0" y="0"/>
                <wp:positionH relativeFrom="column">
                  <wp:posOffset>4260850</wp:posOffset>
                </wp:positionH>
                <wp:positionV relativeFrom="paragraph">
                  <wp:posOffset>758190</wp:posOffset>
                </wp:positionV>
                <wp:extent cx="45719" cy="45719"/>
                <wp:effectExtent l="12700" t="12700" r="18415" b="18415"/>
                <wp:wrapNone/>
                <wp:docPr id="1084370001" name="Diamond 5"/>
                <wp:cNvGraphicFramePr/>
                <a:graphic xmlns:a="http://schemas.openxmlformats.org/drawingml/2006/main">
                  <a:graphicData uri="http://schemas.microsoft.com/office/word/2010/wordprocessingShape">
                    <wps:wsp>
                      <wps:cNvSpPr/>
                      <wps:spPr>
                        <a:xfrm>
                          <a:off x="0" y="0"/>
                          <a:ext cx="45719" cy="45719"/>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01DA47" id="Diamond 5" o:spid="_x0000_s1026" type="#_x0000_t4" style="position:absolute;margin-left:335.5pt;margin-top:59.7pt;width:3.6pt;height:3.6pt;z-index:251826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" fillcolor="red" strokecolor="red" strokeweight="2pt"/>
            </w:pict>
          </mc:Fallback>
        </mc:AlternateContent>
      </w:r>
      <w:r>
        <w:rPr>
          <w:rFonts w:eastAsiaTheme="minorEastAsia"/>
          <w:noProof/>
        </w:rPr>
        <mc:AlternateContent>
          <mc:Choice Requires="wps">
            <w:drawing>
              <wp:anchor distT="0" distB="0" distL="114300" distR="114300" simplePos="0" relativeHeight="251749376" behindDoc="0" locked="0" layoutInCell="1" allowOverlap="1" wp14:anchorId="1F554D5D" wp14:editId="62315B32">
                <wp:simplePos x="0" y="0"/>
                <wp:positionH relativeFrom="column">
                  <wp:posOffset>2957445</wp:posOffset>
                </wp:positionH>
                <wp:positionV relativeFrom="paragraph">
                  <wp:posOffset>842223</wp:posOffset>
                </wp:positionV>
                <wp:extent cx="2462492" cy="1257300"/>
                <wp:effectExtent l="12700" t="63500" r="0" b="12700"/>
                <wp:wrapNone/>
                <wp:docPr id="1218944312" name="Freeform 31"/>
                <wp:cNvGraphicFramePr/>
                <a:graphic xmlns:a="http://schemas.openxmlformats.org/drawingml/2006/main">
                  <a:graphicData uri="http://schemas.microsoft.com/office/word/2010/wordprocessingShape">
                    <wps:wsp>
                      <wps:cNvSpPr/>
                      <wps:spPr>
                        <a:xfrm>
                          <a:off x="0" y="0"/>
                          <a:ext cx="2462492" cy="1257300"/>
                        </a:xfrm>
                        <a:custGeom>
                          <a:avLst/>
                          <a:gdLst>
                            <a:gd name="connsiteX0" fmla="*/ 0 w 2560320"/>
                            <a:gd name="connsiteY0" fmla="*/ 1551093 h 1551093"/>
                            <a:gd name="connsiteX1" fmla="*/ 284480 w 2560320"/>
                            <a:gd name="connsiteY1" fmla="*/ 819573 h 1551093"/>
                            <a:gd name="connsiteX2" fmla="*/ 866986 w 2560320"/>
                            <a:gd name="connsiteY2" fmla="*/ 277706 h 1551093"/>
                            <a:gd name="connsiteX3" fmla="*/ 1578186 w 2560320"/>
                            <a:gd name="connsiteY3" fmla="*/ 47413 h 1551093"/>
                            <a:gd name="connsiteX4" fmla="*/ 2560320 w 2560320"/>
                            <a:gd name="connsiteY4" fmla="*/ 0 h 1551093"/>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560320" h="1551093">
                              <a:moveTo>
                                <a:pt x="0" y="1551093"/>
                              </a:moveTo>
                              <a:cubicBezTo>
                                <a:pt x="69991" y="1291448"/>
                                <a:pt x="139982" y="1031804"/>
                                <a:pt x="284480" y="819573"/>
                              </a:cubicBezTo>
                              <a:cubicBezTo>
                                <a:pt x="428978" y="607342"/>
                                <a:pt x="651368" y="406399"/>
                                <a:pt x="866986" y="277706"/>
                              </a:cubicBezTo>
                              <a:cubicBezTo>
                                <a:pt x="1082604" y="149013"/>
                                <a:pt x="1295964" y="93697"/>
                                <a:pt x="1578186" y="47413"/>
                              </a:cubicBezTo>
                              <a:cubicBezTo>
                                <a:pt x="1860408" y="1129"/>
                                <a:pt x="2210364" y="564"/>
                                <a:pt x="2560320" y="0"/>
                              </a:cubicBezTo>
                            </a:path>
                          </a:pathLst>
                        </a:custGeom>
                        <a:noFill/>
                        <a:ln w="19050">
                          <a:solidFill>
                            <a:srgbClr val="7030A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3FA0F6" id="Freeform 31" o:spid="_x0000_s1026" style="position:absolute;margin-left:232.85pt;margin-top:66.3pt;width:193.9pt;height:99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560320,155109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" path="m,1551093c69991,1291448,139982,1031804,284480,819573,428978,607342,651368,406399,866986,277706,1082604,149013,1295964,93697,1578186,47413,1860408,1129,2210364,564,2560320,e" filled="f" strokecolor="#7030a0" strokeweight="1.5pt">
                <v:stroke endarrow="block"/>
                <v:path arrowok="t" o:connecttype="custom" o:connectlocs="0,1257300;273610,664337;833859,225106;1517885,38432;2462492,0" o:connectangles="0,0,0,0,0"/>
              </v:shape>
            </w:pict>
          </mc:Fallback>
        </mc:AlternateContent>
      </w:r>
      <w:r>
        <w:rPr>
          <w:rFonts w:eastAsiaTheme="minorEastAsia"/>
          <w:noProof/>
        </w:rPr>
        <mc:AlternateContent>
          <mc:Choice Requires="wps">
            <w:drawing>
              <wp:anchor distT="0" distB="0" distL="114300" distR="114300" simplePos="0" relativeHeight="251761664" behindDoc="0" locked="0" layoutInCell="1" allowOverlap="1" wp14:anchorId="024DDE5D" wp14:editId="455AE6FA">
                <wp:simplePos x="0" y="0"/>
                <wp:positionH relativeFrom="column">
                  <wp:posOffset>3704168</wp:posOffset>
                </wp:positionH>
                <wp:positionV relativeFrom="paragraph">
                  <wp:posOffset>376555</wp:posOffset>
                </wp:positionV>
                <wp:extent cx="1252008" cy="753957"/>
                <wp:effectExtent l="0" t="25400" r="31115" b="20955"/>
                <wp:wrapNone/>
                <wp:docPr id="1978722127" name="Straight Arrow Connector 33"/>
                <wp:cNvGraphicFramePr/>
                <a:graphic xmlns:a="http://schemas.openxmlformats.org/drawingml/2006/main">
                  <a:graphicData uri="http://schemas.microsoft.com/office/word/2010/wordprocessingShape">
                    <wps:wsp>
                      <wps:cNvCnPr/>
                      <wps:spPr>
                        <a:xfrm flipV="1">
                          <a:off x="0" y="0"/>
                          <a:ext cx="1252008" cy="7539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BD2EAE" id="Straight Arrow Connector 33" o:spid="_x0000_s1026" type="#_x0000_t32" style="position:absolute;margin-left:291.65pt;margin-top:29.65pt;width:98.6pt;height:59.35pt;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" strokecolor="#4579b8 [3044]">
                <v:stroke endarrow="block"/>
              </v:shape>
            </w:pict>
          </mc:Fallback>
        </mc:AlternateContent>
      </w:r>
      <w:r w:rsidR="00E87042">
        <w:rPr>
          <w:rFonts w:eastAsiaTheme="minorEastAsia"/>
          <w:noProof/>
        </w:rPr>
        <mc:AlternateContent>
          <mc:Choice Requires="wps">
            <w:drawing>
              <wp:anchor distT="0" distB="0" distL="114300" distR="114300" simplePos="0" relativeHeight="251746304" behindDoc="0" locked="0" layoutInCell="1" allowOverlap="1" wp14:anchorId="7323D5D5" wp14:editId="69F474CA">
                <wp:simplePos x="0" y="0"/>
                <wp:positionH relativeFrom="column">
                  <wp:posOffset>2898987</wp:posOffset>
                </wp:positionH>
                <wp:positionV relativeFrom="paragraph">
                  <wp:posOffset>229023</wp:posOffset>
                </wp:positionV>
                <wp:extent cx="2573866" cy="554990"/>
                <wp:effectExtent l="0" t="0" r="17145" b="16510"/>
                <wp:wrapNone/>
                <wp:docPr id="1331859326" name="Rectangle 32"/>
                <wp:cNvGraphicFramePr/>
                <a:graphic xmlns:a="http://schemas.openxmlformats.org/drawingml/2006/main">
                  <a:graphicData uri="http://schemas.microsoft.com/office/word/2010/wordprocessingShape">
                    <wps:wsp>
                      <wps:cNvSpPr/>
                      <wps:spPr>
                        <a:xfrm>
                          <a:off x="0" y="0"/>
                          <a:ext cx="2573866" cy="554990"/>
                        </a:xfrm>
                        <a:prstGeom prst="rect">
                          <a:avLst/>
                        </a:prstGeom>
                        <a:solidFill>
                          <a:schemeClr val="accent2">
                            <a:alpha val="15000"/>
                          </a:schemeClr>
                        </a:solidFill>
                        <a:ln w="635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4129CE" w14:textId="77777777" w:rsidR="00E87042" w:rsidRDefault="00E87042" w:rsidP="00E87042">
                            <w:pPr>
                              <w:jc w:val="center"/>
                              <w:rPr>
                                <w:color w:val="000000" w:themeColor="text1"/>
                              </w:rPr>
                            </w:pPr>
                            <w:r w:rsidRPr="007302F3">
                              <w:rPr>
                                <w:color w:val="000000" w:themeColor="text1"/>
                              </w:rPr>
                              <w:t>Keep-Out Zone</w:t>
                            </w:r>
                          </w:p>
                          <w:p w14:paraId="54EDA7DD" w14:textId="77777777" w:rsidR="00E87042" w:rsidRDefault="00E87042" w:rsidP="00E87042">
                            <w:pPr>
                              <w:jc w:val="center"/>
                              <w:rPr>
                                <w:color w:val="000000" w:themeColor="text1"/>
                              </w:rPr>
                            </w:pPr>
                          </w:p>
                          <w:p w14:paraId="3C4DB602" w14:textId="77777777" w:rsidR="00E87042" w:rsidRPr="007302F3" w:rsidRDefault="00E87042" w:rsidP="00E87042">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23D5D5" id="Rectangle 32" o:spid="_x0000_s1048" style="position:absolute;left:0;text-align:left;margin-left:228.25pt;margin-top:18.05pt;width:202.65pt;height:43.7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" fillcolor="#c0504d [3205]" strokecolor="#0a121c [484]" strokeweight=".5pt">
                <v:fill opacity="9766f"/>
                <v:textbox>
                  <w:txbxContent>
                    <w:p w14:paraId="6E4129CE" w14:textId="77777777" w:rsidR="00E87042" w:rsidRDefault="00E87042" w:rsidP="00E87042">
                      <w:pPr>
                        <w:jc w:val="center"/>
                        <w:rPr>
                          <w:color w:val="000000" w:themeColor="text1"/>
                        </w:rPr>
                      </w:pPr>
                      <w:r w:rsidRPr="007302F3">
                        <w:rPr>
                          <w:color w:val="000000" w:themeColor="text1"/>
                        </w:rPr>
                        <w:t>Keep-Out Zone</w:t>
                      </w:r>
                    </w:p>
                    <w:p w14:paraId="54EDA7DD" w14:textId="77777777" w:rsidR="00E87042" w:rsidRDefault="00E87042" w:rsidP="00E87042">
                      <w:pPr>
                        <w:jc w:val="center"/>
                        <w:rPr>
                          <w:color w:val="000000" w:themeColor="text1"/>
                        </w:rPr>
                      </w:pPr>
                    </w:p>
                    <w:p w14:paraId="3C4DB602" w14:textId="77777777" w:rsidR="00E87042" w:rsidRPr="007302F3" w:rsidRDefault="00E87042" w:rsidP="00E87042">
                      <w:pPr>
                        <w:jc w:val="center"/>
                        <w:rPr>
                          <w:color w:val="000000" w:themeColor="text1"/>
                        </w:rPr>
                      </w:pPr>
                    </w:p>
                  </w:txbxContent>
                </v:textbox>
              </v:rect>
            </w:pict>
          </mc:Fallback>
        </mc:AlternateContent>
      </w:r>
      <w:r w:rsidR="00E87042">
        <w:rPr>
          <w:rFonts w:eastAsiaTheme="minorEastAsia"/>
        </w:rPr>
        <w:t xml:space="preserve">When a vehicle has filed a path route and is currently executing it, it will only have projected zone violation warnings sent out if it </w:t>
      </w:r>
      <w:r w:rsidR="00520BE3">
        <w:rPr>
          <w:rFonts w:eastAsiaTheme="minorEastAsia"/>
        </w:rPr>
        <w:t xml:space="preserve">believes the current projected position of the </w:t>
      </w:r>
      <w:r w:rsidR="00CD133E">
        <w:rPr>
          <w:rFonts w:eastAsiaTheme="minorEastAsia"/>
        </w:rPr>
        <w:t>vehicle</w:t>
      </w:r>
      <w:r w:rsidR="00520BE3">
        <w:rPr>
          <w:rFonts w:eastAsiaTheme="minorEastAsia"/>
        </w:rPr>
        <w:t xml:space="preserve"> </w:t>
      </w:r>
      <w:r w:rsidR="00E87042">
        <w:rPr>
          <w:rFonts w:eastAsiaTheme="minorEastAsia"/>
        </w:rPr>
        <w:t>deviates too far from its planned route</w:t>
      </w:r>
      <w:r w:rsidR="00520BE3">
        <w:rPr>
          <w:rFonts w:eastAsiaTheme="minorEastAsia"/>
        </w:rPr>
        <w:t>.</w:t>
      </w:r>
      <w:r w:rsidR="00E87042">
        <w:rPr>
          <w:rFonts w:eastAsiaTheme="minorEastAsia"/>
        </w:rPr>
        <w:t xml:space="preserve"> </w:t>
      </w:r>
    </w:p>
    <w:p w14:paraId="67F18C28" w14:textId="7AC6CAF4" w:rsidR="00E87042" w:rsidRDefault="006058AF" w:rsidP="00E87042">
      <w:pPr>
        <w:pStyle w:val="NormalNoIndent"/>
        <w:rPr>
          <w:lang w:eastAsia="de-DE"/>
        </w:rPr>
      </w:pPr>
      <w:r>
        <w:rPr>
          <w:noProof/>
        </w:rPr>
        <mc:AlternateContent>
          <mc:Choice Requires="wps">
            <w:drawing>
              <wp:anchor distT="0" distB="0" distL="114300" distR="114300" simplePos="0" relativeHeight="251758592" behindDoc="0" locked="0" layoutInCell="1" allowOverlap="1" wp14:anchorId="694F88E0" wp14:editId="7CFAB2DA">
                <wp:simplePos x="0" y="0"/>
                <wp:positionH relativeFrom="column">
                  <wp:posOffset>4385310</wp:posOffset>
                </wp:positionH>
                <wp:positionV relativeFrom="paragraph">
                  <wp:posOffset>186055</wp:posOffset>
                </wp:positionV>
                <wp:extent cx="975360" cy="697230"/>
                <wp:effectExtent l="0" t="0" r="0" b="0"/>
                <wp:wrapNone/>
                <wp:docPr id="1647116732" name="Rectangle 35"/>
                <wp:cNvGraphicFramePr/>
                <a:graphic xmlns:a="http://schemas.openxmlformats.org/drawingml/2006/main">
                  <a:graphicData uri="http://schemas.microsoft.com/office/word/2010/wordprocessingShape">
                    <wps:wsp>
                      <wps:cNvSpPr/>
                      <wps:spPr>
                        <a:xfrm>
                          <a:off x="0" y="0"/>
                          <a:ext cx="975360" cy="6972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DA15E52" w14:textId="77777777" w:rsidR="00E87042" w:rsidRDefault="00E87042" w:rsidP="00E87042">
                            <w:pPr>
                              <w:ind w:firstLine="0"/>
                              <w:jc w:val="left"/>
                              <w:rPr>
                                <w:color w:val="000000" w:themeColor="text1"/>
                              </w:rPr>
                            </w:pPr>
                            <w:r>
                              <w:rPr>
                                <w:color w:val="000000" w:themeColor="text1"/>
                              </w:rPr>
                              <w:t>Projected Violation</w:t>
                            </w:r>
                          </w:p>
                          <w:p w14:paraId="12AC5CD0" w14:textId="77777777" w:rsidR="00E87042" w:rsidRPr="007302F3" w:rsidRDefault="00E87042" w:rsidP="00E87042">
                            <w:pPr>
                              <w:ind w:firstLine="0"/>
                              <w:jc w:val="left"/>
                              <w:rPr>
                                <w:color w:val="000000" w:themeColor="text1"/>
                              </w:rPr>
                            </w:pPr>
                            <w:r>
                              <w:rPr>
                                <w:color w:val="000000" w:themeColor="text1"/>
                              </w:rPr>
                              <w:t>Ignored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F88E0" id="Rectangle 35" o:spid="_x0000_s1049" style="position:absolute;left:0;text-align:left;margin-left:345.3pt;margin-top:14.65pt;width:76.8pt;height:54.9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" filled="f" stroked="f" strokeweight="2pt">
                <v:textbox>
                  <w:txbxContent>
                    <w:p w14:paraId="5DA15E52" w14:textId="77777777" w:rsidR="00E87042" w:rsidRDefault="00E87042" w:rsidP="00E87042">
                      <w:pPr>
                        <w:ind w:firstLine="0"/>
                        <w:jc w:val="left"/>
                        <w:rPr>
                          <w:color w:val="000000" w:themeColor="text1"/>
                        </w:rPr>
                      </w:pPr>
                      <w:r>
                        <w:rPr>
                          <w:color w:val="000000" w:themeColor="text1"/>
                        </w:rPr>
                        <w:t>Projected Violation</w:t>
                      </w:r>
                    </w:p>
                    <w:p w14:paraId="12AC5CD0" w14:textId="77777777" w:rsidR="00E87042" w:rsidRPr="007302F3" w:rsidRDefault="00E87042" w:rsidP="00E87042">
                      <w:pPr>
                        <w:ind w:firstLine="0"/>
                        <w:jc w:val="left"/>
                        <w:rPr>
                          <w:color w:val="000000" w:themeColor="text1"/>
                        </w:rPr>
                      </w:pPr>
                      <w:r>
                        <w:rPr>
                          <w:color w:val="000000" w:themeColor="text1"/>
                        </w:rPr>
                        <w:t>Ignored</w:t>
                      </w:r>
                    </w:p>
                  </w:txbxContent>
                </v:textbox>
              </v:rect>
            </w:pict>
          </mc:Fallback>
        </mc:AlternateContent>
      </w:r>
      <w:r>
        <w:rPr>
          <w:noProof/>
        </w:rPr>
        <mc:AlternateContent>
          <mc:Choice Requires="wps">
            <w:drawing>
              <wp:anchor distT="0" distB="0" distL="114300" distR="114300" simplePos="0" relativeHeight="251751424" behindDoc="0" locked="0" layoutInCell="1" allowOverlap="1" wp14:anchorId="69E02C1E" wp14:editId="69AEC6A3">
                <wp:simplePos x="0" y="0"/>
                <wp:positionH relativeFrom="column">
                  <wp:posOffset>3670935</wp:posOffset>
                </wp:positionH>
                <wp:positionV relativeFrom="paragraph">
                  <wp:posOffset>185420</wp:posOffset>
                </wp:positionV>
                <wp:extent cx="53340" cy="48260"/>
                <wp:effectExtent l="12700" t="12700" r="10160" b="15240"/>
                <wp:wrapNone/>
                <wp:docPr id="892749706" name="Oval 34"/>
                <wp:cNvGraphicFramePr/>
                <a:graphic xmlns:a="http://schemas.openxmlformats.org/drawingml/2006/main">
                  <a:graphicData uri="http://schemas.microsoft.com/office/word/2010/wordprocessingShape">
                    <wps:wsp>
                      <wps:cNvSpPr/>
                      <wps:spPr>
                        <a:xfrm flipH="1">
                          <a:off x="0" y="0"/>
                          <a:ext cx="53340" cy="4826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34A409" id="Oval 34" o:spid="_x0000_s1026" style="position:absolute;margin-left:289.05pt;margin-top:14.6pt;width:4.2pt;height:3.8pt;flip:x;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" fillcolor="black [3200]" strokecolor="black [480]" strokeweight="2pt"/>
            </w:pict>
          </mc:Fallback>
        </mc:AlternateContent>
      </w:r>
    </w:p>
    <w:p w14:paraId="389AC23C" w14:textId="29CC86BB" w:rsidR="00E87042" w:rsidRDefault="006058AF" w:rsidP="00E87042">
      <w:pPr>
        <w:pStyle w:val="NormalNoIndent"/>
        <w:rPr>
          <w:lang w:eastAsia="de-DE"/>
        </w:rPr>
      </w:pPr>
      <w:r>
        <w:rPr>
          <w:noProof/>
        </w:rPr>
        <mc:AlternateContent>
          <mc:Choice Requires="wps">
            <w:drawing>
              <wp:anchor distT="0" distB="0" distL="114300" distR="114300" simplePos="0" relativeHeight="251756544" behindDoc="0" locked="0" layoutInCell="1" allowOverlap="1" wp14:anchorId="3C74B5C2" wp14:editId="56F56CEA">
                <wp:simplePos x="0" y="0"/>
                <wp:positionH relativeFrom="column">
                  <wp:posOffset>3576084</wp:posOffset>
                </wp:positionH>
                <wp:positionV relativeFrom="paragraph">
                  <wp:posOffset>833593</wp:posOffset>
                </wp:positionV>
                <wp:extent cx="1977656" cy="659218"/>
                <wp:effectExtent l="0" t="0" r="0" b="0"/>
                <wp:wrapNone/>
                <wp:docPr id="893001443" name="Rectangle 35"/>
                <wp:cNvGraphicFramePr/>
                <a:graphic xmlns:a="http://schemas.openxmlformats.org/drawingml/2006/main">
                  <a:graphicData uri="http://schemas.microsoft.com/office/word/2010/wordprocessingShape">
                    <wps:wsp>
                      <wps:cNvSpPr/>
                      <wps:spPr>
                        <a:xfrm>
                          <a:off x="0" y="0"/>
                          <a:ext cx="1977656" cy="659218"/>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71560D" w14:textId="2654E3A4" w:rsidR="00E87042" w:rsidRPr="007302F3" w:rsidRDefault="006058AF" w:rsidP="00E87042">
                            <w:pPr>
                              <w:ind w:firstLine="0"/>
                              <w:jc w:val="left"/>
                              <w:rPr>
                                <w:color w:val="000000" w:themeColor="text1"/>
                              </w:rPr>
                            </w:pPr>
                            <w:r>
                              <w:rPr>
                                <w:color w:val="000000" w:themeColor="text1"/>
                              </w:rPr>
                              <w:t xml:space="preserve">Projected </w:t>
                            </w:r>
                            <w:r w:rsidR="000E47E2">
                              <w:rPr>
                                <w:color w:val="000000" w:themeColor="text1"/>
                              </w:rPr>
                              <w:t>p</w:t>
                            </w:r>
                            <w:r>
                              <w:rPr>
                                <w:color w:val="000000" w:themeColor="text1"/>
                              </w:rPr>
                              <w:t xml:space="preserve">osition at time </w:t>
                            </w:r>
                            <w:r w:rsidRPr="006058AF">
                              <w:rPr>
                                <w:b/>
                                <w:bCs/>
                                <w:color w:val="000000" w:themeColor="text1"/>
                              </w:rPr>
                              <w:t>T</w:t>
                            </w:r>
                            <w:r w:rsidRPr="006058AF">
                              <w:rPr>
                                <w:b/>
                                <w:bCs/>
                                <w:color w:val="000000" w:themeColor="text1"/>
                                <w:vertAlign w:val="subscript"/>
                              </w:rPr>
                              <w:t>P</w:t>
                            </w:r>
                            <w:r>
                              <w:rPr>
                                <w:color w:val="000000" w:themeColor="text1"/>
                              </w:rPr>
                              <w:t xml:space="preserve"> is within distance </w:t>
                            </w:r>
                            <w:r w:rsidRPr="006058AF">
                              <w:rPr>
                                <w:b/>
                                <w:bCs/>
                                <w:color w:val="000000" w:themeColor="text1"/>
                              </w:rPr>
                              <w:t>E</w:t>
                            </w:r>
                            <w:r w:rsidRPr="006058AF">
                              <w:rPr>
                                <w:b/>
                                <w:bCs/>
                                <w:color w:val="000000" w:themeColor="text1"/>
                                <w:vertAlign w:val="subscript"/>
                              </w:rPr>
                              <w:t>d</w:t>
                            </w:r>
                            <w:r>
                              <w:rPr>
                                <w:color w:val="000000" w:themeColor="text1"/>
                              </w:rPr>
                              <w:t xml:space="preserve"> of </w:t>
                            </w:r>
                            <w:r w:rsidR="00E97540">
                              <w:rPr>
                                <w:color w:val="000000" w:themeColor="text1"/>
                              </w:rPr>
                              <w:t>planned route</w:t>
                            </w:r>
                            <w:r w:rsidR="00E97540" w:rsidRPr="0037684D">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74B5C2" id="_x0000_s1050" style="position:absolute;left:0;text-align:left;margin-left:281.6pt;margin-top:65.65pt;width:155.7pt;height:51.9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" filled="f" stroked="f" strokeweight="2pt">
                <v:textbox>
                  <w:txbxContent>
                    <w:p w14:paraId="7971560D" w14:textId="2654E3A4" w:rsidR="00E87042" w:rsidRPr="007302F3" w:rsidRDefault="006058AF" w:rsidP="00E87042">
                      <w:pPr>
                        <w:ind w:firstLine="0"/>
                        <w:jc w:val="left"/>
                        <w:rPr>
                          <w:color w:val="000000" w:themeColor="text1"/>
                        </w:rPr>
                      </w:pPr>
                      <w:r>
                        <w:rPr>
                          <w:color w:val="000000" w:themeColor="text1"/>
                        </w:rPr>
                        <w:t xml:space="preserve">Projected </w:t>
                      </w:r>
                      <w:r w:rsidR="000E47E2">
                        <w:rPr>
                          <w:color w:val="000000" w:themeColor="text1"/>
                        </w:rPr>
                        <w:t>p</w:t>
                      </w:r>
                      <w:r>
                        <w:rPr>
                          <w:color w:val="000000" w:themeColor="text1"/>
                        </w:rPr>
                        <w:t xml:space="preserve">osition at time </w:t>
                      </w:r>
                      <w:r w:rsidRPr="006058AF">
                        <w:rPr>
                          <w:b/>
                          <w:bCs/>
                          <w:color w:val="000000" w:themeColor="text1"/>
                        </w:rPr>
                        <w:t>T</w:t>
                      </w:r>
                      <w:r w:rsidRPr="006058AF">
                        <w:rPr>
                          <w:b/>
                          <w:bCs/>
                          <w:color w:val="000000" w:themeColor="text1"/>
                          <w:vertAlign w:val="subscript"/>
                        </w:rPr>
                        <w:t>P</w:t>
                      </w:r>
                      <w:r>
                        <w:rPr>
                          <w:color w:val="000000" w:themeColor="text1"/>
                        </w:rPr>
                        <w:t xml:space="preserve"> is within distance </w:t>
                      </w:r>
                      <w:r w:rsidRPr="006058AF">
                        <w:rPr>
                          <w:b/>
                          <w:bCs/>
                          <w:color w:val="000000" w:themeColor="text1"/>
                        </w:rPr>
                        <w:t>E</w:t>
                      </w:r>
                      <w:r w:rsidRPr="006058AF">
                        <w:rPr>
                          <w:b/>
                          <w:bCs/>
                          <w:color w:val="000000" w:themeColor="text1"/>
                          <w:vertAlign w:val="subscript"/>
                        </w:rPr>
                        <w:t>d</w:t>
                      </w:r>
                      <w:r>
                        <w:rPr>
                          <w:color w:val="000000" w:themeColor="text1"/>
                        </w:rPr>
                        <w:t xml:space="preserve"> of </w:t>
                      </w:r>
                      <w:r w:rsidR="00E97540">
                        <w:rPr>
                          <w:color w:val="000000" w:themeColor="text1"/>
                        </w:rPr>
                        <w:t>planned route</w:t>
                      </w:r>
                      <w:r w:rsidR="00E97540" w:rsidRPr="0037684D">
                        <w:rPr>
                          <w:color w:val="000000" w:themeColor="text1"/>
                        </w:rPr>
                        <w:t>.</w:t>
                      </w:r>
                    </w:p>
                  </w:txbxContent>
                </v:textbox>
              </v:rect>
            </w:pict>
          </mc:Fallback>
        </mc:AlternateContent>
      </w:r>
      <w:r w:rsidR="00E87042">
        <w:rPr>
          <w:noProof/>
        </w:rPr>
        <mc:AlternateContent>
          <mc:Choice Requires="wps">
            <w:drawing>
              <wp:anchor distT="0" distB="0" distL="114300" distR="114300" simplePos="0" relativeHeight="251750400" behindDoc="0" locked="0" layoutInCell="1" allowOverlap="1" wp14:anchorId="5E6270D0" wp14:editId="1A8489FF">
                <wp:simplePos x="0" y="0"/>
                <wp:positionH relativeFrom="column">
                  <wp:posOffset>3630295</wp:posOffset>
                </wp:positionH>
                <wp:positionV relativeFrom="paragraph">
                  <wp:posOffset>12700</wp:posOffset>
                </wp:positionV>
                <wp:extent cx="440266" cy="304800"/>
                <wp:effectExtent l="0" t="0" r="0" b="0"/>
                <wp:wrapNone/>
                <wp:docPr id="285768481" name="Rectangle 19"/>
                <wp:cNvGraphicFramePr/>
                <a:graphic xmlns:a="http://schemas.openxmlformats.org/drawingml/2006/main">
                  <a:graphicData uri="http://schemas.microsoft.com/office/word/2010/wordprocessingShape">
                    <wps:wsp>
                      <wps:cNvSpPr/>
                      <wps:spPr>
                        <a:xfrm>
                          <a:off x="0" y="0"/>
                          <a:ext cx="440266"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BFF1D4C" w14:textId="57672906"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270D0" id="_x0000_s1051" style="position:absolute;left:0;text-align:left;margin-left:285.85pt;margin-top:1pt;width:34.65pt;height:24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" filled="f" stroked="f" strokeweight="2pt">
                <v:textbox>
                  <w:txbxContent>
                    <w:p w14:paraId="0BFF1D4C" w14:textId="57672906"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w:pict>
          </mc:Fallback>
        </mc:AlternateContent>
      </w:r>
      <w:r w:rsidR="00E87042">
        <w:rPr>
          <w:lang w:eastAsia="de-DE"/>
        </w:rPr>
        <w:t>The figure</w:t>
      </w:r>
      <w:r w:rsidR="00635991">
        <w:rPr>
          <w:lang w:eastAsia="de-DE"/>
        </w:rPr>
        <w:t>s</w:t>
      </w:r>
      <w:r w:rsidR="00E87042">
        <w:rPr>
          <w:lang w:eastAsia="de-DE"/>
        </w:rPr>
        <w:t xml:space="preserve"> </w:t>
      </w:r>
      <w:r w:rsidR="00635991">
        <w:rPr>
          <w:lang w:eastAsia="de-DE"/>
        </w:rPr>
        <w:t xml:space="preserve">to the right </w:t>
      </w:r>
      <w:r w:rsidR="00E87042">
        <w:rPr>
          <w:lang w:eastAsia="de-DE"/>
        </w:rPr>
        <w:t xml:space="preserve">show the expected behavior of this feature. A vehicle is approaching a keep-out </w:t>
      </w:r>
      <w:r w:rsidR="0044440D">
        <w:rPr>
          <w:lang w:eastAsia="de-DE"/>
        </w:rPr>
        <w:t>zone but</w:t>
      </w:r>
      <w:r w:rsidR="00E87042">
        <w:rPr>
          <w:lang w:eastAsia="de-DE"/>
        </w:rPr>
        <w:t xml:space="preserve"> is following its </w:t>
      </w:r>
      <w:r w:rsidR="003A6845">
        <w:rPr>
          <w:lang w:eastAsia="de-DE"/>
        </w:rPr>
        <w:t xml:space="preserve">current </w:t>
      </w:r>
      <w:r w:rsidR="00E87042">
        <w:rPr>
          <w:lang w:eastAsia="de-DE"/>
        </w:rPr>
        <w:t>filed path route closely. So long as it</w:t>
      </w:r>
      <w:r w:rsidR="003D3FAF">
        <w:rPr>
          <w:lang w:eastAsia="de-DE"/>
        </w:rPr>
        <w:t xml:space="preserve">s current projected position at time </w:t>
      </w:r>
      <w:r w:rsidR="003D3FAF" w:rsidRPr="0044440D">
        <w:rPr>
          <w:b/>
          <w:bCs/>
          <w:lang w:eastAsia="de-DE"/>
        </w:rPr>
        <w:t>T</w:t>
      </w:r>
      <w:r w:rsidR="003D3FAF" w:rsidRPr="0044440D">
        <w:rPr>
          <w:b/>
          <w:bCs/>
          <w:vertAlign w:val="subscript"/>
          <w:lang w:eastAsia="de-DE"/>
        </w:rPr>
        <w:t>P</w:t>
      </w:r>
      <w:r w:rsidR="003D3FAF">
        <w:rPr>
          <w:lang w:eastAsia="de-DE"/>
        </w:rPr>
        <w:t xml:space="preserve"> is close enough to the planned route </w:t>
      </w:r>
      <w:r w:rsidR="00E87042">
        <w:rPr>
          <w:lang w:eastAsia="de-DE"/>
        </w:rPr>
        <w:t>the projected future keep-out zone violation will not be sent to subscribers</w:t>
      </w:r>
      <w:r w:rsidR="003D3FAF">
        <w:rPr>
          <w:lang w:eastAsia="de-DE"/>
        </w:rPr>
        <w:t>.</w:t>
      </w:r>
      <w:r w:rsidR="00181F5D">
        <w:rPr>
          <w:lang w:eastAsia="de-DE"/>
        </w:rPr>
        <w:t xml:space="preserve"> </w:t>
      </w:r>
      <w:r w:rsidR="00173078">
        <w:rPr>
          <w:lang w:eastAsia="de-DE"/>
        </w:rPr>
        <w:t>This rule does not apply if the vehicle has no current planned route that it is currently meant to be following.</w:t>
      </w:r>
    </w:p>
    <w:p w14:paraId="241A3A43" w14:textId="77777777" w:rsidR="00E87042" w:rsidRDefault="00E87042" w:rsidP="00E87042">
      <w:pPr>
        <w:ind w:firstLine="0"/>
      </w:pPr>
    </w:p>
    <w:p w14:paraId="3ED82CFF" w14:textId="77777777" w:rsidR="0007412D" w:rsidRDefault="005B79B2" w:rsidP="00E87042">
      <w:pPr>
        <w:ind w:firstLine="0"/>
      </w:pPr>
      <w:r>
        <w:rPr>
          <w:noProof/>
        </w:rPr>
        <mc:AlternateContent>
          <mc:Choice Requires="wps">
            <w:drawing>
              <wp:anchor distT="0" distB="0" distL="114300" distR="114300" simplePos="0" relativeHeight="251834368" behindDoc="0" locked="0" layoutInCell="1" allowOverlap="1" wp14:anchorId="500628E3" wp14:editId="0E6FF003">
                <wp:simplePos x="0" y="0"/>
                <wp:positionH relativeFrom="column">
                  <wp:posOffset>3723005</wp:posOffset>
                </wp:positionH>
                <wp:positionV relativeFrom="paragraph">
                  <wp:posOffset>984885</wp:posOffset>
                </wp:positionV>
                <wp:extent cx="45719" cy="54610"/>
                <wp:effectExtent l="12700" t="12700" r="18415" b="8890"/>
                <wp:wrapNone/>
                <wp:docPr id="447489244" name="Diamond 5"/>
                <wp:cNvGraphicFramePr/>
                <a:graphic xmlns:a="http://schemas.openxmlformats.org/drawingml/2006/main">
                  <a:graphicData uri="http://schemas.microsoft.com/office/word/2010/wordprocessingShape">
                    <wps:wsp>
                      <wps:cNvSpPr/>
                      <wps:spPr>
                        <a:xfrm flipH="1">
                          <a:off x="0" y="0"/>
                          <a:ext cx="45719" cy="54610"/>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2EEA0" id="Diamond 5" o:spid="_x0000_s1026" type="#_x0000_t4" style="position:absolute;margin-left:293.15pt;margin-top:77.55pt;width:3.6pt;height:4.3pt;flip:x;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" fillcolor="red" strokecolor="red" strokeweight="2pt"/>
            </w:pict>
          </mc:Fallback>
        </mc:AlternateContent>
      </w:r>
      <w:r>
        <w:rPr>
          <w:noProof/>
        </w:rPr>
        <mc:AlternateContent>
          <mc:Choice Requires="wps">
            <w:drawing>
              <wp:anchor distT="0" distB="0" distL="114300" distR="114300" simplePos="0" relativeHeight="251779072" behindDoc="0" locked="0" layoutInCell="1" allowOverlap="1" wp14:anchorId="4FD7736C" wp14:editId="036FC1AF">
                <wp:simplePos x="0" y="0"/>
                <wp:positionH relativeFrom="column">
                  <wp:posOffset>3131820</wp:posOffset>
                </wp:positionH>
                <wp:positionV relativeFrom="paragraph">
                  <wp:posOffset>1236345</wp:posOffset>
                </wp:positionV>
                <wp:extent cx="384810" cy="746760"/>
                <wp:effectExtent l="0" t="0" r="21590" b="15240"/>
                <wp:wrapNone/>
                <wp:docPr id="729544540" name="Straight Connector 36"/>
                <wp:cNvGraphicFramePr/>
                <a:graphic xmlns:a="http://schemas.openxmlformats.org/drawingml/2006/main">
                  <a:graphicData uri="http://schemas.microsoft.com/office/word/2010/wordprocessingShape">
                    <wps:wsp>
                      <wps:cNvCnPr/>
                      <wps:spPr>
                        <a:xfrm flipV="1">
                          <a:off x="0" y="0"/>
                          <a:ext cx="384810" cy="74676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272F7" id="Straight Connector 36" o:spid="_x0000_s1026" style="position:absolute;flip: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6pt,97.35pt" to="276.9pt,156.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" strokecolor="#94b64e [3046]"/>
            </w:pict>
          </mc:Fallback>
        </mc:AlternateContent>
      </w:r>
      <w:r>
        <w:rPr>
          <w:noProof/>
        </w:rPr>
        <mc:AlternateContent>
          <mc:Choice Requires="wps">
            <w:drawing>
              <wp:anchor distT="0" distB="0" distL="114300" distR="114300" simplePos="0" relativeHeight="251777024" behindDoc="0" locked="0" layoutInCell="1" allowOverlap="1" wp14:anchorId="50B77DF0" wp14:editId="2C563D05">
                <wp:simplePos x="0" y="0"/>
                <wp:positionH relativeFrom="column">
                  <wp:posOffset>2899410</wp:posOffset>
                </wp:positionH>
                <wp:positionV relativeFrom="paragraph">
                  <wp:posOffset>1925955</wp:posOffset>
                </wp:positionV>
                <wp:extent cx="2225040" cy="674370"/>
                <wp:effectExtent l="0" t="0" r="0" b="0"/>
                <wp:wrapNone/>
                <wp:docPr id="916629948" name="Rectangle 35"/>
                <wp:cNvGraphicFramePr/>
                <a:graphic xmlns:a="http://schemas.openxmlformats.org/drawingml/2006/main">
                  <a:graphicData uri="http://schemas.microsoft.com/office/word/2010/wordprocessingShape">
                    <wps:wsp>
                      <wps:cNvSpPr/>
                      <wps:spPr>
                        <a:xfrm>
                          <a:off x="0" y="0"/>
                          <a:ext cx="2225040" cy="67437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513A7BA" w14:textId="52E9F49A" w:rsidR="00E87042" w:rsidRPr="007302F3" w:rsidRDefault="006058AF" w:rsidP="00E87042">
                            <w:pPr>
                              <w:ind w:firstLine="0"/>
                              <w:jc w:val="left"/>
                              <w:rPr>
                                <w:color w:val="000000" w:themeColor="text1"/>
                              </w:rPr>
                            </w:pPr>
                            <w:r>
                              <w:rPr>
                                <w:color w:val="000000" w:themeColor="text1"/>
                              </w:rPr>
                              <w:t xml:space="preserve">Projected position at time </w:t>
                            </w:r>
                            <w:r w:rsidRPr="00E97540">
                              <w:rPr>
                                <w:b/>
                                <w:bCs/>
                                <w:color w:val="000000" w:themeColor="text1"/>
                              </w:rPr>
                              <w:t>T</w:t>
                            </w:r>
                            <w:r w:rsidRPr="00E97540">
                              <w:rPr>
                                <w:b/>
                                <w:bCs/>
                                <w:color w:val="000000" w:themeColor="text1"/>
                                <w:vertAlign w:val="subscript"/>
                              </w:rPr>
                              <w:t>P</w:t>
                            </w:r>
                            <w:r>
                              <w:rPr>
                                <w:color w:val="000000" w:themeColor="text1"/>
                              </w:rPr>
                              <w:t xml:space="preserve"> has closest distance</w:t>
                            </w:r>
                            <w:r w:rsidR="005B79B2">
                              <w:rPr>
                                <w:color w:val="000000" w:themeColor="text1"/>
                              </w:rPr>
                              <w:t xml:space="preserve"> </w:t>
                            </w:r>
                            <w:r w:rsidR="0037684D" w:rsidRPr="0037684D">
                              <w:rPr>
                                <w:b/>
                                <w:bCs/>
                                <w:color w:val="000000" w:themeColor="text1"/>
                              </w:rPr>
                              <w:t>d</w:t>
                            </w:r>
                            <w:r w:rsidR="0037684D">
                              <w:rPr>
                                <w:color w:val="000000" w:themeColor="text1"/>
                              </w:rPr>
                              <w:t xml:space="preserve"> </w:t>
                            </w:r>
                            <w:r>
                              <w:rPr>
                                <w:color w:val="000000" w:themeColor="text1"/>
                              </w:rPr>
                              <w:t xml:space="preserve">to </w:t>
                            </w:r>
                            <w:r w:rsidR="0037684D">
                              <w:rPr>
                                <w:color w:val="000000" w:themeColor="text1"/>
                              </w:rPr>
                              <w:t xml:space="preserve">planned </w:t>
                            </w:r>
                            <w:r>
                              <w:rPr>
                                <w:color w:val="000000" w:themeColor="text1"/>
                              </w:rPr>
                              <w:t>route</w:t>
                            </w:r>
                            <w:r w:rsidR="0037684D">
                              <w:rPr>
                                <w:color w:val="000000" w:themeColor="text1"/>
                              </w:rPr>
                              <w:t xml:space="preserve"> </w:t>
                            </w:r>
                            <w:r w:rsidR="00214214">
                              <w:rPr>
                                <w:color w:val="000000" w:themeColor="text1"/>
                              </w:rPr>
                              <w:t xml:space="preserve">greater than </w:t>
                            </w:r>
                            <w:r w:rsidR="00214214" w:rsidRPr="00E97540">
                              <w:rPr>
                                <w:b/>
                                <w:bCs/>
                                <w:color w:val="000000" w:themeColor="text1"/>
                              </w:rPr>
                              <w:t>E</w:t>
                            </w:r>
                            <w:r w:rsidR="00214214" w:rsidRPr="00E97540">
                              <w:rPr>
                                <w:b/>
                                <w:bCs/>
                                <w:color w:val="000000" w:themeColor="text1"/>
                                <w:vertAlign w:val="subscript"/>
                              </w:rPr>
                              <w:t>d</w:t>
                            </w:r>
                          </w:p>
                          <w:p w14:paraId="6E167078" w14:textId="77777777" w:rsidR="00E87042" w:rsidRPr="007302F3" w:rsidRDefault="00E87042" w:rsidP="00E87042">
                            <w:pPr>
                              <w:ind w:firstLine="0"/>
                              <w:jc w:val="left"/>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B77DF0" id="_x0000_s1052" style="position:absolute;left:0;text-align:left;margin-left:228.3pt;margin-top:151.65pt;width:175.2pt;height:53.1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" filled="f" stroked="f" strokeweight="2pt">
                <v:textbox>
                  <w:txbxContent>
                    <w:p w14:paraId="5513A7BA" w14:textId="52E9F49A" w:rsidR="00E87042" w:rsidRPr="007302F3" w:rsidRDefault="006058AF" w:rsidP="00E87042">
                      <w:pPr>
                        <w:ind w:firstLine="0"/>
                        <w:jc w:val="left"/>
                        <w:rPr>
                          <w:color w:val="000000" w:themeColor="text1"/>
                        </w:rPr>
                      </w:pPr>
                      <w:r>
                        <w:rPr>
                          <w:color w:val="000000" w:themeColor="text1"/>
                        </w:rPr>
                        <w:t xml:space="preserve">Projected position at time </w:t>
                      </w:r>
                      <w:r w:rsidRPr="00E97540">
                        <w:rPr>
                          <w:b/>
                          <w:bCs/>
                          <w:color w:val="000000" w:themeColor="text1"/>
                        </w:rPr>
                        <w:t>T</w:t>
                      </w:r>
                      <w:r w:rsidRPr="00E97540">
                        <w:rPr>
                          <w:b/>
                          <w:bCs/>
                          <w:color w:val="000000" w:themeColor="text1"/>
                          <w:vertAlign w:val="subscript"/>
                        </w:rPr>
                        <w:t>P</w:t>
                      </w:r>
                      <w:r>
                        <w:rPr>
                          <w:color w:val="000000" w:themeColor="text1"/>
                        </w:rPr>
                        <w:t xml:space="preserve"> has closest distance</w:t>
                      </w:r>
                      <w:r w:rsidR="005B79B2">
                        <w:rPr>
                          <w:color w:val="000000" w:themeColor="text1"/>
                        </w:rPr>
                        <w:t xml:space="preserve"> </w:t>
                      </w:r>
                      <w:r w:rsidR="0037684D" w:rsidRPr="0037684D">
                        <w:rPr>
                          <w:b/>
                          <w:bCs/>
                          <w:color w:val="000000" w:themeColor="text1"/>
                        </w:rPr>
                        <w:t>d</w:t>
                      </w:r>
                      <w:r w:rsidR="0037684D">
                        <w:rPr>
                          <w:color w:val="000000" w:themeColor="text1"/>
                        </w:rPr>
                        <w:t xml:space="preserve"> </w:t>
                      </w:r>
                      <w:r>
                        <w:rPr>
                          <w:color w:val="000000" w:themeColor="text1"/>
                        </w:rPr>
                        <w:t xml:space="preserve">to </w:t>
                      </w:r>
                      <w:r w:rsidR="0037684D">
                        <w:rPr>
                          <w:color w:val="000000" w:themeColor="text1"/>
                        </w:rPr>
                        <w:t xml:space="preserve">planned </w:t>
                      </w:r>
                      <w:r>
                        <w:rPr>
                          <w:color w:val="000000" w:themeColor="text1"/>
                        </w:rPr>
                        <w:t>route</w:t>
                      </w:r>
                      <w:r w:rsidR="0037684D">
                        <w:rPr>
                          <w:color w:val="000000" w:themeColor="text1"/>
                        </w:rPr>
                        <w:t xml:space="preserve"> </w:t>
                      </w:r>
                      <w:r w:rsidR="00214214">
                        <w:rPr>
                          <w:color w:val="000000" w:themeColor="text1"/>
                        </w:rPr>
                        <w:t xml:space="preserve">greater than </w:t>
                      </w:r>
                      <w:r w:rsidR="00214214" w:rsidRPr="00E97540">
                        <w:rPr>
                          <w:b/>
                          <w:bCs/>
                          <w:color w:val="000000" w:themeColor="text1"/>
                        </w:rPr>
                        <w:t>E</w:t>
                      </w:r>
                      <w:r w:rsidR="00214214" w:rsidRPr="00E97540">
                        <w:rPr>
                          <w:b/>
                          <w:bCs/>
                          <w:color w:val="000000" w:themeColor="text1"/>
                          <w:vertAlign w:val="subscript"/>
                        </w:rPr>
                        <w:t>d</w:t>
                      </w:r>
                    </w:p>
                    <w:p w14:paraId="6E167078" w14:textId="77777777" w:rsidR="00E87042" w:rsidRPr="007302F3" w:rsidRDefault="00E87042" w:rsidP="00E87042">
                      <w:pPr>
                        <w:ind w:firstLine="0"/>
                        <w:jc w:val="left"/>
                        <w:rPr>
                          <w:color w:val="000000" w:themeColor="text1"/>
                        </w:rPr>
                      </w:pPr>
                    </w:p>
                  </w:txbxContent>
                </v:textbox>
              </v:rect>
            </w:pict>
          </mc:Fallback>
        </mc:AlternateContent>
      </w:r>
      <w:r w:rsidR="00214214">
        <w:rPr>
          <w:noProof/>
        </w:rPr>
        <mc:AlternateContent>
          <mc:Choice Requires="wps">
            <w:drawing>
              <wp:anchor distT="0" distB="0" distL="114300" distR="114300" simplePos="0" relativeHeight="251774976" behindDoc="0" locked="0" layoutInCell="1" allowOverlap="1" wp14:anchorId="788E8BF6" wp14:editId="7C7EE423">
                <wp:simplePos x="0" y="0"/>
                <wp:positionH relativeFrom="column">
                  <wp:posOffset>3890645</wp:posOffset>
                </wp:positionH>
                <wp:positionV relativeFrom="paragraph">
                  <wp:posOffset>1308735</wp:posOffset>
                </wp:positionV>
                <wp:extent cx="1450874" cy="555955"/>
                <wp:effectExtent l="0" t="0" r="0" b="0"/>
                <wp:wrapNone/>
                <wp:docPr id="815101168" name="Rectangle 35"/>
                <wp:cNvGraphicFramePr/>
                <a:graphic xmlns:a="http://schemas.openxmlformats.org/drawingml/2006/main">
                  <a:graphicData uri="http://schemas.microsoft.com/office/word/2010/wordprocessingShape">
                    <wps:wsp>
                      <wps:cNvSpPr/>
                      <wps:spPr>
                        <a:xfrm>
                          <a:off x="0" y="0"/>
                          <a:ext cx="1450874" cy="5559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2A80CA" w14:textId="77777777" w:rsidR="00E87042" w:rsidRDefault="00E87042" w:rsidP="00E87042">
                            <w:pPr>
                              <w:ind w:firstLine="0"/>
                              <w:jc w:val="left"/>
                              <w:rPr>
                                <w:color w:val="000000" w:themeColor="text1"/>
                              </w:rPr>
                            </w:pPr>
                            <w:r>
                              <w:rPr>
                                <w:color w:val="000000" w:themeColor="text1"/>
                              </w:rPr>
                              <w:t>Projected Violation</w:t>
                            </w:r>
                          </w:p>
                          <w:p w14:paraId="3C9B8A3E" w14:textId="77777777" w:rsidR="00E87042" w:rsidRPr="007302F3" w:rsidRDefault="00E87042" w:rsidP="00E87042">
                            <w:pPr>
                              <w:ind w:firstLine="0"/>
                              <w:jc w:val="left"/>
                              <w:rPr>
                                <w:color w:val="000000" w:themeColor="text1"/>
                              </w:rPr>
                            </w:pPr>
                            <w:r>
                              <w:rPr>
                                <w:color w:val="000000" w:themeColor="text1"/>
                              </w:rPr>
                              <w:t>Reported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8E8BF6" id="_x0000_s1053" style="position:absolute;left:0;text-align:left;margin-left:306.35pt;margin-top:103.05pt;width:114.25pt;height:43.8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" filled="f" stroked="f" strokeweight="2pt">
                <v:textbox>
                  <w:txbxContent>
                    <w:p w14:paraId="1F2A80CA" w14:textId="77777777" w:rsidR="00E87042" w:rsidRDefault="00E87042" w:rsidP="00E87042">
                      <w:pPr>
                        <w:ind w:firstLine="0"/>
                        <w:jc w:val="left"/>
                        <w:rPr>
                          <w:color w:val="000000" w:themeColor="text1"/>
                        </w:rPr>
                      </w:pPr>
                      <w:r>
                        <w:rPr>
                          <w:color w:val="000000" w:themeColor="text1"/>
                        </w:rPr>
                        <w:t>Projected Violation</w:t>
                      </w:r>
                    </w:p>
                    <w:p w14:paraId="3C9B8A3E" w14:textId="77777777" w:rsidR="00E87042" w:rsidRPr="007302F3" w:rsidRDefault="00E87042" w:rsidP="00E87042">
                      <w:pPr>
                        <w:ind w:firstLine="0"/>
                        <w:jc w:val="left"/>
                        <w:rPr>
                          <w:color w:val="000000" w:themeColor="text1"/>
                        </w:rPr>
                      </w:pPr>
                      <w:r>
                        <w:rPr>
                          <w:color w:val="000000" w:themeColor="text1"/>
                        </w:rPr>
                        <w:t>Reported</w:t>
                      </w:r>
                    </w:p>
                  </w:txbxContent>
                </v:textbox>
              </v:rect>
            </w:pict>
          </mc:Fallback>
        </mc:AlternateContent>
      </w:r>
      <w:r w:rsidR="00214214">
        <w:rPr>
          <w:noProof/>
        </w:rPr>
        <mc:AlternateContent>
          <mc:Choice Requires="wps">
            <w:drawing>
              <wp:anchor distT="0" distB="0" distL="114300" distR="114300" simplePos="0" relativeHeight="251776000" behindDoc="0" locked="0" layoutInCell="1" allowOverlap="1" wp14:anchorId="7DA3C6BC" wp14:editId="2B02FAA4">
                <wp:simplePos x="0" y="0"/>
                <wp:positionH relativeFrom="column">
                  <wp:posOffset>3760469</wp:posOffset>
                </wp:positionH>
                <wp:positionV relativeFrom="paragraph">
                  <wp:posOffset>1022984</wp:posOffset>
                </wp:positionV>
                <wp:extent cx="590550" cy="396240"/>
                <wp:effectExtent l="0" t="0" r="19050" b="22860"/>
                <wp:wrapNone/>
                <wp:docPr id="1329067653" name="Straight Connector 36"/>
                <wp:cNvGraphicFramePr/>
                <a:graphic xmlns:a="http://schemas.openxmlformats.org/drawingml/2006/main">
                  <a:graphicData uri="http://schemas.microsoft.com/office/word/2010/wordprocessingShape">
                    <wps:wsp>
                      <wps:cNvCnPr/>
                      <wps:spPr>
                        <a:xfrm flipH="1" flipV="1">
                          <a:off x="0" y="0"/>
                          <a:ext cx="590550" cy="39624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E48ABE" id="Straight Connector 36" o:spid="_x0000_s1026" style="position:absolute;flip:x y;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1pt,80.55pt" to="342.6pt,11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" strokecolor="#94b64e [3046]"/>
            </w:pict>
          </mc:Fallback>
        </mc:AlternateContent>
      </w:r>
      <w:r w:rsidR="006058AF">
        <w:rPr>
          <w:rFonts w:eastAsiaTheme="minorEastAsia"/>
          <w:noProof/>
        </w:rPr>
        <mc:AlternateContent>
          <mc:Choice Requires="wps">
            <w:drawing>
              <wp:anchor distT="0" distB="0" distL="114300" distR="114300" simplePos="0" relativeHeight="251831296" behindDoc="0" locked="0" layoutInCell="1" allowOverlap="1" wp14:anchorId="2D591F61" wp14:editId="7F6632AE">
                <wp:simplePos x="0" y="0"/>
                <wp:positionH relativeFrom="column">
                  <wp:posOffset>3515360</wp:posOffset>
                </wp:positionH>
                <wp:positionV relativeFrom="paragraph">
                  <wp:posOffset>1061085</wp:posOffset>
                </wp:positionV>
                <wp:extent cx="243840" cy="304800"/>
                <wp:effectExtent l="0" t="0" r="0" b="0"/>
                <wp:wrapNone/>
                <wp:docPr id="1448762571" name="Rectangle 19"/>
                <wp:cNvGraphicFramePr/>
                <a:graphic xmlns:a="http://schemas.openxmlformats.org/drawingml/2006/main">
                  <a:graphicData uri="http://schemas.microsoft.com/office/word/2010/wordprocessingShape">
                    <wps:wsp>
                      <wps:cNvSpPr/>
                      <wps:spPr>
                        <a:xfrm>
                          <a:off x="0" y="0"/>
                          <a:ext cx="24384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2EB434" w14:textId="719F3917" w:rsidR="006058AF" w:rsidRPr="00C9370B" w:rsidRDefault="006058AF" w:rsidP="006058A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91F61" id="_x0000_s1054" style="position:absolute;left:0;text-align:left;margin-left:276.8pt;margin-top:83.55pt;width:19.2pt;height:24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" filled="f" stroked="f" strokeweight="2pt">
                <v:textbox>
                  <w:txbxContent>
                    <w:p w14:paraId="632EB434" w14:textId="719F3917" w:rsidR="006058AF" w:rsidRPr="00C9370B" w:rsidRDefault="006058AF" w:rsidP="006058A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v:textbox>
              </v:rect>
            </w:pict>
          </mc:Fallback>
        </mc:AlternateContent>
      </w:r>
      <w:r w:rsidR="006058AF">
        <w:rPr>
          <w:rFonts w:eastAsiaTheme="minorEastAsia"/>
          <w:noProof/>
        </w:rPr>
        <mc:AlternateContent>
          <mc:Choice Requires="wps">
            <w:drawing>
              <wp:anchor distT="0" distB="0" distL="114300" distR="114300" simplePos="0" relativeHeight="251832320" behindDoc="0" locked="0" layoutInCell="1" allowOverlap="1" wp14:anchorId="1605C88C" wp14:editId="0EB34522">
                <wp:simplePos x="0" y="0"/>
                <wp:positionH relativeFrom="column">
                  <wp:posOffset>3545205</wp:posOffset>
                </wp:positionH>
                <wp:positionV relativeFrom="paragraph">
                  <wp:posOffset>1152525</wp:posOffset>
                </wp:positionV>
                <wp:extent cx="45719" cy="45719"/>
                <wp:effectExtent l="12700" t="12700" r="18415" b="18415"/>
                <wp:wrapNone/>
                <wp:docPr id="410923196" name="Oval 38"/>
                <wp:cNvGraphicFramePr/>
                <a:graphic xmlns:a="http://schemas.openxmlformats.org/drawingml/2006/main">
                  <a:graphicData uri="http://schemas.microsoft.com/office/word/2010/wordprocessingShape">
                    <wps:wsp>
                      <wps:cNvSpPr/>
                      <wps:spPr>
                        <a:xfrm flipH="1" flipV="1">
                          <a:off x="0" y="0"/>
                          <a:ext cx="45719"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A089A5" id="Oval 38" o:spid="_x0000_s1026" style="position:absolute;margin-left:279.15pt;margin-top:90.75pt;width:3.6pt;height:3.6pt;flip:x y;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" fillcolor="black [3200]" strokecolor="black [480]" strokeweight="2pt"/>
            </w:pict>
          </mc:Fallback>
        </mc:AlternateContent>
      </w:r>
      <w:r w:rsidR="006058AF">
        <w:rPr>
          <w:rFonts w:eastAsiaTheme="minorEastAsia"/>
          <w:noProof/>
        </w:rPr>
        <mc:AlternateContent>
          <mc:Choice Requires="wps">
            <w:drawing>
              <wp:anchor distT="0" distB="0" distL="114300" distR="114300" simplePos="0" relativeHeight="251829248" behindDoc="0" locked="0" layoutInCell="1" allowOverlap="1" wp14:anchorId="30189FEC" wp14:editId="67C8049F">
                <wp:simplePos x="0" y="0"/>
                <wp:positionH relativeFrom="column">
                  <wp:posOffset>3576321</wp:posOffset>
                </wp:positionH>
                <wp:positionV relativeFrom="paragraph">
                  <wp:posOffset>1198245</wp:posOffset>
                </wp:positionV>
                <wp:extent cx="53340" cy="111760"/>
                <wp:effectExtent l="0" t="0" r="22860" b="15240"/>
                <wp:wrapNone/>
                <wp:docPr id="1304633969" name="Straight Connector 6"/>
                <wp:cNvGraphicFramePr/>
                <a:graphic xmlns:a="http://schemas.openxmlformats.org/drawingml/2006/main">
                  <a:graphicData uri="http://schemas.microsoft.com/office/word/2010/wordprocessingShape">
                    <wps:wsp>
                      <wps:cNvCnPr/>
                      <wps:spPr>
                        <a:xfrm>
                          <a:off x="0" y="0"/>
                          <a:ext cx="53340" cy="111760"/>
                        </a:xfrm>
                        <a:prstGeom prst="line">
                          <a:avLst/>
                        </a:prstGeom>
                        <a:ln cmpd="dbl"/>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FC3883" id="Straight Connector 6" o:spid="_x0000_s1026" style="position:absolute;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1.6pt,94.35pt" to="285.8pt,103.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" strokecolor="#4579b8 [3044]">
                <v:stroke linestyle="thinThin"/>
              </v:line>
            </w:pict>
          </mc:Fallback>
        </mc:AlternateContent>
      </w:r>
      <w:r w:rsidR="006058AF">
        <w:rPr>
          <w:rFonts w:eastAsiaTheme="minorEastAsia"/>
          <w:noProof/>
        </w:rPr>
        <mc:AlternateContent>
          <mc:Choice Requires="wps">
            <w:drawing>
              <wp:anchor distT="0" distB="0" distL="114300" distR="114300" simplePos="0" relativeHeight="251764736" behindDoc="0" locked="0" layoutInCell="1" allowOverlap="1" wp14:anchorId="40782F17" wp14:editId="206554F4">
                <wp:simplePos x="0" y="0"/>
                <wp:positionH relativeFrom="column">
                  <wp:posOffset>3215640</wp:posOffset>
                </wp:positionH>
                <wp:positionV relativeFrom="paragraph">
                  <wp:posOffset>952500</wp:posOffset>
                </wp:positionV>
                <wp:extent cx="440266" cy="304800"/>
                <wp:effectExtent l="0" t="0" r="0" b="0"/>
                <wp:wrapNone/>
                <wp:docPr id="930269113" name="Rectangle 19"/>
                <wp:cNvGraphicFramePr/>
                <a:graphic xmlns:a="http://schemas.openxmlformats.org/drawingml/2006/main">
                  <a:graphicData uri="http://schemas.microsoft.com/office/word/2010/wordprocessingShape">
                    <wps:wsp>
                      <wps:cNvSpPr/>
                      <wps:spPr>
                        <a:xfrm>
                          <a:off x="0" y="0"/>
                          <a:ext cx="440266"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6134397" w14:textId="723257F4"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82F17" id="_x0000_s1055" style="position:absolute;left:0;text-align:left;margin-left:253.2pt;margin-top:75pt;width:34.65pt;height:24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" filled="f" stroked="f" strokeweight="2pt">
                <v:textbox>
                  <w:txbxContent>
                    <w:p w14:paraId="36134397" w14:textId="723257F4"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
                  </w:txbxContent>
                </v:textbox>
              </v:rect>
            </w:pict>
          </mc:Fallback>
        </mc:AlternateContent>
      </w:r>
      <w:r w:rsidR="006058AF">
        <w:rPr>
          <w:rFonts w:eastAsiaTheme="minorEastAsia"/>
          <w:noProof/>
        </w:rPr>
        <mc:AlternateContent>
          <mc:Choice Requires="wps">
            <w:drawing>
              <wp:anchor distT="0" distB="0" distL="114300" distR="114300" simplePos="0" relativeHeight="251772928" behindDoc="0" locked="0" layoutInCell="1" allowOverlap="1" wp14:anchorId="492549A6" wp14:editId="6B281A1E">
                <wp:simplePos x="0" y="0"/>
                <wp:positionH relativeFrom="column">
                  <wp:posOffset>3934460</wp:posOffset>
                </wp:positionH>
                <wp:positionV relativeFrom="paragraph">
                  <wp:posOffset>809625</wp:posOffset>
                </wp:positionV>
                <wp:extent cx="54187" cy="45719"/>
                <wp:effectExtent l="12700" t="12700" r="9525" b="18415"/>
                <wp:wrapNone/>
                <wp:docPr id="331192830" name="Oval 38"/>
                <wp:cNvGraphicFramePr/>
                <a:graphic xmlns:a="http://schemas.openxmlformats.org/drawingml/2006/main">
                  <a:graphicData uri="http://schemas.microsoft.com/office/word/2010/wordprocessingShape">
                    <wps:wsp>
                      <wps:cNvSpPr/>
                      <wps:spPr>
                        <a:xfrm>
                          <a:off x="0" y="0"/>
                          <a:ext cx="54187"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C4EC85F" id="Oval 38" o:spid="_x0000_s1026" style="position:absolute;margin-left:309.8pt;margin-top:63.75pt;width:4.25pt;height:3.6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" fillcolor="black [3200]" strokecolor="black [480]" strokeweight="2pt"/>
            </w:pict>
          </mc:Fallback>
        </mc:AlternateContent>
      </w:r>
      <w:r w:rsidR="006058AF">
        <w:rPr>
          <w:rFonts w:eastAsiaTheme="minorEastAsia"/>
          <w:noProof/>
        </w:rPr>
        <mc:AlternateContent>
          <mc:Choice Requires="wps">
            <w:drawing>
              <wp:anchor distT="0" distB="0" distL="114300" distR="114300" simplePos="0" relativeHeight="251771904" behindDoc="0" locked="0" layoutInCell="1" allowOverlap="1" wp14:anchorId="46B0C351" wp14:editId="3D5E712A">
                <wp:simplePos x="0" y="0"/>
                <wp:positionH relativeFrom="column">
                  <wp:posOffset>3093720</wp:posOffset>
                </wp:positionH>
                <wp:positionV relativeFrom="paragraph">
                  <wp:posOffset>827405</wp:posOffset>
                </wp:positionV>
                <wp:extent cx="863600" cy="772160"/>
                <wp:effectExtent l="0" t="25400" r="38100" b="15240"/>
                <wp:wrapNone/>
                <wp:docPr id="1407909233" name="Straight Arrow Connector 39"/>
                <wp:cNvGraphicFramePr/>
                <a:graphic xmlns:a="http://schemas.openxmlformats.org/drawingml/2006/main">
                  <a:graphicData uri="http://schemas.microsoft.com/office/word/2010/wordprocessingShape">
                    <wps:wsp>
                      <wps:cNvCnPr/>
                      <wps:spPr>
                        <a:xfrm flipV="1">
                          <a:off x="0" y="0"/>
                          <a:ext cx="863600" cy="7721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4BBED2" id="Straight Arrow Connector 39" o:spid="_x0000_s1026" type="#_x0000_t32" style="position:absolute;margin-left:243.6pt;margin-top:65.15pt;width:68pt;height:60.8pt;flip:y;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" strokecolor="#4579b8 [3044]">
                <v:stroke endarrow="block"/>
              </v:shape>
            </w:pict>
          </mc:Fallback>
        </mc:AlternateContent>
      </w:r>
      <w:r w:rsidR="006058AF">
        <w:rPr>
          <w:rFonts w:eastAsiaTheme="minorEastAsia"/>
          <w:noProof/>
        </w:rPr>
        <mc:AlternateContent>
          <mc:Choice Requires="wps">
            <w:drawing>
              <wp:anchor distT="0" distB="0" distL="114300" distR="114300" simplePos="0" relativeHeight="251769856" behindDoc="0" locked="0" layoutInCell="1" allowOverlap="1" wp14:anchorId="05E8BF08" wp14:editId="3519E477">
                <wp:simplePos x="0" y="0"/>
                <wp:positionH relativeFrom="column">
                  <wp:posOffset>2830195</wp:posOffset>
                </wp:positionH>
                <wp:positionV relativeFrom="paragraph">
                  <wp:posOffset>1310005</wp:posOffset>
                </wp:positionV>
                <wp:extent cx="440055" cy="304800"/>
                <wp:effectExtent l="0" t="0" r="0" b="0"/>
                <wp:wrapNone/>
                <wp:docPr id="1838481488" name="Rectangle 19"/>
                <wp:cNvGraphicFramePr/>
                <a:graphic xmlns:a="http://schemas.openxmlformats.org/drawingml/2006/main">
                  <a:graphicData uri="http://schemas.microsoft.com/office/word/2010/wordprocessingShape">
                    <wps:wsp>
                      <wps:cNvSpPr/>
                      <wps:spPr>
                        <a:xfrm>
                          <a:off x="0" y="0"/>
                          <a:ext cx="440055"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DE5ACFE" w14:textId="105BFCBE"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8BF08" id="_x0000_s1056" style="position:absolute;left:0;text-align:left;margin-left:222.85pt;margin-top:103.15pt;width:34.65pt;height:24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" filled="f" stroked="f" strokeweight="2pt">
                <v:textbox>
                  <w:txbxContent>
                    <w:p w14:paraId="6DE5ACFE" w14:textId="105BFCBE"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w:pict>
          </mc:Fallback>
        </mc:AlternateContent>
      </w:r>
      <w:r w:rsidR="006058AF">
        <w:rPr>
          <w:rFonts w:eastAsiaTheme="minorEastAsia"/>
          <w:noProof/>
        </w:rPr>
        <mc:AlternateContent>
          <mc:Choice Requires="wps">
            <w:drawing>
              <wp:anchor distT="0" distB="0" distL="114300" distR="114300" simplePos="0" relativeHeight="251828224" behindDoc="0" locked="0" layoutInCell="1" allowOverlap="1" wp14:anchorId="4811C6F1" wp14:editId="78B8E221">
                <wp:simplePos x="0" y="0"/>
                <wp:positionH relativeFrom="column">
                  <wp:posOffset>3072765</wp:posOffset>
                </wp:positionH>
                <wp:positionV relativeFrom="paragraph">
                  <wp:posOffset>1573530</wp:posOffset>
                </wp:positionV>
                <wp:extent cx="45719" cy="45719"/>
                <wp:effectExtent l="12700" t="12700" r="18415" b="18415"/>
                <wp:wrapNone/>
                <wp:docPr id="156897784" name="Oval 38"/>
                <wp:cNvGraphicFramePr/>
                <a:graphic xmlns:a="http://schemas.openxmlformats.org/drawingml/2006/main">
                  <a:graphicData uri="http://schemas.microsoft.com/office/word/2010/wordprocessingShape">
                    <wps:wsp>
                      <wps:cNvSpPr/>
                      <wps:spPr>
                        <a:xfrm flipH="1" flipV="1">
                          <a:off x="0" y="0"/>
                          <a:ext cx="45719"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A34B93" id="Oval 38" o:spid="_x0000_s1026" style="position:absolute;margin-left:241.95pt;margin-top:123.9pt;width:3.6pt;height:3.6pt;flip:x y;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" fillcolor="black [3200]" strokecolor="black [480]" strokeweight="2pt"/>
            </w:pict>
          </mc:Fallback>
        </mc:AlternateContent>
      </w:r>
      <w:r w:rsidR="00E87042">
        <w:rPr>
          <w:rFonts w:eastAsiaTheme="minorEastAsia"/>
          <w:noProof/>
        </w:rPr>
        <mc:AlternateContent>
          <mc:Choice Requires="wps">
            <w:drawing>
              <wp:anchor distT="0" distB="0" distL="114300" distR="114300" simplePos="0" relativeHeight="251762688" behindDoc="1" locked="0" layoutInCell="1" allowOverlap="1" wp14:anchorId="5C3951EC" wp14:editId="4B5BEB79">
                <wp:simplePos x="0" y="0"/>
                <wp:positionH relativeFrom="column">
                  <wp:posOffset>2508885</wp:posOffset>
                </wp:positionH>
                <wp:positionV relativeFrom="paragraph">
                  <wp:posOffset>46990</wp:posOffset>
                </wp:positionV>
                <wp:extent cx="2918460" cy="2621280"/>
                <wp:effectExtent l="12700" t="12700" r="15240" b="7620"/>
                <wp:wrapTight wrapText="bothSides">
                  <wp:wrapPolygon edited="0">
                    <wp:start x="-94" y="-105"/>
                    <wp:lineTo x="-94" y="21558"/>
                    <wp:lineTo x="21619" y="21558"/>
                    <wp:lineTo x="21619" y="-105"/>
                    <wp:lineTo x="-94" y="-105"/>
                  </wp:wrapPolygon>
                </wp:wrapTight>
                <wp:docPr id="187784224" name="Rectangle 30"/>
                <wp:cNvGraphicFramePr/>
                <a:graphic xmlns:a="http://schemas.openxmlformats.org/drawingml/2006/main">
                  <a:graphicData uri="http://schemas.microsoft.com/office/word/2010/wordprocessingShape">
                    <wps:wsp>
                      <wps:cNvSpPr/>
                      <wps:spPr>
                        <a:xfrm>
                          <a:off x="0" y="0"/>
                          <a:ext cx="2918460" cy="2621280"/>
                        </a:xfrm>
                        <a:prstGeom prst="rect">
                          <a:avLst/>
                        </a:prstGeom>
                        <a:noFill/>
                        <a:ln w="254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EE71419" id="Rectangle 30" o:spid="_x0000_s1026" style="position:absolute;margin-left:197.55pt;margin-top:3.7pt;width:229.8pt;height:206.4pt;z-index:-251553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" filled="f" strokecolor="#0a121c [484]" strokeweight="2pt">
                <w10:wrap type="tight"/>
              </v:rect>
            </w:pict>
          </mc:Fallback>
        </mc:AlternateContent>
      </w:r>
      <w:r w:rsidR="00E87042">
        <w:rPr>
          <w:rFonts w:eastAsiaTheme="minorEastAsia"/>
          <w:noProof/>
        </w:rPr>
        <mc:AlternateContent>
          <mc:Choice Requires="wps">
            <w:drawing>
              <wp:anchor distT="0" distB="0" distL="114300" distR="114300" simplePos="0" relativeHeight="251768832" behindDoc="0" locked="0" layoutInCell="1" allowOverlap="1" wp14:anchorId="2708BFE9" wp14:editId="0BFAF1C6">
                <wp:simplePos x="0" y="0"/>
                <wp:positionH relativeFrom="column">
                  <wp:posOffset>4137237</wp:posOffset>
                </wp:positionH>
                <wp:positionV relativeFrom="paragraph">
                  <wp:posOffset>717761</wp:posOffset>
                </wp:positionV>
                <wp:extent cx="629920" cy="304800"/>
                <wp:effectExtent l="0" t="0" r="0" b="0"/>
                <wp:wrapNone/>
                <wp:docPr id="1916953717" name="Rectangle 19"/>
                <wp:cNvGraphicFramePr/>
                <a:graphic xmlns:a="http://schemas.openxmlformats.org/drawingml/2006/main">
                  <a:graphicData uri="http://schemas.microsoft.com/office/word/2010/wordprocessingShape">
                    <wps:wsp>
                      <wps:cNvSpPr/>
                      <wps:spPr>
                        <a:xfrm>
                          <a:off x="0" y="0"/>
                          <a:ext cx="62992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14D43F"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8BFE9" id="_x0000_s1057" style="position:absolute;left:0;text-align:left;margin-left:325.75pt;margin-top:56.5pt;width:49.6pt;height:24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" filled="f" stroked="f" strokeweight="2pt">
                <v:textbox>
                  <w:txbxContent>
                    <w:p w14:paraId="1C14D43F"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
                  </w:txbxContent>
                </v:textbox>
              </v:rect>
            </w:pict>
          </mc:Fallback>
        </mc:AlternateContent>
      </w:r>
      <w:r w:rsidR="00E87042">
        <w:rPr>
          <w:rFonts w:eastAsiaTheme="minorEastAsia"/>
          <w:noProof/>
        </w:rPr>
        <mc:AlternateContent>
          <mc:Choice Requires="wps">
            <w:drawing>
              <wp:anchor distT="0" distB="0" distL="114300" distR="114300" simplePos="0" relativeHeight="251767808" behindDoc="0" locked="0" layoutInCell="1" allowOverlap="1" wp14:anchorId="2C3F2B11" wp14:editId="3A312F93">
                <wp:simplePos x="0" y="0"/>
                <wp:positionH relativeFrom="column">
                  <wp:posOffset>2661921</wp:posOffset>
                </wp:positionH>
                <wp:positionV relativeFrom="paragraph">
                  <wp:posOffset>467783</wp:posOffset>
                </wp:positionV>
                <wp:extent cx="2607098" cy="554990"/>
                <wp:effectExtent l="0" t="0" r="9525" b="16510"/>
                <wp:wrapNone/>
                <wp:docPr id="14077857" name="Rectangle 32"/>
                <wp:cNvGraphicFramePr/>
                <a:graphic xmlns:a="http://schemas.openxmlformats.org/drawingml/2006/main">
                  <a:graphicData uri="http://schemas.microsoft.com/office/word/2010/wordprocessingShape">
                    <wps:wsp>
                      <wps:cNvSpPr/>
                      <wps:spPr>
                        <a:xfrm>
                          <a:off x="0" y="0"/>
                          <a:ext cx="2607098" cy="554990"/>
                        </a:xfrm>
                        <a:prstGeom prst="rect">
                          <a:avLst/>
                        </a:prstGeom>
                        <a:solidFill>
                          <a:schemeClr val="accent2">
                            <a:alpha val="15000"/>
                          </a:schemeClr>
                        </a:solidFill>
                        <a:ln w="635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1F26F0" w14:textId="77777777" w:rsidR="00E87042" w:rsidRDefault="00E87042" w:rsidP="00E87042">
                            <w:pPr>
                              <w:jc w:val="center"/>
                              <w:rPr>
                                <w:color w:val="000000" w:themeColor="text1"/>
                              </w:rPr>
                            </w:pPr>
                            <w:r w:rsidRPr="007302F3">
                              <w:rPr>
                                <w:color w:val="000000" w:themeColor="text1"/>
                              </w:rPr>
                              <w:t>Keep-Out Zone</w:t>
                            </w:r>
                          </w:p>
                          <w:p w14:paraId="5425ABEA" w14:textId="77777777" w:rsidR="00E87042" w:rsidRDefault="00E87042" w:rsidP="00E87042">
                            <w:pPr>
                              <w:jc w:val="center"/>
                              <w:rPr>
                                <w:color w:val="000000" w:themeColor="text1"/>
                              </w:rPr>
                            </w:pPr>
                          </w:p>
                          <w:p w14:paraId="44410AF9" w14:textId="77777777" w:rsidR="00E87042" w:rsidRPr="007302F3" w:rsidRDefault="00E87042" w:rsidP="00E87042">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C3F2B11" id="_x0000_s1058" style="position:absolute;left:0;text-align:left;margin-left:209.6pt;margin-top:36.85pt;width:205.3pt;height:43.7pt;z-index:251767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" fillcolor="#c0504d [3205]" strokecolor="#0a121c [484]" strokeweight=".5pt">
                <v:fill opacity="9766f"/>
                <v:textbox>
                  <w:txbxContent>
                    <w:p w14:paraId="661F26F0" w14:textId="77777777" w:rsidR="00E87042" w:rsidRDefault="00E87042" w:rsidP="00E87042">
                      <w:pPr>
                        <w:jc w:val="center"/>
                        <w:rPr>
                          <w:color w:val="000000" w:themeColor="text1"/>
                        </w:rPr>
                      </w:pPr>
                      <w:r w:rsidRPr="007302F3">
                        <w:rPr>
                          <w:color w:val="000000" w:themeColor="text1"/>
                        </w:rPr>
                        <w:t>Keep-Out Zone</w:t>
                      </w:r>
                    </w:p>
                    <w:p w14:paraId="5425ABEA" w14:textId="77777777" w:rsidR="00E87042" w:rsidRDefault="00E87042" w:rsidP="00E87042">
                      <w:pPr>
                        <w:jc w:val="center"/>
                        <w:rPr>
                          <w:color w:val="000000" w:themeColor="text1"/>
                        </w:rPr>
                      </w:pPr>
                    </w:p>
                    <w:p w14:paraId="44410AF9" w14:textId="77777777" w:rsidR="00E87042" w:rsidRPr="007302F3" w:rsidRDefault="00E87042" w:rsidP="00E87042">
                      <w:pPr>
                        <w:jc w:val="center"/>
                        <w:rPr>
                          <w:color w:val="000000" w:themeColor="text1"/>
                        </w:rPr>
                      </w:pPr>
                    </w:p>
                  </w:txbxContent>
                </v:textbox>
              </v:rect>
            </w:pict>
          </mc:Fallback>
        </mc:AlternateContent>
      </w:r>
      <w:r w:rsidR="00E87042">
        <w:rPr>
          <w:rFonts w:eastAsiaTheme="minorEastAsia"/>
          <w:noProof/>
        </w:rPr>
        <mc:AlternateContent>
          <mc:Choice Requires="wps">
            <w:drawing>
              <wp:anchor distT="0" distB="0" distL="114300" distR="114300" simplePos="0" relativeHeight="251766784" behindDoc="0" locked="0" layoutInCell="1" allowOverlap="1" wp14:anchorId="2E607948" wp14:editId="6A78DFDE">
                <wp:simplePos x="0" y="0"/>
                <wp:positionH relativeFrom="column">
                  <wp:posOffset>2661921</wp:posOffset>
                </wp:positionH>
                <wp:positionV relativeFrom="paragraph">
                  <wp:posOffset>1113790</wp:posOffset>
                </wp:positionV>
                <wp:extent cx="2606252" cy="1419225"/>
                <wp:effectExtent l="12700" t="63500" r="0" b="15875"/>
                <wp:wrapNone/>
                <wp:docPr id="1323718235" name="Freeform 31"/>
                <wp:cNvGraphicFramePr/>
                <a:graphic xmlns:a="http://schemas.openxmlformats.org/drawingml/2006/main">
                  <a:graphicData uri="http://schemas.microsoft.com/office/word/2010/wordprocessingShape">
                    <wps:wsp>
                      <wps:cNvSpPr/>
                      <wps:spPr>
                        <a:xfrm>
                          <a:off x="0" y="0"/>
                          <a:ext cx="2606252" cy="1419225"/>
                        </a:xfrm>
                        <a:custGeom>
                          <a:avLst/>
                          <a:gdLst>
                            <a:gd name="connsiteX0" fmla="*/ 0 w 2560320"/>
                            <a:gd name="connsiteY0" fmla="*/ 1551093 h 1551093"/>
                            <a:gd name="connsiteX1" fmla="*/ 284480 w 2560320"/>
                            <a:gd name="connsiteY1" fmla="*/ 819573 h 1551093"/>
                            <a:gd name="connsiteX2" fmla="*/ 866986 w 2560320"/>
                            <a:gd name="connsiteY2" fmla="*/ 277706 h 1551093"/>
                            <a:gd name="connsiteX3" fmla="*/ 1578186 w 2560320"/>
                            <a:gd name="connsiteY3" fmla="*/ 47413 h 1551093"/>
                            <a:gd name="connsiteX4" fmla="*/ 2560320 w 2560320"/>
                            <a:gd name="connsiteY4" fmla="*/ 0 h 1551093"/>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560320" h="1551093">
                              <a:moveTo>
                                <a:pt x="0" y="1551093"/>
                              </a:moveTo>
                              <a:cubicBezTo>
                                <a:pt x="69991" y="1291448"/>
                                <a:pt x="139982" y="1031804"/>
                                <a:pt x="284480" y="819573"/>
                              </a:cubicBezTo>
                              <a:cubicBezTo>
                                <a:pt x="428978" y="607342"/>
                                <a:pt x="651368" y="406399"/>
                                <a:pt x="866986" y="277706"/>
                              </a:cubicBezTo>
                              <a:cubicBezTo>
                                <a:pt x="1082604" y="149013"/>
                                <a:pt x="1295964" y="93697"/>
                                <a:pt x="1578186" y="47413"/>
                              </a:cubicBezTo>
                              <a:cubicBezTo>
                                <a:pt x="1860408" y="1129"/>
                                <a:pt x="2210364" y="564"/>
                                <a:pt x="2560320" y="0"/>
                              </a:cubicBezTo>
                            </a:path>
                          </a:pathLst>
                        </a:custGeom>
                        <a:ln w="19050">
                          <a:solidFill>
                            <a:srgbClr val="7030A0"/>
                          </a:solidFill>
                          <a:tailEnd type="triangle"/>
                        </a:ln>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3815B" id="Freeform 31" o:spid="_x0000_s1026" style="position:absolute;margin-left:209.6pt;margin-top:87.7pt;width:205.2pt;height:111.7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560320,155109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" path="m,1551093c69991,1291448,139982,1031804,284480,819573,428978,607342,651368,406399,866986,277706,1082604,149013,1295964,93697,1578186,47413,1860408,1129,2210364,564,2560320,e" filled="f" strokecolor="#7030a0" strokeweight="1.5pt">
                <v:stroke endarrow="block"/>
                <v:path arrowok="t" o:connecttype="custom" o:connectlocs="0,1419225;289584,749896;882540,254096;1606499,43382;2606252,0" o:connectangles="0,0,0,0,0"/>
              </v:shape>
            </w:pict>
          </mc:Fallback>
        </mc:AlternateContent>
      </w:r>
      <w:r w:rsidR="00E87042">
        <w:t xml:space="preserve">However, should </w:t>
      </w:r>
      <w:r w:rsidR="0007412D">
        <w:t>a</w:t>
      </w:r>
      <w:r w:rsidR="00E87042">
        <w:t xml:space="preserve"> vehicle</w:t>
      </w:r>
      <w:r w:rsidR="0007412D">
        <w:t>’s projected current position</w:t>
      </w:r>
      <w:r w:rsidR="00E87042">
        <w:t xml:space="preserve"> </w:t>
      </w:r>
      <w:r w:rsidR="0007412D">
        <w:t xml:space="preserve">be too far from the vehicle’s current assigned route, a future predicted violation will be reported. The distance is calculated as the shorted distance, d, from the planned route to the current projected position of the vehicle at the present time TP. Reports occur if </w:t>
      </w:r>
      <w:r w:rsidR="0007412D" w:rsidRPr="0007412D">
        <w:rPr>
          <w:b/>
          <w:bCs/>
        </w:rPr>
        <w:t>d</w:t>
      </w:r>
      <w:r w:rsidR="0007412D">
        <w:t xml:space="preserve"> &gt;= </w:t>
      </w:r>
      <w:r w:rsidR="0007412D" w:rsidRPr="0007412D">
        <w:rPr>
          <w:b/>
          <w:bCs/>
        </w:rPr>
        <w:t>E</w:t>
      </w:r>
      <w:r w:rsidR="0007412D" w:rsidRPr="0007412D">
        <w:rPr>
          <w:b/>
          <w:bCs/>
          <w:vertAlign w:val="subscript"/>
        </w:rPr>
        <w:t>d</w:t>
      </w:r>
      <w:r w:rsidR="0007412D">
        <w:t>, where</w:t>
      </w:r>
      <w:r w:rsidR="0007412D" w:rsidRPr="0007412D">
        <w:rPr>
          <w:b/>
          <w:bCs/>
        </w:rPr>
        <w:t xml:space="preserve"> E</w:t>
      </w:r>
      <w:r w:rsidR="0007412D" w:rsidRPr="0007412D">
        <w:rPr>
          <w:b/>
          <w:bCs/>
          <w:vertAlign w:val="subscript"/>
        </w:rPr>
        <w:t>d</w:t>
      </w:r>
      <w:r w:rsidR="0007412D">
        <w:t xml:space="preserve"> is the defined route displacement as defined at the beginning of this document.</w:t>
      </w:r>
    </w:p>
    <w:p w14:paraId="5428C2AA" w14:textId="77777777" w:rsidR="0007412D" w:rsidRDefault="0007412D" w:rsidP="00E87042">
      <w:pPr>
        <w:ind w:firstLine="0"/>
      </w:pPr>
    </w:p>
    <w:p w14:paraId="4263AAA7" w14:textId="22582E58" w:rsidR="00383899" w:rsidRDefault="0007412D" w:rsidP="006C2B12">
      <w:pPr>
        <w:ind w:firstLine="0"/>
      </w:pPr>
      <w:r>
        <w:t>The application of the projected position of the vehicle at the present time is deliberate. The last reported position of the vehicle can be stale relative to the curvature of a route. It is de</w:t>
      </w:r>
      <w:r w:rsidR="00383899">
        <w:t>c</w:t>
      </w:r>
      <w:r>
        <w:t xml:space="preserve">ided that conservative reporting based on curvature </w:t>
      </w:r>
      <w:r w:rsidR="006C2B12">
        <w:t>relative</w:t>
      </w:r>
      <w:r>
        <w:t xml:space="preserve"> to age of state reports is preferred behavior of the service.</w:t>
      </w:r>
    </w:p>
    <w:p w14:paraId="79245285" w14:textId="674CCB4D" w:rsidR="006C2B12" w:rsidRPr="00F77CDD" w:rsidRDefault="00383899" w:rsidP="00EF6EA5">
      <w:pPr>
        <w:pStyle w:val="Heading3"/>
        <w:rPr>
          <w:rFonts w:eastAsiaTheme="minorEastAsia"/>
          <w:i w:val="0"/>
          <w:iCs/>
        </w:rPr>
      </w:pPr>
      <w:r w:rsidRPr="00F77CDD">
        <w:rPr>
          <w:rFonts w:eastAsiaTheme="minorEastAsia"/>
          <w:i w:val="0"/>
          <w:iCs/>
        </w:rPr>
        <w:t>This means if stale reports are provided for vehicle positions, vehicles that have drifted off course and into projected violations will not report them The less stale a vehicle state report, the more accurate the service</w:t>
      </w:r>
      <w:r w:rsidR="006D1331" w:rsidRPr="00F77CDD">
        <w:rPr>
          <w:rFonts w:eastAsiaTheme="minorEastAsia"/>
          <w:i w:val="0"/>
          <w:iCs/>
        </w:rPr>
        <w:t>.</w:t>
      </w:r>
    </w:p>
    <w:p w14:paraId="4E8FEEF8" w14:textId="2015A33E" w:rsidR="00E87042" w:rsidRPr="006C2B12" w:rsidRDefault="00E87042" w:rsidP="007B46EE">
      <w:pPr>
        <w:pStyle w:val="Heading3"/>
      </w:pPr>
      <w:r>
        <w:rPr>
          <w:rFonts w:eastAsiaTheme="minorEastAsia"/>
        </w:rPr>
        <w:lastRenderedPageBreak/>
        <w:t xml:space="preserve">Behaviors of </w:t>
      </w:r>
      <w:r w:rsidRPr="007B46EE">
        <w:rPr>
          <w:rFonts w:eastAsiaTheme="minorEastAsia"/>
        </w:rPr>
        <w:t>Service</w:t>
      </w:r>
      <w:r>
        <w:rPr>
          <w:rFonts w:eastAsiaTheme="minorEastAsia"/>
        </w:rPr>
        <w:t xml:space="preserve"> with Noise in Vehicle Entity Report Measures</w:t>
      </w:r>
    </w:p>
    <w:p w14:paraId="1BF03328" w14:textId="6BF38A92" w:rsidR="00E87042" w:rsidRPr="000A2B97" w:rsidRDefault="00516824" w:rsidP="000A2B97">
      <w:pPr>
        <w:ind w:firstLine="0"/>
        <w:rPr>
          <w:rFonts w:eastAsiaTheme="minorEastAsia"/>
        </w:rPr>
      </w:pPr>
      <w:r>
        <w:rPr>
          <w:rFonts w:eastAsiaTheme="minorEastAsia"/>
        </w:rPr>
        <w:t>OpenUxAS is currently applied to the AMASE vehicle simulator. If OpenUxAS were to be used with real-world reporting and there is noise in vehicle position data over time, then the behavior of the violation alerting behavior is undefined.</w:t>
      </w:r>
    </w:p>
    <w:p w14:paraId="042B35BD" w14:textId="4403E308" w:rsidR="00103A13" w:rsidRDefault="00103A13" w:rsidP="00B94F67">
      <w:pPr>
        <w:pStyle w:val="Heading2"/>
        <w:rPr>
          <w:rFonts w:eastAsiaTheme="minorEastAsia"/>
        </w:rPr>
      </w:pPr>
      <w:r>
        <w:rPr>
          <w:rFonts w:eastAsiaTheme="minorEastAsia"/>
        </w:rPr>
        <w:t>Case 2: Violation of a Zone Boundary</w:t>
      </w:r>
    </w:p>
    <w:p w14:paraId="2174C9BF" w14:textId="42D417A0" w:rsidR="009669ED" w:rsidRDefault="00835E6E" w:rsidP="00282E07">
      <w:pPr>
        <w:ind w:firstLine="0"/>
        <w:rPr>
          <w:rFonts w:eastAsiaTheme="minorEastAsia"/>
        </w:rPr>
      </w:pPr>
      <w:r>
        <w:rPr>
          <w:rFonts w:eastAsiaTheme="minorEastAsia"/>
          <w:noProof/>
        </w:rPr>
        <mc:AlternateContent>
          <mc:Choice Requires="wpg">
            <w:drawing>
              <wp:anchor distT="0" distB="0" distL="114300" distR="114300" simplePos="0" relativeHeight="251870208" behindDoc="1" locked="0" layoutInCell="1" allowOverlap="1" wp14:anchorId="26783C23" wp14:editId="5D9B3B1A">
                <wp:simplePos x="0" y="0"/>
                <wp:positionH relativeFrom="column">
                  <wp:posOffset>3178175</wp:posOffset>
                </wp:positionH>
                <wp:positionV relativeFrom="paragraph">
                  <wp:posOffset>87630</wp:posOffset>
                </wp:positionV>
                <wp:extent cx="2469515" cy="1628140"/>
                <wp:effectExtent l="12700" t="12700" r="19685" b="73660"/>
                <wp:wrapTight wrapText="bothSides">
                  <wp:wrapPolygon edited="0">
                    <wp:start x="-111" y="-168"/>
                    <wp:lineTo x="-111" y="21566"/>
                    <wp:lineTo x="6887" y="22409"/>
                    <wp:lineTo x="9109" y="22409"/>
                    <wp:lineTo x="12886" y="22240"/>
                    <wp:lineTo x="21661" y="21735"/>
                    <wp:lineTo x="21439" y="-168"/>
                    <wp:lineTo x="-111" y="-168"/>
                  </wp:wrapPolygon>
                </wp:wrapTight>
                <wp:docPr id="1790650036" name="Group 11"/>
                <wp:cNvGraphicFramePr/>
                <a:graphic xmlns:a="http://schemas.openxmlformats.org/drawingml/2006/main">
                  <a:graphicData uri="http://schemas.microsoft.com/office/word/2010/wordprocessingGroup">
                    <wpg:wgp>
                      <wpg:cNvGrpSpPr/>
                      <wpg:grpSpPr>
                        <a:xfrm>
                          <a:off x="0" y="0"/>
                          <a:ext cx="2469515" cy="1628140"/>
                          <a:chOff x="0" y="0"/>
                          <a:chExt cx="2469515" cy="1628140"/>
                        </a:xfrm>
                      </wpg:grpSpPr>
                      <wpg:grpSp>
                        <wpg:cNvPr id="240885898" name="Group 7"/>
                        <wpg:cNvGrpSpPr/>
                        <wpg:grpSpPr>
                          <a:xfrm>
                            <a:off x="0" y="0"/>
                            <a:ext cx="2469515" cy="1628140"/>
                            <a:chOff x="0" y="0"/>
                            <a:chExt cx="2469687" cy="1628140"/>
                          </a:xfrm>
                        </wpg:grpSpPr>
                        <wps:wsp>
                          <wps:cNvPr id="859774027" name="Text Box 1"/>
                          <wps:cNvSpPr txBox="1"/>
                          <wps:spPr>
                            <a:xfrm>
                              <a:off x="0" y="0"/>
                              <a:ext cx="2420088" cy="1628140"/>
                            </a:xfrm>
                            <a:prstGeom prst="rect">
                              <a:avLst/>
                            </a:prstGeom>
                            <a:solidFill>
                              <a:schemeClr val="lt1"/>
                            </a:solidFill>
                            <a:ln w="25400">
                              <a:solidFill>
                                <a:schemeClr val="tx1">
                                  <a:lumMod val="95000"/>
                                  <a:lumOff val="5000"/>
                                </a:schemeClr>
                              </a:solidFill>
                            </a:ln>
                          </wps:spPr>
                          <wps:txbx>
                            <w:txbxContent>
                              <w:p w14:paraId="76F49D68" w14:textId="77777777" w:rsidR="00CC0893" w:rsidRDefault="00CC08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3216530" name="Straight Arrow Connector 4"/>
                          <wps:cNvCnPr/>
                          <wps:spPr>
                            <a:xfrm flipV="1">
                              <a:off x="701457" y="476337"/>
                              <a:ext cx="1483360" cy="769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42311717" name="Freeform 6"/>
                          <wps:cNvSpPr/>
                          <wps:spPr>
                            <a:xfrm>
                              <a:off x="808625" y="576545"/>
                              <a:ext cx="1611630" cy="1050925"/>
                            </a:xfrm>
                            <a:custGeom>
                              <a:avLst/>
                              <a:gdLst>
                                <a:gd name="connsiteX0" fmla="*/ 0 w 1611086"/>
                                <a:gd name="connsiteY0" fmla="*/ 836023 h 836023"/>
                                <a:gd name="connsiteX1" fmla="*/ 261257 w 1611086"/>
                                <a:gd name="connsiteY1" fmla="*/ 269965 h 836023"/>
                                <a:gd name="connsiteX2" fmla="*/ 957943 w 1611086"/>
                                <a:gd name="connsiteY2" fmla="*/ 17417 h 836023"/>
                                <a:gd name="connsiteX3" fmla="*/ 1611086 w 1611086"/>
                                <a:gd name="connsiteY3" fmla="*/ 0 h 836023"/>
                                <a:gd name="connsiteX4" fmla="*/ 1611086 w 1611086"/>
                                <a:gd name="connsiteY4" fmla="*/ 801188 h 836023"/>
                                <a:gd name="connsiteX5" fmla="*/ 0 w 1611086"/>
                                <a:gd name="connsiteY5" fmla="*/ 836023 h 8360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611086" h="836023">
                                  <a:moveTo>
                                    <a:pt x="0" y="836023"/>
                                  </a:moveTo>
                                  <a:lnTo>
                                    <a:pt x="261257" y="269965"/>
                                  </a:lnTo>
                                  <a:lnTo>
                                    <a:pt x="957943" y="17417"/>
                                  </a:lnTo>
                                  <a:lnTo>
                                    <a:pt x="1611086" y="0"/>
                                  </a:lnTo>
                                  <a:lnTo>
                                    <a:pt x="1611086" y="801188"/>
                                  </a:lnTo>
                                  <a:lnTo>
                                    <a:pt x="0" y="836023"/>
                                  </a:lnTo>
                                  <a:close/>
                                </a:path>
                              </a:pathLst>
                            </a:custGeom>
                            <a:solidFill>
                              <a:schemeClr val="accent2">
                                <a:alpha val="20524"/>
                              </a:schemeClr>
                            </a:solidFill>
                            <a:ln>
                              <a:solidFill>
                                <a:schemeClr val="accent2"/>
                              </a:solidFill>
                            </a:ln>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1093720" name="Text Box 7"/>
                          <wps:cNvSpPr txBox="1"/>
                          <wps:spPr>
                            <a:xfrm>
                              <a:off x="989556" y="1315233"/>
                              <a:ext cx="1480131" cy="278039"/>
                            </a:xfrm>
                            <a:prstGeom prst="rect">
                              <a:avLst/>
                            </a:prstGeom>
                            <a:noFill/>
                            <a:ln w="6350">
                              <a:noFill/>
                            </a:ln>
                          </wps:spPr>
                          <wps:txbx>
                            <w:txbxContent>
                              <w:p w14:paraId="44B5E725" w14:textId="5F980C9B" w:rsidR="00CC0893" w:rsidRDefault="00CC0893">
                                <w:r>
                                  <w:t>Keep-Out Zone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4953074" name="Text Box 7"/>
                          <wps:cNvSpPr txBox="1"/>
                          <wps:spPr>
                            <a:xfrm>
                              <a:off x="1203552" y="814366"/>
                              <a:ext cx="1027386" cy="278039"/>
                            </a:xfrm>
                            <a:prstGeom prst="rect">
                              <a:avLst/>
                            </a:prstGeom>
                            <a:noFill/>
                            <a:ln w="6350">
                              <a:noFill/>
                            </a:ln>
                          </wps:spPr>
                          <wps:txbx>
                            <w:txbxContent>
                              <w:p w14:paraId="46D26315" w14:textId="0F4BC336" w:rsidR="00020874" w:rsidRPr="00020874" w:rsidRDefault="00020874" w:rsidP="00020874">
                                <w:pPr>
                                  <w:rPr>
                                    <w:color w:val="FF0000"/>
                                  </w:rPr>
                                </w:pPr>
                                <w:r w:rsidRPr="00020874">
                                  <w:rPr>
                                    <w:color w:val="FF0000"/>
                                  </w:rPr>
                                  <w:t>Violation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1762943" name="Oval 3"/>
                          <wps:cNvSpPr/>
                          <wps:spPr>
                            <a:xfrm>
                              <a:off x="2148388" y="438585"/>
                              <a:ext cx="82550" cy="8191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948087" name="Oval 3"/>
                          <wps:cNvSpPr/>
                          <wps:spPr>
                            <a:xfrm>
                              <a:off x="1421878" y="814366"/>
                              <a:ext cx="82550" cy="8191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435747" name="Oval 3"/>
                          <wps:cNvSpPr/>
                          <wps:spPr>
                            <a:xfrm>
                              <a:off x="639001" y="1202673"/>
                              <a:ext cx="85090"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3501367" name="Text Box 7"/>
                          <wps:cNvSpPr txBox="1"/>
                          <wps:spPr>
                            <a:xfrm>
                              <a:off x="319414" y="1064712"/>
                              <a:ext cx="322580" cy="309880"/>
                            </a:xfrm>
                            <a:prstGeom prst="rect">
                              <a:avLst/>
                            </a:prstGeom>
                            <a:noFill/>
                            <a:ln w="6350">
                              <a:noFill/>
                            </a:ln>
                          </wps:spPr>
                          <wps:txbx>
                            <w:txbxContent>
                              <w:p w14:paraId="040B48C2" w14:textId="625D8830" w:rsidR="00415FF8" w:rsidRDefault="00F96EDF" w:rsidP="00F96EDF">
                                <w:pPr>
                                  <w:ind w:firstLine="0"/>
                                  <w:jc w:val="left"/>
                                </w:pPr>
                                <w:r>
                                  <w:t>T</w:t>
                                </w:r>
                                <w:r w:rsidRPr="00F96EDF">
                                  <w:rPr>
                                    <w:vertAlign w:val="subscript"/>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5056282" name="Text Box 7"/>
                          <wps:cNvSpPr txBox="1"/>
                          <wps:spPr>
                            <a:xfrm>
                              <a:off x="1133605" y="551145"/>
                              <a:ext cx="322580" cy="309880"/>
                            </a:xfrm>
                            <a:prstGeom prst="rect">
                              <a:avLst/>
                            </a:prstGeom>
                            <a:noFill/>
                            <a:ln w="6350">
                              <a:noFill/>
                            </a:ln>
                          </wps:spPr>
                          <wps:txbx>
                            <w:txbxContent>
                              <w:p w14:paraId="1BE21709" w14:textId="08C47000" w:rsidR="00F96EDF" w:rsidRDefault="00F96EDF" w:rsidP="00F96EDF">
                                <w:pPr>
                                  <w:ind w:firstLine="0"/>
                                  <w:jc w:val="left"/>
                                </w:pPr>
                                <w:r>
                                  <w:t>T</w:t>
                                </w:r>
                                <w:r>
                                  <w:rPr>
                                    <w:vertAlign w:val="subscript"/>
                                  </w:rPr>
                                  <w:t>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67541498" name="Text Box 7"/>
                          <wps:cNvSpPr txBox="1"/>
                          <wps:spPr>
                            <a:xfrm>
                              <a:off x="1697277" y="125260"/>
                              <a:ext cx="669290" cy="309880"/>
                            </a:xfrm>
                            <a:prstGeom prst="rect">
                              <a:avLst/>
                            </a:prstGeom>
                            <a:noFill/>
                            <a:ln w="6350">
                              <a:noFill/>
                            </a:ln>
                          </wps:spPr>
                          <wps:txbx>
                            <w:txbxContent>
                              <w:p w14:paraId="5EA5D790" w14:textId="08A26316" w:rsidR="00F96EDF" w:rsidRDefault="00F96EDF" w:rsidP="00F96EDF">
                                <w:pPr>
                                  <w:ind w:firstLine="0"/>
                                  <w:jc w:val="left"/>
                                </w:pPr>
                                <w:r>
                                  <w:t>T</w:t>
                                </w:r>
                                <w:r>
                                  <w:rPr>
                                    <w:vertAlign w:val="subscript"/>
                                  </w:rPr>
                                  <w:t>S+</w:t>
                                </w:r>
                                <w:r w:rsidRPr="00F96EDF">
                                  <w:t>T</w:t>
                                </w:r>
                                <w:r>
                                  <w:rPr>
                                    <w:vertAlign w:val="subscript"/>
                                  </w:rPr>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68522272" name="Diamond 5"/>
                        <wps:cNvSpPr/>
                        <wps:spPr>
                          <a:xfrm flipH="1">
                            <a:off x="1455910" y="838965"/>
                            <a:ext cx="45719" cy="54610"/>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783C23" id="Group 11" o:spid="_x0000_s1059" style="position:absolute;left:0;text-align:left;margin-left:250.25pt;margin-top:6.9pt;width:194.45pt;height:128.2pt;z-index:-251446272" coordsize="24695,162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">
                <v:group id="Group 7" o:spid="_x0000_s1060" style="position:absolute;width:24695;height:16281" coordsize="24696,162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">
                  <v:shape id="Text Box 1" o:spid="_x0000_s1061" type="#_x0000_t202" style="position:absolute;width:24200;height:1628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" fillcolor="white [3201]" strokecolor="#0d0d0d [3069]" strokeweight="2pt">
                    <v:textbox>
                      <w:txbxContent>
                        <w:p w14:paraId="76F49D68" w14:textId="77777777" w:rsidR="00CC0893" w:rsidRDefault="00CC0893"/>
                      </w:txbxContent>
                    </v:textbox>
                  </v:shape>
                  <v:shape id="Straight Arrow Connector 4" o:spid="_x0000_s1062" type="#_x0000_t32" style="position:absolute;left:7014;top:4763;width:14834;height:769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" strokecolor="#4579b8 [3044]">
                    <v:stroke endarrow="block"/>
                  </v:shape>
                  <v:shape id="Freeform 6" o:spid="_x0000_s1063" style="position:absolute;left:8086;top:5765;width:16116;height:10509;visibility:visible;mso-wrap-style:square;v-text-anchor:middle" coordsize="1611086,83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" path="m,836023l261257,269965,957943,17417,1611086,r,801188l,836023xe" fillcolor="#c0504d [3205]" strokecolor="#c0504d [3205]">
                    <v:fill opacity="13364f"/>
                    <v:shadow on="t" color="black" opacity="24903f" origin=",.5" offset="0,.55556mm"/>
                    <v:path arrowok="t" o:connecttype="custom" o:connectlocs="0,1050925;261345,339360;958266,21894;1611630,0;1611630,1007136;0,1050925" o:connectangles="0,0,0,0,0,0"/>
                  </v:shape>
                  <v:shape id="_x0000_s1064" type="#_x0000_t202" style="position:absolute;left:9895;top:13152;width:14801;height:27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" filled="f" stroked="f" strokeweight=".5pt">
                    <v:textbox>
                      <w:txbxContent>
                        <w:p w14:paraId="44B5E725" w14:textId="5F980C9B" w:rsidR="00CC0893" w:rsidRDefault="00CC0893">
                          <w:r>
                            <w:t>Keep-Out Zone</w:t>
                          </w:r>
                        </w:p>
                      </w:txbxContent>
                    </v:textbox>
                  </v:shape>
                  <v:shape id="_x0000_s1065" type="#_x0000_t202" style="position:absolute;left:12035;top:8143;width:10274;height:278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" filled="f" stroked="f" strokeweight=".5pt">
                    <v:textbox>
                      <w:txbxContent>
                        <w:p w14:paraId="46D26315" w14:textId="0F4BC336" w:rsidR="00020874" w:rsidRPr="00020874" w:rsidRDefault="00020874" w:rsidP="00020874">
                          <w:pPr>
                            <w:rPr>
                              <w:color w:val="FF0000"/>
                            </w:rPr>
                          </w:pPr>
                          <w:r w:rsidRPr="00020874">
                            <w:rPr>
                              <w:color w:val="FF0000"/>
                            </w:rPr>
                            <w:t>Violation</w:t>
                          </w:r>
                        </w:p>
                      </w:txbxContent>
                    </v:textbox>
                  </v:shape>
                  <v:oval id="Oval 3" o:spid="_x0000_s1066" style="position:absolute;left:21483;top:4385;width:826;height: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" fillcolor="black [3200]" strokecolor="black [480]" strokeweight="2pt"/>
                  <v:oval id="Oval 3" o:spid="_x0000_s1067" style="position:absolute;left:14218;top:8143;width:826;height:8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" fillcolor="black [3200]" strokecolor="black [480]" strokeweight="2pt"/>
                  <v:oval id="Oval 3" o:spid="_x0000_s1068" style="position:absolute;left:6390;top:12026;width:850;height:9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" fillcolor="black [3200]" strokecolor="black [480]" strokeweight="2pt"/>
                  <v:shape id="_x0000_s1069" type="#_x0000_t202" style="position:absolute;left:3194;top:10647;width:3225;height:30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" filled="f" stroked="f" strokeweight=".5pt">
                    <v:textbox>
                      <w:txbxContent>
                        <w:p w14:paraId="040B48C2" w14:textId="625D8830" w:rsidR="00415FF8" w:rsidRDefault="00F96EDF" w:rsidP="00F96EDF">
                          <w:pPr>
                            <w:ind w:firstLine="0"/>
                            <w:jc w:val="left"/>
                          </w:pPr>
                          <w:r>
                            <w:t>T</w:t>
                          </w:r>
                          <w:r w:rsidRPr="00F96EDF">
                            <w:rPr>
                              <w:vertAlign w:val="subscript"/>
                            </w:rPr>
                            <w:t>S</w:t>
                          </w:r>
                        </w:p>
                      </w:txbxContent>
                    </v:textbox>
                  </v:shape>
                  <v:shape id="_x0000_s1070" type="#_x0000_t202" style="position:absolute;left:11336;top:5511;width:3225;height:30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" filled="f" stroked="f" strokeweight=".5pt">
                    <v:textbox>
                      <w:txbxContent>
                        <w:p w14:paraId="1BE21709" w14:textId="08C47000" w:rsidR="00F96EDF" w:rsidRDefault="00F96EDF" w:rsidP="00F96EDF">
                          <w:pPr>
                            <w:ind w:firstLine="0"/>
                            <w:jc w:val="left"/>
                          </w:pPr>
                          <w:r>
                            <w:t>T</w:t>
                          </w:r>
                          <w:r>
                            <w:rPr>
                              <w:vertAlign w:val="subscript"/>
                            </w:rPr>
                            <w:t>P</w:t>
                          </w:r>
                        </w:p>
                      </w:txbxContent>
                    </v:textbox>
                  </v:shape>
                  <v:shape id="_x0000_s1071" type="#_x0000_t202" style="position:absolute;left:16972;top:1252;width:6693;height:30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" filled="f" stroked="f" strokeweight=".5pt">
                    <v:textbox>
                      <w:txbxContent>
                        <w:p w14:paraId="5EA5D790" w14:textId="08A26316" w:rsidR="00F96EDF" w:rsidRDefault="00F96EDF" w:rsidP="00F96EDF">
                          <w:pPr>
                            <w:ind w:firstLine="0"/>
                            <w:jc w:val="left"/>
                          </w:pPr>
                          <w:r>
                            <w:t>T</w:t>
                          </w:r>
                          <w:r>
                            <w:rPr>
                              <w:vertAlign w:val="subscript"/>
                            </w:rPr>
                            <w:t>S+</w:t>
                          </w:r>
                          <w:r w:rsidRPr="00F96EDF">
                            <w:t>T</w:t>
                          </w:r>
                          <w:r>
                            <w:rPr>
                              <w:vertAlign w:val="subscript"/>
                            </w:rPr>
                            <w:t>W</w:t>
                          </w:r>
                        </w:p>
                      </w:txbxContent>
                    </v:textbox>
                  </v:shape>
                </v:group>
                <v:shape id="Diamond 5" o:spid="_x0000_s1072" type="#_x0000_t4" style="position:absolute;left:14559;top:8389;width:457;height:546;flip:x;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" fillcolor="red" strokecolor="red" strokeweight="2pt"/>
                <w10:wrap type="tight"/>
              </v:group>
            </w:pict>
          </mc:Fallback>
        </mc:AlternateContent>
      </w:r>
      <w:r w:rsidR="00103A13">
        <w:rPr>
          <w:rFonts w:eastAsiaTheme="minorEastAsia"/>
        </w:rPr>
        <w:t xml:space="preserve">If </w:t>
      </w:r>
      <w:r w:rsidR="009669ED">
        <w:rPr>
          <w:rFonts w:eastAsiaTheme="minorEastAsia"/>
        </w:rPr>
        <w:t xml:space="preserve">during an iteration of the </w:t>
      </w:r>
      <w:r w:rsidR="001C7D33">
        <w:rPr>
          <w:rFonts w:eastAsiaTheme="minorEastAsia"/>
        </w:rPr>
        <w:t xml:space="preserve">Zone Alert </w:t>
      </w:r>
      <w:r w:rsidR="009806DA">
        <w:rPr>
          <w:rFonts w:eastAsiaTheme="minorEastAsia"/>
        </w:rPr>
        <w:t>Service, projected</w:t>
      </w:r>
      <w:r w:rsidR="00AE09F9" w:rsidRPr="00AE09F9">
        <w:rPr>
          <w:rFonts w:eastAsiaTheme="minorEastAsia"/>
          <w:b/>
          <w:bCs/>
        </w:rPr>
        <w:t xml:space="preserve"> current </w:t>
      </w:r>
      <w:r w:rsidR="00103A13" w:rsidRPr="00AE09F9">
        <w:rPr>
          <w:rFonts w:eastAsiaTheme="minorEastAsia"/>
          <w:b/>
          <w:bCs/>
        </w:rPr>
        <w:t>location</w:t>
      </w:r>
      <w:r w:rsidR="00103A13">
        <w:rPr>
          <w:rFonts w:eastAsiaTheme="minorEastAsia"/>
        </w:rPr>
        <w:t xml:space="preserve"> of a vehicle</w:t>
      </w:r>
      <w:r w:rsidR="00AE09F9">
        <w:rPr>
          <w:rFonts w:eastAsiaTheme="minorEastAsia"/>
        </w:rPr>
        <w:t xml:space="preserve">, </w:t>
      </w:r>
      <w:r w:rsidR="00AE09F9" w:rsidRPr="00AE09F9">
        <w:rPr>
          <w:rFonts w:eastAsiaTheme="minorEastAsia"/>
          <w:b/>
          <w:bCs/>
        </w:rPr>
        <w:t>P</w:t>
      </w:r>
      <w:r w:rsidR="00AE09F9" w:rsidRPr="00AE09F9">
        <w:rPr>
          <w:rFonts w:eastAsiaTheme="minorEastAsia"/>
          <w:b/>
          <w:bCs/>
          <w:vertAlign w:val="subscript"/>
        </w:rPr>
        <w:t>TP</w:t>
      </w:r>
      <w:r w:rsidR="00AE09F9">
        <w:rPr>
          <w:rFonts w:eastAsiaTheme="minorEastAsia"/>
        </w:rPr>
        <w:t xml:space="preserve">, at the present iteration time, </w:t>
      </w:r>
      <w:r w:rsidR="00AE09F9" w:rsidRPr="00B32171">
        <w:rPr>
          <w:rFonts w:eastAsiaTheme="minorEastAsia"/>
          <w:b/>
          <w:bCs/>
        </w:rPr>
        <w:t>T</w:t>
      </w:r>
      <w:r w:rsidR="00AE09F9" w:rsidRPr="009669ED">
        <w:rPr>
          <w:rFonts w:eastAsiaTheme="minorEastAsia"/>
          <w:b/>
          <w:bCs/>
          <w:vertAlign w:val="subscript"/>
        </w:rPr>
        <w:t>P</w:t>
      </w:r>
      <w:r w:rsidR="00AE09F9">
        <w:rPr>
          <w:rFonts w:eastAsiaTheme="minorEastAsia"/>
        </w:rPr>
        <w:t xml:space="preserve">, is computed to be </w:t>
      </w:r>
      <w:r w:rsidR="00103A13">
        <w:rPr>
          <w:rFonts w:eastAsiaTheme="minorEastAsia"/>
        </w:rPr>
        <w:t>in violation of a zon</w:t>
      </w:r>
      <w:r w:rsidR="009669ED">
        <w:rPr>
          <w:rFonts w:eastAsiaTheme="minorEastAsia"/>
        </w:rPr>
        <w:t>e defined for the vehicle’s operating region</w:t>
      </w:r>
      <w:r w:rsidR="00103A13">
        <w:rPr>
          <w:rFonts w:eastAsiaTheme="minorEastAsia"/>
        </w:rPr>
        <w:t xml:space="preserve">, the service will alert subscribers to the </w:t>
      </w:r>
      <w:r w:rsidR="002A6644">
        <w:rPr>
          <w:rFonts w:eastAsiaTheme="minorEastAsia"/>
        </w:rPr>
        <w:t xml:space="preserve">current </w:t>
      </w:r>
      <w:r w:rsidR="00103A13">
        <w:rPr>
          <w:rFonts w:eastAsiaTheme="minorEastAsia"/>
        </w:rPr>
        <w:t xml:space="preserve">zone violation. The graphical example </w:t>
      </w:r>
      <w:r w:rsidR="009669ED">
        <w:rPr>
          <w:rFonts w:eastAsiaTheme="minorEastAsia"/>
        </w:rPr>
        <w:t xml:space="preserve">to the right shows a current violation of a keep-out by a vehicle. In the example of the figure, even though the last reported state of the vehicle at time </w:t>
      </w:r>
      <w:r w:rsidR="009669ED" w:rsidRPr="009669ED">
        <w:rPr>
          <w:rFonts w:eastAsiaTheme="minorEastAsia"/>
          <w:b/>
          <w:bCs/>
        </w:rPr>
        <w:t>T</w:t>
      </w:r>
      <w:r w:rsidR="009669ED" w:rsidRPr="009669ED">
        <w:rPr>
          <w:rFonts w:eastAsiaTheme="minorEastAsia"/>
          <w:b/>
          <w:bCs/>
          <w:vertAlign w:val="subscript"/>
        </w:rPr>
        <w:t>S</w:t>
      </w:r>
      <w:r w:rsidR="009669ED">
        <w:rPr>
          <w:rFonts w:eastAsiaTheme="minorEastAsia"/>
        </w:rPr>
        <w:t xml:space="preserve"> is not in violation, the current projected position is in violation.</w:t>
      </w:r>
    </w:p>
    <w:p w14:paraId="24BED362" w14:textId="77777777" w:rsidR="009669ED" w:rsidRDefault="009669ED" w:rsidP="00282E07">
      <w:pPr>
        <w:ind w:firstLine="0"/>
        <w:rPr>
          <w:rFonts w:eastAsiaTheme="minorEastAsia"/>
        </w:rPr>
      </w:pPr>
    </w:p>
    <w:p w14:paraId="31BEDFDB" w14:textId="683FB3C2" w:rsidR="009669ED" w:rsidRDefault="009669ED" w:rsidP="00282E07">
      <w:pPr>
        <w:ind w:firstLine="0"/>
        <w:rPr>
          <w:rFonts w:eastAsiaTheme="minorEastAsia"/>
        </w:rPr>
      </w:pPr>
      <w:r>
        <w:rPr>
          <w:rFonts w:eastAsiaTheme="minorEastAsia"/>
        </w:rPr>
        <w:t>The rules regarding detection of a current violation by zone type are as follows:</w:t>
      </w:r>
    </w:p>
    <w:p w14:paraId="24858E0F" w14:textId="21359D3F" w:rsidR="009669ED" w:rsidRDefault="009669ED" w:rsidP="009669ED">
      <w:pPr>
        <w:pStyle w:val="ListParagraph"/>
        <w:numPr>
          <w:ilvl w:val="0"/>
          <w:numId w:val="66"/>
        </w:numPr>
        <w:rPr>
          <w:rFonts w:eastAsiaTheme="minorEastAsia"/>
        </w:rPr>
      </w:pPr>
      <w:r w:rsidRPr="007B46EE">
        <w:rPr>
          <w:rFonts w:eastAsiaTheme="minorEastAsia"/>
          <w:b/>
          <w:bCs/>
        </w:rPr>
        <w:t>Keep-Out Zone Current Violation</w:t>
      </w:r>
      <w:r>
        <w:rPr>
          <w:rFonts w:eastAsiaTheme="minorEastAsia"/>
        </w:rPr>
        <w:t>: A vehicle is in current violation of a keep</w:t>
      </w:r>
      <w:r w:rsidR="007B46EE">
        <w:rPr>
          <w:rFonts w:eastAsiaTheme="minorEastAsia"/>
        </w:rPr>
        <w:t>-</w:t>
      </w:r>
      <w:r>
        <w:rPr>
          <w:rFonts w:eastAsiaTheme="minorEastAsia"/>
        </w:rPr>
        <w:t xml:space="preserve">out zone if the zone is </w:t>
      </w:r>
      <w:r w:rsidR="007B46EE">
        <w:rPr>
          <w:rFonts w:eastAsiaTheme="minorEastAsia"/>
        </w:rPr>
        <w:t>part of</w:t>
      </w:r>
      <w:r>
        <w:rPr>
          <w:rFonts w:eastAsiaTheme="minorEastAsia"/>
        </w:rPr>
        <w:t xml:space="preserve"> the vehicle</w:t>
      </w:r>
      <w:r w:rsidR="00447EB1">
        <w:rPr>
          <w:rFonts w:eastAsiaTheme="minorEastAsia"/>
        </w:rPr>
        <w:t>’</w:t>
      </w:r>
      <w:r>
        <w:rPr>
          <w:rFonts w:eastAsiaTheme="minorEastAsia"/>
        </w:rPr>
        <w:t>s operating region and the current projected location of the vehicle at time T</w:t>
      </w:r>
      <w:r w:rsidRPr="001349A4">
        <w:rPr>
          <w:rFonts w:eastAsiaTheme="minorEastAsia"/>
          <w:vertAlign w:val="subscript"/>
        </w:rPr>
        <w:t>P</w:t>
      </w:r>
      <w:r>
        <w:rPr>
          <w:rFonts w:eastAsiaTheme="minorEastAsia"/>
        </w:rPr>
        <w:t xml:space="preserve"> </w:t>
      </w:r>
      <w:r w:rsidR="001349A4">
        <w:rPr>
          <w:rFonts w:eastAsiaTheme="minorEastAsia"/>
        </w:rPr>
        <w:t>is on the edge or within the area of the zone.</w:t>
      </w:r>
    </w:p>
    <w:p w14:paraId="2C21F138" w14:textId="47F62AA4" w:rsidR="00737995" w:rsidRPr="009669ED" w:rsidRDefault="00737995" w:rsidP="009669ED">
      <w:pPr>
        <w:pStyle w:val="ListParagraph"/>
        <w:numPr>
          <w:ilvl w:val="0"/>
          <w:numId w:val="66"/>
        </w:numPr>
        <w:rPr>
          <w:rFonts w:eastAsiaTheme="minorEastAsia"/>
        </w:rPr>
      </w:pPr>
      <w:r w:rsidRPr="00737995">
        <w:rPr>
          <w:rFonts w:eastAsiaTheme="minorEastAsia"/>
          <w:b/>
          <w:bCs/>
        </w:rPr>
        <w:t>Keep-In Zone Current Violation</w:t>
      </w:r>
      <w:r>
        <w:rPr>
          <w:rFonts w:eastAsiaTheme="minorEastAsia"/>
        </w:rPr>
        <w:t xml:space="preserve">: A vehicle is in current violation of a keep-in zone if the zone is part of the vehicle’s operating region and any part of the position trajectory vector from the present time </w:t>
      </w:r>
      <w:r w:rsidRPr="00610B6F">
        <w:rPr>
          <w:rFonts w:eastAsiaTheme="minorEastAsia"/>
          <w:b/>
          <w:bCs/>
        </w:rPr>
        <w:t>T</w:t>
      </w:r>
      <w:r w:rsidRPr="00610B6F">
        <w:rPr>
          <w:rFonts w:eastAsiaTheme="minorEastAsia"/>
          <w:b/>
          <w:bCs/>
          <w:vertAlign w:val="subscript"/>
        </w:rPr>
        <w:t>P</w:t>
      </w:r>
      <w:r>
        <w:rPr>
          <w:rFonts w:eastAsiaTheme="minorEastAsia"/>
        </w:rPr>
        <w:t xml:space="preserve"> to the time window time </w:t>
      </w:r>
      <w:r w:rsidRPr="00610B6F">
        <w:rPr>
          <w:rFonts w:eastAsiaTheme="minorEastAsia"/>
          <w:b/>
          <w:bCs/>
        </w:rPr>
        <w:t>T</w:t>
      </w:r>
      <w:r w:rsidRPr="00610B6F">
        <w:rPr>
          <w:rFonts w:eastAsiaTheme="minorEastAsia"/>
          <w:b/>
          <w:bCs/>
          <w:vertAlign w:val="subscript"/>
        </w:rPr>
        <w:t>S</w:t>
      </w:r>
      <w:r>
        <w:rPr>
          <w:rFonts w:eastAsiaTheme="minorEastAsia"/>
        </w:rPr>
        <w:t>+</w:t>
      </w:r>
      <w:r w:rsidRPr="00610B6F">
        <w:rPr>
          <w:rFonts w:eastAsiaTheme="minorEastAsia"/>
          <w:b/>
          <w:bCs/>
        </w:rPr>
        <w:t>T</w:t>
      </w:r>
      <w:r w:rsidRPr="00610B6F">
        <w:rPr>
          <w:rFonts w:eastAsiaTheme="minorEastAsia"/>
          <w:b/>
          <w:bCs/>
          <w:vertAlign w:val="subscript"/>
        </w:rPr>
        <w:t>W</w:t>
      </w:r>
      <w:r>
        <w:rPr>
          <w:rFonts w:eastAsiaTheme="minorEastAsia"/>
        </w:rPr>
        <w:t xml:space="preserve"> is outside of the </w:t>
      </w:r>
      <w:r w:rsidR="002F278E">
        <w:rPr>
          <w:rFonts w:eastAsiaTheme="minorEastAsia"/>
        </w:rPr>
        <w:t>are</w:t>
      </w:r>
      <w:r w:rsidR="00610B6F">
        <w:rPr>
          <w:rFonts w:eastAsiaTheme="minorEastAsia"/>
        </w:rPr>
        <w:t>a</w:t>
      </w:r>
      <w:r w:rsidR="002F278E">
        <w:rPr>
          <w:rFonts w:eastAsiaTheme="minorEastAsia"/>
        </w:rPr>
        <w:t xml:space="preserve"> of the zone </w:t>
      </w:r>
      <w:r w:rsidR="00A257F4">
        <w:rPr>
          <w:rFonts w:eastAsiaTheme="minorEastAsia"/>
        </w:rPr>
        <w:t>and</w:t>
      </w:r>
      <w:r w:rsidR="002F278E">
        <w:rPr>
          <w:rFonts w:eastAsiaTheme="minorEastAsia"/>
        </w:rPr>
        <w:t xml:space="preserve"> not on its defined polygon edge.</w:t>
      </w:r>
    </w:p>
    <w:p w14:paraId="102B82AF" w14:textId="77777777" w:rsidR="009669ED" w:rsidRDefault="009669ED" w:rsidP="00282E07">
      <w:pPr>
        <w:ind w:firstLine="0"/>
        <w:rPr>
          <w:rFonts w:eastAsiaTheme="minorEastAsia"/>
        </w:rPr>
      </w:pPr>
    </w:p>
    <w:p w14:paraId="61E5122C" w14:textId="3604F989" w:rsidR="00A257F4" w:rsidRDefault="00A257F4" w:rsidP="00282E07">
      <w:pPr>
        <w:ind w:firstLine="0"/>
        <w:rPr>
          <w:rFonts w:eastAsiaTheme="minorEastAsia"/>
          <w:b/>
          <w:bCs/>
        </w:rPr>
      </w:pPr>
      <w:r w:rsidRPr="00A257F4">
        <w:rPr>
          <w:rFonts w:eastAsiaTheme="minorEastAsia"/>
          <w:b/>
          <w:bCs/>
        </w:rPr>
        <w:t>This is reported regardless of following a current route. There is no route-following tolerance computed for current violation detection.</w:t>
      </w:r>
    </w:p>
    <w:p w14:paraId="4883838A" w14:textId="77777777" w:rsidR="00A257F4" w:rsidRDefault="00A257F4" w:rsidP="00282E07">
      <w:pPr>
        <w:ind w:firstLine="0"/>
        <w:rPr>
          <w:rFonts w:eastAsiaTheme="minorEastAsia"/>
          <w:b/>
          <w:bCs/>
        </w:rPr>
      </w:pPr>
    </w:p>
    <w:p w14:paraId="366E3098" w14:textId="11541BBC" w:rsidR="00A257F4" w:rsidRPr="00A747E9" w:rsidRDefault="00A257F4" w:rsidP="00282E07">
      <w:pPr>
        <w:ind w:firstLine="0"/>
        <w:rPr>
          <w:rFonts w:eastAsiaTheme="minorEastAsia"/>
          <w:b/>
          <w:bCs/>
        </w:rPr>
      </w:pPr>
      <w:r w:rsidRPr="00A747E9">
        <w:rPr>
          <w:rFonts w:eastAsiaTheme="minorEastAsia"/>
          <w:b/>
          <w:bCs/>
        </w:rPr>
        <w:t>Note that under this definition of service, if the last reported state of the vehicle is in violation of a zone and the current projected position would not be, no current violation would be reported.</w:t>
      </w:r>
    </w:p>
    <w:p w14:paraId="3FDF4007" w14:textId="77777777" w:rsidR="00A257F4" w:rsidRDefault="00A257F4" w:rsidP="00282E07">
      <w:pPr>
        <w:ind w:firstLine="0"/>
        <w:rPr>
          <w:rFonts w:eastAsiaTheme="minorEastAsia"/>
        </w:rPr>
      </w:pPr>
    </w:p>
    <w:p w14:paraId="64309FA0" w14:textId="364BA3B1" w:rsidR="00CC0893" w:rsidRDefault="00282E07" w:rsidP="00282E07">
      <w:pPr>
        <w:ind w:firstLine="0"/>
        <w:rPr>
          <w:rFonts w:eastAsiaTheme="minorEastAsia"/>
        </w:rPr>
      </w:pPr>
      <w:r>
        <w:rPr>
          <w:rFonts w:eastAsiaTheme="minorEastAsia"/>
        </w:rPr>
        <w:t xml:space="preserve">The service sends one notification for each zone </w:t>
      </w:r>
      <w:r w:rsidR="00F75080">
        <w:rPr>
          <w:rFonts w:eastAsiaTheme="minorEastAsia"/>
        </w:rPr>
        <w:t xml:space="preserve">and vehicle </w:t>
      </w:r>
      <w:r>
        <w:rPr>
          <w:rFonts w:eastAsiaTheme="minorEastAsia"/>
        </w:rPr>
        <w:t>that is violated</w:t>
      </w:r>
      <w:r w:rsidR="00DF7C5A">
        <w:rPr>
          <w:rFonts w:eastAsiaTheme="minorEastAsia"/>
        </w:rPr>
        <w:t xml:space="preserve">. </w:t>
      </w:r>
      <w:r w:rsidR="00F75080">
        <w:rPr>
          <w:rFonts w:eastAsiaTheme="minorEastAsia"/>
        </w:rPr>
        <w:t>The notification contains the following information:</w:t>
      </w:r>
    </w:p>
    <w:p w14:paraId="673767CA" w14:textId="06DA1182" w:rsidR="00F75080" w:rsidRDefault="00F75080" w:rsidP="00F75080">
      <w:pPr>
        <w:pStyle w:val="ListParagraph"/>
        <w:numPr>
          <w:ilvl w:val="0"/>
          <w:numId w:val="68"/>
        </w:numPr>
        <w:rPr>
          <w:rFonts w:eastAsiaTheme="minorEastAsia"/>
        </w:rPr>
      </w:pPr>
      <w:r>
        <w:rPr>
          <w:rFonts w:eastAsiaTheme="minorEastAsia"/>
        </w:rPr>
        <w:t xml:space="preserve">Violating </w:t>
      </w:r>
      <w:r w:rsidR="00CD133E">
        <w:rPr>
          <w:rFonts w:eastAsiaTheme="minorEastAsia"/>
        </w:rPr>
        <w:t>vehicle</w:t>
      </w:r>
      <w:r>
        <w:rPr>
          <w:rFonts w:eastAsiaTheme="minorEastAsia"/>
        </w:rPr>
        <w:t xml:space="preserve"> ID</w:t>
      </w:r>
    </w:p>
    <w:p w14:paraId="5EA5B007" w14:textId="140E3421" w:rsidR="00F75080" w:rsidRDefault="00F75080" w:rsidP="00F75080">
      <w:pPr>
        <w:pStyle w:val="ListParagraph"/>
        <w:numPr>
          <w:ilvl w:val="0"/>
          <w:numId w:val="68"/>
        </w:numPr>
        <w:rPr>
          <w:rFonts w:eastAsiaTheme="minorEastAsia"/>
        </w:rPr>
      </w:pPr>
      <w:r>
        <w:rPr>
          <w:rFonts w:eastAsiaTheme="minorEastAsia"/>
        </w:rPr>
        <w:t>Violated zone ID</w:t>
      </w:r>
    </w:p>
    <w:p w14:paraId="1A0E63AF" w14:textId="486F0865" w:rsidR="00F75080" w:rsidRDefault="00F75080" w:rsidP="00F75080">
      <w:pPr>
        <w:pStyle w:val="ListParagraph"/>
        <w:numPr>
          <w:ilvl w:val="0"/>
          <w:numId w:val="68"/>
        </w:numPr>
        <w:rPr>
          <w:rFonts w:eastAsiaTheme="minorEastAsia"/>
        </w:rPr>
      </w:pPr>
      <w:r>
        <w:rPr>
          <w:rFonts w:eastAsiaTheme="minorEastAsia"/>
        </w:rPr>
        <w:t>Zone type (keep-in or keep-out)</w:t>
      </w:r>
    </w:p>
    <w:p w14:paraId="43B880D7" w14:textId="44A7F931" w:rsidR="00F75080" w:rsidRPr="00F75080" w:rsidRDefault="00F75080" w:rsidP="00F75080">
      <w:pPr>
        <w:pStyle w:val="ListParagraph"/>
        <w:numPr>
          <w:ilvl w:val="0"/>
          <w:numId w:val="68"/>
        </w:numPr>
        <w:rPr>
          <w:rFonts w:eastAsiaTheme="minorEastAsia"/>
        </w:rPr>
      </w:pPr>
      <w:r>
        <w:rPr>
          <w:rFonts w:eastAsiaTheme="minorEastAsia"/>
        </w:rPr>
        <w:t xml:space="preserve">Time of violation, </w:t>
      </w:r>
      <w:r w:rsidRPr="00F75080">
        <w:rPr>
          <w:rFonts w:eastAsiaTheme="minorEastAsia"/>
          <w:b/>
          <w:bCs/>
        </w:rPr>
        <w:t>T</w:t>
      </w:r>
      <w:r w:rsidRPr="00F75080">
        <w:rPr>
          <w:rFonts w:eastAsiaTheme="minorEastAsia"/>
          <w:b/>
          <w:bCs/>
          <w:vertAlign w:val="subscript"/>
        </w:rPr>
        <w:t>P</w:t>
      </w:r>
    </w:p>
    <w:p w14:paraId="211A0308" w14:textId="4DF80E5F" w:rsidR="00F75080" w:rsidRPr="00F75080" w:rsidRDefault="00F75080" w:rsidP="00F75080">
      <w:pPr>
        <w:pStyle w:val="ListParagraph"/>
        <w:numPr>
          <w:ilvl w:val="0"/>
          <w:numId w:val="68"/>
        </w:numPr>
        <w:rPr>
          <w:rFonts w:eastAsiaTheme="minorEastAsia"/>
        </w:rPr>
      </w:pPr>
      <w:r>
        <w:rPr>
          <w:rFonts w:eastAsiaTheme="minorEastAsia"/>
        </w:rPr>
        <w:t xml:space="preserve">Projected position of vehicle at present time, </w:t>
      </w:r>
      <w:r w:rsidRPr="00F75080">
        <w:rPr>
          <w:rFonts w:eastAsiaTheme="minorEastAsia"/>
          <w:b/>
          <w:bCs/>
        </w:rPr>
        <w:t>P</w:t>
      </w:r>
      <w:r w:rsidRPr="00F75080">
        <w:rPr>
          <w:rFonts w:eastAsiaTheme="minorEastAsia"/>
          <w:b/>
          <w:bCs/>
          <w:vertAlign w:val="subscript"/>
        </w:rPr>
        <w:t>TP</w:t>
      </w:r>
    </w:p>
    <w:p w14:paraId="1851F760" w14:textId="77777777" w:rsidR="00A257F4" w:rsidRDefault="00A257F4" w:rsidP="00282E07">
      <w:pPr>
        <w:ind w:firstLine="0"/>
        <w:rPr>
          <w:rFonts w:eastAsiaTheme="minorEastAsia"/>
        </w:rPr>
      </w:pPr>
    </w:p>
    <w:p w14:paraId="5ECB7147" w14:textId="77777777" w:rsidR="00A257F4" w:rsidRDefault="00A257F4" w:rsidP="00282E07">
      <w:pPr>
        <w:ind w:firstLine="0"/>
        <w:rPr>
          <w:rFonts w:eastAsiaTheme="minorEastAsia"/>
        </w:rPr>
      </w:pPr>
    </w:p>
    <w:p w14:paraId="64D3BE89" w14:textId="6B1263D5" w:rsidR="00AC3FAD" w:rsidRDefault="00902385" w:rsidP="00AC3FAD">
      <w:pPr>
        <w:pStyle w:val="Heading3"/>
        <w:rPr>
          <w:rFonts w:eastAsiaTheme="minorEastAsia"/>
        </w:rPr>
      </w:pPr>
      <w:r>
        <w:rPr>
          <w:rFonts w:eastAsiaTheme="minorEastAsia"/>
        </w:rPr>
        <w:t>An Impact of Computation Interval</w:t>
      </w:r>
      <w:r w:rsidR="00DB41BA">
        <w:rPr>
          <w:rFonts w:eastAsiaTheme="minorEastAsia"/>
        </w:rPr>
        <w:t xml:space="preserve"> </w:t>
      </w:r>
      <w:r w:rsidR="000C1BBB">
        <w:rPr>
          <w:rFonts w:eastAsiaTheme="minorEastAsia"/>
        </w:rPr>
        <w:t>o</w:t>
      </w:r>
      <w:r w:rsidR="00DB41BA">
        <w:rPr>
          <w:rFonts w:eastAsiaTheme="minorEastAsia"/>
        </w:rPr>
        <w:t>n Reporting</w:t>
      </w:r>
      <w:r>
        <w:rPr>
          <w:rFonts w:eastAsiaTheme="minorEastAsia"/>
        </w:rPr>
        <w:t xml:space="preserve"> </w:t>
      </w:r>
    </w:p>
    <w:p w14:paraId="2C625557" w14:textId="5CED1D41" w:rsidR="00AC3FAD" w:rsidRDefault="000C1BBB" w:rsidP="00282E07">
      <w:pPr>
        <w:ind w:firstLine="0"/>
        <w:rPr>
          <w:rFonts w:eastAsiaTheme="minorEastAsia"/>
        </w:rPr>
      </w:pPr>
      <w:r>
        <w:rPr>
          <w:rFonts w:eastAsiaTheme="minorEastAsia"/>
          <w:noProof/>
        </w:rPr>
        <mc:AlternateContent>
          <mc:Choice Requires="wpg">
            <w:drawing>
              <wp:anchor distT="0" distB="0" distL="114300" distR="114300" simplePos="0" relativeHeight="251852800" behindDoc="1" locked="0" layoutInCell="1" allowOverlap="1" wp14:anchorId="0F881C8F" wp14:editId="77576194">
                <wp:simplePos x="0" y="0"/>
                <wp:positionH relativeFrom="column">
                  <wp:posOffset>3141552</wp:posOffset>
                </wp:positionH>
                <wp:positionV relativeFrom="paragraph">
                  <wp:posOffset>22338</wp:posOffset>
                </wp:positionV>
                <wp:extent cx="2516505" cy="1812862"/>
                <wp:effectExtent l="12700" t="0" r="10795" b="16510"/>
                <wp:wrapTight wrapText="bothSides">
                  <wp:wrapPolygon edited="0">
                    <wp:start x="-109" y="0"/>
                    <wp:lineTo x="-109" y="21645"/>
                    <wp:lineTo x="21584" y="21645"/>
                    <wp:lineTo x="21584" y="0"/>
                    <wp:lineTo x="-109" y="0"/>
                  </wp:wrapPolygon>
                </wp:wrapTight>
                <wp:docPr id="1961641391" name="Group 8"/>
                <wp:cNvGraphicFramePr/>
                <a:graphic xmlns:a="http://schemas.openxmlformats.org/drawingml/2006/main">
                  <a:graphicData uri="http://schemas.microsoft.com/office/word/2010/wordprocessingGroup">
                    <wpg:wgp>
                      <wpg:cNvGrpSpPr/>
                      <wpg:grpSpPr>
                        <a:xfrm>
                          <a:off x="0" y="0"/>
                          <a:ext cx="2516505" cy="1812862"/>
                          <a:chOff x="0" y="0"/>
                          <a:chExt cx="2516505" cy="1812862"/>
                        </a:xfrm>
                      </wpg:grpSpPr>
                      <wps:wsp>
                        <wps:cNvPr id="925714494" name="Text Box 1"/>
                        <wps:cNvSpPr txBox="1"/>
                        <wps:spPr>
                          <a:xfrm>
                            <a:off x="0" y="31687"/>
                            <a:ext cx="2516505" cy="1781175"/>
                          </a:xfrm>
                          <a:prstGeom prst="rect">
                            <a:avLst/>
                          </a:prstGeom>
                          <a:solidFill>
                            <a:schemeClr val="lt1"/>
                          </a:solidFill>
                          <a:ln w="25400">
                            <a:solidFill>
                              <a:prstClr val="black"/>
                            </a:solidFill>
                          </a:ln>
                        </wps:spPr>
                        <wps:txbx>
                          <w:txbxContent>
                            <w:p w14:paraId="45D11531" w14:textId="77777777" w:rsidR="00EF1A4D" w:rsidRDefault="00EF1A4D" w:rsidP="00EF1A4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6475958" name="Text Box 7"/>
                        <wps:cNvSpPr txBox="1"/>
                        <wps:spPr>
                          <a:xfrm>
                            <a:off x="86008" y="0"/>
                            <a:ext cx="2118360" cy="681355"/>
                          </a:xfrm>
                          <a:prstGeom prst="rect">
                            <a:avLst/>
                          </a:prstGeom>
                          <a:noFill/>
                          <a:ln w="6350">
                            <a:noFill/>
                          </a:ln>
                        </wps:spPr>
                        <wps:txbx>
                          <w:txbxContent>
                            <w:p w14:paraId="401DF163" w14:textId="77777777" w:rsidR="00DD24C3" w:rsidRDefault="00DD24C3" w:rsidP="00DD24C3">
                              <w:pPr>
                                <w:ind w:firstLine="0"/>
                              </w:pPr>
                              <w:r>
                                <w:t xml:space="preserve">Vehicle position at 2 </w:t>
                              </w:r>
                            </w:p>
                            <w:p w14:paraId="3B59EEF9" w14:textId="0317B084" w:rsidR="00EF1A4D" w:rsidRDefault="00DD24C3" w:rsidP="00DD24C3">
                              <w:pPr>
                                <w:ind w:firstLine="0"/>
                              </w:pPr>
                              <w:r>
                                <w:t>successive iterations</w:t>
                              </w:r>
                              <w:r w:rsidR="00A747E9">
                                <w:t xml:space="preserve"> at times</w:t>
                              </w:r>
                            </w:p>
                            <w:p w14:paraId="054996ED" w14:textId="10D99F56" w:rsidR="00A747E9" w:rsidRDefault="00A747E9" w:rsidP="00DD24C3">
                              <w:pPr>
                                <w:ind w:firstLine="0"/>
                              </w:pPr>
                              <w:r w:rsidRPr="00A747E9">
                                <w:rPr>
                                  <w:b/>
                                  <w:bCs/>
                                </w:rPr>
                                <w:t>T</w:t>
                              </w:r>
                              <w:r w:rsidRPr="00A747E9">
                                <w:rPr>
                                  <w:b/>
                                  <w:bCs/>
                                  <w:vertAlign w:val="subscript"/>
                                </w:rPr>
                                <w:t>P1</w:t>
                              </w:r>
                              <w:r>
                                <w:t xml:space="preserve"> and </w:t>
                              </w:r>
                              <w:r w:rsidRPr="00A747E9">
                                <w:rPr>
                                  <w:b/>
                                  <w:bCs/>
                                </w:rPr>
                                <w:t>T</w:t>
                              </w:r>
                              <w:r w:rsidRPr="00A747E9">
                                <w:rPr>
                                  <w:b/>
                                  <w:bCs/>
                                  <w:vertAlign w:val="subscript"/>
                                </w:rPr>
                                <w:t>P2</w:t>
                              </w:r>
                            </w:p>
                            <w:p w14:paraId="0431998E" w14:textId="77777777" w:rsidR="00EF1A4D" w:rsidRDefault="00EF1A4D" w:rsidP="00EF1A4D">
                              <w:r>
                                <w:t>Vector</w:t>
                              </w:r>
                            </w:p>
                            <w:p w14:paraId="7DDCA0EB" w14:textId="77777777" w:rsidR="00EF1A4D" w:rsidRDefault="00EF1A4D" w:rsidP="00EF1A4D"/>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wps:wsp>
                        <wps:cNvPr id="925415412" name="Text Box 10"/>
                        <wps:cNvSpPr txBox="1"/>
                        <wps:spPr>
                          <a:xfrm>
                            <a:off x="452674" y="1018515"/>
                            <a:ext cx="705395" cy="357051"/>
                          </a:xfrm>
                          <a:prstGeom prst="rect">
                            <a:avLst/>
                          </a:prstGeom>
                          <a:noFill/>
                          <a:ln w="6350">
                            <a:noFill/>
                          </a:ln>
                        </wps:spPr>
                        <wps:txbx>
                          <w:txbxContent>
                            <w:p w14:paraId="4CB7AB68" w14:textId="5A44011D" w:rsidR="00EF1A4D" w:rsidRDefault="00EF1A4D">
                              <w:r>
                                <w:t>T</w:t>
                              </w:r>
                              <w:r w:rsidR="0082311C" w:rsidRPr="0082311C">
                                <w:rPr>
                                  <w:vertAlign w:val="subscript"/>
                                </w:rPr>
                                <w:t>P</w:t>
                              </w:r>
                              <w:r w:rsidRPr="0082311C">
                                <w:rPr>
                                  <w:vertAlign w:val="subscript"/>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497530474" name="Text Box 10"/>
                        <wps:cNvSpPr txBox="1"/>
                        <wps:spPr>
                          <a:xfrm>
                            <a:off x="991355" y="624689"/>
                            <a:ext cx="705395" cy="357051"/>
                          </a:xfrm>
                          <a:prstGeom prst="rect">
                            <a:avLst/>
                          </a:prstGeom>
                          <a:noFill/>
                          <a:ln w="6350">
                            <a:noFill/>
                          </a:ln>
                        </wps:spPr>
                        <wps:txbx>
                          <w:txbxContent>
                            <w:p w14:paraId="5130D03C" w14:textId="55579476" w:rsidR="00DD24C3" w:rsidRDefault="00DD24C3" w:rsidP="00DD24C3">
                              <w:r>
                                <w:t>T</w:t>
                              </w:r>
                              <w:r w:rsidR="0082311C" w:rsidRPr="0082311C">
                                <w:rPr>
                                  <w:vertAlign w:val="subscript"/>
                                </w:rPr>
                                <w:t>P</w:t>
                              </w:r>
                              <w:r w:rsidRPr="0082311C">
                                <w:rPr>
                                  <w:vertAlign w:val="subscript"/>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30541665" name="Freeform 11"/>
                        <wps:cNvSpPr/>
                        <wps:spPr>
                          <a:xfrm>
                            <a:off x="633743" y="547735"/>
                            <a:ext cx="1448273" cy="1141580"/>
                          </a:xfrm>
                          <a:custGeom>
                            <a:avLst/>
                            <a:gdLst>
                              <a:gd name="connsiteX0" fmla="*/ 0 w 1227909"/>
                              <a:gd name="connsiteY0" fmla="*/ 1053738 h 1053738"/>
                              <a:gd name="connsiteX1" fmla="*/ 383177 w 1227909"/>
                              <a:gd name="connsiteY1" fmla="*/ 731520 h 1053738"/>
                              <a:gd name="connsiteX2" fmla="*/ 139337 w 1227909"/>
                              <a:gd name="connsiteY2" fmla="*/ 0 h 1053738"/>
                              <a:gd name="connsiteX3" fmla="*/ 1227909 w 1227909"/>
                              <a:gd name="connsiteY3" fmla="*/ 1036320 h 1053738"/>
                              <a:gd name="connsiteX4" fmla="*/ 0 w 1227909"/>
                              <a:gd name="connsiteY4" fmla="*/ 1053738 h 105373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27909" h="1053738">
                                <a:moveTo>
                                  <a:pt x="0" y="1053738"/>
                                </a:moveTo>
                                <a:lnTo>
                                  <a:pt x="383177" y="731520"/>
                                </a:lnTo>
                                <a:lnTo>
                                  <a:pt x="139337" y="0"/>
                                </a:lnTo>
                                <a:lnTo>
                                  <a:pt x="1227909" y="1036320"/>
                                </a:lnTo>
                                <a:lnTo>
                                  <a:pt x="0" y="1053738"/>
                                </a:lnTo>
                                <a:close/>
                              </a:path>
                            </a:pathLst>
                          </a:custGeom>
                          <a:solidFill>
                            <a:schemeClr val="accent2">
                              <a:alpha val="22739"/>
                            </a:schemeClr>
                          </a:solidFill>
                          <a:ln w="9525">
                            <a:solidFill>
                              <a:srgbClr val="FF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4619971" name="Text Box 7"/>
                        <wps:cNvSpPr txBox="1"/>
                        <wps:spPr>
                          <a:xfrm>
                            <a:off x="1104523" y="1226745"/>
                            <a:ext cx="870585" cy="452120"/>
                          </a:xfrm>
                          <a:prstGeom prst="rect">
                            <a:avLst/>
                          </a:prstGeom>
                          <a:noFill/>
                          <a:ln w="6350">
                            <a:noFill/>
                          </a:ln>
                        </wps:spPr>
                        <wps:txbx>
                          <w:txbxContent>
                            <w:p w14:paraId="4FE2677C" w14:textId="19235CF7" w:rsidR="00DD24C3" w:rsidRDefault="00DD24C3" w:rsidP="00DD24C3">
                              <w:pPr>
                                <w:ind w:firstLine="0"/>
                              </w:pPr>
                              <w:r>
                                <w:t>Keep-Out Zone</w:t>
                              </w:r>
                            </w:p>
                            <w:p w14:paraId="24749953" w14:textId="77777777" w:rsidR="00DD24C3" w:rsidRDefault="00DD24C3" w:rsidP="00DD24C3"/>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wps:wsp>
                        <wps:cNvPr id="987317477" name="Text Box 7"/>
                        <wps:cNvSpPr txBox="1"/>
                        <wps:spPr>
                          <a:xfrm>
                            <a:off x="1430448" y="683537"/>
                            <a:ext cx="1082040" cy="652780"/>
                          </a:xfrm>
                          <a:prstGeom prst="rect">
                            <a:avLst/>
                          </a:prstGeom>
                          <a:noFill/>
                          <a:ln w="6350">
                            <a:noFill/>
                          </a:ln>
                        </wps:spPr>
                        <wps:txbx>
                          <w:txbxContent>
                            <w:p w14:paraId="3D261720" w14:textId="07CDA9C4" w:rsidR="00A747E9" w:rsidRPr="00DD24C3" w:rsidRDefault="00DD24C3" w:rsidP="00A747E9">
                              <w:pPr>
                                <w:ind w:firstLine="0"/>
                                <w:rPr>
                                  <w:color w:val="00B050"/>
                                </w:rPr>
                              </w:pPr>
                              <w:r w:rsidRPr="00DD24C3">
                                <w:rPr>
                                  <w:color w:val="00B050"/>
                                </w:rPr>
                                <w:t>No</w:t>
                              </w:r>
                              <w:r w:rsidR="00A747E9">
                                <w:rPr>
                                  <w:color w:val="00B050"/>
                                </w:rPr>
                                <w:t xml:space="preserve"> </w:t>
                              </w:r>
                              <w:r w:rsidRPr="00DD24C3">
                                <w:rPr>
                                  <w:color w:val="00B050"/>
                                </w:rPr>
                                <w:t>violation</w:t>
                              </w:r>
                              <w:r w:rsidR="00A747E9">
                                <w:rPr>
                                  <w:color w:val="00B050"/>
                                </w:rPr>
                                <w:t>s are reported</w:t>
                              </w:r>
                            </w:p>
                            <w:p w14:paraId="7951E988" w14:textId="0F93D5B1" w:rsidR="00DD24C3" w:rsidRPr="00DD24C3" w:rsidRDefault="00DD24C3" w:rsidP="00DD24C3">
                              <w:pPr>
                                <w:ind w:firstLine="0"/>
                                <w:rPr>
                                  <w:color w:val="00B05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4406986" name="Oval 3"/>
                        <wps:cNvSpPr/>
                        <wps:spPr>
                          <a:xfrm>
                            <a:off x="606583" y="950614"/>
                            <a:ext cx="85084"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129239" name="Oval 3"/>
                        <wps:cNvSpPr/>
                        <wps:spPr>
                          <a:xfrm>
                            <a:off x="1348967" y="457200"/>
                            <a:ext cx="85084"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1466111" name="Straight Arrow Connector 4"/>
                        <wps:cNvCnPr/>
                        <wps:spPr>
                          <a:xfrm flipV="1">
                            <a:off x="656377" y="491654"/>
                            <a:ext cx="736347" cy="49638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F881C8F" id="Group 8" o:spid="_x0000_s1073" style="position:absolute;left:0;text-align:left;margin-left:247.35pt;margin-top:1.75pt;width:198.15pt;height:142.75pt;z-index:-251463680" coordsize="25165,1812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">
                <v:shape id="Text Box 1" o:spid="_x0000_s1074" type="#_x0000_t202" style="position:absolute;top:316;width:25165;height:178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" fillcolor="white [3201]" strokeweight="2pt">
                  <v:textbox>
                    <w:txbxContent>
                      <w:p w14:paraId="45D11531" w14:textId="77777777" w:rsidR="00EF1A4D" w:rsidRDefault="00EF1A4D" w:rsidP="00EF1A4D"/>
                    </w:txbxContent>
                  </v:textbox>
                </v:shape>
                <v:shape id="_x0000_s1075" type="#_x0000_t202" style="position:absolute;left:860;width:21183;height:681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" filled="f" stroked="f" strokeweight=".5pt">
                  <v:textbox inset="0">
                    <w:txbxContent>
                      <w:p w14:paraId="401DF163" w14:textId="77777777" w:rsidR="00DD24C3" w:rsidRDefault="00DD24C3" w:rsidP="00DD24C3">
                        <w:pPr>
                          <w:ind w:firstLine="0"/>
                        </w:pPr>
                        <w:r>
                          <w:t xml:space="preserve">Vehicle position at 2 </w:t>
                        </w:r>
                      </w:p>
                      <w:p w14:paraId="3B59EEF9" w14:textId="0317B084" w:rsidR="00EF1A4D" w:rsidRDefault="00DD24C3" w:rsidP="00DD24C3">
                        <w:pPr>
                          <w:ind w:firstLine="0"/>
                        </w:pPr>
                        <w:r>
                          <w:t>successive iterations</w:t>
                        </w:r>
                        <w:r w:rsidR="00A747E9">
                          <w:t xml:space="preserve"> at times</w:t>
                        </w:r>
                      </w:p>
                      <w:p w14:paraId="054996ED" w14:textId="10D99F56" w:rsidR="00A747E9" w:rsidRDefault="00A747E9" w:rsidP="00DD24C3">
                        <w:pPr>
                          <w:ind w:firstLine="0"/>
                        </w:pPr>
                        <w:r w:rsidRPr="00A747E9">
                          <w:rPr>
                            <w:b/>
                            <w:bCs/>
                          </w:rPr>
                          <w:t>T</w:t>
                        </w:r>
                        <w:r w:rsidRPr="00A747E9">
                          <w:rPr>
                            <w:b/>
                            <w:bCs/>
                            <w:vertAlign w:val="subscript"/>
                          </w:rPr>
                          <w:t>P1</w:t>
                        </w:r>
                        <w:r>
                          <w:t xml:space="preserve"> and </w:t>
                        </w:r>
                        <w:r w:rsidRPr="00A747E9">
                          <w:rPr>
                            <w:b/>
                            <w:bCs/>
                          </w:rPr>
                          <w:t>T</w:t>
                        </w:r>
                        <w:r w:rsidRPr="00A747E9">
                          <w:rPr>
                            <w:b/>
                            <w:bCs/>
                            <w:vertAlign w:val="subscript"/>
                          </w:rPr>
                          <w:t>P2</w:t>
                        </w:r>
                      </w:p>
                      <w:p w14:paraId="0431998E" w14:textId="77777777" w:rsidR="00EF1A4D" w:rsidRDefault="00EF1A4D" w:rsidP="00EF1A4D">
                        <w:r>
                          <w:t>Vector</w:t>
                        </w:r>
                      </w:p>
                      <w:p w14:paraId="7DDCA0EB" w14:textId="77777777" w:rsidR="00EF1A4D" w:rsidRDefault="00EF1A4D" w:rsidP="00EF1A4D"/>
                    </w:txbxContent>
                  </v:textbox>
                </v:shape>
                <v:shape id="Text Box 10" o:spid="_x0000_s1076" type="#_x0000_t202" style="position:absolute;left:4526;top:10185;width:7054;height:35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" filled="f" stroked="f" strokeweight=".5pt">
                  <v:textbox inset="0,0,0,0">
                    <w:txbxContent>
                      <w:p w14:paraId="4CB7AB68" w14:textId="5A44011D" w:rsidR="00EF1A4D" w:rsidRDefault="00EF1A4D">
                        <w:r>
                          <w:t>T</w:t>
                        </w:r>
                        <w:r w:rsidR="0082311C" w:rsidRPr="0082311C">
                          <w:rPr>
                            <w:vertAlign w:val="subscript"/>
                          </w:rPr>
                          <w:t>P</w:t>
                        </w:r>
                        <w:r w:rsidRPr="0082311C">
                          <w:rPr>
                            <w:vertAlign w:val="subscript"/>
                          </w:rPr>
                          <w:t>1</w:t>
                        </w:r>
                      </w:p>
                    </w:txbxContent>
                  </v:textbox>
                </v:shape>
                <v:shape id="Text Box 10" o:spid="_x0000_s1077" type="#_x0000_t202" style="position:absolute;left:9913;top:6246;width:7054;height:35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" filled="f" stroked="f" strokeweight=".5pt">
                  <v:textbox inset="0,0,0,0">
                    <w:txbxContent>
                      <w:p w14:paraId="5130D03C" w14:textId="55579476" w:rsidR="00DD24C3" w:rsidRDefault="00DD24C3" w:rsidP="00DD24C3">
                        <w:r>
                          <w:t>T</w:t>
                        </w:r>
                        <w:r w:rsidR="0082311C" w:rsidRPr="0082311C">
                          <w:rPr>
                            <w:vertAlign w:val="subscript"/>
                          </w:rPr>
                          <w:t>P</w:t>
                        </w:r>
                        <w:r w:rsidRPr="0082311C">
                          <w:rPr>
                            <w:vertAlign w:val="subscript"/>
                          </w:rPr>
                          <w:t>2</w:t>
                        </w:r>
                      </w:p>
                    </w:txbxContent>
                  </v:textbox>
                </v:shape>
                <v:shape id="Freeform 11" o:spid="_x0000_s1078" style="position:absolute;left:6337;top:5477;width:14483;height:11416;visibility:visible;mso-wrap-style:square;v-text-anchor:middle" coordsize="1227909,10537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" path="m,1053738l383177,731520,139337,,1227909,1036320,,1053738xe" fillcolor="#c0504d [3205]" strokecolor="red">
                  <v:fill opacity="14906f"/>
                  <v:path arrowok="t" o:connecttype="custom" o:connectlocs="0,1141580;451943,792501;164343,0;1448273,1122710;0,1141580" o:connectangles="0,0,0,0,0"/>
                </v:shape>
                <v:shape id="_x0000_s1079" type="#_x0000_t202" style="position:absolute;left:11045;top:12267;width:8706;height:45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" filled="f" stroked="f" strokeweight=".5pt">
                  <v:textbox inset="0">
                    <w:txbxContent>
                      <w:p w14:paraId="4FE2677C" w14:textId="19235CF7" w:rsidR="00DD24C3" w:rsidRDefault="00DD24C3" w:rsidP="00DD24C3">
                        <w:pPr>
                          <w:ind w:firstLine="0"/>
                        </w:pPr>
                        <w:r>
                          <w:t>Keep-Out Zone</w:t>
                        </w:r>
                      </w:p>
                      <w:p w14:paraId="24749953" w14:textId="77777777" w:rsidR="00DD24C3" w:rsidRDefault="00DD24C3" w:rsidP="00DD24C3"/>
                    </w:txbxContent>
                  </v:textbox>
                </v:shape>
                <v:shape id="_x0000_s1080" type="#_x0000_t202" style="position:absolute;left:14304;top:6835;width:10820;height:65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" filled="f" stroked="f" strokeweight=".5pt">
                  <v:textbox>
                    <w:txbxContent>
                      <w:p w14:paraId="3D261720" w14:textId="07CDA9C4" w:rsidR="00A747E9" w:rsidRPr="00DD24C3" w:rsidRDefault="00DD24C3" w:rsidP="00A747E9">
                        <w:pPr>
                          <w:ind w:firstLine="0"/>
                          <w:rPr>
                            <w:color w:val="00B050"/>
                          </w:rPr>
                        </w:pPr>
                        <w:r w:rsidRPr="00DD24C3">
                          <w:rPr>
                            <w:color w:val="00B050"/>
                          </w:rPr>
                          <w:t>No</w:t>
                        </w:r>
                        <w:r w:rsidR="00A747E9">
                          <w:rPr>
                            <w:color w:val="00B050"/>
                          </w:rPr>
                          <w:t xml:space="preserve"> </w:t>
                        </w:r>
                        <w:r w:rsidRPr="00DD24C3">
                          <w:rPr>
                            <w:color w:val="00B050"/>
                          </w:rPr>
                          <w:t>violation</w:t>
                        </w:r>
                        <w:r w:rsidR="00A747E9">
                          <w:rPr>
                            <w:color w:val="00B050"/>
                          </w:rPr>
                          <w:t>s are reported</w:t>
                        </w:r>
                      </w:p>
                      <w:p w14:paraId="7951E988" w14:textId="0F93D5B1" w:rsidR="00DD24C3" w:rsidRPr="00DD24C3" w:rsidRDefault="00DD24C3" w:rsidP="00DD24C3">
                        <w:pPr>
                          <w:ind w:firstLine="0"/>
                          <w:rPr>
                            <w:color w:val="00B050"/>
                          </w:rPr>
                        </w:pPr>
                      </w:p>
                    </w:txbxContent>
                  </v:textbox>
                </v:shape>
                <v:oval id="Oval 3" o:spid="_x0000_s1081" style="position:absolute;left:6065;top:9506;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" fillcolor="black [3200]" strokecolor="black [480]" strokeweight="2pt"/>
                <v:oval id="Oval 3" o:spid="_x0000_s1082" style="position:absolute;left:13489;top:4572;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" fillcolor="black [3200]" strokecolor="black [480]" strokeweight="2pt"/>
                <v:shape id="Straight Arrow Connector 4" o:spid="_x0000_s1083" type="#_x0000_t32" style="position:absolute;left:6563;top:4916;width:7364;height:496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" strokecolor="#4579b8 [3044]">
                  <v:stroke endarrow="block"/>
                </v:shape>
                <w10:wrap type="tight"/>
              </v:group>
            </w:pict>
          </mc:Fallback>
        </mc:AlternateContent>
      </w:r>
      <w:r w:rsidR="00AC3FAD">
        <w:rPr>
          <w:rFonts w:eastAsiaTheme="minorEastAsia"/>
        </w:rPr>
        <w:t xml:space="preserve">Notification occurs during the iteration of the service in which violation is detected by the latest state reports of the vehicles. It is </w:t>
      </w:r>
      <w:r w:rsidR="00AC3FAD" w:rsidRPr="00AC3FAD">
        <w:rPr>
          <w:rFonts w:eastAsiaTheme="minorEastAsia"/>
          <w:b/>
          <w:bCs/>
        </w:rPr>
        <w:t>not</w:t>
      </w:r>
      <w:r w:rsidR="00AC3FAD">
        <w:rPr>
          <w:rFonts w:eastAsiaTheme="minorEastAsia"/>
        </w:rPr>
        <w:t xml:space="preserve"> reported during an iteration when the vehicle will enter the violation before the next iteration. It </w:t>
      </w:r>
      <w:r w:rsidR="00AC3FAD" w:rsidRPr="00AC3FAD">
        <w:rPr>
          <w:rFonts w:eastAsiaTheme="minorEastAsia"/>
          <w:b/>
          <w:bCs/>
        </w:rPr>
        <w:t>is</w:t>
      </w:r>
      <w:r w:rsidR="00AC3FAD">
        <w:rPr>
          <w:rFonts w:eastAsiaTheme="minorEastAsia"/>
        </w:rPr>
        <w:t xml:space="preserve"> reported in the iteration in which vehicle position report satisfies violation conditions.</w:t>
      </w:r>
      <w:r w:rsidR="00746549">
        <w:rPr>
          <w:rFonts w:eastAsiaTheme="minorEastAsia"/>
        </w:rPr>
        <w:t xml:space="preserve"> For example, as seen in the </w:t>
      </w:r>
      <w:r w:rsidR="00EF1A4D">
        <w:rPr>
          <w:rFonts w:eastAsiaTheme="minorEastAsia"/>
        </w:rPr>
        <w:t>figure</w:t>
      </w:r>
      <w:r w:rsidR="000B49D3">
        <w:rPr>
          <w:rFonts w:eastAsiaTheme="minorEastAsia"/>
        </w:rPr>
        <w:t xml:space="preserve"> to the right</w:t>
      </w:r>
      <w:r w:rsidR="00746549">
        <w:rPr>
          <w:rFonts w:eastAsiaTheme="minorEastAsia"/>
        </w:rPr>
        <w:t xml:space="preserve">, if a </w:t>
      </w:r>
      <w:r w:rsidR="00EF1A4D">
        <w:rPr>
          <w:rFonts w:eastAsiaTheme="minorEastAsia"/>
        </w:rPr>
        <w:t>vehicle</w:t>
      </w:r>
      <w:r w:rsidR="00746549">
        <w:rPr>
          <w:rFonts w:eastAsiaTheme="minorEastAsia"/>
        </w:rPr>
        <w:t xml:space="preserve"> quickly passes through a keep-out zone between iterations of the algorithm, </w:t>
      </w:r>
      <w:r w:rsidR="00224DD2">
        <w:rPr>
          <w:rFonts w:eastAsiaTheme="minorEastAsia"/>
        </w:rPr>
        <w:t>a</w:t>
      </w:r>
      <w:r w:rsidR="00746549">
        <w:rPr>
          <w:rFonts w:eastAsiaTheme="minorEastAsia"/>
        </w:rPr>
        <w:t xml:space="preserve"> violation will </w:t>
      </w:r>
      <w:r w:rsidR="00224DD2" w:rsidRPr="00224DD2">
        <w:rPr>
          <w:rFonts w:eastAsiaTheme="minorEastAsia"/>
          <w:b/>
          <w:bCs/>
        </w:rPr>
        <w:t>not</w:t>
      </w:r>
      <w:r w:rsidR="00224DD2">
        <w:rPr>
          <w:rFonts w:eastAsiaTheme="minorEastAsia"/>
        </w:rPr>
        <w:t xml:space="preserve"> </w:t>
      </w:r>
      <w:r w:rsidR="00746549">
        <w:rPr>
          <w:rFonts w:eastAsiaTheme="minorEastAsia"/>
        </w:rPr>
        <w:t>be reported.</w:t>
      </w:r>
    </w:p>
    <w:p w14:paraId="0EFC496E" w14:textId="77777777" w:rsidR="00224DD2" w:rsidRDefault="00224DD2" w:rsidP="00282E07">
      <w:pPr>
        <w:ind w:firstLine="0"/>
        <w:rPr>
          <w:rFonts w:eastAsiaTheme="minorEastAsia"/>
        </w:rPr>
      </w:pPr>
    </w:p>
    <w:p w14:paraId="3D796F4F" w14:textId="7E9885E6" w:rsidR="00723F90" w:rsidRPr="00224DD2" w:rsidRDefault="00224DD2" w:rsidP="00224DD2">
      <w:pPr>
        <w:ind w:firstLine="0"/>
        <w:rPr>
          <w:rFonts w:eastAsiaTheme="minorEastAsia"/>
        </w:rPr>
      </w:pPr>
      <w:r>
        <w:rPr>
          <w:rFonts w:eastAsiaTheme="minorEastAsia"/>
        </w:rPr>
        <w:t>Again, if a vehicle’s projected position passes quickly through a zone between iterations of the Zone Alert Service, no current violation will be reported.</w:t>
      </w:r>
    </w:p>
    <w:p w14:paraId="782509CE" w14:textId="4AF24DA6" w:rsidR="00381FE1" w:rsidRDefault="00381FE1" w:rsidP="00381FE1">
      <w:pPr>
        <w:pStyle w:val="Heading3"/>
        <w:rPr>
          <w:rFonts w:eastAsiaTheme="minorEastAsia"/>
        </w:rPr>
      </w:pPr>
      <w:r>
        <w:rPr>
          <w:rFonts w:eastAsiaTheme="minorEastAsia"/>
        </w:rPr>
        <w:t>Boundary-Skimming</w:t>
      </w:r>
      <w:r w:rsidR="00AD592B">
        <w:rPr>
          <w:rFonts w:eastAsiaTheme="minorEastAsia"/>
        </w:rPr>
        <w:t xml:space="preserve"> Behavior</w:t>
      </w:r>
    </w:p>
    <w:p w14:paraId="62D894BC" w14:textId="501C97CD" w:rsidR="00381FE1" w:rsidRDefault="00381FE1" w:rsidP="00103A13">
      <w:pPr>
        <w:ind w:firstLine="0"/>
        <w:rPr>
          <w:rFonts w:eastAsiaTheme="minorEastAsia"/>
        </w:rPr>
      </w:pPr>
      <w:r>
        <w:rPr>
          <w:rFonts w:eastAsiaTheme="minorEastAsia"/>
        </w:rPr>
        <w:t xml:space="preserve">If a vehicle’s flight path is erratic or a zone has a highly complex geometry, then it is possible that a vehicle skimming along a boundary may frequently enter and leave violation with a zone boundary. Such rapid oscillation of violation state </w:t>
      </w:r>
      <w:r w:rsidR="006B5321">
        <w:rPr>
          <w:rFonts w:eastAsiaTheme="minorEastAsia"/>
        </w:rPr>
        <w:t xml:space="preserve">in successive iterations is captured </w:t>
      </w:r>
      <w:r>
        <w:rPr>
          <w:rFonts w:eastAsiaTheme="minorEastAsia"/>
        </w:rPr>
        <w:t xml:space="preserve">by this </w:t>
      </w:r>
      <w:r w:rsidR="006B5321">
        <w:rPr>
          <w:rFonts w:eastAsiaTheme="minorEastAsia"/>
        </w:rPr>
        <w:t>service</w:t>
      </w:r>
      <w:r>
        <w:rPr>
          <w:rFonts w:eastAsiaTheme="minorEastAsia"/>
        </w:rPr>
        <w:t xml:space="preserve"> and will result in a rapid succession of violation events.</w:t>
      </w:r>
    </w:p>
    <w:p w14:paraId="71B84F64" w14:textId="13B3154F" w:rsidR="00381FE1" w:rsidRDefault="00381FE1" w:rsidP="00381FE1">
      <w:pPr>
        <w:pStyle w:val="Heading3"/>
        <w:rPr>
          <w:rFonts w:eastAsiaTheme="minorEastAsia"/>
        </w:rPr>
      </w:pPr>
      <w:r>
        <w:rPr>
          <w:rFonts w:eastAsiaTheme="minorEastAsia"/>
        </w:rPr>
        <w:t>Position Noise Behavior</w:t>
      </w:r>
    </w:p>
    <w:p w14:paraId="7D8A0590" w14:textId="4F765D4C" w:rsidR="00381FE1" w:rsidRDefault="00381FE1" w:rsidP="00103A13">
      <w:pPr>
        <w:ind w:firstLine="0"/>
        <w:rPr>
          <w:rFonts w:eastAsiaTheme="minorEastAsia"/>
        </w:rPr>
      </w:pPr>
      <w:r>
        <w:rPr>
          <w:rFonts w:eastAsiaTheme="minorEastAsia"/>
        </w:rPr>
        <w:t xml:space="preserve">OpenUxAS is currently applied to the AMASE vehicle simulator. If OpenUxAS were to be used with real-world reporting and there is noise in vehicle position data over time, then the behavior of the </w:t>
      </w:r>
      <w:r w:rsidR="00917A02">
        <w:rPr>
          <w:rFonts w:eastAsiaTheme="minorEastAsia"/>
        </w:rPr>
        <w:t>violation alerting behavior is</w:t>
      </w:r>
      <w:r w:rsidR="000E617C">
        <w:rPr>
          <w:rFonts w:eastAsiaTheme="minorEastAsia"/>
        </w:rPr>
        <w:t xml:space="preserve"> </w:t>
      </w:r>
      <w:r w:rsidR="00170CBA">
        <w:rPr>
          <w:rFonts w:eastAsiaTheme="minorEastAsia"/>
        </w:rPr>
        <w:t>undefined.</w:t>
      </w:r>
    </w:p>
    <w:p w14:paraId="2ABC173E" w14:textId="180C8D2D" w:rsidR="00A8354B" w:rsidRDefault="00A8354B" w:rsidP="00A8354B">
      <w:pPr>
        <w:pStyle w:val="Heading2"/>
        <w:rPr>
          <w:lang w:eastAsia="en-US"/>
        </w:rPr>
      </w:pPr>
      <w:r>
        <w:rPr>
          <w:lang w:eastAsia="en-US"/>
        </w:rPr>
        <w:t xml:space="preserve">Case 3: </w:t>
      </w:r>
      <w:r w:rsidR="007761DB">
        <w:rPr>
          <w:lang w:eastAsia="en-US"/>
        </w:rPr>
        <w:t xml:space="preserve">Reports Failure </w:t>
      </w:r>
      <w:r w:rsidR="00370346">
        <w:rPr>
          <w:lang w:eastAsia="en-US"/>
        </w:rPr>
        <w:t xml:space="preserve">to Be </w:t>
      </w:r>
      <w:r w:rsidR="007761DB">
        <w:rPr>
          <w:lang w:eastAsia="en-US"/>
        </w:rPr>
        <w:t>Able to Compute</w:t>
      </w:r>
    </w:p>
    <w:p w14:paraId="5226E889" w14:textId="45E10BA3" w:rsidR="007761DB" w:rsidRDefault="007761DB" w:rsidP="007761DB">
      <w:pPr>
        <w:ind w:firstLine="0"/>
        <w:rPr>
          <w:lang w:eastAsia="en-US"/>
        </w:rPr>
      </w:pPr>
      <w:r>
        <w:rPr>
          <w:lang w:eastAsia="en-US"/>
        </w:rPr>
        <w:t xml:space="preserve">The service will notify consumers when it is unable to compute for a given vehicle. </w:t>
      </w:r>
    </w:p>
    <w:p w14:paraId="5945C0B5" w14:textId="77777777" w:rsidR="007761DB" w:rsidRDefault="007761DB" w:rsidP="007761DB">
      <w:pPr>
        <w:ind w:firstLine="0"/>
        <w:rPr>
          <w:lang w:eastAsia="en-US"/>
        </w:rPr>
      </w:pPr>
    </w:p>
    <w:p w14:paraId="35C0F21B" w14:textId="2BACA73C" w:rsidR="007761DB" w:rsidRDefault="007761DB" w:rsidP="007761DB">
      <w:pPr>
        <w:ind w:firstLine="0"/>
        <w:rPr>
          <w:lang w:eastAsia="en-US"/>
        </w:rPr>
      </w:pPr>
      <w:r>
        <w:rPr>
          <w:lang w:eastAsia="en-US"/>
        </w:rPr>
        <w:t>It is assumed that the service receives the necessary operating region definition and zone announcements. Any failure to get an operating region merely delays reporting until such a message is received and is not considered a failure of service.</w:t>
      </w:r>
    </w:p>
    <w:p w14:paraId="7B258844" w14:textId="77777777" w:rsidR="0033449E" w:rsidRDefault="0033449E" w:rsidP="007761DB">
      <w:pPr>
        <w:ind w:firstLine="0"/>
        <w:rPr>
          <w:lang w:eastAsia="en-US"/>
        </w:rPr>
      </w:pPr>
    </w:p>
    <w:p w14:paraId="0CD47C12" w14:textId="39B12CFD" w:rsidR="00A8354B" w:rsidRDefault="0033449E" w:rsidP="00A8354B">
      <w:pPr>
        <w:ind w:firstLine="0"/>
        <w:rPr>
          <w:lang w:eastAsia="en-US"/>
        </w:rPr>
      </w:pPr>
      <w:r>
        <w:rPr>
          <w:lang w:eastAsia="en-US"/>
        </w:rPr>
        <w:t>However, i</w:t>
      </w:r>
      <w:r w:rsidR="00A8354B">
        <w:rPr>
          <w:lang w:eastAsia="en-US"/>
        </w:rPr>
        <w:t>f the present time of the iteration</w:t>
      </w:r>
      <w:r>
        <w:rPr>
          <w:lang w:eastAsia="en-US"/>
        </w:rPr>
        <w:t xml:space="preserve">, </w:t>
      </w:r>
      <w:r w:rsidR="00A8354B" w:rsidRPr="009B2B60">
        <w:rPr>
          <w:b/>
          <w:bCs/>
          <w:lang w:eastAsia="en-US"/>
        </w:rPr>
        <w:t>Tp</w:t>
      </w:r>
      <w:r>
        <w:rPr>
          <w:lang w:eastAsia="en-US"/>
        </w:rPr>
        <w:t xml:space="preserve">, </w:t>
      </w:r>
      <w:r w:rsidR="00A8354B">
        <w:rPr>
          <w:lang w:eastAsia="en-US"/>
        </w:rPr>
        <w:t xml:space="preserve">is past the time window </w:t>
      </w:r>
      <w:r w:rsidR="00A8354B" w:rsidRPr="00A624F1">
        <w:rPr>
          <w:b/>
          <w:bCs/>
          <w:lang w:eastAsia="en-US"/>
        </w:rPr>
        <w:t>T</w:t>
      </w:r>
      <w:r w:rsidR="00A8354B" w:rsidRPr="00A624F1">
        <w:rPr>
          <w:b/>
          <w:bCs/>
          <w:vertAlign w:val="subscript"/>
          <w:lang w:eastAsia="en-US"/>
        </w:rPr>
        <w:t>s</w:t>
      </w:r>
      <w:r w:rsidR="00A8354B">
        <w:rPr>
          <w:lang w:eastAsia="en-US"/>
        </w:rPr>
        <w:t>+</w:t>
      </w:r>
      <w:r w:rsidR="00A8354B" w:rsidRPr="00A624F1">
        <w:rPr>
          <w:b/>
          <w:bCs/>
          <w:lang w:eastAsia="en-US"/>
        </w:rPr>
        <w:t>T</w:t>
      </w:r>
      <w:r w:rsidR="00A8354B" w:rsidRPr="00A624F1">
        <w:rPr>
          <w:b/>
          <w:bCs/>
          <w:vertAlign w:val="subscript"/>
          <w:lang w:eastAsia="en-US"/>
        </w:rPr>
        <w:t>w</w:t>
      </w:r>
      <w:r w:rsidR="00A8354B">
        <w:rPr>
          <w:lang w:eastAsia="en-US"/>
        </w:rPr>
        <w:t xml:space="preserve"> for projection of the state vector</w:t>
      </w:r>
      <w:r>
        <w:rPr>
          <w:lang w:eastAsia="en-US"/>
        </w:rPr>
        <w:t xml:space="preserve"> of any vehicle</w:t>
      </w:r>
      <w:r w:rsidR="00A8354B">
        <w:rPr>
          <w:lang w:eastAsia="en-US"/>
        </w:rPr>
        <w:t xml:space="preserve">, </w:t>
      </w:r>
      <w:r>
        <w:rPr>
          <w:lang w:eastAsia="en-US"/>
        </w:rPr>
        <w:t>then the service is unable to compute any forward prediction. This is defined as the threshold for failure of service. This failure is reported to all subscribers to the given vehicle.</w:t>
      </w:r>
      <w:r w:rsidR="00370346">
        <w:rPr>
          <w:lang w:eastAsia="en-US"/>
        </w:rPr>
        <w:t xml:space="preserve"> </w:t>
      </w:r>
      <w:r w:rsidR="00A8354B">
        <w:rPr>
          <w:lang w:eastAsia="en-US"/>
        </w:rPr>
        <w:t xml:space="preserve">Each successive iteration will repeat the message unless a new </w:t>
      </w:r>
      <w:r w:rsidR="00A8354B">
        <w:rPr>
          <w:lang w:eastAsia="en-US"/>
        </w:rPr>
        <w:lastRenderedPageBreak/>
        <w:t>status</w:t>
      </w:r>
      <w:r>
        <w:rPr>
          <w:lang w:eastAsia="en-US"/>
        </w:rPr>
        <w:t xml:space="preserve">, </w:t>
      </w:r>
      <w:r w:rsidRPr="0033449E">
        <w:rPr>
          <w:b/>
          <w:bCs/>
          <w:lang w:eastAsia="en-US"/>
        </w:rPr>
        <w:t>TS</w:t>
      </w:r>
      <w:r>
        <w:rPr>
          <w:lang w:eastAsia="en-US"/>
        </w:rPr>
        <w:t xml:space="preserve">, </w:t>
      </w:r>
      <w:r w:rsidR="00A8354B">
        <w:rPr>
          <w:lang w:eastAsia="en-US"/>
        </w:rPr>
        <w:t xml:space="preserve"> of the vehicle is received. If that report is still stale </w:t>
      </w:r>
      <w:r>
        <w:rPr>
          <w:lang w:eastAsia="en-US"/>
        </w:rPr>
        <w:t xml:space="preserve">for the projections </w:t>
      </w:r>
      <w:r w:rsidR="00A8354B">
        <w:rPr>
          <w:lang w:eastAsia="en-US"/>
        </w:rPr>
        <w:t>time window, a new error report will be produced.</w:t>
      </w:r>
    </w:p>
    <w:p w14:paraId="4EA86A26" w14:textId="77777777" w:rsidR="00A8354B" w:rsidRDefault="00A8354B" w:rsidP="00A8354B">
      <w:pPr>
        <w:ind w:firstLine="0"/>
        <w:rPr>
          <w:lang w:eastAsia="en-US"/>
        </w:rPr>
      </w:pPr>
    </w:p>
    <w:p w14:paraId="2DFD02B5" w14:textId="171A13C7" w:rsidR="00A8354B" w:rsidRDefault="00A8354B" w:rsidP="00A8354B">
      <w:pPr>
        <w:ind w:firstLine="0"/>
        <w:rPr>
          <w:lang w:eastAsia="en-US"/>
        </w:rPr>
      </w:pPr>
      <w:r>
        <w:rPr>
          <w:lang w:eastAsia="en-US"/>
        </w:rPr>
        <w:t>This may generate significant network traffic when the service fails to receive vehicles states in a timely manner</w:t>
      </w:r>
      <w:r w:rsidR="0033449E">
        <w:rPr>
          <w:lang w:eastAsia="en-US"/>
        </w:rPr>
        <w:t xml:space="preserve">, or if for </w:t>
      </w:r>
      <w:r w:rsidR="001F53BE">
        <w:rPr>
          <w:lang w:eastAsia="en-US"/>
        </w:rPr>
        <w:t>any</w:t>
      </w:r>
      <w:r w:rsidR="0033449E">
        <w:rPr>
          <w:lang w:eastAsia="en-US"/>
        </w:rPr>
        <w:t xml:space="preserve"> reason state reporting message</w:t>
      </w:r>
      <w:r w:rsidR="0064324A">
        <w:rPr>
          <w:lang w:eastAsia="en-US"/>
        </w:rPr>
        <w:t xml:space="preserve"> receipt </w:t>
      </w:r>
      <w:r w:rsidR="0033449E">
        <w:rPr>
          <w:lang w:eastAsia="en-US"/>
        </w:rPr>
        <w:t>consistently lag</w:t>
      </w:r>
      <w:r w:rsidR="0064324A">
        <w:rPr>
          <w:lang w:eastAsia="en-US"/>
        </w:rPr>
        <w:t>s</w:t>
      </w:r>
      <w:r w:rsidR="0033449E">
        <w:rPr>
          <w:lang w:eastAsia="en-US"/>
        </w:rPr>
        <w:t xml:space="preserve"> present time </w:t>
      </w:r>
      <w:r w:rsidR="0064324A">
        <w:rPr>
          <w:lang w:eastAsia="en-US"/>
        </w:rPr>
        <w:t>by a sufficient amount</w:t>
      </w:r>
      <w:r w:rsidR="002E211C">
        <w:rPr>
          <w:lang w:eastAsia="en-US"/>
        </w:rPr>
        <w:t>.</w:t>
      </w:r>
    </w:p>
    <w:p w14:paraId="04D089A1" w14:textId="7D356780" w:rsidR="00DF590A" w:rsidRDefault="00DF590A" w:rsidP="00DF590A">
      <w:pPr>
        <w:pStyle w:val="Heading2"/>
        <w:rPr>
          <w:rFonts w:eastAsiaTheme="minorEastAsia"/>
        </w:rPr>
      </w:pPr>
      <w:r w:rsidRPr="00103A13">
        <w:rPr>
          <w:rFonts w:eastAsiaTheme="minorEastAsia"/>
          <w:bCs/>
        </w:rPr>
        <w:t xml:space="preserve">Case </w:t>
      </w:r>
      <w:r w:rsidR="00190C57">
        <w:rPr>
          <w:rFonts w:eastAsiaTheme="minorEastAsia"/>
          <w:bCs/>
        </w:rPr>
        <w:t>4</w:t>
      </w:r>
      <w:r>
        <w:rPr>
          <w:rFonts w:eastAsiaTheme="minorEastAsia"/>
        </w:rPr>
        <w:t>: No Reporting Regarding Operating Region</w:t>
      </w:r>
      <w:r w:rsidR="00AE09F9">
        <w:rPr>
          <w:rFonts w:eastAsiaTheme="minorEastAsia"/>
        </w:rPr>
        <w:t xml:space="preserve"> Boundary</w:t>
      </w:r>
    </w:p>
    <w:p w14:paraId="4F3C8602" w14:textId="5CE930D1" w:rsidR="00DF590A" w:rsidRPr="00103A13" w:rsidRDefault="00DF590A" w:rsidP="00DF590A">
      <w:pPr>
        <w:ind w:firstLine="0"/>
        <w:rPr>
          <w:rFonts w:eastAsiaTheme="minorEastAsia"/>
        </w:rPr>
      </w:pPr>
      <w:r>
        <w:rPr>
          <w:rFonts w:eastAsiaTheme="minorEastAsia"/>
        </w:rPr>
        <w:t>The system does not respond or care about operating region</w:t>
      </w:r>
      <w:r w:rsidR="00AE09F9">
        <w:rPr>
          <w:rFonts w:eastAsiaTheme="minorEastAsia"/>
        </w:rPr>
        <w:t xml:space="preserve"> boundaries</w:t>
      </w:r>
      <w:r>
        <w:rPr>
          <w:rFonts w:eastAsiaTheme="minorEastAsia"/>
        </w:rPr>
        <w:t>.  Any vehicle entering or leaving an operating region</w:t>
      </w:r>
      <w:r w:rsidR="00AE09F9">
        <w:rPr>
          <w:rFonts w:eastAsiaTheme="minorEastAsia"/>
        </w:rPr>
        <w:t xml:space="preserve"> outer boundary</w:t>
      </w:r>
      <w:r>
        <w:rPr>
          <w:rFonts w:eastAsiaTheme="minorEastAsia"/>
        </w:rPr>
        <w:t xml:space="preserve"> has no impact on the zone alert service.</w:t>
      </w:r>
    </w:p>
    <w:p w14:paraId="59BB210C" w14:textId="77777777" w:rsidR="00F936D2" w:rsidRDefault="00F936D2" w:rsidP="00265C69">
      <w:pPr>
        <w:ind w:firstLine="0"/>
        <w:rPr>
          <w:rFonts w:eastAsiaTheme="minorEastAsia"/>
        </w:rPr>
      </w:pPr>
    </w:p>
    <w:p w14:paraId="6FD13C97" w14:textId="55DEEF65" w:rsidR="00F936D2" w:rsidRPr="00307B7B" w:rsidRDefault="00F936D2" w:rsidP="00F936D2">
      <w:pPr>
        <w:pStyle w:val="Heading1Num"/>
        <w:rPr>
          <w:rFonts w:eastAsiaTheme="minorEastAsia"/>
        </w:rPr>
      </w:pPr>
      <w:bookmarkStart w:id="7" w:name="_Toc157513754"/>
      <w:r>
        <w:rPr>
          <w:rFonts w:eastAsiaTheme="minorEastAsia"/>
        </w:rPr>
        <w:t>Complex Behaviors</w:t>
      </w:r>
      <w:bookmarkEnd w:id="7"/>
    </w:p>
    <w:p w14:paraId="1861EECA" w14:textId="7108D4D7" w:rsidR="00265C69" w:rsidRDefault="00265C69" w:rsidP="00C617C6">
      <w:pPr>
        <w:pStyle w:val="NormalNoIndent"/>
      </w:pPr>
      <w:r>
        <w:t>The service computes potential</w:t>
      </w:r>
      <w:r w:rsidR="00FD4B32">
        <w:t xml:space="preserve"> current and</w:t>
      </w:r>
      <w:r>
        <w:t xml:space="preserve"> future violations of zones by </w:t>
      </w:r>
      <w:r w:rsidR="00FD4B32">
        <w:t>vehicles</w:t>
      </w:r>
      <w:r>
        <w:t xml:space="preserve">. It also computes current violations based on predicted current position of </w:t>
      </w:r>
      <w:r w:rsidR="00CD133E">
        <w:t>vehicle</w:t>
      </w:r>
      <w:r>
        <w:t>. This section of the document clarifies when one or more of these computations compute violation with a given zone.</w:t>
      </w:r>
    </w:p>
    <w:p w14:paraId="62371804" w14:textId="422AAE63" w:rsidR="003C7E9D" w:rsidRPr="003C7E9D" w:rsidRDefault="003C7E9D" w:rsidP="003C7E9D">
      <w:pPr>
        <w:ind w:firstLine="0"/>
        <w:rPr>
          <w:lang w:eastAsia="en-US"/>
        </w:rPr>
      </w:pPr>
    </w:p>
    <w:p w14:paraId="660A1CCE" w14:textId="18F51122" w:rsidR="001D5719" w:rsidRDefault="001D5719" w:rsidP="001D5719">
      <w:pPr>
        <w:ind w:firstLine="0"/>
        <w:rPr>
          <w:lang w:eastAsia="en-US"/>
        </w:rPr>
      </w:pPr>
      <w:r>
        <w:rPr>
          <w:lang w:eastAsia="en-US"/>
        </w:rPr>
        <w:t xml:space="preserve">Detected current and future predicted violations are not separate service functions. The rules for messaging are as follows: </w:t>
      </w:r>
    </w:p>
    <w:p w14:paraId="071BA5B1" w14:textId="77777777" w:rsidR="001D5719" w:rsidRDefault="001D5719" w:rsidP="001D5719">
      <w:pPr>
        <w:ind w:firstLine="0"/>
        <w:rPr>
          <w:lang w:eastAsia="en-US"/>
        </w:rPr>
      </w:pPr>
    </w:p>
    <w:p w14:paraId="78CDC50C" w14:textId="1FF263C3" w:rsidR="001D5719" w:rsidRDefault="001D5719" w:rsidP="001D5719">
      <w:pPr>
        <w:pStyle w:val="ListParagraph"/>
        <w:numPr>
          <w:ilvl w:val="0"/>
          <w:numId w:val="69"/>
        </w:numPr>
        <w:rPr>
          <w:lang w:eastAsia="en-US"/>
        </w:rPr>
      </w:pPr>
      <w:r>
        <w:rPr>
          <w:lang w:eastAsia="en-US"/>
        </w:rPr>
        <w:t xml:space="preserve">A detection of a current position violation by an </w:t>
      </w:r>
      <w:r w:rsidR="00CD133E">
        <w:rPr>
          <w:lang w:eastAsia="en-US"/>
        </w:rPr>
        <w:t>vehicle</w:t>
      </w:r>
      <w:r>
        <w:rPr>
          <w:lang w:eastAsia="en-US"/>
        </w:rPr>
        <w:t xml:space="preserve"> for a relevant zone is always reported in the iteration it is detected.</w:t>
      </w:r>
    </w:p>
    <w:p w14:paraId="679D9FAD" w14:textId="4625047A" w:rsidR="001D5719" w:rsidRDefault="001D5719" w:rsidP="001D5719">
      <w:pPr>
        <w:pStyle w:val="ListParagraph"/>
        <w:numPr>
          <w:ilvl w:val="0"/>
          <w:numId w:val="69"/>
        </w:numPr>
        <w:rPr>
          <w:lang w:eastAsia="en-US"/>
        </w:rPr>
      </w:pPr>
      <w:r>
        <w:rPr>
          <w:lang w:eastAsia="en-US"/>
        </w:rPr>
        <w:t xml:space="preserve">A detection of a future position violation by an </w:t>
      </w:r>
      <w:r w:rsidR="00CD133E">
        <w:rPr>
          <w:lang w:eastAsia="en-US"/>
        </w:rPr>
        <w:t>vehicle</w:t>
      </w:r>
      <w:r>
        <w:rPr>
          <w:lang w:eastAsia="en-US"/>
        </w:rPr>
        <w:t xml:space="preserve"> for a relevant zone with route deviation is reported if the </w:t>
      </w:r>
      <w:r w:rsidR="00CD133E">
        <w:rPr>
          <w:lang w:eastAsia="en-US"/>
        </w:rPr>
        <w:t>vehicle</w:t>
      </w:r>
      <w:r>
        <w:rPr>
          <w:lang w:eastAsia="en-US"/>
        </w:rPr>
        <w:t xml:space="preserve"> is not also in current violation report for the same zone.</w:t>
      </w:r>
    </w:p>
    <w:p w14:paraId="556CA131" w14:textId="77777777" w:rsidR="003C7E9D" w:rsidRDefault="003C7E9D" w:rsidP="003C7E9D">
      <w:pPr>
        <w:rPr>
          <w:lang w:eastAsia="en-US"/>
        </w:rPr>
      </w:pPr>
    </w:p>
    <w:p w14:paraId="2D0F4350" w14:textId="53BF5AA4" w:rsidR="0029433D" w:rsidRDefault="0029433D" w:rsidP="0029433D">
      <w:pPr>
        <w:pStyle w:val="Heading2"/>
        <w:rPr>
          <w:lang w:eastAsia="en-US"/>
        </w:rPr>
      </w:pPr>
      <w:r>
        <w:rPr>
          <w:lang w:eastAsia="en-US"/>
        </w:rPr>
        <w:t xml:space="preserve">Important </w:t>
      </w:r>
      <w:r w:rsidR="00B5383A">
        <w:rPr>
          <w:lang w:eastAsia="en-US"/>
        </w:rPr>
        <w:t>Case to Consider</w:t>
      </w:r>
    </w:p>
    <w:p w14:paraId="049D6457" w14:textId="49BE855E" w:rsidR="004E39BB" w:rsidRDefault="003C7E9D" w:rsidP="003C7E9D">
      <w:pPr>
        <w:ind w:firstLine="0"/>
        <w:rPr>
          <w:lang w:eastAsia="en-US"/>
        </w:rPr>
      </w:pPr>
      <w:r>
        <w:rPr>
          <w:noProof/>
          <w:lang w:eastAsia="en-US"/>
        </w:rPr>
        <mc:AlternateContent>
          <mc:Choice Requires="wpg">
            <w:drawing>
              <wp:anchor distT="0" distB="0" distL="114300" distR="114300" simplePos="0" relativeHeight="251877376" behindDoc="1" locked="0" layoutInCell="1" allowOverlap="1" wp14:anchorId="48C1EA35" wp14:editId="46DAE2C9">
                <wp:simplePos x="0" y="0"/>
                <wp:positionH relativeFrom="column">
                  <wp:posOffset>3051175</wp:posOffset>
                </wp:positionH>
                <wp:positionV relativeFrom="paragraph">
                  <wp:posOffset>13335</wp:posOffset>
                </wp:positionV>
                <wp:extent cx="2602230" cy="2035175"/>
                <wp:effectExtent l="12700" t="12700" r="13970" b="9525"/>
                <wp:wrapTight wrapText="bothSides">
                  <wp:wrapPolygon edited="0">
                    <wp:start x="-105" y="-135"/>
                    <wp:lineTo x="-105" y="21566"/>
                    <wp:lineTo x="21611" y="21566"/>
                    <wp:lineTo x="21611" y="-135"/>
                    <wp:lineTo x="-105" y="-135"/>
                  </wp:wrapPolygon>
                </wp:wrapTight>
                <wp:docPr id="555755829" name="Group 12"/>
                <wp:cNvGraphicFramePr/>
                <a:graphic xmlns:a="http://schemas.openxmlformats.org/drawingml/2006/main">
                  <a:graphicData uri="http://schemas.microsoft.com/office/word/2010/wordprocessingGroup">
                    <wpg:wgp>
                      <wpg:cNvGrpSpPr/>
                      <wpg:grpSpPr>
                        <a:xfrm>
                          <a:off x="0" y="0"/>
                          <a:ext cx="2602230" cy="2035175"/>
                          <a:chOff x="-85724" y="-123825"/>
                          <a:chExt cx="2602230" cy="2035175"/>
                        </a:xfrm>
                      </wpg:grpSpPr>
                      <wps:wsp>
                        <wps:cNvPr id="190757152" name="Text Box 1"/>
                        <wps:cNvSpPr txBox="1"/>
                        <wps:spPr>
                          <a:xfrm>
                            <a:off x="-85724" y="-123825"/>
                            <a:ext cx="2602230" cy="2035175"/>
                          </a:xfrm>
                          <a:prstGeom prst="rect">
                            <a:avLst/>
                          </a:prstGeom>
                          <a:solidFill>
                            <a:schemeClr val="lt1"/>
                          </a:solidFill>
                          <a:ln w="25400">
                            <a:solidFill>
                              <a:prstClr val="black"/>
                            </a:solidFill>
                          </a:ln>
                        </wps:spPr>
                        <wps:txbx>
                          <w:txbxContent>
                            <w:p w14:paraId="43B67CD9" w14:textId="77777777" w:rsidR="004E39BB" w:rsidRDefault="004E39BB" w:rsidP="004E39B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03310017" name="Freeform 10"/>
                        <wps:cNvSpPr/>
                        <wps:spPr>
                          <a:xfrm>
                            <a:off x="55001" y="65314"/>
                            <a:ext cx="2224087" cy="1676400"/>
                          </a:xfrm>
                          <a:custGeom>
                            <a:avLst/>
                            <a:gdLst>
                              <a:gd name="connsiteX0" fmla="*/ 9525 w 2224087"/>
                              <a:gd name="connsiteY0" fmla="*/ 1676400 h 1676400"/>
                              <a:gd name="connsiteX1" fmla="*/ 0 w 2224087"/>
                              <a:gd name="connsiteY1" fmla="*/ 504825 h 1676400"/>
                              <a:gd name="connsiteX2" fmla="*/ 1123950 w 2224087"/>
                              <a:gd name="connsiteY2" fmla="*/ 904875 h 1676400"/>
                              <a:gd name="connsiteX3" fmla="*/ 695325 w 2224087"/>
                              <a:gd name="connsiteY3" fmla="*/ 9525 h 1676400"/>
                              <a:gd name="connsiteX4" fmla="*/ 2214562 w 2224087"/>
                              <a:gd name="connsiteY4" fmla="*/ 0 h 1676400"/>
                              <a:gd name="connsiteX5" fmla="*/ 2224087 w 2224087"/>
                              <a:gd name="connsiteY5" fmla="*/ 1666875 h 1676400"/>
                              <a:gd name="connsiteX6" fmla="*/ 9525 w 2224087"/>
                              <a:gd name="connsiteY6" fmla="*/ 1676400 h 1676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87" h="1676400">
                                <a:moveTo>
                                  <a:pt x="9525" y="1676400"/>
                                </a:moveTo>
                                <a:lnTo>
                                  <a:pt x="0" y="504825"/>
                                </a:lnTo>
                                <a:lnTo>
                                  <a:pt x="1123950" y="904875"/>
                                </a:lnTo>
                                <a:lnTo>
                                  <a:pt x="695325" y="9525"/>
                                </a:lnTo>
                                <a:lnTo>
                                  <a:pt x="2214562" y="0"/>
                                </a:lnTo>
                                <a:lnTo>
                                  <a:pt x="2224087" y="1666875"/>
                                </a:lnTo>
                                <a:lnTo>
                                  <a:pt x="9525" y="1676400"/>
                                </a:lnTo>
                                <a:close/>
                              </a:path>
                            </a:pathLst>
                          </a:custGeom>
                          <a:solidFill>
                            <a:srgbClr val="FF0000">
                              <a:alpha val="12000"/>
                            </a:srgbClr>
                          </a:solidFill>
                          <a:ln w="127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5809660" name="Text Box 10"/>
                        <wps:cNvSpPr txBox="1"/>
                        <wps:spPr>
                          <a:xfrm>
                            <a:off x="1210033" y="58439"/>
                            <a:ext cx="705395" cy="356924"/>
                          </a:xfrm>
                          <a:prstGeom prst="rect">
                            <a:avLst/>
                          </a:prstGeom>
                          <a:noFill/>
                          <a:ln w="6350">
                            <a:noFill/>
                          </a:ln>
                        </wps:spPr>
                        <wps:txbx>
                          <w:txbxContent>
                            <w:p w14:paraId="6104225C" w14:textId="08A13E14" w:rsidR="004E39BB" w:rsidRPr="004E39BB" w:rsidRDefault="004E39BB" w:rsidP="004E39BB">
                              <w:r>
                                <w:t>T</w:t>
                              </w:r>
                              <w:r>
                                <w:rPr>
                                  <w:vertAlign w:val="subscript"/>
                                </w:rPr>
                                <w:t>S</w:t>
                              </w:r>
                              <w:r>
                                <w:t>+T</w:t>
                              </w:r>
                              <w:r>
                                <w:rPr>
                                  <w:vertAlign w:val="subscript"/>
                                </w:rPr>
                                <w:t>W</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71022135" name="Text Box 10"/>
                        <wps:cNvSpPr txBox="1"/>
                        <wps:spPr>
                          <a:xfrm>
                            <a:off x="288758" y="866273"/>
                            <a:ext cx="704850" cy="356870"/>
                          </a:xfrm>
                          <a:prstGeom prst="rect">
                            <a:avLst/>
                          </a:prstGeom>
                          <a:noFill/>
                          <a:ln w="6350">
                            <a:noFill/>
                          </a:ln>
                        </wps:spPr>
                        <wps:txbx>
                          <w:txbxContent>
                            <w:p w14:paraId="1F38CC59" w14:textId="56F75152" w:rsidR="004E39BB" w:rsidRDefault="004E39BB" w:rsidP="004E39BB">
                              <w:r>
                                <w:t>T</w:t>
                              </w:r>
                              <w:r w:rsidRPr="0082311C">
                                <w:rPr>
                                  <w:vertAlign w:val="subscript"/>
                                </w:rPr>
                                <w:t>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58116225" name="Text Box 7"/>
                        <wps:cNvSpPr txBox="1"/>
                        <wps:spPr>
                          <a:xfrm>
                            <a:off x="1275156" y="1069091"/>
                            <a:ext cx="870585" cy="451485"/>
                          </a:xfrm>
                          <a:prstGeom prst="rect">
                            <a:avLst/>
                          </a:prstGeom>
                          <a:noFill/>
                          <a:ln w="6350">
                            <a:noFill/>
                          </a:ln>
                        </wps:spPr>
                        <wps:txbx>
                          <w:txbxContent>
                            <w:p w14:paraId="76A70DD1" w14:textId="77777777" w:rsidR="004E39BB" w:rsidRDefault="004E39BB" w:rsidP="004E39BB">
                              <w:pPr>
                                <w:ind w:firstLine="0"/>
                              </w:pPr>
                              <w:r>
                                <w:t>Keep-Out Zone</w:t>
                              </w:r>
                            </w:p>
                            <w:p w14:paraId="01CA086F" w14:textId="77777777" w:rsidR="004E39BB" w:rsidRDefault="004E39BB" w:rsidP="004E39BB"/>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wps:wsp>
                        <wps:cNvPr id="1141604676" name="Oval 3"/>
                        <wps:cNvSpPr/>
                        <wps:spPr>
                          <a:xfrm>
                            <a:off x="1322423" y="167391"/>
                            <a:ext cx="85084" cy="90138"/>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316418" name="Straight Arrow Connector 4"/>
                        <wps:cNvCnPr/>
                        <wps:spPr>
                          <a:xfrm flipV="1">
                            <a:off x="220006" y="200717"/>
                            <a:ext cx="1131467" cy="8443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34902468" name="Oval 3"/>
                        <wps:cNvSpPr/>
                        <wps:spPr>
                          <a:xfrm>
                            <a:off x="160516" y="1009602"/>
                            <a:ext cx="85084" cy="90138"/>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2654595" name="Oval 3"/>
                        <wps:cNvSpPr/>
                        <wps:spPr>
                          <a:xfrm>
                            <a:off x="422824" y="825022"/>
                            <a:ext cx="85084" cy="90138"/>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116774" name="Text Box 10"/>
                        <wps:cNvSpPr txBox="1"/>
                        <wps:spPr>
                          <a:xfrm>
                            <a:off x="30938" y="1069091"/>
                            <a:ext cx="704850" cy="356870"/>
                          </a:xfrm>
                          <a:prstGeom prst="rect">
                            <a:avLst/>
                          </a:prstGeom>
                          <a:noFill/>
                          <a:ln w="6350">
                            <a:noFill/>
                          </a:ln>
                        </wps:spPr>
                        <wps:txbx>
                          <w:txbxContent>
                            <w:p w14:paraId="4CCD7C07" w14:textId="366CF807" w:rsidR="004E39BB" w:rsidRPr="004E39BB" w:rsidRDefault="004E39BB" w:rsidP="004E39BB">
                              <w:r>
                                <w:t>T</w:t>
                              </w:r>
                              <w:r w:rsidRPr="004E39BB">
                                <w:rPr>
                                  <w:vertAlign w:val="subscript"/>
                                </w:rP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161256383" name="Diamond 5"/>
                        <wps:cNvSpPr/>
                        <wps:spPr>
                          <a:xfrm flipH="1">
                            <a:off x="913349" y="452712"/>
                            <a:ext cx="78579" cy="94117"/>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4736894" name="Text Box 10"/>
                        <wps:cNvSpPr txBox="1"/>
                        <wps:spPr>
                          <a:xfrm>
                            <a:off x="831898" y="415363"/>
                            <a:ext cx="704850" cy="356870"/>
                          </a:xfrm>
                          <a:prstGeom prst="rect">
                            <a:avLst/>
                          </a:prstGeom>
                          <a:noFill/>
                          <a:ln w="6350">
                            <a:noFill/>
                          </a:ln>
                        </wps:spPr>
                        <wps:txbx>
                          <w:txbxContent>
                            <w:p w14:paraId="31FDE3E0" w14:textId="710067D0" w:rsidR="00835E6E" w:rsidRDefault="00835E6E" w:rsidP="00835E6E">
                              <w:r>
                                <w:t>T</w:t>
                              </w:r>
                              <w:r>
                                <w:rPr>
                                  <w:vertAlign w:val="subscript"/>
                                </w:rPr>
                                <w:t>V</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0292687" name="Diamond 5"/>
                        <wps:cNvSpPr/>
                        <wps:spPr>
                          <a:xfrm flipH="1">
                            <a:off x="456149" y="868661"/>
                            <a:ext cx="50700" cy="63500"/>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C1EA35" id="Group 12" o:spid="_x0000_s1086" style="position:absolute;left:0;text-align:left;margin-left:240.25pt;margin-top:1.05pt;width:204.9pt;height:160.25pt;z-index:-251439104;mso-width-relative:margin;mso-height-relative:margin" coordorigin="-857,-1238" coordsize="26022,2035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">
                <v:shape id="Text Box 1" o:spid="_x0000_s1087" type="#_x0000_t202" style="position:absolute;left:-857;top:-1238;width:26022;height:203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" fillcolor="white [3201]" strokeweight="2pt">
                  <v:textbox>
                    <w:txbxContent>
                      <w:p w14:paraId="43B67CD9" w14:textId="77777777" w:rsidR="004E39BB" w:rsidRDefault="004E39BB" w:rsidP="004E39BB"/>
                    </w:txbxContent>
                  </v:textbox>
                </v:shape>
                <v:shape id="Freeform 10" o:spid="_x0000_s1088" style="position:absolute;left:550;top:653;width:22240;height:16764;visibility:visible;mso-wrap-style:square;v-text-anchor:middle" coordsize="2224087,1676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" path="m9525,1676400l,504825,1123950,904875,695325,9525,2214562,r9525,1666875l9525,1676400xe" fillcolor="red" strokecolor="#c00000" strokeweight="1pt">
                  <v:fill opacity="7967f"/>
                  <v:path arrowok="t" o:connecttype="custom" o:connectlocs="9525,1676400;0,504825;1123950,904875;695325,9525;2214562,0;2224087,1666875;9525,1676400" o:connectangles="0,0,0,0,0,0,0"/>
                </v:shape>
                <v:shape id="Text Box 10" o:spid="_x0000_s1089" type="#_x0000_t202" style="position:absolute;left:12100;top:584;width:7054;height:35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" filled="f" stroked="f" strokeweight=".5pt">
                  <v:textbox inset="0,0,0,0">
                    <w:txbxContent>
                      <w:p w14:paraId="6104225C" w14:textId="08A13E14" w:rsidR="004E39BB" w:rsidRPr="004E39BB" w:rsidRDefault="004E39BB" w:rsidP="004E39BB">
                        <w:r>
                          <w:t>T</w:t>
                        </w:r>
                        <w:r>
                          <w:rPr>
                            <w:vertAlign w:val="subscript"/>
                          </w:rPr>
                          <w:t>S</w:t>
                        </w:r>
                        <w:r>
                          <w:t>+T</w:t>
                        </w:r>
                        <w:r>
                          <w:rPr>
                            <w:vertAlign w:val="subscript"/>
                          </w:rPr>
                          <w:t>W</w:t>
                        </w:r>
                      </w:p>
                    </w:txbxContent>
                  </v:textbox>
                </v:shape>
                <v:shape id="Text Box 10" o:spid="_x0000_s1090" type="#_x0000_t202" style="position:absolute;left:2887;top:8662;width:7049;height:35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" filled="f" stroked="f" strokeweight=".5pt">
                  <v:textbox inset="0,0,0,0">
                    <w:txbxContent>
                      <w:p w14:paraId="1F38CC59" w14:textId="56F75152" w:rsidR="004E39BB" w:rsidRDefault="004E39BB" w:rsidP="004E39BB">
                        <w:r>
                          <w:t>T</w:t>
                        </w:r>
                        <w:r w:rsidRPr="0082311C">
                          <w:rPr>
                            <w:vertAlign w:val="subscript"/>
                          </w:rPr>
                          <w:t>P</w:t>
                        </w:r>
                      </w:p>
                    </w:txbxContent>
                  </v:textbox>
                </v:shape>
                <v:shape id="_x0000_s1091" type="#_x0000_t202" style="position:absolute;left:12751;top:10690;width:8706;height:45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" filled="f" stroked="f" strokeweight=".5pt">
                  <v:textbox inset="0">
                    <w:txbxContent>
                      <w:p w14:paraId="76A70DD1" w14:textId="77777777" w:rsidR="004E39BB" w:rsidRDefault="004E39BB" w:rsidP="004E39BB">
                        <w:pPr>
                          <w:ind w:firstLine="0"/>
                        </w:pPr>
                        <w:r>
                          <w:t>Keep-Out Zone</w:t>
                        </w:r>
                      </w:p>
                      <w:p w14:paraId="01CA086F" w14:textId="77777777" w:rsidR="004E39BB" w:rsidRDefault="004E39BB" w:rsidP="004E39BB"/>
                    </w:txbxContent>
                  </v:textbox>
                </v:shape>
                <v:oval id="Oval 3" o:spid="_x0000_s1092" style="position:absolute;left:13224;top:1673;width:851;height:9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" fillcolor="black [3200]" strokecolor="black [480]" strokeweight="2pt"/>
                <v:shape id="Straight Arrow Connector 4" o:spid="_x0000_s1093" type="#_x0000_t32" style="position:absolute;left:2200;top:2007;width:11314;height:8443;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" strokecolor="#4579b8 [3044]">
                  <v:stroke endarrow="block"/>
                </v:shape>
                <v:oval id="Oval 3" o:spid="_x0000_s1094" style="position:absolute;left:1605;top:10096;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" fillcolor="black [3200]" strokecolor="black [480]" strokeweight="2pt"/>
                <v:oval id="Oval 3" o:spid="_x0000_s1095" style="position:absolute;left:4228;top:8250;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" fillcolor="black [3200]" strokecolor="black [480]" strokeweight="2pt"/>
                <v:shape id="Text Box 10" o:spid="_x0000_s1096" type="#_x0000_t202" style="position:absolute;left:309;top:10690;width:7048;height:35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" filled="f" stroked="f" strokeweight=".5pt">
                  <v:textbox inset="0,0,0,0">
                    <w:txbxContent>
                      <w:p w14:paraId="4CCD7C07" w14:textId="366CF807" w:rsidR="004E39BB" w:rsidRPr="004E39BB" w:rsidRDefault="004E39BB" w:rsidP="004E39BB">
                        <w:r>
                          <w:t>T</w:t>
                        </w:r>
                        <w:r w:rsidRPr="004E39BB">
                          <w:rPr>
                            <w:vertAlign w:val="subscript"/>
                          </w:rPr>
                          <w:t>S</w:t>
                        </w:r>
                      </w:p>
                    </w:txbxContent>
                  </v:textbox>
                </v:shape>
                <v:shape id="Diamond 5" o:spid="_x0000_s1097" type="#_x0000_t4" style="position:absolute;left:9133;top:4527;width:786;height:941;flip:x;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" fillcolor="red" strokecolor="red" strokeweight="2pt"/>
                <v:shape id="Text Box 10" o:spid="_x0000_s1098" type="#_x0000_t202" style="position:absolute;left:8318;top:4153;width:7049;height:35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" filled="f" stroked="f" strokeweight=".5pt">
                  <v:textbox inset="0,0,0,0">
                    <w:txbxContent>
                      <w:p w14:paraId="31FDE3E0" w14:textId="710067D0" w:rsidR="00835E6E" w:rsidRDefault="00835E6E" w:rsidP="00835E6E">
                        <w:r>
                          <w:t>T</w:t>
                        </w:r>
                        <w:r>
                          <w:rPr>
                            <w:vertAlign w:val="subscript"/>
                          </w:rPr>
                          <w:t>V</w:t>
                        </w:r>
                      </w:p>
                    </w:txbxContent>
                  </v:textbox>
                </v:shape>
                <v:shape id="Diamond 5" o:spid="_x0000_s1099" type="#_x0000_t4" style="position:absolute;left:4561;top:8686;width:507;height:635;flip:x;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" fillcolor="red" strokecolor="red" strokeweight="2pt"/>
                <w10:wrap type="tight"/>
              </v:group>
            </w:pict>
          </mc:Fallback>
        </mc:AlternateContent>
      </w:r>
      <w:r>
        <w:rPr>
          <w:lang w:eastAsia="en-US"/>
        </w:rPr>
        <w:t>Under these rules, in the figure to the right,</w:t>
      </w:r>
      <w:r w:rsidR="0029433D">
        <w:rPr>
          <w:lang w:eastAsia="en-US"/>
        </w:rPr>
        <w:t xml:space="preserve"> where the vehicle is predicted to be in current violation at time </w:t>
      </w:r>
      <w:r w:rsidR="0029433D" w:rsidRPr="0029433D">
        <w:rPr>
          <w:b/>
          <w:bCs/>
          <w:lang w:eastAsia="en-US"/>
        </w:rPr>
        <w:t>T</w:t>
      </w:r>
      <w:r w:rsidR="0029433D" w:rsidRPr="0029433D">
        <w:rPr>
          <w:b/>
          <w:bCs/>
          <w:vertAlign w:val="subscript"/>
          <w:lang w:eastAsia="en-US"/>
        </w:rPr>
        <w:t>P</w:t>
      </w:r>
      <w:r w:rsidR="0029433D">
        <w:rPr>
          <w:lang w:eastAsia="en-US"/>
        </w:rPr>
        <w:t xml:space="preserve">, the future violation at time </w:t>
      </w:r>
      <w:r w:rsidR="0029433D" w:rsidRPr="0029433D">
        <w:rPr>
          <w:b/>
          <w:bCs/>
          <w:lang w:eastAsia="en-US"/>
        </w:rPr>
        <w:t>T</w:t>
      </w:r>
      <w:r w:rsidR="0029433D" w:rsidRPr="0029433D">
        <w:rPr>
          <w:b/>
          <w:bCs/>
          <w:vertAlign w:val="subscript"/>
          <w:lang w:eastAsia="en-US"/>
        </w:rPr>
        <w:t>V</w:t>
      </w:r>
      <w:r w:rsidR="0029433D">
        <w:rPr>
          <w:lang w:eastAsia="en-US"/>
        </w:rPr>
        <w:t xml:space="preserve"> would </w:t>
      </w:r>
      <w:r w:rsidR="0029433D" w:rsidRPr="0029433D">
        <w:rPr>
          <w:b/>
          <w:bCs/>
          <w:i/>
          <w:iCs/>
          <w:lang w:eastAsia="en-US"/>
        </w:rPr>
        <w:t>not</w:t>
      </w:r>
      <w:r w:rsidR="0029433D">
        <w:rPr>
          <w:lang w:eastAsia="en-US"/>
        </w:rPr>
        <w:t xml:space="preserve"> be reported.</w:t>
      </w:r>
    </w:p>
    <w:p w14:paraId="5C46C232" w14:textId="5305A239" w:rsidR="004E39BB" w:rsidRDefault="004E39BB" w:rsidP="004E39BB">
      <w:pPr>
        <w:rPr>
          <w:lang w:eastAsia="en-US"/>
        </w:rPr>
      </w:pPr>
    </w:p>
    <w:p w14:paraId="69FDABD8" w14:textId="14624690" w:rsidR="004E39BB" w:rsidRDefault="004E39BB" w:rsidP="004E39BB">
      <w:pPr>
        <w:rPr>
          <w:lang w:eastAsia="en-US"/>
        </w:rPr>
      </w:pPr>
    </w:p>
    <w:p w14:paraId="6B9D832B" w14:textId="1C855C53" w:rsidR="00F41B23" w:rsidRPr="00F46017" w:rsidRDefault="00F41B23" w:rsidP="004718A2">
      <w:pPr>
        <w:ind w:firstLine="0"/>
        <w:rPr>
          <w:rFonts w:eastAsiaTheme="minorEastAsia"/>
          <w:b/>
          <w:bCs/>
          <w:lang w:eastAsia="en-US"/>
        </w:rPr>
      </w:pPr>
    </w:p>
    <w:sectPr w:rsidR="00F41B23" w:rsidRPr="00F46017" w:rsidSect="00A1775D">
      <w:footerReference w:type="default" r:id="rId14"/>
      <w:pgSz w:w="11894" w:h="16834" w:code="9"/>
      <w:pgMar w:top="1440" w:right="1440" w:bottom="1872" w:left="1440" w:header="1440" w:footer="144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0C886A" w14:textId="77777777" w:rsidR="005A5B56" w:rsidRDefault="005A5B56">
      <w:r>
        <w:separator/>
      </w:r>
    </w:p>
  </w:endnote>
  <w:endnote w:type="continuationSeparator" w:id="0">
    <w:p w14:paraId="5F9CF166" w14:textId="77777777" w:rsidR="005A5B56" w:rsidRDefault="005A5B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0000000000000000000"/>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opperplate">
    <w:panose1 w:val="02000504000000020004"/>
    <w:charset w:val="4D"/>
    <w:family w:val="auto"/>
    <w:pitch w:val="variable"/>
    <w:sig w:usb0="80000067" w:usb1="00000000" w:usb2="00000000" w:usb3="00000000" w:csb0="0000011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0F347" w14:textId="77777777" w:rsidR="00797B5F" w:rsidRDefault="00797B5F" w:rsidP="00A52D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5531A709" w14:textId="77777777" w:rsidR="00797B5F" w:rsidRDefault="00797B5F" w:rsidP="00304C72">
    <w:pPr>
      <w:pStyle w:val="Footer"/>
      <w:ind w:right="360"/>
    </w:pPr>
    <w:r>
      <w:t>Proprietary Information</w:t>
    </w:r>
    <w:r>
      <w:tab/>
      <w:t>© 2015 All Rights Reserved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4C2742" w14:textId="77777777" w:rsidR="00797B5F" w:rsidRDefault="00797B5F" w:rsidP="00980B2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36BF34" w14:textId="77777777" w:rsidR="00797B5F" w:rsidRDefault="00797B5F" w:rsidP="00AC62E8">
    <w:pPr>
      <w:pStyle w:val="Footer"/>
      <w:framePr w:w="541" w:wrap="around" w:vAnchor="text" w:hAnchor="page" w:x="10441" w:y="114"/>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E032E7">
      <w:rPr>
        <w:rStyle w:val="PageNumber"/>
        <w:noProof/>
      </w:rPr>
      <w:t>i</w:t>
    </w:r>
    <w:r>
      <w:rPr>
        <w:rStyle w:val="PageNumber"/>
      </w:rPr>
      <w:fldChar w:fldCharType="end"/>
    </w:r>
  </w:p>
  <w:p w14:paraId="0E51FE97" w14:textId="76E1E4BC" w:rsidR="00797B5F" w:rsidRDefault="00797B5F" w:rsidP="00980B21">
    <w:pPr>
      <w:pStyle w:val="Footer"/>
      <w:ind w:right="360"/>
    </w:pPr>
    <w:r>
      <w:t>Proprie</w:t>
    </w:r>
    <w:r w:rsidR="001A5C5B">
      <w:t>tary Information</w:t>
    </w:r>
    <w:r w:rsidR="001A5C5B">
      <w:tab/>
      <w:t xml:space="preserve">© </w:t>
    </w:r>
    <w:r w:rsidR="004E7193">
      <w:t>2024</w:t>
    </w:r>
    <w:r>
      <w:t xml:space="preserve">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6EFEE" w14:textId="103FEFEA" w:rsidR="00797B5F" w:rsidRDefault="00797B5F" w:rsidP="005F7573">
    <w:pPr>
      <w:pStyle w:val="Footer"/>
      <w:ind w:right="360"/>
    </w:pPr>
    <w:r w:rsidRPr="00624722">
      <w:t>P</w:t>
    </w:r>
    <w:r w:rsidR="001A5C5B">
      <w:t>roprietary Information</w:t>
    </w:r>
    <w:r w:rsidR="001A5C5B">
      <w:tab/>
      <w:t xml:space="preserve">© </w:t>
    </w:r>
    <w:r w:rsidR="004E7193">
      <w:t>2024</w:t>
    </w:r>
    <w:r w:rsidRPr="00624722">
      <w:t xml:space="preserv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B22DDE" w14:textId="77777777" w:rsidR="005A5B56" w:rsidRDefault="005A5B56" w:rsidP="00895F20">
      <w:pPr>
        <w:ind w:firstLine="0"/>
      </w:pPr>
      <w:r>
        <w:separator/>
      </w:r>
    </w:p>
  </w:footnote>
  <w:footnote w:type="continuationSeparator" w:id="0">
    <w:p w14:paraId="1A8712B0" w14:textId="77777777" w:rsidR="005A5B56" w:rsidRDefault="005A5B56" w:rsidP="00895F20">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ACAE6" w14:textId="77777777" w:rsidR="00797B5F" w:rsidRDefault="00797B5F">
    <w:pPr>
      <w:pStyle w:val="Header"/>
    </w:pPr>
    <w:r>
      <w:t>Contract Number – NNL13AA08C</w:t>
    </w:r>
    <w:r>
      <w:tab/>
    </w:r>
    <w:r>
      <w:tab/>
      <w:t>Dependable Computing LLC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2C75F2" w14:textId="276BBF54" w:rsidR="00797B5F" w:rsidRDefault="000034F4">
    <w:pPr>
      <w:pStyle w:val="Header"/>
    </w:pPr>
    <w:r>
      <w:t>ASTRA</w:t>
    </w:r>
    <w:r w:rsidR="00797B5F">
      <w:tab/>
    </w:r>
    <w:r w:rsidR="00797B5F">
      <w:tab/>
      <w:t>Dependable Computing LLC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954C020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833C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046E9C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9061EA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9C669F2C"/>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570CBB0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218692C0"/>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86BC702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286A3EA"/>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B3789B2E"/>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05A4E3B6"/>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6232494"/>
    <w:multiLevelType w:val="hybridMultilevel"/>
    <w:tmpl w:val="D5FCB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2C3E13"/>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43F7168"/>
    <w:multiLevelType w:val="hybridMultilevel"/>
    <w:tmpl w:val="19123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1B07E1"/>
    <w:multiLevelType w:val="hybridMultilevel"/>
    <w:tmpl w:val="C0449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226BD4"/>
    <w:multiLevelType w:val="hybridMultilevel"/>
    <w:tmpl w:val="DAB85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7" w15:restartNumberingAfterBreak="0">
    <w:nsid w:val="22555E9F"/>
    <w:multiLevelType w:val="multilevel"/>
    <w:tmpl w:val="DF6CED82"/>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59C19B8"/>
    <w:multiLevelType w:val="hybridMultilevel"/>
    <w:tmpl w:val="60CE5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77606D"/>
    <w:multiLevelType w:val="hybridMultilevel"/>
    <w:tmpl w:val="02501D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CBA1B76"/>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EDD0621"/>
    <w:multiLevelType w:val="hybridMultilevel"/>
    <w:tmpl w:val="A824FBBA"/>
    <w:lvl w:ilvl="0" w:tplc="C8A295FE">
      <w:start w:val="1"/>
      <w:numFmt w:val="upperLetter"/>
      <w:pStyle w:val="AppendixNum"/>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F4067C3"/>
    <w:multiLevelType w:val="hybridMultilevel"/>
    <w:tmpl w:val="E12C0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9C021C"/>
    <w:multiLevelType w:val="hybridMultilevel"/>
    <w:tmpl w:val="14C2B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D76A1B"/>
    <w:multiLevelType w:val="hybridMultilevel"/>
    <w:tmpl w:val="336E6A72"/>
    <w:lvl w:ilvl="0" w:tplc="E1DA1AE6">
      <w:start w:val="1"/>
      <w:numFmt w:val="decimal"/>
      <w:lvlText w:val="%1."/>
      <w:lvlJc w:val="left"/>
      <w:pPr>
        <w:ind w:left="820" w:hanging="360"/>
      </w:pPr>
      <w:rPr>
        <w:rFonts w:hint="default"/>
      </w:rPr>
    </w:lvl>
    <w:lvl w:ilvl="1" w:tplc="04090019">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25" w15:restartNumberingAfterBreak="0">
    <w:nsid w:val="37447B01"/>
    <w:multiLevelType w:val="hybridMultilevel"/>
    <w:tmpl w:val="5F4AF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393026D5"/>
    <w:multiLevelType w:val="multilevel"/>
    <w:tmpl w:val="2632941E"/>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0"/>
        </w:tabs>
        <w:ind w:left="850" w:hanging="340"/>
      </w:pPr>
      <w:rPr>
        <w:rFonts w:hint="default"/>
      </w:rPr>
    </w:lvl>
    <w:lvl w:ilvl="3">
      <w:start w:val="1"/>
      <w:numFmt w:val="decimal"/>
      <w:lvlText w:val="(%4)"/>
      <w:lvlJc w:val="left"/>
      <w:pPr>
        <w:tabs>
          <w:tab w:val="num" w:pos="1191"/>
        </w:tabs>
        <w:ind w:left="1191" w:hanging="341"/>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4"/>
        </w:tabs>
        <w:ind w:left="2154" w:hanging="340"/>
      </w:pPr>
      <w:rPr>
        <w:rFonts w:hint="default"/>
      </w:rPr>
    </w:lvl>
    <w:lvl w:ilvl="7">
      <w:start w:val="1"/>
      <w:numFmt w:val="lowerLetter"/>
      <w:lvlText w:val="%8."/>
      <w:lvlJc w:val="left"/>
      <w:pPr>
        <w:tabs>
          <w:tab w:val="num" w:pos="2381"/>
        </w:tabs>
        <w:ind w:left="2381" w:hanging="227"/>
      </w:pPr>
      <w:rPr>
        <w:rFonts w:hint="default"/>
      </w:rPr>
    </w:lvl>
    <w:lvl w:ilvl="8">
      <w:start w:val="1"/>
      <w:numFmt w:val="lowerRoman"/>
      <w:lvlText w:val="%9."/>
      <w:lvlJc w:val="left"/>
      <w:pPr>
        <w:tabs>
          <w:tab w:val="num" w:pos="2721"/>
        </w:tabs>
        <w:ind w:left="2721" w:hanging="340"/>
      </w:pPr>
      <w:rPr>
        <w:rFonts w:hint="default"/>
      </w:rPr>
    </w:lvl>
  </w:abstractNum>
  <w:abstractNum w:abstractNumId="28" w15:restartNumberingAfterBreak="0">
    <w:nsid w:val="3A5873FB"/>
    <w:multiLevelType w:val="hybridMultilevel"/>
    <w:tmpl w:val="6D968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B9C14AD"/>
    <w:multiLevelType w:val="multilevel"/>
    <w:tmpl w:val="A824FBBA"/>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6D2CFA"/>
    <w:multiLevelType w:val="hybridMultilevel"/>
    <w:tmpl w:val="76A06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E370A3A"/>
    <w:multiLevelType w:val="hybridMultilevel"/>
    <w:tmpl w:val="36D4F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F20FBF"/>
    <w:multiLevelType w:val="hybridMultilevel"/>
    <w:tmpl w:val="B97EA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1C8694C"/>
    <w:multiLevelType w:val="hybridMultilevel"/>
    <w:tmpl w:val="EE444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C05C19"/>
    <w:multiLevelType w:val="hybridMultilevel"/>
    <w:tmpl w:val="6C161B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8A408F2"/>
    <w:multiLevelType w:val="multilevel"/>
    <w:tmpl w:val="B1ACB4F8"/>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6" w15:restartNumberingAfterBreak="0">
    <w:nsid w:val="4C366623"/>
    <w:multiLevelType w:val="multilevel"/>
    <w:tmpl w:val="3C0611EA"/>
    <w:lvl w:ilvl="0">
      <w:start w:val="1"/>
      <w:numFmt w:val="decimal"/>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7" w15:restartNumberingAfterBreak="0">
    <w:nsid w:val="50D365B6"/>
    <w:multiLevelType w:val="hybridMultilevel"/>
    <w:tmpl w:val="975C0B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2CA544A"/>
    <w:multiLevelType w:val="singleLevel"/>
    <w:tmpl w:val="B04CC5EE"/>
    <w:lvl w:ilvl="0">
      <w:start w:val="1"/>
      <w:numFmt w:val="decimal"/>
      <w:pStyle w:val="References"/>
      <w:lvlText w:val="%1."/>
      <w:lvlJc w:val="left"/>
      <w:pPr>
        <w:ind w:left="360" w:hanging="360"/>
      </w:pPr>
      <w:rPr>
        <w:rFonts w:hint="default"/>
        <w:b w:val="0"/>
        <w:bCs w:val="0"/>
        <w:i w:val="0"/>
        <w:iCs w:val="0"/>
        <w:sz w:val="16"/>
        <w:szCs w:val="16"/>
      </w:rPr>
    </w:lvl>
  </w:abstractNum>
  <w:abstractNum w:abstractNumId="39" w15:restartNumberingAfterBreak="0">
    <w:nsid w:val="5A67638F"/>
    <w:multiLevelType w:val="multilevel"/>
    <w:tmpl w:val="B3348064"/>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0" w15:restartNumberingAfterBreak="0">
    <w:nsid w:val="5E5A6E51"/>
    <w:multiLevelType w:val="hybridMultilevel"/>
    <w:tmpl w:val="DF40280A"/>
    <w:lvl w:ilvl="0" w:tplc="825EBE4C">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41" w15:restartNumberingAfterBreak="0">
    <w:nsid w:val="5EF10F5C"/>
    <w:multiLevelType w:val="hybridMultilevel"/>
    <w:tmpl w:val="ED964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FA20BEC"/>
    <w:multiLevelType w:val="hybridMultilevel"/>
    <w:tmpl w:val="6812D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0BE28D0"/>
    <w:multiLevelType w:val="multilevel"/>
    <w:tmpl w:val="826A97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1E568DA"/>
    <w:multiLevelType w:val="hybridMultilevel"/>
    <w:tmpl w:val="2D2E9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B21704"/>
    <w:multiLevelType w:val="hybridMultilevel"/>
    <w:tmpl w:val="15129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6C0100D"/>
    <w:multiLevelType w:val="hybridMultilevel"/>
    <w:tmpl w:val="0A0A60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8B41290"/>
    <w:multiLevelType w:val="hybridMultilevel"/>
    <w:tmpl w:val="979221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C1B24C2"/>
    <w:multiLevelType w:val="multilevel"/>
    <w:tmpl w:val="30021730"/>
    <w:lvl w:ilvl="0">
      <w:start w:val="1"/>
      <w:numFmt w:val="bullet"/>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49" w15:restartNumberingAfterBreak="0">
    <w:nsid w:val="6C402C58"/>
    <w:multiLevelType w:val="hybridMultilevel"/>
    <w:tmpl w:val="2736B6D4"/>
    <w:lvl w:ilvl="0" w:tplc="69D68F2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20"/>
        <w:szCs w:val="20"/>
      </w:rPr>
    </w:lvl>
    <w:lvl w:ilvl="1" w:tplc="C00C321A">
      <w:start w:val="1"/>
      <w:numFmt w:val="lowerLetter"/>
      <w:lvlText w:val="%2."/>
      <w:lvlJc w:val="left"/>
      <w:pPr>
        <w:tabs>
          <w:tab w:val="num" w:pos="1440"/>
        </w:tabs>
        <w:ind w:left="1440" w:hanging="360"/>
      </w:pPr>
      <w:rPr>
        <w:rFonts w:cs="Times New Roman"/>
      </w:rPr>
    </w:lvl>
    <w:lvl w:ilvl="2" w:tplc="68CA97A2">
      <w:start w:val="1"/>
      <w:numFmt w:val="lowerRoman"/>
      <w:lvlText w:val="%3."/>
      <w:lvlJc w:val="right"/>
      <w:pPr>
        <w:tabs>
          <w:tab w:val="num" w:pos="2160"/>
        </w:tabs>
        <w:ind w:left="2160" w:hanging="180"/>
      </w:pPr>
      <w:rPr>
        <w:rFonts w:cs="Times New Roman"/>
      </w:rPr>
    </w:lvl>
    <w:lvl w:ilvl="3" w:tplc="AEA22386">
      <w:start w:val="1"/>
      <w:numFmt w:val="decimal"/>
      <w:lvlText w:val="%4."/>
      <w:lvlJc w:val="left"/>
      <w:pPr>
        <w:tabs>
          <w:tab w:val="num" w:pos="2880"/>
        </w:tabs>
        <w:ind w:left="2880" w:hanging="360"/>
      </w:pPr>
      <w:rPr>
        <w:rFonts w:cs="Times New Roman"/>
      </w:rPr>
    </w:lvl>
    <w:lvl w:ilvl="4" w:tplc="17D6C936">
      <w:start w:val="1"/>
      <w:numFmt w:val="lowerLetter"/>
      <w:lvlText w:val="%5."/>
      <w:lvlJc w:val="left"/>
      <w:pPr>
        <w:tabs>
          <w:tab w:val="num" w:pos="3600"/>
        </w:tabs>
        <w:ind w:left="3600" w:hanging="360"/>
      </w:pPr>
      <w:rPr>
        <w:rFonts w:cs="Times New Roman"/>
      </w:rPr>
    </w:lvl>
    <w:lvl w:ilvl="5" w:tplc="AA2AA5C2">
      <w:start w:val="1"/>
      <w:numFmt w:val="lowerRoman"/>
      <w:lvlText w:val="%6."/>
      <w:lvlJc w:val="right"/>
      <w:pPr>
        <w:tabs>
          <w:tab w:val="num" w:pos="4320"/>
        </w:tabs>
        <w:ind w:left="4320" w:hanging="180"/>
      </w:pPr>
      <w:rPr>
        <w:rFonts w:cs="Times New Roman"/>
      </w:rPr>
    </w:lvl>
    <w:lvl w:ilvl="6" w:tplc="8320D5E4">
      <w:start w:val="1"/>
      <w:numFmt w:val="decimal"/>
      <w:lvlText w:val="%7."/>
      <w:lvlJc w:val="left"/>
      <w:pPr>
        <w:tabs>
          <w:tab w:val="num" w:pos="5040"/>
        </w:tabs>
        <w:ind w:left="5040" w:hanging="360"/>
      </w:pPr>
      <w:rPr>
        <w:rFonts w:cs="Times New Roman"/>
      </w:rPr>
    </w:lvl>
    <w:lvl w:ilvl="7" w:tplc="15B4F004">
      <w:start w:val="1"/>
      <w:numFmt w:val="lowerLetter"/>
      <w:lvlText w:val="%8."/>
      <w:lvlJc w:val="left"/>
      <w:pPr>
        <w:tabs>
          <w:tab w:val="num" w:pos="5760"/>
        </w:tabs>
        <w:ind w:left="5760" w:hanging="360"/>
      </w:pPr>
      <w:rPr>
        <w:rFonts w:cs="Times New Roman"/>
      </w:rPr>
    </w:lvl>
    <w:lvl w:ilvl="8" w:tplc="5A307448">
      <w:start w:val="1"/>
      <w:numFmt w:val="lowerRoman"/>
      <w:lvlText w:val="%9."/>
      <w:lvlJc w:val="right"/>
      <w:pPr>
        <w:tabs>
          <w:tab w:val="num" w:pos="6480"/>
        </w:tabs>
        <w:ind w:left="6480" w:hanging="180"/>
      </w:pPr>
      <w:rPr>
        <w:rFonts w:cs="Times New Roman"/>
      </w:rPr>
    </w:lvl>
  </w:abstractNum>
  <w:abstractNum w:abstractNumId="50" w15:restartNumberingAfterBreak="0">
    <w:nsid w:val="6CB70049"/>
    <w:multiLevelType w:val="hybridMultilevel"/>
    <w:tmpl w:val="922AD1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52"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3" w15:restartNumberingAfterBreak="0">
    <w:nsid w:val="756568D7"/>
    <w:multiLevelType w:val="multilevel"/>
    <w:tmpl w:val="EFB80528"/>
    <w:lvl w:ilvl="0">
      <w:start w:val="1"/>
      <w:numFmt w:val="decimal"/>
      <w:lvlText w:val="Fig. %1."/>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4" w15:restartNumberingAfterBreak="0">
    <w:nsid w:val="75994300"/>
    <w:multiLevelType w:val="hybridMultilevel"/>
    <w:tmpl w:val="282452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738779A"/>
    <w:multiLevelType w:val="multilevel"/>
    <w:tmpl w:val="CB4491B2"/>
    <w:styleLink w:val="headings"/>
    <w:lvl w:ilvl="0">
      <w:start w:val="1"/>
      <w:numFmt w:val="decimal"/>
      <w:pStyle w:val="Heading1Num"/>
      <w:lvlText w:val="%1"/>
      <w:lvlJc w:val="left"/>
      <w:pPr>
        <w:tabs>
          <w:tab w:val="num" w:pos="567"/>
        </w:tabs>
        <w:ind w:left="567" w:hanging="567"/>
      </w:pPr>
      <w:rPr>
        <w:rFonts w:hint="default"/>
      </w:rPr>
    </w:lvl>
    <w:lvl w:ilvl="1">
      <w:start w:val="1"/>
      <w:numFmt w:val="decimal"/>
      <w:pStyle w:val="Heading2Num"/>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6" w15:restartNumberingAfterBreak="0">
    <w:nsid w:val="7B274BC8"/>
    <w:multiLevelType w:val="multilevel"/>
    <w:tmpl w:val="72E65396"/>
    <w:styleLink w:val="arabnumitem"/>
    <w:lvl w:ilvl="0">
      <w:start w:val="1"/>
      <w:numFmt w:val="decimal"/>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1"/>
        </w:tabs>
        <w:ind w:left="851" w:hanging="341"/>
      </w:pPr>
      <w:rPr>
        <w:rFonts w:hint="default"/>
      </w:rPr>
    </w:lvl>
    <w:lvl w:ilvl="3">
      <w:start w:val="1"/>
      <w:numFmt w:val="decimal"/>
      <w:lvlText w:val="(%4)"/>
      <w:lvlJc w:val="left"/>
      <w:pPr>
        <w:tabs>
          <w:tab w:val="num" w:pos="1191"/>
        </w:tabs>
        <w:ind w:left="1191" w:hanging="340"/>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5"/>
        </w:tabs>
        <w:ind w:left="2155" w:hanging="341"/>
      </w:pPr>
      <w:rPr>
        <w:rFonts w:hint="default"/>
      </w:rPr>
    </w:lvl>
    <w:lvl w:ilvl="7">
      <w:start w:val="1"/>
      <w:numFmt w:val="lowerLetter"/>
      <w:lvlText w:val="%8."/>
      <w:lvlJc w:val="left"/>
      <w:pPr>
        <w:tabs>
          <w:tab w:val="num" w:pos="2381"/>
        </w:tabs>
        <w:ind w:left="2381" w:hanging="226"/>
      </w:pPr>
      <w:rPr>
        <w:rFonts w:hint="default"/>
      </w:rPr>
    </w:lvl>
    <w:lvl w:ilvl="8">
      <w:start w:val="1"/>
      <w:numFmt w:val="lowerRoman"/>
      <w:lvlText w:val="%9."/>
      <w:lvlJc w:val="left"/>
      <w:pPr>
        <w:tabs>
          <w:tab w:val="num" w:pos="2722"/>
        </w:tabs>
        <w:ind w:left="2722" w:hanging="341"/>
      </w:pPr>
      <w:rPr>
        <w:rFonts w:hint="default"/>
      </w:rPr>
    </w:lvl>
  </w:abstractNum>
  <w:abstractNum w:abstractNumId="57" w15:restartNumberingAfterBreak="0">
    <w:nsid w:val="7CB153F1"/>
    <w:multiLevelType w:val="hybridMultilevel"/>
    <w:tmpl w:val="3174A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D9521C8"/>
    <w:multiLevelType w:val="multilevel"/>
    <w:tmpl w:val="33440B42"/>
    <w:styleLink w:val="referencelist"/>
    <w:lvl w:ilvl="0">
      <w:start w:val="1"/>
      <w:numFmt w:val="decimal"/>
      <w:pStyle w:val="referenceitem"/>
      <w:lvlText w:val="%1."/>
      <w:lvlJc w:val="right"/>
      <w:pPr>
        <w:tabs>
          <w:tab w:val="num" w:pos="340"/>
        </w:tabs>
        <w:ind w:left="340" w:hanging="113"/>
      </w:pPr>
      <w:rPr>
        <w:rFonts w:hint="default"/>
      </w:rPr>
    </w:lvl>
    <w:lvl w:ilvl="1">
      <w:start w:val="1"/>
      <w:numFmt w:val="lowerLetter"/>
      <w:lvlText w:val="%2."/>
      <w:lvlJc w:val="left"/>
      <w:pPr>
        <w:tabs>
          <w:tab w:val="num" w:pos="3150"/>
        </w:tabs>
        <w:ind w:left="3150" w:hanging="360"/>
      </w:pPr>
      <w:rPr>
        <w:rFonts w:hint="default"/>
      </w:rPr>
    </w:lvl>
    <w:lvl w:ilvl="2">
      <w:start w:val="1"/>
      <w:numFmt w:val="lowerRoman"/>
      <w:lvlText w:val="%3."/>
      <w:lvlJc w:val="right"/>
      <w:pPr>
        <w:tabs>
          <w:tab w:val="num" w:pos="3870"/>
        </w:tabs>
        <w:ind w:left="3870" w:hanging="180"/>
      </w:pPr>
      <w:rPr>
        <w:rFonts w:hint="default"/>
      </w:rPr>
    </w:lvl>
    <w:lvl w:ilvl="3">
      <w:start w:val="1"/>
      <w:numFmt w:val="decimal"/>
      <w:lvlText w:val="%4."/>
      <w:lvlJc w:val="left"/>
      <w:pPr>
        <w:tabs>
          <w:tab w:val="num" w:pos="4590"/>
        </w:tabs>
        <w:ind w:left="4590" w:hanging="360"/>
      </w:pPr>
      <w:rPr>
        <w:rFonts w:hint="default"/>
      </w:rPr>
    </w:lvl>
    <w:lvl w:ilvl="4">
      <w:start w:val="1"/>
      <w:numFmt w:val="lowerLetter"/>
      <w:lvlText w:val="%5."/>
      <w:lvlJc w:val="left"/>
      <w:pPr>
        <w:tabs>
          <w:tab w:val="num" w:pos="5310"/>
        </w:tabs>
        <w:ind w:left="5310" w:hanging="360"/>
      </w:pPr>
      <w:rPr>
        <w:rFonts w:hint="default"/>
      </w:rPr>
    </w:lvl>
    <w:lvl w:ilvl="5">
      <w:start w:val="1"/>
      <w:numFmt w:val="lowerRoman"/>
      <w:lvlText w:val="%6."/>
      <w:lvlJc w:val="right"/>
      <w:pPr>
        <w:tabs>
          <w:tab w:val="num" w:pos="6030"/>
        </w:tabs>
        <w:ind w:left="6030" w:hanging="180"/>
      </w:pPr>
      <w:rPr>
        <w:rFonts w:hint="default"/>
      </w:rPr>
    </w:lvl>
    <w:lvl w:ilvl="6">
      <w:start w:val="1"/>
      <w:numFmt w:val="decimal"/>
      <w:lvlText w:val="%7."/>
      <w:lvlJc w:val="left"/>
      <w:pPr>
        <w:tabs>
          <w:tab w:val="num" w:pos="6750"/>
        </w:tabs>
        <w:ind w:left="6750" w:hanging="360"/>
      </w:pPr>
      <w:rPr>
        <w:rFonts w:hint="default"/>
      </w:rPr>
    </w:lvl>
    <w:lvl w:ilvl="7">
      <w:start w:val="1"/>
      <w:numFmt w:val="lowerLetter"/>
      <w:lvlText w:val="%8."/>
      <w:lvlJc w:val="left"/>
      <w:pPr>
        <w:tabs>
          <w:tab w:val="num" w:pos="7470"/>
        </w:tabs>
        <w:ind w:left="7470" w:hanging="360"/>
      </w:pPr>
      <w:rPr>
        <w:rFonts w:hint="default"/>
      </w:rPr>
    </w:lvl>
    <w:lvl w:ilvl="8">
      <w:start w:val="1"/>
      <w:numFmt w:val="lowerRoman"/>
      <w:lvlText w:val="%9."/>
      <w:lvlJc w:val="right"/>
      <w:pPr>
        <w:tabs>
          <w:tab w:val="num" w:pos="8190"/>
        </w:tabs>
        <w:ind w:left="8190" w:hanging="180"/>
      </w:pPr>
      <w:rPr>
        <w:rFonts w:hint="default"/>
      </w:rPr>
    </w:lvl>
  </w:abstractNum>
  <w:abstractNum w:abstractNumId="59" w15:restartNumberingAfterBreak="0">
    <w:nsid w:val="7E927389"/>
    <w:multiLevelType w:val="hybridMultilevel"/>
    <w:tmpl w:val="D892D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FEE1A19"/>
    <w:multiLevelType w:val="hybridMultilevel"/>
    <w:tmpl w:val="B8589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0391403">
    <w:abstractNumId w:val="56"/>
  </w:num>
  <w:num w:numId="2" w16cid:durableId="468590190">
    <w:abstractNumId w:val="16"/>
  </w:num>
  <w:num w:numId="3" w16cid:durableId="2038844678">
    <w:abstractNumId w:val="52"/>
  </w:num>
  <w:num w:numId="4" w16cid:durableId="275717996">
    <w:abstractNumId w:val="55"/>
  </w:num>
  <w:num w:numId="5" w16cid:durableId="1244876403">
    <w:abstractNumId w:val="58"/>
  </w:num>
  <w:num w:numId="6" w16cid:durableId="388039126">
    <w:abstractNumId w:val="48"/>
  </w:num>
  <w:num w:numId="7" w16cid:durableId="1703362722">
    <w:abstractNumId w:val="10"/>
  </w:num>
  <w:num w:numId="8" w16cid:durableId="1100836164">
    <w:abstractNumId w:val="55"/>
  </w:num>
  <w:num w:numId="9" w16cid:durableId="99615120">
    <w:abstractNumId w:val="9"/>
  </w:num>
  <w:num w:numId="10" w16cid:durableId="1990984697">
    <w:abstractNumId w:val="58"/>
  </w:num>
  <w:num w:numId="11" w16cid:durableId="1390760153">
    <w:abstractNumId w:val="16"/>
  </w:num>
  <w:num w:numId="12" w16cid:durableId="380129342">
    <w:abstractNumId w:val="52"/>
  </w:num>
  <w:num w:numId="13" w16cid:durableId="1432895054">
    <w:abstractNumId w:val="27"/>
  </w:num>
  <w:num w:numId="14" w16cid:durableId="2082680914">
    <w:abstractNumId w:val="8"/>
  </w:num>
  <w:num w:numId="15" w16cid:durableId="358356018">
    <w:abstractNumId w:val="7"/>
  </w:num>
  <w:num w:numId="16" w16cid:durableId="685332343">
    <w:abstractNumId w:val="6"/>
  </w:num>
  <w:num w:numId="17" w16cid:durableId="1916235167">
    <w:abstractNumId w:val="5"/>
  </w:num>
  <w:num w:numId="18" w16cid:durableId="476342086">
    <w:abstractNumId w:val="4"/>
  </w:num>
  <w:num w:numId="19" w16cid:durableId="784234619">
    <w:abstractNumId w:val="3"/>
  </w:num>
  <w:num w:numId="20" w16cid:durableId="1681082782">
    <w:abstractNumId w:val="2"/>
  </w:num>
  <w:num w:numId="21" w16cid:durableId="2115589736">
    <w:abstractNumId w:val="1"/>
  </w:num>
  <w:num w:numId="22" w16cid:durableId="2002929364">
    <w:abstractNumId w:val="51"/>
  </w:num>
  <w:num w:numId="23" w16cid:durableId="1373069629">
    <w:abstractNumId w:val="38"/>
  </w:num>
  <w:num w:numId="24" w16cid:durableId="925071775">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3337332">
    <w:abstractNumId w:val="0"/>
  </w:num>
  <w:num w:numId="26" w16cid:durableId="1917132118">
    <w:abstractNumId w:val="26"/>
  </w:num>
  <w:num w:numId="27" w16cid:durableId="1542324995">
    <w:abstractNumId w:val="49"/>
  </w:num>
  <w:num w:numId="28" w16cid:durableId="959610607">
    <w:abstractNumId w:val="4"/>
    <w:lvlOverride w:ilvl="0">
      <w:startOverride w:val="1"/>
    </w:lvlOverride>
  </w:num>
  <w:num w:numId="29" w16cid:durableId="2099672246">
    <w:abstractNumId w:val="36"/>
  </w:num>
  <w:num w:numId="30" w16cid:durableId="2071225945">
    <w:abstractNumId w:val="53"/>
  </w:num>
  <w:num w:numId="31" w16cid:durableId="340008078">
    <w:abstractNumId w:val="21"/>
  </w:num>
  <w:num w:numId="32" w16cid:durableId="1153453363">
    <w:abstractNumId w:val="43"/>
  </w:num>
  <w:num w:numId="33" w16cid:durableId="1873297164">
    <w:abstractNumId w:val="17"/>
  </w:num>
  <w:num w:numId="34" w16cid:durableId="1451514571">
    <w:abstractNumId w:val="29"/>
  </w:num>
  <w:num w:numId="35" w16cid:durableId="805468451">
    <w:abstractNumId w:val="38"/>
    <w:lvlOverride w:ilvl="0">
      <w:startOverride w:val="1"/>
    </w:lvlOverride>
  </w:num>
  <w:num w:numId="36" w16cid:durableId="1550721641">
    <w:abstractNumId w:val="35"/>
  </w:num>
  <w:num w:numId="37" w16cid:durableId="1526213374">
    <w:abstractNumId w:val="39"/>
  </w:num>
  <w:num w:numId="38" w16cid:durableId="185368324">
    <w:abstractNumId w:val="23"/>
  </w:num>
  <w:num w:numId="39" w16cid:durableId="1307277399">
    <w:abstractNumId w:val="47"/>
  </w:num>
  <w:num w:numId="40" w16cid:durableId="348217006">
    <w:abstractNumId w:val="44"/>
  </w:num>
  <w:num w:numId="41" w16cid:durableId="7953470">
    <w:abstractNumId w:val="13"/>
  </w:num>
  <w:num w:numId="42" w16cid:durableId="860165457">
    <w:abstractNumId w:val="9"/>
    <w:lvlOverride w:ilvl="0">
      <w:startOverride w:val="1"/>
    </w:lvlOverride>
  </w:num>
  <w:num w:numId="43" w16cid:durableId="2051805880">
    <w:abstractNumId w:val="9"/>
  </w:num>
  <w:num w:numId="44" w16cid:durableId="224922729">
    <w:abstractNumId w:val="9"/>
    <w:lvlOverride w:ilvl="0">
      <w:startOverride w:val="1"/>
    </w:lvlOverride>
  </w:num>
  <w:num w:numId="45" w16cid:durableId="1996687170">
    <w:abstractNumId w:val="9"/>
    <w:lvlOverride w:ilvl="0">
      <w:startOverride w:val="1"/>
    </w:lvlOverride>
  </w:num>
  <w:num w:numId="46" w16cid:durableId="156193804">
    <w:abstractNumId w:val="45"/>
  </w:num>
  <w:num w:numId="47" w16cid:durableId="1245215201">
    <w:abstractNumId w:val="41"/>
  </w:num>
  <w:num w:numId="48" w16cid:durableId="217983162">
    <w:abstractNumId w:val="9"/>
    <w:lvlOverride w:ilvl="0">
      <w:startOverride w:val="1"/>
    </w:lvlOverride>
  </w:num>
  <w:num w:numId="49" w16cid:durableId="536284998">
    <w:abstractNumId w:val="9"/>
    <w:lvlOverride w:ilvl="0">
      <w:startOverride w:val="1"/>
    </w:lvlOverride>
  </w:num>
  <w:num w:numId="50" w16cid:durableId="1391464301">
    <w:abstractNumId w:val="33"/>
  </w:num>
  <w:num w:numId="51" w16cid:durableId="2072851669">
    <w:abstractNumId w:val="9"/>
    <w:lvlOverride w:ilvl="0">
      <w:startOverride w:val="1"/>
    </w:lvlOverride>
  </w:num>
  <w:num w:numId="52" w16cid:durableId="1947271607">
    <w:abstractNumId w:val="46"/>
  </w:num>
  <w:num w:numId="53" w16cid:durableId="1091656211">
    <w:abstractNumId w:val="20"/>
  </w:num>
  <w:num w:numId="54" w16cid:durableId="915820108">
    <w:abstractNumId w:val="24"/>
  </w:num>
  <w:num w:numId="55" w16cid:durableId="786579724">
    <w:abstractNumId w:val="9"/>
    <w:lvlOverride w:ilvl="0">
      <w:startOverride w:val="1"/>
    </w:lvlOverride>
  </w:num>
  <w:num w:numId="56" w16cid:durableId="233392238">
    <w:abstractNumId w:val="4"/>
    <w:lvlOverride w:ilvl="0">
      <w:startOverride w:val="1"/>
    </w:lvlOverride>
  </w:num>
  <w:num w:numId="57" w16cid:durableId="631984461">
    <w:abstractNumId w:val="12"/>
  </w:num>
  <w:num w:numId="58" w16cid:durableId="798299872">
    <w:abstractNumId w:val="40"/>
  </w:num>
  <w:num w:numId="59" w16cid:durableId="276304108">
    <w:abstractNumId w:val="32"/>
  </w:num>
  <w:num w:numId="60" w16cid:durableId="264271698">
    <w:abstractNumId w:val="42"/>
  </w:num>
  <w:num w:numId="61" w16cid:durableId="1086422213">
    <w:abstractNumId w:val="54"/>
  </w:num>
  <w:num w:numId="62" w16cid:durableId="1331525592">
    <w:abstractNumId w:val="15"/>
  </w:num>
  <w:num w:numId="63" w16cid:durableId="1457406147">
    <w:abstractNumId w:val="25"/>
  </w:num>
  <w:num w:numId="64" w16cid:durableId="421530862">
    <w:abstractNumId w:val="34"/>
  </w:num>
  <w:num w:numId="65" w16cid:durableId="1287273209">
    <w:abstractNumId w:val="31"/>
  </w:num>
  <w:num w:numId="66" w16cid:durableId="1609894251">
    <w:abstractNumId w:val="57"/>
  </w:num>
  <w:num w:numId="67" w16cid:durableId="1481462117">
    <w:abstractNumId w:val="37"/>
  </w:num>
  <w:num w:numId="68" w16cid:durableId="295914260">
    <w:abstractNumId w:val="60"/>
  </w:num>
  <w:num w:numId="69" w16cid:durableId="1643852712">
    <w:abstractNumId w:val="59"/>
  </w:num>
  <w:num w:numId="70" w16cid:durableId="1209301548">
    <w:abstractNumId w:val="30"/>
  </w:num>
  <w:num w:numId="71" w16cid:durableId="600528317">
    <w:abstractNumId w:val="11"/>
  </w:num>
  <w:num w:numId="72" w16cid:durableId="61681521">
    <w:abstractNumId w:val="50"/>
  </w:num>
  <w:num w:numId="73" w16cid:durableId="1773818421">
    <w:abstractNumId w:val="22"/>
  </w:num>
  <w:num w:numId="74" w16cid:durableId="508639118">
    <w:abstractNumId w:val="19"/>
  </w:num>
  <w:num w:numId="75" w16cid:durableId="497036498">
    <w:abstractNumId w:val="28"/>
  </w:num>
  <w:num w:numId="76" w16cid:durableId="1486898291">
    <w:abstractNumId w:val="18"/>
  </w:num>
  <w:num w:numId="77" w16cid:durableId="804157650">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mirrorMargins/>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61"/>
  <w:autoHyphenation/>
  <w:hyphenationZone w:val="400"/>
  <w:doNotHyphenateCaps/>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4CA"/>
    <w:rsid w:val="0000056A"/>
    <w:rsid w:val="000016F6"/>
    <w:rsid w:val="00001D94"/>
    <w:rsid w:val="00002128"/>
    <w:rsid w:val="00002C6E"/>
    <w:rsid w:val="0000331E"/>
    <w:rsid w:val="000034F4"/>
    <w:rsid w:val="00003CD8"/>
    <w:rsid w:val="00005246"/>
    <w:rsid w:val="000058CD"/>
    <w:rsid w:val="00005BEA"/>
    <w:rsid w:val="00006405"/>
    <w:rsid w:val="00006B98"/>
    <w:rsid w:val="000077F3"/>
    <w:rsid w:val="00007F40"/>
    <w:rsid w:val="000105F7"/>
    <w:rsid w:val="00011680"/>
    <w:rsid w:val="000119D4"/>
    <w:rsid w:val="00015441"/>
    <w:rsid w:val="0001573A"/>
    <w:rsid w:val="000166B7"/>
    <w:rsid w:val="00016E2D"/>
    <w:rsid w:val="00017ED3"/>
    <w:rsid w:val="00020874"/>
    <w:rsid w:val="00022559"/>
    <w:rsid w:val="00023D25"/>
    <w:rsid w:val="00024F0E"/>
    <w:rsid w:val="0002597B"/>
    <w:rsid w:val="00025D8F"/>
    <w:rsid w:val="000278F2"/>
    <w:rsid w:val="000309B7"/>
    <w:rsid w:val="00030E3E"/>
    <w:rsid w:val="00030F09"/>
    <w:rsid w:val="00030F91"/>
    <w:rsid w:val="0003135A"/>
    <w:rsid w:val="00032490"/>
    <w:rsid w:val="00032901"/>
    <w:rsid w:val="00034419"/>
    <w:rsid w:val="00034555"/>
    <w:rsid w:val="00035561"/>
    <w:rsid w:val="00035FD2"/>
    <w:rsid w:val="00040402"/>
    <w:rsid w:val="00045FEF"/>
    <w:rsid w:val="0004696A"/>
    <w:rsid w:val="000504CA"/>
    <w:rsid w:val="00051AD4"/>
    <w:rsid w:val="0005243D"/>
    <w:rsid w:val="000528EF"/>
    <w:rsid w:val="00052953"/>
    <w:rsid w:val="000539BC"/>
    <w:rsid w:val="00054D4C"/>
    <w:rsid w:val="00055193"/>
    <w:rsid w:val="0005696A"/>
    <w:rsid w:val="000569E7"/>
    <w:rsid w:val="00062D0E"/>
    <w:rsid w:val="000639BA"/>
    <w:rsid w:val="00064437"/>
    <w:rsid w:val="00064807"/>
    <w:rsid w:val="000653EE"/>
    <w:rsid w:val="00067186"/>
    <w:rsid w:val="00072224"/>
    <w:rsid w:val="000740BE"/>
    <w:rsid w:val="0007412D"/>
    <w:rsid w:val="00074631"/>
    <w:rsid w:val="0007498B"/>
    <w:rsid w:val="00074EAD"/>
    <w:rsid w:val="0007593C"/>
    <w:rsid w:val="000801C0"/>
    <w:rsid w:val="0008033B"/>
    <w:rsid w:val="000810CD"/>
    <w:rsid w:val="00081B28"/>
    <w:rsid w:val="00081E4C"/>
    <w:rsid w:val="0008206A"/>
    <w:rsid w:val="0008374A"/>
    <w:rsid w:val="00090710"/>
    <w:rsid w:val="00090731"/>
    <w:rsid w:val="000927C5"/>
    <w:rsid w:val="00092FA6"/>
    <w:rsid w:val="000934BA"/>
    <w:rsid w:val="00094656"/>
    <w:rsid w:val="00094A17"/>
    <w:rsid w:val="00096058"/>
    <w:rsid w:val="000963FE"/>
    <w:rsid w:val="00097AE4"/>
    <w:rsid w:val="000A270A"/>
    <w:rsid w:val="000A2B97"/>
    <w:rsid w:val="000A2E55"/>
    <w:rsid w:val="000A3831"/>
    <w:rsid w:val="000A6B61"/>
    <w:rsid w:val="000A6D41"/>
    <w:rsid w:val="000B0BEC"/>
    <w:rsid w:val="000B1E82"/>
    <w:rsid w:val="000B2266"/>
    <w:rsid w:val="000B4736"/>
    <w:rsid w:val="000B49D3"/>
    <w:rsid w:val="000B5631"/>
    <w:rsid w:val="000B7E4C"/>
    <w:rsid w:val="000C0000"/>
    <w:rsid w:val="000C006D"/>
    <w:rsid w:val="000C04F0"/>
    <w:rsid w:val="000C1BBB"/>
    <w:rsid w:val="000C294F"/>
    <w:rsid w:val="000C4A13"/>
    <w:rsid w:val="000C4C8F"/>
    <w:rsid w:val="000C4EDB"/>
    <w:rsid w:val="000C68D1"/>
    <w:rsid w:val="000C78E4"/>
    <w:rsid w:val="000D02D3"/>
    <w:rsid w:val="000D110E"/>
    <w:rsid w:val="000D16FA"/>
    <w:rsid w:val="000D20E4"/>
    <w:rsid w:val="000D3597"/>
    <w:rsid w:val="000D403E"/>
    <w:rsid w:val="000D41E0"/>
    <w:rsid w:val="000D4A5B"/>
    <w:rsid w:val="000D6D27"/>
    <w:rsid w:val="000E071F"/>
    <w:rsid w:val="000E1890"/>
    <w:rsid w:val="000E1E8A"/>
    <w:rsid w:val="000E47E2"/>
    <w:rsid w:val="000E575B"/>
    <w:rsid w:val="000E617C"/>
    <w:rsid w:val="000F0A49"/>
    <w:rsid w:val="000F0DC5"/>
    <w:rsid w:val="000F0F42"/>
    <w:rsid w:val="000F1F28"/>
    <w:rsid w:val="000F2E74"/>
    <w:rsid w:val="000F4645"/>
    <w:rsid w:val="000F4747"/>
    <w:rsid w:val="000F6487"/>
    <w:rsid w:val="000F6A2B"/>
    <w:rsid w:val="000F6B5F"/>
    <w:rsid w:val="000F782C"/>
    <w:rsid w:val="0010318A"/>
    <w:rsid w:val="0010337E"/>
    <w:rsid w:val="00103A13"/>
    <w:rsid w:val="001063D2"/>
    <w:rsid w:val="00107BA5"/>
    <w:rsid w:val="00107EE3"/>
    <w:rsid w:val="00113ED1"/>
    <w:rsid w:val="00114682"/>
    <w:rsid w:val="00116B08"/>
    <w:rsid w:val="00116C57"/>
    <w:rsid w:val="00117CC9"/>
    <w:rsid w:val="00120D79"/>
    <w:rsid w:val="00125EAC"/>
    <w:rsid w:val="00126E2E"/>
    <w:rsid w:val="00130DDA"/>
    <w:rsid w:val="0013193E"/>
    <w:rsid w:val="00132D1C"/>
    <w:rsid w:val="00133EE6"/>
    <w:rsid w:val="00134696"/>
    <w:rsid w:val="001349A4"/>
    <w:rsid w:val="001354A0"/>
    <w:rsid w:val="00136208"/>
    <w:rsid w:val="001362F0"/>
    <w:rsid w:val="0013666A"/>
    <w:rsid w:val="00136983"/>
    <w:rsid w:val="00140D27"/>
    <w:rsid w:val="00141174"/>
    <w:rsid w:val="00144139"/>
    <w:rsid w:val="00144853"/>
    <w:rsid w:val="0014596C"/>
    <w:rsid w:val="00145AF7"/>
    <w:rsid w:val="00146B5B"/>
    <w:rsid w:val="001518AF"/>
    <w:rsid w:val="001573F0"/>
    <w:rsid w:val="00157529"/>
    <w:rsid w:val="0016036C"/>
    <w:rsid w:val="0016176C"/>
    <w:rsid w:val="00161E77"/>
    <w:rsid w:val="00162CC8"/>
    <w:rsid w:val="00163AF4"/>
    <w:rsid w:val="00164D7E"/>
    <w:rsid w:val="001656CE"/>
    <w:rsid w:val="0016678D"/>
    <w:rsid w:val="00166CD4"/>
    <w:rsid w:val="001700EB"/>
    <w:rsid w:val="0017073E"/>
    <w:rsid w:val="00170784"/>
    <w:rsid w:val="00170CBA"/>
    <w:rsid w:val="00172752"/>
    <w:rsid w:val="00172A1B"/>
    <w:rsid w:val="00173078"/>
    <w:rsid w:val="00173385"/>
    <w:rsid w:val="00173F61"/>
    <w:rsid w:val="00181F5D"/>
    <w:rsid w:val="0018291B"/>
    <w:rsid w:val="00183F85"/>
    <w:rsid w:val="00185052"/>
    <w:rsid w:val="00185563"/>
    <w:rsid w:val="00185973"/>
    <w:rsid w:val="00187E43"/>
    <w:rsid w:val="00190935"/>
    <w:rsid w:val="00190C57"/>
    <w:rsid w:val="001912C7"/>
    <w:rsid w:val="001912FD"/>
    <w:rsid w:val="00192740"/>
    <w:rsid w:val="00193B69"/>
    <w:rsid w:val="00196C32"/>
    <w:rsid w:val="00197686"/>
    <w:rsid w:val="00197C34"/>
    <w:rsid w:val="001A0E09"/>
    <w:rsid w:val="001A15E5"/>
    <w:rsid w:val="001A2CA8"/>
    <w:rsid w:val="001A2FA3"/>
    <w:rsid w:val="001A5C5B"/>
    <w:rsid w:val="001B255B"/>
    <w:rsid w:val="001B3097"/>
    <w:rsid w:val="001B3711"/>
    <w:rsid w:val="001B4100"/>
    <w:rsid w:val="001B425E"/>
    <w:rsid w:val="001B4547"/>
    <w:rsid w:val="001B4A7C"/>
    <w:rsid w:val="001B5E2B"/>
    <w:rsid w:val="001B6E52"/>
    <w:rsid w:val="001C3F10"/>
    <w:rsid w:val="001C5C0D"/>
    <w:rsid w:val="001C6FCF"/>
    <w:rsid w:val="001C705C"/>
    <w:rsid w:val="001C7B8C"/>
    <w:rsid w:val="001C7D33"/>
    <w:rsid w:val="001D16AD"/>
    <w:rsid w:val="001D1DD8"/>
    <w:rsid w:val="001D2DB4"/>
    <w:rsid w:val="001D305B"/>
    <w:rsid w:val="001D3E27"/>
    <w:rsid w:val="001D53EB"/>
    <w:rsid w:val="001D5719"/>
    <w:rsid w:val="001D5E9E"/>
    <w:rsid w:val="001E1441"/>
    <w:rsid w:val="001E21AD"/>
    <w:rsid w:val="001E3A57"/>
    <w:rsid w:val="001E4330"/>
    <w:rsid w:val="001F068C"/>
    <w:rsid w:val="001F213F"/>
    <w:rsid w:val="001F35A2"/>
    <w:rsid w:val="001F48A4"/>
    <w:rsid w:val="001F4939"/>
    <w:rsid w:val="001F53BE"/>
    <w:rsid w:val="001F5439"/>
    <w:rsid w:val="0020426D"/>
    <w:rsid w:val="0020440D"/>
    <w:rsid w:val="00204C55"/>
    <w:rsid w:val="00204E89"/>
    <w:rsid w:val="002057B9"/>
    <w:rsid w:val="00207A4C"/>
    <w:rsid w:val="00210248"/>
    <w:rsid w:val="00210DB8"/>
    <w:rsid w:val="00210DEF"/>
    <w:rsid w:val="0021134D"/>
    <w:rsid w:val="00212511"/>
    <w:rsid w:val="0021258C"/>
    <w:rsid w:val="00213A7D"/>
    <w:rsid w:val="00213C81"/>
    <w:rsid w:val="00213FF8"/>
    <w:rsid w:val="00214214"/>
    <w:rsid w:val="00214AC2"/>
    <w:rsid w:val="002224E1"/>
    <w:rsid w:val="00223EAE"/>
    <w:rsid w:val="00224DD2"/>
    <w:rsid w:val="0022605F"/>
    <w:rsid w:val="00226BE4"/>
    <w:rsid w:val="00226E54"/>
    <w:rsid w:val="00226FAC"/>
    <w:rsid w:val="002275CD"/>
    <w:rsid w:val="00227960"/>
    <w:rsid w:val="0023042F"/>
    <w:rsid w:val="0023086D"/>
    <w:rsid w:val="00230C00"/>
    <w:rsid w:val="0023104F"/>
    <w:rsid w:val="00231171"/>
    <w:rsid w:val="00231803"/>
    <w:rsid w:val="0023548E"/>
    <w:rsid w:val="002354AE"/>
    <w:rsid w:val="002366A8"/>
    <w:rsid w:val="00236DED"/>
    <w:rsid w:val="00237602"/>
    <w:rsid w:val="00237C10"/>
    <w:rsid w:val="0024075B"/>
    <w:rsid w:val="00240D33"/>
    <w:rsid w:val="00241025"/>
    <w:rsid w:val="0024529B"/>
    <w:rsid w:val="00246879"/>
    <w:rsid w:val="00247E6F"/>
    <w:rsid w:val="00251CD8"/>
    <w:rsid w:val="002521CA"/>
    <w:rsid w:val="002542EE"/>
    <w:rsid w:val="002548BE"/>
    <w:rsid w:val="00255824"/>
    <w:rsid w:val="00261581"/>
    <w:rsid w:val="00262528"/>
    <w:rsid w:val="00263656"/>
    <w:rsid w:val="002639D9"/>
    <w:rsid w:val="00264407"/>
    <w:rsid w:val="002648EC"/>
    <w:rsid w:val="00265C69"/>
    <w:rsid w:val="002675E4"/>
    <w:rsid w:val="002702C0"/>
    <w:rsid w:val="00270386"/>
    <w:rsid w:val="00271271"/>
    <w:rsid w:val="002719E9"/>
    <w:rsid w:val="002726FA"/>
    <w:rsid w:val="00273CB0"/>
    <w:rsid w:val="0027411A"/>
    <w:rsid w:val="0027506C"/>
    <w:rsid w:val="0027588F"/>
    <w:rsid w:val="00276CBC"/>
    <w:rsid w:val="002778AE"/>
    <w:rsid w:val="00280257"/>
    <w:rsid w:val="00281400"/>
    <w:rsid w:val="00281C8E"/>
    <w:rsid w:val="002823FC"/>
    <w:rsid w:val="00282543"/>
    <w:rsid w:val="00282E07"/>
    <w:rsid w:val="00286FD2"/>
    <w:rsid w:val="002877E7"/>
    <w:rsid w:val="00292338"/>
    <w:rsid w:val="0029433D"/>
    <w:rsid w:val="00295485"/>
    <w:rsid w:val="00295C62"/>
    <w:rsid w:val="002963B1"/>
    <w:rsid w:val="00296592"/>
    <w:rsid w:val="00297663"/>
    <w:rsid w:val="002A0991"/>
    <w:rsid w:val="002A0C23"/>
    <w:rsid w:val="002A0E5D"/>
    <w:rsid w:val="002A1191"/>
    <w:rsid w:val="002A4172"/>
    <w:rsid w:val="002A4602"/>
    <w:rsid w:val="002A4A69"/>
    <w:rsid w:val="002A56B5"/>
    <w:rsid w:val="002A650A"/>
    <w:rsid w:val="002A6644"/>
    <w:rsid w:val="002A7A73"/>
    <w:rsid w:val="002B0EA7"/>
    <w:rsid w:val="002B2673"/>
    <w:rsid w:val="002B406E"/>
    <w:rsid w:val="002B43EA"/>
    <w:rsid w:val="002B53C3"/>
    <w:rsid w:val="002B66F5"/>
    <w:rsid w:val="002B7863"/>
    <w:rsid w:val="002C00AF"/>
    <w:rsid w:val="002C110C"/>
    <w:rsid w:val="002C12B2"/>
    <w:rsid w:val="002C3DE4"/>
    <w:rsid w:val="002C413D"/>
    <w:rsid w:val="002C5330"/>
    <w:rsid w:val="002C5719"/>
    <w:rsid w:val="002C611A"/>
    <w:rsid w:val="002C687C"/>
    <w:rsid w:val="002C6E4E"/>
    <w:rsid w:val="002D1422"/>
    <w:rsid w:val="002D1DF8"/>
    <w:rsid w:val="002D235F"/>
    <w:rsid w:val="002D34CD"/>
    <w:rsid w:val="002D53C4"/>
    <w:rsid w:val="002D5595"/>
    <w:rsid w:val="002D706F"/>
    <w:rsid w:val="002D7512"/>
    <w:rsid w:val="002E211C"/>
    <w:rsid w:val="002E2F11"/>
    <w:rsid w:val="002E323E"/>
    <w:rsid w:val="002E36AF"/>
    <w:rsid w:val="002E4F37"/>
    <w:rsid w:val="002E50FC"/>
    <w:rsid w:val="002E5AD3"/>
    <w:rsid w:val="002E692C"/>
    <w:rsid w:val="002E6BA4"/>
    <w:rsid w:val="002F1559"/>
    <w:rsid w:val="002F278E"/>
    <w:rsid w:val="002F2AA3"/>
    <w:rsid w:val="002F2AF4"/>
    <w:rsid w:val="002F3CD1"/>
    <w:rsid w:val="002F3D2A"/>
    <w:rsid w:val="002F4085"/>
    <w:rsid w:val="002F59D2"/>
    <w:rsid w:val="002F769B"/>
    <w:rsid w:val="002F7865"/>
    <w:rsid w:val="003011CA"/>
    <w:rsid w:val="003025D3"/>
    <w:rsid w:val="003040B5"/>
    <w:rsid w:val="00304C72"/>
    <w:rsid w:val="003050C8"/>
    <w:rsid w:val="00305345"/>
    <w:rsid w:val="00306ED6"/>
    <w:rsid w:val="00307282"/>
    <w:rsid w:val="00307B7B"/>
    <w:rsid w:val="00307D1B"/>
    <w:rsid w:val="00311D18"/>
    <w:rsid w:val="00312F45"/>
    <w:rsid w:val="0031466D"/>
    <w:rsid w:val="00314DA2"/>
    <w:rsid w:val="00316836"/>
    <w:rsid w:val="003168D5"/>
    <w:rsid w:val="00316E8F"/>
    <w:rsid w:val="003177B9"/>
    <w:rsid w:val="003226D5"/>
    <w:rsid w:val="0032398C"/>
    <w:rsid w:val="003269FC"/>
    <w:rsid w:val="00326BAB"/>
    <w:rsid w:val="00330ED1"/>
    <w:rsid w:val="00333490"/>
    <w:rsid w:val="0033449E"/>
    <w:rsid w:val="00334C04"/>
    <w:rsid w:val="00335E6F"/>
    <w:rsid w:val="00336943"/>
    <w:rsid w:val="003373FF"/>
    <w:rsid w:val="00337CAC"/>
    <w:rsid w:val="00341AEA"/>
    <w:rsid w:val="00341F67"/>
    <w:rsid w:val="00343CEF"/>
    <w:rsid w:val="00344C97"/>
    <w:rsid w:val="00350412"/>
    <w:rsid w:val="0035112D"/>
    <w:rsid w:val="00352865"/>
    <w:rsid w:val="00353B82"/>
    <w:rsid w:val="0035513F"/>
    <w:rsid w:val="003606CA"/>
    <w:rsid w:val="0036104B"/>
    <w:rsid w:val="00361C0A"/>
    <w:rsid w:val="00362269"/>
    <w:rsid w:val="00362A85"/>
    <w:rsid w:val="003631FF"/>
    <w:rsid w:val="003633D4"/>
    <w:rsid w:val="00364275"/>
    <w:rsid w:val="00364A7D"/>
    <w:rsid w:val="003655E1"/>
    <w:rsid w:val="00370346"/>
    <w:rsid w:val="00370FEA"/>
    <w:rsid w:val="00371063"/>
    <w:rsid w:val="003723B4"/>
    <w:rsid w:val="00372CA7"/>
    <w:rsid w:val="00374253"/>
    <w:rsid w:val="00376180"/>
    <w:rsid w:val="0037684D"/>
    <w:rsid w:val="00377276"/>
    <w:rsid w:val="00377424"/>
    <w:rsid w:val="00377593"/>
    <w:rsid w:val="00381A01"/>
    <w:rsid w:val="00381FE1"/>
    <w:rsid w:val="00382B7E"/>
    <w:rsid w:val="0038327B"/>
    <w:rsid w:val="00383899"/>
    <w:rsid w:val="00391B5B"/>
    <w:rsid w:val="00392B3D"/>
    <w:rsid w:val="00393321"/>
    <w:rsid w:val="00394942"/>
    <w:rsid w:val="003949F3"/>
    <w:rsid w:val="00394FEF"/>
    <w:rsid w:val="00395523"/>
    <w:rsid w:val="00396791"/>
    <w:rsid w:val="003A235B"/>
    <w:rsid w:val="003A285F"/>
    <w:rsid w:val="003A3A01"/>
    <w:rsid w:val="003A455B"/>
    <w:rsid w:val="003A5AC5"/>
    <w:rsid w:val="003A6845"/>
    <w:rsid w:val="003A70B6"/>
    <w:rsid w:val="003A7E1F"/>
    <w:rsid w:val="003B0216"/>
    <w:rsid w:val="003B13D1"/>
    <w:rsid w:val="003B1422"/>
    <w:rsid w:val="003B2F07"/>
    <w:rsid w:val="003B33F7"/>
    <w:rsid w:val="003B60ED"/>
    <w:rsid w:val="003B7599"/>
    <w:rsid w:val="003C0EFB"/>
    <w:rsid w:val="003C1135"/>
    <w:rsid w:val="003C1A34"/>
    <w:rsid w:val="003C3B83"/>
    <w:rsid w:val="003C4911"/>
    <w:rsid w:val="003C5BCA"/>
    <w:rsid w:val="003C60DA"/>
    <w:rsid w:val="003C7E9D"/>
    <w:rsid w:val="003D2517"/>
    <w:rsid w:val="003D2C33"/>
    <w:rsid w:val="003D2D90"/>
    <w:rsid w:val="003D3FAF"/>
    <w:rsid w:val="003D6B6B"/>
    <w:rsid w:val="003D6CE6"/>
    <w:rsid w:val="003D6DAC"/>
    <w:rsid w:val="003D702E"/>
    <w:rsid w:val="003D765C"/>
    <w:rsid w:val="003E0E63"/>
    <w:rsid w:val="003E1B41"/>
    <w:rsid w:val="003E2A5E"/>
    <w:rsid w:val="003E3032"/>
    <w:rsid w:val="003E39B7"/>
    <w:rsid w:val="003E5344"/>
    <w:rsid w:val="003E5A23"/>
    <w:rsid w:val="003F185F"/>
    <w:rsid w:val="003F1C4A"/>
    <w:rsid w:val="003F1DCF"/>
    <w:rsid w:val="003F25F4"/>
    <w:rsid w:val="003F4765"/>
    <w:rsid w:val="003F495E"/>
    <w:rsid w:val="003F65A6"/>
    <w:rsid w:val="003F6F25"/>
    <w:rsid w:val="003F7960"/>
    <w:rsid w:val="0040357B"/>
    <w:rsid w:val="0040579B"/>
    <w:rsid w:val="004066B5"/>
    <w:rsid w:val="004124EE"/>
    <w:rsid w:val="004128F7"/>
    <w:rsid w:val="004132B3"/>
    <w:rsid w:val="00414563"/>
    <w:rsid w:val="00415FF8"/>
    <w:rsid w:val="0041626B"/>
    <w:rsid w:val="0041659D"/>
    <w:rsid w:val="00423551"/>
    <w:rsid w:val="00423F1B"/>
    <w:rsid w:val="00424053"/>
    <w:rsid w:val="00426C62"/>
    <w:rsid w:val="0042772B"/>
    <w:rsid w:val="004305B6"/>
    <w:rsid w:val="00430BC4"/>
    <w:rsid w:val="004328A0"/>
    <w:rsid w:val="00433441"/>
    <w:rsid w:val="00435214"/>
    <w:rsid w:val="00435793"/>
    <w:rsid w:val="00435B9C"/>
    <w:rsid w:val="00435D07"/>
    <w:rsid w:val="00436752"/>
    <w:rsid w:val="00436948"/>
    <w:rsid w:val="0043737C"/>
    <w:rsid w:val="0044009C"/>
    <w:rsid w:val="00442A6C"/>
    <w:rsid w:val="004435BA"/>
    <w:rsid w:val="00443D59"/>
    <w:rsid w:val="00444190"/>
    <w:rsid w:val="004442A3"/>
    <w:rsid w:val="0044440D"/>
    <w:rsid w:val="00446162"/>
    <w:rsid w:val="00447186"/>
    <w:rsid w:val="00447410"/>
    <w:rsid w:val="00447EB1"/>
    <w:rsid w:val="00450149"/>
    <w:rsid w:val="00451267"/>
    <w:rsid w:val="00453C76"/>
    <w:rsid w:val="004540C7"/>
    <w:rsid w:val="00454DD4"/>
    <w:rsid w:val="004555DF"/>
    <w:rsid w:val="00456287"/>
    <w:rsid w:val="0045755B"/>
    <w:rsid w:val="00457790"/>
    <w:rsid w:val="00460AB0"/>
    <w:rsid w:val="004705AF"/>
    <w:rsid w:val="00470D8D"/>
    <w:rsid w:val="004718A2"/>
    <w:rsid w:val="00471B63"/>
    <w:rsid w:val="0047305E"/>
    <w:rsid w:val="00473506"/>
    <w:rsid w:val="00473617"/>
    <w:rsid w:val="00476386"/>
    <w:rsid w:val="00477651"/>
    <w:rsid w:val="00477C52"/>
    <w:rsid w:val="00477DB7"/>
    <w:rsid w:val="00477F90"/>
    <w:rsid w:val="004822DA"/>
    <w:rsid w:val="00482E0F"/>
    <w:rsid w:val="004831A8"/>
    <w:rsid w:val="0048344D"/>
    <w:rsid w:val="00483491"/>
    <w:rsid w:val="00484DBE"/>
    <w:rsid w:val="00484DD3"/>
    <w:rsid w:val="00486D71"/>
    <w:rsid w:val="00490268"/>
    <w:rsid w:val="004918B5"/>
    <w:rsid w:val="0049264F"/>
    <w:rsid w:val="00494641"/>
    <w:rsid w:val="004956C3"/>
    <w:rsid w:val="00495761"/>
    <w:rsid w:val="00497AD6"/>
    <w:rsid w:val="004A1092"/>
    <w:rsid w:val="004A43A1"/>
    <w:rsid w:val="004A44B2"/>
    <w:rsid w:val="004A5388"/>
    <w:rsid w:val="004A55E4"/>
    <w:rsid w:val="004A5910"/>
    <w:rsid w:val="004B32F4"/>
    <w:rsid w:val="004B7CA1"/>
    <w:rsid w:val="004C20E7"/>
    <w:rsid w:val="004C2656"/>
    <w:rsid w:val="004C2812"/>
    <w:rsid w:val="004C5B0E"/>
    <w:rsid w:val="004C5C2B"/>
    <w:rsid w:val="004C7D1B"/>
    <w:rsid w:val="004D189F"/>
    <w:rsid w:val="004D49E8"/>
    <w:rsid w:val="004D4E83"/>
    <w:rsid w:val="004D5C8A"/>
    <w:rsid w:val="004D6665"/>
    <w:rsid w:val="004D7C52"/>
    <w:rsid w:val="004E05EE"/>
    <w:rsid w:val="004E0C9D"/>
    <w:rsid w:val="004E39BB"/>
    <w:rsid w:val="004E455D"/>
    <w:rsid w:val="004E6443"/>
    <w:rsid w:val="004E7193"/>
    <w:rsid w:val="004F16B4"/>
    <w:rsid w:val="004F6474"/>
    <w:rsid w:val="0050041C"/>
    <w:rsid w:val="005006C1"/>
    <w:rsid w:val="005006FD"/>
    <w:rsid w:val="00500895"/>
    <w:rsid w:val="005010B4"/>
    <w:rsid w:val="00501B8C"/>
    <w:rsid w:val="00501FB8"/>
    <w:rsid w:val="005026A4"/>
    <w:rsid w:val="0050369B"/>
    <w:rsid w:val="005044D0"/>
    <w:rsid w:val="005045B8"/>
    <w:rsid w:val="005045E7"/>
    <w:rsid w:val="00504743"/>
    <w:rsid w:val="00504867"/>
    <w:rsid w:val="0050770E"/>
    <w:rsid w:val="00511908"/>
    <w:rsid w:val="00512421"/>
    <w:rsid w:val="0051289E"/>
    <w:rsid w:val="0051528A"/>
    <w:rsid w:val="0051658B"/>
    <w:rsid w:val="00516824"/>
    <w:rsid w:val="00520BE3"/>
    <w:rsid w:val="00521BC8"/>
    <w:rsid w:val="00522171"/>
    <w:rsid w:val="005230C3"/>
    <w:rsid w:val="0052404C"/>
    <w:rsid w:val="00525100"/>
    <w:rsid w:val="00525533"/>
    <w:rsid w:val="0052599C"/>
    <w:rsid w:val="00531E07"/>
    <w:rsid w:val="005328A5"/>
    <w:rsid w:val="005328B0"/>
    <w:rsid w:val="0053525B"/>
    <w:rsid w:val="00535273"/>
    <w:rsid w:val="0053704E"/>
    <w:rsid w:val="0053710F"/>
    <w:rsid w:val="005377DD"/>
    <w:rsid w:val="00542A03"/>
    <w:rsid w:val="0054398F"/>
    <w:rsid w:val="00547173"/>
    <w:rsid w:val="0055017D"/>
    <w:rsid w:val="005506A9"/>
    <w:rsid w:val="00551117"/>
    <w:rsid w:val="00551757"/>
    <w:rsid w:val="0055411D"/>
    <w:rsid w:val="005571ED"/>
    <w:rsid w:val="0056100F"/>
    <w:rsid w:val="00561A70"/>
    <w:rsid w:val="00564ED7"/>
    <w:rsid w:val="005651C0"/>
    <w:rsid w:val="005677CD"/>
    <w:rsid w:val="00571515"/>
    <w:rsid w:val="005722F2"/>
    <w:rsid w:val="00575268"/>
    <w:rsid w:val="00575F5C"/>
    <w:rsid w:val="005808CB"/>
    <w:rsid w:val="00582B79"/>
    <w:rsid w:val="005846B6"/>
    <w:rsid w:val="00584957"/>
    <w:rsid w:val="00584959"/>
    <w:rsid w:val="00584C20"/>
    <w:rsid w:val="00585C6C"/>
    <w:rsid w:val="00591219"/>
    <w:rsid w:val="005914F6"/>
    <w:rsid w:val="00591EA2"/>
    <w:rsid w:val="00593125"/>
    <w:rsid w:val="00596AF2"/>
    <w:rsid w:val="005A0B00"/>
    <w:rsid w:val="005A2E29"/>
    <w:rsid w:val="005A4740"/>
    <w:rsid w:val="005A5B56"/>
    <w:rsid w:val="005A5F79"/>
    <w:rsid w:val="005A7C37"/>
    <w:rsid w:val="005B03BC"/>
    <w:rsid w:val="005B0EF1"/>
    <w:rsid w:val="005B15E7"/>
    <w:rsid w:val="005B17BB"/>
    <w:rsid w:val="005B230E"/>
    <w:rsid w:val="005B32AC"/>
    <w:rsid w:val="005B3D33"/>
    <w:rsid w:val="005B4B8F"/>
    <w:rsid w:val="005B5A0F"/>
    <w:rsid w:val="005B6028"/>
    <w:rsid w:val="005B6A32"/>
    <w:rsid w:val="005B79B2"/>
    <w:rsid w:val="005C36BE"/>
    <w:rsid w:val="005C61C6"/>
    <w:rsid w:val="005C70FB"/>
    <w:rsid w:val="005D172C"/>
    <w:rsid w:val="005D1C60"/>
    <w:rsid w:val="005D7175"/>
    <w:rsid w:val="005D7C36"/>
    <w:rsid w:val="005E026B"/>
    <w:rsid w:val="005E0DD1"/>
    <w:rsid w:val="005E1ECE"/>
    <w:rsid w:val="005E2923"/>
    <w:rsid w:val="005E316C"/>
    <w:rsid w:val="005E697F"/>
    <w:rsid w:val="005F10C0"/>
    <w:rsid w:val="005F188F"/>
    <w:rsid w:val="005F1D07"/>
    <w:rsid w:val="005F2EF6"/>
    <w:rsid w:val="005F4482"/>
    <w:rsid w:val="005F4BD0"/>
    <w:rsid w:val="005F4EB3"/>
    <w:rsid w:val="005F51C1"/>
    <w:rsid w:val="005F6BF3"/>
    <w:rsid w:val="005F718B"/>
    <w:rsid w:val="005F7573"/>
    <w:rsid w:val="005F7719"/>
    <w:rsid w:val="005F7AA0"/>
    <w:rsid w:val="00602DF9"/>
    <w:rsid w:val="00604B1A"/>
    <w:rsid w:val="00604BA8"/>
    <w:rsid w:val="006052E9"/>
    <w:rsid w:val="006057F7"/>
    <w:rsid w:val="006058AF"/>
    <w:rsid w:val="006076FB"/>
    <w:rsid w:val="006102E2"/>
    <w:rsid w:val="00610B6F"/>
    <w:rsid w:val="00610F88"/>
    <w:rsid w:val="0061213E"/>
    <w:rsid w:val="00612C8F"/>
    <w:rsid w:val="006130E3"/>
    <w:rsid w:val="00613BBE"/>
    <w:rsid w:val="00614A5E"/>
    <w:rsid w:val="0061522E"/>
    <w:rsid w:val="0061631A"/>
    <w:rsid w:val="00616817"/>
    <w:rsid w:val="00620D98"/>
    <w:rsid w:val="00621652"/>
    <w:rsid w:val="00621F73"/>
    <w:rsid w:val="006227E9"/>
    <w:rsid w:val="00623AB9"/>
    <w:rsid w:val="006246FF"/>
    <w:rsid w:val="00624722"/>
    <w:rsid w:val="006247D4"/>
    <w:rsid w:val="006258CB"/>
    <w:rsid w:val="00625C35"/>
    <w:rsid w:val="00625C3B"/>
    <w:rsid w:val="006263C5"/>
    <w:rsid w:val="00627D6A"/>
    <w:rsid w:val="00631A9F"/>
    <w:rsid w:val="00631B24"/>
    <w:rsid w:val="00632F46"/>
    <w:rsid w:val="006342A4"/>
    <w:rsid w:val="00635699"/>
    <w:rsid w:val="00635991"/>
    <w:rsid w:val="00637802"/>
    <w:rsid w:val="00637DFE"/>
    <w:rsid w:val="00640B5D"/>
    <w:rsid w:val="0064161F"/>
    <w:rsid w:val="00642073"/>
    <w:rsid w:val="00642441"/>
    <w:rsid w:val="00642EA2"/>
    <w:rsid w:val="0064324A"/>
    <w:rsid w:val="00643DCB"/>
    <w:rsid w:val="0064482D"/>
    <w:rsid w:val="006469B8"/>
    <w:rsid w:val="00650967"/>
    <w:rsid w:val="00650CEB"/>
    <w:rsid w:val="006510BB"/>
    <w:rsid w:val="006531C6"/>
    <w:rsid w:val="00653A1B"/>
    <w:rsid w:val="0065405B"/>
    <w:rsid w:val="00656155"/>
    <w:rsid w:val="00656567"/>
    <w:rsid w:val="006571C1"/>
    <w:rsid w:val="00660BEE"/>
    <w:rsid w:val="0066250C"/>
    <w:rsid w:val="00662AF2"/>
    <w:rsid w:val="00663274"/>
    <w:rsid w:val="00663C84"/>
    <w:rsid w:val="00664401"/>
    <w:rsid w:val="0066641B"/>
    <w:rsid w:val="00670193"/>
    <w:rsid w:val="006713CE"/>
    <w:rsid w:val="006720D5"/>
    <w:rsid w:val="006723F0"/>
    <w:rsid w:val="00673244"/>
    <w:rsid w:val="00673747"/>
    <w:rsid w:val="00674CEB"/>
    <w:rsid w:val="006750C2"/>
    <w:rsid w:val="006754F1"/>
    <w:rsid w:val="006778FD"/>
    <w:rsid w:val="0068057D"/>
    <w:rsid w:val="006828D4"/>
    <w:rsid w:val="006831B6"/>
    <w:rsid w:val="00684C50"/>
    <w:rsid w:val="006856F2"/>
    <w:rsid w:val="00690015"/>
    <w:rsid w:val="00690F07"/>
    <w:rsid w:val="006911C8"/>
    <w:rsid w:val="00691DBF"/>
    <w:rsid w:val="006926F5"/>
    <w:rsid w:val="00694B4E"/>
    <w:rsid w:val="00695F28"/>
    <w:rsid w:val="00696688"/>
    <w:rsid w:val="006968F0"/>
    <w:rsid w:val="006A0845"/>
    <w:rsid w:val="006A1891"/>
    <w:rsid w:val="006A1B09"/>
    <w:rsid w:val="006A1D3F"/>
    <w:rsid w:val="006A2FD8"/>
    <w:rsid w:val="006A47C6"/>
    <w:rsid w:val="006A5D0F"/>
    <w:rsid w:val="006A645F"/>
    <w:rsid w:val="006B0D89"/>
    <w:rsid w:val="006B184A"/>
    <w:rsid w:val="006B2FD7"/>
    <w:rsid w:val="006B3C29"/>
    <w:rsid w:val="006B3FDA"/>
    <w:rsid w:val="006B5321"/>
    <w:rsid w:val="006B59DC"/>
    <w:rsid w:val="006B73EB"/>
    <w:rsid w:val="006C042F"/>
    <w:rsid w:val="006C0AD3"/>
    <w:rsid w:val="006C17B4"/>
    <w:rsid w:val="006C2B12"/>
    <w:rsid w:val="006C31F8"/>
    <w:rsid w:val="006C6844"/>
    <w:rsid w:val="006C7178"/>
    <w:rsid w:val="006C732A"/>
    <w:rsid w:val="006C74CC"/>
    <w:rsid w:val="006D1331"/>
    <w:rsid w:val="006D44B7"/>
    <w:rsid w:val="006D45C9"/>
    <w:rsid w:val="006D47EA"/>
    <w:rsid w:val="006D63CD"/>
    <w:rsid w:val="006E00D5"/>
    <w:rsid w:val="006E031A"/>
    <w:rsid w:val="006E0E73"/>
    <w:rsid w:val="006E1B36"/>
    <w:rsid w:val="006E1F88"/>
    <w:rsid w:val="006E24EF"/>
    <w:rsid w:val="006E4BAB"/>
    <w:rsid w:val="006E4D69"/>
    <w:rsid w:val="006E4E1F"/>
    <w:rsid w:val="006F077C"/>
    <w:rsid w:val="006F1CE0"/>
    <w:rsid w:val="006F1F04"/>
    <w:rsid w:val="006F257F"/>
    <w:rsid w:val="006F37D5"/>
    <w:rsid w:val="007000A9"/>
    <w:rsid w:val="00701E91"/>
    <w:rsid w:val="007027E6"/>
    <w:rsid w:val="0070371D"/>
    <w:rsid w:val="007050E8"/>
    <w:rsid w:val="00706A12"/>
    <w:rsid w:val="00712B4A"/>
    <w:rsid w:val="00714E9D"/>
    <w:rsid w:val="00716942"/>
    <w:rsid w:val="00721E8E"/>
    <w:rsid w:val="00722DD6"/>
    <w:rsid w:val="00722E7F"/>
    <w:rsid w:val="00722EF2"/>
    <w:rsid w:val="00722FCD"/>
    <w:rsid w:val="0072381A"/>
    <w:rsid w:val="00723F90"/>
    <w:rsid w:val="00724514"/>
    <w:rsid w:val="007263BB"/>
    <w:rsid w:val="00726A40"/>
    <w:rsid w:val="00726F80"/>
    <w:rsid w:val="00727D9B"/>
    <w:rsid w:val="0073018A"/>
    <w:rsid w:val="007302F3"/>
    <w:rsid w:val="00731E8F"/>
    <w:rsid w:val="00732264"/>
    <w:rsid w:val="00734251"/>
    <w:rsid w:val="00735682"/>
    <w:rsid w:val="007356BF"/>
    <w:rsid w:val="00737995"/>
    <w:rsid w:val="007427B5"/>
    <w:rsid w:val="007435A1"/>
    <w:rsid w:val="007458D3"/>
    <w:rsid w:val="0074633C"/>
    <w:rsid w:val="00746350"/>
    <w:rsid w:val="00746549"/>
    <w:rsid w:val="0074741C"/>
    <w:rsid w:val="00750E7D"/>
    <w:rsid w:val="007510EC"/>
    <w:rsid w:val="007513EC"/>
    <w:rsid w:val="00752151"/>
    <w:rsid w:val="0075288D"/>
    <w:rsid w:val="007540B1"/>
    <w:rsid w:val="00754124"/>
    <w:rsid w:val="00755D2E"/>
    <w:rsid w:val="0076019A"/>
    <w:rsid w:val="007608F0"/>
    <w:rsid w:val="0076255B"/>
    <w:rsid w:val="007626F0"/>
    <w:rsid w:val="00763F62"/>
    <w:rsid w:val="0076605E"/>
    <w:rsid w:val="00770480"/>
    <w:rsid w:val="00771FF9"/>
    <w:rsid w:val="007749DC"/>
    <w:rsid w:val="00775796"/>
    <w:rsid w:val="007761DB"/>
    <w:rsid w:val="007809D1"/>
    <w:rsid w:val="00780F47"/>
    <w:rsid w:val="00781B6F"/>
    <w:rsid w:val="007821DF"/>
    <w:rsid w:val="007822B9"/>
    <w:rsid w:val="00782875"/>
    <w:rsid w:val="00787E72"/>
    <w:rsid w:val="00790770"/>
    <w:rsid w:val="00790975"/>
    <w:rsid w:val="00791F63"/>
    <w:rsid w:val="00791FC7"/>
    <w:rsid w:val="00792758"/>
    <w:rsid w:val="0079655E"/>
    <w:rsid w:val="00797B5F"/>
    <w:rsid w:val="007A08F7"/>
    <w:rsid w:val="007A3249"/>
    <w:rsid w:val="007A3D2C"/>
    <w:rsid w:val="007A4F82"/>
    <w:rsid w:val="007A52AC"/>
    <w:rsid w:val="007A75FF"/>
    <w:rsid w:val="007A79E6"/>
    <w:rsid w:val="007A7B26"/>
    <w:rsid w:val="007B1543"/>
    <w:rsid w:val="007B3A33"/>
    <w:rsid w:val="007B46EE"/>
    <w:rsid w:val="007B7055"/>
    <w:rsid w:val="007B722C"/>
    <w:rsid w:val="007C0339"/>
    <w:rsid w:val="007C0C41"/>
    <w:rsid w:val="007C1060"/>
    <w:rsid w:val="007C1B8F"/>
    <w:rsid w:val="007C21C7"/>
    <w:rsid w:val="007C40AD"/>
    <w:rsid w:val="007C57BE"/>
    <w:rsid w:val="007C7941"/>
    <w:rsid w:val="007D0A21"/>
    <w:rsid w:val="007D1350"/>
    <w:rsid w:val="007D39B9"/>
    <w:rsid w:val="007D3F01"/>
    <w:rsid w:val="007D595C"/>
    <w:rsid w:val="007D7FC3"/>
    <w:rsid w:val="007E0352"/>
    <w:rsid w:val="007E0560"/>
    <w:rsid w:val="007E1DB4"/>
    <w:rsid w:val="007E20A4"/>
    <w:rsid w:val="007E4351"/>
    <w:rsid w:val="007E6A2E"/>
    <w:rsid w:val="007E7887"/>
    <w:rsid w:val="007F2EE3"/>
    <w:rsid w:val="007F3A95"/>
    <w:rsid w:val="007F3BF6"/>
    <w:rsid w:val="007F4BFB"/>
    <w:rsid w:val="00802351"/>
    <w:rsid w:val="00802912"/>
    <w:rsid w:val="00802E6B"/>
    <w:rsid w:val="0080320D"/>
    <w:rsid w:val="008032EA"/>
    <w:rsid w:val="008034D6"/>
    <w:rsid w:val="00804A2D"/>
    <w:rsid w:val="00806C66"/>
    <w:rsid w:val="00807BBC"/>
    <w:rsid w:val="00810DD9"/>
    <w:rsid w:val="00810F00"/>
    <w:rsid w:val="0081281B"/>
    <w:rsid w:val="00813DB2"/>
    <w:rsid w:val="008141F8"/>
    <w:rsid w:val="0081458E"/>
    <w:rsid w:val="00815CF2"/>
    <w:rsid w:val="008175BD"/>
    <w:rsid w:val="00817A9E"/>
    <w:rsid w:val="0082311C"/>
    <w:rsid w:val="00823560"/>
    <w:rsid w:val="00824679"/>
    <w:rsid w:val="008250DF"/>
    <w:rsid w:val="00831B2C"/>
    <w:rsid w:val="0083328A"/>
    <w:rsid w:val="008338A5"/>
    <w:rsid w:val="00833F3A"/>
    <w:rsid w:val="0083409A"/>
    <w:rsid w:val="00835B59"/>
    <w:rsid w:val="00835E6E"/>
    <w:rsid w:val="0083690B"/>
    <w:rsid w:val="00837AB8"/>
    <w:rsid w:val="008411CD"/>
    <w:rsid w:val="008414F8"/>
    <w:rsid w:val="00842345"/>
    <w:rsid w:val="008423B0"/>
    <w:rsid w:val="008457B0"/>
    <w:rsid w:val="00845FD9"/>
    <w:rsid w:val="0084658F"/>
    <w:rsid w:val="00847055"/>
    <w:rsid w:val="0084715B"/>
    <w:rsid w:val="00850810"/>
    <w:rsid w:val="00851EB8"/>
    <w:rsid w:val="00852E68"/>
    <w:rsid w:val="008540F7"/>
    <w:rsid w:val="008565C4"/>
    <w:rsid w:val="00856AA9"/>
    <w:rsid w:val="008572FB"/>
    <w:rsid w:val="00857EF6"/>
    <w:rsid w:val="0086059E"/>
    <w:rsid w:val="00861B73"/>
    <w:rsid w:val="008627D5"/>
    <w:rsid w:val="00862DF6"/>
    <w:rsid w:val="0086571E"/>
    <w:rsid w:val="00866FEF"/>
    <w:rsid w:val="008673AE"/>
    <w:rsid w:val="00867E04"/>
    <w:rsid w:val="0087026B"/>
    <w:rsid w:val="008712BE"/>
    <w:rsid w:val="00871A19"/>
    <w:rsid w:val="00871D7D"/>
    <w:rsid w:val="00872347"/>
    <w:rsid w:val="00872D34"/>
    <w:rsid w:val="00872D6C"/>
    <w:rsid w:val="00872E6C"/>
    <w:rsid w:val="00873162"/>
    <w:rsid w:val="00873A48"/>
    <w:rsid w:val="0087459E"/>
    <w:rsid w:val="00883245"/>
    <w:rsid w:val="00884E49"/>
    <w:rsid w:val="00887149"/>
    <w:rsid w:val="008902FD"/>
    <w:rsid w:val="00890340"/>
    <w:rsid w:val="00890DAA"/>
    <w:rsid w:val="00892845"/>
    <w:rsid w:val="008940AB"/>
    <w:rsid w:val="008946C9"/>
    <w:rsid w:val="00895F20"/>
    <w:rsid w:val="00896821"/>
    <w:rsid w:val="008A193D"/>
    <w:rsid w:val="008A281F"/>
    <w:rsid w:val="008A407F"/>
    <w:rsid w:val="008A47BD"/>
    <w:rsid w:val="008A6E4E"/>
    <w:rsid w:val="008A7007"/>
    <w:rsid w:val="008A7B46"/>
    <w:rsid w:val="008A7DDC"/>
    <w:rsid w:val="008A7F40"/>
    <w:rsid w:val="008B06C2"/>
    <w:rsid w:val="008B0ACF"/>
    <w:rsid w:val="008B1558"/>
    <w:rsid w:val="008B225D"/>
    <w:rsid w:val="008B23B3"/>
    <w:rsid w:val="008B25C8"/>
    <w:rsid w:val="008B40E2"/>
    <w:rsid w:val="008B42D1"/>
    <w:rsid w:val="008B4C1F"/>
    <w:rsid w:val="008B50BD"/>
    <w:rsid w:val="008B50BF"/>
    <w:rsid w:val="008B610A"/>
    <w:rsid w:val="008B6A21"/>
    <w:rsid w:val="008B6BAD"/>
    <w:rsid w:val="008B6C70"/>
    <w:rsid w:val="008C1CDA"/>
    <w:rsid w:val="008C3238"/>
    <w:rsid w:val="008C32FA"/>
    <w:rsid w:val="008C3311"/>
    <w:rsid w:val="008C4E81"/>
    <w:rsid w:val="008C511A"/>
    <w:rsid w:val="008C6347"/>
    <w:rsid w:val="008C6548"/>
    <w:rsid w:val="008D00D5"/>
    <w:rsid w:val="008D18AD"/>
    <w:rsid w:val="008D3466"/>
    <w:rsid w:val="008D3C6F"/>
    <w:rsid w:val="008D4CC8"/>
    <w:rsid w:val="008D6649"/>
    <w:rsid w:val="008D744E"/>
    <w:rsid w:val="008E0765"/>
    <w:rsid w:val="008E1B66"/>
    <w:rsid w:val="008E1DA1"/>
    <w:rsid w:val="008E1F1B"/>
    <w:rsid w:val="008E2B3D"/>
    <w:rsid w:val="008E3433"/>
    <w:rsid w:val="008E3A00"/>
    <w:rsid w:val="008E3CBE"/>
    <w:rsid w:val="008E47AE"/>
    <w:rsid w:val="008E74E3"/>
    <w:rsid w:val="008F00F6"/>
    <w:rsid w:val="008F23D9"/>
    <w:rsid w:val="008F3CE1"/>
    <w:rsid w:val="008F3D37"/>
    <w:rsid w:val="008F43AB"/>
    <w:rsid w:val="008F532B"/>
    <w:rsid w:val="008F5E9D"/>
    <w:rsid w:val="008F5F1F"/>
    <w:rsid w:val="008F60DC"/>
    <w:rsid w:val="008F6E53"/>
    <w:rsid w:val="008F7C48"/>
    <w:rsid w:val="00902385"/>
    <w:rsid w:val="0090289B"/>
    <w:rsid w:val="00905B65"/>
    <w:rsid w:val="00905DD2"/>
    <w:rsid w:val="00906479"/>
    <w:rsid w:val="0090666A"/>
    <w:rsid w:val="009079EF"/>
    <w:rsid w:val="00907A1B"/>
    <w:rsid w:val="0091171F"/>
    <w:rsid w:val="00911BE0"/>
    <w:rsid w:val="00912D08"/>
    <w:rsid w:val="0091464D"/>
    <w:rsid w:val="009154F2"/>
    <w:rsid w:val="00917316"/>
    <w:rsid w:val="00917A02"/>
    <w:rsid w:val="0092014A"/>
    <w:rsid w:val="00920699"/>
    <w:rsid w:val="00922F14"/>
    <w:rsid w:val="009236C9"/>
    <w:rsid w:val="00923FD2"/>
    <w:rsid w:val="00927042"/>
    <w:rsid w:val="0093247D"/>
    <w:rsid w:val="00933633"/>
    <w:rsid w:val="00933A81"/>
    <w:rsid w:val="00933AD3"/>
    <w:rsid w:val="009344BA"/>
    <w:rsid w:val="00942F71"/>
    <w:rsid w:val="0094588E"/>
    <w:rsid w:val="009459F1"/>
    <w:rsid w:val="00945BBC"/>
    <w:rsid w:val="009466E4"/>
    <w:rsid w:val="00950D0B"/>
    <w:rsid w:val="00951F1A"/>
    <w:rsid w:val="009526C1"/>
    <w:rsid w:val="00952CF6"/>
    <w:rsid w:val="009548B2"/>
    <w:rsid w:val="00955316"/>
    <w:rsid w:val="00957940"/>
    <w:rsid w:val="00957CC3"/>
    <w:rsid w:val="00960D65"/>
    <w:rsid w:val="00963726"/>
    <w:rsid w:val="00963FCB"/>
    <w:rsid w:val="009666A2"/>
    <w:rsid w:val="009666D9"/>
    <w:rsid w:val="009669ED"/>
    <w:rsid w:val="009702E3"/>
    <w:rsid w:val="00970B89"/>
    <w:rsid w:val="009739B4"/>
    <w:rsid w:val="0097720B"/>
    <w:rsid w:val="009806DA"/>
    <w:rsid w:val="00980B21"/>
    <w:rsid w:val="00983014"/>
    <w:rsid w:val="00983775"/>
    <w:rsid w:val="00984E32"/>
    <w:rsid w:val="00984F2F"/>
    <w:rsid w:val="0098549F"/>
    <w:rsid w:val="0098555B"/>
    <w:rsid w:val="00987A49"/>
    <w:rsid w:val="00987E85"/>
    <w:rsid w:val="00990B1A"/>
    <w:rsid w:val="00990BBC"/>
    <w:rsid w:val="009917FB"/>
    <w:rsid w:val="00991AFC"/>
    <w:rsid w:val="00991EFC"/>
    <w:rsid w:val="00992C06"/>
    <w:rsid w:val="00993021"/>
    <w:rsid w:val="009935A9"/>
    <w:rsid w:val="00993938"/>
    <w:rsid w:val="00993A9B"/>
    <w:rsid w:val="00995A25"/>
    <w:rsid w:val="00996B13"/>
    <w:rsid w:val="00996E93"/>
    <w:rsid w:val="00997385"/>
    <w:rsid w:val="009A05DF"/>
    <w:rsid w:val="009A1677"/>
    <w:rsid w:val="009A2666"/>
    <w:rsid w:val="009A27D3"/>
    <w:rsid w:val="009A3855"/>
    <w:rsid w:val="009A411B"/>
    <w:rsid w:val="009A46AA"/>
    <w:rsid w:val="009A5477"/>
    <w:rsid w:val="009A5950"/>
    <w:rsid w:val="009A6E4A"/>
    <w:rsid w:val="009A732C"/>
    <w:rsid w:val="009A78DC"/>
    <w:rsid w:val="009B0672"/>
    <w:rsid w:val="009B108C"/>
    <w:rsid w:val="009B2B60"/>
    <w:rsid w:val="009B362D"/>
    <w:rsid w:val="009B6657"/>
    <w:rsid w:val="009C1123"/>
    <w:rsid w:val="009C1481"/>
    <w:rsid w:val="009C2E10"/>
    <w:rsid w:val="009C3E60"/>
    <w:rsid w:val="009C411C"/>
    <w:rsid w:val="009C439C"/>
    <w:rsid w:val="009C48E9"/>
    <w:rsid w:val="009C4DFA"/>
    <w:rsid w:val="009C5056"/>
    <w:rsid w:val="009C6EF7"/>
    <w:rsid w:val="009D126B"/>
    <w:rsid w:val="009D19F8"/>
    <w:rsid w:val="009D23AB"/>
    <w:rsid w:val="009D2402"/>
    <w:rsid w:val="009D5432"/>
    <w:rsid w:val="009D564E"/>
    <w:rsid w:val="009D627C"/>
    <w:rsid w:val="009D6E21"/>
    <w:rsid w:val="009E0120"/>
    <w:rsid w:val="009E0616"/>
    <w:rsid w:val="009E0EBE"/>
    <w:rsid w:val="009E2FF6"/>
    <w:rsid w:val="009E388E"/>
    <w:rsid w:val="009E4E69"/>
    <w:rsid w:val="009E5F9E"/>
    <w:rsid w:val="009E649D"/>
    <w:rsid w:val="009F12BD"/>
    <w:rsid w:val="009F4EE4"/>
    <w:rsid w:val="009F7245"/>
    <w:rsid w:val="009F73DF"/>
    <w:rsid w:val="009F7FCE"/>
    <w:rsid w:val="00A00400"/>
    <w:rsid w:val="00A00EAF"/>
    <w:rsid w:val="00A036DE"/>
    <w:rsid w:val="00A03C5B"/>
    <w:rsid w:val="00A04057"/>
    <w:rsid w:val="00A06578"/>
    <w:rsid w:val="00A1013E"/>
    <w:rsid w:val="00A10B22"/>
    <w:rsid w:val="00A13DD3"/>
    <w:rsid w:val="00A148E3"/>
    <w:rsid w:val="00A1775D"/>
    <w:rsid w:val="00A212B1"/>
    <w:rsid w:val="00A24F12"/>
    <w:rsid w:val="00A257F4"/>
    <w:rsid w:val="00A2627C"/>
    <w:rsid w:val="00A26846"/>
    <w:rsid w:val="00A26FF4"/>
    <w:rsid w:val="00A27A19"/>
    <w:rsid w:val="00A32D1E"/>
    <w:rsid w:val="00A33255"/>
    <w:rsid w:val="00A3377C"/>
    <w:rsid w:val="00A3516F"/>
    <w:rsid w:val="00A35229"/>
    <w:rsid w:val="00A35859"/>
    <w:rsid w:val="00A37652"/>
    <w:rsid w:val="00A37C9A"/>
    <w:rsid w:val="00A37FEA"/>
    <w:rsid w:val="00A41E6E"/>
    <w:rsid w:val="00A42D6A"/>
    <w:rsid w:val="00A431BB"/>
    <w:rsid w:val="00A43A74"/>
    <w:rsid w:val="00A442F2"/>
    <w:rsid w:val="00A453F2"/>
    <w:rsid w:val="00A4660A"/>
    <w:rsid w:val="00A504B6"/>
    <w:rsid w:val="00A52D63"/>
    <w:rsid w:val="00A52DF4"/>
    <w:rsid w:val="00A54D63"/>
    <w:rsid w:val="00A55D1E"/>
    <w:rsid w:val="00A564B8"/>
    <w:rsid w:val="00A57525"/>
    <w:rsid w:val="00A5770E"/>
    <w:rsid w:val="00A61F24"/>
    <w:rsid w:val="00A624F1"/>
    <w:rsid w:val="00A62CCB"/>
    <w:rsid w:val="00A63413"/>
    <w:rsid w:val="00A652A7"/>
    <w:rsid w:val="00A67FCC"/>
    <w:rsid w:val="00A705A0"/>
    <w:rsid w:val="00A70B3E"/>
    <w:rsid w:val="00A70B55"/>
    <w:rsid w:val="00A70E22"/>
    <w:rsid w:val="00A729CA"/>
    <w:rsid w:val="00A72CF7"/>
    <w:rsid w:val="00A747E9"/>
    <w:rsid w:val="00A74976"/>
    <w:rsid w:val="00A76267"/>
    <w:rsid w:val="00A80384"/>
    <w:rsid w:val="00A81874"/>
    <w:rsid w:val="00A82F18"/>
    <w:rsid w:val="00A8354B"/>
    <w:rsid w:val="00A83872"/>
    <w:rsid w:val="00A85F41"/>
    <w:rsid w:val="00A87ABD"/>
    <w:rsid w:val="00A910BB"/>
    <w:rsid w:val="00A914B9"/>
    <w:rsid w:val="00A91EAA"/>
    <w:rsid w:val="00A92DC0"/>
    <w:rsid w:val="00A92ED7"/>
    <w:rsid w:val="00A96DD2"/>
    <w:rsid w:val="00AA0DAE"/>
    <w:rsid w:val="00AA19EB"/>
    <w:rsid w:val="00AA1CB8"/>
    <w:rsid w:val="00AA230B"/>
    <w:rsid w:val="00AA4B05"/>
    <w:rsid w:val="00AA62DA"/>
    <w:rsid w:val="00AA6E8F"/>
    <w:rsid w:val="00AB12F8"/>
    <w:rsid w:val="00AB2269"/>
    <w:rsid w:val="00AB2CDF"/>
    <w:rsid w:val="00AB4A5A"/>
    <w:rsid w:val="00AB5EBD"/>
    <w:rsid w:val="00AB6865"/>
    <w:rsid w:val="00AC05E0"/>
    <w:rsid w:val="00AC0F39"/>
    <w:rsid w:val="00AC2184"/>
    <w:rsid w:val="00AC3200"/>
    <w:rsid w:val="00AC3D8B"/>
    <w:rsid w:val="00AC3FAD"/>
    <w:rsid w:val="00AC456C"/>
    <w:rsid w:val="00AC62E8"/>
    <w:rsid w:val="00AC683B"/>
    <w:rsid w:val="00AD0ACF"/>
    <w:rsid w:val="00AD3DD2"/>
    <w:rsid w:val="00AD47B5"/>
    <w:rsid w:val="00AD4A70"/>
    <w:rsid w:val="00AD592B"/>
    <w:rsid w:val="00AE068F"/>
    <w:rsid w:val="00AE0703"/>
    <w:rsid w:val="00AE09F9"/>
    <w:rsid w:val="00AE0A45"/>
    <w:rsid w:val="00AE0CA7"/>
    <w:rsid w:val="00AE2C7C"/>
    <w:rsid w:val="00AE479E"/>
    <w:rsid w:val="00AE5C5F"/>
    <w:rsid w:val="00AE60C4"/>
    <w:rsid w:val="00AE617F"/>
    <w:rsid w:val="00AE6EBA"/>
    <w:rsid w:val="00AE7146"/>
    <w:rsid w:val="00AF1B3C"/>
    <w:rsid w:val="00AF2212"/>
    <w:rsid w:val="00AF23AB"/>
    <w:rsid w:val="00AF2783"/>
    <w:rsid w:val="00AF2CE7"/>
    <w:rsid w:val="00AF445B"/>
    <w:rsid w:val="00AF5E1A"/>
    <w:rsid w:val="00AF5FB9"/>
    <w:rsid w:val="00B02D5D"/>
    <w:rsid w:val="00B033C6"/>
    <w:rsid w:val="00B03493"/>
    <w:rsid w:val="00B0386C"/>
    <w:rsid w:val="00B047E0"/>
    <w:rsid w:val="00B06354"/>
    <w:rsid w:val="00B072EC"/>
    <w:rsid w:val="00B075B7"/>
    <w:rsid w:val="00B07D10"/>
    <w:rsid w:val="00B10579"/>
    <w:rsid w:val="00B121D1"/>
    <w:rsid w:val="00B127F9"/>
    <w:rsid w:val="00B13B2F"/>
    <w:rsid w:val="00B160F4"/>
    <w:rsid w:val="00B16A67"/>
    <w:rsid w:val="00B16B25"/>
    <w:rsid w:val="00B17E0A"/>
    <w:rsid w:val="00B2046F"/>
    <w:rsid w:val="00B21E8B"/>
    <w:rsid w:val="00B22932"/>
    <w:rsid w:val="00B2350A"/>
    <w:rsid w:val="00B31C27"/>
    <w:rsid w:val="00B32171"/>
    <w:rsid w:val="00B32365"/>
    <w:rsid w:val="00B334A3"/>
    <w:rsid w:val="00B34E02"/>
    <w:rsid w:val="00B365D2"/>
    <w:rsid w:val="00B372A9"/>
    <w:rsid w:val="00B3739E"/>
    <w:rsid w:val="00B3766F"/>
    <w:rsid w:val="00B37D11"/>
    <w:rsid w:val="00B40009"/>
    <w:rsid w:val="00B4071C"/>
    <w:rsid w:val="00B40B82"/>
    <w:rsid w:val="00B41F94"/>
    <w:rsid w:val="00B4393A"/>
    <w:rsid w:val="00B4592B"/>
    <w:rsid w:val="00B469AD"/>
    <w:rsid w:val="00B47023"/>
    <w:rsid w:val="00B4764D"/>
    <w:rsid w:val="00B5039E"/>
    <w:rsid w:val="00B52C8F"/>
    <w:rsid w:val="00B52CC5"/>
    <w:rsid w:val="00B532DE"/>
    <w:rsid w:val="00B5383A"/>
    <w:rsid w:val="00B55008"/>
    <w:rsid w:val="00B55961"/>
    <w:rsid w:val="00B57906"/>
    <w:rsid w:val="00B608FB"/>
    <w:rsid w:val="00B61A9E"/>
    <w:rsid w:val="00B6288B"/>
    <w:rsid w:val="00B62B15"/>
    <w:rsid w:val="00B65CFA"/>
    <w:rsid w:val="00B676D4"/>
    <w:rsid w:val="00B708F6"/>
    <w:rsid w:val="00B70F68"/>
    <w:rsid w:val="00B725D1"/>
    <w:rsid w:val="00B73F55"/>
    <w:rsid w:val="00B751FE"/>
    <w:rsid w:val="00B752BF"/>
    <w:rsid w:val="00B754A2"/>
    <w:rsid w:val="00B75A88"/>
    <w:rsid w:val="00B75D80"/>
    <w:rsid w:val="00B75E05"/>
    <w:rsid w:val="00B76265"/>
    <w:rsid w:val="00B769F3"/>
    <w:rsid w:val="00B80230"/>
    <w:rsid w:val="00B8034A"/>
    <w:rsid w:val="00B8090E"/>
    <w:rsid w:val="00B82DF9"/>
    <w:rsid w:val="00B8442A"/>
    <w:rsid w:val="00B84E4D"/>
    <w:rsid w:val="00B86301"/>
    <w:rsid w:val="00B87BC5"/>
    <w:rsid w:val="00B90577"/>
    <w:rsid w:val="00B9219B"/>
    <w:rsid w:val="00B927C6"/>
    <w:rsid w:val="00B9368A"/>
    <w:rsid w:val="00B9422E"/>
    <w:rsid w:val="00B94F67"/>
    <w:rsid w:val="00BA0EDB"/>
    <w:rsid w:val="00BA1093"/>
    <w:rsid w:val="00BA1895"/>
    <w:rsid w:val="00BA2C8F"/>
    <w:rsid w:val="00BA36CE"/>
    <w:rsid w:val="00BA3FCA"/>
    <w:rsid w:val="00BA4273"/>
    <w:rsid w:val="00BA485F"/>
    <w:rsid w:val="00BA5137"/>
    <w:rsid w:val="00BA5679"/>
    <w:rsid w:val="00BA5F54"/>
    <w:rsid w:val="00BA6773"/>
    <w:rsid w:val="00BA6F3A"/>
    <w:rsid w:val="00BA705B"/>
    <w:rsid w:val="00BB0B4F"/>
    <w:rsid w:val="00BB1E0B"/>
    <w:rsid w:val="00BB2244"/>
    <w:rsid w:val="00BB35C6"/>
    <w:rsid w:val="00BB483F"/>
    <w:rsid w:val="00BB6089"/>
    <w:rsid w:val="00BB6E17"/>
    <w:rsid w:val="00BB74F5"/>
    <w:rsid w:val="00BC02E5"/>
    <w:rsid w:val="00BC0E60"/>
    <w:rsid w:val="00BC100E"/>
    <w:rsid w:val="00BC1C17"/>
    <w:rsid w:val="00BC1CFB"/>
    <w:rsid w:val="00BC2677"/>
    <w:rsid w:val="00BC26A5"/>
    <w:rsid w:val="00BC2911"/>
    <w:rsid w:val="00BC47A7"/>
    <w:rsid w:val="00BC69FA"/>
    <w:rsid w:val="00BC6C69"/>
    <w:rsid w:val="00BD02C3"/>
    <w:rsid w:val="00BD3D8F"/>
    <w:rsid w:val="00BD4CA9"/>
    <w:rsid w:val="00BD55E1"/>
    <w:rsid w:val="00BD706C"/>
    <w:rsid w:val="00BD73B2"/>
    <w:rsid w:val="00BE01A5"/>
    <w:rsid w:val="00BE08A1"/>
    <w:rsid w:val="00BE1517"/>
    <w:rsid w:val="00BE16E9"/>
    <w:rsid w:val="00BE18BA"/>
    <w:rsid w:val="00BE44AA"/>
    <w:rsid w:val="00BE5121"/>
    <w:rsid w:val="00BE5227"/>
    <w:rsid w:val="00BF3171"/>
    <w:rsid w:val="00BF4592"/>
    <w:rsid w:val="00BF594B"/>
    <w:rsid w:val="00BF5E2F"/>
    <w:rsid w:val="00BF7E9B"/>
    <w:rsid w:val="00C0016F"/>
    <w:rsid w:val="00C0040F"/>
    <w:rsid w:val="00C02B51"/>
    <w:rsid w:val="00C0378F"/>
    <w:rsid w:val="00C04C3A"/>
    <w:rsid w:val="00C05153"/>
    <w:rsid w:val="00C0528C"/>
    <w:rsid w:val="00C0656C"/>
    <w:rsid w:val="00C070F7"/>
    <w:rsid w:val="00C07527"/>
    <w:rsid w:val="00C13AE4"/>
    <w:rsid w:val="00C14E25"/>
    <w:rsid w:val="00C2061F"/>
    <w:rsid w:val="00C20A4B"/>
    <w:rsid w:val="00C22642"/>
    <w:rsid w:val="00C24C69"/>
    <w:rsid w:val="00C2501E"/>
    <w:rsid w:val="00C25E8B"/>
    <w:rsid w:val="00C30FFA"/>
    <w:rsid w:val="00C3106B"/>
    <w:rsid w:val="00C315CF"/>
    <w:rsid w:val="00C32B2F"/>
    <w:rsid w:val="00C335A3"/>
    <w:rsid w:val="00C33628"/>
    <w:rsid w:val="00C33CAC"/>
    <w:rsid w:val="00C41210"/>
    <w:rsid w:val="00C417E9"/>
    <w:rsid w:val="00C41F2E"/>
    <w:rsid w:val="00C42F84"/>
    <w:rsid w:val="00C43226"/>
    <w:rsid w:val="00C435E5"/>
    <w:rsid w:val="00C43737"/>
    <w:rsid w:val="00C43D82"/>
    <w:rsid w:val="00C44013"/>
    <w:rsid w:val="00C453BD"/>
    <w:rsid w:val="00C45C81"/>
    <w:rsid w:val="00C46EFA"/>
    <w:rsid w:val="00C50272"/>
    <w:rsid w:val="00C505EB"/>
    <w:rsid w:val="00C51C56"/>
    <w:rsid w:val="00C53787"/>
    <w:rsid w:val="00C53BDD"/>
    <w:rsid w:val="00C57A4F"/>
    <w:rsid w:val="00C60104"/>
    <w:rsid w:val="00C6072F"/>
    <w:rsid w:val="00C617C6"/>
    <w:rsid w:val="00C62528"/>
    <w:rsid w:val="00C6274B"/>
    <w:rsid w:val="00C6285A"/>
    <w:rsid w:val="00C62E7B"/>
    <w:rsid w:val="00C657F6"/>
    <w:rsid w:val="00C66E1E"/>
    <w:rsid w:val="00C67A5C"/>
    <w:rsid w:val="00C70964"/>
    <w:rsid w:val="00C70BAE"/>
    <w:rsid w:val="00C725EC"/>
    <w:rsid w:val="00C73FE1"/>
    <w:rsid w:val="00C74339"/>
    <w:rsid w:val="00C77B71"/>
    <w:rsid w:val="00C8067F"/>
    <w:rsid w:val="00C830BA"/>
    <w:rsid w:val="00C837A2"/>
    <w:rsid w:val="00C84405"/>
    <w:rsid w:val="00C84980"/>
    <w:rsid w:val="00C850FD"/>
    <w:rsid w:val="00C91263"/>
    <w:rsid w:val="00C91704"/>
    <w:rsid w:val="00C936F1"/>
    <w:rsid w:val="00C9370B"/>
    <w:rsid w:val="00C95FA1"/>
    <w:rsid w:val="00C96A36"/>
    <w:rsid w:val="00C97545"/>
    <w:rsid w:val="00CA007B"/>
    <w:rsid w:val="00CA2465"/>
    <w:rsid w:val="00CA5E68"/>
    <w:rsid w:val="00CA6636"/>
    <w:rsid w:val="00CA6D41"/>
    <w:rsid w:val="00CB2916"/>
    <w:rsid w:val="00CB38E4"/>
    <w:rsid w:val="00CB6BFA"/>
    <w:rsid w:val="00CB769B"/>
    <w:rsid w:val="00CC0893"/>
    <w:rsid w:val="00CC19A6"/>
    <w:rsid w:val="00CC291B"/>
    <w:rsid w:val="00CC2F47"/>
    <w:rsid w:val="00CC70B7"/>
    <w:rsid w:val="00CC71B4"/>
    <w:rsid w:val="00CD0021"/>
    <w:rsid w:val="00CD0BD7"/>
    <w:rsid w:val="00CD133E"/>
    <w:rsid w:val="00CD24B2"/>
    <w:rsid w:val="00CD34BA"/>
    <w:rsid w:val="00CD3552"/>
    <w:rsid w:val="00CD4538"/>
    <w:rsid w:val="00CD5AB0"/>
    <w:rsid w:val="00CD6F53"/>
    <w:rsid w:val="00CE223C"/>
    <w:rsid w:val="00CE6D52"/>
    <w:rsid w:val="00CE6FD4"/>
    <w:rsid w:val="00CE7667"/>
    <w:rsid w:val="00CF02FE"/>
    <w:rsid w:val="00CF034A"/>
    <w:rsid w:val="00CF0DD1"/>
    <w:rsid w:val="00CF3131"/>
    <w:rsid w:val="00CF3255"/>
    <w:rsid w:val="00CF3BE1"/>
    <w:rsid w:val="00CF3FD2"/>
    <w:rsid w:val="00CF4014"/>
    <w:rsid w:val="00CF469F"/>
    <w:rsid w:val="00CF4841"/>
    <w:rsid w:val="00D00243"/>
    <w:rsid w:val="00D00BDE"/>
    <w:rsid w:val="00D00F72"/>
    <w:rsid w:val="00D01533"/>
    <w:rsid w:val="00D01E8F"/>
    <w:rsid w:val="00D031ED"/>
    <w:rsid w:val="00D04FBE"/>
    <w:rsid w:val="00D05ECD"/>
    <w:rsid w:val="00D06FC7"/>
    <w:rsid w:val="00D0712E"/>
    <w:rsid w:val="00D073CB"/>
    <w:rsid w:val="00D101C6"/>
    <w:rsid w:val="00D136DE"/>
    <w:rsid w:val="00D16432"/>
    <w:rsid w:val="00D20065"/>
    <w:rsid w:val="00D20716"/>
    <w:rsid w:val="00D20EBA"/>
    <w:rsid w:val="00D22AC6"/>
    <w:rsid w:val="00D23D4A"/>
    <w:rsid w:val="00D24964"/>
    <w:rsid w:val="00D24FC9"/>
    <w:rsid w:val="00D25F6C"/>
    <w:rsid w:val="00D30140"/>
    <w:rsid w:val="00D31BC1"/>
    <w:rsid w:val="00D32E33"/>
    <w:rsid w:val="00D36AA4"/>
    <w:rsid w:val="00D36EBA"/>
    <w:rsid w:val="00D40518"/>
    <w:rsid w:val="00D40AC2"/>
    <w:rsid w:val="00D4100E"/>
    <w:rsid w:val="00D45135"/>
    <w:rsid w:val="00D458E2"/>
    <w:rsid w:val="00D47A6D"/>
    <w:rsid w:val="00D520C6"/>
    <w:rsid w:val="00D54466"/>
    <w:rsid w:val="00D5457E"/>
    <w:rsid w:val="00D56418"/>
    <w:rsid w:val="00D608AD"/>
    <w:rsid w:val="00D61FAD"/>
    <w:rsid w:val="00D62FBF"/>
    <w:rsid w:val="00D63A3C"/>
    <w:rsid w:val="00D6575D"/>
    <w:rsid w:val="00D6662E"/>
    <w:rsid w:val="00D671F5"/>
    <w:rsid w:val="00D6724D"/>
    <w:rsid w:val="00D6791A"/>
    <w:rsid w:val="00D67BD6"/>
    <w:rsid w:val="00D707E2"/>
    <w:rsid w:val="00D70DFA"/>
    <w:rsid w:val="00D71D02"/>
    <w:rsid w:val="00D752B3"/>
    <w:rsid w:val="00D752BA"/>
    <w:rsid w:val="00D75A83"/>
    <w:rsid w:val="00D76260"/>
    <w:rsid w:val="00D81D13"/>
    <w:rsid w:val="00D825DA"/>
    <w:rsid w:val="00D83CD4"/>
    <w:rsid w:val="00D84A20"/>
    <w:rsid w:val="00D85102"/>
    <w:rsid w:val="00D865FC"/>
    <w:rsid w:val="00D87891"/>
    <w:rsid w:val="00D908D6"/>
    <w:rsid w:val="00D91A48"/>
    <w:rsid w:val="00D92074"/>
    <w:rsid w:val="00D93670"/>
    <w:rsid w:val="00D94409"/>
    <w:rsid w:val="00D94615"/>
    <w:rsid w:val="00D95062"/>
    <w:rsid w:val="00D96B09"/>
    <w:rsid w:val="00D96C7F"/>
    <w:rsid w:val="00D970CD"/>
    <w:rsid w:val="00DA1D92"/>
    <w:rsid w:val="00DA2656"/>
    <w:rsid w:val="00DA2768"/>
    <w:rsid w:val="00DA2C16"/>
    <w:rsid w:val="00DA399D"/>
    <w:rsid w:val="00DA66E8"/>
    <w:rsid w:val="00DB0063"/>
    <w:rsid w:val="00DB03EE"/>
    <w:rsid w:val="00DB04A7"/>
    <w:rsid w:val="00DB20FA"/>
    <w:rsid w:val="00DB210E"/>
    <w:rsid w:val="00DB219C"/>
    <w:rsid w:val="00DB28C5"/>
    <w:rsid w:val="00DB33BE"/>
    <w:rsid w:val="00DB41BA"/>
    <w:rsid w:val="00DB4ED5"/>
    <w:rsid w:val="00DB7CF5"/>
    <w:rsid w:val="00DC02B0"/>
    <w:rsid w:val="00DC0A04"/>
    <w:rsid w:val="00DC0DF9"/>
    <w:rsid w:val="00DC141F"/>
    <w:rsid w:val="00DC198D"/>
    <w:rsid w:val="00DC1E99"/>
    <w:rsid w:val="00DC4A61"/>
    <w:rsid w:val="00DC51DE"/>
    <w:rsid w:val="00DC62CA"/>
    <w:rsid w:val="00DC63A3"/>
    <w:rsid w:val="00DC6BE6"/>
    <w:rsid w:val="00DC72BF"/>
    <w:rsid w:val="00DD0149"/>
    <w:rsid w:val="00DD1546"/>
    <w:rsid w:val="00DD24C3"/>
    <w:rsid w:val="00DD4234"/>
    <w:rsid w:val="00DD6086"/>
    <w:rsid w:val="00DD715C"/>
    <w:rsid w:val="00DD7722"/>
    <w:rsid w:val="00DE09DF"/>
    <w:rsid w:val="00DE2420"/>
    <w:rsid w:val="00DE29BF"/>
    <w:rsid w:val="00DE30D7"/>
    <w:rsid w:val="00DE3CC9"/>
    <w:rsid w:val="00DE6AA8"/>
    <w:rsid w:val="00DE7B95"/>
    <w:rsid w:val="00DF02B0"/>
    <w:rsid w:val="00DF0897"/>
    <w:rsid w:val="00DF1892"/>
    <w:rsid w:val="00DF30BD"/>
    <w:rsid w:val="00DF45D3"/>
    <w:rsid w:val="00DF590A"/>
    <w:rsid w:val="00DF5A57"/>
    <w:rsid w:val="00DF7C5A"/>
    <w:rsid w:val="00E00A71"/>
    <w:rsid w:val="00E00A79"/>
    <w:rsid w:val="00E01CEA"/>
    <w:rsid w:val="00E02C4B"/>
    <w:rsid w:val="00E02E86"/>
    <w:rsid w:val="00E032E7"/>
    <w:rsid w:val="00E039D8"/>
    <w:rsid w:val="00E0597A"/>
    <w:rsid w:val="00E0692E"/>
    <w:rsid w:val="00E06937"/>
    <w:rsid w:val="00E10452"/>
    <w:rsid w:val="00E10D75"/>
    <w:rsid w:val="00E14595"/>
    <w:rsid w:val="00E14C10"/>
    <w:rsid w:val="00E1500B"/>
    <w:rsid w:val="00E15CDF"/>
    <w:rsid w:val="00E16CC1"/>
    <w:rsid w:val="00E20C42"/>
    <w:rsid w:val="00E213DC"/>
    <w:rsid w:val="00E225C3"/>
    <w:rsid w:val="00E24264"/>
    <w:rsid w:val="00E30BC1"/>
    <w:rsid w:val="00E30E17"/>
    <w:rsid w:val="00E31886"/>
    <w:rsid w:val="00E323DF"/>
    <w:rsid w:val="00E342B5"/>
    <w:rsid w:val="00E35F0D"/>
    <w:rsid w:val="00E35F53"/>
    <w:rsid w:val="00E4066A"/>
    <w:rsid w:val="00E42EE8"/>
    <w:rsid w:val="00E430C6"/>
    <w:rsid w:val="00E434CA"/>
    <w:rsid w:val="00E44646"/>
    <w:rsid w:val="00E45738"/>
    <w:rsid w:val="00E46BE7"/>
    <w:rsid w:val="00E46F15"/>
    <w:rsid w:val="00E4784A"/>
    <w:rsid w:val="00E47D4E"/>
    <w:rsid w:val="00E50599"/>
    <w:rsid w:val="00E5102D"/>
    <w:rsid w:val="00E5254C"/>
    <w:rsid w:val="00E54868"/>
    <w:rsid w:val="00E60B92"/>
    <w:rsid w:val="00E60F8C"/>
    <w:rsid w:val="00E61618"/>
    <w:rsid w:val="00E62442"/>
    <w:rsid w:val="00E661DF"/>
    <w:rsid w:val="00E668AB"/>
    <w:rsid w:val="00E66B16"/>
    <w:rsid w:val="00E670AD"/>
    <w:rsid w:val="00E70540"/>
    <w:rsid w:val="00E70A56"/>
    <w:rsid w:val="00E70BBF"/>
    <w:rsid w:val="00E72172"/>
    <w:rsid w:val="00E739E2"/>
    <w:rsid w:val="00E75071"/>
    <w:rsid w:val="00E76629"/>
    <w:rsid w:val="00E76E0D"/>
    <w:rsid w:val="00E774B9"/>
    <w:rsid w:val="00E77627"/>
    <w:rsid w:val="00E7767E"/>
    <w:rsid w:val="00E815BB"/>
    <w:rsid w:val="00E81A84"/>
    <w:rsid w:val="00E835A5"/>
    <w:rsid w:val="00E85FFD"/>
    <w:rsid w:val="00E87042"/>
    <w:rsid w:val="00E87C24"/>
    <w:rsid w:val="00E900BC"/>
    <w:rsid w:val="00E94F70"/>
    <w:rsid w:val="00E95C19"/>
    <w:rsid w:val="00E9666D"/>
    <w:rsid w:val="00E97540"/>
    <w:rsid w:val="00EA10CD"/>
    <w:rsid w:val="00EA5774"/>
    <w:rsid w:val="00EA69A4"/>
    <w:rsid w:val="00EB0717"/>
    <w:rsid w:val="00EB3E6E"/>
    <w:rsid w:val="00EB4862"/>
    <w:rsid w:val="00EB4F99"/>
    <w:rsid w:val="00EB6167"/>
    <w:rsid w:val="00EB6773"/>
    <w:rsid w:val="00EB7288"/>
    <w:rsid w:val="00EB7FEA"/>
    <w:rsid w:val="00EC0342"/>
    <w:rsid w:val="00EC2435"/>
    <w:rsid w:val="00EC32A1"/>
    <w:rsid w:val="00EC5EFD"/>
    <w:rsid w:val="00EC76EB"/>
    <w:rsid w:val="00ED26C2"/>
    <w:rsid w:val="00ED2AFC"/>
    <w:rsid w:val="00ED44C7"/>
    <w:rsid w:val="00ED4B90"/>
    <w:rsid w:val="00ED6091"/>
    <w:rsid w:val="00ED6D34"/>
    <w:rsid w:val="00ED7231"/>
    <w:rsid w:val="00ED74AB"/>
    <w:rsid w:val="00EE0181"/>
    <w:rsid w:val="00EE0A02"/>
    <w:rsid w:val="00EE1957"/>
    <w:rsid w:val="00EE2C47"/>
    <w:rsid w:val="00EE3C0B"/>
    <w:rsid w:val="00EE516F"/>
    <w:rsid w:val="00EE546F"/>
    <w:rsid w:val="00EF07AE"/>
    <w:rsid w:val="00EF1290"/>
    <w:rsid w:val="00EF1A4D"/>
    <w:rsid w:val="00EF4500"/>
    <w:rsid w:val="00EF515F"/>
    <w:rsid w:val="00EF6EA5"/>
    <w:rsid w:val="00F006E1"/>
    <w:rsid w:val="00F0108D"/>
    <w:rsid w:val="00F02A20"/>
    <w:rsid w:val="00F05F56"/>
    <w:rsid w:val="00F070EE"/>
    <w:rsid w:val="00F07CC8"/>
    <w:rsid w:val="00F10CD2"/>
    <w:rsid w:val="00F11458"/>
    <w:rsid w:val="00F1253E"/>
    <w:rsid w:val="00F1433B"/>
    <w:rsid w:val="00F14A1F"/>
    <w:rsid w:val="00F14F53"/>
    <w:rsid w:val="00F15793"/>
    <w:rsid w:val="00F1693C"/>
    <w:rsid w:val="00F201E5"/>
    <w:rsid w:val="00F21030"/>
    <w:rsid w:val="00F21280"/>
    <w:rsid w:val="00F212FF"/>
    <w:rsid w:val="00F224A5"/>
    <w:rsid w:val="00F23733"/>
    <w:rsid w:val="00F23D77"/>
    <w:rsid w:val="00F23DE6"/>
    <w:rsid w:val="00F243C2"/>
    <w:rsid w:val="00F24AB4"/>
    <w:rsid w:val="00F25FAC"/>
    <w:rsid w:val="00F26442"/>
    <w:rsid w:val="00F26575"/>
    <w:rsid w:val="00F26A53"/>
    <w:rsid w:val="00F30269"/>
    <w:rsid w:val="00F30A3F"/>
    <w:rsid w:val="00F314E2"/>
    <w:rsid w:val="00F33250"/>
    <w:rsid w:val="00F342C5"/>
    <w:rsid w:val="00F3520B"/>
    <w:rsid w:val="00F356C3"/>
    <w:rsid w:val="00F417DA"/>
    <w:rsid w:val="00F41B23"/>
    <w:rsid w:val="00F41EE4"/>
    <w:rsid w:val="00F41F39"/>
    <w:rsid w:val="00F42AA7"/>
    <w:rsid w:val="00F441C5"/>
    <w:rsid w:val="00F4449B"/>
    <w:rsid w:val="00F44FF9"/>
    <w:rsid w:val="00F4509F"/>
    <w:rsid w:val="00F450D4"/>
    <w:rsid w:val="00F46017"/>
    <w:rsid w:val="00F50274"/>
    <w:rsid w:val="00F51398"/>
    <w:rsid w:val="00F5179C"/>
    <w:rsid w:val="00F519B3"/>
    <w:rsid w:val="00F52239"/>
    <w:rsid w:val="00F54574"/>
    <w:rsid w:val="00F5663A"/>
    <w:rsid w:val="00F56953"/>
    <w:rsid w:val="00F56CEA"/>
    <w:rsid w:val="00F60976"/>
    <w:rsid w:val="00F6216E"/>
    <w:rsid w:val="00F63C70"/>
    <w:rsid w:val="00F63D29"/>
    <w:rsid w:val="00F671E8"/>
    <w:rsid w:val="00F67B3B"/>
    <w:rsid w:val="00F67CC4"/>
    <w:rsid w:val="00F67D52"/>
    <w:rsid w:val="00F70102"/>
    <w:rsid w:val="00F732B6"/>
    <w:rsid w:val="00F74CE0"/>
    <w:rsid w:val="00F75080"/>
    <w:rsid w:val="00F75556"/>
    <w:rsid w:val="00F77957"/>
    <w:rsid w:val="00F77CDD"/>
    <w:rsid w:val="00F77CFD"/>
    <w:rsid w:val="00F81833"/>
    <w:rsid w:val="00F8203B"/>
    <w:rsid w:val="00F8352E"/>
    <w:rsid w:val="00F83CA8"/>
    <w:rsid w:val="00F846AC"/>
    <w:rsid w:val="00F850B0"/>
    <w:rsid w:val="00F86D8E"/>
    <w:rsid w:val="00F905B9"/>
    <w:rsid w:val="00F936D2"/>
    <w:rsid w:val="00F93F65"/>
    <w:rsid w:val="00F94355"/>
    <w:rsid w:val="00F95511"/>
    <w:rsid w:val="00F9578C"/>
    <w:rsid w:val="00F96EDF"/>
    <w:rsid w:val="00FA1FC9"/>
    <w:rsid w:val="00FA201B"/>
    <w:rsid w:val="00FA22F2"/>
    <w:rsid w:val="00FA70DE"/>
    <w:rsid w:val="00FA788D"/>
    <w:rsid w:val="00FB0495"/>
    <w:rsid w:val="00FB1524"/>
    <w:rsid w:val="00FB1F15"/>
    <w:rsid w:val="00FB3FFB"/>
    <w:rsid w:val="00FB415E"/>
    <w:rsid w:val="00FB62BC"/>
    <w:rsid w:val="00FB6BFA"/>
    <w:rsid w:val="00FC1529"/>
    <w:rsid w:val="00FC2DC4"/>
    <w:rsid w:val="00FC3D76"/>
    <w:rsid w:val="00FC464E"/>
    <w:rsid w:val="00FC4DEB"/>
    <w:rsid w:val="00FC5481"/>
    <w:rsid w:val="00FC7421"/>
    <w:rsid w:val="00FD0A36"/>
    <w:rsid w:val="00FD146B"/>
    <w:rsid w:val="00FD435E"/>
    <w:rsid w:val="00FD4694"/>
    <w:rsid w:val="00FD4B32"/>
    <w:rsid w:val="00FD6B65"/>
    <w:rsid w:val="00FD7D66"/>
    <w:rsid w:val="00FE0001"/>
    <w:rsid w:val="00FE0083"/>
    <w:rsid w:val="00FE08C7"/>
    <w:rsid w:val="00FE0F5C"/>
    <w:rsid w:val="00FE1632"/>
    <w:rsid w:val="00FE181A"/>
    <w:rsid w:val="00FE1DA6"/>
    <w:rsid w:val="00FE25F3"/>
    <w:rsid w:val="00FE3801"/>
    <w:rsid w:val="00FE7AC7"/>
    <w:rsid w:val="00FE7FB6"/>
    <w:rsid w:val="00FF010B"/>
    <w:rsid w:val="00FF06DB"/>
    <w:rsid w:val="00FF12F6"/>
    <w:rsid w:val="00FF2928"/>
    <w:rsid w:val="00FF41FD"/>
    <w:rsid w:val="00FF5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2F2A7D"/>
  <w15:docId w15:val="{BAB0D014-6C2E-9A44-9C6A-706ADD05C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qFormat="1"/>
    <w:lsdException w:name="List Number" w:semiHidden="1" w:unhideWhenUsed="1"/>
    <w:lsdException w:name="List Bullet 2"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157529"/>
    <w:pPr>
      <w:overflowPunct w:val="0"/>
      <w:autoSpaceDE w:val="0"/>
      <w:autoSpaceDN w:val="0"/>
      <w:adjustRightInd w:val="0"/>
      <w:spacing w:after="0" w:line="240" w:lineRule="auto"/>
      <w:ind w:firstLine="360"/>
      <w:jc w:val="both"/>
      <w:textAlignment w:val="baseline"/>
    </w:pPr>
    <w:rPr>
      <w:rFonts w:eastAsia="Times New Roman"/>
      <w:sz w:val="24"/>
      <w:szCs w:val="20"/>
      <w:lang w:eastAsia="de-DE" w:bidi="ar-SA"/>
    </w:rPr>
  </w:style>
  <w:style w:type="paragraph" w:styleId="Heading1">
    <w:name w:val="heading 1"/>
    <w:aliases w:val="Appendix"/>
    <w:next w:val="Normal"/>
    <w:link w:val="Heading1Char"/>
    <w:uiPriority w:val="99"/>
    <w:qFormat/>
    <w:rsid w:val="00C84980"/>
    <w:pPr>
      <w:keepNext/>
      <w:keepLines/>
      <w:pageBreakBefore/>
      <w:suppressAutoHyphens/>
      <w:spacing w:before="840" w:after="240" w:line="240" w:lineRule="auto"/>
      <w:jc w:val="center"/>
      <w:outlineLvl w:val="0"/>
    </w:pPr>
    <w:rPr>
      <w:rFonts w:ascii="Times New Roman" w:eastAsia="Times New Roman" w:hAnsi="Times New Roman"/>
      <w:b/>
      <w:sz w:val="32"/>
      <w:szCs w:val="20"/>
      <w:lang w:eastAsia="de-DE" w:bidi="ar-SA"/>
    </w:rPr>
  </w:style>
  <w:style w:type="paragraph" w:styleId="Heading2">
    <w:name w:val="heading 2"/>
    <w:aliases w:val="Heading2.Unnum"/>
    <w:next w:val="Normal"/>
    <w:link w:val="Heading2Char"/>
    <w:uiPriority w:val="99"/>
    <w:qFormat/>
    <w:rsid w:val="00B61A9E"/>
    <w:pPr>
      <w:keepNext/>
      <w:keepLines/>
      <w:suppressAutoHyphens/>
      <w:spacing w:before="360" w:after="160"/>
      <w:ind w:left="567" w:hanging="567"/>
      <w:outlineLvl w:val="1"/>
    </w:pPr>
    <w:rPr>
      <w:rFonts w:eastAsia="Times New Roman"/>
      <w:b/>
      <w:sz w:val="28"/>
      <w:szCs w:val="20"/>
      <w:lang w:eastAsia="de-DE" w:bidi="ar-SA"/>
    </w:rPr>
  </w:style>
  <w:style w:type="paragraph" w:styleId="Heading3">
    <w:name w:val="heading 3"/>
    <w:aliases w:val="Heading3.Unnum"/>
    <w:next w:val="NormalNoIndent"/>
    <w:link w:val="Heading3Char"/>
    <w:uiPriority w:val="99"/>
    <w:qFormat/>
    <w:rsid w:val="00B61A9E"/>
    <w:pPr>
      <w:spacing w:before="360"/>
      <w:outlineLvl w:val="2"/>
    </w:pPr>
    <w:rPr>
      <w:rFonts w:eastAsia="Times New Roman"/>
      <w:i/>
      <w:sz w:val="24"/>
      <w:szCs w:val="20"/>
      <w:lang w:eastAsia="de-DE" w:bidi="ar-SA"/>
    </w:rPr>
  </w:style>
  <w:style w:type="paragraph" w:styleId="Heading4">
    <w:name w:val="heading 4"/>
    <w:aliases w:val="Heading4.Unnum"/>
    <w:next w:val="NormalNoIndent"/>
    <w:link w:val="Heading4Char"/>
    <w:uiPriority w:val="99"/>
    <w:qFormat/>
    <w:rsid w:val="004E7193"/>
    <w:pPr>
      <w:spacing w:before="240"/>
      <w:outlineLvl w:val="3"/>
    </w:pPr>
    <w:rPr>
      <w:rFonts w:ascii="Times New Roman" w:eastAsia="Times New Roman" w:hAnsi="Times New Roman"/>
      <w:i/>
      <w:sz w:val="20"/>
      <w:szCs w:val="20"/>
      <w:u w:val="single"/>
      <w:lang w:eastAsia="de-DE" w:bidi="ar-SA"/>
    </w:rPr>
  </w:style>
  <w:style w:type="paragraph" w:styleId="Heading5">
    <w:name w:val="heading 5"/>
    <w:basedOn w:val="Normal"/>
    <w:next w:val="Normal"/>
    <w:link w:val="Heading5Char"/>
    <w:rsid w:val="00B17E0A"/>
    <w:pPr>
      <w:spacing w:before="240"/>
      <w:ind w:firstLine="0"/>
      <w:outlineLvl w:val="4"/>
    </w:pPr>
  </w:style>
  <w:style w:type="paragraph" w:styleId="Heading6">
    <w:name w:val="heading 6"/>
    <w:basedOn w:val="Normal"/>
    <w:next w:val="Normal"/>
    <w:link w:val="Heading6Char"/>
    <w:rsid w:val="00B17E0A"/>
    <w:pPr>
      <w:spacing w:before="240"/>
      <w:ind w:firstLine="0"/>
      <w:outlineLvl w:val="5"/>
    </w:pPr>
  </w:style>
  <w:style w:type="paragraph" w:styleId="Heading7">
    <w:name w:val="heading 7"/>
    <w:basedOn w:val="Normal"/>
    <w:next w:val="Normal"/>
    <w:link w:val="Heading7Char"/>
    <w:rsid w:val="00B17E0A"/>
    <w:pPr>
      <w:spacing w:before="240"/>
      <w:ind w:firstLine="0"/>
      <w:outlineLvl w:val="6"/>
    </w:pPr>
  </w:style>
  <w:style w:type="paragraph" w:styleId="Heading8">
    <w:name w:val="heading 8"/>
    <w:basedOn w:val="Normal"/>
    <w:next w:val="Normal"/>
    <w:link w:val="Heading8Char"/>
    <w:rsid w:val="00B17E0A"/>
    <w:pPr>
      <w:spacing w:before="240"/>
      <w:ind w:firstLine="0"/>
      <w:outlineLvl w:val="7"/>
    </w:pPr>
  </w:style>
  <w:style w:type="paragraph" w:styleId="Heading9">
    <w:name w:val="heading 9"/>
    <w:basedOn w:val="Normal"/>
    <w:next w:val="Normal"/>
    <w:link w:val="Heading9Char"/>
    <w:rsid w:val="00B17E0A"/>
    <w:pPr>
      <w:spacing w:before="240"/>
      <w:ind w:firstLine="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next w:val="Normal"/>
    <w:rsid w:val="00140D27"/>
    <w:pPr>
      <w:spacing w:before="360" w:after="120" w:line="220" w:lineRule="atLeast"/>
      <w:contextualSpacing/>
    </w:pPr>
    <w:rPr>
      <w:rFonts w:ascii="Times New Roman" w:eastAsia="Times New Roman" w:hAnsi="Times New Roman"/>
      <w:sz w:val="20"/>
      <w:szCs w:val="20"/>
      <w:lang w:eastAsia="de-DE" w:bidi="ar-SA"/>
    </w:rPr>
  </w:style>
  <w:style w:type="paragraph" w:customStyle="1" w:styleId="Address">
    <w:name w:val="Address"/>
    <w:basedOn w:val="Normal"/>
    <w:rsid w:val="00B17E0A"/>
    <w:pPr>
      <w:spacing w:after="200" w:line="220" w:lineRule="atLeast"/>
      <w:ind w:firstLine="0"/>
      <w:contextualSpacing/>
      <w:jc w:val="center"/>
    </w:pPr>
    <w:rPr>
      <w:sz w:val="18"/>
    </w:rPr>
  </w:style>
  <w:style w:type="numbering" w:customStyle="1" w:styleId="arabnumitem">
    <w:name w:val="arabnumitem"/>
    <w:basedOn w:val="NoList"/>
    <w:rsid w:val="00B17E0A"/>
    <w:pPr>
      <w:numPr>
        <w:numId w:val="1"/>
      </w:numPr>
    </w:pPr>
  </w:style>
  <w:style w:type="paragraph" w:styleId="ListBullet">
    <w:name w:val="List Bullet"/>
    <w:basedOn w:val="Normal"/>
    <w:qFormat/>
    <w:rsid w:val="006531C6"/>
    <w:pPr>
      <w:numPr>
        <w:numId w:val="7"/>
      </w:numPr>
      <w:spacing w:before="120" w:after="120"/>
    </w:pPr>
  </w:style>
  <w:style w:type="paragraph" w:customStyle="1" w:styleId="Author">
    <w:name w:val="Author"/>
    <w:basedOn w:val="Normal"/>
    <w:next w:val="Address"/>
    <w:rsid w:val="00B17E0A"/>
    <w:pPr>
      <w:spacing w:after="200"/>
      <w:ind w:firstLine="0"/>
      <w:jc w:val="center"/>
    </w:pPr>
  </w:style>
  <w:style w:type="paragraph" w:customStyle="1" w:styleId="bulletitem">
    <w:name w:val="bulletitem"/>
    <w:basedOn w:val="Normal"/>
    <w:rsid w:val="003B1422"/>
    <w:pPr>
      <w:numPr>
        <w:numId w:val="11"/>
      </w:numPr>
      <w:spacing w:before="120" w:after="120"/>
      <w:ind w:left="230" w:hanging="230"/>
      <w:contextualSpacing/>
    </w:pPr>
  </w:style>
  <w:style w:type="paragraph" w:customStyle="1" w:styleId="dashitem">
    <w:name w:val="dashitem"/>
    <w:basedOn w:val="Normal"/>
    <w:rsid w:val="00B17E0A"/>
    <w:pPr>
      <w:numPr>
        <w:numId w:val="12"/>
      </w:numPr>
      <w:spacing w:before="160" w:after="160"/>
      <w:contextualSpacing/>
    </w:pPr>
  </w:style>
  <w:style w:type="character" w:customStyle="1" w:styleId="e-mail">
    <w:name w:val="e-mail"/>
    <w:basedOn w:val="DefaultParagraphFont"/>
    <w:rsid w:val="00B17E0A"/>
    <w:rPr>
      <w:rFonts w:ascii="Courier" w:hAnsi="Courier"/>
      <w:noProof/>
      <w:lang w:val="en-US"/>
    </w:rPr>
  </w:style>
  <w:style w:type="paragraph" w:customStyle="1" w:styleId="equation">
    <w:name w:val="equation"/>
    <w:basedOn w:val="Normal"/>
    <w:next w:val="Normal"/>
    <w:rsid w:val="00B17E0A"/>
    <w:pPr>
      <w:tabs>
        <w:tab w:val="center" w:pos="3289"/>
        <w:tab w:val="right" w:pos="6917"/>
      </w:tabs>
      <w:spacing w:before="160" w:after="160"/>
      <w:ind w:firstLine="0"/>
    </w:pPr>
  </w:style>
  <w:style w:type="paragraph" w:customStyle="1" w:styleId="FacePageText">
    <w:name w:val="FacePageText"/>
    <w:qFormat/>
    <w:rsid w:val="00AB12F8"/>
    <w:pPr>
      <w:spacing w:after="0" w:line="240" w:lineRule="auto"/>
      <w:jc w:val="both"/>
    </w:pPr>
    <w:rPr>
      <w:rFonts w:ascii="Times New Roman" w:hAnsi="Times New Roman"/>
      <w:sz w:val="20"/>
      <w:szCs w:val="20"/>
      <w:lang w:bidi="ar-SA"/>
    </w:rPr>
  </w:style>
  <w:style w:type="character" w:styleId="FootnoteReference">
    <w:name w:val="footnote reference"/>
    <w:basedOn w:val="DefaultParagraphFont"/>
    <w:rsid w:val="00B17E0A"/>
    <w:rPr>
      <w:position w:val="0"/>
      <w:vertAlign w:val="superscript"/>
    </w:rPr>
  </w:style>
  <w:style w:type="paragraph" w:styleId="Footer">
    <w:name w:val="footer"/>
    <w:basedOn w:val="Normal"/>
    <w:link w:val="FooterChar"/>
    <w:rsid w:val="002C687C"/>
    <w:pPr>
      <w:tabs>
        <w:tab w:val="center" w:pos="4536"/>
        <w:tab w:val="right" w:pos="9072"/>
      </w:tabs>
      <w:ind w:firstLine="0"/>
    </w:pPr>
    <w:rPr>
      <w:sz w:val="18"/>
    </w:rPr>
  </w:style>
  <w:style w:type="character" w:customStyle="1" w:styleId="FooterChar">
    <w:name w:val="Footer Char"/>
    <w:basedOn w:val="DefaultParagraphFont"/>
    <w:link w:val="Footer"/>
    <w:rsid w:val="002C687C"/>
    <w:rPr>
      <w:rFonts w:ascii="Times New Roman" w:eastAsia="Times New Roman" w:hAnsi="Times New Roman"/>
      <w:sz w:val="18"/>
      <w:szCs w:val="20"/>
      <w:lang w:eastAsia="de-DE" w:bidi="ar-SA"/>
    </w:rPr>
  </w:style>
  <w:style w:type="paragraph" w:customStyle="1" w:styleId="Heading1Num">
    <w:name w:val="Heading1.Num"/>
    <w:next w:val="NormalNoIndent"/>
    <w:qFormat/>
    <w:rsid w:val="00B61A9E"/>
    <w:pPr>
      <w:keepNext/>
      <w:numPr>
        <w:numId w:val="8"/>
      </w:numPr>
      <w:spacing w:before="360" w:after="240"/>
      <w:ind w:left="562" w:hanging="562"/>
    </w:pPr>
    <w:rPr>
      <w:rFonts w:eastAsia="Times New Roman"/>
      <w:b/>
      <w:bCs/>
      <w:sz w:val="32"/>
      <w:szCs w:val="20"/>
      <w:lang w:eastAsia="de-DE" w:bidi="ar-SA"/>
    </w:rPr>
  </w:style>
  <w:style w:type="paragraph" w:customStyle="1" w:styleId="Heading2Num">
    <w:name w:val="Heading2.Num"/>
    <w:next w:val="NormalNoIndent"/>
    <w:qFormat/>
    <w:rsid w:val="006D44B7"/>
    <w:pPr>
      <w:numPr>
        <w:ilvl w:val="1"/>
        <w:numId w:val="8"/>
      </w:numPr>
      <w:spacing w:before="240" w:after="120"/>
      <w:ind w:left="562" w:hanging="562"/>
    </w:pPr>
    <w:rPr>
      <w:rFonts w:ascii="Times New Roman" w:eastAsia="Times New Roman" w:hAnsi="Times New Roman"/>
      <w:b/>
      <w:bCs/>
      <w:iCs/>
      <w:sz w:val="24"/>
      <w:szCs w:val="20"/>
      <w:lang w:eastAsia="de-DE" w:bidi="ar-SA"/>
    </w:rPr>
  </w:style>
  <w:style w:type="numbering" w:customStyle="1" w:styleId="headings">
    <w:name w:val="headings"/>
    <w:basedOn w:val="arabnumitem"/>
    <w:rsid w:val="00B17E0A"/>
    <w:pPr>
      <w:numPr>
        <w:numId w:val="4"/>
      </w:numPr>
    </w:pPr>
  </w:style>
  <w:style w:type="character" w:styleId="Hyperlink">
    <w:name w:val="Hyperlink"/>
    <w:basedOn w:val="DefaultParagraphFont"/>
    <w:uiPriority w:val="99"/>
    <w:rsid w:val="00B17E0A"/>
    <w:rPr>
      <w:color w:val="auto"/>
      <w:u w:val="none"/>
    </w:rPr>
  </w:style>
  <w:style w:type="paragraph" w:customStyle="1" w:styleId="image">
    <w:name w:val="image"/>
    <w:basedOn w:val="Normal"/>
    <w:next w:val="Normal"/>
    <w:rsid w:val="00B17E0A"/>
    <w:pPr>
      <w:spacing w:before="240" w:after="120"/>
      <w:ind w:firstLine="0"/>
      <w:jc w:val="center"/>
    </w:pPr>
  </w:style>
  <w:style w:type="numbering" w:customStyle="1" w:styleId="itemization">
    <w:name w:val="itemization"/>
    <w:basedOn w:val="NoList"/>
    <w:semiHidden/>
    <w:rsid w:val="00B17E0A"/>
  </w:style>
  <w:style w:type="numbering" w:customStyle="1" w:styleId="itemization1">
    <w:name w:val="itemization1"/>
    <w:basedOn w:val="NoList"/>
    <w:rsid w:val="00B17E0A"/>
    <w:pPr>
      <w:numPr>
        <w:numId w:val="2"/>
      </w:numPr>
    </w:pPr>
  </w:style>
  <w:style w:type="numbering" w:customStyle="1" w:styleId="itemization2">
    <w:name w:val="itemization2"/>
    <w:basedOn w:val="NoList"/>
    <w:rsid w:val="00B17E0A"/>
    <w:pPr>
      <w:numPr>
        <w:numId w:val="3"/>
      </w:numPr>
    </w:pPr>
  </w:style>
  <w:style w:type="paragraph" w:customStyle="1" w:styleId="keywords">
    <w:name w:val="keywords"/>
    <w:basedOn w:val="Abstract"/>
    <w:next w:val="Heading1Num"/>
    <w:rsid w:val="007809D1"/>
    <w:pPr>
      <w:spacing w:before="220"/>
      <w:contextualSpacing w:val="0"/>
    </w:pPr>
  </w:style>
  <w:style w:type="paragraph" w:styleId="Header">
    <w:name w:val="header"/>
    <w:basedOn w:val="Normal"/>
    <w:link w:val="HeaderChar"/>
    <w:rsid w:val="00CB6BFA"/>
    <w:pPr>
      <w:pBdr>
        <w:bottom w:val="single" w:sz="4" w:space="1" w:color="auto"/>
      </w:pBdr>
      <w:tabs>
        <w:tab w:val="center" w:pos="4536"/>
        <w:tab w:val="right" w:pos="9072"/>
      </w:tabs>
      <w:spacing w:after="240"/>
      <w:ind w:firstLine="0"/>
    </w:pPr>
    <w:rPr>
      <w:sz w:val="18"/>
    </w:rPr>
  </w:style>
  <w:style w:type="character" w:customStyle="1" w:styleId="HeaderChar">
    <w:name w:val="Header Char"/>
    <w:basedOn w:val="DefaultParagraphFont"/>
    <w:link w:val="Header"/>
    <w:rsid w:val="00CB6BFA"/>
    <w:rPr>
      <w:rFonts w:ascii="Times New Roman" w:eastAsia="Times New Roman" w:hAnsi="Times New Roman"/>
      <w:sz w:val="18"/>
      <w:szCs w:val="20"/>
      <w:lang w:eastAsia="de-DE" w:bidi="ar-SA"/>
    </w:rPr>
  </w:style>
  <w:style w:type="paragraph" w:styleId="ListNumber">
    <w:name w:val="List Number"/>
    <w:basedOn w:val="Normal"/>
    <w:rsid w:val="006531C6"/>
    <w:pPr>
      <w:numPr>
        <w:numId w:val="9"/>
      </w:numPr>
      <w:spacing w:after="120"/>
      <w:ind w:left="230" w:hanging="230"/>
    </w:pPr>
  </w:style>
  <w:style w:type="paragraph" w:customStyle="1" w:styleId="numitem">
    <w:name w:val="numitem"/>
    <w:basedOn w:val="Normal"/>
    <w:rsid w:val="00B17E0A"/>
    <w:pPr>
      <w:numPr>
        <w:numId w:val="13"/>
      </w:numPr>
      <w:spacing w:before="160" w:after="160"/>
      <w:contextualSpacing/>
    </w:pPr>
  </w:style>
  <w:style w:type="paragraph" w:customStyle="1" w:styleId="p1a">
    <w:name w:val="p1a"/>
    <w:basedOn w:val="Normal"/>
    <w:rsid w:val="00B17E0A"/>
    <w:pPr>
      <w:ind w:firstLine="0"/>
    </w:pPr>
  </w:style>
  <w:style w:type="paragraph" w:customStyle="1" w:styleId="Programcode">
    <w:name w:val="Programcode"/>
    <w:basedOn w:val="Normal"/>
    <w:qFormat/>
    <w:rsid w:val="002C571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200" w:lineRule="atLeast"/>
      <w:ind w:firstLine="0"/>
      <w:contextualSpacing/>
      <w:jc w:val="left"/>
    </w:pPr>
    <w:rPr>
      <w:rFonts w:ascii="Courier New" w:hAnsi="Courier New"/>
      <w:b/>
      <w:sz w:val="16"/>
      <w:szCs w:val="16"/>
    </w:rPr>
  </w:style>
  <w:style w:type="paragraph" w:customStyle="1" w:styleId="referenceitem">
    <w:name w:val="referenceitem"/>
    <w:basedOn w:val="Normal"/>
    <w:rsid w:val="00055193"/>
    <w:pPr>
      <w:numPr>
        <w:numId w:val="10"/>
      </w:numPr>
      <w:spacing w:line="220" w:lineRule="atLeast"/>
    </w:pPr>
    <w:rPr>
      <w:sz w:val="18"/>
    </w:rPr>
  </w:style>
  <w:style w:type="numbering" w:customStyle="1" w:styleId="referencelist">
    <w:name w:val="referencelist"/>
    <w:basedOn w:val="NoList"/>
    <w:semiHidden/>
    <w:rsid w:val="00B17E0A"/>
    <w:pPr>
      <w:numPr>
        <w:numId w:val="5"/>
      </w:numPr>
    </w:pPr>
  </w:style>
  <w:style w:type="paragraph" w:customStyle="1" w:styleId="runninghead-left">
    <w:name w:val="running head - left"/>
    <w:basedOn w:val="Normal"/>
    <w:rsid w:val="00B17E0A"/>
    <w:pPr>
      <w:ind w:firstLine="0"/>
      <w:jc w:val="left"/>
    </w:pPr>
    <w:rPr>
      <w:sz w:val="18"/>
      <w:szCs w:val="18"/>
    </w:rPr>
  </w:style>
  <w:style w:type="character" w:customStyle="1" w:styleId="Heading1Char">
    <w:name w:val="Heading 1 Char"/>
    <w:aliases w:val="Appendix Char"/>
    <w:basedOn w:val="DefaultParagraphFont"/>
    <w:link w:val="Heading1"/>
    <w:uiPriority w:val="99"/>
    <w:rsid w:val="00C84980"/>
    <w:rPr>
      <w:rFonts w:ascii="Times New Roman" w:eastAsia="Times New Roman" w:hAnsi="Times New Roman"/>
      <w:b/>
      <w:sz w:val="32"/>
      <w:szCs w:val="20"/>
      <w:lang w:eastAsia="de-DE" w:bidi="ar-SA"/>
    </w:rPr>
  </w:style>
  <w:style w:type="character" w:customStyle="1" w:styleId="Heading2Char">
    <w:name w:val="Heading 2 Char"/>
    <w:aliases w:val="Heading2.Unnum Char"/>
    <w:basedOn w:val="DefaultParagraphFont"/>
    <w:link w:val="Heading2"/>
    <w:uiPriority w:val="99"/>
    <w:rsid w:val="00B61A9E"/>
    <w:rPr>
      <w:rFonts w:eastAsia="Times New Roman"/>
      <w:b/>
      <w:sz w:val="28"/>
      <w:szCs w:val="20"/>
      <w:lang w:eastAsia="de-DE" w:bidi="ar-SA"/>
    </w:rPr>
  </w:style>
  <w:style w:type="character" w:customStyle="1" w:styleId="Heading3Char">
    <w:name w:val="Heading 3 Char"/>
    <w:aliases w:val="Heading3.Unnum Char"/>
    <w:basedOn w:val="DefaultParagraphFont"/>
    <w:link w:val="Heading3"/>
    <w:uiPriority w:val="99"/>
    <w:rsid w:val="00B61A9E"/>
    <w:rPr>
      <w:rFonts w:eastAsia="Times New Roman"/>
      <w:i/>
      <w:sz w:val="24"/>
      <w:szCs w:val="20"/>
      <w:lang w:eastAsia="de-DE" w:bidi="ar-SA"/>
    </w:rPr>
  </w:style>
  <w:style w:type="character" w:customStyle="1" w:styleId="Heading4Char">
    <w:name w:val="Heading 4 Char"/>
    <w:aliases w:val="Heading4.Unnum Char"/>
    <w:basedOn w:val="DefaultParagraphFont"/>
    <w:link w:val="Heading4"/>
    <w:uiPriority w:val="99"/>
    <w:rsid w:val="004E7193"/>
    <w:rPr>
      <w:rFonts w:ascii="Times New Roman" w:eastAsia="Times New Roman" w:hAnsi="Times New Roman"/>
      <w:i/>
      <w:sz w:val="20"/>
      <w:szCs w:val="20"/>
      <w:u w:val="single"/>
      <w:lang w:eastAsia="de-DE" w:bidi="ar-SA"/>
    </w:rPr>
  </w:style>
  <w:style w:type="character" w:customStyle="1" w:styleId="Heading5Char">
    <w:name w:val="Heading 5 Char"/>
    <w:basedOn w:val="DefaultParagraphFont"/>
    <w:link w:val="Heading5"/>
    <w:rsid w:val="0090666A"/>
    <w:rPr>
      <w:rFonts w:ascii="Times New Roman" w:eastAsia="Times New Roman" w:hAnsi="Times New Roman"/>
      <w:sz w:val="20"/>
      <w:szCs w:val="20"/>
      <w:lang w:eastAsia="de-DE" w:bidi="ar-SA"/>
    </w:rPr>
  </w:style>
  <w:style w:type="character" w:customStyle="1" w:styleId="Heading6Char">
    <w:name w:val="Heading 6 Char"/>
    <w:basedOn w:val="DefaultParagraphFont"/>
    <w:link w:val="Heading6"/>
    <w:rsid w:val="0090666A"/>
    <w:rPr>
      <w:rFonts w:ascii="Times New Roman" w:eastAsia="Times New Roman" w:hAnsi="Times New Roman"/>
      <w:sz w:val="20"/>
      <w:szCs w:val="20"/>
      <w:lang w:eastAsia="de-DE" w:bidi="ar-SA"/>
    </w:rPr>
  </w:style>
  <w:style w:type="character" w:customStyle="1" w:styleId="Heading7Char">
    <w:name w:val="Heading 7 Char"/>
    <w:basedOn w:val="DefaultParagraphFont"/>
    <w:link w:val="Heading7"/>
    <w:rsid w:val="0090666A"/>
    <w:rPr>
      <w:rFonts w:ascii="Times New Roman" w:eastAsia="Times New Roman" w:hAnsi="Times New Roman"/>
      <w:sz w:val="20"/>
      <w:szCs w:val="20"/>
      <w:lang w:eastAsia="de-DE" w:bidi="ar-SA"/>
    </w:rPr>
  </w:style>
  <w:style w:type="character" w:customStyle="1" w:styleId="Heading8Char">
    <w:name w:val="Heading 8 Char"/>
    <w:basedOn w:val="DefaultParagraphFont"/>
    <w:link w:val="Heading8"/>
    <w:rsid w:val="0090666A"/>
    <w:rPr>
      <w:rFonts w:ascii="Times New Roman" w:eastAsia="Times New Roman" w:hAnsi="Times New Roman"/>
      <w:sz w:val="20"/>
      <w:szCs w:val="20"/>
      <w:lang w:eastAsia="de-DE" w:bidi="ar-SA"/>
    </w:rPr>
  </w:style>
  <w:style w:type="character" w:customStyle="1" w:styleId="Heading9Char">
    <w:name w:val="Heading 9 Char"/>
    <w:basedOn w:val="DefaultParagraphFont"/>
    <w:link w:val="Heading9"/>
    <w:rsid w:val="0090666A"/>
    <w:rPr>
      <w:rFonts w:ascii="Times New Roman" w:eastAsia="Times New Roman" w:hAnsi="Times New Roman"/>
      <w:sz w:val="20"/>
      <w:szCs w:val="20"/>
      <w:lang w:eastAsia="de-DE" w:bidi="ar-SA"/>
    </w:rPr>
  </w:style>
  <w:style w:type="paragraph" w:customStyle="1" w:styleId="runninghead-right">
    <w:name w:val="running head - right"/>
    <w:basedOn w:val="Normal"/>
    <w:rsid w:val="00B17E0A"/>
    <w:pPr>
      <w:ind w:firstLine="0"/>
      <w:jc w:val="right"/>
    </w:pPr>
    <w:rPr>
      <w:bCs/>
      <w:sz w:val="18"/>
      <w:szCs w:val="18"/>
    </w:rPr>
  </w:style>
  <w:style w:type="character" w:styleId="PageNumber">
    <w:name w:val="page number"/>
    <w:basedOn w:val="DefaultParagraphFont"/>
    <w:rsid w:val="00B17E0A"/>
    <w:rPr>
      <w:sz w:val="18"/>
    </w:rPr>
  </w:style>
  <w:style w:type="paragraph" w:customStyle="1" w:styleId="papertitle">
    <w:name w:val="papertitle"/>
    <w:basedOn w:val="Normal"/>
    <w:next w:val="Author"/>
    <w:rsid w:val="00B17E0A"/>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rsid w:val="00B17E0A"/>
    <w:pPr>
      <w:spacing w:before="120" w:line="280" w:lineRule="atLeast"/>
    </w:pPr>
    <w:rPr>
      <w:sz w:val="24"/>
    </w:rPr>
  </w:style>
  <w:style w:type="paragraph" w:customStyle="1" w:styleId="tablecaption">
    <w:name w:val="tablecaption"/>
    <w:basedOn w:val="Normal"/>
    <w:next w:val="Normal"/>
    <w:rsid w:val="00B17E0A"/>
    <w:pPr>
      <w:keepNext/>
      <w:keepLines/>
      <w:spacing w:before="240" w:after="120" w:line="220" w:lineRule="atLeast"/>
      <w:ind w:firstLine="0"/>
      <w:jc w:val="center"/>
    </w:pPr>
    <w:rPr>
      <w:sz w:val="18"/>
      <w:lang w:val="de-DE"/>
    </w:rPr>
  </w:style>
  <w:style w:type="character" w:customStyle="1" w:styleId="url">
    <w:name w:val="url"/>
    <w:basedOn w:val="DefaultParagraphFont"/>
    <w:rsid w:val="00B17E0A"/>
    <w:rPr>
      <w:rFonts w:ascii="Courier" w:hAnsi="Courier"/>
      <w:noProof/>
      <w:lang w:val="en-US"/>
    </w:rPr>
  </w:style>
  <w:style w:type="paragraph" w:styleId="FootnoteText">
    <w:name w:val="footnote text"/>
    <w:basedOn w:val="Normal"/>
    <w:link w:val="FootnoteTextChar"/>
    <w:rsid w:val="00B17E0A"/>
    <w:pPr>
      <w:spacing w:line="220" w:lineRule="atLeast"/>
      <w:ind w:left="227" w:hanging="227"/>
    </w:pPr>
    <w:rPr>
      <w:sz w:val="18"/>
    </w:rPr>
  </w:style>
  <w:style w:type="character" w:customStyle="1" w:styleId="FootnoteTextChar">
    <w:name w:val="Footnote Text Char"/>
    <w:basedOn w:val="DefaultParagraphFont"/>
    <w:link w:val="FootnoteText"/>
    <w:rsid w:val="00364275"/>
    <w:rPr>
      <w:rFonts w:ascii="Times New Roman" w:eastAsia="Times New Roman" w:hAnsi="Times New Roman"/>
      <w:sz w:val="18"/>
      <w:szCs w:val="20"/>
      <w:lang w:eastAsia="de-DE" w:bidi="ar-SA"/>
    </w:rPr>
  </w:style>
  <w:style w:type="paragraph" w:styleId="BalloonText">
    <w:name w:val="Balloon Text"/>
    <w:basedOn w:val="Normal"/>
    <w:link w:val="BalloonTextChar"/>
    <w:rsid w:val="007D3F01"/>
    <w:rPr>
      <w:rFonts w:ascii="Tahoma" w:hAnsi="Tahoma" w:cs="Tahoma"/>
      <w:sz w:val="16"/>
      <w:szCs w:val="16"/>
    </w:rPr>
  </w:style>
  <w:style w:type="character" w:customStyle="1" w:styleId="BalloonTextChar">
    <w:name w:val="Balloon Text Char"/>
    <w:basedOn w:val="DefaultParagraphFont"/>
    <w:link w:val="BalloonText"/>
    <w:rsid w:val="007D3F01"/>
    <w:rPr>
      <w:rFonts w:ascii="Tahoma" w:eastAsia="Times New Roman" w:hAnsi="Tahoma" w:cs="Tahoma"/>
      <w:sz w:val="16"/>
      <w:szCs w:val="16"/>
      <w:lang w:eastAsia="de-DE" w:bidi="ar-SA"/>
    </w:rPr>
  </w:style>
  <w:style w:type="character" w:customStyle="1" w:styleId="RH">
    <w:name w:val="RH"/>
    <w:basedOn w:val="DefaultParagraphFont"/>
    <w:rsid w:val="000F1F28"/>
  </w:style>
  <w:style w:type="paragraph" w:customStyle="1" w:styleId="ReferenceLine">
    <w:name w:val="ReferenceLine"/>
    <w:basedOn w:val="p1a"/>
    <w:rsid w:val="00B17E0A"/>
    <w:pPr>
      <w:spacing w:line="200" w:lineRule="exact"/>
    </w:pPr>
    <w:rPr>
      <w:sz w:val="16"/>
    </w:rPr>
  </w:style>
  <w:style w:type="table" w:styleId="TableGrid">
    <w:name w:val="Table Grid"/>
    <w:basedOn w:val="TableNormal"/>
    <w:rsid w:val="006C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qFormat/>
    <w:rsid w:val="00F441C5"/>
    <w:pPr>
      <w:tabs>
        <w:tab w:val="left" w:pos="288"/>
        <w:tab w:val="left" w:pos="576"/>
        <w:tab w:val="left" w:pos="864"/>
        <w:tab w:val="left" w:pos="1152"/>
        <w:tab w:val="left" w:pos="1440"/>
        <w:tab w:val="left" w:pos="1728"/>
        <w:tab w:val="left" w:pos="2016"/>
        <w:tab w:val="left" w:pos="2304"/>
        <w:tab w:val="left" w:pos="2592"/>
        <w:tab w:val="left" w:pos="2880"/>
      </w:tabs>
      <w:spacing w:before="40" w:after="40" w:line="228" w:lineRule="auto"/>
      <w:contextualSpacing/>
    </w:pPr>
    <w:rPr>
      <w:rFonts w:ascii="Courier New" w:eastAsia="Times New Roman" w:hAnsi="Courier New"/>
      <w:sz w:val="14"/>
      <w:szCs w:val="20"/>
      <w:lang w:bidi="ar-SA"/>
    </w:rPr>
  </w:style>
  <w:style w:type="paragraph" w:styleId="BodyText">
    <w:name w:val="Body Text"/>
    <w:basedOn w:val="Normal"/>
    <w:link w:val="BodyTextChar"/>
    <w:rsid w:val="00051AD4"/>
    <w:pPr>
      <w:overflowPunct/>
      <w:autoSpaceDE/>
      <w:autoSpaceDN/>
      <w:adjustRightInd/>
      <w:spacing w:line="228" w:lineRule="auto"/>
      <w:ind w:firstLine="288"/>
      <w:textAlignment w:val="auto"/>
    </w:pPr>
    <w:rPr>
      <w:rFonts w:eastAsia="SimSun"/>
      <w:spacing w:val="-1"/>
      <w:lang w:eastAsia="en-US"/>
    </w:rPr>
  </w:style>
  <w:style w:type="character" w:customStyle="1" w:styleId="BodyTextChar">
    <w:name w:val="Body Text Char"/>
    <w:basedOn w:val="DefaultParagraphFont"/>
    <w:link w:val="BodyText"/>
    <w:rsid w:val="00051AD4"/>
    <w:rPr>
      <w:rFonts w:ascii="Times New Roman" w:eastAsia="SimSun" w:hAnsi="Times New Roman"/>
      <w:spacing w:val="-1"/>
      <w:sz w:val="20"/>
      <w:szCs w:val="20"/>
      <w:lang w:bidi="ar-SA"/>
    </w:rPr>
  </w:style>
  <w:style w:type="paragraph" w:customStyle="1" w:styleId="tablehead">
    <w:name w:val="table head"/>
    <w:rsid w:val="00051AD4"/>
    <w:pPr>
      <w:numPr>
        <w:numId w:val="22"/>
      </w:numPr>
      <w:spacing w:before="240" w:after="120" w:line="216" w:lineRule="auto"/>
      <w:jc w:val="center"/>
    </w:pPr>
    <w:rPr>
      <w:rFonts w:ascii="Times New Roman" w:eastAsia="SimSun" w:hAnsi="Times New Roman"/>
      <w:smallCaps/>
      <w:noProof/>
      <w:sz w:val="16"/>
      <w:szCs w:val="16"/>
      <w:lang w:bidi="ar-SA"/>
    </w:rPr>
  </w:style>
  <w:style w:type="paragraph" w:styleId="BodyTextIndent">
    <w:name w:val="Body Text Indent"/>
    <w:basedOn w:val="Normal"/>
    <w:link w:val="BodyTextIndentChar"/>
    <w:rsid w:val="00051AD4"/>
    <w:pPr>
      <w:overflowPunct/>
      <w:autoSpaceDE/>
      <w:autoSpaceDN/>
      <w:adjustRightInd/>
      <w:spacing w:after="120"/>
      <w:ind w:left="283" w:firstLine="0"/>
      <w:jc w:val="center"/>
      <w:textAlignment w:val="auto"/>
    </w:pPr>
    <w:rPr>
      <w:rFonts w:eastAsia="SimSun"/>
      <w:lang w:eastAsia="en-US"/>
    </w:rPr>
  </w:style>
  <w:style w:type="character" w:customStyle="1" w:styleId="BodyTextIndentChar">
    <w:name w:val="Body Text Indent Char"/>
    <w:basedOn w:val="DefaultParagraphFont"/>
    <w:link w:val="BodyTextIndent"/>
    <w:rsid w:val="00051AD4"/>
    <w:rPr>
      <w:rFonts w:ascii="Times New Roman" w:eastAsia="SimSun" w:hAnsi="Times New Roman"/>
      <w:sz w:val="20"/>
      <w:szCs w:val="20"/>
      <w:lang w:bidi="ar-SA"/>
    </w:rPr>
  </w:style>
  <w:style w:type="paragraph" w:customStyle="1" w:styleId="References">
    <w:name w:val="References"/>
    <w:qFormat/>
    <w:rsid w:val="00113ED1"/>
    <w:pPr>
      <w:numPr>
        <w:numId w:val="23"/>
      </w:numPr>
      <w:tabs>
        <w:tab w:val="left" w:pos="288"/>
      </w:tabs>
      <w:spacing w:after="50" w:line="180" w:lineRule="exact"/>
      <w:ind w:left="288" w:hanging="288"/>
      <w:jc w:val="both"/>
    </w:pPr>
    <w:rPr>
      <w:rFonts w:ascii="Times New Roman" w:eastAsia="MS Mincho" w:hAnsi="Times New Roman"/>
      <w:noProof/>
      <w:sz w:val="16"/>
      <w:szCs w:val="16"/>
      <w:lang w:bidi="ar-SA"/>
    </w:rPr>
  </w:style>
  <w:style w:type="paragraph" w:styleId="NoSpacing">
    <w:name w:val="No Spacing"/>
    <w:uiPriority w:val="1"/>
    <w:rsid w:val="00DC6BE6"/>
    <w:pPr>
      <w:overflowPunct w:val="0"/>
      <w:autoSpaceDE w:val="0"/>
      <w:autoSpaceDN w:val="0"/>
      <w:adjustRightInd w:val="0"/>
      <w:spacing w:after="0" w:line="240" w:lineRule="auto"/>
      <w:ind w:firstLine="227"/>
      <w:jc w:val="both"/>
      <w:textAlignment w:val="baseline"/>
    </w:pPr>
    <w:rPr>
      <w:rFonts w:ascii="Times New Roman" w:eastAsia="Times New Roman" w:hAnsi="Times New Roman"/>
      <w:sz w:val="20"/>
      <w:szCs w:val="20"/>
      <w:lang w:eastAsia="de-DE" w:bidi="ar-SA"/>
    </w:rPr>
  </w:style>
  <w:style w:type="paragraph" w:customStyle="1" w:styleId="NormalNoIndent">
    <w:name w:val="NormalNoIndent"/>
    <w:basedOn w:val="Normal"/>
    <w:next w:val="Normal"/>
    <w:qFormat/>
    <w:rsid w:val="00157529"/>
    <w:pPr>
      <w:ind w:firstLine="0"/>
    </w:pPr>
    <w:rPr>
      <w:rFonts w:eastAsiaTheme="minorEastAsia"/>
      <w:lang w:eastAsia="en-US"/>
    </w:rPr>
  </w:style>
  <w:style w:type="character" w:styleId="CommentReference">
    <w:name w:val="annotation reference"/>
    <w:basedOn w:val="DefaultParagraphFont"/>
    <w:rsid w:val="000166B7"/>
    <w:rPr>
      <w:sz w:val="18"/>
      <w:szCs w:val="18"/>
    </w:rPr>
  </w:style>
  <w:style w:type="paragraph" w:styleId="CommentText">
    <w:name w:val="annotation text"/>
    <w:basedOn w:val="Normal"/>
    <w:link w:val="CommentTextChar"/>
    <w:rsid w:val="000166B7"/>
    <w:rPr>
      <w:szCs w:val="24"/>
    </w:rPr>
  </w:style>
  <w:style w:type="character" w:customStyle="1" w:styleId="CommentTextChar">
    <w:name w:val="Comment Text Char"/>
    <w:basedOn w:val="DefaultParagraphFont"/>
    <w:link w:val="CommentText"/>
    <w:rsid w:val="000166B7"/>
    <w:rPr>
      <w:rFonts w:ascii="Times New Roman" w:eastAsia="Times New Roman" w:hAnsi="Times New Roman"/>
      <w:sz w:val="24"/>
      <w:szCs w:val="24"/>
      <w:lang w:eastAsia="de-DE" w:bidi="ar-SA"/>
    </w:rPr>
  </w:style>
  <w:style w:type="paragraph" w:styleId="CommentSubject">
    <w:name w:val="annotation subject"/>
    <w:basedOn w:val="CommentText"/>
    <w:next w:val="CommentText"/>
    <w:link w:val="CommentSubjectChar"/>
    <w:rsid w:val="000166B7"/>
    <w:rPr>
      <w:b/>
      <w:bCs/>
      <w:sz w:val="20"/>
      <w:szCs w:val="20"/>
    </w:rPr>
  </w:style>
  <w:style w:type="character" w:customStyle="1" w:styleId="CommentSubjectChar">
    <w:name w:val="Comment Subject Char"/>
    <w:basedOn w:val="CommentTextChar"/>
    <w:link w:val="CommentSubject"/>
    <w:rsid w:val="000166B7"/>
    <w:rPr>
      <w:rFonts w:ascii="Times New Roman" w:eastAsia="Times New Roman" w:hAnsi="Times New Roman"/>
      <w:b/>
      <w:bCs/>
      <w:sz w:val="20"/>
      <w:szCs w:val="20"/>
      <w:lang w:eastAsia="de-DE" w:bidi="ar-SA"/>
    </w:rPr>
  </w:style>
  <w:style w:type="character" w:customStyle="1" w:styleId="CodeString">
    <w:name w:val="CodeString"/>
    <w:basedOn w:val="DefaultParagraphFont"/>
    <w:uiPriority w:val="1"/>
    <w:qFormat/>
    <w:rsid w:val="00126E2E"/>
    <w:rPr>
      <w:rFonts w:ascii="Courier New" w:hAnsi="Courier New"/>
      <w:b/>
      <w:bCs/>
      <w:sz w:val="16"/>
      <w:szCs w:val="16"/>
    </w:rPr>
  </w:style>
  <w:style w:type="paragraph" w:styleId="ListParagraph">
    <w:name w:val="List Paragraph"/>
    <w:basedOn w:val="Normal"/>
    <w:uiPriority w:val="34"/>
    <w:qFormat/>
    <w:rsid w:val="00C505EB"/>
    <w:pPr>
      <w:ind w:left="720"/>
      <w:contextualSpacing/>
    </w:pPr>
  </w:style>
  <w:style w:type="character" w:styleId="PlaceholderText">
    <w:name w:val="Placeholder Text"/>
    <w:basedOn w:val="DefaultParagraphFont"/>
    <w:uiPriority w:val="99"/>
    <w:semiHidden/>
    <w:rsid w:val="00F224A5"/>
    <w:rPr>
      <w:color w:val="808080"/>
    </w:rPr>
  </w:style>
  <w:style w:type="paragraph" w:customStyle="1" w:styleId="papertitle0">
    <w:name w:val="paper title"/>
    <w:uiPriority w:val="99"/>
    <w:rsid w:val="007427B5"/>
    <w:pPr>
      <w:spacing w:after="120" w:line="240" w:lineRule="auto"/>
      <w:jc w:val="center"/>
    </w:pPr>
    <w:rPr>
      <w:rFonts w:ascii="Times New Roman" w:eastAsia="Times New Roman" w:hAnsi="Times New Roman"/>
      <w:bCs/>
      <w:noProof/>
      <w:sz w:val="48"/>
      <w:szCs w:val="48"/>
      <w:lang w:bidi="ar-SA"/>
    </w:rPr>
  </w:style>
  <w:style w:type="paragraph" w:customStyle="1" w:styleId="bulletlist">
    <w:name w:val="bullet list"/>
    <w:basedOn w:val="BodyText"/>
    <w:rsid w:val="007427B5"/>
    <w:pPr>
      <w:numPr>
        <w:numId w:val="26"/>
      </w:numPr>
      <w:tabs>
        <w:tab w:val="clear" w:pos="648"/>
        <w:tab w:val="left" w:pos="288"/>
      </w:tabs>
      <w:spacing w:after="120"/>
      <w:ind w:left="576" w:hanging="288"/>
    </w:pPr>
    <w:rPr>
      <w:rFonts w:eastAsia="MS Mincho"/>
      <w:szCs w:val="24"/>
    </w:rPr>
  </w:style>
  <w:style w:type="paragraph" w:styleId="Quote">
    <w:name w:val="Quote"/>
    <w:basedOn w:val="Normal"/>
    <w:next w:val="Normal"/>
    <w:link w:val="QuoteChar"/>
    <w:uiPriority w:val="29"/>
    <w:qFormat/>
    <w:rsid w:val="005F188F"/>
    <w:pPr>
      <w:overflowPunct/>
      <w:autoSpaceDE/>
      <w:autoSpaceDN/>
      <w:adjustRightInd/>
      <w:spacing w:before="120" w:after="120"/>
      <w:ind w:left="432" w:right="432" w:firstLine="0"/>
      <w:textAlignment w:val="auto"/>
    </w:pPr>
    <w:rPr>
      <w:iCs/>
      <w:color w:val="000000" w:themeColor="text1"/>
      <w:szCs w:val="24"/>
      <w:lang w:eastAsia="en-US"/>
    </w:rPr>
  </w:style>
  <w:style w:type="character" w:customStyle="1" w:styleId="QuoteChar">
    <w:name w:val="Quote Char"/>
    <w:basedOn w:val="DefaultParagraphFont"/>
    <w:link w:val="Quote"/>
    <w:uiPriority w:val="29"/>
    <w:rsid w:val="005F188F"/>
    <w:rPr>
      <w:rFonts w:ascii="Times New Roman" w:eastAsia="Times New Roman" w:hAnsi="Times New Roman"/>
      <w:iCs/>
      <w:color w:val="000000" w:themeColor="text1"/>
      <w:sz w:val="20"/>
      <w:szCs w:val="24"/>
      <w:lang w:bidi="ar-SA"/>
    </w:rPr>
  </w:style>
  <w:style w:type="paragraph" w:customStyle="1" w:styleId="FigureCaption">
    <w:name w:val="FigureCaption"/>
    <w:next w:val="Normal"/>
    <w:qFormat/>
    <w:rsid w:val="008C32FA"/>
    <w:pPr>
      <w:numPr>
        <w:numId w:val="27"/>
      </w:numPr>
      <w:tabs>
        <w:tab w:val="left" w:pos="533"/>
      </w:tabs>
      <w:spacing w:before="80" w:line="240" w:lineRule="auto"/>
      <w:jc w:val="center"/>
    </w:pPr>
    <w:rPr>
      <w:rFonts w:ascii="Times New Roman" w:eastAsia="Times New Roman" w:hAnsi="Times New Roman"/>
      <w:noProof/>
      <w:sz w:val="20"/>
      <w:szCs w:val="16"/>
      <w:lang w:bidi="ar-SA"/>
    </w:rPr>
  </w:style>
  <w:style w:type="paragraph" w:customStyle="1" w:styleId="FigurePlacement">
    <w:name w:val="FigurePlacement"/>
    <w:basedOn w:val="Normal"/>
    <w:next w:val="FigureCaption"/>
    <w:qFormat/>
    <w:rsid w:val="00D36AA4"/>
    <w:pPr>
      <w:spacing w:before="240" w:after="240"/>
      <w:ind w:firstLine="0"/>
      <w:jc w:val="center"/>
    </w:pPr>
    <w:rPr>
      <w:lang w:eastAsia="en-US"/>
    </w:rPr>
  </w:style>
  <w:style w:type="paragraph" w:customStyle="1" w:styleId="NoteLevel1">
    <w:name w:val="Note Level 1"/>
    <w:basedOn w:val="Normal"/>
    <w:qFormat/>
    <w:rsid w:val="009A6E4A"/>
    <w:pPr>
      <w:keepNext/>
      <w:numPr>
        <w:numId w:val="25"/>
      </w:numPr>
      <w:contextualSpacing/>
      <w:outlineLvl w:val="0"/>
    </w:pPr>
    <w:rPr>
      <w:rFonts w:ascii="Verdana" w:hAnsi="Verdana"/>
      <w:color w:val="FF0000"/>
    </w:rPr>
  </w:style>
  <w:style w:type="paragraph" w:styleId="ListBullet2">
    <w:name w:val="List Bullet 2"/>
    <w:basedOn w:val="Normal"/>
    <w:qFormat/>
    <w:rsid w:val="005F188F"/>
    <w:pPr>
      <w:numPr>
        <w:numId w:val="14"/>
      </w:numPr>
      <w:spacing w:before="120" w:after="120"/>
      <w:ind w:left="648"/>
    </w:pPr>
  </w:style>
  <w:style w:type="paragraph" w:styleId="BlockText">
    <w:name w:val="Block Text"/>
    <w:basedOn w:val="Normal"/>
    <w:rsid w:val="00011680"/>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
      <w:iCs/>
      <w:color w:val="4F81BD" w:themeColor="accent1"/>
    </w:rPr>
  </w:style>
  <w:style w:type="paragraph" w:styleId="BodyTextIndent2">
    <w:name w:val="Body Text Indent 2"/>
    <w:basedOn w:val="Normal"/>
    <w:link w:val="BodyTextIndent2Char"/>
    <w:rsid w:val="00011680"/>
    <w:pPr>
      <w:spacing w:after="120" w:line="480" w:lineRule="auto"/>
      <w:ind w:left="360"/>
    </w:pPr>
  </w:style>
  <w:style w:type="character" w:customStyle="1" w:styleId="BodyTextIndent2Char">
    <w:name w:val="Body Text Indent 2 Char"/>
    <w:basedOn w:val="DefaultParagraphFont"/>
    <w:link w:val="BodyTextIndent2"/>
    <w:rsid w:val="00011680"/>
    <w:rPr>
      <w:rFonts w:ascii="Times New Roman" w:eastAsia="Times New Roman" w:hAnsi="Times New Roman"/>
      <w:sz w:val="20"/>
      <w:szCs w:val="20"/>
      <w:lang w:eastAsia="de-DE" w:bidi="ar-SA"/>
    </w:rPr>
  </w:style>
  <w:style w:type="paragraph" w:styleId="BodyTextIndent3">
    <w:name w:val="Body Text Indent 3"/>
    <w:basedOn w:val="Normal"/>
    <w:link w:val="BodyTextIndent3Char"/>
    <w:rsid w:val="00011680"/>
    <w:pPr>
      <w:spacing w:after="120"/>
      <w:ind w:left="360"/>
    </w:pPr>
    <w:rPr>
      <w:sz w:val="16"/>
      <w:szCs w:val="16"/>
    </w:rPr>
  </w:style>
  <w:style w:type="character" w:customStyle="1" w:styleId="BodyTextIndent3Char">
    <w:name w:val="Body Text Indent 3 Char"/>
    <w:basedOn w:val="DefaultParagraphFont"/>
    <w:link w:val="BodyTextIndent3"/>
    <w:rsid w:val="00011680"/>
    <w:rPr>
      <w:rFonts w:ascii="Times New Roman" w:eastAsia="Times New Roman" w:hAnsi="Times New Roman"/>
      <w:sz w:val="16"/>
      <w:szCs w:val="16"/>
      <w:lang w:eastAsia="de-DE" w:bidi="ar-SA"/>
    </w:rPr>
  </w:style>
  <w:style w:type="paragraph" w:styleId="List">
    <w:name w:val="List"/>
    <w:basedOn w:val="Normal"/>
    <w:rsid w:val="00011680"/>
    <w:pPr>
      <w:ind w:left="360" w:hanging="360"/>
      <w:contextualSpacing/>
    </w:pPr>
  </w:style>
  <w:style w:type="paragraph" w:styleId="List2">
    <w:name w:val="List 2"/>
    <w:basedOn w:val="Normal"/>
    <w:rsid w:val="00011680"/>
    <w:pPr>
      <w:ind w:left="720" w:hanging="360"/>
      <w:contextualSpacing/>
    </w:pPr>
  </w:style>
  <w:style w:type="paragraph" w:customStyle="1" w:styleId="Definition">
    <w:name w:val="Definition"/>
    <w:basedOn w:val="Normal"/>
    <w:next w:val="Normal"/>
    <w:qFormat/>
    <w:rsid w:val="00067186"/>
    <w:pPr>
      <w:spacing w:before="120" w:after="120"/>
      <w:ind w:left="432" w:right="432" w:firstLine="0"/>
    </w:pPr>
  </w:style>
  <w:style w:type="paragraph" w:customStyle="1" w:styleId="Body">
    <w:name w:val="Body"/>
    <w:qFormat/>
    <w:rsid w:val="00CD34BA"/>
    <w:pPr>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color w:val="000000"/>
      <w:w w:val="0"/>
      <w:sz w:val="24"/>
      <w:szCs w:val="24"/>
      <w:lang w:bidi="ar-SA"/>
    </w:rPr>
  </w:style>
  <w:style w:type="paragraph" w:customStyle="1" w:styleId="PubTitle">
    <w:name w:val="PubTitle"/>
    <w:next w:val="Body"/>
    <w:uiPriority w:val="99"/>
    <w:rsid w:val="00CD34BA"/>
    <w:pPr>
      <w:keepNext/>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i/>
      <w:iCs/>
      <w:color w:val="000000"/>
      <w:w w:val="0"/>
      <w:sz w:val="24"/>
      <w:szCs w:val="24"/>
      <w:lang w:bidi="ar-SA"/>
    </w:rPr>
  </w:style>
  <w:style w:type="paragraph" w:customStyle="1" w:styleId="Block">
    <w:name w:val="Block"/>
    <w:next w:val="Body"/>
    <w:uiPriority w:val="99"/>
    <w:qFormat/>
    <w:rsid w:val="00CD34BA"/>
    <w:pPr>
      <w:keepNext/>
      <w:tabs>
        <w:tab w:val="right" w:pos="9360"/>
      </w:tabs>
      <w:suppressAutoHyphens/>
      <w:autoSpaceDE w:val="0"/>
      <w:autoSpaceDN w:val="0"/>
      <w:adjustRightInd w:val="0"/>
      <w:spacing w:before="160" w:after="0" w:line="280" w:lineRule="atLeast"/>
    </w:pPr>
    <w:rPr>
      <w:rFonts w:ascii="Times New Roman" w:eastAsia="Times New Roman" w:hAnsi="Times New Roman"/>
      <w:color w:val="000000"/>
      <w:w w:val="0"/>
      <w:sz w:val="24"/>
      <w:szCs w:val="24"/>
      <w:lang w:bidi="ar-SA"/>
    </w:rPr>
  </w:style>
  <w:style w:type="paragraph" w:styleId="Revision">
    <w:name w:val="Revision"/>
    <w:hidden/>
    <w:uiPriority w:val="99"/>
    <w:semiHidden/>
    <w:rsid w:val="00396791"/>
    <w:pPr>
      <w:spacing w:after="0" w:line="240" w:lineRule="auto"/>
    </w:pPr>
    <w:rPr>
      <w:rFonts w:ascii="Times New Roman" w:eastAsia="Times New Roman" w:hAnsi="Times New Roman"/>
      <w:sz w:val="20"/>
      <w:szCs w:val="20"/>
      <w:lang w:eastAsia="de-DE" w:bidi="ar-SA"/>
    </w:rPr>
  </w:style>
  <w:style w:type="paragraph" w:styleId="TOC1">
    <w:name w:val="toc 1"/>
    <w:basedOn w:val="Normal"/>
    <w:next w:val="Normal"/>
    <w:autoRedefine/>
    <w:uiPriority w:val="39"/>
    <w:rsid w:val="00074EAD"/>
    <w:pPr>
      <w:tabs>
        <w:tab w:val="left" w:pos="567"/>
        <w:tab w:val="right" w:leader="dot" w:pos="9004"/>
      </w:tabs>
      <w:spacing w:before="240"/>
      <w:ind w:firstLine="230"/>
    </w:pPr>
  </w:style>
  <w:style w:type="paragraph" w:styleId="TOC2">
    <w:name w:val="toc 2"/>
    <w:basedOn w:val="Normal"/>
    <w:next w:val="Normal"/>
    <w:autoRedefine/>
    <w:uiPriority w:val="39"/>
    <w:rsid w:val="005F188F"/>
    <w:pPr>
      <w:ind w:left="200"/>
    </w:pPr>
  </w:style>
  <w:style w:type="paragraph" w:styleId="TOC3">
    <w:name w:val="toc 3"/>
    <w:basedOn w:val="Normal"/>
    <w:next w:val="Normal"/>
    <w:autoRedefine/>
    <w:uiPriority w:val="39"/>
    <w:rsid w:val="005F188F"/>
    <w:pPr>
      <w:ind w:left="400"/>
    </w:pPr>
  </w:style>
  <w:style w:type="paragraph" w:styleId="TOC4">
    <w:name w:val="toc 4"/>
    <w:basedOn w:val="Normal"/>
    <w:next w:val="Normal"/>
    <w:autoRedefine/>
    <w:rsid w:val="005F188F"/>
    <w:pPr>
      <w:ind w:left="600"/>
    </w:pPr>
  </w:style>
  <w:style w:type="paragraph" w:styleId="TOC5">
    <w:name w:val="toc 5"/>
    <w:basedOn w:val="Normal"/>
    <w:next w:val="Normal"/>
    <w:autoRedefine/>
    <w:rsid w:val="005F188F"/>
    <w:pPr>
      <w:ind w:left="800"/>
    </w:pPr>
  </w:style>
  <w:style w:type="paragraph" w:styleId="TOC6">
    <w:name w:val="toc 6"/>
    <w:basedOn w:val="Normal"/>
    <w:next w:val="Normal"/>
    <w:autoRedefine/>
    <w:rsid w:val="005F188F"/>
    <w:pPr>
      <w:ind w:left="1000"/>
    </w:pPr>
  </w:style>
  <w:style w:type="paragraph" w:styleId="TOC7">
    <w:name w:val="toc 7"/>
    <w:basedOn w:val="Normal"/>
    <w:next w:val="Normal"/>
    <w:autoRedefine/>
    <w:rsid w:val="005F188F"/>
    <w:pPr>
      <w:ind w:left="1200"/>
    </w:pPr>
  </w:style>
  <w:style w:type="paragraph" w:styleId="TOC8">
    <w:name w:val="toc 8"/>
    <w:basedOn w:val="Normal"/>
    <w:next w:val="Normal"/>
    <w:autoRedefine/>
    <w:rsid w:val="005F188F"/>
    <w:pPr>
      <w:ind w:left="1400"/>
    </w:pPr>
  </w:style>
  <w:style w:type="paragraph" w:styleId="TOC9">
    <w:name w:val="toc 9"/>
    <w:basedOn w:val="Normal"/>
    <w:next w:val="Normal"/>
    <w:autoRedefine/>
    <w:rsid w:val="005F188F"/>
    <w:pPr>
      <w:ind w:left="1600"/>
    </w:pPr>
  </w:style>
  <w:style w:type="paragraph" w:customStyle="1" w:styleId="Heading1NotInContents">
    <w:name w:val="Heading1NotInContents"/>
    <w:next w:val="NormalNoIndent"/>
    <w:qFormat/>
    <w:rsid w:val="00AB12F8"/>
    <w:pPr>
      <w:tabs>
        <w:tab w:val="right" w:leader="dot" w:pos="9004"/>
      </w:tabs>
    </w:pPr>
    <w:rPr>
      <w:rFonts w:ascii="Times New Roman" w:hAnsi="Times New Roman"/>
      <w:b/>
      <w:noProof/>
      <w:sz w:val="28"/>
      <w:szCs w:val="20"/>
      <w:lang w:bidi="ar-SA"/>
    </w:rPr>
  </w:style>
  <w:style w:type="paragraph" w:customStyle="1" w:styleId="Heading1Unnum">
    <w:name w:val="Heading1.Unnum"/>
    <w:next w:val="NormalNoIndent"/>
    <w:qFormat/>
    <w:rsid w:val="00081E4C"/>
    <w:pPr>
      <w:spacing w:before="360" w:after="240"/>
    </w:pPr>
    <w:rPr>
      <w:rFonts w:ascii="Times New Roman" w:eastAsia="Times New Roman" w:hAnsi="Times New Roman"/>
      <w:b/>
      <w:bCs/>
      <w:sz w:val="24"/>
      <w:szCs w:val="20"/>
      <w:lang w:eastAsia="de-DE" w:bidi="ar-SA"/>
    </w:rPr>
  </w:style>
  <w:style w:type="paragraph" w:customStyle="1" w:styleId="CompanyName">
    <w:name w:val="CompanyName"/>
    <w:basedOn w:val="Normal"/>
    <w:qFormat/>
    <w:rsid w:val="00BE44AA"/>
    <w:pPr>
      <w:overflowPunct/>
      <w:autoSpaceDE/>
      <w:autoSpaceDN/>
      <w:adjustRightInd/>
      <w:ind w:firstLine="0"/>
      <w:textAlignment w:val="auto"/>
    </w:pPr>
    <w:rPr>
      <w:rFonts w:ascii="Copperplate" w:eastAsiaTheme="minorHAnsi" w:hAnsi="Copperplate" w:cstheme="minorBidi"/>
      <w:b/>
      <w:sz w:val="48"/>
      <w:szCs w:val="24"/>
      <w:lang w:eastAsia="en-US"/>
    </w:rPr>
  </w:style>
  <w:style w:type="paragraph" w:styleId="ListNumber2">
    <w:name w:val="List Number 2"/>
    <w:basedOn w:val="Normal"/>
    <w:rsid w:val="006531C6"/>
    <w:pPr>
      <w:numPr>
        <w:numId w:val="18"/>
      </w:numPr>
      <w:spacing w:before="120" w:after="120"/>
      <w:ind w:left="648"/>
    </w:pPr>
  </w:style>
  <w:style w:type="paragraph" w:styleId="ListContinue2">
    <w:name w:val="List Continue 2"/>
    <w:basedOn w:val="Normal"/>
    <w:rsid w:val="00EB7FEA"/>
    <w:pPr>
      <w:spacing w:after="120"/>
      <w:ind w:left="648" w:firstLine="0"/>
      <w:contextualSpacing/>
    </w:pPr>
  </w:style>
  <w:style w:type="paragraph" w:styleId="ListContinue">
    <w:name w:val="List Continue"/>
    <w:basedOn w:val="Normal"/>
    <w:rsid w:val="00EB7FEA"/>
    <w:pPr>
      <w:spacing w:after="120"/>
      <w:ind w:left="360"/>
      <w:contextualSpacing/>
    </w:pPr>
  </w:style>
  <w:style w:type="paragraph" w:customStyle="1" w:styleId="AppendixTitle">
    <w:name w:val="AppendixTitle"/>
    <w:qFormat/>
    <w:rsid w:val="0005243D"/>
    <w:pPr>
      <w:spacing w:before="360" w:line="240" w:lineRule="auto"/>
      <w:jc w:val="center"/>
    </w:pPr>
    <w:rPr>
      <w:rFonts w:ascii="Times New Roman" w:eastAsia="Times New Roman" w:hAnsi="Times New Roman"/>
      <w:b/>
      <w:bCs/>
      <w:sz w:val="32"/>
      <w:szCs w:val="32"/>
      <w:lang w:eastAsia="de-DE" w:bidi="ar-SA"/>
    </w:rPr>
  </w:style>
  <w:style w:type="paragraph" w:customStyle="1" w:styleId="AppendixNum">
    <w:name w:val="AppendixNum"/>
    <w:basedOn w:val="Heading1"/>
    <w:qFormat/>
    <w:rsid w:val="00C41F2E"/>
    <w:pPr>
      <w:numPr>
        <w:numId w:val="31"/>
      </w:numPr>
    </w:pPr>
  </w:style>
  <w:style w:type="paragraph" w:customStyle="1" w:styleId="TOC1NoPageNum">
    <w:name w:val="TOC 1 NoPageNum"/>
    <w:basedOn w:val="TOC1"/>
    <w:qFormat/>
    <w:rsid w:val="00A431BB"/>
    <w:pPr>
      <w:tabs>
        <w:tab w:val="clear" w:pos="9004"/>
        <w:tab w:val="left" w:pos="1650"/>
      </w:tabs>
    </w:pPr>
    <w:rPr>
      <w:noProof/>
    </w:rPr>
  </w:style>
  <w:style w:type="paragraph" w:styleId="Index1">
    <w:name w:val="index 1"/>
    <w:basedOn w:val="Normal"/>
    <w:next w:val="Normal"/>
    <w:autoRedefine/>
    <w:unhideWhenUsed/>
    <w:rsid w:val="00BF7E9B"/>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46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nathan/Library/Group%20Containers/UBF8T346G9.Office/User%20Content.localized/Templates.localized/DCI.report.template.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9868B7-8F96-CA42-8061-8EC9FCDCF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DCI.report.template.dotx</Template>
  <TotalTime>994</TotalTime>
  <Pages>16</Pages>
  <Words>3972</Words>
  <Characters>22645</Characters>
  <Application>Microsoft Office Word</Application>
  <DocSecurity>0</DocSecurity>
  <Lines>188</Lines>
  <Paragraphs>53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26564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 Rowanhill</dc:creator>
  <dc:description>Formats and macros for Springer Lecture Notes</dc:description>
  <cp:lastModifiedBy>Jonathan Rowanhill</cp:lastModifiedBy>
  <cp:revision>408</cp:revision>
  <cp:lastPrinted>2015-11-22T20:40:00Z</cp:lastPrinted>
  <dcterms:created xsi:type="dcterms:W3CDTF">2024-01-15T21:02:00Z</dcterms:created>
  <dcterms:modified xsi:type="dcterms:W3CDTF">2024-10-28T21:04:00Z</dcterms:modified>
</cp:coreProperties>
</file>