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A272" w14:textId="377B873F" w:rsidR="000D3974" w:rsidRDefault="00ED12BC">
      <w:r>
        <w:rPr>
          <w:noProof/>
        </w:rPr>
        <w:drawing>
          <wp:anchor distT="0" distB="0" distL="114300" distR="114300" simplePos="0" relativeHeight="251665408" behindDoc="0" locked="0" layoutInCell="1" allowOverlap="1" wp14:anchorId="621D3A75" wp14:editId="17003B04">
            <wp:simplePos x="0" y="0"/>
            <wp:positionH relativeFrom="column">
              <wp:posOffset>-172941</wp:posOffset>
            </wp:positionH>
            <wp:positionV relativeFrom="paragraph">
              <wp:posOffset>7601447</wp:posOffset>
            </wp:positionV>
            <wp:extent cx="2085340" cy="3352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51" t="-4979" b="-1"/>
                    <a:stretch/>
                  </pic:blipFill>
                  <pic:spPr bwMode="auto">
                    <a:xfrm>
                      <a:off x="0" y="0"/>
                      <a:ext cx="2089651" cy="33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469EEF" wp14:editId="682BA929">
            <wp:simplePos x="0" y="0"/>
            <wp:positionH relativeFrom="column">
              <wp:posOffset>1814057</wp:posOffset>
            </wp:positionH>
            <wp:positionV relativeFrom="paragraph">
              <wp:posOffset>7561193</wp:posOffset>
            </wp:positionV>
            <wp:extent cx="5510254" cy="414655"/>
            <wp:effectExtent l="0" t="0" r="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t xml:space="preserve"> </w:t>
      </w:r>
      <w:r w:rsidR="003E469E">
        <w:t xml:space="preserve"> </w:t>
      </w:r>
      <w:r w:rsidR="00B970C4">
        <w:fldChar w:fldCharType="begin"/>
      </w:r>
      <w:r w:rsidR="00B970C4">
        <w:instrText xml:space="preserve"> INCLUDEPICTURE  "F:\\QQFile\\1021937796\\Image\\C2C\\1A5470AA1C4598CD8AD7A79D8D85BE2A.png" \* MERGEFORMATINET </w:instrText>
      </w:r>
      <w:r w:rsidR="00B970C4">
        <w:fldChar w:fldCharType="separate"/>
      </w:r>
      <w:r w:rsidR="004A24C0">
        <w:fldChar w:fldCharType="begin"/>
      </w:r>
      <w:r w:rsidR="004A24C0">
        <w:instrText xml:space="preserve"> INCLUDEPICTURE  "F:\\QQFile\\1021937796\\Image\\C2C\\1A5470AA1C4598CD8AD7A79D8D85BE2A.png" \* MERGEFORMATINET </w:instrText>
      </w:r>
      <w:r w:rsidR="004A24C0">
        <w:fldChar w:fldCharType="separate"/>
      </w:r>
      <w:r w:rsidR="00464B37">
        <w:fldChar w:fldCharType="begin"/>
      </w:r>
      <w:r w:rsidR="00464B37">
        <w:instrText xml:space="preserve"> </w:instrText>
      </w:r>
      <w:r w:rsidR="00464B37">
        <w:instrText>INCLUDEPICTURE  "F:\\QQFile\\1021937796\\Image\\C2C\\1A5470AA1C4598CD8AD7A79D8D85BE2A.png" \* MERGEFORMATINET</w:instrText>
      </w:r>
      <w:r w:rsidR="00464B37">
        <w:instrText xml:space="preserve"> </w:instrText>
      </w:r>
      <w:r w:rsidR="00464B37">
        <w:fldChar w:fldCharType="separate"/>
      </w:r>
      <w:r>
        <w:pict w14:anchorId="1F65D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74.3pt;height:479.6pt;rotation:90;mso-left-percent:-10001;mso-top-percent:-10001;mso-position-horizontal:absolute;mso-position-horizontal-relative:char;mso-position-vertical:absolute;mso-position-vertical-relative:line;mso-left-percent:-10001;mso-top-percent:-10001">
            <v:imagedata r:id="rId8" r:href="rId9" cropright="7221f"/>
          </v:shape>
        </w:pict>
      </w:r>
      <w:r w:rsidR="00464B37">
        <w:fldChar w:fldCharType="end"/>
      </w:r>
      <w:r w:rsidR="004A24C0">
        <w:fldChar w:fldCharType="end"/>
      </w:r>
      <w:r w:rsidR="00B970C4">
        <w:fldChar w:fldCharType="end"/>
      </w:r>
      <w:r w:rsidR="00951E49" w:rsidRPr="00951E49">
        <w:rPr>
          <w:noProof/>
        </w:rPr>
        <w:t xml:space="preserve"> </w:t>
      </w:r>
    </w:p>
    <w:bookmarkStart w:id="0" w:name="_GoBack"/>
    <w:bookmarkEnd w:id="0"/>
    <w:p w14:paraId="5F27CB55" w14:textId="6E2D2951" w:rsidR="0017642D" w:rsidRDefault="00B970C4">
      <w:r>
        <w:lastRenderedPageBreak/>
        <w:fldChar w:fldCharType="begin"/>
      </w:r>
      <w:r>
        <w:instrText xml:space="preserve"> INCLUDEPICTURE  "F:\\QQFile\\1021937796\\Image\\C2C\\FE18974ED721C26028A97C46A08E83CA.png" \* MERGEFORMATINET </w:instrText>
      </w:r>
      <w:r>
        <w:fldChar w:fldCharType="separate"/>
      </w:r>
      <w:r w:rsidR="004A24C0">
        <w:fldChar w:fldCharType="begin"/>
      </w:r>
      <w:r w:rsidR="004A24C0">
        <w:instrText xml:space="preserve"> INCLUDEPICTURE  "F:\\QQFile\\1021937796\\Image\\C2C\\FE18974ED721C26028A97C46A08E83CA.png" \* MERGEFORMATINET </w:instrText>
      </w:r>
      <w:r w:rsidR="004A24C0">
        <w:fldChar w:fldCharType="separate"/>
      </w:r>
      <w:r w:rsidR="00464B37">
        <w:fldChar w:fldCharType="begin"/>
      </w:r>
      <w:r w:rsidR="00464B37">
        <w:instrText xml:space="preserve"> </w:instrText>
      </w:r>
      <w:r w:rsidR="00464B37">
        <w:instrText>INCLUDEPICTURE  "F:\\QQFile\\1021937796\\Image\\C2C\\FE18974ED7</w:instrText>
      </w:r>
      <w:r w:rsidR="00464B37">
        <w:instrText>21C26028A97C46A08E83CA.png" \* MERGEFORMATINET</w:instrText>
      </w:r>
      <w:r w:rsidR="00464B37">
        <w:instrText xml:space="preserve"> </w:instrText>
      </w:r>
      <w:r w:rsidR="00464B37">
        <w:fldChar w:fldCharType="separate"/>
      </w:r>
      <w:r w:rsidR="00ED12BC">
        <w:pict w14:anchorId="61E8EEA9">
          <v:shape id="_x0000_i1026" type="#_x0000_t75" alt="" style="width:648.65pt;height:438.25pt;rotation:90;mso-left-percent:-10001;mso-top-percent:-10001;mso-position-horizontal:absolute;mso-position-horizontal-relative:char;mso-position-vertical:absolute;mso-position-vertical-relative:line;mso-left-percent:-10001;mso-top-percent:-10001">
            <v:imagedata r:id="rId10" r:href="rId11"/>
          </v:shape>
        </w:pict>
      </w:r>
      <w:r w:rsidR="00464B37">
        <w:fldChar w:fldCharType="end"/>
      </w:r>
      <w:r w:rsidR="004A24C0">
        <w:fldChar w:fldCharType="end"/>
      </w:r>
      <w:r>
        <w:fldChar w:fldCharType="end"/>
      </w:r>
    </w:p>
    <w:p w14:paraId="1677830F" w14:textId="01EB941F" w:rsidR="00DA43CE" w:rsidRDefault="00DA43CE"/>
    <w:p w14:paraId="459E092E" w14:textId="5AD31216" w:rsidR="00DA43CE" w:rsidRDefault="00DA43CE"/>
    <w:p w14:paraId="64BB3E0C" w14:textId="77777777" w:rsidR="00DA43CE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>
        <w:rPr>
          <w:rFonts w:ascii="Wingdings2" w:eastAsia="宋体" w:hAnsi="Wingdings2" w:cs="Arial"/>
          <w:sz w:val="24"/>
          <w:szCs w:val="18"/>
        </w:rPr>
        <w:lastRenderedPageBreak/>
        <w:t>PERFECT SCI OF CU-BS AND CU-D2DR</w:t>
      </w:r>
    </w:p>
    <w:p w14:paraId="7E4840CD" w14:textId="77777777" w:rsidR="00DA43CE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>
        <w:rPr>
          <w:rFonts w:ascii="Wingdings2" w:eastAsia="宋体" w:hAnsi="Wingdings2" w:cs="Arial"/>
          <w:sz w:val="24"/>
          <w:szCs w:val="18"/>
        </w:rPr>
        <w:t xml:space="preserve">  </w:t>
      </w:r>
      <m:oMath>
        <m:sSub>
          <m:sSub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18"/>
              </w:rPr>
              <m:t>g</m:t>
            </m:r>
          </m:e>
          <m:sub>
            <m:r>
              <w:rPr>
                <w:rFonts w:ascii="Cambria Math" w:eastAsia="宋体" w:hAnsi="Cambria Math" w:cs="Arial"/>
                <w:sz w:val="24"/>
                <w:szCs w:val="18"/>
              </w:rPr>
              <m:t>0</m:t>
            </m:r>
          </m:sub>
        </m:sSub>
        <m:r>
          <w:rPr>
            <w:rFonts w:ascii="Cambria Math" w:eastAsia="宋体" w:hAnsi="Cambria Math" w:cs="Arial"/>
            <w:sz w:val="24"/>
            <w:szCs w:val="18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24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r,b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Arial" w:hint="eastAsia"/>
                    <w:sz w:val="24"/>
                    <w:szCs w:val="18"/>
                  </w:rPr>
                  <m:t>Θ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</m:t>
                    </m:r>
                    <m:r>
                      <w:rPr>
                        <w:rFonts w:ascii="Cambria Math" w:eastAsia="宋体" w:hAnsi="Cambria Math" w:cs="Arial" w:hint="eastAsia"/>
                        <w:sz w:val="24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0,b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</m:oMath>
    </w:p>
    <w:p w14:paraId="34EAEEA3" w14:textId="77777777" w:rsidR="00DA43CE" w:rsidRPr="00BF62A5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 w:rsidRPr="00011EB1">
        <w:rPr>
          <w:rFonts w:ascii="Wingdings2" w:eastAsia="宋体" w:hAnsi="Wingdings2" w:cs="Arial"/>
          <w:sz w:val="24"/>
          <w:szCs w:val="18"/>
        </w:rPr>
        <w:t>rewritten as</w:t>
      </w:r>
      <w:r>
        <w:rPr>
          <w:rFonts w:ascii="Wingdings2" w:eastAsia="宋体" w:hAnsi="Wingdings2" w:cs="Arial"/>
          <w:sz w:val="24"/>
          <w:szCs w:val="18"/>
        </w:rPr>
        <w:t xml:space="preserve">       </w:t>
      </w:r>
      <m:oMath>
        <m:sSup>
          <m:sSup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24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r,b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Arial" w:hint="eastAsia"/>
                    <w:sz w:val="24"/>
                    <w:szCs w:val="18"/>
                  </w:rPr>
                  <m:t>Θ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</m:t>
                    </m:r>
                    <m:r>
                      <w:rPr>
                        <w:rFonts w:ascii="Cambria Math" w:eastAsia="宋体" w:hAnsi="Cambria Math" w:cs="Arial" w:hint="eastAsia"/>
                        <w:sz w:val="24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0,b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=</m:t>
        </m:r>
        <m:sSup>
          <m:sSup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zΦ+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,b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</m:oMath>
    </w:p>
    <w:p w14:paraId="33D1A7ED" w14:textId="77777777" w:rsidR="00DA43CE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>
        <w:rPr>
          <w:rFonts w:ascii="Wingdings2" w:eastAsia="宋体" w:hAnsi="Wingdings2" w:cs="Arial" w:hint="eastAsia"/>
          <w:sz w:val="24"/>
          <w:szCs w:val="18"/>
        </w:rPr>
        <w:t>w</w:t>
      </w:r>
      <w:r>
        <w:rPr>
          <w:rFonts w:ascii="Wingdings2" w:eastAsia="宋体" w:hAnsi="Wingdings2" w:cs="Arial"/>
          <w:sz w:val="24"/>
          <w:szCs w:val="18"/>
        </w:rPr>
        <w:t xml:space="preserve">here                 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z=</m:t>
        </m:r>
        <m:sSubSup>
          <m:sSubSup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r,b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H</m:t>
            </m:r>
          </m:sup>
        </m:sSubSup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diag</m:t>
        </m:r>
        <m:d>
          <m:dPr>
            <m:begChr m:val="{"/>
            <m:endChr m:val="}"/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0,r</m:t>
                </m:r>
              </m:sub>
            </m:sSub>
          </m:e>
        </m:d>
      </m:oMath>
    </w:p>
    <w:p w14:paraId="0D23F83B" w14:textId="77777777" w:rsidR="00DA43CE" w:rsidRPr="00BF62A5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Arial"/>
              <w:sz w:val="24"/>
              <w:szCs w:val="18"/>
            </w:rPr>
            <m:t>Φ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 w:hint="eastAsia"/>
                      <w:sz w:val="24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Arial"/>
                  <w:sz w:val="24"/>
                  <w:szCs w:val="18"/>
                </w:rPr>
                <m:t>T</m:t>
              </m:r>
            </m:sup>
          </m:sSup>
        </m:oMath>
      </m:oMathPara>
    </w:p>
    <w:p w14:paraId="37F6ADB3" w14:textId="77777777" w:rsidR="00DA43CE" w:rsidRPr="00011EB1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 w:rsidRPr="00011EB1">
        <w:rPr>
          <w:rFonts w:ascii="Wingdings2" w:eastAsia="宋体" w:hAnsi="Wingdings2" w:cs="Arial"/>
          <w:sz w:val="24"/>
          <w:szCs w:val="18"/>
        </w:rPr>
        <w:t>Slack variables</w:t>
      </w:r>
      <w:r>
        <w:rPr>
          <w:rFonts w:ascii="Wingdings2" w:eastAsia="宋体" w:hAnsi="Wingdings2" w:cs="Arial"/>
          <w:sz w:val="24"/>
          <w:szCs w:val="18"/>
        </w:rPr>
        <w:t xml:space="preserve">             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κ=</m:t>
        </m:r>
        <m:r>
          <w:rPr>
            <w:rFonts w:ascii="Cambria Math" w:eastAsia="宋体" w:hAnsi="Cambria Math" w:cs="Arial"/>
            <w:sz w:val="24"/>
            <w:szCs w:val="18"/>
          </w:rPr>
          <m:t>Re</m:t>
        </m:r>
        <m:d>
          <m:d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Arial"/>
                <w:sz w:val="24"/>
                <w:szCs w:val="18"/>
              </w:rPr>
              <m:t>z</m:t>
            </m:r>
            <m:r>
              <m:rPr>
                <m:sty m:val="b"/>
              </m:rPr>
              <w:rPr>
                <w:rFonts w:ascii="Cambria Math" w:eastAsia="宋体" w:hAnsi="Cambria Math" w:cs="Arial"/>
                <w:sz w:val="24"/>
                <w:szCs w:val="18"/>
              </w:rPr>
              <m:t>Φ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0,b</m:t>
                </m:r>
              </m:sub>
            </m:sSub>
          </m:e>
        </m:d>
      </m:oMath>
      <w:r>
        <w:rPr>
          <w:rFonts w:ascii="Wingdings2" w:eastAsia="宋体" w:hAnsi="Wingdings2" w:cs="Arial" w:hint="eastAsia"/>
          <w:sz w:val="24"/>
          <w:szCs w:val="18"/>
        </w:rPr>
        <w:t xml:space="preserve"> </w:t>
      </w:r>
      <w:r>
        <w:rPr>
          <w:rFonts w:ascii="Wingdings2" w:eastAsia="宋体" w:hAnsi="Wingdings2" w:cs="Arial"/>
          <w:sz w:val="24"/>
          <w:szCs w:val="18"/>
        </w:rPr>
        <w:t xml:space="preserve">   </w:t>
      </w:r>
    </w:p>
    <w:p w14:paraId="0D7283B2" w14:textId="77777777" w:rsidR="00DA43CE" w:rsidRPr="00011EB1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ξ=</m:t>
          </m:r>
          <m:r>
            <w:rPr>
              <w:rFonts w:ascii="Cambria Math" w:eastAsia="宋体" w:hAnsi="Cambria Math" w:cs="Arial"/>
              <w:sz w:val="24"/>
              <w:szCs w:val="18"/>
            </w:rPr>
            <m:t>Im</m:t>
          </m:r>
          <m:d>
            <m:d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z</m:t>
              </m:r>
              <m:r>
                <m:rPr>
                  <m:sty m:val="b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Φ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m</m:t>
                  </m:r>
                </m:sub>
              </m:sSub>
            </m:e>
          </m:d>
        </m:oMath>
      </m:oMathPara>
    </w:p>
    <w:p w14:paraId="7D330B11" w14:textId="77777777" w:rsidR="00DA43CE" w:rsidRPr="00031B26" w:rsidRDefault="00464B37" w:rsidP="00DA43CE">
      <w:pPr>
        <w:ind w:firstLineChars="400" w:firstLine="960"/>
        <w:rPr>
          <w:rFonts w:ascii="Wingdings2" w:eastAsia="宋体" w:hAnsi="Wingdings2" w:cs="Arial" w:hint="eastAsia"/>
          <w:sz w:val="24"/>
          <w:szCs w:val="18"/>
        </w:rPr>
      </w:pPr>
      <m:oMathPara>
        <m:oMath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+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ξ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z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b,m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p>
        </m:oMath>
      </m:oMathPara>
    </w:p>
    <w:p w14:paraId="2A3C8F5A" w14:textId="77777777" w:rsidR="00DA43CE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 w:rsidRPr="0005221B">
        <w:rPr>
          <w:rFonts w:ascii="Wingdings2" w:eastAsia="宋体" w:hAnsi="Wingdings2" w:cs="Arial"/>
          <w:sz w:val="24"/>
          <w:szCs w:val="18"/>
        </w:rPr>
        <w:t>Similarly</w:t>
      </w:r>
      <w:r>
        <w:rPr>
          <w:rFonts w:ascii="Wingdings2" w:eastAsia="宋体" w:hAnsi="Wingdings2" w:cs="Arial"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18"/>
              </w:rPr>
              <m:t>P</m:t>
            </m:r>
          </m:e>
          <m:sub>
            <m:r>
              <w:rPr>
                <w:rFonts w:ascii="Cambria Math" w:eastAsia="宋体" w:hAnsi="Cambria Math" w:cs="Arial"/>
                <w:sz w:val="24"/>
                <w:szCs w:val="18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24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r,ⅈ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Arial" w:hint="eastAsia"/>
                    <w:sz w:val="24"/>
                    <w:szCs w:val="18"/>
                  </w:rPr>
                  <m:t>Θ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</m:t>
                    </m:r>
                    <m:r>
                      <w:rPr>
                        <w:rFonts w:ascii="Cambria Math" w:eastAsia="宋体" w:hAnsi="Cambria Math" w:cs="Arial" w:hint="eastAsia"/>
                        <w:sz w:val="24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0,i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</m:oMath>
      <w:r>
        <w:rPr>
          <w:rFonts w:ascii="Wingdings2" w:eastAsia="宋体" w:hAnsi="Wingdings2" w:cs="Arial" w:hint="eastAsia"/>
          <w:sz w:val="24"/>
          <w:szCs w:val="18"/>
        </w:rPr>
        <w:t xml:space="preserve">  </w:t>
      </w:r>
      <w:r>
        <w:rPr>
          <w:rFonts w:ascii="Wingdings2" w:eastAsia="宋体" w:hAnsi="Wingdings2" w:cs="Arial"/>
          <w:sz w:val="24"/>
          <w:szCs w:val="18"/>
        </w:rPr>
        <w:t xml:space="preserve"> </w:t>
      </w:r>
      <w:r>
        <w:rPr>
          <w:rFonts w:ascii="Wingdings2" w:eastAsia="宋体" w:hAnsi="Wingdings2" w:cs="Arial" w:hint="eastAsia"/>
          <w:sz w:val="24"/>
          <w:szCs w:val="18"/>
        </w:rPr>
        <w:fldChar w:fldCharType="begin"/>
      </w:r>
      <w:r>
        <w:rPr>
          <w:rFonts w:ascii="Wingdings2" w:eastAsia="宋体" w:hAnsi="Wingdings2" w:cs="Arial" w:hint="eastAsia"/>
          <w:sz w:val="24"/>
          <w:szCs w:val="18"/>
        </w:rPr>
        <w:instrText xml:space="preserve"> eq \o\ac(</w:instrText>
      </w:r>
      <w:r w:rsidRPr="0029696B">
        <w:rPr>
          <w:rFonts w:ascii="宋体" w:eastAsia="宋体" w:hAnsi="Wingdings2" w:cs="Arial" w:hint="eastAsia"/>
          <w:position w:val="-4"/>
          <w:sz w:val="36"/>
          <w:szCs w:val="18"/>
        </w:rPr>
        <w:instrText>○</w:instrText>
      </w:r>
      <w:r>
        <w:rPr>
          <w:rFonts w:ascii="Wingdings2" w:eastAsia="宋体" w:hAnsi="Wingdings2" w:cs="Arial" w:hint="eastAsia"/>
          <w:sz w:val="24"/>
          <w:szCs w:val="18"/>
        </w:rPr>
        <w:instrText>,1)</w:instrText>
      </w:r>
      <w:r>
        <w:rPr>
          <w:rFonts w:ascii="Wingdings2" w:eastAsia="宋体" w:hAnsi="Wingdings2" w:cs="Arial" w:hint="eastAsia"/>
          <w:sz w:val="24"/>
          <w:szCs w:val="18"/>
        </w:rPr>
        <w:fldChar w:fldCharType="end"/>
      </w:r>
    </w:p>
    <w:p w14:paraId="7054330E" w14:textId="77777777" w:rsidR="00DA43CE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 w:rsidRPr="00011EB1">
        <w:rPr>
          <w:rFonts w:ascii="Wingdings2" w:eastAsia="宋体" w:hAnsi="Wingdings2" w:cs="Arial"/>
          <w:sz w:val="24"/>
          <w:szCs w:val="18"/>
        </w:rPr>
        <w:t>rewritten as</w:t>
      </w:r>
      <w:r>
        <w:rPr>
          <w:rFonts w:ascii="Wingdings2" w:eastAsia="宋体" w:hAnsi="Wingdings2" w:cs="Arial"/>
          <w:sz w:val="24"/>
          <w:szCs w:val="18"/>
        </w:rPr>
        <w:t xml:space="preserve">       </w:t>
      </w:r>
      <m:oMath>
        <m:sSup>
          <m:sSupPr>
            <m:ctrlPr>
              <w:rPr>
                <w:rFonts w:ascii="Cambria Math" w:eastAsia="宋体" w:hAnsi="Cambria Math" w:cs="Arial"/>
                <w:i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24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r,ⅈ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Arial" w:hint="eastAsia"/>
                    <w:sz w:val="24"/>
                    <w:szCs w:val="18"/>
                  </w:rPr>
                  <m:t>Θ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</m:t>
                    </m:r>
                    <m:r>
                      <w:rPr>
                        <w:rFonts w:ascii="Cambria Math" w:eastAsia="宋体" w:hAnsi="Cambria Math" w:cs="Arial" w:hint="eastAsia"/>
                        <w:sz w:val="24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0,i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=</m:t>
        </m:r>
        <m:sSup>
          <m:sSup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z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2</m:t>
            </m:r>
          </m:sup>
        </m:sSup>
      </m:oMath>
    </w:p>
    <w:p w14:paraId="6937853D" w14:textId="77777777" w:rsidR="00DA43CE" w:rsidRPr="00CF7182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>
        <w:rPr>
          <w:rFonts w:ascii="Wingdings2" w:eastAsia="宋体" w:hAnsi="Wingdings2" w:cs="Arial" w:hint="eastAsia"/>
          <w:sz w:val="24"/>
          <w:szCs w:val="18"/>
        </w:rPr>
        <w:t>w</w:t>
      </w:r>
      <w:r>
        <w:rPr>
          <w:rFonts w:ascii="Wingdings2" w:eastAsia="宋体" w:hAnsi="Wingdings2" w:cs="Arial"/>
          <w:sz w:val="24"/>
          <w:szCs w:val="18"/>
        </w:rPr>
        <w:t xml:space="preserve">here                   </w:t>
      </w:r>
      <m:oMath>
        <m:acc>
          <m:accPr>
            <m:chr m:val="̃"/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Arial"/>
                <w:sz w:val="24"/>
                <w:szCs w:val="18"/>
              </w:rPr>
              <m:t>z</m:t>
            </m:r>
          </m:e>
        </m:acc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=</m:t>
        </m:r>
        <m:sSubSup>
          <m:sSubSup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sz w:val="24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sz w:val="24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,</m:t>
            </m:r>
            <m:r>
              <w:rPr>
                <w:rFonts w:ascii="Cambria Math" w:eastAsia="宋体" w:hAnsi="Cambria Math" w:cs="Arial"/>
                <w:sz w:val="24"/>
                <w:szCs w:val="18"/>
              </w:rPr>
              <m:t>ⅈ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sz w:val="24"/>
                <w:szCs w:val="18"/>
              </w:rPr>
              <m:t>H</m:t>
            </m:r>
          </m:sup>
        </m:sSubSup>
        <m:r>
          <w:rPr>
            <w:rFonts w:ascii="Cambria Math" w:eastAsia="宋体" w:hAnsi="Cambria Math" w:cs="Arial"/>
            <w:sz w:val="24"/>
            <w:szCs w:val="18"/>
          </w:rPr>
          <m:t>diag</m:t>
        </m:r>
        <m:d>
          <m:dPr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0,</m:t>
                </m:r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i</m:t>
                </m:r>
              </m:sub>
            </m:sSub>
          </m:e>
        </m:d>
      </m:oMath>
    </w:p>
    <w:p w14:paraId="11FF5765" w14:textId="77777777" w:rsidR="00DA43CE" w:rsidRPr="00BF62A5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bookmarkStart w:id="1" w:name="OLE_LINK3"/>
      <m:oMathPara>
        <m:oMath>
          <m:r>
            <m:rPr>
              <m:sty m:val="b"/>
            </m:rPr>
            <w:rPr>
              <w:rFonts w:ascii="Cambria Math" w:eastAsia="宋体" w:hAnsi="Cambria Math" w:cs="Arial"/>
              <w:sz w:val="24"/>
              <w:szCs w:val="18"/>
            </w:rPr>
            <m:t>Φ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 w:hint="eastAsia"/>
                      <w:sz w:val="24"/>
                      <w:szCs w:val="18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sz w:val="24"/>
                              <w:szCs w:val="18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Arial"/>
                  <w:sz w:val="24"/>
                  <w:szCs w:val="18"/>
                </w:rPr>
                <m:t>T</m:t>
              </m:r>
            </m:sup>
          </m:sSup>
        </m:oMath>
      </m:oMathPara>
    </w:p>
    <w:bookmarkEnd w:id="1"/>
    <w:p w14:paraId="0BC87631" w14:textId="77777777" w:rsidR="00DA43CE" w:rsidRPr="00726AAF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w:r w:rsidRPr="00011EB1">
        <w:rPr>
          <w:rFonts w:ascii="Wingdings2" w:eastAsia="宋体" w:hAnsi="Wingdings2" w:cs="Arial"/>
          <w:sz w:val="24"/>
          <w:szCs w:val="18"/>
        </w:rPr>
        <w:t>Slack variables</w:t>
      </w:r>
      <w:r>
        <w:rPr>
          <w:rFonts w:ascii="Wingdings2" w:eastAsia="宋体" w:hAnsi="Wingdings2" w:cs="Arial"/>
          <w:sz w:val="24"/>
          <w:szCs w:val="18"/>
        </w:rPr>
        <w:t xml:space="preserve">          </w:t>
      </w:r>
      <m:oMath>
        <m:r>
          <w:rPr>
            <w:rFonts w:ascii="Cambria Math" w:eastAsia="宋体" w:hAnsi="Cambria Math" w:cs="Arial"/>
            <w:sz w:val="24"/>
            <w:szCs w:val="18"/>
          </w:rPr>
          <m:t>η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Arial"/>
                <w:sz w:val="24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η</m:t>
                </m:r>
              </m:e>
              <m:sub>
                <m:r>
                  <w:rPr>
                    <w:rFonts w:ascii="Cambria Math" w:eastAsia="宋体" w:hAnsi="Cambria Math" w:cs="Arial"/>
                    <w:sz w:val="24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=Re</m:t>
            </m:r>
            <m:d>
              <m:dPr>
                <m:ctrlPr>
                  <w:rPr>
                    <w:rFonts w:ascii="Cambria Math" w:eastAsia="宋体" w:hAnsi="Cambria Math" w:cs="Arial"/>
                    <w:sz w:val="24"/>
                    <w:szCs w:val="1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z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sz w:val="24"/>
                        <w:szCs w:val="18"/>
                      </w:rPr>
                      <m:t>0,i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18"/>
              </w:rPr>
              <m:t>,∀</m:t>
            </m:r>
            <m:r>
              <w:rPr>
                <w:rFonts w:ascii="Cambria Math" w:eastAsia="宋体" w:hAnsi="Cambria Math" w:cs="Arial"/>
                <w:sz w:val="24"/>
                <w:szCs w:val="18"/>
              </w:rPr>
              <m:t>i</m:t>
            </m:r>
          </m:e>
        </m:d>
      </m:oMath>
    </w:p>
    <w:p w14:paraId="246AE7A1" w14:textId="77777777" w:rsidR="00DA43CE" w:rsidRPr="006F3C69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  <m:oMathPara>
        <m:oMath>
          <m:r>
            <w:rPr>
              <w:rFonts w:ascii="Cambria Math" w:eastAsia="宋体" w:hAnsi="Cambria Math" w:cs="Arial"/>
              <w:sz w:val="24"/>
              <w:szCs w:val="18"/>
            </w:rPr>
            <m:t>ω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=</m:t>
              </m:r>
              <m:r>
                <w:rPr>
                  <w:rFonts w:ascii="Cambria Math" w:eastAsia="宋体" w:hAnsi="Cambria Math" w:cs="Arial"/>
                  <w:sz w:val="24"/>
                  <w:szCs w:val="18"/>
                </w:rPr>
                <m:t>Im</m:t>
              </m:r>
              <m:d>
                <m:d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z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0,i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,∀</m:t>
              </m:r>
              <m:r>
                <w:rPr>
                  <w:rFonts w:ascii="Cambria Math" w:eastAsia="宋体" w:hAnsi="Cambria Math" w:cs="Arial"/>
                  <w:sz w:val="24"/>
                  <w:szCs w:val="18"/>
                </w:rPr>
                <m:t>i</m:t>
              </m:r>
            </m:e>
          </m:d>
        </m:oMath>
      </m:oMathPara>
    </w:p>
    <w:p w14:paraId="3444DD50" w14:textId="77777777" w:rsidR="00DA43CE" w:rsidRPr="00CF7182" w:rsidRDefault="00464B37" w:rsidP="00DA43CE">
      <w:pPr>
        <w:rPr>
          <w:rFonts w:ascii="Wingdings2" w:eastAsia="宋体" w:hAnsi="Wingdings2" w:cs="Arial" w:hint="eastAsia"/>
          <w:sz w:val="24"/>
          <w:szCs w:val="18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sSubSup>
            <m:sSub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r,</m:t>
              </m:r>
              <m:r>
                <w:rPr>
                  <w:rFonts w:ascii="Cambria Math" w:eastAsia="宋体" w:hAnsi="Cambria Math" w:cs="Arial"/>
                  <w:sz w:val="24"/>
                  <w:szCs w:val="18"/>
                </w:rPr>
                <m:t>ⅈ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diag</m:t>
          </m:r>
          <m:d>
            <m:d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50EB0706" w14:textId="77777777" w:rsidR="00DA43CE" w:rsidRPr="00747481" w:rsidRDefault="00464B37" w:rsidP="00DA43CE">
      <w:pPr>
        <w:rPr>
          <w:rFonts w:ascii="Wingdings2" w:eastAsia="宋体" w:hAnsi="Wingdings2" w:cs="Arial" w:hint="eastAsia"/>
          <w:sz w:val="24"/>
          <w:szCs w:val="18"/>
        </w:rPr>
      </w:pPr>
      <m:oMathPara>
        <m:oMath>
          <m:sSubSup>
            <m:sSub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η</m:t>
              </m:r>
            </m:e>
            <m:sub>
              <m:r>
                <w:rPr>
                  <w:rFonts w:ascii="Cambria Math" w:eastAsia="宋体" w:hAnsi="Cambria Math" w:cs="Arial"/>
                  <w:sz w:val="24"/>
                  <w:szCs w:val="1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+</m:t>
          </m:r>
          <m:sSubSup>
            <m:sSub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ω</m:t>
              </m:r>
            </m:e>
            <m:sub>
              <m:r>
                <w:rPr>
                  <w:rFonts w:ascii="Cambria Math" w:eastAsia="宋体" w:hAnsi="Cambria Math" w:cs="Arial"/>
                  <w:sz w:val="24"/>
                  <w:szCs w:val="1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cs="Arial"/>
              <w:sz w:val="24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Arial"/>
                      <w:sz w:val="24"/>
                      <w:szCs w:val="1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z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sz w:val="24"/>
                          <w:szCs w:val="18"/>
                        </w:rPr>
                        <m:t>0,i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18"/>
                </w:rPr>
                <m:t>2</m:t>
              </m:r>
            </m:sup>
          </m:sSup>
        </m:oMath>
      </m:oMathPara>
    </w:p>
    <w:p w14:paraId="63795D86" w14:textId="77777777" w:rsidR="00DA43CE" w:rsidRPr="00747481" w:rsidRDefault="00DA43CE" w:rsidP="00DA43CE">
      <w:pPr>
        <w:rPr>
          <w:rFonts w:ascii="Wingdings2" w:eastAsia="宋体" w:hAnsi="Wingdings2" w:cs="Arial" w:hint="eastAsia"/>
          <w:sz w:val="24"/>
          <w:szCs w:val="18"/>
        </w:rPr>
      </w:pPr>
    </w:p>
    <w:p w14:paraId="6E69C7CE" w14:textId="77777777" w:rsidR="00DA43CE" w:rsidRDefault="00DA43CE"/>
    <w:sectPr w:rsidR="00DA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07E2" w14:textId="77777777" w:rsidR="00464B37" w:rsidRDefault="00464B37" w:rsidP="0017642D">
      <w:r>
        <w:separator/>
      </w:r>
    </w:p>
  </w:endnote>
  <w:endnote w:type="continuationSeparator" w:id="0">
    <w:p w14:paraId="19B6D363" w14:textId="77777777" w:rsidR="00464B37" w:rsidRDefault="00464B37" w:rsidP="0017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E723" w14:textId="77777777" w:rsidR="00464B37" w:rsidRDefault="00464B37" w:rsidP="0017642D">
      <w:r>
        <w:separator/>
      </w:r>
    </w:p>
  </w:footnote>
  <w:footnote w:type="continuationSeparator" w:id="0">
    <w:p w14:paraId="3FC37DF7" w14:textId="77777777" w:rsidR="00464B37" w:rsidRDefault="00464B37" w:rsidP="00176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22"/>
    <w:rsid w:val="000D3974"/>
    <w:rsid w:val="0017642D"/>
    <w:rsid w:val="00177B22"/>
    <w:rsid w:val="003E469E"/>
    <w:rsid w:val="00464B37"/>
    <w:rsid w:val="004A24C0"/>
    <w:rsid w:val="00951E49"/>
    <w:rsid w:val="00A17361"/>
    <w:rsid w:val="00B970C4"/>
    <w:rsid w:val="00CF2084"/>
    <w:rsid w:val="00DA43CE"/>
    <w:rsid w:val="00E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43AD"/>
  <w15:chartTrackingRefBased/>
  <w15:docId w15:val="{9FED0498-4217-4AD3-B639-EB61FB5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../../../QQFile/1021937796/Image/C2C/FE18974ED721C26028A97C46A08E83CA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../../../QQFile/1021937796/Image/C2C/1A5470AA1C4598CD8AD7A79D8D85BE2A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87A36-FCDC-4B9B-BD2D-41BD867A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</dc:creator>
  <cp:keywords/>
  <dc:description/>
  <cp:lastModifiedBy>WeJ</cp:lastModifiedBy>
  <cp:revision>7</cp:revision>
  <dcterms:created xsi:type="dcterms:W3CDTF">2022-04-25T08:20:00Z</dcterms:created>
  <dcterms:modified xsi:type="dcterms:W3CDTF">2022-04-27T13:56:00Z</dcterms:modified>
</cp:coreProperties>
</file>