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FF9A2" w14:textId="341862DD" w:rsidR="00BD01E8" w:rsidRDefault="00E749BE">
      <w:r>
        <w:t>Project: Ventilator Monitor</w:t>
      </w:r>
    </w:p>
    <w:p w14:paraId="26958623" w14:textId="5147BBFD" w:rsidR="00E749BE" w:rsidRDefault="00E749BE"/>
    <w:p w14:paraId="4803B97E" w14:textId="12E7F5D8" w:rsidR="00E749BE" w:rsidRDefault="00E749BE">
      <w:r>
        <w:t xml:space="preserve">Goal: To develop </w:t>
      </w:r>
      <w:r w:rsidR="000C1887">
        <w:t>a</w:t>
      </w:r>
      <w:r w:rsidR="007A355D">
        <w:t xml:space="preserve">n improved </w:t>
      </w:r>
      <w:r>
        <w:t xml:space="preserve">version of </w:t>
      </w:r>
      <w:r w:rsidR="00711F04">
        <w:t xml:space="preserve">the existing </w:t>
      </w:r>
      <w:r w:rsidR="00C4658B">
        <w:t>v</w:t>
      </w:r>
      <w:r>
        <w:t xml:space="preserve">entilator </w:t>
      </w:r>
      <w:r w:rsidR="00C4658B">
        <w:t>m</w:t>
      </w:r>
      <w:r>
        <w:t>onitor</w:t>
      </w:r>
      <w:r w:rsidR="005C52FA">
        <w:t xml:space="preserve"> </w:t>
      </w:r>
      <w:r w:rsidR="007050F5">
        <w:t xml:space="preserve">designed </w:t>
      </w:r>
      <w:r w:rsidR="00DC1065">
        <w:t>for further development</w:t>
      </w:r>
      <w:r w:rsidR="00711F04">
        <w:t xml:space="preserve">. </w:t>
      </w:r>
    </w:p>
    <w:p w14:paraId="31A3BE44" w14:textId="71C713D6" w:rsidR="00711F04" w:rsidRDefault="00711F04"/>
    <w:p w14:paraId="7D50FBFA" w14:textId="78711381" w:rsidR="00711F04" w:rsidRDefault="00711F04">
      <w:r>
        <w:t>This version should include:</w:t>
      </w:r>
    </w:p>
    <w:p w14:paraId="25063001" w14:textId="796C5ED1" w:rsidR="00711F04" w:rsidRDefault="00711F04"/>
    <w:p w14:paraId="4D7E6A91" w14:textId="0932D96F" w:rsidR="00711F04" w:rsidRDefault="00711F04" w:rsidP="00711F04">
      <w:pPr>
        <w:pStyle w:val="ListParagraph"/>
        <w:numPr>
          <w:ilvl w:val="0"/>
          <w:numId w:val="1"/>
        </w:numPr>
      </w:pPr>
      <w:r>
        <w:t>All of the original monitor functionality of the original version.</w:t>
      </w:r>
    </w:p>
    <w:p w14:paraId="7ECC2853" w14:textId="499CADE8" w:rsidR="00711F04" w:rsidRDefault="00711F04" w:rsidP="00711F04">
      <w:pPr>
        <w:pStyle w:val="ListParagraph"/>
        <w:numPr>
          <w:ilvl w:val="0"/>
          <w:numId w:val="1"/>
        </w:numPr>
      </w:pPr>
      <w:r>
        <w:t xml:space="preserve">A manageable project foundation for further </w:t>
      </w:r>
      <w:r w:rsidR="0029139A">
        <w:t>development.</w:t>
      </w:r>
    </w:p>
    <w:p w14:paraId="0EC05056" w14:textId="184C6967" w:rsidR="0029139A" w:rsidRDefault="0029139A" w:rsidP="00711F04">
      <w:pPr>
        <w:pStyle w:val="ListParagraph"/>
        <w:numPr>
          <w:ilvl w:val="0"/>
          <w:numId w:val="1"/>
        </w:numPr>
      </w:pPr>
      <w:r>
        <w:t>A modular ventilator communication protocol system.</w:t>
      </w:r>
    </w:p>
    <w:p w14:paraId="599F03DA" w14:textId="6647E8A8" w:rsidR="004471D5" w:rsidRDefault="00DB7CA6" w:rsidP="004471D5">
      <w:pPr>
        <w:pStyle w:val="ListParagraph"/>
        <w:numPr>
          <w:ilvl w:val="0"/>
          <w:numId w:val="1"/>
        </w:numPr>
      </w:pPr>
      <w:r>
        <w:t>Communication protocols for all RS232 ports</w:t>
      </w:r>
      <w:r w:rsidR="007050F5">
        <w:t>.</w:t>
      </w:r>
    </w:p>
    <w:p w14:paraId="4759E952" w14:textId="04F85DA5" w:rsidR="004471D5" w:rsidRDefault="004471D5" w:rsidP="004471D5"/>
    <w:p w14:paraId="472D4747" w14:textId="66A86FB3" w:rsidR="004471D5" w:rsidRDefault="004471D5" w:rsidP="004471D5">
      <w:r>
        <w:t>This project will be produced via the following phases</w:t>
      </w:r>
      <w:bookmarkStart w:id="0" w:name="_GoBack"/>
      <w:bookmarkEnd w:id="0"/>
      <w:r>
        <w:t>:</w:t>
      </w:r>
    </w:p>
    <w:p w14:paraId="66D22601" w14:textId="2708D77F" w:rsidR="004471D5" w:rsidRDefault="004471D5" w:rsidP="004471D5"/>
    <w:p w14:paraId="193FE287" w14:textId="7AABFE4E" w:rsidR="004471D5" w:rsidRDefault="004471D5" w:rsidP="004471D5">
      <w:r>
        <w:t xml:space="preserve">Phase 1: </w:t>
      </w:r>
      <w:r w:rsidR="00C657A8">
        <w:t>Software Foundation</w:t>
      </w:r>
    </w:p>
    <w:p w14:paraId="6D370F1A" w14:textId="2A042F06" w:rsidR="00C657A8" w:rsidRDefault="00285601" w:rsidP="00EE7706">
      <w:pPr>
        <w:pStyle w:val="ListParagraph"/>
        <w:numPr>
          <w:ilvl w:val="0"/>
          <w:numId w:val="2"/>
        </w:numPr>
      </w:pPr>
      <w:r>
        <w:t xml:space="preserve">A GitHub project management system will be established to manage and track </w:t>
      </w:r>
      <w:r w:rsidR="00241E8A">
        <w:t xml:space="preserve">additions and </w:t>
      </w:r>
      <w:r>
        <w:t xml:space="preserve">changes </w:t>
      </w:r>
      <w:r w:rsidR="00241E8A">
        <w:t xml:space="preserve">to monitor software. Updates will be submitted and tracked via this system throughout the project. </w:t>
      </w:r>
    </w:p>
    <w:p w14:paraId="7D8CC049" w14:textId="0621EF06" w:rsidR="005B0638" w:rsidRDefault="005B0638" w:rsidP="00EE7706">
      <w:pPr>
        <w:pStyle w:val="ListParagraph"/>
        <w:numPr>
          <w:ilvl w:val="0"/>
          <w:numId w:val="2"/>
        </w:numPr>
      </w:pPr>
      <w:r>
        <w:t xml:space="preserve">The foundational software for the monitor will be </w:t>
      </w:r>
      <w:r w:rsidR="00D61FDC">
        <w:t xml:space="preserve">developed for use with a Raspberry Pi computer. </w:t>
      </w:r>
    </w:p>
    <w:p w14:paraId="56BFECA8" w14:textId="77777777" w:rsidR="00697635" w:rsidRDefault="009744A8" w:rsidP="00EE7706">
      <w:pPr>
        <w:pStyle w:val="ListParagraph"/>
        <w:numPr>
          <w:ilvl w:val="0"/>
          <w:numId w:val="2"/>
        </w:numPr>
      </w:pPr>
      <w:r>
        <w:t>Modular low-level c</w:t>
      </w:r>
      <w:r w:rsidR="00241E8A">
        <w:t>ommunication protocol</w:t>
      </w:r>
      <w:r w:rsidR="005B0638">
        <w:t xml:space="preserve">s for </w:t>
      </w:r>
      <w:r w:rsidR="00697635">
        <w:t xml:space="preserve">each of </w:t>
      </w:r>
      <w:r w:rsidR="005B0638">
        <w:t xml:space="preserve">the </w:t>
      </w:r>
      <w:r w:rsidR="00697635">
        <w:t xml:space="preserve">RS232 </w:t>
      </w:r>
      <w:r>
        <w:t xml:space="preserve">ports </w:t>
      </w:r>
      <w:r w:rsidR="00D61FDC">
        <w:t xml:space="preserve">will be </w:t>
      </w:r>
      <w:r>
        <w:t xml:space="preserve">developed. RS232 communication with the Servo-I ventilator </w:t>
      </w:r>
      <w:r w:rsidR="00697635">
        <w:t xml:space="preserve">used in the original version </w:t>
      </w:r>
      <w:r>
        <w:t xml:space="preserve">will be </w:t>
      </w:r>
      <w:r w:rsidR="006249A9">
        <w:t xml:space="preserve">set as </w:t>
      </w:r>
      <w:r>
        <w:t xml:space="preserve">the default </w:t>
      </w:r>
      <w:r w:rsidR="006249A9">
        <w:t xml:space="preserve">communication protocol. </w:t>
      </w:r>
    </w:p>
    <w:p w14:paraId="630F2351" w14:textId="58EEA86B" w:rsidR="00241E8A" w:rsidRDefault="006249A9" w:rsidP="00EE7706">
      <w:pPr>
        <w:pStyle w:val="ListParagraph"/>
        <w:numPr>
          <w:ilvl w:val="0"/>
          <w:numId w:val="2"/>
        </w:numPr>
      </w:pPr>
      <w:r>
        <w:t xml:space="preserve">Additional functionality will be developed for other ventilators </w:t>
      </w:r>
      <w:r w:rsidR="00AE3664">
        <w:t xml:space="preserve">as well as other devices using RS232 protocol i.e. pulse oximeter. </w:t>
      </w:r>
    </w:p>
    <w:p w14:paraId="0B18CF46" w14:textId="77777777" w:rsidR="00C657A8" w:rsidRDefault="00C657A8" w:rsidP="004471D5"/>
    <w:p w14:paraId="0A01E524" w14:textId="61B05E37" w:rsidR="00C657A8" w:rsidRDefault="00C657A8" w:rsidP="004471D5">
      <w:r>
        <w:t xml:space="preserve">Phase 2: </w:t>
      </w:r>
      <w:r w:rsidR="00BC393F">
        <w:t>Integration with Original Version</w:t>
      </w:r>
    </w:p>
    <w:p w14:paraId="461B4AEF" w14:textId="3490E391" w:rsidR="00AE3664" w:rsidRDefault="00C74D3A" w:rsidP="00AE3664">
      <w:pPr>
        <w:pStyle w:val="ListParagraph"/>
        <w:numPr>
          <w:ilvl w:val="0"/>
          <w:numId w:val="3"/>
        </w:numPr>
      </w:pPr>
      <w:r>
        <w:t xml:space="preserve">Relevant </w:t>
      </w:r>
      <w:r w:rsidR="00AE3664">
        <w:t xml:space="preserve">software from the original version will be </w:t>
      </w:r>
      <w:r>
        <w:t xml:space="preserve">imported </w:t>
      </w:r>
      <w:r w:rsidR="00D53949">
        <w:t>to the new project foundation.</w:t>
      </w:r>
      <w:r w:rsidR="00DC35DE">
        <w:t xml:space="preserve"> </w:t>
      </w:r>
    </w:p>
    <w:p w14:paraId="0C5A0469" w14:textId="163C7A06" w:rsidR="00D53949" w:rsidRDefault="00D53949" w:rsidP="00AE3664">
      <w:pPr>
        <w:pStyle w:val="ListParagraph"/>
        <w:numPr>
          <w:ilvl w:val="0"/>
          <w:numId w:val="3"/>
        </w:numPr>
      </w:pPr>
      <w:r>
        <w:t xml:space="preserve">The </w:t>
      </w:r>
      <w:r w:rsidR="00C74D3A">
        <w:t>imported software will be modified with minimal changes to integrate with the ne</w:t>
      </w:r>
      <w:r w:rsidR="007200F1">
        <w:t xml:space="preserve">w software. </w:t>
      </w:r>
    </w:p>
    <w:p w14:paraId="6895DB79" w14:textId="1C744BE9" w:rsidR="00BC393F" w:rsidRDefault="007200F1" w:rsidP="004471D5">
      <w:pPr>
        <w:pStyle w:val="ListParagraph"/>
        <w:numPr>
          <w:ilvl w:val="0"/>
          <w:numId w:val="3"/>
        </w:numPr>
      </w:pPr>
      <w:r>
        <w:t>Robust testing and error handling software will be added to the original software.</w:t>
      </w:r>
      <w:r w:rsidR="00DC35DE">
        <w:t xml:space="preserve"> </w:t>
      </w:r>
    </w:p>
    <w:p w14:paraId="37EED8C7" w14:textId="60FF14FF" w:rsidR="00BC393F" w:rsidRDefault="00BC393F" w:rsidP="004471D5"/>
    <w:p w14:paraId="34D55826" w14:textId="47BC26FE" w:rsidR="00BC393F" w:rsidRDefault="00BC393F" w:rsidP="004471D5">
      <w:r>
        <w:t xml:space="preserve">Phase 3: </w:t>
      </w:r>
      <w:r w:rsidR="00EE7706">
        <w:t>Monitor Testing</w:t>
      </w:r>
    </w:p>
    <w:p w14:paraId="1830A994" w14:textId="69E57D9E" w:rsidR="00EE7706" w:rsidRDefault="001A7BE7" w:rsidP="00AC4748">
      <w:pPr>
        <w:pStyle w:val="ListParagraph"/>
        <w:numPr>
          <w:ilvl w:val="0"/>
          <w:numId w:val="4"/>
        </w:numPr>
      </w:pPr>
      <w:r>
        <w:t xml:space="preserve">The completed </w:t>
      </w:r>
      <w:r w:rsidR="00345E6B">
        <w:t xml:space="preserve">second software version will be ported to a Raspberry Pi computer and installed in an existing monitor. </w:t>
      </w:r>
      <w:r w:rsidR="00AC4748">
        <w:t>This will replace the</w:t>
      </w:r>
      <w:r w:rsidR="00DC35DE">
        <w:t xml:space="preserve"> functional but</w:t>
      </w:r>
      <w:r w:rsidR="00AC4748">
        <w:t xml:space="preserve"> underp</w:t>
      </w:r>
      <w:r w:rsidR="00B7623A">
        <w:t>erforming</w:t>
      </w:r>
      <w:r w:rsidR="00AC4748">
        <w:t xml:space="preserve"> </w:t>
      </w:r>
      <w:proofErr w:type="spellStart"/>
      <w:r w:rsidR="00AC4748" w:rsidRPr="00AC4748">
        <w:t>Nucleo</w:t>
      </w:r>
      <w:proofErr w:type="spellEnd"/>
      <w:r w:rsidR="00AC4748" w:rsidRPr="00AC4748">
        <w:t xml:space="preserve"> F767ZI</w:t>
      </w:r>
      <w:r w:rsidR="00AC4748">
        <w:t xml:space="preserve"> microcontroller</w:t>
      </w:r>
      <w:r w:rsidR="00B7623A">
        <w:t>.</w:t>
      </w:r>
      <w:r w:rsidR="00DC35DE">
        <w:t xml:space="preserve"> </w:t>
      </w:r>
    </w:p>
    <w:p w14:paraId="4B630A79" w14:textId="2410F8C8" w:rsidR="00345E6B" w:rsidRDefault="00345E6B" w:rsidP="007200F1">
      <w:pPr>
        <w:pStyle w:val="ListParagraph"/>
        <w:numPr>
          <w:ilvl w:val="0"/>
          <w:numId w:val="4"/>
        </w:numPr>
      </w:pPr>
      <w:r>
        <w:t xml:space="preserve">The software will be tested </w:t>
      </w:r>
      <w:r w:rsidR="00C4468E">
        <w:t>with the existing hardware and updated to produce a final release version.</w:t>
      </w:r>
      <w:r w:rsidR="00DC35DE">
        <w:t xml:space="preserve"> </w:t>
      </w:r>
    </w:p>
    <w:p w14:paraId="78964123" w14:textId="325C5D4E" w:rsidR="00532516" w:rsidRDefault="00532516" w:rsidP="007200F1">
      <w:pPr>
        <w:pStyle w:val="ListParagraph"/>
        <w:numPr>
          <w:ilvl w:val="0"/>
          <w:numId w:val="4"/>
        </w:numPr>
      </w:pPr>
      <w:r>
        <w:t xml:space="preserve">The manual for the monitor will be updated to reflect all relevant hardware and software changes. </w:t>
      </w:r>
    </w:p>
    <w:p w14:paraId="294945DB" w14:textId="7B09B4D4" w:rsidR="00EE7706" w:rsidRDefault="00EE7706" w:rsidP="004471D5"/>
    <w:p w14:paraId="3E6B13CA" w14:textId="6D2789D3" w:rsidR="00EE7706" w:rsidRDefault="00EE7706" w:rsidP="004471D5">
      <w:r>
        <w:t>Phase 4: Hardware Distribution</w:t>
      </w:r>
    </w:p>
    <w:p w14:paraId="38B70A30" w14:textId="77777777" w:rsidR="000C1887" w:rsidRDefault="009E44C8" w:rsidP="009E44C8">
      <w:pPr>
        <w:pStyle w:val="ListParagraph"/>
        <w:numPr>
          <w:ilvl w:val="0"/>
          <w:numId w:val="5"/>
        </w:numPr>
      </w:pPr>
      <w:r>
        <w:t>The final tested version of the software will be ported to Raspberry Pi computers</w:t>
      </w:r>
      <w:r w:rsidR="000C1887">
        <w:t>.</w:t>
      </w:r>
    </w:p>
    <w:p w14:paraId="20DF5253" w14:textId="25F124B6" w:rsidR="009E44C8" w:rsidRDefault="000C1887" w:rsidP="009E44C8">
      <w:pPr>
        <w:pStyle w:val="ListParagraph"/>
        <w:numPr>
          <w:ilvl w:val="0"/>
          <w:numId w:val="5"/>
        </w:numPr>
      </w:pPr>
      <w:r>
        <w:t xml:space="preserve">The Raspberry Pi computers will be </w:t>
      </w:r>
      <w:r w:rsidR="009E44C8">
        <w:t xml:space="preserve">installed in all existing monitors. </w:t>
      </w:r>
    </w:p>
    <w:sectPr w:rsidR="009E4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B5AAC"/>
    <w:multiLevelType w:val="hybridMultilevel"/>
    <w:tmpl w:val="7C929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619AC"/>
    <w:multiLevelType w:val="hybridMultilevel"/>
    <w:tmpl w:val="14845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B4359"/>
    <w:multiLevelType w:val="hybridMultilevel"/>
    <w:tmpl w:val="F5E61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50CFD"/>
    <w:multiLevelType w:val="hybridMultilevel"/>
    <w:tmpl w:val="F9247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C6CE2"/>
    <w:multiLevelType w:val="hybridMultilevel"/>
    <w:tmpl w:val="ED5C7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9BE"/>
    <w:rsid w:val="000C1887"/>
    <w:rsid w:val="001A7BE7"/>
    <w:rsid w:val="001C6D6D"/>
    <w:rsid w:val="00241E8A"/>
    <w:rsid w:val="00285601"/>
    <w:rsid w:val="0029139A"/>
    <w:rsid w:val="00345E6B"/>
    <w:rsid w:val="004471D5"/>
    <w:rsid w:val="00532516"/>
    <w:rsid w:val="005B0638"/>
    <w:rsid w:val="005C52FA"/>
    <w:rsid w:val="006249A9"/>
    <w:rsid w:val="00697635"/>
    <w:rsid w:val="006B19EE"/>
    <w:rsid w:val="007050F5"/>
    <w:rsid w:val="00711F04"/>
    <w:rsid w:val="007200F1"/>
    <w:rsid w:val="007A355D"/>
    <w:rsid w:val="009744A8"/>
    <w:rsid w:val="009E44C8"/>
    <w:rsid w:val="00AC4748"/>
    <w:rsid w:val="00AE3664"/>
    <w:rsid w:val="00B7623A"/>
    <w:rsid w:val="00BC393F"/>
    <w:rsid w:val="00BD01E8"/>
    <w:rsid w:val="00C10372"/>
    <w:rsid w:val="00C4468E"/>
    <w:rsid w:val="00C4658B"/>
    <w:rsid w:val="00C657A8"/>
    <w:rsid w:val="00C74D3A"/>
    <w:rsid w:val="00D07869"/>
    <w:rsid w:val="00D53949"/>
    <w:rsid w:val="00D61FDC"/>
    <w:rsid w:val="00DB7CA6"/>
    <w:rsid w:val="00DC1065"/>
    <w:rsid w:val="00DC35DE"/>
    <w:rsid w:val="00E749BE"/>
    <w:rsid w:val="00EE7706"/>
    <w:rsid w:val="00EF728C"/>
    <w:rsid w:val="00F00433"/>
    <w:rsid w:val="00F128F8"/>
    <w:rsid w:val="00FA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E8CA1"/>
  <w15:chartTrackingRefBased/>
  <w15:docId w15:val="{4DE77A07-1F05-4CC1-BBF8-D5F2B30E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Medley</dc:creator>
  <cp:keywords/>
  <dc:description/>
  <cp:lastModifiedBy>Jonathan Medley</cp:lastModifiedBy>
  <cp:revision>4</cp:revision>
  <dcterms:created xsi:type="dcterms:W3CDTF">2018-07-24T15:02:00Z</dcterms:created>
  <dcterms:modified xsi:type="dcterms:W3CDTF">2018-07-24T15:41:00Z</dcterms:modified>
</cp:coreProperties>
</file>