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10:38:07</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14. 
15. 
16. 
❌ Falló en el paso: 16. 
La prueba finaliza con inconsistencias funcionales. Motivo: No such element exception: An element could not be located on the page using the given search parameters.</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4 min 17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103426.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10342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103432.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103432.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103459.png"/>
            <a:graphic xmlns:a="http://schemas.openxmlformats.org/drawingml/2006/main">
              <a:graphicData uri="http://schemas.openxmlformats.org/drawingml/2006/picture">
                <pic:pic xmlns:pic="http://schemas.openxmlformats.org/drawingml/2006/picture">
                  <pic:nvPicPr>
                    <pic:cNvPr id="0" name="Picture 2" descr="3__ingresar_a_soluciones_fijas__20260914_103459.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103505.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103505.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103518.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103518.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103529.png"/>
            <a:graphic xmlns:a="http://schemas.openxmlformats.org/drawingml/2006/main">
              <a:graphicData uri="http://schemas.openxmlformats.org/drawingml/2006/picture">
                <pic:pic xmlns:pic="http://schemas.openxmlformats.org/drawingml/2006/picture">
                  <pic:nvPicPr>
                    <pic:cNvPr id="0" name="Picture 5" descr="6__validar_mini_versi_n_20260914_103529.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103538.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103538.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103548.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103548.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103600.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103600.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103615.png"/>
            <a:graphic xmlns:a="http://schemas.openxmlformats.org/drawingml/2006/main">
              <a:graphicData uri="http://schemas.openxmlformats.org/drawingml/2006/picture">
                <pic:pic xmlns:pic="http://schemas.openxmlformats.org/drawingml/2006/picture">
                  <pic:nvPicPr>
                    <pic:cNvPr id="0" name="Picture 9" descr="10___20260914_103615.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103626.png"/>
            <a:graphic xmlns:a="http://schemas.openxmlformats.org/drawingml/2006/main">
              <a:graphicData uri="http://schemas.openxmlformats.org/drawingml/2006/picture">
                <pic:pic xmlns:pic="http://schemas.openxmlformats.org/drawingml/2006/picture">
                  <pic:nvPicPr>
                    <pic:cNvPr id="0" name="Picture 11" descr="11___20260914_103626.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103650.png"/>
            <a:graphic xmlns:a="http://schemas.openxmlformats.org/drawingml/2006/main">
              <a:graphicData uri="http://schemas.openxmlformats.org/drawingml/2006/picture">
                <pic:pic xmlns:pic="http://schemas.openxmlformats.org/drawingml/2006/picture">
                  <pic:nvPicPr>
                    <pic:cNvPr id="0" name="Picture 12" descr="12___20260914_103650.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103707.png"/>
            <a:graphic xmlns:a="http://schemas.openxmlformats.org/drawingml/2006/main">
              <a:graphicData uri="http://schemas.openxmlformats.org/drawingml/2006/picture">
                <pic:pic xmlns:pic="http://schemas.openxmlformats.org/drawingml/2006/picture">
                  <pic:nvPicPr>
                    <pic:cNvPr id="0" name="Picture 13" descr="13___20260914_103707.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200"/>
      </w:pPr>
      <w:r>
        <w:rPr>
          <w:sz w:val="24"/>
        </w:rPr>
        <w:t xml:space="preserve">14. </w:t>
      </w:r>
    </w:p>
    <w:p>
      <w:r>
        <w:t/>
      </w:r>
    </w:p>
    <w:p>
      <w:r>
        <w:drawing>
          <wp:inline distT="0" distR="0" distB="0" distL="0">
            <wp:extent cx="1905000" cy="3429000"/>
            <wp:docPr id="14" name="Drawing 14" descr="14___20260914_103727.png"/>
            <a:graphic xmlns:a="http://schemas.openxmlformats.org/drawingml/2006/main">
              <a:graphicData uri="http://schemas.openxmlformats.org/drawingml/2006/picture">
                <pic:pic xmlns:pic="http://schemas.openxmlformats.org/drawingml/2006/picture">
                  <pic:nvPicPr>
                    <pic:cNvPr id="0" name="Picture 14" descr="14___20260914_103727.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p>
      <w:pPr>
        <w:spacing w:before="200"/>
      </w:pPr>
      <w:r>
        <w:rPr>
          <w:sz w:val="24"/>
        </w:rPr>
        <w:t xml:space="preserve">15. </w:t>
      </w:r>
    </w:p>
    <w:p>
      <w:r>
        <w:t/>
      </w:r>
    </w:p>
    <w:p>
      <w:r>
        <w:drawing>
          <wp:inline distT="0" distR="0" distB="0" distL="0">
            <wp:extent cx="1905000" cy="3429000"/>
            <wp:docPr id="15" name="Drawing 15" descr="15___20260914_103738.png"/>
            <a:graphic xmlns:a="http://schemas.openxmlformats.org/drawingml/2006/main">
              <a:graphicData uri="http://schemas.openxmlformats.org/drawingml/2006/picture">
                <pic:pic xmlns:pic="http://schemas.openxmlformats.org/drawingml/2006/picture">
                  <pic:nvPicPr>
                    <pic:cNvPr id="0" name="Picture 15" descr="15___20260914_103738.png"/>
                    <pic:cNvPicPr>
                      <a:picLocks noChangeAspect="true"/>
                    </pic:cNvPicPr>
                  </pic:nvPicPr>
                  <pic:blipFill>
                    <a:blip r:embed="rId23"/>
                    <a:stretch>
                      <a:fillRect/>
                    </a:stretch>
                  </pic:blipFill>
                  <pic:spPr>
                    <a:xfrm>
                      <a:off x="0" y="0"/>
                      <a:ext cx="1905000" cy="3429000"/>
                    </a:xfrm>
                    <a:prstGeom prst="rect">
                      <a:avLst/>
                    </a:prstGeom>
                  </pic:spPr>
                </pic:pic>
              </a:graphicData>
            </a:graphic>
          </wp:inline>
        </w:drawing>
      </w:r>
    </w:p>
    <w:p>
      <w:pPr>
        <w:spacing w:before="200"/>
      </w:pPr>
      <w:r>
        <w:rPr>
          <w:sz w:val="24"/>
        </w:rPr>
        <w:t xml:space="preserve">16. </w:t>
      </w:r>
    </w:p>
    <w:p>
      <w:r>
        <w:t/>
      </w:r>
    </w:p>
    <w:p>
      <w:r>
        <w:drawing>
          <wp:inline distT="0" distR="0" distB="0" distL="0">
            <wp:extent cx="1905000" cy="3429000"/>
            <wp:docPr id="16" name="Drawing 16" descr="16___20260914_103743.png"/>
            <a:graphic xmlns:a="http://schemas.openxmlformats.org/drawingml/2006/main">
              <a:graphicData uri="http://schemas.openxmlformats.org/drawingml/2006/picture">
                <pic:pic xmlns:pic="http://schemas.openxmlformats.org/drawingml/2006/picture">
                  <pic:nvPicPr>
                    <pic:cNvPr id="0" name="Picture 16" descr="16___20260914_103743.png"/>
                    <pic:cNvPicPr>
                      <a:picLocks noChangeAspect="true"/>
                    </pic:cNvPicPr>
                  </pic:nvPicPr>
                  <pic:blipFill>
                    <a:blip r:embed="rId24"/>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16.</w:t>
      </w:r>
    </w:p>
    <w:p>
      <w:pPr>
        <w:spacing w:before="120"/>
      </w:pPr>
      <w:r>
        <w:rPr>
          <w:b w:val="on"/>
          <w:sz w:val="24"/>
        </w:rPr>
        <w:t xml:space="preserve">Motivo del fallo: </w:t>
      </w:r>
      <w:r>
        <w:rPr>
          <w:sz w:val="24"/>
        </w:rPr>
        <w:t>No such element exception: An element could not be located on the page using the given search parameters.</w:t>
      </w:r>
    </w:p>
    <w:p>
      <w:pPr>
        <w:spacing w:before="120"/>
      </w:pPr>
      <w:r>
        <w:rPr>
          <w:b w:val="on"/>
          <w:sz w:val="24"/>
        </w:rPr>
        <w:t xml:space="preserve">Pantalla en el momento del fallo: </w:t>
      </w:r>
      <w:r>
        <w:rPr>
          <w:sz w:val="24"/>
        </w:rPr>
        <w:t/>
      </w:r>
    </w:p>
    <w:p>
      <w:r>
        <w:drawing>
          <wp:inline distT="0" distR="0" distB="0" distL="0">
            <wp:extent cx="1905000" cy="3429000"/>
            <wp:docPr id="17" name="Drawing 17" descr="error.png"/>
            <a:graphic xmlns:a="http://schemas.openxmlformats.org/drawingml/2006/main">
              <a:graphicData uri="http://schemas.openxmlformats.org/drawingml/2006/picture">
                <pic:pic xmlns:pic="http://schemas.openxmlformats.org/drawingml/2006/picture">
                  <pic:nvPicPr>
                    <pic:cNvPr id="0" name="Picture 17" descr="error.png"/>
                    <pic:cNvPicPr>
                      <a:picLocks noChangeAspect="true"/>
                    </pic:cNvPicPr>
                  </pic:nvPicPr>
                  <pic:blipFill>
                    <a:blip r:embed="rId25"/>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24" Target="media/image17.png" Type="http://schemas.openxmlformats.org/officeDocument/2006/relationships/image"/><Relationship Id="rId25" Target="media/image18.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