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92"/>
        <w:gridCol w:w="7348"/>
      </w:tblGrid>
      <w:tr w:rsidR="002C3818" w:rsidRPr="00E66E20" w14:paraId="01B54D09" w14:textId="77777777" w:rsidTr="7D642FDC">
        <w:tc>
          <w:tcPr>
            <w:tcW w:w="2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9EBF92" w14:textId="77777777" w:rsidR="00C96730" w:rsidRPr="00E66E20" w:rsidRDefault="00C96730" w:rsidP="004F154C">
            <w:pPr>
              <w:rPr>
                <w:lang w:val="es-ES_tradnl"/>
              </w:rPr>
            </w:pPr>
            <w:r w:rsidRPr="00E66E20">
              <w:rPr>
                <w:lang w:val="es-ES_tradnl"/>
              </w:rPr>
              <w:t>Marca</w:t>
            </w:r>
          </w:p>
        </w:tc>
        <w:tc>
          <w:tcPr>
            <w:tcW w:w="9724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27FA97" w14:textId="70DD633C" w:rsidR="00C96730" w:rsidRPr="00E66E20" w:rsidRDefault="00C96730" w:rsidP="004F154C">
            <w:pPr>
              <w:rPr>
                <w:lang w:val="es-ES"/>
              </w:rPr>
            </w:pPr>
            <w:r w:rsidRPr="00E66E20">
              <w:rPr>
                <w:lang w:val="es-ES"/>
              </w:rPr>
              <w:t xml:space="preserve">Principal: </w:t>
            </w:r>
            <w:r w:rsidR="00C23A80">
              <w:rPr>
                <w:lang w:val="es-ES"/>
              </w:rPr>
              <w:t>Man</w:t>
            </w:r>
            <w:r w:rsidR="00397077">
              <w:rPr>
                <w:lang w:val="es-ES"/>
              </w:rPr>
              <w:t xml:space="preserve">í </w:t>
            </w:r>
            <w:r w:rsidR="00C23A80">
              <w:rPr>
                <w:lang w:val="es-ES"/>
              </w:rPr>
              <w:t>Moto</w:t>
            </w:r>
          </w:p>
          <w:p w14:paraId="22C52F53" w14:textId="70887D97" w:rsidR="00C96730" w:rsidRPr="00E66E20" w:rsidRDefault="4C4AC04F" w:rsidP="004F154C">
            <w:r>
              <w:t>Apellido:</w:t>
            </w:r>
            <w:r w:rsidR="00526FC1">
              <w:t xml:space="preserve"> Chocolate</w:t>
            </w:r>
            <w:r>
              <w:t xml:space="preserve"> </w:t>
            </w:r>
            <w:r w:rsidR="1F0DD090">
              <w:t>Cr</w:t>
            </w:r>
            <w:r w:rsidR="00397077">
              <w:t>o</w:t>
            </w:r>
            <w:r w:rsidR="1F0DD090">
              <w:t xml:space="preserve">nch </w:t>
            </w:r>
          </w:p>
        </w:tc>
      </w:tr>
      <w:tr w:rsidR="002C3818" w:rsidRPr="00E66E20" w14:paraId="568CE584" w14:textId="77777777" w:rsidTr="7D642FDC">
        <w:tc>
          <w:tcPr>
            <w:tcW w:w="232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9097E" w14:textId="77777777" w:rsidR="00C96730" w:rsidRPr="00E66E20" w:rsidRDefault="00C96730" w:rsidP="004F154C">
            <w:pPr>
              <w:rPr>
                <w:lang w:val="es-ES_tradnl"/>
              </w:rPr>
            </w:pPr>
            <w:r w:rsidRPr="00E66E20">
              <w:rPr>
                <w:lang w:val="es-ES_tradnl"/>
              </w:rPr>
              <w:t xml:space="preserve">Target: </w:t>
            </w:r>
          </w:p>
        </w:tc>
        <w:tc>
          <w:tcPr>
            <w:tcW w:w="972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139236" w14:textId="68BF2759" w:rsidR="00C96730" w:rsidRDefault="003469F6" w:rsidP="00C23A80">
            <w:pPr>
              <w:rPr>
                <w:lang w:val="es-ES"/>
              </w:rPr>
            </w:pPr>
            <w:r w:rsidRPr="003469F6">
              <w:rPr>
                <w:lang w:val="es-ES"/>
              </w:rPr>
              <w:t>Jóvenes y adultos activos (hombres y mujeres de 16 a 40 años), que por sus actividades del día a día principalmente fuera de casa (trabajo/estudio), buscan snacks prácticos y deliciosos; y que además tienen antojos de algo dulce</w:t>
            </w:r>
            <w:r w:rsidR="00E20256">
              <w:rPr>
                <w:lang w:val="es-ES"/>
              </w:rPr>
              <w:t xml:space="preserve"> y chocolatoso</w:t>
            </w:r>
            <w:r w:rsidRPr="003469F6">
              <w:rPr>
                <w:lang w:val="es-ES"/>
              </w:rPr>
              <w:t xml:space="preserve"> en ciertos momentos del día y quieren darse un gusto que los recargue y les mejore el </w:t>
            </w:r>
            <w:r w:rsidR="00C9424F">
              <w:rPr>
                <w:lang w:val="es-ES"/>
              </w:rPr>
              <w:t>modo.</w:t>
            </w:r>
          </w:p>
          <w:p w14:paraId="6C2EB2C3" w14:textId="44DFDC3E" w:rsidR="00C9424F" w:rsidRPr="00E66E20" w:rsidRDefault="00C9424F" w:rsidP="00C23A80">
            <w:pPr>
              <w:rPr>
                <w:lang w:val="es-ES"/>
              </w:rPr>
            </w:pPr>
            <w:r w:rsidRPr="00C9424F">
              <w:rPr>
                <w:lang w:val="es-ES"/>
              </w:rPr>
              <w:t>Momento clave: cuando les da antojo dulce y quieren algo tipo postre, pero práctico</w:t>
            </w:r>
            <w:r w:rsidR="00E20256">
              <w:rPr>
                <w:lang w:val="es-ES"/>
              </w:rPr>
              <w:t xml:space="preserve"> y con todo el Crunch. </w:t>
            </w:r>
          </w:p>
        </w:tc>
      </w:tr>
      <w:tr w:rsidR="002C3818" w:rsidRPr="00E66E20" w14:paraId="42BBADE2" w14:textId="77777777" w:rsidTr="7D642FDC">
        <w:tc>
          <w:tcPr>
            <w:tcW w:w="2213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4DCA66" w14:textId="77777777" w:rsidR="00C96730" w:rsidRPr="00E66E20" w:rsidRDefault="00C96730" w:rsidP="004F154C">
            <w:pPr>
              <w:rPr>
                <w:lang w:val="es-ES_tradnl"/>
              </w:rPr>
            </w:pPr>
            <w:r w:rsidRPr="00E66E20">
              <w:rPr>
                <w:lang w:val="es-ES_tradnl"/>
              </w:rPr>
              <w:t xml:space="preserve">Fuente de Volumen </w:t>
            </w:r>
          </w:p>
        </w:tc>
        <w:tc>
          <w:tcPr>
            <w:tcW w:w="983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5A95E8" w14:textId="4AA0B4DF" w:rsidR="00C96730" w:rsidRDefault="00C96730" w:rsidP="07D06F71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 w:rsidRPr="07D06F71">
              <w:rPr>
                <w:lang w:val="es-ES"/>
              </w:rPr>
              <w:t xml:space="preserve">Consumidores actuales de </w:t>
            </w:r>
            <w:r w:rsidR="00C23A80" w:rsidRPr="07D06F71">
              <w:rPr>
                <w:lang w:val="es-ES"/>
              </w:rPr>
              <w:t>Mani</w:t>
            </w:r>
            <w:r w:rsidRPr="07D06F71">
              <w:rPr>
                <w:lang w:val="es-ES"/>
              </w:rPr>
              <w:t xml:space="preserve">, como son </w:t>
            </w:r>
            <w:r w:rsidR="00C23A80" w:rsidRPr="07D06F71">
              <w:rPr>
                <w:lang w:val="es-ES"/>
              </w:rPr>
              <w:t>La Especial</w:t>
            </w:r>
            <w:r w:rsidRPr="07D06F71">
              <w:rPr>
                <w:lang w:val="es-ES"/>
              </w:rPr>
              <w:t xml:space="preserve">, </w:t>
            </w:r>
            <w:r w:rsidR="00C23A80" w:rsidRPr="07D06F71">
              <w:rPr>
                <w:lang w:val="es-ES"/>
              </w:rPr>
              <w:t>Nuthos</w:t>
            </w:r>
            <w:r w:rsidRPr="07D06F71">
              <w:rPr>
                <w:lang w:val="es-ES"/>
              </w:rPr>
              <w:t xml:space="preserve"> y </w:t>
            </w:r>
            <w:r w:rsidR="00C23A80" w:rsidRPr="07D06F71">
              <w:rPr>
                <w:lang w:val="es-ES"/>
              </w:rPr>
              <w:t>ManiToba</w:t>
            </w:r>
            <w:r w:rsidRPr="07D06F71">
              <w:rPr>
                <w:lang w:val="es-ES"/>
              </w:rPr>
              <w:t>.</w:t>
            </w:r>
          </w:p>
          <w:p w14:paraId="658B4238" w14:textId="77777777" w:rsidR="00C96730" w:rsidRPr="0070501A" w:rsidRDefault="00C96730" w:rsidP="004F154C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 w:rsidRPr="00C85714">
              <w:rPr>
                <w:lang w:val="es-ES"/>
              </w:rPr>
              <w:t>Consumidores de la categoría de snack</w:t>
            </w:r>
            <w:r>
              <w:rPr>
                <w:lang w:val="es-ES"/>
              </w:rPr>
              <w:t xml:space="preserve">s en general (papa, tortilla, </w:t>
            </w:r>
            <w:r w:rsidR="00C23A80">
              <w:rPr>
                <w:lang w:val="es-ES"/>
              </w:rPr>
              <w:t>MIxtos</w:t>
            </w:r>
            <w:r>
              <w:rPr>
                <w:lang w:val="es-ES"/>
              </w:rPr>
              <w:t>)</w:t>
            </w:r>
            <w:r w:rsidRPr="00C85714">
              <w:rPr>
                <w:lang w:val="es-ES"/>
              </w:rPr>
              <w:t xml:space="preserve"> </w:t>
            </w:r>
          </w:p>
          <w:p w14:paraId="360C6A45" w14:textId="77777777" w:rsidR="0070501A" w:rsidRDefault="0070501A" w:rsidP="004F154C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 w:rsidRPr="0070501A">
              <w:rPr>
                <w:lang w:val="es-ES_tradnl"/>
              </w:rPr>
              <w:t>Consumidores de snacks dulces / indulgentes (galletas, chocolatinas, wafer, gomitas, mini postres).</w:t>
            </w:r>
          </w:p>
          <w:p w14:paraId="56507E56" w14:textId="77777777" w:rsidR="0070501A" w:rsidRDefault="0070501A" w:rsidP="004F154C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 w:rsidRPr="0070501A">
              <w:rPr>
                <w:lang w:val="es-ES_tradnl"/>
              </w:rPr>
              <w:t>Consumidores que buscan un “premio” / treat en el día (post almuerzo, media tarde, noche).</w:t>
            </w:r>
          </w:p>
          <w:p w14:paraId="42549A99" w14:textId="3D6E3EE5" w:rsidR="00BC4052" w:rsidRPr="00C12B2A" w:rsidRDefault="00C12B2A" w:rsidP="00C12B2A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 w:rsidRPr="00C12B2A">
              <w:rPr>
                <w:lang w:val="es-ES_tradnl"/>
              </w:rPr>
              <w:t>Consumidores “dualidad salado + dulce”</w:t>
            </w:r>
            <w:r>
              <w:rPr>
                <w:lang w:val="es-ES_tradnl"/>
              </w:rPr>
              <w:t xml:space="preserve">: </w:t>
            </w:r>
            <w:r w:rsidRPr="00C12B2A">
              <w:rPr>
                <w:lang w:val="es-ES_tradnl"/>
              </w:rPr>
              <w:t>Gente que alterna: snack salado en el día, dulce para cerrar/complementar</w:t>
            </w:r>
          </w:p>
        </w:tc>
      </w:tr>
      <w:tr w:rsidR="002C3818" w:rsidRPr="00667C45" w14:paraId="34CFFB7C" w14:textId="77777777" w:rsidTr="7D642FDC">
        <w:tc>
          <w:tcPr>
            <w:tcW w:w="232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A89D3" w14:textId="77777777" w:rsidR="00C96730" w:rsidRPr="00E66E20" w:rsidRDefault="00C96730" w:rsidP="07D06F71">
            <w:pPr>
              <w:rPr>
                <w:lang w:val="es-ES"/>
              </w:rPr>
            </w:pPr>
            <w:r w:rsidRPr="07D06F71">
              <w:rPr>
                <w:lang w:val="es-ES"/>
              </w:rPr>
              <w:t xml:space="preserve">Insight: </w:t>
            </w:r>
          </w:p>
        </w:tc>
        <w:tc>
          <w:tcPr>
            <w:tcW w:w="982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D72558" w14:textId="2D3DC056" w:rsidR="00906977" w:rsidRDefault="00906977" w:rsidP="00667C45">
            <w:pPr>
              <w:pStyle w:val="Prrafodelista"/>
              <w:numPr>
                <w:ilvl w:val="0"/>
                <w:numId w:val="3"/>
              </w:numPr>
              <w:rPr>
                <w:lang w:val="es-ES_tradnl"/>
              </w:rPr>
            </w:pPr>
            <w:r w:rsidRPr="00906977">
              <w:rPr>
                <w:lang w:val="es-ES_tradnl"/>
              </w:rPr>
              <w:t>¿Cuando te da un antojo dulce en tu día a día quieres un snack tipo postre que sea delicioso, práctico y crocante para disfrutar donde sea?</w:t>
            </w:r>
          </w:p>
          <w:p w14:paraId="294E8B12" w14:textId="7B7E9F14" w:rsidR="00AA61BD" w:rsidRDefault="00AA61BD" w:rsidP="00667C45">
            <w:pPr>
              <w:pStyle w:val="Prrafodelista"/>
              <w:numPr>
                <w:ilvl w:val="0"/>
                <w:numId w:val="3"/>
              </w:numPr>
              <w:rPr>
                <w:lang w:val="es-ES_tradnl"/>
              </w:rPr>
            </w:pPr>
            <w:r w:rsidRPr="00AA61BD">
              <w:rPr>
                <w:lang w:val="es-ES_tradnl"/>
              </w:rPr>
              <w:t>En el día siempre llega ese momento donde el cuerpo pide dulce… y ahí es cuando necesito algo rápido, rico y sin complicaciones.</w:t>
            </w:r>
          </w:p>
          <w:p w14:paraId="1C86804D" w14:textId="42A44425" w:rsidR="00C96730" w:rsidRPr="00667C45" w:rsidRDefault="00C96730" w:rsidP="00667C45">
            <w:pPr>
              <w:pStyle w:val="Prrafodelista"/>
              <w:numPr>
                <w:ilvl w:val="0"/>
                <w:numId w:val="3"/>
              </w:numPr>
              <w:rPr>
                <w:lang w:val="es-ES_tradnl"/>
              </w:rPr>
            </w:pPr>
            <w:r w:rsidRPr="00667C45">
              <w:rPr>
                <w:lang w:val="es-ES_tradnl"/>
              </w:rPr>
              <w:t>¿en tu</w:t>
            </w:r>
            <w:r w:rsidR="00820030" w:rsidRPr="00667C45">
              <w:rPr>
                <w:lang w:val="es-ES_tradnl"/>
              </w:rPr>
              <w:t>s</w:t>
            </w:r>
            <w:r w:rsidR="00667C45" w:rsidRPr="00667C45">
              <w:rPr>
                <w:lang w:val="es-ES_tradnl"/>
              </w:rPr>
              <w:t xml:space="preserve"> actividades del día a día</w:t>
            </w:r>
            <w:r w:rsidR="00820030" w:rsidRPr="00667C45">
              <w:rPr>
                <w:lang w:val="es-ES_tradnl"/>
              </w:rPr>
              <w:t xml:space="preserve"> </w:t>
            </w:r>
            <w:r w:rsidRPr="00667C45">
              <w:rPr>
                <w:lang w:val="es-ES_tradnl"/>
              </w:rPr>
              <w:t>siente</w:t>
            </w:r>
            <w:r w:rsidR="00820030" w:rsidRPr="00667C45">
              <w:rPr>
                <w:lang w:val="es-ES_tradnl"/>
              </w:rPr>
              <w:t>s</w:t>
            </w:r>
            <w:r w:rsidRPr="00667C45">
              <w:rPr>
                <w:lang w:val="es-ES_tradnl"/>
              </w:rPr>
              <w:t xml:space="preserve"> el bajón</w:t>
            </w:r>
            <w:r w:rsidR="00820030" w:rsidRPr="00667C45">
              <w:rPr>
                <w:lang w:val="es-ES_tradnl"/>
              </w:rPr>
              <w:t xml:space="preserve"> del hambre</w:t>
            </w:r>
            <w:r w:rsidR="00667C45" w:rsidRPr="00667C45">
              <w:rPr>
                <w:lang w:val="es-ES_tradnl"/>
              </w:rPr>
              <w:t xml:space="preserve"> donde necesitas recargarte</w:t>
            </w:r>
            <w:r w:rsidRPr="00667C45">
              <w:rPr>
                <w:lang w:val="es-ES_tradnl"/>
              </w:rPr>
              <w:t xml:space="preserve"> y t</w:t>
            </w:r>
            <w:r w:rsidR="00820030" w:rsidRPr="00667C45">
              <w:rPr>
                <w:lang w:val="es-ES_tradnl"/>
              </w:rPr>
              <w:t>e gusta</w:t>
            </w:r>
            <w:r w:rsidRPr="00667C45">
              <w:rPr>
                <w:lang w:val="es-ES_tradnl"/>
              </w:rPr>
              <w:t xml:space="preserve"> darte un gusto deliciosamente </w:t>
            </w:r>
            <w:r w:rsidR="00667C45" w:rsidRPr="00667C45">
              <w:rPr>
                <w:lang w:val="es-ES_tradnl"/>
              </w:rPr>
              <w:t>crocante</w:t>
            </w:r>
            <w:r w:rsidRPr="00667C45">
              <w:rPr>
                <w:lang w:val="es-ES_tradnl"/>
              </w:rPr>
              <w:t xml:space="preserve"> que te ayude a </w:t>
            </w:r>
            <w:r w:rsidR="00820030" w:rsidRPr="00667C45">
              <w:rPr>
                <w:lang w:val="es-ES_tradnl"/>
              </w:rPr>
              <w:t>disfrutar el momento y relajarte</w:t>
            </w:r>
            <w:r w:rsidRPr="00667C45">
              <w:rPr>
                <w:lang w:val="es-ES_tradnl"/>
              </w:rPr>
              <w:t xml:space="preserve">?  </w:t>
            </w:r>
          </w:p>
          <w:p w14:paraId="42E2FF19" w14:textId="3B4FEC88" w:rsidR="00667C45" w:rsidRPr="00667C45" w:rsidRDefault="00667C45" w:rsidP="00667C45">
            <w:pPr>
              <w:pStyle w:val="Prrafodelista"/>
              <w:numPr>
                <w:ilvl w:val="0"/>
                <w:numId w:val="3"/>
              </w:numPr>
              <w:rPr>
                <w:lang w:val="es-ES_tradnl"/>
              </w:rPr>
            </w:pPr>
            <w:r w:rsidRPr="00667C45">
              <w:rPr>
                <w:lang w:val="es-ES_tradnl"/>
              </w:rPr>
              <w:t>Cuando el día se pone intenso y necesitas un respiro, nada como un antojo</w:t>
            </w:r>
            <w:r>
              <w:rPr>
                <w:lang w:val="es-ES_tradnl"/>
              </w:rPr>
              <w:t xml:space="preserve"> delicioso</w:t>
            </w:r>
            <w:r w:rsidRPr="00667C45">
              <w:rPr>
                <w:lang w:val="es-ES_tradnl"/>
              </w:rPr>
              <w:t xml:space="preserve"> crujiente y delicioso para disfrutar al máximo</w:t>
            </w:r>
            <w:r>
              <w:rPr>
                <w:lang w:val="es-ES_tradnl"/>
              </w:rPr>
              <w:t xml:space="preserve"> y relajarte un poco</w:t>
            </w:r>
          </w:p>
          <w:p w14:paraId="74900266" w14:textId="77777777" w:rsidR="00667C45" w:rsidRDefault="00862FE6" w:rsidP="00667C45">
            <w:pPr>
              <w:pStyle w:val="Prrafodelista"/>
              <w:numPr>
                <w:ilvl w:val="0"/>
                <w:numId w:val="3"/>
              </w:numPr>
              <w:rPr>
                <w:lang w:val="es-ES_tradnl"/>
              </w:rPr>
            </w:pPr>
            <w:r w:rsidRPr="00862FE6">
              <w:rPr>
                <w:lang w:val="es-ES_tradnl"/>
              </w:rPr>
              <w:t>¿Quieres postre, pero no siempre hay tiempo o un lugar para sentarte a comerlo</w:t>
            </w:r>
          </w:p>
          <w:p w14:paraId="0862EAFD" w14:textId="77777777" w:rsidR="00BE26A8" w:rsidRDefault="00BE26A8" w:rsidP="00667C45">
            <w:pPr>
              <w:pStyle w:val="Prrafodelista"/>
              <w:numPr>
                <w:ilvl w:val="0"/>
                <w:numId w:val="3"/>
              </w:numPr>
              <w:rPr>
                <w:lang w:val="es-ES_tradnl"/>
              </w:rPr>
            </w:pPr>
            <w:r w:rsidRPr="00BE26A8">
              <w:rPr>
                <w:lang w:val="es-ES_tradnl"/>
              </w:rPr>
              <w:t>En medio del estrés, necesito un gusto pequeño que me devuelva el ánimo… y nada como el chocolate para eso.</w:t>
            </w:r>
          </w:p>
          <w:p w14:paraId="70562B82" w14:textId="2F4DBE00" w:rsidR="00B17A04" w:rsidRPr="00667C45" w:rsidRDefault="00B17A04" w:rsidP="00667C45">
            <w:pPr>
              <w:pStyle w:val="Prrafodelista"/>
              <w:numPr>
                <w:ilvl w:val="0"/>
                <w:numId w:val="3"/>
              </w:numPr>
              <w:rPr>
                <w:lang w:val="es-ES_tradnl"/>
              </w:rPr>
            </w:pPr>
            <w:r w:rsidRPr="00B17A04">
              <w:rPr>
                <w:lang w:val="es-ES_tradnl"/>
              </w:rPr>
              <w:t>El chocolate me consiente, pero el maní me recarga</w:t>
            </w:r>
          </w:p>
        </w:tc>
      </w:tr>
      <w:tr w:rsidR="002C3818" w:rsidRPr="00E66E20" w14:paraId="4D178302" w14:textId="77777777" w:rsidTr="7D642FDC">
        <w:tc>
          <w:tcPr>
            <w:tcW w:w="2353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EF9532" w14:textId="77777777" w:rsidR="00C96730" w:rsidRPr="00E66E20" w:rsidRDefault="00C96730" w:rsidP="004F154C">
            <w:pPr>
              <w:rPr>
                <w:lang w:val="es-ES_tradnl"/>
              </w:rPr>
            </w:pPr>
            <w:r w:rsidRPr="00E66E20">
              <w:rPr>
                <w:lang w:val="es-ES_tradnl"/>
              </w:rPr>
              <w:t xml:space="preserve">Beneficio Mandatorios </w:t>
            </w:r>
          </w:p>
        </w:tc>
        <w:tc>
          <w:tcPr>
            <w:tcW w:w="969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A1E9A0" w14:textId="4380CFB5" w:rsidR="00D344EE" w:rsidRDefault="00E20256" w:rsidP="07D06F71">
            <w:pPr>
              <w:rPr>
                <w:lang w:val="es-ES"/>
              </w:rPr>
            </w:pPr>
            <w:r>
              <w:rPr>
                <w:lang w:val="es-ES"/>
              </w:rPr>
              <w:t xml:space="preserve">Delicioso chocolate </w:t>
            </w:r>
          </w:p>
          <w:p w14:paraId="673B6E23" w14:textId="06BA03FB" w:rsidR="00C96730" w:rsidRDefault="00C96730" w:rsidP="07D06F71">
            <w:pPr>
              <w:rPr>
                <w:lang w:val="es-ES"/>
              </w:rPr>
            </w:pPr>
            <w:r w:rsidRPr="5A17E982">
              <w:rPr>
                <w:lang w:val="es-ES"/>
              </w:rPr>
              <w:t>Delicios</w:t>
            </w:r>
            <w:r w:rsidR="41E028FF" w:rsidRPr="5A17E982">
              <w:rPr>
                <w:lang w:val="es-ES"/>
              </w:rPr>
              <w:t>o</w:t>
            </w:r>
            <w:r w:rsidRPr="5A17E982">
              <w:rPr>
                <w:lang w:val="es-ES"/>
              </w:rPr>
              <w:t xml:space="preserve"> M</w:t>
            </w:r>
            <w:r w:rsidR="006E5A55" w:rsidRPr="5A17E982">
              <w:rPr>
                <w:lang w:val="es-ES"/>
              </w:rPr>
              <w:t xml:space="preserve">ani cubierto – crocante </w:t>
            </w:r>
            <w:r w:rsidR="00E20256">
              <w:rPr>
                <w:lang w:val="es-ES"/>
              </w:rPr>
              <w:t xml:space="preserve">(CRUNCH) </w:t>
            </w:r>
          </w:p>
          <w:p w14:paraId="6DFD1FC9" w14:textId="10A6514B" w:rsidR="00C96730" w:rsidRDefault="006E5A55" w:rsidP="004F154C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 xml:space="preserve">Saciedad </w:t>
            </w:r>
          </w:p>
          <w:p w14:paraId="22B95184" w14:textId="77777777" w:rsidR="00C96730" w:rsidRDefault="00C96730" w:rsidP="004F154C">
            <w:pPr>
              <w:rPr>
                <w:lang w:val="es-ES_tradnl"/>
              </w:rPr>
            </w:pPr>
            <w:r>
              <w:rPr>
                <w:lang w:val="es-ES_tradnl"/>
              </w:rPr>
              <w:t>Practico (paquete) y Disponible</w:t>
            </w:r>
          </w:p>
          <w:p w14:paraId="6F33304E" w14:textId="2C0130B8" w:rsidR="00E20256" w:rsidRPr="00566FDC" w:rsidRDefault="00E20256" w:rsidP="004F154C">
            <w:pPr>
              <w:rPr>
                <w:lang w:val="es-ES_tradnl"/>
              </w:rPr>
            </w:pPr>
            <w:r>
              <w:rPr>
                <w:lang w:val="es-ES_tradnl"/>
              </w:rPr>
              <w:t>Nuevo ManiMoto</w:t>
            </w:r>
          </w:p>
          <w:p w14:paraId="3A78F338" w14:textId="77777777" w:rsidR="00C96730" w:rsidRPr="00E66E20" w:rsidRDefault="00C96730" w:rsidP="004F154C"/>
        </w:tc>
      </w:tr>
      <w:tr w:rsidR="002C3818" w:rsidRPr="00E66E20" w14:paraId="434D313B" w14:textId="77777777" w:rsidTr="7D642FDC">
        <w:tc>
          <w:tcPr>
            <w:tcW w:w="232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09D180" w14:textId="77777777" w:rsidR="00C96730" w:rsidRPr="00E66E20" w:rsidRDefault="00C96730" w:rsidP="004F154C">
            <w:pPr>
              <w:rPr>
                <w:lang w:val="es-ES_tradnl"/>
              </w:rPr>
            </w:pPr>
            <w:r w:rsidRPr="00E66E20">
              <w:rPr>
                <w:lang w:val="es-ES_tradnl"/>
              </w:rPr>
              <w:lastRenderedPageBreak/>
              <w:t xml:space="preserve">Beneficios Diferenciales </w:t>
            </w:r>
          </w:p>
        </w:tc>
        <w:tc>
          <w:tcPr>
            <w:tcW w:w="972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EDE188" w14:textId="77777777" w:rsidR="002C3818" w:rsidRDefault="000A562A" w:rsidP="07D06F7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0A562A">
              <w:rPr>
                <w:lang w:val="es-ES"/>
              </w:rPr>
              <w:t>Expansión de consumo a nuevos momentos: postre / antojo dulce</w:t>
            </w:r>
          </w:p>
          <w:p w14:paraId="34D24759" w14:textId="77777777" w:rsidR="000A562A" w:rsidRDefault="008F30FB" w:rsidP="07D06F7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8F30FB">
              <w:rPr>
                <w:lang w:val="es-ES"/>
              </w:rPr>
              <w:t>Combina lo mejor de dos mundos:</w:t>
            </w:r>
            <w:r>
              <w:rPr>
                <w:lang w:val="es-ES"/>
              </w:rPr>
              <w:t xml:space="preserve"> Crocancia+ cremosidad del chocolate</w:t>
            </w:r>
          </w:p>
          <w:p w14:paraId="2E34C9B9" w14:textId="317FB3FD" w:rsidR="008F30FB" w:rsidRDefault="008F30FB" w:rsidP="07D06F7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8F30FB">
              <w:rPr>
                <w:lang w:val="es-ES"/>
              </w:rPr>
              <w:t>Diferenciación en la categoría: no es solo dulce, también es “power snack” por el maní.</w:t>
            </w:r>
            <w:r w:rsidR="00E20256">
              <w:rPr>
                <w:lang w:val="es-ES"/>
              </w:rPr>
              <w:t xml:space="preserve"> (portafolio completo: Natural, Limon, Falmin hot y el nuevo Chocolate) </w:t>
            </w:r>
          </w:p>
          <w:p w14:paraId="6C458D5E" w14:textId="2FD8A182" w:rsidR="004341E5" w:rsidRPr="004C6F83" w:rsidRDefault="004341E5" w:rsidP="07D06F7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4341E5">
              <w:rPr>
                <w:lang w:val="es-ES"/>
              </w:rPr>
              <w:t>Refuerza el territorio de experiencia: premio, disfrute, mood, indulgencia</w:t>
            </w:r>
          </w:p>
        </w:tc>
      </w:tr>
      <w:tr w:rsidR="002C3818" w:rsidRPr="00E66E20" w14:paraId="08AF0EA2" w14:textId="77777777" w:rsidTr="7D642FDC">
        <w:tc>
          <w:tcPr>
            <w:tcW w:w="232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66756F" w14:textId="77777777" w:rsidR="00C96730" w:rsidRPr="00E66E20" w:rsidRDefault="00C96730" w:rsidP="004F154C">
            <w:pPr>
              <w:rPr>
                <w:lang w:val="es-ES"/>
              </w:rPr>
            </w:pPr>
            <w:r w:rsidRPr="00E66E20">
              <w:rPr>
                <w:lang w:val="es-ES"/>
              </w:rPr>
              <w:t>Look &amp; Feel</w:t>
            </w:r>
          </w:p>
        </w:tc>
        <w:tc>
          <w:tcPr>
            <w:tcW w:w="972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596B0A" w14:textId="5B5ABD5A" w:rsidR="00C96730" w:rsidRDefault="0074434A" w:rsidP="07D06F71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>Crocancia</w:t>
            </w:r>
            <w:r w:rsidR="00E20256">
              <w:rPr>
                <w:lang w:val="es-ES"/>
              </w:rPr>
              <w:t xml:space="preserve"> (Crunch)</w:t>
            </w:r>
            <w:r>
              <w:rPr>
                <w:lang w:val="es-ES"/>
              </w:rPr>
              <w:t xml:space="preserve"> + cremosidad </w:t>
            </w:r>
          </w:p>
          <w:p w14:paraId="2B2AB356" w14:textId="1CDB809E" w:rsidR="00820030" w:rsidRDefault="0074434A" w:rsidP="07D06F71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>C</w:t>
            </w:r>
            <w:r w:rsidR="00820030" w:rsidRPr="07D06F71">
              <w:rPr>
                <w:lang w:val="es-ES"/>
              </w:rPr>
              <w:t xml:space="preserve">írculos de colores vibrantes y Marca como asset distintivo. </w:t>
            </w:r>
          </w:p>
          <w:p w14:paraId="16FD9AB3" w14:textId="784B9253" w:rsidR="0074434A" w:rsidRDefault="0074434A" w:rsidP="07D06F71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 w:rsidRPr="0074434A">
              <w:rPr>
                <w:lang w:val="es-ES"/>
              </w:rPr>
              <w:t>Asegurar lectura rápida de “Chocolate”</w:t>
            </w:r>
          </w:p>
          <w:p w14:paraId="639C8376" w14:textId="301031F3" w:rsidR="0074434A" w:rsidRDefault="0074434A" w:rsidP="07D06F71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 xml:space="preserve">Explosión de sabores </w:t>
            </w:r>
          </w:p>
          <w:p w14:paraId="02712C98" w14:textId="0CFEC758" w:rsidR="00C96730" w:rsidRDefault="003C0C0F" w:rsidP="004F154C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>Apetitosidad (Chocolate)</w:t>
            </w:r>
          </w:p>
          <w:p w14:paraId="720BCF87" w14:textId="6A9A7C43" w:rsidR="00CD502E" w:rsidRPr="007B072F" w:rsidRDefault="00CD502E" w:rsidP="004F154C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>NUEVO</w:t>
            </w:r>
          </w:p>
          <w:p w14:paraId="1AFE089F" w14:textId="0CF6D4EF" w:rsidR="00C96730" w:rsidRPr="00C96730" w:rsidRDefault="007B072F" w:rsidP="007B072F">
            <w:pPr>
              <w:jc w:val="center"/>
            </w:pPr>
            <w:r w:rsidRPr="007B072F">
              <w:rPr>
                <w:noProof/>
              </w:rPr>
              <w:drawing>
                <wp:inline distT="0" distB="0" distL="0" distR="0" wp14:anchorId="1D44EBA0" wp14:editId="506410AF">
                  <wp:extent cx="2036900" cy="2307710"/>
                  <wp:effectExtent l="0" t="0" r="0" b="0"/>
                  <wp:docPr id="4" name="Imagen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1BE936E-5AEF-2AA8-D6E8-82AFC2EC38F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>
                            <a:extLst>
                              <a:ext uri="{FF2B5EF4-FFF2-40B4-BE49-F238E27FC236}">
                                <a16:creationId xmlns:a16="http://schemas.microsoft.com/office/drawing/2014/main" id="{D1BE936E-5AEF-2AA8-D6E8-82AFC2EC38F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8301" b="91602" l="9956" r="89934">
                                        <a14:foregroundMark x1="49668" y1="77734" x2="59403" y2="75098"/>
                                        <a14:foregroundMark x1="52323" y1="80273" x2="61504" y2="77246"/>
                                        <a14:foregroundMark x1="61504" y1="77246" x2="50000" y2="79688"/>
                                        <a14:foregroundMark x1="50111" y1="89844" x2="47013" y2="91699"/>
                                        <a14:foregroundMark x1="49004" y1="9180" x2="53429" y2="8301"/>
                                        <a14:foregroundMark x1="63717" y1="48633" x2="70575" y2="66504"/>
                                        <a14:foregroundMark x1="59403" y1="47363" x2="59403" y2="47363"/>
                                        <a14:foregroundMark x1="63053" y1="50586" x2="67035" y2="5781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799038">
                            <a:off x="0" y="0"/>
                            <a:ext cx="2053132" cy="232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96730">
              <w:t xml:space="preserve">  </w:t>
            </w:r>
          </w:p>
          <w:p w14:paraId="2C2DAF54" w14:textId="1E9D80FF" w:rsidR="00C96730" w:rsidRPr="00C96730" w:rsidRDefault="00C96730" w:rsidP="00C96730">
            <w:pPr>
              <w:jc w:val="center"/>
            </w:pPr>
          </w:p>
          <w:p w14:paraId="4AC87EA3" w14:textId="14240E63" w:rsidR="00C96730" w:rsidRPr="00C96730" w:rsidRDefault="00C96730" w:rsidP="004F154C">
            <w:pPr>
              <w:jc w:val="center"/>
              <w:rPr>
                <w:lang w:val="es-ES_tradnl"/>
              </w:rPr>
            </w:pPr>
          </w:p>
        </w:tc>
      </w:tr>
      <w:tr w:rsidR="002C3818" w:rsidRPr="00820030" w14:paraId="3208FD91" w14:textId="77777777" w:rsidTr="7D642FDC">
        <w:tc>
          <w:tcPr>
            <w:tcW w:w="232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D1180C" w14:textId="77777777" w:rsidR="00C96730" w:rsidRPr="00E66E20" w:rsidRDefault="00C96730" w:rsidP="004F154C">
            <w:pPr>
              <w:rPr>
                <w:lang w:val="es-ES_tradnl"/>
              </w:rPr>
            </w:pPr>
            <w:r w:rsidRPr="00E66E20">
              <w:rPr>
                <w:lang w:val="es-ES_tradnl"/>
              </w:rPr>
              <w:t xml:space="preserve">Producto </w:t>
            </w:r>
          </w:p>
        </w:tc>
        <w:tc>
          <w:tcPr>
            <w:tcW w:w="972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57D394" w14:textId="366B5C6A" w:rsidR="003C0C0F" w:rsidRPr="003C0C0F" w:rsidRDefault="00CD502E" w:rsidP="003C0C0F">
            <w:pPr>
              <w:rPr>
                <w:lang w:val="es-ES"/>
              </w:rPr>
            </w:pPr>
            <w:r>
              <w:rPr>
                <w:lang w:val="es-ES"/>
              </w:rPr>
              <w:t xml:space="preserve">Nuevo </w:t>
            </w:r>
            <w:r w:rsidR="003C0C0F" w:rsidRPr="003C0C0F">
              <w:rPr>
                <w:lang w:val="es-ES"/>
              </w:rPr>
              <w:t>Maní Moto Cronch con cobertura de chocolate.</w:t>
            </w:r>
          </w:p>
          <w:p w14:paraId="76944ADD" w14:textId="3A311A49" w:rsidR="00C96730" w:rsidRPr="00E66E20" w:rsidRDefault="003C0C0F" w:rsidP="003C0C0F">
            <w:pPr>
              <w:rPr>
                <w:lang w:val="es-ES"/>
              </w:rPr>
            </w:pPr>
            <w:r w:rsidRPr="003C0C0F">
              <w:rPr>
                <w:lang w:val="es-ES"/>
              </w:rPr>
              <w:t>Un snack indulgente, crocante y práctico que habilita el consumo como postre o antojo dulce, sin perder el rol de snack del día a día.</w:t>
            </w:r>
            <w:r w:rsidR="009C5D0F" w:rsidRPr="009C5D0F">
              <w:t xml:space="preserve"> </w:t>
            </w:r>
            <w:r w:rsidR="009C5D0F">
              <w:t>C</w:t>
            </w:r>
            <w:r w:rsidR="009C5D0F" w:rsidRPr="009C5D0F">
              <w:rPr>
                <w:lang w:val="es-ES"/>
              </w:rPr>
              <w:t>ombinación perfecta entre el cronch de maní moto y la suavidad y cremosidad del chocolate</w:t>
            </w:r>
          </w:p>
        </w:tc>
      </w:tr>
      <w:tr w:rsidR="002C3818" w:rsidRPr="009E1743" w14:paraId="1B22AE23" w14:textId="77777777" w:rsidTr="7D642FDC">
        <w:tc>
          <w:tcPr>
            <w:tcW w:w="232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F47221" w14:textId="77777777" w:rsidR="00C96730" w:rsidRPr="00E66E20" w:rsidRDefault="00C96730" w:rsidP="004F154C">
            <w:pPr>
              <w:rPr>
                <w:lang w:val="es-ES_tradnl"/>
              </w:rPr>
            </w:pPr>
            <w:r w:rsidRPr="00E66E20">
              <w:rPr>
                <w:lang w:val="es-ES_tradnl"/>
              </w:rPr>
              <w:lastRenderedPageBreak/>
              <w:t>Portafolio</w:t>
            </w:r>
          </w:p>
        </w:tc>
        <w:tc>
          <w:tcPr>
            <w:tcW w:w="972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CB1648" w14:textId="5A7B2A8D" w:rsidR="00C96730" w:rsidRPr="00E66E20" w:rsidRDefault="2CBA3800" w:rsidP="004F154C">
            <w:pPr>
              <w:rPr>
                <w:lang w:val="en-US"/>
              </w:rPr>
            </w:pPr>
            <w:r w:rsidRPr="7D642FDC">
              <w:rPr>
                <w:lang w:val="en-US"/>
              </w:rPr>
              <w:t>Single Serve (</w:t>
            </w:r>
            <w:r w:rsidR="009C5D0F">
              <w:rPr>
                <w:lang w:val="en-US"/>
              </w:rPr>
              <w:t>50g</w:t>
            </w:r>
            <w:r w:rsidR="00CD502E">
              <w:rPr>
                <w:lang w:val="en-US"/>
              </w:rPr>
              <w:t>r</w:t>
            </w:r>
            <w:r w:rsidRPr="7D642FDC">
              <w:rPr>
                <w:lang w:val="en-US"/>
              </w:rPr>
              <w:t xml:space="preserve">)  </w:t>
            </w:r>
          </w:p>
        </w:tc>
      </w:tr>
    </w:tbl>
    <w:p w14:paraId="1C7F305C" w14:textId="77777777" w:rsidR="00C96730" w:rsidRDefault="00C96730" w:rsidP="00C96730">
      <w:pPr>
        <w:rPr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9"/>
        <w:gridCol w:w="7351"/>
      </w:tblGrid>
      <w:tr w:rsidR="00C96730" w:rsidRPr="00E66E20" w14:paraId="4FFAEFC2" w14:textId="77777777" w:rsidTr="0005322F"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6F0360" w14:textId="77777777" w:rsidR="00C96730" w:rsidRPr="00E66E20" w:rsidRDefault="00C96730" w:rsidP="004F154C">
            <w:pPr>
              <w:rPr>
                <w:lang w:val="es-ES"/>
              </w:rPr>
            </w:pPr>
            <w:r w:rsidRPr="00E66E20">
              <w:rPr>
                <w:lang w:val="es-ES"/>
              </w:rPr>
              <w:t>Proposition (1):</w:t>
            </w:r>
          </w:p>
        </w:tc>
        <w:tc>
          <w:tcPr>
            <w:tcW w:w="7351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011955" w14:textId="77777777" w:rsidR="0005322F" w:rsidRPr="0005322F" w:rsidRDefault="0005322F" w:rsidP="0005322F">
            <w:pPr>
              <w:rPr>
                <w:lang w:val="es-ES"/>
              </w:rPr>
            </w:pPr>
            <w:r w:rsidRPr="0005322F">
              <w:rPr>
                <w:lang w:val="es-ES"/>
              </w:rPr>
              <w:t>A veces el día no pide comida…</w:t>
            </w:r>
          </w:p>
          <w:p w14:paraId="2B359624" w14:textId="77777777" w:rsidR="0005322F" w:rsidRPr="0005322F" w:rsidRDefault="0005322F" w:rsidP="0005322F">
            <w:pPr>
              <w:rPr>
                <w:lang w:val="es-ES"/>
              </w:rPr>
            </w:pPr>
            <w:r w:rsidRPr="0005322F">
              <w:rPr>
                <w:lang w:val="es-ES"/>
              </w:rPr>
              <w:t>pide un “final feliz”.</w:t>
            </w:r>
          </w:p>
          <w:p w14:paraId="41CDA8C3" w14:textId="77777777" w:rsidR="0005322F" w:rsidRPr="0005322F" w:rsidRDefault="0005322F" w:rsidP="0005322F">
            <w:pPr>
              <w:rPr>
                <w:lang w:val="es-ES"/>
              </w:rPr>
            </w:pPr>
          </w:p>
          <w:p w14:paraId="0F2F1BCD" w14:textId="50E4A891" w:rsidR="0005322F" w:rsidRPr="0005322F" w:rsidRDefault="0005322F" w:rsidP="0005322F">
            <w:pPr>
              <w:rPr>
                <w:lang w:val="es-ES"/>
              </w:rPr>
            </w:pPr>
            <w:r w:rsidRPr="0005322F">
              <w:rPr>
                <w:lang w:val="es-ES"/>
              </w:rPr>
              <w:t>Para ese momento entre almuerzo y cena cuando te baja la energía y te da ganas de algo dulce, llega</w:t>
            </w:r>
            <w:r w:rsidR="00CD502E">
              <w:rPr>
                <w:lang w:val="es-ES"/>
              </w:rPr>
              <w:t xml:space="preserve"> el nuevo</w:t>
            </w:r>
            <w:r w:rsidRPr="0005322F">
              <w:rPr>
                <w:lang w:val="es-ES"/>
              </w:rPr>
              <w:t xml:space="preserve"> MANÍ MOTO CRONCH CHOCOLATE: maní crocante con cobertura de chocolate, el snack que se siente como postre, pero se vive como</w:t>
            </w:r>
            <w:r w:rsidR="00CD502E">
              <w:rPr>
                <w:lang w:val="es-ES"/>
              </w:rPr>
              <w:t xml:space="preserve"> una deliciosa</w:t>
            </w:r>
            <w:r w:rsidRPr="0005322F">
              <w:rPr>
                <w:lang w:val="es-ES"/>
              </w:rPr>
              <w:t xml:space="preserve"> recarga.</w:t>
            </w:r>
          </w:p>
          <w:p w14:paraId="1D4A3DA6" w14:textId="77777777" w:rsidR="0005322F" w:rsidRPr="0005322F" w:rsidRDefault="0005322F" w:rsidP="0005322F">
            <w:pPr>
              <w:rPr>
                <w:lang w:val="es-ES"/>
              </w:rPr>
            </w:pPr>
            <w:r w:rsidRPr="0005322F">
              <w:rPr>
                <w:lang w:val="es-ES"/>
              </w:rPr>
              <w:t>Crunch que se oye. Chocolate que se disfruta.</w:t>
            </w:r>
          </w:p>
          <w:p w14:paraId="5ED620BB" w14:textId="22CCFF83" w:rsidR="0005322F" w:rsidRPr="0005322F" w:rsidRDefault="0005322F" w:rsidP="0005322F">
            <w:pPr>
              <w:rPr>
                <w:lang w:val="es-ES"/>
              </w:rPr>
            </w:pPr>
            <w:r w:rsidRPr="0005322F">
              <w:rPr>
                <w:lang w:val="es-ES"/>
              </w:rPr>
              <w:t>Tu antojo, resuelto.</w:t>
            </w:r>
          </w:p>
          <w:p w14:paraId="69378029" w14:textId="03CDAF11" w:rsidR="00BE33E9" w:rsidRDefault="0005322F" w:rsidP="0005322F">
            <w:pPr>
              <w:rPr>
                <w:lang w:val="es-ES"/>
              </w:rPr>
            </w:pPr>
            <w:r w:rsidRPr="0005322F">
              <w:rPr>
                <w:lang w:val="es-ES"/>
              </w:rPr>
              <w:t>¡Encuéntralo en tu tienda</w:t>
            </w:r>
            <w:r w:rsidR="00CD502E">
              <w:rPr>
                <w:lang w:val="es-ES"/>
              </w:rPr>
              <w:t xml:space="preserve"> favorita</w:t>
            </w:r>
            <w:r w:rsidRPr="0005322F">
              <w:rPr>
                <w:lang w:val="es-ES"/>
              </w:rPr>
              <w:t xml:space="preserve">! por </w:t>
            </w:r>
            <w:r w:rsidR="00CD502E">
              <w:rPr>
                <w:lang w:val="es-ES"/>
              </w:rPr>
              <w:t xml:space="preserve">solo </w:t>
            </w:r>
            <w:r w:rsidRPr="0005322F">
              <w:rPr>
                <w:lang w:val="es-ES"/>
              </w:rPr>
              <w:t>$</w:t>
            </w:r>
            <w:r w:rsidR="00CD502E">
              <w:rPr>
                <w:lang w:val="es-ES"/>
              </w:rPr>
              <w:t>4.0000</w:t>
            </w:r>
          </w:p>
          <w:p w14:paraId="6CE95F53" w14:textId="77777777" w:rsidR="00C96730" w:rsidRPr="00761F80" w:rsidRDefault="00C96730" w:rsidP="004F154C">
            <w:pPr>
              <w:rPr>
                <w:lang w:val="es-ES"/>
              </w:rPr>
            </w:pPr>
          </w:p>
        </w:tc>
      </w:tr>
      <w:tr w:rsidR="0005322F" w:rsidRPr="00E66E20" w14:paraId="2FD261E6" w14:textId="77777777" w:rsidTr="0005322F"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50762" w14:textId="3335A1B3" w:rsidR="0005322F" w:rsidRPr="00E66E20" w:rsidRDefault="0005322F" w:rsidP="004F154C">
            <w:pPr>
              <w:rPr>
                <w:lang w:val="es-ES"/>
              </w:rPr>
            </w:pPr>
            <w:r w:rsidRPr="00E66E20">
              <w:rPr>
                <w:lang w:val="es-ES"/>
              </w:rPr>
              <w:t>Proposition (</w:t>
            </w:r>
            <w:r>
              <w:rPr>
                <w:lang w:val="es-ES"/>
              </w:rPr>
              <w:t>2</w:t>
            </w:r>
            <w:r w:rsidRPr="00E66E20">
              <w:rPr>
                <w:lang w:val="es-ES"/>
              </w:rPr>
              <w:t>):</w:t>
            </w:r>
          </w:p>
        </w:tc>
        <w:tc>
          <w:tcPr>
            <w:tcW w:w="7351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A5764" w14:textId="77777777" w:rsidR="0057648F" w:rsidRPr="0057648F" w:rsidRDefault="0057648F" w:rsidP="0057648F">
            <w:pPr>
              <w:rPr>
                <w:lang w:val="es-ES"/>
              </w:rPr>
            </w:pPr>
            <w:r w:rsidRPr="0057648F">
              <w:rPr>
                <w:lang w:val="es-ES"/>
              </w:rPr>
              <w:t>Hay antojos que no se resuelven con cualquier dulce.</w:t>
            </w:r>
          </w:p>
          <w:p w14:paraId="72A73BD1" w14:textId="0987D8DB" w:rsidR="0057648F" w:rsidRPr="0057648F" w:rsidRDefault="0057648F" w:rsidP="0057648F">
            <w:pPr>
              <w:rPr>
                <w:lang w:val="es-ES"/>
              </w:rPr>
            </w:pPr>
            <w:r w:rsidRPr="0057648F">
              <w:rPr>
                <w:lang w:val="es-ES"/>
              </w:rPr>
              <w:t>Se resuelven con la combinación perfecta: el Cr</w:t>
            </w:r>
            <w:r w:rsidR="00CD502E">
              <w:rPr>
                <w:lang w:val="es-ES"/>
              </w:rPr>
              <w:t>u</w:t>
            </w:r>
            <w:r w:rsidRPr="0057648F">
              <w:rPr>
                <w:lang w:val="es-ES"/>
              </w:rPr>
              <w:t xml:space="preserve">nch inconfundible de Maní Moto y la suavidad cremosa del </w:t>
            </w:r>
            <w:r w:rsidR="00CD502E">
              <w:rPr>
                <w:lang w:val="es-ES"/>
              </w:rPr>
              <w:t xml:space="preserve">delicioso </w:t>
            </w:r>
            <w:r w:rsidRPr="0057648F">
              <w:rPr>
                <w:lang w:val="es-ES"/>
              </w:rPr>
              <w:t>chocolate.</w:t>
            </w:r>
          </w:p>
          <w:p w14:paraId="14AEAC60" w14:textId="77777777" w:rsidR="0057648F" w:rsidRPr="0057648F" w:rsidRDefault="0057648F" w:rsidP="0057648F">
            <w:pPr>
              <w:rPr>
                <w:lang w:val="es-ES"/>
              </w:rPr>
            </w:pPr>
          </w:p>
          <w:p w14:paraId="0C17A4A3" w14:textId="5ABABFDB" w:rsidR="0057648F" w:rsidRPr="0057648F" w:rsidRDefault="0057648F" w:rsidP="0057648F">
            <w:pPr>
              <w:rPr>
                <w:lang w:val="es-ES"/>
              </w:rPr>
            </w:pPr>
            <w:r w:rsidRPr="0057648F">
              <w:rPr>
                <w:lang w:val="es-ES"/>
              </w:rPr>
              <w:t>Llega</w:t>
            </w:r>
            <w:r w:rsidR="00CD502E">
              <w:rPr>
                <w:lang w:val="es-ES"/>
              </w:rPr>
              <w:t xml:space="preserve"> el nuevo</w:t>
            </w:r>
            <w:r w:rsidRPr="0057648F">
              <w:rPr>
                <w:lang w:val="es-ES"/>
              </w:rPr>
              <w:t xml:space="preserve"> MANÍ MOTO CRONCH CHOCOLATE, el snack que cruje y se derrite al mismo tiempo… y convierte cualquier momento en un postre práctico, delicioso y adictivo.</w:t>
            </w:r>
          </w:p>
          <w:p w14:paraId="0213B8D1" w14:textId="77777777" w:rsidR="0057648F" w:rsidRPr="0057648F" w:rsidRDefault="0057648F" w:rsidP="0057648F">
            <w:pPr>
              <w:rPr>
                <w:lang w:val="es-ES"/>
              </w:rPr>
            </w:pPr>
          </w:p>
          <w:p w14:paraId="58C8F100" w14:textId="42D3D5A9" w:rsidR="0005322F" w:rsidRPr="0005322F" w:rsidRDefault="0057648F" w:rsidP="0057648F">
            <w:pPr>
              <w:rPr>
                <w:lang w:val="es-ES"/>
              </w:rPr>
            </w:pPr>
            <w:r w:rsidRPr="0057648F">
              <w:rPr>
                <w:lang w:val="es-ES"/>
              </w:rPr>
              <w:t>¡</w:t>
            </w:r>
            <w:r w:rsidR="00CD502E">
              <w:rPr>
                <w:lang w:val="es-ES"/>
              </w:rPr>
              <w:t>cómpralo ya</w:t>
            </w:r>
            <w:r w:rsidRPr="0057648F">
              <w:rPr>
                <w:lang w:val="es-ES"/>
              </w:rPr>
              <w:t xml:space="preserve"> en tu tienda</w:t>
            </w:r>
            <w:r w:rsidR="00CD502E">
              <w:rPr>
                <w:lang w:val="es-ES"/>
              </w:rPr>
              <w:t xml:space="preserve"> más cercana</w:t>
            </w:r>
            <w:r w:rsidRPr="0057648F">
              <w:rPr>
                <w:lang w:val="es-ES"/>
              </w:rPr>
              <w:t>! por $</w:t>
            </w:r>
            <w:r w:rsidR="00CD502E">
              <w:rPr>
                <w:lang w:val="es-ES"/>
              </w:rPr>
              <w:t>4.000</w:t>
            </w:r>
            <w:r w:rsidRPr="0057648F">
              <w:rPr>
                <w:lang w:val="es-ES"/>
              </w:rPr>
              <w:t xml:space="preserve"> </w:t>
            </w:r>
          </w:p>
        </w:tc>
      </w:tr>
      <w:tr w:rsidR="002A4FE4" w:rsidRPr="00E66E20" w14:paraId="22755D39" w14:textId="77777777" w:rsidTr="0005322F"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2B7C4" w14:textId="70A6C2DA" w:rsidR="002A4FE4" w:rsidRPr="00E66E20" w:rsidRDefault="002A4FE4" w:rsidP="004F154C">
            <w:pPr>
              <w:rPr>
                <w:lang w:val="es-ES"/>
              </w:rPr>
            </w:pPr>
            <w:r w:rsidRPr="00E66E20">
              <w:rPr>
                <w:lang w:val="es-ES"/>
              </w:rPr>
              <w:t>Proposition (</w:t>
            </w:r>
            <w:r>
              <w:rPr>
                <w:lang w:val="es-ES"/>
              </w:rPr>
              <w:t>3</w:t>
            </w:r>
            <w:r w:rsidRPr="00E66E20">
              <w:rPr>
                <w:lang w:val="es-ES"/>
              </w:rPr>
              <w:t>):</w:t>
            </w:r>
          </w:p>
        </w:tc>
        <w:tc>
          <w:tcPr>
            <w:tcW w:w="7351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1BCBB" w14:textId="77777777" w:rsidR="002A4FE4" w:rsidRPr="002A4FE4" w:rsidRDefault="002A4FE4" w:rsidP="002A4FE4">
            <w:pPr>
              <w:rPr>
                <w:lang w:val="es-ES"/>
              </w:rPr>
            </w:pPr>
            <w:r w:rsidRPr="002A4FE4">
              <w:rPr>
                <w:lang w:val="es-ES"/>
              </w:rPr>
              <w:t>Los antojos no son solo sabor…</w:t>
            </w:r>
          </w:p>
          <w:p w14:paraId="1C521B4A" w14:textId="77777777" w:rsidR="002A4FE4" w:rsidRPr="002A4FE4" w:rsidRDefault="002A4FE4" w:rsidP="002A4FE4">
            <w:pPr>
              <w:rPr>
                <w:lang w:val="es-ES"/>
              </w:rPr>
            </w:pPr>
            <w:r w:rsidRPr="002A4FE4">
              <w:rPr>
                <w:lang w:val="es-ES"/>
              </w:rPr>
              <w:t>son textura.</w:t>
            </w:r>
          </w:p>
          <w:p w14:paraId="14EDB90E" w14:textId="77777777" w:rsidR="002A4FE4" w:rsidRPr="002A4FE4" w:rsidRDefault="002A4FE4" w:rsidP="002A4FE4">
            <w:pPr>
              <w:rPr>
                <w:lang w:val="es-ES"/>
              </w:rPr>
            </w:pPr>
          </w:p>
          <w:p w14:paraId="7EE11963" w14:textId="06767A8A" w:rsidR="002A4FE4" w:rsidRPr="002A4FE4" w:rsidRDefault="002A4FE4" w:rsidP="002A4FE4">
            <w:pPr>
              <w:rPr>
                <w:lang w:val="es-ES"/>
              </w:rPr>
            </w:pPr>
            <w:r w:rsidRPr="002A4FE4">
              <w:rPr>
                <w:lang w:val="es-ES"/>
              </w:rPr>
              <w:t>Por eso nació</w:t>
            </w:r>
            <w:r w:rsidR="00CD502E">
              <w:rPr>
                <w:lang w:val="es-ES"/>
              </w:rPr>
              <w:t xml:space="preserve"> el nuevo</w:t>
            </w:r>
            <w:r w:rsidRPr="002A4FE4">
              <w:rPr>
                <w:lang w:val="es-ES"/>
              </w:rPr>
              <w:t xml:space="preserve"> MANÍ MOTO CRONCH CHOCOLATE: </w:t>
            </w:r>
            <w:r w:rsidR="002F70D6">
              <w:rPr>
                <w:lang w:val="es-ES"/>
              </w:rPr>
              <w:t>M</w:t>
            </w:r>
            <w:r w:rsidRPr="002A4FE4">
              <w:rPr>
                <w:lang w:val="es-ES"/>
              </w:rPr>
              <w:t>aní</w:t>
            </w:r>
            <w:r w:rsidR="002F70D6">
              <w:rPr>
                <w:lang w:val="es-ES"/>
              </w:rPr>
              <w:t xml:space="preserve"> Moto</w:t>
            </w:r>
            <w:r w:rsidRPr="002A4FE4">
              <w:rPr>
                <w:lang w:val="es-ES"/>
              </w:rPr>
              <w:t xml:space="preserve"> con ese Cronch irresistible y una cobertura de chocolate suave y cremosa, para que el antojo se disfrute completo: cruje, se derrite y se vuelve tu nuevo postre favorito.</w:t>
            </w:r>
          </w:p>
          <w:p w14:paraId="1C97D9DC" w14:textId="77777777" w:rsidR="002A4FE4" w:rsidRPr="002A4FE4" w:rsidRDefault="002A4FE4" w:rsidP="002A4FE4">
            <w:pPr>
              <w:rPr>
                <w:lang w:val="es-ES"/>
              </w:rPr>
            </w:pPr>
          </w:p>
          <w:p w14:paraId="35D0B325" w14:textId="13A20047" w:rsidR="002A4FE4" w:rsidRPr="0057648F" w:rsidRDefault="002A4FE4" w:rsidP="002A4FE4">
            <w:pPr>
              <w:rPr>
                <w:lang w:val="es-ES"/>
              </w:rPr>
            </w:pPr>
            <w:r w:rsidRPr="002A4FE4">
              <w:rPr>
                <w:lang w:val="es-ES"/>
              </w:rPr>
              <w:t xml:space="preserve">¡Encuéntralo en tu tienda! </w:t>
            </w:r>
            <w:r w:rsidR="00CD502E" w:rsidRPr="002A4FE4">
              <w:rPr>
                <w:lang w:val="es-ES"/>
              </w:rPr>
              <w:t>P</w:t>
            </w:r>
            <w:r w:rsidRPr="002A4FE4">
              <w:rPr>
                <w:lang w:val="es-ES"/>
              </w:rPr>
              <w:t>or</w:t>
            </w:r>
            <w:r w:rsidR="00CD502E">
              <w:rPr>
                <w:lang w:val="es-ES"/>
              </w:rPr>
              <w:t xml:space="preserve"> solo</w:t>
            </w:r>
            <w:r w:rsidRPr="002A4FE4">
              <w:rPr>
                <w:lang w:val="es-ES"/>
              </w:rPr>
              <w:t xml:space="preserve"> $</w:t>
            </w:r>
            <w:r w:rsidR="00CD502E">
              <w:rPr>
                <w:lang w:val="es-ES"/>
              </w:rPr>
              <w:t>4.000</w:t>
            </w:r>
            <w:r w:rsidRPr="002A4FE4">
              <w:rPr>
                <w:lang w:val="es-ES"/>
              </w:rPr>
              <w:t xml:space="preserve"> </w:t>
            </w:r>
          </w:p>
        </w:tc>
      </w:tr>
      <w:tr w:rsidR="00A66BBF" w:rsidRPr="00E66E20" w14:paraId="7232F83F" w14:textId="77777777" w:rsidTr="0005322F"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0299A" w14:textId="434A9698" w:rsidR="00A66BBF" w:rsidRPr="00E66E20" w:rsidRDefault="00A66BBF" w:rsidP="004F154C">
            <w:pPr>
              <w:rPr>
                <w:lang w:val="es-ES"/>
              </w:rPr>
            </w:pPr>
            <w:r w:rsidRPr="00E66E20">
              <w:rPr>
                <w:lang w:val="es-ES"/>
              </w:rPr>
              <w:lastRenderedPageBreak/>
              <w:t>Proposition (</w:t>
            </w:r>
            <w:r>
              <w:rPr>
                <w:lang w:val="es-ES"/>
              </w:rPr>
              <w:t>4</w:t>
            </w:r>
            <w:r w:rsidRPr="00E66E20">
              <w:rPr>
                <w:lang w:val="es-ES"/>
              </w:rPr>
              <w:t>):</w:t>
            </w:r>
          </w:p>
        </w:tc>
        <w:tc>
          <w:tcPr>
            <w:tcW w:w="7351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91DDB" w14:textId="77777777" w:rsidR="00A66BBF" w:rsidRPr="00A66BBF" w:rsidRDefault="00A66BBF" w:rsidP="00A66BBF">
            <w:pPr>
              <w:rPr>
                <w:lang w:val="es-ES"/>
              </w:rPr>
            </w:pPr>
            <w:r w:rsidRPr="00A66BBF">
              <w:rPr>
                <w:lang w:val="es-ES"/>
              </w:rPr>
              <w:t>Doble placer en un solo bocado:</w:t>
            </w:r>
          </w:p>
          <w:p w14:paraId="37CB47BB" w14:textId="7DB0F041" w:rsidR="00A66BBF" w:rsidRPr="00A66BBF" w:rsidRDefault="00A66BBF" w:rsidP="00A66BBF">
            <w:pPr>
              <w:rPr>
                <w:lang w:val="es-ES"/>
              </w:rPr>
            </w:pPr>
            <w:r>
              <w:rPr>
                <w:lang w:val="es-ES"/>
              </w:rPr>
              <w:t>Cronch</w:t>
            </w:r>
            <w:r w:rsidRPr="00A66BBF">
              <w:rPr>
                <w:lang w:val="es-ES"/>
              </w:rPr>
              <w:t xml:space="preserve"> primero… y luego se derrite.</w:t>
            </w:r>
          </w:p>
          <w:p w14:paraId="0C8B9D5D" w14:textId="77777777" w:rsidR="00A66BBF" w:rsidRPr="00A66BBF" w:rsidRDefault="00A66BBF" w:rsidP="00A66BBF">
            <w:pPr>
              <w:rPr>
                <w:lang w:val="es-ES"/>
              </w:rPr>
            </w:pPr>
          </w:p>
          <w:p w14:paraId="6320B6C0" w14:textId="36D6AF03" w:rsidR="00A66BBF" w:rsidRPr="00A66BBF" w:rsidRDefault="00A66BBF" w:rsidP="00A66BBF">
            <w:pPr>
              <w:rPr>
                <w:lang w:val="es-ES"/>
              </w:rPr>
            </w:pPr>
            <w:r w:rsidRPr="00A66BBF">
              <w:rPr>
                <w:lang w:val="es-ES"/>
              </w:rPr>
              <w:t xml:space="preserve">Prueba </w:t>
            </w:r>
            <w:r w:rsidR="00CD502E">
              <w:rPr>
                <w:lang w:val="es-ES"/>
              </w:rPr>
              <w:t xml:space="preserve">el nuevo </w:t>
            </w:r>
            <w:r w:rsidRPr="00A66BBF">
              <w:rPr>
                <w:lang w:val="es-ES"/>
              </w:rPr>
              <w:t xml:space="preserve">MANÍ MOTO CRONCH CHOCOLATE, la combinación perfecta entre el Cronch del </w:t>
            </w:r>
            <w:r>
              <w:rPr>
                <w:lang w:val="es-ES"/>
              </w:rPr>
              <w:t>Maní Moto</w:t>
            </w:r>
            <w:r w:rsidRPr="00A66BBF">
              <w:rPr>
                <w:lang w:val="es-ES"/>
              </w:rPr>
              <w:t xml:space="preserve"> y la suavidad cremosa del chocolate. Ideal para ese antojo dulce que aparece sin avisar, en cualquier momento del día. </w:t>
            </w:r>
          </w:p>
          <w:p w14:paraId="3959CD5F" w14:textId="77777777" w:rsidR="00A66BBF" w:rsidRPr="00A66BBF" w:rsidRDefault="00A66BBF" w:rsidP="00A66BBF">
            <w:pPr>
              <w:rPr>
                <w:lang w:val="en-US"/>
              </w:rPr>
            </w:pPr>
          </w:p>
          <w:p w14:paraId="1208AF1F" w14:textId="5263264F" w:rsidR="00A66BBF" w:rsidRPr="002A4FE4" w:rsidRDefault="00A66BBF" w:rsidP="00A66BBF">
            <w:pPr>
              <w:rPr>
                <w:lang w:val="es-ES"/>
              </w:rPr>
            </w:pPr>
            <w:r w:rsidRPr="00A66BBF">
              <w:rPr>
                <w:lang w:val="es-ES"/>
              </w:rPr>
              <w:t>¡</w:t>
            </w:r>
            <w:r w:rsidR="00CD502E">
              <w:rPr>
                <w:lang w:val="es-ES"/>
              </w:rPr>
              <w:t>corre ya por uno a</w:t>
            </w:r>
            <w:r w:rsidRPr="00A66BBF">
              <w:rPr>
                <w:lang w:val="es-ES"/>
              </w:rPr>
              <w:t xml:space="preserve"> tu tienda</w:t>
            </w:r>
            <w:r w:rsidR="00CD502E">
              <w:rPr>
                <w:lang w:val="es-ES"/>
              </w:rPr>
              <w:t xml:space="preserve"> preferida</w:t>
            </w:r>
            <w:r w:rsidRPr="00A66BBF">
              <w:rPr>
                <w:lang w:val="es-ES"/>
              </w:rPr>
              <w:t xml:space="preserve">! </w:t>
            </w:r>
            <w:r w:rsidR="00CD502E" w:rsidRPr="00A66BBF">
              <w:rPr>
                <w:lang w:val="es-ES"/>
              </w:rPr>
              <w:t>P</w:t>
            </w:r>
            <w:r w:rsidRPr="00A66BBF">
              <w:rPr>
                <w:lang w:val="es-ES"/>
              </w:rPr>
              <w:t>or</w:t>
            </w:r>
            <w:r w:rsidR="00CD502E">
              <w:rPr>
                <w:lang w:val="es-ES"/>
              </w:rPr>
              <w:t xml:space="preserve"> solo</w:t>
            </w:r>
            <w:r w:rsidRPr="00A66BBF">
              <w:rPr>
                <w:lang w:val="es-ES"/>
              </w:rPr>
              <w:t xml:space="preserve"> $</w:t>
            </w:r>
            <w:r w:rsidR="00CD502E">
              <w:rPr>
                <w:lang w:val="es-ES"/>
              </w:rPr>
              <w:t>4.000</w:t>
            </w:r>
            <w:r w:rsidRPr="00A66BBF">
              <w:rPr>
                <w:lang w:val="es-ES"/>
              </w:rPr>
              <w:t xml:space="preserve"> </w:t>
            </w:r>
          </w:p>
        </w:tc>
      </w:tr>
    </w:tbl>
    <w:p w14:paraId="0B2E9590" w14:textId="77777777" w:rsidR="00131724" w:rsidRDefault="00131724"/>
    <w:sectPr w:rsidR="001317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A75"/>
    <w:multiLevelType w:val="hybridMultilevel"/>
    <w:tmpl w:val="99CCA0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227F0"/>
    <w:multiLevelType w:val="hybridMultilevel"/>
    <w:tmpl w:val="C9B241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675F4"/>
    <w:multiLevelType w:val="multilevel"/>
    <w:tmpl w:val="EA70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464331">
    <w:abstractNumId w:val="2"/>
  </w:num>
  <w:num w:numId="2" w16cid:durableId="391393546">
    <w:abstractNumId w:val="0"/>
  </w:num>
  <w:num w:numId="3" w16cid:durableId="290331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30"/>
    <w:rsid w:val="0005322F"/>
    <w:rsid w:val="000A562A"/>
    <w:rsid w:val="000D1D0D"/>
    <w:rsid w:val="001155C6"/>
    <w:rsid w:val="00131724"/>
    <w:rsid w:val="00203089"/>
    <w:rsid w:val="00280BFA"/>
    <w:rsid w:val="002A4FE4"/>
    <w:rsid w:val="002C3818"/>
    <w:rsid w:val="002F70D6"/>
    <w:rsid w:val="003469F6"/>
    <w:rsid w:val="00397077"/>
    <w:rsid w:val="003B04E2"/>
    <w:rsid w:val="003C0C0F"/>
    <w:rsid w:val="004341E5"/>
    <w:rsid w:val="004F154C"/>
    <w:rsid w:val="00526637"/>
    <w:rsid w:val="00526FC1"/>
    <w:rsid w:val="00556519"/>
    <w:rsid w:val="0057648F"/>
    <w:rsid w:val="00667C45"/>
    <w:rsid w:val="006A1A6B"/>
    <w:rsid w:val="006E5A55"/>
    <w:rsid w:val="0070501A"/>
    <w:rsid w:val="0074434A"/>
    <w:rsid w:val="007B072F"/>
    <w:rsid w:val="00820030"/>
    <w:rsid w:val="00862FE6"/>
    <w:rsid w:val="0089144B"/>
    <w:rsid w:val="008969C0"/>
    <w:rsid w:val="008F30FB"/>
    <w:rsid w:val="00906977"/>
    <w:rsid w:val="009C5D0F"/>
    <w:rsid w:val="009E1743"/>
    <w:rsid w:val="00A66BBF"/>
    <w:rsid w:val="00A87A33"/>
    <w:rsid w:val="00AA61BD"/>
    <w:rsid w:val="00B17A04"/>
    <w:rsid w:val="00BC4052"/>
    <w:rsid w:val="00BE26A8"/>
    <w:rsid w:val="00BE33E9"/>
    <w:rsid w:val="00C12B2A"/>
    <w:rsid w:val="00C23A80"/>
    <w:rsid w:val="00C554F5"/>
    <w:rsid w:val="00C9424F"/>
    <w:rsid w:val="00C96730"/>
    <w:rsid w:val="00CD502E"/>
    <w:rsid w:val="00D344EE"/>
    <w:rsid w:val="00E20256"/>
    <w:rsid w:val="00EF16F5"/>
    <w:rsid w:val="00F6020A"/>
    <w:rsid w:val="00FB2D24"/>
    <w:rsid w:val="00FD0210"/>
    <w:rsid w:val="0278BC0C"/>
    <w:rsid w:val="07D06F71"/>
    <w:rsid w:val="10AB6521"/>
    <w:rsid w:val="17C5BB06"/>
    <w:rsid w:val="1B3E566A"/>
    <w:rsid w:val="1F0DD090"/>
    <w:rsid w:val="23179349"/>
    <w:rsid w:val="2AD897A0"/>
    <w:rsid w:val="2CBA3800"/>
    <w:rsid w:val="3B8E69E0"/>
    <w:rsid w:val="41E028FF"/>
    <w:rsid w:val="43452E2E"/>
    <w:rsid w:val="4612972E"/>
    <w:rsid w:val="4C4AC04F"/>
    <w:rsid w:val="5658774A"/>
    <w:rsid w:val="5A17E982"/>
    <w:rsid w:val="5DE7EBAC"/>
    <w:rsid w:val="60E1928E"/>
    <w:rsid w:val="67E6E93A"/>
    <w:rsid w:val="70987DB9"/>
    <w:rsid w:val="7D05B9DD"/>
    <w:rsid w:val="7D64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3B584"/>
  <w15:chartTrackingRefBased/>
  <w15:docId w15:val="{FAEF8603-6580-4705-9D26-7D0C5BF3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3E9"/>
  </w:style>
  <w:style w:type="paragraph" w:styleId="Ttulo1">
    <w:name w:val="heading 1"/>
    <w:basedOn w:val="Normal"/>
    <w:next w:val="Normal"/>
    <w:link w:val="Ttulo1Car"/>
    <w:uiPriority w:val="9"/>
    <w:qFormat/>
    <w:rsid w:val="00C96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6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6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6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6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6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6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6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6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6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6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6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67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67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67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67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67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67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6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6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6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6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6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67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67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67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6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67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67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673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1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726</Words>
  <Characters>3755</Characters>
  <Application>Microsoft Office Word</Application>
  <DocSecurity>0</DocSecurity>
  <Lines>125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BUENAVENTURA HERRERA, EDUARDO {PEP}</dc:creator>
  <cp:keywords/>
  <dc:description/>
  <cp:lastModifiedBy>BUENAVENTURA HERRERA, EDUARDO {PEP}</cp:lastModifiedBy>
  <cp:revision>3</cp:revision>
  <dcterms:created xsi:type="dcterms:W3CDTF">2026-02-05T22:43:00Z</dcterms:created>
  <dcterms:modified xsi:type="dcterms:W3CDTF">2026-02-05T22:44:00Z</dcterms:modified>
</cp:coreProperties>
</file>