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44E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44E9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30ECB" w:rsidRPr="00144E98">
        <w:rPr>
          <w:rFonts w:asciiTheme="minorHAnsi" w:hAnsiTheme="minorHAnsi" w:cstheme="minorHAnsi"/>
          <w:bCs/>
          <w:sz w:val="21"/>
          <w:szCs w:val="21"/>
        </w:rPr>
        <w:t>020548</w:t>
      </w:r>
      <w:r w:rsidR="00F85DBB" w:rsidRPr="00144E98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144E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44E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144E98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144E9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144E98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144E9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144E98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144E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144E98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144E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09D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1E6DD2" w:rsidRPr="00144E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686C" w:rsidRPr="00144E98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EC09DA">
        <w:rPr>
          <w:rFonts w:asciiTheme="minorHAnsi" w:hAnsiTheme="minorHAnsi" w:cstheme="minorHAnsi"/>
          <w:bCs/>
          <w:sz w:val="21"/>
          <w:szCs w:val="21"/>
        </w:rPr>
        <w:t xml:space="preserve"> NÃO PERECÍVEIS (ESTOCÁVEL)</w:t>
      </w:r>
      <w:r w:rsidR="00234BD7" w:rsidRPr="00144E9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44E98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144E98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44E98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30ECB" w:rsidRPr="00144E98">
        <w:rPr>
          <w:rFonts w:asciiTheme="minorHAnsi" w:hAnsiTheme="minorHAnsi" w:cstheme="minorHAnsi"/>
          <w:b/>
          <w:bCs/>
          <w:sz w:val="21"/>
          <w:szCs w:val="21"/>
        </w:rPr>
        <w:t>020548</w:t>
      </w:r>
      <w:r w:rsidRPr="00144E9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144E9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144E98">
        <w:rPr>
          <w:rFonts w:asciiTheme="minorHAnsi" w:hAnsiTheme="minorHAnsi" w:cstheme="minorHAnsi"/>
          <w:bCs/>
          <w:sz w:val="21"/>
          <w:szCs w:val="21"/>
        </w:rPr>
        <w:t>,</w:t>
      </w:r>
      <w:r w:rsidRPr="00144E98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130ECB" w:rsidRPr="00144E98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130ECB" w:rsidRPr="00144E98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130ECB" w:rsidRPr="00144E98">
        <w:rPr>
          <w:rFonts w:asciiTheme="minorHAnsi" w:hAnsiTheme="minorHAnsi" w:cstheme="minorHAnsi"/>
          <w:sz w:val="21"/>
          <w:szCs w:val="21"/>
        </w:rPr>
        <w:t xml:space="preserve"> 64</w:t>
      </w:r>
      <w:r w:rsidRPr="00144E98">
        <w:rPr>
          <w:rFonts w:asciiTheme="minorHAnsi" w:hAnsiTheme="minorHAnsi" w:cstheme="minorHAnsi"/>
          <w:sz w:val="21"/>
          <w:szCs w:val="21"/>
        </w:rPr>
        <w:t xml:space="preserve"> (</w:t>
      </w:r>
      <w:r w:rsidR="005C686C" w:rsidRPr="00144E98">
        <w:rPr>
          <w:rFonts w:asciiTheme="minorHAnsi" w:hAnsiTheme="minorHAnsi" w:cstheme="minorHAnsi"/>
          <w:sz w:val="21"/>
          <w:szCs w:val="21"/>
        </w:rPr>
        <w:t xml:space="preserve">sessenta e </w:t>
      </w:r>
      <w:r w:rsidR="00130ECB" w:rsidRPr="00144E98">
        <w:rPr>
          <w:rFonts w:asciiTheme="minorHAnsi" w:hAnsiTheme="minorHAnsi" w:cstheme="minorHAnsi"/>
          <w:sz w:val="21"/>
          <w:szCs w:val="21"/>
        </w:rPr>
        <w:t>quatro</w:t>
      </w:r>
      <w:r w:rsidRPr="00144E98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144E98">
        <w:rPr>
          <w:rFonts w:asciiTheme="minorHAnsi" w:hAnsiTheme="minorHAnsi" w:cstheme="minorHAnsi"/>
          <w:sz w:val="21"/>
          <w:szCs w:val="21"/>
        </w:rPr>
        <w:t>compra</w:t>
      </w:r>
      <w:r w:rsidRPr="00144E98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5C686C" w:rsidRPr="00144E98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5C686C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144E9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(CNPJ 11.</w:t>
      </w:r>
      <w:r w:rsidR="008876A9" w:rsidRPr="00144E98">
        <w:rPr>
          <w:rFonts w:asciiTheme="minorHAnsi" w:hAnsiTheme="minorHAnsi" w:cstheme="minorHAnsi"/>
          <w:sz w:val="21"/>
          <w:szCs w:val="21"/>
        </w:rPr>
        <w:t>552.584/0001-24</w:t>
      </w:r>
      <w:r w:rsidRPr="00144E9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144E9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30ECB" w:rsidRPr="00144E98">
        <w:rPr>
          <w:rFonts w:asciiTheme="minorHAnsi" w:hAnsiTheme="minorHAnsi" w:cstheme="minorHAnsi"/>
          <w:b/>
          <w:sz w:val="21"/>
          <w:szCs w:val="21"/>
        </w:rPr>
        <w:t>2.460,00</w:t>
      </w:r>
      <w:r w:rsidRPr="00144E98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130ECB" w:rsidRPr="00144E98">
        <w:rPr>
          <w:rFonts w:asciiTheme="minorHAnsi" w:hAnsiTheme="minorHAnsi" w:cstheme="minorHAnsi"/>
          <w:b/>
          <w:sz w:val="21"/>
          <w:szCs w:val="21"/>
        </w:rPr>
        <w:t>dois</w:t>
      </w:r>
      <w:r w:rsidR="00C64E4A" w:rsidRPr="00144E9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30ECB" w:rsidRPr="00144E98">
        <w:rPr>
          <w:rFonts w:asciiTheme="minorHAnsi" w:hAnsiTheme="minorHAnsi" w:cstheme="minorHAnsi"/>
          <w:b/>
          <w:sz w:val="21"/>
          <w:szCs w:val="21"/>
        </w:rPr>
        <w:t>quatrocentos e sessenta</w:t>
      </w:r>
      <w:proofErr w:type="gramEnd"/>
      <w:r w:rsidR="007F1BC4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144E9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44E9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44E9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44E9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44E9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44E9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144E98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144E98">
        <w:rPr>
          <w:rFonts w:asciiTheme="minorHAnsi" w:hAnsiTheme="minorHAnsi" w:cstheme="minorHAnsi"/>
          <w:bCs/>
          <w:sz w:val="21"/>
          <w:szCs w:val="21"/>
        </w:rPr>
        <w:t>-</w:t>
      </w:r>
      <w:r w:rsidR="00DC158D" w:rsidRPr="00144E98">
        <w:rPr>
          <w:rFonts w:asciiTheme="minorHAnsi" w:hAnsiTheme="minorHAnsi" w:cstheme="minorHAnsi"/>
          <w:bCs/>
          <w:sz w:val="21"/>
          <w:szCs w:val="21"/>
        </w:rPr>
        <w:t>020548</w:t>
      </w:r>
      <w:r w:rsidR="007F1BC4" w:rsidRPr="00144E98">
        <w:rPr>
          <w:rFonts w:asciiTheme="minorHAnsi" w:hAnsiTheme="minorHAnsi" w:cstheme="minorHAnsi"/>
          <w:bCs/>
          <w:sz w:val="21"/>
          <w:szCs w:val="21"/>
        </w:rPr>
        <w:t>/2015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44E9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144E98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144E98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144E98">
        <w:rPr>
          <w:b/>
          <w:sz w:val="21"/>
          <w:szCs w:val="21"/>
          <w:u w:val="single"/>
        </w:rPr>
        <w:t>PAGAMENTO EMITIDOS</w:t>
      </w:r>
      <w:proofErr w:type="gramEnd"/>
      <w:r w:rsidRPr="00144E98">
        <w:rPr>
          <w:b/>
          <w:sz w:val="21"/>
          <w:szCs w:val="21"/>
          <w:u w:val="single"/>
        </w:rPr>
        <w:t xml:space="preserve"> PELO MESMO SERVIDOR</w:t>
      </w:r>
      <w:r w:rsidRPr="00144E98">
        <w:rPr>
          <w:b/>
          <w:sz w:val="21"/>
          <w:szCs w:val="21"/>
        </w:rPr>
        <w:t xml:space="preserve"> - </w:t>
      </w:r>
      <w:r w:rsidR="008A5C73" w:rsidRPr="00144E98">
        <w:rPr>
          <w:sz w:val="21"/>
          <w:szCs w:val="21"/>
        </w:rPr>
        <w:t>Constata-se solicitação (28</w:t>
      </w:r>
      <w:r w:rsidRPr="00144E98">
        <w:rPr>
          <w:sz w:val="21"/>
          <w:szCs w:val="21"/>
        </w:rPr>
        <w:t>/08/2015) (fls. 02), termo de referência (s/data) (fls. 03</w:t>
      </w:r>
      <w:r w:rsidR="00DC158D" w:rsidRPr="00144E98">
        <w:rPr>
          <w:sz w:val="21"/>
          <w:szCs w:val="21"/>
        </w:rPr>
        <w:t>)</w:t>
      </w:r>
      <w:r w:rsidRPr="00144E98">
        <w:rPr>
          <w:sz w:val="21"/>
          <w:szCs w:val="21"/>
        </w:rPr>
        <w:t>, encaminh</w:t>
      </w:r>
      <w:r w:rsidR="00DC158D" w:rsidRPr="00144E98">
        <w:rPr>
          <w:sz w:val="21"/>
          <w:szCs w:val="21"/>
        </w:rPr>
        <w:t>amento para cotação de preço (26</w:t>
      </w:r>
      <w:r w:rsidRPr="00144E98">
        <w:rPr>
          <w:sz w:val="21"/>
          <w:szCs w:val="21"/>
        </w:rPr>
        <w:t>/08/2015) (fls. 0</w:t>
      </w:r>
      <w:r w:rsidR="00EC09DA">
        <w:rPr>
          <w:sz w:val="21"/>
          <w:szCs w:val="21"/>
        </w:rPr>
        <w:t>5</w:t>
      </w:r>
      <w:r w:rsidRPr="00144E98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E64210" w:rsidRPr="00144E98">
        <w:rPr>
          <w:sz w:val="21"/>
          <w:szCs w:val="21"/>
        </w:rPr>
        <w:t>la mesma servido</w:t>
      </w:r>
      <w:r w:rsidR="00DC158D" w:rsidRPr="00144E98">
        <w:rPr>
          <w:sz w:val="21"/>
          <w:szCs w:val="21"/>
        </w:rPr>
        <w:t>ra, datada de 06/01/2017 (fls.39</w:t>
      </w:r>
      <w:r w:rsidRPr="00144E98">
        <w:rPr>
          <w:sz w:val="21"/>
          <w:szCs w:val="21"/>
        </w:rPr>
        <w:t>).</w:t>
      </w:r>
    </w:p>
    <w:p w:rsidR="00FE3B78" w:rsidRPr="00144E98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144E98">
        <w:rPr>
          <w:rFonts w:asciiTheme="minorHAnsi" w:hAnsiTheme="minorHAnsi" w:cstheme="minorHAnsi"/>
          <w:sz w:val="21"/>
          <w:szCs w:val="21"/>
        </w:rPr>
        <w:t xml:space="preserve"> – </w:t>
      </w:r>
      <w:r w:rsidRPr="00144E9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C158D" w:rsidRPr="00144E98">
        <w:rPr>
          <w:rFonts w:asciiTheme="minorHAnsi" w:hAnsiTheme="minorHAnsi" w:cstheme="minorHAnsi"/>
          <w:sz w:val="21"/>
          <w:szCs w:val="21"/>
        </w:rPr>
        <w:t>07/09,</w:t>
      </w:r>
      <w:r w:rsidR="0080150A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DC158D" w:rsidRPr="00144E98">
        <w:rPr>
          <w:rFonts w:asciiTheme="minorHAnsi" w:hAnsiTheme="minorHAnsi" w:cstheme="minorHAnsi"/>
          <w:sz w:val="21"/>
          <w:szCs w:val="21"/>
        </w:rPr>
        <w:t>18/20 e 28/30</w:t>
      </w:r>
      <w:r w:rsidR="001B70E3" w:rsidRPr="00144E98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144E98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144E98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144E98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44E98">
        <w:rPr>
          <w:rFonts w:asciiTheme="minorHAnsi" w:hAnsiTheme="minorHAnsi" w:cstheme="minorHAnsi"/>
          <w:sz w:val="21"/>
          <w:szCs w:val="21"/>
        </w:rPr>
        <w:t>As em</w:t>
      </w:r>
      <w:r w:rsidR="00502354" w:rsidRPr="00144E98">
        <w:rPr>
          <w:rFonts w:asciiTheme="minorHAnsi" w:hAnsiTheme="minorHAnsi" w:cstheme="minorHAnsi"/>
          <w:sz w:val="21"/>
          <w:szCs w:val="21"/>
        </w:rPr>
        <w:t>presa</w:t>
      </w:r>
      <w:r w:rsidR="00074106" w:rsidRPr="00144E98">
        <w:rPr>
          <w:rFonts w:asciiTheme="minorHAnsi" w:hAnsiTheme="minorHAnsi" w:cstheme="minorHAnsi"/>
          <w:sz w:val="21"/>
          <w:szCs w:val="21"/>
        </w:rPr>
        <w:t>s</w:t>
      </w:r>
      <w:r w:rsidR="00502354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E64210" w:rsidRPr="00144E98">
        <w:rPr>
          <w:rFonts w:asciiTheme="minorHAnsi" w:hAnsiTheme="minorHAnsi" w:cstheme="minorHAnsi"/>
          <w:sz w:val="21"/>
          <w:szCs w:val="21"/>
        </w:rPr>
        <w:t xml:space="preserve">PAPEL DOURADO PAPELARIA LTDA </w:t>
      </w:r>
      <w:r w:rsidR="005A1F56" w:rsidRPr="00144E98">
        <w:rPr>
          <w:rFonts w:asciiTheme="minorHAnsi" w:hAnsiTheme="minorHAnsi" w:cstheme="minorHAnsi"/>
          <w:sz w:val="21"/>
          <w:szCs w:val="21"/>
        </w:rPr>
        <w:t>–</w:t>
      </w:r>
      <w:r w:rsidR="00E64210" w:rsidRPr="00144E98">
        <w:rPr>
          <w:rFonts w:asciiTheme="minorHAnsi" w:hAnsiTheme="minorHAnsi" w:cstheme="minorHAnsi"/>
          <w:sz w:val="21"/>
          <w:szCs w:val="21"/>
        </w:rPr>
        <w:t xml:space="preserve"> ME</w:t>
      </w:r>
      <w:r w:rsidR="005A1F56" w:rsidRPr="00144E98">
        <w:rPr>
          <w:rFonts w:asciiTheme="minorHAnsi" w:hAnsiTheme="minorHAnsi" w:cstheme="minorHAnsi"/>
          <w:sz w:val="21"/>
          <w:szCs w:val="21"/>
        </w:rPr>
        <w:t xml:space="preserve"> E JANE KELLY ALVES DA SILVA participavam, presume-se, para atender ao número mínimo de três cotações. </w:t>
      </w:r>
      <w:r w:rsidR="0080150A" w:rsidRPr="00144E9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144E9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144E98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DC158D" w:rsidRPr="00144E98">
        <w:rPr>
          <w:rFonts w:asciiTheme="minorHAnsi" w:hAnsiTheme="minorHAnsi" w:cstheme="minorHAnsi"/>
          <w:sz w:val="21"/>
          <w:szCs w:val="21"/>
        </w:rPr>
        <w:t>Coordenadora Setorial de Gestão Administrativa e Logística</w:t>
      </w:r>
      <w:r w:rsidR="00A45D13" w:rsidRPr="00144E98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144E98">
        <w:rPr>
          <w:rFonts w:asciiTheme="minorHAnsi" w:hAnsiTheme="minorHAnsi" w:cstheme="minorHAnsi"/>
          <w:sz w:val="21"/>
          <w:szCs w:val="21"/>
        </w:rPr>
        <w:t>EMO</w:t>
      </w:r>
      <w:r w:rsidR="00787EAE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32279F" w:rsidRPr="00144E98">
        <w:rPr>
          <w:rFonts w:asciiTheme="minorHAnsi" w:hAnsiTheme="minorHAnsi" w:cstheme="minorHAnsi"/>
          <w:sz w:val="21"/>
          <w:szCs w:val="21"/>
        </w:rPr>
        <w:t xml:space="preserve">   </w:t>
      </w:r>
      <w:r w:rsidR="00A45D13" w:rsidRPr="00144E98">
        <w:rPr>
          <w:rFonts w:asciiTheme="minorHAnsi" w:hAnsiTheme="minorHAnsi" w:cstheme="minorHAnsi"/>
          <w:sz w:val="21"/>
          <w:szCs w:val="21"/>
        </w:rPr>
        <w:t xml:space="preserve">nº </w:t>
      </w:r>
      <w:r w:rsidR="00DC158D" w:rsidRPr="00144E98">
        <w:rPr>
          <w:rFonts w:asciiTheme="minorHAnsi" w:hAnsiTheme="minorHAnsi" w:cstheme="minorHAnsi"/>
          <w:sz w:val="21"/>
          <w:szCs w:val="21"/>
        </w:rPr>
        <w:t>543</w:t>
      </w:r>
      <w:r w:rsidR="007F1BC4" w:rsidRPr="00144E98">
        <w:rPr>
          <w:rFonts w:asciiTheme="minorHAnsi" w:hAnsiTheme="minorHAnsi" w:cstheme="minorHAnsi"/>
          <w:sz w:val="21"/>
          <w:szCs w:val="21"/>
        </w:rPr>
        <w:t xml:space="preserve">/2015, </w:t>
      </w:r>
      <w:r w:rsidR="005A1F56" w:rsidRPr="00144E98">
        <w:rPr>
          <w:rFonts w:asciiTheme="minorHAnsi" w:hAnsiTheme="minorHAnsi" w:cstheme="minorHAnsi"/>
          <w:sz w:val="21"/>
          <w:szCs w:val="21"/>
        </w:rPr>
        <w:t>datado de 28</w:t>
      </w:r>
      <w:r w:rsidR="00DA5D21" w:rsidRPr="00144E98">
        <w:rPr>
          <w:rFonts w:asciiTheme="minorHAnsi" w:hAnsiTheme="minorHAnsi" w:cstheme="minorHAnsi"/>
          <w:sz w:val="21"/>
          <w:szCs w:val="21"/>
        </w:rPr>
        <w:t xml:space="preserve"> de </w:t>
      </w:r>
      <w:r w:rsidR="0080150A" w:rsidRPr="00144E98">
        <w:rPr>
          <w:rFonts w:asciiTheme="minorHAnsi" w:hAnsiTheme="minorHAnsi" w:cstheme="minorHAnsi"/>
          <w:sz w:val="21"/>
          <w:szCs w:val="21"/>
        </w:rPr>
        <w:t>agosto</w:t>
      </w:r>
      <w:r w:rsidR="00502354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144E98">
        <w:rPr>
          <w:rFonts w:asciiTheme="minorHAnsi" w:hAnsiTheme="minorHAnsi" w:cstheme="minorHAnsi"/>
          <w:sz w:val="21"/>
          <w:szCs w:val="21"/>
        </w:rPr>
        <w:t>de 2015</w:t>
      </w:r>
      <w:r w:rsidR="004067CC" w:rsidRPr="00144E9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44E9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144E9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144E98" w:rsidRDefault="00DC158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144E9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144E98">
        <w:rPr>
          <w:rFonts w:asciiTheme="minorHAnsi" w:hAnsiTheme="minorHAnsi" w:cstheme="minorHAnsi"/>
          <w:sz w:val="21"/>
          <w:szCs w:val="21"/>
        </w:rPr>
        <w:t xml:space="preserve"> – CRC (fl. 15</w:t>
      </w:r>
      <w:r w:rsidR="00995150" w:rsidRPr="00144E98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144E98">
        <w:rPr>
          <w:rFonts w:asciiTheme="minorHAnsi" w:hAnsiTheme="minorHAnsi" w:cstheme="minorHAnsi"/>
          <w:sz w:val="21"/>
          <w:szCs w:val="21"/>
        </w:rPr>
        <w:t>assinado pela Técnica SECAPRE, Tânia Márcia Gomes Ribeiro</w:t>
      </w:r>
      <w:r w:rsidR="000A3580" w:rsidRPr="00144E98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144E98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144E98">
        <w:rPr>
          <w:rFonts w:asciiTheme="minorHAnsi" w:hAnsiTheme="minorHAnsi" w:cstheme="minorHAnsi"/>
          <w:sz w:val="21"/>
          <w:szCs w:val="21"/>
        </w:rPr>
        <w:t xml:space="preserve">e até </w:t>
      </w:r>
      <w:r w:rsidR="005A1F56" w:rsidRPr="00144E98">
        <w:rPr>
          <w:rFonts w:asciiTheme="minorHAnsi" w:hAnsiTheme="minorHAnsi" w:cstheme="minorHAnsi"/>
          <w:sz w:val="21"/>
          <w:szCs w:val="21"/>
        </w:rPr>
        <w:t>21</w:t>
      </w:r>
      <w:r w:rsidR="00787EAE" w:rsidRPr="00144E98">
        <w:rPr>
          <w:rFonts w:asciiTheme="minorHAnsi" w:hAnsiTheme="minorHAnsi" w:cstheme="minorHAnsi"/>
          <w:sz w:val="21"/>
          <w:szCs w:val="21"/>
        </w:rPr>
        <w:t>/1</w:t>
      </w:r>
      <w:r w:rsidRPr="00144E98">
        <w:rPr>
          <w:rFonts w:asciiTheme="minorHAnsi" w:hAnsiTheme="minorHAnsi" w:cstheme="minorHAnsi"/>
          <w:sz w:val="21"/>
          <w:szCs w:val="21"/>
        </w:rPr>
        <w:t>0</w:t>
      </w:r>
      <w:r w:rsidR="005A1F56" w:rsidRPr="00144E98">
        <w:rPr>
          <w:rFonts w:asciiTheme="minorHAnsi" w:hAnsiTheme="minorHAnsi" w:cstheme="minorHAnsi"/>
          <w:sz w:val="21"/>
          <w:szCs w:val="21"/>
        </w:rPr>
        <w:t>/2015</w:t>
      </w:r>
      <w:r w:rsidR="00D45E0B" w:rsidRPr="00144E98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="00D45E0B" w:rsidRPr="00144E98">
        <w:rPr>
          <w:rFonts w:asciiTheme="minorHAnsi" w:hAnsiTheme="minorHAnsi" w:cstheme="minorHAnsi"/>
          <w:sz w:val="21"/>
          <w:szCs w:val="21"/>
        </w:rPr>
        <w:lastRenderedPageBreak/>
        <w:t xml:space="preserve">enumerados nos </w:t>
      </w:r>
      <w:proofErr w:type="spellStart"/>
      <w:r w:rsidR="00D45E0B" w:rsidRPr="00144E9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144E9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144E9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144E9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144E98">
        <w:rPr>
          <w:rFonts w:asciiTheme="minorHAnsi" w:hAnsiTheme="minorHAnsi" w:cstheme="minorHAnsi"/>
          <w:sz w:val="21"/>
          <w:szCs w:val="21"/>
        </w:rPr>
        <w:t>Obser</w:t>
      </w:r>
      <w:r w:rsidR="00551AC4" w:rsidRPr="00144E98">
        <w:rPr>
          <w:rFonts w:asciiTheme="minorHAnsi" w:hAnsiTheme="minorHAnsi" w:cstheme="minorHAnsi"/>
          <w:sz w:val="21"/>
          <w:szCs w:val="21"/>
        </w:rPr>
        <w:t>va-se, aind</w:t>
      </w:r>
      <w:r w:rsidRPr="00144E98">
        <w:rPr>
          <w:rFonts w:asciiTheme="minorHAnsi" w:hAnsiTheme="minorHAnsi" w:cstheme="minorHAnsi"/>
          <w:sz w:val="21"/>
          <w:szCs w:val="21"/>
        </w:rPr>
        <w:t>a, o despacho (fl. 16</w:t>
      </w:r>
      <w:r w:rsidR="00DA5D21" w:rsidRPr="00144E9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144E9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144E9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144E9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144E9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144E98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144E9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44E9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44E9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144E9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44E9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44E9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144E98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144E9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144E98">
        <w:rPr>
          <w:rFonts w:asciiTheme="minorHAnsi" w:hAnsiTheme="minorHAnsi" w:cstheme="minorHAnsi"/>
          <w:b/>
          <w:sz w:val="21"/>
          <w:szCs w:val="21"/>
        </w:rPr>
        <w:t>2016NE</w:t>
      </w:r>
      <w:r w:rsidR="005A1F56" w:rsidRPr="00144E98">
        <w:rPr>
          <w:rFonts w:asciiTheme="minorHAnsi" w:hAnsiTheme="minorHAnsi" w:cstheme="minorHAnsi"/>
          <w:b/>
          <w:sz w:val="21"/>
          <w:szCs w:val="21"/>
        </w:rPr>
        <w:t>1</w:t>
      </w:r>
      <w:r w:rsidR="00DC158D" w:rsidRPr="00144E98">
        <w:rPr>
          <w:rFonts w:asciiTheme="minorHAnsi" w:hAnsiTheme="minorHAnsi" w:cstheme="minorHAnsi"/>
          <w:b/>
          <w:sz w:val="21"/>
          <w:szCs w:val="21"/>
        </w:rPr>
        <w:t>8947</w:t>
      </w:r>
      <w:r w:rsidR="00984634" w:rsidRPr="00144E98">
        <w:rPr>
          <w:rFonts w:asciiTheme="minorHAnsi" w:hAnsiTheme="minorHAnsi" w:cstheme="minorHAnsi"/>
          <w:sz w:val="21"/>
          <w:szCs w:val="21"/>
        </w:rPr>
        <w:t>), à fl</w:t>
      </w:r>
      <w:r w:rsidR="00DC158D" w:rsidRPr="00144E98">
        <w:rPr>
          <w:rFonts w:asciiTheme="minorHAnsi" w:hAnsiTheme="minorHAnsi" w:cstheme="minorHAnsi"/>
          <w:sz w:val="21"/>
          <w:szCs w:val="21"/>
        </w:rPr>
        <w:t>. 37</w:t>
      </w:r>
      <w:r w:rsidR="00984634" w:rsidRPr="00144E9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144E9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144E9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144E9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144E9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144E9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144E9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144E98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44E9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44E9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44E9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44E9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44E9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144E98">
        <w:rPr>
          <w:rFonts w:asciiTheme="minorHAnsi" w:hAnsiTheme="minorHAnsi" w:cstheme="minorHAnsi"/>
          <w:sz w:val="21"/>
          <w:szCs w:val="21"/>
        </w:rPr>
        <w:t>G</w:t>
      </w:r>
      <w:r w:rsidRPr="00144E98">
        <w:rPr>
          <w:rFonts w:asciiTheme="minorHAnsi" w:hAnsiTheme="minorHAnsi" w:cstheme="minorHAnsi"/>
          <w:sz w:val="21"/>
          <w:szCs w:val="21"/>
        </w:rPr>
        <w:t>.</w:t>
      </w:r>
      <w:r w:rsidR="002333FE" w:rsidRPr="00144E98">
        <w:rPr>
          <w:rFonts w:asciiTheme="minorHAnsi" w:hAnsiTheme="minorHAnsi" w:cstheme="minorHAnsi"/>
          <w:sz w:val="21"/>
          <w:szCs w:val="21"/>
        </w:rPr>
        <w:t>N</w:t>
      </w:r>
      <w:r w:rsidRPr="00144E9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144E9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144E98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144E9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144E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144E98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144E98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144E98" w:rsidRPr="00144E98">
        <w:rPr>
          <w:rFonts w:asciiTheme="minorHAnsi" w:hAnsiTheme="minorHAnsi" w:cstheme="minorHAnsi"/>
          <w:sz w:val="21"/>
          <w:szCs w:val="21"/>
        </w:rPr>
        <w:t xml:space="preserve"> (fl. 2</w:t>
      </w:r>
      <w:r w:rsidR="00DC158D" w:rsidRPr="00144E98">
        <w:rPr>
          <w:rFonts w:asciiTheme="minorHAnsi" w:hAnsiTheme="minorHAnsi" w:cstheme="minorHAnsi"/>
          <w:sz w:val="21"/>
          <w:szCs w:val="21"/>
        </w:rPr>
        <w:t>3</w:t>
      </w:r>
      <w:r w:rsidR="00AA7F19" w:rsidRPr="00144E98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144E98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144E9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144E98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144E98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144E98">
        <w:rPr>
          <w:rFonts w:asciiTheme="minorHAnsi" w:hAnsiTheme="minorHAnsi" w:cstheme="minorHAnsi"/>
          <w:sz w:val="21"/>
          <w:szCs w:val="21"/>
        </w:rPr>
        <w:t>663.215,56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144E98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144E98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reais e </w:t>
      </w:r>
      <w:proofErr w:type="spellStart"/>
      <w:r w:rsidR="0063715C" w:rsidRPr="00144E98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63715C" w:rsidRPr="00144E98">
        <w:rPr>
          <w:rFonts w:asciiTheme="minorHAnsi" w:hAnsiTheme="minorHAnsi" w:cstheme="minorHAnsi"/>
          <w:sz w:val="21"/>
          <w:szCs w:val="21"/>
        </w:rPr>
        <w:t xml:space="preserve"> e seis </w:t>
      </w:r>
      <w:r w:rsidR="00057826" w:rsidRPr="00144E98">
        <w:rPr>
          <w:rFonts w:asciiTheme="minorHAnsi" w:hAnsiTheme="minorHAnsi" w:cstheme="minorHAnsi"/>
          <w:sz w:val="21"/>
          <w:szCs w:val="21"/>
        </w:rPr>
        <w:t>cen</w:t>
      </w:r>
      <w:r w:rsidR="00B26564" w:rsidRPr="00144E98">
        <w:rPr>
          <w:rFonts w:asciiTheme="minorHAnsi" w:hAnsiTheme="minorHAnsi" w:cstheme="minorHAnsi"/>
          <w:sz w:val="21"/>
          <w:szCs w:val="21"/>
        </w:rPr>
        <w:t>tavos),</w:t>
      </w:r>
      <w:r w:rsidR="00995150" w:rsidRPr="00144E98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144E9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144E9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144E9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44E98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44E9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44E9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44E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44E9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C158D" w:rsidRPr="00144E98">
        <w:rPr>
          <w:rFonts w:asciiTheme="minorHAnsi" w:hAnsiTheme="minorHAnsi" w:cstheme="minorHAnsi"/>
          <w:sz w:val="21"/>
          <w:szCs w:val="21"/>
        </w:rPr>
        <w:t>apensados aos autos as folhas 41</w:t>
      </w:r>
      <w:r w:rsidR="00EE566A" w:rsidRPr="00144E98">
        <w:rPr>
          <w:rFonts w:asciiTheme="minorHAnsi" w:hAnsiTheme="minorHAnsi" w:cstheme="minorHAnsi"/>
          <w:sz w:val="21"/>
          <w:szCs w:val="21"/>
        </w:rPr>
        <w:t>/</w:t>
      </w:r>
      <w:r w:rsidR="00DC158D" w:rsidRPr="00144E98">
        <w:rPr>
          <w:rFonts w:asciiTheme="minorHAnsi" w:hAnsiTheme="minorHAnsi" w:cstheme="minorHAnsi"/>
          <w:sz w:val="21"/>
          <w:szCs w:val="21"/>
        </w:rPr>
        <w:t>46 e 49/50</w:t>
      </w:r>
      <w:r w:rsidR="00AA7F19" w:rsidRPr="00144E98">
        <w:rPr>
          <w:rFonts w:asciiTheme="minorHAnsi" w:hAnsiTheme="minorHAnsi" w:cstheme="minorHAnsi"/>
          <w:sz w:val="21"/>
          <w:szCs w:val="21"/>
        </w:rPr>
        <w:t>,</w:t>
      </w:r>
      <w:r w:rsidR="00CE56B9" w:rsidRPr="00144E98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144E9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144E98">
        <w:rPr>
          <w:rFonts w:asciiTheme="minorHAnsi" w:hAnsiTheme="minorHAnsi" w:cstheme="minorHAnsi"/>
          <w:sz w:val="21"/>
          <w:szCs w:val="21"/>
        </w:rPr>
        <w:t>,</w:t>
      </w:r>
      <w:r w:rsidR="00CE56B9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144E98">
        <w:rPr>
          <w:rFonts w:asciiTheme="minorHAnsi" w:hAnsiTheme="minorHAnsi" w:cstheme="minorHAnsi"/>
          <w:sz w:val="21"/>
          <w:szCs w:val="21"/>
        </w:rPr>
        <w:t>vencidas</w:t>
      </w:r>
      <w:r w:rsidR="00CE56B9" w:rsidRPr="00144E9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44E98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44E9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44E9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44E9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44E9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44E9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44E9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44E9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44E98">
        <w:rPr>
          <w:rFonts w:asciiTheme="minorHAnsi" w:hAnsiTheme="minorHAnsi" w:cstheme="minorHAnsi"/>
          <w:sz w:val="21"/>
          <w:szCs w:val="21"/>
        </w:rPr>
        <w:t>a empresa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144E9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144E9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144E9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144E98">
        <w:rPr>
          <w:rFonts w:asciiTheme="minorHAnsi" w:hAnsiTheme="minorHAnsi" w:cstheme="minorHAnsi"/>
          <w:sz w:val="21"/>
          <w:szCs w:val="21"/>
        </w:rPr>
        <w:t>o DANFE</w:t>
      </w:r>
      <w:r w:rsidR="007D5F57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nº </w:t>
      </w:r>
      <w:r w:rsidR="00384013" w:rsidRPr="00144E98">
        <w:rPr>
          <w:rFonts w:asciiTheme="minorHAnsi" w:hAnsiTheme="minorHAnsi" w:cstheme="minorHAnsi"/>
          <w:sz w:val="21"/>
          <w:szCs w:val="21"/>
        </w:rPr>
        <w:t>000.000.</w:t>
      </w:r>
      <w:r w:rsidR="00DC158D" w:rsidRPr="00144E98">
        <w:rPr>
          <w:rFonts w:asciiTheme="minorHAnsi" w:hAnsiTheme="minorHAnsi" w:cstheme="minorHAnsi"/>
          <w:sz w:val="21"/>
          <w:szCs w:val="21"/>
        </w:rPr>
        <w:t xml:space="preserve">469 (à fl. </w:t>
      </w:r>
      <w:r w:rsidR="007022B4" w:rsidRPr="00144E98">
        <w:rPr>
          <w:rFonts w:asciiTheme="minorHAnsi" w:hAnsiTheme="minorHAnsi" w:cstheme="minorHAnsi"/>
          <w:sz w:val="21"/>
          <w:szCs w:val="21"/>
        </w:rPr>
        <w:t>47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022B4" w:rsidRPr="00144E98">
        <w:rPr>
          <w:rFonts w:asciiTheme="minorHAnsi" w:hAnsiTheme="minorHAnsi" w:cstheme="minorHAnsi"/>
          <w:sz w:val="21"/>
          <w:szCs w:val="21"/>
        </w:rPr>
        <w:t>04</w:t>
      </w:r>
      <w:r w:rsidR="00CD3752" w:rsidRPr="00144E98">
        <w:rPr>
          <w:rFonts w:asciiTheme="minorHAnsi" w:hAnsiTheme="minorHAnsi" w:cstheme="minorHAnsi"/>
          <w:sz w:val="21"/>
          <w:szCs w:val="21"/>
        </w:rPr>
        <w:t>/0</w:t>
      </w:r>
      <w:r w:rsidR="00EE566A" w:rsidRPr="00144E98">
        <w:rPr>
          <w:rFonts w:asciiTheme="minorHAnsi" w:hAnsiTheme="minorHAnsi" w:cstheme="minorHAnsi"/>
          <w:sz w:val="21"/>
          <w:szCs w:val="21"/>
        </w:rPr>
        <w:t>1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144E9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44E9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44E9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44E9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44E9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44E98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144E98">
        <w:rPr>
          <w:rFonts w:asciiTheme="minorHAnsi" w:hAnsiTheme="minorHAnsi" w:cstheme="minorHAnsi"/>
          <w:sz w:val="21"/>
          <w:szCs w:val="21"/>
        </w:rPr>
        <w:t>atestado</w:t>
      </w:r>
      <w:r w:rsidR="00384013" w:rsidRPr="00144E98">
        <w:rPr>
          <w:sz w:val="21"/>
          <w:szCs w:val="21"/>
        </w:rPr>
        <w:t xml:space="preserve"> pela </w:t>
      </w:r>
      <w:r w:rsidR="007022B4" w:rsidRPr="00144E98">
        <w:rPr>
          <w:sz w:val="21"/>
          <w:szCs w:val="21"/>
        </w:rPr>
        <w:t>Técnica CSGAL/SESAU</w:t>
      </w:r>
      <w:r w:rsidR="00384013" w:rsidRPr="00144E98">
        <w:rPr>
          <w:sz w:val="21"/>
          <w:szCs w:val="21"/>
        </w:rPr>
        <w:t xml:space="preserve">, </w:t>
      </w:r>
      <w:r w:rsidR="007022B4" w:rsidRPr="00144E98">
        <w:rPr>
          <w:sz w:val="21"/>
          <w:szCs w:val="21"/>
        </w:rPr>
        <w:t>Maria Ana Rosa Tavares de Souza</w:t>
      </w:r>
      <w:r w:rsidR="00384013" w:rsidRPr="00144E98">
        <w:rPr>
          <w:rFonts w:asciiTheme="minorHAnsi" w:hAnsiTheme="minorHAnsi" w:cstheme="minorHAnsi"/>
          <w:sz w:val="21"/>
          <w:szCs w:val="21"/>
        </w:rPr>
        <w:t xml:space="preserve">, em </w:t>
      </w:r>
      <w:r w:rsidR="007022B4" w:rsidRPr="00144E98">
        <w:rPr>
          <w:rFonts w:asciiTheme="minorHAnsi" w:hAnsiTheme="minorHAnsi" w:cstheme="minorHAnsi"/>
          <w:sz w:val="21"/>
          <w:szCs w:val="21"/>
        </w:rPr>
        <w:t>04</w:t>
      </w:r>
      <w:r w:rsidR="00EE566A" w:rsidRPr="00144E98">
        <w:rPr>
          <w:rFonts w:asciiTheme="minorHAnsi" w:hAnsiTheme="minorHAnsi" w:cstheme="minorHAnsi"/>
          <w:sz w:val="21"/>
          <w:szCs w:val="21"/>
        </w:rPr>
        <w:t>/01</w:t>
      </w:r>
      <w:r w:rsidR="00B667BB" w:rsidRPr="00144E98">
        <w:rPr>
          <w:rFonts w:asciiTheme="minorHAnsi" w:hAnsiTheme="minorHAnsi" w:cstheme="minorHAnsi"/>
          <w:sz w:val="21"/>
          <w:szCs w:val="21"/>
        </w:rPr>
        <w:t>/2017.</w:t>
      </w:r>
    </w:p>
    <w:p w:rsidR="00384013" w:rsidRPr="00144E98" w:rsidRDefault="00384013" w:rsidP="00384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A </w:t>
      </w:r>
      <w:r w:rsidR="00144E98" w:rsidRPr="00144E98">
        <w:rPr>
          <w:rFonts w:asciiTheme="minorHAnsi" w:hAnsiTheme="minorHAnsi" w:cstheme="minorHAnsi"/>
          <w:sz w:val="21"/>
          <w:szCs w:val="21"/>
        </w:rPr>
        <w:t>Controladoria Interna (fls. 60/61</w:t>
      </w:r>
      <w:r w:rsidRPr="00144E98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144E98">
        <w:rPr>
          <w:rFonts w:asciiTheme="minorHAnsi" w:hAnsiTheme="minorHAnsi" w:cstheme="minorHAnsi"/>
          <w:i/>
          <w:sz w:val="21"/>
          <w:szCs w:val="21"/>
        </w:rPr>
        <w:t>in loco</w:t>
      </w:r>
      <w:r w:rsidRPr="00144E98">
        <w:rPr>
          <w:rFonts w:asciiTheme="minorHAnsi" w:hAnsiTheme="minorHAnsi" w:cstheme="minorHAnsi"/>
          <w:sz w:val="21"/>
          <w:szCs w:val="21"/>
        </w:rPr>
        <w:t>, comprova</w:t>
      </w:r>
      <w:r w:rsidR="007022B4" w:rsidRPr="00144E98">
        <w:rPr>
          <w:rFonts w:asciiTheme="minorHAnsi" w:hAnsiTheme="minorHAnsi" w:cstheme="minorHAnsi"/>
          <w:sz w:val="21"/>
          <w:szCs w:val="21"/>
        </w:rPr>
        <w:t xml:space="preserve"> que os produtos constantes no DAN</w:t>
      </w:r>
      <w:r w:rsidR="00144E98" w:rsidRPr="00144E98">
        <w:rPr>
          <w:rFonts w:asciiTheme="minorHAnsi" w:hAnsiTheme="minorHAnsi" w:cstheme="minorHAnsi"/>
          <w:sz w:val="21"/>
          <w:szCs w:val="21"/>
        </w:rPr>
        <w:t>FE foram entregues na unidade, conforme</w:t>
      </w:r>
      <w:r w:rsidR="007022B4" w:rsidRPr="00144E98">
        <w:rPr>
          <w:rFonts w:asciiTheme="minorHAnsi" w:hAnsiTheme="minorHAnsi" w:cstheme="minorHAnsi"/>
          <w:sz w:val="21"/>
          <w:szCs w:val="21"/>
        </w:rPr>
        <w:t xml:space="preserve"> depoimento</w:t>
      </w:r>
      <w:r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7022B4" w:rsidRPr="00144E98">
        <w:rPr>
          <w:rFonts w:asciiTheme="minorHAnsi" w:hAnsiTheme="minorHAnsi" w:cstheme="minorHAnsi"/>
          <w:sz w:val="21"/>
          <w:szCs w:val="21"/>
        </w:rPr>
        <w:t xml:space="preserve">da Coordenadora Administrativa </w:t>
      </w:r>
      <w:proofErr w:type="spellStart"/>
      <w:r w:rsidR="007022B4" w:rsidRPr="00144E98">
        <w:rPr>
          <w:rFonts w:asciiTheme="minorHAnsi" w:hAnsiTheme="minorHAnsi" w:cstheme="minorHAnsi"/>
          <w:sz w:val="21"/>
          <w:szCs w:val="21"/>
        </w:rPr>
        <w:t>Sª</w:t>
      </w:r>
      <w:proofErr w:type="spellEnd"/>
      <w:r w:rsidR="007022B4" w:rsidRPr="00144E98">
        <w:rPr>
          <w:rFonts w:asciiTheme="minorHAnsi" w:hAnsiTheme="minorHAnsi" w:cstheme="minorHAnsi"/>
          <w:sz w:val="21"/>
          <w:szCs w:val="21"/>
        </w:rPr>
        <w:t>. Moema A. Gomes</w:t>
      </w:r>
      <w:r w:rsidR="0046262A" w:rsidRPr="00144E98">
        <w:rPr>
          <w:rFonts w:asciiTheme="minorHAnsi" w:hAnsiTheme="minorHAnsi" w:cstheme="minorHAnsi"/>
          <w:sz w:val="21"/>
          <w:szCs w:val="21"/>
        </w:rPr>
        <w:t>.</w:t>
      </w:r>
      <w:r w:rsidR="00AD163A" w:rsidRPr="00144E98">
        <w:rPr>
          <w:rFonts w:asciiTheme="minorHAnsi" w:hAnsiTheme="minorHAnsi" w:cstheme="minorHAnsi"/>
          <w:sz w:val="21"/>
          <w:szCs w:val="21"/>
        </w:rPr>
        <w:t xml:space="preserve"> Ainda, que</w:t>
      </w:r>
      <w:proofErr w:type="gramStart"/>
      <w:r w:rsidR="00AD163A" w:rsidRPr="00144E98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AD163A" w:rsidRPr="00144E98">
        <w:rPr>
          <w:rFonts w:asciiTheme="minorHAnsi" w:hAnsiTheme="minorHAnsi" w:cstheme="minorHAnsi"/>
          <w:sz w:val="21"/>
          <w:szCs w:val="21"/>
        </w:rPr>
        <w:t xml:space="preserve">o atesto do DANFE </w:t>
      </w:r>
      <w:r w:rsidR="0046262A" w:rsidRPr="00144E98">
        <w:rPr>
          <w:rFonts w:asciiTheme="minorHAnsi" w:hAnsiTheme="minorHAnsi" w:cstheme="minorHAnsi"/>
          <w:sz w:val="21"/>
          <w:szCs w:val="21"/>
        </w:rPr>
        <w:t>foram realizadas pela S</w:t>
      </w:r>
      <w:r w:rsidRPr="00144E98">
        <w:rPr>
          <w:rFonts w:asciiTheme="minorHAnsi" w:hAnsiTheme="minorHAnsi" w:cstheme="minorHAnsi"/>
          <w:sz w:val="21"/>
          <w:szCs w:val="21"/>
        </w:rPr>
        <w:t>uperintendência Administrativa</w:t>
      </w:r>
      <w:r w:rsidR="00AD163A" w:rsidRPr="00144E98">
        <w:rPr>
          <w:rFonts w:asciiTheme="minorHAnsi" w:hAnsiTheme="minorHAnsi" w:cstheme="minorHAnsi"/>
          <w:sz w:val="21"/>
          <w:szCs w:val="21"/>
        </w:rPr>
        <w:t xml:space="preserve"> e não pela unidade hospitalar</w:t>
      </w:r>
      <w:r w:rsidRPr="00144E9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144E98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144E9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44E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44E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44E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44E9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44E9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44E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44E9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144E9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44E9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44E9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44E9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44E98">
        <w:rPr>
          <w:rFonts w:asciiTheme="minorHAnsi" w:hAnsiTheme="minorHAnsi" w:cstheme="minorHAnsi"/>
          <w:sz w:val="21"/>
          <w:szCs w:val="21"/>
        </w:rPr>
        <w:t xml:space="preserve"> (</w:t>
      </w:r>
      <w:r w:rsidR="00144E98" w:rsidRPr="00144E98">
        <w:rPr>
          <w:rFonts w:asciiTheme="minorHAnsi" w:hAnsiTheme="minorHAnsi" w:cstheme="minorHAnsi"/>
          <w:sz w:val="21"/>
          <w:szCs w:val="21"/>
        </w:rPr>
        <w:t>fl. 59</w:t>
      </w:r>
      <w:r w:rsidR="009B21B0" w:rsidRPr="00144E98">
        <w:rPr>
          <w:rFonts w:asciiTheme="minorHAnsi" w:hAnsiTheme="minorHAnsi" w:cstheme="minorHAnsi"/>
          <w:sz w:val="21"/>
          <w:szCs w:val="21"/>
        </w:rPr>
        <w:t>)</w:t>
      </w:r>
      <w:r w:rsidR="00CC1B74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44E9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44E9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144E9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144E9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144E9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44E9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144E98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44E9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44E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44E9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144E9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144E9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144E9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44E98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144E9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44E9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44E9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44E9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44E9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44E98">
        <w:rPr>
          <w:rFonts w:asciiTheme="minorHAnsi" w:hAnsiTheme="minorHAnsi" w:cstheme="minorHAnsi"/>
          <w:sz w:val="21"/>
          <w:szCs w:val="21"/>
        </w:rPr>
        <w:t>alertem-se</w:t>
      </w:r>
      <w:r w:rsidRPr="00144E9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44E9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144E9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144E9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144E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144E98">
        <w:rPr>
          <w:rFonts w:asciiTheme="minorHAnsi" w:hAnsiTheme="minorHAnsi" w:cstheme="minorHAnsi"/>
          <w:sz w:val="21"/>
          <w:szCs w:val="21"/>
        </w:rPr>
        <w:t>(CNPJ 11.552.584/0001-24),</w:t>
      </w:r>
      <w:r w:rsidRPr="00144E98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144E98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–</w:t>
      </w:r>
      <w:r w:rsidR="00DA3DDB" w:rsidRPr="00144E98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144E98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144E9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144E98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144E9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44E9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44E9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44E9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44E9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144E98">
        <w:rPr>
          <w:rFonts w:asciiTheme="minorHAnsi" w:hAnsiTheme="minorHAnsi" w:cstheme="minorHAnsi"/>
          <w:sz w:val="21"/>
          <w:szCs w:val="21"/>
        </w:rPr>
        <w:t>dual</w:t>
      </w:r>
      <w:r w:rsidRPr="00144E98">
        <w:rPr>
          <w:rFonts w:asciiTheme="minorHAnsi" w:hAnsiTheme="minorHAnsi" w:cstheme="minorHAnsi"/>
          <w:sz w:val="21"/>
          <w:szCs w:val="21"/>
        </w:rPr>
        <w:t>.</w:t>
      </w:r>
    </w:p>
    <w:p w:rsidR="009667AF" w:rsidRPr="00144E98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144E9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144E9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144E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144E98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144E9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144E9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144E98">
        <w:rPr>
          <w:rFonts w:asciiTheme="minorHAnsi" w:hAnsiTheme="minorHAnsi" w:cstheme="minorHAnsi"/>
          <w:bCs/>
          <w:sz w:val="21"/>
          <w:szCs w:val="21"/>
        </w:rPr>
        <w:t>27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144E9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144E9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144E9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144E98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144E98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144E9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144E9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44E9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44E9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44E9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144E9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144E9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150" w:rsidRDefault="00C15150" w:rsidP="003068B9">
      <w:pPr>
        <w:spacing w:after="0" w:line="240" w:lineRule="auto"/>
      </w:pPr>
      <w:r>
        <w:separator/>
      </w:r>
    </w:p>
  </w:endnote>
  <w:endnote w:type="continuationSeparator" w:id="1">
    <w:p w:rsidR="00C15150" w:rsidRDefault="00C151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150" w:rsidRDefault="00C15150" w:rsidP="003068B9">
      <w:pPr>
        <w:spacing w:after="0" w:line="240" w:lineRule="auto"/>
      </w:pPr>
      <w:r>
        <w:separator/>
      </w:r>
    </w:p>
  </w:footnote>
  <w:footnote w:type="continuationSeparator" w:id="1">
    <w:p w:rsidR="00C15150" w:rsidRDefault="00C151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F24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0ECB"/>
    <w:rsid w:val="00141F50"/>
    <w:rsid w:val="0014219D"/>
    <w:rsid w:val="00142A75"/>
    <w:rsid w:val="00142EF3"/>
    <w:rsid w:val="0014305D"/>
    <w:rsid w:val="00144E98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5A36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93C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150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158D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09DA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40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1721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2017-10-30T13:10:00Z</cp:lastPrinted>
  <dcterms:created xsi:type="dcterms:W3CDTF">2017-10-30T13:12:00Z</dcterms:created>
  <dcterms:modified xsi:type="dcterms:W3CDTF">2017-10-30T13:12:00Z</dcterms:modified>
</cp:coreProperties>
</file>