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E8052E" w:rsidRDefault="000A1E8A" w:rsidP="00765089">
      <w:pPr>
        <w:spacing w:line="360" w:lineRule="auto"/>
        <w:jc w:val="both"/>
        <w:rPr>
          <w:rFonts w:ascii="Book Antiqua" w:hAnsi="Book Antiqua" w:cstheme="minorHAnsi"/>
          <w:b/>
          <w:sz w:val="21"/>
          <w:szCs w:val="21"/>
          <w:lang w:val="pt-BR"/>
        </w:rPr>
      </w:pPr>
    </w:p>
    <w:p w:rsidR="006A72E4" w:rsidRPr="00E8052E" w:rsidRDefault="006A72E4" w:rsidP="00765089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E8052E">
        <w:rPr>
          <w:rFonts w:ascii="Book Antiqua" w:hAnsi="Book Antiqua" w:cstheme="minorHAnsi"/>
          <w:b/>
          <w:sz w:val="21"/>
          <w:szCs w:val="21"/>
          <w:lang w:val="pt-BR"/>
        </w:rPr>
        <w:t xml:space="preserve">PROCESSO Nº </w:t>
      </w:r>
      <w:r w:rsidR="00DE04EC" w:rsidRPr="00E8052E">
        <w:rPr>
          <w:rFonts w:ascii="Book Antiqua" w:hAnsi="Book Antiqua" w:cstheme="minorHAnsi"/>
          <w:sz w:val="21"/>
          <w:szCs w:val="21"/>
          <w:lang w:val="pt-BR"/>
        </w:rPr>
        <w:t>110</w:t>
      </w:r>
      <w:r w:rsidR="00116636" w:rsidRPr="00E8052E">
        <w:rPr>
          <w:rFonts w:ascii="Book Antiqua" w:hAnsi="Book Antiqua" w:cstheme="minorHAnsi"/>
          <w:sz w:val="21"/>
          <w:szCs w:val="21"/>
          <w:lang w:val="pt-BR"/>
        </w:rPr>
        <w:t>4</w:t>
      </w:r>
      <w:r w:rsidR="00DE04EC" w:rsidRPr="00E8052E">
        <w:rPr>
          <w:rFonts w:ascii="Book Antiqua" w:hAnsi="Book Antiqua" w:cstheme="minorHAnsi"/>
          <w:sz w:val="21"/>
          <w:szCs w:val="21"/>
          <w:lang w:val="pt-BR"/>
        </w:rPr>
        <w:t>-</w:t>
      </w:r>
      <w:r w:rsidR="0016664C" w:rsidRPr="00E8052E">
        <w:rPr>
          <w:rFonts w:ascii="Book Antiqua" w:hAnsi="Book Antiqua" w:cstheme="minorHAnsi"/>
          <w:sz w:val="21"/>
          <w:szCs w:val="21"/>
          <w:lang w:val="pt-BR"/>
        </w:rPr>
        <w:t>0008</w:t>
      </w:r>
      <w:r w:rsidR="00953BD3" w:rsidRPr="00E8052E">
        <w:rPr>
          <w:rFonts w:ascii="Book Antiqua" w:hAnsi="Book Antiqua" w:cstheme="minorHAnsi"/>
          <w:sz w:val="21"/>
          <w:szCs w:val="21"/>
          <w:lang w:val="pt-BR"/>
        </w:rPr>
        <w:t>2</w:t>
      </w:r>
      <w:r w:rsidR="006F38E3">
        <w:rPr>
          <w:rFonts w:ascii="Book Antiqua" w:hAnsi="Book Antiqua" w:cstheme="minorHAnsi"/>
          <w:sz w:val="21"/>
          <w:szCs w:val="21"/>
          <w:lang w:val="pt-BR"/>
        </w:rPr>
        <w:t>3</w:t>
      </w:r>
      <w:r w:rsidR="0041151F" w:rsidRPr="00E8052E">
        <w:rPr>
          <w:rFonts w:ascii="Book Antiqua" w:hAnsi="Book Antiqua" w:cstheme="minorHAnsi"/>
          <w:sz w:val="21"/>
          <w:szCs w:val="21"/>
          <w:lang w:val="pt-BR"/>
        </w:rPr>
        <w:t>/2017</w:t>
      </w:r>
    </w:p>
    <w:p w:rsidR="006A72E4" w:rsidRPr="00E8052E" w:rsidRDefault="006A72E4" w:rsidP="00765089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1"/>
          <w:szCs w:val="21"/>
          <w:lang w:val="pt-BR"/>
        </w:rPr>
      </w:pPr>
      <w:r w:rsidRPr="00E8052E">
        <w:rPr>
          <w:rFonts w:ascii="Book Antiqua" w:hAnsi="Book Antiqua" w:cstheme="minorHAnsi"/>
          <w:b/>
          <w:sz w:val="21"/>
          <w:szCs w:val="21"/>
          <w:lang w:val="pt-BR"/>
        </w:rPr>
        <w:t xml:space="preserve">DESPACHO: </w:t>
      </w:r>
      <w:r w:rsidR="00113EA6" w:rsidRPr="00E8052E">
        <w:rPr>
          <w:rFonts w:ascii="Book Antiqua" w:hAnsi="Book Antiqua" w:cstheme="minorHAnsi"/>
          <w:sz w:val="21"/>
          <w:szCs w:val="21"/>
          <w:lang w:val="pt-BR"/>
        </w:rPr>
        <w:t>0</w:t>
      </w:r>
      <w:r w:rsidR="0041151F" w:rsidRPr="00E8052E">
        <w:rPr>
          <w:rFonts w:ascii="Book Antiqua" w:hAnsi="Book Antiqua" w:cstheme="minorHAnsi"/>
          <w:sz w:val="21"/>
          <w:szCs w:val="21"/>
          <w:lang w:val="pt-BR"/>
        </w:rPr>
        <w:t>4</w:t>
      </w:r>
      <w:r w:rsidR="00953BD3" w:rsidRPr="00E8052E">
        <w:rPr>
          <w:rFonts w:ascii="Book Antiqua" w:hAnsi="Book Antiqua" w:cstheme="minorHAnsi"/>
          <w:sz w:val="21"/>
          <w:szCs w:val="21"/>
          <w:lang w:val="pt-BR"/>
        </w:rPr>
        <w:t>3</w:t>
      </w:r>
      <w:r w:rsidR="00113EA6" w:rsidRPr="00E8052E">
        <w:rPr>
          <w:rFonts w:ascii="Book Antiqua" w:hAnsi="Book Antiqua" w:cstheme="minorHAnsi"/>
          <w:sz w:val="21"/>
          <w:szCs w:val="21"/>
          <w:lang w:val="pt-BR"/>
        </w:rPr>
        <w:t>/201</w:t>
      </w:r>
      <w:r w:rsidR="00EB1F18" w:rsidRPr="00E8052E">
        <w:rPr>
          <w:rFonts w:ascii="Book Antiqua" w:hAnsi="Book Antiqua" w:cstheme="minorHAnsi"/>
          <w:sz w:val="21"/>
          <w:szCs w:val="21"/>
          <w:lang w:val="pt-BR"/>
        </w:rPr>
        <w:t>8</w:t>
      </w:r>
    </w:p>
    <w:p w:rsidR="009A7978" w:rsidRPr="00E8052E" w:rsidRDefault="006A72E4" w:rsidP="00765089">
      <w:pPr>
        <w:spacing w:line="360" w:lineRule="auto"/>
        <w:ind w:left="1418" w:hanging="1418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E8052E">
        <w:rPr>
          <w:rFonts w:ascii="Book Antiqua" w:hAnsi="Book Antiqua" w:cstheme="minorHAnsi"/>
          <w:b/>
          <w:sz w:val="21"/>
          <w:szCs w:val="21"/>
          <w:lang w:val="pt-BR"/>
        </w:rPr>
        <w:t>INTERESSADO:</w:t>
      </w:r>
      <w:r w:rsidR="006D3C61" w:rsidRPr="00E8052E">
        <w:rPr>
          <w:rFonts w:ascii="Book Antiqua" w:hAnsi="Book Antiqua" w:cstheme="minorHAnsi"/>
          <w:b/>
          <w:sz w:val="21"/>
          <w:szCs w:val="21"/>
          <w:lang w:val="pt-BR"/>
        </w:rPr>
        <w:t xml:space="preserve"> </w:t>
      </w:r>
      <w:r w:rsidR="00953BD3" w:rsidRPr="00E8052E">
        <w:rPr>
          <w:rFonts w:ascii="Book Antiqua" w:hAnsi="Book Antiqua" w:cstheme="minorHAnsi"/>
          <w:sz w:val="21"/>
          <w:szCs w:val="21"/>
          <w:lang w:val="pt-BR"/>
        </w:rPr>
        <w:t xml:space="preserve">SECRETARIA DE ESTADO DO PLANEJAMENTO, GESTÃO E PATRIMÔNIO - </w:t>
      </w:r>
      <w:proofErr w:type="gramStart"/>
      <w:r w:rsidR="00953BD3" w:rsidRPr="00E8052E">
        <w:rPr>
          <w:rFonts w:ascii="Book Antiqua" w:hAnsi="Book Antiqua" w:cstheme="minorHAnsi"/>
          <w:sz w:val="21"/>
          <w:szCs w:val="21"/>
          <w:lang w:val="pt-BR"/>
        </w:rPr>
        <w:t>SEPLAG</w:t>
      </w:r>
      <w:proofErr w:type="gramEnd"/>
    </w:p>
    <w:p w:rsidR="006A72E4" w:rsidRPr="00E8052E" w:rsidRDefault="006A72E4" w:rsidP="00765089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E8052E">
        <w:rPr>
          <w:rFonts w:ascii="Book Antiqua" w:hAnsi="Book Antiqua" w:cstheme="minorHAnsi"/>
          <w:b/>
          <w:sz w:val="21"/>
          <w:szCs w:val="21"/>
          <w:lang w:val="pt-BR"/>
        </w:rPr>
        <w:t>ASSUNTO</w:t>
      </w:r>
      <w:r w:rsidRPr="00E8052E">
        <w:rPr>
          <w:rFonts w:ascii="Book Antiqua" w:hAnsi="Book Antiqua" w:cstheme="minorHAnsi"/>
          <w:sz w:val="21"/>
          <w:szCs w:val="21"/>
          <w:lang w:val="pt-BR"/>
        </w:rPr>
        <w:t xml:space="preserve">: </w:t>
      </w:r>
      <w:r w:rsidR="00953BD3" w:rsidRPr="00E8052E">
        <w:rPr>
          <w:rFonts w:ascii="Book Antiqua" w:hAnsi="Book Antiqua" w:cstheme="minorHAnsi"/>
          <w:sz w:val="21"/>
          <w:szCs w:val="21"/>
          <w:lang w:val="pt-BR"/>
        </w:rPr>
        <w:t>DENÚNCIA DE IRREGULARIDADES PRATICADAS NA SSP – DGPC E POAL.</w:t>
      </w:r>
    </w:p>
    <w:p w:rsidR="006A72E4" w:rsidRPr="00E8052E" w:rsidRDefault="006A72E4" w:rsidP="00765089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</w:p>
    <w:p w:rsidR="006A72E4" w:rsidRPr="00E8052E" w:rsidRDefault="006A72E4" w:rsidP="00765089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E8052E">
        <w:rPr>
          <w:rFonts w:ascii="Book Antiqua" w:hAnsi="Book Antiqua" w:cstheme="minorHAnsi"/>
          <w:b/>
          <w:sz w:val="21"/>
          <w:szCs w:val="21"/>
          <w:lang w:val="pt-BR"/>
        </w:rPr>
        <w:t>DESPACHO</w:t>
      </w:r>
    </w:p>
    <w:p w:rsidR="00DC1144" w:rsidRPr="00E8052E" w:rsidRDefault="00DC1144" w:rsidP="00765089">
      <w:pPr>
        <w:spacing w:line="360" w:lineRule="auto"/>
        <w:ind w:firstLine="708"/>
        <w:jc w:val="both"/>
        <w:rPr>
          <w:rFonts w:ascii="Book Antiqua" w:hAnsi="Book Antiqua" w:cstheme="minorHAnsi"/>
          <w:sz w:val="21"/>
          <w:szCs w:val="21"/>
          <w:lang w:val="pt-BR"/>
        </w:rPr>
      </w:pPr>
    </w:p>
    <w:p w:rsidR="008D3C0C" w:rsidRPr="00E8052E" w:rsidRDefault="00113EA6" w:rsidP="00765089">
      <w:pPr>
        <w:spacing w:line="360" w:lineRule="auto"/>
        <w:ind w:firstLine="708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E8052E">
        <w:rPr>
          <w:rFonts w:ascii="Book Antiqua" w:hAnsi="Book Antiqua" w:cstheme="minorHAnsi"/>
          <w:sz w:val="21"/>
          <w:szCs w:val="21"/>
          <w:lang w:val="pt-BR"/>
        </w:rPr>
        <w:t xml:space="preserve">Trata-se do </w:t>
      </w:r>
      <w:r w:rsidRPr="00E8052E">
        <w:rPr>
          <w:rFonts w:ascii="Book Antiqua" w:hAnsi="Book Antiqua" w:cstheme="minorHAnsi"/>
          <w:b/>
          <w:sz w:val="21"/>
          <w:szCs w:val="21"/>
          <w:lang w:val="pt-BR"/>
        </w:rPr>
        <w:t xml:space="preserve">Processo Administrativo nº </w:t>
      </w:r>
      <w:r w:rsidR="00DE04EC" w:rsidRPr="00E8052E">
        <w:rPr>
          <w:rFonts w:ascii="Book Antiqua" w:hAnsi="Book Antiqua" w:cstheme="minorHAnsi"/>
          <w:b/>
          <w:sz w:val="21"/>
          <w:szCs w:val="21"/>
          <w:lang w:val="pt-BR"/>
        </w:rPr>
        <w:t>110</w:t>
      </w:r>
      <w:r w:rsidR="00116636" w:rsidRPr="00E8052E">
        <w:rPr>
          <w:rFonts w:ascii="Book Antiqua" w:hAnsi="Book Antiqua" w:cstheme="minorHAnsi"/>
          <w:b/>
          <w:sz w:val="21"/>
          <w:szCs w:val="21"/>
          <w:lang w:val="pt-BR"/>
        </w:rPr>
        <w:t>4</w:t>
      </w:r>
      <w:r w:rsidR="00DE04EC" w:rsidRPr="00E8052E">
        <w:rPr>
          <w:rFonts w:ascii="Book Antiqua" w:hAnsi="Book Antiqua" w:cstheme="minorHAnsi"/>
          <w:b/>
          <w:sz w:val="21"/>
          <w:szCs w:val="21"/>
          <w:lang w:val="pt-BR"/>
        </w:rPr>
        <w:t>-</w:t>
      </w:r>
      <w:r w:rsidR="0016664C" w:rsidRPr="00E8052E">
        <w:rPr>
          <w:rFonts w:ascii="Book Antiqua" w:hAnsi="Book Antiqua" w:cstheme="minorHAnsi"/>
          <w:b/>
          <w:sz w:val="21"/>
          <w:szCs w:val="21"/>
          <w:lang w:val="pt-BR"/>
        </w:rPr>
        <w:t>8</w:t>
      </w:r>
      <w:r w:rsidR="00953BD3" w:rsidRPr="00E8052E">
        <w:rPr>
          <w:rFonts w:ascii="Book Antiqua" w:hAnsi="Book Antiqua" w:cstheme="minorHAnsi"/>
          <w:b/>
          <w:sz w:val="21"/>
          <w:szCs w:val="21"/>
          <w:lang w:val="pt-BR"/>
        </w:rPr>
        <w:t>2</w:t>
      </w:r>
      <w:r w:rsidR="0016664C" w:rsidRPr="00E8052E">
        <w:rPr>
          <w:rFonts w:ascii="Book Antiqua" w:hAnsi="Book Antiqua" w:cstheme="minorHAnsi"/>
          <w:b/>
          <w:sz w:val="21"/>
          <w:szCs w:val="21"/>
          <w:lang w:val="pt-BR"/>
        </w:rPr>
        <w:t>8</w:t>
      </w:r>
      <w:r w:rsidR="00DE04EC" w:rsidRPr="00E8052E">
        <w:rPr>
          <w:rFonts w:ascii="Book Antiqua" w:hAnsi="Book Antiqua" w:cstheme="minorHAnsi"/>
          <w:b/>
          <w:sz w:val="21"/>
          <w:szCs w:val="21"/>
          <w:lang w:val="pt-BR"/>
        </w:rPr>
        <w:t>/201</w:t>
      </w:r>
      <w:r w:rsidR="0041151F" w:rsidRPr="00E8052E">
        <w:rPr>
          <w:rFonts w:ascii="Book Antiqua" w:hAnsi="Book Antiqua" w:cstheme="minorHAnsi"/>
          <w:b/>
          <w:sz w:val="21"/>
          <w:szCs w:val="21"/>
          <w:lang w:val="pt-BR"/>
        </w:rPr>
        <w:t>7</w:t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E8052E">
        <w:rPr>
          <w:rFonts w:ascii="Book Antiqua" w:hAnsi="Book Antiqua" w:cstheme="minorHAnsi"/>
          <w:bCs/>
          <w:sz w:val="21"/>
          <w:szCs w:val="21"/>
          <w:lang w:val="pt-BR"/>
        </w:rPr>
        <w:t xml:space="preserve">, </w:t>
      </w:r>
      <w:r w:rsidRPr="00E8052E">
        <w:rPr>
          <w:rFonts w:ascii="Book Antiqua" w:hAnsi="Book Antiqua" w:cstheme="minorHAnsi"/>
          <w:sz w:val="21"/>
          <w:szCs w:val="21"/>
          <w:lang w:val="pt-BR"/>
        </w:rPr>
        <w:t xml:space="preserve">em </w:t>
      </w:r>
      <w:r w:rsidR="00DE04EC" w:rsidRPr="00E8052E">
        <w:rPr>
          <w:rFonts w:ascii="Book Antiqua" w:hAnsi="Book Antiqua" w:cstheme="minorHAnsi"/>
          <w:sz w:val="21"/>
          <w:szCs w:val="21"/>
          <w:lang w:val="pt-BR"/>
        </w:rPr>
        <w:t>01</w:t>
      </w:r>
      <w:r w:rsidRPr="00E8052E">
        <w:rPr>
          <w:rFonts w:ascii="Book Antiqua" w:hAnsi="Book Antiqua" w:cstheme="minorHAnsi"/>
          <w:sz w:val="21"/>
          <w:szCs w:val="21"/>
          <w:lang w:val="pt-BR"/>
        </w:rPr>
        <w:t xml:space="preserve"> (</w:t>
      </w:r>
      <w:r w:rsidR="00DE04EC" w:rsidRPr="00E8052E">
        <w:rPr>
          <w:rFonts w:ascii="Book Antiqua" w:hAnsi="Book Antiqua" w:cstheme="minorHAnsi"/>
          <w:sz w:val="21"/>
          <w:szCs w:val="21"/>
          <w:lang w:val="pt-BR"/>
        </w:rPr>
        <w:t>um)</w:t>
      </w:r>
      <w:r w:rsidRPr="00E8052E">
        <w:rPr>
          <w:rFonts w:ascii="Book Antiqua" w:hAnsi="Book Antiqua" w:cstheme="minorHAnsi"/>
          <w:sz w:val="21"/>
          <w:szCs w:val="21"/>
          <w:lang w:val="pt-BR"/>
        </w:rPr>
        <w:t xml:space="preserve"> volume, com </w:t>
      </w:r>
      <w:r w:rsidR="00953BD3" w:rsidRPr="00E8052E">
        <w:rPr>
          <w:rFonts w:ascii="Book Antiqua" w:hAnsi="Book Antiqua" w:cstheme="minorHAnsi"/>
          <w:sz w:val="21"/>
          <w:szCs w:val="21"/>
          <w:lang w:val="pt-BR"/>
        </w:rPr>
        <w:t>09</w:t>
      </w:r>
      <w:r w:rsidRPr="00E8052E">
        <w:rPr>
          <w:rFonts w:ascii="Book Antiqua" w:hAnsi="Book Antiqua" w:cstheme="minorHAnsi"/>
          <w:sz w:val="21"/>
          <w:szCs w:val="21"/>
          <w:lang w:val="pt-BR"/>
        </w:rPr>
        <w:t xml:space="preserve"> (</w:t>
      </w:r>
      <w:r w:rsidR="00953BD3" w:rsidRPr="00E8052E">
        <w:rPr>
          <w:rFonts w:ascii="Book Antiqua" w:hAnsi="Book Antiqua" w:cstheme="minorHAnsi"/>
          <w:sz w:val="21"/>
          <w:szCs w:val="21"/>
          <w:lang w:val="pt-BR"/>
        </w:rPr>
        <w:t>nove</w:t>
      </w:r>
      <w:r w:rsidR="00116636" w:rsidRPr="00E8052E">
        <w:rPr>
          <w:rFonts w:ascii="Book Antiqua" w:hAnsi="Book Antiqua" w:cstheme="minorHAnsi"/>
          <w:sz w:val="21"/>
          <w:szCs w:val="21"/>
          <w:lang w:val="pt-BR"/>
        </w:rPr>
        <w:t xml:space="preserve">) </w:t>
      </w:r>
      <w:r w:rsidRPr="00E8052E">
        <w:rPr>
          <w:rFonts w:ascii="Book Antiqua" w:hAnsi="Book Antiqua" w:cstheme="minorHAnsi"/>
          <w:sz w:val="21"/>
          <w:szCs w:val="21"/>
          <w:lang w:val="pt-BR"/>
        </w:rPr>
        <w:t xml:space="preserve">fls., que </w:t>
      </w:r>
      <w:r w:rsidR="00116636" w:rsidRPr="00E8052E">
        <w:rPr>
          <w:rFonts w:ascii="Book Antiqua" w:hAnsi="Book Antiqua" w:cstheme="minorHAnsi"/>
          <w:sz w:val="21"/>
          <w:szCs w:val="21"/>
          <w:lang w:val="pt-BR"/>
        </w:rPr>
        <w:t>trata d</w:t>
      </w:r>
      <w:r w:rsidR="00024EA6" w:rsidRPr="00E8052E">
        <w:rPr>
          <w:rFonts w:ascii="Book Antiqua" w:hAnsi="Book Antiqua" w:cstheme="minorHAnsi"/>
          <w:sz w:val="21"/>
          <w:szCs w:val="21"/>
          <w:lang w:val="pt-BR"/>
        </w:rPr>
        <w:t xml:space="preserve">o Ofício nº </w:t>
      </w:r>
      <w:r w:rsidR="00953BD3" w:rsidRPr="00E8052E">
        <w:rPr>
          <w:rFonts w:ascii="Book Antiqua" w:hAnsi="Book Antiqua" w:cstheme="minorHAnsi"/>
          <w:sz w:val="21"/>
          <w:szCs w:val="21"/>
          <w:lang w:val="pt-BR"/>
        </w:rPr>
        <w:t>1088/2016-GS/SEPLAG</w:t>
      </w:r>
      <w:r w:rsidR="00024EA6" w:rsidRPr="00E8052E">
        <w:rPr>
          <w:rFonts w:ascii="Book Antiqua" w:hAnsi="Book Antiqua" w:cstheme="minorHAnsi"/>
          <w:sz w:val="21"/>
          <w:szCs w:val="21"/>
          <w:lang w:val="pt-BR"/>
        </w:rPr>
        <w:t xml:space="preserve">, datado de </w:t>
      </w:r>
      <w:r w:rsidR="00953BD3" w:rsidRPr="00E8052E">
        <w:rPr>
          <w:rFonts w:ascii="Book Antiqua" w:hAnsi="Book Antiqua" w:cstheme="minorHAnsi"/>
          <w:sz w:val="21"/>
          <w:szCs w:val="21"/>
          <w:lang w:val="pt-BR"/>
        </w:rPr>
        <w:t>23</w:t>
      </w:r>
      <w:r w:rsidR="00024EA6" w:rsidRPr="00E8052E">
        <w:rPr>
          <w:rFonts w:ascii="Book Antiqua" w:hAnsi="Book Antiqua" w:cstheme="minorHAnsi"/>
          <w:sz w:val="21"/>
          <w:szCs w:val="21"/>
          <w:lang w:val="pt-BR"/>
        </w:rPr>
        <w:t>.</w:t>
      </w:r>
      <w:r w:rsidR="00953BD3" w:rsidRPr="00E8052E">
        <w:rPr>
          <w:rFonts w:ascii="Book Antiqua" w:hAnsi="Book Antiqua" w:cstheme="minorHAnsi"/>
          <w:sz w:val="21"/>
          <w:szCs w:val="21"/>
          <w:lang w:val="pt-BR"/>
        </w:rPr>
        <w:t>08</w:t>
      </w:r>
      <w:r w:rsidR="00024EA6" w:rsidRPr="00E8052E">
        <w:rPr>
          <w:rFonts w:ascii="Book Antiqua" w:hAnsi="Book Antiqua" w:cstheme="minorHAnsi"/>
          <w:sz w:val="21"/>
          <w:szCs w:val="21"/>
          <w:lang w:val="pt-BR"/>
        </w:rPr>
        <w:t>.201</w:t>
      </w:r>
      <w:r w:rsidR="00953BD3" w:rsidRPr="00E8052E">
        <w:rPr>
          <w:rFonts w:ascii="Book Antiqua" w:hAnsi="Book Antiqua" w:cstheme="minorHAnsi"/>
          <w:sz w:val="21"/>
          <w:szCs w:val="21"/>
          <w:lang w:val="pt-BR"/>
        </w:rPr>
        <w:t>6</w:t>
      </w:r>
      <w:r w:rsidR="00024EA6" w:rsidRPr="00E8052E">
        <w:rPr>
          <w:rFonts w:ascii="Book Antiqua" w:hAnsi="Book Antiqua" w:cstheme="minorHAnsi"/>
          <w:sz w:val="21"/>
          <w:szCs w:val="21"/>
          <w:lang w:val="pt-BR"/>
        </w:rPr>
        <w:t xml:space="preserve"> </w:t>
      </w:r>
      <w:r w:rsidR="0041151F" w:rsidRPr="00E8052E">
        <w:rPr>
          <w:rFonts w:ascii="Book Antiqua" w:hAnsi="Book Antiqua" w:cstheme="minorHAnsi"/>
          <w:sz w:val="21"/>
          <w:szCs w:val="21"/>
          <w:lang w:val="pt-BR"/>
        </w:rPr>
        <w:t>encaminhad</w:t>
      </w:r>
      <w:r w:rsidR="00024EA6" w:rsidRPr="00E8052E">
        <w:rPr>
          <w:rFonts w:ascii="Book Antiqua" w:hAnsi="Book Antiqua" w:cstheme="minorHAnsi"/>
          <w:sz w:val="21"/>
          <w:szCs w:val="21"/>
          <w:lang w:val="pt-BR"/>
        </w:rPr>
        <w:t>o</w:t>
      </w:r>
      <w:r w:rsidR="0041151F" w:rsidRPr="00E8052E">
        <w:rPr>
          <w:rFonts w:ascii="Book Antiqua" w:hAnsi="Book Antiqua" w:cstheme="minorHAnsi"/>
          <w:sz w:val="21"/>
          <w:szCs w:val="21"/>
          <w:lang w:val="pt-BR"/>
        </w:rPr>
        <w:t xml:space="preserve"> pela </w:t>
      </w:r>
      <w:r w:rsidR="00024EA6" w:rsidRPr="00E8052E">
        <w:rPr>
          <w:rFonts w:ascii="Book Antiqua" w:hAnsi="Book Antiqua" w:cstheme="minorHAnsi"/>
          <w:sz w:val="21"/>
          <w:szCs w:val="21"/>
          <w:lang w:val="pt-BR"/>
        </w:rPr>
        <w:t>Secretaria de Estado d</w:t>
      </w:r>
      <w:r w:rsidR="00953BD3" w:rsidRPr="00E8052E">
        <w:rPr>
          <w:rFonts w:ascii="Book Antiqua" w:hAnsi="Book Antiqua" w:cstheme="minorHAnsi"/>
          <w:sz w:val="21"/>
          <w:szCs w:val="21"/>
          <w:lang w:val="pt-BR"/>
        </w:rPr>
        <w:t>o Planejamento, Gestão e Patrimônio - SEPLAG</w:t>
      </w:r>
      <w:r w:rsidR="00024EA6" w:rsidRPr="00E8052E">
        <w:rPr>
          <w:rFonts w:ascii="Book Antiqua" w:hAnsi="Book Antiqua" w:cstheme="minorHAnsi"/>
          <w:sz w:val="21"/>
          <w:szCs w:val="21"/>
          <w:lang w:val="pt-BR"/>
        </w:rPr>
        <w:t xml:space="preserve">, encaminhando </w:t>
      </w:r>
      <w:r w:rsidR="008D3C0C" w:rsidRPr="00E8052E">
        <w:rPr>
          <w:rFonts w:ascii="Book Antiqua" w:hAnsi="Book Antiqua" w:cstheme="minorHAnsi"/>
          <w:sz w:val="21"/>
          <w:szCs w:val="21"/>
          <w:lang w:val="pt-BR"/>
        </w:rPr>
        <w:t xml:space="preserve">denúncia </w:t>
      </w:r>
      <w:proofErr w:type="gramStart"/>
      <w:r w:rsidR="008D3C0C" w:rsidRPr="00E8052E">
        <w:rPr>
          <w:rFonts w:ascii="Book Antiqua" w:hAnsi="Book Antiqua" w:cstheme="minorHAnsi"/>
          <w:b/>
          <w:i/>
          <w:sz w:val="21"/>
          <w:szCs w:val="21"/>
          <w:lang w:val="pt-BR"/>
        </w:rPr>
        <w:t>“...</w:t>
      </w:r>
      <w:proofErr w:type="gramEnd"/>
      <w:r w:rsidR="008D3C0C" w:rsidRPr="00E8052E">
        <w:rPr>
          <w:rFonts w:ascii="Book Antiqua" w:hAnsi="Book Antiqua" w:cstheme="minorHAnsi"/>
          <w:b/>
          <w:i/>
          <w:sz w:val="21"/>
          <w:szCs w:val="21"/>
          <w:lang w:val="pt-BR"/>
        </w:rPr>
        <w:t>formulada por cidadão devidamente identificado, que tem por conteúdo supostas condutas irregulares praticadas no âmbito da Secretaria de Segurança Pública, Delegacia Geral da Policia Civil e Pericia Oficial de Alagoas,...”.</w:t>
      </w:r>
      <w:r w:rsidR="008D3C0C" w:rsidRPr="00E8052E">
        <w:rPr>
          <w:rFonts w:ascii="Book Antiqua" w:hAnsi="Book Antiqua" w:cstheme="minorHAnsi"/>
          <w:sz w:val="21"/>
          <w:szCs w:val="21"/>
          <w:lang w:val="pt-BR"/>
        </w:rPr>
        <w:t xml:space="preserve"> Anexo, </w:t>
      </w:r>
      <w:proofErr w:type="gramStart"/>
      <w:r w:rsidR="008D3C0C" w:rsidRPr="00E8052E">
        <w:rPr>
          <w:rFonts w:ascii="Book Antiqua" w:hAnsi="Book Antiqua" w:cstheme="minorHAnsi"/>
          <w:sz w:val="21"/>
          <w:szCs w:val="21"/>
          <w:lang w:val="pt-BR"/>
        </w:rPr>
        <w:t>encaminha,</w:t>
      </w:r>
      <w:proofErr w:type="gramEnd"/>
      <w:r w:rsidR="008D3C0C" w:rsidRPr="00E8052E">
        <w:rPr>
          <w:rFonts w:ascii="Book Antiqua" w:hAnsi="Book Antiqua" w:cstheme="minorHAnsi"/>
          <w:sz w:val="21"/>
          <w:szCs w:val="21"/>
          <w:lang w:val="pt-BR"/>
        </w:rPr>
        <w:t xml:space="preserve"> ainda cópia da denúncia formulada.</w:t>
      </w:r>
    </w:p>
    <w:p w:rsidR="008D3C0C" w:rsidRPr="00E8052E" w:rsidRDefault="008D3C0C" w:rsidP="008D3C0C">
      <w:pPr>
        <w:spacing w:line="360" w:lineRule="auto"/>
        <w:ind w:firstLine="851"/>
        <w:jc w:val="both"/>
        <w:rPr>
          <w:rFonts w:ascii="Book Antiqua" w:hAnsi="Book Antiqua" w:cstheme="minorHAnsi"/>
          <w:b/>
          <w:i/>
          <w:sz w:val="21"/>
          <w:szCs w:val="21"/>
          <w:lang w:val="pt-BR"/>
        </w:rPr>
      </w:pPr>
      <w:r w:rsidRPr="00E8052E">
        <w:rPr>
          <w:rFonts w:ascii="Book Antiqua" w:hAnsi="Book Antiqua" w:cstheme="minorHAnsi"/>
          <w:sz w:val="21"/>
          <w:szCs w:val="21"/>
          <w:lang w:val="pt-BR"/>
        </w:rPr>
        <w:t xml:space="preserve">Esta Superintendência de Auditagem – SUPAD salienta que recebeu a mesma denúncia vinda através do Ofício nº 2744-16-DGPC-GC, datado de 01.09.2016 de lavra da Delegada Geral Adjunta de Policia Civil, onde encaminha cópia do </w:t>
      </w:r>
      <w:r w:rsidRPr="00E8052E">
        <w:rPr>
          <w:rFonts w:ascii="Book Antiqua" w:hAnsi="Book Antiqua" w:cstheme="minorHAnsi"/>
          <w:b/>
          <w:sz w:val="21"/>
          <w:szCs w:val="21"/>
          <w:u w:val="single"/>
          <w:lang w:val="pt-BR"/>
        </w:rPr>
        <w:t>Processo Administrativo nº 20.105-4478/2016,</w:t>
      </w:r>
      <w:r w:rsidRPr="00E8052E">
        <w:rPr>
          <w:rFonts w:ascii="Book Antiqua" w:hAnsi="Book Antiqua" w:cstheme="minorHAnsi"/>
          <w:sz w:val="21"/>
          <w:szCs w:val="21"/>
          <w:lang w:val="pt-BR"/>
        </w:rPr>
        <w:t xml:space="preserve"> que </w:t>
      </w:r>
      <w:proofErr w:type="gramStart"/>
      <w:r w:rsidRPr="00E8052E">
        <w:rPr>
          <w:rFonts w:ascii="Book Antiqua" w:hAnsi="Book Antiqua" w:cstheme="minorHAnsi"/>
          <w:b/>
          <w:i/>
          <w:sz w:val="21"/>
          <w:szCs w:val="21"/>
          <w:lang w:val="pt-BR"/>
        </w:rPr>
        <w:t>“...</w:t>
      </w:r>
      <w:proofErr w:type="gramEnd"/>
      <w:r w:rsidRPr="00E8052E">
        <w:rPr>
          <w:rFonts w:ascii="Book Antiqua" w:hAnsi="Book Antiqua" w:cstheme="minorHAnsi"/>
          <w:b/>
          <w:i/>
          <w:sz w:val="21"/>
          <w:szCs w:val="21"/>
          <w:lang w:val="pt-BR"/>
        </w:rPr>
        <w:t xml:space="preserve">trata da delação anônima, que relata supostas irregularidades praticadas no âmbito da Secretaria de Segurança Pública, Delegacia Geral de Policia Civil e Pericia Oficial de Alagoas, objetivando dar ciência do teor das informações prestadas por este Órgão no bojo do Despacho nº 2300/2016, a fls. 04/13, e adoção de demais providências que julgar cabíveis.”. </w:t>
      </w:r>
    </w:p>
    <w:p w:rsidR="008D3C0C" w:rsidRPr="00E8052E" w:rsidRDefault="008D3C0C" w:rsidP="008D3C0C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E8052E">
        <w:rPr>
          <w:rFonts w:ascii="Book Antiqua" w:hAnsi="Book Antiqua" w:cstheme="minorHAnsi"/>
          <w:sz w:val="21"/>
          <w:szCs w:val="21"/>
          <w:lang w:val="pt-BR"/>
        </w:rPr>
        <w:t xml:space="preserve">Salienta-se que esta Superintendência extraiu cópia dos autos, abrindo novo processo, tendo arquivado na pasta do </w:t>
      </w:r>
      <w:proofErr w:type="gramStart"/>
      <w:r w:rsidRPr="00E8052E">
        <w:rPr>
          <w:rFonts w:ascii="Book Antiqua" w:hAnsi="Book Antiqua" w:cstheme="minorHAnsi"/>
          <w:sz w:val="21"/>
          <w:szCs w:val="21"/>
          <w:lang w:val="pt-BR"/>
        </w:rPr>
        <w:t>ODP.</w:t>
      </w:r>
      <w:proofErr w:type="gramEnd"/>
      <w:r w:rsidRPr="00E8052E">
        <w:rPr>
          <w:rFonts w:ascii="Book Antiqua" w:hAnsi="Book Antiqua" w:cstheme="minorHAnsi"/>
          <w:sz w:val="21"/>
          <w:szCs w:val="21"/>
          <w:lang w:val="pt-BR"/>
        </w:rPr>
        <w:t>Alagoas, os quais irão servir de subsídio nas próximas auditorias a serem realizadas naquele órgão.</w:t>
      </w:r>
    </w:p>
    <w:p w:rsidR="008D3C0C" w:rsidRPr="00E8052E" w:rsidRDefault="008D3C0C" w:rsidP="008D3C0C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E8052E">
        <w:rPr>
          <w:rFonts w:ascii="Book Antiqua" w:hAnsi="Book Antiqua" w:cstheme="minorHAnsi"/>
          <w:sz w:val="21"/>
          <w:szCs w:val="21"/>
          <w:lang w:val="pt-BR"/>
        </w:rPr>
        <w:t>Encaminhem-se os autos ao gabinete da Controladora Geral, para conhecimento, ao tempo em que sugerimos a remessa dos autos a Superintendência de Correição e Ouvidoria para ciência e demais providências.</w:t>
      </w:r>
    </w:p>
    <w:p w:rsidR="008D3C0C" w:rsidRPr="00E8052E" w:rsidRDefault="008D3C0C" w:rsidP="008D3C0C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  <w:r w:rsidRPr="00E8052E">
        <w:rPr>
          <w:rFonts w:ascii="Book Antiqua" w:hAnsi="Book Antiqua" w:cstheme="minorHAnsi"/>
          <w:bCs/>
          <w:sz w:val="21"/>
          <w:szCs w:val="21"/>
          <w:lang w:val="pt-BR"/>
        </w:rPr>
        <w:t>Maceió-AL, 02 abril de 2018.</w:t>
      </w:r>
    </w:p>
    <w:p w:rsidR="008D3C0C" w:rsidRPr="00E8052E" w:rsidRDefault="008D3C0C" w:rsidP="008D3C0C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</w:p>
    <w:p w:rsidR="008D3C0C" w:rsidRPr="00E8052E" w:rsidRDefault="008D3C0C" w:rsidP="008D3C0C">
      <w:pPr>
        <w:tabs>
          <w:tab w:val="left" w:pos="0"/>
        </w:tabs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E8052E">
        <w:rPr>
          <w:rFonts w:ascii="Book Antiqua" w:hAnsi="Book Antiqua" w:cstheme="minorHAnsi"/>
          <w:sz w:val="21"/>
          <w:szCs w:val="21"/>
          <w:lang w:val="pt-BR"/>
        </w:rPr>
        <w:t>Adriana Andrade Araújo</w:t>
      </w:r>
    </w:p>
    <w:p w:rsidR="008D3C0C" w:rsidRPr="00E8052E" w:rsidRDefault="008D3C0C" w:rsidP="008D3C0C">
      <w:pPr>
        <w:tabs>
          <w:tab w:val="left" w:pos="0"/>
        </w:tabs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E8052E">
        <w:rPr>
          <w:rFonts w:ascii="Book Antiqua" w:hAnsi="Book Antiqua" w:cstheme="minorHAnsi"/>
          <w:b/>
          <w:sz w:val="21"/>
          <w:szCs w:val="21"/>
          <w:lang w:val="pt-BR"/>
        </w:rPr>
        <w:t>Superintendente de Auditagem - Matrícula n° 113-9</w:t>
      </w:r>
    </w:p>
    <w:p w:rsidR="00567D3B" w:rsidRPr="00E8052E" w:rsidRDefault="00567D3B" w:rsidP="00765089">
      <w:pPr>
        <w:spacing w:line="360" w:lineRule="auto"/>
        <w:jc w:val="both"/>
        <w:rPr>
          <w:rFonts w:ascii="Book Antiqua" w:hAnsi="Book Antiqua" w:cstheme="minorHAnsi"/>
          <w:b/>
          <w:sz w:val="21"/>
          <w:szCs w:val="21"/>
          <w:lang w:val="pt-BR"/>
        </w:rPr>
      </w:pPr>
    </w:p>
    <w:sectPr w:rsidR="00567D3B" w:rsidRPr="00E8052E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C0C" w:rsidRDefault="008D3C0C" w:rsidP="00CD2CE9">
      <w:r>
        <w:separator/>
      </w:r>
    </w:p>
  </w:endnote>
  <w:endnote w:type="continuationSeparator" w:id="0">
    <w:p w:rsidR="008D3C0C" w:rsidRDefault="008D3C0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C0C" w:rsidRPr="0016418A" w:rsidRDefault="008D3C0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C0C" w:rsidRDefault="008D3C0C" w:rsidP="00CD2CE9">
      <w:r>
        <w:separator/>
      </w:r>
    </w:p>
  </w:footnote>
  <w:footnote w:type="continuationSeparator" w:id="0">
    <w:p w:rsidR="008D3C0C" w:rsidRDefault="008D3C0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C0C" w:rsidRDefault="008D3C0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2757301</wp:posOffset>
          </wp:positionH>
          <wp:positionV relativeFrom="paragraph">
            <wp:posOffset>-172742</wp:posOffset>
          </wp:positionV>
          <wp:extent cx="504365" cy="636927"/>
          <wp:effectExtent l="19050" t="0" r="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365" cy="6369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D3C0C" w:rsidRDefault="008D3C0C">
    <w:pPr>
      <w:pStyle w:val="Cabealho"/>
    </w:pPr>
  </w:p>
  <w:p w:rsidR="008D3C0C" w:rsidRDefault="008D3C0C" w:rsidP="001C17BE">
    <w:pPr>
      <w:pStyle w:val="Cabealho"/>
      <w:spacing w:after="100" w:afterAutospacing="1"/>
      <w:contextualSpacing/>
      <w:jc w:val="center"/>
    </w:pPr>
  </w:p>
  <w:p w:rsidR="008D3C0C" w:rsidRPr="0016418A" w:rsidRDefault="008D3C0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D3C0C" w:rsidRPr="0016418A" w:rsidRDefault="008D3C0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D3C0C" w:rsidRPr="0016418A" w:rsidRDefault="008D3C0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D3C0C" w:rsidRDefault="008D3C0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D3C0C" w:rsidRPr="0016418A" w:rsidRDefault="008D3C0C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4EA6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3D49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98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636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6664C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2BDF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819D0"/>
    <w:rsid w:val="0028276B"/>
    <w:rsid w:val="00284946"/>
    <w:rsid w:val="002860BA"/>
    <w:rsid w:val="002864D7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1E4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151F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2D2A"/>
    <w:rsid w:val="0049396A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38E3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089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A442C"/>
    <w:rsid w:val="007B02EB"/>
    <w:rsid w:val="007B4535"/>
    <w:rsid w:val="007B5695"/>
    <w:rsid w:val="007B5727"/>
    <w:rsid w:val="007B6003"/>
    <w:rsid w:val="007B7198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3C0C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3BD3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C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274A8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18B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1D0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218D"/>
    <w:rsid w:val="00BC5B58"/>
    <w:rsid w:val="00BC6275"/>
    <w:rsid w:val="00BC6747"/>
    <w:rsid w:val="00BC7335"/>
    <w:rsid w:val="00BC7FA0"/>
    <w:rsid w:val="00BD0D4C"/>
    <w:rsid w:val="00BD279B"/>
    <w:rsid w:val="00BD2B48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52E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  <w:style w:type="table" w:styleId="Tabelacomgrade">
    <w:name w:val="Table Grid"/>
    <w:basedOn w:val="Tabelanormal"/>
    <w:uiPriority w:val="59"/>
    <w:rsid w:val="007650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7B9DC-AB11-4AC3-9C59-5118B419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4</cp:revision>
  <cp:lastPrinted>2018-04-03T21:37:00Z</cp:lastPrinted>
  <dcterms:created xsi:type="dcterms:W3CDTF">2018-04-03T21:44:00Z</dcterms:created>
  <dcterms:modified xsi:type="dcterms:W3CDTF">2018-04-03T22:08:00Z</dcterms:modified>
</cp:coreProperties>
</file>