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Public Speaking For Beginners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42"/>
          <w:szCs w:val="42"/>
        </w:rPr>
      </w:pPr>
      <w:hyperlink r:id="rId6">
        <w:r w:rsidDel="00000000" w:rsidR="00000000" w:rsidRPr="00000000">
          <w:rPr>
            <w:color w:val="1155cc"/>
            <w:sz w:val="42"/>
            <w:szCs w:val="42"/>
            <w:u w:val="single"/>
            <w:rtl w:val="0"/>
          </w:rPr>
          <w:t xml:space="preserve">https://www.youtube.com/watch?v=i5mYphUoOCs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Be a More Confident Public Speaker</w:t>
      </w:r>
    </w:p>
    <w:p w:rsidR="00000000" w:rsidDel="00000000" w:rsidP="00000000" w:rsidRDefault="00000000" w:rsidRPr="00000000" w14:paraId="00000004">
      <w:pPr>
        <w:rPr>
          <w:sz w:val="42"/>
          <w:szCs w:val="42"/>
        </w:rPr>
      </w:pPr>
      <w:hyperlink r:id="rId7">
        <w:r w:rsidDel="00000000" w:rsidR="00000000" w:rsidRPr="00000000">
          <w:rPr>
            <w:color w:val="1155cc"/>
            <w:sz w:val="42"/>
            <w:szCs w:val="42"/>
            <w:u w:val="single"/>
            <w:rtl w:val="0"/>
          </w:rPr>
          <w:t xml:space="preserve">https://www.youtube.com/watch?v=tShavGuo0E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Best way to practice public speaking ALONE in 6 Steps!</w:t>
      </w:r>
    </w:p>
    <w:p w:rsidR="00000000" w:rsidDel="00000000" w:rsidP="00000000" w:rsidRDefault="00000000" w:rsidRPr="00000000" w14:paraId="00000006">
      <w:pPr>
        <w:rPr>
          <w:sz w:val="42"/>
          <w:szCs w:val="42"/>
        </w:rPr>
      </w:pPr>
      <w:hyperlink r:id="rId8">
        <w:r w:rsidDel="00000000" w:rsidR="00000000" w:rsidRPr="00000000">
          <w:rPr>
            <w:color w:val="1155cc"/>
            <w:sz w:val="42"/>
            <w:szCs w:val="42"/>
            <w:u w:val="single"/>
            <w:rtl w:val="0"/>
          </w:rPr>
          <w:t xml:space="preserve">https://www.youtube.com/watch?v=phWyidZ7Ok8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Body Language for Presentations</w:t>
      </w:r>
    </w:p>
    <w:p w:rsidR="00000000" w:rsidDel="00000000" w:rsidP="00000000" w:rsidRDefault="00000000" w:rsidRPr="00000000" w14:paraId="00000008">
      <w:pPr>
        <w:rPr>
          <w:sz w:val="38"/>
          <w:szCs w:val="38"/>
        </w:rPr>
      </w:pPr>
      <w:hyperlink r:id="rId9">
        <w:r w:rsidDel="00000000" w:rsidR="00000000" w:rsidRPr="00000000">
          <w:rPr>
            <w:color w:val="1155cc"/>
            <w:sz w:val="38"/>
            <w:szCs w:val="38"/>
            <w:u w:val="single"/>
            <w:rtl w:val="0"/>
          </w:rPr>
          <w:t xml:space="preserve">https://www.youtube.com/watch?v=TmbQFWBvTtY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4 Tips To IMPROVE Your Public Speaking</w:t>
        <w:br w:type="textWrapping"/>
      </w:r>
      <w:hyperlink r:id="rId10">
        <w:r w:rsidDel="00000000" w:rsidR="00000000" w:rsidRPr="00000000">
          <w:rPr>
            <w:color w:val="1155cc"/>
            <w:sz w:val="38"/>
            <w:szCs w:val="38"/>
            <w:u w:val="single"/>
            <w:rtl w:val="0"/>
          </w:rPr>
          <w:t xml:space="preserve">https://www.youtube.com/watch?v=962eYqe--Yc</w:t>
        </w:r>
      </w:hyperlink>
      <w:r w:rsidDel="00000000" w:rsidR="00000000" w:rsidRPr="00000000">
        <w:rPr>
          <w:sz w:val="38"/>
          <w:szCs w:val="3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200" w:lineRule="auto"/>
        <w:rPr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b w:val="1"/>
          <w:bCs w:val="1"/>
          <w:sz w:val="38"/>
          <w:szCs w:val="38"/>
          <w:u w:val="single"/>
          <w:rtl w:val="0"/>
        </w:rPr>
        <w:t xml:space="preserve">INTRODUCTION:</w:t>
      </w:r>
    </w:p>
    <w:p w:rsidR="00000000" w:rsidDel="00000000" w:rsidP="00000000" w:rsidRDefault="00000000" w:rsidRPr="00000000" w14:paraId="0000000B">
      <w:pPr>
        <w:ind w:left="720" w:firstLine="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How to start a presentation</w:t>
      </w:r>
    </w:p>
    <w:p w:rsidR="00000000" w:rsidDel="00000000" w:rsidP="00000000" w:rsidRDefault="00000000" w:rsidRPr="00000000" w14:paraId="0000000C">
      <w:pPr>
        <w:ind w:left="720" w:firstLine="0"/>
        <w:rPr>
          <w:sz w:val="38"/>
          <w:szCs w:val="38"/>
        </w:rPr>
      </w:pPr>
      <w:hyperlink r:id="rId11">
        <w:r w:rsidDel="00000000" w:rsidR="00000000" w:rsidRPr="00000000">
          <w:rPr>
            <w:color w:val="1155cc"/>
            <w:sz w:val="38"/>
            <w:szCs w:val="38"/>
            <w:u w:val="single"/>
            <w:rtl w:val="0"/>
          </w:rPr>
          <w:t xml:space="preserve">https://www.youtube.com/watch?v=LrjlW00kkws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4 Step Formula for a Killer Intro</w:t>
      </w:r>
    </w:p>
    <w:p w:rsidR="00000000" w:rsidDel="00000000" w:rsidP="00000000" w:rsidRDefault="00000000" w:rsidRPr="00000000" w14:paraId="0000000E">
      <w:pPr>
        <w:ind w:left="720" w:firstLine="0"/>
        <w:rPr>
          <w:sz w:val="38"/>
          <w:szCs w:val="38"/>
        </w:rPr>
      </w:pPr>
      <w:hyperlink r:id="rId12">
        <w:r w:rsidDel="00000000" w:rsidR="00000000" w:rsidRPr="00000000">
          <w:rPr>
            <w:color w:val="1155cc"/>
            <w:sz w:val="38"/>
            <w:szCs w:val="38"/>
            <w:u w:val="single"/>
            <w:rtl w:val="0"/>
          </w:rPr>
          <w:t xml:space="preserve">https://www.youtube.com/watch?v=aGEFtRwPhE4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00" w:lineRule="auto"/>
        <w:rPr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b w:val="1"/>
          <w:bCs w:val="1"/>
          <w:sz w:val="38"/>
          <w:szCs w:val="38"/>
          <w:u w:val="single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How To End A Speech With Impact</w:t>
      </w:r>
    </w:p>
    <w:p w:rsidR="00000000" w:rsidDel="00000000" w:rsidP="00000000" w:rsidRDefault="00000000" w:rsidRPr="00000000" w14:paraId="00000011">
      <w:pPr>
        <w:ind w:left="720" w:firstLine="0"/>
        <w:rPr>
          <w:sz w:val="38"/>
          <w:szCs w:val="38"/>
        </w:rPr>
      </w:pPr>
      <w:hyperlink r:id="rId13">
        <w:r w:rsidDel="00000000" w:rsidR="00000000" w:rsidRPr="00000000">
          <w:rPr>
            <w:color w:val="1155cc"/>
            <w:sz w:val="38"/>
            <w:szCs w:val="38"/>
            <w:u w:val="single"/>
            <w:rtl w:val="0"/>
          </w:rPr>
          <w:t xml:space="preserve">https://www.youtube.com/watch?v=2AxIFl6SoUQ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How to End a Presentation</w:t>
      </w:r>
    </w:p>
    <w:p w:rsidR="00000000" w:rsidDel="00000000" w:rsidP="00000000" w:rsidRDefault="00000000" w:rsidRPr="00000000" w14:paraId="00000013">
      <w:pPr>
        <w:ind w:left="720" w:firstLine="0"/>
        <w:rPr>
          <w:sz w:val="38"/>
          <w:szCs w:val="38"/>
        </w:rPr>
      </w:pPr>
      <w:hyperlink r:id="rId14">
        <w:r w:rsidDel="00000000" w:rsidR="00000000" w:rsidRPr="00000000">
          <w:rPr>
            <w:color w:val="1155cc"/>
            <w:sz w:val="38"/>
            <w:szCs w:val="38"/>
            <w:u w:val="single"/>
            <w:rtl w:val="0"/>
          </w:rPr>
          <w:t xml:space="preserve">https://www.youtube.com/watch?v=fBO0riisOzU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EXAMPLES:</w:t>
      </w:r>
    </w:p>
    <w:p w:rsidR="00000000" w:rsidDel="00000000" w:rsidP="00000000" w:rsidRDefault="00000000" w:rsidRPr="00000000" w14:paraId="00000016">
      <w:pPr>
        <w:ind w:left="720" w:firstLine="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MOHAMMED QAHTANI: The Power Of Words</w:t>
      </w:r>
    </w:p>
    <w:p w:rsidR="00000000" w:rsidDel="00000000" w:rsidP="00000000" w:rsidRDefault="00000000" w:rsidRPr="00000000" w14:paraId="00000017">
      <w:pPr>
        <w:ind w:left="720" w:firstLine="0"/>
        <w:rPr>
          <w:sz w:val="38"/>
          <w:szCs w:val="38"/>
        </w:rPr>
      </w:pPr>
      <w:hyperlink r:id="rId15">
        <w:r w:rsidDel="00000000" w:rsidR="00000000" w:rsidRPr="00000000">
          <w:rPr>
            <w:color w:val="1155cc"/>
            <w:sz w:val="42"/>
            <w:szCs w:val="42"/>
            <w:u w:val="single"/>
            <w:rtl w:val="0"/>
          </w:rPr>
          <w:t xml:space="preserve">https://www.youtube.com/watch?v=xwbI8VOsDTo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Inside the Mind of a Master Procrastinator | Tim Urban</w:t>
      </w:r>
    </w:p>
    <w:p w:rsidR="00000000" w:rsidDel="00000000" w:rsidP="00000000" w:rsidRDefault="00000000" w:rsidRPr="00000000" w14:paraId="00000019">
      <w:pPr>
        <w:ind w:left="720" w:firstLine="0"/>
        <w:rPr>
          <w:sz w:val="38"/>
          <w:szCs w:val="38"/>
        </w:rPr>
      </w:pPr>
      <w:hyperlink r:id="rId16">
        <w:r w:rsidDel="00000000" w:rsidR="00000000" w:rsidRPr="00000000">
          <w:rPr>
            <w:color w:val="1155cc"/>
            <w:sz w:val="38"/>
            <w:szCs w:val="38"/>
            <w:u w:val="single"/>
            <w:rtl w:val="0"/>
          </w:rPr>
          <w:t xml:space="preserve">https://www.youtube.com/watch?v=arj7oStGLkU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Good Presentation VS Bad Presentation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38"/>
          <w:szCs w:val="38"/>
        </w:rPr>
      </w:pPr>
      <w:hyperlink r:id="rId17">
        <w:r w:rsidDel="00000000" w:rsidR="00000000" w:rsidRPr="00000000">
          <w:rPr>
            <w:color w:val="1155cc"/>
            <w:sz w:val="38"/>
            <w:szCs w:val="38"/>
            <w:u w:val="single"/>
            <w:rtl w:val="0"/>
          </w:rPr>
          <w:t xml:space="preserve">https://www.youtube.com/watch?v=V8eLdbKXGzk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Presentation Good/Bad Examples</w:t>
      </w:r>
    </w:p>
    <w:p w:rsidR="00000000" w:rsidDel="00000000" w:rsidP="00000000" w:rsidRDefault="00000000" w:rsidRPr="00000000" w14:paraId="0000001D">
      <w:pPr>
        <w:ind w:left="720" w:firstLine="0"/>
        <w:rPr>
          <w:sz w:val="38"/>
          <w:szCs w:val="38"/>
        </w:rPr>
      </w:pPr>
      <w:hyperlink r:id="rId18">
        <w:r w:rsidDel="00000000" w:rsidR="00000000" w:rsidRPr="00000000">
          <w:rPr>
            <w:color w:val="1155cc"/>
            <w:sz w:val="42"/>
            <w:szCs w:val="42"/>
            <w:u w:val="single"/>
            <w:rtl w:val="0"/>
          </w:rPr>
          <w:t xml:space="preserve">https://www.youtube.com/watch?v=S5c1susCPAE</w:t>
        </w:r>
      </w:hyperlink>
      <w:r w:rsidDel="00000000" w:rsidR="00000000" w:rsidRPr="00000000">
        <w:rPr>
          <w:rtl w:val="0"/>
        </w:rPr>
      </w:r>
    </w:p>
    <w:sectPr>
      <w:headerReference r:id="rId19" w:type="default"/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Spectra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pectral" w:cs="Spectral" w:eastAsia="Spectral" w:hAnsi="Spectral"/>
        <w:sz w:val="28"/>
        <w:szCs w:val="28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50"/>
      <w:szCs w:val="5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84"/>
      <w:szCs w:val="84"/>
    </w:rPr>
  </w:style>
  <w:style w:type="paragraph" w:styleId="Subtitle">
    <w:name w:val="Subtitle"/>
    <w:basedOn w:val="Normal"/>
    <w:next w:val="Normal"/>
    <w:pPr>
      <w:keepNext w:val="1"/>
      <w:keepLines w:val="1"/>
      <w:spacing w:after="120" w:before="400" w:lineRule="auto"/>
    </w:pPr>
    <w:rPr>
      <w:color w:val="999999"/>
      <w:sz w:val="40"/>
      <w:szCs w:val="4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outube.com/watch?v=LrjlW00kkws" TargetMode="External"/><Relationship Id="rId10" Type="http://schemas.openxmlformats.org/officeDocument/2006/relationships/hyperlink" Target="https://www.youtube.com/watch?v=962eYqe--Yc" TargetMode="External"/><Relationship Id="rId13" Type="http://schemas.openxmlformats.org/officeDocument/2006/relationships/hyperlink" Target="https://www.youtube.com/watch?v=2AxIFl6SoUQ" TargetMode="External"/><Relationship Id="rId12" Type="http://schemas.openxmlformats.org/officeDocument/2006/relationships/hyperlink" Target="https://www.youtube.com/watch?v=aGEFtRwPhE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TmbQFWBvTtY" TargetMode="External"/><Relationship Id="rId15" Type="http://schemas.openxmlformats.org/officeDocument/2006/relationships/hyperlink" Target="https://www.youtube.com/watch?v=xwbI8VOsDTo&amp;authuser=4" TargetMode="External"/><Relationship Id="rId14" Type="http://schemas.openxmlformats.org/officeDocument/2006/relationships/hyperlink" Target="https://www.youtube.com/watch?v=fBO0riisOzU" TargetMode="External"/><Relationship Id="rId17" Type="http://schemas.openxmlformats.org/officeDocument/2006/relationships/hyperlink" Target="https://www.youtube.com/watch?v=V8eLdbKXGzk" TargetMode="External"/><Relationship Id="rId16" Type="http://schemas.openxmlformats.org/officeDocument/2006/relationships/hyperlink" Target="https://www.youtube.com/watch?v=arj7oStGLkU" TargetMode="External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hyperlink" Target="https://www.youtube.com/watch?v=i5mYphUoOCs&amp;authuser=4" TargetMode="External"/><Relationship Id="rId18" Type="http://schemas.openxmlformats.org/officeDocument/2006/relationships/hyperlink" Target="https://www.youtube.com/watch?v=S5c1susCPAE&amp;authuser=4" TargetMode="External"/><Relationship Id="rId7" Type="http://schemas.openxmlformats.org/officeDocument/2006/relationships/hyperlink" Target="https://www.youtube.com/watch?v=tShavGuo0_E" TargetMode="External"/><Relationship Id="rId8" Type="http://schemas.openxmlformats.org/officeDocument/2006/relationships/hyperlink" Target="https://www.youtube.com/watch?v=phWyidZ7Ok8&amp;authuser=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ectral-regular.ttf"/><Relationship Id="rId2" Type="http://schemas.openxmlformats.org/officeDocument/2006/relationships/font" Target="fonts/Spectral-bold.ttf"/><Relationship Id="rId3" Type="http://schemas.openxmlformats.org/officeDocument/2006/relationships/font" Target="fonts/Spectral-italic.ttf"/><Relationship Id="rId4" Type="http://schemas.openxmlformats.org/officeDocument/2006/relationships/font" Target="fonts/Spectral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