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0F1D3" w14:textId="44C82951" w:rsidR="005B130C" w:rsidRPr="006D7F51" w:rsidRDefault="003C48CE" w:rsidP="006D7F51">
      <w:pPr>
        <w:spacing w:after="160" w:line="259" w:lineRule="auto"/>
      </w:pPr>
      <w:r w:rsidRPr="005B130C">
        <w:rPr>
          <w:rFonts w:asciiTheme="minorHAnsi" w:hAnsiTheme="minorHAnsi" w:cstheme="minorHAnsi"/>
          <w:i/>
          <w:iCs/>
        </w:rPr>
        <w:t>2. Определители и их свойства</w:t>
      </w:r>
    </w:p>
    <w:p w14:paraId="10A5DB4D" w14:textId="5C7D48FC" w:rsidR="00024D37" w:rsidRDefault="00024D37" w:rsidP="005B130C">
      <w:pPr>
        <w:ind w:firstLine="708"/>
        <w:rPr>
          <w:rFonts w:asciiTheme="minorHAnsi" w:hAnsiTheme="minorHAnsi" w:cstheme="minorHAnsi"/>
          <w:b/>
          <w:bCs/>
        </w:rPr>
      </w:pPr>
      <w:r w:rsidRPr="00024D37">
        <w:rPr>
          <w:rFonts w:asciiTheme="minorHAnsi" w:hAnsiTheme="minorHAnsi" w:cstheme="minorHAnsi"/>
          <w:b/>
          <w:bCs/>
        </w:rPr>
        <w:t>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</w:t>
      </w:r>
    </w:p>
    <w:p w14:paraId="78B3A8FC" w14:textId="77777777" w:rsidR="00024D37" w:rsidRDefault="00024D37" w:rsidP="005B130C">
      <w:pPr>
        <w:ind w:firstLine="708"/>
        <w:rPr>
          <w:rFonts w:asciiTheme="minorHAnsi" w:hAnsiTheme="minorHAnsi" w:cstheme="minorHAnsi"/>
          <w:b/>
          <w:bCs/>
        </w:rPr>
      </w:pPr>
    </w:p>
    <w:p w14:paraId="7CF57E8E" w14:textId="45DADF41" w:rsidR="005B130C" w:rsidRDefault="005B130C" w:rsidP="005B130C">
      <w:pPr>
        <w:ind w:firstLine="708"/>
        <w:rPr>
          <w:rFonts w:asciiTheme="minorHAnsi" w:hAnsiTheme="minorHAnsi" w:cstheme="minorHAnsi"/>
        </w:rPr>
      </w:pPr>
      <w:r w:rsidRPr="005B130C">
        <w:rPr>
          <w:rFonts w:asciiTheme="minorHAnsi" w:hAnsiTheme="minorHAnsi" w:cstheme="minorHAnsi"/>
          <w:b/>
          <w:bCs/>
        </w:rPr>
        <w:t>Определитель</w:t>
      </w:r>
      <w:r w:rsidRPr="005B130C">
        <w:rPr>
          <w:rFonts w:asciiTheme="minorHAnsi" w:hAnsiTheme="minorHAnsi" w:cstheme="minorHAnsi"/>
        </w:rPr>
        <w:t xml:space="preserve"> – число, характеризующее квадратную матрицу. Он определен только для квадратных матриц. Для неквадратных матриц определитель не вычисляется (т.е. не существует).</w:t>
      </w:r>
      <w:r>
        <w:rPr>
          <w:rFonts w:asciiTheme="minorHAnsi" w:hAnsiTheme="minorHAnsi" w:cstheme="minorHAnsi"/>
        </w:rPr>
        <w:t xml:space="preserve"> </w:t>
      </w:r>
      <w:r w:rsidRPr="005B130C">
        <w:rPr>
          <w:rFonts w:asciiTheme="minorHAnsi" w:hAnsiTheme="minorHAnsi" w:cstheme="minorHAnsi"/>
        </w:rPr>
        <w:t>Определитель матрицы</w:t>
      </w:r>
      <w:r>
        <w:rPr>
          <w:rFonts w:asciiTheme="minorHAnsi" w:hAnsiTheme="minorHAnsi" w:cstheme="minorHAnsi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А</m:t>
            </m:r>
          </m:e>
        </m:d>
      </m:oMath>
      <w:r w:rsidRPr="005B130C">
        <w:rPr>
          <w:rFonts w:asciiTheme="minorHAnsi" w:hAnsiTheme="minorHAnsi" w:cstheme="minorHAnsi"/>
        </w:rPr>
        <w:t xml:space="preserve"> обозначается А или </w:t>
      </w:r>
      <w:r w:rsidRPr="005B130C">
        <w:rPr>
          <w:rFonts w:asciiTheme="minorHAnsi" w:hAnsiTheme="minorHAnsi" w:cstheme="minorHAnsi"/>
        </w:rPr>
        <w:sym w:font="Symbol" w:char="F044"/>
      </w:r>
      <w:r w:rsidRPr="005B130C">
        <w:rPr>
          <w:rFonts w:asciiTheme="minorHAnsi" w:hAnsiTheme="minorHAnsi" w:cstheme="minorHAnsi"/>
        </w:rPr>
        <w:t xml:space="preserve"> , или det(</w:t>
      </w:r>
      <w:r>
        <w:rPr>
          <w:rFonts w:asciiTheme="minorHAnsi" w:hAnsiTheme="minorHAnsi" w:cstheme="minorHAnsi"/>
        </w:rPr>
        <w:t>А</w:t>
      </w:r>
      <w:r w:rsidRPr="005B130C">
        <w:rPr>
          <w:rFonts w:asciiTheme="minorHAnsi" w:hAnsiTheme="minorHAnsi" w:cstheme="minorHAnsi"/>
        </w:rPr>
        <w:t>).</w:t>
      </w:r>
    </w:p>
    <w:p w14:paraId="6EE18AC7" w14:textId="75A73363" w:rsidR="00342E7E" w:rsidRPr="00342E7E" w:rsidRDefault="00342E7E" w:rsidP="005B130C">
      <w:pPr>
        <w:ind w:firstLine="708"/>
        <w:rPr>
          <w:rFonts w:asciiTheme="minorHAnsi" w:hAnsiTheme="minorHAnsi" w:cstheme="minorHAnsi"/>
        </w:rPr>
      </w:pPr>
      <w:r w:rsidRPr="00342E7E">
        <w:rPr>
          <w:rFonts w:asciiTheme="minorHAnsi" w:hAnsiTheme="minorHAnsi" w:cstheme="minorHAnsi"/>
        </w:rPr>
        <w:t xml:space="preserve">Определителем матрицы первого порядка A </w:t>
      </w:r>
      <w:r w:rsidRPr="00342E7E">
        <w:rPr>
          <w:rFonts w:asciiTheme="minorHAnsi" w:hAnsiTheme="minorHAnsi" w:cstheme="minorHAnsi"/>
        </w:rPr>
        <w:sym w:font="Symbol" w:char="F03D"/>
      </w:r>
      <w:r w:rsidRPr="00342E7E">
        <w:rPr>
          <w:rFonts w:asciiTheme="minorHAnsi" w:hAnsiTheme="minorHAnsi" w:cstheme="minorHAnsi"/>
        </w:rPr>
        <w:t xml:space="preserve"> </w:t>
      </w:r>
      <w:r w:rsidRPr="00342E7E">
        <w:rPr>
          <w:rFonts w:asciiTheme="minorHAnsi" w:hAnsiTheme="minorHAnsi" w:cstheme="minorHAnsi"/>
        </w:rPr>
        <w:sym w:font="Symbol" w:char="F028"/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a</m:t>
            </m:r>
          </m:e>
          <m:sub>
            <m:r>
              <w:rPr>
                <w:rFonts w:ascii="Cambria Math" w:hAnsi="Cambria Math" w:cstheme="minorHAnsi"/>
              </w:rPr>
              <m:t>11</m:t>
            </m:r>
          </m:sub>
        </m:sSub>
      </m:oMath>
      <w:r w:rsidRPr="00342E7E">
        <w:rPr>
          <w:rFonts w:asciiTheme="minorHAnsi" w:hAnsiTheme="minorHAnsi" w:cstheme="minorHAnsi"/>
        </w:rPr>
        <w:t xml:space="preserve"> </w:t>
      </w:r>
      <w:r w:rsidRPr="00342E7E">
        <w:rPr>
          <w:rFonts w:asciiTheme="minorHAnsi" w:hAnsiTheme="minorHAnsi" w:cstheme="minorHAnsi"/>
        </w:rPr>
        <w:sym w:font="Symbol" w:char="F029"/>
      </w:r>
      <w:r w:rsidRPr="00342E7E">
        <w:rPr>
          <w:rFonts w:asciiTheme="minorHAnsi" w:hAnsiTheme="minorHAnsi" w:cstheme="minorHAnsi"/>
        </w:rPr>
        <w:t xml:space="preserve"> , или определителем первого порядка, называется элемент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a</m:t>
            </m:r>
          </m:e>
          <m:sub>
            <m:r>
              <w:rPr>
                <w:rFonts w:ascii="Cambria Math" w:hAnsi="Cambria Math" w:cstheme="minorHAnsi"/>
              </w:rPr>
              <m:t>11</m:t>
            </m:r>
          </m:sub>
        </m:sSub>
      </m:oMath>
      <w:r w:rsidRPr="00342E7E">
        <w:rPr>
          <w:rFonts w:asciiTheme="minorHAnsi" w:hAnsiTheme="minorHAnsi" w:cstheme="minorHAnsi"/>
        </w:rPr>
        <w:t xml:space="preserve">: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∆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</m:oMath>
      <w:r w:rsidRPr="00342E7E">
        <w:rPr>
          <w:rFonts w:asciiTheme="minorHAnsi" w:hAnsiTheme="minorHAnsi" w:cstheme="minorHAnsi"/>
        </w:rPr>
        <w:t xml:space="preserve"> </w:t>
      </w:r>
      <w:r w:rsidRPr="00342E7E">
        <w:rPr>
          <w:rFonts w:asciiTheme="minorHAnsi" w:hAnsiTheme="minorHAnsi" w:cstheme="minorHAnsi"/>
        </w:rPr>
        <w:sym w:font="Symbol" w:char="F03D"/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А</m:t>
            </m:r>
          </m:e>
        </m:d>
      </m:oMath>
      <w:r w:rsidRPr="00342E7E">
        <w:rPr>
          <w:rFonts w:asciiTheme="minorHAnsi" w:hAnsiTheme="minorHAnsi" w:cstheme="minorHAnsi"/>
        </w:rPr>
        <w:t xml:space="preserve"> </w:t>
      </w:r>
      <w:r w:rsidRPr="00342E7E">
        <w:rPr>
          <w:rFonts w:asciiTheme="minorHAnsi" w:hAnsiTheme="minorHAnsi" w:cstheme="minorHAnsi"/>
        </w:rPr>
        <w:sym w:font="Symbol" w:char="F03D"/>
      </w:r>
      <w:r w:rsidRPr="00342E7E">
        <w:rPr>
          <w:rFonts w:asciiTheme="minorHAnsi" w:hAnsiTheme="minorHAnsi"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a</m:t>
            </m:r>
          </m:e>
          <m:sub>
            <m:r>
              <w:rPr>
                <w:rFonts w:ascii="Cambria Math" w:hAnsi="Cambria Math" w:cstheme="minorHAnsi"/>
              </w:rPr>
              <m:t>11</m:t>
            </m:r>
          </m:sub>
        </m:sSub>
      </m:oMath>
    </w:p>
    <w:p w14:paraId="2A6B492A" w14:textId="7238A829" w:rsidR="00342E7E" w:rsidRPr="00342E7E" w:rsidRDefault="00342E7E" w:rsidP="005B130C">
      <w:pPr>
        <w:ind w:firstLine="708"/>
        <w:rPr>
          <w:rFonts w:asciiTheme="minorHAnsi" w:hAnsiTheme="minorHAnsi" w:cstheme="minorHAnsi"/>
        </w:rPr>
      </w:pPr>
      <w:r w:rsidRPr="00342E7E">
        <w:rPr>
          <w:rFonts w:asciiTheme="minorHAnsi" w:hAnsiTheme="minorHAnsi" w:cstheme="minorHAnsi"/>
        </w:rPr>
        <w:t>Под определителем (детерминантом) второго порядка понимается выражение:</w:t>
      </w:r>
    </w:p>
    <w:p w14:paraId="02982203" w14:textId="4AF3D4D6" w:rsidR="00342E7E" w:rsidRPr="00342E7E" w:rsidRDefault="00122FB2" w:rsidP="005B130C">
      <w:pPr>
        <w:ind w:firstLine="708"/>
        <w:rPr>
          <w:rFonts w:asciiTheme="minorHAnsi" w:hAnsiTheme="minorHAnsi" w:cstheme="minorHAnsi"/>
          <w:i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</m:sSub>
        </m:oMath>
      </m:oMathPara>
    </w:p>
    <w:p w14:paraId="07390444" w14:textId="08F176C1" w:rsidR="00342E7E" w:rsidRDefault="00342E7E" w:rsidP="005B130C">
      <w:pPr>
        <w:ind w:firstLine="708"/>
        <w:rPr>
          <w:rFonts w:asciiTheme="minorHAnsi" w:hAnsiTheme="minorHAnsi" w:cstheme="minorHAnsi"/>
          <w:iCs/>
        </w:rPr>
      </w:pPr>
      <w:r>
        <w:rPr>
          <w:rFonts w:asciiTheme="minorHAnsi" w:hAnsiTheme="minorHAnsi" w:cstheme="minorHAnsi"/>
          <w:iCs/>
        </w:rPr>
        <w:t>Определитель третьего порядка можно вычислить по правилу Саррюса (правилу треугольников):</w:t>
      </w:r>
    </w:p>
    <w:p w14:paraId="32656F34" w14:textId="6B2B9AF4" w:rsidR="00342E7E" w:rsidRDefault="00342E7E" w:rsidP="005B130C">
      <w:pPr>
        <w:ind w:firstLine="708"/>
        <w:rPr>
          <w:rFonts w:asciiTheme="minorHAnsi" w:hAnsiTheme="minorHAnsi" w:cstheme="minorHAnsi"/>
          <w:iCs/>
        </w:rPr>
      </w:pPr>
      <w:r>
        <w:rPr>
          <w:rFonts w:asciiTheme="minorHAnsi" w:hAnsiTheme="minorHAnsi" w:cstheme="minorHAnsi"/>
          <w:iCs/>
          <w:noProof/>
        </w:rPr>
        <w:drawing>
          <wp:inline distT="0" distB="0" distL="0" distR="0" wp14:anchorId="3A7F80B2" wp14:editId="41F4E615">
            <wp:extent cx="2569028" cy="10673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585" cy="107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6EFE" w14:textId="142B5164" w:rsidR="00342E7E" w:rsidRDefault="00342E7E" w:rsidP="005B130C">
      <w:pPr>
        <w:ind w:firstLine="708"/>
        <w:rPr>
          <w:rFonts w:asciiTheme="minorHAnsi" w:hAnsiTheme="minorHAnsi" w:cstheme="minorHAnsi"/>
          <w:iCs/>
        </w:rPr>
      </w:pPr>
      <w:r>
        <w:rPr>
          <w:rFonts w:asciiTheme="minorHAnsi" w:hAnsiTheme="minorHAnsi" w:cstheme="minorHAnsi"/>
          <w:iCs/>
          <w:noProof/>
        </w:rPr>
        <w:drawing>
          <wp:inline distT="0" distB="0" distL="0" distR="0" wp14:anchorId="57A901A4" wp14:editId="31A7F9EA">
            <wp:extent cx="4869602" cy="251482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AB12" w14:textId="08E1A1FF" w:rsidR="00342E7E" w:rsidRDefault="00342E7E" w:rsidP="00342E7E">
      <w:pPr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iCs/>
        </w:rPr>
        <w:t xml:space="preserve">При вычислении определителей высоких порядков используют теорему Лапласа: </w:t>
      </w:r>
      <w:r>
        <w:rPr>
          <w:rFonts w:asciiTheme="minorHAnsi" w:hAnsiTheme="minorHAnsi" w:cstheme="minorHAnsi"/>
        </w:rPr>
        <w:t>о</w:t>
      </w:r>
      <w:r w:rsidRPr="00342E7E">
        <w:rPr>
          <w:rFonts w:asciiTheme="minorHAnsi" w:hAnsiTheme="minorHAnsi" w:cstheme="minorHAnsi"/>
        </w:rPr>
        <w:t>пределитель квадратной матрицы равен сумме произведений элементов любой строки (или столбца) на их алгебраические дополнения</w:t>
      </w:r>
      <w:r>
        <w:rPr>
          <w:rFonts w:asciiTheme="minorHAnsi" w:hAnsiTheme="minorHAnsi" w:cstheme="minorHAnsi"/>
        </w:rPr>
        <w:t>.</w:t>
      </w:r>
    </w:p>
    <w:p w14:paraId="53106A55" w14:textId="37CC2FA6" w:rsidR="00342E7E" w:rsidRDefault="00342E7E" w:rsidP="00342E7E">
      <w:pPr>
        <w:ind w:firstLine="708"/>
        <w:rPr>
          <w:rFonts w:asciiTheme="minorHAnsi" w:hAnsiTheme="minorHAnsi" w:cstheme="minorHAnsi"/>
        </w:rPr>
      </w:pPr>
    </w:p>
    <w:p w14:paraId="2F4CB4F1" w14:textId="71F32051" w:rsidR="00342E7E" w:rsidRDefault="00342E7E" w:rsidP="00342E7E">
      <w:pPr>
        <w:ind w:firstLine="708"/>
        <w:rPr>
          <w:rFonts w:asciiTheme="minorHAnsi" w:hAnsiTheme="minorHAnsi" w:cstheme="minorHAnsi"/>
          <w:b/>
          <w:bCs/>
        </w:rPr>
      </w:pPr>
      <w:r w:rsidRPr="00342E7E">
        <w:rPr>
          <w:rFonts w:asciiTheme="minorHAnsi" w:hAnsiTheme="minorHAnsi" w:cstheme="minorHAnsi"/>
          <w:b/>
          <w:bCs/>
        </w:rPr>
        <w:t>Свойства определителей:</w:t>
      </w:r>
    </w:p>
    <w:p w14:paraId="172BAEA7" w14:textId="7A5506D8" w:rsidR="00342E7E" w:rsidRPr="008121F4" w:rsidRDefault="00122FB2" w:rsidP="00342E7E">
      <w:pPr>
        <w:pStyle w:val="a4"/>
        <w:numPr>
          <w:ilvl w:val="0"/>
          <w:numId w:val="2"/>
        </w:numPr>
        <w:rPr>
          <w:rFonts w:asciiTheme="minorHAnsi" w:hAnsiTheme="minorHAnsi" w:cstheme="minorHAnsi"/>
          <w:b/>
          <w:bCs/>
          <w:iCs/>
        </w:rPr>
      </w:pP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А</m:t>
            </m:r>
          </m:e>
        </m:d>
        <m:r>
          <w:rPr>
            <w:rFonts w:ascii="Cambria Math" w:hAnsi="Cambria Math" w:cstheme="minorHAnsi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А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T</m:t>
                </m:r>
              </m:sup>
            </m:sSup>
          </m:e>
        </m:d>
      </m:oMath>
      <w:r w:rsidR="008121F4">
        <w:rPr>
          <w:rFonts w:asciiTheme="minorHAnsi" w:hAnsiTheme="minorHAnsi" w:cstheme="minorHAnsi"/>
        </w:rPr>
        <w:t xml:space="preserve"> – при транспонировании квадратной матрицы ее определитель не меняется</w:t>
      </w:r>
    </w:p>
    <w:p w14:paraId="2AF483C2" w14:textId="4DE7773D" w:rsidR="008121F4" w:rsidRPr="008121F4" w:rsidRDefault="008121F4" w:rsidP="00342E7E">
      <w:pPr>
        <w:pStyle w:val="a4"/>
        <w:numPr>
          <w:ilvl w:val="0"/>
          <w:numId w:val="2"/>
        </w:numPr>
        <w:rPr>
          <w:rFonts w:asciiTheme="minorHAnsi" w:hAnsiTheme="minorHAnsi" w:cstheme="minorHAnsi"/>
          <w:b/>
          <w:bCs/>
          <w:iCs/>
        </w:rPr>
      </w:pPr>
      <w:r>
        <w:rPr>
          <w:rFonts w:asciiTheme="minorHAnsi" w:hAnsiTheme="minorHAnsi" w:cstheme="minorHAnsi"/>
          <w:iCs/>
        </w:rPr>
        <w:t>Общий множитель в строке можно вынести за знак определителя</w:t>
      </w:r>
    </w:p>
    <w:p w14:paraId="43D62D76" w14:textId="03B33971" w:rsidR="008121F4" w:rsidRPr="005D3F81" w:rsidRDefault="00122FB2" w:rsidP="00342E7E">
      <w:pPr>
        <w:pStyle w:val="a4"/>
        <w:numPr>
          <w:ilvl w:val="0"/>
          <w:numId w:val="2"/>
        </w:numPr>
        <w:rPr>
          <w:rFonts w:asciiTheme="minorHAnsi" w:hAnsiTheme="minorHAnsi" w:cstheme="minorHAnsi"/>
          <w:b/>
          <w:bCs/>
          <w:iCs/>
        </w:rPr>
      </w:pP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Arial"/>
                <w:color w:val="333333"/>
                <w:sz w:val="21"/>
                <w:szCs w:val="21"/>
                <w:shd w:val="clear" w:color="auto" w:fill="FFFFFF"/>
              </w:rPr>
              <m:t>λ</m:t>
            </m:r>
            <m:r>
              <w:rPr>
                <w:rFonts w:ascii="Cambria Math" w:hAnsi="Cambria Math" w:cstheme="minorHAnsi"/>
              </w:rPr>
              <m:t>А</m:t>
            </m:r>
          </m:e>
        </m:d>
        <m:r>
          <w:rPr>
            <w:rFonts w:ascii="Cambria Math" w:hAnsi="Cambria Math" w:cstheme="minorHAnsi"/>
          </w:rPr>
          <m:t>=</m:t>
        </m:r>
        <m:sSup>
          <m:sSupPr>
            <m:ctrlPr>
              <w:rPr>
                <w:rFonts w:ascii="Cambria Math" w:hAnsi="Cambria Math" w:cs="Arial"/>
                <w:color w:val="333333"/>
                <w:sz w:val="21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color w:val="333333"/>
                <w:sz w:val="21"/>
                <w:szCs w:val="21"/>
                <w:shd w:val="clear" w:color="auto" w:fill="FFFFFF"/>
              </w:rPr>
              <m:t>λ</m:t>
            </m:r>
          </m:e>
          <m:sup>
            <m:r>
              <w:rPr>
                <w:rFonts w:ascii="Cambria Math" w:hAnsi="Cambria Math" w:cs="Arial"/>
                <w:color w:val="333333"/>
                <w:sz w:val="21"/>
                <w:szCs w:val="21"/>
                <w:shd w:val="clear" w:color="auto" w:fill="FFFFFF"/>
                <w:lang w:val="en-US"/>
              </w:rPr>
              <m:t>n</m:t>
            </m:r>
          </m:sup>
        </m:sSup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А</m:t>
            </m:r>
          </m:e>
        </m:d>
      </m:oMath>
      <w:r w:rsidR="008121F4" w:rsidRPr="008121F4">
        <w:rPr>
          <w:rFonts w:asciiTheme="minorHAnsi" w:hAnsiTheme="minorHAnsi" w:cstheme="minorHAnsi"/>
        </w:rPr>
        <w:t xml:space="preserve"> – </w:t>
      </w:r>
      <w:r w:rsidR="008121F4">
        <w:rPr>
          <w:rFonts w:asciiTheme="minorHAnsi" w:hAnsiTheme="minorHAnsi" w:cstheme="minorHAnsi"/>
        </w:rPr>
        <w:t xml:space="preserve">если кв. матрица </w:t>
      </w:r>
      <w:r w:rsidR="008121F4">
        <w:rPr>
          <w:rFonts w:asciiTheme="minorHAnsi" w:hAnsiTheme="minorHAnsi" w:cstheme="minorHAnsi"/>
          <w:lang w:val="en-US"/>
        </w:rPr>
        <w:t>A</w:t>
      </w:r>
      <w:r w:rsidR="008121F4" w:rsidRPr="008121F4">
        <w:rPr>
          <w:rFonts w:asciiTheme="minorHAnsi" w:hAnsiTheme="minorHAnsi" w:cstheme="minorHAnsi"/>
        </w:rPr>
        <w:t xml:space="preserve"> </w:t>
      </w:r>
      <w:r w:rsidR="008121F4">
        <w:rPr>
          <w:rFonts w:asciiTheme="minorHAnsi" w:hAnsiTheme="minorHAnsi" w:cstheme="minorHAnsi"/>
          <w:lang w:val="en-US"/>
        </w:rPr>
        <w:t>n</w:t>
      </w:r>
      <w:r w:rsidR="008121F4" w:rsidRPr="008121F4">
        <w:rPr>
          <w:rFonts w:asciiTheme="minorHAnsi" w:hAnsiTheme="minorHAnsi" w:cstheme="minorHAnsi"/>
        </w:rPr>
        <w:t>*</w:t>
      </w:r>
      <w:r w:rsidR="008121F4">
        <w:rPr>
          <w:rFonts w:asciiTheme="minorHAnsi" w:hAnsiTheme="minorHAnsi" w:cstheme="minorHAnsi"/>
          <w:lang w:val="en-US"/>
        </w:rPr>
        <w:t>n</w:t>
      </w:r>
      <w:r w:rsidR="008121F4" w:rsidRPr="008121F4">
        <w:rPr>
          <w:rFonts w:asciiTheme="minorHAnsi" w:hAnsiTheme="minorHAnsi" w:cstheme="minorHAnsi"/>
        </w:rPr>
        <w:t xml:space="preserve"> </w:t>
      </w:r>
      <w:r w:rsidR="008121F4">
        <w:rPr>
          <w:rFonts w:asciiTheme="minorHAnsi" w:hAnsiTheme="minorHAnsi" w:cstheme="minorHAnsi"/>
          <w:lang w:val="en-US"/>
        </w:rPr>
        <w:t>n</w:t>
      </w:r>
      <w:r w:rsidR="008121F4" w:rsidRPr="008121F4">
        <w:rPr>
          <w:rFonts w:asciiTheme="minorHAnsi" w:hAnsiTheme="minorHAnsi" w:cstheme="minorHAnsi"/>
        </w:rPr>
        <w:t>-</w:t>
      </w:r>
      <w:r w:rsidR="008121F4">
        <w:rPr>
          <w:rFonts w:asciiTheme="minorHAnsi" w:hAnsiTheme="minorHAnsi" w:cstheme="minorHAnsi"/>
        </w:rPr>
        <w:t xml:space="preserve">го порядка умножается на некоторое </w:t>
      </w:r>
      <w:r w:rsidR="008121F4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λ≠0, то определитель полученной матрицы равен </w:t>
      </w:r>
      <w:r w:rsidR="005D3F81">
        <w:rPr>
          <w:rFonts w:ascii="Arial" w:hAnsi="Arial" w:cs="Arial"/>
          <w:color w:val="333333"/>
          <w:sz w:val="21"/>
          <w:szCs w:val="21"/>
          <w:shd w:val="clear" w:color="auto" w:fill="FFFFFF"/>
        </w:rPr>
        <w:t>произведению определителя исходной матрицы А на число в степени, равной порядку матрицы</w:t>
      </w:r>
    </w:p>
    <w:p w14:paraId="0DAF54AF" w14:textId="4989E54E" w:rsidR="005D3F81" w:rsidRPr="005D3F81" w:rsidRDefault="005D3F81" w:rsidP="005D3F81">
      <w:pPr>
        <w:pStyle w:val="a4"/>
        <w:ind w:left="1068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  <w:i/>
        </w:rPr>
        <w:t>*картинка относится к 4 пункту</w:t>
      </w:r>
    </w:p>
    <w:p w14:paraId="4357C279" w14:textId="09AD4D11" w:rsidR="005D3F81" w:rsidRDefault="005D3F81" w:rsidP="00342E7E">
      <w:pPr>
        <w:pStyle w:val="a4"/>
        <w:numPr>
          <w:ilvl w:val="0"/>
          <w:numId w:val="2"/>
        </w:numPr>
        <w:rPr>
          <w:rFonts w:asciiTheme="minorHAnsi" w:hAnsiTheme="minorHAnsi" w:cstheme="minorHAnsi"/>
          <w:b/>
          <w:bCs/>
          <w:iCs/>
        </w:rPr>
      </w:pPr>
      <w:r>
        <w:rPr>
          <w:rFonts w:asciiTheme="minorHAnsi" w:hAnsiTheme="minorHAnsi" w:cstheme="minorHAnsi"/>
          <w:b/>
          <w:bCs/>
          <w:iCs/>
          <w:noProof/>
        </w:rPr>
        <w:drawing>
          <wp:inline distT="0" distB="0" distL="0" distR="0" wp14:anchorId="06D6285D" wp14:editId="63D8A7E1">
            <wp:extent cx="4119037" cy="139881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468" cy="14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2EFC" w14:textId="2AE19D46" w:rsidR="005D3F81" w:rsidRPr="005D3F81" w:rsidRDefault="005D3F81" w:rsidP="00342E7E">
      <w:pPr>
        <w:pStyle w:val="a4"/>
        <w:numPr>
          <w:ilvl w:val="0"/>
          <w:numId w:val="2"/>
        </w:numPr>
        <w:rPr>
          <w:rFonts w:asciiTheme="minorHAnsi" w:hAnsiTheme="minorHAnsi" w:cstheme="minorHAnsi"/>
          <w:b/>
          <w:bCs/>
          <w:iCs/>
        </w:rPr>
      </w:pPr>
      <w:r>
        <w:rPr>
          <w:rFonts w:asciiTheme="minorHAnsi" w:hAnsiTheme="minorHAnsi" w:cstheme="minorHAnsi"/>
          <w:iCs/>
        </w:rPr>
        <w:t>Если 2 строки(столбца) определителя поменять местами, то определитель поменяет знак</w:t>
      </w:r>
    </w:p>
    <w:p w14:paraId="2C5B4BF7" w14:textId="73D91520" w:rsidR="005D3F81" w:rsidRDefault="005D3F81" w:rsidP="005D3F81">
      <w:pPr>
        <w:pStyle w:val="a4"/>
        <w:ind w:left="1068"/>
        <w:rPr>
          <w:rFonts w:asciiTheme="minorHAnsi" w:hAnsiTheme="minorHAnsi" w:cstheme="minorHAnsi"/>
          <w:b/>
          <w:bCs/>
          <w:iCs/>
        </w:rPr>
      </w:pPr>
      <w:r>
        <w:rPr>
          <w:rFonts w:asciiTheme="minorHAnsi" w:hAnsiTheme="minorHAnsi" w:cstheme="minorHAnsi"/>
          <w:b/>
          <w:bCs/>
          <w:iCs/>
          <w:noProof/>
        </w:rPr>
        <w:drawing>
          <wp:inline distT="0" distB="0" distL="0" distR="0" wp14:anchorId="2E421E00" wp14:editId="584BED3D">
            <wp:extent cx="1867062" cy="4953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4FE7" w14:textId="0AEF93E0" w:rsidR="005D3F81" w:rsidRPr="005D3F81" w:rsidRDefault="005D3F81" w:rsidP="005D3F81">
      <w:pPr>
        <w:pStyle w:val="a4"/>
        <w:numPr>
          <w:ilvl w:val="0"/>
          <w:numId w:val="2"/>
        </w:numPr>
        <w:rPr>
          <w:rFonts w:asciiTheme="minorHAnsi" w:hAnsiTheme="minorHAnsi" w:cstheme="minorHAnsi"/>
          <w:b/>
          <w:bCs/>
          <w:iCs/>
        </w:rPr>
      </w:pPr>
      <w:r>
        <w:rPr>
          <w:rFonts w:asciiTheme="minorHAnsi" w:hAnsiTheme="minorHAnsi" w:cstheme="minorHAnsi"/>
          <w:iCs/>
        </w:rPr>
        <w:t>Определитель не изменится, если к какой-то его строке (или столбцу) прибавить другую строку (или столбец), умноженный на некоторое число</w:t>
      </w:r>
    </w:p>
    <w:p w14:paraId="2408BD76" w14:textId="05339E02" w:rsidR="005D3F81" w:rsidRDefault="005D3F81" w:rsidP="005D3F81">
      <w:pPr>
        <w:pStyle w:val="a4"/>
        <w:ind w:left="1068"/>
        <w:rPr>
          <w:rFonts w:asciiTheme="minorHAnsi" w:hAnsiTheme="minorHAnsi" w:cstheme="minorHAnsi"/>
          <w:b/>
          <w:bCs/>
          <w:iCs/>
        </w:rPr>
      </w:pPr>
      <w:r>
        <w:rPr>
          <w:rFonts w:asciiTheme="minorHAnsi" w:hAnsiTheme="minorHAnsi" w:cstheme="minorHAnsi"/>
          <w:b/>
          <w:bCs/>
          <w:iCs/>
          <w:noProof/>
        </w:rPr>
        <w:drawing>
          <wp:inline distT="0" distB="0" distL="0" distR="0" wp14:anchorId="2A52B20C" wp14:editId="301DE053">
            <wp:extent cx="4801016" cy="5563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CB34" w14:textId="01FE8FA1" w:rsidR="005D3F81" w:rsidRPr="00DA20C7" w:rsidRDefault="005D3F81" w:rsidP="005D3F81">
      <w:pPr>
        <w:pStyle w:val="a4"/>
        <w:numPr>
          <w:ilvl w:val="0"/>
          <w:numId w:val="2"/>
        </w:numPr>
        <w:rPr>
          <w:rFonts w:asciiTheme="minorHAnsi" w:hAnsiTheme="minorHAnsi" w:cstheme="minorHAnsi"/>
          <w:b/>
          <w:bCs/>
          <w:iCs/>
        </w:rPr>
      </w:pPr>
      <w:r w:rsidRPr="00DA20C7">
        <w:rPr>
          <w:rFonts w:asciiTheme="minorHAnsi" w:hAnsiTheme="minorHAnsi" w:cstheme="minorHAnsi"/>
        </w:rPr>
        <w:lastRenderedPageBreak/>
        <w:t>Определитель равен нулю, если он имеет:</w:t>
      </w:r>
    </w:p>
    <w:p w14:paraId="207E0199" w14:textId="77777777" w:rsidR="005D3F81" w:rsidRPr="00DA20C7" w:rsidRDefault="005D3F81" w:rsidP="005D3F81">
      <w:pPr>
        <w:pStyle w:val="a4"/>
        <w:ind w:left="1068"/>
        <w:rPr>
          <w:rFonts w:asciiTheme="minorHAnsi" w:hAnsiTheme="minorHAnsi" w:cstheme="minorHAnsi"/>
        </w:rPr>
      </w:pPr>
      <w:r w:rsidRPr="00DA20C7">
        <w:rPr>
          <w:rFonts w:asciiTheme="minorHAnsi" w:hAnsiTheme="minorHAnsi" w:cstheme="minorHAnsi"/>
        </w:rPr>
        <w:t>- нулевую строку (столбец);</w:t>
      </w:r>
    </w:p>
    <w:p w14:paraId="1D100148" w14:textId="77777777" w:rsidR="005D3F81" w:rsidRPr="00DA20C7" w:rsidRDefault="005D3F81" w:rsidP="005D3F81">
      <w:pPr>
        <w:pStyle w:val="a4"/>
        <w:ind w:left="1068"/>
        <w:rPr>
          <w:rFonts w:asciiTheme="minorHAnsi" w:hAnsiTheme="minorHAnsi" w:cstheme="minorHAnsi"/>
        </w:rPr>
      </w:pPr>
      <w:r w:rsidRPr="00DA20C7">
        <w:rPr>
          <w:rFonts w:asciiTheme="minorHAnsi" w:hAnsiTheme="minorHAnsi" w:cstheme="minorHAnsi"/>
        </w:rPr>
        <w:t>- хотя бы две одинаковые строки (столбца);</w:t>
      </w:r>
    </w:p>
    <w:p w14:paraId="0A0DF190" w14:textId="77777777" w:rsidR="005D3F81" w:rsidRPr="00DA20C7" w:rsidRDefault="005D3F81" w:rsidP="005D3F81">
      <w:pPr>
        <w:pStyle w:val="a4"/>
        <w:ind w:left="1068"/>
        <w:rPr>
          <w:rFonts w:asciiTheme="minorHAnsi" w:hAnsiTheme="minorHAnsi" w:cstheme="minorHAnsi"/>
        </w:rPr>
      </w:pPr>
      <w:r w:rsidRPr="00DA20C7">
        <w:rPr>
          <w:rFonts w:asciiTheme="minorHAnsi" w:hAnsiTheme="minorHAnsi" w:cstheme="minorHAnsi"/>
        </w:rPr>
        <w:t xml:space="preserve">- хотя бы две строки (столбца), элементы которых пропорциональны; </w:t>
      </w:r>
    </w:p>
    <w:p w14:paraId="53F8E2F3" w14:textId="77777777" w:rsidR="005D3F81" w:rsidRPr="00DA20C7" w:rsidRDefault="005D3F81" w:rsidP="005D3F81">
      <w:pPr>
        <w:pStyle w:val="a4"/>
        <w:ind w:left="1068"/>
        <w:rPr>
          <w:rFonts w:asciiTheme="minorHAnsi" w:hAnsiTheme="minorHAnsi" w:cstheme="minorHAnsi"/>
        </w:rPr>
      </w:pPr>
      <w:r w:rsidRPr="00DA20C7">
        <w:rPr>
          <w:rFonts w:asciiTheme="minorHAnsi" w:hAnsiTheme="minorHAnsi" w:cstheme="minorHAnsi"/>
        </w:rPr>
        <w:t>- хотя бы одну строку (столбец), являющуюся линейной комбинацией других строк (столбцов)</w:t>
      </w:r>
    </w:p>
    <w:p w14:paraId="1DD8C804" w14:textId="77777777" w:rsidR="005D3F81" w:rsidRPr="00DA20C7" w:rsidRDefault="005D3F81" w:rsidP="005D3F81">
      <w:pPr>
        <w:pStyle w:val="a4"/>
        <w:ind w:left="1068"/>
        <w:rPr>
          <w:rFonts w:asciiTheme="minorHAnsi" w:hAnsiTheme="minorHAnsi" w:cstheme="minorHAnsi"/>
          <w:b/>
          <w:bCs/>
          <w:iCs/>
        </w:rPr>
      </w:pPr>
    </w:p>
    <w:p w14:paraId="1660D8E5" w14:textId="77777777" w:rsidR="005372F6" w:rsidRPr="00DA20C7" w:rsidRDefault="005372F6" w:rsidP="005D3F81">
      <w:pPr>
        <w:pStyle w:val="a4"/>
        <w:numPr>
          <w:ilvl w:val="0"/>
          <w:numId w:val="2"/>
        </w:numPr>
        <w:rPr>
          <w:rFonts w:asciiTheme="minorHAnsi" w:hAnsiTheme="minorHAnsi" w:cstheme="minorHAnsi"/>
          <w:b/>
          <w:bCs/>
          <w:iCs/>
        </w:rPr>
      </w:pPr>
      <w:r w:rsidRPr="00DA20C7">
        <w:rPr>
          <w:rFonts w:asciiTheme="minorHAnsi" w:hAnsiTheme="minorHAnsi" w:cstheme="minorHAnsi"/>
        </w:rPr>
        <w:t xml:space="preserve">Определитель произведения двух квадратных матриц равен произведению определителей этих матриц: </w:t>
      </w:r>
    </w:p>
    <w:p w14:paraId="2BC4916C" w14:textId="1C6D9133" w:rsidR="005D3F81" w:rsidRPr="00DA20C7" w:rsidRDefault="005372F6" w:rsidP="005372F6">
      <w:pPr>
        <w:pStyle w:val="a4"/>
        <w:ind w:left="1068"/>
        <w:jc w:val="center"/>
        <w:rPr>
          <w:rFonts w:asciiTheme="minorHAnsi" w:hAnsiTheme="minorHAnsi" w:cstheme="minorHAnsi"/>
          <w:lang w:val="en-US"/>
        </w:rPr>
      </w:pPr>
      <w:r w:rsidRPr="00DA20C7">
        <w:rPr>
          <w:rFonts w:asciiTheme="minorHAnsi" w:hAnsiTheme="minorHAnsi" w:cstheme="minorHAnsi"/>
          <w:lang w:val="en-US"/>
        </w:rPr>
        <w:t>det(A · B) = det A · det B</w:t>
      </w:r>
    </w:p>
    <w:p w14:paraId="32681A5C" w14:textId="77777777" w:rsidR="005372F6" w:rsidRPr="00DA20C7" w:rsidRDefault="005372F6" w:rsidP="005372F6">
      <w:pPr>
        <w:rPr>
          <w:rFonts w:asciiTheme="minorHAnsi" w:hAnsiTheme="minorHAnsi" w:cstheme="minorHAnsi"/>
          <w:b/>
          <w:bCs/>
          <w:iCs/>
          <w:lang w:val="en-US"/>
        </w:rPr>
      </w:pPr>
    </w:p>
    <w:p w14:paraId="281BBA03" w14:textId="3176CB54" w:rsidR="005D3F81" w:rsidRPr="00DA20C7" w:rsidRDefault="005372F6" w:rsidP="005D3F81">
      <w:pPr>
        <w:rPr>
          <w:rFonts w:asciiTheme="minorHAnsi" w:hAnsiTheme="minorHAnsi" w:cstheme="minorHAnsi"/>
          <w:i/>
          <w:iCs/>
        </w:rPr>
      </w:pPr>
      <w:r w:rsidRPr="00DA20C7">
        <w:rPr>
          <w:rFonts w:asciiTheme="minorHAnsi" w:hAnsiTheme="minorHAnsi" w:cstheme="minorHAnsi"/>
          <w:i/>
          <w:iCs/>
        </w:rPr>
        <w:t>4. Ранг матрицы</w:t>
      </w:r>
    </w:p>
    <w:p w14:paraId="3563295D" w14:textId="62BE0A4D" w:rsidR="005372F6" w:rsidRDefault="00DA20C7" w:rsidP="005D3F81">
      <w:pPr>
        <w:rPr>
          <w:rFonts w:asciiTheme="minorHAnsi" w:hAnsiTheme="minorHAnsi" w:cstheme="minorHAnsi"/>
        </w:rPr>
      </w:pPr>
      <w:r w:rsidRPr="00DA20C7">
        <w:rPr>
          <w:rFonts w:asciiTheme="minorHAnsi" w:hAnsiTheme="minorHAnsi" w:cstheme="minorHAnsi"/>
        </w:rPr>
        <w:tab/>
        <w:t>Ранг матрицы – наивысший порядок отличных от 0 миноров этой матрицы (</w:t>
      </w:r>
      <w:r w:rsidR="00B541F7">
        <w:rPr>
          <w:rFonts w:asciiTheme="minorHAnsi" w:hAnsiTheme="minorHAnsi" w:cstheme="minorHAnsi"/>
        </w:rPr>
        <w:t>максимальное число линейно независимых столбцов(строк) матрицы</w:t>
      </w:r>
      <w:r w:rsidRPr="00DA20C7">
        <w:rPr>
          <w:rFonts w:asciiTheme="minorHAnsi" w:hAnsiTheme="minorHAnsi" w:cstheme="minorHAnsi"/>
        </w:rPr>
        <w:t>)</w:t>
      </w:r>
    </w:p>
    <w:p w14:paraId="3E93BE35" w14:textId="346E2C55" w:rsidR="00DA20C7" w:rsidRDefault="00DA20C7" w:rsidP="005D3F81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>Обозначение</w:t>
      </w:r>
      <w:r w:rsidRPr="00DA20C7">
        <w:rPr>
          <w:rFonts w:asciiTheme="minorHAnsi" w:hAnsiTheme="minorHAnsi" w:cstheme="minorHAnsi"/>
          <w:lang w:val="en-US"/>
        </w:rPr>
        <w:t xml:space="preserve">: </w:t>
      </w:r>
      <w:r>
        <w:rPr>
          <w:rFonts w:asciiTheme="minorHAnsi" w:hAnsiTheme="minorHAnsi" w:cstheme="minorHAnsi"/>
          <w:lang w:val="en-US"/>
        </w:rPr>
        <w:t>r, r(A), rang(A)</w:t>
      </w:r>
    </w:p>
    <w:p w14:paraId="2A7ACE28" w14:textId="77777777" w:rsidR="00DA20C7" w:rsidRPr="00DA20C7" w:rsidRDefault="00DA20C7" w:rsidP="00DA20C7">
      <w:pPr>
        <w:ind w:firstLine="708"/>
        <w:rPr>
          <w:rFonts w:asciiTheme="minorHAnsi" w:hAnsiTheme="minorHAnsi" w:cstheme="minorHAnsi"/>
          <w:lang w:val="en-US"/>
        </w:rPr>
      </w:pPr>
      <w:r w:rsidRPr="00DA20C7">
        <w:rPr>
          <w:rFonts w:asciiTheme="minorHAnsi" w:hAnsiTheme="minorHAnsi" w:cstheme="minorHAnsi"/>
        </w:rPr>
        <w:t>Свойства</w:t>
      </w:r>
      <w:r w:rsidRPr="00DA20C7">
        <w:rPr>
          <w:rFonts w:asciiTheme="minorHAnsi" w:hAnsiTheme="minorHAnsi" w:cstheme="minorHAnsi"/>
          <w:lang w:val="en-US"/>
        </w:rPr>
        <w:t xml:space="preserve"> </w:t>
      </w:r>
      <w:r w:rsidRPr="00DA20C7">
        <w:rPr>
          <w:rFonts w:asciiTheme="minorHAnsi" w:hAnsiTheme="minorHAnsi" w:cstheme="minorHAnsi"/>
        </w:rPr>
        <w:t>ранга</w:t>
      </w:r>
      <w:r w:rsidRPr="00DA20C7">
        <w:rPr>
          <w:rFonts w:asciiTheme="minorHAnsi" w:hAnsiTheme="minorHAnsi" w:cstheme="minorHAnsi"/>
          <w:lang w:val="en-US"/>
        </w:rPr>
        <w:t xml:space="preserve"> </w:t>
      </w:r>
      <w:r w:rsidRPr="00DA20C7">
        <w:rPr>
          <w:rFonts w:asciiTheme="minorHAnsi" w:hAnsiTheme="minorHAnsi" w:cstheme="minorHAnsi"/>
        </w:rPr>
        <w:t>матрицы</w:t>
      </w:r>
      <w:r w:rsidRPr="00DA20C7">
        <w:rPr>
          <w:rFonts w:asciiTheme="minorHAnsi" w:hAnsiTheme="minorHAnsi" w:cstheme="minorHAnsi"/>
          <w:lang w:val="en-US"/>
        </w:rPr>
        <w:t>:</w:t>
      </w:r>
    </w:p>
    <w:p w14:paraId="7293CF0B" w14:textId="77777777" w:rsidR="00DA20C7" w:rsidRPr="00DA20C7" w:rsidRDefault="00DA20C7" w:rsidP="005D3F81">
      <w:pPr>
        <w:rPr>
          <w:rFonts w:asciiTheme="minorHAnsi" w:hAnsiTheme="minorHAnsi" w:cstheme="minorHAnsi"/>
          <w:lang w:val="en-US"/>
        </w:rPr>
      </w:pPr>
      <w:r w:rsidRPr="00DA20C7">
        <w:rPr>
          <w:rFonts w:asciiTheme="minorHAnsi" w:hAnsiTheme="minorHAnsi" w:cstheme="minorHAnsi"/>
          <w:lang w:val="en-US"/>
        </w:rPr>
        <w:t xml:space="preserve">1. r(A + B) ≤ r(A) + r(B). </w:t>
      </w:r>
    </w:p>
    <w:p w14:paraId="22FC8A80" w14:textId="77777777" w:rsidR="00DA20C7" w:rsidRPr="00DA20C7" w:rsidRDefault="00DA20C7" w:rsidP="005D3F81">
      <w:pPr>
        <w:rPr>
          <w:rFonts w:asciiTheme="minorHAnsi" w:hAnsiTheme="minorHAnsi" w:cstheme="minorHAnsi"/>
          <w:lang w:val="en-US"/>
        </w:rPr>
      </w:pPr>
      <w:r w:rsidRPr="00DA20C7">
        <w:rPr>
          <w:rFonts w:asciiTheme="minorHAnsi" w:hAnsiTheme="minorHAnsi" w:cstheme="minorHAnsi"/>
          <w:lang w:val="en-US"/>
        </w:rPr>
        <w:t xml:space="preserve">2. r(A · B) ≤ min {r(A), r(B)} . </w:t>
      </w:r>
    </w:p>
    <w:p w14:paraId="01A77D25" w14:textId="432D92DA" w:rsidR="00DA20C7" w:rsidRPr="0044115D" w:rsidRDefault="00DA20C7" w:rsidP="005D3F81">
      <w:pPr>
        <w:rPr>
          <w:rFonts w:asciiTheme="minorHAnsi" w:hAnsiTheme="minorHAnsi" w:cstheme="minorHAnsi"/>
        </w:rPr>
      </w:pPr>
      <w:r w:rsidRPr="0044115D">
        <w:rPr>
          <w:rFonts w:asciiTheme="minorHAnsi" w:hAnsiTheme="minorHAnsi" w:cstheme="minorHAnsi"/>
        </w:rPr>
        <w:t xml:space="preserve">3. </w:t>
      </w:r>
      <w:r w:rsidRPr="00DA20C7">
        <w:rPr>
          <w:rFonts w:asciiTheme="minorHAnsi" w:hAnsiTheme="minorHAnsi" w:cstheme="minorHAnsi"/>
          <w:lang w:val="en-US"/>
        </w:rPr>
        <w:t>r</w:t>
      </w:r>
      <w:r w:rsidRPr="0044115D">
        <w:rPr>
          <w:rFonts w:asciiTheme="minorHAnsi" w:hAnsiTheme="minorHAnsi" w:cstheme="minorHAnsi"/>
        </w:rPr>
        <w:t>(</w:t>
      </w:r>
      <m:oMath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А</m:t>
            </m:r>
          </m:e>
          <m:sup>
            <m:r>
              <w:rPr>
                <w:rFonts w:ascii="Cambria Math" w:hAnsi="Cambria Math" w:cstheme="minorHAnsi"/>
                <w:lang w:val="en-US"/>
              </w:rPr>
              <m:t>T</m:t>
            </m:r>
          </m:sup>
        </m:sSup>
      </m:oMath>
      <w:r w:rsidRPr="0044115D">
        <w:rPr>
          <w:rFonts w:asciiTheme="minorHAnsi" w:hAnsiTheme="minorHAnsi" w:cstheme="minorHAnsi"/>
        </w:rPr>
        <w:t xml:space="preserve"> ) = </w:t>
      </w:r>
      <w:r w:rsidRPr="00DA20C7">
        <w:rPr>
          <w:rFonts w:asciiTheme="minorHAnsi" w:hAnsiTheme="minorHAnsi" w:cstheme="minorHAnsi"/>
          <w:lang w:val="en-US"/>
        </w:rPr>
        <w:t>r</w:t>
      </w:r>
      <w:r w:rsidRPr="0044115D">
        <w:rPr>
          <w:rFonts w:asciiTheme="minorHAnsi" w:hAnsiTheme="minorHAnsi" w:cstheme="minorHAnsi"/>
        </w:rPr>
        <w:t>(</w:t>
      </w:r>
      <w:r w:rsidRPr="00DA20C7">
        <w:rPr>
          <w:rFonts w:asciiTheme="minorHAnsi" w:hAnsiTheme="minorHAnsi" w:cstheme="minorHAnsi"/>
          <w:lang w:val="en-US"/>
        </w:rPr>
        <w:t>A</w:t>
      </w:r>
      <w:r w:rsidRPr="0044115D">
        <w:rPr>
          <w:rFonts w:asciiTheme="minorHAnsi" w:hAnsiTheme="minorHAnsi" w:cstheme="minorHAnsi"/>
        </w:rPr>
        <w:t>).</w:t>
      </w:r>
    </w:p>
    <w:p w14:paraId="568AC074" w14:textId="77777777" w:rsidR="00DA20C7" w:rsidRPr="00DA20C7" w:rsidRDefault="00DA20C7" w:rsidP="00DA20C7">
      <w:pPr>
        <w:ind w:firstLine="708"/>
        <w:rPr>
          <w:rFonts w:asciiTheme="minorHAnsi" w:hAnsiTheme="minorHAnsi" w:cstheme="minorHAnsi"/>
          <w:i/>
          <w:iCs/>
        </w:rPr>
      </w:pPr>
      <w:r w:rsidRPr="00DA20C7">
        <w:rPr>
          <w:rFonts w:asciiTheme="minorHAnsi" w:hAnsiTheme="minorHAnsi" w:cstheme="minorHAnsi"/>
          <w:i/>
          <w:iCs/>
        </w:rPr>
        <w:t>Теорема (о ранге матрицы)</w:t>
      </w:r>
    </w:p>
    <w:p w14:paraId="2546C7A3" w14:textId="3C34F46D" w:rsidR="00DA20C7" w:rsidRDefault="00DA20C7" w:rsidP="005D3F81">
      <w:pPr>
        <w:rPr>
          <w:rFonts w:asciiTheme="minorHAnsi" w:hAnsiTheme="minorHAnsi" w:cstheme="minorHAnsi"/>
        </w:rPr>
      </w:pPr>
      <w:r w:rsidRPr="00DA20C7">
        <w:rPr>
          <w:rFonts w:asciiTheme="minorHAnsi" w:hAnsiTheme="minorHAnsi" w:cstheme="minorHAnsi"/>
        </w:rPr>
        <w:t>Ранг матрицы равен максимальному числу ее линейно независимых строк (столбцов), через которые линейно выражаются все остальные ее строки (столбцы).</w:t>
      </w:r>
    </w:p>
    <w:p w14:paraId="0E23B52C" w14:textId="77777777" w:rsidR="00DA20C7" w:rsidRPr="00DA20C7" w:rsidRDefault="00DA20C7" w:rsidP="00DA20C7">
      <w:pPr>
        <w:ind w:firstLine="708"/>
        <w:rPr>
          <w:rFonts w:asciiTheme="minorHAnsi" w:hAnsiTheme="minorHAnsi" w:cstheme="minorHAnsi"/>
          <w:i/>
          <w:iCs/>
        </w:rPr>
      </w:pPr>
      <w:r w:rsidRPr="00DA20C7">
        <w:rPr>
          <w:rFonts w:asciiTheme="minorHAnsi" w:hAnsiTheme="minorHAnsi" w:cstheme="minorHAnsi"/>
          <w:i/>
          <w:iCs/>
        </w:rPr>
        <w:t>Следствие из теоремы о ранге матрицы</w:t>
      </w:r>
    </w:p>
    <w:p w14:paraId="46677DA7" w14:textId="248F4A89" w:rsidR="00DA20C7" w:rsidRDefault="00DA20C7" w:rsidP="005D3F81">
      <w:pPr>
        <w:rPr>
          <w:rFonts w:asciiTheme="minorHAnsi" w:hAnsiTheme="minorHAnsi" w:cstheme="minorHAnsi"/>
        </w:rPr>
      </w:pPr>
      <w:r w:rsidRPr="00DA20C7">
        <w:rPr>
          <w:rFonts w:asciiTheme="minorHAnsi" w:hAnsiTheme="minorHAnsi" w:cstheme="minorHAnsi"/>
        </w:rPr>
        <w:t>Для любой матрицы максимальное число линейно независимых строк равно максимальному числу линейно независимых столбцов.</w:t>
      </w:r>
    </w:p>
    <w:p w14:paraId="282B2052" w14:textId="4CA0ADED" w:rsidR="00DA20C7" w:rsidRPr="00DA20C7" w:rsidRDefault="00DA20C7" w:rsidP="00DA20C7">
      <w:pPr>
        <w:ind w:firstLine="708"/>
        <w:rPr>
          <w:rFonts w:asciiTheme="minorHAnsi" w:hAnsiTheme="minorHAnsi" w:cstheme="minorHAnsi"/>
          <w:i/>
          <w:iCs/>
        </w:rPr>
      </w:pPr>
      <w:r w:rsidRPr="00DA20C7">
        <w:rPr>
          <w:rFonts w:asciiTheme="minorHAnsi" w:hAnsiTheme="minorHAnsi" w:cstheme="minorHAnsi"/>
          <w:i/>
          <w:iCs/>
        </w:rPr>
        <w:t>Нахождение ранга матрицы</w:t>
      </w:r>
      <w:r>
        <w:rPr>
          <w:rFonts w:asciiTheme="minorHAnsi" w:hAnsiTheme="minorHAnsi" w:cstheme="minorHAnsi"/>
          <w:i/>
          <w:iCs/>
        </w:rPr>
        <w:t xml:space="preserve"> (метод элементарных преобразований)</w:t>
      </w:r>
      <w:r w:rsidRPr="00DA20C7">
        <w:rPr>
          <w:rFonts w:asciiTheme="minorHAnsi" w:hAnsiTheme="minorHAnsi" w:cstheme="minorHAnsi"/>
          <w:i/>
          <w:iCs/>
        </w:rPr>
        <w:t>:</w:t>
      </w:r>
    </w:p>
    <w:p w14:paraId="7C96C936" w14:textId="77777777" w:rsidR="00DA20C7" w:rsidRPr="00DA20C7" w:rsidRDefault="00DA20C7" w:rsidP="00DA20C7">
      <w:pPr>
        <w:rPr>
          <w:rFonts w:asciiTheme="minorHAnsi" w:hAnsiTheme="minorHAnsi" w:cstheme="minorHAnsi"/>
        </w:rPr>
      </w:pPr>
      <w:r w:rsidRPr="00DA20C7">
        <w:rPr>
          <w:rFonts w:asciiTheme="minorHAnsi" w:hAnsiTheme="minorHAnsi" w:cstheme="minorHAnsi"/>
        </w:rPr>
        <w:t>1. С помощью элементарных преобразований строк приводим данную матрицу к ступенчатому виду.</w:t>
      </w:r>
    </w:p>
    <w:p w14:paraId="0AF25ECC" w14:textId="2430BB86" w:rsidR="00DA20C7" w:rsidRPr="00DA20C7" w:rsidRDefault="00DA20C7" w:rsidP="00DA20C7">
      <w:pPr>
        <w:rPr>
          <w:rFonts w:asciiTheme="minorHAnsi" w:hAnsiTheme="minorHAnsi" w:cstheme="minorHAnsi"/>
        </w:rPr>
      </w:pPr>
      <w:r w:rsidRPr="00DA20C7">
        <w:rPr>
          <w:rFonts w:asciiTheme="minorHAnsi" w:hAnsiTheme="minorHAnsi" w:cstheme="minorHAnsi"/>
        </w:rPr>
        <w:t>2. Определяем ранг исходной матрицы как количество ненулевых строк в получившейся ступенчатой матрице.</w:t>
      </w:r>
    </w:p>
    <w:p w14:paraId="56884B77" w14:textId="6D5A39FE" w:rsidR="00DA20C7" w:rsidRPr="00B541F7" w:rsidRDefault="00B541F7" w:rsidP="005D3F81">
      <w:pPr>
        <w:rPr>
          <w:rFonts w:asciiTheme="minorHAnsi" w:hAnsiTheme="minorHAnsi" w:cstheme="minorHAnsi"/>
          <w:i/>
          <w:iCs/>
        </w:rPr>
      </w:pPr>
      <w:r>
        <w:rPr>
          <w:rFonts w:asciiTheme="minorHAnsi" w:hAnsiTheme="minorHAnsi" w:cstheme="minorHAnsi"/>
        </w:rPr>
        <w:tab/>
      </w:r>
      <w:r w:rsidRPr="00B541F7">
        <w:rPr>
          <w:rFonts w:asciiTheme="minorHAnsi" w:hAnsiTheme="minorHAnsi" w:cstheme="minorHAnsi"/>
          <w:i/>
          <w:iCs/>
        </w:rPr>
        <w:t>Элементарные преобразования, которые не меняют ранг матрицы:</w:t>
      </w:r>
    </w:p>
    <w:p w14:paraId="396FC57A" w14:textId="48E3B556" w:rsidR="00B541F7" w:rsidRDefault="00B541F7" w:rsidP="00B541F7">
      <w:pPr>
        <w:pStyle w:val="a4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Перестановка строк/столбцов местами</w:t>
      </w:r>
    </w:p>
    <w:p w14:paraId="62B09349" w14:textId="1AA9BFB2" w:rsidR="00B541F7" w:rsidRDefault="00B541F7" w:rsidP="00B541F7">
      <w:pPr>
        <w:pStyle w:val="a4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Умножение элементов строки/столбца на число не равное 0</w:t>
      </w:r>
    </w:p>
    <w:p w14:paraId="7D2BE108" w14:textId="1F61A9FE" w:rsidR="00B541F7" w:rsidRDefault="00B541F7" w:rsidP="00B541F7">
      <w:pPr>
        <w:pStyle w:val="a4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Сложение строк/столбцов с предварительным умножение одной из них на число не равное 0</w:t>
      </w:r>
    </w:p>
    <w:p w14:paraId="00C3453A" w14:textId="25C4B045" w:rsidR="00B541F7" w:rsidRDefault="00B541F7" w:rsidP="00B541F7">
      <w:pPr>
        <w:pStyle w:val="a4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Отбрасывание нулевой строки/столбца</w:t>
      </w:r>
    </w:p>
    <w:p w14:paraId="1C5962A5" w14:textId="3CA726E8" w:rsidR="00B541F7" w:rsidRDefault="00B541F7" w:rsidP="00B541F7">
      <w:pPr>
        <w:pStyle w:val="a4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Транспонирование матрицы</w:t>
      </w:r>
    </w:p>
    <w:p w14:paraId="738C6932" w14:textId="77777777" w:rsidR="00B541F7" w:rsidRPr="00B541F7" w:rsidRDefault="00B541F7" w:rsidP="00B541F7">
      <w:pPr>
        <w:pStyle w:val="a4"/>
        <w:rPr>
          <w:rFonts w:asciiTheme="minorHAnsi" w:hAnsiTheme="minorHAnsi" w:cstheme="minorHAnsi"/>
        </w:rPr>
      </w:pPr>
    </w:p>
    <w:p w14:paraId="5DF1AACB" w14:textId="77777777" w:rsidR="00B541F7" w:rsidRPr="00B541F7" w:rsidRDefault="00B541F7" w:rsidP="00B541F7">
      <w:pPr>
        <w:rPr>
          <w:rFonts w:asciiTheme="minorHAnsi" w:hAnsiTheme="minorHAnsi" w:cstheme="minorHAnsi"/>
          <w:i/>
          <w:iCs/>
        </w:rPr>
      </w:pPr>
      <w:r w:rsidRPr="00B541F7">
        <w:rPr>
          <w:rFonts w:asciiTheme="minorHAnsi" w:hAnsiTheme="minorHAnsi" w:cstheme="minorHAnsi"/>
          <w:i/>
          <w:iCs/>
        </w:rPr>
        <w:t>6. Нахождение ранга матрицы</w:t>
      </w:r>
    </w:p>
    <w:p w14:paraId="34163C24" w14:textId="0A727833" w:rsidR="00B541F7" w:rsidRDefault="00B541F7" w:rsidP="00B541F7">
      <w:pPr>
        <w:ind w:firstLine="708"/>
        <w:rPr>
          <w:rFonts w:asciiTheme="minorHAnsi" w:hAnsiTheme="minorHAnsi" w:cstheme="minorHAnsi"/>
          <w:b/>
          <w:bCs/>
        </w:rPr>
      </w:pPr>
      <w:r w:rsidRPr="00B541F7">
        <w:rPr>
          <w:rFonts w:asciiTheme="minorHAnsi" w:hAnsiTheme="minorHAnsi" w:cstheme="minorHAnsi"/>
          <w:b/>
          <w:bCs/>
        </w:rPr>
        <w:t xml:space="preserve">Метод окаймляющих миноров </w:t>
      </w:r>
    </w:p>
    <w:p w14:paraId="6479E656" w14:textId="77777777" w:rsidR="005E0B29" w:rsidRPr="00B541F7" w:rsidRDefault="005E0B29" w:rsidP="00B541F7">
      <w:pPr>
        <w:ind w:firstLine="708"/>
        <w:rPr>
          <w:rFonts w:asciiTheme="minorHAnsi" w:hAnsiTheme="minorHAnsi" w:cstheme="minorHAnsi"/>
          <w:b/>
          <w:bCs/>
        </w:rPr>
      </w:pPr>
    </w:p>
    <w:p w14:paraId="6BF1B31D" w14:textId="32714D28" w:rsidR="005E0B29" w:rsidRDefault="00B541F7" w:rsidP="00B541F7">
      <w:pPr>
        <w:rPr>
          <w:rFonts w:asciiTheme="minorHAnsi" w:hAnsiTheme="minorHAnsi" w:cstheme="minorHAnsi"/>
        </w:rPr>
      </w:pPr>
      <w:r w:rsidRPr="00B541F7">
        <w:rPr>
          <w:rFonts w:asciiTheme="minorHAnsi" w:hAnsiTheme="minorHAnsi" w:cstheme="minorHAnsi"/>
          <w:i/>
          <w:iCs/>
        </w:rPr>
        <w:t>Определение</w:t>
      </w:r>
      <w:r>
        <w:rPr>
          <w:rFonts w:asciiTheme="minorHAnsi" w:hAnsiTheme="minorHAnsi" w:cstheme="minorHAnsi"/>
        </w:rPr>
        <w:t>.</w:t>
      </w:r>
      <w:r w:rsidRPr="00B541F7">
        <w:rPr>
          <w:rFonts w:asciiTheme="minorHAnsi" w:hAnsiTheme="minorHAnsi" w:cstheme="minorHAnsi"/>
        </w:rPr>
        <w:t xml:space="preserve"> Минор M</w:t>
      </w:r>
      <w:r w:rsidRPr="00B541F7">
        <w:rPr>
          <w:rFonts w:ascii="Cambria Math" w:hAnsi="Cambria Math" w:cs="Cambria Math"/>
        </w:rPr>
        <w:t>∗</w:t>
      </w:r>
      <w:r w:rsidRPr="00B541F7">
        <w:rPr>
          <w:rFonts w:asciiTheme="minorHAnsi" w:hAnsiTheme="minorHAnsi" w:cstheme="minorHAnsi"/>
        </w:rPr>
        <w:t xml:space="preserve"> </w:t>
      </w:r>
      <w:r w:rsidRPr="00B541F7">
        <w:rPr>
          <w:rFonts w:ascii="Calibri" w:hAnsi="Calibri" w:cs="Calibri"/>
        </w:rPr>
        <w:t>матрицы</w:t>
      </w:r>
      <w:r w:rsidRPr="00B541F7">
        <w:rPr>
          <w:rFonts w:asciiTheme="minorHAnsi" w:hAnsiTheme="minorHAnsi" w:cstheme="minorHAnsi"/>
        </w:rPr>
        <w:t xml:space="preserve"> A </w:t>
      </w:r>
      <w:r w:rsidRPr="00B541F7">
        <w:rPr>
          <w:rFonts w:ascii="Calibri" w:hAnsi="Calibri" w:cs="Calibri"/>
        </w:rPr>
        <w:t>называется</w:t>
      </w:r>
      <w:r w:rsidRPr="00B541F7">
        <w:rPr>
          <w:rFonts w:asciiTheme="minorHAnsi" w:hAnsiTheme="minorHAnsi" w:cstheme="minorHAnsi"/>
        </w:rPr>
        <w:t xml:space="preserve"> </w:t>
      </w:r>
      <w:r w:rsidRPr="00B541F7">
        <w:rPr>
          <w:rFonts w:ascii="Calibri" w:hAnsi="Calibri" w:cs="Calibri"/>
        </w:rPr>
        <w:t>окаймляющим</w:t>
      </w:r>
      <w:r w:rsidRPr="00B541F7">
        <w:rPr>
          <w:rFonts w:asciiTheme="minorHAnsi" w:hAnsiTheme="minorHAnsi" w:cstheme="minorHAnsi"/>
        </w:rPr>
        <w:t xml:space="preserve"> </w:t>
      </w:r>
      <w:r w:rsidRPr="00B541F7">
        <w:rPr>
          <w:rFonts w:ascii="Calibri" w:hAnsi="Calibri" w:cs="Calibri"/>
        </w:rPr>
        <w:t>для</w:t>
      </w:r>
      <w:r w:rsidRPr="00B541F7">
        <w:rPr>
          <w:rFonts w:asciiTheme="minorHAnsi" w:hAnsiTheme="minorHAnsi" w:cstheme="minorHAnsi"/>
        </w:rPr>
        <w:t xml:space="preserve"> </w:t>
      </w:r>
      <w:r w:rsidRPr="00B541F7">
        <w:rPr>
          <w:rFonts w:ascii="Calibri" w:hAnsi="Calibri" w:cs="Calibri"/>
        </w:rPr>
        <w:t>минора</w:t>
      </w:r>
      <w:r w:rsidRPr="00B541F7">
        <w:rPr>
          <w:rFonts w:asciiTheme="minorHAnsi" w:hAnsiTheme="minorHAnsi" w:cstheme="minorHAnsi"/>
        </w:rPr>
        <w:t xml:space="preserve"> M, </w:t>
      </w:r>
      <w:r w:rsidRPr="00B541F7">
        <w:rPr>
          <w:rFonts w:ascii="Calibri" w:hAnsi="Calibri" w:cs="Calibri"/>
        </w:rPr>
        <w:t>если</w:t>
      </w:r>
      <w:r w:rsidRPr="00B541F7">
        <w:rPr>
          <w:rFonts w:asciiTheme="minorHAnsi" w:hAnsiTheme="minorHAnsi" w:cstheme="minorHAnsi"/>
        </w:rPr>
        <w:t xml:space="preserve"> </w:t>
      </w:r>
      <w:r w:rsidRPr="00B541F7">
        <w:rPr>
          <w:rFonts w:ascii="Calibri" w:hAnsi="Calibri" w:cs="Calibri"/>
        </w:rPr>
        <w:t>он</w:t>
      </w:r>
      <w:r w:rsidRPr="00B541F7">
        <w:rPr>
          <w:rFonts w:asciiTheme="minorHAnsi" w:hAnsiTheme="minorHAnsi" w:cstheme="minorHAnsi"/>
        </w:rPr>
        <w:t xml:space="preserve"> </w:t>
      </w:r>
      <w:r w:rsidRPr="00B541F7">
        <w:rPr>
          <w:rFonts w:ascii="Calibri" w:hAnsi="Calibri" w:cs="Calibri"/>
        </w:rPr>
        <w:t>получается</w:t>
      </w:r>
      <w:r w:rsidRPr="00B541F7">
        <w:rPr>
          <w:rFonts w:asciiTheme="minorHAnsi" w:hAnsiTheme="minorHAnsi" w:cstheme="minorHAnsi"/>
        </w:rPr>
        <w:t xml:space="preserve"> </w:t>
      </w:r>
      <w:r w:rsidRPr="00B541F7">
        <w:rPr>
          <w:rFonts w:ascii="Calibri" w:hAnsi="Calibri" w:cs="Calibri"/>
        </w:rPr>
        <w:t>из</w:t>
      </w:r>
      <w:r w:rsidRPr="00B541F7">
        <w:rPr>
          <w:rFonts w:asciiTheme="minorHAnsi" w:hAnsiTheme="minorHAnsi" w:cstheme="minorHAnsi"/>
        </w:rPr>
        <w:t xml:space="preserve"> </w:t>
      </w:r>
      <w:r w:rsidRPr="00B541F7">
        <w:rPr>
          <w:rFonts w:ascii="Calibri" w:hAnsi="Calibri" w:cs="Calibri"/>
        </w:rPr>
        <w:t>последнего</w:t>
      </w:r>
      <w:r w:rsidRPr="00B541F7">
        <w:rPr>
          <w:rFonts w:asciiTheme="minorHAnsi" w:hAnsiTheme="minorHAnsi" w:cstheme="minorHAnsi"/>
        </w:rPr>
        <w:t xml:space="preserve"> </w:t>
      </w:r>
      <w:r w:rsidRPr="00B541F7">
        <w:rPr>
          <w:rFonts w:ascii="Calibri" w:hAnsi="Calibri" w:cs="Calibri"/>
        </w:rPr>
        <w:t>добавлением</w:t>
      </w:r>
      <w:r w:rsidRPr="00B541F7">
        <w:rPr>
          <w:rFonts w:asciiTheme="minorHAnsi" w:hAnsiTheme="minorHAnsi" w:cstheme="minorHAnsi"/>
        </w:rPr>
        <w:t xml:space="preserve"> </w:t>
      </w:r>
      <w:r w:rsidRPr="00B541F7">
        <w:rPr>
          <w:rFonts w:ascii="Calibri" w:hAnsi="Calibri" w:cs="Calibri"/>
        </w:rPr>
        <w:t>одной</w:t>
      </w:r>
      <w:r w:rsidRPr="00B541F7">
        <w:rPr>
          <w:rFonts w:asciiTheme="minorHAnsi" w:hAnsiTheme="minorHAnsi" w:cstheme="minorHAnsi"/>
        </w:rPr>
        <w:t xml:space="preserve"> </w:t>
      </w:r>
      <w:r w:rsidRPr="00B541F7">
        <w:rPr>
          <w:rFonts w:ascii="Calibri" w:hAnsi="Calibri" w:cs="Calibri"/>
        </w:rPr>
        <w:t>новой</w:t>
      </w:r>
      <w:r w:rsidRPr="00B541F7">
        <w:rPr>
          <w:rFonts w:asciiTheme="minorHAnsi" w:hAnsiTheme="minorHAnsi" w:cstheme="minorHAnsi"/>
        </w:rPr>
        <w:t xml:space="preserve"> </w:t>
      </w:r>
      <w:r w:rsidRPr="00B541F7">
        <w:rPr>
          <w:rFonts w:ascii="Calibri" w:hAnsi="Calibri" w:cs="Calibri"/>
        </w:rPr>
        <w:t>строки</w:t>
      </w:r>
      <w:r w:rsidRPr="00B541F7">
        <w:rPr>
          <w:rFonts w:asciiTheme="minorHAnsi" w:hAnsiTheme="minorHAnsi" w:cstheme="minorHAnsi"/>
        </w:rPr>
        <w:t xml:space="preserve"> </w:t>
      </w:r>
      <w:r w:rsidRPr="00B541F7">
        <w:rPr>
          <w:rFonts w:ascii="Calibri" w:hAnsi="Calibri" w:cs="Calibri"/>
        </w:rPr>
        <w:t>и</w:t>
      </w:r>
      <w:r w:rsidRPr="00B541F7">
        <w:rPr>
          <w:rFonts w:asciiTheme="minorHAnsi" w:hAnsiTheme="minorHAnsi" w:cstheme="minorHAnsi"/>
        </w:rPr>
        <w:t xml:space="preserve"> </w:t>
      </w:r>
      <w:r w:rsidRPr="00B541F7">
        <w:rPr>
          <w:rFonts w:ascii="Calibri" w:hAnsi="Calibri" w:cs="Calibri"/>
        </w:rPr>
        <w:t>о</w:t>
      </w:r>
      <w:r w:rsidRPr="00B541F7">
        <w:rPr>
          <w:rFonts w:asciiTheme="minorHAnsi" w:hAnsiTheme="minorHAnsi" w:cstheme="minorHAnsi"/>
        </w:rPr>
        <w:t>дного нового столбца матрицы A.</w:t>
      </w:r>
    </w:p>
    <w:p w14:paraId="664F79E5" w14:textId="77777777" w:rsidR="005E0B29" w:rsidRDefault="00B541F7" w:rsidP="00B541F7">
      <w:pPr>
        <w:rPr>
          <w:rFonts w:asciiTheme="minorHAnsi" w:hAnsiTheme="minorHAnsi" w:cstheme="minorHAnsi"/>
        </w:rPr>
      </w:pPr>
      <w:r w:rsidRPr="005E0B29">
        <w:rPr>
          <w:rFonts w:asciiTheme="minorHAnsi" w:hAnsiTheme="minorHAnsi" w:cstheme="minorHAnsi"/>
          <w:i/>
          <w:iCs/>
        </w:rPr>
        <w:t>Теорема (об окаймляющих минорах)</w:t>
      </w:r>
      <w:r w:rsidR="005E0B29" w:rsidRPr="005E0B29">
        <w:rPr>
          <w:rFonts w:asciiTheme="minorHAnsi" w:hAnsiTheme="minorHAnsi" w:cstheme="minorHAnsi"/>
          <w:i/>
          <w:iCs/>
        </w:rPr>
        <w:t>.</w:t>
      </w:r>
      <w:r w:rsidRPr="00B541F7">
        <w:rPr>
          <w:rFonts w:asciiTheme="minorHAnsi" w:hAnsiTheme="minorHAnsi" w:cstheme="minorHAnsi"/>
        </w:rPr>
        <w:t xml:space="preserve"> Если для некоторого отличного от нуля минора матрицы все окаймляющие его миноры равны нулю, то он является базисным. </w:t>
      </w:r>
    </w:p>
    <w:p w14:paraId="45A9496B" w14:textId="77777777" w:rsidR="005E0B29" w:rsidRDefault="005E0B29" w:rsidP="00B541F7">
      <w:pPr>
        <w:rPr>
          <w:rFonts w:asciiTheme="minorHAnsi" w:hAnsiTheme="minorHAnsi" w:cstheme="minorHAnsi"/>
        </w:rPr>
      </w:pPr>
    </w:p>
    <w:p w14:paraId="44065EC3" w14:textId="77777777" w:rsidR="005E0B29" w:rsidRDefault="00B541F7" w:rsidP="005E0B29">
      <w:pPr>
        <w:ind w:firstLine="708"/>
        <w:rPr>
          <w:rFonts w:asciiTheme="minorHAnsi" w:hAnsiTheme="minorHAnsi" w:cstheme="minorHAnsi"/>
        </w:rPr>
      </w:pPr>
      <w:r w:rsidRPr="00B541F7">
        <w:rPr>
          <w:rFonts w:asciiTheme="minorHAnsi" w:hAnsiTheme="minorHAnsi" w:cstheme="minorHAnsi"/>
        </w:rPr>
        <w:t xml:space="preserve">Метод окаймляющих миноров позволяет найти один из базисных миноров и включает в себя следующие этапы: </w:t>
      </w:r>
    </w:p>
    <w:p w14:paraId="79051FE9" w14:textId="77777777" w:rsidR="005E0B29" w:rsidRDefault="00B541F7" w:rsidP="005E0B29">
      <w:pPr>
        <w:ind w:firstLine="708"/>
        <w:rPr>
          <w:rFonts w:asciiTheme="minorHAnsi" w:hAnsiTheme="minorHAnsi" w:cstheme="minorHAnsi"/>
        </w:rPr>
      </w:pPr>
      <w:r w:rsidRPr="00B541F7">
        <w:rPr>
          <w:rFonts w:asciiTheme="minorHAnsi" w:hAnsiTheme="minorHAnsi" w:cstheme="minorHAnsi"/>
        </w:rPr>
        <w:lastRenderedPageBreak/>
        <w:t xml:space="preserve">1. Выбирается ненулевой минор первого порядка (любой ненулевой элемент матрицы). </w:t>
      </w:r>
    </w:p>
    <w:p w14:paraId="652301AB" w14:textId="54A62B00" w:rsidR="00B541F7" w:rsidRDefault="00B541F7" w:rsidP="005E0B29">
      <w:pPr>
        <w:ind w:firstLine="708"/>
        <w:rPr>
          <w:rFonts w:asciiTheme="minorHAnsi" w:hAnsiTheme="minorHAnsi" w:cstheme="minorHAnsi"/>
        </w:rPr>
      </w:pPr>
      <w:r w:rsidRPr="00B541F7">
        <w:rPr>
          <w:rFonts w:asciiTheme="minorHAnsi" w:hAnsiTheme="minorHAnsi" w:cstheme="minorHAnsi"/>
        </w:rPr>
        <w:t>2. К этому минору последовательно добавляются такие строки и столбцы, чтобы новый окаймляющий минор был отличен от нуля. Если этого сделать нельзя, то последний ненулевой минор является базисным, а его порядок равен рангу матрицы.</w:t>
      </w:r>
    </w:p>
    <w:p w14:paraId="05CC747F" w14:textId="5CD47223" w:rsidR="005E0B29" w:rsidRDefault="005E0B29" w:rsidP="005E0B29">
      <w:pPr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1F7E640B" wp14:editId="5D38885E">
            <wp:extent cx="2781300" cy="2127974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188" cy="213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8972" w14:textId="7CEE6C92" w:rsidR="005E0B29" w:rsidRDefault="005E0B29" w:rsidP="005E0B29">
      <w:pPr>
        <w:ind w:firstLine="708"/>
        <w:rPr>
          <w:rFonts w:asciiTheme="minorHAnsi" w:hAnsiTheme="minorHAnsi" w:cstheme="minorHAnsi"/>
        </w:rPr>
      </w:pPr>
    </w:p>
    <w:p w14:paraId="7E9AC225" w14:textId="141079C7" w:rsidR="005E0B29" w:rsidRDefault="005E0B29" w:rsidP="005E0B29">
      <w:pPr>
        <w:ind w:firstLine="708"/>
        <w:rPr>
          <w:rFonts w:asciiTheme="minorHAnsi" w:hAnsiTheme="minorHAnsi" w:cstheme="minorHAnsi"/>
          <w:i/>
          <w:iCs/>
        </w:rPr>
      </w:pPr>
      <w:r w:rsidRPr="005E0B29">
        <w:rPr>
          <w:rFonts w:asciiTheme="minorHAnsi" w:hAnsiTheme="minorHAnsi" w:cstheme="minorHAnsi"/>
          <w:b/>
          <w:bCs/>
        </w:rPr>
        <w:t>Метод элементарных преобразований</w:t>
      </w:r>
      <w:r w:rsidRPr="00DA20C7">
        <w:rPr>
          <w:rFonts w:asciiTheme="minorHAnsi" w:hAnsiTheme="minorHAnsi" w:cstheme="minorHAnsi"/>
          <w:i/>
          <w:iCs/>
        </w:rPr>
        <w:t>:</w:t>
      </w:r>
    </w:p>
    <w:p w14:paraId="571C7526" w14:textId="6A6DE060" w:rsidR="005E0B29" w:rsidRDefault="005E0B29" w:rsidP="005E0B29">
      <w:pPr>
        <w:ind w:firstLine="708"/>
      </w:pPr>
      <w:r w:rsidRPr="005E0B29">
        <w:rPr>
          <w:rFonts w:asciiTheme="minorHAnsi" w:hAnsiTheme="minorHAnsi" w:cstheme="minorHAnsi"/>
          <w:i/>
          <w:iCs/>
        </w:rPr>
        <w:t>Определение</w:t>
      </w:r>
      <w:r w:rsidRPr="005E0B29">
        <w:rPr>
          <w:rFonts w:asciiTheme="minorHAnsi" w:hAnsiTheme="minorHAnsi" w:cstheme="minorHAnsi"/>
        </w:rPr>
        <w:t xml:space="preserve">. </w:t>
      </w:r>
      <w:r w:rsidRPr="005E0B29">
        <w:rPr>
          <w:rFonts w:asciiTheme="minorHAnsi" w:hAnsiTheme="minorHAnsi" w:cstheme="minorHAnsi"/>
          <w:i/>
          <w:iCs/>
        </w:rPr>
        <w:t>Ступенчатой</w:t>
      </w:r>
      <w:r w:rsidRPr="005E0B29">
        <w:rPr>
          <w:rFonts w:asciiTheme="minorHAnsi" w:hAnsiTheme="minorHAnsi" w:cstheme="minorHAnsi"/>
        </w:rPr>
        <w:t xml:space="preserve"> называется матрица, у которой все ненулевые строки располагаются над всеми нулевыми строками и первый ненулевой элемент каждой </w:t>
      </w:r>
      <w:r>
        <w:t>ненулевой строки располагается правее первого ненулевого элемента предыдущей строки.</w:t>
      </w:r>
    </w:p>
    <w:p w14:paraId="1445A5EF" w14:textId="77777777" w:rsidR="005E0B29" w:rsidRPr="00DA20C7" w:rsidRDefault="005E0B29" w:rsidP="005E0B29">
      <w:pPr>
        <w:ind w:firstLine="708"/>
        <w:rPr>
          <w:rFonts w:asciiTheme="minorHAnsi" w:hAnsiTheme="minorHAnsi" w:cstheme="minorHAnsi"/>
          <w:i/>
          <w:iCs/>
        </w:rPr>
      </w:pPr>
    </w:p>
    <w:p w14:paraId="1216F922" w14:textId="77777777" w:rsidR="005E0B29" w:rsidRPr="00DA20C7" w:rsidRDefault="005E0B29" w:rsidP="005E0B29">
      <w:pPr>
        <w:rPr>
          <w:rFonts w:asciiTheme="minorHAnsi" w:hAnsiTheme="minorHAnsi" w:cstheme="minorHAnsi"/>
        </w:rPr>
      </w:pPr>
      <w:r w:rsidRPr="00DA20C7">
        <w:rPr>
          <w:rFonts w:asciiTheme="minorHAnsi" w:hAnsiTheme="minorHAnsi" w:cstheme="minorHAnsi"/>
        </w:rPr>
        <w:t>1. С помощью элементарных преобразований строк приводим данную матрицу к ступенчатому виду.</w:t>
      </w:r>
    </w:p>
    <w:p w14:paraId="16605237" w14:textId="77777777" w:rsidR="005E0B29" w:rsidRPr="00DA20C7" w:rsidRDefault="005E0B29" w:rsidP="005E0B29">
      <w:pPr>
        <w:rPr>
          <w:rFonts w:asciiTheme="minorHAnsi" w:hAnsiTheme="minorHAnsi" w:cstheme="minorHAnsi"/>
        </w:rPr>
      </w:pPr>
      <w:r w:rsidRPr="00DA20C7">
        <w:rPr>
          <w:rFonts w:asciiTheme="minorHAnsi" w:hAnsiTheme="minorHAnsi" w:cstheme="minorHAnsi"/>
        </w:rPr>
        <w:t>2. Определяем ранг исходной матрицы как количество ненулевых строк в получившейся ступенчатой матрице.</w:t>
      </w:r>
    </w:p>
    <w:p w14:paraId="083EB8B0" w14:textId="77777777" w:rsidR="005E0B29" w:rsidRPr="00B541F7" w:rsidRDefault="005E0B29" w:rsidP="005E0B29">
      <w:pPr>
        <w:rPr>
          <w:rFonts w:asciiTheme="minorHAnsi" w:hAnsiTheme="minorHAnsi" w:cstheme="minorHAnsi"/>
          <w:i/>
          <w:iCs/>
        </w:rPr>
      </w:pPr>
      <w:r>
        <w:rPr>
          <w:rFonts w:asciiTheme="minorHAnsi" w:hAnsiTheme="minorHAnsi" w:cstheme="minorHAnsi"/>
        </w:rPr>
        <w:tab/>
      </w:r>
      <w:r w:rsidRPr="00B541F7">
        <w:rPr>
          <w:rFonts w:asciiTheme="minorHAnsi" w:hAnsiTheme="minorHAnsi" w:cstheme="minorHAnsi"/>
          <w:i/>
          <w:iCs/>
        </w:rPr>
        <w:t>Элементарные преобразования, которые не меняют ранг матрицы:</w:t>
      </w:r>
    </w:p>
    <w:p w14:paraId="693FEDF5" w14:textId="77777777" w:rsidR="005E0B29" w:rsidRDefault="005E0B29" w:rsidP="005E0B29">
      <w:pPr>
        <w:pStyle w:val="a4"/>
        <w:numPr>
          <w:ilvl w:val="0"/>
          <w:numId w:val="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Перестановка строк/столбцов местами</w:t>
      </w:r>
    </w:p>
    <w:p w14:paraId="5498CEC8" w14:textId="77777777" w:rsidR="005E0B29" w:rsidRDefault="005E0B29" w:rsidP="005E0B29">
      <w:pPr>
        <w:pStyle w:val="a4"/>
        <w:numPr>
          <w:ilvl w:val="0"/>
          <w:numId w:val="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Умножение элементов строки/столбца на число не равное 0</w:t>
      </w:r>
    </w:p>
    <w:p w14:paraId="0541B563" w14:textId="77777777" w:rsidR="005E0B29" w:rsidRDefault="005E0B29" w:rsidP="005E0B29">
      <w:pPr>
        <w:pStyle w:val="a4"/>
        <w:numPr>
          <w:ilvl w:val="0"/>
          <w:numId w:val="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Сложение строк/столбцов с предварительным умножение одной из них на число не равное 0</w:t>
      </w:r>
    </w:p>
    <w:p w14:paraId="44D84B91" w14:textId="77777777" w:rsidR="005E0B29" w:rsidRDefault="005E0B29" w:rsidP="005E0B29">
      <w:pPr>
        <w:pStyle w:val="a4"/>
        <w:numPr>
          <w:ilvl w:val="0"/>
          <w:numId w:val="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Отбрасывание нулевой строки/столбца</w:t>
      </w:r>
    </w:p>
    <w:p w14:paraId="38D7C0C9" w14:textId="77777777" w:rsidR="005E0B29" w:rsidRDefault="005E0B29" w:rsidP="005E0B29">
      <w:pPr>
        <w:pStyle w:val="a4"/>
        <w:numPr>
          <w:ilvl w:val="0"/>
          <w:numId w:val="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Транспонирование матрицы</w:t>
      </w:r>
    </w:p>
    <w:p w14:paraId="61C825DB" w14:textId="78DE5B7C" w:rsidR="005E0B29" w:rsidRDefault="005E0B29" w:rsidP="005E0B29">
      <w:pPr>
        <w:rPr>
          <w:rFonts w:asciiTheme="minorHAnsi" w:hAnsiTheme="minorHAnsi" w:cstheme="minorHAnsi"/>
        </w:rPr>
      </w:pPr>
    </w:p>
    <w:p w14:paraId="05689412" w14:textId="00F06010" w:rsidR="005E0B29" w:rsidRPr="005E0B29" w:rsidRDefault="005E0B29" w:rsidP="005E0B29">
      <w:pPr>
        <w:rPr>
          <w:rFonts w:asciiTheme="minorHAnsi" w:hAnsiTheme="minorHAnsi" w:cstheme="minorHAnsi"/>
          <w:i/>
          <w:iCs/>
        </w:rPr>
      </w:pPr>
      <w:r w:rsidRPr="005E0B29">
        <w:rPr>
          <w:rFonts w:asciiTheme="minorHAnsi" w:hAnsiTheme="minorHAnsi" w:cstheme="minorHAnsi"/>
          <w:i/>
          <w:iCs/>
        </w:rPr>
        <w:t>8.</w:t>
      </w:r>
      <w:r>
        <w:rPr>
          <w:i/>
          <w:iCs/>
        </w:rPr>
        <w:t xml:space="preserve"> </w:t>
      </w:r>
      <w:r w:rsidRPr="005E0B29">
        <w:rPr>
          <w:rFonts w:asciiTheme="minorHAnsi" w:hAnsiTheme="minorHAnsi" w:cstheme="minorHAnsi"/>
          <w:i/>
          <w:iCs/>
        </w:rPr>
        <w:t>Системы линейных уравнений. Теорема Кронекера-Капелли</w:t>
      </w:r>
    </w:p>
    <w:p w14:paraId="0C808BDD" w14:textId="7AE4A2B4" w:rsidR="005E0B29" w:rsidRDefault="005E0B29" w:rsidP="005E0B29">
      <w:pPr>
        <w:rPr>
          <w:rFonts w:asciiTheme="minorHAnsi" w:hAnsiTheme="minorHAnsi" w:cstheme="minorHAnsi"/>
        </w:rPr>
      </w:pPr>
    </w:p>
    <w:p w14:paraId="7CA33409" w14:textId="0C9458CD" w:rsidR="005E0B29" w:rsidRDefault="005E0B29" w:rsidP="005E0B29">
      <w:pPr>
        <w:ind w:firstLine="708"/>
      </w:pPr>
      <w:r>
        <w:t>Система из m линейных алгебраических уравнений с n неизвестными (сокращенно СЛАУ) в общем виде имеет вид:</w:t>
      </w:r>
    </w:p>
    <w:p w14:paraId="321F5C15" w14:textId="7A3D6A34" w:rsidR="005E0B29" w:rsidRDefault="005E0B29" w:rsidP="005E0B29">
      <w:pPr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1DC220E" wp14:editId="796A3342">
            <wp:extent cx="2411186" cy="1087253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625" cy="108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3737" w14:textId="00D371EC" w:rsidR="005E0B29" w:rsidRDefault="005E0B29" w:rsidP="005E0B29">
      <w:pPr>
        <w:ind w:firstLine="708"/>
      </w:pPr>
      <w:r>
        <w:t xml:space="preserve">- где числа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называются коэффициентами системы, числа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свободные члены</w:t>
      </w:r>
      <w:r w:rsidR="009C5F10" w:rsidRPr="009C5F10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- неизвестные числа, которые надо определить.</w:t>
      </w:r>
    </w:p>
    <w:p w14:paraId="3C60ECD5" w14:textId="77777777" w:rsidR="009C5F10" w:rsidRDefault="009C5F10" w:rsidP="005E0B29">
      <w:pPr>
        <w:ind w:firstLine="708"/>
      </w:pPr>
      <w:r>
        <w:t>Запись СЛАУ в виде системы называется координатной. Ее можно записать в матричной форме:</w:t>
      </w:r>
    </w:p>
    <w:p w14:paraId="4AC62374" w14:textId="6FD32F20" w:rsidR="009C5F10" w:rsidRDefault="009C5F10" w:rsidP="009C5F10">
      <w:pPr>
        <w:ind w:firstLine="708"/>
        <w:jc w:val="center"/>
      </w:pPr>
      <w:r>
        <w:t>A*X=В</w:t>
      </w:r>
    </w:p>
    <w:p w14:paraId="13C3DAB6" w14:textId="4FCA382E" w:rsidR="009C5F10" w:rsidRDefault="009C5F10" w:rsidP="009C5F10">
      <w:pPr>
        <w:ind w:firstLine="708"/>
      </w:pPr>
      <w:r>
        <w:lastRenderedPageBreak/>
        <w:t>- где А – матрица коэффициентов, Х – столбец неизвестных, В – столбец свободных членов</w:t>
      </w:r>
    </w:p>
    <w:p w14:paraId="1BDA2144" w14:textId="7F6B4C02" w:rsidR="009C5F10" w:rsidRDefault="0049390A" w:rsidP="009C5F10">
      <w:pPr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13954783" wp14:editId="0850A0F2">
            <wp:extent cx="4702628" cy="1577429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31" cy="15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F584" w14:textId="645D43DE" w:rsidR="0049390A" w:rsidRPr="0049390A" w:rsidRDefault="0049390A" w:rsidP="009C5F10">
      <w:pPr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Также расширенную матрицу можно записать как </w:t>
      </w:r>
      <w:r w:rsidRPr="0049390A">
        <w:rPr>
          <w:rFonts w:asciiTheme="minorHAnsi" w:hAnsiTheme="minorHAnsi" w:cstheme="minorHAnsi"/>
        </w:rPr>
        <w:t>(</w:t>
      </w:r>
      <w:r>
        <w:rPr>
          <w:rFonts w:asciiTheme="minorHAnsi" w:hAnsiTheme="minorHAnsi" w:cstheme="minorHAnsi"/>
          <w:lang w:val="en-US"/>
        </w:rPr>
        <w:t>A</w:t>
      </w:r>
      <w:r w:rsidRPr="0049390A">
        <w:rPr>
          <w:rFonts w:asciiTheme="minorHAnsi" w:hAnsiTheme="minorHAnsi" w:cstheme="minorHAnsi"/>
        </w:rPr>
        <w:t>|</w:t>
      </w:r>
      <w:r>
        <w:rPr>
          <w:rFonts w:asciiTheme="minorHAnsi" w:hAnsiTheme="minorHAnsi" w:cstheme="minorHAnsi"/>
          <w:lang w:val="en-US"/>
        </w:rPr>
        <w:t>B</w:t>
      </w:r>
      <w:r w:rsidRPr="0049390A">
        <w:rPr>
          <w:rFonts w:asciiTheme="minorHAnsi" w:hAnsiTheme="minorHAnsi" w:cstheme="minorHAnsi"/>
        </w:rPr>
        <w:t>)</w:t>
      </w:r>
    </w:p>
    <w:p w14:paraId="0D6207F3" w14:textId="34CF12AF" w:rsidR="0049390A" w:rsidRPr="0049390A" w:rsidRDefault="0049390A" w:rsidP="0049390A">
      <w:pPr>
        <w:ind w:firstLine="708"/>
        <w:rPr>
          <w:rFonts w:asciiTheme="minorHAnsi" w:hAnsiTheme="minorHAnsi" w:cstheme="minorHAnsi"/>
        </w:rPr>
      </w:pPr>
      <w:r w:rsidRPr="0049390A">
        <w:rPr>
          <w:rFonts w:asciiTheme="minorHAnsi" w:hAnsiTheme="minorHAnsi" w:cstheme="minorHAnsi"/>
        </w:rPr>
        <w:t>Упорядоченный набор чисел c1 ,c2 ,…,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n</m:t>
            </m:r>
          </m:sub>
        </m:sSub>
      </m:oMath>
      <w:r w:rsidRPr="0049390A">
        <w:rPr>
          <w:rFonts w:asciiTheme="minorHAnsi" w:hAnsiTheme="minorHAnsi" w:cstheme="minorHAnsi"/>
        </w:rPr>
        <w:t xml:space="preserve"> называется решением системы, если он обращает в верное равенство каждое уравнение системы</w:t>
      </w:r>
    </w:p>
    <w:p w14:paraId="1FC74967" w14:textId="5499DD9F" w:rsidR="0049390A" w:rsidRPr="0049390A" w:rsidRDefault="0049390A" w:rsidP="0049390A">
      <w:pPr>
        <w:ind w:firstLine="708"/>
        <w:rPr>
          <w:rFonts w:asciiTheme="minorHAnsi" w:hAnsiTheme="minorHAnsi" w:cstheme="minorHAnsi"/>
        </w:rPr>
      </w:pPr>
      <w:r w:rsidRPr="0049390A">
        <w:rPr>
          <w:rFonts w:asciiTheme="minorHAnsi" w:hAnsiTheme="minorHAnsi" w:cstheme="minorHAnsi"/>
        </w:rPr>
        <w:t>СЛАУ называется:</w:t>
      </w:r>
    </w:p>
    <w:p w14:paraId="2DD7FB53" w14:textId="2C0022AF" w:rsidR="0049390A" w:rsidRDefault="0049390A" w:rsidP="0049390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- </w:t>
      </w:r>
      <w:r w:rsidRPr="0049390A">
        <w:rPr>
          <w:rFonts w:asciiTheme="minorHAnsi" w:hAnsiTheme="minorHAnsi" w:cstheme="minorHAnsi"/>
          <w:i/>
          <w:iCs/>
        </w:rPr>
        <w:t>совместной</w:t>
      </w:r>
      <w:r>
        <w:rPr>
          <w:rFonts w:asciiTheme="minorHAnsi" w:hAnsiTheme="minorHAnsi" w:cstheme="minorHAnsi"/>
        </w:rPr>
        <w:t>, если она имеет хотя бы 1 решение</w:t>
      </w:r>
    </w:p>
    <w:p w14:paraId="1C3F63AD" w14:textId="5CCEB74A" w:rsidR="0049390A" w:rsidRDefault="0049390A" w:rsidP="0049390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- </w:t>
      </w:r>
      <w:r w:rsidRPr="0049390A">
        <w:rPr>
          <w:rFonts w:asciiTheme="minorHAnsi" w:hAnsiTheme="minorHAnsi" w:cstheme="minorHAnsi"/>
          <w:i/>
          <w:iCs/>
        </w:rPr>
        <w:t>несовместной</w:t>
      </w:r>
      <w:r>
        <w:rPr>
          <w:rFonts w:asciiTheme="minorHAnsi" w:hAnsiTheme="minorHAnsi" w:cstheme="minorHAnsi"/>
        </w:rPr>
        <w:t>, если ни одного решения</w:t>
      </w:r>
    </w:p>
    <w:p w14:paraId="015A6EA6" w14:textId="17FF2EB9" w:rsidR="007E1766" w:rsidRDefault="007E1766" w:rsidP="0049390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-</w:t>
      </w:r>
      <w:r>
        <w:rPr>
          <w:rFonts w:asciiTheme="minorHAnsi" w:hAnsiTheme="minorHAnsi" w:cstheme="minorHAnsi"/>
          <w:i/>
          <w:iCs/>
        </w:rPr>
        <w:t>вырожденной</w:t>
      </w:r>
      <w:r>
        <w:rPr>
          <w:rFonts w:asciiTheme="minorHAnsi" w:hAnsiTheme="minorHAnsi" w:cstheme="minorHAnsi"/>
        </w:rPr>
        <w:t>, если определитель системы равен 0</w:t>
      </w:r>
    </w:p>
    <w:p w14:paraId="33B02981" w14:textId="5F83E0CC" w:rsidR="007E1766" w:rsidRPr="007E1766" w:rsidRDefault="007E1766" w:rsidP="0049390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-</w:t>
      </w:r>
      <w:r>
        <w:rPr>
          <w:rFonts w:asciiTheme="minorHAnsi" w:hAnsiTheme="minorHAnsi" w:cstheme="minorHAnsi"/>
          <w:i/>
          <w:iCs/>
        </w:rPr>
        <w:t>невырожденной</w:t>
      </w:r>
      <w:r>
        <w:rPr>
          <w:rFonts w:asciiTheme="minorHAnsi" w:hAnsiTheme="minorHAnsi" w:cstheme="minorHAnsi"/>
        </w:rPr>
        <w:t>, если определитель системы отличен от нуля</w:t>
      </w:r>
    </w:p>
    <w:p w14:paraId="7C87781B" w14:textId="530355AF" w:rsidR="0049390A" w:rsidRDefault="0049390A" w:rsidP="0049390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>Совместная СЛАУ называется:</w:t>
      </w:r>
    </w:p>
    <w:p w14:paraId="4407EC7D" w14:textId="75BC785C" w:rsidR="0049390A" w:rsidRDefault="0049390A" w:rsidP="0049390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- </w:t>
      </w:r>
      <w:r w:rsidRPr="0049390A">
        <w:rPr>
          <w:rFonts w:asciiTheme="minorHAnsi" w:hAnsiTheme="minorHAnsi" w:cstheme="minorHAnsi"/>
          <w:i/>
          <w:iCs/>
        </w:rPr>
        <w:t>определенной</w:t>
      </w:r>
      <w:r>
        <w:rPr>
          <w:rFonts w:asciiTheme="minorHAnsi" w:hAnsiTheme="minorHAnsi" w:cstheme="minorHAnsi"/>
        </w:rPr>
        <w:t>, если она имеет единственное решение</w:t>
      </w:r>
    </w:p>
    <w:p w14:paraId="5A625DBA" w14:textId="464C0854" w:rsidR="0049390A" w:rsidRDefault="0049390A" w:rsidP="0049390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-</w:t>
      </w:r>
      <w:r w:rsidRPr="0049390A">
        <w:rPr>
          <w:rFonts w:asciiTheme="minorHAnsi" w:hAnsiTheme="minorHAnsi" w:cstheme="minorHAnsi"/>
          <w:i/>
          <w:iCs/>
        </w:rPr>
        <w:t>неопределенной</w:t>
      </w:r>
      <w:r>
        <w:rPr>
          <w:rFonts w:asciiTheme="minorHAnsi" w:hAnsiTheme="minorHAnsi" w:cstheme="minorHAnsi"/>
        </w:rPr>
        <w:t>, если она имеет бесконечное множество решений</w:t>
      </w:r>
    </w:p>
    <w:p w14:paraId="6DE851FC" w14:textId="049E17BA" w:rsidR="0049390A" w:rsidRDefault="0049390A" w:rsidP="0049390A">
      <w:pPr>
        <w:rPr>
          <w:rFonts w:asciiTheme="minorHAnsi" w:hAnsiTheme="minorHAnsi" w:cstheme="minorHAnsi"/>
        </w:rPr>
      </w:pPr>
    </w:p>
    <w:p w14:paraId="4000F2B1" w14:textId="036FD5B7" w:rsidR="0049390A" w:rsidRDefault="0049390A" w:rsidP="0049390A">
      <w:pPr>
        <w:ind w:firstLine="708"/>
        <w:rPr>
          <w:rFonts w:asciiTheme="minorHAnsi" w:hAnsiTheme="minorHAnsi" w:cstheme="minorHAnsi"/>
          <w:b/>
          <w:bCs/>
        </w:rPr>
      </w:pPr>
      <w:r w:rsidRPr="0049390A">
        <w:rPr>
          <w:rFonts w:asciiTheme="minorHAnsi" w:hAnsiTheme="minorHAnsi" w:cstheme="minorHAnsi"/>
          <w:b/>
          <w:bCs/>
        </w:rPr>
        <w:t>Теорема Кронекера-Капелли</w:t>
      </w:r>
    </w:p>
    <w:p w14:paraId="746687D9" w14:textId="42F2204E" w:rsidR="0049390A" w:rsidRDefault="0049390A" w:rsidP="0049390A">
      <w:pPr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СЛАУ совместна тогда и только тогда, когда ранг основной матрицы равен рангу расширенной матрицы этой системы.</w:t>
      </w:r>
    </w:p>
    <w:p w14:paraId="5DCE2BD2" w14:textId="4D426804" w:rsidR="0049390A" w:rsidRDefault="0049390A" w:rsidP="0049390A">
      <w:pPr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Это решение единственно, когда ранг равен числу переменных системы.</w:t>
      </w:r>
    </w:p>
    <w:p w14:paraId="079D52E6" w14:textId="778B1FC9" w:rsidR="0049390A" w:rsidRDefault="0049390A" w:rsidP="0049390A">
      <w:pPr>
        <w:ind w:firstLine="708"/>
        <w:rPr>
          <w:rFonts w:asciiTheme="minorHAnsi" w:hAnsiTheme="minorHAnsi" w:cstheme="minorHAnsi"/>
        </w:rPr>
      </w:pPr>
      <w:r w:rsidRPr="0049390A">
        <w:rPr>
          <w:rFonts w:asciiTheme="minorHAnsi" w:hAnsiTheme="minorHAnsi" w:cstheme="minorHAnsi"/>
        </w:rPr>
        <w:t xml:space="preserve">- </w:t>
      </w:r>
      <w:r>
        <w:rPr>
          <w:rFonts w:asciiTheme="minorHAnsi" w:hAnsiTheme="minorHAnsi" w:cstheme="minorHAnsi"/>
        </w:rPr>
        <w:t>если</w:t>
      </w:r>
      <w:r w:rsidRPr="0049390A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n-US"/>
        </w:rPr>
        <w:t>rang</w:t>
      </w:r>
      <w:r w:rsidRPr="0049390A">
        <w:rPr>
          <w:rFonts w:asciiTheme="minorHAnsi" w:hAnsiTheme="minorHAnsi" w:cstheme="minorHAnsi"/>
        </w:rPr>
        <w:t>(</w:t>
      </w:r>
      <w:r>
        <w:rPr>
          <w:rFonts w:asciiTheme="minorHAnsi" w:hAnsiTheme="minorHAnsi" w:cstheme="minorHAnsi"/>
          <w:lang w:val="en-US"/>
        </w:rPr>
        <w:t>A</w:t>
      </w:r>
      <w:r w:rsidRPr="0049390A">
        <w:rPr>
          <w:rFonts w:asciiTheme="minorHAnsi" w:hAnsiTheme="minorHAnsi" w:cstheme="minorHAnsi"/>
        </w:rPr>
        <w:t>)≠</w:t>
      </w:r>
      <w:r>
        <w:rPr>
          <w:rFonts w:asciiTheme="minorHAnsi" w:hAnsiTheme="minorHAnsi" w:cstheme="minorHAnsi"/>
          <w:lang w:val="en-US"/>
        </w:rPr>
        <w:t>rang</w:t>
      </w:r>
      <w:r w:rsidRPr="0049390A">
        <w:rPr>
          <w:rFonts w:asciiTheme="minorHAnsi" w:hAnsiTheme="minorHAnsi" w:cstheme="minorHAnsi"/>
        </w:rPr>
        <w:t>(</w:t>
      </w:r>
      <w:r>
        <w:rPr>
          <w:rFonts w:asciiTheme="minorHAnsi" w:hAnsiTheme="minorHAnsi" w:cstheme="minorHAnsi"/>
          <w:lang w:val="en-US"/>
        </w:rPr>
        <w:t>A</w:t>
      </w:r>
      <w:r w:rsidRPr="0049390A">
        <w:rPr>
          <w:rFonts w:asciiTheme="minorHAnsi" w:hAnsiTheme="minorHAnsi" w:cstheme="minorHAnsi"/>
        </w:rPr>
        <w:t>|</w:t>
      </w:r>
      <w:r>
        <w:rPr>
          <w:rFonts w:asciiTheme="minorHAnsi" w:hAnsiTheme="minorHAnsi" w:cstheme="minorHAnsi"/>
          <w:lang w:val="en-US"/>
        </w:rPr>
        <w:t>B</w:t>
      </w:r>
      <w:r w:rsidRPr="0049390A">
        <w:rPr>
          <w:rFonts w:asciiTheme="minorHAnsi" w:hAnsiTheme="minorHAnsi" w:cstheme="minorHAnsi"/>
        </w:rPr>
        <w:t xml:space="preserve">) – </w:t>
      </w:r>
      <w:r>
        <w:rPr>
          <w:rFonts w:asciiTheme="minorHAnsi" w:hAnsiTheme="minorHAnsi" w:cstheme="minorHAnsi"/>
        </w:rPr>
        <w:t>система не имеет решений</w:t>
      </w:r>
    </w:p>
    <w:p w14:paraId="2F4F4706" w14:textId="012ABB37" w:rsidR="0049390A" w:rsidRDefault="0049390A" w:rsidP="0049390A">
      <w:pPr>
        <w:ind w:firstLine="708"/>
        <w:rPr>
          <w:rFonts w:asciiTheme="minorHAnsi" w:hAnsiTheme="minorHAnsi" w:cstheme="minorHAnsi"/>
        </w:rPr>
      </w:pPr>
      <w:r w:rsidRPr="0049390A">
        <w:rPr>
          <w:rFonts w:asciiTheme="minorHAnsi" w:hAnsiTheme="minorHAnsi" w:cstheme="minorHAnsi"/>
        </w:rPr>
        <w:t xml:space="preserve">- </w:t>
      </w:r>
      <w:r>
        <w:rPr>
          <w:rFonts w:asciiTheme="minorHAnsi" w:hAnsiTheme="minorHAnsi" w:cstheme="minorHAnsi"/>
        </w:rPr>
        <w:t>если</w:t>
      </w:r>
      <w:r w:rsidRPr="0049390A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n-US"/>
        </w:rPr>
        <w:t>rang</w:t>
      </w:r>
      <w:r w:rsidRPr="0049390A">
        <w:rPr>
          <w:rFonts w:asciiTheme="minorHAnsi" w:hAnsiTheme="minorHAnsi" w:cstheme="minorHAnsi"/>
        </w:rPr>
        <w:t>(</w:t>
      </w:r>
      <w:r>
        <w:rPr>
          <w:rFonts w:asciiTheme="minorHAnsi" w:hAnsiTheme="minorHAnsi" w:cstheme="minorHAnsi"/>
          <w:lang w:val="en-US"/>
        </w:rPr>
        <w:t>A</w:t>
      </w:r>
      <w:r w:rsidRPr="0049390A">
        <w:rPr>
          <w:rFonts w:asciiTheme="minorHAnsi" w:hAnsiTheme="minorHAnsi" w:cstheme="minorHAnsi"/>
        </w:rPr>
        <w:t>)=</w:t>
      </w:r>
      <w:r>
        <w:rPr>
          <w:rFonts w:asciiTheme="minorHAnsi" w:hAnsiTheme="minorHAnsi" w:cstheme="minorHAnsi"/>
          <w:lang w:val="en-US"/>
        </w:rPr>
        <w:t>rang</w:t>
      </w:r>
      <w:r w:rsidRPr="0049390A">
        <w:rPr>
          <w:rFonts w:asciiTheme="minorHAnsi" w:hAnsiTheme="minorHAnsi" w:cstheme="minorHAnsi"/>
        </w:rPr>
        <w:t>(</w:t>
      </w:r>
      <w:r>
        <w:rPr>
          <w:rFonts w:asciiTheme="minorHAnsi" w:hAnsiTheme="minorHAnsi" w:cstheme="minorHAnsi"/>
          <w:lang w:val="en-US"/>
        </w:rPr>
        <w:t>A</w:t>
      </w:r>
      <w:r w:rsidRPr="0049390A">
        <w:rPr>
          <w:rFonts w:asciiTheme="minorHAnsi" w:hAnsiTheme="minorHAnsi" w:cstheme="minorHAnsi"/>
        </w:rPr>
        <w:t>|</w:t>
      </w:r>
      <w:r>
        <w:rPr>
          <w:rFonts w:asciiTheme="minorHAnsi" w:hAnsiTheme="minorHAnsi" w:cstheme="minorHAnsi"/>
          <w:lang w:val="en-US"/>
        </w:rPr>
        <w:t>B</w:t>
      </w:r>
      <w:r w:rsidRPr="0049390A">
        <w:rPr>
          <w:rFonts w:asciiTheme="minorHAnsi" w:hAnsiTheme="minorHAnsi" w:cstheme="minorHAnsi"/>
        </w:rPr>
        <w:t>)=</w:t>
      </w:r>
      <w:r>
        <w:rPr>
          <w:rFonts w:asciiTheme="minorHAnsi" w:hAnsiTheme="minorHAnsi" w:cstheme="minorHAnsi"/>
          <w:lang w:val="en-US"/>
        </w:rPr>
        <w:t>n</w:t>
      </w:r>
      <w:r w:rsidRPr="0049390A">
        <w:rPr>
          <w:rFonts w:asciiTheme="minorHAnsi" w:hAnsiTheme="minorHAnsi" w:cstheme="minorHAnsi"/>
        </w:rPr>
        <w:t xml:space="preserve"> – </w:t>
      </w:r>
      <w:r>
        <w:rPr>
          <w:rFonts w:asciiTheme="minorHAnsi" w:hAnsiTheme="minorHAnsi" w:cstheme="minorHAnsi"/>
        </w:rPr>
        <w:t>система</w:t>
      </w:r>
      <w:r w:rsidRPr="0049390A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имеет 1 решение (</w:t>
      </w:r>
      <w:r>
        <w:rPr>
          <w:rFonts w:asciiTheme="minorHAnsi" w:hAnsiTheme="minorHAnsi" w:cstheme="minorHAnsi"/>
          <w:lang w:val="en-US"/>
        </w:rPr>
        <w:t>n</w:t>
      </w:r>
      <w:r w:rsidRPr="0049390A">
        <w:rPr>
          <w:rFonts w:asciiTheme="minorHAnsi" w:hAnsiTheme="minorHAnsi" w:cstheme="minorHAnsi"/>
        </w:rPr>
        <w:t>-</w:t>
      </w:r>
      <w:r>
        <w:rPr>
          <w:rFonts w:asciiTheme="minorHAnsi" w:hAnsiTheme="minorHAnsi" w:cstheme="minorHAnsi"/>
        </w:rPr>
        <w:t>кол-во переменных системы)</w:t>
      </w:r>
    </w:p>
    <w:p w14:paraId="5F5CCC60" w14:textId="28543563" w:rsidR="0049390A" w:rsidRPr="0049390A" w:rsidRDefault="0049390A" w:rsidP="0049390A">
      <w:pPr>
        <w:ind w:firstLine="708"/>
        <w:rPr>
          <w:rFonts w:asciiTheme="minorHAnsi" w:hAnsiTheme="minorHAnsi" w:cstheme="minorHAnsi"/>
        </w:rPr>
      </w:pPr>
      <w:r w:rsidRPr="0049390A">
        <w:rPr>
          <w:rFonts w:asciiTheme="minorHAnsi" w:hAnsiTheme="minorHAnsi" w:cstheme="minorHAnsi"/>
        </w:rPr>
        <w:t xml:space="preserve">- </w:t>
      </w:r>
      <w:r>
        <w:rPr>
          <w:rFonts w:asciiTheme="minorHAnsi" w:hAnsiTheme="minorHAnsi" w:cstheme="minorHAnsi"/>
        </w:rPr>
        <w:t>если</w:t>
      </w:r>
      <w:r w:rsidRPr="0049390A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n-US"/>
        </w:rPr>
        <w:t>rang</w:t>
      </w:r>
      <w:r w:rsidRPr="0049390A">
        <w:rPr>
          <w:rFonts w:asciiTheme="minorHAnsi" w:hAnsiTheme="minorHAnsi" w:cstheme="minorHAnsi"/>
        </w:rPr>
        <w:t>(</w:t>
      </w:r>
      <w:r>
        <w:rPr>
          <w:rFonts w:asciiTheme="minorHAnsi" w:hAnsiTheme="minorHAnsi" w:cstheme="minorHAnsi"/>
          <w:lang w:val="en-US"/>
        </w:rPr>
        <w:t>A</w:t>
      </w:r>
      <w:r w:rsidRPr="0049390A">
        <w:rPr>
          <w:rFonts w:asciiTheme="minorHAnsi" w:hAnsiTheme="minorHAnsi" w:cstheme="minorHAnsi"/>
        </w:rPr>
        <w:t>)=</w:t>
      </w:r>
      <w:r>
        <w:rPr>
          <w:rFonts w:asciiTheme="minorHAnsi" w:hAnsiTheme="minorHAnsi" w:cstheme="minorHAnsi"/>
          <w:lang w:val="en-US"/>
        </w:rPr>
        <w:t>rang</w:t>
      </w:r>
      <w:r w:rsidRPr="0049390A">
        <w:rPr>
          <w:rFonts w:asciiTheme="minorHAnsi" w:hAnsiTheme="minorHAnsi" w:cstheme="minorHAnsi"/>
        </w:rPr>
        <w:t>(</w:t>
      </w:r>
      <w:r>
        <w:rPr>
          <w:rFonts w:asciiTheme="minorHAnsi" w:hAnsiTheme="minorHAnsi" w:cstheme="minorHAnsi"/>
          <w:lang w:val="en-US"/>
        </w:rPr>
        <w:t>A</w:t>
      </w:r>
      <w:r w:rsidRPr="0049390A">
        <w:rPr>
          <w:rFonts w:asciiTheme="minorHAnsi" w:hAnsiTheme="minorHAnsi" w:cstheme="minorHAnsi"/>
        </w:rPr>
        <w:t>|</w:t>
      </w:r>
      <w:r>
        <w:rPr>
          <w:rFonts w:asciiTheme="minorHAnsi" w:hAnsiTheme="minorHAnsi" w:cstheme="minorHAnsi"/>
          <w:lang w:val="en-US"/>
        </w:rPr>
        <w:t>B</w:t>
      </w:r>
      <w:r w:rsidRPr="0049390A">
        <w:rPr>
          <w:rFonts w:asciiTheme="minorHAnsi" w:hAnsiTheme="minorHAnsi" w:cstheme="minorHAnsi"/>
        </w:rPr>
        <w:t>)&lt;</w:t>
      </w:r>
      <w:r>
        <w:rPr>
          <w:rFonts w:asciiTheme="minorHAnsi" w:hAnsiTheme="minorHAnsi" w:cstheme="minorHAnsi"/>
          <w:lang w:val="en-US"/>
        </w:rPr>
        <w:t>n</w:t>
      </w:r>
      <w:r w:rsidRPr="0049390A">
        <w:rPr>
          <w:rFonts w:asciiTheme="minorHAnsi" w:hAnsiTheme="minorHAnsi" w:cstheme="minorHAnsi"/>
        </w:rPr>
        <w:t xml:space="preserve"> – </w:t>
      </w:r>
      <w:r>
        <w:rPr>
          <w:rFonts w:asciiTheme="minorHAnsi" w:hAnsiTheme="minorHAnsi" w:cstheme="minorHAnsi"/>
        </w:rPr>
        <w:t>система</w:t>
      </w:r>
      <w:r w:rsidRPr="0049390A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имеет бесконечное мн-во решений</w:t>
      </w:r>
    </w:p>
    <w:p w14:paraId="5179E7FA" w14:textId="4190E005" w:rsidR="0049390A" w:rsidRDefault="0049390A" w:rsidP="0049390A">
      <w:pPr>
        <w:rPr>
          <w:rFonts w:asciiTheme="minorHAnsi" w:hAnsiTheme="minorHAnsi" w:cstheme="minorHAnsi"/>
        </w:rPr>
      </w:pPr>
    </w:p>
    <w:p w14:paraId="6DEEFD79" w14:textId="4E495B47" w:rsidR="0049390A" w:rsidRPr="0049390A" w:rsidRDefault="0049390A" w:rsidP="0049390A">
      <w:pPr>
        <w:rPr>
          <w:rFonts w:asciiTheme="minorHAnsi" w:hAnsiTheme="minorHAnsi" w:cstheme="minorHAnsi"/>
          <w:i/>
          <w:iCs/>
        </w:rPr>
      </w:pPr>
      <w:r w:rsidRPr="0049390A">
        <w:rPr>
          <w:rFonts w:asciiTheme="minorHAnsi" w:hAnsiTheme="minorHAnsi" w:cstheme="minorHAnsi"/>
          <w:i/>
          <w:iCs/>
        </w:rPr>
        <w:t>10. Правило Крамера</w:t>
      </w:r>
    </w:p>
    <w:p w14:paraId="052A2F6F" w14:textId="0B9C73FA" w:rsidR="0049390A" w:rsidRPr="007E1766" w:rsidRDefault="0049390A" w:rsidP="007E1766">
      <w:pPr>
        <w:ind w:firstLine="708"/>
        <w:rPr>
          <w:rFonts w:asciiTheme="minorHAnsi" w:hAnsiTheme="minorHAnsi" w:cstheme="minorHAnsi"/>
        </w:rPr>
      </w:pPr>
      <w:r w:rsidRPr="007E1766">
        <w:rPr>
          <w:rFonts w:asciiTheme="minorHAnsi" w:hAnsiTheme="minorHAnsi" w:cstheme="minorHAnsi"/>
          <w:b/>
          <w:bCs/>
        </w:rPr>
        <w:t>Правило Крамера</w:t>
      </w:r>
      <w:r w:rsidR="007E1766">
        <w:rPr>
          <w:rFonts w:asciiTheme="minorHAnsi" w:hAnsiTheme="minorHAnsi" w:cstheme="minorHAnsi"/>
          <w:b/>
          <w:bCs/>
        </w:rPr>
        <w:t xml:space="preserve"> </w:t>
      </w:r>
      <w:r w:rsidR="007E1766">
        <w:rPr>
          <w:rFonts w:asciiTheme="minorHAnsi" w:hAnsiTheme="minorHAnsi" w:cstheme="minorHAnsi"/>
        </w:rPr>
        <w:t>(</w:t>
      </w:r>
      <w:r w:rsidR="007E1766">
        <w:t>метод решения невырожденных систем)</w:t>
      </w:r>
    </w:p>
    <w:p w14:paraId="747767CD" w14:textId="77777777" w:rsidR="007E1766" w:rsidRDefault="007E1766" w:rsidP="007E176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Пусть дана система </w:t>
      </w:r>
      <w:r>
        <w:rPr>
          <w:rFonts w:asciiTheme="minorHAnsi" w:hAnsiTheme="minorHAnsi" w:cstheme="minorHAnsi"/>
          <w:lang w:val="en-US"/>
        </w:rPr>
        <w:t>n</w:t>
      </w:r>
      <w:r w:rsidRPr="007E1766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линейных ур-й с </w:t>
      </w:r>
      <w:r>
        <w:rPr>
          <w:rFonts w:asciiTheme="minorHAnsi" w:hAnsiTheme="minorHAnsi" w:cstheme="minorHAnsi"/>
          <w:lang w:val="en-US"/>
        </w:rPr>
        <w:t>n</w:t>
      </w:r>
      <w:r>
        <w:rPr>
          <w:rFonts w:asciiTheme="minorHAnsi" w:hAnsiTheme="minorHAnsi" w:cstheme="minorHAnsi"/>
        </w:rPr>
        <w:t xml:space="preserve"> неизвестными, и пусть </w:t>
      </w:r>
      <w:r>
        <w:rPr>
          <w:rFonts w:asciiTheme="minorHAnsi" w:hAnsiTheme="minorHAnsi" w:cstheme="minorHAnsi"/>
          <w:lang w:val="en-US"/>
        </w:rPr>
        <w:t>det</w:t>
      </w:r>
      <w:r w:rsidRPr="007E1766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этой системы отличен от нуля. Тогда система имеет единственное решение, определяемое по формуле:</w:t>
      </w:r>
    </w:p>
    <w:p w14:paraId="4FB0DA7D" w14:textId="1F1F8307" w:rsidR="007E1766" w:rsidRDefault="00122FB2" w:rsidP="007E1766">
      <w:pPr>
        <w:rPr>
          <w:rFonts w:asciiTheme="minorHAnsi" w:hAnsiTheme="minorHAnsi" w:cstheme="minorHAnsi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</w:rPr>
              <m:t>∆j</m:t>
            </m:r>
          </m:num>
          <m:den>
            <m:r>
              <w:rPr>
                <w:rFonts w:ascii="Cambria Math" w:hAnsi="Cambria Math" w:cstheme="minorHAnsi"/>
                <w:sz w:val="28"/>
                <w:szCs w:val="28"/>
              </w:rPr>
              <m:t>∆</m:t>
            </m:r>
          </m:den>
        </m:f>
      </m:oMath>
      <w:r w:rsidR="007E1766" w:rsidRPr="007E1766">
        <w:rPr>
          <w:rFonts w:asciiTheme="minorHAnsi" w:hAnsiTheme="minorHAnsi" w:cstheme="minorHAnsi"/>
          <w:sz w:val="28"/>
          <w:szCs w:val="28"/>
        </w:rPr>
        <w:t xml:space="preserve">  </w:t>
      </w:r>
      <w:r w:rsidR="007E1766">
        <w:rPr>
          <w:rFonts w:asciiTheme="minorHAnsi" w:hAnsiTheme="minorHAnsi" w:cstheme="minorHAnsi"/>
        </w:rPr>
        <w:t xml:space="preserve">где </w:t>
      </w:r>
      <m:oMath>
        <m:r>
          <w:rPr>
            <w:rFonts w:ascii="Cambria Math" w:hAnsi="Cambria Math" w:cstheme="minorHAnsi"/>
            <w:sz w:val="28"/>
            <w:szCs w:val="28"/>
          </w:rPr>
          <m:t>∆j</m:t>
        </m:r>
      </m:oMath>
      <w:r w:rsidR="007E1766">
        <w:rPr>
          <w:rFonts w:asciiTheme="minorHAnsi" w:hAnsiTheme="minorHAnsi" w:cstheme="minorHAnsi"/>
          <w:sz w:val="28"/>
          <w:szCs w:val="28"/>
        </w:rPr>
        <w:t xml:space="preserve"> </w:t>
      </w:r>
      <w:r w:rsidR="007E1766" w:rsidRPr="007E1766">
        <w:rPr>
          <w:rFonts w:asciiTheme="minorHAnsi" w:hAnsiTheme="minorHAnsi" w:cstheme="minorHAnsi"/>
        </w:rPr>
        <w:t xml:space="preserve">– определитель </w:t>
      </w:r>
      <w:r w:rsidR="007E1766">
        <w:rPr>
          <w:rFonts w:asciiTheme="minorHAnsi" w:hAnsiTheme="minorHAnsi" w:cstheme="minorHAnsi"/>
        </w:rPr>
        <w:t xml:space="preserve">матрицы, получаемой из матрицы системы заменой </w:t>
      </w:r>
      <w:r w:rsidR="007E1766">
        <w:rPr>
          <w:rFonts w:asciiTheme="minorHAnsi" w:hAnsiTheme="minorHAnsi" w:cstheme="minorHAnsi"/>
          <w:lang w:val="en-US"/>
        </w:rPr>
        <w:t>j</w:t>
      </w:r>
      <w:r w:rsidR="007E1766" w:rsidRPr="007E1766">
        <w:rPr>
          <w:rFonts w:asciiTheme="minorHAnsi" w:hAnsiTheme="minorHAnsi" w:cstheme="minorHAnsi"/>
        </w:rPr>
        <w:t>-</w:t>
      </w:r>
      <w:r w:rsidR="007E1766">
        <w:rPr>
          <w:rFonts w:asciiTheme="minorHAnsi" w:hAnsiTheme="minorHAnsi" w:cstheme="minorHAnsi"/>
        </w:rPr>
        <w:t>го столбца на столбец свободных членов.</w:t>
      </w:r>
    </w:p>
    <w:p w14:paraId="16F2693B" w14:textId="6CBBAD0F" w:rsidR="0044115D" w:rsidRDefault="0044115D" w:rsidP="007E1766">
      <w:pPr>
        <w:rPr>
          <w:rFonts w:asciiTheme="minorHAnsi" w:hAnsiTheme="minorHAnsi" w:cstheme="minorHAnsi"/>
        </w:rPr>
      </w:pPr>
    </w:p>
    <w:p w14:paraId="76EB143A" w14:textId="73F14049" w:rsidR="0044115D" w:rsidRPr="006A436E" w:rsidRDefault="0044115D" w:rsidP="007E1766">
      <w:pPr>
        <w:rPr>
          <w:rFonts w:asciiTheme="minorHAnsi" w:hAnsiTheme="minorHAnsi" w:cstheme="minorHAnsi"/>
          <w:i/>
          <w:iCs/>
        </w:rPr>
      </w:pPr>
      <w:r w:rsidRPr="006A436E">
        <w:rPr>
          <w:rFonts w:asciiTheme="minorHAnsi" w:hAnsiTheme="minorHAnsi" w:cstheme="minorHAnsi"/>
          <w:i/>
          <w:iCs/>
        </w:rPr>
        <w:t>12. Однородные системы линейных алгебраических уравнений</w:t>
      </w:r>
    </w:p>
    <w:p w14:paraId="093C2A22" w14:textId="64290655" w:rsidR="0044115D" w:rsidRPr="006A436E" w:rsidRDefault="0044115D" w:rsidP="007E1766">
      <w:pPr>
        <w:rPr>
          <w:rFonts w:asciiTheme="minorHAnsi" w:hAnsiTheme="minorHAnsi" w:cstheme="minorHAnsi"/>
          <w:sz w:val="22"/>
          <w:szCs w:val="22"/>
        </w:rPr>
      </w:pPr>
    </w:p>
    <w:p w14:paraId="14E4DC9F" w14:textId="0A990EF7" w:rsidR="0044115D" w:rsidRDefault="006A436E" w:rsidP="006A436E">
      <w:pPr>
        <w:ind w:firstLine="708"/>
        <w:rPr>
          <w:rFonts w:asciiTheme="minorHAnsi" w:hAnsiTheme="minorHAnsi" w:cstheme="minorHAnsi"/>
          <w:color w:val="000000"/>
        </w:rPr>
      </w:pPr>
      <w:r w:rsidRPr="006A436E">
        <w:rPr>
          <w:rFonts w:asciiTheme="minorHAnsi" w:hAnsiTheme="minorHAnsi" w:cstheme="minorHAnsi"/>
          <w:color w:val="000000"/>
        </w:rPr>
        <w:t>Система линейных уравнений является однородной, если свободный член </w:t>
      </w:r>
      <w:r w:rsidRPr="006A436E">
        <w:rPr>
          <w:rStyle w:val="a5"/>
          <w:rFonts w:asciiTheme="minorHAnsi" w:hAnsiTheme="minorHAnsi" w:cstheme="minorHAnsi"/>
          <w:color w:val="000000"/>
        </w:rPr>
        <w:t>каждого</w:t>
      </w:r>
      <w:r w:rsidRPr="006A436E">
        <w:rPr>
          <w:rFonts w:asciiTheme="minorHAnsi" w:hAnsiTheme="minorHAnsi" w:cstheme="minorHAnsi"/>
          <w:color w:val="000000"/>
        </w:rPr>
        <w:t> уравнения системы равен нулю</w:t>
      </w:r>
      <w:r>
        <w:rPr>
          <w:rFonts w:asciiTheme="minorHAnsi" w:hAnsiTheme="minorHAnsi" w:cstheme="minorHAnsi"/>
          <w:color w:val="000000"/>
        </w:rPr>
        <w:t>:</w:t>
      </w:r>
    </w:p>
    <w:p w14:paraId="2CDFCCD5" w14:textId="02B0FD82" w:rsidR="006A436E" w:rsidRDefault="006A436E" w:rsidP="006A436E">
      <w:pPr>
        <w:ind w:firstLine="708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1D0F14A0" wp14:editId="579177E2">
            <wp:extent cx="2275840" cy="7213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232" cy="73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6158" w14:textId="77777777" w:rsidR="006A436E" w:rsidRDefault="006A436E" w:rsidP="006A436E">
      <w:pPr>
        <w:ind w:firstLine="708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В матричной форме: А*Х=0</w:t>
      </w:r>
    </w:p>
    <w:p w14:paraId="185FD3F6" w14:textId="790E4E51" w:rsidR="006A436E" w:rsidRDefault="006A436E" w:rsidP="006A436E">
      <w:pPr>
        <w:ind w:firstLine="708"/>
        <w:rPr>
          <w:rFonts w:asciiTheme="minorHAnsi" w:hAnsiTheme="minorHAnsi" w:cstheme="minorHAnsi"/>
        </w:rPr>
      </w:pPr>
      <w:r w:rsidRPr="006A436E">
        <w:rPr>
          <w:rFonts w:asciiTheme="minorHAnsi" w:hAnsiTheme="minorHAnsi" w:cstheme="minorHAnsi"/>
        </w:rPr>
        <w:lastRenderedPageBreak/>
        <w:t>О</w:t>
      </w:r>
      <w:r w:rsidRPr="006A436E">
        <w:rPr>
          <w:rStyle w:val="a5"/>
          <w:rFonts w:asciiTheme="minorHAnsi" w:hAnsiTheme="minorHAnsi" w:cstheme="minorHAnsi"/>
          <w:b w:val="0"/>
          <w:bCs w:val="0"/>
          <w:color w:val="000000"/>
        </w:rPr>
        <w:t>днородная система всегда совместна</w:t>
      </w:r>
      <w:r w:rsidRPr="006A436E">
        <w:rPr>
          <w:rFonts w:asciiTheme="minorHAnsi" w:hAnsiTheme="minorHAnsi" w:cstheme="minorHAnsi"/>
          <w:color w:val="000000"/>
        </w:rPr>
        <w:t>, то есть всегда имеет решение,</w:t>
      </w:r>
      <w:r w:rsidRPr="006A436E">
        <w:rPr>
          <w:rFonts w:asciiTheme="minorHAnsi" w:hAnsiTheme="minorHAnsi" w:cstheme="minorHAnsi"/>
        </w:rPr>
        <w:t xml:space="preserve"> так как существует тривиальное решение: </w:t>
      </w:r>
      <w:r w:rsidRPr="006A436E">
        <w:rPr>
          <w:rFonts w:ascii="Cambria Math" w:hAnsi="Cambria Math" w:cs="Cambria Math"/>
        </w:rPr>
        <w:t>𝑥</w:t>
      </w:r>
      <w:r w:rsidRPr="006A436E">
        <w:rPr>
          <w:rFonts w:asciiTheme="minorHAnsi" w:hAnsiTheme="minorHAnsi" w:cstheme="minorHAnsi"/>
        </w:rPr>
        <w:t xml:space="preserve">1 = </w:t>
      </w:r>
      <w:r w:rsidRPr="006A436E">
        <w:rPr>
          <w:rFonts w:ascii="Cambria Math" w:hAnsi="Cambria Math" w:cs="Cambria Math"/>
        </w:rPr>
        <w:t>𝑥</w:t>
      </w:r>
      <w:r w:rsidRPr="006A436E">
        <w:rPr>
          <w:rFonts w:asciiTheme="minorHAnsi" w:hAnsiTheme="minorHAnsi" w:cstheme="minorHAnsi"/>
        </w:rPr>
        <w:t xml:space="preserve">2 =. . . = </w:t>
      </w:r>
      <w:r w:rsidRPr="006A436E">
        <w:rPr>
          <w:rFonts w:ascii="Cambria Math" w:hAnsi="Cambria Math" w:cs="Cambria Math"/>
        </w:rPr>
        <w:t>𝑥𝑛</w:t>
      </w:r>
      <w:r w:rsidRPr="006A436E">
        <w:rPr>
          <w:rFonts w:asciiTheme="minorHAnsi" w:hAnsiTheme="minorHAnsi" w:cstheme="minorHAnsi"/>
        </w:rPr>
        <w:t xml:space="preserve"> = 0</w:t>
      </w:r>
    </w:p>
    <w:p w14:paraId="2FC28F3C" w14:textId="77777777" w:rsidR="006A436E" w:rsidRPr="006A436E" w:rsidRDefault="006A436E" w:rsidP="006A436E">
      <w:pPr>
        <w:ind w:firstLine="708"/>
        <w:rPr>
          <w:rFonts w:asciiTheme="minorHAnsi" w:hAnsiTheme="minorHAnsi" w:cstheme="minorHAnsi"/>
        </w:rPr>
      </w:pPr>
      <w:r w:rsidRPr="006A436E">
        <w:rPr>
          <w:rFonts w:asciiTheme="minorHAnsi" w:hAnsiTheme="minorHAnsi" w:cstheme="minorHAnsi"/>
        </w:rPr>
        <w:t>Однородная система линейных уравнений имеет:</w:t>
      </w:r>
    </w:p>
    <w:p w14:paraId="317EEFF8" w14:textId="77777777" w:rsidR="006A436E" w:rsidRPr="006A436E" w:rsidRDefault="006A436E" w:rsidP="006A436E">
      <w:pPr>
        <w:ind w:firstLine="708"/>
        <w:rPr>
          <w:rFonts w:asciiTheme="minorHAnsi" w:hAnsiTheme="minorHAnsi" w:cstheme="minorHAnsi"/>
        </w:rPr>
      </w:pPr>
      <w:r w:rsidRPr="006A436E">
        <w:rPr>
          <w:rFonts w:asciiTheme="minorHAnsi" w:hAnsiTheme="minorHAnsi" w:cstheme="minorHAnsi"/>
        </w:rPr>
        <w:t xml:space="preserve">• </w:t>
      </w:r>
      <w:r w:rsidRPr="006A436E">
        <w:rPr>
          <w:rFonts w:asciiTheme="minorHAnsi" w:hAnsiTheme="minorHAnsi" w:cstheme="minorHAnsi"/>
          <w:i/>
          <w:iCs/>
        </w:rPr>
        <w:t>единственное</w:t>
      </w:r>
      <w:r w:rsidRPr="006A436E">
        <w:rPr>
          <w:rFonts w:asciiTheme="minorHAnsi" w:hAnsiTheme="minorHAnsi" w:cstheme="minorHAnsi"/>
        </w:rPr>
        <w:t xml:space="preserve"> (тривиальное) решение тогда и только тогда, когда ранг матрицы системы равен числу неизвестных: </w:t>
      </w:r>
      <w:r w:rsidRPr="006A436E">
        <w:rPr>
          <w:rFonts w:ascii="Cambria Math" w:hAnsi="Cambria Math" w:cs="Cambria Math"/>
        </w:rPr>
        <w:t>𝑟</w:t>
      </w:r>
      <w:r w:rsidRPr="006A436E">
        <w:rPr>
          <w:rFonts w:asciiTheme="minorHAnsi" w:hAnsiTheme="minorHAnsi" w:cstheme="minorHAnsi"/>
        </w:rPr>
        <w:t>(</w:t>
      </w:r>
      <w:r w:rsidRPr="006A436E">
        <w:rPr>
          <w:rFonts w:ascii="Cambria Math" w:hAnsi="Cambria Math" w:cs="Cambria Math"/>
        </w:rPr>
        <w:t>𝐴</w:t>
      </w:r>
      <w:r w:rsidRPr="006A436E">
        <w:rPr>
          <w:rFonts w:asciiTheme="minorHAnsi" w:hAnsiTheme="minorHAnsi" w:cstheme="minorHAnsi"/>
        </w:rPr>
        <w:t xml:space="preserve">) = </w:t>
      </w:r>
      <w:r w:rsidRPr="006A436E">
        <w:rPr>
          <w:rFonts w:ascii="Cambria Math" w:hAnsi="Cambria Math" w:cs="Cambria Math"/>
        </w:rPr>
        <w:t>𝑛</w:t>
      </w:r>
      <w:r w:rsidRPr="006A436E">
        <w:rPr>
          <w:rFonts w:asciiTheme="minorHAnsi" w:hAnsiTheme="minorHAnsi" w:cstheme="minorHAnsi"/>
        </w:rPr>
        <w:t>;</w:t>
      </w:r>
    </w:p>
    <w:p w14:paraId="34DF7A87" w14:textId="41E0D30D" w:rsidR="006A436E" w:rsidRDefault="006A436E" w:rsidP="006A436E">
      <w:pPr>
        <w:ind w:firstLine="708"/>
        <w:rPr>
          <w:rFonts w:asciiTheme="minorHAnsi" w:hAnsiTheme="minorHAnsi" w:cstheme="minorHAnsi"/>
          <w:lang w:val="en-US"/>
        </w:rPr>
      </w:pPr>
      <w:r w:rsidRPr="006A436E">
        <w:rPr>
          <w:rFonts w:asciiTheme="minorHAnsi" w:hAnsiTheme="minorHAnsi" w:cstheme="minorHAnsi"/>
        </w:rPr>
        <w:t xml:space="preserve">• </w:t>
      </w:r>
      <w:r w:rsidRPr="00056AFC">
        <w:rPr>
          <w:rFonts w:asciiTheme="minorHAnsi" w:hAnsiTheme="minorHAnsi" w:cstheme="minorHAnsi"/>
          <w:i/>
          <w:iCs/>
        </w:rPr>
        <w:t>хотя бы одно нетривиальное</w:t>
      </w:r>
      <w:r w:rsidRPr="006A436E">
        <w:rPr>
          <w:rFonts w:asciiTheme="minorHAnsi" w:hAnsiTheme="minorHAnsi" w:cstheme="minorHAnsi"/>
        </w:rPr>
        <w:t xml:space="preserve"> решение (бесконечное множество нетривиальных решений) тогда и только тогда, когда ранг матрицы системы меньше числа неизвестных: </w:t>
      </w:r>
      <w:r w:rsidRPr="006A436E">
        <w:rPr>
          <w:rFonts w:ascii="Cambria Math" w:hAnsi="Cambria Math" w:cs="Cambria Math"/>
        </w:rPr>
        <w:t>𝑟</w:t>
      </w:r>
      <w:r w:rsidRPr="006A436E">
        <w:rPr>
          <w:rFonts w:asciiTheme="minorHAnsi" w:hAnsiTheme="minorHAnsi" w:cstheme="minorHAnsi"/>
        </w:rPr>
        <w:t>(</w:t>
      </w:r>
      <w:r w:rsidRPr="006A436E">
        <w:rPr>
          <w:rFonts w:ascii="Cambria Math" w:hAnsi="Cambria Math" w:cs="Cambria Math"/>
        </w:rPr>
        <w:t>𝐴</w:t>
      </w:r>
      <w:r w:rsidRPr="006A436E">
        <w:rPr>
          <w:rFonts w:asciiTheme="minorHAnsi" w:hAnsiTheme="minorHAnsi" w:cstheme="minorHAnsi"/>
        </w:rPr>
        <w:t xml:space="preserve">) &lt; </w:t>
      </w:r>
      <w:r w:rsidRPr="006A436E">
        <w:rPr>
          <w:rFonts w:asciiTheme="minorHAnsi" w:hAnsiTheme="minorHAnsi" w:cstheme="minorHAnsi"/>
          <w:lang w:val="en-US"/>
        </w:rPr>
        <w:t>n</w:t>
      </w:r>
    </w:p>
    <w:p w14:paraId="690D6B2B" w14:textId="09574530" w:rsidR="00514F06" w:rsidRPr="00056AFC" w:rsidRDefault="00514F06" w:rsidP="006A436E">
      <w:pPr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405E6B3" wp14:editId="2945B829">
            <wp:extent cx="4020962" cy="4064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872" cy="406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8ADF" w14:textId="4D1B523F" w:rsidR="00056AFC" w:rsidRDefault="00056AFC" w:rsidP="00514F06">
      <w:pPr>
        <w:ind w:firstLine="708"/>
        <w:rPr>
          <w:rFonts w:asciiTheme="minorHAnsi" w:hAnsiTheme="minorHAnsi" w:cstheme="minorHAnsi"/>
        </w:rPr>
      </w:pPr>
      <w:r w:rsidRPr="00056AFC">
        <w:rPr>
          <w:rFonts w:asciiTheme="minorHAnsi" w:hAnsiTheme="minorHAnsi" w:cstheme="minorHAnsi"/>
        </w:rPr>
        <w:t xml:space="preserve">Множество решений однородной системы уравнений является векторным пространством. </w:t>
      </w:r>
      <w:r w:rsidR="00514F06" w:rsidRPr="00514F06">
        <w:rPr>
          <w:rFonts w:asciiTheme="minorHAnsi" w:hAnsiTheme="minorHAnsi" w:cstheme="minorHAnsi"/>
        </w:rPr>
        <w:t xml:space="preserve">Любая совокупность </w:t>
      </w:r>
      <w:r w:rsidR="00514F06" w:rsidRPr="00514F06">
        <w:rPr>
          <w:rFonts w:ascii="Cambria Math" w:hAnsi="Cambria Math" w:cs="Cambria Math"/>
        </w:rPr>
        <w:t>𝑛</w:t>
      </w:r>
      <w:r w:rsidR="00514F06" w:rsidRPr="00514F06">
        <w:rPr>
          <w:rFonts w:asciiTheme="minorHAnsi" w:hAnsiTheme="minorHAnsi" w:cstheme="minorHAnsi"/>
        </w:rPr>
        <w:t xml:space="preserve"> − </w:t>
      </w:r>
      <w:r w:rsidR="00514F06" w:rsidRPr="00514F06">
        <w:rPr>
          <w:rFonts w:ascii="Cambria Math" w:hAnsi="Cambria Math" w:cs="Cambria Math"/>
        </w:rPr>
        <w:t>𝑟</w:t>
      </w:r>
      <w:r w:rsidR="00514F06" w:rsidRPr="00514F06">
        <w:rPr>
          <w:rFonts w:asciiTheme="minorHAnsi" w:hAnsiTheme="minorHAnsi" w:cstheme="minorHAnsi"/>
        </w:rPr>
        <w:t xml:space="preserve"> линейно независимых решений однородной СЛАУ называется </w:t>
      </w:r>
      <w:r w:rsidR="00514F06" w:rsidRPr="00514F06">
        <w:rPr>
          <w:rFonts w:asciiTheme="minorHAnsi" w:hAnsiTheme="minorHAnsi" w:cstheme="minorHAnsi"/>
          <w:i/>
          <w:iCs/>
        </w:rPr>
        <w:t>фундаментальной системой</w:t>
      </w:r>
      <w:r w:rsidR="00514F06" w:rsidRPr="00514F06">
        <w:rPr>
          <w:rFonts w:asciiTheme="minorHAnsi" w:hAnsiTheme="minorHAnsi" w:cstheme="minorHAnsi"/>
        </w:rPr>
        <w:t xml:space="preserve"> решений (ФСР) данной СЛАУ</w:t>
      </w:r>
    </w:p>
    <w:p w14:paraId="2C2F18EC" w14:textId="72B6D24F" w:rsidR="00514F06" w:rsidRDefault="00514F06" w:rsidP="00514F06">
      <w:pPr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01497E98" wp14:editId="20679B84">
            <wp:extent cx="3205393" cy="23063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400" cy="23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DB61" w14:textId="77777777" w:rsidR="00514F06" w:rsidRDefault="00514F06" w:rsidP="00514F06">
      <w:pPr>
        <w:rPr>
          <w:rFonts w:asciiTheme="minorHAnsi" w:hAnsiTheme="minorHAnsi" w:cstheme="minorHAnsi"/>
          <w:i/>
          <w:iCs/>
        </w:rPr>
      </w:pPr>
    </w:p>
    <w:p w14:paraId="47F94BE1" w14:textId="62600BB5" w:rsidR="00514F06" w:rsidRDefault="00514F06" w:rsidP="00514F06">
      <w:pPr>
        <w:rPr>
          <w:rFonts w:asciiTheme="minorHAnsi" w:hAnsiTheme="minorHAnsi" w:cstheme="minorHAnsi"/>
          <w:i/>
          <w:iCs/>
        </w:rPr>
      </w:pPr>
      <w:r w:rsidRPr="00514F06">
        <w:rPr>
          <w:rFonts w:asciiTheme="minorHAnsi" w:hAnsiTheme="minorHAnsi" w:cstheme="minorHAnsi"/>
          <w:i/>
          <w:iCs/>
        </w:rPr>
        <w:t>14. Базис на плоскости и в пространстве. Декартова прямоугольная система координат</w:t>
      </w:r>
    </w:p>
    <w:p w14:paraId="19AE0170" w14:textId="4379E1A1" w:rsidR="00AB3F95" w:rsidRDefault="00AB3F95" w:rsidP="00514F06">
      <w:pPr>
        <w:rPr>
          <w:rFonts w:asciiTheme="minorHAnsi" w:hAnsiTheme="minorHAnsi" w:cstheme="minorHAnsi"/>
        </w:rPr>
      </w:pPr>
    </w:p>
    <w:p w14:paraId="35D1C351" w14:textId="7578CA14" w:rsidR="00AB3F95" w:rsidRDefault="00AB3F95" w:rsidP="00514F0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Два линейно независимых упорядоченных вектора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  <w:lang w:val="en-US"/>
              </w:rPr>
              <m:t>a</m:t>
            </m:r>
          </m:e>
        </m:acc>
        <m:r>
          <w:rPr>
            <w:rFonts w:ascii="Cambria Math" w:hAnsi="Cambria Math" w:cstheme="minorHAnsi"/>
          </w:rPr>
          <m:t xml:space="preserve"> и </m:t>
        </m:r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>b</m:t>
            </m:r>
          </m:e>
        </m:acc>
      </m:oMath>
      <w:r w:rsidR="0068448A">
        <w:rPr>
          <w:rFonts w:asciiTheme="minorHAnsi" w:hAnsiTheme="minorHAnsi" w:cstheme="minorHAnsi"/>
        </w:rPr>
        <w:t xml:space="preserve"> образуют </w:t>
      </w:r>
      <w:r w:rsidR="0068448A" w:rsidRPr="0068448A">
        <w:rPr>
          <w:rFonts w:asciiTheme="minorHAnsi" w:hAnsiTheme="minorHAnsi" w:cstheme="minorHAnsi"/>
          <w:i/>
          <w:iCs/>
        </w:rPr>
        <w:t>базис на плоскости</w:t>
      </w:r>
      <w:r w:rsidR="0068448A">
        <w:rPr>
          <w:rFonts w:asciiTheme="minorHAnsi" w:hAnsiTheme="minorHAnsi" w:cstheme="minorHAnsi"/>
        </w:rPr>
        <w:t xml:space="preserve">, если любой вектор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  <w:lang w:val="en-US"/>
              </w:rPr>
              <m:t>c</m:t>
            </m:r>
          </m:e>
        </m:acc>
      </m:oMath>
      <w:r w:rsidR="0068448A">
        <w:rPr>
          <w:rFonts w:asciiTheme="minorHAnsi" w:hAnsiTheme="minorHAnsi" w:cstheme="minorHAnsi"/>
        </w:rPr>
        <w:t xml:space="preserve"> этой плоскости можно представить в виде их линейной комбинации, т.е. </w:t>
      </w:r>
      <m:oMath>
        <m:r>
          <w:rPr>
            <w:rFonts w:ascii="Cambria Math" w:hAnsi="Cambria Math" w:cstheme="minorHAnsi"/>
          </w:rPr>
          <m:t>∃α,β∈</m:t>
        </m:r>
        <m:r>
          <w:rPr>
            <w:rFonts w:ascii="Cambria Math" w:hAnsi="Cambria Math" w:cstheme="minorHAnsi"/>
            <w:lang w:val="en-US"/>
          </w:rPr>
          <m:t>R</m:t>
        </m:r>
      </m:oMath>
      <w:r w:rsidR="0068448A">
        <w:rPr>
          <w:rFonts w:asciiTheme="minorHAnsi" w:hAnsiTheme="minorHAnsi" w:cstheme="minorHAnsi"/>
        </w:rPr>
        <w:t xml:space="preserve"> такие, что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  <w:lang w:val="en-US"/>
              </w:rPr>
              <m:t>c</m:t>
            </m:r>
          </m:e>
        </m:acc>
        <m:r>
          <m:rPr>
            <m:sty m:val="p"/>
          </m:rPr>
          <w:rPr>
            <w:rFonts w:ascii="Cambria Math" w:hAnsiTheme="minorHAnsi" w:cstheme="minorHAnsi"/>
          </w:rPr>
          <m:t>=</m:t>
        </m:r>
        <m:r>
          <m:rPr>
            <m:sty m:val="p"/>
          </m:rPr>
          <w:rPr>
            <w:rFonts w:ascii="Cambria Math" w:hAnsi="Cambria Math" w:cstheme="minorHAnsi"/>
          </w:rPr>
          <m:t>α</m:t>
        </m:r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  <w:lang w:val="en-US"/>
              </w:rPr>
              <m:t>a</m:t>
            </m:r>
          </m:e>
        </m:acc>
        <m:r>
          <w:rPr>
            <w:rFonts w:ascii="Cambria Math" w:hAnsi="Cambria Math" w:cstheme="minorHAnsi"/>
          </w:rPr>
          <m:t>+β</m:t>
        </m:r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>b</m:t>
            </m:r>
          </m:e>
        </m:acc>
      </m:oMath>
      <w:r w:rsidR="0068448A">
        <w:rPr>
          <w:rFonts w:asciiTheme="minorHAnsi" w:hAnsiTheme="minorHAnsi" w:cstheme="minorHAnsi"/>
        </w:rPr>
        <w:t>.</w:t>
      </w:r>
    </w:p>
    <w:p w14:paraId="35ED64C4" w14:textId="327B3C94" w:rsidR="0068448A" w:rsidRDefault="0068448A" w:rsidP="00514F0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Три линейно независимых упорядоченных вектора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  <w:lang w:val="en-US"/>
              </w:rPr>
              <m:t>a</m:t>
            </m:r>
          </m:e>
        </m:acc>
        <m:r>
          <m:rPr>
            <m:sty m:val="p"/>
          </m:rPr>
          <w:rPr>
            <w:rFonts w:ascii="Cambria Math" w:hAnsiTheme="minorHAnsi" w:cstheme="minorHAnsi"/>
          </w:rPr>
          <m:t xml:space="preserve">, </m:t>
        </m:r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  <w:lang w:val="en-US"/>
              </w:rPr>
              <m:t>b</m:t>
            </m:r>
          </m:e>
        </m:acc>
        <m:r>
          <w:rPr>
            <w:rFonts w:ascii="Cambria Math" w:hAnsi="Cambria Math" w:cstheme="minorHAnsi"/>
          </w:rPr>
          <m:t xml:space="preserve"> и </m:t>
        </m:r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>c</m:t>
            </m:r>
          </m:e>
        </m:acc>
      </m:oMath>
      <w:r>
        <w:rPr>
          <w:rFonts w:asciiTheme="minorHAnsi" w:hAnsiTheme="minorHAnsi" w:cstheme="minorHAnsi"/>
        </w:rPr>
        <w:t xml:space="preserve"> образуют </w:t>
      </w:r>
      <w:r>
        <w:rPr>
          <w:rFonts w:asciiTheme="minorHAnsi" w:hAnsiTheme="minorHAnsi" w:cstheme="minorHAnsi"/>
          <w:i/>
          <w:iCs/>
        </w:rPr>
        <w:t>базис в пространстве</w:t>
      </w:r>
      <w:r>
        <w:rPr>
          <w:rFonts w:asciiTheme="minorHAnsi" w:hAnsiTheme="minorHAnsi" w:cstheme="minorHAnsi"/>
        </w:rPr>
        <w:t xml:space="preserve">, если любой вектор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>d</m:t>
            </m:r>
          </m:e>
        </m:acc>
      </m:oMath>
      <w:r w:rsidRPr="0068448A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пространства можно представить в виде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  <w:lang w:val="en-US"/>
              </w:rPr>
              <m:t>d</m:t>
            </m:r>
          </m:e>
        </m:acc>
        <m:r>
          <m:rPr>
            <m:sty m:val="p"/>
          </m:rPr>
          <w:rPr>
            <w:rFonts w:ascii="Cambria Math" w:hAnsiTheme="minorHAnsi" w:cstheme="minorHAnsi"/>
          </w:rPr>
          <m:t>=</m:t>
        </m:r>
        <m:r>
          <m:rPr>
            <m:sty m:val="p"/>
          </m:rPr>
          <w:rPr>
            <w:rFonts w:ascii="Cambria Math" w:hAnsi="Cambria Math" w:cstheme="minorHAnsi"/>
          </w:rPr>
          <m:t>α</m:t>
        </m:r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  <w:lang w:val="en-US"/>
              </w:rPr>
              <m:t>a</m:t>
            </m:r>
          </m:e>
        </m:acc>
        <m:r>
          <w:rPr>
            <w:rFonts w:ascii="Cambria Math" w:hAnsi="Cambria Math" w:cstheme="minorHAnsi"/>
          </w:rPr>
          <m:t>+β</m:t>
        </m:r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>b</m:t>
            </m:r>
          </m:e>
        </m:acc>
        <m:r>
          <w:rPr>
            <w:rFonts w:ascii="Cambria Math" w:hAnsi="Cambria Math" w:cstheme="minorHAnsi"/>
          </w:rPr>
          <m:t>+ γ</m:t>
        </m:r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>c</m:t>
            </m:r>
          </m:e>
        </m:acc>
      </m:oMath>
      <w:r>
        <w:rPr>
          <w:rFonts w:asciiTheme="minorHAnsi" w:hAnsiTheme="minorHAnsi" w:cstheme="minorHAnsi"/>
        </w:rPr>
        <w:t>.</w:t>
      </w:r>
    </w:p>
    <w:p w14:paraId="3CCFD7BA" w14:textId="1FD24A1B" w:rsidR="0068448A" w:rsidRDefault="0068448A" w:rsidP="00514F0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 xml:space="preserve">Равенство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  <w:lang w:val="en-US"/>
              </w:rPr>
              <m:t>d</m:t>
            </m:r>
          </m:e>
        </m:acc>
        <m:r>
          <m:rPr>
            <m:sty m:val="p"/>
          </m:rPr>
          <w:rPr>
            <w:rFonts w:ascii="Cambria Math" w:hAnsiTheme="minorHAnsi" w:cstheme="minorHAnsi"/>
          </w:rPr>
          <m:t>=</m:t>
        </m:r>
        <m:r>
          <m:rPr>
            <m:sty m:val="p"/>
          </m:rPr>
          <w:rPr>
            <w:rFonts w:ascii="Cambria Math" w:hAnsi="Cambria Math" w:cstheme="minorHAnsi"/>
          </w:rPr>
          <m:t>α</m:t>
        </m:r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  <w:lang w:val="en-US"/>
              </w:rPr>
              <m:t>a</m:t>
            </m:r>
          </m:e>
        </m:acc>
        <m:r>
          <w:rPr>
            <w:rFonts w:ascii="Cambria Math" w:hAnsi="Cambria Math" w:cstheme="minorHAnsi"/>
          </w:rPr>
          <m:t>+β</m:t>
        </m:r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>b</m:t>
            </m:r>
          </m:e>
        </m:acc>
        <m:r>
          <w:rPr>
            <w:rFonts w:ascii="Cambria Math" w:hAnsi="Cambria Math" w:cstheme="minorHAnsi"/>
          </w:rPr>
          <m:t>+ γ</m:t>
        </m:r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>c</m:t>
            </m:r>
          </m:e>
        </m:acc>
      </m:oMath>
      <w:r>
        <w:rPr>
          <w:rFonts w:asciiTheme="minorHAnsi" w:hAnsiTheme="minorHAnsi" w:cstheme="minorHAnsi"/>
        </w:rPr>
        <w:t xml:space="preserve"> называется разложением вектора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 xml:space="preserve"> d</m:t>
            </m:r>
          </m:e>
        </m:acc>
      </m:oMath>
      <w:r>
        <w:rPr>
          <w:rFonts w:asciiTheme="minorHAnsi" w:hAnsiTheme="minorHAnsi" w:cstheme="minorHAnsi"/>
        </w:rPr>
        <w:t xml:space="preserve"> по базису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  <w:lang w:val="en-US"/>
              </w:rPr>
              <m:t>a</m:t>
            </m:r>
          </m:e>
        </m:acc>
        <m:r>
          <m:rPr>
            <m:sty m:val="p"/>
          </m:rPr>
          <w:rPr>
            <w:rFonts w:ascii="Cambria Math" w:hAnsiTheme="minorHAnsi" w:cstheme="minorHAnsi"/>
          </w:rPr>
          <m:t xml:space="preserve">, </m:t>
        </m:r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  <w:lang w:val="en-US"/>
              </w:rPr>
              <m:t>b</m:t>
            </m:r>
          </m:e>
        </m:acc>
        <m:r>
          <w:rPr>
            <w:rFonts w:ascii="Cambria Math" w:hAnsi="Cambria Math" w:cstheme="minorHAnsi"/>
          </w:rPr>
          <m:t xml:space="preserve"> и </m:t>
        </m:r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>c</m:t>
            </m:r>
          </m:e>
        </m:acc>
      </m:oMath>
      <w:r>
        <w:rPr>
          <w:rFonts w:asciiTheme="minorHAnsi" w:hAnsiTheme="minorHAnsi" w:cstheme="minorHAnsi"/>
        </w:rPr>
        <w:t xml:space="preserve">, а числа α,β и </w:t>
      </w:r>
      <m:oMath>
        <m:r>
          <w:rPr>
            <w:rFonts w:ascii="Cambria Math" w:hAnsi="Cambria Math" w:cstheme="minorHAnsi"/>
          </w:rPr>
          <m:t>γ</m:t>
        </m:r>
      </m:oMath>
      <w:r>
        <w:rPr>
          <w:rFonts w:asciiTheme="minorHAnsi" w:hAnsiTheme="minorHAnsi" w:cstheme="minorHAnsi"/>
        </w:rPr>
        <w:t xml:space="preserve"> – координатами вектора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 xml:space="preserve"> d</m:t>
            </m:r>
          </m:e>
        </m:acc>
      </m:oMath>
      <w:r>
        <w:rPr>
          <w:rFonts w:asciiTheme="minorHAnsi" w:hAnsiTheme="minorHAnsi" w:cstheme="minorHAnsi"/>
        </w:rPr>
        <w:t xml:space="preserve"> в этом базисе. </w:t>
      </w:r>
    </w:p>
    <w:p w14:paraId="6171A0AF" w14:textId="79D9792A" w:rsidR="0068448A" w:rsidRDefault="0068448A" w:rsidP="00514F0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>На плоскости базисом являются любые два неколлинеарных вектора этой плоскости, а в пространстве – любая тройка некомпланарных векторов.</w:t>
      </w:r>
    </w:p>
    <w:p w14:paraId="270A2736" w14:textId="00366287" w:rsidR="0068448A" w:rsidRDefault="0068448A" w:rsidP="00514F0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 xml:space="preserve">Координаты вектора относительно заданного базиса определяются однозначно. Равенство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  <w:lang w:val="en-US"/>
              </w:rPr>
              <m:t>d</m:t>
            </m:r>
          </m:e>
        </m:acc>
        <m:r>
          <m:rPr>
            <m:sty m:val="p"/>
          </m:rPr>
          <w:rPr>
            <w:rFonts w:ascii="Cambria Math" w:hAnsiTheme="minorHAnsi" w:cstheme="minorHAnsi"/>
          </w:rPr>
          <m:t>=</m:t>
        </m:r>
        <m:r>
          <m:rPr>
            <m:sty m:val="p"/>
          </m:rPr>
          <w:rPr>
            <w:rFonts w:ascii="Cambria Math" w:hAnsi="Cambria Math" w:cstheme="minorHAnsi"/>
          </w:rPr>
          <m:t>α</m:t>
        </m:r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  <w:lang w:val="en-US"/>
              </w:rPr>
              <m:t>a</m:t>
            </m:r>
          </m:e>
        </m:acc>
        <m:r>
          <w:rPr>
            <w:rFonts w:ascii="Cambria Math" w:hAnsi="Cambria Math" w:cstheme="minorHAnsi"/>
          </w:rPr>
          <m:t>+β</m:t>
        </m:r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>b</m:t>
            </m:r>
          </m:e>
        </m:acc>
        <m:r>
          <w:rPr>
            <w:rFonts w:ascii="Cambria Math" w:hAnsi="Cambria Math" w:cstheme="minorHAnsi"/>
          </w:rPr>
          <m:t>+ γ</m:t>
        </m:r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>c</m:t>
            </m:r>
          </m:e>
        </m:acc>
      </m:oMath>
      <w:r>
        <w:rPr>
          <w:rFonts w:asciiTheme="minorHAnsi" w:hAnsiTheme="minorHAnsi" w:cstheme="minorHAnsi"/>
        </w:rPr>
        <w:t xml:space="preserve">  можно записывать в символическом виде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  <w:lang w:val="en-US"/>
              </w:rPr>
              <m:t>d</m:t>
            </m:r>
          </m:e>
        </m:acc>
        <m:r>
          <m:rPr>
            <m:sty m:val="p"/>
          </m:rPr>
          <w:rPr>
            <w:rFonts w:ascii="Cambria Math" w:hAnsiTheme="minorHAnsi" w:cstheme="minorHAnsi"/>
          </w:rPr>
          <m:t>={</m:t>
        </m:r>
        <m:r>
          <m:rPr>
            <m:sty m:val="p"/>
          </m:rPr>
          <w:rPr>
            <w:rFonts w:ascii="Cambria Math" w:hAnsi="Cambria Math" w:cstheme="minorHAnsi"/>
          </w:rPr>
          <m:t>α</m:t>
        </m:r>
        <m:r>
          <w:rPr>
            <w:rFonts w:ascii="Cambria Math" w:hAnsi="Cambria Math" w:cstheme="minorHAnsi"/>
          </w:rPr>
          <m:t>,β, γ}</m:t>
        </m:r>
      </m:oMath>
    </w:p>
    <w:p w14:paraId="416E7ACF" w14:textId="09A7F2DF" w:rsidR="0071460C" w:rsidRDefault="0071460C" w:rsidP="00514F0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Pr="0071460C">
        <w:rPr>
          <w:rFonts w:asciiTheme="minorHAnsi" w:hAnsiTheme="minorHAnsi" w:cstheme="minorHAnsi"/>
          <w:b/>
          <w:bCs/>
        </w:rPr>
        <w:t>Теорема.</w:t>
      </w:r>
      <w:r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</w:rPr>
        <w:t xml:space="preserve">Пусть в некотором базисе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  <w:lang w:val="en-US"/>
              </w:rPr>
              <m:t>a</m:t>
            </m:r>
          </m:e>
        </m:acc>
        <m:r>
          <m:rPr>
            <m:sty m:val="p"/>
          </m:rPr>
          <w:rPr>
            <w:rFonts w:ascii="Cambria Math" w:hAnsiTheme="minorHAnsi" w:cstheme="minorHAnsi"/>
          </w:rPr>
          <m:t xml:space="preserve">, </m:t>
        </m:r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  <w:lang w:val="en-US"/>
              </w:rPr>
              <m:t>b</m:t>
            </m:r>
          </m:e>
        </m:acc>
        <m:r>
          <w:rPr>
            <w:rFonts w:ascii="Cambria Math" w:hAnsi="Cambria Math" w:cstheme="minorHAnsi"/>
          </w:rPr>
          <m:t xml:space="preserve"> и </m:t>
        </m:r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>c</m:t>
            </m:r>
          </m:e>
        </m:acc>
      </m:oMath>
      <w:r w:rsidR="003B05A6">
        <w:rPr>
          <w:rFonts w:asciiTheme="minorHAnsi" w:hAnsiTheme="minorHAnsi" w:cstheme="minorHAnsi"/>
        </w:rPr>
        <w:t xml:space="preserve"> заданы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Theme="minorHAnsi" w:cstheme="minorHAnsi"/>
          </w:rPr>
          <m:t>={</m:t>
        </m:r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α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,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β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γ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}</m:t>
        </m:r>
      </m:oMath>
      <w:r w:rsidR="003B05A6" w:rsidRPr="003B05A6">
        <w:rPr>
          <w:rFonts w:asciiTheme="minorHAnsi" w:hAnsiTheme="minorHAnsi" w:cstheme="minorHAnsi"/>
        </w:rPr>
        <w:t xml:space="preserve">,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Theme="minorHAnsi" w:cstheme="minorHAnsi"/>
          </w:rPr>
          <m:t>={</m:t>
        </m:r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α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,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β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γ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}</m:t>
        </m:r>
      </m:oMath>
      <w:r w:rsidR="003B05A6">
        <w:rPr>
          <w:rFonts w:asciiTheme="minorHAnsi" w:hAnsiTheme="minorHAnsi" w:cstheme="minorHAnsi"/>
        </w:rPr>
        <w:t xml:space="preserve">. Тогда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d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</m:e>
        </m:acc>
        <m:r>
          <w:rPr>
            <w:rFonts w:ascii="Cambria Math" w:hAnsi="Cambria Math" w:cstheme="minorHAnsi"/>
          </w:rPr>
          <m:t>+</m:t>
        </m:r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d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</m:e>
        </m:acc>
        <m:r>
          <w:rPr>
            <w:rFonts w:ascii="Cambria Math" w:hAnsi="Cambria Math" w:cstheme="minorHAnsi"/>
          </w:rPr>
          <m:t>={</m:t>
        </m:r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α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+</m:t>
        </m:r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α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,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β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+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β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γ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+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γ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}</m:t>
        </m:r>
      </m:oMath>
      <w:r w:rsidR="003B05A6" w:rsidRPr="009422CB">
        <w:rPr>
          <w:rFonts w:asciiTheme="minorHAnsi" w:hAnsiTheme="minorHAnsi" w:cstheme="minorHAnsi"/>
        </w:rPr>
        <w:t xml:space="preserve">; </w:t>
      </w:r>
      <w:r w:rsidR="009422CB">
        <w:rPr>
          <w:rFonts w:asciiTheme="minorHAnsi" w:hAnsiTheme="minorHAnsi" w:cstheme="minorHAnsi"/>
          <w:lang w:val="en-US"/>
        </w:rPr>
        <w:t>λ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Theme="minorHAnsi" w:cstheme="minorHAnsi"/>
          </w:rPr>
          <m:t>={</m:t>
        </m:r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λα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,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λβ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γλ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}</m:t>
        </m:r>
      </m:oMath>
      <w:r w:rsidR="009422CB" w:rsidRPr="009422CB">
        <w:rPr>
          <w:rFonts w:asciiTheme="minorHAnsi" w:hAnsiTheme="minorHAnsi" w:cstheme="minorHAnsi"/>
        </w:rPr>
        <w:t>.</w:t>
      </w:r>
    </w:p>
    <w:p w14:paraId="0B1D050B" w14:textId="465156D4" w:rsidR="009422CB" w:rsidRDefault="009422CB" w:rsidP="00514F0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 xml:space="preserve">Базис из двух взаимно перпендикулярных единичных векторов плоскости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  <w:lang w:val="en-US"/>
              </w:rPr>
              <m:t>i</m:t>
            </m:r>
          </m:e>
        </m:acc>
      </m:oMath>
      <w:r w:rsidRPr="009422CB">
        <w:rPr>
          <w:rFonts w:asciiTheme="minorHAnsi" w:hAnsiTheme="minorHAnsi" w:cstheme="minorHAnsi"/>
        </w:rPr>
        <w:t xml:space="preserve">,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lang w:val="en-US"/>
              </w:rPr>
            </m:ctrlPr>
          </m:accPr>
          <m:e>
            <m:r>
              <w:rPr>
                <w:rFonts w:ascii="Cambria Math" w:hAnsi="Cambria Math" w:cstheme="minorHAnsi"/>
                <w:lang w:val="en-US"/>
              </w:rPr>
              <m:t>j</m:t>
            </m:r>
          </m:e>
        </m:acc>
      </m:oMath>
      <w:r>
        <w:rPr>
          <w:rFonts w:asciiTheme="minorHAnsi" w:hAnsiTheme="minorHAnsi" w:cstheme="minorHAnsi"/>
        </w:rPr>
        <w:t xml:space="preserve"> с началом координат в фиксированной точке О порождает </w:t>
      </w:r>
      <w:r w:rsidRPr="009422CB">
        <w:rPr>
          <w:rFonts w:asciiTheme="minorHAnsi" w:hAnsiTheme="minorHAnsi" w:cstheme="minorHAnsi"/>
          <w:i/>
          <w:iCs/>
        </w:rPr>
        <w:t>декартову прямоугольную систему координат</w:t>
      </w:r>
      <w:r>
        <w:rPr>
          <w:rFonts w:asciiTheme="minorHAnsi" w:hAnsiTheme="minorHAnsi" w:cstheme="minorHAnsi"/>
        </w:rPr>
        <w:t xml:space="preserve">. Точка О называется началом координат, а координатные оси Ох и Оу, направленные так же, как векторы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  <w:lang w:val="en-US"/>
              </w:rPr>
              <m:t>i</m:t>
            </m:r>
          </m:e>
        </m:acc>
      </m:oMath>
      <w:r>
        <w:rPr>
          <w:rFonts w:asciiTheme="minorHAnsi" w:hAnsiTheme="minorHAnsi" w:cstheme="minorHAnsi"/>
        </w:rPr>
        <w:t xml:space="preserve"> и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lang w:val="en-US"/>
              </w:rPr>
            </m:ctrlPr>
          </m:accPr>
          <m:e>
            <m:r>
              <w:rPr>
                <w:rFonts w:ascii="Cambria Math" w:hAnsi="Cambria Math" w:cstheme="minorHAnsi"/>
                <w:lang w:val="en-US"/>
              </w:rPr>
              <m:t>j</m:t>
            </m:r>
          </m:e>
        </m:acc>
      </m:oMath>
      <w:r>
        <w:rPr>
          <w:rFonts w:asciiTheme="minorHAnsi" w:hAnsiTheme="minorHAnsi" w:cstheme="minorHAnsi"/>
        </w:rPr>
        <w:t xml:space="preserve"> соответственно </w:t>
      </w:r>
    </w:p>
    <w:p w14:paraId="397CDFC7" w14:textId="36FFA922" w:rsidR="009422CB" w:rsidRDefault="009422CB" w:rsidP="00514F06">
      <w:pPr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  <w:i/>
          <w:noProof/>
        </w:rPr>
        <w:drawing>
          <wp:inline distT="0" distB="0" distL="0" distR="0" wp14:anchorId="4F49DBC9" wp14:editId="2F2D1DAD">
            <wp:extent cx="1955800" cy="111252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72" t="39064" r="12005" b="31231"/>
                    <a:stretch/>
                  </pic:blipFill>
                  <pic:spPr bwMode="auto">
                    <a:xfrm>
                      <a:off x="0" y="0"/>
                      <a:ext cx="1955800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84A4E" w14:textId="014520AB" w:rsidR="009422CB" w:rsidRDefault="009422CB" w:rsidP="00514F0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iCs/>
        </w:rPr>
        <w:tab/>
        <w:t xml:space="preserve">В пространстве декартова прямоугольная система координат вводится аналогично. В качестве базиса выбирают три взаимно перпендикулярных единичных векторов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  <w:lang w:val="en-US"/>
              </w:rPr>
              <m:t>i</m:t>
            </m:r>
          </m:e>
        </m:acc>
      </m:oMath>
      <w:r w:rsidRPr="009422CB">
        <w:rPr>
          <w:rFonts w:asciiTheme="minorHAnsi" w:hAnsiTheme="minorHAnsi" w:cstheme="minorHAnsi"/>
        </w:rPr>
        <w:t xml:space="preserve">,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lang w:val="en-US"/>
              </w:rPr>
            </m:ctrlPr>
          </m:accPr>
          <m:e>
            <m:r>
              <w:rPr>
                <w:rFonts w:ascii="Cambria Math" w:hAnsi="Cambria Math" w:cstheme="minorHAnsi"/>
                <w:lang w:val="en-US"/>
              </w:rPr>
              <m:t>j</m:t>
            </m:r>
          </m:e>
        </m:acc>
        <m:r>
          <w:rPr>
            <w:rFonts w:ascii="Cambria Math" w:hAnsi="Cambria Math" w:cstheme="minorHAnsi"/>
          </w:rPr>
          <m:t xml:space="preserve"> и </m:t>
        </m:r>
        <m:acc>
          <m:accPr>
            <m:chr m:val="⃑"/>
            <m:ctrlPr>
              <w:rPr>
                <w:rFonts w:ascii="Cambria Math" w:hAnsi="Cambria Math" w:cstheme="minorHAnsi"/>
                <w:i/>
                <w:lang w:val="en-US"/>
              </w:rPr>
            </m:ctrlPr>
          </m:accPr>
          <m:e>
            <m:r>
              <w:rPr>
                <w:rFonts w:ascii="Cambria Math" w:hAnsi="Cambria Math" w:cstheme="minorHAnsi"/>
                <w:lang w:val="en-US"/>
              </w:rPr>
              <m:t>k</m:t>
            </m:r>
          </m:e>
        </m:acc>
      </m:oMath>
      <w:r>
        <w:rPr>
          <w:rFonts w:asciiTheme="minorHAnsi" w:hAnsiTheme="minorHAnsi" w:cstheme="minorHAnsi"/>
        </w:rPr>
        <w:t xml:space="preserve">, исходящих из общей точки О (начало координат). Через начало координат проводят оси, направленные так же, как векторы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  <w:lang w:val="en-US"/>
              </w:rPr>
              <m:t>i</m:t>
            </m:r>
          </m:e>
        </m:acc>
      </m:oMath>
      <w:r w:rsidRPr="009422CB">
        <w:rPr>
          <w:rFonts w:asciiTheme="minorHAnsi" w:hAnsiTheme="minorHAnsi" w:cstheme="minorHAnsi"/>
        </w:rPr>
        <w:t xml:space="preserve">,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lang w:val="en-US"/>
              </w:rPr>
            </m:ctrlPr>
          </m:accPr>
          <m:e>
            <m:r>
              <w:rPr>
                <w:rFonts w:ascii="Cambria Math" w:hAnsi="Cambria Math" w:cstheme="minorHAnsi"/>
                <w:lang w:val="en-US"/>
              </w:rPr>
              <m:t>j</m:t>
            </m:r>
          </m:e>
        </m:acc>
        <m:r>
          <w:rPr>
            <w:rFonts w:ascii="Cambria Math" w:hAnsi="Cambria Math" w:cstheme="minorHAnsi"/>
          </w:rPr>
          <m:t xml:space="preserve"> и </m:t>
        </m:r>
        <m:acc>
          <m:accPr>
            <m:chr m:val="⃑"/>
            <m:ctrlPr>
              <w:rPr>
                <w:rFonts w:ascii="Cambria Math" w:hAnsi="Cambria Math" w:cstheme="minorHAnsi"/>
                <w:i/>
                <w:lang w:val="en-US"/>
              </w:rPr>
            </m:ctrlPr>
          </m:accPr>
          <m:e>
            <m:r>
              <w:rPr>
                <w:rFonts w:ascii="Cambria Math" w:hAnsi="Cambria Math" w:cstheme="minorHAnsi"/>
                <w:lang w:val="en-US"/>
              </w:rPr>
              <m:t>k</m:t>
            </m:r>
          </m:e>
        </m:acc>
      </m:oMath>
      <w:r>
        <w:rPr>
          <w:rFonts w:asciiTheme="minorHAnsi" w:hAnsiTheme="minorHAnsi" w:cstheme="minorHAnsi"/>
        </w:rPr>
        <w:t xml:space="preserve"> – это ось абсцисс Ох, ось ординат Оу, ось аппликат О</w:t>
      </w:r>
      <w:r>
        <w:rPr>
          <w:rFonts w:asciiTheme="minorHAnsi" w:hAnsiTheme="minorHAnsi" w:cstheme="minorHAnsi"/>
          <w:lang w:val="en-US"/>
        </w:rPr>
        <w:t>z</w:t>
      </w:r>
      <w:r>
        <w:rPr>
          <w:rFonts w:asciiTheme="minorHAnsi" w:hAnsiTheme="minorHAnsi" w:cstheme="minorHAnsi"/>
        </w:rPr>
        <w:t xml:space="preserve"> соответственной.</w:t>
      </w:r>
    </w:p>
    <w:p w14:paraId="1058FAF6" w14:textId="77777777" w:rsidR="000D7C1A" w:rsidRDefault="009422CB" w:rsidP="00514F06">
      <w:pPr>
        <w:rPr>
          <w:rFonts w:asciiTheme="minorHAnsi" w:hAnsiTheme="minorHAnsi" w:cstheme="minorHAnsi"/>
          <w:iCs/>
        </w:rPr>
      </w:pPr>
      <w:r>
        <w:rPr>
          <w:rFonts w:asciiTheme="minorHAnsi" w:hAnsiTheme="minorHAnsi" w:cstheme="minorHAnsi"/>
          <w:iCs/>
          <w:noProof/>
        </w:rPr>
        <w:drawing>
          <wp:anchor distT="0" distB="0" distL="114300" distR="114300" simplePos="0" relativeHeight="251658240" behindDoc="0" locked="0" layoutInCell="1" allowOverlap="1" wp14:anchorId="4DDBE2D1" wp14:editId="2CFF9A0F">
            <wp:simplePos x="1082040" y="5862320"/>
            <wp:positionH relativeFrom="column">
              <wp:align>left</wp:align>
            </wp:positionH>
            <wp:positionV relativeFrom="paragraph">
              <wp:align>top</wp:align>
            </wp:positionV>
            <wp:extent cx="1432560" cy="1036320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5" t="34467" r="64169" b="34560"/>
                    <a:stretch/>
                  </pic:blipFill>
                  <pic:spPr bwMode="auto">
                    <a:xfrm>
                      <a:off x="0" y="0"/>
                      <a:ext cx="1432560" cy="10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iCs/>
        </w:rPr>
        <w:t xml:space="preserve">Координаты точки </w:t>
      </w:r>
      <w:r>
        <w:rPr>
          <w:rFonts w:asciiTheme="minorHAnsi" w:hAnsiTheme="minorHAnsi" w:cstheme="minorHAnsi"/>
          <w:iCs/>
          <w:lang w:val="en-US"/>
        </w:rPr>
        <w:t>D</w:t>
      </w:r>
      <w:r>
        <w:rPr>
          <w:rFonts w:asciiTheme="minorHAnsi" w:hAnsiTheme="minorHAnsi" w:cstheme="minorHAnsi"/>
          <w:iCs/>
        </w:rPr>
        <w:t>(</w:t>
      </w:r>
      <w:r>
        <w:rPr>
          <w:rFonts w:asciiTheme="minorHAnsi" w:hAnsiTheme="minorHAnsi" w:cstheme="minorHAnsi"/>
          <w:iCs/>
          <w:lang w:val="en-US"/>
        </w:rPr>
        <w:t>x</w:t>
      </w:r>
      <w:r w:rsidRPr="009422CB">
        <w:rPr>
          <w:rFonts w:asciiTheme="minorHAnsi" w:hAnsiTheme="minorHAnsi" w:cstheme="minorHAnsi"/>
          <w:iCs/>
        </w:rPr>
        <w:t xml:space="preserve">, </w:t>
      </w:r>
      <w:r>
        <w:rPr>
          <w:rFonts w:asciiTheme="minorHAnsi" w:hAnsiTheme="minorHAnsi" w:cstheme="minorHAnsi"/>
          <w:iCs/>
          <w:lang w:val="en-US"/>
        </w:rPr>
        <w:t>y</w:t>
      </w:r>
      <w:r w:rsidRPr="009422CB">
        <w:rPr>
          <w:rFonts w:asciiTheme="minorHAnsi" w:hAnsiTheme="minorHAnsi" w:cstheme="minorHAnsi"/>
          <w:iCs/>
        </w:rPr>
        <w:t xml:space="preserve">, </w:t>
      </w:r>
      <w:r>
        <w:rPr>
          <w:rFonts w:asciiTheme="minorHAnsi" w:hAnsiTheme="minorHAnsi" w:cstheme="minorHAnsi"/>
          <w:iCs/>
          <w:lang w:val="en-US"/>
        </w:rPr>
        <w:t>z</w:t>
      </w:r>
      <w:r>
        <w:rPr>
          <w:rFonts w:asciiTheme="minorHAnsi" w:hAnsiTheme="minorHAnsi" w:cstheme="minorHAnsi"/>
          <w:iCs/>
        </w:rPr>
        <w:t xml:space="preserve">) равны координатам радиус-вектора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iCs/>
              </w:rPr>
            </m:ctrlPr>
          </m:accPr>
          <m:e>
            <m:r>
              <w:rPr>
                <w:rFonts w:ascii="Cambria Math" w:hAnsi="Cambria Math" w:cstheme="minorHAnsi"/>
              </w:rPr>
              <m:t>OD</m:t>
            </m:r>
          </m:e>
        </m:acc>
      </m:oMath>
      <w:r w:rsidR="000D7C1A">
        <w:rPr>
          <w:rFonts w:asciiTheme="minorHAnsi" w:hAnsiTheme="minorHAnsi" w:cstheme="minorHAnsi"/>
          <w:iCs/>
        </w:rPr>
        <w:t xml:space="preserve"> этой точки: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iCs/>
              </w:rPr>
            </m:ctrlPr>
          </m:accPr>
          <m:e>
            <m:r>
              <w:rPr>
                <w:rFonts w:ascii="Cambria Math" w:hAnsi="Cambria Math" w:cstheme="minorHAnsi"/>
              </w:rPr>
              <m:t>OD</m:t>
            </m:r>
          </m:e>
        </m:acc>
        <m:r>
          <w:rPr>
            <w:rFonts w:ascii="Cambria Math" w:hAnsi="Cambria Math" w:cstheme="minorHAnsi"/>
          </w:rPr>
          <m:t>=x</m:t>
        </m:r>
        <m:acc>
          <m:accPr>
            <m:chr m:val="⃑"/>
            <m:ctrlPr>
              <w:rPr>
                <w:rFonts w:ascii="Cambria Math" w:hAnsi="Cambria Math" w:cstheme="minorHAnsi"/>
                <w:i/>
                <w:iCs/>
              </w:rPr>
            </m:ctrlPr>
          </m:accPr>
          <m:e>
            <m:r>
              <w:rPr>
                <w:rFonts w:ascii="Cambria Math" w:hAnsi="Cambria Math" w:cstheme="minorHAnsi"/>
              </w:rPr>
              <m:t>i</m:t>
            </m:r>
          </m:e>
        </m:acc>
        <m:r>
          <w:rPr>
            <w:rFonts w:ascii="Cambria Math" w:hAnsi="Cambria Math" w:cstheme="minorHAnsi"/>
          </w:rPr>
          <m:t>+y</m:t>
        </m:r>
        <m:acc>
          <m:accPr>
            <m:chr m:val="⃑"/>
            <m:ctrlPr>
              <w:rPr>
                <w:rFonts w:ascii="Cambria Math" w:hAnsi="Cambria Math" w:cstheme="minorHAnsi"/>
                <w:i/>
                <w:iCs/>
              </w:rPr>
            </m:ctrlPr>
          </m:accPr>
          <m:e>
            <m:r>
              <w:rPr>
                <w:rFonts w:ascii="Cambria Math" w:hAnsi="Cambria Math" w:cstheme="minorHAnsi"/>
              </w:rPr>
              <m:t>j</m:t>
            </m:r>
          </m:e>
        </m:acc>
        <m:r>
          <w:rPr>
            <w:rFonts w:ascii="Cambria Math" w:hAnsi="Cambria Math" w:cstheme="minorHAnsi"/>
          </w:rPr>
          <m:t>+z</m:t>
        </m:r>
        <m:acc>
          <m:accPr>
            <m:chr m:val="⃑"/>
            <m:ctrlPr>
              <w:rPr>
                <w:rFonts w:ascii="Cambria Math" w:hAnsi="Cambria Math" w:cstheme="minorHAnsi"/>
                <w:i/>
                <w:iCs/>
              </w:rPr>
            </m:ctrlPr>
          </m:accPr>
          <m:e>
            <m:r>
              <w:rPr>
                <w:rFonts w:ascii="Cambria Math" w:hAnsi="Cambria Math" w:cstheme="minorHAnsi"/>
              </w:rPr>
              <m:t>k</m:t>
            </m:r>
          </m:e>
        </m:acc>
      </m:oMath>
    </w:p>
    <w:p w14:paraId="5402F3F8" w14:textId="3250397D" w:rsidR="009422CB" w:rsidRDefault="000D7C1A" w:rsidP="00514F06">
      <w:pPr>
        <w:rPr>
          <w:rFonts w:asciiTheme="minorHAnsi" w:hAnsiTheme="minorHAnsi" w:cstheme="minorHAnsi"/>
          <w:iCs/>
        </w:rPr>
      </w:pPr>
      <w:r>
        <w:rPr>
          <w:rFonts w:asciiTheme="minorHAnsi" w:hAnsiTheme="minorHAnsi" w:cstheme="minorHAnsi"/>
          <w:iCs/>
        </w:rPr>
        <w:t xml:space="preserve">Если </w:t>
      </w:r>
      <w:bookmarkStart w:id="0" w:name="_Hlk188812452"/>
      <m:oMath>
        <m:sSub>
          <m:sSubPr>
            <m:ctrlPr>
              <w:rPr>
                <w:rFonts w:ascii="Cambria Math" w:hAnsi="Cambria Math" w:cstheme="minorHAnsi"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φ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w:bookmarkEnd w:id="0"/>
        <m:r>
          <w:rPr>
            <w:rFonts w:ascii="Cambria Math" w:hAnsi="Cambria Math" w:cstheme="minorHAnsi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φ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φ</m:t>
            </m:r>
          </m:e>
          <m:sub>
            <m:r>
              <w:rPr>
                <w:rFonts w:ascii="Cambria Math" w:hAnsi="Cambria Math" w:cstheme="minorHAnsi"/>
              </w:rPr>
              <m:t>3</m:t>
            </m:r>
          </m:sub>
        </m:sSub>
      </m:oMath>
      <w:r>
        <w:rPr>
          <w:rFonts w:asciiTheme="minorHAnsi" w:hAnsiTheme="minorHAnsi" w:cstheme="minorHAnsi"/>
          <w:iCs/>
        </w:rPr>
        <w:t xml:space="preserve"> – углы наклона вектора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iCs/>
              </w:rPr>
            </m:ctrlPr>
          </m:accPr>
          <m:e>
            <m:r>
              <w:rPr>
                <w:rFonts w:ascii="Cambria Math" w:hAnsi="Cambria Math" w:cstheme="minorHAnsi"/>
              </w:rPr>
              <m:t>OD</m:t>
            </m:r>
          </m:e>
        </m:acc>
      </m:oMath>
      <w:r>
        <w:rPr>
          <w:rFonts w:asciiTheme="minorHAnsi" w:hAnsiTheme="minorHAnsi" w:cstheme="minorHAnsi"/>
          <w:iCs/>
        </w:rPr>
        <w:t xml:space="preserve"> =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iCs/>
              </w:rPr>
            </m:ctrlPr>
          </m:accPr>
          <m:e>
            <m:r>
              <w:rPr>
                <w:rFonts w:ascii="Cambria Math" w:hAnsi="Cambria Math" w:cstheme="minorHAnsi"/>
                <w:lang w:val="en-US"/>
              </w:rPr>
              <m:t>d</m:t>
            </m:r>
          </m:e>
        </m:acc>
      </m:oMath>
      <w:r w:rsidRPr="000D7C1A">
        <w:rPr>
          <w:rFonts w:asciiTheme="minorHAnsi" w:hAnsiTheme="minorHAnsi" w:cstheme="minorHAnsi"/>
          <w:iCs/>
        </w:rPr>
        <w:t xml:space="preserve"> </w:t>
      </w:r>
      <w:r>
        <w:rPr>
          <w:rFonts w:asciiTheme="minorHAnsi" w:hAnsiTheme="minorHAnsi" w:cstheme="minorHAnsi"/>
          <w:iCs/>
        </w:rPr>
        <w:t xml:space="preserve">к осям, то </w:t>
      </w:r>
      <m:oMath>
        <m:r>
          <w:rPr>
            <w:rFonts w:ascii="Cambria Math" w:hAnsi="Cambria Math" w:cstheme="minorHAnsi"/>
          </w:rPr>
          <m:t>x=</m:t>
        </m:r>
        <m:func>
          <m:funcPr>
            <m:ctrlPr>
              <w:rPr>
                <w:rFonts w:ascii="Cambria Math" w:hAnsi="Cambria Math" w:cstheme="minorHAnsi"/>
                <w:i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φ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</m:e>
        </m:func>
      </m:oMath>
      <w:r w:rsidRPr="000D7C1A">
        <w:rPr>
          <w:rFonts w:asciiTheme="minorHAnsi" w:hAnsiTheme="minorHAnsi" w:cstheme="minorHAnsi"/>
          <w:iCs/>
        </w:rPr>
        <w:t xml:space="preserve">, </w:t>
      </w:r>
      <w:r>
        <w:rPr>
          <w:rFonts w:asciiTheme="minorHAnsi" w:hAnsiTheme="minorHAnsi" w:cstheme="minorHAnsi"/>
          <w:iCs/>
        </w:rPr>
        <w:t xml:space="preserve"> </w:t>
      </w:r>
      <m:oMath>
        <m:r>
          <w:rPr>
            <w:rFonts w:ascii="Cambria Math" w:hAnsi="Cambria Math" w:cstheme="minorHAnsi"/>
          </w:rPr>
          <m:t>y=</m:t>
        </m:r>
        <m:func>
          <m:funcPr>
            <m:ctrlPr>
              <w:rPr>
                <w:rFonts w:ascii="Cambria Math" w:hAnsi="Cambria Math" w:cstheme="minorHAnsi"/>
                <w:i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φ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</m:e>
        </m:func>
      </m:oMath>
      <w:r w:rsidRPr="000D7C1A">
        <w:rPr>
          <w:rFonts w:asciiTheme="minorHAnsi" w:hAnsiTheme="minorHAnsi" w:cstheme="minorHAnsi"/>
          <w:iCs/>
        </w:rPr>
        <w:t xml:space="preserve">, </w:t>
      </w:r>
      <m:oMath>
        <m:r>
          <w:rPr>
            <w:rFonts w:ascii="Cambria Math" w:hAnsi="Cambria Math" w:cstheme="minorHAnsi"/>
          </w:rPr>
          <m:t>z=</m:t>
        </m:r>
        <m:func>
          <m:funcPr>
            <m:ctrlPr>
              <w:rPr>
                <w:rFonts w:ascii="Cambria Math" w:hAnsi="Cambria Math" w:cstheme="minorHAnsi"/>
                <w:i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φ</m:t>
                </m:r>
              </m:e>
              <m:sub>
                <m:r>
                  <w:rPr>
                    <w:rFonts w:ascii="Cambria Math" w:hAnsi="Cambria Math" w:cstheme="minorHAnsi"/>
                  </w:rPr>
                  <m:t>3</m:t>
                </m:r>
              </m:sub>
            </m:sSub>
          </m:e>
        </m:func>
      </m:oMath>
      <w:r w:rsidRPr="000D7C1A">
        <w:rPr>
          <w:rFonts w:asciiTheme="minorHAnsi" w:hAnsiTheme="minorHAnsi" w:cstheme="minorHAnsi"/>
          <w:iCs/>
        </w:rPr>
        <w:t>.</w:t>
      </w:r>
      <w:r>
        <w:rPr>
          <w:rFonts w:asciiTheme="minorHAnsi" w:hAnsiTheme="minorHAnsi" w:cstheme="minorHAnsi"/>
          <w:iCs/>
        </w:rPr>
        <w:t xml:space="preserve"> Числа </w:t>
      </w:r>
      <m:oMath>
        <m:func>
          <m:funcPr>
            <m:ctrlPr>
              <w:rPr>
                <w:rFonts w:ascii="Cambria Math" w:hAnsi="Cambria Math" w:cstheme="minorHAnsi"/>
                <w:i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φ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</m:e>
        </m:func>
      </m:oMath>
      <w:r>
        <w:rPr>
          <w:rFonts w:asciiTheme="minorHAnsi" w:hAnsiTheme="minorHAnsi" w:cstheme="minorHAnsi"/>
          <w:iCs/>
        </w:rPr>
        <w:t xml:space="preserve">, </w:t>
      </w:r>
      <m:oMath>
        <m:func>
          <m:funcPr>
            <m:ctrlPr>
              <w:rPr>
                <w:rFonts w:ascii="Cambria Math" w:hAnsi="Cambria Math" w:cstheme="minorHAnsi"/>
                <w:i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φ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</m:e>
        </m:func>
      </m:oMath>
      <w:r>
        <w:rPr>
          <w:rFonts w:asciiTheme="minorHAnsi" w:hAnsiTheme="minorHAnsi" w:cstheme="minorHAnsi"/>
          <w:iCs/>
        </w:rPr>
        <w:t xml:space="preserve">, </w:t>
      </w:r>
      <m:oMath>
        <m:func>
          <m:funcPr>
            <m:ctrlPr>
              <w:rPr>
                <w:rFonts w:ascii="Cambria Math" w:hAnsi="Cambria Math" w:cstheme="minorHAnsi"/>
                <w:i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φ</m:t>
                </m:r>
              </m:e>
              <m:sub>
                <m:r>
                  <w:rPr>
                    <w:rFonts w:ascii="Cambria Math" w:hAnsi="Cambria Math" w:cstheme="minorHAnsi"/>
                  </w:rPr>
                  <m:t>3</m:t>
                </m:r>
              </m:sub>
            </m:sSub>
          </m:e>
        </m:func>
      </m:oMath>
      <w:r>
        <w:rPr>
          <w:rFonts w:asciiTheme="minorHAnsi" w:hAnsiTheme="minorHAnsi" w:cstheme="minorHAnsi"/>
          <w:iCs/>
        </w:rPr>
        <w:t xml:space="preserve"> – направляющие косинусы вектора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iCs/>
              </w:rPr>
            </m:ctrlPr>
          </m:accPr>
          <m:e>
            <m:r>
              <w:rPr>
                <w:rFonts w:ascii="Cambria Math" w:hAnsi="Cambria Math" w:cstheme="minorHAnsi"/>
                <w:lang w:val="en-US"/>
              </w:rPr>
              <m:t>d</m:t>
            </m:r>
          </m:e>
        </m:acc>
      </m:oMath>
      <w:r>
        <w:rPr>
          <w:rFonts w:asciiTheme="minorHAnsi" w:hAnsiTheme="minorHAnsi" w:cstheme="minorHAnsi"/>
          <w:iCs/>
        </w:rPr>
        <w:t>. (их сумма квадратов равна 1)</w:t>
      </w:r>
      <w:r w:rsidR="009422CB">
        <w:rPr>
          <w:rFonts w:asciiTheme="minorHAnsi" w:hAnsiTheme="minorHAnsi" w:cstheme="minorHAnsi"/>
          <w:iCs/>
        </w:rPr>
        <w:br w:type="textWrapping" w:clear="all"/>
      </w:r>
    </w:p>
    <w:p w14:paraId="2F395CE4" w14:textId="77777777" w:rsidR="000D7C1A" w:rsidRDefault="000D7C1A" w:rsidP="000D7C1A">
      <w:pPr>
        <w:rPr>
          <w:rFonts w:asciiTheme="minorHAnsi" w:hAnsiTheme="minorHAnsi" w:cstheme="minorHAnsi"/>
          <w:iCs/>
          <w:noProof/>
        </w:rPr>
      </w:pPr>
      <w:r w:rsidRPr="000D7C1A">
        <w:rPr>
          <w:rFonts w:asciiTheme="minorHAnsi" w:hAnsiTheme="minorHAnsi" w:cstheme="minorHAnsi"/>
          <w:i/>
        </w:rPr>
        <w:t>16. Векторное произведение векторов.</w:t>
      </w:r>
      <w:r w:rsidRPr="000D7C1A">
        <w:rPr>
          <w:rFonts w:asciiTheme="minorHAnsi" w:hAnsiTheme="minorHAnsi" w:cstheme="minorHAnsi"/>
          <w:iCs/>
          <w:noProof/>
        </w:rPr>
        <w:t xml:space="preserve"> </w:t>
      </w:r>
    </w:p>
    <w:p w14:paraId="54082499" w14:textId="17DFE6A9" w:rsidR="000D7C1A" w:rsidRDefault="000D7C1A" w:rsidP="000D7C1A">
      <w:pPr>
        <w:rPr>
          <w:rFonts w:asciiTheme="minorHAnsi" w:hAnsiTheme="minorHAnsi" w:cstheme="minorHAnsi"/>
          <w:iCs/>
          <w:noProof/>
        </w:rPr>
      </w:pPr>
      <w:r>
        <w:rPr>
          <w:rFonts w:asciiTheme="minorHAnsi" w:hAnsiTheme="minorHAnsi" w:cstheme="minorHAnsi"/>
          <w:iCs/>
          <w:noProof/>
        </w:rPr>
        <w:t xml:space="preserve">Векторным произведением векторов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a</m:t>
            </m:r>
          </m:e>
        </m:acc>
      </m:oMath>
      <w:r w:rsidRPr="000D7C1A">
        <w:rPr>
          <w:rFonts w:asciiTheme="minorHAnsi" w:hAnsiTheme="minorHAnsi" w:cstheme="minorHAnsi"/>
          <w:iCs/>
          <w:noProof/>
        </w:rPr>
        <w:t xml:space="preserve"> </w:t>
      </w:r>
      <w:r>
        <w:rPr>
          <w:rFonts w:asciiTheme="minorHAnsi" w:hAnsiTheme="minorHAnsi" w:cstheme="minorHAnsi"/>
          <w:iCs/>
          <w:noProof/>
        </w:rPr>
        <w:t>и</w:t>
      </w:r>
      <w:r w:rsidRPr="000D7C1A">
        <w:rPr>
          <w:rFonts w:asciiTheme="minorHAnsi" w:hAnsiTheme="minorHAnsi" w:cstheme="minorHAnsi"/>
          <w:iCs/>
          <w:noProof/>
        </w:rPr>
        <w:t xml:space="preserve">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b</m:t>
            </m:r>
          </m:e>
        </m:acc>
      </m:oMath>
      <w:r>
        <w:rPr>
          <w:rFonts w:asciiTheme="minorHAnsi" w:hAnsiTheme="minorHAnsi" w:cstheme="minorHAnsi"/>
          <w:iCs/>
          <w:noProof/>
        </w:rPr>
        <w:t xml:space="preserve"> называется вектор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c</m:t>
            </m:r>
          </m:e>
        </m:acc>
      </m:oMath>
      <w:r>
        <w:rPr>
          <w:rFonts w:asciiTheme="minorHAnsi" w:hAnsiTheme="minorHAnsi" w:cstheme="minorHAnsi"/>
          <w:iCs/>
          <w:noProof/>
        </w:rPr>
        <w:t xml:space="preserve">, обозначаемый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c</m:t>
            </m:r>
          </m:e>
        </m:acc>
        <m:r>
          <w:rPr>
            <w:rFonts w:ascii="Cambria Math" w:hAnsi="Cambria Math" w:cstheme="minorHAnsi"/>
            <w:noProof/>
          </w:rPr>
          <m:t>=[</m:t>
        </m:r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a</m:t>
            </m:r>
          </m:e>
        </m:acc>
      </m:oMath>
      <w:r w:rsidRPr="000D7C1A">
        <w:rPr>
          <w:rFonts w:asciiTheme="minorHAnsi" w:hAnsiTheme="minorHAnsi" w:cstheme="minorHAnsi"/>
          <w:iCs/>
          <w:noProof/>
        </w:rPr>
        <w:t xml:space="preserve">,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b</m:t>
            </m:r>
          </m:e>
        </m:acc>
        <m:r>
          <w:rPr>
            <w:rFonts w:ascii="Cambria Math" w:hAnsi="Cambria Math" w:cstheme="minorHAnsi"/>
            <w:noProof/>
          </w:rPr>
          <m:t>]</m:t>
        </m:r>
      </m:oMath>
      <w:r w:rsidRPr="000D7C1A">
        <w:rPr>
          <w:rFonts w:asciiTheme="minorHAnsi" w:hAnsiTheme="minorHAnsi" w:cstheme="minorHAnsi"/>
          <w:iCs/>
          <w:noProof/>
        </w:rPr>
        <w:t xml:space="preserve"> (</w:t>
      </w:r>
      <w:r>
        <w:rPr>
          <w:rFonts w:asciiTheme="minorHAnsi" w:hAnsiTheme="minorHAnsi" w:cstheme="minorHAnsi"/>
          <w:iCs/>
          <w:noProof/>
        </w:rPr>
        <w:t xml:space="preserve">или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a</m:t>
            </m:r>
          </m:e>
        </m:acc>
      </m:oMath>
      <w:r w:rsidRPr="000D7C1A">
        <w:rPr>
          <w:rFonts w:asciiTheme="minorHAnsi" w:hAnsiTheme="minorHAnsi" w:cstheme="minorHAnsi"/>
          <w:iCs/>
          <w:noProof/>
        </w:rPr>
        <w:t xml:space="preserve"> </w:t>
      </w:r>
      <w:r>
        <w:rPr>
          <w:rFonts w:asciiTheme="minorHAnsi" w:hAnsiTheme="minorHAnsi" w:cstheme="minorHAnsi"/>
          <w:iCs/>
          <w:noProof/>
        </w:rPr>
        <w:t>×</w:t>
      </w:r>
      <w:r w:rsidRPr="000D7C1A">
        <w:rPr>
          <w:rFonts w:asciiTheme="minorHAnsi" w:hAnsiTheme="minorHAnsi" w:cstheme="minorHAnsi"/>
          <w:iCs/>
          <w:noProof/>
        </w:rPr>
        <w:t xml:space="preserve">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b</m:t>
            </m:r>
          </m:e>
        </m:acc>
      </m:oMath>
      <w:r>
        <w:rPr>
          <w:rFonts w:asciiTheme="minorHAnsi" w:hAnsiTheme="minorHAnsi" w:cstheme="minorHAnsi"/>
          <w:iCs/>
          <w:noProof/>
        </w:rPr>
        <w:t>), который определяется следуюзими тремя условиями:</w:t>
      </w:r>
    </w:p>
    <w:p w14:paraId="03A0A249" w14:textId="62E74CBF" w:rsidR="000D7C1A" w:rsidRDefault="000D7C1A" w:rsidP="000D7C1A">
      <w:pPr>
        <w:rPr>
          <w:rFonts w:asciiTheme="minorHAnsi" w:hAnsiTheme="minorHAnsi" w:cstheme="minorHAnsi"/>
          <w:iCs/>
          <w:noProof/>
        </w:rPr>
      </w:pPr>
      <w:r>
        <w:rPr>
          <w:rFonts w:asciiTheme="minorHAnsi" w:hAnsiTheme="minorHAnsi" w:cstheme="minorHAnsi"/>
          <w:iCs/>
          <w:noProof/>
        </w:rPr>
        <w:t xml:space="preserve">1) длина вектора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c</m:t>
            </m:r>
          </m:e>
        </m:acc>
      </m:oMath>
      <w:r>
        <w:rPr>
          <w:rFonts w:asciiTheme="minorHAnsi" w:hAnsiTheme="minorHAnsi" w:cstheme="minorHAnsi"/>
          <w:iCs/>
          <w:noProof/>
        </w:rPr>
        <w:t xml:space="preserve"> равна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dPr>
          <m:e>
            <m:acc>
              <m:accPr>
                <m:chr m:val="⃑"/>
                <m:ctrlPr>
                  <w:rPr>
                    <w:rFonts w:ascii="Cambria Math" w:hAnsi="Cambria Math" w:cstheme="minorHAnsi"/>
                    <w:i/>
                    <w:iCs/>
                    <w:noProof/>
                  </w:rPr>
                </m:ctrlPr>
              </m:accPr>
              <m:e>
                <m:r>
                  <w:rPr>
                    <w:rFonts w:ascii="Cambria Math" w:hAnsi="Cambria Math" w:cstheme="minorHAnsi"/>
                    <w:noProof/>
                  </w:rPr>
                  <m:t>c</m:t>
                </m:r>
              </m:e>
            </m:acc>
          </m:e>
        </m:d>
        <m:r>
          <w:rPr>
            <w:rFonts w:ascii="Cambria Math" w:hAnsi="Cambria Math" w:cstheme="minorHAnsi"/>
            <w:noProof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dPr>
          <m:e>
            <m:acc>
              <m:accPr>
                <m:chr m:val="⃑"/>
                <m:ctrlPr>
                  <w:rPr>
                    <w:rFonts w:ascii="Cambria Math" w:hAnsi="Cambria Math" w:cstheme="minorHAnsi"/>
                    <w:i/>
                    <w:iCs/>
                    <w:noProof/>
                  </w:rPr>
                </m:ctrlPr>
              </m:accPr>
              <m:e>
                <m:r>
                  <w:rPr>
                    <w:rFonts w:ascii="Cambria Math" w:hAnsi="Cambria Math" w:cstheme="minorHAnsi"/>
                    <w:noProof/>
                  </w:rPr>
                  <m:t>a</m:t>
                </m:r>
              </m:e>
            </m:acc>
          </m:e>
        </m:d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dPr>
          <m:e>
            <m:acc>
              <m:accPr>
                <m:chr m:val="⃑"/>
                <m:ctrlPr>
                  <w:rPr>
                    <w:rFonts w:ascii="Cambria Math" w:hAnsi="Cambria Math" w:cstheme="minorHAnsi"/>
                    <w:i/>
                    <w:iCs/>
                    <w:noProof/>
                  </w:rPr>
                </m:ctrlPr>
              </m:accPr>
              <m:e>
                <m:r>
                  <w:rPr>
                    <w:rFonts w:ascii="Cambria Math" w:hAnsi="Cambria Math" w:cstheme="minorHAnsi"/>
                    <w:noProof/>
                  </w:rPr>
                  <m:t>b</m:t>
                </m:r>
              </m:e>
            </m:acc>
          </m:e>
        </m:d>
        <m:func>
          <m:funcPr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noProof/>
              </w:rPr>
              <m:t>sin</m:t>
            </m:r>
          </m:fName>
          <m:e>
            <m:r>
              <w:rPr>
                <w:rFonts w:ascii="Cambria Math" w:hAnsi="Cambria Math" w:cstheme="minorHAnsi"/>
                <w:noProof/>
              </w:rPr>
              <m:t>φ</m:t>
            </m:r>
          </m:e>
        </m:func>
      </m:oMath>
      <w:r w:rsidR="00F36118">
        <w:rPr>
          <w:rFonts w:asciiTheme="minorHAnsi" w:hAnsiTheme="minorHAnsi" w:cstheme="minorHAnsi"/>
          <w:iCs/>
          <w:noProof/>
        </w:rPr>
        <w:t xml:space="preserve">, где </w:t>
      </w:r>
      <m:oMath>
        <m:r>
          <w:rPr>
            <w:rFonts w:ascii="Cambria Math" w:hAnsi="Cambria Math" w:cstheme="minorHAnsi"/>
            <w:noProof/>
          </w:rPr>
          <m:t>φ=(</m:t>
        </m:r>
        <m:acc>
          <m:accPr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acc>
              <m:accPr>
                <m:chr m:val="⃑"/>
                <m:ctrlPr>
                  <w:rPr>
                    <w:rFonts w:ascii="Cambria Math" w:hAnsi="Cambria Math" w:cstheme="minorHAnsi"/>
                    <w:i/>
                    <w:iCs/>
                    <w:noProof/>
                  </w:rPr>
                </m:ctrlPr>
              </m:accPr>
              <m:e>
                <m:r>
                  <w:rPr>
                    <w:rFonts w:ascii="Cambria Math" w:hAnsi="Cambria Math" w:cstheme="minorHAnsi"/>
                    <w:noProof/>
                  </w:rPr>
                  <m:t>a</m:t>
                </m:r>
              </m:e>
            </m:acc>
            <m:r>
              <w:rPr>
                <w:rFonts w:ascii="Cambria Math" w:hAnsi="Cambria Math" w:cstheme="minorHAnsi"/>
                <w:noProof/>
              </w:rPr>
              <m:t>,</m:t>
            </m:r>
            <m:acc>
              <m:accPr>
                <m:chr m:val="⃑"/>
                <m:ctrlPr>
                  <w:rPr>
                    <w:rFonts w:ascii="Cambria Math" w:hAnsi="Cambria Math" w:cstheme="minorHAnsi"/>
                    <w:i/>
                    <w:iCs/>
                    <w:noProof/>
                  </w:rPr>
                </m:ctrlPr>
              </m:accPr>
              <m:e>
                <m:r>
                  <w:rPr>
                    <w:rFonts w:ascii="Cambria Math" w:hAnsi="Cambria Math" w:cstheme="minorHAnsi"/>
                    <w:noProof/>
                  </w:rPr>
                  <m:t>b</m:t>
                </m:r>
              </m:e>
            </m:acc>
          </m:e>
        </m:acc>
        <m:r>
          <w:rPr>
            <w:rFonts w:ascii="Cambria Math" w:hAnsi="Cambria Math" w:cstheme="minorHAnsi"/>
            <w:noProof/>
          </w:rPr>
          <m:t>)</m:t>
        </m:r>
      </m:oMath>
      <w:r w:rsidR="00F36118" w:rsidRPr="00F36118">
        <w:rPr>
          <w:rFonts w:asciiTheme="minorHAnsi" w:hAnsiTheme="minorHAnsi" w:cstheme="minorHAnsi"/>
          <w:iCs/>
          <w:noProof/>
        </w:rPr>
        <w:t xml:space="preserve"> – </w:t>
      </w:r>
      <w:r w:rsidR="00F36118">
        <w:rPr>
          <w:rFonts w:asciiTheme="minorHAnsi" w:hAnsiTheme="minorHAnsi" w:cstheme="minorHAnsi"/>
          <w:iCs/>
          <w:noProof/>
        </w:rPr>
        <w:t xml:space="preserve">угол между векторами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a</m:t>
            </m:r>
          </m:e>
        </m:acc>
      </m:oMath>
      <w:r w:rsidR="00F36118" w:rsidRPr="000D7C1A">
        <w:rPr>
          <w:rFonts w:asciiTheme="minorHAnsi" w:hAnsiTheme="minorHAnsi" w:cstheme="minorHAnsi"/>
          <w:iCs/>
          <w:noProof/>
        </w:rPr>
        <w:t xml:space="preserve"> </w:t>
      </w:r>
      <w:r w:rsidR="00F36118">
        <w:rPr>
          <w:rFonts w:asciiTheme="minorHAnsi" w:hAnsiTheme="minorHAnsi" w:cstheme="minorHAnsi"/>
          <w:iCs/>
          <w:noProof/>
        </w:rPr>
        <w:t>и</w:t>
      </w:r>
      <w:r w:rsidR="00F36118" w:rsidRPr="000D7C1A">
        <w:rPr>
          <w:rFonts w:asciiTheme="minorHAnsi" w:hAnsiTheme="minorHAnsi" w:cstheme="minorHAnsi"/>
          <w:iCs/>
          <w:noProof/>
        </w:rPr>
        <w:t xml:space="preserve">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b</m:t>
            </m:r>
          </m:e>
        </m:acc>
      </m:oMath>
    </w:p>
    <w:p w14:paraId="5E7839CA" w14:textId="2257A0D6" w:rsidR="00F36118" w:rsidRDefault="00F36118" w:rsidP="000D7C1A">
      <w:pPr>
        <w:rPr>
          <w:rFonts w:ascii="Cambria Math" w:hAnsi="Cambria Math" w:cs="Cambria Math"/>
          <w:iCs/>
        </w:rPr>
      </w:pPr>
      <w:r>
        <w:rPr>
          <w:rFonts w:asciiTheme="minorHAnsi" w:hAnsiTheme="minorHAnsi" w:cstheme="minorHAnsi"/>
          <w:iCs/>
          <w:noProof/>
        </w:rPr>
        <w:t xml:space="preserve">2)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c</m:t>
            </m:r>
          </m:e>
        </m:acc>
      </m:oMath>
      <w:r>
        <w:rPr>
          <w:rFonts w:ascii="Cambria Math" w:hAnsi="Cambria Math" w:cs="Cambria Math"/>
          <w:color w:val="333333"/>
          <w:sz w:val="21"/>
          <w:szCs w:val="21"/>
          <w:shd w:val="clear" w:color="auto" w:fill="FFFFFF"/>
        </w:rPr>
        <w:t>⟂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a</m:t>
            </m:r>
          </m:e>
        </m:acc>
      </m:oMath>
      <w:r>
        <w:rPr>
          <w:rFonts w:ascii="Cambria Math" w:hAnsi="Cambria Math" w:cs="Cambria Math"/>
          <w:iCs/>
        </w:rPr>
        <w:t xml:space="preserve">,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c</m:t>
            </m:r>
          </m:e>
        </m:acc>
      </m:oMath>
      <w:r>
        <w:rPr>
          <w:rFonts w:ascii="Cambria Math" w:hAnsi="Cambria Math" w:cs="Cambria Math"/>
          <w:color w:val="333333"/>
          <w:sz w:val="21"/>
          <w:szCs w:val="21"/>
          <w:shd w:val="clear" w:color="auto" w:fill="FFFFFF"/>
        </w:rPr>
        <w:t>⟂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  <w:lang w:val="en-US"/>
              </w:rPr>
              <m:t>b</m:t>
            </m:r>
          </m:e>
        </m:acc>
      </m:oMath>
    </w:p>
    <w:p w14:paraId="16C1E3F2" w14:textId="5F3BD6CC" w:rsidR="00F36118" w:rsidRDefault="00F36118" w:rsidP="000D7C1A">
      <w:pPr>
        <w:rPr>
          <w:rFonts w:asciiTheme="minorHAnsi" w:hAnsiTheme="minorHAnsi" w:cstheme="minorHAnsi"/>
          <w:iCs/>
          <w:noProof/>
        </w:rPr>
      </w:pPr>
      <w:r w:rsidRPr="00F36118">
        <w:rPr>
          <w:rFonts w:ascii="Cambria Math" w:hAnsi="Cambria Math" w:cs="Cambria Math"/>
          <w:iCs/>
        </w:rPr>
        <w:t xml:space="preserve">3) </w:t>
      </w:r>
      <w:r>
        <w:rPr>
          <w:rFonts w:ascii="Cambria Math" w:hAnsi="Cambria Math" w:cs="Cambria Math"/>
          <w:iCs/>
        </w:rPr>
        <w:t xml:space="preserve">тройка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a</m:t>
            </m:r>
          </m:e>
        </m:acc>
      </m:oMath>
      <w:r>
        <w:rPr>
          <w:rFonts w:asciiTheme="minorHAnsi" w:hAnsiTheme="minorHAnsi" w:cstheme="minorHAnsi"/>
          <w:iCs/>
          <w:noProof/>
        </w:rPr>
        <w:t>,</w:t>
      </w:r>
      <w:r w:rsidRPr="000D7C1A">
        <w:rPr>
          <w:rFonts w:asciiTheme="minorHAnsi" w:hAnsiTheme="minorHAnsi" w:cstheme="minorHAnsi"/>
          <w:iCs/>
          <w:noProof/>
        </w:rPr>
        <w:t xml:space="preserve">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b</m:t>
            </m:r>
          </m:e>
        </m:acc>
      </m:oMath>
      <w:r>
        <w:rPr>
          <w:rFonts w:asciiTheme="minorHAnsi" w:hAnsiTheme="minorHAnsi" w:cstheme="minorHAnsi"/>
          <w:iCs/>
          <w:noProof/>
        </w:rPr>
        <w:t xml:space="preserve"> и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c</m:t>
            </m:r>
          </m:e>
        </m:acc>
      </m:oMath>
      <w:r>
        <w:rPr>
          <w:rFonts w:asciiTheme="minorHAnsi" w:hAnsiTheme="minorHAnsi" w:cstheme="minorHAnsi"/>
          <w:iCs/>
          <w:noProof/>
        </w:rPr>
        <w:t xml:space="preserve"> является правой</w:t>
      </w:r>
    </w:p>
    <w:p w14:paraId="15AC3065" w14:textId="030487BB" w:rsidR="00F36118" w:rsidRDefault="00F36118" w:rsidP="000D7C1A">
      <w:pPr>
        <w:rPr>
          <w:rFonts w:asciiTheme="minorHAnsi" w:hAnsiTheme="minorHAnsi" w:cstheme="minorHAnsi"/>
          <w:iCs/>
          <w:noProof/>
        </w:rPr>
      </w:pPr>
      <w:r>
        <w:rPr>
          <w:rFonts w:asciiTheme="minorHAnsi" w:hAnsiTheme="minorHAnsi" w:cstheme="minorHAnsi"/>
          <w:iCs/>
          <w:noProof/>
        </w:rPr>
        <w:tab/>
        <w:t>Свойства векторного произведения:</w:t>
      </w:r>
    </w:p>
    <w:p w14:paraId="315658E5" w14:textId="589D2367" w:rsidR="00F36118" w:rsidRPr="00F36118" w:rsidRDefault="00F36118" w:rsidP="000D7C1A">
      <w:pPr>
        <w:rPr>
          <w:rFonts w:asciiTheme="minorHAnsi" w:hAnsiTheme="minorHAnsi" w:cstheme="minorHAnsi"/>
          <w:iCs/>
          <w:noProof/>
        </w:rPr>
      </w:pPr>
      <w:r>
        <w:rPr>
          <w:rFonts w:asciiTheme="minorHAnsi" w:hAnsiTheme="minorHAnsi" w:cstheme="minorHAnsi"/>
          <w:iCs/>
          <w:noProof/>
        </w:rPr>
        <w:t>1)</w:t>
      </w:r>
      <w:r w:rsidRPr="00F36118">
        <w:rPr>
          <w:rFonts w:ascii="Cambria Math" w:hAnsi="Cambria Math" w:cstheme="minorHAnsi"/>
          <w:i/>
          <w:iCs/>
          <w:noProof/>
        </w:rPr>
        <w:t xml:space="preserve"> </w:t>
      </w:r>
      <m:oMath>
        <m:r>
          <w:rPr>
            <w:rFonts w:ascii="Cambria Math" w:hAnsi="Cambria Math" w:cstheme="minorHAnsi"/>
            <w:noProof/>
          </w:rPr>
          <m:t>[</m:t>
        </m:r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a</m:t>
            </m:r>
          </m:e>
        </m:acc>
      </m:oMath>
      <w:r w:rsidRPr="000D7C1A">
        <w:rPr>
          <w:rFonts w:asciiTheme="minorHAnsi" w:hAnsiTheme="minorHAnsi" w:cstheme="minorHAnsi"/>
          <w:iCs/>
          <w:noProof/>
        </w:rPr>
        <w:t xml:space="preserve">,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b</m:t>
            </m:r>
          </m:e>
        </m:acc>
        <m:r>
          <w:rPr>
            <w:rFonts w:ascii="Cambria Math" w:hAnsi="Cambria Math" w:cstheme="minorHAnsi"/>
            <w:noProof/>
          </w:rPr>
          <m:t>]</m:t>
        </m:r>
      </m:oMath>
      <w:r>
        <w:rPr>
          <w:rFonts w:asciiTheme="minorHAnsi" w:hAnsiTheme="minorHAnsi" w:cstheme="minorHAnsi"/>
          <w:iCs/>
          <w:noProof/>
        </w:rPr>
        <w:t xml:space="preserve"> = -</w:t>
      </w:r>
      <m:oMath>
        <m:r>
          <w:rPr>
            <w:rFonts w:ascii="Cambria Math" w:hAnsi="Cambria Math" w:cstheme="minorHAnsi"/>
            <w:noProof/>
          </w:rPr>
          <m:t>[</m:t>
        </m:r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  <w:lang w:val="en-US"/>
              </w:rPr>
              <m:t>b</m:t>
            </m:r>
          </m:e>
        </m:acc>
      </m:oMath>
      <w:r w:rsidRPr="000D7C1A">
        <w:rPr>
          <w:rFonts w:asciiTheme="minorHAnsi" w:hAnsiTheme="minorHAnsi" w:cstheme="minorHAnsi"/>
          <w:iCs/>
          <w:noProof/>
        </w:rPr>
        <w:t xml:space="preserve">,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a</m:t>
            </m:r>
          </m:e>
        </m:acc>
        <m:r>
          <w:rPr>
            <w:rFonts w:ascii="Cambria Math" w:hAnsi="Cambria Math" w:cstheme="minorHAnsi"/>
            <w:noProof/>
          </w:rPr>
          <m:t>]</m:t>
        </m:r>
      </m:oMath>
      <w:r w:rsidRPr="00F36118">
        <w:rPr>
          <w:rFonts w:asciiTheme="minorHAnsi" w:hAnsiTheme="minorHAnsi" w:cstheme="minorHAnsi"/>
          <w:iCs/>
          <w:noProof/>
        </w:rPr>
        <w:t xml:space="preserve"> </w:t>
      </w:r>
      <w:r>
        <w:rPr>
          <w:rFonts w:asciiTheme="minorHAnsi" w:hAnsiTheme="minorHAnsi" w:cstheme="minorHAnsi"/>
          <w:iCs/>
          <w:noProof/>
        </w:rPr>
        <w:t>–</w:t>
      </w:r>
      <w:r w:rsidRPr="00F36118">
        <w:rPr>
          <w:rFonts w:asciiTheme="minorHAnsi" w:hAnsiTheme="minorHAnsi" w:cstheme="minorHAnsi"/>
          <w:iCs/>
          <w:noProof/>
        </w:rPr>
        <w:t xml:space="preserve"> </w:t>
      </w:r>
      <w:r>
        <w:rPr>
          <w:rFonts w:asciiTheme="minorHAnsi" w:hAnsiTheme="minorHAnsi" w:cstheme="minorHAnsi"/>
          <w:iCs/>
          <w:noProof/>
        </w:rPr>
        <w:t xml:space="preserve">антикоммутативность </w:t>
      </w:r>
    </w:p>
    <w:p w14:paraId="64CF767F" w14:textId="20C80553" w:rsidR="00F36118" w:rsidRPr="00F36118" w:rsidRDefault="00F36118" w:rsidP="000D7C1A">
      <w:pPr>
        <w:rPr>
          <w:rFonts w:asciiTheme="minorHAnsi" w:hAnsiTheme="minorHAnsi" w:cstheme="minorHAnsi"/>
          <w:iCs/>
          <w:noProof/>
        </w:rPr>
      </w:pPr>
      <w:r>
        <w:rPr>
          <w:rFonts w:asciiTheme="minorHAnsi" w:hAnsiTheme="minorHAnsi" w:cstheme="minorHAnsi"/>
          <w:iCs/>
          <w:noProof/>
        </w:rPr>
        <w:t>2)</w:t>
      </w:r>
      <w:r w:rsidRPr="00F36118">
        <w:rPr>
          <w:rFonts w:ascii="Cambria Math" w:hAnsi="Cambria Math" w:cstheme="minorHAnsi"/>
          <w:i/>
          <w:iCs/>
          <w:noProof/>
        </w:rPr>
        <w:t xml:space="preserve"> </w:t>
      </w:r>
      <m:oMath>
        <m:r>
          <w:rPr>
            <w:rFonts w:ascii="Cambria Math" w:hAnsi="Cambria Math" w:cstheme="minorHAnsi"/>
            <w:noProof/>
          </w:rPr>
          <m:t>[</m:t>
        </m:r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a</m:t>
            </m:r>
          </m:e>
        </m:acc>
      </m:oMath>
      <w:r w:rsidRPr="000D7C1A">
        <w:rPr>
          <w:rFonts w:asciiTheme="minorHAnsi" w:hAnsiTheme="minorHAnsi" w:cstheme="minorHAnsi"/>
          <w:iCs/>
          <w:noProof/>
        </w:rPr>
        <w:t xml:space="preserve">,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b</m:t>
            </m:r>
          </m:e>
        </m:acc>
        <m:r>
          <w:rPr>
            <w:rFonts w:ascii="Cambria Math" w:hAnsi="Cambria Math" w:cstheme="minorHAnsi"/>
            <w:noProof/>
          </w:rPr>
          <m:t>+</m:t>
        </m:r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c</m:t>
            </m:r>
          </m:e>
        </m:acc>
        <m:r>
          <w:rPr>
            <w:rFonts w:ascii="Cambria Math" w:hAnsi="Cambria Math" w:cstheme="minorHAnsi"/>
            <w:noProof/>
          </w:rPr>
          <m:t>]</m:t>
        </m:r>
      </m:oMath>
      <w:r>
        <w:rPr>
          <w:rFonts w:asciiTheme="minorHAnsi" w:hAnsiTheme="minorHAnsi" w:cstheme="minorHAnsi"/>
          <w:iCs/>
          <w:noProof/>
        </w:rPr>
        <w:t xml:space="preserve"> = </w:t>
      </w:r>
      <m:oMath>
        <m:r>
          <w:rPr>
            <w:rFonts w:ascii="Cambria Math" w:hAnsi="Cambria Math" w:cstheme="minorHAnsi"/>
            <w:noProof/>
          </w:rPr>
          <m:t>[</m:t>
        </m:r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a</m:t>
            </m:r>
          </m:e>
        </m:acc>
      </m:oMath>
      <w:r w:rsidRPr="000D7C1A">
        <w:rPr>
          <w:rFonts w:asciiTheme="minorHAnsi" w:hAnsiTheme="minorHAnsi" w:cstheme="minorHAnsi"/>
          <w:iCs/>
          <w:noProof/>
        </w:rPr>
        <w:t xml:space="preserve">,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b</m:t>
            </m:r>
          </m:e>
        </m:acc>
        <m:r>
          <w:rPr>
            <w:rFonts w:ascii="Cambria Math" w:hAnsi="Cambria Math" w:cstheme="minorHAnsi"/>
            <w:noProof/>
          </w:rPr>
          <m:t>]</m:t>
        </m:r>
      </m:oMath>
      <w:r>
        <w:rPr>
          <w:rFonts w:asciiTheme="minorHAnsi" w:hAnsiTheme="minorHAnsi" w:cstheme="minorHAnsi"/>
          <w:iCs/>
          <w:noProof/>
        </w:rPr>
        <w:t xml:space="preserve"> + </w:t>
      </w:r>
      <m:oMath>
        <m:r>
          <w:rPr>
            <w:rFonts w:ascii="Cambria Math" w:hAnsi="Cambria Math" w:cstheme="minorHAnsi"/>
            <w:noProof/>
          </w:rPr>
          <m:t>[</m:t>
        </m:r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a</m:t>
            </m:r>
          </m:e>
        </m:acc>
      </m:oMath>
      <w:r w:rsidRPr="000D7C1A">
        <w:rPr>
          <w:rFonts w:asciiTheme="minorHAnsi" w:hAnsiTheme="minorHAnsi" w:cstheme="minorHAnsi"/>
          <w:iCs/>
          <w:noProof/>
        </w:rPr>
        <w:t xml:space="preserve">,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  <w:lang w:val="en-US"/>
              </w:rPr>
              <m:t>c</m:t>
            </m:r>
          </m:e>
        </m:acc>
        <m:r>
          <w:rPr>
            <w:rFonts w:ascii="Cambria Math" w:hAnsi="Cambria Math" w:cstheme="minorHAnsi"/>
            <w:noProof/>
          </w:rPr>
          <m:t>]</m:t>
        </m:r>
      </m:oMath>
      <w:r w:rsidRPr="00F36118">
        <w:rPr>
          <w:rFonts w:asciiTheme="minorHAnsi" w:hAnsiTheme="minorHAnsi" w:cstheme="minorHAnsi"/>
          <w:iCs/>
          <w:noProof/>
        </w:rPr>
        <w:t xml:space="preserve"> </w:t>
      </w:r>
      <w:r>
        <w:rPr>
          <w:rFonts w:asciiTheme="minorHAnsi" w:hAnsiTheme="minorHAnsi" w:cstheme="minorHAnsi"/>
          <w:iCs/>
          <w:noProof/>
        </w:rPr>
        <w:t>–</w:t>
      </w:r>
      <w:r w:rsidRPr="00F36118">
        <w:rPr>
          <w:rFonts w:asciiTheme="minorHAnsi" w:hAnsiTheme="minorHAnsi" w:cstheme="minorHAnsi"/>
          <w:iCs/>
          <w:noProof/>
        </w:rPr>
        <w:t xml:space="preserve"> </w:t>
      </w:r>
      <w:r>
        <w:rPr>
          <w:rFonts w:asciiTheme="minorHAnsi" w:hAnsiTheme="minorHAnsi" w:cstheme="minorHAnsi"/>
          <w:iCs/>
          <w:noProof/>
        </w:rPr>
        <w:t xml:space="preserve">дистрибутивность </w:t>
      </w:r>
    </w:p>
    <w:p w14:paraId="3C9ACAB1" w14:textId="69AF4148" w:rsidR="00F36118" w:rsidRDefault="00F36118" w:rsidP="000D7C1A">
      <w:pPr>
        <w:rPr>
          <w:rFonts w:asciiTheme="minorHAnsi" w:hAnsiTheme="minorHAnsi" w:cstheme="minorHAnsi"/>
          <w:iCs/>
          <w:noProof/>
        </w:rPr>
      </w:pPr>
      <w:r>
        <w:rPr>
          <w:rFonts w:asciiTheme="minorHAnsi" w:hAnsiTheme="minorHAnsi" w:cstheme="minorHAnsi"/>
          <w:iCs/>
          <w:noProof/>
        </w:rPr>
        <w:t>3)</w:t>
      </w:r>
      <w:r w:rsidRPr="00F36118">
        <w:rPr>
          <w:rFonts w:ascii="Cambria Math" w:hAnsi="Cambria Math" w:cstheme="minorHAnsi"/>
          <w:i/>
          <w:iCs/>
          <w:noProof/>
        </w:rPr>
        <w:t xml:space="preserve"> </w:t>
      </w:r>
      <m:oMath>
        <m:r>
          <w:rPr>
            <w:rFonts w:ascii="Cambria Math" w:hAnsi="Cambria Math" w:cstheme="minorHAnsi"/>
            <w:noProof/>
          </w:rPr>
          <m:t>[λ</m:t>
        </m:r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a</m:t>
            </m:r>
          </m:e>
        </m:acc>
      </m:oMath>
      <w:r w:rsidRPr="000D7C1A">
        <w:rPr>
          <w:rFonts w:asciiTheme="minorHAnsi" w:hAnsiTheme="minorHAnsi" w:cstheme="minorHAnsi"/>
          <w:iCs/>
          <w:noProof/>
        </w:rPr>
        <w:t xml:space="preserve">,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b</m:t>
            </m:r>
          </m:e>
        </m:acc>
        <m:r>
          <w:rPr>
            <w:rFonts w:ascii="Cambria Math" w:hAnsi="Cambria Math" w:cstheme="minorHAnsi"/>
            <w:noProof/>
          </w:rPr>
          <m:t>]</m:t>
        </m:r>
      </m:oMath>
      <w:r>
        <w:rPr>
          <w:rFonts w:asciiTheme="minorHAnsi" w:hAnsiTheme="minorHAnsi" w:cstheme="minorHAnsi"/>
          <w:iCs/>
          <w:noProof/>
        </w:rPr>
        <w:t xml:space="preserve"> = λ</w:t>
      </w:r>
      <m:oMath>
        <m:r>
          <w:rPr>
            <w:rFonts w:ascii="Cambria Math" w:hAnsi="Cambria Math" w:cstheme="minorHAnsi"/>
            <w:noProof/>
          </w:rPr>
          <m:t>[</m:t>
        </m:r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a</m:t>
            </m:r>
          </m:e>
        </m:acc>
      </m:oMath>
      <w:r w:rsidRPr="000D7C1A">
        <w:rPr>
          <w:rFonts w:asciiTheme="minorHAnsi" w:hAnsiTheme="minorHAnsi" w:cstheme="minorHAnsi"/>
          <w:iCs/>
          <w:noProof/>
        </w:rPr>
        <w:t xml:space="preserve">,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b</m:t>
            </m:r>
          </m:e>
        </m:acc>
        <m:r>
          <w:rPr>
            <w:rFonts w:ascii="Cambria Math" w:hAnsi="Cambria Math" w:cstheme="minorHAnsi"/>
            <w:noProof/>
          </w:rPr>
          <m:t>]</m:t>
        </m:r>
      </m:oMath>
      <w:r>
        <w:rPr>
          <w:rFonts w:asciiTheme="minorHAnsi" w:hAnsiTheme="minorHAnsi" w:cstheme="minorHAnsi"/>
          <w:iCs/>
          <w:noProof/>
        </w:rPr>
        <w:t>, λ</w:t>
      </w:r>
      <m:oMath>
        <m:r>
          <w:rPr>
            <w:rFonts w:ascii="Cambria Math" w:hAnsi="Cambria Math" w:cstheme="minorHAnsi"/>
            <w:noProof/>
          </w:rPr>
          <m:t>∈</m:t>
        </m:r>
        <m:r>
          <w:rPr>
            <w:rFonts w:ascii="Cambria Math" w:hAnsi="Cambria Math" w:cstheme="minorHAnsi"/>
            <w:noProof/>
            <w:lang w:val="en-US"/>
          </w:rPr>
          <m:t>R</m:t>
        </m:r>
      </m:oMath>
      <w:r>
        <w:rPr>
          <w:rFonts w:asciiTheme="minorHAnsi" w:hAnsiTheme="minorHAnsi" w:cstheme="minorHAnsi"/>
          <w:iCs/>
          <w:noProof/>
        </w:rPr>
        <w:t xml:space="preserve"> – однородность</w:t>
      </w:r>
    </w:p>
    <w:p w14:paraId="78BEC408" w14:textId="3DC88C00" w:rsidR="00F36118" w:rsidRDefault="00F36118" w:rsidP="000D7C1A">
      <w:pPr>
        <w:rPr>
          <w:rFonts w:asciiTheme="minorHAnsi" w:hAnsiTheme="minorHAnsi" w:cstheme="minorHAnsi"/>
          <w:iCs/>
          <w:noProof/>
        </w:rPr>
      </w:pPr>
      <w:r>
        <w:rPr>
          <w:rFonts w:asciiTheme="minorHAnsi" w:hAnsiTheme="minorHAnsi" w:cstheme="minorHAnsi"/>
          <w:iCs/>
          <w:noProof/>
        </w:rPr>
        <w:lastRenderedPageBreak/>
        <w:tab/>
        <w:t>Для того, чтобы два вектора были коллинеарны, необходимо и достаточно, чтобы их векторное произведение было равно нулю</w:t>
      </w:r>
    </w:p>
    <w:p w14:paraId="51AFA43B" w14:textId="77777777" w:rsidR="00F36118" w:rsidRDefault="00F36118" w:rsidP="000D7C1A">
      <w:pPr>
        <w:rPr>
          <w:rFonts w:asciiTheme="minorHAnsi" w:hAnsiTheme="minorHAnsi" w:cstheme="minorHAnsi"/>
          <w:iCs/>
          <w:noProof/>
        </w:rPr>
      </w:pPr>
    </w:p>
    <w:p w14:paraId="24B1DBD9" w14:textId="3993B41D" w:rsidR="000D7C1A" w:rsidRDefault="00F36118" w:rsidP="000D7C1A">
      <w:pPr>
        <w:rPr>
          <w:rFonts w:asciiTheme="minorHAnsi" w:hAnsiTheme="minorHAnsi" w:cstheme="minorHAnsi"/>
          <w:b/>
          <w:bCs/>
          <w:iCs/>
          <w:noProof/>
        </w:rPr>
      </w:pPr>
      <w:r w:rsidRPr="00F36118">
        <w:rPr>
          <w:rFonts w:asciiTheme="minorHAnsi" w:hAnsiTheme="minorHAnsi" w:cstheme="minorHAnsi"/>
          <w:b/>
          <w:bCs/>
          <w:iCs/>
          <w:noProof/>
        </w:rPr>
        <w:tab/>
        <w:t>Геометрический смысл векторного произведения</w:t>
      </w:r>
    </w:p>
    <w:p w14:paraId="72719626" w14:textId="0A2AE0F6" w:rsidR="00F36118" w:rsidRDefault="00F36118" w:rsidP="000D7C1A">
      <w:pPr>
        <w:rPr>
          <w:rFonts w:asciiTheme="minorHAnsi" w:hAnsiTheme="minorHAnsi" w:cstheme="minorHAnsi"/>
          <w:iCs/>
          <w:noProof/>
        </w:rPr>
      </w:pPr>
      <w:r>
        <w:rPr>
          <w:rFonts w:asciiTheme="minorHAnsi" w:hAnsiTheme="minorHAnsi" w:cstheme="minorHAnsi"/>
          <w:iCs/>
          <w:noProof/>
        </w:rPr>
        <w:t>Длина векторного произведения численной равна площади параллелограмма, построенного на векторах сомножителях как на сторонах.</w:t>
      </w:r>
    </w:p>
    <w:p w14:paraId="6E76FB42" w14:textId="17A0B43C" w:rsidR="00F36118" w:rsidRDefault="00F36118" w:rsidP="00514F06">
      <w:pPr>
        <w:rPr>
          <w:rFonts w:asciiTheme="minorHAnsi" w:hAnsiTheme="minorHAnsi" w:cstheme="minorHAnsi"/>
          <w:iCs/>
          <w:noProof/>
        </w:rPr>
      </w:pPr>
      <w:r>
        <w:rPr>
          <w:rFonts w:asciiTheme="minorHAnsi" w:hAnsiTheme="minorHAnsi" w:cstheme="minorHAnsi"/>
          <w:iCs/>
          <w:noProof/>
        </w:rPr>
        <w:tab/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a</m:t>
            </m:r>
          </m:e>
        </m:acc>
        <m:r>
          <w:rPr>
            <w:rFonts w:ascii="Cambria Math" w:hAnsi="Cambria Math" w:cstheme="minorHAnsi"/>
            <w:noProof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noProof/>
                  </w:rPr>
                </m:ctrlPr>
              </m:sSubPr>
              <m:e>
                <m:r>
                  <w:rPr>
                    <w:rFonts w:ascii="Cambria Math" w:hAnsi="Cambria Math" w:cstheme="minorHAnsi"/>
                    <w:noProof/>
                  </w:rPr>
                  <m:t>α</m:t>
                </m:r>
              </m:e>
              <m:sub>
                <m:r>
                  <w:rPr>
                    <w:rFonts w:ascii="Cambria Math" w:hAnsi="Cambria Math" w:cstheme="minorHAnsi"/>
                    <w:noProof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noProof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noProof/>
                  </w:rPr>
                </m:ctrlPr>
              </m:sSubPr>
              <m:e>
                <m:r>
                  <w:rPr>
                    <w:rFonts w:ascii="Cambria Math" w:hAnsi="Cambria Math" w:cstheme="minorHAnsi"/>
                    <w:noProof/>
                  </w:rPr>
                  <m:t>β</m:t>
                </m:r>
              </m:e>
              <m:sub>
                <m:r>
                  <w:rPr>
                    <w:rFonts w:ascii="Cambria Math" w:hAnsi="Cambria Math" w:cstheme="minorHAnsi"/>
                    <w:noProof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noProof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noProof/>
                  </w:rPr>
                </m:ctrlPr>
              </m:sSubPr>
              <m:e>
                <m:r>
                  <w:rPr>
                    <w:rFonts w:ascii="Cambria Math" w:hAnsi="Cambria Math" w:cstheme="minorHAnsi"/>
                    <w:noProof/>
                  </w:rPr>
                  <m:t>γ</m:t>
                </m:r>
              </m:e>
              <m:sub>
                <m:r>
                  <w:rPr>
                    <w:rFonts w:ascii="Cambria Math" w:hAnsi="Cambria Math" w:cstheme="minorHAnsi"/>
                    <w:noProof/>
                  </w:rPr>
                  <m:t>1</m:t>
                </m:r>
              </m:sub>
            </m:sSub>
          </m:e>
        </m:d>
      </m:oMath>
    </w:p>
    <w:p w14:paraId="4ABA3126" w14:textId="2B3B4E7A" w:rsidR="000D7C1A" w:rsidRPr="00666A5F" w:rsidRDefault="00122FB2" w:rsidP="00F36118">
      <w:pPr>
        <w:ind w:left="708" w:firstLine="708"/>
        <w:rPr>
          <w:rFonts w:asciiTheme="minorHAnsi" w:hAnsiTheme="minorHAnsi" w:cstheme="minorHAnsi"/>
          <w:iCs/>
          <w:noProof/>
        </w:rPr>
      </w:pPr>
      <m:oMathPara>
        <m:oMathParaPr>
          <m:jc m:val="left"/>
        </m:oMathParaPr>
        <m:oMath>
          <m:acc>
            <m:accPr>
              <m:chr m:val="⃑"/>
              <m:ctrlPr>
                <w:rPr>
                  <w:rFonts w:ascii="Cambria Math" w:hAnsi="Cambria Math" w:cstheme="minorHAnsi"/>
                  <w:i/>
                  <w:iCs/>
                  <w:noProof/>
                </w:rPr>
              </m:ctrlPr>
            </m:accPr>
            <m:e>
              <m:r>
                <w:rPr>
                  <w:rFonts w:ascii="Cambria Math" w:hAnsi="Cambria Math" w:cstheme="minorHAnsi"/>
                  <w:noProof/>
                </w:rPr>
                <m:t>b</m:t>
              </m:r>
            </m:e>
          </m:acc>
          <m:r>
            <w:rPr>
              <w:rFonts w:ascii="Cambria Math" w:hAnsi="Cambria Math" w:cstheme="minorHAnsi"/>
              <w:noProof/>
            </w:rPr>
            <m:t>={</m:t>
          </m:r>
          <m:sSub>
            <m:sSubPr>
              <m:ctrlPr>
                <w:rPr>
                  <w:rFonts w:ascii="Cambria Math" w:hAnsi="Cambria Math" w:cstheme="minorHAnsi"/>
                  <w:i/>
                  <w:iCs/>
                  <w:noProof/>
                </w:rPr>
              </m:ctrlPr>
            </m:sSubPr>
            <m:e>
              <m:r>
                <w:rPr>
                  <w:rFonts w:ascii="Cambria Math" w:hAnsi="Cambria Math" w:cstheme="minorHAnsi"/>
                  <w:noProof/>
                </w:rPr>
                <m:t>α</m:t>
              </m:r>
            </m:e>
            <m:sub>
              <m:r>
                <w:rPr>
                  <w:rFonts w:ascii="Cambria Math" w:hAnsi="Cambria Math" w:cstheme="minorHAnsi"/>
                  <w:noProof/>
                </w:rPr>
                <m:t>2</m:t>
              </m:r>
            </m:sub>
          </m:sSub>
          <m:r>
            <w:rPr>
              <w:rFonts w:ascii="Cambria Math" w:hAnsi="Cambria Math" w:cstheme="minorHAnsi"/>
              <w:noProof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iCs/>
                  <w:noProof/>
                </w:rPr>
              </m:ctrlPr>
            </m:sSubPr>
            <m:e>
              <m:r>
                <w:rPr>
                  <w:rFonts w:ascii="Cambria Math" w:hAnsi="Cambria Math" w:cstheme="minorHAnsi"/>
                  <w:noProof/>
                </w:rPr>
                <m:t>β</m:t>
              </m:r>
            </m:e>
            <m:sub>
              <m:r>
                <w:rPr>
                  <w:rFonts w:ascii="Cambria Math" w:hAnsi="Cambria Math" w:cstheme="minorHAnsi"/>
                  <w:noProof/>
                </w:rPr>
                <m:t>2</m:t>
              </m:r>
            </m:sub>
          </m:sSub>
          <m:r>
            <w:rPr>
              <w:rFonts w:ascii="Cambria Math" w:hAnsi="Cambria Math" w:cstheme="minorHAnsi"/>
              <w:noProof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i/>
                  <w:iCs/>
                  <w:noProof/>
                </w:rPr>
              </m:ctrlPr>
            </m:sSubPr>
            <m:e>
              <m:r>
                <w:rPr>
                  <w:rFonts w:ascii="Cambria Math" w:hAnsi="Cambria Math" w:cstheme="minorHAnsi"/>
                  <w:noProof/>
                </w:rPr>
                <m:t>γ</m:t>
              </m:r>
            </m:e>
            <m:sub>
              <m:r>
                <w:rPr>
                  <w:rFonts w:ascii="Cambria Math" w:hAnsi="Cambria Math" w:cstheme="minorHAnsi"/>
                  <w:noProof/>
                </w:rPr>
                <m:t>2</m:t>
              </m:r>
            </m:sub>
          </m:sSub>
          <m:r>
            <w:rPr>
              <w:rFonts w:ascii="Cambria Math" w:hAnsi="Cambria Math" w:cstheme="minorHAnsi"/>
              <w:noProof/>
            </w:rPr>
            <m:t>}</m:t>
          </m:r>
        </m:oMath>
      </m:oMathPara>
    </w:p>
    <w:p w14:paraId="1D3E7A69" w14:textId="664D5D02" w:rsidR="00666A5F" w:rsidRDefault="00666A5F" w:rsidP="00666A5F">
      <w:pPr>
        <w:rPr>
          <w:rFonts w:asciiTheme="minorHAnsi" w:hAnsiTheme="minorHAnsi" w:cstheme="minorHAnsi"/>
          <w:iCs/>
          <w:noProof/>
          <w:lang w:val="en-US"/>
        </w:rPr>
      </w:pPr>
      <m:oMath>
        <m:r>
          <w:rPr>
            <w:rFonts w:ascii="Cambria Math" w:hAnsi="Cambria Math" w:cstheme="minorHAnsi"/>
            <w:noProof/>
          </w:rPr>
          <m:t>[</m:t>
        </m:r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a</m:t>
            </m:r>
          </m:e>
        </m:acc>
      </m:oMath>
      <w:r w:rsidRPr="000D7C1A">
        <w:rPr>
          <w:rFonts w:asciiTheme="minorHAnsi" w:hAnsiTheme="minorHAnsi" w:cstheme="minorHAnsi"/>
          <w:iCs/>
          <w:noProof/>
        </w:rPr>
        <w:t xml:space="preserve">,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accPr>
          <m:e>
            <m:r>
              <w:rPr>
                <w:rFonts w:ascii="Cambria Math" w:hAnsi="Cambria Math" w:cstheme="minorHAnsi"/>
                <w:noProof/>
              </w:rPr>
              <m:t>b</m:t>
            </m:r>
          </m:e>
        </m:acc>
        <m:r>
          <w:rPr>
            <w:rFonts w:ascii="Cambria Math" w:hAnsi="Cambria Math" w:cstheme="minorHAnsi"/>
            <w:noProof/>
          </w:rPr>
          <m:t>]</m:t>
        </m:r>
      </m:oMath>
      <w:r>
        <w:rPr>
          <w:rFonts w:asciiTheme="minorHAnsi" w:hAnsiTheme="minorHAnsi" w:cstheme="minorHAnsi"/>
          <w:iCs/>
          <w:noProof/>
          <w:lang w:val="en-US"/>
        </w:rPr>
        <w:t xml:space="preserve"> =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iCs/>
                <w:noProof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  <w:iCs/>
                    <w:noProof/>
                    <w:lang w:val="en-US"/>
                  </w:rPr>
                </m:ctrlPr>
              </m:mPr>
              <m:mr>
                <m:e>
                  <m:acc>
                    <m:accPr>
                      <m:chr m:val="⃑"/>
                      <m:ctrlPr>
                        <w:rPr>
                          <w:rFonts w:ascii="Cambria Math" w:hAnsi="Cambria Math" w:cstheme="minorHAnsi"/>
                          <w:i/>
                          <w:iCs/>
                          <w:noProof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noProof/>
                          <w:lang w:val="en-US"/>
                        </w:rPr>
                        <m:t>i</m:t>
                      </m:r>
                    </m:e>
                  </m:acc>
                </m:e>
                <m:e>
                  <m:acc>
                    <m:accPr>
                      <m:chr m:val="⃑"/>
                      <m:ctrlPr>
                        <w:rPr>
                          <w:rFonts w:ascii="Cambria Math" w:hAnsi="Cambria Math" w:cstheme="minorHAnsi"/>
                          <w:i/>
                          <w:iCs/>
                          <w:noProof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noProof/>
                          <w:lang w:val="en-US"/>
                        </w:rPr>
                        <m:t>j</m:t>
                      </m:r>
                    </m:e>
                  </m:acc>
                </m:e>
                <m:e>
                  <m:acc>
                    <m:accPr>
                      <m:chr m:val="⃑"/>
                      <m:ctrlPr>
                        <w:rPr>
                          <w:rFonts w:ascii="Cambria Math" w:hAnsi="Cambria Math" w:cstheme="minorHAnsi"/>
                          <w:i/>
                          <w:iCs/>
                          <w:noProof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noProof/>
                          <w:lang w:val="en-US"/>
                        </w:rPr>
                        <m:t>k</m:t>
                      </m:r>
                    </m:e>
                  </m:acc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iCs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noProof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noProof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iCs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noProof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noProof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iCs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noProof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noProof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iCs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noProof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noProof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iCs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noProof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noProof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iCs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noProof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noProof/>
                        </w:rPr>
                        <m:t>2</m:t>
                      </m:r>
                    </m:sub>
                  </m:sSub>
                </m:e>
              </m:mr>
            </m:m>
          </m:e>
        </m:d>
      </m:oMath>
    </w:p>
    <w:p w14:paraId="3FBBECE2" w14:textId="31D2A6C1" w:rsidR="00666A5F" w:rsidRPr="000C33EA" w:rsidRDefault="00666A5F" w:rsidP="00666A5F">
      <w:pPr>
        <w:rPr>
          <w:rFonts w:asciiTheme="minorHAnsi" w:hAnsiTheme="minorHAnsi" w:cstheme="minorHAnsi"/>
          <w:i/>
          <w:noProof/>
          <w:lang w:val="en-US"/>
        </w:rPr>
      </w:pPr>
    </w:p>
    <w:p w14:paraId="79540663" w14:textId="48F69D54" w:rsidR="000C33EA" w:rsidRDefault="000C33EA" w:rsidP="00666A5F">
      <w:pPr>
        <w:rPr>
          <w:rFonts w:asciiTheme="minorHAnsi" w:hAnsiTheme="minorHAnsi" w:cstheme="minorHAnsi"/>
          <w:i/>
          <w:noProof/>
        </w:rPr>
      </w:pPr>
      <w:r w:rsidRPr="000C33EA">
        <w:rPr>
          <w:rFonts w:asciiTheme="minorHAnsi" w:hAnsiTheme="minorHAnsi" w:cstheme="minorHAnsi"/>
          <w:i/>
          <w:noProof/>
        </w:rPr>
        <w:t>18. Прямая на плоскости. Уравнение прямой</w:t>
      </w:r>
    </w:p>
    <w:p w14:paraId="37FE7F33" w14:textId="6FA707E1" w:rsidR="000C33EA" w:rsidRDefault="000C33EA" w:rsidP="00666A5F">
      <w:pPr>
        <w:rPr>
          <w:rFonts w:asciiTheme="minorHAnsi" w:hAnsiTheme="minorHAnsi" w:cstheme="minorHAnsi"/>
          <w:iCs/>
          <w:noProof/>
        </w:rPr>
      </w:pPr>
      <w:r>
        <w:rPr>
          <w:rFonts w:asciiTheme="minorHAnsi" w:hAnsiTheme="minorHAnsi" w:cstheme="minorHAnsi"/>
          <w:iCs/>
          <w:noProof/>
        </w:rPr>
        <w:t xml:space="preserve">Уравнение вида </w:t>
      </w:r>
      <w:r>
        <w:rPr>
          <w:rFonts w:asciiTheme="minorHAnsi" w:hAnsiTheme="minorHAnsi" w:cstheme="minorHAnsi"/>
          <w:iCs/>
          <w:noProof/>
          <w:lang w:val="en-US"/>
        </w:rPr>
        <w:t>F</w:t>
      </w:r>
      <w:r w:rsidRPr="000C33EA">
        <w:rPr>
          <w:rFonts w:asciiTheme="minorHAnsi" w:hAnsiTheme="minorHAnsi" w:cstheme="minorHAnsi"/>
          <w:iCs/>
          <w:noProof/>
        </w:rPr>
        <w:t>(</w:t>
      </w:r>
      <w:r>
        <w:rPr>
          <w:rFonts w:asciiTheme="minorHAnsi" w:hAnsiTheme="minorHAnsi" w:cstheme="minorHAnsi"/>
          <w:iCs/>
          <w:noProof/>
          <w:lang w:val="en-US"/>
        </w:rPr>
        <w:t>x</w:t>
      </w:r>
      <w:r w:rsidRPr="000C33EA">
        <w:rPr>
          <w:rFonts w:asciiTheme="minorHAnsi" w:hAnsiTheme="minorHAnsi" w:cstheme="minorHAnsi"/>
          <w:iCs/>
          <w:noProof/>
        </w:rPr>
        <w:t xml:space="preserve">, </w:t>
      </w:r>
      <w:r>
        <w:rPr>
          <w:rFonts w:asciiTheme="minorHAnsi" w:hAnsiTheme="minorHAnsi" w:cstheme="minorHAnsi"/>
          <w:iCs/>
          <w:noProof/>
          <w:lang w:val="en-US"/>
        </w:rPr>
        <w:t>y</w:t>
      </w:r>
      <w:r w:rsidRPr="000C33EA">
        <w:rPr>
          <w:rFonts w:asciiTheme="minorHAnsi" w:hAnsiTheme="minorHAnsi" w:cstheme="minorHAnsi"/>
          <w:iCs/>
          <w:noProof/>
        </w:rPr>
        <w:t>)=0</w:t>
      </w:r>
      <w:r>
        <w:rPr>
          <w:rFonts w:asciiTheme="minorHAnsi" w:hAnsiTheme="minorHAnsi" w:cstheme="minorHAnsi"/>
          <w:iCs/>
          <w:noProof/>
        </w:rPr>
        <w:t xml:space="preserve"> называется уравнением линии </w:t>
      </w:r>
      <w:r>
        <w:rPr>
          <w:rFonts w:asciiTheme="minorHAnsi" w:hAnsiTheme="minorHAnsi" w:cstheme="minorHAnsi"/>
          <w:iCs/>
          <w:noProof/>
          <w:lang w:val="en-US"/>
        </w:rPr>
        <w:t>L</w:t>
      </w:r>
      <w:r w:rsidRPr="000C33EA">
        <w:rPr>
          <w:rFonts w:asciiTheme="minorHAnsi" w:hAnsiTheme="minorHAnsi" w:cstheme="minorHAnsi"/>
          <w:iCs/>
          <w:noProof/>
        </w:rPr>
        <w:t xml:space="preserve">, </w:t>
      </w:r>
      <w:r>
        <w:rPr>
          <w:rFonts w:asciiTheme="minorHAnsi" w:hAnsiTheme="minorHAnsi" w:cstheme="minorHAnsi"/>
          <w:iCs/>
          <w:noProof/>
        </w:rPr>
        <w:t xml:space="preserve">расположенной в плоскости </w:t>
      </w:r>
      <w:r>
        <w:rPr>
          <w:rFonts w:asciiTheme="minorHAnsi" w:hAnsiTheme="minorHAnsi" w:cstheme="minorHAnsi"/>
          <w:iCs/>
          <w:noProof/>
          <w:lang w:val="en-US"/>
        </w:rPr>
        <w:t>Oxy</w:t>
      </w:r>
      <w:r>
        <w:rPr>
          <w:rFonts w:asciiTheme="minorHAnsi" w:hAnsiTheme="minorHAnsi" w:cstheme="minorHAnsi"/>
          <w:iCs/>
          <w:noProof/>
        </w:rPr>
        <w:t xml:space="preserve">, если ему удовлетворяют декартовы координатылюбой точки, принадлежащей линии </w:t>
      </w:r>
      <w:r>
        <w:rPr>
          <w:rFonts w:asciiTheme="minorHAnsi" w:hAnsiTheme="minorHAnsi" w:cstheme="minorHAnsi"/>
          <w:iCs/>
          <w:noProof/>
          <w:lang w:val="en-US"/>
        </w:rPr>
        <w:t>L</w:t>
      </w:r>
      <w:r>
        <w:rPr>
          <w:rFonts w:asciiTheme="minorHAnsi" w:hAnsiTheme="minorHAnsi" w:cstheme="minorHAnsi"/>
          <w:iCs/>
          <w:noProof/>
        </w:rPr>
        <w:t>, и не удовлетворяют координаты никаких других точек.</w:t>
      </w:r>
    </w:p>
    <w:p w14:paraId="75E63A19" w14:textId="1A4DA8BF" w:rsidR="000C33EA" w:rsidRDefault="000C33EA" w:rsidP="00666A5F">
      <w:pPr>
        <w:rPr>
          <w:rFonts w:asciiTheme="minorHAnsi" w:hAnsiTheme="minorHAnsi" w:cstheme="minorHAnsi"/>
          <w:iCs/>
          <w:noProof/>
        </w:rPr>
      </w:pPr>
      <w:r>
        <w:rPr>
          <w:rFonts w:asciiTheme="minorHAnsi" w:hAnsiTheme="minorHAnsi" w:cstheme="minorHAnsi"/>
          <w:iCs/>
          <w:noProof/>
        </w:rPr>
        <w:tab/>
      </w:r>
      <w:r>
        <w:rPr>
          <w:rFonts w:asciiTheme="minorHAnsi" w:hAnsiTheme="minorHAnsi" w:cstheme="minorHAnsi"/>
          <w:b/>
          <w:bCs/>
          <w:iCs/>
          <w:noProof/>
        </w:rPr>
        <w:t>Теорема.</w:t>
      </w:r>
      <w:r>
        <w:rPr>
          <w:rFonts w:asciiTheme="minorHAnsi" w:hAnsiTheme="minorHAnsi" w:cstheme="minorHAnsi"/>
          <w:iCs/>
          <w:noProof/>
        </w:rPr>
        <w:t xml:space="preserve"> Произвольная прямая, принадлежащая плоскости Оху, задается уравнением первого порядка  относительно декартовых координат </w:t>
      </w:r>
      <w:r>
        <w:rPr>
          <w:rFonts w:asciiTheme="minorHAnsi" w:hAnsiTheme="minorHAnsi" w:cstheme="minorHAnsi"/>
          <w:iCs/>
          <w:noProof/>
          <w:lang w:val="en-US"/>
        </w:rPr>
        <w:t>x</w:t>
      </w:r>
      <w:r w:rsidRPr="000C33EA">
        <w:rPr>
          <w:rFonts w:asciiTheme="minorHAnsi" w:hAnsiTheme="minorHAnsi" w:cstheme="minorHAnsi"/>
          <w:iCs/>
          <w:noProof/>
        </w:rPr>
        <w:t xml:space="preserve"> </w:t>
      </w:r>
      <w:r>
        <w:rPr>
          <w:rFonts w:asciiTheme="minorHAnsi" w:hAnsiTheme="minorHAnsi" w:cstheme="minorHAnsi"/>
          <w:iCs/>
          <w:noProof/>
        </w:rPr>
        <w:t xml:space="preserve">и </w:t>
      </w:r>
      <w:r>
        <w:rPr>
          <w:rFonts w:asciiTheme="minorHAnsi" w:hAnsiTheme="minorHAnsi" w:cstheme="minorHAnsi"/>
          <w:iCs/>
          <w:noProof/>
          <w:lang w:val="en-US"/>
        </w:rPr>
        <w:t>y</w:t>
      </w:r>
      <w:r w:rsidRPr="000C33EA">
        <w:rPr>
          <w:rFonts w:asciiTheme="minorHAnsi" w:hAnsiTheme="minorHAnsi" w:cstheme="minorHAnsi"/>
          <w:iCs/>
          <w:noProof/>
        </w:rPr>
        <w:t xml:space="preserve">. </w:t>
      </w:r>
    </w:p>
    <w:p w14:paraId="304F6B0C" w14:textId="12940B1D" w:rsidR="000C33EA" w:rsidRDefault="000C33EA" w:rsidP="00666A5F">
      <w:pPr>
        <w:rPr>
          <w:rFonts w:asciiTheme="minorHAnsi" w:hAnsiTheme="minorHAnsi" w:cstheme="minorHAnsi"/>
          <w:b/>
          <w:bCs/>
          <w:iCs/>
          <w:noProof/>
        </w:rPr>
      </w:pPr>
      <w:r>
        <w:rPr>
          <w:rFonts w:asciiTheme="minorHAnsi" w:hAnsiTheme="minorHAnsi" w:cstheme="minorHAnsi"/>
          <w:iCs/>
          <w:noProof/>
        </w:rPr>
        <w:tab/>
      </w:r>
      <w:r>
        <w:rPr>
          <w:rFonts w:asciiTheme="minorHAnsi" w:hAnsiTheme="minorHAnsi" w:cstheme="minorHAnsi"/>
          <w:b/>
          <w:bCs/>
          <w:iCs/>
          <w:noProof/>
        </w:rPr>
        <w:t>Уравнение прямой, проходящей через две данные точки на плоскости</w:t>
      </w:r>
    </w:p>
    <w:p w14:paraId="547B0A7C" w14:textId="57B9A7E0" w:rsidR="000C33EA" w:rsidRDefault="000C33EA" w:rsidP="00666A5F">
      <w:pPr>
        <w:rPr>
          <w:rFonts w:asciiTheme="minorHAnsi" w:hAnsiTheme="minorHAnsi" w:cstheme="minorHAnsi"/>
          <w:iCs/>
          <w:noProof/>
        </w:rPr>
      </w:pPr>
      <w:r>
        <w:rPr>
          <w:rFonts w:asciiTheme="minorHAnsi" w:hAnsiTheme="minorHAnsi" w:cstheme="minorHAnsi"/>
          <w:iCs/>
          <w:noProof/>
        </w:rPr>
        <w:t>Две различные точки определяют единственную прямую.</w:t>
      </w:r>
    </w:p>
    <w:p w14:paraId="086A1445" w14:textId="4B34A15C" w:rsidR="000C33EA" w:rsidRDefault="000C33EA" w:rsidP="00666A5F">
      <w:pPr>
        <w:rPr>
          <w:rFonts w:asciiTheme="minorHAnsi" w:hAnsiTheme="minorHAnsi" w:cstheme="minorHAnsi"/>
          <w:iCs/>
          <w:noProof/>
        </w:rPr>
      </w:pPr>
      <w:r>
        <w:rPr>
          <w:rFonts w:asciiTheme="minorHAnsi" w:hAnsiTheme="minorHAnsi" w:cstheme="minorHAnsi"/>
          <w:iCs/>
          <w:noProof/>
        </w:rPr>
        <w:t xml:space="preserve">Пусть заданы точки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sSubPr>
          <m:e>
            <m:r>
              <w:rPr>
                <w:rFonts w:ascii="Cambria Math" w:hAnsi="Cambria Math" w:cstheme="minorHAnsi"/>
                <w:noProof/>
                <w:lang w:val="en-US"/>
              </w:rPr>
              <m:t>M</m:t>
            </m:r>
          </m:e>
          <m:sub>
            <m:r>
              <w:rPr>
                <w:rFonts w:ascii="Cambria Math" w:hAnsi="Cambria Math" w:cstheme="minorHAnsi"/>
                <w:noProof/>
              </w:rPr>
              <m:t>1</m:t>
            </m:r>
          </m:sub>
        </m:sSub>
        <m:d>
          <m:dPr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noProof/>
                  </w:rPr>
                </m:ctrlPr>
              </m:sSubPr>
              <m:e>
                <m:r>
                  <w:rPr>
                    <w:rFonts w:ascii="Cambria Math" w:hAnsi="Cambria Math" w:cstheme="minorHAnsi"/>
                    <w:noProof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noProof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noProof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noProof/>
                  </w:rPr>
                </m:ctrlPr>
              </m:sSubPr>
              <m:e>
                <m:r>
                  <w:rPr>
                    <w:rFonts w:ascii="Cambria Math" w:hAnsi="Cambria Math" w:cstheme="minorHAnsi"/>
                    <w:noProof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noProof/>
                  </w:rPr>
                  <m:t>1</m:t>
                </m:r>
              </m:sub>
            </m:sSub>
          </m:e>
        </m:d>
        <m:r>
          <w:rPr>
            <w:rFonts w:ascii="Cambria Math" w:hAnsi="Cambria Math" w:cstheme="minorHAnsi"/>
            <w:noProof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sSubPr>
          <m:e>
            <m:r>
              <w:rPr>
                <w:rFonts w:ascii="Cambria Math" w:hAnsi="Cambria Math" w:cstheme="minorHAnsi"/>
                <w:noProof/>
              </w:rPr>
              <m:t>M</m:t>
            </m:r>
          </m:e>
          <m:sub>
            <m:r>
              <w:rPr>
                <w:rFonts w:ascii="Cambria Math" w:hAnsi="Cambria Math" w:cstheme="minorHAnsi"/>
                <w:noProof/>
              </w:rPr>
              <m:t>2</m:t>
            </m:r>
          </m:sub>
        </m:sSub>
        <m:d>
          <m:dPr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noProof/>
                  </w:rPr>
                </m:ctrlPr>
              </m:sSubPr>
              <m:e>
                <m:r>
                  <w:rPr>
                    <w:rFonts w:ascii="Cambria Math" w:hAnsi="Cambria Math" w:cstheme="minorHAnsi"/>
                    <w:noProof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noProof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  <w:noProof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noProof/>
                  </w:rPr>
                </m:ctrlPr>
              </m:sSubPr>
              <m:e>
                <m:r>
                  <w:rPr>
                    <w:rFonts w:ascii="Cambria Math" w:hAnsi="Cambria Math" w:cstheme="minorHAnsi"/>
                    <w:noProof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noProof/>
                  </w:rPr>
                  <m:t>2</m:t>
                </m:r>
              </m:sub>
            </m:sSub>
          </m:e>
        </m:d>
        <m:r>
          <w:rPr>
            <w:rFonts w:ascii="Cambria Math" w:hAnsi="Cambria Math" w:cstheme="minorHAnsi"/>
            <w:noProof/>
          </w:rPr>
          <m:t>.  M(x, y)</m:t>
        </m:r>
      </m:oMath>
      <w:r w:rsidR="00B6095E" w:rsidRPr="00B6095E">
        <w:rPr>
          <w:rFonts w:asciiTheme="minorHAnsi" w:hAnsiTheme="minorHAnsi" w:cstheme="minorHAnsi"/>
          <w:iCs/>
          <w:noProof/>
        </w:rPr>
        <w:t xml:space="preserve"> </w:t>
      </w:r>
      <w:r w:rsidR="00B6095E">
        <w:rPr>
          <w:rFonts w:asciiTheme="minorHAnsi" w:hAnsiTheme="minorHAnsi" w:cstheme="minorHAnsi"/>
          <w:iCs/>
          <w:noProof/>
        </w:rPr>
        <w:t>–</w:t>
      </w:r>
      <w:r w:rsidR="00B6095E" w:rsidRPr="00B6095E">
        <w:rPr>
          <w:rFonts w:asciiTheme="minorHAnsi" w:hAnsiTheme="minorHAnsi" w:cstheme="minorHAnsi"/>
          <w:iCs/>
          <w:noProof/>
        </w:rPr>
        <w:t xml:space="preserve"> </w:t>
      </w:r>
      <w:r w:rsidR="00B6095E">
        <w:rPr>
          <w:rFonts w:asciiTheme="minorHAnsi" w:hAnsiTheme="minorHAnsi" w:cstheme="minorHAnsi"/>
          <w:iCs/>
          <w:noProof/>
        </w:rPr>
        <w:t>произвольная точка прямой</w:t>
      </w:r>
    </w:p>
    <w:p w14:paraId="3813FE7D" w14:textId="0597A37F" w:rsidR="00B6095E" w:rsidRDefault="00122FB2" w:rsidP="00B6095E">
      <w:pPr>
        <w:rPr>
          <w:rFonts w:asciiTheme="minorHAnsi" w:hAnsiTheme="minorHAnsi" w:cstheme="minorHAnsi"/>
          <w:i/>
          <w:noProof/>
        </w:rPr>
      </w:pPr>
      <m:oMath>
        <m:f>
          <m:fPr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fPr>
          <m:num>
            <m:r>
              <w:rPr>
                <w:rFonts w:ascii="Cambria Math" w:hAnsi="Cambria Math" w:cstheme="minorHAnsi"/>
                <w:noProof/>
                <w:lang w:val="en-US"/>
              </w:rPr>
              <m:t>y</m:t>
            </m:r>
            <m:r>
              <w:rPr>
                <w:rFonts w:ascii="Cambria Math" w:hAnsi="Cambria Math" w:cstheme="minorHAnsi"/>
                <w:noProof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noProof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noProof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noProof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noProof/>
                  </w:rPr>
                </m:ctrlPr>
              </m:sSubPr>
              <m:e>
                <m:r>
                  <w:rPr>
                    <w:rFonts w:ascii="Cambria Math" w:hAnsi="Cambria Math" w:cstheme="minorHAnsi"/>
                    <w:noProof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noProof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  <w:noProof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noProof/>
                  </w:rPr>
                </m:ctrlPr>
              </m:sSubPr>
              <m:e>
                <m:r>
                  <w:rPr>
                    <w:rFonts w:ascii="Cambria Math" w:hAnsi="Cambria Math" w:cstheme="minorHAnsi"/>
                    <w:noProof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noProof/>
                  </w:rPr>
                  <m:t>1</m:t>
                </m:r>
              </m:sub>
            </m:sSub>
          </m:den>
        </m:f>
        <m:r>
          <w:rPr>
            <w:rFonts w:ascii="Cambria Math" w:hAnsi="Cambria Math" w:cstheme="minorHAnsi"/>
            <w:noProof/>
          </w:rPr>
          <m:t>=</m:t>
        </m:r>
        <m:f>
          <m:fPr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fPr>
          <m:num>
            <m:r>
              <w:rPr>
                <w:rFonts w:ascii="Cambria Math" w:hAnsi="Cambria Math" w:cstheme="minorHAnsi"/>
                <w:noProof/>
              </w:rPr>
              <m:t>x-</m:t>
            </m:r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noProof/>
                  </w:rPr>
                </m:ctrlPr>
              </m:sSubPr>
              <m:e>
                <m:r>
                  <w:rPr>
                    <w:rFonts w:ascii="Cambria Math" w:hAnsi="Cambria Math" w:cstheme="minorHAnsi"/>
                    <w:noProof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noProof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noProof/>
                  </w:rPr>
                </m:ctrlPr>
              </m:sSubPr>
              <m:e>
                <m:r>
                  <w:rPr>
                    <w:rFonts w:ascii="Cambria Math" w:hAnsi="Cambria Math" w:cstheme="minorHAnsi"/>
                    <w:noProof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noProof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  <w:noProof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noProof/>
                  </w:rPr>
                </m:ctrlPr>
              </m:sSubPr>
              <m:e>
                <m:r>
                  <w:rPr>
                    <w:rFonts w:ascii="Cambria Math" w:hAnsi="Cambria Math" w:cstheme="minorHAnsi"/>
                    <w:noProof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noProof/>
                  </w:rPr>
                  <m:t>1</m:t>
                </m:r>
              </m:sub>
            </m:sSub>
          </m:den>
        </m:f>
      </m:oMath>
      <w:r w:rsidR="00B6095E" w:rsidRPr="00B6095E">
        <w:rPr>
          <w:rFonts w:asciiTheme="minorHAnsi" w:hAnsiTheme="minorHAnsi" w:cstheme="minorHAnsi"/>
          <w:iCs/>
          <w:noProof/>
        </w:rPr>
        <w:t xml:space="preserve"> - </w:t>
      </w:r>
      <w:r w:rsidR="00B6095E">
        <w:rPr>
          <w:rFonts w:asciiTheme="minorHAnsi" w:hAnsiTheme="minorHAnsi" w:cstheme="minorHAnsi"/>
          <w:i/>
          <w:noProof/>
        </w:rPr>
        <w:t>у</w:t>
      </w:r>
      <w:r w:rsidR="00B6095E" w:rsidRPr="00B6095E">
        <w:rPr>
          <w:rFonts w:asciiTheme="minorHAnsi" w:hAnsiTheme="minorHAnsi" w:cstheme="minorHAnsi"/>
          <w:i/>
          <w:noProof/>
        </w:rPr>
        <w:t xml:space="preserve">равнение прямой, проходящей через две </w:t>
      </w:r>
      <w:r w:rsidR="00B6095E">
        <w:rPr>
          <w:rFonts w:asciiTheme="minorHAnsi" w:hAnsiTheme="minorHAnsi" w:cstheme="minorHAnsi"/>
          <w:i/>
          <w:noProof/>
        </w:rPr>
        <w:t>за</w:t>
      </w:r>
      <w:r w:rsidR="00B6095E" w:rsidRPr="00B6095E">
        <w:rPr>
          <w:rFonts w:asciiTheme="minorHAnsi" w:hAnsiTheme="minorHAnsi" w:cstheme="minorHAnsi"/>
          <w:i/>
          <w:noProof/>
        </w:rPr>
        <w:t>данные точк</w:t>
      </w:r>
      <w:r w:rsidR="00B6095E">
        <w:rPr>
          <w:rFonts w:asciiTheme="minorHAnsi" w:hAnsiTheme="minorHAnsi" w:cstheme="minorHAnsi"/>
          <w:i/>
          <w:noProof/>
        </w:rPr>
        <w:t>и</w:t>
      </w:r>
    </w:p>
    <w:p w14:paraId="220E1AAE" w14:textId="122257C9" w:rsidR="00B6095E" w:rsidRDefault="00B6095E" w:rsidP="00B6095E">
      <w:pPr>
        <w:rPr>
          <w:rFonts w:asciiTheme="minorHAnsi" w:hAnsiTheme="minorHAnsi" w:cstheme="minorHAnsi"/>
          <w:iCs/>
          <w:noProof/>
        </w:rPr>
      </w:pPr>
    </w:p>
    <w:p w14:paraId="4A8E73F0" w14:textId="2615F91B" w:rsidR="00B6095E" w:rsidRDefault="00B6095E" w:rsidP="00B6095E">
      <w:pPr>
        <w:rPr>
          <w:rFonts w:asciiTheme="minorHAnsi" w:hAnsiTheme="minorHAnsi" w:cstheme="minorHAnsi"/>
          <w:b/>
          <w:bCs/>
          <w:iCs/>
          <w:noProof/>
        </w:rPr>
      </w:pPr>
      <w:r>
        <w:rPr>
          <w:rFonts w:asciiTheme="minorHAnsi" w:hAnsiTheme="minorHAnsi" w:cstheme="minorHAnsi"/>
          <w:iCs/>
          <w:noProof/>
        </w:rPr>
        <w:tab/>
      </w:r>
      <w:r>
        <w:rPr>
          <w:rFonts w:asciiTheme="minorHAnsi" w:hAnsiTheme="minorHAnsi" w:cstheme="minorHAnsi"/>
          <w:b/>
          <w:bCs/>
          <w:iCs/>
          <w:noProof/>
        </w:rPr>
        <w:t>Уравнение прямой в отрезках</w:t>
      </w:r>
    </w:p>
    <w:p w14:paraId="34024AEA" w14:textId="3A0C21AC" w:rsidR="00B6095E" w:rsidRDefault="00B6095E" w:rsidP="00B6095E">
      <w:pPr>
        <w:rPr>
          <w:rFonts w:asciiTheme="minorHAnsi" w:hAnsiTheme="minorHAnsi" w:cstheme="minorHAnsi"/>
          <w:iCs/>
          <w:noProof/>
          <w:lang w:val="en-US"/>
        </w:rPr>
      </w:pPr>
      <w:r>
        <w:rPr>
          <w:rFonts w:asciiTheme="minorHAnsi" w:hAnsiTheme="minorHAnsi" w:cstheme="minorHAnsi"/>
          <w:iCs/>
          <w:noProof/>
        </w:rPr>
        <w:t xml:space="preserve">Пусть данные точки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sSubPr>
          <m:e>
            <m:r>
              <w:rPr>
                <w:rFonts w:ascii="Cambria Math" w:hAnsi="Cambria Math" w:cstheme="minorHAnsi"/>
                <w:noProof/>
                <w:lang w:val="en-US"/>
              </w:rPr>
              <m:t>M</m:t>
            </m:r>
          </m:e>
          <m:sub>
            <m:r>
              <w:rPr>
                <w:rFonts w:ascii="Cambria Math" w:hAnsi="Cambria Math" w:cstheme="minorHAnsi"/>
                <w:noProof/>
              </w:rPr>
              <m:t>1</m:t>
            </m:r>
          </m:sub>
        </m:sSub>
      </m:oMath>
      <w:r w:rsidRPr="00B6095E">
        <w:rPr>
          <w:rFonts w:asciiTheme="minorHAnsi" w:hAnsiTheme="minorHAnsi" w:cstheme="minorHAnsi"/>
          <w:iCs/>
          <w:noProof/>
        </w:rPr>
        <w:t xml:space="preserve"> </w:t>
      </w:r>
      <w:r>
        <w:rPr>
          <w:rFonts w:asciiTheme="minorHAnsi" w:hAnsiTheme="minorHAnsi" w:cstheme="minorHAnsi"/>
          <w:iCs/>
          <w:noProof/>
        </w:rPr>
        <w:t xml:space="preserve">и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sSubPr>
          <m:e>
            <m:r>
              <w:rPr>
                <w:rFonts w:ascii="Cambria Math" w:hAnsi="Cambria Math" w:cstheme="minorHAnsi"/>
                <w:noProof/>
              </w:rPr>
              <m:t>M</m:t>
            </m:r>
          </m:e>
          <m:sub>
            <m:r>
              <w:rPr>
                <w:rFonts w:ascii="Cambria Math" w:hAnsi="Cambria Math" w:cstheme="minorHAnsi"/>
                <w:noProof/>
              </w:rPr>
              <m:t>2</m:t>
            </m:r>
          </m:sub>
        </m:sSub>
      </m:oMath>
      <w:r>
        <w:rPr>
          <w:rFonts w:asciiTheme="minorHAnsi" w:hAnsiTheme="minorHAnsi" w:cstheme="minorHAnsi"/>
          <w:iCs/>
          <w:noProof/>
        </w:rPr>
        <w:t xml:space="preserve"> принадлежат осям координат, т.е.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sSubPr>
          <m:e>
            <m:r>
              <w:rPr>
                <w:rFonts w:ascii="Cambria Math" w:hAnsi="Cambria Math" w:cstheme="minorHAnsi"/>
                <w:noProof/>
                <w:lang w:val="en-US"/>
              </w:rPr>
              <m:t>M</m:t>
            </m:r>
          </m:e>
          <m:sub>
            <m:r>
              <w:rPr>
                <w:rFonts w:ascii="Cambria Math" w:hAnsi="Cambria Math" w:cstheme="minorHAnsi"/>
                <w:noProof/>
              </w:rPr>
              <m:t>1</m:t>
            </m:r>
          </m:sub>
        </m:sSub>
        <m:d>
          <m:dPr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dPr>
          <m:e>
            <m:r>
              <w:rPr>
                <w:rFonts w:ascii="Cambria Math" w:hAnsi="Cambria Math" w:cstheme="minorHAnsi"/>
                <w:noProof/>
              </w:rPr>
              <m:t>а, 0</m:t>
            </m:r>
          </m:e>
        </m:d>
        <m:r>
          <w:rPr>
            <w:rFonts w:ascii="Cambria Math" w:hAnsi="Cambria Math" w:cstheme="minorHAnsi"/>
            <w:noProof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sSubPr>
          <m:e>
            <m:r>
              <w:rPr>
                <w:rFonts w:ascii="Cambria Math" w:hAnsi="Cambria Math" w:cstheme="minorHAnsi"/>
                <w:noProof/>
              </w:rPr>
              <m:t>M</m:t>
            </m:r>
          </m:e>
          <m:sub>
            <m:r>
              <w:rPr>
                <w:rFonts w:ascii="Cambria Math" w:hAnsi="Cambria Math" w:cstheme="minorHAnsi"/>
                <w:noProof/>
              </w:rPr>
              <m:t>2</m:t>
            </m:r>
          </m:sub>
        </m:sSub>
        <m:d>
          <m:dPr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dPr>
          <m:e>
            <m:r>
              <w:rPr>
                <w:rFonts w:ascii="Cambria Math" w:hAnsi="Cambria Math" w:cstheme="minorHAnsi"/>
                <w:noProof/>
              </w:rPr>
              <m:t xml:space="preserve">0, </m:t>
            </m:r>
            <m:r>
              <w:rPr>
                <w:rFonts w:ascii="Cambria Math" w:hAnsi="Cambria Math" w:cstheme="minorHAnsi"/>
                <w:noProof/>
                <w:lang w:val="en-US"/>
              </w:rPr>
              <m:t>b</m:t>
            </m:r>
          </m:e>
        </m:d>
      </m:oMath>
      <w:r>
        <w:rPr>
          <w:rFonts w:asciiTheme="minorHAnsi" w:hAnsiTheme="minorHAnsi" w:cstheme="minorHAnsi"/>
          <w:iCs/>
          <w:noProof/>
          <w:lang w:val="en-US"/>
        </w:rPr>
        <w:t>.</w:t>
      </w:r>
    </w:p>
    <w:p w14:paraId="59D01E5B" w14:textId="77777777" w:rsidR="00B6095E" w:rsidRDefault="00B6095E" w:rsidP="00B6095E">
      <w:pPr>
        <w:rPr>
          <w:rFonts w:asciiTheme="minorHAnsi" w:hAnsiTheme="minorHAnsi" w:cstheme="minorHAnsi"/>
          <w:iCs/>
          <w:noProof/>
        </w:rPr>
      </w:pPr>
      <w:r>
        <w:rPr>
          <w:rFonts w:asciiTheme="minorHAnsi" w:hAnsiTheme="minorHAnsi" w:cstheme="minorHAnsi"/>
          <w:iCs/>
          <w:noProof/>
        </w:rPr>
        <w:t xml:space="preserve">Используем </w:t>
      </w:r>
      <w:r>
        <w:rPr>
          <w:rFonts w:asciiTheme="minorHAnsi" w:hAnsiTheme="minorHAnsi" w:cstheme="minorHAnsi"/>
          <w:i/>
          <w:noProof/>
        </w:rPr>
        <w:t>у</w:t>
      </w:r>
      <w:r w:rsidRPr="00B6095E">
        <w:rPr>
          <w:rFonts w:asciiTheme="minorHAnsi" w:hAnsiTheme="minorHAnsi" w:cstheme="minorHAnsi"/>
          <w:i/>
          <w:noProof/>
        </w:rPr>
        <w:t xml:space="preserve">равнение прямой, проходящей через две </w:t>
      </w:r>
      <w:r>
        <w:rPr>
          <w:rFonts w:asciiTheme="minorHAnsi" w:hAnsiTheme="minorHAnsi" w:cstheme="minorHAnsi"/>
          <w:i/>
          <w:noProof/>
        </w:rPr>
        <w:t>за</w:t>
      </w:r>
      <w:r w:rsidRPr="00B6095E">
        <w:rPr>
          <w:rFonts w:asciiTheme="minorHAnsi" w:hAnsiTheme="minorHAnsi" w:cstheme="minorHAnsi"/>
          <w:i/>
          <w:noProof/>
        </w:rPr>
        <w:t>данные точк</w:t>
      </w:r>
      <w:r>
        <w:rPr>
          <w:rFonts w:asciiTheme="minorHAnsi" w:hAnsiTheme="minorHAnsi" w:cstheme="minorHAnsi"/>
          <w:i/>
          <w:noProof/>
        </w:rPr>
        <w:t>и:</w:t>
      </w:r>
    </w:p>
    <w:p w14:paraId="7E74A5B6" w14:textId="4141FFDE" w:rsidR="00B6095E" w:rsidRDefault="00B6095E" w:rsidP="00B6095E">
      <w:pPr>
        <w:rPr>
          <w:rFonts w:asciiTheme="minorHAnsi" w:hAnsiTheme="minorHAnsi" w:cstheme="minorHAnsi"/>
          <w:iCs/>
          <w:noProof/>
        </w:rPr>
      </w:pPr>
      <w:r>
        <w:rPr>
          <w:rFonts w:asciiTheme="minorHAnsi" w:hAnsiTheme="minorHAnsi" w:cstheme="minorHAnsi"/>
          <w:iCs/>
          <w:noProof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fPr>
          <m:num>
            <m:r>
              <w:rPr>
                <w:rFonts w:ascii="Cambria Math" w:hAnsi="Cambria Math" w:cstheme="minorHAnsi"/>
                <w:noProof/>
                <w:lang w:val="en-US"/>
              </w:rPr>
              <m:t>y</m:t>
            </m:r>
          </m:num>
          <m:den>
            <m:r>
              <w:rPr>
                <w:rFonts w:ascii="Cambria Math" w:hAnsi="Cambria Math" w:cstheme="minorHAnsi"/>
                <w:noProof/>
              </w:rPr>
              <m:t>b</m:t>
            </m:r>
          </m:den>
        </m:f>
        <m:r>
          <w:rPr>
            <w:rFonts w:ascii="Cambria Math" w:hAnsi="Cambria Math" w:cstheme="minorHAnsi"/>
            <w:noProof/>
          </w:rPr>
          <m:t>=</m:t>
        </m:r>
        <m:f>
          <m:fPr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fPr>
          <m:num>
            <m:r>
              <w:rPr>
                <w:rFonts w:ascii="Cambria Math" w:hAnsi="Cambria Math" w:cstheme="minorHAnsi"/>
                <w:noProof/>
              </w:rPr>
              <m:t>x-a</m:t>
            </m:r>
          </m:num>
          <m:den>
            <m:r>
              <w:rPr>
                <w:rFonts w:ascii="Cambria Math" w:hAnsi="Cambria Math" w:cstheme="minorHAnsi"/>
                <w:noProof/>
              </w:rPr>
              <m:t>-a</m:t>
            </m:r>
          </m:den>
        </m:f>
        <m:r>
          <w:rPr>
            <w:rFonts w:ascii="Cambria Math" w:hAnsi="Cambria Math" w:cstheme="minorHAnsi"/>
            <w:noProof/>
          </w:rPr>
          <m:t xml:space="preserve"> → </m:t>
        </m:r>
        <m:f>
          <m:fPr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fPr>
          <m:num>
            <m:r>
              <w:rPr>
                <w:rFonts w:ascii="Cambria Math" w:hAnsi="Cambria Math" w:cstheme="minorHAnsi"/>
                <w:noProof/>
                <w:lang w:val="en-US"/>
              </w:rPr>
              <m:t>y</m:t>
            </m:r>
          </m:num>
          <m:den>
            <m:r>
              <w:rPr>
                <w:rFonts w:ascii="Cambria Math" w:hAnsi="Cambria Math" w:cstheme="minorHAnsi"/>
                <w:noProof/>
              </w:rPr>
              <m:t>b</m:t>
            </m:r>
          </m:den>
        </m:f>
        <m:r>
          <w:rPr>
            <w:rFonts w:ascii="Cambria Math" w:hAnsi="Cambria Math" w:cstheme="minorHAnsi"/>
            <w:noProof/>
          </w:rPr>
          <m:t>=-</m:t>
        </m:r>
        <m:f>
          <m:fPr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fPr>
          <m:num>
            <m:r>
              <w:rPr>
                <w:rFonts w:ascii="Cambria Math" w:hAnsi="Cambria Math" w:cstheme="minorHAnsi"/>
                <w:noProof/>
              </w:rPr>
              <m:t>x</m:t>
            </m:r>
          </m:num>
          <m:den>
            <m:r>
              <w:rPr>
                <w:rFonts w:ascii="Cambria Math" w:hAnsi="Cambria Math" w:cstheme="minorHAnsi"/>
                <w:noProof/>
              </w:rPr>
              <m:t>a</m:t>
            </m:r>
          </m:den>
        </m:f>
        <m:r>
          <w:rPr>
            <w:rFonts w:ascii="Cambria Math" w:hAnsi="Cambria Math" w:cstheme="minorHAnsi"/>
            <w:noProof/>
          </w:rPr>
          <m:t>+1</m:t>
        </m:r>
      </m:oMath>
    </w:p>
    <w:p w14:paraId="1C01BF9E" w14:textId="2A07548A" w:rsidR="00B6095E" w:rsidRDefault="00B6095E" w:rsidP="00B6095E">
      <w:pPr>
        <w:rPr>
          <w:rFonts w:asciiTheme="minorHAnsi" w:hAnsiTheme="minorHAnsi" w:cstheme="minorHAnsi"/>
          <w:iCs/>
          <w:noProof/>
        </w:rPr>
      </w:pPr>
      <w:r>
        <w:rPr>
          <w:rFonts w:asciiTheme="minorHAnsi" w:hAnsiTheme="minorHAnsi" w:cstheme="minorHAnsi"/>
          <w:iCs/>
          <w:noProof/>
        </w:rPr>
        <w:t xml:space="preserve">Получаем </w:t>
      </w:r>
      <m:oMath>
        <m:f>
          <m:fPr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fPr>
          <m:num>
            <m:r>
              <w:rPr>
                <w:rFonts w:ascii="Cambria Math" w:hAnsi="Cambria Math" w:cstheme="minorHAnsi"/>
                <w:noProof/>
                <w:lang w:val="en-US"/>
              </w:rPr>
              <m:t>y</m:t>
            </m:r>
          </m:num>
          <m:den>
            <m:r>
              <w:rPr>
                <w:rFonts w:ascii="Cambria Math" w:hAnsi="Cambria Math" w:cstheme="minorHAnsi"/>
                <w:noProof/>
              </w:rPr>
              <m:t>b</m:t>
            </m:r>
          </m:den>
        </m:f>
        <m:r>
          <w:rPr>
            <w:rFonts w:ascii="Cambria Math" w:hAnsi="Cambria Math" w:cstheme="minorHAnsi"/>
            <w:noProof/>
          </w:rPr>
          <m:t>+</m:t>
        </m:r>
        <m:f>
          <m:fPr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fPr>
          <m:num>
            <m:r>
              <w:rPr>
                <w:rFonts w:ascii="Cambria Math" w:hAnsi="Cambria Math" w:cstheme="minorHAnsi"/>
                <w:noProof/>
              </w:rPr>
              <m:t>x</m:t>
            </m:r>
          </m:num>
          <m:den>
            <m:r>
              <w:rPr>
                <w:rFonts w:ascii="Cambria Math" w:hAnsi="Cambria Math" w:cstheme="minorHAnsi"/>
                <w:noProof/>
              </w:rPr>
              <m:t>a</m:t>
            </m:r>
          </m:den>
        </m:f>
        <m:r>
          <w:rPr>
            <w:rFonts w:ascii="Cambria Math" w:hAnsi="Cambria Math" w:cstheme="minorHAnsi"/>
            <w:noProof/>
          </w:rPr>
          <m:t>=1</m:t>
        </m:r>
      </m:oMath>
      <w:r>
        <w:rPr>
          <w:rFonts w:asciiTheme="minorHAnsi" w:hAnsiTheme="minorHAnsi" w:cstheme="minorHAnsi"/>
          <w:iCs/>
          <w:noProof/>
        </w:rPr>
        <w:t xml:space="preserve">  - уравнение прямой в отрезках</w:t>
      </w:r>
    </w:p>
    <w:p w14:paraId="7642FE1C" w14:textId="0A2A7AE5" w:rsidR="00B6095E" w:rsidRDefault="00B6095E" w:rsidP="00B6095E">
      <w:pPr>
        <w:rPr>
          <w:rFonts w:asciiTheme="minorHAnsi" w:hAnsiTheme="minorHAnsi" w:cstheme="minorHAnsi"/>
          <w:b/>
          <w:bCs/>
          <w:iCs/>
          <w:noProof/>
        </w:rPr>
      </w:pPr>
      <w:r>
        <w:rPr>
          <w:rFonts w:asciiTheme="minorHAnsi" w:hAnsiTheme="minorHAnsi" w:cstheme="minorHAnsi"/>
          <w:iCs/>
          <w:noProof/>
        </w:rPr>
        <w:tab/>
      </w:r>
      <w:r>
        <w:rPr>
          <w:rFonts w:asciiTheme="minorHAnsi" w:hAnsiTheme="minorHAnsi" w:cstheme="minorHAnsi"/>
          <w:b/>
          <w:bCs/>
          <w:iCs/>
          <w:noProof/>
        </w:rPr>
        <w:t>Угловой коэффициент прямой</w:t>
      </w:r>
    </w:p>
    <w:p w14:paraId="1AB95BD7" w14:textId="43600750" w:rsidR="00B6095E" w:rsidRPr="00B6095E" w:rsidRDefault="00B6095E" w:rsidP="00B6095E">
      <w:pPr>
        <w:rPr>
          <w:rFonts w:asciiTheme="minorHAnsi" w:hAnsiTheme="minorHAnsi" w:cstheme="minorHAnsi"/>
          <w:i/>
          <w:iCs/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noProof/>
            </w:rPr>
            <m:t>k=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  <w:noProof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noProof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noProof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noProof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  <w:noProof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noProof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noProof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  <w:noProof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noProof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noProof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noProof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  <w:noProof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noProof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noProof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theme="minorHAnsi"/>
              <w:noProof/>
            </w:rPr>
            <m:t>=</m:t>
          </m:r>
          <m:func>
            <m:funcPr>
              <m:ctrlPr>
                <w:rPr>
                  <w:rFonts w:ascii="Cambria Math" w:hAnsi="Cambria Math" w:cstheme="minorHAnsi"/>
                  <w:i/>
                  <w:iCs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noProof/>
                </w:rPr>
                <m:t>tan</m:t>
              </m:r>
            </m:fName>
            <m:e>
              <m:r>
                <w:rPr>
                  <w:rFonts w:ascii="Cambria Math" w:hAnsi="Cambria Math" w:cstheme="minorHAnsi"/>
                  <w:noProof/>
                </w:rPr>
                <m:t>α</m:t>
              </m:r>
            </m:e>
          </m:func>
        </m:oMath>
      </m:oMathPara>
    </w:p>
    <w:p w14:paraId="56054E45" w14:textId="32E18E9C" w:rsidR="00B6095E" w:rsidRDefault="00B6095E" w:rsidP="00B6095E">
      <w:pPr>
        <w:rPr>
          <w:rFonts w:asciiTheme="minorHAnsi" w:hAnsiTheme="minorHAnsi" w:cstheme="minorHAnsi"/>
          <w:b/>
          <w:bCs/>
          <w:noProof/>
        </w:rPr>
      </w:pPr>
      <w:r>
        <w:rPr>
          <w:rFonts w:asciiTheme="minorHAnsi" w:hAnsiTheme="minorHAnsi" w:cstheme="minorHAnsi"/>
          <w:i/>
          <w:iCs/>
          <w:noProof/>
        </w:rPr>
        <w:tab/>
      </w:r>
      <w:r>
        <w:rPr>
          <w:rFonts w:asciiTheme="minorHAnsi" w:hAnsiTheme="minorHAnsi" w:cstheme="minorHAnsi"/>
          <w:b/>
          <w:bCs/>
          <w:noProof/>
        </w:rPr>
        <w:t>Общее уравнение прямой</w:t>
      </w:r>
    </w:p>
    <w:p w14:paraId="1228D755" w14:textId="1116E068" w:rsidR="00B6095E" w:rsidRDefault="00B6095E" w:rsidP="00B6095E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Все рассмотренные уравнения могут быть записаны в виде:</w:t>
      </w:r>
    </w:p>
    <w:p w14:paraId="35ABA31D" w14:textId="1587D65F" w:rsidR="00B6095E" w:rsidRDefault="00B6095E" w:rsidP="00B6095E">
      <w:pPr>
        <w:jc w:val="center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Ах+Ву+С=0</w:t>
      </w:r>
    </w:p>
    <w:p w14:paraId="1737C080" w14:textId="32C633A6" w:rsidR="00B6095E" w:rsidRDefault="00B6095E" w:rsidP="00B6095E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Из общего уравнения следует:</w:t>
      </w:r>
    </w:p>
    <w:p w14:paraId="78B82E7C" w14:textId="74366AFB" w:rsidR="00B6095E" w:rsidRDefault="00B6095E" w:rsidP="00B6095E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1)</w:t>
      </w:r>
      <w:r w:rsidR="00C24E69">
        <w:rPr>
          <w:rFonts w:asciiTheme="minorHAnsi" w:hAnsiTheme="minorHAnsi" w:cstheme="minorHAnsi"/>
          <w:noProof/>
        </w:rPr>
        <w:t xml:space="preserve"> Если </w:t>
      </w:r>
      <w:r w:rsidR="00C24E69">
        <w:rPr>
          <w:rFonts w:asciiTheme="minorHAnsi" w:hAnsiTheme="minorHAnsi" w:cstheme="minorHAnsi"/>
          <w:noProof/>
          <w:lang w:val="en-US"/>
        </w:rPr>
        <w:t>C</w:t>
      </w:r>
      <w:r w:rsidR="00C24E69" w:rsidRPr="00C24E69">
        <w:rPr>
          <w:rFonts w:asciiTheme="minorHAnsi" w:hAnsiTheme="minorHAnsi" w:cstheme="minorHAnsi"/>
          <w:noProof/>
        </w:rPr>
        <w:t>≠</w:t>
      </w:r>
      <w:r w:rsidR="00C24E69">
        <w:rPr>
          <w:rFonts w:asciiTheme="minorHAnsi" w:hAnsiTheme="minorHAnsi" w:cstheme="minorHAnsi"/>
          <w:noProof/>
        </w:rPr>
        <w:t>0, то прямая не проходит через начало координат</w:t>
      </w:r>
    </w:p>
    <w:p w14:paraId="33C3E627" w14:textId="4C86938F" w:rsidR="00C24E69" w:rsidRDefault="00C24E69" w:rsidP="00B6095E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2) Если С=0, то прямая проходит через начало координат</w:t>
      </w:r>
    </w:p>
    <w:p w14:paraId="61D7A3D9" w14:textId="7172F7DD" w:rsidR="00C24E69" w:rsidRDefault="00C24E69" w:rsidP="00B6095E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3) Если А≠0 и В≠0, то прямая не параллельна осям координат</w:t>
      </w:r>
    </w:p>
    <w:p w14:paraId="629BCABA" w14:textId="4B768C4C" w:rsidR="00C24E69" w:rsidRDefault="00C24E69" w:rsidP="00B6095E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4) Если А=0, то прямая параллельна оси Ох, а если В=0, то прямая параллельна оси Оу</w:t>
      </w:r>
    </w:p>
    <w:p w14:paraId="1DF11448" w14:textId="6D5A1FC2" w:rsidR="00C24E69" w:rsidRPr="00C24E69" w:rsidRDefault="00C24E69" w:rsidP="00B6095E">
      <w:pPr>
        <w:rPr>
          <w:rFonts w:asciiTheme="minorHAnsi" w:hAnsiTheme="minorHAnsi" w:cstheme="minorHAnsi"/>
          <w:b/>
          <w:bCs/>
          <w:noProof/>
        </w:rPr>
      </w:pPr>
      <w:r>
        <w:rPr>
          <w:rFonts w:asciiTheme="minorHAnsi" w:hAnsiTheme="minorHAnsi" w:cstheme="minorHAnsi"/>
          <w:noProof/>
        </w:rPr>
        <w:tab/>
      </w:r>
      <w:r>
        <w:rPr>
          <w:rFonts w:asciiTheme="minorHAnsi" w:hAnsiTheme="minorHAnsi" w:cstheme="minorHAnsi"/>
          <w:b/>
          <w:bCs/>
          <w:noProof/>
        </w:rPr>
        <w:t>Каноническое уравнение прямой</w:t>
      </w:r>
    </w:p>
    <w:p w14:paraId="7D6B86B5" w14:textId="358153A8" w:rsidR="00C24E69" w:rsidRDefault="00C24E69" w:rsidP="00B6095E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F95A897" wp14:editId="0CB80A37">
            <wp:extent cx="2970019" cy="195072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51" r="17392"/>
                    <a:stretch/>
                  </pic:blipFill>
                  <pic:spPr bwMode="auto">
                    <a:xfrm>
                      <a:off x="0" y="0"/>
                      <a:ext cx="2973698" cy="1953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32960" w14:textId="07AA5CE8" w:rsidR="00C24E69" w:rsidRDefault="00C24E69" w:rsidP="00B6095E">
      <w:pPr>
        <w:rPr>
          <w:rFonts w:asciiTheme="minorHAnsi" w:hAnsiTheme="minorHAnsi" w:cstheme="minorHAnsi"/>
          <w:noProof/>
        </w:rPr>
      </w:pPr>
    </w:p>
    <w:p w14:paraId="2DBAD513" w14:textId="561B5734" w:rsidR="00C24E69" w:rsidRPr="00C24E69" w:rsidRDefault="00C24E69" w:rsidP="00B6095E">
      <w:pPr>
        <w:rPr>
          <w:rFonts w:asciiTheme="minorHAnsi" w:hAnsiTheme="minorHAnsi" w:cstheme="minorHAnsi"/>
          <w:b/>
          <w:bCs/>
          <w:noProof/>
        </w:rPr>
      </w:pPr>
      <w:r>
        <w:rPr>
          <w:rFonts w:asciiTheme="minorHAnsi" w:hAnsiTheme="minorHAnsi" w:cstheme="minorHAnsi"/>
          <w:noProof/>
        </w:rPr>
        <w:tab/>
      </w:r>
      <w:r>
        <w:rPr>
          <w:rFonts w:asciiTheme="minorHAnsi" w:hAnsiTheme="minorHAnsi" w:cstheme="minorHAnsi"/>
          <w:b/>
          <w:bCs/>
          <w:noProof/>
        </w:rPr>
        <w:t>Параметрические уравнения прямой</w:t>
      </w:r>
    </w:p>
    <w:p w14:paraId="2B478212" w14:textId="71F5D7AF" w:rsidR="00C24E69" w:rsidRDefault="00C24E69" w:rsidP="00B6095E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3E60E64F" wp14:editId="432F6719">
            <wp:extent cx="3449320" cy="168656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95" t="16082" r="21239" b="19593"/>
                    <a:stretch/>
                  </pic:blipFill>
                  <pic:spPr bwMode="auto">
                    <a:xfrm>
                      <a:off x="0" y="0"/>
                      <a:ext cx="3449320" cy="168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0463D" w14:textId="0FA219A9" w:rsidR="00C24E69" w:rsidRDefault="00C24E69" w:rsidP="00B6095E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ab/>
      </w:r>
    </w:p>
    <w:p w14:paraId="379B649F" w14:textId="1958CFDC" w:rsidR="00C24E69" w:rsidRPr="00C24E69" w:rsidRDefault="00C24E69" w:rsidP="00B6095E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ab/>
      </w:r>
      <w:r>
        <w:rPr>
          <w:rFonts w:asciiTheme="minorHAnsi" w:hAnsiTheme="minorHAnsi" w:cstheme="minorHAnsi"/>
          <w:b/>
          <w:bCs/>
          <w:noProof/>
        </w:rPr>
        <w:t>Нормальное уравнение прямой</w:t>
      </w:r>
      <w:r>
        <w:rPr>
          <w:rFonts w:asciiTheme="minorHAnsi" w:hAnsiTheme="minorHAnsi" w:cstheme="minorHAnsi"/>
          <w:noProof/>
        </w:rPr>
        <w:drawing>
          <wp:inline distT="0" distB="0" distL="0" distR="0" wp14:anchorId="3CBC1A9B" wp14:editId="19EB4655">
            <wp:extent cx="5940425" cy="12192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14" b="26575"/>
                    <a:stretch/>
                  </pic:blipFill>
                  <pic:spPr bwMode="auto">
                    <a:xfrm>
                      <a:off x="0" y="0"/>
                      <a:ext cx="594042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F223F" w14:textId="7F2AE2F7" w:rsidR="00B6095E" w:rsidRDefault="00B6095E" w:rsidP="00666A5F">
      <w:pPr>
        <w:rPr>
          <w:rFonts w:asciiTheme="minorHAnsi" w:hAnsiTheme="minorHAnsi" w:cstheme="minorHAnsi"/>
          <w:iCs/>
          <w:noProof/>
        </w:rPr>
      </w:pPr>
    </w:p>
    <w:p w14:paraId="2B5218D7" w14:textId="6193B183" w:rsidR="00C24E69" w:rsidRDefault="00C24E69" w:rsidP="00666A5F">
      <w:pPr>
        <w:rPr>
          <w:rFonts w:asciiTheme="minorHAnsi" w:hAnsiTheme="minorHAnsi" w:cstheme="minorHAnsi"/>
          <w:iCs/>
          <w:noProof/>
        </w:rPr>
      </w:pPr>
      <w:r w:rsidRPr="00C24E69">
        <w:rPr>
          <w:rFonts w:asciiTheme="minorHAnsi" w:hAnsiTheme="minorHAnsi" w:cstheme="minorHAnsi"/>
          <w:i/>
          <w:noProof/>
        </w:rPr>
        <w:t>20. Эллипс</w:t>
      </w:r>
    </w:p>
    <w:p w14:paraId="6CE4C858" w14:textId="11E0373C" w:rsidR="00C24E69" w:rsidRDefault="00C24E69" w:rsidP="00C24E69">
      <w:pPr>
        <w:ind w:firstLine="708"/>
        <w:rPr>
          <w:rFonts w:asciiTheme="minorHAnsi" w:hAnsiTheme="minorHAnsi"/>
        </w:rPr>
      </w:pPr>
      <w:r w:rsidRPr="00C24E69">
        <w:rPr>
          <w:rFonts w:asciiTheme="minorHAnsi" w:hAnsiTheme="minorHAnsi"/>
        </w:rPr>
        <w:t xml:space="preserve">Кривой второго порядка называется линия, определяемая в декартовых координатах уравнением второго порядка: </w:t>
      </w:r>
      <m:oMath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+2Bxy+C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+2Dx+2Ey+F=0</m:t>
        </m:r>
      </m:oMath>
      <w:r w:rsidRPr="00C24E69">
        <w:rPr>
          <w:rFonts w:asciiTheme="minorHAnsi" w:hAnsiTheme="minorHAnsi"/>
        </w:rPr>
        <w:t xml:space="preserve"> </w:t>
      </w:r>
    </w:p>
    <w:p w14:paraId="7A0DDF21" w14:textId="38773B45" w:rsidR="00C24E69" w:rsidRDefault="00C24E69" w:rsidP="00C24E69">
      <w:pPr>
        <w:ind w:firstLine="708"/>
        <w:rPr>
          <w:rFonts w:asciiTheme="minorHAnsi" w:hAnsiTheme="minorHAnsi"/>
        </w:rPr>
      </w:pPr>
      <w:r w:rsidRPr="00C24E69">
        <w:rPr>
          <w:rFonts w:asciiTheme="minorHAnsi" w:hAnsiTheme="minorHAnsi"/>
        </w:rPr>
        <w:t xml:space="preserve">Все коэффициенты уравнения– действительные числа и по крайней мере, одно из чисел А, В или С не равно нулю, т.е.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≠0</m:t>
        </m:r>
      </m:oMath>
    </w:p>
    <w:p w14:paraId="51298CDF" w14:textId="7EFC9B79" w:rsidR="006135D7" w:rsidRDefault="006135D7" w:rsidP="00C24E69">
      <w:pPr>
        <w:ind w:firstLine="708"/>
        <w:rPr>
          <w:rFonts w:asciiTheme="minorHAnsi" w:hAnsiTheme="minorHAnsi"/>
        </w:rPr>
      </w:pPr>
      <w:r w:rsidRPr="006135D7">
        <w:rPr>
          <w:rFonts w:asciiTheme="minorHAnsi" w:hAnsiTheme="minorHAnsi"/>
          <w:b/>
          <w:bCs/>
        </w:rPr>
        <w:t>Эллипсом</w:t>
      </w:r>
      <w:r w:rsidRPr="006135D7">
        <w:rPr>
          <w:rFonts w:asciiTheme="minorHAnsi" w:hAnsiTheme="minorHAnsi"/>
        </w:rPr>
        <w:t xml:space="preserve"> называется геометрическое место точек, сумма расстояний от которых до двух данных точек, называемых фокусами, есть величина постоянная, равная 2a (a&gt;0).</w:t>
      </w:r>
    </w:p>
    <w:p w14:paraId="3BE567F2" w14:textId="1709CAD4" w:rsidR="006135D7" w:rsidRDefault="006135D7" w:rsidP="00C24E69">
      <w:pPr>
        <w:ind w:firstLine="708"/>
        <w:rPr>
          <w:rFonts w:asciiTheme="minorHAnsi" w:hAnsiTheme="minorHAnsi"/>
        </w:rPr>
      </w:pPr>
      <w:r w:rsidRPr="006135D7">
        <w:rPr>
          <w:rFonts w:asciiTheme="minorHAnsi" w:hAnsiTheme="minorHAnsi"/>
          <w:i/>
          <w:iCs/>
        </w:rPr>
        <w:t>Каноническое (простейшее) уравнение эллипса</w:t>
      </w:r>
      <w:r w:rsidRPr="006135D7">
        <w:rPr>
          <w:rFonts w:asciiTheme="minorHAnsi" w:hAnsiTheme="minorHAnsi"/>
        </w:rPr>
        <w:t>:</w:t>
      </w:r>
    </w:p>
    <w:p w14:paraId="6DB6D3F8" w14:textId="6BF93185" w:rsidR="006135D7" w:rsidRPr="006135D7" w:rsidRDefault="00122FB2" w:rsidP="00C24E69">
      <w:pPr>
        <w:ind w:firstLine="708"/>
        <w:rPr>
          <w:rFonts w:asciiTheme="minorHAnsi" w:hAnsiTheme="minorHAnsi" w:cstheme="minorHAnsi"/>
          <w:iCs/>
          <w:noProof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theme="minorHAnsi"/>
                  <w:i/>
                  <w:iCs/>
                  <w:noProof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  <w:noProof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noProof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noProof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  <w:noProof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noProof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noProof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noProof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noProof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  <w:noProof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noProof/>
                    </w:rPr>
                    <m:t>y</m:t>
                  </m:r>
                </m:e>
                <m:sup>
                  <m:r>
                    <w:rPr>
                      <w:rFonts w:ascii="Cambria Math" w:hAnsi="Cambria Math" w:cstheme="minorHAnsi"/>
                      <w:noProof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  <w:noProof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noProof/>
                    </w:rPr>
                    <m:t>b</m:t>
                  </m:r>
                </m:e>
                <m:sup>
                  <m:r>
                    <w:rPr>
                      <w:rFonts w:ascii="Cambria Math" w:hAnsi="Cambria Math" w:cstheme="minorHAnsi"/>
                      <w:noProof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noProof/>
            </w:rPr>
            <m:t>=1</m:t>
          </m:r>
        </m:oMath>
      </m:oMathPara>
    </w:p>
    <w:p w14:paraId="51EDA258" w14:textId="2B4EB321" w:rsidR="006135D7" w:rsidRDefault="006135D7" w:rsidP="00C24E69">
      <w:pPr>
        <w:ind w:firstLine="708"/>
        <w:rPr>
          <w:rFonts w:asciiTheme="minorHAnsi" w:hAnsiTheme="minorHAnsi" w:cstheme="minorHAnsi"/>
          <w:iCs/>
          <w:noProof/>
        </w:rPr>
      </w:pPr>
      <w:r>
        <w:rPr>
          <w:rFonts w:asciiTheme="minorHAnsi" w:hAnsiTheme="minorHAnsi" w:cstheme="minorHAnsi"/>
          <w:iCs/>
          <w:noProof/>
        </w:rPr>
        <w:lastRenderedPageBreak/>
        <w:drawing>
          <wp:inline distT="0" distB="0" distL="0" distR="0" wp14:anchorId="7647A5A8" wp14:editId="4BEF02E4">
            <wp:extent cx="3395531" cy="24587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023" cy="246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CFC4" w14:textId="61C47257" w:rsidR="006135D7" w:rsidRPr="006135D7" w:rsidRDefault="006135D7" w:rsidP="006135D7">
      <w:pPr>
        <w:ind w:firstLine="708"/>
        <w:rPr>
          <w:rFonts w:asciiTheme="minorHAnsi" w:hAnsiTheme="minorHAnsi" w:cstheme="minorHAnsi"/>
          <w:i/>
          <w:noProof/>
        </w:rPr>
      </w:pPr>
      <w:r>
        <w:rPr>
          <w:rFonts w:asciiTheme="minorHAnsi" w:hAnsiTheme="minorHAnsi" w:cstheme="minorHAnsi"/>
          <w:iCs/>
          <w:noProof/>
        </w:rPr>
        <w:tab/>
      </w:r>
      <w:r w:rsidRPr="006135D7">
        <w:rPr>
          <w:rFonts w:asciiTheme="minorHAnsi" w:hAnsiTheme="minorHAnsi" w:cstheme="minorHAnsi"/>
          <w:i/>
          <w:noProof/>
        </w:rPr>
        <w:t>Свойства эллипса:</w:t>
      </w:r>
    </w:p>
    <w:p w14:paraId="486357DC" w14:textId="1975D5F9" w:rsidR="006135D7" w:rsidRDefault="006135D7" w:rsidP="006135D7">
      <w:pPr>
        <w:ind w:firstLine="708"/>
        <w:rPr>
          <w:rFonts w:asciiTheme="minorHAnsi" w:hAnsiTheme="minorHAnsi" w:cstheme="minorHAnsi"/>
          <w:iCs/>
          <w:noProof/>
        </w:rPr>
      </w:pPr>
      <w:r>
        <w:rPr>
          <w:rFonts w:asciiTheme="minorHAnsi" w:hAnsiTheme="minorHAnsi" w:cstheme="minorHAnsi"/>
          <w:iCs/>
          <w:noProof/>
        </w:rPr>
        <w:t>1)</w:t>
      </w:r>
      <w:r>
        <w:rPr>
          <w:rFonts w:asciiTheme="minorHAnsi" w:hAnsiTheme="minorHAnsi" w:cstheme="minorHAnsi"/>
          <w:i/>
          <w:noProof/>
        </w:rPr>
        <w:t xml:space="preserve"> Симметрия эллипса. </w:t>
      </w:r>
      <w:r>
        <w:rPr>
          <w:rFonts w:asciiTheme="minorHAnsi" w:hAnsiTheme="minorHAnsi" w:cstheme="minorHAnsi"/>
          <w:iCs/>
          <w:noProof/>
        </w:rPr>
        <w:t>Эллипс симметричен относительно обеих осей координат</w:t>
      </w:r>
    </w:p>
    <w:p w14:paraId="589E623C" w14:textId="60555C06" w:rsidR="006135D7" w:rsidRDefault="006135D7" w:rsidP="006135D7">
      <w:pPr>
        <w:ind w:firstLine="708"/>
        <w:rPr>
          <w:rFonts w:asciiTheme="minorHAnsi" w:hAnsiTheme="minorHAnsi" w:cstheme="minorHAnsi"/>
          <w:iCs/>
          <w:noProof/>
        </w:rPr>
      </w:pPr>
      <w:r>
        <w:rPr>
          <w:rFonts w:asciiTheme="minorHAnsi" w:hAnsiTheme="minorHAnsi" w:cstheme="minorHAnsi"/>
          <w:iCs/>
          <w:noProof/>
        </w:rPr>
        <w:t xml:space="preserve">2) </w:t>
      </w:r>
      <w:r>
        <w:rPr>
          <w:rFonts w:asciiTheme="minorHAnsi" w:hAnsiTheme="minorHAnsi" w:cstheme="minorHAnsi"/>
          <w:i/>
          <w:noProof/>
        </w:rPr>
        <w:t xml:space="preserve">Вершины эллипса. </w:t>
      </w:r>
      <w:r>
        <w:rPr>
          <w:rFonts w:asciiTheme="minorHAnsi" w:hAnsiTheme="minorHAnsi" w:cstheme="minorHAnsi"/>
          <w:iCs/>
          <w:noProof/>
        </w:rPr>
        <w:t xml:space="preserve"> Вершинами эллипса являются точки (-</w:t>
      </w:r>
      <w:r>
        <w:rPr>
          <w:rFonts w:asciiTheme="minorHAnsi" w:hAnsiTheme="minorHAnsi" w:cstheme="minorHAnsi"/>
          <w:iCs/>
          <w:noProof/>
          <w:lang w:val="en-US"/>
        </w:rPr>
        <w:t>a</w:t>
      </w:r>
      <w:r w:rsidRPr="006135D7">
        <w:rPr>
          <w:rFonts w:asciiTheme="minorHAnsi" w:hAnsiTheme="minorHAnsi" w:cstheme="minorHAnsi"/>
          <w:iCs/>
          <w:noProof/>
        </w:rPr>
        <w:t>, 0), (</w:t>
      </w:r>
      <w:r>
        <w:rPr>
          <w:rFonts w:asciiTheme="minorHAnsi" w:hAnsiTheme="minorHAnsi" w:cstheme="minorHAnsi"/>
          <w:iCs/>
          <w:noProof/>
          <w:lang w:val="en-US"/>
        </w:rPr>
        <w:t>a</w:t>
      </w:r>
      <w:r w:rsidRPr="006135D7">
        <w:rPr>
          <w:rFonts w:asciiTheme="minorHAnsi" w:hAnsiTheme="minorHAnsi" w:cstheme="minorHAnsi"/>
          <w:iCs/>
          <w:noProof/>
        </w:rPr>
        <w:t>, 0), (0, -</w:t>
      </w:r>
      <w:r>
        <w:rPr>
          <w:rFonts w:asciiTheme="minorHAnsi" w:hAnsiTheme="minorHAnsi" w:cstheme="minorHAnsi"/>
          <w:iCs/>
          <w:noProof/>
          <w:lang w:val="en-US"/>
        </w:rPr>
        <w:t>b</w:t>
      </w:r>
      <w:r w:rsidRPr="006135D7">
        <w:rPr>
          <w:rFonts w:asciiTheme="minorHAnsi" w:hAnsiTheme="minorHAnsi" w:cstheme="minorHAnsi"/>
          <w:iCs/>
          <w:noProof/>
        </w:rPr>
        <w:t xml:space="preserve">), (0, </w:t>
      </w:r>
      <w:r>
        <w:rPr>
          <w:rFonts w:asciiTheme="minorHAnsi" w:hAnsiTheme="minorHAnsi" w:cstheme="minorHAnsi"/>
          <w:iCs/>
          <w:noProof/>
          <w:lang w:val="en-US"/>
        </w:rPr>
        <w:t>b</w:t>
      </w:r>
      <w:r w:rsidRPr="006135D7">
        <w:rPr>
          <w:rFonts w:asciiTheme="minorHAnsi" w:hAnsiTheme="minorHAnsi" w:cstheme="minorHAnsi"/>
          <w:iCs/>
          <w:noProof/>
        </w:rPr>
        <w:t>)</w:t>
      </w:r>
    </w:p>
    <w:p w14:paraId="45B8322A" w14:textId="7F03D43A" w:rsidR="006135D7" w:rsidRDefault="006135D7" w:rsidP="006135D7">
      <w:pPr>
        <w:ind w:firstLine="708"/>
        <w:rPr>
          <w:rFonts w:asciiTheme="minorHAnsi" w:hAnsiTheme="minorHAnsi" w:cstheme="minorHAnsi"/>
          <w:iCs/>
          <w:noProof/>
        </w:rPr>
      </w:pPr>
      <w:r w:rsidRPr="006135D7">
        <w:rPr>
          <w:rFonts w:asciiTheme="minorHAnsi" w:hAnsiTheme="minorHAnsi" w:cstheme="minorHAnsi"/>
          <w:iCs/>
          <w:noProof/>
        </w:rPr>
        <w:t xml:space="preserve">3) </w:t>
      </w:r>
      <w:r>
        <w:rPr>
          <w:rFonts w:asciiTheme="minorHAnsi" w:hAnsiTheme="minorHAnsi" w:cstheme="minorHAnsi"/>
          <w:i/>
          <w:noProof/>
        </w:rPr>
        <w:t xml:space="preserve">Полуоси эллипса. </w:t>
      </w:r>
      <w:r>
        <w:rPr>
          <w:rFonts w:asciiTheme="minorHAnsi" w:hAnsiTheme="minorHAnsi" w:cstheme="minorHAnsi"/>
          <w:iCs/>
          <w:noProof/>
        </w:rPr>
        <w:t>Если а</w:t>
      </w:r>
      <w:r w:rsidRPr="006135D7">
        <w:rPr>
          <w:rFonts w:asciiTheme="minorHAnsi" w:hAnsiTheme="minorHAnsi" w:cstheme="minorHAnsi"/>
          <w:iCs/>
          <w:noProof/>
        </w:rPr>
        <w:t>&gt;</w:t>
      </w:r>
      <w:r>
        <w:rPr>
          <w:rFonts w:asciiTheme="minorHAnsi" w:hAnsiTheme="minorHAnsi" w:cstheme="minorHAnsi"/>
          <w:iCs/>
          <w:noProof/>
          <w:lang w:val="en-US"/>
        </w:rPr>
        <w:t>b</w:t>
      </w:r>
      <w:r>
        <w:rPr>
          <w:rFonts w:asciiTheme="minorHAnsi" w:hAnsiTheme="minorHAnsi" w:cstheme="minorHAnsi"/>
          <w:iCs/>
          <w:noProof/>
        </w:rPr>
        <w:t xml:space="preserve">, то </w:t>
      </w:r>
      <w:r w:rsidRPr="006135D7">
        <w:rPr>
          <w:rFonts w:asciiTheme="minorHAnsi" w:hAnsiTheme="minorHAnsi" w:cstheme="minorHAnsi"/>
          <w:iCs/>
          <w:noProof/>
        </w:rPr>
        <w:t>2</w:t>
      </w:r>
      <w:r>
        <w:rPr>
          <w:rFonts w:asciiTheme="minorHAnsi" w:hAnsiTheme="minorHAnsi" w:cstheme="minorHAnsi"/>
          <w:iCs/>
          <w:noProof/>
          <w:lang w:val="en-US"/>
        </w:rPr>
        <w:t>a</w:t>
      </w:r>
      <w:r w:rsidRPr="006135D7">
        <w:rPr>
          <w:rFonts w:asciiTheme="minorHAnsi" w:hAnsiTheme="minorHAnsi" w:cstheme="minorHAnsi"/>
          <w:iCs/>
          <w:noProof/>
        </w:rPr>
        <w:t xml:space="preserve"> </w:t>
      </w:r>
      <w:r>
        <w:rPr>
          <w:rFonts w:asciiTheme="minorHAnsi" w:hAnsiTheme="minorHAnsi" w:cstheme="minorHAnsi"/>
          <w:iCs/>
          <w:noProof/>
        </w:rPr>
        <w:t>–</w:t>
      </w:r>
      <w:r w:rsidRPr="006135D7">
        <w:rPr>
          <w:rFonts w:asciiTheme="minorHAnsi" w:hAnsiTheme="minorHAnsi" w:cstheme="minorHAnsi"/>
          <w:iCs/>
          <w:noProof/>
        </w:rPr>
        <w:t xml:space="preserve"> </w:t>
      </w:r>
      <w:r>
        <w:rPr>
          <w:rFonts w:asciiTheme="minorHAnsi" w:hAnsiTheme="minorHAnsi" w:cstheme="minorHAnsi"/>
          <w:iCs/>
          <w:noProof/>
        </w:rPr>
        <w:t xml:space="preserve">длина большой оси, </w:t>
      </w:r>
      <w:r>
        <w:rPr>
          <w:rFonts w:asciiTheme="minorHAnsi" w:hAnsiTheme="minorHAnsi" w:cstheme="minorHAnsi"/>
          <w:iCs/>
          <w:noProof/>
          <w:lang w:val="en-US"/>
        </w:rPr>
        <w:t>a</w:t>
      </w:r>
      <w:r w:rsidRPr="006135D7">
        <w:rPr>
          <w:rFonts w:asciiTheme="minorHAnsi" w:hAnsiTheme="minorHAnsi" w:cstheme="minorHAnsi"/>
          <w:iCs/>
          <w:noProof/>
        </w:rPr>
        <w:t xml:space="preserve"> 2</w:t>
      </w:r>
      <w:r>
        <w:rPr>
          <w:rFonts w:asciiTheme="minorHAnsi" w:hAnsiTheme="minorHAnsi" w:cstheme="minorHAnsi"/>
          <w:iCs/>
          <w:noProof/>
          <w:lang w:val="en-US"/>
        </w:rPr>
        <w:t>b</w:t>
      </w:r>
      <w:r w:rsidRPr="006135D7">
        <w:rPr>
          <w:rFonts w:asciiTheme="minorHAnsi" w:hAnsiTheme="minorHAnsi" w:cstheme="minorHAnsi"/>
          <w:iCs/>
          <w:noProof/>
        </w:rPr>
        <w:t xml:space="preserve"> </w:t>
      </w:r>
      <w:r>
        <w:rPr>
          <w:rFonts w:asciiTheme="minorHAnsi" w:hAnsiTheme="minorHAnsi" w:cstheme="minorHAnsi"/>
          <w:iCs/>
          <w:noProof/>
        </w:rPr>
        <w:t>–</w:t>
      </w:r>
      <w:r w:rsidRPr="006135D7">
        <w:rPr>
          <w:rFonts w:asciiTheme="minorHAnsi" w:hAnsiTheme="minorHAnsi" w:cstheme="minorHAnsi"/>
          <w:iCs/>
          <w:noProof/>
        </w:rPr>
        <w:t xml:space="preserve"> </w:t>
      </w:r>
      <w:r>
        <w:rPr>
          <w:rFonts w:asciiTheme="minorHAnsi" w:hAnsiTheme="minorHAnsi" w:cstheme="minorHAnsi"/>
          <w:iCs/>
          <w:noProof/>
        </w:rPr>
        <w:t xml:space="preserve">длина малой оси эллипса, </w:t>
      </w:r>
      <w:r>
        <w:rPr>
          <w:rFonts w:asciiTheme="minorHAnsi" w:hAnsiTheme="minorHAnsi" w:cstheme="minorHAnsi"/>
          <w:iCs/>
          <w:noProof/>
          <w:lang w:val="en-US"/>
        </w:rPr>
        <w:t>a</w:t>
      </w:r>
      <w:r w:rsidRPr="006135D7">
        <w:rPr>
          <w:rFonts w:asciiTheme="minorHAnsi" w:hAnsiTheme="minorHAnsi" w:cstheme="minorHAnsi"/>
          <w:iCs/>
          <w:noProof/>
        </w:rPr>
        <w:t xml:space="preserve"> </w:t>
      </w:r>
      <w:r>
        <w:rPr>
          <w:rFonts w:asciiTheme="minorHAnsi" w:hAnsiTheme="minorHAnsi" w:cstheme="minorHAnsi"/>
          <w:iCs/>
          <w:noProof/>
        </w:rPr>
        <w:t xml:space="preserve">и </w:t>
      </w:r>
      <w:r>
        <w:rPr>
          <w:rFonts w:asciiTheme="minorHAnsi" w:hAnsiTheme="minorHAnsi" w:cstheme="minorHAnsi"/>
          <w:iCs/>
          <w:noProof/>
          <w:lang w:val="en-US"/>
        </w:rPr>
        <w:t>b</w:t>
      </w:r>
      <w:r>
        <w:rPr>
          <w:rFonts w:asciiTheme="minorHAnsi" w:hAnsiTheme="minorHAnsi" w:cstheme="minorHAnsi"/>
          <w:iCs/>
          <w:noProof/>
        </w:rPr>
        <w:t xml:space="preserve"> – длины большой и малой полуосей эллипса соответственно. Если </w:t>
      </w:r>
      <w:r>
        <w:rPr>
          <w:rFonts w:asciiTheme="minorHAnsi" w:hAnsiTheme="minorHAnsi" w:cstheme="minorHAnsi"/>
          <w:iCs/>
          <w:noProof/>
          <w:lang w:val="en-US"/>
        </w:rPr>
        <w:t>a</w:t>
      </w:r>
      <w:r w:rsidRPr="006135D7">
        <w:rPr>
          <w:rFonts w:asciiTheme="minorHAnsi" w:hAnsiTheme="minorHAnsi" w:cstheme="minorHAnsi"/>
          <w:iCs/>
          <w:noProof/>
        </w:rPr>
        <w:t>&lt;</w:t>
      </w:r>
      <w:r>
        <w:rPr>
          <w:rFonts w:asciiTheme="minorHAnsi" w:hAnsiTheme="minorHAnsi" w:cstheme="minorHAnsi"/>
          <w:iCs/>
          <w:noProof/>
          <w:lang w:val="en-US"/>
        </w:rPr>
        <w:t>b</w:t>
      </w:r>
      <w:r>
        <w:rPr>
          <w:rFonts w:asciiTheme="minorHAnsi" w:hAnsiTheme="minorHAnsi" w:cstheme="minorHAnsi"/>
          <w:iCs/>
          <w:noProof/>
        </w:rPr>
        <w:t xml:space="preserve">, то </w:t>
      </w:r>
      <w:r>
        <w:rPr>
          <w:rFonts w:asciiTheme="minorHAnsi" w:hAnsiTheme="minorHAnsi" w:cstheme="minorHAnsi"/>
          <w:iCs/>
          <w:noProof/>
          <w:lang w:val="en-US"/>
        </w:rPr>
        <w:t>a</w:t>
      </w:r>
      <w:r w:rsidRPr="006135D7">
        <w:rPr>
          <w:rFonts w:asciiTheme="minorHAnsi" w:hAnsiTheme="minorHAnsi" w:cstheme="minorHAnsi"/>
          <w:iCs/>
          <w:noProof/>
        </w:rPr>
        <w:t xml:space="preserve"> – </w:t>
      </w:r>
      <w:r>
        <w:rPr>
          <w:rFonts w:asciiTheme="minorHAnsi" w:hAnsiTheme="minorHAnsi" w:cstheme="minorHAnsi"/>
          <w:iCs/>
          <w:noProof/>
        </w:rPr>
        <w:t xml:space="preserve">малая, </w:t>
      </w:r>
      <w:r w:rsidRPr="006135D7">
        <w:rPr>
          <w:rFonts w:asciiTheme="minorHAnsi" w:hAnsiTheme="minorHAnsi" w:cstheme="minorHAnsi"/>
          <w:iCs/>
          <w:noProof/>
        </w:rPr>
        <w:t xml:space="preserve"> </w:t>
      </w:r>
      <w:r>
        <w:rPr>
          <w:rFonts w:asciiTheme="minorHAnsi" w:hAnsiTheme="minorHAnsi" w:cstheme="minorHAnsi"/>
          <w:iCs/>
          <w:noProof/>
          <w:lang w:val="en-US"/>
        </w:rPr>
        <w:t>a</w:t>
      </w:r>
      <w:r w:rsidRPr="006135D7">
        <w:rPr>
          <w:rFonts w:asciiTheme="minorHAnsi" w:hAnsiTheme="minorHAnsi" w:cstheme="minorHAnsi"/>
          <w:iCs/>
          <w:noProof/>
        </w:rPr>
        <w:t xml:space="preserve"> </w:t>
      </w:r>
      <w:r>
        <w:rPr>
          <w:rFonts w:asciiTheme="minorHAnsi" w:hAnsiTheme="minorHAnsi" w:cstheme="minorHAnsi"/>
          <w:iCs/>
          <w:noProof/>
          <w:lang w:val="en-US"/>
        </w:rPr>
        <w:t>b</w:t>
      </w:r>
      <w:r w:rsidRPr="006135D7">
        <w:rPr>
          <w:rFonts w:asciiTheme="minorHAnsi" w:hAnsiTheme="minorHAnsi" w:cstheme="minorHAnsi"/>
          <w:iCs/>
          <w:noProof/>
        </w:rPr>
        <w:t xml:space="preserve"> – </w:t>
      </w:r>
      <w:r>
        <w:rPr>
          <w:rFonts w:asciiTheme="minorHAnsi" w:hAnsiTheme="minorHAnsi" w:cstheme="minorHAnsi"/>
          <w:iCs/>
          <w:noProof/>
        </w:rPr>
        <w:t xml:space="preserve">большая полуоси эллипса (в таком случае </w:t>
      </w:r>
      <w:r w:rsidR="00047A53">
        <w:rPr>
          <w:rFonts w:asciiTheme="minorHAnsi" w:hAnsiTheme="minorHAnsi" w:cstheme="minorHAnsi"/>
          <w:iCs/>
          <w:noProof/>
        </w:rPr>
        <w:t>рисунок эллипса будет вытянут вдоль оси Оу)</w:t>
      </w:r>
    </w:p>
    <w:p w14:paraId="50F1B5F2" w14:textId="734554A1" w:rsidR="00047A53" w:rsidRDefault="00047A53" w:rsidP="006135D7">
      <w:pPr>
        <w:ind w:firstLine="708"/>
        <w:rPr>
          <w:rFonts w:asciiTheme="minorHAnsi" w:hAnsiTheme="minorHAnsi" w:cstheme="minorHAnsi"/>
          <w:iCs/>
          <w:noProof/>
        </w:rPr>
      </w:pPr>
      <w:r>
        <w:rPr>
          <w:rFonts w:asciiTheme="minorHAnsi" w:hAnsiTheme="minorHAnsi" w:cstheme="minorHAnsi"/>
          <w:iCs/>
          <w:noProof/>
        </w:rPr>
        <w:t xml:space="preserve">4) </w:t>
      </w:r>
      <w:r>
        <w:rPr>
          <w:rFonts w:asciiTheme="minorHAnsi" w:hAnsiTheme="minorHAnsi" w:cstheme="minorHAnsi"/>
          <w:i/>
          <w:noProof/>
        </w:rPr>
        <w:t xml:space="preserve">Фокусы эллипса. </w:t>
      </w:r>
      <w:r>
        <w:rPr>
          <w:rFonts w:asciiTheme="minorHAnsi" w:hAnsiTheme="minorHAnsi" w:cstheme="minorHAnsi"/>
          <w:iCs/>
          <w:noProof/>
        </w:rPr>
        <w:t>Фокусы всегда располагаются на большой оси эллипса. При этом:</w:t>
      </w:r>
    </w:p>
    <w:p w14:paraId="45CC9EB2" w14:textId="086460EA" w:rsidR="00047A53" w:rsidRDefault="00047A53" w:rsidP="006135D7">
      <w:pPr>
        <w:ind w:firstLine="708"/>
        <w:rPr>
          <w:rFonts w:asciiTheme="minorHAnsi" w:hAnsiTheme="minorHAnsi" w:cstheme="minorHAnsi"/>
          <w:iCs/>
          <w:noProof/>
        </w:rPr>
      </w:pPr>
      <w:r>
        <w:rPr>
          <w:rFonts w:asciiTheme="minorHAnsi" w:hAnsiTheme="minorHAnsi" w:cstheme="minorHAnsi"/>
          <w:iCs/>
          <w:noProof/>
        </w:rPr>
        <w:t xml:space="preserve">- если </w:t>
      </w:r>
      <w:r>
        <w:rPr>
          <w:rFonts w:asciiTheme="minorHAnsi" w:hAnsiTheme="minorHAnsi" w:cstheme="minorHAnsi"/>
          <w:iCs/>
          <w:noProof/>
          <w:lang w:val="en-US"/>
        </w:rPr>
        <w:t>a</w:t>
      </w:r>
      <w:r w:rsidRPr="00047A53">
        <w:rPr>
          <w:rFonts w:asciiTheme="minorHAnsi" w:hAnsiTheme="minorHAnsi" w:cstheme="minorHAnsi"/>
          <w:iCs/>
          <w:noProof/>
        </w:rPr>
        <w:t>&gt;</w:t>
      </w:r>
      <w:r>
        <w:rPr>
          <w:rFonts w:asciiTheme="minorHAnsi" w:hAnsiTheme="minorHAnsi" w:cstheme="minorHAnsi"/>
          <w:iCs/>
          <w:noProof/>
          <w:lang w:val="en-US"/>
        </w:rPr>
        <w:t>b</w:t>
      </w:r>
      <w:r w:rsidRPr="00047A53">
        <w:rPr>
          <w:rFonts w:asciiTheme="minorHAnsi" w:hAnsiTheme="minorHAnsi" w:cstheme="minorHAnsi"/>
          <w:iCs/>
          <w:noProof/>
        </w:rPr>
        <w:t xml:space="preserve">, </w:t>
      </w:r>
      <w:r>
        <w:rPr>
          <w:rFonts w:asciiTheme="minorHAnsi" w:hAnsiTheme="minorHAnsi" w:cstheme="minorHAnsi"/>
          <w:iCs/>
          <w:noProof/>
        </w:rPr>
        <w:t xml:space="preserve">то точки </w:t>
      </w:r>
      <w:r>
        <w:rPr>
          <w:rFonts w:asciiTheme="minorHAnsi" w:hAnsiTheme="minorHAnsi" w:cstheme="minorHAnsi"/>
          <w:iCs/>
          <w:noProof/>
          <w:lang w:val="en-US"/>
        </w:rPr>
        <w:t>F</w:t>
      </w:r>
      <w:r w:rsidRPr="00047A53">
        <w:rPr>
          <w:rFonts w:asciiTheme="minorHAnsi" w:hAnsiTheme="minorHAnsi" w:cstheme="minorHAnsi"/>
          <w:iCs/>
          <w:noProof/>
        </w:rPr>
        <w:t>1(</w:t>
      </w:r>
      <w:r>
        <w:rPr>
          <w:rFonts w:asciiTheme="minorHAnsi" w:hAnsiTheme="minorHAnsi" w:cstheme="minorHAnsi"/>
          <w:iCs/>
          <w:noProof/>
          <w:lang w:val="en-US"/>
        </w:rPr>
        <w:t>c</w:t>
      </w:r>
      <w:r w:rsidRPr="00047A53">
        <w:rPr>
          <w:rFonts w:asciiTheme="minorHAnsi" w:hAnsiTheme="minorHAnsi" w:cstheme="minorHAnsi"/>
          <w:iCs/>
          <w:noProof/>
        </w:rPr>
        <w:t xml:space="preserve">, 0) </w:t>
      </w:r>
      <w:r>
        <w:rPr>
          <w:rFonts w:asciiTheme="minorHAnsi" w:hAnsiTheme="minorHAnsi" w:cstheme="minorHAnsi"/>
          <w:iCs/>
          <w:noProof/>
        </w:rPr>
        <w:t xml:space="preserve">и </w:t>
      </w:r>
      <w:r>
        <w:rPr>
          <w:rFonts w:asciiTheme="minorHAnsi" w:hAnsiTheme="minorHAnsi" w:cstheme="minorHAnsi"/>
          <w:iCs/>
          <w:noProof/>
          <w:lang w:val="en-US"/>
        </w:rPr>
        <w:t>F</w:t>
      </w:r>
      <w:r w:rsidRPr="00047A53">
        <w:rPr>
          <w:rFonts w:asciiTheme="minorHAnsi" w:hAnsiTheme="minorHAnsi" w:cstheme="minorHAnsi"/>
          <w:iCs/>
          <w:noProof/>
        </w:rPr>
        <w:t>2(-</w:t>
      </w:r>
      <w:r>
        <w:rPr>
          <w:rFonts w:asciiTheme="minorHAnsi" w:hAnsiTheme="minorHAnsi" w:cstheme="minorHAnsi"/>
          <w:iCs/>
          <w:noProof/>
          <w:lang w:val="en-US"/>
        </w:rPr>
        <w:t>c</w:t>
      </w:r>
      <w:r w:rsidRPr="00047A53">
        <w:rPr>
          <w:rFonts w:asciiTheme="minorHAnsi" w:hAnsiTheme="minorHAnsi" w:cstheme="minorHAnsi"/>
          <w:iCs/>
          <w:noProof/>
        </w:rPr>
        <w:t>, 0)</w:t>
      </w:r>
      <w:r>
        <w:rPr>
          <w:rFonts w:asciiTheme="minorHAnsi" w:hAnsiTheme="minorHAnsi" w:cstheme="minorHAnsi"/>
          <w:iCs/>
          <w:noProof/>
        </w:rPr>
        <w:t xml:space="preserve"> называются фокусами эллипса.</w:t>
      </w:r>
    </w:p>
    <w:p w14:paraId="4243C386" w14:textId="77777777" w:rsidR="00047A53" w:rsidRDefault="00047A53" w:rsidP="00047A53">
      <w:pPr>
        <w:ind w:firstLine="708"/>
        <w:rPr>
          <w:rFonts w:asciiTheme="minorHAnsi" w:hAnsiTheme="minorHAnsi" w:cstheme="minorHAnsi"/>
          <w:iCs/>
          <w:noProof/>
        </w:rPr>
      </w:pPr>
      <w:r>
        <w:rPr>
          <w:rFonts w:asciiTheme="minorHAnsi" w:hAnsiTheme="minorHAnsi" w:cstheme="minorHAnsi"/>
          <w:iCs/>
          <w:noProof/>
        </w:rPr>
        <w:t xml:space="preserve">Расстояние между ними называется фокальным расстоянием и равно 2с, где </w:t>
      </w:r>
      <m:oMath>
        <m:r>
          <w:rPr>
            <w:rFonts w:ascii="Cambria Math" w:hAnsi="Cambria Math" w:cstheme="minorHAnsi"/>
            <w:noProof/>
          </w:rPr>
          <m:t>c=</m:t>
        </m:r>
        <m:rad>
          <m:radPr>
            <m:degHide m:val="1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theme="minorHAnsi"/>
                    <w:i/>
                    <w:iCs/>
                    <w:noProof/>
                  </w:rPr>
                </m:ctrlPr>
              </m:sSupPr>
              <m:e>
                <m:r>
                  <w:rPr>
                    <w:rFonts w:ascii="Cambria Math" w:hAnsi="Cambria Math" w:cstheme="minorHAnsi"/>
                    <w:noProof/>
                  </w:rPr>
                  <m:t>a</m:t>
                </m:r>
              </m:e>
              <m:sup>
                <m:r>
                  <w:rPr>
                    <w:rFonts w:ascii="Cambria Math" w:hAnsi="Cambria Math" w:cstheme="minorHAnsi"/>
                    <w:noProof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noProof/>
              </w:rPr>
              <m:t>-</m:t>
            </m:r>
            <m:sSup>
              <m:sSupPr>
                <m:ctrlPr>
                  <w:rPr>
                    <w:rFonts w:ascii="Cambria Math" w:hAnsi="Cambria Math" w:cstheme="minorHAnsi"/>
                    <w:i/>
                    <w:iCs/>
                    <w:noProof/>
                  </w:rPr>
                </m:ctrlPr>
              </m:sSupPr>
              <m:e>
                <m:r>
                  <w:rPr>
                    <w:rFonts w:ascii="Cambria Math" w:hAnsi="Cambria Math" w:cstheme="minorHAnsi"/>
                    <w:noProof/>
                  </w:rPr>
                  <m:t>b</m:t>
                </m:r>
              </m:e>
              <m:sup>
                <m:r>
                  <w:rPr>
                    <w:rFonts w:ascii="Cambria Math" w:hAnsi="Cambria Math" w:cstheme="minorHAnsi"/>
                    <w:noProof/>
                  </w:rPr>
                  <m:t>2</m:t>
                </m:r>
              </m:sup>
            </m:sSup>
          </m:e>
        </m:rad>
      </m:oMath>
    </w:p>
    <w:p w14:paraId="0179DEC5" w14:textId="1380220C" w:rsidR="00047A53" w:rsidRDefault="00047A53" w:rsidP="00047A53">
      <w:pPr>
        <w:ind w:firstLine="708"/>
        <w:rPr>
          <w:rFonts w:asciiTheme="minorHAnsi" w:hAnsiTheme="minorHAnsi" w:cstheme="minorHAnsi"/>
          <w:iCs/>
          <w:noProof/>
        </w:rPr>
      </w:pPr>
      <w:r>
        <w:rPr>
          <w:rFonts w:asciiTheme="minorHAnsi" w:hAnsiTheme="minorHAnsi" w:cstheme="minorHAnsi"/>
          <w:iCs/>
          <w:noProof/>
        </w:rPr>
        <w:t xml:space="preserve">- </w:t>
      </w:r>
      <w:r w:rsidRPr="00047A53">
        <w:rPr>
          <w:rFonts w:asciiTheme="minorHAnsi" w:hAnsiTheme="minorHAnsi" w:cstheme="minorHAnsi"/>
          <w:iCs/>
          <w:noProof/>
        </w:rPr>
        <w:t>если</w:t>
      </w:r>
      <w:r>
        <w:rPr>
          <w:rFonts w:asciiTheme="minorHAnsi" w:hAnsiTheme="minorHAnsi" w:cstheme="minorHAnsi"/>
          <w:iCs/>
          <w:noProof/>
        </w:rPr>
        <w:t xml:space="preserve"> </w:t>
      </w:r>
      <w:r w:rsidRPr="00047A53">
        <w:rPr>
          <w:rFonts w:asciiTheme="minorHAnsi" w:hAnsiTheme="minorHAnsi" w:cstheme="minorHAnsi"/>
          <w:iCs/>
          <w:noProof/>
          <w:lang w:val="en-US"/>
        </w:rPr>
        <w:t>a</w:t>
      </w:r>
      <w:r w:rsidRPr="00047A53">
        <w:rPr>
          <w:rFonts w:asciiTheme="minorHAnsi" w:hAnsiTheme="minorHAnsi" w:cstheme="minorHAnsi"/>
          <w:iCs/>
          <w:noProof/>
        </w:rPr>
        <w:t>&lt;</w:t>
      </w:r>
      <w:r w:rsidRPr="00047A53">
        <w:rPr>
          <w:rFonts w:asciiTheme="minorHAnsi" w:hAnsiTheme="minorHAnsi" w:cstheme="minorHAnsi"/>
          <w:iCs/>
          <w:noProof/>
          <w:lang w:val="en-US"/>
        </w:rPr>
        <w:t>b</w:t>
      </w:r>
      <w:r>
        <w:rPr>
          <w:rFonts w:asciiTheme="minorHAnsi" w:hAnsiTheme="minorHAnsi" w:cstheme="minorHAnsi"/>
          <w:iCs/>
          <w:noProof/>
        </w:rPr>
        <w:t xml:space="preserve">, то фокусами будут точки </w:t>
      </w:r>
      <w:r>
        <w:rPr>
          <w:rFonts w:asciiTheme="minorHAnsi" w:hAnsiTheme="minorHAnsi" w:cstheme="minorHAnsi"/>
          <w:iCs/>
          <w:noProof/>
          <w:lang w:val="en-US"/>
        </w:rPr>
        <w:t>F</w:t>
      </w:r>
      <w:r w:rsidRPr="00047A53">
        <w:rPr>
          <w:rFonts w:asciiTheme="minorHAnsi" w:hAnsiTheme="minorHAnsi" w:cstheme="minorHAnsi"/>
          <w:iCs/>
          <w:noProof/>
        </w:rPr>
        <w:t xml:space="preserve">1(0, </w:t>
      </w:r>
      <w:r>
        <w:rPr>
          <w:rFonts w:asciiTheme="minorHAnsi" w:hAnsiTheme="minorHAnsi" w:cstheme="minorHAnsi"/>
          <w:iCs/>
          <w:noProof/>
          <w:lang w:val="en-US"/>
        </w:rPr>
        <w:t>c</w:t>
      </w:r>
      <w:r w:rsidRPr="00047A53">
        <w:rPr>
          <w:rFonts w:asciiTheme="minorHAnsi" w:hAnsiTheme="minorHAnsi" w:cstheme="minorHAnsi"/>
          <w:iCs/>
          <w:noProof/>
        </w:rPr>
        <w:t xml:space="preserve">) </w:t>
      </w:r>
      <w:r>
        <w:rPr>
          <w:rFonts w:asciiTheme="minorHAnsi" w:hAnsiTheme="minorHAnsi" w:cstheme="minorHAnsi"/>
          <w:iCs/>
          <w:noProof/>
        </w:rPr>
        <w:t xml:space="preserve">и </w:t>
      </w:r>
      <w:r>
        <w:rPr>
          <w:rFonts w:asciiTheme="minorHAnsi" w:hAnsiTheme="minorHAnsi" w:cstheme="minorHAnsi"/>
          <w:iCs/>
          <w:noProof/>
          <w:lang w:val="en-US"/>
        </w:rPr>
        <w:t>F</w:t>
      </w:r>
      <w:r w:rsidRPr="00047A53">
        <w:rPr>
          <w:rFonts w:asciiTheme="minorHAnsi" w:hAnsiTheme="minorHAnsi" w:cstheme="minorHAnsi"/>
          <w:iCs/>
          <w:noProof/>
        </w:rPr>
        <w:t>2(0, -</w:t>
      </w:r>
      <w:r>
        <w:rPr>
          <w:rFonts w:asciiTheme="minorHAnsi" w:hAnsiTheme="minorHAnsi" w:cstheme="minorHAnsi"/>
          <w:iCs/>
          <w:noProof/>
          <w:lang w:val="en-US"/>
        </w:rPr>
        <w:t>c</w:t>
      </w:r>
      <w:r w:rsidRPr="00047A53">
        <w:rPr>
          <w:rFonts w:asciiTheme="minorHAnsi" w:hAnsiTheme="minorHAnsi" w:cstheme="minorHAnsi"/>
          <w:iCs/>
          <w:noProof/>
        </w:rPr>
        <w:t>)</w:t>
      </w:r>
      <w:r>
        <w:rPr>
          <w:rFonts w:asciiTheme="minorHAnsi" w:hAnsiTheme="minorHAnsi" w:cstheme="minorHAnsi"/>
          <w:iCs/>
          <w:noProof/>
        </w:rPr>
        <w:t xml:space="preserve">, где </w:t>
      </w:r>
      <m:oMath>
        <m:r>
          <w:rPr>
            <w:rFonts w:ascii="Cambria Math" w:hAnsi="Cambria Math" w:cstheme="minorHAnsi"/>
            <w:noProof/>
          </w:rPr>
          <m:t>c=</m:t>
        </m:r>
        <m:rad>
          <m:radPr>
            <m:degHide m:val="1"/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theme="minorHAnsi"/>
                    <w:i/>
                    <w:iCs/>
                    <w:noProof/>
                  </w:rPr>
                </m:ctrlPr>
              </m:sSupPr>
              <m:e>
                <m:r>
                  <w:rPr>
                    <w:rFonts w:ascii="Cambria Math" w:hAnsi="Cambria Math" w:cstheme="minorHAnsi"/>
                    <w:noProof/>
                    <w:lang w:val="en-US"/>
                  </w:rPr>
                  <m:t>b</m:t>
                </m:r>
              </m:e>
              <m:sup>
                <m:r>
                  <w:rPr>
                    <w:rFonts w:ascii="Cambria Math" w:hAnsi="Cambria Math" w:cstheme="minorHAnsi"/>
                    <w:noProof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noProof/>
              </w:rPr>
              <m:t>-</m:t>
            </m:r>
            <m:sSup>
              <m:sSupPr>
                <m:ctrlPr>
                  <w:rPr>
                    <w:rFonts w:ascii="Cambria Math" w:hAnsi="Cambria Math" w:cstheme="minorHAnsi"/>
                    <w:i/>
                    <w:iCs/>
                    <w:noProof/>
                  </w:rPr>
                </m:ctrlPr>
              </m:sSupPr>
              <m:e>
                <m:r>
                  <w:rPr>
                    <w:rFonts w:ascii="Cambria Math" w:hAnsi="Cambria Math" w:cstheme="minorHAnsi"/>
                    <w:noProof/>
                  </w:rPr>
                  <m:t>a</m:t>
                </m:r>
              </m:e>
              <m:sup>
                <m:r>
                  <w:rPr>
                    <w:rFonts w:ascii="Cambria Math" w:hAnsi="Cambria Math" w:cstheme="minorHAnsi"/>
                    <w:noProof/>
                  </w:rPr>
                  <m:t>2</m:t>
                </m:r>
              </m:sup>
            </m:sSup>
          </m:e>
        </m:rad>
      </m:oMath>
    </w:p>
    <w:p w14:paraId="35A6DDBB" w14:textId="6368495F" w:rsidR="00047A53" w:rsidRDefault="00047A53" w:rsidP="00047A53">
      <w:pPr>
        <w:ind w:firstLine="708"/>
        <w:rPr>
          <w:rFonts w:asciiTheme="minorHAnsi" w:hAnsiTheme="minorHAnsi" w:cstheme="minorHAnsi"/>
          <w:iCs/>
          <w:noProof/>
        </w:rPr>
      </w:pPr>
      <w:r w:rsidRPr="00047A53">
        <w:rPr>
          <w:rFonts w:asciiTheme="minorHAnsi" w:hAnsiTheme="minorHAnsi" w:cstheme="minorHAnsi"/>
          <w:iCs/>
          <w:noProof/>
        </w:rPr>
        <w:t xml:space="preserve">5) </w:t>
      </w:r>
      <w:r>
        <w:rPr>
          <w:rFonts w:asciiTheme="minorHAnsi" w:hAnsiTheme="minorHAnsi" w:cstheme="minorHAnsi"/>
          <w:iCs/>
          <w:noProof/>
        </w:rPr>
        <w:t xml:space="preserve">Если </w:t>
      </w:r>
      <w:r>
        <w:rPr>
          <w:rFonts w:asciiTheme="minorHAnsi" w:hAnsiTheme="minorHAnsi" w:cstheme="minorHAnsi"/>
          <w:iCs/>
          <w:noProof/>
          <w:lang w:val="en-US"/>
        </w:rPr>
        <w:t>b</w:t>
      </w:r>
      <w:r w:rsidRPr="00047A53">
        <w:rPr>
          <w:rFonts w:asciiTheme="minorHAnsi" w:hAnsiTheme="minorHAnsi" w:cstheme="minorHAnsi"/>
          <w:iCs/>
          <w:noProof/>
        </w:rPr>
        <w:t>=</w:t>
      </w:r>
      <w:r>
        <w:rPr>
          <w:rFonts w:asciiTheme="minorHAnsi" w:hAnsiTheme="minorHAnsi" w:cstheme="minorHAnsi"/>
          <w:iCs/>
          <w:noProof/>
          <w:lang w:val="en-US"/>
        </w:rPr>
        <w:t>a</w:t>
      </w:r>
      <w:r>
        <w:rPr>
          <w:rFonts w:asciiTheme="minorHAnsi" w:hAnsiTheme="minorHAnsi" w:cstheme="minorHAnsi"/>
          <w:iCs/>
          <w:noProof/>
        </w:rPr>
        <w:t xml:space="preserve">, то из уравнения эллипса получаем уравнение окружности с центром в начале координат </w:t>
      </w:r>
      <m:oMath>
        <m:sSup>
          <m:sSupPr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sSupPr>
          <m:e>
            <m:r>
              <w:rPr>
                <w:rFonts w:ascii="Cambria Math" w:hAnsi="Cambria Math" w:cstheme="minorHAnsi"/>
                <w:noProof/>
              </w:rPr>
              <m:t>x</m:t>
            </m:r>
          </m:e>
          <m:sup>
            <m:r>
              <w:rPr>
                <w:rFonts w:ascii="Cambria Math" w:hAnsi="Cambria Math" w:cstheme="minorHAnsi"/>
                <w:noProof/>
              </w:rPr>
              <m:t>2</m:t>
            </m:r>
          </m:sup>
        </m:sSup>
        <m:r>
          <w:rPr>
            <w:rFonts w:ascii="Cambria Math" w:hAnsi="Cambria Math" w:cstheme="minorHAnsi"/>
            <w:noProof/>
          </w:rPr>
          <m:t>+</m:t>
        </m:r>
        <m:sSup>
          <m:sSupPr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sSupPr>
          <m:e>
            <m:r>
              <w:rPr>
                <w:rFonts w:ascii="Cambria Math" w:hAnsi="Cambria Math" w:cstheme="minorHAnsi"/>
                <w:noProof/>
              </w:rPr>
              <m:t>y</m:t>
            </m:r>
          </m:e>
          <m:sup>
            <m:r>
              <w:rPr>
                <w:rFonts w:ascii="Cambria Math" w:hAnsi="Cambria Math" w:cstheme="minorHAnsi"/>
                <w:noProof/>
              </w:rPr>
              <m:t>2</m:t>
            </m:r>
          </m:sup>
        </m:sSup>
        <m:r>
          <w:rPr>
            <w:rFonts w:ascii="Cambria Math" w:hAnsi="Cambria Math" w:cstheme="minorHAnsi"/>
            <w:noProof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sSupPr>
          <m:e>
            <m:r>
              <w:rPr>
                <w:rFonts w:ascii="Cambria Math" w:hAnsi="Cambria Math" w:cstheme="minorHAnsi"/>
                <w:noProof/>
              </w:rPr>
              <m:t>a</m:t>
            </m:r>
          </m:e>
          <m:sup>
            <m:r>
              <w:rPr>
                <w:rFonts w:ascii="Cambria Math" w:hAnsi="Cambria Math" w:cstheme="minorHAnsi"/>
                <w:noProof/>
              </w:rPr>
              <m:t>2</m:t>
            </m:r>
          </m:sup>
        </m:sSup>
      </m:oMath>
    </w:p>
    <w:p w14:paraId="32D39C70" w14:textId="0AE6C6D9" w:rsidR="00047A53" w:rsidRDefault="00047A53" w:rsidP="00047A53">
      <w:pPr>
        <w:ind w:firstLine="708"/>
        <w:rPr>
          <w:rFonts w:asciiTheme="minorHAnsi" w:hAnsiTheme="minorHAnsi" w:cstheme="minorHAnsi"/>
        </w:rPr>
      </w:pPr>
      <w:r w:rsidRPr="00047A53">
        <w:rPr>
          <w:rFonts w:asciiTheme="minorHAnsi" w:hAnsiTheme="minorHAnsi" w:cstheme="minorHAnsi"/>
          <w:iCs/>
          <w:noProof/>
        </w:rPr>
        <w:t xml:space="preserve">6) </w:t>
      </w:r>
      <w:r w:rsidRPr="00047A53">
        <w:rPr>
          <w:rFonts w:asciiTheme="minorHAnsi" w:hAnsiTheme="minorHAnsi" w:cstheme="minorHAnsi"/>
          <w:i/>
          <w:iCs/>
        </w:rPr>
        <w:t>Эксцентриситет</w:t>
      </w:r>
      <w:r w:rsidRPr="00047A53">
        <w:rPr>
          <w:rFonts w:asciiTheme="minorHAnsi" w:hAnsiTheme="minorHAnsi" w:cstheme="minorHAnsi"/>
        </w:rPr>
        <w:t xml:space="preserve"> эллипса – это показатель, характеризующий степень деформации окружности, при которой получится эллипс. Эксцентриситетом эллипса называется отношение фокального расстояния 2с к длине большой оси. При этом:</w:t>
      </w:r>
    </w:p>
    <w:p w14:paraId="52672961" w14:textId="6BD7D715" w:rsidR="00047A53" w:rsidRPr="00047A53" w:rsidRDefault="00047A53" w:rsidP="00047A53">
      <w:pPr>
        <w:ind w:firstLine="708"/>
        <w:rPr>
          <w:rFonts w:asciiTheme="minorHAnsi" w:hAnsiTheme="minorHAnsi" w:cstheme="minorHAnsi"/>
          <w:iCs/>
          <w:noProof/>
        </w:rPr>
      </w:pPr>
      <w:r w:rsidRPr="00047A53">
        <w:rPr>
          <w:rFonts w:asciiTheme="minorHAnsi" w:hAnsiTheme="minorHAnsi" w:cstheme="minorHAnsi"/>
        </w:rPr>
        <w:t xml:space="preserve">- </w:t>
      </w:r>
      <w:r>
        <w:rPr>
          <w:rFonts w:asciiTheme="minorHAnsi" w:hAnsiTheme="minorHAnsi" w:cstheme="minorHAnsi"/>
          <w:iCs/>
          <w:noProof/>
        </w:rPr>
        <w:t xml:space="preserve">если </w:t>
      </w:r>
      <w:r>
        <w:rPr>
          <w:rFonts w:asciiTheme="minorHAnsi" w:hAnsiTheme="minorHAnsi" w:cstheme="minorHAnsi"/>
          <w:iCs/>
          <w:noProof/>
          <w:lang w:val="en-US"/>
        </w:rPr>
        <w:t>a</w:t>
      </w:r>
      <w:r w:rsidRPr="00047A53">
        <w:rPr>
          <w:rFonts w:asciiTheme="minorHAnsi" w:hAnsiTheme="minorHAnsi" w:cstheme="minorHAnsi"/>
          <w:iCs/>
          <w:noProof/>
        </w:rPr>
        <w:t>&gt;</w:t>
      </w:r>
      <w:r>
        <w:rPr>
          <w:rFonts w:asciiTheme="minorHAnsi" w:hAnsiTheme="minorHAnsi" w:cstheme="minorHAnsi"/>
          <w:iCs/>
          <w:noProof/>
          <w:lang w:val="en-US"/>
        </w:rPr>
        <w:t>b</w:t>
      </w:r>
      <w:r w:rsidRPr="00047A53">
        <w:rPr>
          <w:rFonts w:asciiTheme="minorHAnsi" w:hAnsiTheme="minorHAnsi" w:cstheme="minorHAnsi"/>
          <w:iCs/>
          <w:noProof/>
        </w:rPr>
        <w:t xml:space="preserve">, </w:t>
      </w:r>
      <w:r>
        <w:rPr>
          <w:rFonts w:asciiTheme="minorHAnsi" w:hAnsiTheme="minorHAnsi" w:cstheme="minorHAnsi"/>
          <w:iCs/>
          <w:noProof/>
        </w:rPr>
        <w:t>то</w:t>
      </w:r>
      <w:r w:rsidRPr="00047A53">
        <w:rPr>
          <w:rFonts w:asciiTheme="minorHAnsi" w:hAnsiTheme="minorHAnsi" w:cstheme="minorHAnsi"/>
          <w:iCs/>
          <w:noProof/>
        </w:rPr>
        <w:t xml:space="preserve"> </w:t>
      </w:r>
      <m:oMath>
        <m:r>
          <w:rPr>
            <w:rFonts w:ascii="Cambria Math" w:hAnsi="Cambria Math" w:cstheme="minorHAnsi"/>
            <w:noProof/>
            <w:lang w:val="en-US"/>
          </w:rPr>
          <m:t>ε</m:t>
        </m:r>
        <m:r>
          <w:rPr>
            <w:rFonts w:ascii="Cambria Math" w:hAnsi="Cambria Math" w:cstheme="minorHAnsi"/>
            <w:noProof/>
          </w:rPr>
          <m:t>=</m:t>
        </m:r>
        <m:f>
          <m:fPr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fPr>
          <m:num>
            <m:r>
              <w:rPr>
                <w:rFonts w:ascii="Cambria Math" w:hAnsi="Cambria Math" w:cstheme="minorHAnsi"/>
                <w:noProof/>
              </w:rPr>
              <m:t>c</m:t>
            </m:r>
          </m:num>
          <m:den>
            <m:r>
              <w:rPr>
                <w:rFonts w:ascii="Cambria Math" w:hAnsi="Cambria Math" w:cstheme="minorHAnsi"/>
                <w:noProof/>
              </w:rPr>
              <m:t>a</m:t>
            </m:r>
          </m:den>
        </m:f>
      </m:oMath>
    </w:p>
    <w:p w14:paraId="2779F3A6" w14:textId="61D49F5E" w:rsidR="00047A53" w:rsidRDefault="00047A53" w:rsidP="00047A53">
      <w:pPr>
        <w:ind w:firstLine="708"/>
        <w:rPr>
          <w:rFonts w:asciiTheme="minorHAnsi" w:hAnsiTheme="minorHAnsi" w:cstheme="minorHAnsi"/>
          <w:iCs/>
          <w:noProof/>
        </w:rPr>
      </w:pPr>
      <w:r w:rsidRPr="00047A53">
        <w:rPr>
          <w:rFonts w:asciiTheme="minorHAnsi" w:hAnsiTheme="minorHAnsi" w:cstheme="minorHAnsi"/>
          <w:iCs/>
          <w:noProof/>
        </w:rPr>
        <w:t>- если</w:t>
      </w:r>
      <w:r>
        <w:rPr>
          <w:rFonts w:asciiTheme="minorHAnsi" w:hAnsiTheme="minorHAnsi" w:cstheme="minorHAnsi"/>
          <w:iCs/>
          <w:noProof/>
        </w:rPr>
        <w:t xml:space="preserve"> </w:t>
      </w:r>
      <w:r w:rsidRPr="00047A53">
        <w:rPr>
          <w:rFonts w:asciiTheme="minorHAnsi" w:hAnsiTheme="minorHAnsi" w:cstheme="minorHAnsi"/>
          <w:iCs/>
          <w:noProof/>
          <w:lang w:val="en-US"/>
        </w:rPr>
        <w:t>a</w:t>
      </w:r>
      <w:r w:rsidRPr="00047A53">
        <w:rPr>
          <w:rFonts w:asciiTheme="minorHAnsi" w:hAnsiTheme="minorHAnsi" w:cstheme="minorHAnsi"/>
          <w:iCs/>
          <w:noProof/>
        </w:rPr>
        <w:t>&lt;</w:t>
      </w:r>
      <w:r w:rsidRPr="00047A53">
        <w:rPr>
          <w:rFonts w:asciiTheme="minorHAnsi" w:hAnsiTheme="minorHAnsi" w:cstheme="minorHAnsi"/>
          <w:iCs/>
          <w:noProof/>
          <w:lang w:val="en-US"/>
        </w:rPr>
        <w:t>b</w:t>
      </w:r>
      <w:r>
        <w:rPr>
          <w:rFonts w:asciiTheme="minorHAnsi" w:hAnsiTheme="minorHAnsi" w:cstheme="minorHAnsi"/>
          <w:iCs/>
          <w:noProof/>
        </w:rPr>
        <w:t>, то</w:t>
      </w:r>
      <w:r w:rsidRPr="00047A53">
        <w:rPr>
          <w:rFonts w:asciiTheme="minorHAnsi" w:hAnsiTheme="minorHAnsi" w:cstheme="minorHAnsi"/>
          <w:iCs/>
          <w:noProof/>
        </w:rPr>
        <w:t xml:space="preserve"> </w:t>
      </w:r>
      <m:oMath>
        <m:r>
          <w:rPr>
            <w:rFonts w:ascii="Cambria Math" w:hAnsi="Cambria Math" w:cstheme="minorHAnsi"/>
            <w:noProof/>
            <w:lang w:val="en-US"/>
          </w:rPr>
          <m:t>ε</m:t>
        </m:r>
        <m:r>
          <w:rPr>
            <w:rFonts w:ascii="Cambria Math" w:hAnsi="Cambria Math" w:cstheme="minorHAnsi"/>
            <w:noProof/>
          </w:rPr>
          <m:t>=</m:t>
        </m:r>
        <m:f>
          <m:fPr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fPr>
          <m:num>
            <m:r>
              <w:rPr>
                <w:rFonts w:ascii="Cambria Math" w:hAnsi="Cambria Math" w:cstheme="minorHAnsi"/>
                <w:noProof/>
              </w:rPr>
              <m:t>c</m:t>
            </m:r>
          </m:num>
          <m:den>
            <m:r>
              <w:rPr>
                <w:rFonts w:ascii="Cambria Math" w:hAnsi="Cambria Math" w:cstheme="minorHAnsi"/>
                <w:noProof/>
              </w:rPr>
              <m:t>b</m:t>
            </m:r>
          </m:den>
        </m:f>
      </m:oMath>
    </w:p>
    <w:p w14:paraId="34F2D05C" w14:textId="50170FE1" w:rsidR="00047A53" w:rsidRDefault="00047A53" w:rsidP="00047A53">
      <w:pPr>
        <w:ind w:firstLine="708"/>
        <w:rPr>
          <w:rFonts w:asciiTheme="minorHAnsi" w:hAnsiTheme="minorHAnsi" w:cstheme="minorHAnsi"/>
          <w:iCs/>
          <w:noProof/>
        </w:rPr>
      </w:pPr>
      <w:r>
        <w:rPr>
          <w:rFonts w:asciiTheme="minorHAnsi" w:hAnsiTheme="minorHAnsi" w:cstheme="minorHAnsi"/>
          <w:iCs/>
          <w:noProof/>
        </w:rPr>
        <w:t xml:space="preserve">Эксцентриситет эллипса всегда меньше 1: </w:t>
      </w:r>
      <m:oMath>
        <m:r>
          <w:rPr>
            <w:rFonts w:ascii="Cambria Math" w:hAnsi="Cambria Math" w:cstheme="minorHAnsi"/>
            <w:noProof/>
          </w:rPr>
          <m:t>0≤ε&lt;1</m:t>
        </m:r>
      </m:oMath>
    </w:p>
    <w:p w14:paraId="1FC91AAF" w14:textId="64B97660" w:rsidR="00047A53" w:rsidRDefault="00047A53" w:rsidP="00047A53">
      <w:pPr>
        <w:ind w:firstLine="708"/>
      </w:pPr>
      <w:r>
        <w:rPr>
          <w:rFonts w:asciiTheme="minorHAnsi" w:hAnsiTheme="minorHAnsi" w:cstheme="minorHAnsi"/>
          <w:iCs/>
          <w:noProof/>
        </w:rPr>
        <w:t xml:space="preserve">7) </w:t>
      </w:r>
      <w:r>
        <w:t>Фокальные радиусы эллипса r1 и r2 - это расстояние от любой точки М(х,у), лежащей на эллипсе, до фокусов F1(-с;0) и F2(с,0). Фокальные радиусы вычисляются как:</w:t>
      </w:r>
    </w:p>
    <w:p w14:paraId="39FF2D4C" w14:textId="0BACBA24" w:rsidR="00047A53" w:rsidRDefault="00122FB2" w:rsidP="00047A53">
      <w:pPr>
        <w:ind w:firstLine="708"/>
        <w:rPr>
          <w:rFonts w:asciiTheme="minorHAnsi" w:hAnsiTheme="minorHAnsi" w:cstheme="minorHAnsi"/>
          <w:i/>
          <w:iCs/>
          <w:noProof/>
          <w:lang w:val="en-US"/>
        </w:rPr>
      </w:pPr>
      <m:oMath>
        <m:sSub>
          <m:sSubPr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sSubPr>
          <m:e>
            <m:r>
              <w:rPr>
                <w:rFonts w:ascii="Cambria Math" w:hAnsi="Cambria Math" w:cstheme="minorHAnsi"/>
                <w:noProof/>
                <w:lang w:val="en-US"/>
              </w:rPr>
              <m:t>r</m:t>
            </m:r>
          </m:e>
          <m:sub>
            <m:r>
              <w:rPr>
                <w:rFonts w:ascii="Cambria Math" w:hAnsi="Cambria Math" w:cstheme="minorHAnsi"/>
                <w:noProof/>
              </w:rPr>
              <m:t>1</m:t>
            </m:r>
          </m:sub>
        </m:sSub>
        <m:r>
          <w:rPr>
            <w:rFonts w:ascii="Cambria Math" w:hAnsi="Cambria Math" w:cstheme="minorHAnsi"/>
            <w:noProof/>
          </w:rPr>
          <m:t>=a-εx</m:t>
        </m:r>
      </m:oMath>
      <w:r w:rsidR="00047A53">
        <w:rPr>
          <w:rFonts w:asciiTheme="minorHAnsi" w:hAnsiTheme="minorHAnsi" w:cstheme="minorHAnsi"/>
          <w:i/>
          <w:iCs/>
          <w:noProof/>
          <w:lang w:val="en-US"/>
        </w:rPr>
        <w:t xml:space="preserve">         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noProof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noProof/>
                <w:lang w:val="en-US"/>
              </w:rPr>
              <m:t>r</m:t>
            </m:r>
          </m:e>
          <m:sub>
            <m:r>
              <w:rPr>
                <w:rFonts w:ascii="Cambria Math" w:hAnsi="Cambria Math" w:cstheme="minorHAnsi"/>
                <w:noProof/>
                <w:lang w:val="en-US"/>
              </w:rPr>
              <m:t>2</m:t>
            </m:r>
          </m:sub>
        </m:sSub>
        <m:r>
          <w:rPr>
            <w:rFonts w:ascii="Cambria Math" w:hAnsi="Cambria Math" w:cstheme="minorHAnsi"/>
            <w:noProof/>
            <w:lang w:val="en-US"/>
          </w:rPr>
          <m:t>=a+εx</m:t>
        </m:r>
      </m:oMath>
    </w:p>
    <w:p w14:paraId="7C6DA7DA" w14:textId="33392839" w:rsidR="00FB1B64" w:rsidRDefault="00FB1B64" w:rsidP="00047A53">
      <w:pPr>
        <w:ind w:firstLine="708"/>
        <w:rPr>
          <w:rFonts w:asciiTheme="minorHAnsi" w:hAnsiTheme="minorHAnsi" w:cstheme="minorHAnsi"/>
          <w:noProof/>
        </w:rPr>
      </w:pPr>
      <w:r w:rsidRPr="00FB1B64">
        <w:rPr>
          <w:rFonts w:asciiTheme="minorHAnsi" w:hAnsiTheme="minorHAnsi" w:cstheme="minorHAnsi"/>
          <w:noProof/>
        </w:rPr>
        <w:t xml:space="preserve">8) </w:t>
      </w:r>
      <w:r w:rsidRPr="00FB1B64">
        <w:rPr>
          <w:rFonts w:asciiTheme="minorHAnsi" w:hAnsiTheme="minorHAnsi" w:cstheme="minorHAnsi"/>
          <w:i/>
          <w:iCs/>
          <w:noProof/>
        </w:rPr>
        <w:t>Директрисы эллипса</w:t>
      </w:r>
      <w:r>
        <w:rPr>
          <w:rFonts w:asciiTheme="minorHAnsi" w:hAnsiTheme="minorHAnsi" w:cstheme="minorHAnsi"/>
          <w:i/>
          <w:iCs/>
          <w:noProof/>
        </w:rPr>
        <w:t xml:space="preserve"> – </w:t>
      </w:r>
      <w:r>
        <w:rPr>
          <w:rFonts w:asciiTheme="minorHAnsi" w:hAnsiTheme="minorHAnsi" w:cstheme="minorHAnsi"/>
          <w:noProof/>
        </w:rPr>
        <w:t xml:space="preserve">прямые, параллельные малой оси эллипса и отстают от нее на расстоянии равном </w:t>
      </w:r>
      <m:oMath>
        <m:f>
          <m:fPr>
            <m:ctrlPr>
              <w:rPr>
                <w:rFonts w:ascii="Cambria Math" w:hAnsi="Cambria Math" w:cstheme="minorHAnsi"/>
                <w:i/>
                <w:noProof/>
              </w:rPr>
            </m:ctrlPr>
          </m:fPr>
          <m:num>
            <m:r>
              <w:rPr>
                <w:rFonts w:ascii="Cambria Math" w:hAnsi="Cambria Math" w:cstheme="minorHAnsi"/>
                <w:noProof/>
              </w:rPr>
              <m:t>a</m:t>
            </m:r>
          </m:num>
          <m:den>
            <m:r>
              <w:rPr>
                <w:rFonts w:ascii="Cambria Math" w:hAnsi="Cambria Math" w:cstheme="minorHAnsi"/>
                <w:noProof/>
              </w:rPr>
              <m:t>ε</m:t>
            </m:r>
          </m:den>
        </m:f>
      </m:oMath>
    </w:p>
    <w:p w14:paraId="32C8CF07" w14:textId="448CB58F" w:rsidR="00FB1B64" w:rsidRPr="00FB1B64" w:rsidRDefault="00FB1B64" w:rsidP="00047A53">
      <w:pPr>
        <w:ind w:firstLine="708"/>
        <w:rPr>
          <w:rFonts w:asciiTheme="minorHAnsi" w:hAnsiTheme="minorHAnsi" w:cstheme="minorHAnsi"/>
          <w:noProof/>
          <w:lang w:val="en-US"/>
        </w:rPr>
      </w:pPr>
      <m:oMathPara>
        <m:oMath>
          <m:r>
            <w:rPr>
              <w:rFonts w:ascii="Cambria Math" w:hAnsi="Cambria Math" w:cstheme="minorHAnsi"/>
              <w:noProof/>
              <w:lang w:val="en-US"/>
            </w:rPr>
            <m:t>x=±</m:t>
          </m:r>
          <m:f>
            <m:fPr>
              <m:ctrlPr>
                <w:rPr>
                  <w:rFonts w:ascii="Cambria Math" w:hAnsi="Cambria Math" w:cstheme="minorHAnsi"/>
                  <w:i/>
                  <w:noProof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noProof/>
                  <w:lang w:val="en-US"/>
                </w:rPr>
                <m:t>a</m:t>
              </m:r>
            </m:num>
            <m:den>
              <m:r>
                <w:rPr>
                  <w:rFonts w:ascii="Cambria Math" w:hAnsi="Cambria Math" w:cstheme="minorHAnsi"/>
                  <w:noProof/>
                  <w:lang w:val="en-US"/>
                </w:rPr>
                <m:t>ε</m:t>
              </m:r>
            </m:den>
          </m:f>
        </m:oMath>
      </m:oMathPara>
    </w:p>
    <w:p w14:paraId="651E0677" w14:textId="7D90CC91" w:rsidR="00FB1B64" w:rsidRPr="00FB1B64" w:rsidRDefault="00FB1B64" w:rsidP="00047A53">
      <w:pPr>
        <w:ind w:firstLine="708"/>
        <w:rPr>
          <w:rFonts w:asciiTheme="minorHAnsi" w:hAnsiTheme="minorHAnsi" w:cstheme="minorHAnsi"/>
          <w:b/>
          <w:bCs/>
          <w:noProof/>
        </w:rPr>
      </w:pPr>
      <w:r>
        <w:rPr>
          <w:rFonts w:asciiTheme="minorHAnsi" w:hAnsiTheme="minorHAnsi" w:cstheme="minorHAnsi"/>
          <w:noProof/>
        </w:rPr>
        <w:t>9)</w:t>
      </w:r>
      <w:r w:rsidRPr="00FB1B64">
        <w:t xml:space="preserve"> </w:t>
      </w:r>
      <w:r w:rsidRPr="00FB1B64">
        <w:rPr>
          <w:rFonts w:asciiTheme="minorHAnsi" w:hAnsiTheme="minorHAnsi" w:cstheme="minorHAnsi"/>
          <w:i/>
          <w:iCs/>
        </w:rPr>
        <w:t>Оптическое свойство</w:t>
      </w:r>
      <w:r w:rsidRPr="00FB1B64">
        <w:rPr>
          <w:rFonts w:asciiTheme="minorHAnsi" w:hAnsiTheme="minorHAnsi" w:cstheme="minorHAnsi"/>
        </w:rPr>
        <w:t xml:space="preserve"> эллипса: касательная к эллипсу образует равные углы с фокальными радиусами точки касания.</w:t>
      </w:r>
    </w:p>
    <w:p w14:paraId="54D37EEB" w14:textId="5C36C326" w:rsidR="006135D7" w:rsidRPr="00FB1B64" w:rsidRDefault="00FB1B64" w:rsidP="006135D7">
      <w:pPr>
        <w:ind w:firstLine="708"/>
        <w:rPr>
          <w:rFonts w:asciiTheme="minorHAnsi" w:hAnsiTheme="minorHAnsi" w:cstheme="minorHAnsi"/>
          <w:i/>
          <w:noProof/>
        </w:rPr>
      </w:pPr>
      <w:r w:rsidRPr="00FB1B64">
        <w:rPr>
          <w:rFonts w:asciiTheme="minorHAnsi" w:hAnsiTheme="minorHAnsi" w:cstheme="minorHAnsi"/>
          <w:i/>
          <w:noProof/>
        </w:rPr>
        <w:t>Параметрические уравнения эллипса</w:t>
      </w:r>
    </w:p>
    <w:p w14:paraId="54F08DD9" w14:textId="52E34F5E" w:rsidR="006135D7" w:rsidRPr="00FB1B64" w:rsidRDefault="00122FB2" w:rsidP="006135D7">
      <w:pPr>
        <w:rPr>
          <w:rFonts w:asciiTheme="minorHAnsi" w:hAnsiTheme="minorHAnsi" w:cstheme="minorHAnsi"/>
          <w:iCs/>
          <w:noProof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  <w:iCs/>
                  <w:noProof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  <w:iCs/>
                      <w:noProof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  <w:noProof/>
                      <w:lang w:val="en-US"/>
                    </w:rPr>
                    <m:t>x=a</m:t>
                  </m:r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iCs/>
                          <w:noProof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noProof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theme="minorHAnsi"/>
                          <w:noProof/>
                          <w:lang w:val="en-US"/>
                        </w:rPr>
                        <m:t>t</m:t>
                      </m:r>
                    </m:e>
                  </m:func>
                </m:e>
                <m:e>
                  <m:r>
                    <w:rPr>
                      <w:rFonts w:ascii="Cambria Math" w:hAnsi="Cambria Math" w:cstheme="minorHAnsi"/>
                      <w:noProof/>
                    </w:rPr>
                    <m:t>y=b</m:t>
                  </m:r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iCs/>
                          <w:noProof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noProof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theme="minorHAnsi"/>
                          <w:noProof/>
                        </w:rPr>
                        <m:t>t</m:t>
                      </m:r>
                    </m:e>
                  </m:func>
                </m:e>
              </m:eqArr>
              <m:r>
                <w:rPr>
                  <w:rFonts w:ascii="Cambria Math" w:hAnsi="Cambria Math" w:cstheme="minorHAnsi"/>
                  <w:noProof/>
                </w:rPr>
                <m:t xml:space="preserve">        t∈[0;2π]</m:t>
              </m:r>
            </m:e>
          </m:d>
        </m:oMath>
      </m:oMathPara>
    </w:p>
    <w:p w14:paraId="756898B8" w14:textId="13476F23" w:rsidR="00FB1B64" w:rsidRDefault="00FB1B64" w:rsidP="006135D7">
      <w:pPr>
        <w:rPr>
          <w:rFonts w:asciiTheme="minorHAnsi" w:hAnsiTheme="minorHAnsi" w:cstheme="minorHAnsi"/>
          <w:iCs/>
          <w:noProof/>
        </w:rPr>
      </w:pPr>
      <w:r>
        <w:rPr>
          <w:rFonts w:asciiTheme="minorHAnsi" w:hAnsiTheme="minorHAnsi" w:cstheme="minorHAnsi"/>
          <w:iCs/>
          <w:noProof/>
        </w:rPr>
        <w:tab/>
        <w:t>Если центр симметрии эллипса находится в точке (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sSubPr>
          <m:e>
            <m:r>
              <w:rPr>
                <w:rFonts w:ascii="Cambria Math" w:hAnsi="Cambria Math" w:cstheme="minorHAnsi"/>
                <w:noProof/>
              </w:rPr>
              <m:t>x</m:t>
            </m:r>
          </m:e>
          <m:sub>
            <m:r>
              <w:rPr>
                <w:rFonts w:ascii="Cambria Math" w:hAnsi="Cambria Math" w:cstheme="minorHAnsi"/>
                <w:noProof/>
              </w:rPr>
              <m:t>0</m:t>
            </m:r>
          </m:sub>
        </m:sSub>
        <m:r>
          <w:rPr>
            <w:rFonts w:ascii="Cambria Math" w:hAnsi="Cambria Math" w:cstheme="minorHAnsi"/>
            <w:noProof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iCs/>
                <w:noProof/>
              </w:rPr>
            </m:ctrlPr>
          </m:sSubPr>
          <m:e>
            <m:r>
              <w:rPr>
                <w:rFonts w:ascii="Cambria Math" w:hAnsi="Cambria Math" w:cstheme="minorHAnsi"/>
                <w:noProof/>
              </w:rPr>
              <m:t>y</m:t>
            </m:r>
          </m:e>
          <m:sub>
            <m:r>
              <w:rPr>
                <w:rFonts w:ascii="Cambria Math" w:hAnsi="Cambria Math" w:cstheme="minorHAnsi"/>
                <w:noProof/>
              </w:rPr>
              <m:t>0</m:t>
            </m:r>
          </m:sub>
        </m:sSub>
      </m:oMath>
      <w:r>
        <w:rPr>
          <w:rFonts w:asciiTheme="minorHAnsi" w:hAnsiTheme="minorHAnsi" w:cstheme="minorHAnsi"/>
          <w:iCs/>
          <w:noProof/>
        </w:rPr>
        <w:t>)</w:t>
      </w:r>
      <w:r w:rsidRPr="00FB1B64">
        <w:rPr>
          <w:rFonts w:asciiTheme="minorHAnsi" w:hAnsiTheme="minorHAnsi" w:cstheme="minorHAnsi"/>
          <w:iCs/>
          <w:noProof/>
        </w:rPr>
        <w:t xml:space="preserve">, </w:t>
      </w:r>
      <w:r>
        <w:rPr>
          <w:rFonts w:asciiTheme="minorHAnsi" w:hAnsiTheme="minorHAnsi" w:cstheme="minorHAnsi"/>
          <w:iCs/>
          <w:noProof/>
        </w:rPr>
        <w:t>то легко показать, что уравнение эллипса имеет вид:</w:t>
      </w:r>
    </w:p>
    <w:p w14:paraId="5D2C74E5" w14:textId="7067CC4E" w:rsidR="00FB1B64" w:rsidRPr="006135D7" w:rsidRDefault="00122FB2" w:rsidP="00FB1B64">
      <w:pPr>
        <w:ind w:firstLine="708"/>
        <w:rPr>
          <w:rFonts w:asciiTheme="minorHAnsi" w:hAnsiTheme="minorHAnsi" w:cstheme="minorHAnsi"/>
          <w:iCs/>
          <w:noProof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theme="minorHAnsi"/>
                  <w:i/>
                  <w:iCs/>
                  <w:noProof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  <w:noProof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noProof/>
                      <w:lang w:val="en-US"/>
                    </w:rPr>
                    <m:t>(x-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iCs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noProof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noProof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theme="minorHAnsi"/>
                      <w:noProof/>
                    </w:rPr>
                    <m:t>)</m:t>
                  </m:r>
                </m:e>
                <m:sup>
                  <m:r>
                    <w:rPr>
                      <w:rFonts w:ascii="Cambria Math" w:hAnsi="Cambria Math" w:cstheme="minorHAnsi"/>
                      <w:noProof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  <w:noProof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noProof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noProof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noProof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noProof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  <w:noProof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noProof/>
                    </w:rPr>
                    <m:t>(y-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iCs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noProof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noProof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theme="minorHAnsi"/>
                      <w:noProof/>
                    </w:rPr>
                    <m:t>)</m:t>
                  </m:r>
                </m:e>
                <m:sup>
                  <m:r>
                    <w:rPr>
                      <w:rFonts w:ascii="Cambria Math" w:hAnsi="Cambria Math" w:cstheme="minorHAnsi"/>
                      <w:noProof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  <w:noProof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noProof/>
                    </w:rPr>
                    <m:t>b</m:t>
                  </m:r>
                </m:e>
                <m:sup>
                  <m:r>
                    <w:rPr>
                      <w:rFonts w:ascii="Cambria Math" w:hAnsi="Cambria Math" w:cstheme="minorHAnsi"/>
                      <w:noProof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noProof/>
            </w:rPr>
            <m:t>=1</m:t>
          </m:r>
        </m:oMath>
      </m:oMathPara>
    </w:p>
    <w:p w14:paraId="491F01FD" w14:textId="459C2552" w:rsidR="00FB1B64" w:rsidRDefault="00FB1B64" w:rsidP="00FB1B64">
      <w:pPr>
        <w:jc w:val="center"/>
        <w:rPr>
          <w:rFonts w:asciiTheme="minorHAnsi" w:hAnsiTheme="minorHAnsi" w:cstheme="minorHAnsi"/>
          <w:iCs/>
          <w:noProof/>
        </w:rPr>
      </w:pPr>
    </w:p>
    <w:p w14:paraId="12508F89" w14:textId="06C6290F" w:rsidR="00FB1B64" w:rsidRDefault="00FB1B64" w:rsidP="00FB1B64">
      <w:pPr>
        <w:rPr>
          <w:rFonts w:asciiTheme="minorHAnsi" w:hAnsiTheme="minorHAnsi" w:cstheme="minorHAnsi"/>
          <w:i/>
          <w:noProof/>
        </w:rPr>
      </w:pPr>
      <w:r>
        <w:rPr>
          <w:rFonts w:asciiTheme="minorHAnsi" w:hAnsiTheme="minorHAnsi" w:cstheme="minorHAnsi"/>
          <w:i/>
          <w:noProof/>
        </w:rPr>
        <w:t xml:space="preserve">22. </w:t>
      </w:r>
      <w:r w:rsidR="0008367E">
        <w:rPr>
          <w:rFonts w:asciiTheme="minorHAnsi" w:hAnsiTheme="minorHAnsi" w:cstheme="minorHAnsi"/>
          <w:i/>
          <w:noProof/>
        </w:rPr>
        <w:t>П</w:t>
      </w:r>
      <w:r>
        <w:rPr>
          <w:rFonts w:asciiTheme="minorHAnsi" w:hAnsiTheme="minorHAnsi" w:cstheme="minorHAnsi"/>
          <w:i/>
          <w:noProof/>
        </w:rPr>
        <w:t>арабола</w:t>
      </w:r>
    </w:p>
    <w:p w14:paraId="7B21D539" w14:textId="2BA60025" w:rsidR="0008367E" w:rsidRDefault="0008367E" w:rsidP="0008367E">
      <w:pPr>
        <w:ind w:firstLine="708"/>
        <w:rPr>
          <w:rFonts w:asciiTheme="minorHAnsi" w:hAnsiTheme="minorHAnsi" w:cstheme="minorHAnsi"/>
        </w:rPr>
      </w:pPr>
      <w:r w:rsidRPr="0008367E">
        <w:rPr>
          <w:rFonts w:asciiTheme="minorHAnsi" w:hAnsiTheme="minorHAnsi" w:cstheme="minorHAnsi"/>
          <w:b/>
          <w:bCs/>
        </w:rPr>
        <w:t>Параболой</w:t>
      </w:r>
      <w:r w:rsidRPr="0008367E">
        <w:rPr>
          <w:rFonts w:asciiTheme="minorHAnsi" w:hAnsiTheme="minorHAnsi" w:cstheme="minorHAnsi"/>
        </w:rPr>
        <w:t xml:space="preserve"> называется геометрическое место точек, равноудаленных от данной точки, называемой фокусом, и от данной прямой, называемой директрисой</w:t>
      </w:r>
      <w:r>
        <w:rPr>
          <w:rFonts w:asciiTheme="minorHAnsi" w:hAnsiTheme="minorHAnsi" w:cstheme="minorHAnsi"/>
        </w:rPr>
        <w:t>.</w:t>
      </w:r>
    </w:p>
    <w:p w14:paraId="1A6065A8" w14:textId="4053E19C" w:rsidR="0008367E" w:rsidRDefault="00484832" w:rsidP="0008367E">
      <w:pPr>
        <w:ind w:firstLine="708"/>
        <w:rPr>
          <w:rFonts w:asciiTheme="minorHAnsi" w:hAnsiTheme="minorHAnsi" w:cstheme="minorHAnsi"/>
        </w:rPr>
      </w:pPr>
      <w:r w:rsidRPr="00484832">
        <w:rPr>
          <w:rFonts w:asciiTheme="minorHAnsi" w:hAnsiTheme="minorHAnsi" w:cstheme="minorHAnsi"/>
        </w:rPr>
        <w:t>Расстояние от фокуса F до директрисы называется параметром параболы и обозначается p (p&gt;0). Тогда фокус параболы имеет координаты</w:t>
      </w:r>
      <w:r>
        <w:rPr>
          <w:rFonts w:asciiTheme="minorHAnsi" w:hAnsiTheme="minorHAnsi" w:cstheme="minorHAnsi"/>
        </w:rPr>
        <w:t xml:space="preserve"> (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p</m:t>
            </m:r>
          </m:num>
          <m:den>
            <m:r>
              <w:rPr>
                <w:rFonts w:ascii="Cambria Math" w:hAnsi="Cambria Math" w:cstheme="minorHAnsi"/>
              </w:rPr>
              <m:t>2</m:t>
            </m:r>
          </m:den>
        </m:f>
        <m:r>
          <w:rPr>
            <w:rFonts w:ascii="Cambria Math" w:hAnsi="Cambria Math" w:cstheme="minorHAnsi"/>
          </w:rPr>
          <m:t>;0</m:t>
        </m:r>
      </m:oMath>
      <w:r>
        <w:rPr>
          <w:rFonts w:asciiTheme="minorHAnsi" w:hAnsiTheme="minorHAnsi" w:cstheme="minorHAnsi"/>
        </w:rPr>
        <w:t>)</w:t>
      </w:r>
      <w:r w:rsidRPr="00484832"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</w:rPr>
        <w:t>а уравнение директрисы</w:t>
      </w:r>
      <w:r w:rsidRPr="00484832">
        <w:rPr>
          <w:rFonts w:asciiTheme="minorHAnsi" w:hAnsiTheme="minorHAnsi" w:cstheme="minorHAnsi"/>
        </w:rPr>
        <w:t xml:space="preserve">  </w:t>
      </w:r>
      <m:oMath>
        <m:r>
          <w:rPr>
            <w:rFonts w:ascii="Cambria Math" w:hAnsi="Cambria Math" w:cstheme="minorHAnsi"/>
          </w:rPr>
          <m:t>x=-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p</m:t>
            </m:r>
          </m:num>
          <m:den>
            <m:r>
              <w:rPr>
                <w:rFonts w:ascii="Cambria Math" w:hAnsi="Cambria Math" w:cstheme="minorHAnsi"/>
              </w:rPr>
              <m:t>2</m:t>
            </m:r>
          </m:den>
        </m:f>
      </m:oMath>
    </w:p>
    <w:p w14:paraId="093E5661" w14:textId="77777777" w:rsidR="00484832" w:rsidRDefault="00484832" w:rsidP="0008367E">
      <w:pPr>
        <w:ind w:firstLine="708"/>
        <w:rPr>
          <w:rFonts w:asciiTheme="minorHAnsi" w:hAnsiTheme="minorHAnsi" w:cstheme="minorHAnsi"/>
        </w:rPr>
      </w:pPr>
      <w:r w:rsidRPr="00484832">
        <w:rPr>
          <w:rFonts w:asciiTheme="minorHAnsi" w:hAnsiTheme="minorHAnsi" w:cstheme="minorHAnsi"/>
        </w:rPr>
        <w:t xml:space="preserve">Пусть М(x;y) - произвольная точка параболы. Расстояние от точки M до директрисы обозначим d, а фокальный радиус FM обозначим r. Согласно определению параболы d=r. </w:t>
      </w:r>
    </w:p>
    <w:p w14:paraId="6D02F603" w14:textId="6EC3C2E7" w:rsidR="00484832" w:rsidRDefault="00484832" w:rsidP="0008367E">
      <w:pPr>
        <w:ind w:firstLine="708"/>
        <w:rPr>
          <w:rFonts w:asciiTheme="minorHAnsi" w:hAnsiTheme="minorHAnsi" w:cstheme="minorHAnsi"/>
        </w:rPr>
      </w:pPr>
      <w:r w:rsidRPr="00484832">
        <w:rPr>
          <w:rFonts w:asciiTheme="minorHAnsi" w:hAnsiTheme="minorHAnsi" w:cstheme="minorHAnsi"/>
        </w:rPr>
        <w:t xml:space="preserve">Каноническое уравнение параболы имеет два вида: </w:t>
      </w:r>
      <m:oMath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y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  <m:r>
          <w:rPr>
            <w:rFonts w:ascii="Cambria Math" w:hAnsi="Cambria Math" w:cstheme="minorHAnsi"/>
          </w:rPr>
          <m:t>=2px</m:t>
        </m:r>
      </m:oMath>
      <w:r w:rsidRPr="00484832">
        <w:rPr>
          <w:rFonts w:asciiTheme="minorHAnsi" w:hAnsiTheme="minorHAnsi" w:cstheme="minorHAnsi"/>
        </w:rPr>
        <w:t xml:space="preserve"> и </w:t>
      </w:r>
      <m:oMath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x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  <m:r>
          <w:rPr>
            <w:rFonts w:ascii="Cambria Math" w:hAnsi="Cambria Math" w:cstheme="minorHAnsi"/>
          </w:rPr>
          <m:t>=2py</m:t>
        </m:r>
      </m:oMath>
    </w:p>
    <w:p w14:paraId="5E933B54" w14:textId="72D68A84" w:rsidR="00484832" w:rsidRPr="001D36A8" w:rsidRDefault="00484832" w:rsidP="00484832">
      <w:pPr>
        <w:tabs>
          <w:tab w:val="left" w:pos="1695"/>
        </w:tabs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i/>
          <w:noProof/>
        </w:rPr>
        <w:drawing>
          <wp:anchor distT="0" distB="0" distL="114300" distR="114300" simplePos="0" relativeHeight="251660288" behindDoc="1" locked="0" layoutInCell="1" allowOverlap="1" wp14:anchorId="402DC3AF" wp14:editId="6D188A91">
            <wp:simplePos x="0" y="0"/>
            <wp:positionH relativeFrom="column">
              <wp:posOffset>2829877</wp:posOffset>
            </wp:positionH>
            <wp:positionV relativeFrom="paragraph">
              <wp:posOffset>0</wp:posOffset>
            </wp:positionV>
            <wp:extent cx="3005455" cy="3257550"/>
            <wp:effectExtent l="0" t="0" r="4445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i/>
          <w:noProof/>
        </w:rPr>
        <w:drawing>
          <wp:anchor distT="0" distB="0" distL="114300" distR="114300" simplePos="0" relativeHeight="251659264" behindDoc="0" locked="0" layoutInCell="1" allowOverlap="1" wp14:anchorId="6A960EFD" wp14:editId="4EF42386">
            <wp:simplePos x="0" y="0"/>
            <wp:positionH relativeFrom="column">
              <wp:posOffset>-52387</wp:posOffset>
            </wp:positionH>
            <wp:positionV relativeFrom="paragraph">
              <wp:posOffset>318</wp:posOffset>
            </wp:positionV>
            <wp:extent cx="2809445" cy="315277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44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i/>
          <w:noProof/>
        </w:rPr>
        <w:tab/>
      </w:r>
      <w:r>
        <w:rPr>
          <w:rFonts w:asciiTheme="minorHAnsi" w:hAnsiTheme="minorHAnsi" w:cstheme="minorHAnsi"/>
          <w:i/>
          <w:noProof/>
        </w:rPr>
        <w:br w:type="textWrapping" w:clear="all"/>
      </w:r>
      <w:r w:rsidRPr="001D36A8">
        <w:rPr>
          <w:rFonts w:asciiTheme="minorHAnsi" w:hAnsiTheme="minorHAnsi" w:cstheme="minorHAnsi"/>
          <w:i/>
          <w:iCs/>
        </w:rPr>
        <w:t>Замечание</w:t>
      </w:r>
      <w:r w:rsidRPr="001D36A8">
        <w:rPr>
          <w:rFonts w:asciiTheme="minorHAnsi" w:hAnsiTheme="minorHAnsi" w:cstheme="minorHAnsi"/>
        </w:rPr>
        <w:t xml:space="preserve">. </w:t>
      </w:r>
    </w:p>
    <w:p w14:paraId="67190769" w14:textId="6F58AB12" w:rsidR="00484832" w:rsidRPr="001D36A8" w:rsidRDefault="00484832" w:rsidP="00484832">
      <w:pPr>
        <w:tabs>
          <w:tab w:val="left" w:pos="1695"/>
        </w:tabs>
        <w:rPr>
          <w:rFonts w:asciiTheme="minorHAnsi" w:hAnsiTheme="minorHAnsi" w:cstheme="minorHAnsi"/>
        </w:rPr>
      </w:pPr>
      <w:r w:rsidRPr="001D36A8">
        <w:rPr>
          <w:rFonts w:asciiTheme="minorHAnsi" w:hAnsiTheme="minorHAnsi" w:cstheme="minorHAnsi"/>
        </w:rPr>
        <w:t xml:space="preserve">Частным случаем параболы является парабола вида: </w:t>
      </w:r>
      <m:oMath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 xml:space="preserve">(у - 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</w:rPr>
                  <m:t>0</m:t>
                </m:r>
              </m:sub>
            </m:sSub>
            <m:r>
              <w:rPr>
                <w:rFonts w:ascii="Cambria Math" w:hAns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  <m:r>
          <w:rPr>
            <w:rFonts w:ascii="Cambria Math" w:hAnsi="Cambria Math" w:cstheme="minorHAnsi"/>
          </w:rPr>
          <m:t xml:space="preserve"> = 2р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 xml:space="preserve">(x - 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0</m:t>
                </m:r>
              </m:sub>
            </m:sSub>
            <m:r>
              <w:rPr>
                <w:rFonts w:ascii="Cambria Math" w:hAns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  <w:r w:rsidRPr="001D36A8">
        <w:rPr>
          <w:rFonts w:asciiTheme="minorHAnsi" w:hAnsiTheme="minorHAnsi" w:cstheme="minorHAnsi"/>
        </w:rPr>
        <w:t xml:space="preserve"> с вершиной в точке А (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</m:oMath>
      <w:r w:rsidRPr="001D36A8">
        <w:rPr>
          <w:rFonts w:asciiTheme="minorHAnsi" w:hAnsiTheme="minorHAnsi" w:cstheme="minorHAnsi"/>
        </w:rPr>
        <w:t>;</w:t>
      </w:r>
      <w:r w:rsidRPr="001D36A8">
        <w:rPr>
          <w:rFonts w:asciiTheme="minorHAnsi" w:hAnsiTheme="minorHAnsi" w:cstheme="minorHAnsi"/>
          <w:i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</m:oMath>
      <w:r w:rsidRPr="001D36A8">
        <w:rPr>
          <w:rFonts w:asciiTheme="minorHAnsi" w:hAnsiTheme="minorHAnsi" w:cstheme="minorHAnsi"/>
        </w:rPr>
        <w:t xml:space="preserve">). Фокус параболы находится как </w:t>
      </w:r>
      <w:r w:rsidRPr="001D36A8">
        <w:rPr>
          <w:rFonts w:asciiTheme="minorHAnsi" w:hAnsiTheme="minorHAnsi" w:cstheme="minorHAnsi"/>
          <w:lang w:val="en-US"/>
        </w:rPr>
        <w:t>F</w:t>
      </w:r>
      <m:oMath>
        <m:r>
          <w:rPr>
            <w:rFonts w:ascii="Cambria Math" w:hAnsi="Cambria Math" w:cstheme="minorHAnsi"/>
          </w:rPr>
          <m:t>(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  <m:r>
          <w:rPr>
            <w:rFonts w:ascii="Cambria Math" w:hAnsi="Cambria Math" w:cstheme="minorHAnsi"/>
          </w:rPr>
          <m:t xml:space="preserve">+ 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p</m:t>
            </m:r>
          </m:num>
          <m:den>
            <m:r>
              <w:rPr>
                <w:rFonts w:ascii="Cambria Math" w:hAnsi="Cambria Math" w:cstheme="minorHAnsi"/>
              </w:rPr>
              <m:t>2</m:t>
            </m:r>
          </m:den>
        </m:f>
        <m:r>
          <w:rPr>
            <w:rFonts w:ascii="Cambria Math" w:hAnsi="Cambria Math" w:cstheme="minorHAnsi"/>
          </w:rPr>
          <m:t xml:space="preserve">;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  <m:r>
          <w:rPr>
            <w:rFonts w:ascii="Cambria Math" w:hAnsi="Cambria Math" w:cstheme="minorHAnsi"/>
          </w:rPr>
          <m:t>)</m:t>
        </m:r>
      </m:oMath>
      <w:r w:rsidR="001D36A8" w:rsidRPr="001D36A8">
        <w:rPr>
          <w:rFonts w:asciiTheme="minorHAnsi" w:hAnsiTheme="minorHAnsi" w:cstheme="minorHAnsi"/>
        </w:rPr>
        <w:t xml:space="preserve">, уравнение директрисы </w:t>
      </w:r>
      <m:oMath>
        <m:r>
          <w:rPr>
            <w:rFonts w:ascii="Cambria Math" w:hAnsi="Cambria Math" w:cstheme="minorHAnsi"/>
          </w:rPr>
          <m:t>x=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  <m:r>
          <w:rPr>
            <w:rFonts w:ascii="Cambria Math" w:hAnsi="Cambria Math" w:cstheme="minorHAnsi"/>
          </w:rPr>
          <m:t>-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p</m:t>
            </m:r>
          </m:num>
          <m:den>
            <m:r>
              <w:rPr>
                <w:rFonts w:ascii="Cambria Math" w:hAnsi="Cambria Math" w:cstheme="minorHAnsi"/>
              </w:rPr>
              <m:t>2</m:t>
            </m:r>
          </m:den>
        </m:f>
      </m:oMath>
    </w:p>
    <w:p w14:paraId="37A7D4B6" w14:textId="3C981EB6" w:rsidR="001D36A8" w:rsidRPr="001D36A8" w:rsidRDefault="001D36A8" w:rsidP="00484832">
      <w:pPr>
        <w:tabs>
          <w:tab w:val="left" w:pos="1695"/>
        </w:tabs>
        <w:rPr>
          <w:rFonts w:asciiTheme="minorHAnsi" w:hAnsiTheme="minorHAnsi" w:cstheme="minorHAnsi"/>
        </w:rPr>
      </w:pPr>
    </w:p>
    <w:p w14:paraId="32DF08BB" w14:textId="5EDF9EE5" w:rsidR="001D36A8" w:rsidRDefault="001D36A8" w:rsidP="001D36A8">
      <w:pPr>
        <w:rPr>
          <w:rFonts w:asciiTheme="minorHAnsi" w:hAnsiTheme="minorHAnsi" w:cstheme="minorHAnsi"/>
          <w:i/>
          <w:iCs/>
        </w:rPr>
      </w:pPr>
      <w:r w:rsidRPr="001D36A8">
        <w:rPr>
          <w:rFonts w:asciiTheme="minorHAnsi" w:hAnsiTheme="minorHAnsi" w:cstheme="minorHAnsi"/>
          <w:i/>
          <w:iCs/>
          <w:lang w:val="en-US"/>
        </w:rPr>
        <w:t xml:space="preserve">24. </w:t>
      </w:r>
      <w:r w:rsidRPr="001D36A8">
        <w:rPr>
          <w:rFonts w:asciiTheme="minorHAnsi" w:hAnsiTheme="minorHAnsi" w:cstheme="minorHAnsi"/>
          <w:i/>
          <w:iCs/>
        </w:rPr>
        <w:t>Уравнения прямой в пространстве.</w:t>
      </w:r>
    </w:p>
    <w:p w14:paraId="43DFA590" w14:textId="4FF7CC81" w:rsidR="001D36A8" w:rsidRPr="001D36A8" w:rsidRDefault="001D36A8" w:rsidP="001D36A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  <w:b/>
          <w:bCs/>
        </w:rPr>
        <w:t>Каноническое уравнение прямой</w:t>
      </w:r>
    </w:p>
    <w:p w14:paraId="474F4009" w14:textId="204E239A" w:rsidR="001D36A8" w:rsidRDefault="001D36A8" w:rsidP="001D36A8">
      <w:pPr>
        <w:rPr>
          <w:rFonts w:asciiTheme="minorHAnsi" w:hAnsiTheme="minorHAnsi" w:cstheme="minorHAnsi"/>
          <w:i/>
          <w:iCs/>
        </w:rPr>
      </w:pPr>
      <w:r>
        <w:rPr>
          <w:rFonts w:asciiTheme="minorHAnsi" w:hAnsiTheme="minorHAnsi" w:cstheme="minorHAnsi"/>
        </w:rPr>
        <w:t xml:space="preserve">Рассмотрим в пространстве произвольную прямую </w:t>
      </w:r>
      <w:r>
        <w:rPr>
          <w:rFonts w:asciiTheme="minorHAnsi" w:hAnsiTheme="minorHAnsi" w:cstheme="minorHAnsi"/>
          <w:lang w:val="en-US"/>
        </w:rPr>
        <w:t>l</w:t>
      </w:r>
      <w:r w:rsidRPr="001D36A8">
        <w:rPr>
          <w:rFonts w:asciiTheme="minorHAnsi" w:hAnsiTheme="minorHAnsi" w:cstheme="minorHAnsi"/>
        </w:rPr>
        <w:t xml:space="preserve">. </w:t>
      </w:r>
      <w:r>
        <w:rPr>
          <w:rFonts w:asciiTheme="minorHAnsi" w:hAnsiTheme="minorHAnsi" w:cstheme="minorHAnsi"/>
        </w:rPr>
        <w:t xml:space="preserve">Будем предполагать, что точка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M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  <m:r>
          <w:rPr>
            <w:rFonts w:ascii="Cambria Math" w:hAnsi="Cambria Math" w:cstheme="minorHAnsi"/>
          </w:rPr>
          <m:t>(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  <m:r>
          <w:rPr>
            <w:rFonts w:ascii="Cambria Math" w:hAnsi="Cambria Math" w:cstheme="minorHAnsi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y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  <m:r>
          <w:rPr>
            <w:rFonts w:ascii="Cambria Math" w:hAnsi="Cambria Math" w:cstheme="minorHAnsi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z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  <m:r>
          <w:rPr>
            <w:rFonts w:ascii="Cambria Math" w:hAnsi="Cambria Math" w:cstheme="minorHAnsi"/>
          </w:rPr>
          <m:t>)∈l</m:t>
        </m:r>
      </m:oMath>
      <w:r w:rsidRPr="001D36A8"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</w:rPr>
        <w:t xml:space="preserve">а ненулевой вектор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>s</m:t>
            </m:r>
          </m:e>
        </m:acc>
        <m:r>
          <w:rPr>
            <w:rFonts w:ascii="Cambria Math" w:hAnsi="Cambria Math" w:cstheme="minorHAnsi"/>
          </w:rPr>
          <m:t>=(m, p, q)</m:t>
        </m:r>
      </m:oMath>
      <w:r>
        <w:rPr>
          <w:rFonts w:asciiTheme="minorHAnsi" w:hAnsiTheme="minorHAnsi" w:cstheme="minorHAnsi"/>
        </w:rPr>
        <w:t xml:space="preserve"> параллелен этой прямой или лежит на ней. Вектор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>s</m:t>
            </m:r>
          </m:e>
        </m:acc>
      </m:oMath>
      <w:r>
        <w:rPr>
          <w:rFonts w:asciiTheme="minorHAnsi" w:hAnsiTheme="minorHAnsi" w:cstheme="minorHAnsi"/>
        </w:rPr>
        <w:t xml:space="preserve"> – </w:t>
      </w:r>
      <w:r w:rsidRPr="001D36A8">
        <w:rPr>
          <w:rFonts w:asciiTheme="minorHAnsi" w:hAnsiTheme="minorHAnsi" w:cstheme="minorHAnsi"/>
          <w:i/>
          <w:iCs/>
        </w:rPr>
        <w:t xml:space="preserve">направляющий вектор прямой </w:t>
      </w:r>
      <w:r w:rsidRPr="001D36A8">
        <w:rPr>
          <w:rFonts w:asciiTheme="minorHAnsi" w:hAnsiTheme="minorHAnsi" w:cstheme="minorHAnsi"/>
          <w:i/>
          <w:iCs/>
          <w:lang w:val="en-US"/>
        </w:rPr>
        <w:t>l</w:t>
      </w:r>
      <w:r>
        <w:rPr>
          <w:rFonts w:asciiTheme="minorHAnsi" w:hAnsiTheme="minorHAnsi" w:cstheme="minorHAnsi"/>
          <w:i/>
          <w:iCs/>
        </w:rPr>
        <w:t>.</w:t>
      </w:r>
    </w:p>
    <w:p w14:paraId="5BFB0208" w14:textId="599B0381" w:rsidR="0035661F" w:rsidRDefault="001D36A8" w:rsidP="001D36A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i/>
          <w:i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75E8FBB" wp14:editId="45426649">
            <wp:simplePos x="1081088" y="6034088"/>
            <wp:positionH relativeFrom="column">
              <wp:align>left</wp:align>
            </wp:positionH>
            <wp:positionV relativeFrom="paragraph">
              <wp:align>top</wp:align>
            </wp:positionV>
            <wp:extent cx="2279228" cy="1628775"/>
            <wp:effectExtent l="0" t="0" r="6985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228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</w:rPr>
        <w:t xml:space="preserve">При таких условиях произвольная точка </w:t>
      </w:r>
      <w:r>
        <w:rPr>
          <w:rFonts w:asciiTheme="minorHAnsi" w:hAnsiTheme="minorHAnsi" w:cstheme="minorHAnsi"/>
          <w:lang w:val="en-US"/>
        </w:rPr>
        <w:t>M</w:t>
      </w:r>
      <w:r w:rsidRPr="001D36A8">
        <w:rPr>
          <w:rFonts w:asciiTheme="minorHAnsi" w:hAnsiTheme="minorHAnsi" w:cstheme="minorHAnsi"/>
        </w:rPr>
        <w:t>(</w:t>
      </w:r>
      <w:r>
        <w:rPr>
          <w:rFonts w:asciiTheme="minorHAnsi" w:hAnsiTheme="minorHAnsi" w:cstheme="minorHAnsi"/>
          <w:lang w:val="en-US"/>
        </w:rPr>
        <w:t>x</w:t>
      </w:r>
      <w:r w:rsidRPr="001D36A8"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  <w:lang w:val="en-US"/>
        </w:rPr>
        <w:t>y</w:t>
      </w:r>
      <w:r w:rsidRPr="001D36A8"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  <w:lang w:val="en-US"/>
        </w:rPr>
        <w:t>z</w:t>
      </w:r>
      <w:r w:rsidRPr="001D36A8">
        <w:rPr>
          <w:rFonts w:asciiTheme="minorHAnsi" w:hAnsiTheme="minorHAnsi" w:cstheme="minorHAnsi"/>
        </w:rPr>
        <w:t>)</w:t>
      </w:r>
      <w:r>
        <w:rPr>
          <w:rFonts w:asciiTheme="minorHAnsi" w:hAnsiTheme="minorHAnsi" w:cstheme="minorHAnsi"/>
        </w:rPr>
        <w:t xml:space="preserve"> принадлежит прямой </w:t>
      </w:r>
      <w:r>
        <w:rPr>
          <w:rFonts w:asciiTheme="minorHAnsi" w:hAnsiTheme="minorHAnsi" w:cstheme="minorHAnsi"/>
          <w:lang w:val="en-US"/>
        </w:rPr>
        <w:t>l</w:t>
      </w:r>
      <w:r w:rsidRPr="001D36A8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тогда и только тогда, когда вектор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theme="minorHAnsi"/>
                  </w:rPr>
                  <m:t>0</m:t>
                </m:r>
              </m:sub>
            </m:sSub>
            <m:r>
              <w:rPr>
                <w:rFonts w:ascii="Cambria Math" w:hAnsi="Cambria Math" w:cstheme="minorHAnsi"/>
              </w:rPr>
              <m:t>M</m:t>
            </m:r>
          </m:e>
        </m:acc>
        <m:r>
          <w:rPr>
            <w:rFonts w:ascii="Cambria Math" w:hAnsi="Cambria Math" w:cstheme="minorHAnsi"/>
          </w:rPr>
          <m:t>=(x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-x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  <m:r>
          <w:rPr>
            <w:rFonts w:ascii="Cambria Math" w:hAnsi="Cambria Math" w:cstheme="minorHAnsi"/>
          </w:rPr>
          <m:t>, y-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y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  <m:r>
          <w:rPr>
            <w:rFonts w:ascii="Cambria Math" w:hAnsi="Cambria Math" w:cstheme="minorHAnsi"/>
          </w:rPr>
          <m:t>, z-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z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  <m:r>
          <w:rPr>
            <w:rFonts w:ascii="Cambria Math" w:hAnsi="Cambria Math" w:cstheme="minorHAnsi"/>
          </w:rPr>
          <m:t>)</m:t>
        </m:r>
      </m:oMath>
      <w:r w:rsidR="0035661F" w:rsidRPr="0035661F">
        <w:rPr>
          <w:rFonts w:asciiTheme="minorHAnsi" w:hAnsiTheme="minorHAnsi" w:cstheme="minorHAnsi"/>
        </w:rPr>
        <w:t xml:space="preserve"> </w:t>
      </w:r>
      <w:r w:rsidR="0035661F">
        <w:rPr>
          <w:rFonts w:asciiTheme="minorHAnsi" w:hAnsiTheme="minorHAnsi" w:cstheme="minorHAnsi"/>
        </w:rPr>
        <w:t xml:space="preserve">коллинеарен вектору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>s</m:t>
            </m:r>
          </m:e>
        </m:acc>
      </m:oMath>
      <w:r w:rsidR="0035661F">
        <w:rPr>
          <w:rFonts w:asciiTheme="minorHAnsi" w:hAnsiTheme="minorHAnsi" w:cstheme="minorHAnsi"/>
        </w:rPr>
        <w:t>.</w:t>
      </w:r>
    </w:p>
    <w:p w14:paraId="42617563" w14:textId="7FB86CD8" w:rsidR="0035661F" w:rsidRDefault="0035661F" w:rsidP="001D36A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Отсюда получаем </w:t>
      </w:r>
      <w:r w:rsidRPr="0035661F">
        <w:rPr>
          <w:rFonts w:asciiTheme="minorHAnsi" w:hAnsiTheme="minorHAnsi" w:cstheme="minorHAnsi"/>
          <w:i/>
          <w:iCs/>
        </w:rPr>
        <w:t>каноническое уравнение прямой в пространстве</w:t>
      </w:r>
      <w:r>
        <w:rPr>
          <w:rFonts w:asciiTheme="minorHAnsi" w:hAnsiTheme="minorHAnsi" w:cstheme="minorHAnsi"/>
          <w:i/>
          <w:iCs/>
        </w:rPr>
        <w:t xml:space="preserve"> (1)</w:t>
      </w:r>
      <w:r>
        <w:rPr>
          <w:rFonts w:asciiTheme="minorHAnsi" w:hAnsiTheme="minorHAnsi" w:cstheme="minorHAnsi"/>
        </w:rPr>
        <w:t xml:space="preserve">: </w:t>
      </w:r>
    </w:p>
    <w:p w14:paraId="471A02BE" w14:textId="72AA8BE9" w:rsidR="0035661F" w:rsidRPr="0035661F" w:rsidRDefault="00122FB2" w:rsidP="001D36A8">
      <w:pPr>
        <w:rPr>
          <w:rFonts w:asciiTheme="minorHAnsi" w:hAnsiTheme="minorHAnsi" w:cstheme="minorHAnsi"/>
          <w:i/>
          <w:iCs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iCs/>
                </w:rPr>
              </m:ctrlPr>
            </m:fPr>
            <m:num>
              <m:r>
                <w:rPr>
                  <w:rFonts w:ascii="Cambria Math" w:hAnsi="Cambria Math" w:cstheme="minorHAnsi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</w:rPr>
                <m:t>m</m:t>
              </m:r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y-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</w:rPr>
                <m:t>p</m:t>
              </m:r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z-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</w:rPr>
                <m:t>q</m:t>
              </m:r>
            </m:den>
          </m:f>
        </m:oMath>
      </m:oMathPara>
    </w:p>
    <w:p w14:paraId="209E47D2" w14:textId="61E313F2" w:rsidR="0035661F" w:rsidRDefault="0035661F" w:rsidP="001D36A8">
      <w:pPr>
        <w:rPr>
          <w:rFonts w:asciiTheme="minorHAnsi" w:hAnsiTheme="minorHAnsi" w:cstheme="minorHAnsi"/>
          <w:i/>
          <w:iCs/>
        </w:rPr>
      </w:pPr>
    </w:p>
    <w:p w14:paraId="71B8B92D" w14:textId="4B0D492E" w:rsidR="0035661F" w:rsidRDefault="0035661F" w:rsidP="001D36A8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i/>
          <w:iCs/>
        </w:rPr>
        <w:tab/>
      </w:r>
      <w:r>
        <w:rPr>
          <w:rFonts w:asciiTheme="minorHAnsi" w:hAnsiTheme="minorHAnsi" w:cstheme="minorHAnsi"/>
          <w:b/>
          <w:bCs/>
        </w:rPr>
        <w:t>Уравнение прямой в пространстве, проходящей через 2 точки</w:t>
      </w:r>
    </w:p>
    <w:p w14:paraId="4117D550" w14:textId="544FF82D" w:rsidR="00A1650E" w:rsidRDefault="0035661F" w:rsidP="001D36A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Пусть в пространстве прямая </w:t>
      </w:r>
      <w:r>
        <w:rPr>
          <w:rFonts w:asciiTheme="minorHAnsi" w:hAnsiTheme="minorHAnsi" w:cstheme="minorHAnsi"/>
          <w:lang w:val="en-US"/>
        </w:rPr>
        <w:t>l</w:t>
      </w:r>
      <w:r w:rsidRPr="0035661F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проходит через 2 заданные точки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M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z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</m:e>
        </m:d>
      </m:oMath>
      <w:r w:rsidRPr="0035661F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и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M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z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</m:e>
        </m:d>
      </m:oMath>
      <w:r w:rsidR="00A1650E" w:rsidRPr="00A1650E">
        <w:rPr>
          <w:rFonts w:asciiTheme="minorHAnsi" w:hAnsiTheme="minorHAnsi" w:cstheme="minorHAnsi"/>
        </w:rPr>
        <w:t xml:space="preserve">. </w:t>
      </w:r>
      <w:r w:rsidR="00A1650E">
        <w:rPr>
          <w:rFonts w:asciiTheme="minorHAnsi" w:hAnsiTheme="minorHAnsi" w:cstheme="minorHAnsi"/>
        </w:rPr>
        <w:t xml:space="preserve">Вектор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M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</m:e>
        </m:acc>
        <m:r>
          <w:rPr>
            <w:rFonts w:ascii="Cambria Math" w:hAnsi="Cambria Math" w:cstheme="minorHAnsi"/>
          </w:rPr>
          <m:t>=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z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z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</m:e>
        </m:d>
      </m:oMath>
      <w:r w:rsidR="00A1650E">
        <w:rPr>
          <w:rFonts w:asciiTheme="minorHAnsi" w:hAnsiTheme="minorHAnsi" w:cstheme="minorHAnsi"/>
        </w:rPr>
        <w:t xml:space="preserve"> можно взять в качестве направляющего вектора прямой </w:t>
      </w:r>
      <w:r w:rsidR="00A1650E">
        <w:rPr>
          <w:rFonts w:asciiTheme="minorHAnsi" w:hAnsiTheme="minorHAnsi" w:cstheme="minorHAnsi"/>
          <w:lang w:val="en-US"/>
        </w:rPr>
        <w:t>l</w:t>
      </w:r>
      <w:r w:rsidR="00A1650E" w:rsidRPr="00A1650E">
        <w:rPr>
          <w:rFonts w:asciiTheme="minorHAnsi" w:hAnsiTheme="minorHAnsi" w:cstheme="minorHAnsi"/>
        </w:rPr>
        <w:t>.</w:t>
      </w:r>
    </w:p>
    <w:p w14:paraId="42E3A524" w14:textId="2AE240D5" w:rsidR="00A1650E" w:rsidRDefault="00A1650E" w:rsidP="001D36A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2336" behindDoc="1" locked="0" layoutInCell="1" allowOverlap="1" wp14:anchorId="09958D65" wp14:editId="37AAF470">
            <wp:simplePos x="0" y="0"/>
            <wp:positionH relativeFrom="column">
              <wp:posOffset>635</wp:posOffset>
            </wp:positionH>
            <wp:positionV relativeFrom="paragraph">
              <wp:posOffset>73660</wp:posOffset>
            </wp:positionV>
            <wp:extent cx="1766570" cy="1325245"/>
            <wp:effectExtent l="0" t="0" r="5080" b="8255"/>
            <wp:wrapTight wrapText="bothSides">
              <wp:wrapPolygon edited="0">
                <wp:start x="0" y="0"/>
                <wp:lineTo x="0" y="21424"/>
                <wp:lineTo x="21429" y="21424"/>
                <wp:lineTo x="21429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84" t="17844" r="31076" b="39764"/>
                    <a:stretch/>
                  </pic:blipFill>
                  <pic:spPr bwMode="auto">
                    <a:xfrm>
                      <a:off x="0" y="0"/>
                      <a:ext cx="1766570" cy="132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</w:rPr>
        <w:t xml:space="preserve">Воспользовавшись каноническим уравнением, составим ур-е прямой </w:t>
      </w:r>
      <w:r>
        <w:rPr>
          <w:rFonts w:asciiTheme="minorHAnsi" w:hAnsiTheme="minorHAnsi" w:cstheme="minorHAnsi"/>
          <w:lang w:val="en-US"/>
        </w:rPr>
        <w:t>l</w:t>
      </w:r>
      <w:r w:rsidRPr="00A1650E"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</w:rPr>
        <w:t xml:space="preserve">проходящей через точку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M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z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</m:e>
        </m:d>
      </m:oMath>
      <w:r>
        <w:rPr>
          <w:rFonts w:asciiTheme="minorHAnsi" w:hAnsiTheme="minorHAnsi" w:cstheme="minorHAnsi"/>
        </w:rPr>
        <w:t xml:space="preserve"> и имеющей направляющий вектор </w:t>
      </w:r>
      <m:oMath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>s</m:t>
            </m:r>
          </m:e>
        </m:acc>
        <m:r>
          <w:rPr>
            <w:rFonts w:ascii="Cambria Math" w:hAnsi="Cambria Math" w:cstheme="minorHAnsi"/>
          </w:rPr>
          <m:t xml:space="preserve">= </m:t>
        </m:r>
        <m:acc>
          <m:accPr>
            <m:chr m:val="⃑"/>
            <m:ctrlPr>
              <w:rPr>
                <w:rFonts w:ascii="Cambria Math" w:hAnsi="Cambria Math" w:cstheme="minorHAnsi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M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</m:e>
        </m:acc>
      </m:oMath>
      <w:r>
        <w:rPr>
          <w:rFonts w:asciiTheme="minorHAnsi" w:hAnsiTheme="minorHAnsi" w:cstheme="minorHAnsi"/>
        </w:rPr>
        <w:t>. Получим уравнения прямой, проходящей через 2 точки:</w:t>
      </w:r>
    </w:p>
    <w:p w14:paraId="6A07D127" w14:textId="77777777" w:rsidR="00A1650E" w:rsidRPr="00A1650E" w:rsidRDefault="00122FB2" w:rsidP="001D36A8">
      <w:pPr>
        <w:rPr>
          <w:rFonts w:asciiTheme="minorHAnsi" w:hAnsiTheme="minorHAnsi" w:cstheme="minorHAnsi"/>
          <w:i/>
          <w:iCs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iCs/>
                </w:rPr>
              </m:ctrlPr>
            </m:fPr>
            <m:num>
              <m:r>
                <w:rPr>
                  <w:rFonts w:ascii="Cambria Math" w:hAnsi="Cambria Math" w:cstheme="minorHAnsi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y-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z-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</m:den>
          </m:f>
        </m:oMath>
      </m:oMathPara>
    </w:p>
    <w:p w14:paraId="0778A03A" w14:textId="4C477105" w:rsidR="001D36A8" w:rsidRDefault="00A1650E" w:rsidP="00A1650E">
      <w:pPr>
        <w:ind w:firstLine="708"/>
        <w:rPr>
          <w:rFonts w:asciiTheme="minorHAnsi" w:hAnsiTheme="minorHAnsi" w:cstheme="minorHAnsi"/>
          <w:i/>
          <w:iCs/>
        </w:rPr>
      </w:pPr>
      <w:r w:rsidRPr="00A1650E">
        <w:rPr>
          <w:rFonts w:asciiTheme="minorHAnsi" w:hAnsiTheme="minorHAnsi" w:cstheme="minorHAnsi"/>
          <w:b/>
          <w:bCs/>
        </w:rPr>
        <w:lastRenderedPageBreak/>
        <w:t>Общие уравнения прямой в пространстве</w:t>
      </w:r>
      <w:r>
        <w:rPr>
          <w:rFonts w:asciiTheme="minorHAnsi" w:hAnsiTheme="minorHAnsi" w:cstheme="minorHAnsi"/>
          <w:i/>
          <w:iCs/>
        </w:rPr>
        <w:t xml:space="preserve"> </w:t>
      </w:r>
      <w:r w:rsidR="001D36A8">
        <w:rPr>
          <w:rFonts w:asciiTheme="minorHAnsi" w:hAnsiTheme="minorHAnsi" w:cstheme="minorHAnsi"/>
          <w:i/>
          <w:iCs/>
        </w:rPr>
        <w:br w:type="textWrapping" w:clear="all"/>
      </w:r>
      <w:r>
        <w:rPr>
          <w:rFonts w:asciiTheme="minorHAnsi" w:hAnsiTheme="minorHAnsi" w:cstheme="minorHAnsi"/>
          <w:noProof/>
        </w:rPr>
        <w:drawing>
          <wp:inline distT="0" distB="0" distL="0" distR="0" wp14:anchorId="6EC3F3AA" wp14:editId="4C171FF3">
            <wp:extent cx="3443287" cy="2787388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630" cy="279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4A28" w14:textId="77777777" w:rsidR="00A1650E" w:rsidRDefault="00A1650E" w:rsidP="00A1650E">
      <w:pPr>
        <w:ind w:firstLine="708"/>
        <w:rPr>
          <w:rFonts w:asciiTheme="minorHAnsi" w:hAnsiTheme="minorHAnsi" w:cstheme="minorHAnsi"/>
          <w:b/>
          <w:bCs/>
        </w:rPr>
      </w:pPr>
    </w:p>
    <w:p w14:paraId="4F980011" w14:textId="479FD182" w:rsidR="00A1650E" w:rsidRPr="00A1650E" w:rsidRDefault="00A1650E" w:rsidP="00A1650E">
      <w:pPr>
        <w:ind w:firstLine="708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Параметрические уравнения прямой в пространстве</w:t>
      </w:r>
    </w:p>
    <w:p w14:paraId="6BC7B351" w14:textId="5409A3E8" w:rsidR="00A1650E" w:rsidRDefault="00A1650E" w:rsidP="00A1650E">
      <w:pPr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5228F05" wp14:editId="07681C3D">
            <wp:extent cx="3712764" cy="1319212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971" cy="132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3152" w14:textId="77777777" w:rsidR="00A1650E" w:rsidRDefault="00A1650E" w:rsidP="00A1650E">
      <w:pPr>
        <w:rPr>
          <w:bCs/>
        </w:rPr>
      </w:pPr>
    </w:p>
    <w:p w14:paraId="0EC7DE44" w14:textId="196ED8A7" w:rsidR="00A1650E" w:rsidRPr="00A1650E" w:rsidRDefault="00A1650E" w:rsidP="00A1650E">
      <w:pPr>
        <w:rPr>
          <w:rFonts w:asciiTheme="minorHAnsi" w:hAnsiTheme="minorHAnsi" w:cstheme="minorHAnsi"/>
          <w:bCs/>
          <w:i/>
          <w:iCs/>
          <w:highlight w:val="yellow"/>
        </w:rPr>
      </w:pPr>
      <w:r w:rsidRPr="00A1650E">
        <w:rPr>
          <w:rFonts w:asciiTheme="minorHAnsi" w:hAnsiTheme="minorHAnsi" w:cstheme="minorHAnsi"/>
          <w:bCs/>
          <w:i/>
          <w:iCs/>
        </w:rPr>
        <w:t xml:space="preserve">26. Поверхности второго порядка. Эллипсоид. </w:t>
      </w:r>
    </w:p>
    <w:p w14:paraId="5CE196E7" w14:textId="77777777" w:rsidR="00E615F3" w:rsidRDefault="00E615F3" w:rsidP="00A1650E">
      <w:pPr>
        <w:rPr>
          <w:rFonts w:asciiTheme="minorHAnsi" w:hAnsiTheme="minorHAnsi" w:cstheme="minorHAnsi"/>
          <w:i/>
          <w:iCs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10DEAE8" wp14:editId="697805A6">
            <wp:extent cx="2582027" cy="2919413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017" cy="292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3360" behindDoc="0" locked="0" layoutInCell="1" allowOverlap="1" wp14:anchorId="238CDE64" wp14:editId="4478C16B">
            <wp:simplePos x="1081088" y="5743575"/>
            <wp:positionH relativeFrom="column">
              <wp:align>left</wp:align>
            </wp:positionH>
            <wp:positionV relativeFrom="paragraph">
              <wp:align>top</wp:align>
            </wp:positionV>
            <wp:extent cx="3173589" cy="1966913"/>
            <wp:effectExtent l="0" t="0" r="8255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589" cy="1966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</w:rPr>
        <w:br w:type="textWrapping" w:clear="all"/>
      </w:r>
    </w:p>
    <w:p w14:paraId="6CB4E534" w14:textId="77777777" w:rsidR="00E615F3" w:rsidRDefault="00E615F3" w:rsidP="00A1650E">
      <w:pPr>
        <w:rPr>
          <w:rFonts w:asciiTheme="minorHAnsi" w:hAnsiTheme="minorHAnsi" w:cstheme="minorHAnsi"/>
          <w:i/>
          <w:iCs/>
        </w:rPr>
      </w:pPr>
    </w:p>
    <w:p w14:paraId="46B6FA79" w14:textId="77777777" w:rsidR="00E615F3" w:rsidRDefault="00E615F3" w:rsidP="00A1650E">
      <w:pPr>
        <w:rPr>
          <w:rFonts w:asciiTheme="minorHAnsi" w:hAnsiTheme="minorHAnsi" w:cstheme="minorHAnsi"/>
          <w:i/>
          <w:iCs/>
        </w:rPr>
      </w:pPr>
    </w:p>
    <w:p w14:paraId="30B15F5E" w14:textId="77777777" w:rsidR="00E615F3" w:rsidRDefault="00E615F3" w:rsidP="00A1650E">
      <w:pPr>
        <w:rPr>
          <w:rFonts w:asciiTheme="minorHAnsi" w:hAnsiTheme="minorHAnsi" w:cstheme="minorHAnsi"/>
          <w:i/>
          <w:iCs/>
        </w:rPr>
      </w:pPr>
    </w:p>
    <w:p w14:paraId="03AB1C46" w14:textId="77777777" w:rsidR="00E615F3" w:rsidRDefault="00E615F3" w:rsidP="00A1650E">
      <w:pPr>
        <w:rPr>
          <w:rFonts w:asciiTheme="minorHAnsi" w:hAnsiTheme="minorHAnsi" w:cstheme="minorHAnsi"/>
          <w:i/>
          <w:iCs/>
        </w:rPr>
      </w:pPr>
    </w:p>
    <w:p w14:paraId="7E36B123" w14:textId="77777777" w:rsidR="00E615F3" w:rsidRDefault="00E615F3" w:rsidP="00A1650E">
      <w:pPr>
        <w:rPr>
          <w:rFonts w:asciiTheme="minorHAnsi" w:hAnsiTheme="minorHAnsi" w:cstheme="minorHAnsi"/>
          <w:i/>
          <w:iCs/>
        </w:rPr>
      </w:pPr>
    </w:p>
    <w:p w14:paraId="2EC50691" w14:textId="77777777" w:rsidR="00E615F3" w:rsidRDefault="00E615F3" w:rsidP="00A1650E">
      <w:pPr>
        <w:rPr>
          <w:rFonts w:asciiTheme="minorHAnsi" w:hAnsiTheme="minorHAnsi" w:cstheme="minorHAnsi"/>
          <w:i/>
          <w:iCs/>
        </w:rPr>
      </w:pPr>
    </w:p>
    <w:p w14:paraId="10E1D14D" w14:textId="5AE807EA" w:rsidR="00A1650E" w:rsidRDefault="00E615F3" w:rsidP="00A1650E">
      <w:pPr>
        <w:rPr>
          <w:rFonts w:asciiTheme="minorHAnsi" w:hAnsiTheme="minorHAnsi" w:cstheme="minorHAnsi"/>
          <w:bCs/>
          <w:i/>
          <w:iCs/>
        </w:rPr>
      </w:pPr>
      <w:r w:rsidRPr="00E615F3">
        <w:rPr>
          <w:rFonts w:asciiTheme="minorHAnsi" w:hAnsiTheme="minorHAnsi" w:cstheme="minorHAnsi"/>
          <w:i/>
          <w:iCs/>
        </w:rPr>
        <w:lastRenderedPageBreak/>
        <w:t>2</w:t>
      </w:r>
      <w:r>
        <w:rPr>
          <w:rFonts w:asciiTheme="minorHAnsi" w:hAnsiTheme="minorHAnsi" w:cstheme="minorHAnsi"/>
          <w:i/>
          <w:iCs/>
        </w:rPr>
        <w:t>7</w:t>
      </w:r>
      <w:r w:rsidRPr="00E615F3">
        <w:rPr>
          <w:rFonts w:asciiTheme="minorHAnsi" w:hAnsiTheme="minorHAnsi" w:cstheme="minorHAnsi"/>
          <w:i/>
          <w:iCs/>
        </w:rPr>
        <w:t xml:space="preserve">. </w:t>
      </w:r>
      <w:r w:rsidRPr="00E615F3">
        <w:rPr>
          <w:rFonts w:asciiTheme="minorHAnsi" w:hAnsiTheme="minorHAnsi" w:cstheme="minorHAnsi"/>
          <w:bCs/>
          <w:i/>
          <w:iCs/>
        </w:rPr>
        <w:t>Гиперболоиды</w:t>
      </w:r>
    </w:p>
    <w:p w14:paraId="60C04420" w14:textId="6036A246" w:rsidR="00E615F3" w:rsidRDefault="00E615F3" w:rsidP="00A1650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AFC4068" wp14:editId="7948640A">
            <wp:extent cx="2824162" cy="1726977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622" cy="173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4384" behindDoc="0" locked="0" layoutInCell="1" allowOverlap="1" wp14:anchorId="05E70CBB" wp14:editId="52B2CA2A">
            <wp:simplePos x="1081088" y="719138"/>
            <wp:positionH relativeFrom="column">
              <wp:align>left</wp:align>
            </wp:positionH>
            <wp:positionV relativeFrom="paragraph">
              <wp:align>top</wp:align>
            </wp:positionV>
            <wp:extent cx="2943599" cy="2019300"/>
            <wp:effectExtent l="0" t="0" r="9525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599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63546" w14:textId="5799BDF1" w:rsidR="00E615F3" w:rsidRDefault="00E615F3" w:rsidP="00A1650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textWrapping" w:clear="all"/>
      </w:r>
    </w:p>
    <w:p w14:paraId="4018BB84" w14:textId="2200A908" w:rsidR="00E615F3" w:rsidRDefault="00E615F3" w:rsidP="00A1650E">
      <w:pPr>
        <w:rPr>
          <w:rFonts w:asciiTheme="minorHAnsi" w:hAnsiTheme="minorHAnsi" w:cstheme="minorHAnsi"/>
          <w:i/>
          <w:iCs/>
        </w:rPr>
      </w:pPr>
      <w:r w:rsidRPr="00E615F3">
        <w:rPr>
          <w:rFonts w:asciiTheme="minorHAnsi" w:hAnsiTheme="minorHAnsi" w:cstheme="minorHAnsi"/>
          <w:i/>
          <w:iCs/>
        </w:rPr>
        <w:t>28. Параболоиды</w:t>
      </w:r>
    </w:p>
    <w:p w14:paraId="0E614E15" w14:textId="6E57FC59" w:rsidR="00E615F3" w:rsidRDefault="00E615F3" w:rsidP="00A1650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839C431" wp14:editId="434B51A6">
            <wp:extent cx="2779020" cy="196596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950" cy="197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5408" behindDoc="0" locked="0" layoutInCell="1" allowOverlap="1" wp14:anchorId="51798BD0" wp14:editId="2BDC158E">
            <wp:simplePos x="1081088" y="3295650"/>
            <wp:positionH relativeFrom="column">
              <wp:align>left</wp:align>
            </wp:positionH>
            <wp:positionV relativeFrom="paragraph">
              <wp:align>top</wp:align>
            </wp:positionV>
            <wp:extent cx="2776537" cy="1965984"/>
            <wp:effectExtent l="0" t="0" r="5080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537" cy="1965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</w:rPr>
        <w:br w:type="textWrapping" w:clear="all"/>
      </w:r>
    </w:p>
    <w:p w14:paraId="0E0CF23F" w14:textId="0D35D709" w:rsidR="00E615F3" w:rsidRDefault="00E615F3" w:rsidP="00A1650E">
      <w:pPr>
        <w:rPr>
          <w:rFonts w:asciiTheme="minorHAnsi" w:hAnsiTheme="minorHAnsi" w:cstheme="minorHAnsi"/>
          <w:bCs/>
          <w:i/>
          <w:iCs/>
        </w:rPr>
      </w:pPr>
      <w:r w:rsidRPr="00E615F3">
        <w:rPr>
          <w:rFonts w:asciiTheme="minorHAnsi" w:hAnsiTheme="minorHAnsi" w:cstheme="minorHAnsi"/>
          <w:i/>
          <w:iCs/>
        </w:rPr>
        <w:t xml:space="preserve">29. </w:t>
      </w:r>
      <w:r w:rsidRPr="00E615F3">
        <w:rPr>
          <w:rFonts w:asciiTheme="minorHAnsi" w:hAnsiTheme="minorHAnsi" w:cstheme="minorHAnsi"/>
          <w:bCs/>
          <w:i/>
          <w:iCs/>
        </w:rPr>
        <w:t>Цилиндры и конусы второго порядка</w:t>
      </w:r>
    </w:p>
    <w:p w14:paraId="6587365B" w14:textId="282A133C" w:rsidR="00E615F3" w:rsidRDefault="00E615F3" w:rsidP="00E615F3">
      <w:pPr>
        <w:ind w:firstLine="708"/>
        <w:rPr>
          <w:rFonts w:asciiTheme="minorHAnsi" w:hAnsiTheme="minorHAnsi" w:cstheme="minorHAnsi"/>
          <w:b/>
          <w:bCs/>
        </w:rPr>
      </w:pPr>
      <w:r w:rsidRPr="00E615F3">
        <w:rPr>
          <w:rFonts w:asciiTheme="minorHAnsi" w:hAnsiTheme="minorHAnsi" w:cstheme="minorHAnsi"/>
          <w:b/>
          <w:bCs/>
        </w:rPr>
        <w:t>Цилиндры эллиптического типа</w:t>
      </w:r>
    </w:p>
    <w:p w14:paraId="7130AA8D" w14:textId="5EA02626" w:rsidR="00E615F3" w:rsidRDefault="00E615F3" w:rsidP="00E615F3">
      <w:pPr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18B1642" wp14:editId="4CB09C2E">
            <wp:extent cx="2085975" cy="410241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10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971A" w14:textId="22425BED" w:rsidR="00E615F3" w:rsidRDefault="00E615F3" w:rsidP="00E615F3">
      <w:pPr>
        <w:ind w:firstLine="708"/>
        <w:rPr>
          <w:rFonts w:asciiTheme="minorHAnsi" w:hAnsiTheme="minorHAnsi" w:cstheme="minorHAnsi"/>
          <w:b/>
          <w:bCs/>
        </w:rPr>
      </w:pPr>
      <w:r w:rsidRPr="00E615F3">
        <w:rPr>
          <w:rFonts w:asciiTheme="minorHAnsi" w:hAnsiTheme="minorHAnsi" w:cstheme="minorHAnsi"/>
          <w:b/>
          <w:bCs/>
        </w:rPr>
        <w:lastRenderedPageBreak/>
        <w:t>Цилиндры гиперболического типа</w:t>
      </w:r>
    </w:p>
    <w:p w14:paraId="66CD68F7" w14:textId="5908591B" w:rsidR="00E615F3" w:rsidRPr="00E615F3" w:rsidRDefault="00E615F3" w:rsidP="00E615F3">
      <w:pPr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304F418B" wp14:editId="790F24E8">
            <wp:extent cx="2268084" cy="3252788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996" cy="326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761E" w14:textId="1DF3F862" w:rsidR="00E615F3" w:rsidRDefault="00E615F3" w:rsidP="00E615F3">
      <w:pPr>
        <w:ind w:firstLine="708"/>
        <w:rPr>
          <w:rFonts w:asciiTheme="minorHAnsi" w:hAnsiTheme="minorHAnsi" w:cstheme="minorHAnsi"/>
          <w:b/>
          <w:bCs/>
        </w:rPr>
      </w:pPr>
      <w:r w:rsidRPr="00E615F3">
        <w:rPr>
          <w:rFonts w:asciiTheme="minorHAnsi" w:hAnsiTheme="minorHAnsi" w:cstheme="minorHAnsi"/>
          <w:b/>
          <w:bCs/>
        </w:rPr>
        <w:t xml:space="preserve">Цилиндры </w:t>
      </w:r>
      <w:r>
        <w:rPr>
          <w:rFonts w:asciiTheme="minorHAnsi" w:hAnsiTheme="minorHAnsi" w:cstheme="minorHAnsi"/>
          <w:b/>
          <w:bCs/>
        </w:rPr>
        <w:t>параболического</w:t>
      </w:r>
      <w:r w:rsidRPr="00E615F3">
        <w:rPr>
          <w:rFonts w:asciiTheme="minorHAnsi" w:hAnsiTheme="minorHAnsi" w:cstheme="minorHAnsi"/>
          <w:b/>
          <w:bCs/>
        </w:rPr>
        <w:t xml:space="preserve"> типа</w:t>
      </w:r>
    </w:p>
    <w:p w14:paraId="0820E017" w14:textId="2A1FB22D" w:rsidR="00E615F3" w:rsidRDefault="00E615F3" w:rsidP="00E615F3">
      <w:pPr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0CE60900" wp14:editId="351BC5C7">
            <wp:extent cx="2406610" cy="31051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41" cy="311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31A1" w14:textId="418E2AF7" w:rsidR="00E615F3" w:rsidRDefault="006D7F51" w:rsidP="00E615F3">
      <w:pPr>
        <w:ind w:firstLine="708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Конус второго порядка</w:t>
      </w:r>
    </w:p>
    <w:p w14:paraId="06131203" w14:textId="294C424C" w:rsidR="006D7F51" w:rsidRPr="006D7F51" w:rsidRDefault="006D7F51" w:rsidP="00E615F3">
      <w:pPr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D9834C0" wp14:editId="59AA3268">
            <wp:extent cx="3081337" cy="2016109"/>
            <wp:effectExtent l="0" t="0" r="508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420" cy="201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7F51" w:rsidRPr="006D7F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773E7" w14:textId="77777777" w:rsidR="00122FB2" w:rsidRDefault="00122FB2" w:rsidP="00C24E69">
      <w:r>
        <w:separator/>
      </w:r>
    </w:p>
  </w:endnote>
  <w:endnote w:type="continuationSeparator" w:id="0">
    <w:p w14:paraId="5B3CA627" w14:textId="77777777" w:rsidR="00122FB2" w:rsidRDefault="00122FB2" w:rsidP="00C24E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FA1AC" w14:textId="77777777" w:rsidR="00122FB2" w:rsidRDefault="00122FB2" w:rsidP="00C24E69">
      <w:r>
        <w:separator/>
      </w:r>
    </w:p>
  </w:footnote>
  <w:footnote w:type="continuationSeparator" w:id="0">
    <w:p w14:paraId="7FA86832" w14:textId="77777777" w:rsidR="00122FB2" w:rsidRDefault="00122FB2" w:rsidP="00C24E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E7025"/>
    <w:multiLevelType w:val="hybridMultilevel"/>
    <w:tmpl w:val="A8B0DB7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4A62548"/>
    <w:multiLevelType w:val="hybridMultilevel"/>
    <w:tmpl w:val="A8B0DB7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3254D5"/>
    <w:multiLevelType w:val="hybridMultilevel"/>
    <w:tmpl w:val="416656F2"/>
    <w:lvl w:ilvl="0" w:tplc="4DCC08E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55DC1A9E"/>
    <w:multiLevelType w:val="hybridMultilevel"/>
    <w:tmpl w:val="A8B0DB7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86730F8"/>
    <w:multiLevelType w:val="hybridMultilevel"/>
    <w:tmpl w:val="E2183C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E8780E"/>
    <w:multiLevelType w:val="hybridMultilevel"/>
    <w:tmpl w:val="E2183C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0234D3"/>
    <w:multiLevelType w:val="hybridMultilevel"/>
    <w:tmpl w:val="5D727498"/>
    <w:lvl w:ilvl="0" w:tplc="03FC165E">
      <w:start w:val="4"/>
      <w:numFmt w:val="bullet"/>
      <w:lvlText w:val="-"/>
      <w:lvlJc w:val="left"/>
      <w:pPr>
        <w:ind w:left="1068" w:hanging="360"/>
      </w:pPr>
      <w:rPr>
        <w:rFonts w:ascii="Calibri" w:eastAsia="Calibri" w:hAnsi="Calibri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B496154"/>
    <w:multiLevelType w:val="hybridMultilevel"/>
    <w:tmpl w:val="A8B0DB7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7"/>
  </w:num>
  <w:num w:numId="6">
    <w:abstractNumId w:val="6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4744"/>
    <w:rsid w:val="000200D3"/>
    <w:rsid w:val="00024D37"/>
    <w:rsid w:val="00047A53"/>
    <w:rsid w:val="00056AFC"/>
    <w:rsid w:val="0008367E"/>
    <w:rsid w:val="000C33EA"/>
    <w:rsid w:val="000D7C1A"/>
    <w:rsid w:val="00122FB2"/>
    <w:rsid w:val="00152936"/>
    <w:rsid w:val="001D36A8"/>
    <w:rsid w:val="00342E7E"/>
    <w:rsid w:val="0035661F"/>
    <w:rsid w:val="003B05A6"/>
    <w:rsid w:val="003C48CE"/>
    <w:rsid w:val="0044115D"/>
    <w:rsid w:val="00484832"/>
    <w:rsid w:val="0049390A"/>
    <w:rsid w:val="00514F06"/>
    <w:rsid w:val="005372F6"/>
    <w:rsid w:val="005B130C"/>
    <w:rsid w:val="005D3F81"/>
    <w:rsid w:val="005E0B29"/>
    <w:rsid w:val="006135D7"/>
    <w:rsid w:val="006268C7"/>
    <w:rsid w:val="00666A5F"/>
    <w:rsid w:val="0068448A"/>
    <w:rsid w:val="006A436E"/>
    <w:rsid w:val="006B4744"/>
    <w:rsid w:val="006D7F51"/>
    <w:rsid w:val="006E1AAE"/>
    <w:rsid w:val="0071460C"/>
    <w:rsid w:val="007E1766"/>
    <w:rsid w:val="008121F4"/>
    <w:rsid w:val="00891720"/>
    <w:rsid w:val="009422CB"/>
    <w:rsid w:val="009C5F10"/>
    <w:rsid w:val="00A1650E"/>
    <w:rsid w:val="00AB3F95"/>
    <w:rsid w:val="00B541F7"/>
    <w:rsid w:val="00B57BE6"/>
    <w:rsid w:val="00B6095E"/>
    <w:rsid w:val="00C24E69"/>
    <w:rsid w:val="00DA20C7"/>
    <w:rsid w:val="00E01E89"/>
    <w:rsid w:val="00E615F3"/>
    <w:rsid w:val="00F36118"/>
    <w:rsid w:val="00F81135"/>
    <w:rsid w:val="00FB1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137EA"/>
  <w15:chartTrackingRefBased/>
  <w15:docId w15:val="{B920CE88-3888-498B-8EFC-8EF30875E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650E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B130C"/>
    <w:rPr>
      <w:color w:val="808080"/>
    </w:rPr>
  </w:style>
  <w:style w:type="paragraph" w:styleId="a4">
    <w:name w:val="List Paragraph"/>
    <w:basedOn w:val="a"/>
    <w:uiPriority w:val="34"/>
    <w:qFormat/>
    <w:rsid w:val="00342E7E"/>
    <w:pPr>
      <w:ind w:left="720"/>
      <w:contextualSpacing/>
    </w:pPr>
  </w:style>
  <w:style w:type="character" w:styleId="a5">
    <w:name w:val="Strong"/>
    <w:basedOn w:val="a0"/>
    <w:uiPriority w:val="22"/>
    <w:qFormat/>
    <w:rsid w:val="006A436E"/>
    <w:rPr>
      <w:b/>
      <w:bCs/>
    </w:rPr>
  </w:style>
  <w:style w:type="paragraph" w:styleId="a6">
    <w:name w:val="header"/>
    <w:basedOn w:val="a"/>
    <w:link w:val="a7"/>
    <w:uiPriority w:val="99"/>
    <w:unhideWhenUsed/>
    <w:rsid w:val="00C24E69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24E69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C24E69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24E69"/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1</Pages>
  <Words>2535</Words>
  <Characters>14453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Юлия Мухина</cp:lastModifiedBy>
  <cp:revision>8</cp:revision>
  <dcterms:created xsi:type="dcterms:W3CDTF">2025-01-25T17:04:00Z</dcterms:created>
  <dcterms:modified xsi:type="dcterms:W3CDTF">2025-02-18T08:31:00Z</dcterms:modified>
</cp:coreProperties>
</file>