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B673" w14:textId="77777777" w:rsidR="005149CA" w:rsidRPr="00385488" w:rsidRDefault="005149CA" w:rsidP="00746577">
      <w:pPr>
        <w:widowControl/>
        <w:autoSpaceDE w:val="0"/>
        <w:autoSpaceDN w:val="0"/>
        <w:spacing w:before="120" w:after="120"/>
        <w:jc w:val="center"/>
        <w:textAlignment w:val="bottom"/>
        <w:rPr>
          <w:rFonts w:ascii="標楷體" w:eastAsia="標楷體" w:hAnsi="標楷體" w:cs="Arial"/>
          <w:sz w:val="32"/>
          <w:szCs w:val="32"/>
        </w:rPr>
      </w:pPr>
      <w:r w:rsidRPr="00C17B9D">
        <w:rPr>
          <w:rFonts w:ascii="標楷體" w:eastAsia="標楷體" w:hAnsi="標楷體" w:hint="eastAsia"/>
          <w:b/>
          <w:sz w:val="32"/>
          <w:szCs w:val="32"/>
        </w:rPr>
        <w:t>實驗</w:t>
      </w:r>
      <w:r w:rsidR="00AC2A78" w:rsidRPr="00C17B9D">
        <w:rPr>
          <w:rFonts w:ascii="標楷體" w:eastAsia="標楷體" w:hAnsi="標楷體" w:hint="eastAsia"/>
          <w:b/>
          <w:sz w:val="32"/>
          <w:szCs w:val="32"/>
        </w:rPr>
        <w:t>一</w:t>
      </w:r>
      <w:r w:rsidRPr="00C17B9D">
        <w:rPr>
          <w:rFonts w:ascii="標楷體" w:eastAsia="標楷體" w:hAnsi="標楷體" w:hint="eastAsia"/>
          <w:b/>
          <w:sz w:val="32"/>
          <w:szCs w:val="32"/>
        </w:rPr>
        <w:t>、</w:t>
      </w:r>
      <w:r w:rsidR="00462133" w:rsidRPr="00385488">
        <w:rPr>
          <w:rFonts w:ascii="標楷體" w:eastAsia="標楷體" w:hAnsi="標楷體" w:hint="eastAsia"/>
          <w:b/>
          <w:color w:val="000000"/>
          <w:sz w:val="32"/>
          <w:szCs w:val="32"/>
        </w:rPr>
        <w:t>有機未知物檢驗</w:t>
      </w:r>
    </w:p>
    <w:p w14:paraId="2CE200F9" w14:textId="3E960CCB" w:rsidR="002139FE" w:rsidRPr="002139FE" w:rsidRDefault="008C7CB7" w:rsidP="00A24BE8">
      <w:pPr>
        <w:spacing w:line="360" w:lineRule="auto"/>
        <w:ind w:leftChars="177" w:left="425"/>
        <w:jc w:val="both"/>
        <w:rPr>
          <w:rFonts w:ascii="標楷體" w:eastAsia="標楷體" w:hAnsi="標楷體"/>
          <w:b/>
          <w:color w:val="FF0000"/>
          <w:sz w:val="28"/>
          <w:szCs w:val="28"/>
        </w:rPr>
      </w:pPr>
      <w:r w:rsidRPr="002139FE">
        <w:rPr>
          <w:rFonts w:ascii="標楷體" w:eastAsia="標楷體" w:hAnsi="標楷體" w:hint="eastAsia"/>
          <w:b/>
          <w:color w:val="FF0000"/>
          <w:sz w:val="28"/>
          <w:szCs w:val="28"/>
        </w:rPr>
        <w:t>進行實驗前，先</w:t>
      </w:r>
      <w:r w:rsidR="00366799" w:rsidRPr="002139FE">
        <w:rPr>
          <w:rFonts w:ascii="標楷體" w:eastAsia="標楷體" w:hAnsi="標楷體" w:hint="eastAsia"/>
          <w:b/>
          <w:color w:val="FF0000"/>
          <w:sz w:val="28"/>
          <w:szCs w:val="28"/>
        </w:rPr>
        <w:t>看完所有的物質及實驗步驟，</w:t>
      </w:r>
      <w:r w:rsidR="00171058" w:rsidRPr="002139FE">
        <w:rPr>
          <w:rFonts w:ascii="標楷體" w:eastAsia="標楷體" w:hAnsi="標楷體"/>
          <w:b/>
          <w:color w:val="FF0000"/>
          <w:sz w:val="28"/>
          <w:szCs w:val="28"/>
        </w:rPr>
        <w:t>實驗桌上有甲、乙、丙、丁</w:t>
      </w:r>
      <w:r w:rsidR="00171058" w:rsidRPr="002139FE">
        <w:rPr>
          <w:rFonts w:ascii="標楷體" w:eastAsia="標楷體" w:hAnsi="標楷體" w:hint="eastAsia"/>
          <w:b/>
          <w:color w:val="FF0000"/>
          <w:sz w:val="28"/>
          <w:szCs w:val="28"/>
        </w:rPr>
        <w:t>、戊、己、庚七</w:t>
      </w:r>
      <w:r w:rsidR="00171058" w:rsidRPr="002139FE">
        <w:rPr>
          <w:rFonts w:ascii="標楷體" w:eastAsia="標楷體" w:hAnsi="標楷體"/>
          <w:b/>
          <w:color w:val="FF0000"/>
          <w:sz w:val="28"/>
          <w:szCs w:val="28"/>
        </w:rPr>
        <w:t>個試樣瓶，可能含有苯甲酸（Benzoic acid, C</w:t>
      </w:r>
      <w:r w:rsidR="00171058" w:rsidRPr="002139FE">
        <w:rPr>
          <w:rFonts w:ascii="標楷體" w:eastAsia="標楷體" w:hAnsi="標楷體"/>
          <w:b/>
          <w:color w:val="FF0000"/>
          <w:sz w:val="28"/>
          <w:szCs w:val="28"/>
          <w:vertAlign w:val="subscript"/>
        </w:rPr>
        <w:t>6</w:t>
      </w:r>
      <w:r w:rsidR="00171058" w:rsidRPr="002139FE">
        <w:rPr>
          <w:rFonts w:ascii="標楷體" w:eastAsia="標楷體" w:hAnsi="標楷體"/>
          <w:b/>
          <w:color w:val="FF0000"/>
          <w:sz w:val="28"/>
          <w:szCs w:val="28"/>
        </w:rPr>
        <w:t>H</w:t>
      </w:r>
      <w:r w:rsidR="00171058" w:rsidRPr="002139FE">
        <w:rPr>
          <w:rFonts w:ascii="標楷體" w:eastAsia="標楷體" w:hAnsi="標楷體"/>
          <w:b/>
          <w:color w:val="FF0000"/>
          <w:sz w:val="28"/>
          <w:szCs w:val="28"/>
          <w:vertAlign w:val="subscript"/>
        </w:rPr>
        <w:t>5</w:t>
      </w:r>
      <w:r w:rsidR="00171058" w:rsidRPr="002139FE">
        <w:rPr>
          <w:rFonts w:ascii="標楷體" w:eastAsia="標楷體" w:hAnsi="標楷體"/>
          <w:b/>
          <w:color w:val="FF0000"/>
          <w:sz w:val="28"/>
          <w:szCs w:val="28"/>
        </w:rPr>
        <w:t>COOH）、</w:t>
      </w:r>
      <w:proofErr w:type="gramStart"/>
      <w:r w:rsidR="00171058" w:rsidRPr="002139FE">
        <w:rPr>
          <w:rFonts w:ascii="標楷體" w:eastAsia="標楷體" w:hAnsi="標楷體" w:hint="eastAsia"/>
          <w:b/>
          <w:color w:val="FF0000"/>
          <w:sz w:val="28"/>
          <w:szCs w:val="28"/>
        </w:rPr>
        <w:t>水揚酸</w:t>
      </w:r>
      <w:proofErr w:type="gramEnd"/>
      <w:r w:rsidR="00171058" w:rsidRPr="002139FE">
        <w:rPr>
          <w:rFonts w:ascii="標楷體" w:eastAsia="標楷體" w:hAnsi="標楷體" w:hint="eastAsia"/>
          <w:b/>
          <w:color w:val="FF0000"/>
          <w:sz w:val="28"/>
          <w:szCs w:val="28"/>
        </w:rPr>
        <w:t>(鄰羥基苯甲酸</w:t>
      </w:r>
      <w:r w:rsidR="00171058" w:rsidRPr="002139FE">
        <w:rPr>
          <w:rFonts w:ascii="標楷體" w:eastAsia="標楷體" w:hAnsi="標楷體"/>
          <w:b/>
          <w:color w:val="FF0000"/>
          <w:sz w:val="28"/>
          <w:szCs w:val="28"/>
        </w:rPr>
        <w:t>)</w:t>
      </w:r>
      <w:r w:rsidR="00171058" w:rsidRPr="002139FE">
        <w:rPr>
          <w:rFonts w:ascii="標楷體" w:eastAsia="標楷體" w:hAnsi="標楷體" w:hint="eastAsia"/>
          <w:b/>
          <w:color w:val="FF0000"/>
          <w:sz w:val="28"/>
          <w:szCs w:val="28"/>
        </w:rPr>
        <w:t xml:space="preserve"> 、葡萄糖、澱粉等</w:t>
      </w:r>
      <w:r w:rsidR="00171058" w:rsidRPr="002139FE">
        <w:rPr>
          <w:rFonts w:ascii="標楷體" w:eastAsia="標楷體" w:hAnsi="標楷體"/>
          <w:b/>
          <w:color w:val="FF0000"/>
          <w:sz w:val="28"/>
          <w:szCs w:val="28"/>
        </w:rPr>
        <w:t>其中一種化合物，但不知</w:t>
      </w:r>
      <w:r w:rsidR="00171058" w:rsidRPr="002139FE">
        <w:rPr>
          <w:rFonts w:ascii="標楷體" w:eastAsia="標楷體" w:hAnsi="標楷體" w:hint="eastAsia"/>
          <w:b/>
          <w:color w:val="FF0000"/>
          <w:sz w:val="28"/>
          <w:szCs w:val="28"/>
        </w:rPr>
        <w:t>順序</w:t>
      </w:r>
      <w:r w:rsidR="00171058" w:rsidRPr="002139FE">
        <w:rPr>
          <w:rFonts w:ascii="標楷體" w:eastAsia="標楷體" w:hAnsi="標楷體"/>
          <w:b/>
          <w:color w:val="FF0000"/>
          <w:sz w:val="28"/>
          <w:szCs w:val="28"/>
        </w:rPr>
        <w:t>；</w:t>
      </w:r>
      <w:r w:rsidR="002139FE">
        <w:rPr>
          <w:rFonts w:ascii="標楷體" w:eastAsia="標楷體" w:hAnsi="標楷體" w:hint="eastAsia"/>
          <w:b/>
          <w:color w:val="FF0000"/>
          <w:sz w:val="28"/>
          <w:szCs w:val="28"/>
        </w:rPr>
        <w:t>故</w:t>
      </w:r>
      <w:r w:rsidR="00EA1335" w:rsidRPr="002139FE">
        <w:rPr>
          <w:rFonts w:ascii="標楷體" w:eastAsia="標楷體" w:hAnsi="標楷體" w:hint="eastAsia"/>
          <w:b/>
          <w:color w:val="FF0000"/>
          <w:sz w:val="28"/>
          <w:szCs w:val="28"/>
        </w:rPr>
        <w:t>先進行性質分類</w:t>
      </w:r>
      <w:r w:rsidR="00872C7E" w:rsidRPr="002139FE">
        <w:rPr>
          <w:rFonts w:ascii="標楷體" w:eastAsia="標楷體" w:hAnsi="標楷體" w:hint="eastAsia"/>
          <w:b/>
          <w:color w:val="FF0000"/>
          <w:sz w:val="28"/>
          <w:szCs w:val="28"/>
        </w:rPr>
        <w:t>，並對題目所提供檢驗用試劑</w:t>
      </w:r>
      <w:r w:rsidR="007E7F7A" w:rsidRPr="002139FE">
        <w:rPr>
          <w:rFonts w:ascii="標楷體" w:eastAsia="標楷體" w:hAnsi="標楷體" w:hint="eastAsia"/>
          <w:b/>
          <w:color w:val="FF0000"/>
          <w:sz w:val="28"/>
          <w:szCs w:val="28"/>
        </w:rPr>
        <w:t>先預測</w:t>
      </w:r>
      <w:r w:rsidR="002139FE" w:rsidRPr="002139FE">
        <w:rPr>
          <w:rFonts w:ascii="標楷體" w:eastAsia="標楷體" w:hAnsi="標楷體" w:hint="eastAsia"/>
          <w:b/>
          <w:color w:val="FF0000"/>
          <w:sz w:val="28"/>
          <w:szCs w:val="28"/>
        </w:rPr>
        <w:t>應有的變化，再開始著手實驗</w:t>
      </w:r>
    </w:p>
    <w:p w14:paraId="53ABE0CD" w14:textId="03DC00A1" w:rsidR="007F7E41" w:rsidRPr="007F7E41" w:rsidRDefault="00EA1335" w:rsidP="007F7E41">
      <w:pPr>
        <w:pStyle w:val="ae"/>
        <w:numPr>
          <w:ilvl w:val="0"/>
          <w:numId w:val="35"/>
        </w:numPr>
        <w:ind w:leftChars="0"/>
        <w:jc w:val="both"/>
        <w:rPr>
          <w:rFonts w:ascii="標楷體" w:eastAsia="標楷體" w:hAnsi="標楷體"/>
          <w:b/>
          <w:color w:val="FF0000"/>
          <w:sz w:val="28"/>
          <w:szCs w:val="28"/>
        </w:rPr>
      </w:pPr>
      <w:r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苯甲酸、</w:t>
      </w:r>
      <w:proofErr w:type="gramStart"/>
      <w:r w:rsidR="00A24BE8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水揚酸</w:t>
      </w:r>
      <w:proofErr w:type="gramEnd"/>
      <w:r w:rsidR="00A24BE8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、</w:t>
      </w:r>
      <w:r w:rsidR="00A24BE8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檸檬酸、反-丁烯二酸、順-丁烯二酸</w:t>
      </w:r>
      <w:r w:rsidR="00A24BE8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等都是有機酸，僅</w:t>
      </w:r>
      <w:r w:rsidR="00A24BE8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葡萄糖、澱粉</w:t>
      </w:r>
      <w:r w:rsidR="00A24BE8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為中性</w:t>
      </w:r>
      <w:r w:rsidR="00A13958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，七種之中應僅有澱粉</w:t>
      </w:r>
      <w:r w:rsidR="00ED62AA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是完全無法溶解的。</w:t>
      </w:r>
      <w:r w:rsidR="00330874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可先</w:t>
      </w:r>
      <w:proofErr w:type="gramStart"/>
      <w:r w:rsidR="00822835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廣用試紙測其</w:t>
      </w:r>
      <w:proofErr w:type="gramEnd"/>
      <w:r w:rsidR="007F7E41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水溶液</w:t>
      </w:r>
      <w:r w:rsidR="00822835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酸鹼性</w:t>
      </w:r>
      <w:r w:rsidR="00816021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，找出中性的二者，</w:t>
      </w:r>
      <w:r w:rsidR="00443CDD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其一用碘液會呈藍色即為</w:t>
      </w:r>
      <w:r w:rsidR="00363837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澱粉，另一則為葡萄糖</w:t>
      </w:r>
      <w:r w:rsidR="00CF33C8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（可再用酸性過錳酸鉀</w:t>
      </w:r>
      <w:r w:rsidR="0088216C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的變色</w:t>
      </w:r>
      <w:proofErr w:type="gramStart"/>
      <w:r w:rsidR="0088216C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複</w:t>
      </w:r>
      <w:proofErr w:type="gramEnd"/>
      <w:r w:rsidR="0088216C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驗或是用多倫試劑</w:t>
      </w:r>
      <w:r w:rsidR="005E6087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與其反應產生銀鏡</w:t>
      </w:r>
      <w:r w:rsidR="00CF33C8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）。</w:t>
      </w:r>
    </w:p>
    <w:p w14:paraId="3EDD44AA" w14:textId="77777777" w:rsidR="006913E9" w:rsidRDefault="005E6087" w:rsidP="007F7E41">
      <w:pPr>
        <w:pStyle w:val="ae"/>
        <w:numPr>
          <w:ilvl w:val="0"/>
          <w:numId w:val="35"/>
        </w:numPr>
        <w:ind w:leftChars="0"/>
        <w:jc w:val="both"/>
        <w:rPr>
          <w:rFonts w:ascii="標楷體" w:eastAsia="標楷體" w:hAnsi="標楷體"/>
          <w:b/>
          <w:color w:val="FF0000"/>
          <w:sz w:val="28"/>
          <w:szCs w:val="28"/>
        </w:rPr>
      </w:pPr>
      <w:r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剩下五種</w:t>
      </w:r>
      <w:r w:rsidR="00703B26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只有</w:t>
      </w:r>
      <w:proofErr w:type="gramStart"/>
      <w:r w:rsidR="00703B26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順反丁烯</w:t>
      </w:r>
      <w:proofErr w:type="gramEnd"/>
      <w:r w:rsidR="00703B26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二酸有π鍵，可使過</w:t>
      </w:r>
      <w:proofErr w:type="gramStart"/>
      <w:r w:rsidR="00703B26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錳酸</w:t>
      </w:r>
      <w:r w:rsidR="00D2193A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鉀</w:t>
      </w:r>
      <w:proofErr w:type="gramEnd"/>
      <w:r w:rsidR="00D2193A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溶液紫色褪</w:t>
      </w:r>
      <w:r w:rsidR="006913E9">
        <w:rPr>
          <w:rFonts w:ascii="標楷體" w:eastAsia="標楷體" w:hAnsi="標楷體" w:hint="eastAsia"/>
          <w:b/>
          <w:color w:val="FF0000"/>
          <w:sz w:val="28"/>
          <w:szCs w:val="28"/>
        </w:rPr>
        <w:t>色。</w:t>
      </w:r>
      <w:r w:rsidR="00D72D91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再利用二者</w:t>
      </w:r>
      <w:proofErr w:type="gramStart"/>
      <w:r w:rsidR="00D72D91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水溶性或酸鹼性</w:t>
      </w:r>
      <w:proofErr w:type="gramEnd"/>
      <w:r w:rsidR="00D72D91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差異將之區分（順式水溶性</w:t>
      </w:r>
      <w:r w:rsidR="00A13741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好</w:t>
      </w:r>
      <w:r w:rsidR="00D72D91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，酸性</w:t>
      </w:r>
      <w:r w:rsidR="00B823E0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大</w:t>
      </w:r>
      <w:r w:rsidR="00D72D91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）。</w:t>
      </w:r>
    </w:p>
    <w:p w14:paraId="1C477F22" w14:textId="77777777" w:rsidR="006913E9" w:rsidRDefault="001F54F8" w:rsidP="007F7E41">
      <w:pPr>
        <w:pStyle w:val="ae"/>
        <w:numPr>
          <w:ilvl w:val="0"/>
          <w:numId w:val="35"/>
        </w:numPr>
        <w:ind w:leftChars="0"/>
        <w:jc w:val="both"/>
        <w:rPr>
          <w:rFonts w:ascii="標楷體" w:eastAsia="標楷體" w:hAnsi="標楷體"/>
          <w:b/>
          <w:color w:val="FF0000"/>
          <w:sz w:val="28"/>
          <w:szCs w:val="28"/>
        </w:rPr>
      </w:pPr>
      <w:r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餘下三種</w:t>
      </w:r>
      <w:proofErr w:type="gramStart"/>
      <w:r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僅水揚酸</w:t>
      </w:r>
      <w:proofErr w:type="gramEnd"/>
      <w:r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可與氯化鐵產生</w:t>
      </w:r>
      <w:r w:rsidR="00D76C4E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藍紫色的錯合物將之辨別出。</w:t>
      </w:r>
    </w:p>
    <w:p w14:paraId="300849CF" w14:textId="77777777" w:rsidR="002A640C" w:rsidRDefault="0089201F" w:rsidP="002A640C">
      <w:pPr>
        <w:pStyle w:val="ae"/>
        <w:numPr>
          <w:ilvl w:val="0"/>
          <w:numId w:val="35"/>
        </w:numPr>
        <w:ind w:leftChars="0"/>
        <w:jc w:val="both"/>
        <w:rPr>
          <w:rFonts w:ascii="標楷體" w:eastAsia="標楷體" w:hAnsi="標楷體"/>
          <w:b/>
          <w:color w:val="FF0000"/>
          <w:sz w:val="28"/>
          <w:szCs w:val="28"/>
        </w:rPr>
      </w:pPr>
      <w:r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而檸</w:t>
      </w:r>
      <w:r w:rsidR="008004B8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檬</w:t>
      </w:r>
      <w:r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酸</w:t>
      </w:r>
      <w:r w:rsidR="008004B8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常溫下為含</w:t>
      </w:r>
      <w:proofErr w:type="gramStart"/>
      <w:r w:rsidR="008004B8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一</w:t>
      </w:r>
      <w:proofErr w:type="gramEnd"/>
      <w:r w:rsidR="008004B8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水合的晶體，可與鐵離子生成黃至紅色的錯合物，亦可</w:t>
      </w:r>
      <w:r w:rsidR="003774E9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被過</w:t>
      </w:r>
      <w:proofErr w:type="gramStart"/>
      <w:r w:rsidR="003774E9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錳酸鉀</w:t>
      </w:r>
      <w:proofErr w:type="gramEnd"/>
      <w:r w:rsidR="003774E9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氧化（使褪色）</w:t>
      </w:r>
      <w:r w:rsidR="00577378" w:rsidRPr="007F7E41">
        <w:rPr>
          <w:rFonts w:ascii="標楷體" w:eastAsia="標楷體" w:hAnsi="標楷體" w:hint="eastAsia"/>
          <w:b/>
          <w:color w:val="FF0000"/>
          <w:sz w:val="28"/>
          <w:szCs w:val="28"/>
        </w:rPr>
        <w:t>，利用檢驗時不同的現象亦可分辨之。</w:t>
      </w:r>
    </w:p>
    <w:p w14:paraId="66D06F43" w14:textId="77777777" w:rsidR="00083474" w:rsidRDefault="002A640C" w:rsidP="00CC0BAC">
      <w:pPr>
        <w:pStyle w:val="ae"/>
        <w:numPr>
          <w:ilvl w:val="0"/>
          <w:numId w:val="35"/>
        </w:numPr>
        <w:ind w:leftChars="177"/>
        <w:jc w:val="both"/>
        <w:rPr>
          <w:rFonts w:ascii="標楷體" w:eastAsia="標楷體" w:hAnsi="標楷體"/>
          <w:b/>
          <w:color w:val="FF0000"/>
          <w:sz w:val="28"/>
          <w:szCs w:val="28"/>
        </w:rPr>
      </w:pPr>
      <w:r w:rsidRPr="00083474">
        <w:rPr>
          <w:rFonts w:ascii="標楷體" w:eastAsia="標楷體" w:hAnsi="標楷體" w:hint="eastAsia"/>
          <w:b/>
          <w:color w:val="FF0000"/>
          <w:sz w:val="28"/>
          <w:szCs w:val="28"/>
        </w:rPr>
        <w:t>故可先</w:t>
      </w:r>
      <w:proofErr w:type="gramStart"/>
      <w:r w:rsidRPr="00083474">
        <w:rPr>
          <w:rFonts w:ascii="標楷體" w:eastAsia="標楷體" w:hAnsi="標楷體" w:hint="eastAsia"/>
          <w:b/>
          <w:color w:val="FF0000"/>
          <w:sz w:val="28"/>
          <w:szCs w:val="28"/>
        </w:rPr>
        <w:t>用取少是</w:t>
      </w:r>
      <w:proofErr w:type="gramEnd"/>
      <w:r w:rsidRPr="00083474">
        <w:rPr>
          <w:rFonts w:ascii="標楷體" w:eastAsia="標楷體" w:hAnsi="標楷體" w:hint="eastAsia"/>
          <w:b/>
          <w:color w:val="FF0000"/>
          <w:sz w:val="28"/>
          <w:szCs w:val="28"/>
        </w:rPr>
        <w:t>固體使其溶入試管中，觀察水溶性。再分別用滴管取一滴溶</w:t>
      </w:r>
      <w:r w:rsidRPr="00083474">
        <w:rPr>
          <w:rFonts w:ascii="標楷體" w:eastAsia="標楷體" w:hAnsi="標楷體" w:hint="eastAsia"/>
          <w:b/>
          <w:color w:val="FF0000"/>
          <w:sz w:val="28"/>
          <w:szCs w:val="28"/>
        </w:rPr>
        <w:t>液進行檢測</w:t>
      </w:r>
    </w:p>
    <w:p w14:paraId="21B00B71" w14:textId="354BB438" w:rsidR="0074368A" w:rsidRDefault="0074368A" w:rsidP="00CC0BAC">
      <w:pPr>
        <w:pStyle w:val="ae"/>
        <w:numPr>
          <w:ilvl w:val="0"/>
          <w:numId w:val="35"/>
        </w:numPr>
        <w:ind w:leftChars="177"/>
        <w:jc w:val="both"/>
        <w:rPr>
          <w:rFonts w:ascii="標楷體" w:eastAsia="標楷體" w:hAnsi="標楷體"/>
          <w:b/>
          <w:color w:val="FF0000"/>
          <w:sz w:val="28"/>
          <w:szCs w:val="28"/>
        </w:rPr>
      </w:pPr>
      <w:r w:rsidRPr="00083474">
        <w:rPr>
          <w:rFonts w:ascii="標楷體" w:eastAsia="標楷體" w:hAnsi="標楷體" w:hint="eastAsia"/>
          <w:b/>
          <w:color w:val="FF0000"/>
          <w:sz w:val="28"/>
          <w:szCs w:val="28"/>
        </w:rPr>
        <w:t>雖然整體區分不一定要把所有的檢驗完成，但</w:t>
      </w:r>
      <w:r w:rsidR="00CA44ED" w:rsidRPr="00083474">
        <w:rPr>
          <w:rFonts w:ascii="標楷體" w:eastAsia="標楷體" w:hAnsi="標楷體" w:hint="eastAsia"/>
          <w:b/>
          <w:color w:val="FF0000"/>
          <w:sz w:val="28"/>
          <w:szCs w:val="28"/>
        </w:rPr>
        <w:t>在區分出來後，亦可補作</w:t>
      </w:r>
      <w:r w:rsidR="007245D0" w:rsidRPr="00083474">
        <w:rPr>
          <w:rFonts w:ascii="標楷體" w:eastAsia="標楷體" w:hAnsi="標楷體" w:hint="eastAsia"/>
          <w:b/>
          <w:color w:val="FF0000"/>
          <w:sz w:val="28"/>
          <w:szCs w:val="28"/>
        </w:rPr>
        <w:t>其餘實驗作為驗</w:t>
      </w:r>
      <w:proofErr w:type="gramStart"/>
      <w:r w:rsidR="007245D0" w:rsidRPr="00083474">
        <w:rPr>
          <w:rFonts w:ascii="標楷體" w:eastAsia="標楷體" w:hAnsi="標楷體" w:hint="eastAsia"/>
          <w:b/>
          <w:color w:val="FF0000"/>
          <w:sz w:val="28"/>
          <w:szCs w:val="28"/>
        </w:rPr>
        <w:t>証</w:t>
      </w:r>
      <w:proofErr w:type="gramEnd"/>
      <w:r w:rsidR="007245D0" w:rsidRPr="00083474">
        <w:rPr>
          <w:rFonts w:ascii="標楷體" w:eastAsia="標楷體" w:hAnsi="標楷體" w:hint="eastAsia"/>
          <w:b/>
          <w:color w:val="FF0000"/>
          <w:sz w:val="28"/>
          <w:szCs w:val="28"/>
        </w:rPr>
        <w:t>答案之用。</w:t>
      </w:r>
    </w:p>
    <w:p w14:paraId="344DA1BC" w14:textId="0939C0FC" w:rsidR="005957A1" w:rsidRPr="00083474" w:rsidRDefault="00D53157" w:rsidP="00CC0BAC">
      <w:pPr>
        <w:pStyle w:val="ae"/>
        <w:numPr>
          <w:ilvl w:val="0"/>
          <w:numId w:val="35"/>
        </w:numPr>
        <w:ind w:leftChars="177"/>
        <w:jc w:val="both"/>
        <w:rPr>
          <w:rFonts w:ascii="標楷體" w:eastAsia="標楷體" w:hAnsi="標楷體" w:hint="eastAsia"/>
          <w:b/>
          <w:color w:val="FF0000"/>
          <w:sz w:val="28"/>
          <w:szCs w:val="28"/>
        </w:rPr>
      </w:pPr>
      <w:r>
        <w:rPr>
          <w:rFonts w:ascii="標楷體" w:eastAsia="標楷體" w:hAnsi="標楷體" w:hint="eastAsia"/>
          <w:b/>
          <w:color w:val="FF0000"/>
          <w:sz w:val="28"/>
          <w:szCs w:val="28"/>
        </w:rPr>
        <w:t>寫報告時記得說明現象時要明確</w:t>
      </w:r>
      <w:r w:rsidR="006848AE">
        <w:rPr>
          <w:rFonts w:ascii="標楷體" w:eastAsia="標楷體" w:hAnsi="標楷體" w:hint="eastAsia"/>
          <w:b/>
          <w:color w:val="FF0000"/>
          <w:sz w:val="28"/>
          <w:szCs w:val="28"/>
        </w:rPr>
        <w:t>表示，千萬不要只有會變色、有反應這類答案出現</w:t>
      </w:r>
    </w:p>
    <w:p w14:paraId="43E2EB36" w14:textId="126A5B27" w:rsidR="008C7CB7" w:rsidRPr="002139FE" w:rsidRDefault="008C7CB7" w:rsidP="00385488">
      <w:pPr>
        <w:ind w:left="1331" w:hangingChars="475" w:hanging="1331"/>
        <w:rPr>
          <w:rFonts w:ascii="標楷體" w:eastAsia="標楷體" w:hAnsi="標楷體"/>
          <w:b/>
          <w:color w:val="FF0000"/>
          <w:sz w:val="28"/>
          <w:szCs w:val="28"/>
        </w:rPr>
      </w:pPr>
    </w:p>
    <w:p w14:paraId="2B0EAC1E" w14:textId="77777777" w:rsidR="008C7CB7" w:rsidRDefault="008C7CB7" w:rsidP="00385488">
      <w:pPr>
        <w:ind w:left="1521" w:hangingChars="475" w:hanging="1521"/>
        <w:rPr>
          <w:rFonts w:ascii="標楷體" w:eastAsia="標楷體" w:hAnsi="標楷體"/>
          <w:b/>
          <w:sz w:val="32"/>
          <w:szCs w:val="32"/>
        </w:rPr>
      </w:pPr>
    </w:p>
    <w:p w14:paraId="78668697" w14:textId="77777777" w:rsidR="008C7CB7" w:rsidRDefault="008C7CB7" w:rsidP="00385488">
      <w:pPr>
        <w:ind w:left="1521" w:hangingChars="475" w:hanging="1521"/>
        <w:rPr>
          <w:rFonts w:ascii="標楷體" w:eastAsia="標楷體" w:hAnsi="標楷體"/>
          <w:b/>
          <w:sz w:val="32"/>
          <w:szCs w:val="32"/>
        </w:rPr>
      </w:pPr>
    </w:p>
    <w:p w14:paraId="750BBBEB" w14:textId="77777777" w:rsidR="008C7CB7" w:rsidRDefault="008C7CB7" w:rsidP="00385488">
      <w:pPr>
        <w:ind w:left="1521" w:hangingChars="475" w:hanging="1521"/>
        <w:rPr>
          <w:rFonts w:ascii="標楷體" w:eastAsia="標楷體" w:hAnsi="標楷體"/>
          <w:b/>
          <w:sz w:val="32"/>
          <w:szCs w:val="32"/>
        </w:rPr>
      </w:pPr>
    </w:p>
    <w:p w14:paraId="45A887F1" w14:textId="77777777" w:rsidR="00083474" w:rsidRDefault="00083474">
      <w:pPr>
        <w:widowControl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/>
          <w:b/>
          <w:sz w:val="32"/>
          <w:szCs w:val="32"/>
        </w:rPr>
        <w:br w:type="page"/>
      </w:r>
    </w:p>
    <w:p w14:paraId="55BF21EF" w14:textId="65493CA6" w:rsidR="00462133" w:rsidRPr="00385488" w:rsidRDefault="00462133" w:rsidP="00385488">
      <w:pPr>
        <w:ind w:left="1521" w:hangingChars="475" w:hanging="1521"/>
        <w:rPr>
          <w:rFonts w:ascii="標楷體" w:eastAsia="標楷體" w:hAnsi="標楷體"/>
          <w:b/>
          <w:sz w:val="32"/>
          <w:szCs w:val="32"/>
        </w:rPr>
      </w:pPr>
      <w:r w:rsidRPr="00385488">
        <w:rPr>
          <w:rFonts w:ascii="標楷體" w:eastAsia="標楷體" w:hAnsi="標楷體" w:hint="eastAsia"/>
          <w:b/>
          <w:sz w:val="32"/>
          <w:szCs w:val="32"/>
        </w:rPr>
        <w:lastRenderedPageBreak/>
        <w:t>一、實驗說明</w:t>
      </w:r>
      <w:r w:rsidRPr="00385488">
        <w:rPr>
          <w:rFonts w:ascii="標楷體" w:eastAsia="標楷體" w:hAnsi="標楷體"/>
          <w:b/>
          <w:sz w:val="32"/>
          <w:szCs w:val="32"/>
        </w:rPr>
        <w:t>：</w:t>
      </w:r>
    </w:p>
    <w:p w14:paraId="2085A498" w14:textId="77777777" w:rsidR="00462133" w:rsidRPr="003A04A3" w:rsidRDefault="00462133" w:rsidP="003A04A3">
      <w:pPr>
        <w:spacing w:line="360" w:lineRule="auto"/>
        <w:ind w:firstLineChars="177" w:firstLine="425"/>
        <w:jc w:val="both"/>
        <w:rPr>
          <w:rFonts w:ascii="標楷體" w:eastAsia="標楷體" w:hAnsi="標楷體"/>
        </w:rPr>
      </w:pPr>
      <w:r w:rsidRPr="003A04A3">
        <w:rPr>
          <w:rFonts w:ascii="標楷體" w:eastAsia="標楷體" w:hAnsi="標楷體"/>
        </w:rPr>
        <w:t>化合物鑑定是化學研究的一項重要工作，其中重要的應用是可以用來檢驗未知混合物的可能成分。</w:t>
      </w:r>
    </w:p>
    <w:p w14:paraId="42081BBB" w14:textId="77777777" w:rsidR="003A04A3" w:rsidRDefault="00462133" w:rsidP="003A04A3">
      <w:pPr>
        <w:pStyle w:val="ae"/>
        <w:tabs>
          <w:tab w:val="left" w:pos="709"/>
        </w:tabs>
        <w:ind w:leftChars="0" w:left="0"/>
        <w:jc w:val="left"/>
        <w:rPr>
          <w:rFonts w:ascii="標楷體" w:eastAsia="標楷體" w:hAnsi="標楷體"/>
          <w:b/>
          <w:sz w:val="32"/>
          <w:szCs w:val="32"/>
        </w:rPr>
      </w:pPr>
      <w:r w:rsidRPr="00385488">
        <w:rPr>
          <w:rFonts w:ascii="標楷體" w:eastAsia="標楷體" w:hAnsi="標楷體" w:hint="eastAsia"/>
          <w:b/>
          <w:sz w:val="32"/>
          <w:szCs w:val="32"/>
        </w:rPr>
        <w:t>二、實驗</w:t>
      </w:r>
      <w:r w:rsidRPr="00385488">
        <w:rPr>
          <w:rFonts w:ascii="標楷體" w:eastAsia="標楷體" w:hAnsi="標楷體"/>
          <w:b/>
          <w:sz w:val="32"/>
          <w:szCs w:val="32"/>
        </w:rPr>
        <w:t>器材：</w:t>
      </w:r>
    </w:p>
    <w:p w14:paraId="4C1CBDD5" w14:textId="77777777" w:rsidR="00462133" w:rsidRPr="00385488" w:rsidRDefault="00462133" w:rsidP="003A04A3">
      <w:pPr>
        <w:pStyle w:val="ae"/>
        <w:ind w:leftChars="0" w:left="0"/>
        <w:jc w:val="left"/>
        <w:rPr>
          <w:rFonts w:ascii="標楷體" w:eastAsia="標楷體" w:hAnsi="標楷體"/>
          <w:b/>
          <w:sz w:val="32"/>
          <w:szCs w:val="32"/>
        </w:rPr>
      </w:pPr>
      <w:r w:rsidRPr="00385488">
        <w:rPr>
          <w:rFonts w:ascii="標楷體" w:eastAsia="標楷體" w:hAnsi="標楷體" w:hint="eastAsia"/>
          <w:b/>
          <w:sz w:val="32"/>
          <w:szCs w:val="32"/>
        </w:rPr>
        <w:t>1.</w:t>
      </w:r>
      <w:r w:rsidRPr="00385488">
        <w:rPr>
          <w:rFonts w:ascii="標楷體" w:eastAsia="標楷體" w:hAnsi="標楷體"/>
          <w:b/>
          <w:sz w:val="32"/>
          <w:szCs w:val="32"/>
        </w:rPr>
        <w:t>公用器材：</w:t>
      </w:r>
    </w:p>
    <w:tbl>
      <w:tblPr>
        <w:tblW w:w="76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2"/>
        <w:gridCol w:w="2552"/>
      </w:tblGrid>
      <w:tr w:rsidR="00462133" w:rsidRPr="003A04A3" w14:paraId="4E19C184" w14:textId="77777777" w:rsidTr="005038A6">
        <w:trPr>
          <w:trHeight w:val="474"/>
        </w:trPr>
        <w:tc>
          <w:tcPr>
            <w:tcW w:w="2551" w:type="dxa"/>
            <w:vAlign w:val="center"/>
          </w:tcPr>
          <w:p w14:paraId="05AB799C" w14:textId="77777777" w:rsidR="00462133" w:rsidRPr="003A04A3" w:rsidRDefault="00462133" w:rsidP="005038A6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</w:rPr>
            </w:pPr>
            <w:r w:rsidRPr="003A04A3">
              <w:rPr>
                <w:rFonts w:ascii="標楷體" w:eastAsia="標楷體" w:hAnsi="標楷體" w:hint="eastAsia"/>
              </w:rPr>
              <w:t>熱水(公用)</w:t>
            </w:r>
          </w:p>
        </w:tc>
        <w:tc>
          <w:tcPr>
            <w:tcW w:w="2552" w:type="dxa"/>
            <w:vAlign w:val="center"/>
          </w:tcPr>
          <w:p w14:paraId="1E65185C" w14:textId="77777777" w:rsidR="00462133" w:rsidRPr="003A04A3" w:rsidRDefault="00462133" w:rsidP="005038A6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</w:rPr>
            </w:pPr>
            <w:r w:rsidRPr="003A04A3">
              <w:rPr>
                <w:rFonts w:ascii="標楷體" w:eastAsia="標楷體" w:hAnsi="標楷體"/>
              </w:rPr>
              <w:t>蒸餾水</w:t>
            </w:r>
          </w:p>
        </w:tc>
        <w:tc>
          <w:tcPr>
            <w:tcW w:w="2552" w:type="dxa"/>
            <w:vAlign w:val="center"/>
          </w:tcPr>
          <w:p w14:paraId="27644E3A" w14:textId="77777777" w:rsidR="00462133" w:rsidRPr="003A04A3" w:rsidRDefault="00462133" w:rsidP="005038A6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3A04A3">
              <w:rPr>
                <w:rFonts w:ascii="標楷體" w:eastAsia="標楷體" w:hAnsi="標楷體" w:hint="eastAsia"/>
              </w:rPr>
              <w:t>丙酮</w:t>
            </w:r>
          </w:p>
        </w:tc>
      </w:tr>
      <w:tr w:rsidR="00462133" w:rsidRPr="003A04A3" w14:paraId="5D522C4F" w14:textId="77777777" w:rsidTr="005038A6">
        <w:trPr>
          <w:trHeight w:val="474"/>
        </w:trPr>
        <w:tc>
          <w:tcPr>
            <w:tcW w:w="2551" w:type="dxa"/>
            <w:vAlign w:val="center"/>
          </w:tcPr>
          <w:p w14:paraId="4D21B281" w14:textId="77777777" w:rsidR="00462133" w:rsidRPr="003A04A3" w:rsidRDefault="00462133" w:rsidP="005038A6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3A04A3">
              <w:rPr>
                <w:rFonts w:ascii="標楷體" w:eastAsia="標楷體" w:hAnsi="標楷體"/>
              </w:rPr>
              <w:t>衛生紙</w:t>
            </w:r>
          </w:p>
        </w:tc>
        <w:tc>
          <w:tcPr>
            <w:tcW w:w="2552" w:type="dxa"/>
            <w:vAlign w:val="center"/>
          </w:tcPr>
          <w:p w14:paraId="20C9D8A1" w14:textId="77777777" w:rsidR="00462133" w:rsidRPr="003A04A3" w:rsidRDefault="00462133" w:rsidP="005038A6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3A04A3">
              <w:rPr>
                <w:rFonts w:ascii="標楷體" w:eastAsia="標楷體" w:hAnsi="標楷體"/>
              </w:rPr>
              <w:t>清潔劑</w:t>
            </w:r>
          </w:p>
        </w:tc>
        <w:tc>
          <w:tcPr>
            <w:tcW w:w="2552" w:type="dxa"/>
            <w:vAlign w:val="center"/>
          </w:tcPr>
          <w:p w14:paraId="7A886330" w14:textId="77777777" w:rsidR="00462133" w:rsidRPr="003A04A3" w:rsidRDefault="00462133" w:rsidP="005038A6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</w:tbl>
    <w:p w14:paraId="347AC6EA" w14:textId="77777777" w:rsidR="00462133" w:rsidRPr="003A04A3" w:rsidRDefault="00462133" w:rsidP="003A04A3">
      <w:pPr>
        <w:pStyle w:val="ae"/>
        <w:adjustRightInd w:val="0"/>
        <w:spacing w:beforeLines="50" w:before="120" w:afterLines="50" w:after="120"/>
        <w:ind w:leftChars="0" w:left="0"/>
        <w:jc w:val="left"/>
        <w:rPr>
          <w:rFonts w:ascii="標楷體" w:eastAsia="標楷體" w:hAnsi="標楷體"/>
          <w:b/>
          <w:sz w:val="32"/>
          <w:szCs w:val="32"/>
        </w:rPr>
      </w:pPr>
      <w:r w:rsidRPr="003A04A3">
        <w:rPr>
          <w:rFonts w:ascii="標楷體" w:eastAsia="標楷體" w:hAnsi="標楷體" w:hint="eastAsia"/>
          <w:b/>
          <w:sz w:val="32"/>
          <w:szCs w:val="32"/>
        </w:rPr>
        <w:t>2.</w:t>
      </w:r>
      <w:r w:rsidRPr="003A04A3">
        <w:rPr>
          <w:rFonts w:ascii="標楷體" w:eastAsia="標楷體" w:hAnsi="標楷體"/>
          <w:b/>
          <w:sz w:val="32"/>
          <w:szCs w:val="32"/>
        </w:rPr>
        <w:t>個人器材：</w:t>
      </w:r>
    </w:p>
    <w:tbl>
      <w:tblPr>
        <w:tblW w:w="907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1134"/>
        <w:gridCol w:w="1417"/>
        <w:gridCol w:w="1843"/>
        <w:gridCol w:w="1276"/>
        <w:gridCol w:w="1559"/>
      </w:tblGrid>
      <w:tr w:rsidR="00462133" w:rsidRPr="00E256F1" w14:paraId="17CCAFA9" w14:textId="77777777" w:rsidTr="005038A6">
        <w:trPr>
          <w:trHeight w:val="397"/>
        </w:trPr>
        <w:tc>
          <w:tcPr>
            <w:tcW w:w="1843" w:type="dxa"/>
          </w:tcPr>
          <w:p w14:paraId="652DCE48" w14:textId="77777777" w:rsidR="00462133" w:rsidRPr="00E256F1" w:rsidRDefault="00462133" w:rsidP="005038A6">
            <w:pPr>
              <w:jc w:val="center"/>
              <w:rPr>
                <w:rFonts w:eastAsia="標楷體"/>
                <w:b/>
              </w:rPr>
            </w:pPr>
            <w:r w:rsidRPr="00E256F1">
              <w:rPr>
                <w:rFonts w:eastAsia="標楷體"/>
                <w:b/>
              </w:rPr>
              <w:t>名稱</w:t>
            </w:r>
          </w:p>
        </w:tc>
        <w:tc>
          <w:tcPr>
            <w:tcW w:w="1134" w:type="dxa"/>
          </w:tcPr>
          <w:p w14:paraId="294F80BE" w14:textId="77777777" w:rsidR="00462133" w:rsidRPr="00E256F1" w:rsidRDefault="00462133" w:rsidP="005038A6">
            <w:pPr>
              <w:jc w:val="center"/>
              <w:rPr>
                <w:rFonts w:eastAsia="標楷體"/>
                <w:b/>
              </w:rPr>
            </w:pPr>
            <w:r w:rsidRPr="00E256F1">
              <w:rPr>
                <w:rFonts w:eastAsia="標楷體"/>
                <w:b/>
              </w:rPr>
              <w:t>規格</w:t>
            </w:r>
          </w:p>
        </w:tc>
        <w:tc>
          <w:tcPr>
            <w:tcW w:w="1417" w:type="dxa"/>
            <w:tcBorders>
              <w:right w:val="double" w:sz="4" w:space="0" w:color="auto"/>
            </w:tcBorders>
          </w:tcPr>
          <w:p w14:paraId="6A0AB1AB" w14:textId="77777777" w:rsidR="00462133" w:rsidRPr="00E256F1" w:rsidRDefault="00462133" w:rsidP="005038A6">
            <w:pPr>
              <w:tabs>
                <w:tab w:val="left" w:pos="1007"/>
              </w:tabs>
              <w:jc w:val="center"/>
              <w:rPr>
                <w:rFonts w:eastAsia="標楷體"/>
                <w:b/>
              </w:rPr>
            </w:pPr>
            <w:r w:rsidRPr="00E256F1">
              <w:rPr>
                <w:rFonts w:eastAsia="標楷體"/>
                <w:b/>
              </w:rPr>
              <w:t>數量</w:t>
            </w:r>
          </w:p>
        </w:tc>
        <w:tc>
          <w:tcPr>
            <w:tcW w:w="1843" w:type="dxa"/>
            <w:tcBorders>
              <w:left w:val="double" w:sz="4" w:space="0" w:color="auto"/>
            </w:tcBorders>
          </w:tcPr>
          <w:p w14:paraId="374ED340" w14:textId="77777777" w:rsidR="00462133" w:rsidRPr="00E256F1" w:rsidRDefault="00462133" w:rsidP="005038A6">
            <w:pPr>
              <w:tabs>
                <w:tab w:val="left" w:pos="943"/>
              </w:tabs>
              <w:ind w:rightChars="20" w:right="48"/>
              <w:jc w:val="center"/>
              <w:rPr>
                <w:rFonts w:eastAsia="標楷體"/>
                <w:b/>
              </w:rPr>
            </w:pPr>
            <w:r w:rsidRPr="00E256F1">
              <w:rPr>
                <w:rFonts w:eastAsia="標楷體"/>
                <w:b/>
              </w:rPr>
              <w:t>名稱</w:t>
            </w:r>
          </w:p>
        </w:tc>
        <w:tc>
          <w:tcPr>
            <w:tcW w:w="1276" w:type="dxa"/>
          </w:tcPr>
          <w:p w14:paraId="660B07D4" w14:textId="77777777" w:rsidR="00462133" w:rsidRPr="00E256F1" w:rsidRDefault="00462133" w:rsidP="005038A6">
            <w:pPr>
              <w:tabs>
                <w:tab w:val="left" w:pos="920"/>
                <w:tab w:val="left" w:pos="1006"/>
              </w:tabs>
              <w:jc w:val="center"/>
              <w:rPr>
                <w:rFonts w:eastAsia="標楷體"/>
                <w:b/>
              </w:rPr>
            </w:pPr>
            <w:r w:rsidRPr="00E256F1">
              <w:rPr>
                <w:rFonts w:eastAsia="標楷體"/>
                <w:b/>
              </w:rPr>
              <w:t>規格</w:t>
            </w:r>
          </w:p>
        </w:tc>
        <w:tc>
          <w:tcPr>
            <w:tcW w:w="1559" w:type="dxa"/>
          </w:tcPr>
          <w:p w14:paraId="50383817" w14:textId="77777777" w:rsidR="00462133" w:rsidRPr="00E256F1" w:rsidRDefault="00462133" w:rsidP="005038A6">
            <w:pPr>
              <w:tabs>
                <w:tab w:val="left" w:pos="901"/>
              </w:tabs>
              <w:jc w:val="center"/>
              <w:rPr>
                <w:rFonts w:eastAsia="標楷體"/>
                <w:b/>
              </w:rPr>
            </w:pPr>
            <w:r w:rsidRPr="00E256F1">
              <w:rPr>
                <w:rFonts w:eastAsia="標楷體"/>
                <w:b/>
              </w:rPr>
              <w:t>數量</w:t>
            </w:r>
          </w:p>
        </w:tc>
      </w:tr>
      <w:tr w:rsidR="00462133" w:rsidRPr="00E256F1" w14:paraId="6F0FBCF1" w14:textId="77777777" w:rsidTr="005038A6">
        <w:trPr>
          <w:trHeight w:val="499"/>
        </w:trPr>
        <w:tc>
          <w:tcPr>
            <w:tcW w:w="1843" w:type="dxa"/>
            <w:vAlign w:val="center"/>
          </w:tcPr>
          <w:p w14:paraId="227BB00D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燒杯</w:t>
            </w:r>
          </w:p>
        </w:tc>
        <w:tc>
          <w:tcPr>
            <w:tcW w:w="1134" w:type="dxa"/>
            <w:vAlign w:val="center"/>
          </w:tcPr>
          <w:p w14:paraId="7E1DAB66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500mL</w:t>
            </w: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53456F99" w14:textId="77777777" w:rsidR="00462133" w:rsidRPr="00E256F1" w:rsidRDefault="00462133" w:rsidP="005038A6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eastAsia="標楷體"/>
              </w:rPr>
            </w:pPr>
            <w:r w:rsidRPr="00E256F1">
              <w:rPr>
                <w:rFonts w:eastAsia="標楷體"/>
              </w:rPr>
              <w:t>1</w:t>
            </w:r>
          </w:p>
        </w:tc>
        <w:tc>
          <w:tcPr>
            <w:tcW w:w="1843" w:type="dxa"/>
            <w:tcBorders>
              <w:left w:val="double" w:sz="4" w:space="0" w:color="auto"/>
            </w:tcBorders>
            <w:vAlign w:val="center"/>
          </w:tcPr>
          <w:p w14:paraId="29D7310D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試管架</w:t>
            </w:r>
          </w:p>
        </w:tc>
        <w:tc>
          <w:tcPr>
            <w:tcW w:w="1276" w:type="dxa"/>
            <w:vAlign w:val="center"/>
          </w:tcPr>
          <w:p w14:paraId="3F818BDA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</w:p>
        </w:tc>
        <w:tc>
          <w:tcPr>
            <w:tcW w:w="1559" w:type="dxa"/>
            <w:vAlign w:val="center"/>
          </w:tcPr>
          <w:p w14:paraId="67DEF2A6" w14:textId="77777777" w:rsidR="00462133" w:rsidRPr="00E256F1" w:rsidRDefault="00462133" w:rsidP="005038A6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eastAsia="標楷體"/>
              </w:rPr>
            </w:pPr>
            <w:r w:rsidRPr="00E256F1">
              <w:rPr>
                <w:rFonts w:eastAsia="標楷體"/>
              </w:rPr>
              <w:t>1</w:t>
            </w:r>
            <w:r w:rsidRPr="00E256F1">
              <w:rPr>
                <w:rFonts w:eastAsia="標楷體"/>
                <w:spacing w:val="10"/>
              </w:rPr>
              <w:t>個</w:t>
            </w:r>
          </w:p>
        </w:tc>
      </w:tr>
      <w:tr w:rsidR="00462133" w:rsidRPr="00E256F1" w14:paraId="1F0AE7E6" w14:textId="77777777" w:rsidTr="005038A6">
        <w:trPr>
          <w:trHeight w:val="499"/>
        </w:trPr>
        <w:tc>
          <w:tcPr>
            <w:tcW w:w="1843" w:type="dxa"/>
            <w:vAlign w:val="center"/>
          </w:tcPr>
          <w:p w14:paraId="49D0664E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燒杯</w:t>
            </w:r>
          </w:p>
        </w:tc>
        <w:tc>
          <w:tcPr>
            <w:tcW w:w="1134" w:type="dxa"/>
            <w:vAlign w:val="center"/>
          </w:tcPr>
          <w:p w14:paraId="5AF1A8CF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100mL</w:t>
            </w: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03E5EB50" w14:textId="77777777" w:rsidR="00462133" w:rsidRPr="00E256F1" w:rsidRDefault="00462133" w:rsidP="005038A6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eastAsia="標楷體"/>
              </w:rPr>
            </w:pPr>
            <w:r w:rsidRPr="00E256F1">
              <w:rPr>
                <w:rFonts w:eastAsia="標楷體"/>
              </w:rPr>
              <w:t>1</w:t>
            </w:r>
          </w:p>
        </w:tc>
        <w:tc>
          <w:tcPr>
            <w:tcW w:w="1843" w:type="dxa"/>
            <w:tcBorders>
              <w:left w:val="double" w:sz="4" w:space="0" w:color="auto"/>
            </w:tcBorders>
            <w:vAlign w:val="center"/>
          </w:tcPr>
          <w:p w14:paraId="268114EF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小試管</w:t>
            </w:r>
          </w:p>
        </w:tc>
        <w:tc>
          <w:tcPr>
            <w:tcW w:w="1276" w:type="dxa"/>
            <w:vAlign w:val="center"/>
          </w:tcPr>
          <w:p w14:paraId="410CE97E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</w:p>
        </w:tc>
        <w:tc>
          <w:tcPr>
            <w:tcW w:w="1559" w:type="dxa"/>
            <w:vAlign w:val="center"/>
          </w:tcPr>
          <w:p w14:paraId="27666A5B" w14:textId="77777777" w:rsidR="00462133" w:rsidRPr="00E256F1" w:rsidRDefault="00462133" w:rsidP="005038A6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eastAsia="標楷體"/>
              </w:rPr>
            </w:pPr>
            <w:r w:rsidRPr="00E256F1">
              <w:rPr>
                <w:rFonts w:eastAsia="標楷體"/>
              </w:rPr>
              <w:t>30</w:t>
            </w:r>
            <w:r w:rsidRPr="00E256F1">
              <w:rPr>
                <w:rFonts w:eastAsia="標楷體"/>
                <w:spacing w:val="10"/>
              </w:rPr>
              <w:t>支</w:t>
            </w:r>
          </w:p>
        </w:tc>
      </w:tr>
      <w:tr w:rsidR="00462133" w:rsidRPr="00E256F1" w14:paraId="769609CB" w14:textId="77777777" w:rsidTr="005038A6">
        <w:trPr>
          <w:trHeight w:val="499"/>
        </w:trPr>
        <w:tc>
          <w:tcPr>
            <w:tcW w:w="1843" w:type="dxa"/>
            <w:vAlign w:val="center"/>
          </w:tcPr>
          <w:p w14:paraId="006F16EF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燒杯</w:t>
            </w:r>
          </w:p>
        </w:tc>
        <w:tc>
          <w:tcPr>
            <w:tcW w:w="1134" w:type="dxa"/>
            <w:vAlign w:val="center"/>
          </w:tcPr>
          <w:p w14:paraId="40CF8107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50mL</w:t>
            </w: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7395B7D7" w14:textId="77777777" w:rsidR="00462133" w:rsidRPr="00E256F1" w:rsidRDefault="00462133" w:rsidP="005038A6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eastAsia="標楷體"/>
              </w:rPr>
            </w:pPr>
            <w:r w:rsidRPr="00E256F1">
              <w:rPr>
                <w:rFonts w:eastAsia="標楷體"/>
              </w:rPr>
              <w:t>1</w:t>
            </w:r>
          </w:p>
        </w:tc>
        <w:tc>
          <w:tcPr>
            <w:tcW w:w="1843" w:type="dxa"/>
            <w:tcBorders>
              <w:left w:val="double" w:sz="4" w:space="0" w:color="auto"/>
            </w:tcBorders>
            <w:vAlign w:val="center"/>
          </w:tcPr>
          <w:p w14:paraId="51BAB7A7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護目鏡</w:t>
            </w:r>
          </w:p>
        </w:tc>
        <w:tc>
          <w:tcPr>
            <w:tcW w:w="1276" w:type="dxa"/>
            <w:vAlign w:val="center"/>
          </w:tcPr>
          <w:p w14:paraId="032467F3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</w:p>
        </w:tc>
        <w:tc>
          <w:tcPr>
            <w:tcW w:w="1559" w:type="dxa"/>
            <w:vAlign w:val="center"/>
          </w:tcPr>
          <w:p w14:paraId="26B4866F" w14:textId="77777777" w:rsidR="00462133" w:rsidRPr="00E256F1" w:rsidRDefault="00462133" w:rsidP="005038A6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eastAsia="標楷體"/>
              </w:rPr>
            </w:pPr>
            <w:r w:rsidRPr="00E256F1">
              <w:rPr>
                <w:rFonts w:eastAsia="標楷體"/>
              </w:rPr>
              <w:t>1</w:t>
            </w:r>
            <w:r w:rsidRPr="00E256F1">
              <w:rPr>
                <w:rFonts w:eastAsia="標楷體"/>
                <w:spacing w:val="10"/>
              </w:rPr>
              <w:t>個</w:t>
            </w:r>
          </w:p>
        </w:tc>
      </w:tr>
      <w:tr w:rsidR="00462133" w:rsidRPr="00E256F1" w14:paraId="372B5046" w14:textId="77777777" w:rsidTr="005038A6">
        <w:trPr>
          <w:trHeight w:val="499"/>
        </w:trPr>
        <w:tc>
          <w:tcPr>
            <w:tcW w:w="1843" w:type="dxa"/>
            <w:vAlign w:val="center"/>
          </w:tcPr>
          <w:p w14:paraId="7502ADCC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量筒</w:t>
            </w:r>
          </w:p>
        </w:tc>
        <w:tc>
          <w:tcPr>
            <w:tcW w:w="1134" w:type="dxa"/>
            <w:vAlign w:val="center"/>
          </w:tcPr>
          <w:p w14:paraId="02D27176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10mL</w:t>
            </w: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5E576334" w14:textId="77777777" w:rsidR="00462133" w:rsidRPr="00E256F1" w:rsidRDefault="00462133" w:rsidP="005038A6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eastAsia="標楷體"/>
              </w:rPr>
            </w:pPr>
            <w:r w:rsidRPr="00E256F1">
              <w:rPr>
                <w:rFonts w:eastAsia="標楷體"/>
              </w:rPr>
              <w:t>1</w:t>
            </w:r>
          </w:p>
        </w:tc>
        <w:tc>
          <w:tcPr>
            <w:tcW w:w="1843" w:type="dxa"/>
            <w:tcBorders>
              <w:left w:val="double" w:sz="4" w:space="0" w:color="auto"/>
            </w:tcBorders>
            <w:vAlign w:val="center"/>
          </w:tcPr>
          <w:p w14:paraId="5985A998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活性碳口罩</w:t>
            </w:r>
          </w:p>
        </w:tc>
        <w:tc>
          <w:tcPr>
            <w:tcW w:w="1276" w:type="dxa"/>
            <w:vAlign w:val="center"/>
          </w:tcPr>
          <w:p w14:paraId="77C805AE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</w:p>
        </w:tc>
        <w:tc>
          <w:tcPr>
            <w:tcW w:w="1559" w:type="dxa"/>
            <w:vAlign w:val="center"/>
          </w:tcPr>
          <w:p w14:paraId="4F8EDFC4" w14:textId="77777777" w:rsidR="00462133" w:rsidRPr="00E256F1" w:rsidRDefault="00462133" w:rsidP="005038A6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eastAsia="標楷體"/>
              </w:rPr>
            </w:pPr>
            <w:r w:rsidRPr="00E256F1">
              <w:rPr>
                <w:rFonts w:eastAsia="標楷體"/>
              </w:rPr>
              <w:t>1</w:t>
            </w:r>
            <w:r w:rsidRPr="00E256F1">
              <w:rPr>
                <w:rFonts w:eastAsia="標楷體"/>
                <w:spacing w:val="10"/>
              </w:rPr>
              <w:t>個</w:t>
            </w:r>
          </w:p>
        </w:tc>
      </w:tr>
      <w:tr w:rsidR="00462133" w:rsidRPr="00E256F1" w14:paraId="2B0BE08C" w14:textId="77777777" w:rsidTr="005038A6">
        <w:trPr>
          <w:trHeight w:val="499"/>
        </w:trPr>
        <w:tc>
          <w:tcPr>
            <w:tcW w:w="1843" w:type="dxa"/>
            <w:vAlign w:val="center"/>
          </w:tcPr>
          <w:p w14:paraId="13B360C1" w14:textId="77777777" w:rsidR="00462133" w:rsidRPr="00E256F1" w:rsidRDefault="00462133" w:rsidP="00462133">
            <w:pPr>
              <w:pStyle w:val="ae"/>
              <w:ind w:leftChars="0" w:hangingChars="200" w:hanging="480"/>
              <w:rPr>
                <w:rFonts w:ascii="Times New Roman" w:eastAsia="標楷體" w:hAnsi="Times New Roman"/>
                <w:szCs w:val="24"/>
              </w:rPr>
            </w:pPr>
            <w:r w:rsidRPr="00E256F1">
              <w:rPr>
                <w:rFonts w:ascii="Times New Roman" w:eastAsia="標楷體" w:hAnsi="Times New Roman"/>
                <w:szCs w:val="24"/>
              </w:rPr>
              <w:t>刮勺</w:t>
            </w:r>
          </w:p>
        </w:tc>
        <w:tc>
          <w:tcPr>
            <w:tcW w:w="1134" w:type="dxa"/>
            <w:vAlign w:val="center"/>
          </w:tcPr>
          <w:p w14:paraId="63937EFD" w14:textId="77777777" w:rsidR="00462133" w:rsidRPr="00E256F1" w:rsidRDefault="00462133" w:rsidP="005038A6">
            <w:pPr>
              <w:pStyle w:val="ae"/>
              <w:ind w:leftChars="0" w:left="0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2C7B9690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1</w:t>
            </w:r>
            <w:r w:rsidRPr="00E256F1">
              <w:rPr>
                <w:rFonts w:eastAsia="標楷體"/>
                <w:spacing w:val="10"/>
              </w:rPr>
              <w:t>支</w:t>
            </w:r>
          </w:p>
        </w:tc>
        <w:tc>
          <w:tcPr>
            <w:tcW w:w="1843" w:type="dxa"/>
            <w:tcBorders>
              <w:left w:val="double" w:sz="4" w:space="0" w:color="auto"/>
            </w:tcBorders>
            <w:vAlign w:val="center"/>
          </w:tcPr>
          <w:p w14:paraId="1C4BE64F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標籤紙</w:t>
            </w:r>
          </w:p>
        </w:tc>
        <w:tc>
          <w:tcPr>
            <w:tcW w:w="1276" w:type="dxa"/>
            <w:vAlign w:val="center"/>
          </w:tcPr>
          <w:p w14:paraId="26CF2FEE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</w:rPr>
              <w:t>25x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15"/>
                <w:attr w:name="UnitName" w:val="mm"/>
              </w:smartTagPr>
              <w:r w:rsidRPr="00E256F1">
                <w:rPr>
                  <w:rFonts w:eastAsia="標楷體"/>
                </w:rPr>
                <w:t>15 mm</w:t>
              </w:r>
            </w:smartTag>
          </w:p>
        </w:tc>
        <w:tc>
          <w:tcPr>
            <w:tcW w:w="1559" w:type="dxa"/>
            <w:vAlign w:val="center"/>
          </w:tcPr>
          <w:p w14:paraId="756E7F05" w14:textId="77777777" w:rsidR="00462133" w:rsidRPr="00E256F1" w:rsidRDefault="00462133" w:rsidP="005038A6">
            <w:pPr>
              <w:jc w:val="center"/>
              <w:rPr>
                <w:rFonts w:eastAsia="標楷體"/>
              </w:rPr>
            </w:pPr>
            <w:r w:rsidRPr="00E256F1">
              <w:rPr>
                <w:rFonts w:eastAsia="標楷體"/>
              </w:rPr>
              <w:t>1</w:t>
            </w:r>
            <w:r w:rsidRPr="00E256F1">
              <w:rPr>
                <w:rFonts w:eastAsia="標楷體"/>
                <w:spacing w:val="10"/>
              </w:rPr>
              <w:t>張</w:t>
            </w:r>
          </w:p>
        </w:tc>
      </w:tr>
      <w:tr w:rsidR="00462133" w:rsidRPr="00E256F1" w14:paraId="1A20BBEA" w14:textId="77777777" w:rsidTr="005038A6">
        <w:trPr>
          <w:trHeight w:val="499"/>
        </w:trPr>
        <w:tc>
          <w:tcPr>
            <w:tcW w:w="1843" w:type="dxa"/>
            <w:vAlign w:val="center"/>
          </w:tcPr>
          <w:p w14:paraId="01B22CE9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拋棄式手套</w:t>
            </w:r>
          </w:p>
        </w:tc>
        <w:tc>
          <w:tcPr>
            <w:tcW w:w="1134" w:type="dxa"/>
            <w:vAlign w:val="center"/>
          </w:tcPr>
          <w:p w14:paraId="2B719627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3F9A0FCA" w14:textId="77777777" w:rsidR="00462133" w:rsidRPr="00E256F1" w:rsidRDefault="00462133" w:rsidP="005038A6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eastAsia="標楷體"/>
              </w:rPr>
            </w:pPr>
            <w:r w:rsidRPr="00E256F1">
              <w:rPr>
                <w:rFonts w:eastAsia="標楷體"/>
              </w:rPr>
              <w:t>1</w:t>
            </w:r>
            <w:r w:rsidRPr="00E256F1">
              <w:rPr>
                <w:rFonts w:eastAsia="標楷體"/>
                <w:spacing w:val="10"/>
              </w:rPr>
              <w:t>雙</w:t>
            </w:r>
          </w:p>
        </w:tc>
        <w:tc>
          <w:tcPr>
            <w:tcW w:w="1843" w:type="dxa"/>
            <w:tcBorders>
              <w:left w:val="double" w:sz="4" w:space="0" w:color="auto"/>
            </w:tcBorders>
            <w:vAlign w:val="center"/>
          </w:tcPr>
          <w:p w14:paraId="145C9D04" w14:textId="77777777" w:rsidR="00462133" w:rsidRPr="00E256F1" w:rsidRDefault="00462133" w:rsidP="00462133">
            <w:pPr>
              <w:pStyle w:val="ae"/>
              <w:ind w:leftChars="0" w:hangingChars="200" w:hanging="480"/>
              <w:rPr>
                <w:rFonts w:ascii="Times New Roman" w:eastAsia="標楷體" w:hAnsi="Times New Roman"/>
                <w:szCs w:val="24"/>
              </w:rPr>
            </w:pPr>
            <w:r w:rsidRPr="00E256F1">
              <w:rPr>
                <w:rFonts w:ascii="Times New Roman" w:eastAsia="標楷體" w:hAnsi="Times New Roman"/>
                <w:szCs w:val="24"/>
              </w:rPr>
              <w:t>廣用試紙</w:t>
            </w:r>
          </w:p>
        </w:tc>
        <w:tc>
          <w:tcPr>
            <w:tcW w:w="1276" w:type="dxa"/>
            <w:vAlign w:val="center"/>
          </w:tcPr>
          <w:p w14:paraId="400053C2" w14:textId="77777777" w:rsidR="00462133" w:rsidRPr="00E256F1" w:rsidRDefault="00462133" w:rsidP="005038A6">
            <w:pPr>
              <w:pStyle w:val="ae"/>
              <w:ind w:leftChars="0" w:left="0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79A00E2" w14:textId="77777777" w:rsidR="00462133" w:rsidRPr="00E256F1" w:rsidRDefault="00462133" w:rsidP="005038A6">
            <w:pPr>
              <w:jc w:val="center"/>
              <w:rPr>
                <w:rFonts w:eastAsia="標楷體"/>
              </w:rPr>
            </w:pPr>
            <w:r w:rsidRPr="00E256F1">
              <w:rPr>
                <w:rFonts w:eastAsia="標楷體"/>
              </w:rPr>
              <w:t>1</w:t>
            </w:r>
          </w:p>
        </w:tc>
      </w:tr>
      <w:tr w:rsidR="00462133" w:rsidRPr="00E256F1" w14:paraId="1CEFF29F" w14:textId="77777777" w:rsidTr="005038A6">
        <w:trPr>
          <w:trHeight w:val="499"/>
        </w:trPr>
        <w:tc>
          <w:tcPr>
            <w:tcW w:w="1843" w:type="dxa"/>
            <w:vAlign w:val="center"/>
          </w:tcPr>
          <w:p w14:paraId="74D5C35E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鑷子</w:t>
            </w:r>
          </w:p>
        </w:tc>
        <w:tc>
          <w:tcPr>
            <w:tcW w:w="1134" w:type="dxa"/>
            <w:vAlign w:val="center"/>
          </w:tcPr>
          <w:p w14:paraId="47B4D24D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7EF4B633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1</w:t>
            </w:r>
            <w:r w:rsidRPr="00E256F1">
              <w:rPr>
                <w:rFonts w:eastAsia="標楷體"/>
                <w:spacing w:val="10"/>
              </w:rPr>
              <w:t>支</w:t>
            </w:r>
          </w:p>
        </w:tc>
        <w:tc>
          <w:tcPr>
            <w:tcW w:w="1843" w:type="dxa"/>
            <w:tcBorders>
              <w:left w:val="double" w:sz="4" w:space="0" w:color="auto"/>
            </w:tcBorders>
            <w:vAlign w:val="center"/>
          </w:tcPr>
          <w:p w14:paraId="0CFEC7C1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剪刀</w:t>
            </w:r>
          </w:p>
        </w:tc>
        <w:tc>
          <w:tcPr>
            <w:tcW w:w="1276" w:type="dxa"/>
            <w:vAlign w:val="center"/>
          </w:tcPr>
          <w:p w14:paraId="2541E918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</w:p>
        </w:tc>
        <w:tc>
          <w:tcPr>
            <w:tcW w:w="1559" w:type="dxa"/>
            <w:vAlign w:val="center"/>
          </w:tcPr>
          <w:p w14:paraId="6C97F71D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1</w:t>
            </w:r>
            <w:r w:rsidRPr="00E256F1">
              <w:rPr>
                <w:rFonts w:eastAsia="標楷體"/>
                <w:spacing w:val="10"/>
              </w:rPr>
              <w:t>支</w:t>
            </w:r>
          </w:p>
        </w:tc>
      </w:tr>
      <w:tr w:rsidR="00462133" w:rsidRPr="00E256F1" w14:paraId="55402EEC" w14:textId="77777777" w:rsidTr="005038A6">
        <w:trPr>
          <w:trHeight w:val="499"/>
        </w:trPr>
        <w:tc>
          <w:tcPr>
            <w:tcW w:w="1843" w:type="dxa"/>
            <w:vAlign w:val="center"/>
          </w:tcPr>
          <w:p w14:paraId="3C3B8492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塑膠滴管</w:t>
            </w:r>
          </w:p>
        </w:tc>
        <w:tc>
          <w:tcPr>
            <w:tcW w:w="1134" w:type="dxa"/>
            <w:vAlign w:val="center"/>
          </w:tcPr>
          <w:p w14:paraId="5259A177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5394368F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6</w:t>
            </w:r>
            <w:r w:rsidRPr="00E256F1">
              <w:rPr>
                <w:rFonts w:eastAsia="標楷體"/>
                <w:spacing w:val="10"/>
              </w:rPr>
              <w:t>支</w:t>
            </w:r>
          </w:p>
        </w:tc>
        <w:tc>
          <w:tcPr>
            <w:tcW w:w="1843" w:type="dxa"/>
            <w:tcBorders>
              <w:left w:val="double" w:sz="4" w:space="0" w:color="auto"/>
            </w:tcBorders>
            <w:vAlign w:val="center"/>
          </w:tcPr>
          <w:p w14:paraId="77FDEE1A" w14:textId="77777777" w:rsidR="00462133" w:rsidRPr="00E256F1" w:rsidRDefault="00462133" w:rsidP="005038A6">
            <w:pPr>
              <w:jc w:val="center"/>
              <w:rPr>
                <w:rFonts w:eastAsia="標楷體"/>
              </w:rPr>
            </w:pPr>
            <w:r w:rsidRPr="00E256F1">
              <w:rPr>
                <w:rFonts w:eastAsia="標楷體"/>
                <w:spacing w:val="10"/>
              </w:rPr>
              <w:t>洗瓶</w:t>
            </w:r>
          </w:p>
        </w:tc>
        <w:tc>
          <w:tcPr>
            <w:tcW w:w="1276" w:type="dxa"/>
            <w:vAlign w:val="center"/>
          </w:tcPr>
          <w:p w14:paraId="63A459B3" w14:textId="77777777" w:rsidR="00462133" w:rsidRPr="00E256F1" w:rsidRDefault="00462133" w:rsidP="005038A6">
            <w:pPr>
              <w:jc w:val="center"/>
              <w:rPr>
                <w:rFonts w:eastAsia="標楷體"/>
              </w:rPr>
            </w:pPr>
          </w:p>
        </w:tc>
        <w:tc>
          <w:tcPr>
            <w:tcW w:w="1559" w:type="dxa"/>
            <w:vAlign w:val="center"/>
          </w:tcPr>
          <w:p w14:paraId="3312046A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</w:rPr>
              <w:t>1</w:t>
            </w:r>
            <w:r w:rsidRPr="00E256F1">
              <w:rPr>
                <w:rFonts w:eastAsia="標楷體"/>
              </w:rPr>
              <w:t>個</w:t>
            </w:r>
          </w:p>
        </w:tc>
      </w:tr>
      <w:tr w:rsidR="00462133" w:rsidRPr="00E256F1" w14:paraId="0275C62D" w14:textId="77777777" w:rsidTr="005038A6">
        <w:trPr>
          <w:trHeight w:val="499"/>
        </w:trPr>
        <w:tc>
          <w:tcPr>
            <w:tcW w:w="1843" w:type="dxa"/>
            <w:vAlign w:val="center"/>
          </w:tcPr>
          <w:p w14:paraId="1A54FA77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adjustRightInd w:val="0"/>
              <w:snapToGrid w:val="0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</w:rPr>
              <w:t>試管刷</w:t>
            </w:r>
          </w:p>
        </w:tc>
        <w:tc>
          <w:tcPr>
            <w:tcW w:w="1134" w:type="dxa"/>
            <w:vAlign w:val="center"/>
          </w:tcPr>
          <w:p w14:paraId="49195BD4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adjustRightInd w:val="0"/>
              <w:snapToGrid w:val="0"/>
              <w:jc w:val="center"/>
              <w:rPr>
                <w:rFonts w:eastAsia="標楷體"/>
                <w:spacing w:val="10"/>
              </w:rPr>
            </w:pP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6CE4C17C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adjustRightInd w:val="0"/>
              <w:snapToGrid w:val="0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1</w:t>
            </w:r>
            <w:r w:rsidRPr="00E256F1">
              <w:rPr>
                <w:rFonts w:eastAsia="標楷體"/>
                <w:spacing w:val="10"/>
              </w:rPr>
              <w:t>支</w:t>
            </w:r>
          </w:p>
        </w:tc>
        <w:tc>
          <w:tcPr>
            <w:tcW w:w="1843" w:type="dxa"/>
            <w:tcBorders>
              <w:left w:val="double" w:sz="4" w:space="0" w:color="auto"/>
            </w:tcBorders>
            <w:vAlign w:val="center"/>
          </w:tcPr>
          <w:p w14:paraId="1EDF9A59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adjustRightInd w:val="0"/>
              <w:snapToGrid w:val="0"/>
              <w:jc w:val="center"/>
              <w:rPr>
                <w:rFonts w:eastAsia="標楷體"/>
                <w:spacing w:val="10"/>
              </w:rPr>
            </w:pPr>
            <w:r w:rsidRPr="00E256F1">
              <w:rPr>
                <w:rFonts w:eastAsia="標楷體"/>
                <w:spacing w:val="10"/>
              </w:rPr>
              <w:t>抹布</w:t>
            </w:r>
          </w:p>
        </w:tc>
        <w:tc>
          <w:tcPr>
            <w:tcW w:w="1276" w:type="dxa"/>
            <w:vAlign w:val="center"/>
          </w:tcPr>
          <w:p w14:paraId="03311C2E" w14:textId="77777777" w:rsidR="00462133" w:rsidRPr="00E256F1" w:rsidRDefault="00462133" w:rsidP="005038A6">
            <w:pPr>
              <w:tabs>
                <w:tab w:val="left" w:pos="4080"/>
                <w:tab w:val="left" w:pos="7320"/>
                <w:tab w:val="left" w:pos="7680"/>
              </w:tabs>
              <w:adjustRightInd w:val="0"/>
              <w:snapToGrid w:val="0"/>
              <w:jc w:val="center"/>
              <w:rPr>
                <w:rFonts w:eastAsia="標楷體"/>
                <w:spacing w:val="10"/>
              </w:rPr>
            </w:pPr>
          </w:p>
        </w:tc>
        <w:tc>
          <w:tcPr>
            <w:tcW w:w="1559" w:type="dxa"/>
            <w:vAlign w:val="center"/>
          </w:tcPr>
          <w:p w14:paraId="0E12CE01" w14:textId="77777777" w:rsidR="00462133" w:rsidRPr="00E256F1" w:rsidRDefault="00462133" w:rsidP="005038A6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eastAsia="標楷體"/>
              </w:rPr>
            </w:pPr>
            <w:r w:rsidRPr="00E256F1">
              <w:rPr>
                <w:rFonts w:eastAsia="標楷體"/>
              </w:rPr>
              <w:t>1</w:t>
            </w:r>
            <w:r w:rsidRPr="00E256F1">
              <w:rPr>
                <w:rFonts w:eastAsia="標楷體"/>
                <w:spacing w:val="10"/>
              </w:rPr>
              <w:t>條</w:t>
            </w:r>
          </w:p>
        </w:tc>
      </w:tr>
      <w:tr w:rsidR="00D67F12" w:rsidRPr="00E256F1" w14:paraId="41A19DD0" w14:textId="77777777" w:rsidTr="005038A6">
        <w:trPr>
          <w:trHeight w:val="499"/>
        </w:trPr>
        <w:tc>
          <w:tcPr>
            <w:tcW w:w="1843" w:type="dxa"/>
            <w:vAlign w:val="center"/>
          </w:tcPr>
          <w:p w14:paraId="35273894" w14:textId="38E55CD1" w:rsidR="00D67F12" w:rsidRPr="00E256F1" w:rsidRDefault="00D67F12" w:rsidP="005038A6">
            <w:pPr>
              <w:tabs>
                <w:tab w:val="left" w:pos="4080"/>
                <w:tab w:val="left" w:pos="7320"/>
                <w:tab w:val="left" w:pos="7680"/>
              </w:tabs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毛細管</w:t>
            </w:r>
          </w:p>
        </w:tc>
        <w:tc>
          <w:tcPr>
            <w:tcW w:w="1134" w:type="dxa"/>
            <w:vAlign w:val="center"/>
          </w:tcPr>
          <w:p w14:paraId="3CB24754" w14:textId="77777777" w:rsidR="00D67F12" w:rsidRPr="00E256F1" w:rsidRDefault="00D67F12" w:rsidP="005038A6">
            <w:pPr>
              <w:tabs>
                <w:tab w:val="left" w:pos="4080"/>
                <w:tab w:val="left" w:pos="7320"/>
                <w:tab w:val="left" w:pos="7680"/>
              </w:tabs>
              <w:adjustRightInd w:val="0"/>
              <w:snapToGrid w:val="0"/>
              <w:jc w:val="center"/>
              <w:rPr>
                <w:rFonts w:eastAsia="標楷體"/>
                <w:spacing w:val="10"/>
              </w:rPr>
            </w:pP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1E6738E2" w14:textId="79F9FB16" w:rsidR="00D67F12" w:rsidRPr="00E256F1" w:rsidRDefault="00A52101" w:rsidP="005038A6">
            <w:pPr>
              <w:tabs>
                <w:tab w:val="left" w:pos="4080"/>
                <w:tab w:val="left" w:pos="7320"/>
                <w:tab w:val="left" w:pos="7680"/>
              </w:tabs>
              <w:adjustRightInd w:val="0"/>
              <w:snapToGrid w:val="0"/>
              <w:jc w:val="center"/>
              <w:rPr>
                <w:rFonts w:eastAsia="標楷體"/>
                <w:spacing w:val="10"/>
              </w:rPr>
            </w:pPr>
            <w:r>
              <w:rPr>
                <w:rFonts w:eastAsia="標楷體" w:hint="eastAsia"/>
                <w:spacing w:val="10"/>
              </w:rPr>
              <w:t>1</w:t>
            </w:r>
            <w:r>
              <w:rPr>
                <w:rFonts w:eastAsia="標楷體" w:hint="eastAsia"/>
                <w:spacing w:val="10"/>
              </w:rPr>
              <w:t>盒</w:t>
            </w:r>
          </w:p>
        </w:tc>
        <w:tc>
          <w:tcPr>
            <w:tcW w:w="1843" w:type="dxa"/>
            <w:tcBorders>
              <w:left w:val="double" w:sz="4" w:space="0" w:color="auto"/>
            </w:tcBorders>
            <w:vAlign w:val="center"/>
          </w:tcPr>
          <w:p w14:paraId="78FE07FF" w14:textId="77777777" w:rsidR="00D67F12" w:rsidRPr="00E256F1" w:rsidRDefault="00D67F12" w:rsidP="005038A6">
            <w:pPr>
              <w:tabs>
                <w:tab w:val="left" w:pos="4080"/>
                <w:tab w:val="left" w:pos="7320"/>
                <w:tab w:val="left" w:pos="7680"/>
              </w:tabs>
              <w:adjustRightInd w:val="0"/>
              <w:snapToGrid w:val="0"/>
              <w:jc w:val="center"/>
              <w:rPr>
                <w:rFonts w:eastAsia="標楷體"/>
                <w:spacing w:val="10"/>
              </w:rPr>
            </w:pPr>
          </w:p>
        </w:tc>
        <w:tc>
          <w:tcPr>
            <w:tcW w:w="1276" w:type="dxa"/>
            <w:vAlign w:val="center"/>
          </w:tcPr>
          <w:p w14:paraId="4485AFEE" w14:textId="77777777" w:rsidR="00D67F12" w:rsidRPr="00E256F1" w:rsidRDefault="00D67F12" w:rsidP="005038A6">
            <w:pPr>
              <w:tabs>
                <w:tab w:val="left" w:pos="4080"/>
                <w:tab w:val="left" w:pos="7320"/>
                <w:tab w:val="left" w:pos="7680"/>
              </w:tabs>
              <w:adjustRightInd w:val="0"/>
              <w:snapToGrid w:val="0"/>
              <w:jc w:val="center"/>
              <w:rPr>
                <w:rFonts w:eastAsia="標楷體"/>
                <w:spacing w:val="10"/>
              </w:rPr>
            </w:pPr>
          </w:p>
        </w:tc>
        <w:tc>
          <w:tcPr>
            <w:tcW w:w="1559" w:type="dxa"/>
            <w:vAlign w:val="center"/>
          </w:tcPr>
          <w:p w14:paraId="57BB25AF" w14:textId="77777777" w:rsidR="00D67F12" w:rsidRPr="00E256F1" w:rsidRDefault="00D67F12" w:rsidP="005038A6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eastAsia="標楷體"/>
              </w:rPr>
            </w:pPr>
          </w:p>
        </w:tc>
      </w:tr>
    </w:tbl>
    <w:p w14:paraId="7B404D3D" w14:textId="77777777" w:rsidR="00462133" w:rsidRPr="003A04A3" w:rsidRDefault="00462133" w:rsidP="003A04A3">
      <w:pPr>
        <w:pStyle w:val="ae"/>
        <w:tabs>
          <w:tab w:val="left" w:pos="720"/>
          <w:tab w:val="left" w:pos="993"/>
        </w:tabs>
        <w:spacing w:before="100" w:beforeAutospacing="1"/>
        <w:ind w:leftChars="0" w:left="0"/>
        <w:jc w:val="left"/>
        <w:rPr>
          <w:rFonts w:ascii="標楷體" w:eastAsia="標楷體" w:hAnsi="標楷體"/>
          <w:b/>
          <w:sz w:val="32"/>
          <w:szCs w:val="32"/>
        </w:rPr>
      </w:pPr>
      <w:r w:rsidRPr="003A04A3">
        <w:rPr>
          <w:rFonts w:ascii="標楷體" w:eastAsia="標楷體" w:hAnsi="標楷體" w:hint="eastAsia"/>
          <w:b/>
          <w:sz w:val="32"/>
          <w:szCs w:val="32"/>
        </w:rPr>
        <w:t>3.實驗藥品：</w:t>
      </w:r>
    </w:p>
    <w:p w14:paraId="6CE01366" w14:textId="77777777" w:rsidR="00462133" w:rsidRPr="00E256F1" w:rsidRDefault="00462133" w:rsidP="00462133">
      <w:pPr>
        <w:adjustRightInd w:val="0"/>
        <w:snapToGrid w:val="0"/>
        <w:spacing w:line="276" w:lineRule="auto"/>
        <w:ind w:leftChars="295" w:left="708"/>
        <w:rPr>
          <w:rFonts w:eastAsia="標楷體"/>
          <w:b/>
          <w:sz w:val="28"/>
          <w:szCs w:val="28"/>
        </w:rPr>
      </w:pPr>
      <w:r w:rsidRPr="00E256F1">
        <w:rPr>
          <w:rFonts w:eastAsia="標楷體"/>
          <w:b/>
          <w:sz w:val="28"/>
          <w:szCs w:val="28"/>
          <w:u w:val="single"/>
        </w:rPr>
        <w:t>混合物</w:t>
      </w:r>
      <w:r w:rsidRPr="00E256F1">
        <w:rPr>
          <w:rFonts w:eastAsia="標楷體"/>
          <w:b/>
          <w:sz w:val="28"/>
          <w:szCs w:val="28"/>
          <w:u w:val="single"/>
        </w:rPr>
        <w:t>X</w:t>
      </w:r>
    </w:p>
    <w:p w14:paraId="6B5512BC" w14:textId="394A6BCA" w:rsidR="00462133" w:rsidRPr="00E256F1" w:rsidRDefault="00462133" w:rsidP="00462133">
      <w:pPr>
        <w:adjustRightInd w:val="0"/>
        <w:snapToGrid w:val="0"/>
        <w:spacing w:line="276" w:lineRule="auto"/>
        <w:ind w:leftChars="295" w:left="708"/>
        <w:rPr>
          <w:rFonts w:eastAsia="標楷體"/>
          <w:sz w:val="28"/>
          <w:szCs w:val="28"/>
        </w:rPr>
      </w:pPr>
      <w:r w:rsidRPr="00E256F1">
        <w:rPr>
          <w:rFonts w:eastAsia="標楷體"/>
          <w:b/>
          <w:sz w:val="28"/>
          <w:szCs w:val="28"/>
        </w:rPr>
        <w:t>甲、乙、丙、丁</w:t>
      </w:r>
      <w:r w:rsidR="00030BBB">
        <w:rPr>
          <w:rFonts w:eastAsia="標楷體" w:hint="eastAsia"/>
          <w:b/>
          <w:sz w:val="28"/>
          <w:szCs w:val="28"/>
        </w:rPr>
        <w:t>、戊、己</w:t>
      </w:r>
      <w:r w:rsidRPr="00E256F1">
        <w:rPr>
          <w:rFonts w:eastAsia="標楷體"/>
          <w:sz w:val="28"/>
          <w:szCs w:val="28"/>
        </w:rPr>
        <w:t>試樣瓶</w:t>
      </w:r>
    </w:p>
    <w:p w14:paraId="19D8D46C" w14:textId="77777777" w:rsidR="008F23C7" w:rsidRDefault="008F23C7" w:rsidP="008F23C7">
      <w:pPr>
        <w:snapToGrid w:val="0"/>
        <w:ind w:leftChars="177" w:left="425"/>
        <w:jc w:val="both"/>
        <w:rPr>
          <w:rFonts w:eastAsia="標楷體"/>
          <w:sz w:val="28"/>
          <w:szCs w:val="28"/>
        </w:rPr>
      </w:pPr>
      <w:r w:rsidRPr="00E256F1">
        <w:rPr>
          <w:rFonts w:eastAsia="標楷體"/>
          <w:sz w:val="28"/>
          <w:szCs w:val="28"/>
        </w:rPr>
        <w:t>試劑（</w:t>
      </w:r>
      <w:r w:rsidRPr="00E256F1">
        <w:rPr>
          <w:rFonts w:eastAsia="標楷體"/>
          <w:sz w:val="28"/>
          <w:szCs w:val="28"/>
        </w:rPr>
        <w:t>A</w:t>
      </w:r>
      <w:r w:rsidRPr="00E256F1">
        <w:rPr>
          <w:rFonts w:eastAsia="標楷體"/>
          <w:sz w:val="28"/>
          <w:szCs w:val="28"/>
        </w:rPr>
        <w:t>）：純水</w:t>
      </w:r>
      <w:r w:rsidRPr="00E256F1">
        <w:rPr>
          <w:rFonts w:eastAsia="標楷體"/>
          <w:sz w:val="28"/>
          <w:szCs w:val="28"/>
        </w:rPr>
        <w:t xml:space="preserve"> (</w:t>
      </w:r>
      <w:r w:rsidRPr="00E256F1">
        <w:rPr>
          <w:rFonts w:eastAsia="標楷體"/>
          <w:sz w:val="28"/>
          <w:szCs w:val="28"/>
        </w:rPr>
        <w:t>公共桌取用</w:t>
      </w:r>
      <w:r w:rsidRPr="00E256F1">
        <w:rPr>
          <w:rFonts w:eastAsia="標楷體"/>
          <w:sz w:val="28"/>
          <w:szCs w:val="28"/>
        </w:rPr>
        <w:t>)</w:t>
      </w:r>
    </w:p>
    <w:p w14:paraId="2E59E118" w14:textId="77777777" w:rsidR="008F23C7" w:rsidRDefault="008F23C7" w:rsidP="008F23C7">
      <w:pPr>
        <w:snapToGrid w:val="0"/>
        <w:ind w:leftChars="177" w:left="425"/>
        <w:jc w:val="both"/>
        <w:rPr>
          <w:rFonts w:eastAsia="標楷體"/>
          <w:sz w:val="28"/>
          <w:szCs w:val="28"/>
          <w:vertAlign w:val="subscript"/>
        </w:rPr>
      </w:pPr>
      <w:r w:rsidRPr="00E256F1">
        <w:rPr>
          <w:rFonts w:eastAsia="標楷體"/>
          <w:sz w:val="28"/>
          <w:szCs w:val="28"/>
        </w:rPr>
        <w:t>試劑（</w:t>
      </w:r>
      <w:r w:rsidRPr="00E256F1">
        <w:rPr>
          <w:rFonts w:eastAsia="標楷體"/>
          <w:sz w:val="28"/>
          <w:szCs w:val="28"/>
        </w:rPr>
        <w:t>B</w:t>
      </w:r>
      <w:r w:rsidRPr="00E256F1">
        <w:rPr>
          <w:rFonts w:eastAsia="標楷體"/>
          <w:sz w:val="28"/>
          <w:szCs w:val="28"/>
        </w:rPr>
        <w:t>）：</w:t>
      </w:r>
      <w:r w:rsidRPr="00E256F1">
        <w:rPr>
          <w:rFonts w:eastAsia="標楷體"/>
          <w:sz w:val="28"/>
          <w:szCs w:val="28"/>
        </w:rPr>
        <w:t>0.</w:t>
      </w:r>
      <w:r>
        <w:rPr>
          <w:rFonts w:eastAsia="標楷體"/>
          <w:sz w:val="28"/>
          <w:szCs w:val="28"/>
        </w:rPr>
        <w:t>1</w:t>
      </w:r>
      <w:r w:rsidRPr="00E256F1">
        <w:rPr>
          <w:rFonts w:eastAsia="標楷體"/>
          <w:sz w:val="28"/>
          <w:szCs w:val="28"/>
        </w:rPr>
        <w:t xml:space="preserve"> M </w:t>
      </w:r>
      <w:r>
        <w:rPr>
          <w:rFonts w:eastAsia="標楷體" w:hint="eastAsia"/>
          <w:sz w:val="28"/>
          <w:szCs w:val="28"/>
        </w:rPr>
        <w:t>Fe</w:t>
      </w:r>
      <w:r>
        <w:rPr>
          <w:rFonts w:eastAsia="標楷體"/>
          <w:sz w:val="28"/>
          <w:szCs w:val="28"/>
        </w:rPr>
        <w:t>Cl</w:t>
      </w:r>
      <w:r w:rsidRPr="004C1398">
        <w:rPr>
          <w:rFonts w:eastAsia="標楷體"/>
          <w:sz w:val="28"/>
          <w:szCs w:val="28"/>
          <w:vertAlign w:val="subscript"/>
        </w:rPr>
        <w:t>3(</w:t>
      </w:r>
      <w:proofErr w:type="spellStart"/>
      <w:r w:rsidRPr="004C1398">
        <w:rPr>
          <w:rFonts w:eastAsia="標楷體"/>
          <w:sz w:val="28"/>
          <w:szCs w:val="28"/>
          <w:vertAlign w:val="subscript"/>
        </w:rPr>
        <w:t>aq</w:t>
      </w:r>
      <w:proofErr w:type="spellEnd"/>
      <w:r w:rsidRPr="004C1398">
        <w:rPr>
          <w:rFonts w:eastAsia="標楷體"/>
          <w:sz w:val="28"/>
          <w:szCs w:val="28"/>
          <w:vertAlign w:val="subscript"/>
        </w:rPr>
        <w:t>)</w:t>
      </w:r>
      <w:r>
        <w:rPr>
          <w:rFonts w:eastAsia="標楷體"/>
          <w:sz w:val="28"/>
          <w:szCs w:val="28"/>
          <w:vertAlign w:val="subscript"/>
        </w:rPr>
        <w:t xml:space="preserve">  </w:t>
      </w:r>
      <w:r w:rsidRPr="00D40E7E">
        <w:rPr>
          <w:rFonts w:eastAsia="標楷體"/>
          <w:sz w:val="28"/>
          <w:szCs w:val="28"/>
        </w:rPr>
        <w:t xml:space="preserve"> (100m</w:t>
      </w:r>
      <w:r w:rsidRPr="00D40E7E">
        <w:rPr>
          <w:rFonts w:eastAsia="標楷體" w:hint="eastAsia"/>
          <w:sz w:val="28"/>
          <w:szCs w:val="28"/>
        </w:rPr>
        <w:t>L</w:t>
      </w:r>
      <w:r w:rsidRPr="00D40E7E">
        <w:rPr>
          <w:rFonts w:eastAsia="標楷體"/>
          <w:sz w:val="28"/>
          <w:szCs w:val="28"/>
        </w:rPr>
        <w:t>)</w:t>
      </w:r>
    </w:p>
    <w:p w14:paraId="491D0F7D" w14:textId="77777777" w:rsidR="008F23C7" w:rsidRDefault="008F23C7" w:rsidP="008F23C7">
      <w:pPr>
        <w:snapToGrid w:val="0"/>
        <w:ind w:leftChars="177" w:left="425"/>
        <w:jc w:val="both"/>
        <w:rPr>
          <w:rFonts w:eastAsia="標楷體"/>
          <w:sz w:val="28"/>
          <w:szCs w:val="28"/>
          <w:vertAlign w:val="subscript"/>
        </w:rPr>
      </w:pPr>
      <w:r w:rsidRPr="00E256F1">
        <w:rPr>
          <w:rFonts w:eastAsia="標楷體"/>
          <w:sz w:val="28"/>
          <w:szCs w:val="28"/>
        </w:rPr>
        <w:t>試劑（</w:t>
      </w:r>
      <w:r w:rsidRPr="00E256F1">
        <w:rPr>
          <w:rFonts w:eastAsia="標楷體"/>
          <w:sz w:val="28"/>
          <w:szCs w:val="28"/>
        </w:rPr>
        <w:t>C</w:t>
      </w:r>
      <w:r w:rsidRPr="00E256F1">
        <w:rPr>
          <w:rFonts w:eastAsia="標楷體"/>
          <w:sz w:val="28"/>
          <w:szCs w:val="28"/>
        </w:rPr>
        <w:t>）：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1"/>
          <w:attr w:name="UnitName" w:val="m"/>
        </w:smartTagPr>
        <w:r w:rsidRPr="00E256F1">
          <w:rPr>
            <w:rFonts w:eastAsia="標楷體"/>
            <w:sz w:val="28"/>
            <w:szCs w:val="28"/>
          </w:rPr>
          <w:t>0.1 M</w:t>
        </w:r>
      </w:smartTag>
      <w:r w:rsidRPr="00E256F1">
        <w:rPr>
          <w:rFonts w:eastAsia="標楷體"/>
          <w:sz w:val="28"/>
          <w:szCs w:val="28"/>
        </w:rPr>
        <w:t xml:space="preserve"> NaOH</w:t>
      </w:r>
      <w:r w:rsidRPr="00E256F1">
        <w:rPr>
          <w:rFonts w:eastAsia="標楷體"/>
          <w:sz w:val="28"/>
          <w:szCs w:val="28"/>
          <w:vertAlign w:val="subscript"/>
        </w:rPr>
        <w:t>(</w:t>
      </w:r>
      <w:proofErr w:type="spellStart"/>
      <w:r w:rsidRPr="00E256F1">
        <w:rPr>
          <w:rFonts w:eastAsia="標楷體"/>
          <w:sz w:val="28"/>
          <w:szCs w:val="28"/>
          <w:vertAlign w:val="subscript"/>
        </w:rPr>
        <w:t>aq</w:t>
      </w:r>
      <w:proofErr w:type="spellEnd"/>
      <w:r w:rsidRPr="00E256F1">
        <w:rPr>
          <w:rFonts w:eastAsia="標楷體"/>
          <w:sz w:val="28"/>
          <w:szCs w:val="28"/>
          <w:vertAlign w:val="subscript"/>
        </w:rPr>
        <w:t>)</w:t>
      </w:r>
      <w:r>
        <w:rPr>
          <w:rFonts w:eastAsia="標楷體"/>
          <w:sz w:val="28"/>
          <w:szCs w:val="28"/>
          <w:vertAlign w:val="subscript"/>
        </w:rPr>
        <w:t xml:space="preserve">  </w:t>
      </w:r>
      <w:r w:rsidRPr="00D40E7E">
        <w:rPr>
          <w:rFonts w:eastAsia="標楷體"/>
          <w:sz w:val="28"/>
          <w:szCs w:val="28"/>
        </w:rPr>
        <w:t>(100m</w:t>
      </w:r>
      <w:r w:rsidRPr="00D40E7E">
        <w:rPr>
          <w:rFonts w:eastAsia="標楷體" w:hint="eastAsia"/>
          <w:sz w:val="28"/>
          <w:szCs w:val="28"/>
        </w:rPr>
        <w:t>L</w:t>
      </w:r>
      <w:r w:rsidRPr="00D40E7E">
        <w:rPr>
          <w:rFonts w:eastAsia="標楷體"/>
          <w:sz w:val="28"/>
          <w:szCs w:val="28"/>
        </w:rPr>
        <w:t>)</w:t>
      </w:r>
    </w:p>
    <w:p w14:paraId="7AE809F8" w14:textId="77777777" w:rsidR="008F23C7" w:rsidRDefault="008F23C7" w:rsidP="008F23C7">
      <w:pPr>
        <w:snapToGrid w:val="0"/>
        <w:ind w:leftChars="177" w:left="425"/>
        <w:jc w:val="both"/>
        <w:rPr>
          <w:rFonts w:eastAsia="標楷體"/>
          <w:sz w:val="28"/>
          <w:szCs w:val="28"/>
          <w:vertAlign w:val="subscript"/>
        </w:rPr>
      </w:pPr>
      <w:r w:rsidRPr="00E256F1">
        <w:rPr>
          <w:rFonts w:eastAsia="標楷體"/>
          <w:sz w:val="28"/>
          <w:szCs w:val="28"/>
        </w:rPr>
        <w:t>試劑（</w:t>
      </w:r>
      <w:r>
        <w:rPr>
          <w:rFonts w:eastAsia="標楷體" w:hint="eastAsia"/>
          <w:sz w:val="28"/>
          <w:szCs w:val="28"/>
        </w:rPr>
        <w:t>D</w:t>
      </w:r>
      <w:r w:rsidRPr="00E256F1">
        <w:rPr>
          <w:rFonts w:eastAsia="標楷體"/>
          <w:sz w:val="28"/>
          <w:szCs w:val="28"/>
        </w:rPr>
        <w:t>）：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1"/>
          <w:attr w:name="UnitName" w:val="m"/>
        </w:smartTagPr>
        <w:r w:rsidRPr="00E256F1">
          <w:rPr>
            <w:rFonts w:eastAsia="標楷體"/>
            <w:sz w:val="28"/>
            <w:szCs w:val="28"/>
          </w:rPr>
          <w:t>0.1 M</w:t>
        </w:r>
      </w:smartTag>
      <w:r w:rsidRPr="00E256F1">
        <w:rPr>
          <w:rFonts w:eastAsia="標楷體"/>
          <w:sz w:val="28"/>
          <w:szCs w:val="28"/>
        </w:rPr>
        <w:t xml:space="preserve"> </w:t>
      </w:r>
      <w:r>
        <w:rPr>
          <w:rFonts w:eastAsia="標楷體"/>
          <w:sz w:val="28"/>
          <w:szCs w:val="28"/>
        </w:rPr>
        <w:t>H</w:t>
      </w:r>
      <w:r w:rsidRPr="00DF72B9">
        <w:rPr>
          <w:rFonts w:eastAsia="標楷體"/>
          <w:sz w:val="28"/>
          <w:szCs w:val="28"/>
          <w:vertAlign w:val="subscript"/>
        </w:rPr>
        <w:t>2</w:t>
      </w:r>
      <w:r>
        <w:rPr>
          <w:rFonts w:eastAsia="標楷體"/>
          <w:sz w:val="28"/>
          <w:szCs w:val="28"/>
        </w:rPr>
        <w:t>SO</w:t>
      </w:r>
      <w:r w:rsidRPr="00DF72B9">
        <w:rPr>
          <w:rFonts w:eastAsia="標楷體"/>
          <w:sz w:val="28"/>
          <w:szCs w:val="28"/>
          <w:vertAlign w:val="subscript"/>
        </w:rPr>
        <w:t>4</w:t>
      </w:r>
      <w:r w:rsidRPr="00E256F1">
        <w:rPr>
          <w:rFonts w:eastAsia="標楷體"/>
          <w:sz w:val="28"/>
          <w:szCs w:val="28"/>
          <w:vertAlign w:val="subscript"/>
        </w:rPr>
        <w:t>(</w:t>
      </w:r>
      <w:proofErr w:type="spellStart"/>
      <w:r w:rsidRPr="00E256F1">
        <w:rPr>
          <w:rFonts w:eastAsia="標楷體"/>
          <w:sz w:val="28"/>
          <w:szCs w:val="28"/>
          <w:vertAlign w:val="subscript"/>
        </w:rPr>
        <w:t>aq</w:t>
      </w:r>
      <w:proofErr w:type="spellEnd"/>
      <w:r w:rsidRPr="00E256F1">
        <w:rPr>
          <w:rFonts w:eastAsia="標楷體"/>
          <w:sz w:val="28"/>
          <w:szCs w:val="28"/>
          <w:vertAlign w:val="subscript"/>
        </w:rPr>
        <w:t>)</w:t>
      </w:r>
      <w:r>
        <w:rPr>
          <w:rFonts w:eastAsia="標楷體"/>
          <w:sz w:val="28"/>
          <w:szCs w:val="28"/>
          <w:vertAlign w:val="subscript"/>
        </w:rPr>
        <w:t xml:space="preserve">  </w:t>
      </w:r>
      <w:r w:rsidRPr="00D40E7E">
        <w:rPr>
          <w:rFonts w:eastAsia="標楷體"/>
          <w:sz w:val="28"/>
          <w:szCs w:val="28"/>
        </w:rPr>
        <w:t>(100m</w:t>
      </w:r>
      <w:r w:rsidRPr="00D40E7E">
        <w:rPr>
          <w:rFonts w:eastAsia="標楷體" w:hint="eastAsia"/>
          <w:sz w:val="28"/>
          <w:szCs w:val="28"/>
        </w:rPr>
        <w:t>L</w:t>
      </w:r>
      <w:r w:rsidRPr="00D40E7E">
        <w:rPr>
          <w:rFonts w:eastAsia="標楷體"/>
          <w:sz w:val="28"/>
          <w:szCs w:val="28"/>
        </w:rPr>
        <w:t>)</w:t>
      </w:r>
    </w:p>
    <w:p w14:paraId="32D36DF3" w14:textId="77777777" w:rsidR="008F23C7" w:rsidRDefault="008F23C7" w:rsidP="008F23C7">
      <w:pPr>
        <w:snapToGrid w:val="0"/>
        <w:ind w:leftChars="177" w:left="425"/>
        <w:jc w:val="both"/>
        <w:rPr>
          <w:rFonts w:eastAsia="標楷體"/>
          <w:sz w:val="28"/>
          <w:szCs w:val="28"/>
        </w:rPr>
      </w:pPr>
      <w:r w:rsidRPr="00E256F1">
        <w:rPr>
          <w:rFonts w:eastAsia="標楷體"/>
          <w:sz w:val="28"/>
          <w:szCs w:val="28"/>
        </w:rPr>
        <w:t>試劑（</w:t>
      </w:r>
      <w:r w:rsidRPr="00E256F1">
        <w:rPr>
          <w:rFonts w:eastAsia="標楷體"/>
          <w:sz w:val="28"/>
          <w:szCs w:val="28"/>
        </w:rPr>
        <w:t>D</w:t>
      </w:r>
      <w:r w:rsidRPr="00E256F1">
        <w:rPr>
          <w:rFonts w:eastAsia="標楷體"/>
          <w:sz w:val="28"/>
          <w:szCs w:val="28"/>
        </w:rPr>
        <w:t>）：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1"/>
          <w:attr w:name="UnitName" w:val="m"/>
        </w:smartTagPr>
        <w:r w:rsidRPr="00E256F1">
          <w:rPr>
            <w:rFonts w:eastAsia="標楷體"/>
            <w:sz w:val="28"/>
            <w:szCs w:val="28"/>
          </w:rPr>
          <w:t>0.01 M</w:t>
        </w:r>
      </w:smartTag>
      <w:r w:rsidRPr="00E256F1">
        <w:rPr>
          <w:rFonts w:eastAsia="標楷體"/>
          <w:sz w:val="28"/>
          <w:szCs w:val="28"/>
        </w:rPr>
        <w:t xml:space="preserve"> KMnO</w:t>
      </w:r>
      <w:r w:rsidRPr="00E256F1">
        <w:rPr>
          <w:rFonts w:eastAsia="標楷體"/>
          <w:sz w:val="28"/>
          <w:szCs w:val="28"/>
          <w:vertAlign w:val="subscript"/>
        </w:rPr>
        <w:t>4(</w:t>
      </w:r>
      <w:proofErr w:type="spellStart"/>
      <w:r w:rsidRPr="00E256F1">
        <w:rPr>
          <w:rFonts w:eastAsia="標楷體"/>
          <w:sz w:val="28"/>
          <w:szCs w:val="28"/>
          <w:vertAlign w:val="subscript"/>
        </w:rPr>
        <w:t>aq</w:t>
      </w:r>
      <w:proofErr w:type="spellEnd"/>
      <w:r w:rsidRPr="00E256F1">
        <w:rPr>
          <w:rFonts w:eastAsia="標楷體"/>
          <w:sz w:val="28"/>
          <w:szCs w:val="28"/>
          <w:vertAlign w:val="subscript"/>
        </w:rPr>
        <w:t>)</w:t>
      </w:r>
      <w:r w:rsidRPr="0096335D">
        <w:rPr>
          <w:rFonts w:eastAsia="標楷體"/>
          <w:sz w:val="28"/>
          <w:szCs w:val="28"/>
        </w:rPr>
        <w:t>(</w:t>
      </w:r>
      <w:r w:rsidRPr="0096335D">
        <w:rPr>
          <w:rFonts w:eastAsia="標楷體" w:hint="eastAsia"/>
          <w:sz w:val="28"/>
          <w:szCs w:val="28"/>
        </w:rPr>
        <w:t>未酸化</w:t>
      </w:r>
      <w:r w:rsidRPr="0096335D">
        <w:rPr>
          <w:rFonts w:eastAsia="標楷體"/>
          <w:sz w:val="28"/>
          <w:szCs w:val="28"/>
        </w:rPr>
        <w:t>)</w:t>
      </w:r>
      <w:r>
        <w:rPr>
          <w:rFonts w:eastAsia="標楷體"/>
          <w:sz w:val="28"/>
          <w:szCs w:val="28"/>
        </w:rPr>
        <w:t xml:space="preserve">  </w:t>
      </w:r>
      <w:r w:rsidRPr="00D40E7E">
        <w:rPr>
          <w:rFonts w:eastAsia="標楷體"/>
          <w:sz w:val="28"/>
          <w:szCs w:val="28"/>
        </w:rPr>
        <w:t>(100m</w:t>
      </w:r>
      <w:r w:rsidRPr="00D40E7E">
        <w:rPr>
          <w:rFonts w:eastAsia="標楷體" w:hint="eastAsia"/>
          <w:sz w:val="28"/>
          <w:szCs w:val="28"/>
        </w:rPr>
        <w:t>L</w:t>
      </w:r>
      <w:r w:rsidRPr="00D40E7E">
        <w:rPr>
          <w:rFonts w:eastAsia="標楷體"/>
          <w:sz w:val="28"/>
          <w:szCs w:val="28"/>
        </w:rPr>
        <w:t>)</w:t>
      </w:r>
    </w:p>
    <w:p w14:paraId="742DCAAE" w14:textId="635DD14A" w:rsidR="008F23C7" w:rsidRPr="00AA49AF" w:rsidRDefault="008F23C7" w:rsidP="008F23C7">
      <w:pPr>
        <w:snapToGrid w:val="0"/>
        <w:ind w:leftChars="177" w:left="1825" w:hangingChars="500" w:hanging="1400"/>
        <w:jc w:val="both"/>
        <w:rPr>
          <w:rFonts w:eastAsia="標楷體"/>
          <w:sz w:val="28"/>
          <w:szCs w:val="28"/>
        </w:rPr>
      </w:pPr>
      <w:r w:rsidRPr="00E256F1">
        <w:rPr>
          <w:rFonts w:eastAsia="標楷體"/>
          <w:sz w:val="28"/>
          <w:szCs w:val="28"/>
        </w:rPr>
        <w:t>試劑（</w:t>
      </w:r>
      <w:r w:rsidRPr="00E256F1">
        <w:rPr>
          <w:rFonts w:eastAsia="標楷體"/>
          <w:sz w:val="28"/>
          <w:szCs w:val="28"/>
        </w:rPr>
        <w:t>E</w:t>
      </w:r>
      <w:r w:rsidRPr="00E256F1">
        <w:rPr>
          <w:rFonts w:eastAsia="標楷體"/>
          <w:sz w:val="28"/>
          <w:szCs w:val="28"/>
        </w:rPr>
        <w:t>）：</w:t>
      </w:r>
      <w:r>
        <w:rPr>
          <w:rFonts w:eastAsia="標楷體"/>
          <w:sz w:val="28"/>
          <w:szCs w:val="28"/>
        </w:rPr>
        <w:t>0.1M</w:t>
      </w:r>
      <w:r>
        <w:rPr>
          <w:rFonts w:eastAsia="標楷體" w:hint="eastAsia"/>
          <w:sz w:val="28"/>
          <w:szCs w:val="28"/>
        </w:rPr>
        <w:t>左右的硝酸銀溶液</w:t>
      </w:r>
      <w:r>
        <w:rPr>
          <w:rFonts w:eastAsia="標楷體" w:hint="eastAsia"/>
          <w:sz w:val="28"/>
          <w:szCs w:val="28"/>
        </w:rPr>
        <w:t>1</w:t>
      </w:r>
      <w:r>
        <w:rPr>
          <w:rFonts w:eastAsia="標楷體"/>
          <w:sz w:val="28"/>
          <w:szCs w:val="28"/>
        </w:rPr>
        <w:t>00mL</w:t>
      </w:r>
      <w:r>
        <w:rPr>
          <w:rFonts w:eastAsia="標楷體" w:hint="eastAsia"/>
          <w:sz w:val="28"/>
          <w:szCs w:val="28"/>
        </w:rPr>
        <w:t>及氨水</w:t>
      </w:r>
      <w:r>
        <w:rPr>
          <w:rFonts w:eastAsia="標楷體"/>
          <w:sz w:val="28"/>
          <w:szCs w:val="28"/>
        </w:rPr>
        <w:t>(</w:t>
      </w:r>
      <w:r>
        <w:rPr>
          <w:rFonts w:eastAsia="標楷體" w:hint="eastAsia"/>
          <w:sz w:val="28"/>
          <w:szCs w:val="28"/>
        </w:rPr>
        <w:t>先不用混合</w:t>
      </w:r>
      <w:r>
        <w:rPr>
          <w:rFonts w:eastAsia="標楷體"/>
          <w:sz w:val="28"/>
          <w:szCs w:val="28"/>
        </w:rPr>
        <w:t>)</w:t>
      </w:r>
    </w:p>
    <w:p w14:paraId="1BC57963" w14:textId="77777777" w:rsidR="008F23C7" w:rsidRDefault="008F23C7" w:rsidP="008F23C7">
      <w:pPr>
        <w:snapToGrid w:val="0"/>
        <w:ind w:leftChars="177" w:left="425"/>
        <w:jc w:val="both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試劑（</w:t>
      </w:r>
      <w:r>
        <w:rPr>
          <w:rFonts w:eastAsia="標楷體" w:hint="eastAsia"/>
          <w:sz w:val="28"/>
          <w:szCs w:val="28"/>
        </w:rPr>
        <w:t>F</w:t>
      </w:r>
      <w:r>
        <w:rPr>
          <w:rFonts w:eastAsia="標楷體" w:hint="eastAsia"/>
          <w:sz w:val="28"/>
          <w:szCs w:val="28"/>
        </w:rPr>
        <w:t>）：碘液</w:t>
      </w:r>
      <w:r>
        <w:rPr>
          <w:rFonts w:eastAsia="標楷體" w:hint="eastAsia"/>
          <w:sz w:val="28"/>
          <w:szCs w:val="28"/>
        </w:rPr>
        <w:t xml:space="preserve"> </w:t>
      </w:r>
      <w:r w:rsidRPr="00D40E7E">
        <w:rPr>
          <w:rFonts w:eastAsia="標楷體"/>
          <w:sz w:val="28"/>
          <w:szCs w:val="28"/>
        </w:rPr>
        <w:t xml:space="preserve"> (100m</w:t>
      </w:r>
      <w:r w:rsidRPr="00D40E7E">
        <w:rPr>
          <w:rFonts w:eastAsia="標楷體" w:hint="eastAsia"/>
          <w:sz w:val="28"/>
          <w:szCs w:val="28"/>
        </w:rPr>
        <w:t>L</w:t>
      </w:r>
      <w:r w:rsidRPr="00D40E7E">
        <w:rPr>
          <w:rFonts w:eastAsia="標楷體"/>
          <w:sz w:val="28"/>
          <w:szCs w:val="28"/>
        </w:rPr>
        <w:t>)</w:t>
      </w:r>
    </w:p>
    <w:p w14:paraId="01CE8E54" w14:textId="77777777" w:rsidR="008F23C7" w:rsidRPr="00E256F1" w:rsidRDefault="008F23C7" w:rsidP="008F23C7">
      <w:pPr>
        <w:snapToGrid w:val="0"/>
        <w:ind w:leftChars="177" w:left="425"/>
        <w:jc w:val="both"/>
        <w:rPr>
          <w:rFonts w:eastAsia="標楷體"/>
          <w:szCs w:val="28"/>
        </w:rPr>
      </w:pPr>
      <w:r>
        <w:rPr>
          <w:rFonts w:eastAsia="標楷體" w:hint="eastAsia"/>
          <w:sz w:val="28"/>
          <w:szCs w:val="28"/>
        </w:rPr>
        <w:lastRenderedPageBreak/>
        <w:t>試劑（</w:t>
      </w:r>
      <w:r>
        <w:rPr>
          <w:rFonts w:eastAsia="標楷體"/>
          <w:sz w:val="28"/>
          <w:szCs w:val="28"/>
        </w:rPr>
        <w:t>G</w:t>
      </w:r>
      <w:r>
        <w:rPr>
          <w:rFonts w:eastAsia="標楷體" w:hint="eastAsia"/>
          <w:sz w:val="28"/>
          <w:szCs w:val="28"/>
        </w:rPr>
        <w:t>）：</w:t>
      </w:r>
      <w:r>
        <w:rPr>
          <w:rFonts w:eastAsia="標楷體" w:hint="eastAsia"/>
          <w:sz w:val="28"/>
          <w:szCs w:val="28"/>
        </w:rPr>
        <w:t>1</w:t>
      </w:r>
      <w:r>
        <w:rPr>
          <w:rFonts w:eastAsia="標楷體"/>
          <w:sz w:val="28"/>
          <w:szCs w:val="28"/>
        </w:rPr>
        <w:t>M N</w:t>
      </w:r>
      <w:r>
        <w:rPr>
          <w:rFonts w:eastAsia="標楷體" w:hint="eastAsia"/>
          <w:sz w:val="28"/>
          <w:szCs w:val="28"/>
        </w:rPr>
        <w:t>a</w:t>
      </w:r>
      <w:r>
        <w:rPr>
          <w:rFonts w:eastAsia="標楷體"/>
          <w:sz w:val="28"/>
          <w:szCs w:val="28"/>
        </w:rPr>
        <w:t>HCO</w:t>
      </w:r>
      <w:r w:rsidRPr="00F446B5">
        <w:rPr>
          <w:rFonts w:eastAsia="標楷體"/>
          <w:sz w:val="28"/>
          <w:szCs w:val="28"/>
          <w:vertAlign w:val="subscript"/>
        </w:rPr>
        <w:t>3(</w:t>
      </w:r>
      <w:proofErr w:type="spellStart"/>
      <w:r w:rsidRPr="00F446B5">
        <w:rPr>
          <w:rFonts w:eastAsia="標楷體"/>
          <w:sz w:val="28"/>
          <w:szCs w:val="28"/>
          <w:vertAlign w:val="subscript"/>
        </w:rPr>
        <w:t>aq</w:t>
      </w:r>
      <w:proofErr w:type="spellEnd"/>
      <w:r w:rsidRPr="00F446B5">
        <w:rPr>
          <w:rFonts w:eastAsia="標楷體"/>
          <w:sz w:val="28"/>
          <w:szCs w:val="28"/>
          <w:vertAlign w:val="subscript"/>
        </w:rPr>
        <w:t>)</w:t>
      </w:r>
      <w:r>
        <w:rPr>
          <w:rFonts w:eastAsia="標楷體"/>
          <w:sz w:val="28"/>
          <w:szCs w:val="28"/>
          <w:vertAlign w:val="subscript"/>
        </w:rPr>
        <w:t xml:space="preserve"> </w:t>
      </w:r>
      <w:r w:rsidRPr="00D40E7E">
        <w:rPr>
          <w:rFonts w:eastAsia="標楷體"/>
          <w:sz w:val="28"/>
          <w:szCs w:val="28"/>
        </w:rPr>
        <w:t>(100m</w:t>
      </w:r>
      <w:r w:rsidRPr="00D40E7E">
        <w:rPr>
          <w:rFonts w:eastAsia="標楷體" w:hint="eastAsia"/>
          <w:sz w:val="28"/>
          <w:szCs w:val="28"/>
        </w:rPr>
        <w:t>L</w:t>
      </w:r>
      <w:r w:rsidRPr="00D40E7E">
        <w:rPr>
          <w:rFonts w:eastAsia="標楷體"/>
          <w:sz w:val="28"/>
          <w:szCs w:val="28"/>
        </w:rPr>
        <w:t>)</w:t>
      </w:r>
    </w:p>
    <w:p w14:paraId="39D3022E" w14:textId="77777777" w:rsidR="00BA1A7E" w:rsidRDefault="00BA1A7E" w:rsidP="00462133">
      <w:pPr>
        <w:adjustRightInd w:val="0"/>
        <w:snapToGrid w:val="0"/>
        <w:spacing w:line="276" w:lineRule="auto"/>
        <w:ind w:leftChars="295" w:left="708"/>
        <w:rPr>
          <w:rFonts w:eastAsia="標楷體"/>
          <w:sz w:val="28"/>
          <w:szCs w:val="28"/>
        </w:rPr>
      </w:pPr>
    </w:p>
    <w:p w14:paraId="29113D10" w14:textId="77777777" w:rsidR="00664297" w:rsidRPr="00E256F1" w:rsidRDefault="00664297" w:rsidP="00462133">
      <w:pPr>
        <w:adjustRightInd w:val="0"/>
        <w:snapToGrid w:val="0"/>
        <w:spacing w:line="276" w:lineRule="auto"/>
        <w:ind w:leftChars="295" w:left="708"/>
        <w:rPr>
          <w:rFonts w:eastAsia="標楷體"/>
          <w:szCs w:val="28"/>
        </w:rPr>
      </w:pPr>
    </w:p>
    <w:p w14:paraId="622C6040" w14:textId="77777777" w:rsidR="00462133" w:rsidRPr="00573BD9" w:rsidRDefault="00462133" w:rsidP="00573BD9">
      <w:pPr>
        <w:pStyle w:val="ae"/>
        <w:tabs>
          <w:tab w:val="left" w:pos="709"/>
        </w:tabs>
        <w:ind w:leftChars="0" w:left="0"/>
        <w:jc w:val="left"/>
        <w:rPr>
          <w:rFonts w:ascii="標楷體" w:eastAsia="標楷體" w:hAnsi="標楷體"/>
          <w:b/>
          <w:sz w:val="32"/>
          <w:szCs w:val="32"/>
        </w:rPr>
      </w:pPr>
      <w:r w:rsidRPr="00573BD9">
        <w:rPr>
          <w:rFonts w:ascii="標楷體" w:eastAsia="標楷體" w:hAnsi="標楷體" w:hint="eastAsia"/>
          <w:b/>
          <w:sz w:val="32"/>
          <w:szCs w:val="32"/>
        </w:rPr>
        <w:t>三、實驗步驟</w:t>
      </w:r>
      <w:r w:rsidRPr="00573BD9">
        <w:rPr>
          <w:rFonts w:ascii="標楷體" w:eastAsia="標楷體" w:hAnsi="標楷體"/>
          <w:b/>
          <w:sz w:val="32"/>
          <w:szCs w:val="32"/>
        </w:rPr>
        <w:t>：</w:t>
      </w:r>
    </w:p>
    <w:p w14:paraId="466A01E5" w14:textId="6440294B" w:rsidR="006B2FD3" w:rsidRDefault="00462133" w:rsidP="00CC2D76">
      <w:pPr>
        <w:spacing w:line="360" w:lineRule="auto"/>
        <w:ind w:leftChars="177" w:left="425"/>
        <w:jc w:val="both"/>
        <w:rPr>
          <w:rFonts w:eastAsia="標楷體"/>
          <w:sz w:val="28"/>
          <w:szCs w:val="32"/>
        </w:rPr>
      </w:pPr>
      <w:r w:rsidRPr="00E256F1">
        <w:rPr>
          <w:rFonts w:eastAsia="標楷體"/>
          <w:sz w:val="28"/>
          <w:szCs w:val="32"/>
        </w:rPr>
        <w:t>實驗桌上有</w:t>
      </w:r>
      <w:r w:rsidRPr="00E256F1">
        <w:rPr>
          <w:rFonts w:eastAsia="標楷體"/>
          <w:b/>
          <w:sz w:val="28"/>
          <w:szCs w:val="32"/>
        </w:rPr>
        <w:t>甲</w:t>
      </w:r>
      <w:r w:rsidRPr="00E256F1">
        <w:rPr>
          <w:rFonts w:eastAsia="標楷體"/>
          <w:sz w:val="28"/>
          <w:szCs w:val="32"/>
        </w:rPr>
        <w:t>、</w:t>
      </w:r>
      <w:r w:rsidRPr="00E256F1">
        <w:rPr>
          <w:rFonts w:eastAsia="標楷體"/>
          <w:b/>
          <w:sz w:val="28"/>
          <w:szCs w:val="32"/>
        </w:rPr>
        <w:t>乙</w:t>
      </w:r>
      <w:r w:rsidRPr="00E256F1">
        <w:rPr>
          <w:rFonts w:eastAsia="標楷體"/>
          <w:sz w:val="28"/>
          <w:szCs w:val="32"/>
        </w:rPr>
        <w:t>、</w:t>
      </w:r>
      <w:r w:rsidRPr="00E256F1">
        <w:rPr>
          <w:rFonts w:eastAsia="標楷體"/>
          <w:b/>
          <w:sz w:val="28"/>
          <w:szCs w:val="32"/>
        </w:rPr>
        <w:t>丙</w:t>
      </w:r>
      <w:r w:rsidRPr="00E256F1">
        <w:rPr>
          <w:rFonts w:eastAsia="標楷體"/>
          <w:sz w:val="28"/>
          <w:szCs w:val="32"/>
        </w:rPr>
        <w:t>、</w:t>
      </w:r>
      <w:r w:rsidRPr="00E256F1">
        <w:rPr>
          <w:rFonts w:eastAsia="標楷體"/>
          <w:b/>
          <w:sz w:val="28"/>
          <w:szCs w:val="32"/>
        </w:rPr>
        <w:t>丁</w:t>
      </w:r>
      <w:r w:rsidR="00623AFE">
        <w:rPr>
          <w:rFonts w:eastAsia="標楷體" w:hint="eastAsia"/>
          <w:b/>
          <w:sz w:val="28"/>
          <w:szCs w:val="32"/>
        </w:rPr>
        <w:t>、戊、己</w:t>
      </w:r>
      <w:r w:rsidR="006E766A">
        <w:rPr>
          <w:rFonts w:eastAsia="標楷體" w:hint="eastAsia"/>
          <w:b/>
          <w:sz w:val="28"/>
          <w:szCs w:val="32"/>
        </w:rPr>
        <w:t>、庚</w:t>
      </w:r>
      <w:r w:rsidR="007A2403">
        <w:rPr>
          <w:rFonts w:eastAsia="標楷體" w:hint="eastAsia"/>
          <w:sz w:val="28"/>
          <w:szCs w:val="32"/>
        </w:rPr>
        <w:t>七</w:t>
      </w:r>
      <w:r w:rsidRPr="00E256F1">
        <w:rPr>
          <w:rFonts w:eastAsia="標楷體"/>
          <w:sz w:val="28"/>
          <w:szCs w:val="32"/>
        </w:rPr>
        <w:t>個試樣瓶，可能含有</w:t>
      </w:r>
      <w:r w:rsidR="00CC2D76">
        <w:rPr>
          <w:rFonts w:eastAsia="標楷體"/>
          <w:sz w:val="28"/>
          <w:szCs w:val="32"/>
        </w:rPr>
        <w:br/>
      </w:r>
      <w:r w:rsidRPr="00E256F1">
        <w:rPr>
          <w:rFonts w:eastAsia="標楷體"/>
          <w:sz w:val="28"/>
          <w:szCs w:val="32"/>
        </w:rPr>
        <w:t>苯甲酸（</w:t>
      </w:r>
      <w:r w:rsidRPr="00E256F1">
        <w:rPr>
          <w:rFonts w:eastAsia="標楷體"/>
          <w:sz w:val="28"/>
          <w:szCs w:val="32"/>
        </w:rPr>
        <w:t>Benzoic acid, C</w:t>
      </w:r>
      <w:r w:rsidRPr="00E256F1">
        <w:rPr>
          <w:rFonts w:eastAsia="標楷體"/>
          <w:sz w:val="28"/>
          <w:szCs w:val="32"/>
          <w:vertAlign w:val="subscript"/>
        </w:rPr>
        <w:t>6</w:t>
      </w:r>
      <w:r w:rsidRPr="00E256F1">
        <w:rPr>
          <w:rFonts w:eastAsia="標楷體"/>
          <w:sz w:val="28"/>
          <w:szCs w:val="32"/>
        </w:rPr>
        <w:t>H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C"/>
        </w:smartTagPr>
        <w:r w:rsidRPr="00E256F1">
          <w:rPr>
            <w:rFonts w:eastAsia="標楷體"/>
            <w:sz w:val="28"/>
            <w:szCs w:val="32"/>
            <w:vertAlign w:val="subscript"/>
          </w:rPr>
          <w:t>5</w:t>
        </w:r>
        <w:r w:rsidRPr="00E256F1">
          <w:rPr>
            <w:rFonts w:eastAsia="標楷體"/>
            <w:sz w:val="28"/>
            <w:szCs w:val="32"/>
          </w:rPr>
          <w:t>C</w:t>
        </w:r>
      </w:smartTag>
      <w:r w:rsidRPr="00E256F1">
        <w:rPr>
          <w:rFonts w:eastAsia="標楷體"/>
          <w:sz w:val="28"/>
          <w:szCs w:val="32"/>
        </w:rPr>
        <w:t>OOH</w:t>
      </w:r>
      <w:r w:rsidRPr="00E256F1">
        <w:rPr>
          <w:rFonts w:eastAsia="標楷體"/>
          <w:sz w:val="28"/>
          <w:szCs w:val="32"/>
        </w:rPr>
        <w:t>）、</w:t>
      </w:r>
      <w:r w:rsidR="00AE17A3">
        <w:rPr>
          <w:rFonts w:eastAsia="標楷體" w:hint="eastAsia"/>
          <w:sz w:val="28"/>
          <w:szCs w:val="32"/>
        </w:rPr>
        <w:t>水揚</w:t>
      </w:r>
      <w:r w:rsidR="008032DF">
        <w:rPr>
          <w:rFonts w:eastAsia="標楷體" w:hint="eastAsia"/>
          <w:sz w:val="28"/>
          <w:szCs w:val="32"/>
        </w:rPr>
        <w:t>酸</w:t>
      </w:r>
      <w:r w:rsidR="00C03FFB">
        <w:rPr>
          <w:rFonts w:eastAsia="標楷體" w:hint="eastAsia"/>
          <w:sz w:val="28"/>
          <w:szCs w:val="32"/>
        </w:rPr>
        <w:t>(</w:t>
      </w:r>
      <w:r w:rsidR="003271A4">
        <w:rPr>
          <w:rFonts w:eastAsia="標楷體" w:hint="eastAsia"/>
          <w:sz w:val="28"/>
          <w:szCs w:val="32"/>
        </w:rPr>
        <w:t>鄰羥基苯甲酸</w:t>
      </w:r>
      <w:r w:rsidR="00C03FFB">
        <w:rPr>
          <w:rFonts w:eastAsia="標楷體"/>
          <w:sz w:val="28"/>
          <w:szCs w:val="32"/>
        </w:rPr>
        <w:t>)</w:t>
      </w:r>
      <w:r w:rsidR="003271A4" w:rsidRPr="003271A4">
        <w:rPr>
          <w:rFonts w:eastAsia="標楷體" w:hint="eastAsia"/>
          <w:sz w:val="28"/>
          <w:szCs w:val="32"/>
        </w:rPr>
        <w:t xml:space="preserve"> </w:t>
      </w:r>
      <w:r w:rsidR="003271A4">
        <w:rPr>
          <w:rFonts w:eastAsia="標楷體" w:hint="eastAsia"/>
          <w:sz w:val="28"/>
          <w:szCs w:val="32"/>
        </w:rPr>
        <w:t>、</w:t>
      </w:r>
      <w:r w:rsidR="008812A3">
        <w:rPr>
          <w:rFonts w:eastAsia="標楷體" w:hint="eastAsia"/>
          <w:sz w:val="28"/>
          <w:szCs w:val="32"/>
        </w:rPr>
        <w:t>檸檬酸</w:t>
      </w:r>
      <w:r w:rsidR="006B2FD3">
        <w:rPr>
          <w:rFonts w:eastAsia="標楷體" w:hint="eastAsia"/>
          <w:sz w:val="28"/>
          <w:szCs w:val="32"/>
        </w:rPr>
        <w:t>、</w:t>
      </w:r>
    </w:p>
    <w:p w14:paraId="016521FF" w14:textId="07491DFA" w:rsidR="00CC2D76" w:rsidRDefault="003271A4" w:rsidP="00CC2D76">
      <w:pPr>
        <w:spacing w:line="360" w:lineRule="auto"/>
        <w:ind w:leftChars="177" w:left="425"/>
        <w:jc w:val="both"/>
        <w:rPr>
          <w:rFonts w:eastAsia="標楷體"/>
          <w:sz w:val="28"/>
          <w:szCs w:val="32"/>
        </w:rPr>
      </w:pPr>
      <w:r>
        <w:rPr>
          <w:rFonts w:eastAsia="標楷體" w:hint="eastAsia"/>
          <w:sz w:val="28"/>
          <w:szCs w:val="32"/>
        </w:rPr>
        <w:t>反</w:t>
      </w:r>
      <w:r>
        <w:rPr>
          <w:rFonts w:eastAsia="標楷體" w:hint="eastAsia"/>
          <w:sz w:val="28"/>
          <w:szCs w:val="32"/>
        </w:rPr>
        <w:t>-</w:t>
      </w:r>
      <w:r>
        <w:rPr>
          <w:rFonts w:eastAsia="標楷體" w:hint="eastAsia"/>
          <w:sz w:val="28"/>
          <w:szCs w:val="32"/>
        </w:rPr>
        <w:t>丁烯二酸</w:t>
      </w:r>
      <w:r w:rsidR="008032DF" w:rsidRPr="008812A3">
        <w:rPr>
          <w:rFonts w:eastAsia="標楷體" w:hint="eastAsia"/>
          <w:sz w:val="28"/>
          <w:szCs w:val="32"/>
        </w:rPr>
        <w:t>、順</w:t>
      </w:r>
      <w:r w:rsidR="008032DF" w:rsidRPr="008812A3">
        <w:rPr>
          <w:rFonts w:eastAsia="標楷體" w:hint="eastAsia"/>
          <w:sz w:val="28"/>
          <w:szCs w:val="32"/>
        </w:rPr>
        <w:t>-</w:t>
      </w:r>
      <w:r w:rsidR="008032DF" w:rsidRPr="008812A3">
        <w:rPr>
          <w:rFonts w:eastAsia="標楷體" w:hint="eastAsia"/>
          <w:sz w:val="28"/>
          <w:szCs w:val="32"/>
        </w:rPr>
        <w:t>丁烯二酸</w:t>
      </w:r>
      <w:r w:rsidR="00F35615">
        <w:rPr>
          <w:rFonts w:eastAsia="標楷體" w:hint="eastAsia"/>
          <w:sz w:val="28"/>
          <w:szCs w:val="32"/>
        </w:rPr>
        <w:t>、</w:t>
      </w:r>
      <w:r w:rsidR="00846F77">
        <w:rPr>
          <w:rFonts w:eastAsia="標楷體" w:hint="eastAsia"/>
          <w:sz w:val="28"/>
          <w:szCs w:val="32"/>
        </w:rPr>
        <w:t>葡萄糖</w:t>
      </w:r>
      <w:r w:rsidR="00F35615">
        <w:rPr>
          <w:rFonts w:eastAsia="標楷體" w:hint="eastAsia"/>
          <w:sz w:val="28"/>
          <w:szCs w:val="32"/>
        </w:rPr>
        <w:t>、</w:t>
      </w:r>
      <w:r w:rsidR="006E766A">
        <w:rPr>
          <w:rFonts w:eastAsia="標楷體" w:hint="eastAsia"/>
          <w:sz w:val="28"/>
          <w:szCs w:val="32"/>
        </w:rPr>
        <w:t>澱粉</w:t>
      </w:r>
      <w:r w:rsidR="006B2FD3">
        <w:rPr>
          <w:rFonts w:eastAsia="標楷體" w:hint="eastAsia"/>
          <w:sz w:val="28"/>
          <w:szCs w:val="32"/>
        </w:rPr>
        <w:t>等</w:t>
      </w:r>
      <w:r w:rsidR="00462133" w:rsidRPr="00E256F1">
        <w:rPr>
          <w:rFonts w:eastAsia="標楷體"/>
          <w:sz w:val="28"/>
          <w:szCs w:val="32"/>
        </w:rPr>
        <w:t>其中一種化合物，但不知</w:t>
      </w:r>
      <w:r w:rsidR="00F35615">
        <w:rPr>
          <w:rFonts w:eastAsia="標楷體" w:hint="eastAsia"/>
          <w:sz w:val="28"/>
          <w:szCs w:val="32"/>
        </w:rPr>
        <w:t>順序</w:t>
      </w:r>
      <w:r w:rsidR="00462133" w:rsidRPr="00E256F1">
        <w:rPr>
          <w:rFonts w:eastAsia="標楷體"/>
          <w:sz w:val="28"/>
          <w:szCs w:val="32"/>
        </w:rPr>
        <w:t>；</w:t>
      </w:r>
    </w:p>
    <w:p w14:paraId="60C40B05" w14:textId="77777777" w:rsidR="00CC2D76" w:rsidRDefault="00CC2D76" w:rsidP="00462133">
      <w:pPr>
        <w:spacing w:line="360" w:lineRule="auto"/>
        <w:ind w:firstLineChars="177" w:firstLine="496"/>
        <w:jc w:val="both"/>
        <w:rPr>
          <w:rFonts w:eastAsia="標楷體"/>
          <w:sz w:val="28"/>
          <w:szCs w:val="32"/>
        </w:rPr>
      </w:pPr>
    </w:p>
    <w:p w14:paraId="5B756E89" w14:textId="0F08D445" w:rsidR="00462133" w:rsidRPr="00E256F1" w:rsidRDefault="00462133" w:rsidP="00462133">
      <w:pPr>
        <w:spacing w:line="360" w:lineRule="auto"/>
        <w:ind w:firstLineChars="177" w:firstLine="496"/>
        <w:jc w:val="both"/>
        <w:rPr>
          <w:rFonts w:eastAsia="標楷體"/>
          <w:sz w:val="28"/>
          <w:szCs w:val="32"/>
        </w:rPr>
      </w:pPr>
      <w:r w:rsidRPr="00E256F1">
        <w:rPr>
          <w:rFonts w:eastAsia="標楷體"/>
          <w:sz w:val="28"/>
          <w:szCs w:val="32"/>
        </w:rPr>
        <w:t>另有一以其中兩種化合物混合而成的</w:t>
      </w:r>
      <w:r w:rsidRPr="00E256F1">
        <w:rPr>
          <w:rFonts w:eastAsia="標楷體"/>
          <w:b/>
          <w:sz w:val="28"/>
          <w:szCs w:val="32"/>
          <w:u w:val="single"/>
        </w:rPr>
        <w:t>混合物</w:t>
      </w:r>
      <w:r w:rsidRPr="00E256F1">
        <w:rPr>
          <w:rFonts w:eastAsia="標楷體"/>
          <w:b/>
          <w:sz w:val="28"/>
          <w:szCs w:val="32"/>
          <w:u w:val="single"/>
        </w:rPr>
        <w:t>X</w:t>
      </w:r>
      <w:r w:rsidRPr="00E256F1">
        <w:rPr>
          <w:rFonts w:eastAsia="標楷體"/>
          <w:sz w:val="28"/>
          <w:szCs w:val="32"/>
        </w:rPr>
        <w:t>。</w:t>
      </w:r>
    </w:p>
    <w:p w14:paraId="431E5E34" w14:textId="7DB81CAC" w:rsidR="00462133" w:rsidRPr="00E256F1" w:rsidRDefault="00462133" w:rsidP="00462133">
      <w:pPr>
        <w:spacing w:line="360" w:lineRule="auto"/>
        <w:ind w:firstLineChars="177" w:firstLine="496"/>
        <w:jc w:val="both"/>
        <w:rPr>
          <w:rFonts w:eastAsia="標楷體"/>
          <w:sz w:val="28"/>
          <w:szCs w:val="32"/>
        </w:rPr>
      </w:pPr>
      <w:r w:rsidRPr="00E256F1">
        <w:rPr>
          <w:rFonts w:eastAsia="標楷體"/>
          <w:sz w:val="28"/>
          <w:szCs w:val="32"/>
        </w:rPr>
        <w:t>請利用本實驗所提供的檢驗試劑（</w:t>
      </w:r>
      <w:r w:rsidRPr="00E256F1">
        <w:rPr>
          <w:rFonts w:eastAsia="標楷體"/>
          <w:sz w:val="28"/>
          <w:szCs w:val="32"/>
        </w:rPr>
        <w:t>A</w:t>
      </w:r>
      <w:r w:rsidRPr="00E256F1">
        <w:rPr>
          <w:rFonts w:eastAsia="標楷體"/>
          <w:sz w:val="28"/>
          <w:szCs w:val="32"/>
        </w:rPr>
        <w:t>）</w:t>
      </w:r>
      <w:r w:rsidRPr="00E256F1">
        <w:rPr>
          <w:rFonts w:eastAsia="標楷體"/>
          <w:sz w:val="28"/>
          <w:szCs w:val="32"/>
        </w:rPr>
        <w:t>~</w:t>
      </w:r>
      <w:r w:rsidRPr="00E256F1">
        <w:rPr>
          <w:rFonts w:eastAsia="標楷體"/>
          <w:sz w:val="28"/>
          <w:szCs w:val="32"/>
        </w:rPr>
        <w:t>（</w:t>
      </w:r>
      <w:r w:rsidR="008E3B4F">
        <w:rPr>
          <w:rFonts w:eastAsia="標楷體"/>
          <w:sz w:val="28"/>
          <w:szCs w:val="32"/>
        </w:rPr>
        <w:t>F</w:t>
      </w:r>
      <w:r w:rsidRPr="00E256F1">
        <w:rPr>
          <w:rFonts w:eastAsia="標楷體"/>
          <w:sz w:val="28"/>
          <w:szCs w:val="32"/>
        </w:rPr>
        <w:t>）和廣用試紙，鑑定</w:t>
      </w:r>
      <w:r w:rsidRPr="00E256F1">
        <w:rPr>
          <w:rFonts w:eastAsia="標楷體"/>
          <w:b/>
          <w:sz w:val="28"/>
          <w:szCs w:val="32"/>
        </w:rPr>
        <w:t>甲</w:t>
      </w:r>
      <w:r w:rsidRPr="00E256F1">
        <w:rPr>
          <w:rFonts w:eastAsia="標楷體"/>
          <w:sz w:val="28"/>
          <w:szCs w:val="32"/>
        </w:rPr>
        <w:t>、</w:t>
      </w:r>
      <w:r w:rsidRPr="00E256F1">
        <w:rPr>
          <w:rFonts w:eastAsia="標楷體"/>
          <w:b/>
          <w:sz w:val="28"/>
          <w:szCs w:val="32"/>
        </w:rPr>
        <w:t>乙</w:t>
      </w:r>
      <w:r w:rsidRPr="00E256F1">
        <w:rPr>
          <w:rFonts w:eastAsia="標楷體"/>
          <w:sz w:val="28"/>
          <w:szCs w:val="32"/>
        </w:rPr>
        <w:t>、</w:t>
      </w:r>
      <w:r w:rsidRPr="00E256F1">
        <w:rPr>
          <w:rFonts w:eastAsia="標楷體"/>
          <w:b/>
          <w:sz w:val="28"/>
          <w:szCs w:val="32"/>
        </w:rPr>
        <w:t>丙</w:t>
      </w:r>
      <w:r w:rsidRPr="00E256F1">
        <w:rPr>
          <w:rFonts w:eastAsia="標楷體"/>
          <w:sz w:val="28"/>
          <w:szCs w:val="32"/>
        </w:rPr>
        <w:t>、</w:t>
      </w:r>
      <w:r w:rsidRPr="00E256F1">
        <w:rPr>
          <w:rFonts w:eastAsia="標楷體"/>
          <w:b/>
          <w:sz w:val="28"/>
          <w:szCs w:val="32"/>
        </w:rPr>
        <w:t>丁</w:t>
      </w:r>
      <w:r w:rsidR="008E3B4F">
        <w:rPr>
          <w:rFonts w:eastAsia="標楷體" w:hint="eastAsia"/>
          <w:b/>
          <w:sz w:val="28"/>
          <w:szCs w:val="32"/>
        </w:rPr>
        <w:t>、戊、己</w:t>
      </w:r>
      <w:r w:rsidR="0010775E">
        <w:rPr>
          <w:rFonts w:eastAsia="標楷體" w:hint="eastAsia"/>
          <w:b/>
          <w:sz w:val="28"/>
          <w:szCs w:val="32"/>
        </w:rPr>
        <w:t>、庚</w:t>
      </w:r>
      <w:r w:rsidRPr="00E256F1">
        <w:rPr>
          <w:rFonts w:eastAsia="標楷體"/>
          <w:sz w:val="28"/>
          <w:szCs w:val="32"/>
        </w:rPr>
        <w:t>試樣瓶分別為何種化合物，以及</w:t>
      </w:r>
      <w:r w:rsidRPr="00E256F1">
        <w:rPr>
          <w:rFonts w:eastAsia="標楷體"/>
          <w:b/>
          <w:sz w:val="28"/>
          <w:szCs w:val="32"/>
          <w:u w:val="single"/>
        </w:rPr>
        <w:t>混合物</w:t>
      </w:r>
      <w:r w:rsidRPr="00E256F1">
        <w:rPr>
          <w:rFonts w:eastAsia="標楷體"/>
          <w:b/>
          <w:sz w:val="28"/>
          <w:szCs w:val="32"/>
          <w:u w:val="single"/>
        </w:rPr>
        <w:t>X</w:t>
      </w:r>
      <w:r w:rsidRPr="00E256F1">
        <w:rPr>
          <w:rFonts w:eastAsia="標楷體"/>
          <w:sz w:val="28"/>
          <w:szCs w:val="32"/>
        </w:rPr>
        <w:t>可能含有的成分，並將檢驗結果記錄於</w:t>
      </w:r>
      <w:r w:rsidRPr="00E256F1">
        <w:rPr>
          <w:rFonts w:eastAsia="標楷體"/>
          <w:b/>
          <w:sz w:val="28"/>
          <w:szCs w:val="32"/>
          <w:u w:val="single"/>
        </w:rPr>
        <w:t>實驗結果</w:t>
      </w:r>
      <w:r w:rsidRPr="00E256F1">
        <w:rPr>
          <w:rFonts w:eastAsia="標楷體"/>
          <w:sz w:val="28"/>
          <w:szCs w:val="32"/>
        </w:rPr>
        <w:t>處。</w:t>
      </w:r>
    </w:p>
    <w:p w14:paraId="7F10C1F6" w14:textId="7A20BE32" w:rsidR="00462133" w:rsidRPr="00E256F1" w:rsidRDefault="00462133" w:rsidP="00E07BAE">
      <w:pPr>
        <w:pStyle w:val="ae"/>
        <w:tabs>
          <w:tab w:val="left" w:pos="709"/>
        </w:tabs>
        <w:ind w:leftChars="0" w:left="0" w:firstLineChars="253" w:firstLine="708"/>
        <w:jc w:val="left"/>
        <w:rPr>
          <w:rFonts w:ascii="Times New Roman" w:eastAsia="標楷體" w:hAnsi="Times New Roman"/>
          <w:b/>
          <w:sz w:val="36"/>
          <w:szCs w:val="28"/>
        </w:rPr>
      </w:pPr>
      <w:r w:rsidRPr="00E256F1">
        <w:rPr>
          <w:rFonts w:ascii="Times New Roman" w:eastAsia="標楷體" w:hAnsi="Times New Roman"/>
          <w:sz w:val="28"/>
          <w:szCs w:val="32"/>
        </w:rPr>
        <w:t>請注意：每次檢測時，使用的</w:t>
      </w:r>
      <w:r w:rsidRPr="00E256F1">
        <w:rPr>
          <w:rFonts w:ascii="Times New Roman" w:eastAsia="標楷體" w:hAnsi="Times New Roman"/>
          <w:b/>
          <w:sz w:val="28"/>
          <w:szCs w:val="32"/>
        </w:rPr>
        <w:t>樣品量</w:t>
      </w:r>
      <w:r w:rsidR="00617F50">
        <w:rPr>
          <w:rFonts w:ascii="Times New Roman" w:eastAsia="標楷體" w:hAnsi="Times New Roman" w:hint="eastAsia"/>
          <w:b/>
          <w:sz w:val="28"/>
          <w:szCs w:val="32"/>
        </w:rPr>
        <w:t>固體</w:t>
      </w:r>
      <w:r w:rsidR="003849DF">
        <w:rPr>
          <w:rFonts w:ascii="Times New Roman" w:eastAsia="標楷體" w:hAnsi="Times New Roman" w:hint="eastAsia"/>
          <w:b/>
          <w:sz w:val="28"/>
          <w:szCs w:val="32"/>
        </w:rPr>
        <w:t>取少量粉末</w:t>
      </w:r>
      <w:r w:rsidR="00C739DE">
        <w:rPr>
          <w:rFonts w:ascii="Times New Roman" w:eastAsia="標楷體" w:hAnsi="Times New Roman" w:hint="eastAsia"/>
          <w:b/>
          <w:sz w:val="28"/>
          <w:szCs w:val="32"/>
        </w:rPr>
        <w:t>，</w:t>
      </w:r>
      <w:r w:rsidR="00617F50" w:rsidRPr="00617F50">
        <w:rPr>
          <w:rFonts w:ascii="Times New Roman" w:eastAsia="標楷體" w:hAnsi="Times New Roman" w:hint="eastAsia"/>
          <w:b/>
          <w:sz w:val="28"/>
          <w:szCs w:val="32"/>
        </w:rPr>
        <w:t>液體</w:t>
      </w:r>
      <w:r w:rsidRPr="00E256F1">
        <w:rPr>
          <w:rFonts w:ascii="Times New Roman" w:eastAsia="標楷體" w:hAnsi="Times New Roman"/>
          <w:sz w:val="28"/>
          <w:szCs w:val="32"/>
        </w:rPr>
        <w:t>以</w:t>
      </w:r>
      <w:r w:rsidR="00C739DE">
        <w:rPr>
          <w:rFonts w:ascii="Times New Roman" w:eastAsia="標楷體" w:hAnsi="Times New Roman" w:hint="eastAsia"/>
          <w:sz w:val="28"/>
          <w:szCs w:val="32"/>
        </w:rPr>
        <w:t>取</w:t>
      </w:r>
      <w:r w:rsidRPr="00E256F1">
        <w:rPr>
          <w:rFonts w:ascii="Times New Roman" w:eastAsia="標楷體" w:hAnsi="Times New Roman"/>
          <w:b/>
          <w:sz w:val="28"/>
          <w:szCs w:val="32"/>
          <w:u w:val="single"/>
        </w:rPr>
        <w:t xml:space="preserve">0.5 </w:t>
      </w:r>
      <w:r w:rsidRPr="00E256F1">
        <w:rPr>
          <w:rFonts w:ascii="Times New Roman" w:eastAsia="標楷體" w:hAnsi="Times New Roman"/>
          <w:b/>
          <w:sz w:val="28"/>
          <w:szCs w:val="32"/>
          <w:u w:val="single"/>
        </w:rPr>
        <w:t>毫升</w:t>
      </w:r>
      <w:r w:rsidRPr="00E256F1">
        <w:rPr>
          <w:rFonts w:ascii="Times New Roman" w:eastAsia="標楷體" w:hAnsi="Times New Roman"/>
          <w:sz w:val="28"/>
          <w:szCs w:val="32"/>
        </w:rPr>
        <w:t>為原則，試劑量以</w:t>
      </w:r>
      <w:r w:rsidR="00DC76D8">
        <w:rPr>
          <w:rFonts w:ascii="Times New Roman" w:eastAsia="標楷體" w:hAnsi="Times New Roman"/>
          <w:b/>
          <w:sz w:val="28"/>
          <w:szCs w:val="32"/>
          <w:u w:val="single"/>
        </w:rPr>
        <w:t>2</w:t>
      </w:r>
      <w:r w:rsidRPr="00E256F1">
        <w:rPr>
          <w:rFonts w:ascii="Times New Roman" w:eastAsia="標楷體" w:hAnsi="Times New Roman"/>
          <w:b/>
          <w:sz w:val="28"/>
          <w:szCs w:val="32"/>
          <w:u w:val="single"/>
        </w:rPr>
        <w:t>-</w:t>
      </w:r>
      <w:r w:rsidR="00DC76D8">
        <w:rPr>
          <w:rFonts w:ascii="Times New Roman" w:eastAsia="標楷體" w:hAnsi="Times New Roman"/>
          <w:b/>
          <w:sz w:val="28"/>
          <w:szCs w:val="32"/>
          <w:u w:val="single"/>
        </w:rPr>
        <w:t>3</w:t>
      </w:r>
      <w:r w:rsidRPr="00E256F1">
        <w:rPr>
          <w:rFonts w:ascii="Times New Roman" w:eastAsia="標楷體" w:hAnsi="Times New Roman"/>
          <w:b/>
          <w:sz w:val="28"/>
          <w:szCs w:val="32"/>
          <w:u w:val="single"/>
        </w:rPr>
        <w:t>滴</w:t>
      </w:r>
      <w:r w:rsidRPr="00E256F1">
        <w:rPr>
          <w:rFonts w:ascii="Times New Roman" w:eastAsia="標楷體" w:hAnsi="Times New Roman"/>
          <w:sz w:val="28"/>
          <w:szCs w:val="32"/>
        </w:rPr>
        <w:t>為原則。</w:t>
      </w:r>
    </w:p>
    <w:p w14:paraId="40EDE8BD" w14:textId="77777777" w:rsidR="00462133" w:rsidRPr="00DC76D8" w:rsidRDefault="00462133" w:rsidP="00462133">
      <w:pPr>
        <w:rPr>
          <w:rFonts w:eastAsia="標楷體"/>
          <w:sz w:val="22"/>
        </w:rPr>
      </w:pPr>
    </w:p>
    <w:p w14:paraId="02066392" w14:textId="77777777" w:rsidR="00462133" w:rsidRPr="00E256F1" w:rsidRDefault="00462133" w:rsidP="00462133">
      <w:pPr>
        <w:rPr>
          <w:rFonts w:eastAsia="標楷體"/>
          <w:sz w:val="22"/>
          <w:szCs w:val="28"/>
        </w:rPr>
      </w:pPr>
      <w:r w:rsidRPr="00E256F1">
        <w:rPr>
          <w:rFonts w:eastAsia="標楷體"/>
          <w:szCs w:val="28"/>
        </w:rPr>
        <w:t>附註</w:t>
      </w:r>
      <w:r w:rsidRPr="00E256F1">
        <w:rPr>
          <w:rFonts w:eastAsia="標楷體"/>
          <w:szCs w:val="28"/>
        </w:rPr>
        <w:t>: (a)</w:t>
      </w:r>
      <w:r w:rsidRPr="00E256F1">
        <w:rPr>
          <w:rFonts w:eastAsia="標楷體"/>
          <w:szCs w:val="28"/>
        </w:rPr>
        <w:t>廣用試紙呈色和</w:t>
      </w:r>
      <w:r w:rsidRPr="00E256F1">
        <w:rPr>
          <w:rFonts w:eastAsia="標楷體"/>
          <w:szCs w:val="28"/>
        </w:rPr>
        <w:t>pH</w:t>
      </w:r>
      <w:r w:rsidRPr="00E256F1">
        <w:rPr>
          <w:rFonts w:eastAsia="標楷體"/>
          <w:szCs w:val="28"/>
        </w:rPr>
        <w:t>值的關係如附圖及下表所示。</w:t>
      </w:r>
      <w:r w:rsidRPr="00E256F1">
        <w:rPr>
          <w:rFonts w:eastAsia="標楷體"/>
          <w:sz w:val="22"/>
          <w:szCs w:val="28"/>
        </w:rPr>
        <w:t xml:space="preserve">   </w:t>
      </w:r>
    </w:p>
    <w:tbl>
      <w:tblPr>
        <w:tblpPr w:leftFromText="180" w:rightFromText="180" w:vertAnchor="text" w:horzAnchor="page" w:tblpX="4388" w:tblpY="61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948"/>
        <w:gridCol w:w="949"/>
        <w:gridCol w:w="949"/>
        <w:gridCol w:w="949"/>
        <w:gridCol w:w="949"/>
      </w:tblGrid>
      <w:tr w:rsidR="00462133" w:rsidRPr="00E256F1" w14:paraId="7176D9B7" w14:textId="77777777" w:rsidTr="005038A6">
        <w:trPr>
          <w:trHeight w:val="358"/>
        </w:trPr>
        <w:tc>
          <w:tcPr>
            <w:tcW w:w="996" w:type="dxa"/>
            <w:vAlign w:val="center"/>
          </w:tcPr>
          <w:p w14:paraId="4A268166" w14:textId="77777777" w:rsidR="00462133" w:rsidRPr="00E256F1" w:rsidRDefault="00E256F1" w:rsidP="005038A6">
            <w:pPr>
              <w:jc w:val="center"/>
              <w:rPr>
                <w:rFonts w:eastAsia="標楷體"/>
                <w:sz w:val="22"/>
                <w:szCs w:val="28"/>
              </w:rPr>
            </w:pPr>
            <w:r>
              <w:rPr>
                <w:rFonts w:eastAsia="標楷體" w:hint="eastAsia"/>
                <w:sz w:val="22"/>
                <w:szCs w:val="28"/>
              </w:rPr>
              <w:t>p</w:t>
            </w:r>
            <w:r w:rsidR="00462133" w:rsidRPr="00E256F1">
              <w:rPr>
                <w:rFonts w:eastAsia="標楷體"/>
                <w:sz w:val="22"/>
                <w:szCs w:val="28"/>
              </w:rPr>
              <w:t>H</w:t>
            </w:r>
            <w:r w:rsidR="00462133" w:rsidRPr="00E256F1">
              <w:rPr>
                <w:rFonts w:eastAsia="標楷體"/>
                <w:sz w:val="22"/>
                <w:szCs w:val="28"/>
              </w:rPr>
              <w:t>值</w:t>
            </w:r>
          </w:p>
        </w:tc>
        <w:tc>
          <w:tcPr>
            <w:tcW w:w="948" w:type="dxa"/>
            <w:vAlign w:val="center"/>
          </w:tcPr>
          <w:p w14:paraId="423F0A16" w14:textId="77777777" w:rsidR="00462133" w:rsidRPr="00E256F1" w:rsidRDefault="00462133" w:rsidP="005038A6">
            <w:pPr>
              <w:jc w:val="center"/>
              <w:rPr>
                <w:rFonts w:eastAsia="標楷體"/>
                <w:sz w:val="22"/>
                <w:szCs w:val="28"/>
              </w:rPr>
            </w:pPr>
            <w:r w:rsidRPr="00E256F1">
              <w:rPr>
                <w:rFonts w:eastAsia="標楷體"/>
                <w:sz w:val="22"/>
                <w:szCs w:val="28"/>
              </w:rPr>
              <w:t>0</w:t>
            </w:r>
          </w:p>
        </w:tc>
        <w:tc>
          <w:tcPr>
            <w:tcW w:w="949" w:type="dxa"/>
            <w:vAlign w:val="center"/>
          </w:tcPr>
          <w:p w14:paraId="0772CB48" w14:textId="77777777" w:rsidR="00462133" w:rsidRPr="00E256F1" w:rsidRDefault="00462133" w:rsidP="005038A6">
            <w:pPr>
              <w:jc w:val="center"/>
              <w:rPr>
                <w:rFonts w:eastAsia="標楷體"/>
                <w:sz w:val="22"/>
                <w:szCs w:val="28"/>
              </w:rPr>
            </w:pPr>
            <w:r w:rsidRPr="00E256F1">
              <w:rPr>
                <w:rFonts w:eastAsia="標楷體"/>
                <w:sz w:val="22"/>
                <w:szCs w:val="28"/>
              </w:rPr>
              <w:t>4</w:t>
            </w:r>
          </w:p>
        </w:tc>
        <w:tc>
          <w:tcPr>
            <w:tcW w:w="949" w:type="dxa"/>
            <w:vAlign w:val="center"/>
          </w:tcPr>
          <w:p w14:paraId="59ED421A" w14:textId="77777777" w:rsidR="00462133" w:rsidRPr="00E256F1" w:rsidRDefault="00462133" w:rsidP="005038A6">
            <w:pPr>
              <w:jc w:val="center"/>
              <w:rPr>
                <w:rFonts w:eastAsia="標楷體"/>
                <w:sz w:val="22"/>
                <w:szCs w:val="28"/>
              </w:rPr>
            </w:pPr>
            <w:r w:rsidRPr="00E256F1">
              <w:rPr>
                <w:rFonts w:eastAsia="標楷體"/>
                <w:sz w:val="22"/>
                <w:szCs w:val="28"/>
              </w:rPr>
              <w:t>7</w:t>
            </w:r>
          </w:p>
        </w:tc>
        <w:tc>
          <w:tcPr>
            <w:tcW w:w="949" w:type="dxa"/>
            <w:vAlign w:val="center"/>
          </w:tcPr>
          <w:p w14:paraId="7E0DBB14" w14:textId="77777777" w:rsidR="00462133" w:rsidRPr="00E256F1" w:rsidRDefault="00462133" w:rsidP="005038A6">
            <w:pPr>
              <w:jc w:val="center"/>
              <w:rPr>
                <w:rFonts w:eastAsia="標楷體"/>
                <w:sz w:val="22"/>
                <w:szCs w:val="28"/>
              </w:rPr>
            </w:pPr>
            <w:r w:rsidRPr="00E256F1">
              <w:rPr>
                <w:rFonts w:eastAsia="標楷體"/>
                <w:sz w:val="22"/>
                <w:szCs w:val="28"/>
              </w:rPr>
              <w:t>10</w:t>
            </w:r>
          </w:p>
        </w:tc>
        <w:tc>
          <w:tcPr>
            <w:tcW w:w="949" w:type="dxa"/>
            <w:vAlign w:val="center"/>
          </w:tcPr>
          <w:p w14:paraId="6FCEF416" w14:textId="77777777" w:rsidR="00462133" w:rsidRPr="00E256F1" w:rsidRDefault="00462133" w:rsidP="005038A6">
            <w:pPr>
              <w:jc w:val="center"/>
              <w:rPr>
                <w:rFonts w:eastAsia="標楷體"/>
                <w:sz w:val="22"/>
                <w:szCs w:val="28"/>
              </w:rPr>
            </w:pPr>
            <w:r w:rsidRPr="00E256F1">
              <w:rPr>
                <w:rFonts w:eastAsia="標楷體"/>
                <w:sz w:val="22"/>
                <w:szCs w:val="28"/>
              </w:rPr>
              <w:t>14</w:t>
            </w:r>
          </w:p>
        </w:tc>
      </w:tr>
      <w:tr w:rsidR="00462133" w:rsidRPr="00E256F1" w14:paraId="4B8E8502" w14:textId="77777777" w:rsidTr="005038A6">
        <w:trPr>
          <w:trHeight w:val="358"/>
        </w:trPr>
        <w:tc>
          <w:tcPr>
            <w:tcW w:w="996" w:type="dxa"/>
            <w:vAlign w:val="center"/>
          </w:tcPr>
          <w:p w14:paraId="778B26B5" w14:textId="77777777" w:rsidR="00462133" w:rsidRPr="00E256F1" w:rsidRDefault="00462133" w:rsidP="005038A6">
            <w:pPr>
              <w:jc w:val="center"/>
              <w:rPr>
                <w:rFonts w:eastAsia="標楷體"/>
                <w:sz w:val="22"/>
                <w:szCs w:val="28"/>
              </w:rPr>
            </w:pPr>
            <w:r w:rsidRPr="00E256F1">
              <w:rPr>
                <w:rFonts w:eastAsia="標楷體"/>
                <w:sz w:val="22"/>
                <w:szCs w:val="28"/>
              </w:rPr>
              <w:t>顏色</w:t>
            </w:r>
          </w:p>
        </w:tc>
        <w:tc>
          <w:tcPr>
            <w:tcW w:w="948" w:type="dxa"/>
            <w:vAlign w:val="center"/>
          </w:tcPr>
          <w:p w14:paraId="3058D6E1" w14:textId="77777777" w:rsidR="00462133" w:rsidRPr="00E256F1" w:rsidRDefault="00462133" w:rsidP="005038A6">
            <w:pPr>
              <w:jc w:val="center"/>
              <w:rPr>
                <w:rFonts w:eastAsia="標楷體"/>
                <w:sz w:val="22"/>
                <w:szCs w:val="28"/>
              </w:rPr>
            </w:pPr>
            <w:r w:rsidRPr="00E256F1">
              <w:rPr>
                <w:rFonts w:eastAsia="標楷體"/>
                <w:sz w:val="22"/>
                <w:szCs w:val="28"/>
              </w:rPr>
              <w:t>橘紅</w:t>
            </w:r>
          </w:p>
        </w:tc>
        <w:tc>
          <w:tcPr>
            <w:tcW w:w="949" w:type="dxa"/>
            <w:vAlign w:val="center"/>
          </w:tcPr>
          <w:p w14:paraId="5B384995" w14:textId="77777777" w:rsidR="00462133" w:rsidRPr="00E256F1" w:rsidRDefault="00462133" w:rsidP="005038A6">
            <w:pPr>
              <w:jc w:val="center"/>
              <w:rPr>
                <w:rFonts w:eastAsia="標楷體"/>
                <w:sz w:val="22"/>
                <w:szCs w:val="28"/>
              </w:rPr>
            </w:pPr>
            <w:r w:rsidRPr="00E256F1">
              <w:rPr>
                <w:rFonts w:eastAsia="標楷體"/>
                <w:sz w:val="22"/>
                <w:szCs w:val="28"/>
              </w:rPr>
              <w:t>黃橘</w:t>
            </w:r>
          </w:p>
        </w:tc>
        <w:tc>
          <w:tcPr>
            <w:tcW w:w="949" w:type="dxa"/>
            <w:vAlign w:val="center"/>
          </w:tcPr>
          <w:p w14:paraId="196BBCC9" w14:textId="77777777" w:rsidR="00462133" w:rsidRPr="00E256F1" w:rsidRDefault="00462133" w:rsidP="005038A6">
            <w:pPr>
              <w:jc w:val="center"/>
              <w:rPr>
                <w:rFonts w:eastAsia="標楷體"/>
                <w:sz w:val="22"/>
                <w:szCs w:val="28"/>
              </w:rPr>
            </w:pPr>
            <w:r w:rsidRPr="00E256F1">
              <w:rPr>
                <w:rFonts w:eastAsia="標楷體"/>
                <w:sz w:val="22"/>
                <w:szCs w:val="28"/>
              </w:rPr>
              <w:t>黃綠</w:t>
            </w:r>
          </w:p>
        </w:tc>
        <w:tc>
          <w:tcPr>
            <w:tcW w:w="949" w:type="dxa"/>
            <w:vAlign w:val="center"/>
          </w:tcPr>
          <w:p w14:paraId="553634D3" w14:textId="77777777" w:rsidR="00462133" w:rsidRPr="00E256F1" w:rsidRDefault="00462133" w:rsidP="005038A6">
            <w:pPr>
              <w:jc w:val="center"/>
              <w:rPr>
                <w:rFonts w:eastAsia="標楷體"/>
                <w:sz w:val="22"/>
                <w:szCs w:val="28"/>
              </w:rPr>
            </w:pPr>
            <w:r w:rsidRPr="00E256F1">
              <w:rPr>
                <w:rFonts w:eastAsia="標楷體"/>
                <w:sz w:val="22"/>
                <w:szCs w:val="28"/>
              </w:rPr>
              <w:t>藍綠</w:t>
            </w:r>
          </w:p>
        </w:tc>
        <w:tc>
          <w:tcPr>
            <w:tcW w:w="949" w:type="dxa"/>
            <w:vAlign w:val="center"/>
          </w:tcPr>
          <w:p w14:paraId="1B955946" w14:textId="77777777" w:rsidR="00462133" w:rsidRPr="00E256F1" w:rsidRDefault="00462133" w:rsidP="005038A6">
            <w:pPr>
              <w:jc w:val="center"/>
              <w:rPr>
                <w:rFonts w:eastAsia="標楷體"/>
                <w:sz w:val="22"/>
                <w:szCs w:val="28"/>
              </w:rPr>
            </w:pPr>
            <w:r w:rsidRPr="00E256F1">
              <w:rPr>
                <w:rFonts w:eastAsia="標楷體"/>
                <w:sz w:val="22"/>
                <w:szCs w:val="28"/>
              </w:rPr>
              <w:t>藍</w:t>
            </w:r>
          </w:p>
        </w:tc>
      </w:tr>
    </w:tbl>
    <w:p w14:paraId="35916882" w14:textId="77777777" w:rsidR="00462133" w:rsidRPr="00E256F1" w:rsidRDefault="00462133" w:rsidP="00462133">
      <w:pPr>
        <w:pStyle w:val="ae"/>
        <w:ind w:firstLineChars="150" w:firstLine="330"/>
        <w:jc w:val="both"/>
        <w:rPr>
          <w:rFonts w:ascii="Times New Roman" w:eastAsia="標楷體" w:hAnsi="Times New Roman"/>
          <w:sz w:val="22"/>
          <w:szCs w:val="28"/>
        </w:rPr>
      </w:pPr>
      <w:r w:rsidRPr="00E256F1">
        <w:rPr>
          <w:rFonts w:ascii="Times New Roman" w:eastAsia="標楷體" w:hAnsi="Times New Roman"/>
          <w:sz w:val="22"/>
          <w:szCs w:val="28"/>
        </w:rPr>
        <w:t>廣用試紙變色範圍：</w:t>
      </w:r>
    </w:p>
    <w:p w14:paraId="26630158" w14:textId="77777777" w:rsidR="00462133" w:rsidRPr="00E256F1" w:rsidRDefault="00462133" w:rsidP="00462133">
      <w:pPr>
        <w:rPr>
          <w:rFonts w:eastAsia="標楷體"/>
          <w:sz w:val="22"/>
          <w:szCs w:val="28"/>
        </w:rPr>
      </w:pPr>
    </w:p>
    <w:p w14:paraId="3F3756B3" w14:textId="77777777" w:rsidR="00462133" w:rsidRPr="00E256F1" w:rsidRDefault="00462133" w:rsidP="00462133">
      <w:pPr>
        <w:rPr>
          <w:rFonts w:eastAsia="標楷體"/>
          <w:sz w:val="22"/>
          <w:szCs w:val="28"/>
        </w:rPr>
      </w:pPr>
    </w:p>
    <w:p w14:paraId="6C56B703" w14:textId="77777777" w:rsidR="0073204D" w:rsidRDefault="00462133" w:rsidP="00462133">
      <w:pPr>
        <w:spacing w:line="500" w:lineRule="exact"/>
        <w:ind w:leftChars="236" w:left="953" w:hangingChars="176" w:hanging="387"/>
        <w:rPr>
          <w:rFonts w:eastAsia="標楷體"/>
          <w:szCs w:val="28"/>
        </w:rPr>
      </w:pPr>
      <w:r w:rsidRPr="00E256F1">
        <w:rPr>
          <w:rFonts w:eastAsia="標楷體"/>
          <w:sz w:val="22"/>
          <w:szCs w:val="28"/>
        </w:rPr>
        <w:t xml:space="preserve"> </w:t>
      </w:r>
      <w:r w:rsidRPr="00E256F1">
        <w:rPr>
          <w:rFonts w:eastAsia="標楷體"/>
          <w:szCs w:val="28"/>
        </w:rPr>
        <w:t>(b)</w:t>
      </w:r>
      <w:r w:rsidR="003B6379">
        <w:rPr>
          <w:rFonts w:eastAsia="標楷體" w:hint="eastAsia"/>
          <w:szCs w:val="28"/>
        </w:rPr>
        <w:t>一般有機結構的檢驗方式如下</w:t>
      </w:r>
      <w:r w:rsidR="0073204D">
        <w:rPr>
          <w:rFonts w:eastAsia="標楷體" w:hint="eastAsia"/>
          <w:szCs w:val="28"/>
        </w:rPr>
        <w:t>：</w:t>
      </w:r>
    </w:p>
    <w:p w14:paraId="7311D854" w14:textId="74B4AFEB" w:rsidR="00B509AA" w:rsidRDefault="0073204D" w:rsidP="00462133">
      <w:pPr>
        <w:spacing w:line="500" w:lineRule="exact"/>
        <w:ind w:leftChars="236" w:left="988" w:hangingChars="176" w:hanging="422"/>
        <w:rPr>
          <w:rFonts w:eastAsia="標楷體"/>
          <w:szCs w:val="28"/>
        </w:rPr>
      </w:pPr>
      <w:r>
        <w:rPr>
          <w:rFonts w:eastAsia="標楷體"/>
          <w:szCs w:val="28"/>
        </w:rPr>
        <w:t xml:space="preserve">    </w:t>
      </w:r>
      <w:r w:rsidR="00A210C6">
        <w:rPr>
          <w:rFonts w:eastAsia="標楷體" w:hint="eastAsia"/>
          <w:szCs w:val="28"/>
        </w:rPr>
        <w:t>※</w:t>
      </w:r>
      <w:r>
        <w:rPr>
          <w:rFonts w:eastAsia="標楷體" w:hint="eastAsia"/>
          <w:szCs w:val="28"/>
        </w:rPr>
        <w:t>氯化鐵溶液</w:t>
      </w:r>
      <w:r w:rsidR="0007007B">
        <w:rPr>
          <w:rFonts w:eastAsia="標楷體" w:hint="eastAsia"/>
          <w:szCs w:val="28"/>
        </w:rPr>
        <w:t>若</w:t>
      </w:r>
      <w:r w:rsidR="00161919">
        <w:rPr>
          <w:rFonts w:eastAsia="標楷體" w:hint="eastAsia"/>
          <w:szCs w:val="28"/>
        </w:rPr>
        <w:t>遇到</w:t>
      </w:r>
      <w:r w:rsidR="0007007B">
        <w:rPr>
          <w:rFonts w:eastAsia="標楷體" w:hint="eastAsia"/>
          <w:szCs w:val="28"/>
        </w:rPr>
        <w:t>苯環上接有羥基</w:t>
      </w:r>
      <w:r w:rsidR="00161919">
        <w:rPr>
          <w:rFonts w:eastAsia="標楷體" w:hint="eastAsia"/>
          <w:szCs w:val="28"/>
        </w:rPr>
        <w:t>的結構</w:t>
      </w:r>
      <w:r w:rsidR="0007007B">
        <w:rPr>
          <w:rFonts w:eastAsia="標楷體" w:hint="eastAsia"/>
          <w:szCs w:val="28"/>
        </w:rPr>
        <w:t>，則會</w:t>
      </w:r>
      <w:r w:rsidR="00B509AA">
        <w:rPr>
          <w:rFonts w:eastAsia="標楷體" w:hint="eastAsia"/>
          <w:szCs w:val="28"/>
        </w:rPr>
        <w:t>生成藍到紫的錯離子</w:t>
      </w:r>
    </w:p>
    <w:p w14:paraId="00CA6649" w14:textId="3D78C1B2" w:rsidR="007B7CA0" w:rsidRDefault="00B509AA" w:rsidP="00462133">
      <w:pPr>
        <w:spacing w:line="500" w:lineRule="exact"/>
        <w:ind w:leftChars="236" w:left="988" w:hangingChars="176" w:hanging="422"/>
        <w:rPr>
          <w:rFonts w:eastAsia="標楷體"/>
          <w:szCs w:val="28"/>
        </w:rPr>
      </w:pPr>
      <w:r>
        <w:rPr>
          <w:rFonts w:eastAsia="標楷體"/>
          <w:szCs w:val="28"/>
        </w:rPr>
        <w:t xml:space="preserve">    </w:t>
      </w:r>
      <w:r w:rsidR="00A210C6">
        <w:rPr>
          <w:rFonts w:eastAsia="標楷體" w:hint="eastAsia"/>
          <w:szCs w:val="28"/>
        </w:rPr>
        <w:t>※</w:t>
      </w:r>
      <w:r w:rsidR="00417BCB">
        <w:rPr>
          <w:rFonts w:eastAsia="標楷體" w:hint="eastAsia"/>
          <w:szCs w:val="28"/>
        </w:rPr>
        <w:t>多倫試劑</w:t>
      </w:r>
      <w:r w:rsidR="00161919">
        <w:rPr>
          <w:rFonts w:eastAsia="標楷體" w:hint="eastAsia"/>
          <w:szCs w:val="28"/>
        </w:rPr>
        <w:t>可</w:t>
      </w:r>
      <w:r w:rsidR="00A210C6">
        <w:rPr>
          <w:rFonts w:eastAsia="標楷體" w:hint="eastAsia"/>
          <w:szCs w:val="28"/>
        </w:rPr>
        <w:t>氧化</w:t>
      </w:r>
      <w:r w:rsidR="00417BCB">
        <w:rPr>
          <w:rFonts w:eastAsia="標楷體" w:hint="eastAsia"/>
          <w:szCs w:val="28"/>
        </w:rPr>
        <w:t>醛，產生銀鏡反應</w:t>
      </w:r>
    </w:p>
    <w:p w14:paraId="6665F09A" w14:textId="77777777" w:rsidR="002C2AE3" w:rsidRDefault="007B7CA0" w:rsidP="00462133">
      <w:pPr>
        <w:spacing w:line="500" w:lineRule="exact"/>
        <w:ind w:leftChars="236" w:left="988" w:hangingChars="176" w:hanging="422"/>
        <w:rPr>
          <w:rFonts w:eastAsia="標楷體"/>
          <w:szCs w:val="28"/>
        </w:rPr>
      </w:pPr>
      <w:r>
        <w:rPr>
          <w:rFonts w:eastAsia="標楷體"/>
          <w:szCs w:val="28"/>
        </w:rPr>
        <w:t xml:space="preserve">    </w:t>
      </w:r>
      <w:r w:rsidR="00A210C6">
        <w:rPr>
          <w:rFonts w:eastAsia="標楷體" w:hint="eastAsia"/>
          <w:szCs w:val="28"/>
        </w:rPr>
        <w:t>※</w:t>
      </w:r>
      <w:r w:rsidR="00F02D3E">
        <w:rPr>
          <w:rFonts w:eastAsia="標楷體" w:hint="eastAsia"/>
          <w:szCs w:val="28"/>
        </w:rPr>
        <w:t>酸性的過錳酸根為強氧化劑，能氧化醇、醛、</w:t>
      </w:r>
      <w:r w:rsidR="00161919">
        <w:rPr>
          <w:rFonts w:eastAsia="標楷體" w:hint="eastAsia"/>
          <w:szCs w:val="28"/>
        </w:rPr>
        <w:t>碳碳雙鍵等</w:t>
      </w:r>
    </w:p>
    <w:tbl>
      <w:tblPr>
        <w:tblpPr w:leftFromText="180" w:rightFromText="180" w:vertAnchor="text" w:horzAnchor="page" w:tblpX="3193" w:tblpY="7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8"/>
        <w:gridCol w:w="1836"/>
      </w:tblGrid>
      <w:tr w:rsidR="00344B09" w:rsidRPr="00BD14CD" w14:paraId="54424D40" w14:textId="77777777" w:rsidTr="00344B09">
        <w:tc>
          <w:tcPr>
            <w:tcW w:w="2438" w:type="dxa"/>
            <w:vMerge w:val="restart"/>
            <w:shd w:val="clear" w:color="auto" w:fill="auto"/>
            <w:vAlign w:val="center"/>
          </w:tcPr>
          <w:p w14:paraId="22DA9025" w14:textId="77777777" w:rsidR="00344B09" w:rsidRPr="00BD14CD" w:rsidRDefault="00344B09" w:rsidP="00344B09">
            <w:pPr>
              <w:spacing w:line="240" w:lineRule="atLeast"/>
              <w:ind w:left="1320" w:hanging="1320"/>
              <w:jc w:val="center"/>
              <w:rPr>
                <w:rFonts w:ascii="標楷體" w:eastAsia="標楷體" w:hAnsi="標楷體"/>
              </w:rPr>
            </w:pPr>
            <w:r w:rsidRPr="00BD14CD">
              <w:rPr>
                <w:rFonts w:ascii="標楷體" w:eastAsia="標楷體" w:hAnsi="標楷體" w:hint="eastAsia"/>
              </w:rPr>
              <w:t>碳酸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35D8ABC4" w14:textId="77777777" w:rsidR="00344B09" w:rsidRPr="00BD14CD" w:rsidRDefault="00344B09" w:rsidP="00344B09">
            <w:pPr>
              <w:spacing w:line="240" w:lineRule="atLeast"/>
              <w:ind w:left="1320" w:hanging="1320"/>
              <w:jc w:val="center"/>
              <w:rPr>
                <w:rFonts w:ascii="標楷體" w:eastAsia="標楷體" w:hAnsi="標楷體"/>
              </w:rPr>
            </w:pPr>
            <w:r w:rsidRPr="00BD14CD">
              <w:rPr>
                <w:rFonts w:ascii="標楷體" w:eastAsia="標楷體" w:hAnsi="標楷體"/>
                <w:position w:val="-12"/>
              </w:rPr>
              <w:object w:dxaOrig="1520" w:dyaOrig="380" w14:anchorId="15C0A08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1.4pt;height:15.55pt" o:ole="">
                  <v:imagedata r:id="rId8" o:title=""/>
                </v:shape>
                <o:OLEObject Type="Embed" ProgID="Equation.3" ShapeID="_x0000_i1025" DrawAspect="Content" ObjectID="_1722203632" r:id="rId9"/>
              </w:object>
            </w:r>
          </w:p>
        </w:tc>
      </w:tr>
      <w:tr w:rsidR="00344B09" w:rsidRPr="00BD14CD" w14:paraId="0A656E9F" w14:textId="77777777" w:rsidTr="00344B09">
        <w:tc>
          <w:tcPr>
            <w:tcW w:w="2438" w:type="dxa"/>
            <w:vMerge/>
            <w:shd w:val="clear" w:color="auto" w:fill="auto"/>
            <w:vAlign w:val="center"/>
          </w:tcPr>
          <w:p w14:paraId="0E9A824B" w14:textId="77777777" w:rsidR="00344B09" w:rsidRPr="00BD14CD" w:rsidRDefault="00344B09" w:rsidP="00344B09">
            <w:pPr>
              <w:spacing w:line="240" w:lineRule="atLeast"/>
              <w:ind w:left="1320" w:hanging="132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36" w:type="dxa"/>
            <w:shd w:val="clear" w:color="auto" w:fill="auto"/>
            <w:vAlign w:val="center"/>
          </w:tcPr>
          <w:p w14:paraId="58853C41" w14:textId="77777777" w:rsidR="00344B09" w:rsidRPr="00BD14CD" w:rsidRDefault="00344B09" w:rsidP="00344B09">
            <w:pPr>
              <w:spacing w:line="240" w:lineRule="atLeast"/>
              <w:ind w:left="1320" w:hanging="1320"/>
              <w:jc w:val="center"/>
              <w:rPr>
                <w:rFonts w:ascii="標楷體" w:eastAsia="標楷體" w:hAnsi="標楷體"/>
              </w:rPr>
            </w:pPr>
            <w:r w:rsidRPr="00BD14CD">
              <w:rPr>
                <w:rFonts w:ascii="標楷體" w:eastAsia="標楷體" w:hAnsi="標楷體"/>
                <w:position w:val="-12"/>
              </w:rPr>
              <w:object w:dxaOrig="1620" w:dyaOrig="380" w14:anchorId="19DBDDD9">
                <v:shape id="_x0000_i1026" type="#_x0000_t75" style="width:65.65pt;height:15.55pt" o:ole="">
                  <v:imagedata r:id="rId10" o:title=""/>
                </v:shape>
                <o:OLEObject Type="Embed" ProgID="Equation.3" ShapeID="_x0000_i1026" DrawAspect="Content" ObjectID="_1722203633" r:id="rId11"/>
              </w:object>
            </w:r>
          </w:p>
        </w:tc>
      </w:tr>
      <w:tr w:rsidR="00344B09" w:rsidRPr="00BD14CD" w14:paraId="13E17B3B" w14:textId="77777777" w:rsidTr="00344B09">
        <w:tc>
          <w:tcPr>
            <w:tcW w:w="2438" w:type="dxa"/>
            <w:shd w:val="clear" w:color="auto" w:fill="auto"/>
            <w:vAlign w:val="center"/>
          </w:tcPr>
          <w:p w14:paraId="7051778A" w14:textId="77777777" w:rsidR="00344B09" w:rsidRPr="00BD14CD" w:rsidRDefault="00344B09" w:rsidP="00344B09">
            <w:pPr>
              <w:spacing w:line="240" w:lineRule="atLeast"/>
              <w:ind w:left="1320" w:hanging="13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氨水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0063E8AA" w14:textId="77777777" w:rsidR="00344B09" w:rsidRPr="00344B09" w:rsidRDefault="00000000" w:rsidP="00344B09">
            <w:pPr>
              <w:spacing w:line="240" w:lineRule="atLeast"/>
              <w:ind w:left="1320" w:hanging="132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標楷體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標楷體" w:hAnsi="標楷體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="標楷體" w:hAnsi="標楷體"/>
                        <w:sz w:val="18"/>
                        <w:szCs w:val="18"/>
                      </w:rPr>
                      <m:t>b</m:t>
                    </m:r>
                  </m:sub>
                </m:sSub>
                <m:r>
                  <w:rPr>
                    <w:rFonts w:ascii="Cambria Math" w:eastAsia="標楷體" w:hAnsi="標楷體"/>
                    <w:sz w:val="18"/>
                    <w:szCs w:val="18"/>
                  </w:rPr>
                  <m:t>=1.8</m:t>
                </m:r>
                <m:r>
                  <w:rPr>
                    <w:rFonts w:ascii="Cambria Math" w:eastAsia="標楷體" w:hAnsi="標楷體"/>
                    <w:sz w:val="18"/>
                    <w:szCs w:val="18"/>
                  </w:rPr>
                  <m:t>×</m:t>
                </m:r>
                <m:r>
                  <w:rPr>
                    <w:rFonts w:ascii="Cambria Math" w:eastAsia="標楷體" w:hAnsi="標楷體"/>
                    <w:sz w:val="18"/>
                    <w:szCs w:val="18"/>
                  </w:rPr>
                  <m:t>1</m:t>
                </m:r>
                <m:sSup>
                  <m:sSupPr>
                    <m:ctrlPr>
                      <w:rPr>
                        <w:rFonts w:ascii="Cambria Math" w:eastAsia="標楷體" w:hAnsi="標楷體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標楷體" w:hAnsi="標楷體"/>
                        <w:sz w:val="18"/>
                        <w:szCs w:val="18"/>
                      </w:rPr>
                      <m:t>0</m:t>
                    </m:r>
                  </m:e>
                  <m:sup>
                    <m:r>
                      <w:rPr>
                        <w:rFonts w:ascii="Microsoft YaHei" w:eastAsia="Microsoft YaHei" w:hAnsi="Microsoft YaHei" w:cs="Microsoft YaHei" w:hint="eastAsia"/>
                        <w:sz w:val="18"/>
                        <w:szCs w:val="18"/>
                      </w:rPr>
                      <m:t>-</m:t>
                    </m:r>
                    <m:r>
                      <w:rPr>
                        <w:rFonts w:ascii="Cambria Math" w:eastAsia="標楷體" w:hAnsi="標楷體"/>
                        <w:sz w:val="18"/>
                        <w:szCs w:val="18"/>
                      </w:rPr>
                      <m:t>5</m:t>
                    </m:r>
                  </m:sup>
                </m:sSup>
              </m:oMath>
            </m:oMathPara>
          </w:p>
        </w:tc>
      </w:tr>
    </w:tbl>
    <w:p w14:paraId="5F5FC3F0" w14:textId="77777777" w:rsidR="00A4772F" w:rsidRDefault="002C2AE3" w:rsidP="002C2AE3">
      <w:pPr>
        <w:spacing w:line="500" w:lineRule="exact"/>
        <w:ind w:leftChars="336" w:left="806" w:firstLineChars="100" w:firstLine="240"/>
        <w:rPr>
          <w:rFonts w:eastAsia="標楷體"/>
          <w:szCs w:val="28"/>
        </w:rPr>
      </w:pPr>
      <w:r>
        <w:rPr>
          <w:rFonts w:eastAsia="標楷體" w:hint="eastAsia"/>
          <w:szCs w:val="28"/>
        </w:rPr>
        <w:t>※中性的過錳酸根氧化</w:t>
      </w:r>
      <w:r w:rsidR="00FE00D9">
        <w:rPr>
          <w:rFonts w:eastAsia="標楷體" w:hint="eastAsia"/>
          <w:szCs w:val="28"/>
        </w:rPr>
        <w:t>力較弱</w:t>
      </w:r>
      <w:r>
        <w:rPr>
          <w:rFonts w:eastAsia="標楷體" w:hint="eastAsia"/>
          <w:szCs w:val="28"/>
        </w:rPr>
        <w:t>，能氧化碳碳雙鍵</w:t>
      </w:r>
    </w:p>
    <w:p w14:paraId="2814B70E" w14:textId="77777777" w:rsidR="00E77761" w:rsidRPr="00E256F1" w:rsidRDefault="007530C1" w:rsidP="002C2AE3">
      <w:pPr>
        <w:spacing w:line="500" w:lineRule="exact"/>
        <w:ind w:leftChars="336" w:left="806" w:firstLineChars="100" w:firstLine="240"/>
        <w:rPr>
          <w:rFonts w:eastAsia="標楷體"/>
          <w:sz w:val="28"/>
          <w:szCs w:val="28"/>
        </w:rPr>
      </w:pPr>
      <w:r>
        <w:rPr>
          <w:rFonts w:eastAsia="標楷體" w:hint="eastAsia"/>
          <w:szCs w:val="28"/>
        </w:rPr>
        <w:t>※</w:t>
      </w:r>
    </w:p>
    <w:p w14:paraId="4905E0AD" w14:textId="19CEA821" w:rsidR="00462133" w:rsidRPr="00E256F1" w:rsidRDefault="00462133" w:rsidP="002C2AE3">
      <w:pPr>
        <w:spacing w:line="500" w:lineRule="exact"/>
        <w:ind w:leftChars="336" w:left="806" w:firstLineChars="100" w:firstLine="280"/>
        <w:rPr>
          <w:rFonts w:eastAsia="標楷體"/>
          <w:sz w:val="28"/>
          <w:szCs w:val="28"/>
        </w:rPr>
      </w:pPr>
    </w:p>
    <w:p w14:paraId="018929EA" w14:textId="77777777" w:rsidR="008A4AF7" w:rsidRPr="00E256F1" w:rsidRDefault="008A4AF7" w:rsidP="008A4AF7">
      <w:pPr>
        <w:rPr>
          <w:rFonts w:eastAsia="標楷體"/>
          <w:sz w:val="28"/>
        </w:rPr>
      </w:pPr>
    </w:p>
    <w:p w14:paraId="06199A0D" w14:textId="77777777" w:rsidR="008A4AF7" w:rsidRDefault="008A4AF7" w:rsidP="00E256F1">
      <w:pPr>
        <w:rPr>
          <w:rFonts w:ascii="標楷體" w:eastAsia="標楷體" w:hAnsi="標楷體" w:cs="Arial"/>
          <w:sz w:val="28"/>
        </w:rPr>
      </w:pPr>
    </w:p>
    <w:p w14:paraId="1F37A65D" w14:textId="30817CDB" w:rsidR="00E256F1" w:rsidRDefault="00E256F1" w:rsidP="00E256F1">
      <w:pPr>
        <w:rPr>
          <w:rFonts w:ascii="標楷體" w:eastAsia="標楷體" w:hAnsi="標楷體" w:cs="Arial"/>
          <w:sz w:val="28"/>
        </w:rPr>
      </w:pPr>
    </w:p>
    <w:p w14:paraId="729FBC91" w14:textId="59F81341" w:rsidR="00344B09" w:rsidRDefault="00344B09" w:rsidP="00E256F1">
      <w:pPr>
        <w:rPr>
          <w:rFonts w:ascii="標楷體" w:eastAsia="標楷體" w:hAnsi="標楷體" w:cs="Arial"/>
          <w:sz w:val="28"/>
        </w:rPr>
      </w:pPr>
    </w:p>
    <w:p w14:paraId="1D078054" w14:textId="77777777" w:rsidR="00344B09" w:rsidRPr="0069766D" w:rsidRDefault="00344B09" w:rsidP="00E256F1">
      <w:pPr>
        <w:rPr>
          <w:rFonts w:ascii="標楷體" w:eastAsia="標楷體" w:hAnsi="標楷體" w:cs="Arial"/>
          <w:sz w:val="28"/>
        </w:rPr>
      </w:pPr>
    </w:p>
    <w:p w14:paraId="34F60141" w14:textId="77777777" w:rsidR="008A4AF7" w:rsidRPr="00573BD9" w:rsidRDefault="008A4AF7" w:rsidP="008A4AF7">
      <w:pPr>
        <w:jc w:val="center"/>
        <w:rPr>
          <w:rFonts w:ascii="標楷體" w:eastAsia="標楷體" w:hAnsi="標楷體"/>
          <w:b/>
          <w:sz w:val="32"/>
          <w:szCs w:val="32"/>
          <w:u w:val="wave"/>
        </w:rPr>
      </w:pPr>
      <w:r w:rsidRPr="0069766D">
        <w:rPr>
          <w:rFonts w:ascii="標楷體" w:eastAsia="標楷體" w:hAnsi="標楷體" w:cs="Arial"/>
          <w:sz w:val="28"/>
        </w:rPr>
        <w:br w:type="page"/>
      </w:r>
      <w:r w:rsidR="0097260C" w:rsidRPr="00573BD9">
        <w:rPr>
          <w:rFonts w:ascii="標楷體" w:eastAsia="標楷體" w:hAnsi="標楷體" w:hint="eastAsia"/>
          <w:b/>
          <w:sz w:val="32"/>
          <w:szCs w:val="32"/>
          <w:u w:val="wave"/>
        </w:rPr>
        <w:lastRenderedPageBreak/>
        <w:t>實驗</w:t>
      </w:r>
      <w:r w:rsidR="00C54735" w:rsidRPr="00573BD9">
        <w:rPr>
          <w:rFonts w:ascii="標楷體" w:eastAsia="標楷體" w:hAnsi="標楷體" w:hint="eastAsia"/>
          <w:b/>
          <w:sz w:val="32"/>
          <w:szCs w:val="32"/>
          <w:u w:val="wave"/>
        </w:rPr>
        <w:t>一</w:t>
      </w:r>
      <w:r w:rsidRPr="00573BD9">
        <w:rPr>
          <w:rFonts w:ascii="標楷體" w:eastAsia="標楷體" w:hAnsi="標楷體" w:hint="eastAsia"/>
          <w:b/>
          <w:sz w:val="32"/>
          <w:szCs w:val="32"/>
          <w:u w:val="wave"/>
        </w:rPr>
        <w:t>、</w:t>
      </w:r>
      <w:r w:rsidR="00462133" w:rsidRPr="00573BD9">
        <w:rPr>
          <w:rFonts w:ascii="標楷體" w:eastAsia="標楷體" w:hAnsi="標楷體" w:hint="eastAsia"/>
          <w:b/>
          <w:color w:val="000000"/>
          <w:sz w:val="32"/>
          <w:szCs w:val="32"/>
        </w:rPr>
        <w:t>有機未知物檢驗</w:t>
      </w:r>
      <w:r w:rsidRPr="00573BD9">
        <w:rPr>
          <w:rFonts w:ascii="標楷體" w:eastAsia="標楷體" w:hAnsi="標楷體" w:hint="eastAsia"/>
          <w:b/>
          <w:sz w:val="32"/>
          <w:szCs w:val="32"/>
          <w:u w:val="wave"/>
        </w:rPr>
        <w:t>實驗報告</w:t>
      </w:r>
    </w:p>
    <w:p w14:paraId="5C9AEF65" w14:textId="77777777" w:rsidR="008A4AF7" w:rsidRPr="0069766D" w:rsidRDefault="008A4AF7" w:rsidP="008A4AF7">
      <w:pPr>
        <w:rPr>
          <w:rFonts w:ascii="標楷體" w:eastAsia="標楷體" w:hAnsi="標楷體" w:cs="Arial"/>
          <w:sz w:val="28"/>
        </w:rPr>
      </w:pPr>
      <w:r w:rsidRPr="0069766D">
        <w:rPr>
          <w:rFonts w:ascii="標楷體" w:eastAsia="標楷體" w:hAnsi="標楷體" w:cs="Arial" w:hint="eastAsia"/>
          <w:sz w:val="28"/>
        </w:rPr>
        <w:t xml:space="preserve">        </w:t>
      </w:r>
    </w:p>
    <w:p w14:paraId="3EDED08B" w14:textId="77777777" w:rsidR="00462133" w:rsidRPr="0069766D" w:rsidRDefault="00462133" w:rsidP="00462133">
      <w:pPr>
        <w:rPr>
          <w:rFonts w:ascii="標楷體" w:eastAsia="標楷體" w:hAnsi="標楷體"/>
          <w:b/>
          <w:sz w:val="32"/>
          <w:szCs w:val="32"/>
        </w:rPr>
      </w:pPr>
      <w:r w:rsidRPr="0069766D">
        <w:rPr>
          <w:rFonts w:ascii="標楷體" w:eastAsia="標楷體" w:hAnsi="標楷體"/>
          <w:b/>
          <w:sz w:val="32"/>
          <w:szCs w:val="32"/>
        </w:rPr>
        <w:t xml:space="preserve">實驗結果：共 </w:t>
      </w:r>
      <w:r w:rsidRPr="0069766D">
        <w:rPr>
          <w:rFonts w:ascii="標楷體" w:eastAsia="標楷體" w:hAnsi="標楷體" w:hint="eastAsia"/>
          <w:b/>
          <w:sz w:val="32"/>
          <w:szCs w:val="32"/>
        </w:rPr>
        <w:t>100</w:t>
      </w:r>
      <w:r w:rsidRPr="0069766D">
        <w:rPr>
          <w:rFonts w:ascii="標楷體" w:eastAsia="標楷體" w:hAnsi="標楷體"/>
          <w:b/>
          <w:sz w:val="32"/>
          <w:szCs w:val="32"/>
        </w:rPr>
        <w:t>分</w:t>
      </w:r>
      <w:r w:rsidRPr="0069766D">
        <w:rPr>
          <w:rFonts w:ascii="標楷體" w:eastAsia="標楷體" w:hAnsi="標楷體"/>
          <w:b/>
          <w:sz w:val="28"/>
          <w:szCs w:val="32"/>
        </w:rPr>
        <w:t>(</w:t>
      </w:r>
      <w:r w:rsidRPr="0069766D">
        <w:rPr>
          <w:rFonts w:ascii="標楷體" w:eastAsia="標楷體" w:hAnsi="標楷體" w:hint="eastAsia"/>
          <w:b/>
          <w:sz w:val="28"/>
          <w:szCs w:val="32"/>
        </w:rPr>
        <w:t>沒註明原因直接寫出</w:t>
      </w:r>
      <w:r w:rsidRPr="0069766D">
        <w:rPr>
          <w:rFonts w:ascii="標楷體" w:eastAsia="標楷體" w:hAnsi="標楷體" w:hint="eastAsia"/>
          <w:b/>
          <w:sz w:val="28"/>
          <w:szCs w:val="28"/>
        </w:rPr>
        <w:t>化合物</w:t>
      </w:r>
      <w:r w:rsidRPr="0069766D">
        <w:rPr>
          <w:rFonts w:ascii="標楷體" w:eastAsia="標楷體" w:hAnsi="標楷體" w:hint="eastAsia"/>
          <w:b/>
          <w:sz w:val="28"/>
          <w:szCs w:val="32"/>
        </w:rPr>
        <w:t>名稱者，不給分</w:t>
      </w:r>
      <w:r w:rsidRPr="0069766D">
        <w:rPr>
          <w:rFonts w:ascii="標楷體" w:eastAsia="標楷體" w:hAnsi="標楷體"/>
          <w:b/>
          <w:sz w:val="28"/>
          <w:szCs w:val="32"/>
        </w:rPr>
        <w:t>)</w:t>
      </w:r>
    </w:p>
    <w:tbl>
      <w:tblPr>
        <w:tblW w:w="5000" w:type="pct"/>
        <w:jc w:val="center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945"/>
        <w:gridCol w:w="3231"/>
        <w:gridCol w:w="1278"/>
        <w:gridCol w:w="4094"/>
      </w:tblGrid>
      <w:tr w:rsidR="00462133" w:rsidRPr="00E256F1" w14:paraId="2D604C37" w14:textId="77777777" w:rsidTr="00AC7EF3">
        <w:trPr>
          <w:trHeight w:val="2101"/>
          <w:jc w:val="center"/>
        </w:trPr>
        <w:tc>
          <w:tcPr>
            <w:tcW w:w="495" w:type="pct"/>
            <w:vAlign w:val="center"/>
          </w:tcPr>
          <w:p w14:paraId="04F33460" w14:textId="77777777" w:rsidR="00462133" w:rsidRPr="00E256F1" w:rsidRDefault="00462133" w:rsidP="005038A6">
            <w:pPr>
              <w:adjustRightInd w:val="0"/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試</w:t>
            </w:r>
          </w:p>
          <w:p w14:paraId="012CEC1E" w14:textId="77777777" w:rsidR="00462133" w:rsidRPr="00E256F1" w:rsidRDefault="00462133" w:rsidP="005038A6">
            <w:pPr>
              <w:adjustRightInd w:val="0"/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樣</w:t>
            </w:r>
          </w:p>
          <w:p w14:paraId="336AF8F1" w14:textId="77777777" w:rsidR="00462133" w:rsidRPr="00E256F1" w:rsidRDefault="00462133" w:rsidP="005038A6">
            <w:pPr>
              <w:adjustRightInd w:val="0"/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瓶</w:t>
            </w:r>
          </w:p>
        </w:tc>
        <w:tc>
          <w:tcPr>
            <w:tcW w:w="1692" w:type="pct"/>
            <w:vAlign w:val="center"/>
          </w:tcPr>
          <w:p w14:paraId="29DCF851" w14:textId="77777777" w:rsidR="00462133" w:rsidRPr="00E256F1" w:rsidRDefault="00462133" w:rsidP="005038A6">
            <w:pPr>
              <w:adjustRightInd w:val="0"/>
              <w:snapToGrid w:val="0"/>
              <w:spacing w:line="360" w:lineRule="auto"/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可能含有的有機化合物名稱及辨別原因</w:t>
            </w:r>
          </w:p>
        </w:tc>
        <w:tc>
          <w:tcPr>
            <w:tcW w:w="2813" w:type="pct"/>
            <w:gridSpan w:val="2"/>
            <w:tcBorders>
              <w:bottom w:val="double" w:sz="4" w:space="0" w:color="auto"/>
            </w:tcBorders>
            <w:vAlign w:val="center"/>
          </w:tcPr>
          <w:p w14:paraId="1D2EF456" w14:textId="77777777" w:rsidR="00462133" w:rsidRPr="00E256F1" w:rsidRDefault="00462133" w:rsidP="005038A6">
            <w:pPr>
              <w:adjustRightInd w:val="0"/>
              <w:snapToGrid w:val="0"/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請描述：以試劑（</w:t>
            </w:r>
            <w:r w:rsidRPr="00E256F1">
              <w:rPr>
                <w:rFonts w:eastAsia="標楷體"/>
                <w:b/>
                <w:sz w:val="28"/>
                <w:szCs w:val="28"/>
              </w:rPr>
              <w:t>A</w:t>
            </w:r>
            <w:r w:rsidRPr="00E256F1">
              <w:rPr>
                <w:rFonts w:eastAsia="標楷體"/>
                <w:b/>
                <w:sz w:val="28"/>
                <w:szCs w:val="28"/>
              </w:rPr>
              <w:t>）</w:t>
            </w:r>
            <w:r w:rsidRPr="00E256F1">
              <w:rPr>
                <w:rFonts w:eastAsia="標楷體"/>
                <w:b/>
                <w:sz w:val="28"/>
                <w:szCs w:val="28"/>
              </w:rPr>
              <w:t>~</w:t>
            </w:r>
            <w:r w:rsidRPr="00E256F1">
              <w:rPr>
                <w:rFonts w:eastAsia="標楷體"/>
                <w:b/>
                <w:sz w:val="28"/>
                <w:szCs w:val="28"/>
              </w:rPr>
              <w:t>（</w:t>
            </w:r>
            <w:r w:rsidRPr="00E256F1">
              <w:rPr>
                <w:rFonts w:eastAsia="標楷體"/>
                <w:b/>
                <w:sz w:val="28"/>
                <w:szCs w:val="28"/>
              </w:rPr>
              <w:t>E</w:t>
            </w:r>
            <w:r w:rsidRPr="00E256F1">
              <w:rPr>
                <w:rFonts w:eastAsia="標楷體"/>
                <w:b/>
                <w:sz w:val="28"/>
                <w:szCs w:val="28"/>
              </w:rPr>
              <w:t>）和廣用試紙檢驗的過程中所發生的現象</w:t>
            </w:r>
            <w:r w:rsidRPr="00E256F1">
              <w:rPr>
                <w:rFonts w:eastAsia="標楷體"/>
                <w:szCs w:val="28"/>
              </w:rPr>
              <w:t>(</w:t>
            </w:r>
            <w:r w:rsidRPr="00E256F1">
              <w:rPr>
                <w:rFonts w:eastAsia="標楷體"/>
                <w:szCs w:val="28"/>
              </w:rPr>
              <w:t>紀錄十秒內觀察到的現象，包括是否發生顏色變化或產生沈澱</w:t>
            </w:r>
            <w:r w:rsidRPr="00E256F1">
              <w:rPr>
                <w:rFonts w:eastAsia="標楷體"/>
                <w:szCs w:val="28"/>
              </w:rPr>
              <w:t>)</w:t>
            </w:r>
          </w:p>
        </w:tc>
      </w:tr>
      <w:tr w:rsidR="00462133" w:rsidRPr="00E256F1" w14:paraId="21AEEB5E" w14:textId="77777777" w:rsidTr="00DE71E1">
        <w:trPr>
          <w:trHeight w:val="399"/>
          <w:jc w:val="center"/>
        </w:trPr>
        <w:tc>
          <w:tcPr>
            <w:tcW w:w="495" w:type="pct"/>
            <w:vMerge w:val="restart"/>
            <w:vAlign w:val="center"/>
          </w:tcPr>
          <w:p w14:paraId="6258A851" w14:textId="77777777" w:rsidR="00462133" w:rsidRPr="00E256F1" w:rsidRDefault="00462133" w:rsidP="005038A6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  <w:r w:rsidRPr="00E256F1">
              <w:rPr>
                <w:rFonts w:eastAsia="標楷體"/>
                <w:b/>
                <w:sz w:val="32"/>
                <w:szCs w:val="28"/>
              </w:rPr>
              <w:t>甲</w:t>
            </w:r>
          </w:p>
        </w:tc>
        <w:tc>
          <w:tcPr>
            <w:tcW w:w="1692" w:type="pct"/>
            <w:vMerge w:val="restart"/>
          </w:tcPr>
          <w:p w14:paraId="7E3E14CF" w14:textId="77777777" w:rsidR="00462133" w:rsidRPr="00E256F1" w:rsidRDefault="00462133" w:rsidP="005038A6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名稱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2EB14894" w14:textId="77777777" w:rsidR="00462133" w:rsidRPr="00E256F1" w:rsidRDefault="00462133" w:rsidP="005038A6">
            <w:pPr>
              <w:rPr>
                <w:rFonts w:eastAsia="標楷體"/>
                <w:b/>
                <w:sz w:val="28"/>
                <w:szCs w:val="28"/>
              </w:rPr>
            </w:pPr>
          </w:p>
          <w:p w14:paraId="623A2783" w14:textId="77777777" w:rsidR="00462133" w:rsidRPr="00E256F1" w:rsidRDefault="00462133" w:rsidP="005038A6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原因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6C0AACF2" w14:textId="77777777" w:rsidR="00462133" w:rsidRPr="00E256F1" w:rsidRDefault="00462133" w:rsidP="005038A6">
            <w:pPr>
              <w:rPr>
                <w:rFonts w:eastAsia="標楷體"/>
                <w:b/>
                <w:sz w:val="28"/>
                <w:szCs w:val="28"/>
              </w:rPr>
            </w:pPr>
          </w:p>
          <w:p w14:paraId="7099B061" w14:textId="77777777" w:rsidR="00462133" w:rsidRPr="00E256F1" w:rsidRDefault="00462133" w:rsidP="005038A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9C19A" w14:textId="77777777" w:rsidR="00462133" w:rsidRPr="00670324" w:rsidRDefault="00670324" w:rsidP="005038A6">
            <w:pPr>
              <w:adjustRightInd w:val="0"/>
              <w:snapToGrid w:val="0"/>
              <w:jc w:val="both"/>
              <w:rPr>
                <w:rFonts w:eastAsia="標楷體"/>
                <w:b/>
                <w:sz w:val="22"/>
                <w:szCs w:val="22"/>
              </w:rPr>
            </w:pPr>
            <w:r w:rsidRPr="00670324">
              <w:rPr>
                <w:rFonts w:eastAsia="標楷體" w:hint="eastAsia"/>
                <w:b/>
                <w:sz w:val="22"/>
                <w:szCs w:val="22"/>
              </w:rPr>
              <w:t>檢驗</w:t>
            </w:r>
          </w:p>
          <w:p w14:paraId="53106BCE" w14:textId="7F08175D" w:rsidR="00670324" w:rsidRPr="00E256F1" w:rsidRDefault="00670324" w:rsidP="005038A6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  <w:r w:rsidRPr="00670324">
              <w:rPr>
                <w:rFonts w:eastAsia="標楷體" w:hint="eastAsia"/>
                <w:b/>
                <w:sz w:val="22"/>
                <w:szCs w:val="22"/>
              </w:rPr>
              <w:t>(</w:t>
            </w:r>
            <w:r w:rsidRPr="00670324">
              <w:rPr>
                <w:rFonts w:eastAsia="標楷體" w:hint="eastAsia"/>
                <w:b/>
                <w:sz w:val="22"/>
                <w:szCs w:val="22"/>
              </w:rPr>
              <w:t>加入試劑</w:t>
            </w:r>
            <w:r w:rsidRPr="00670324">
              <w:rPr>
                <w:rFonts w:eastAsia="標楷體"/>
                <w:b/>
                <w:sz w:val="22"/>
                <w:szCs w:val="22"/>
              </w:rPr>
              <w:t>)</w:t>
            </w:r>
          </w:p>
        </w:tc>
        <w:tc>
          <w:tcPr>
            <w:tcW w:w="2144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048D56" w14:textId="59FEF6EC" w:rsidR="00462133" w:rsidRPr="00E256F1" w:rsidRDefault="00DE71E1" w:rsidP="005038A6">
            <w:pPr>
              <w:adjustRightInd w:val="0"/>
              <w:snapToGrid w:val="0"/>
              <w:jc w:val="both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現象</w:t>
            </w:r>
          </w:p>
        </w:tc>
      </w:tr>
      <w:tr w:rsidR="00462133" w:rsidRPr="00E256F1" w14:paraId="2F33D2D4" w14:textId="77777777" w:rsidTr="00AC7EF3">
        <w:trPr>
          <w:trHeight w:val="1290"/>
          <w:jc w:val="center"/>
        </w:trPr>
        <w:tc>
          <w:tcPr>
            <w:tcW w:w="495" w:type="pct"/>
            <w:vMerge/>
            <w:vAlign w:val="center"/>
          </w:tcPr>
          <w:p w14:paraId="4E8847CB" w14:textId="77777777" w:rsidR="00462133" w:rsidRPr="00E256F1" w:rsidRDefault="00462133" w:rsidP="005038A6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vMerge/>
          </w:tcPr>
          <w:p w14:paraId="5D371DFF" w14:textId="77777777" w:rsidR="00462133" w:rsidRPr="00E256F1" w:rsidRDefault="00462133" w:rsidP="005038A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6A504" w14:textId="46F5FA22" w:rsidR="00462133" w:rsidRPr="00E256F1" w:rsidRDefault="00462133" w:rsidP="005038A6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755B14" w14:textId="77777777" w:rsidR="00462133" w:rsidRPr="00E256F1" w:rsidRDefault="00462133" w:rsidP="005038A6">
            <w:pPr>
              <w:adjustRightInd w:val="0"/>
              <w:snapToGrid w:val="0"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62133" w:rsidRPr="00E256F1" w14:paraId="690BDA76" w14:textId="77777777" w:rsidTr="00AC7EF3">
        <w:trPr>
          <w:trHeight w:val="1290"/>
          <w:jc w:val="center"/>
        </w:trPr>
        <w:tc>
          <w:tcPr>
            <w:tcW w:w="495" w:type="pct"/>
            <w:vMerge/>
            <w:vAlign w:val="center"/>
          </w:tcPr>
          <w:p w14:paraId="722BCA35" w14:textId="77777777" w:rsidR="00462133" w:rsidRPr="00E256F1" w:rsidRDefault="00462133" w:rsidP="005038A6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vMerge/>
          </w:tcPr>
          <w:p w14:paraId="14F94021" w14:textId="77777777" w:rsidR="00462133" w:rsidRPr="00E256F1" w:rsidRDefault="00462133" w:rsidP="005038A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DE29E" w14:textId="6589BA26" w:rsidR="00462133" w:rsidRPr="00E256F1" w:rsidRDefault="00462133" w:rsidP="005038A6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8B9CD1" w14:textId="77777777" w:rsidR="00462133" w:rsidRPr="00E256F1" w:rsidRDefault="00462133" w:rsidP="005038A6">
            <w:pPr>
              <w:adjustRightInd w:val="0"/>
              <w:snapToGrid w:val="0"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62133" w:rsidRPr="00E256F1" w14:paraId="69600E16" w14:textId="77777777" w:rsidTr="00AC7EF3">
        <w:trPr>
          <w:trHeight w:val="1290"/>
          <w:jc w:val="center"/>
        </w:trPr>
        <w:tc>
          <w:tcPr>
            <w:tcW w:w="495" w:type="pct"/>
            <w:vMerge/>
            <w:vAlign w:val="center"/>
          </w:tcPr>
          <w:p w14:paraId="06C8C739" w14:textId="77777777" w:rsidR="00462133" w:rsidRPr="00E256F1" w:rsidRDefault="00462133" w:rsidP="005038A6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vMerge/>
          </w:tcPr>
          <w:p w14:paraId="5F8F8DD4" w14:textId="77777777" w:rsidR="00462133" w:rsidRPr="00E256F1" w:rsidRDefault="00462133" w:rsidP="005038A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0D9BB" w14:textId="6FB72ECD" w:rsidR="00462133" w:rsidRPr="00E256F1" w:rsidRDefault="00462133" w:rsidP="005038A6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ED9AFF" w14:textId="77777777" w:rsidR="00462133" w:rsidRPr="00E256F1" w:rsidRDefault="00462133" w:rsidP="005038A6">
            <w:pPr>
              <w:adjustRightInd w:val="0"/>
              <w:snapToGrid w:val="0"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71E1" w:rsidRPr="00E256F1" w14:paraId="22E2120D" w14:textId="77777777" w:rsidTr="00AC7EF3">
        <w:trPr>
          <w:trHeight w:val="1290"/>
          <w:jc w:val="center"/>
        </w:trPr>
        <w:tc>
          <w:tcPr>
            <w:tcW w:w="495" w:type="pct"/>
            <w:vMerge/>
            <w:vAlign w:val="center"/>
          </w:tcPr>
          <w:p w14:paraId="2C307D73" w14:textId="77777777" w:rsidR="00DE71E1" w:rsidRPr="00E256F1" w:rsidRDefault="00DE71E1" w:rsidP="005038A6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vMerge/>
          </w:tcPr>
          <w:p w14:paraId="5B497DA4" w14:textId="77777777" w:rsidR="00DE71E1" w:rsidRPr="00E256F1" w:rsidRDefault="00DE71E1" w:rsidP="005038A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5E6C1" w14:textId="77777777" w:rsidR="00DE71E1" w:rsidRPr="00E256F1" w:rsidRDefault="00DE71E1" w:rsidP="005038A6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523C5A" w14:textId="77777777" w:rsidR="00DE71E1" w:rsidRPr="00E256F1" w:rsidRDefault="00DE71E1" w:rsidP="005038A6">
            <w:pPr>
              <w:adjustRightInd w:val="0"/>
              <w:snapToGrid w:val="0"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62133" w:rsidRPr="00E256F1" w14:paraId="6BE93A51" w14:textId="77777777" w:rsidTr="00AC7EF3">
        <w:trPr>
          <w:trHeight w:val="1290"/>
          <w:jc w:val="center"/>
        </w:trPr>
        <w:tc>
          <w:tcPr>
            <w:tcW w:w="495" w:type="pct"/>
            <w:vMerge/>
            <w:vAlign w:val="center"/>
          </w:tcPr>
          <w:p w14:paraId="25095FF3" w14:textId="77777777" w:rsidR="00462133" w:rsidRPr="00E256F1" w:rsidRDefault="00462133" w:rsidP="005038A6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vMerge/>
          </w:tcPr>
          <w:p w14:paraId="73B2ADB6" w14:textId="77777777" w:rsidR="00462133" w:rsidRPr="00E256F1" w:rsidRDefault="00462133" w:rsidP="005038A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F276A" w14:textId="618B56FF" w:rsidR="00462133" w:rsidRPr="00E256F1" w:rsidRDefault="00462133" w:rsidP="005038A6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57D092" w14:textId="77777777" w:rsidR="00462133" w:rsidRPr="00E256F1" w:rsidRDefault="00462133" w:rsidP="005038A6">
            <w:pPr>
              <w:adjustRightInd w:val="0"/>
              <w:snapToGrid w:val="0"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210C6" w:rsidRPr="00E256F1" w14:paraId="7E4DABF6" w14:textId="77777777" w:rsidTr="00AC7EF3">
        <w:trPr>
          <w:trHeight w:val="1290"/>
          <w:jc w:val="center"/>
        </w:trPr>
        <w:tc>
          <w:tcPr>
            <w:tcW w:w="495" w:type="pct"/>
            <w:vMerge/>
            <w:vAlign w:val="center"/>
          </w:tcPr>
          <w:p w14:paraId="4613CA47" w14:textId="77777777" w:rsidR="00A210C6" w:rsidRPr="00E256F1" w:rsidRDefault="00A210C6" w:rsidP="005038A6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vMerge/>
          </w:tcPr>
          <w:p w14:paraId="0043D539" w14:textId="77777777" w:rsidR="00A210C6" w:rsidRPr="00E256F1" w:rsidRDefault="00A210C6" w:rsidP="005038A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78D80" w14:textId="39955D76" w:rsidR="00A210C6" w:rsidRPr="00E256F1" w:rsidRDefault="00A210C6" w:rsidP="005038A6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DC3E45" w14:textId="77777777" w:rsidR="00A210C6" w:rsidRPr="00E256F1" w:rsidRDefault="00A210C6" w:rsidP="005038A6">
            <w:pPr>
              <w:adjustRightInd w:val="0"/>
              <w:snapToGrid w:val="0"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62133" w:rsidRPr="00E256F1" w14:paraId="3E5A6DA8" w14:textId="77777777" w:rsidTr="00AC7EF3">
        <w:trPr>
          <w:trHeight w:val="1290"/>
          <w:jc w:val="center"/>
        </w:trPr>
        <w:tc>
          <w:tcPr>
            <w:tcW w:w="495" w:type="pct"/>
            <w:vMerge/>
            <w:tcBorders>
              <w:bottom w:val="thinThickSmallGap" w:sz="24" w:space="0" w:color="auto"/>
            </w:tcBorders>
            <w:vAlign w:val="center"/>
          </w:tcPr>
          <w:p w14:paraId="6D6F27FD" w14:textId="77777777" w:rsidR="00462133" w:rsidRPr="00E256F1" w:rsidRDefault="00462133" w:rsidP="005038A6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vMerge/>
            <w:tcBorders>
              <w:bottom w:val="thinThickSmallGap" w:sz="24" w:space="0" w:color="auto"/>
            </w:tcBorders>
          </w:tcPr>
          <w:p w14:paraId="5C5E0AC5" w14:textId="77777777" w:rsidR="00462133" w:rsidRPr="00E256F1" w:rsidRDefault="00462133" w:rsidP="005038A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14:paraId="30FA549B" w14:textId="1593BC8A" w:rsidR="00462133" w:rsidRPr="00E256F1" w:rsidRDefault="00462133" w:rsidP="005038A6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</w:tcBorders>
            <w:vAlign w:val="center"/>
          </w:tcPr>
          <w:p w14:paraId="0E8C7B14" w14:textId="77777777" w:rsidR="00462133" w:rsidRPr="00E256F1" w:rsidRDefault="00462133" w:rsidP="005038A6">
            <w:pPr>
              <w:adjustRightInd w:val="0"/>
              <w:snapToGrid w:val="0"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4C1E7898" w14:textId="77777777" w:rsidR="00AC7EF3" w:rsidRDefault="00AC7EF3" w:rsidP="00A210C6">
      <w:pPr>
        <w:tabs>
          <w:tab w:val="left" w:pos="1098"/>
          <w:tab w:val="left" w:pos="4329"/>
          <w:tab w:val="left" w:pos="5607"/>
        </w:tabs>
        <w:adjustRightInd w:val="0"/>
        <w:snapToGrid w:val="0"/>
        <w:ind w:left="153"/>
        <w:rPr>
          <w:rFonts w:eastAsia="標楷體"/>
          <w:b/>
          <w:sz w:val="32"/>
          <w:szCs w:val="28"/>
        </w:rPr>
      </w:pPr>
    </w:p>
    <w:p w14:paraId="00F7409F" w14:textId="77777777" w:rsidR="00AC7EF3" w:rsidRDefault="00AC7EF3" w:rsidP="00A210C6">
      <w:pPr>
        <w:tabs>
          <w:tab w:val="left" w:pos="1098"/>
          <w:tab w:val="left" w:pos="4329"/>
          <w:tab w:val="left" w:pos="5607"/>
        </w:tabs>
        <w:adjustRightInd w:val="0"/>
        <w:snapToGrid w:val="0"/>
        <w:ind w:left="153"/>
        <w:rPr>
          <w:rFonts w:eastAsia="標楷體"/>
          <w:b/>
          <w:sz w:val="32"/>
          <w:szCs w:val="28"/>
        </w:rPr>
      </w:pPr>
    </w:p>
    <w:p w14:paraId="6D259F18" w14:textId="77777777" w:rsidR="00AC7EF3" w:rsidRDefault="00AC7EF3" w:rsidP="00A210C6">
      <w:pPr>
        <w:tabs>
          <w:tab w:val="left" w:pos="1098"/>
          <w:tab w:val="left" w:pos="4329"/>
          <w:tab w:val="left" w:pos="5607"/>
        </w:tabs>
        <w:adjustRightInd w:val="0"/>
        <w:snapToGrid w:val="0"/>
        <w:ind w:left="153"/>
        <w:rPr>
          <w:rFonts w:eastAsia="標楷體"/>
          <w:b/>
          <w:sz w:val="32"/>
          <w:szCs w:val="28"/>
        </w:rPr>
      </w:pPr>
    </w:p>
    <w:tbl>
      <w:tblPr>
        <w:tblW w:w="5000" w:type="pct"/>
        <w:jc w:val="center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009"/>
        <w:gridCol w:w="8"/>
        <w:gridCol w:w="63"/>
        <w:gridCol w:w="3067"/>
        <w:gridCol w:w="23"/>
        <w:gridCol w:w="90"/>
        <w:gridCol w:w="1261"/>
        <w:gridCol w:w="14"/>
        <w:gridCol w:w="38"/>
        <w:gridCol w:w="3896"/>
        <w:gridCol w:w="79"/>
      </w:tblGrid>
      <w:tr w:rsidR="00A210C6" w:rsidRPr="00E256F1" w14:paraId="62424562" w14:textId="77777777" w:rsidTr="00BE1D37">
        <w:trPr>
          <w:trHeight w:val="1012"/>
          <w:jc w:val="center"/>
        </w:trPr>
        <w:tc>
          <w:tcPr>
            <w:tcW w:w="495" w:type="pct"/>
            <w:gridSpan w:val="3"/>
            <w:vMerge w:val="restart"/>
            <w:vAlign w:val="center"/>
          </w:tcPr>
          <w:p w14:paraId="4122C742" w14:textId="13E8F40B" w:rsidR="00A210C6" w:rsidRPr="00E256F1" w:rsidRDefault="00AC7EF3" w:rsidP="00A210C6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  <w:r>
              <w:rPr>
                <w:rFonts w:eastAsia="標楷體" w:hint="eastAsia"/>
                <w:b/>
                <w:sz w:val="32"/>
                <w:szCs w:val="28"/>
              </w:rPr>
              <w:lastRenderedPageBreak/>
              <w:t>乙</w:t>
            </w:r>
          </w:p>
        </w:tc>
        <w:tc>
          <w:tcPr>
            <w:tcW w:w="1692" w:type="pct"/>
            <w:gridSpan w:val="3"/>
            <w:vMerge w:val="restart"/>
          </w:tcPr>
          <w:p w14:paraId="6E430597" w14:textId="77777777" w:rsidR="00A210C6" w:rsidRPr="00E256F1" w:rsidRDefault="00A210C6" w:rsidP="00A210C6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名稱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1C3A7129" w14:textId="77777777" w:rsidR="00A210C6" w:rsidRPr="00E256F1" w:rsidRDefault="00A210C6" w:rsidP="00A210C6">
            <w:pPr>
              <w:rPr>
                <w:rFonts w:eastAsia="標楷體"/>
                <w:b/>
                <w:sz w:val="28"/>
                <w:szCs w:val="28"/>
              </w:rPr>
            </w:pPr>
          </w:p>
          <w:p w14:paraId="0913FCC0" w14:textId="77777777" w:rsidR="00A210C6" w:rsidRPr="00E256F1" w:rsidRDefault="00A210C6" w:rsidP="00A210C6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原因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5ED416D5" w14:textId="77777777" w:rsidR="00A210C6" w:rsidRPr="00E256F1" w:rsidRDefault="00A210C6" w:rsidP="00A210C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CD55B" w14:textId="33538C68" w:rsidR="00A210C6" w:rsidRPr="00E256F1" w:rsidRDefault="00A210C6" w:rsidP="00A210C6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gridSpan w:val="4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</w:tcBorders>
          </w:tcPr>
          <w:p w14:paraId="1511ADB9" w14:textId="77777777" w:rsidR="00A210C6" w:rsidRPr="00E256F1" w:rsidRDefault="00A210C6" w:rsidP="00A210C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210C6" w:rsidRPr="00E256F1" w14:paraId="2A3BF064" w14:textId="77777777" w:rsidTr="00BE1D37">
        <w:trPr>
          <w:trHeight w:val="1012"/>
          <w:jc w:val="center"/>
        </w:trPr>
        <w:tc>
          <w:tcPr>
            <w:tcW w:w="495" w:type="pct"/>
            <w:gridSpan w:val="3"/>
            <w:vMerge/>
            <w:vAlign w:val="center"/>
          </w:tcPr>
          <w:p w14:paraId="236C9CC4" w14:textId="77777777" w:rsidR="00A210C6" w:rsidRPr="00E256F1" w:rsidRDefault="00A210C6" w:rsidP="00A210C6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gridSpan w:val="3"/>
            <w:vMerge/>
          </w:tcPr>
          <w:p w14:paraId="18C6CEB7" w14:textId="77777777" w:rsidR="00A210C6" w:rsidRPr="00E256F1" w:rsidRDefault="00A210C6" w:rsidP="00A210C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50F36" w14:textId="273E40AF" w:rsidR="00A210C6" w:rsidRPr="00E256F1" w:rsidRDefault="00A210C6" w:rsidP="00A210C6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553E17" w14:textId="77777777" w:rsidR="00A210C6" w:rsidRPr="00E256F1" w:rsidRDefault="00A210C6" w:rsidP="00A210C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210C6" w:rsidRPr="00E256F1" w14:paraId="6E119896" w14:textId="77777777" w:rsidTr="00BE1D37">
        <w:trPr>
          <w:trHeight w:val="1012"/>
          <w:jc w:val="center"/>
        </w:trPr>
        <w:tc>
          <w:tcPr>
            <w:tcW w:w="495" w:type="pct"/>
            <w:gridSpan w:val="3"/>
            <w:vMerge/>
            <w:vAlign w:val="center"/>
          </w:tcPr>
          <w:p w14:paraId="588205B7" w14:textId="77777777" w:rsidR="00A210C6" w:rsidRPr="00E256F1" w:rsidRDefault="00A210C6" w:rsidP="00A210C6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gridSpan w:val="3"/>
            <w:vMerge/>
          </w:tcPr>
          <w:p w14:paraId="0F223212" w14:textId="77777777" w:rsidR="00A210C6" w:rsidRPr="00E256F1" w:rsidRDefault="00A210C6" w:rsidP="00A210C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7A84B" w14:textId="1A443751" w:rsidR="00A210C6" w:rsidRPr="00E256F1" w:rsidRDefault="00A210C6" w:rsidP="00A210C6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30113A" w14:textId="77777777" w:rsidR="00A210C6" w:rsidRPr="00E256F1" w:rsidRDefault="00A210C6" w:rsidP="00A210C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210C6" w:rsidRPr="00E256F1" w14:paraId="393714E5" w14:textId="77777777" w:rsidTr="00BE1D37">
        <w:trPr>
          <w:trHeight w:val="1012"/>
          <w:jc w:val="center"/>
        </w:trPr>
        <w:tc>
          <w:tcPr>
            <w:tcW w:w="495" w:type="pct"/>
            <w:gridSpan w:val="3"/>
            <w:vMerge/>
            <w:vAlign w:val="center"/>
          </w:tcPr>
          <w:p w14:paraId="3417AD60" w14:textId="77777777" w:rsidR="00A210C6" w:rsidRPr="00E256F1" w:rsidRDefault="00A210C6" w:rsidP="00A210C6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gridSpan w:val="3"/>
            <w:vMerge/>
          </w:tcPr>
          <w:p w14:paraId="0B631186" w14:textId="77777777" w:rsidR="00A210C6" w:rsidRPr="00E256F1" w:rsidRDefault="00A210C6" w:rsidP="00A210C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E664" w14:textId="460AEBAD" w:rsidR="00A210C6" w:rsidRPr="00E256F1" w:rsidRDefault="00A210C6" w:rsidP="00A210C6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CA8AAF" w14:textId="77777777" w:rsidR="00A210C6" w:rsidRPr="00E256F1" w:rsidRDefault="00A210C6" w:rsidP="00A210C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210C6" w:rsidRPr="00E256F1" w14:paraId="5B66928F" w14:textId="77777777" w:rsidTr="00BE1D37">
        <w:trPr>
          <w:trHeight w:val="1012"/>
          <w:jc w:val="center"/>
        </w:trPr>
        <w:tc>
          <w:tcPr>
            <w:tcW w:w="495" w:type="pct"/>
            <w:gridSpan w:val="3"/>
            <w:vMerge/>
            <w:vAlign w:val="center"/>
          </w:tcPr>
          <w:p w14:paraId="11296D4F" w14:textId="77777777" w:rsidR="00A210C6" w:rsidRPr="00E256F1" w:rsidRDefault="00A210C6" w:rsidP="00A210C6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gridSpan w:val="3"/>
            <w:vMerge/>
          </w:tcPr>
          <w:p w14:paraId="7D533A8D" w14:textId="77777777" w:rsidR="00A210C6" w:rsidRPr="00E256F1" w:rsidRDefault="00A210C6" w:rsidP="00A210C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1EAB" w14:textId="2C00301A" w:rsidR="00A210C6" w:rsidRPr="00E256F1" w:rsidRDefault="00A210C6" w:rsidP="00A210C6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77723F" w14:textId="77777777" w:rsidR="00A210C6" w:rsidRPr="00E256F1" w:rsidRDefault="00A210C6" w:rsidP="00A210C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A0CBB" w:rsidRPr="00E256F1" w14:paraId="1F0D39EB" w14:textId="77777777" w:rsidTr="00BE1D37">
        <w:trPr>
          <w:trHeight w:val="1012"/>
          <w:jc w:val="center"/>
        </w:trPr>
        <w:tc>
          <w:tcPr>
            <w:tcW w:w="495" w:type="pct"/>
            <w:gridSpan w:val="3"/>
            <w:vMerge/>
            <w:vAlign w:val="center"/>
          </w:tcPr>
          <w:p w14:paraId="667DA75D" w14:textId="77777777" w:rsidR="008A0CBB" w:rsidRPr="00E256F1" w:rsidRDefault="008A0CBB" w:rsidP="008A0CBB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gridSpan w:val="3"/>
            <w:vMerge/>
          </w:tcPr>
          <w:p w14:paraId="7D8A94D7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CF830" w14:textId="1E4230A3" w:rsidR="008A0CBB" w:rsidRPr="00E256F1" w:rsidRDefault="008A0CBB" w:rsidP="008A0CBB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4A1B7B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A0CBB" w:rsidRPr="00E256F1" w14:paraId="6B5D87FA" w14:textId="77777777" w:rsidTr="00BE1D37">
        <w:trPr>
          <w:trHeight w:val="1012"/>
          <w:jc w:val="center"/>
        </w:trPr>
        <w:tc>
          <w:tcPr>
            <w:tcW w:w="495" w:type="pct"/>
            <w:gridSpan w:val="3"/>
            <w:vMerge/>
            <w:tcBorders>
              <w:bottom w:val="thinThickSmallGap" w:sz="24" w:space="0" w:color="auto"/>
            </w:tcBorders>
            <w:vAlign w:val="center"/>
          </w:tcPr>
          <w:p w14:paraId="09115038" w14:textId="77777777" w:rsidR="008A0CBB" w:rsidRPr="00E256F1" w:rsidRDefault="008A0CBB" w:rsidP="008A0CBB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gridSpan w:val="3"/>
            <w:vMerge/>
            <w:tcBorders>
              <w:bottom w:val="thinThickSmallGap" w:sz="24" w:space="0" w:color="auto"/>
            </w:tcBorders>
          </w:tcPr>
          <w:p w14:paraId="783F26C4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14:paraId="27A5104A" w14:textId="42F1D3C0" w:rsidR="008A0CBB" w:rsidRPr="00E256F1" w:rsidRDefault="008A0CBB" w:rsidP="008A0CBB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gridSpan w:val="4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</w:tcBorders>
          </w:tcPr>
          <w:p w14:paraId="026EAFDE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A0CBB" w:rsidRPr="00E256F1" w14:paraId="6BC86C68" w14:textId="77777777" w:rsidTr="00BE1D37">
        <w:trPr>
          <w:trHeight w:val="944"/>
          <w:jc w:val="center"/>
        </w:trPr>
        <w:tc>
          <w:tcPr>
            <w:tcW w:w="495" w:type="pct"/>
            <w:gridSpan w:val="3"/>
            <w:vMerge w:val="restart"/>
            <w:tcBorders>
              <w:top w:val="thinThickSmallGap" w:sz="24" w:space="0" w:color="auto"/>
            </w:tcBorders>
            <w:vAlign w:val="center"/>
          </w:tcPr>
          <w:p w14:paraId="7E3661BA" w14:textId="12502450" w:rsidR="008A0CBB" w:rsidRPr="00E256F1" w:rsidRDefault="00AC7EF3" w:rsidP="008A0CBB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  <w:r>
              <w:rPr>
                <w:rFonts w:eastAsia="標楷體" w:hint="eastAsia"/>
                <w:b/>
                <w:sz w:val="32"/>
                <w:szCs w:val="28"/>
              </w:rPr>
              <w:t>丙</w:t>
            </w:r>
          </w:p>
        </w:tc>
        <w:tc>
          <w:tcPr>
            <w:tcW w:w="1692" w:type="pct"/>
            <w:gridSpan w:val="3"/>
            <w:vMerge w:val="restart"/>
            <w:tcBorders>
              <w:top w:val="thinThickSmallGap" w:sz="24" w:space="0" w:color="auto"/>
            </w:tcBorders>
          </w:tcPr>
          <w:p w14:paraId="075020AC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名稱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280222F4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  <w:p w14:paraId="7503B484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原因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2A312FE7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785D0" w14:textId="1C6D98E0" w:rsidR="008A0CBB" w:rsidRPr="00E256F1" w:rsidRDefault="008A0CBB" w:rsidP="008A0CBB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gridSpan w:val="4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</w:tcBorders>
          </w:tcPr>
          <w:p w14:paraId="07A54EB0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A0CBB" w:rsidRPr="00E256F1" w14:paraId="3D60F119" w14:textId="77777777" w:rsidTr="00BE1D37">
        <w:trPr>
          <w:trHeight w:val="944"/>
          <w:jc w:val="center"/>
        </w:trPr>
        <w:tc>
          <w:tcPr>
            <w:tcW w:w="495" w:type="pct"/>
            <w:gridSpan w:val="3"/>
            <w:vMerge/>
            <w:vAlign w:val="center"/>
          </w:tcPr>
          <w:p w14:paraId="02F3D403" w14:textId="77777777" w:rsidR="008A0CBB" w:rsidRPr="00E256F1" w:rsidRDefault="008A0CBB" w:rsidP="008A0CBB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gridSpan w:val="3"/>
            <w:vMerge/>
          </w:tcPr>
          <w:p w14:paraId="5F191EE0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26286" w14:textId="338E9BDF" w:rsidR="008A0CBB" w:rsidRPr="00E256F1" w:rsidRDefault="008A0CBB" w:rsidP="008A0CBB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4A95C7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A0CBB" w:rsidRPr="00E256F1" w14:paraId="1C1BFFE4" w14:textId="77777777" w:rsidTr="00BE1D37">
        <w:trPr>
          <w:trHeight w:val="944"/>
          <w:jc w:val="center"/>
        </w:trPr>
        <w:tc>
          <w:tcPr>
            <w:tcW w:w="495" w:type="pct"/>
            <w:gridSpan w:val="3"/>
            <w:vMerge/>
            <w:vAlign w:val="center"/>
          </w:tcPr>
          <w:p w14:paraId="4B0E2506" w14:textId="77777777" w:rsidR="008A0CBB" w:rsidRPr="00E256F1" w:rsidRDefault="008A0CBB" w:rsidP="008A0CBB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gridSpan w:val="3"/>
            <w:vMerge/>
          </w:tcPr>
          <w:p w14:paraId="78AF21F4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6987B" w14:textId="00FE9355" w:rsidR="008A0CBB" w:rsidRPr="00E256F1" w:rsidRDefault="008A0CBB" w:rsidP="008A0CBB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0496DB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A0CBB" w:rsidRPr="00E256F1" w14:paraId="5C25B007" w14:textId="77777777" w:rsidTr="00BE1D37">
        <w:trPr>
          <w:trHeight w:val="944"/>
          <w:jc w:val="center"/>
        </w:trPr>
        <w:tc>
          <w:tcPr>
            <w:tcW w:w="495" w:type="pct"/>
            <w:gridSpan w:val="3"/>
            <w:vMerge/>
            <w:vAlign w:val="center"/>
          </w:tcPr>
          <w:p w14:paraId="7934875F" w14:textId="77777777" w:rsidR="008A0CBB" w:rsidRPr="00E256F1" w:rsidRDefault="008A0CBB" w:rsidP="008A0CBB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gridSpan w:val="3"/>
            <w:vMerge/>
          </w:tcPr>
          <w:p w14:paraId="6F3A3488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E2A56" w14:textId="4166C4C6" w:rsidR="008A0CBB" w:rsidRPr="00E256F1" w:rsidRDefault="008A0CBB" w:rsidP="008A0CBB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AAF27D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A0CBB" w:rsidRPr="00E256F1" w14:paraId="1C5675F5" w14:textId="77777777" w:rsidTr="00BE1D37">
        <w:trPr>
          <w:trHeight w:val="944"/>
          <w:jc w:val="center"/>
        </w:trPr>
        <w:tc>
          <w:tcPr>
            <w:tcW w:w="495" w:type="pct"/>
            <w:gridSpan w:val="3"/>
            <w:vMerge/>
            <w:vAlign w:val="center"/>
          </w:tcPr>
          <w:p w14:paraId="2CDED7E2" w14:textId="77777777" w:rsidR="008A0CBB" w:rsidRPr="00E256F1" w:rsidRDefault="008A0CBB" w:rsidP="008A0CBB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gridSpan w:val="3"/>
            <w:vMerge/>
          </w:tcPr>
          <w:p w14:paraId="7C0CBCAF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F7FA3" w14:textId="1E97AFCF" w:rsidR="008A0CBB" w:rsidRPr="00E256F1" w:rsidRDefault="008A0CBB" w:rsidP="008A0CBB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C03FA5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A0CBB" w:rsidRPr="00E256F1" w14:paraId="0007C2A0" w14:textId="77777777" w:rsidTr="00BE1D37">
        <w:trPr>
          <w:trHeight w:val="944"/>
          <w:jc w:val="center"/>
        </w:trPr>
        <w:tc>
          <w:tcPr>
            <w:tcW w:w="495" w:type="pct"/>
            <w:gridSpan w:val="3"/>
            <w:vMerge/>
            <w:vAlign w:val="center"/>
          </w:tcPr>
          <w:p w14:paraId="5EF974C2" w14:textId="77777777" w:rsidR="008A0CBB" w:rsidRPr="00E256F1" w:rsidRDefault="008A0CBB" w:rsidP="008A0CBB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gridSpan w:val="3"/>
            <w:vMerge/>
          </w:tcPr>
          <w:p w14:paraId="23012705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2BDE9" w14:textId="3C4048E7" w:rsidR="008A0CBB" w:rsidRPr="00E256F1" w:rsidRDefault="008A0CBB" w:rsidP="008A0CBB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7C7E57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A0CBB" w:rsidRPr="00E256F1" w14:paraId="7CCAE013" w14:textId="77777777" w:rsidTr="00BE1D37">
        <w:trPr>
          <w:trHeight w:val="944"/>
          <w:jc w:val="center"/>
        </w:trPr>
        <w:tc>
          <w:tcPr>
            <w:tcW w:w="495" w:type="pct"/>
            <w:gridSpan w:val="3"/>
            <w:vMerge/>
            <w:tcBorders>
              <w:bottom w:val="thinThickSmallGap" w:sz="24" w:space="0" w:color="auto"/>
            </w:tcBorders>
            <w:vAlign w:val="center"/>
          </w:tcPr>
          <w:p w14:paraId="3BF809C0" w14:textId="77777777" w:rsidR="008A0CBB" w:rsidRPr="00E256F1" w:rsidRDefault="008A0CBB" w:rsidP="008A0CBB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92" w:type="pct"/>
            <w:gridSpan w:val="3"/>
            <w:vMerge/>
            <w:tcBorders>
              <w:bottom w:val="thinThickSmallGap" w:sz="24" w:space="0" w:color="auto"/>
            </w:tcBorders>
          </w:tcPr>
          <w:p w14:paraId="359AEB1C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14:paraId="40CC7EEC" w14:textId="401D467A" w:rsidR="008A0CBB" w:rsidRPr="00E256F1" w:rsidRDefault="008A0CBB" w:rsidP="008A0CBB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144" w:type="pct"/>
            <w:gridSpan w:val="4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</w:tcBorders>
          </w:tcPr>
          <w:p w14:paraId="002DEC32" w14:textId="77777777" w:rsidR="008A0CBB" w:rsidRPr="00E256F1" w:rsidRDefault="008A0CBB" w:rsidP="008A0CBB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3DBA0A95" w14:textId="77777777" w:rsidTr="00BE1D37">
        <w:trPr>
          <w:gridAfter w:val="1"/>
          <w:wAfter w:w="50" w:type="pct"/>
          <w:trHeight w:val="1012"/>
          <w:jc w:val="center"/>
        </w:trPr>
        <w:tc>
          <w:tcPr>
            <w:tcW w:w="449" w:type="pct"/>
            <w:vMerge w:val="restart"/>
            <w:vAlign w:val="center"/>
          </w:tcPr>
          <w:p w14:paraId="6F78452E" w14:textId="0EEEB358" w:rsidR="00BE1D37" w:rsidRPr="00E256F1" w:rsidRDefault="00AC7EF3" w:rsidP="004F784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  <w:r>
              <w:rPr>
                <w:rFonts w:eastAsia="標楷體" w:hint="eastAsia"/>
                <w:b/>
                <w:sz w:val="32"/>
                <w:szCs w:val="28"/>
              </w:rPr>
              <w:lastRenderedPageBreak/>
              <w:t>丁</w:t>
            </w:r>
          </w:p>
        </w:tc>
        <w:tc>
          <w:tcPr>
            <w:tcW w:w="1661" w:type="pct"/>
            <w:gridSpan w:val="3"/>
            <w:vMerge w:val="restart"/>
          </w:tcPr>
          <w:p w14:paraId="7402DAB7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名稱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2C8D89B4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  <w:p w14:paraId="4CE89588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原因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11BD65C4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62" w:type="pct"/>
            <w:gridSpan w:val="4"/>
            <w:tcBorders>
              <w:top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BE23" w14:textId="3E259149" w:rsidR="00BE1D37" w:rsidRPr="00E256F1" w:rsidRDefault="00BE1D37" w:rsidP="004F784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78" w:type="pct"/>
            <w:gridSpan w:val="2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</w:tcBorders>
          </w:tcPr>
          <w:p w14:paraId="538C0574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24F3F072" w14:textId="77777777" w:rsidTr="00BE1D37">
        <w:trPr>
          <w:gridAfter w:val="1"/>
          <w:wAfter w:w="50" w:type="pct"/>
          <w:trHeight w:val="1012"/>
          <w:jc w:val="center"/>
        </w:trPr>
        <w:tc>
          <w:tcPr>
            <w:tcW w:w="449" w:type="pct"/>
            <w:vMerge/>
            <w:vAlign w:val="center"/>
          </w:tcPr>
          <w:p w14:paraId="2534CEFF" w14:textId="77777777" w:rsidR="00BE1D37" w:rsidRPr="00E256F1" w:rsidRDefault="00BE1D37" w:rsidP="004F784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61" w:type="pct"/>
            <w:gridSpan w:val="3"/>
            <w:vMerge/>
          </w:tcPr>
          <w:p w14:paraId="75F5D072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62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A8E03" w14:textId="42437BA1" w:rsidR="00BE1D37" w:rsidRPr="00E256F1" w:rsidRDefault="00BE1D37" w:rsidP="004F784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36F8CF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4C48017F" w14:textId="77777777" w:rsidTr="00BE1D37">
        <w:trPr>
          <w:gridAfter w:val="1"/>
          <w:wAfter w:w="50" w:type="pct"/>
          <w:trHeight w:val="1012"/>
          <w:jc w:val="center"/>
        </w:trPr>
        <w:tc>
          <w:tcPr>
            <w:tcW w:w="449" w:type="pct"/>
            <w:vMerge/>
            <w:vAlign w:val="center"/>
          </w:tcPr>
          <w:p w14:paraId="3D5C17B0" w14:textId="77777777" w:rsidR="00BE1D37" w:rsidRPr="00E256F1" w:rsidRDefault="00BE1D37" w:rsidP="004F784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61" w:type="pct"/>
            <w:gridSpan w:val="3"/>
            <w:vMerge/>
          </w:tcPr>
          <w:p w14:paraId="11057F5A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62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34CF4" w14:textId="31EAAEB9" w:rsidR="00BE1D37" w:rsidRPr="00E256F1" w:rsidRDefault="00BE1D37" w:rsidP="004F784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DBFB65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68BA5DBB" w14:textId="77777777" w:rsidTr="00BE1D37">
        <w:trPr>
          <w:gridAfter w:val="1"/>
          <w:wAfter w:w="50" w:type="pct"/>
          <w:trHeight w:val="1012"/>
          <w:jc w:val="center"/>
        </w:trPr>
        <w:tc>
          <w:tcPr>
            <w:tcW w:w="449" w:type="pct"/>
            <w:vMerge/>
            <w:vAlign w:val="center"/>
          </w:tcPr>
          <w:p w14:paraId="016E3AA3" w14:textId="77777777" w:rsidR="00BE1D37" w:rsidRPr="00E256F1" w:rsidRDefault="00BE1D37" w:rsidP="004F784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61" w:type="pct"/>
            <w:gridSpan w:val="3"/>
            <w:vMerge/>
          </w:tcPr>
          <w:p w14:paraId="7CCC2CFE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62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70BCE" w14:textId="133DC3E1" w:rsidR="00BE1D37" w:rsidRPr="00E256F1" w:rsidRDefault="00BE1D37" w:rsidP="004F784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BCA2B3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12AC5CE5" w14:textId="77777777" w:rsidTr="00BE1D37">
        <w:trPr>
          <w:gridAfter w:val="1"/>
          <w:wAfter w:w="50" w:type="pct"/>
          <w:trHeight w:val="1012"/>
          <w:jc w:val="center"/>
        </w:trPr>
        <w:tc>
          <w:tcPr>
            <w:tcW w:w="449" w:type="pct"/>
            <w:vMerge/>
            <w:vAlign w:val="center"/>
          </w:tcPr>
          <w:p w14:paraId="50AAAB52" w14:textId="77777777" w:rsidR="00BE1D37" w:rsidRPr="00E256F1" w:rsidRDefault="00BE1D37" w:rsidP="004F784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61" w:type="pct"/>
            <w:gridSpan w:val="3"/>
            <w:vMerge/>
          </w:tcPr>
          <w:p w14:paraId="3E7B4134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62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14E9F" w14:textId="43904BF4" w:rsidR="00BE1D37" w:rsidRPr="00E256F1" w:rsidRDefault="00BE1D37" w:rsidP="004F784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B1DE5D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0221DF6A" w14:textId="77777777" w:rsidTr="00BE1D37">
        <w:trPr>
          <w:gridAfter w:val="1"/>
          <w:wAfter w:w="50" w:type="pct"/>
          <w:trHeight w:val="1012"/>
          <w:jc w:val="center"/>
        </w:trPr>
        <w:tc>
          <w:tcPr>
            <w:tcW w:w="449" w:type="pct"/>
            <w:vMerge/>
            <w:vAlign w:val="center"/>
          </w:tcPr>
          <w:p w14:paraId="79747F20" w14:textId="77777777" w:rsidR="00BE1D37" w:rsidRPr="00E256F1" w:rsidRDefault="00BE1D37" w:rsidP="004F784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61" w:type="pct"/>
            <w:gridSpan w:val="3"/>
            <w:vMerge/>
          </w:tcPr>
          <w:p w14:paraId="053DE8D6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62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A171C" w14:textId="11BEB8D8" w:rsidR="00BE1D37" w:rsidRPr="00E256F1" w:rsidRDefault="00BE1D37" w:rsidP="004F784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F55DF3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71770034" w14:textId="77777777" w:rsidTr="00BE1D37">
        <w:trPr>
          <w:gridAfter w:val="1"/>
          <w:wAfter w:w="50" w:type="pct"/>
          <w:trHeight w:val="1012"/>
          <w:jc w:val="center"/>
        </w:trPr>
        <w:tc>
          <w:tcPr>
            <w:tcW w:w="449" w:type="pct"/>
            <w:vMerge/>
            <w:tcBorders>
              <w:bottom w:val="thinThickSmallGap" w:sz="24" w:space="0" w:color="auto"/>
            </w:tcBorders>
            <w:vAlign w:val="center"/>
          </w:tcPr>
          <w:p w14:paraId="68849875" w14:textId="77777777" w:rsidR="00BE1D37" w:rsidRPr="00E256F1" w:rsidRDefault="00BE1D37" w:rsidP="004F784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61" w:type="pct"/>
            <w:gridSpan w:val="3"/>
            <w:vMerge/>
            <w:tcBorders>
              <w:bottom w:val="thinThickSmallGap" w:sz="24" w:space="0" w:color="auto"/>
            </w:tcBorders>
          </w:tcPr>
          <w:p w14:paraId="41D9AE20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62" w:type="pct"/>
            <w:gridSpan w:val="4"/>
            <w:tcBorders>
              <w:top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14:paraId="4C595F66" w14:textId="3BCBDC92" w:rsidR="00BE1D37" w:rsidRPr="00E256F1" w:rsidRDefault="00BE1D37" w:rsidP="004F784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78" w:type="pct"/>
            <w:gridSpan w:val="2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</w:tcBorders>
          </w:tcPr>
          <w:p w14:paraId="1BADB149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6A9C902F" w14:textId="77777777" w:rsidTr="00BE1D37">
        <w:trPr>
          <w:gridAfter w:val="1"/>
          <w:wAfter w:w="50" w:type="pct"/>
          <w:trHeight w:val="944"/>
          <w:jc w:val="center"/>
        </w:trPr>
        <w:tc>
          <w:tcPr>
            <w:tcW w:w="449" w:type="pct"/>
            <w:vMerge w:val="restart"/>
            <w:tcBorders>
              <w:top w:val="thinThickSmallGap" w:sz="24" w:space="0" w:color="auto"/>
            </w:tcBorders>
            <w:vAlign w:val="center"/>
          </w:tcPr>
          <w:p w14:paraId="7D4FBE0D" w14:textId="73CD256F" w:rsidR="00BE1D37" w:rsidRPr="00E256F1" w:rsidRDefault="00AC7EF3" w:rsidP="004F784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  <w:r>
              <w:rPr>
                <w:rFonts w:eastAsia="標楷體" w:hint="eastAsia"/>
                <w:b/>
                <w:sz w:val="32"/>
                <w:szCs w:val="28"/>
              </w:rPr>
              <w:t>戊</w:t>
            </w:r>
          </w:p>
        </w:tc>
        <w:tc>
          <w:tcPr>
            <w:tcW w:w="1661" w:type="pct"/>
            <w:gridSpan w:val="3"/>
            <w:vMerge w:val="restart"/>
            <w:tcBorders>
              <w:top w:val="thinThickSmallGap" w:sz="24" w:space="0" w:color="auto"/>
            </w:tcBorders>
          </w:tcPr>
          <w:p w14:paraId="773AFFF7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名稱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2D7AA1B0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  <w:p w14:paraId="5499B99F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原因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2872FD0D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62" w:type="pct"/>
            <w:gridSpan w:val="4"/>
            <w:tcBorders>
              <w:top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2B1F7" w14:textId="16D99FC3" w:rsidR="00BE1D37" w:rsidRPr="00E256F1" w:rsidRDefault="00BE1D37" w:rsidP="004F784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78" w:type="pct"/>
            <w:gridSpan w:val="2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</w:tcBorders>
          </w:tcPr>
          <w:p w14:paraId="0B522D32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532015E9" w14:textId="77777777" w:rsidTr="00BE1D37">
        <w:trPr>
          <w:gridAfter w:val="1"/>
          <w:wAfter w:w="50" w:type="pct"/>
          <w:trHeight w:val="944"/>
          <w:jc w:val="center"/>
        </w:trPr>
        <w:tc>
          <w:tcPr>
            <w:tcW w:w="449" w:type="pct"/>
            <w:vMerge/>
            <w:vAlign w:val="center"/>
          </w:tcPr>
          <w:p w14:paraId="13543DAF" w14:textId="77777777" w:rsidR="00BE1D37" w:rsidRPr="00E256F1" w:rsidRDefault="00BE1D37" w:rsidP="004F784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61" w:type="pct"/>
            <w:gridSpan w:val="3"/>
            <w:vMerge/>
          </w:tcPr>
          <w:p w14:paraId="21CF178D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62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73FCF" w14:textId="35D2C3B2" w:rsidR="00BE1D37" w:rsidRPr="00E256F1" w:rsidRDefault="00BE1D37" w:rsidP="004F784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E7BBE6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10A98E8F" w14:textId="77777777" w:rsidTr="00BE1D37">
        <w:trPr>
          <w:gridAfter w:val="1"/>
          <w:wAfter w:w="50" w:type="pct"/>
          <w:trHeight w:val="944"/>
          <w:jc w:val="center"/>
        </w:trPr>
        <w:tc>
          <w:tcPr>
            <w:tcW w:w="449" w:type="pct"/>
            <w:vMerge/>
            <w:vAlign w:val="center"/>
          </w:tcPr>
          <w:p w14:paraId="10F55DB2" w14:textId="77777777" w:rsidR="00BE1D37" w:rsidRPr="00E256F1" w:rsidRDefault="00BE1D37" w:rsidP="004F784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61" w:type="pct"/>
            <w:gridSpan w:val="3"/>
            <w:vMerge/>
          </w:tcPr>
          <w:p w14:paraId="3018252B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62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6C29B" w14:textId="71AA64EB" w:rsidR="00BE1D37" w:rsidRPr="00E256F1" w:rsidRDefault="00BE1D37" w:rsidP="004F784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7481F0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1FA0BCDA" w14:textId="77777777" w:rsidTr="00BE1D37">
        <w:trPr>
          <w:gridAfter w:val="1"/>
          <w:wAfter w:w="50" w:type="pct"/>
          <w:trHeight w:val="944"/>
          <w:jc w:val="center"/>
        </w:trPr>
        <w:tc>
          <w:tcPr>
            <w:tcW w:w="449" w:type="pct"/>
            <w:vMerge/>
            <w:vAlign w:val="center"/>
          </w:tcPr>
          <w:p w14:paraId="53CECA88" w14:textId="77777777" w:rsidR="00BE1D37" w:rsidRPr="00E256F1" w:rsidRDefault="00BE1D37" w:rsidP="004F784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61" w:type="pct"/>
            <w:gridSpan w:val="3"/>
            <w:vMerge/>
          </w:tcPr>
          <w:p w14:paraId="3F3CACCB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62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DC0C4" w14:textId="30EE82BC" w:rsidR="00BE1D37" w:rsidRPr="00E256F1" w:rsidRDefault="00BE1D37" w:rsidP="004F784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98CA97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4894CA6D" w14:textId="77777777" w:rsidTr="00BE1D37">
        <w:trPr>
          <w:gridAfter w:val="1"/>
          <w:wAfter w:w="50" w:type="pct"/>
          <w:trHeight w:val="944"/>
          <w:jc w:val="center"/>
        </w:trPr>
        <w:tc>
          <w:tcPr>
            <w:tcW w:w="449" w:type="pct"/>
            <w:vMerge/>
            <w:vAlign w:val="center"/>
          </w:tcPr>
          <w:p w14:paraId="7479C14C" w14:textId="77777777" w:rsidR="00BE1D37" w:rsidRPr="00E256F1" w:rsidRDefault="00BE1D37" w:rsidP="004F784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61" w:type="pct"/>
            <w:gridSpan w:val="3"/>
            <w:vMerge/>
          </w:tcPr>
          <w:p w14:paraId="7DF97319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62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174E6" w14:textId="491A2769" w:rsidR="00BE1D37" w:rsidRPr="00E256F1" w:rsidRDefault="00BE1D37" w:rsidP="004F784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AE8E45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35A0C264" w14:textId="77777777" w:rsidTr="00BE1D37">
        <w:trPr>
          <w:gridAfter w:val="1"/>
          <w:wAfter w:w="50" w:type="pct"/>
          <w:trHeight w:val="944"/>
          <w:jc w:val="center"/>
        </w:trPr>
        <w:tc>
          <w:tcPr>
            <w:tcW w:w="449" w:type="pct"/>
            <w:vMerge/>
            <w:vAlign w:val="center"/>
          </w:tcPr>
          <w:p w14:paraId="0F269DE1" w14:textId="77777777" w:rsidR="00BE1D37" w:rsidRPr="00E256F1" w:rsidRDefault="00BE1D37" w:rsidP="004F784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61" w:type="pct"/>
            <w:gridSpan w:val="3"/>
            <w:vMerge/>
          </w:tcPr>
          <w:p w14:paraId="578371E4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62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517A9" w14:textId="0B66BB11" w:rsidR="00BE1D37" w:rsidRPr="00E256F1" w:rsidRDefault="00BE1D37" w:rsidP="004F784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599473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089A4913" w14:textId="77777777" w:rsidTr="00BE1D37">
        <w:trPr>
          <w:gridAfter w:val="1"/>
          <w:wAfter w:w="50" w:type="pct"/>
          <w:trHeight w:val="944"/>
          <w:jc w:val="center"/>
        </w:trPr>
        <w:tc>
          <w:tcPr>
            <w:tcW w:w="449" w:type="pct"/>
            <w:vMerge/>
            <w:tcBorders>
              <w:bottom w:val="thinThickSmallGap" w:sz="24" w:space="0" w:color="auto"/>
            </w:tcBorders>
            <w:vAlign w:val="center"/>
          </w:tcPr>
          <w:p w14:paraId="734E3C29" w14:textId="77777777" w:rsidR="00BE1D37" w:rsidRPr="00E256F1" w:rsidRDefault="00BE1D37" w:rsidP="004F784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61" w:type="pct"/>
            <w:gridSpan w:val="3"/>
            <w:vMerge/>
            <w:tcBorders>
              <w:bottom w:val="thinThickSmallGap" w:sz="24" w:space="0" w:color="auto"/>
            </w:tcBorders>
          </w:tcPr>
          <w:p w14:paraId="1B66D5D3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62" w:type="pct"/>
            <w:gridSpan w:val="4"/>
            <w:tcBorders>
              <w:top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14:paraId="6C329E2B" w14:textId="311B20A8" w:rsidR="00BE1D37" w:rsidRPr="00E256F1" w:rsidRDefault="00BE1D37" w:rsidP="004F784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78" w:type="pct"/>
            <w:gridSpan w:val="2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</w:tcBorders>
          </w:tcPr>
          <w:p w14:paraId="6CEAD92B" w14:textId="77777777" w:rsidR="00BE1D37" w:rsidRPr="00E256F1" w:rsidRDefault="00BE1D37" w:rsidP="004F784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C7EF3" w:rsidRPr="00E256F1" w14:paraId="27EFC0EC" w14:textId="77777777" w:rsidTr="00AC7EF3">
        <w:trPr>
          <w:trHeight w:val="1012"/>
          <w:jc w:val="center"/>
        </w:trPr>
        <w:tc>
          <w:tcPr>
            <w:tcW w:w="453" w:type="pct"/>
            <w:gridSpan w:val="2"/>
            <w:vMerge w:val="restart"/>
            <w:vAlign w:val="center"/>
          </w:tcPr>
          <w:p w14:paraId="2C02C3AA" w14:textId="71B6248E" w:rsidR="00AC7EF3" w:rsidRPr="00E256F1" w:rsidRDefault="00BE1D37" w:rsidP="00BC327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lastRenderedPageBreak/>
              <w:tab/>
            </w:r>
            <w:r w:rsidR="00AC7EF3">
              <w:rPr>
                <w:rFonts w:eastAsia="標楷體" w:hint="eastAsia"/>
                <w:b/>
                <w:sz w:val="32"/>
                <w:szCs w:val="28"/>
              </w:rPr>
              <w:t>己</w:t>
            </w:r>
          </w:p>
        </w:tc>
        <w:tc>
          <w:tcPr>
            <w:tcW w:w="1678" w:type="pct"/>
            <w:gridSpan w:val="3"/>
            <w:vMerge w:val="restart"/>
          </w:tcPr>
          <w:p w14:paraId="0119158C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名稱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3A5C4598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  <w:p w14:paraId="00E6B8BB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原因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2E499B14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70" w:type="pct"/>
            <w:gridSpan w:val="4"/>
            <w:tcBorders>
              <w:top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F0A22" w14:textId="78C08A05" w:rsidR="00AC7EF3" w:rsidRPr="00E256F1" w:rsidRDefault="00AC7EF3" w:rsidP="00BC327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99" w:type="pct"/>
            <w:gridSpan w:val="2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</w:tcBorders>
          </w:tcPr>
          <w:p w14:paraId="19C4A4B7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C7EF3" w:rsidRPr="00E256F1" w14:paraId="510EB1A2" w14:textId="77777777" w:rsidTr="00AC7EF3">
        <w:trPr>
          <w:trHeight w:val="1012"/>
          <w:jc w:val="center"/>
        </w:trPr>
        <w:tc>
          <w:tcPr>
            <w:tcW w:w="453" w:type="pct"/>
            <w:gridSpan w:val="2"/>
            <w:vMerge/>
            <w:vAlign w:val="center"/>
          </w:tcPr>
          <w:p w14:paraId="33C8D94E" w14:textId="77777777" w:rsidR="00AC7EF3" w:rsidRPr="00E256F1" w:rsidRDefault="00AC7EF3" w:rsidP="00BC327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78" w:type="pct"/>
            <w:gridSpan w:val="3"/>
            <w:vMerge/>
          </w:tcPr>
          <w:p w14:paraId="3B454853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7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45A76" w14:textId="0D7BDC7A" w:rsidR="00AC7EF3" w:rsidRPr="00E256F1" w:rsidRDefault="00AC7EF3" w:rsidP="00BC327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3F578E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C7EF3" w:rsidRPr="00E256F1" w14:paraId="3FF0CF76" w14:textId="77777777" w:rsidTr="00AC7EF3">
        <w:trPr>
          <w:trHeight w:val="1012"/>
          <w:jc w:val="center"/>
        </w:trPr>
        <w:tc>
          <w:tcPr>
            <w:tcW w:w="453" w:type="pct"/>
            <w:gridSpan w:val="2"/>
            <w:vMerge/>
            <w:vAlign w:val="center"/>
          </w:tcPr>
          <w:p w14:paraId="3BC185E5" w14:textId="77777777" w:rsidR="00AC7EF3" w:rsidRPr="00E256F1" w:rsidRDefault="00AC7EF3" w:rsidP="00BC327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78" w:type="pct"/>
            <w:gridSpan w:val="3"/>
            <w:vMerge/>
          </w:tcPr>
          <w:p w14:paraId="0A3A6734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7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5F487" w14:textId="63C5F522" w:rsidR="00AC7EF3" w:rsidRPr="00E256F1" w:rsidRDefault="00AC7EF3" w:rsidP="00BC327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D2D98C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C7EF3" w:rsidRPr="00E256F1" w14:paraId="2669F3CF" w14:textId="77777777" w:rsidTr="00AC7EF3">
        <w:trPr>
          <w:trHeight w:val="1012"/>
          <w:jc w:val="center"/>
        </w:trPr>
        <w:tc>
          <w:tcPr>
            <w:tcW w:w="453" w:type="pct"/>
            <w:gridSpan w:val="2"/>
            <w:vMerge/>
            <w:vAlign w:val="center"/>
          </w:tcPr>
          <w:p w14:paraId="1453C899" w14:textId="77777777" w:rsidR="00AC7EF3" w:rsidRPr="00E256F1" w:rsidRDefault="00AC7EF3" w:rsidP="00BC327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78" w:type="pct"/>
            <w:gridSpan w:val="3"/>
            <w:vMerge/>
          </w:tcPr>
          <w:p w14:paraId="6D434A2E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7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1B42E" w14:textId="3C59F7C3" w:rsidR="00AC7EF3" w:rsidRPr="00E256F1" w:rsidRDefault="00AC7EF3" w:rsidP="00BC327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EA3117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C7EF3" w:rsidRPr="00E256F1" w14:paraId="0ABD95FC" w14:textId="77777777" w:rsidTr="00AC7EF3">
        <w:trPr>
          <w:trHeight w:val="1012"/>
          <w:jc w:val="center"/>
        </w:trPr>
        <w:tc>
          <w:tcPr>
            <w:tcW w:w="453" w:type="pct"/>
            <w:gridSpan w:val="2"/>
            <w:vMerge/>
            <w:vAlign w:val="center"/>
          </w:tcPr>
          <w:p w14:paraId="49BB055F" w14:textId="77777777" w:rsidR="00AC7EF3" w:rsidRPr="00E256F1" w:rsidRDefault="00AC7EF3" w:rsidP="00BC327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78" w:type="pct"/>
            <w:gridSpan w:val="3"/>
            <w:vMerge/>
          </w:tcPr>
          <w:p w14:paraId="26C9D7B1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7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7466" w14:textId="6282C895" w:rsidR="00AC7EF3" w:rsidRPr="00E256F1" w:rsidRDefault="00AC7EF3" w:rsidP="00BC327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D23164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C7EF3" w:rsidRPr="00E256F1" w14:paraId="1EAB985B" w14:textId="77777777" w:rsidTr="00AC7EF3">
        <w:trPr>
          <w:trHeight w:val="1012"/>
          <w:jc w:val="center"/>
        </w:trPr>
        <w:tc>
          <w:tcPr>
            <w:tcW w:w="453" w:type="pct"/>
            <w:gridSpan w:val="2"/>
            <w:vMerge/>
            <w:vAlign w:val="center"/>
          </w:tcPr>
          <w:p w14:paraId="262F910E" w14:textId="77777777" w:rsidR="00AC7EF3" w:rsidRPr="00E256F1" w:rsidRDefault="00AC7EF3" w:rsidP="00BC327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78" w:type="pct"/>
            <w:gridSpan w:val="3"/>
            <w:vMerge/>
          </w:tcPr>
          <w:p w14:paraId="09DC9BE2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7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4DFC0" w14:textId="4E55E6AD" w:rsidR="00AC7EF3" w:rsidRPr="00E256F1" w:rsidRDefault="00AC7EF3" w:rsidP="00BC327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18C0DD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C7EF3" w:rsidRPr="00E256F1" w14:paraId="7E73C1E1" w14:textId="77777777" w:rsidTr="00AC7EF3">
        <w:trPr>
          <w:trHeight w:val="1012"/>
          <w:jc w:val="center"/>
        </w:trPr>
        <w:tc>
          <w:tcPr>
            <w:tcW w:w="453" w:type="pct"/>
            <w:gridSpan w:val="2"/>
            <w:vMerge/>
            <w:tcBorders>
              <w:bottom w:val="thinThickSmallGap" w:sz="24" w:space="0" w:color="auto"/>
            </w:tcBorders>
            <w:vAlign w:val="center"/>
          </w:tcPr>
          <w:p w14:paraId="3800AC22" w14:textId="77777777" w:rsidR="00AC7EF3" w:rsidRPr="00E256F1" w:rsidRDefault="00AC7EF3" w:rsidP="00BC327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78" w:type="pct"/>
            <w:gridSpan w:val="3"/>
            <w:vMerge/>
            <w:tcBorders>
              <w:bottom w:val="thinThickSmallGap" w:sz="24" w:space="0" w:color="auto"/>
            </w:tcBorders>
          </w:tcPr>
          <w:p w14:paraId="0CD85C5C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70" w:type="pct"/>
            <w:gridSpan w:val="4"/>
            <w:tcBorders>
              <w:top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14:paraId="5B35CC5E" w14:textId="47E606A9" w:rsidR="00AC7EF3" w:rsidRPr="00E256F1" w:rsidRDefault="00AC7EF3" w:rsidP="00BC327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99" w:type="pct"/>
            <w:gridSpan w:val="2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</w:tcBorders>
          </w:tcPr>
          <w:p w14:paraId="39EE1A4D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C7EF3" w:rsidRPr="00E256F1" w14:paraId="6614F603" w14:textId="77777777" w:rsidTr="00AC7EF3">
        <w:trPr>
          <w:trHeight w:val="944"/>
          <w:jc w:val="center"/>
        </w:trPr>
        <w:tc>
          <w:tcPr>
            <w:tcW w:w="453" w:type="pct"/>
            <w:gridSpan w:val="2"/>
            <w:vMerge w:val="restart"/>
            <w:tcBorders>
              <w:top w:val="thinThickSmallGap" w:sz="24" w:space="0" w:color="auto"/>
            </w:tcBorders>
            <w:vAlign w:val="center"/>
          </w:tcPr>
          <w:p w14:paraId="39E1C0A3" w14:textId="2B37F2E2" w:rsidR="00AC7EF3" w:rsidRPr="00E256F1" w:rsidRDefault="00AC7EF3" w:rsidP="00BC327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  <w:r>
              <w:rPr>
                <w:rFonts w:eastAsia="標楷體" w:hint="eastAsia"/>
                <w:b/>
                <w:sz w:val="32"/>
                <w:szCs w:val="28"/>
              </w:rPr>
              <w:t>庚</w:t>
            </w:r>
          </w:p>
        </w:tc>
        <w:tc>
          <w:tcPr>
            <w:tcW w:w="1678" w:type="pct"/>
            <w:gridSpan w:val="3"/>
            <w:vMerge w:val="restart"/>
            <w:tcBorders>
              <w:top w:val="thinThickSmallGap" w:sz="24" w:space="0" w:color="auto"/>
            </w:tcBorders>
          </w:tcPr>
          <w:p w14:paraId="24A7F646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名稱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5A9F92BA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  <w:p w14:paraId="36CCC55C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原因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68BC2174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70" w:type="pct"/>
            <w:gridSpan w:val="4"/>
            <w:tcBorders>
              <w:top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C407A" w14:textId="5E9A6173" w:rsidR="00AC7EF3" w:rsidRPr="00E256F1" w:rsidRDefault="00AC7EF3" w:rsidP="00BC327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99" w:type="pct"/>
            <w:gridSpan w:val="2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</w:tcBorders>
          </w:tcPr>
          <w:p w14:paraId="322239ED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C7EF3" w:rsidRPr="00E256F1" w14:paraId="7DB5DB4D" w14:textId="77777777" w:rsidTr="00AC7EF3">
        <w:trPr>
          <w:trHeight w:val="944"/>
          <w:jc w:val="center"/>
        </w:trPr>
        <w:tc>
          <w:tcPr>
            <w:tcW w:w="453" w:type="pct"/>
            <w:gridSpan w:val="2"/>
            <w:vMerge/>
            <w:vAlign w:val="center"/>
          </w:tcPr>
          <w:p w14:paraId="4D2EC4C7" w14:textId="77777777" w:rsidR="00AC7EF3" w:rsidRPr="00E256F1" w:rsidRDefault="00AC7EF3" w:rsidP="00BC327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78" w:type="pct"/>
            <w:gridSpan w:val="3"/>
            <w:vMerge/>
          </w:tcPr>
          <w:p w14:paraId="163FF185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7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12C05" w14:textId="639973BC" w:rsidR="00AC7EF3" w:rsidRPr="00E256F1" w:rsidRDefault="00AC7EF3" w:rsidP="00BC327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A29834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C7EF3" w:rsidRPr="00E256F1" w14:paraId="72A7BAD8" w14:textId="77777777" w:rsidTr="00AC7EF3">
        <w:trPr>
          <w:trHeight w:val="944"/>
          <w:jc w:val="center"/>
        </w:trPr>
        <w:tc>
          <w:tcPr>
            <w:tcW w:w="453" w:type="pct"/>
            <w:gridSpan w:val="2"/>
            <w:vMerge/>
            <w:vAlign w:val="center"/>
          </w:tcPr>
          <w:p w14:paraId="44AB2610" w14:textId="77777777" w:rsidR="00AC7EF3" w:rsidRPr="00E256F1" w:rsidRDefault="00AC7EF3" w:rsidP="00BC327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78" w:type="pct"/>
            <w:gridSpan w:val="3"/>
            <w:vMerge/>
          </w:tcPr>
          <w:p w14:paraId="74E00ED9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7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68F45" w14:textId="10F9CFE9" w:rsidR="00AC7EF3" w:rsidRPr="00E256F1" w:rsidRDefault="00AC7EF3" w:rsidP="00BC327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D32E65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C7EF3" w:rsidRPr="00E256F1" w14:paraId="71CB6FBA" w14:textId="77777777" w:rsidTr="00AC7EF3">
        <w:trPr>
          <w:trHeight w:val="944"/>
          <w:jc w:val="center"/>
        </w:trPr>
        <w:tc>
          <w:tcPr>
            <w:tcW w:w="453" w:type="pct"/>
            <w:gridSpan w:val="2"/>
            <w:vMerge/>
            <w:vAlign w:val="center"/>
          </w:tcPr>
          <w:p w14:paraId="27B7EEBA" w14:textId="77777777" w:rsidR="00AC7EF3" w:rsidRPr="00E256F1" w:rsidRDefault="00AC7EF3" w:rsidP="00BC327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78" w:type="pct"/>
            <w:gridSpan w:val="3"/>
            <w:vMerge/>
          </w:tcPr>
          <w:p w14:paraId="564E0B98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7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F9EA3" w14:textId="5AA9E49A" w:rsidR="00AC7EF3" w:rsidRPr="00E256F1" w:rsidRDefault="00AC7EF3" w:rsidP="00BC327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159394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C7EF3" w:rsidRPr="00E256F1" w14:paraId="658F6A4C" w14:textId="77777777" w:rsidTr="00AC7EF3">
        <w:trPr>
          <w:trHeight w:val="944"/>
          <w:jc w:val="center"/>
        </w:trPr>
        <w:tc>
          <w:tcPr>
            <w:tcW w:w="453" w:type="pct"/>
            <w:gridSpan w:val="2"/>
            <w:vMerge/>
            <w:vAlign w:val="center"/>
          </w:tcPr>
          <w:p w14:paraId="248A200B" w14:textId="77777777" w:rsidR="00AC7EF3" w:rsidRPr="00E256F1" w:rsidRDefault="00AC7EF3" w:rsidP="00BC327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78" w:type="pct"/>
            <w:gridSpan w:val="3"/>
            <w:vMerge/>
          </w:tcPr>
          <w:p w14:paraId="61FC0802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7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C0F8B" w14:textId="42B3C24F" w:rsidR="00AC7EF3" w:rsidRPr="00E256F1" w:rsidRDefault="00AC7EF3" w:rsidP="00BC327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7D00AA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C7EF3" w:rsidRPr="00E256F1" w14:paraId="0077E64E" w14:textId="77777777" w:rsidTr="00AC7EF3">
        <w:trPr>
          <w:trHeight w:val="944"/>
          <w:jc w:val="center"/>
        </w:trPr>
        <w:tc>
          <w:tcPr>
            <w:tcW w:w="453" w:type="pct"/>
            <w:gridSpan w:val="2"/>
            <w:vMerge/>
            <w:vAlign w:val="center"/>
          </w:tcPr>
          <w:p w14:paraId="49EDDF11" w14:textId="77777777" w:rsidR="00AC7EF3" w:rsidRPr="00E256F1" w:rsidRDefault="00AC7EF3" w:rsidP="00BC327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78" w:type="pct"/>
            <w:gridSpan w:val="3"/>
            <w:vMerge/>
          </w:tcPr>
          <w:p w14:paraId="459379E0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7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75307" w14:textId="05322CCA" w:rsidR="00AC7EF3" w:rsidRPr="00E256F1" w:rsidRDefault="00AC7EF3" w:rsidP="00BC327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F9066A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C7EF3" w:rsidRPr="00E256F1" w14:paraId="160FC9B9" w14:textId="77777777" w:rsidTr="00AC7EF3">
        <w:trPr>
          <w:trHeight w:val="944"/>
          <w:jc w:val="center"/>
        </w:trPr>
        <w:tc>
          <w:tcPr>
            <w:tcW w:w="453" w:type="pct"/>
            <w:gridSpan w:val="2"/>
            <w:vMerge/>
            <w:tcBorders>
              <w:bottom w:val="thinThickSmallGap" w:sz="24" w:space="0" w:color="auto"/>
            </w:tcBorders>
            <w:vAlign w:val="center"/>
          </w:tcPr>
          <w:p w14:paraId="12CAF0FE" w14:textId="77777777" w:rsidR="00AC7EF3" w:rsidRPr="00E256F1" w:rsidRDefault="00AC7EF3" w:rsidP="00BC327F">
            <w:pPr>
              <w:jc w:val="center"/>
              <w:rPr>
                <w:rFonts w:eastAsia="標楷體"/>
                <w:b/>
                <w:sz w:val="32"/>
                <w:szCs w:val="28"/>
              </w:rPr>
            </w:pPr>
          </w:p>
        </w:tc>
        <w:tc>
          <w:tcPr>
            <w:tcW w:w="1678" w:type="pct"/>
            <w:gridSpan w:val="3"/>
            <w:vMerge/>
            <w:tcBorders>
              <w:bottom w:val="thinThickSmallGap" w:sz="24" w:space="0" w:color="auto"/>
            </w:tcBorders>
          </w:tcPr>
          <w:p w14:paraId="0E8BEBA9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770" w:type="pct"/>
            <w:gridSpan w:val="4"/>
            <w:tcBorders>
              <w:top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14:paraId="2CF03E95" w14:textId="0C134675" w:rsidR="00AC7EF3" w:rsidRPr="00E256F1" w:rsidRDefault="00AC7EF3" w:rsidP="00BC327F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</w:p>
        </w:tc>
        <w:tc>
          <w:tcPr>
            <w:tcW w:w="2099" w:type="pct"/>
            <w:gridSpan w:val="2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</w:tcBorders>
          </w:tcPr>
          <w:p w14:paraId="179DA6AC" w14:textId="77777777" w:rsidR="00AC7EF3" w:rsidRPr="00E256F1" w:rsidRDefault="00AC7EF3" w:rsidP="00BC327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5DBAC820" w14:textId="0D2DED9B" w:rsidR="00155FE2" w:rsidRPr="00E256F1" w:rsidRDefault="00BE1D37" w:rsidP="008A0CBB">
      <w:pPr>
        <w:tabs>
          <w:tab w:val="left" w:pos="1123"/>
          <w:tab w:val="left" w:pos="4354"/>
        </w:tabs>
        <w:adjustRightInd w:val="0"/>
        <w:snapToGrid w:val="0"/>
        <w:ind w:left="153"/>
        <w:rPr>
          <w:rFonts w:eastAsia="標楷體"/>
          <w:b/>
          <w:sz w:val="28"/>
          <w:szCs w:val="28"/>
        </w:rPr>
      </w:pPr>
      <w:r w:rsidRPr="00E256F1">
        <w:rPr>
          <w:rFonts w:eastAsia="標楷體"/>
          <w:b/>
          <w:sz w:val="28"/>
          <w:szCs w:val="28"/>
        </w:rPr>
        <w:lastRenderedPageBreak/>
        <w:tab/>
      </w:r>
    </w:p>
    <w:tbl>
      <w:tblPr>
        <w:tblW w:w="5000" w:type="pct"/>
        <w:jc w:val="center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970"/>
        <w:gridCol w:w="3231"/>
        <w:gridCol w:w="1230"/>
        <w:gridCol w:w="4117"/>
      </w:tblGrid>
      <w:tr w:rsidR="00BE1D37" w:rsidRPr="00E256F1" w14:paraId="0D5668EB" w14:textId="77777777" w:rsidTr="005038A6">
        <w:trPr>
          <w:trHeight w:val="1451"/>
          <w:jc w:val="center"/>
        </w:trPr>
        <w:tc>
          <w:tcPr>
            <w:tcW w:w="508" w:type="pct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14:paraId="1F88FF1B" w14:textId="77777777" w:rsidR="00BE1D37" w:rsidRPr="00E256F1" w:rsidRDefault="00BE1D37" w:rsidP="00BE1D37">
            <w:pPr>
              <w:adjustRightInd w:val="0"/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試</w:t>
            </w:r>
          </w:p>
          <w:p w14:paraId="65AF8340" w14:textId="77777777" w:rsidR="00BE1D37" w:rsidRPr="00E256F1" w:rsidRDefault="00BE1D37" w:rsidP="00BE1D37">
            <w:pPr>
              <w:adjustRightInd w:val="0"/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樣</w:t>
            </w:r>
          </w:p>
          <w:p w14:paraId="6CCEB03D" w14:textId="194B234A" w:rsidR="00BE1D37" w:rsidRPr="00E256F1" w:rsidRDefault="00BE1D37" w:rsidP="00BE1D37">
            <w:pPr>
              <w:adjustRightInd w:val="0"/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瓶</w:t>
            </w:r>
          </w:p>
        </w:tc>
        <w:tc>
          <w:tcPr>
            <w:tcW w:w="1692" w:type="pct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14:paraId="504C07EC" w14:textId="72959D14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可能含有的有機化合物名稱及辨別原因</w:t>
            </w:r>
          </w:p>
        </w:tc>
        <w:tc>
          <w:tcPr>
            <w:tcW w:w="2800" w:type="pct"/>
            <w:gridSpan w:val="2"/>
            <w:tcBorders>
              <w:bottom w:val="double" w:sz="4" w:space="0" w:color="auto"/>
            </w:tcBorders>
            <w:vAlign w:val="center"/>
          </w:tcPr>
          <w:p w14:paraId="0FD8DB01" w14:textId="70B8083E" w:rsidR="00BE1D37" w:rsidRPr="00E256F1" w:rsidRDefault="00BE1D37" w:rsidP="00BE1D37">
            <w:pPr>
              <w:adjustRightInd w:val="0"/>
              <w:snapToGrid w:val="0"/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請描述：以試劑（</w:t>
            </w:r>
            <w:r w:rsidRPr="00E256F1">
              <w:rPr>
                <w:rFonts w:eastAsia="標楷體"/>
                <w:b/>
                <w:sz w:val="28"/>
                <w:szCs w:val="28"/>
              </w:rPr>
              <w:t>A</w:t>
            </w:r>
            <w:r w:rsidRPr="00E256F1">
              <w:rPr>
                <w:rFonts w:eastAsia="標楷體"/>
                <w:b/>
                <w:sz w:val="28"/>
                <w:szCs w:val="28"/>
              </w:rPr>
              <w:t>）</w:t>
            </w:r>
            <w:r w:rsidRPr="00E256F1">
              <w:rPr>
                <w:rFonts w:eastAsia="標楷體"/>
                <w:b/>
                <w:sz w:val="28"/>
                <w:szCs w:val="28"/>
              </w:rPr>
              <w:t>~</w:t>
            </w:r>
            <w:r w:rsidRPr="00E256F1">
              <w:rPr>
                <w:rFonts w:eastAsia="標楷體"/>
                <w:b/>
                <w:sz w:val="28"/>
                <w:szCs w:val="28"/>
              </w:rPr>
              <w:t>（</w:t>
            </w:r>
            <w:r w:rsidRPr="00E256F1">
              <w:rPr>
                <w:rFonts w:eastAsia="標楷體"/>
                <w:b/>
                <w:sz w:val="28"/>
                <w:szCs w:val="28"/>
              </w:rPr>
              <w:t>E</w:t>
            </w:r>
            <w:r w:rsidRPr="00E256F1">
              <w:rPr>
                <w:rFonts w:eastAsia="標楷體"/>
                <w:b/>
                <w:sz w:val="28"/>
                <w:szCs w:val="28"/>
              </w:rPr>
              <w:t>）和廣用試紙檢驗的過程中所發生的現象</w:t>
            </w:r>
            <w:r w:rsidRPr="00E256F1">
              <w:rPr>
                <w:rFonts w:eastAsia="標楷體"/>
                <w:szCs w:val="28"/>
              </w:rPr>
              <w:t>(</w:t>
            </w:r>
            <w:r w:rsidRPr="00E256F1">
              <w:rPr>
                <w:rFonts w:eastAsia="標楷體"/>
                <w:szCs w:val="28"/>
              </w:rPr>
              <w:t>紀錄十秒內觀察到的現象，包括是否發生顏色變化或產生沈澱</w:t>
            </w:r>
            <w:r w:rsidRPr="00E256F1">
              <w:rPr>
                <w:rFonts w:eastAsia="標楷體"/>
                <w:szCs w:val="28"/>
              </w:rPr>
              <w:t>)</w:t>
            </w:r>
          </w:p>
        </w:tc>
      </w:tr>
      <w:tr w:rsidR="00BE1D37" w:rsidRPr="00E256F1" w14:paraId="348C7B16" w14:textId="77777777" w:rsidTr="00BE1D37">
        <w:trPr>
          <w:trHeight w:val="1582"/>
          <w:jc w:val="center"/>
        </w:trPr>
        <w:tc>
          <w:tcPr>
            <w:tcW w:w="508" w:type="pct"/>
            <w:vMerge w:val="restart"/>
            <w:tcBorders>
              <w:top w:val="thinThickSmallGap" w:sz="24" w:space="0" w:color="auto"/>
            </w:tcBorders>
            <w:vAlign w:val="center"/>
          </w:tcPr>
          <w:p w14:paraId="4EEE812F" w14:textId="77777777" w:rsidR="00BE1D37" w:rsidRPr="00E256F1" w:rsidRDefault="00BE1D37" w:rsidP="00BE1D37">
            <w:pPr>
              <w:adjustRightInd w:val="0"/>
              <w:snapToGrid w:val="0"/>
              <w:jc w:val="center"/>
              <w:rPr>
                <w:rFonts w:eastAsia="標楷體"/>
                <w:b/>
                <w:sz w:val="32"/>
                <w:szCs w:val="28"/>
              </w:rPr>
            </w:pPr>
            <w:r w:rsidRPr="00E256F1">
              <w:rPr>
                <w:rFonts w:eastAsia="標楷體"/>
                <w:b/>
                <w:sz w:val="32"/>
                <w:szCs w:val="28"/>
              </w:rPr>
              <w:t>混</w:t>
            </w:r>
          </w:p>
          <w:p w14:paraId="2EDEC92F" w14:textId="77777777" w:rsidR="00BE1D37" w:rsidRPr="00E256F1" w:rsidRDefault="00BE1D37" w:rsidP="00BE1D37">
            <w:pPr>
              <w:adjustRightInd w:val="0"/>
              <w:snapToGrid w:val="0"/>
              <w:jc w:val="center"/>
              <w:rPr>
                <w:rFonts w:eastAsia="標楷體"/>
                <w:b/>
                <w:sz w:val="32"/>
                <w:szCs w:val="28"/>
              </w:rPr>
            </w:pPr>
            <w:r w:rsidRPr="00E256F1">
              <w:rPr>
                <w:rFonts w:eastAsia="標楷體"/>
                <w:b/>
                <w:sz w:val="32"/>
                <w:szCs w:val="28"/>
              </w:rPr>
              <w:t>合</w:t>
            </w:r>
          </w:p>
          <w:p w14:paraId="33D8D323" w14:textId="77777777" w:rsidR="00BE1D37" w:rsidRPr="00E256F1" w:rsidRDefault="00BE1D37" w:rsidP="00BE1D37">
            <w:pPr>
              <w:adjustRightInd w:val="0"/>
              <w:snapToGrid w:val="0"/>
              <w:jc w:val="center"/>
              <w:rPr>
                <w:rFonts w:eastAsia="標楷體"/>
                <w:b/>
                <w:sz w:val="32"/>
                <w:szCs w:val="28"/>
              </w:rPr>
            </w:pPr>
            <w:r w:rsidRPr="00E256F1">
              <w:rPr>
                <w:rFonts w:eastAsia="標楷體"/>
                <w:b/>
                <w:sz w:val="32"/>
                <w:szCs w:val="28"/>
              </w:rPr>
              <w:t>物</w:t>
            </w:r>
          </w:p>
          <w:p w14:paraId="2028AEFF" w14:textId="77777777" w:rsidR="00BE1D37" w:rsidRPr="00E256F1" w:rsidRDefault="00BE1D37" w:rsidP="00BE1D37">
            <w:pPr>
              <w:adjustRightInd w:val="0"/>
              <w:snapToGrid w:val="0"/>
              <w:jc w:val="center"/>
              <w:rPr>
                <w:rFonts w:eastAsia="標楷體"/>
                <w:b/>
                <w:sz w:val="32"/>
                <w:szCs w:val="28"/>
              </w:rPr>
            </w:pPr>
            <w:r w:rsidRPr="00E256F1">
              <w:rPr>
                <w:rFonts w:eastAsia="標楷體"/>
                <w:b/>
                <w:sz w:val="32"/>
                <w:szCs w:val="28"/>
              </w:rPr>
              <w:t>X</w:t>
            </w:r>
          </w:p>
        </w:tc>
        <w:tc>
          <w:tcPr>
            <w:tcW w:w="1692" w:type="pct"/>
            <w:vMerge w:val="restart"/>
            <w:tcBorders>
              <w:top w:val="thinThickSmallGap" w:sz="24" w:space="0" w:color="auto"/>
            </w:tcBorders>
          </w:tcPr>
          <w:p w14:paraId="53CE38D7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可能含有的有機化合物名稱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29675F88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  <w:p w14:paraId="7DC8AC8F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  <w:p w14:paraId="1690E715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  <w:p w14:paraId="4FFDD14B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  <w:p w14:paraId="5752FAB8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  <w:r w:rsidRPr="00E256F1">
              <w:rPr>
                <w:rFonts w:eastAsia="標楷體"/>
                <w:b/>
                <w:sz w:val="28"/>
                <w:szCs w:val="28"/>
              </w:rPr>
              <w:t>原因</w:t>
            </w:r>
            <w:r w:rsidRPr="00E256F1">
              <w:rPr>
                <w:rFonts w:eastAsia="標楷體"/>
                <w:b/>
                <w:sz w:val="28"/>
                <w:szCs w:val="28"/>
              </w:rPr>
              <w:t>:</w:t>
            </w:r>
          </w:p>
          <w:p w14:paraId="256941D5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  <w:p w14:paraId="520F4BD0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  <w:p w14:paraId="2FDC56AF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44" w:type="pct"/>
            <w:tcBorders>
              <w:top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65589" w14:textId="77777777" w:rsidR="00BE1D37" w:rsidRPr="00E256F1" w:rsidRDefault="00BE1D37" w:rsidP="00BE1D37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  <w:r w:rsidRPr="00E256F1">
              <w:rPr>
                <w:rFonts w:eastAsia="標楷體"/>
                <w:b/>
                <w:szCs w:val="28"/>
              </w:rPr>
              <w:t>試劑（</w:t>
            </w:r>
            <w:r w:rsidRPr="00E256F1">
              <w:rPr>
                <w:rFonts w:eastAsia="標楷體"/>
                <w:b/>
                <w:szCs w:val="28"/>
              </w:rPr>
              <w:t>A</w:t>
            </w:r>
            <w:r w:rsidRPr="00E256F1">
              <w:rPr>
                <w:rFonts w:eastAsia="標楷體"/>
                <w:b/>
                <w:szCs w:val="28"/>
              </w:rPr>
              <w:t>）</w:t>
            </w:r>
          </w:p>
        </w:tc>
        <w:tc>
          <w:tcPr>
            <w:tcW w:w="2156" w:type="pct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</w:tcBorders>
          </w:tcPr>
          <w:p w14:paraId="2F3C3A11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5AA2B7DF" w14:textId="77777777" w:rsidTr="00BE1D37">
        <w:trPr>
          <w:trHeight w:val="1582"/>
          <w:jc w:val="center"/>
        </w:trPr>
        <w:tc>
          <w:tcPr>
            <w:tcW w:w="508" w:type="pct"/>
            <w:vMerge/>
            <w:vAlign w:val="center"/>
          </w:tcPr>
          <w:p w14:paraId="0C5ADDD3" w14:textId="77777777" w:rsidR="00BE1D37" w:rsidRPr="00E256F1" w:rsidRDefault="00BE1D37" w:rsidP="00BE1D37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2" w:type="pct"/>
            <w:vMerge/>
          </w:tcPr>
          <w:p w14:paraId="14FCB189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BFE" w14:textId="77777777" w:rsidR="00BE1D37" w:rsidRPr="00E256F1" w:rsidRDefault="00BE1D37" w:rsidP="00BE1D37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  <w:r w:rsidRPr="00E256F1">
              <w:rPr>
                <w:rFonts w:eastAsia="標楷體"/>
                <w:b/>
                <w:szCs w:val="28"/>
              </w:rPr>
              <w:t>試劑（</w:t>
            </w:r>
            <w:r w:rsidRPr="00E256F1">
              <w:rPr>
                <w:rFonts w:eastAsia="標楷體"/>
                <w:b/>
                <w:szCs w:val="28"/>
              </w:rPr>
              <w:t>B</w:t>
            </w:r>
            <w:r w:rsidRPr="00E256F1">
              <w:rPr>
                <w:rFonts w:eastAsia="標楷體"/>
                <w:b/>
                <w:szCs w:val="28"/>
              </w:rPr>
              <w:t>）</w:t>
            </w:r>
          </w:p>
        </w:tc>
        <w:tc>
          <w:tcPr>
            <w:tcW w:w="2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8E6417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2C666919" w14:textId="77777777" w:rsidTr="00BE1D37">
        <w:trPr>
          <w:trHeight w:val="1582"/>
          <w:jc w:val="center"/>
        </w:trPr>
        <w:tc>
          <w:tcPr>
            <w:tcW w:w="508" w:type="pct"/>
            <w:vMerge/>
            <w:vAlign w:val="center"/>
          </w:tcPr>
          <w:p w14:paraId="2F74C70C" w14:textId="77777777" w:rsidR="00BE1D37" w:rsidRPr="00E256F1" w:rsidRDefault="00BE1D37" w:rsidP="00BE1D37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2" w:type="pct"/>
            <w:vMerge/>
          </w:tcPr>
          <w:p w14:paraId="2E04D374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0D68C" w14:textId="77777777" w:rsidR="00BE1D37" w:rsidRPr="00E256F1" w:rsidRDefault="00BE1D37" w:rsidP="00BE1D37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  <w:r w:rsidRPr="00E256F1">
              <w:rPr>
                <w:rFonts w:eastAsia="標楷體"/>
                <w:b/>
                <w:szCs w:val="28"/>
              </w:rPr>
              <w:t>試劑（</w:t>
            </w:r>
            <w:r w:rsidRPr="00E256F1">
              <w:rPr>
                <w:rFonts w:eastAsia="標楷體"/>
                <w:b/>
                <w:szCs w:val="28"/>
              </w:rPr>
              <w:t>C</w:t>
            </w:r>
            <w:r w:rsidRPr="00E256F1">
              <w:rPr>
                <w:rFonts w:eastAsia="標楷體"/>
                <w:b/>
                <w:szCs w:val="28"/>
              </w:rPr>
              <w:t>）</w:t>
            </w:r>
          </w:p>
        </w:tc>
        <w:tc>
          <w:tcPr>
            <w:tcW w:w="2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A35E54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389A89A7" w14:textId="77777777" w:rsidTr="00BE1D37">
        <w:trPr>
          <w:trHeight w:val="1582"/>
          <w:jc w:val="center"/>
        </w:trPr>
        <w:tc>
          <w:tcPr>
            <w:tcW w:w="508" w:type="pct"/>
            <w:vMerge/>
            <w:vAlign w:val="center"/>
          </w:tcPr>
          <w:p w14:paraId="6FDAC0D7" w14:textId="77777777" w:rsidR="00BE1D37" w:rsidRPr="00E256F1" w:rsidRDefault="00BE1D37" w:rsidP="00BE1D37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2" w:type="pct"/>
            <w:vMerge/>
          </w:tcPr>
          <w:p w14:paraId="3624F35D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908FB" w14:textId="77777777" w:rsidR="00BE1D37" w:rsidRPr="00E256F1" w:rsidRDefault="00BE1D37" w:rsidP="00BE1D37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  <w:r w:rsidRPr="00E256F1">
              <w:rPr>
                <w:rFonts w:eastAsia="標楷體"/>
                <w:b/>
                <w:szCs w:val="28"/>
              </w:rPr>
              <w:t>試劑（</w:t>
            </w:r>
            <w:r w:rsidRPr="00E256F1">
              <w:rPr>
                <w:rFonts w:eastAsia="標楷體"/>
                <w:b/>
                <w:szCs w:val="28"/>
              </w:rPr>
              <w:t>D</w:t>
            </w:r>
            <w:r w:rsidRPr="00E256F1">
              <w:rPr>
                <w:rFonts w:eastAsia="標楷體"/>
                <w:b/>
                <w:szCs w:val="28"/>
              </w:rPr>
              <w:t>）</w:t>
            </w:r>
          </w:p>
        </w:tc>
        <w:tc>
          <w:tcPr>
            <w:tcW w:w="2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FA68FE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14610461" w14:textId="77777777" w:rsidTr="00BE1D37">
        <w:trPr>
          <w:trHeight w:val="1582"/>
          <w:jc w:val="center"/>
        </w:trPr>
        <w:tc>
          <w:tcPr>
            <w:tcW w:w="508" w:type="pct"/>
            <w:vMerge/>
            <w:vAlign w:val="center"/>
          </w:tcPr>
          <w:p w14:paraId="1B9F9A0C" w14:textId="77777777" w:rsidR="00BE1D37" w:rsidRPr="00E256F1" w:rsidRDefault="00BE1D37" w:rsidP="00BE1D37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2" w:type="pct"/>
            <w:vMerge/>
          </w:tcPr>
          <w:p w14:paraId="54E571AF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730AD" w14:textId="77777777" w:rsidR="00BE1D37" w:rsidRPr="00E256F1" w:rsidRDefault="00BE1D37" w:rsidP="00BE1D37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  <w:r w:rsidRPr="00E256F1">
              <w:rPr>
                <w:rFonts w:eastAsia="標楷體"/>
                <w:b/>
                <w:szCs w:val="28"/>
              </w:rPr>
              <w:t>試劑（</w:t>
            </w:r>
            <w:r w:rsidRPr="00E256F1">
              <w:rPr>
                <w:rFonts w:eastAsia="標楷體"/>
                <w:b/>
                <w:szCs w:val="28"/>
              </w:rPr>
              <w:t>E</w:t>
            </w:r>
            <w:r w:rsidRPr="00E256F1">
              <w:rPr>
                <w:rFonts w:eastAsia="標楷體"/>
                <w:b/>
                <w:szCs w:val="28"/>
              </w:rPr>
              <w:t>）</w:t>
            </w:r>
          </w:p>
        </w:tc>
        <w:tc>
          <w:tcPr>
            <w:tcW w:w="2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23181E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441C6402" w14:textId="77777777" w:rsidTr="00BE1D37">
        <w:trPr>
          <w:trHeight w:val="1582"/>
          <w:jc w:val="center"/>
        </w:trPr>
        <w:tc>
          <w:tcPr>
            <w:tcW w:w="508" w:type="pct"/>
            <w:vMerge/>
            <w:vAlign w:val="center"/>
          </w:tcPr>
          <w:p w14:paraId="2EC8C1C6" w14:textId="77777777" w:rsidR="00BE1D37" w:rsidRPr="00E256F1" w:rsidRDefault="00BE1D37" w:rsidP="00BE1D37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2" w:type="pct"/>
            <w:vMerge/>
          </w:tcPr>
          <w:p w14:paraId="66BE8C10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0386D" w14:textId="4EBEEACA" w:rsidR="00BE1D37" w:rsidRPr="00E256F1" w:rsidRDefault="00BE1D37" w:rsidP="00BE1D37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  <w:r w:rsidRPr="00E256F1">
              <w:rPr>
                <w:rFonts w:eastAsia="標楷體"/>
                <w:b/>
                <w:szCs w:val="28"/>
              </w:rPr>
              <w:t>試劑（</w:t>
            </w:r>
            <w:r>
              <w:rPr>
                <w:rFonts w:eastAsia="標楷體" w:hint="eastAsia"/>
                <w:b/>
                <w:szCs w:val="28"/>
              </w:rPr>
              <w:t>F</w:t>
            </w:r>
            <w:r w:rsidRPr="00E256F1">
              <w:rPr>
                <w:rFonts w:eastAsia="標楷體"/>
                <w:b/>
                <w:szCs w:val="28"/>
              </w:rPr>
              <w:t>）</w:t>
            </w:r>
          </w:p>
        </w:tc>
        <w:tc>
          <w:tcPr>
            <w:tcW w:w="2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5175AF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BE1D37" w:rsidRPr="00E256F1" w14:paraId="28635768" w14:textId="77777777" w:rsidTr="00BE1D37">
        <w:trPr>
          <w:trHeight w:val="1582"/>
          <w:jc w:val="center"/>
        </w:trPr>
        <w:tc>
          <w:tcPr>
            <w:tcW w:w="508" w:type="pct"/>
            <w:vMerge/>
            <w:vAlign w:val="center"/>
          </w:tcPr>
          <w:p w14:paraId="68F1B52C" w14:textId="77777777" w:rsidR="00BE1D37" w:rsidRPr="00E256F1" w:rsidRDefault="00BE1D37" w:rsidP="00BE1D37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2" w:type="pct"/>
            <w:vMerge/>
          </w:tcPr>
          <w:p w14:paraId="1BC03676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644" w:type="pct"/>
            <w:tcBorders>
              <w:top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</w:tcPr>
          <w:p w14:paraId="37F60404" w14:textId="77777777" w:rsidR="00BE1D37" w:rsidRPr="00E256F1" w:rsidRDefault="00BE1D37" w:rsidP="00BE1D37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  <w:r w:rsidRPr="00E256F1">
              <w:rPr>
                <w:rFonts w:eastAsia="標楷體"/>
                <w:b/>
                <w:szCs w:val="28"/>
              </w:rPr>
              <w:t>pH</w:t>
            </w:r>
            <w:r w:rsidRPr="00E256F1">
              <w:rPr>
                <w:rFonts w:eastAsia="標楷體"/>
                <w:b/>
                <w:szCs w:val="28"/>
              </w:rPr>
              <w:t>值</w:t>
            </w:r>
          </w:p>
          <w:p w14:paraId="7404DB4D" w14:textId="77777777" w:rsidR="00BE1D37" w:rsidRPr="00E256F1" w:rsidRDefault="00BE1D37" w:rsidP="00BE1D37">
            <w:pPr>
              <w:adjustRightInd w:val="0"/>
              <w:snapToGrid w:val="0"/>
              <w:jc w:val="both"/>
              <w:rPr>
                <w:rFonts w:eastAsia="標楷體"/>
                <w:b/>
                <w:szCs w:val="28"/>
              </w:rPr>
            </w:pPr>
            <w:r w:rsidRPr="00E256F1">
              <w:rPr>
                <w:rFonts w:eastAsia="標楷體"/>
                <w:b/>
                <w:szCs w:val="28"/>
              </w:rPr>
              <w:t>(</w:t>
            </w:r>
            <w:r w:rsidRPr="00E256F1">
              <w:rPr>
                <w:rFonts w:eastAsia="標楷體"/>
                <w:b/>
                <w:szCs w:val="28"/>
              </w:rPr>
              <w:t>水溶液</w:t>
            </w:r>
            <w:r w:rsidRPr="00E256F1">
              <w:rPr>
                <w:rFonts w:eastAsia="標楷體"/>
                <w:b/>
                <w:szCs w:val="28"/>
              </w:rPr>
              <w:t>)</w:t>
            </w:r>
          </w:p>
        </w:tc>
        <w:tc>
          <w:tcPr>
            <w:tcW w:w="2156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</w:tcBorders>
          </w:tcPr>
          <w:p w14:paraId="795E0E9B" w14:textId="77777777" w:rsidR="00BE1D37" w:rsidRPr="00E256F1" w:rsidRDefault="00BE1D37" w:rsidP="00BE1D37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061CF771" w14:textId="77777777" w:rsidR="00462133" w:rsidRPr="0069766D" w:rsidRDefault="00462133" w:rsidP="00462133">
      <w:pPr>
        <w:rPr>
          <w:rFonts w:ascii="標楷體" w:eastAsia="標楷體" w:hAnsi="標楷體"/>
          <w:b/>
          <w:sz w:val="32"/>
          <w:szCs w:val="32"/>
        </w:rPr>
      </w:pPr>
    </w:p>
    <w:p w14:paraId="204D688B" w14:textId="2A162F67" w:rsidR="00746577" w:rsidRDefault="00746577" w:rsidP="004B353F">
      <w:pPr>
        <w:rPr>
          <w:rFonts w:ascii="標楷體" w:eastAsia="標楷體" w:hAnsi="標楷體"/>
        </w:rPr>
      </w:pPr>
    </w:p>
    <w:p w14:paraId="30254B53" w14:textId="21C77EE1" w:rsidR="00F44430" w:rsidRDefault="00F44430" w:rsidP="004B353F">
      <w:pPr>
        <w:rPr>
          <w:rFonts w:ascii="標楷體" w:eastAsia="標楷體" w:hAnsi="標楷體"/>
        </w:rPr>
      </w:pPr>
    </w:p>
    <w:p w14:paraId="76350D56" w14:textId="1313417E" w:rsidR="00F44430" w:rsidRDefault="007C30BF" w:rsidP="00F33DE0">
      <w:pPr>
        <w:rPr>
          <w:rFonts w:ascii="標楷體" w:eastAsia="標楷體" w:hAnsi="標楷體"/>
        </w:rPr>
      </w:pPr>
      <w:r w:rsidRPr="0051058B">
        <w:rPr>
          <w:rFonts w:eastAsia="標楷體" w:hint="eastAsia"/>
          <w:b/>
          <w:sz w:val="28"/>
          <w:szCs w:val="28"/>
        </w:rPr>
        <w:lastRenderedPageBreak/>
        <w:t>請搜集</w:t>
      </w:r>
      <w:r w:rsidR="00F33DE0" w:rsidRPr="0051058B">
        <w:rPr>
          <w:rFonts w:eastAsia="標楷體" w:hint="eastAsia"/>
          <w:b/>
          <w:sz w:val="28"/>
          <w:szCs w:val="28"/>
        </w:rPr>
        <w:t>藥品結構與性質</w:t>
      </w:r>
      <w:r w:rsidRPr="0051058B">
        <w:rPr>
          <w:rFonts w:eastAsia="標楷體" w:hint="eastAsia"/>
          <w:b/>
          <w:sz w:val="28"/>
          <w:szCs w:val="28"/>
        </w:rPr>
        <w:t>相關資訊</w:t>
      </w:r>
      <w:r w:rsidR="00F33DE0" w:rsidRPr="0051058B">
        <w:rPr>
          <w:rFonts w:eastAsia="標楷體" w:hint="eastAsia"/>
          <w:b/>
          <w:sz w:val="28"/>
          <w:szCs w:val="28"/>
        </w:rPr>
        <w:t>：</w:t>
      </w:r>
    </w:p>
    <w:tbl>
      <w:tblPr>
        <w:tblStyle w:val="a9"/>
        <w:tblW w:w="10010" w:type="dxa"/>
        <w:tblLook w:val="04A0" w:firstRow="1" w:lastRow="0" w:firstColumn="1" w:lastColumn="0" w:noHBand="0" w:noVBand="1"/>
      </w:tblPr>
      <w:tblGrid>
        <w:gridCol w:w="5005"/>
        <w:gridCol w:w="5005"/>
      </w:tblGrid>
      <w:tr w:rsidR="00DF5792" w14:paraId="4810A622" w14:textId="77777777" w:rsidTr="0051058B">
        <w:trPr>
          <w:trHeight w:val="3411"/>
        </w:trPr>
        <w:tc>
          <w:tcPr>
            <w:tcW w:w="5005" w:type="dxa"/>
          </w:tcPr>
          <w:p w14:paraId="688F99A3" w14:textId="2D98C859" w:rsidR="00DF5792" w:rsidRDefault="00DF5792" w:rsidP="004B353F">
            <w:pPr>
              <w:rPr>
                <w:rFonts w:ascii="標楷體" w:eastAsia="標楷體" w:hAnsi="標楷體"/>
              </w:rPr>
            </w:pPr>
            <w:r w:rsidRPr="00E256F1">
              <w:rPr>
                <w:rFonts w:eastAsia="標楷體"/>
                <w:sz w:val="28"/>
                <w:szCs w:val="32"/>
              </w:rPr>
              <w:t>苯甲酸（</w:t>
            </w:r>
            <w:r w:rsidRPr="00E256F1">
              <w:rPr>
                <w:rFonts w:eastAsia="標楷體"/>
                <w:sz w:val="28"/>
                <w:szCs w:val="32"/>
              </w:rPr>
              <w:t>Benzoic acid, C</w:t>
            </w:r>
            <w:r w:rsidRPr="00E256F1">
              <w:rPr>
                <w:rFonts w:eastAsia="標楷體"/>
                <w:sz w:val="28"/>
                <w:szCs w:val="32"/>
                <w:vertAlign w:val="subscript"/>
              </w:rPr>
              <w:t>6</w:t>
            </w:r>
            <w:r w:rsidRPr="00E256F1">
              <w:rPr>
                <w:rFonts w:eastAsia="標楷體"/>
                <w:sz w:val="28"/>
                <w:szCs w:val="32"/>
              </w:rPr>
              <w:t>H</w:t>
            </w:r>
            <w:smartTag w:uri="urn:schemas-microsoft-com:office:smarttags" w:element="chmetcnv">
              <w:smartTagPr>
                <w:attr w:name="UnitName" w:val="C"/>
                <w:attr w:name="SourceValue" w:val="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E256F1">
                <w:rPr>
                  <w:rFonts w:eastAsia="標楷體"/>
                  <w:sz w:val="28"/>
                  <w:szCs w:val="32"/>
                  <w:vertAlign w:val="subscript"/>
                </w:rPr>
                <w:t>5</w:t>
              </w:r>
              <w:r w:rsidRPr="00E256F1">
                <w:rPr>
                  <w:rFonts w:eastAsia="標楷體"/>
                  <w:sz w:val="28"/>
                  <w:szCs w:val="32"/>
                </w:rPr>
                <w:t>C</w:t>
              </w:r>
            </w:smartTag>
            <w:r w:rsidRPr="00E256F1">
              <w:rPr>
                <w:rFonts w:eastAsia="標楷體"/>
                <w:sz w:val="28"/>
                <w:szCs w:val="32"/>
              </w:rPr>
              <w:t>OOH</w:t>
            </w:r>
            <w:r w:rsidRPr="00E256F1">
              <w:rPr>
                <w:rFonts w:eastAsia="標楷體"/>
                <w:sz w:val="28"/>
                <w:szCs w:val="32"/>
              </w:rPr>
              <w:t>）</w:t>
            </w:r>
          </w:p>
        </w:tc>
        <w:tc>
          <w:tcPr>
            <w:tcW w:w="5005" w:type="dxa"/>
          </w:tcPr>
          <w:p w14:paraId="6805F83A" w14:textId="7864D7B3" w:rsidR="00DF5792" w:rsidRDefault="003777B7" w:rsidP="004B353F">
            <w:pPr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  <w:sz w:val="28"/>
                <w:szCs w:val="32"/>
              </w:rPr>
              <w:t>水揚</w:t>
            </w:r>
            <w:r w:rsidR="00DF5792">
              <w:rPr>
                <w:rFonts w:eastAsia="標楷體" w:hint="eastAsia"/>
                <w:sz w:val="28"/>
                <w:szCs w:val="32"/>
              </w:rPr>
              <w:t>酸</w:t>
            </w:r>
            <w:r w:rsidR="00DF5792">
              <w:rPr>
                <w:rFonts w:eastAsia="標楷體" w:hint="eastAsia"/>
                <w:sz w:val="28"/>
                <w:szCs w:val="32"/>
              </w:rPr>
              <w:t>(</w:t>
            </w:r>
            <w:r w:rsidR="00DF5792">
              <w:rPr>
                <w:rFonts w:eastAsia="標楷體" w:hint="eastAsia"/>
                <w:sz w:val="28"/>
                <w:szCs w:val="32"/>
              </w:rPr>
              <w:t>鄰羥基苯甲酸</w:t>
            </w:r>
            <w:r w:rsidR="00DF5792">
              <w:rPr>
                <w:rFonts w:eastAsia="標楷體"/>
                <w:sz w:val="28"/>
                <w:szCs w:val="32"/>
              </w:rPr>
              <w:t>)</w:t>
            </w:r>
          </w:p>
        </w:tc>
      </w:tr>
      <w:tr w:rsidR="003777B7" w14:paraId="7DA2EADE" w14:textId="77777777" w:rsidTr="0051058B">
        <w:trPr>
          <w:trHeight w:val="3467"/>
        </w:trPr>
        <w:tc>
          <w:tcPr>
            <w:tcW w:w="5005" w:type="dxa"/>
          </w:tcPr>
          <w:p w14:paraId="41C230C1" w14:textId="4BC195F1" w:rsidR="003777B7" w:rsidRDefault="003777B7" w:rsidP="003777B7">
            <w:pPr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  <w:sz w:val="28"/>
                <w:szCs w:val="32"/>
              </w:rPr>
              <w:t>順</w:t>
            </w:r>
            <w:r>
              <w:rPr>
                <w:rFonts w:eastAsia="標楷體" w:hint="eastAsia"/>
                <w:sz w:val="28"/>
                <w:szCs w:val="32"/>
              </w:rPr>
              <w:t>-</w:t>
            </w:r>
            <w:r>
              <w:rPr>
                <w:rFonts w:eastAsia="標楷體" w:hint="eastAsia"/>
                <w:sz w:val="28"/>
                <w:szCs w:val="32"/>
              </w:rPr>
              <w:t>丁烯二酸</w:t>
            </w:r>
          </w:p>
        </w:tc>
        <w:tc>
          <w:tcPr>
            <w:tcW w:w="5005" w:type="dxa"/>
          </w:tcPr>
          <w:p w14:paraId="51D5441D" w14:textId="6E229F02" w:rsidR="003777B7" w:rsidRDefault="003777B7" w:rsidP="003777B7">
            <w:pPr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  <w:sz w:val="28"/>
                <w:szCs w:val="32"/>
              </w:rPr>
              <w:t>反</w:t>
            </w:r>
            <w:r>
              <w:rPr>
                <w:rFonts w:eastAsia="標楷體" w:hint="eastAsia"/>
                <w:sz w:val="28"/>
                <w:szCs w:val="32"/>
              </w:rPr>
              <w:t>-</w:t>
            </w:r>
            <w:r>
              <w:rPr>
                <w:rFonts w:eastAsia="標楷體" w:hint="eastAsia"/>
                <w:sz w:val="28"/>
                <w:szCs w:val="32"/>
              </w:rPr>
              <w:t>丁烯二酸</w:t>
            </w:r>
          </w:p>
        </w:tc>
      </w:tr>
      <w:tr w:rsidR="003777B7" w14:paraId="355F4775" w14:textId="77777777" w:rsidTr="0051058B">
        <w:trPr>
          <w:trHeight w:val="3411"/>
        </w:trPr>
        <w:tc>
          <w:tcPr>
            <w:tcW w:w="5005" w:type="dxa"/>
          </w:tcPr>
          <w:p w14:paraId="6E193AC9" w14:textId="146E06C6" w:rsidR="003777B7" w:rsidRDefault="003777B7" w:rsidP="003777B7">
            <w:pPr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  <w:sz w:val="28"/>
                <w:szCs w:val="32"/>
              </w:rPr>
              <w:t>檸檬酸</w:t>
            </w:r>
          </w:p>
        </w:tc>
        <w:tc>
          <w:tcPr>
            <w:tcW w:w="5005" w:type="dxa"/>
          </w:tcPr>
          <w:p w14:paraId="58F11FD6" w14:textId="11367D03" w:rsidR="003777B7" w:rsidRDefault="003777B7" w:rsidP="003777B7">
            <w:pPr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  <w:sz w:val="28"/>
                <w:szCs w:val="32"/>
              </w:rPr>
              <w:t>葡萄糖</w:t>
            </w:r>
          </w:p>
        </w:tc>
      </w:tr>
      <w:tr w:rsidR="003777B7" w14:paraId="65348FD4" w14:textId="77777777" w:rsidTr="0051058B">
        <w:trPr>
          <w:trHeight w:val="3411"/>
        </w:trPr>
        <w:tc>
          <w:tcPr>
            <w:tcW w:w="5005" w:type="dxa"/>
          </w:tcPr>
          <w:p w14:paraId="234530DE" w14:textId="0A055D5B" w:rsidR="003777B7" w:rsidRDefault="003777B7" w:rsidP="003777B7">
            <w:pPr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  <w:sz w:val="28"/>
                <w:szCs w:val="32"/>
              </w:rPr>
              <w:t>澱粉</w:t>
            </w:r>
          </w:p>
        </w:tc>
        <w:tc>
          <w:tcPr>
            <w:tcW w:w="5005" w:type="dxa"/>
          </w:tcPr>
          <w:p w14:paraId="30707490" w14:textId="77777777" w:rsidR="003777B7" w:rsidRDefault="003777B7" w:rsidP="003777B7">
            <w:pPr>
              <w:rPr>
                <w:rFonts w:ascii="標楷體" w:eastAsia="標楷體" w:hAnsi="標楷體"/>
              </w:rPr>
            </w:pPr>
          </w:p>
        </w:tc>
      </w:tr>
    </w:tbl>
    <w:p w14:paraId="54B062B4" w14:textId="371FDAC7" w:rsidR="00EB69D4" w:rsidRPr="00573BD9" w:rsidRDefault="00573BD9" w:rsidP="00EB69D4">
      <w:pPr>
        <w:adjustRightInd w:val="0"/>
        <w:snapToGrid w:val="0"/>
        <w:spacing w:beforeLines="100" w:before="240"/>
        <w:ind w:left="-550" w:firstLineChars="196" w:firstLine="785"/>
        <w:jc w:val="center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/>
          <w:b/>
          <w:sz w:val="40"/>
          <w:szCs w:val="40"/>
          <w:u w:val="wave"/>
        </w:rPr>
        <w:br w:type="page"/>
      </w:r>
    </w:p>
    <w:p w14:paraId="218BB8B9" w14:textId="27A3DCD6" w:rsidR="00462133" w:rsidRPr="00573BD9" w:rsidRDefault="00E00F84" w:rsidP="008239DB">
      <w:pPr>
        <w:pStyle w:val="ae"/>
        <w:ind w:leftChars="0" w:left="0"/>
        <w:rPr>
          <w:rFonts w:ascii="標楷體" w:eastAsia="標楷體" w:hAnsi="標楷體"/>
          <w:b/>
          <w:color w:val="000000"/>
          <w:sz w:val="32"/>
          <w:szCs w:val="32"/>
        </w:rPr>
      </w:pPr>
      <w:r w:rsidRPr="00573BD9">
        <w:rPr>
          <w:rFonts w:ascii="標楷體" w:eastAsia="標楷體" w:hAnsi="標楷體" w:hint="eastAsia"/>
          <w:b/>
          <w:sz w:val="32"/>
          <w:szCs w:val="32"/>
          <w:u w:val="wave"/>
        </w:rPr>
        <w:lastRenderedPageBreak/>
        <w:t>實驗</w:t>
      </w:r>
      <w:r w:rsidR="00803849" w:rsidRPr="00573BD9">
        <w:rPr>
          <w:rFonts w:ascii="標楷體" w:eastAsia="標楷體" w:hAnsi="標楷體" w:hint="eastAsia"/>
          <w:b/>
          <w:sz w:val="32"/>
          <w:szCs w:val="32"/>
          <w:u w:val="wave"/>
        </w:rPr>
        <w:t>四</w:t>
      </w:r>
      <w:r w:rsidRPr="00573BD9">
        <w:rPr>
          <w:rFonts w:ascii="標楷體" w:eastAsia="標楷體" w:hAnsi="標楷體" w:hint="eastAsia"/>
          <w:b/>
          <w:sz w:val="32"/>
          <w:szCs w:val="32"/>
          <w:u w:val="wave"/>
        </w:rPr>
        <w:t>、</w:t>
      </w:r>
      <w:r w:rsidR="00462133" w:rsidRPr="00573BD9">
        <w:rPr>
          <w:rFonts w:ascii="標楷體" w:eastAsia="標楷體" w:hAnsi="標楷體" w:hint="eastAsia"/>
          <w:b/>
          <w:color w:val="000000"/>
          <w:sz w:val="32"/>
          <w:szCs w:val="32"/>
        </w:rPr>
        <w:t>市售雙氧水含量測定</w:t>
      </w:r>
    </w:p>
    <w:p w14:paraId="083A4ECD" w14:textId="77777777" w:rsidR="00462133" w:rsidRPr="0069766D" w:rsidRDefault="00462133" w:rsidP="00462133">
      <w:pPr>
        <w:rPr>
          <w:rFonts w:ascii="標楷體" w:eastAsia="標楷體" w:hAnsi="標楷體"/>
          <w:b/>
          <w:sz w:val="32"/>
          <w:szCs w:val="32"/>
        </w:rPr>
      </w:pPr>
      <w:r w:rsidRPr="0069766D">
        <w:rPr>
          <w:rFonts w:ascii="標楷體" w:eastAsia="標楷體" w:hAnsi="標楷體"/>
          <w:b/>
          <w:sz w:val="32"/>
        </w:rPr>
        <w:t>一、</w:t>
      </w:r>
      <w:r w:rsidRPr="0069766D">
        <w:rPr>
          <w:rFonts w:ascii="標楷體" w:eastAsia="標楷體" w:hAnsi="標楷體"/>
          <w:b/>
          <w:sz w:val="32"/>
          <w:szCs w:val="32"/>
        </w:rPr>
        <w:t>實驗背景及原理</w:t>
      </w:r>
    </w:p>
    <w:p w14:paraId="3FEDCDCA" w14:textId="77777777" w:rsidR="00462133" w:rsidRPr="00E57A93" w:rsidRDefault="00462133" w:rsidP="00462133">
      <w:pPr>
        <w:autoSpaceDE w:val="0"/>
        <w:autoSpaceDN w:val="0"/>
        <w:adjustRightInd w:val="0"/>
        <w:spacing w:line="400" w:lineRule="exact"/>
        <w:ind w:leftChars="200" w:left="480" w:firstLineChars="200" w:firstLine="560"/>
        <w:rPr>
          <w:rFonts w:eastAsia="標楷體"/>
          <w:sz w:val="28"/>
          <w:szCs w:val="28"/>
        </w:rPr>
      </w:pPr>
      <w:r w:rsidRPr="00E57A93">
        <w:rPr>
          <w:rFonts w:eastAsia="標楷體"/>
          <w:sz w:val="28"/>
          <w:szCs w:val="28"/>
        </w:rPr>
        <w:t>一般淺層皮膚外傷如擦傷、刀傷等會去西藥房購買雙氧水來消毒傷口，藥用雙氧水在傷口反應時會生成大量氧氣泡沫與水，利用其分解過程中釋放不穩定的氧離子而達到殺菌作用。但是高濃度過氧化氫腐蝕性強，不可直接接觸皮膚，藥房所買到的市售雙氧水已經稀釋至安全濃度，可以有足夠強的氧化效果來殺菌，卻不至於灼傷皮膚。</w:t>
      </w:r>
    </w:p>
    <w:p w14:paraId="20FC8485" w14:textId="77777777" w:rsidR="00462133" w:rsidRPr="00E57A93" w:rsidRDefault="00462133" w:rsidP="00462133">
      <w:pPr>
        <w:autoSpaceDE w:val="0"/>
        <w:autoSpaceDN w:val="0"/>
        <w:adjustRightInd w:val="0"/>
        <w:spacing w:beforeLines="50" w:before="120" w:line="400" w:lineRule="exact"/>
        <w:ind w:leftChars="200" w:left="480" w:firstLineChars="200" w:firstLine="560"/>
        <w:rPr>
          <w:rFonts w:eastAsia="標楷體"/>
          <w:sz w:val="28"/>
          <w:szCs w:val="28"/>
        </w:rPr>
      </w:pPr>
      <w:r w:rsidRPr="00E57A93">
        <w:rPr>
          <w:rFonts w:eastAsia="標楷體"/>
          <w:sz w:val="28"/>
          <w:szCs w:val="28"/>
        </w:rPr>
        <w:t>本次實驗利用氧化還原反應來測定未知濃度的雙氧水。我們先加入過量的亞鐵離子</w:t>
      </w:r>
      <w:r w:rsidRPr="00E57A93">
        <w:rPr>
          <w:rFonts w:eastAsia="標楷體"/>
          <w:sz w:val="28"/>
          <w:szCs w:val="28"/>
        </w:rPr>
        <w:t>(Fe</w:t>
      </w:r>
      <w:r w:rsidRPr="00E57A93">
        <w:rPr>
          <w:rFonts w:eastAsia="標楷體"/>
          <w:sz w:val="28"/>
          <w:szCs w:val="28"/>
          <w:vertAlign w:val="superscript"/>
        </w:rPr>
        <w:t>2+</w:t>
      </w:r>
      <w:r w:rsidRPr="00E57A93">
        <w:rPr>
          <w:rFonts w:eastAsia="標楷體"/>
          <w:sz w:val="28"/>
          <w:szCs w:val="28"/>
        </w:rPr>
        <w:t>)</w:t>
      </w:r>
      <w:r w:rsidRPr="00E57A93">
        <w:rPr>
          <w:rFonts w:eastAsia="標楷體"/>
          <w:sz w:val="28"/>
          <w:szCs w:val="28"/>
        </w:rPr>
        <w:t>與雙氧水作用，再以另一個強氧化劑</w:t>
      </w:r>
      <w:r w:rsidRPr="00E57A93">
        <w:rPr>
          <w:rFonts w:eastAsia="標楷體"/>
          <w:sz w:val="28"/>
          <w:szCs w:val="28"/>
        </w:rPr>
        <w:t>-</w:t>
      </w:r>
      <w:r w:rsidRPr="00E57A93">
        <w:rPr>
          <w:rFonts w:eastAsia="標楷體"/>
          <w:sz w:val="28"/>
          <w:szCs w:val="28"/>
        </w:rPr>
        <w:t>過錳酸鉀來測定過剩的亞鐵離子</w:t>
      </w:r>
      <w:r w:rsidRPr="00E57A93">
        <w:rPr>
          <w:rFonts w:eastAsia="標楷體"/>
          <w:sz w:val="28"/>
          <w:szCs w:val="28"/>
        </w:rPr>
        <w:t>(Fe</w:t>
      </w:r>
      <w:r w:rsidRPr="00E57A93">
        <w:rPr>
          <w:rFonts w:eastAsia="標楷體"/>
          <w:sz w:val="28"/>
          <w:szCs w:val="28"/>
          <w:vertAlign w:val="superscript"/>
        </w:rPr>
        <w:t>2+</w:t>
      </w:r>
      <w:r w:rsidRPr="00E57A93">
        <w:rPr>
          <w:rFonts w:eastAsia="標楷體"/>
          <w:sz w:val="28"/>
          <w:szCs w:val="28"/>
        </w:rPr>
        <w:t>)</w:t>
      </w:r>
      <w:r w:rsidRPr="00E57A93">
        <w:rPr>
          <w:rFonts w:eastAsia="標楷體"/>
          <w:sz w:val="28"/>
          <w:szCs w:val="28"/>
        </w:rPr>
        <w:t>濃度，並由此推算市售雙氧水的濃度</w:t>
      </w:r>
      <w:r w:rsidRPr="00E57A93">
        <w:rPr>
          <w:rFonts w:eastAsia="標楷體"/>
          <w:sz w:val="28"/>
          <w:szCs w:val="28"/>
        </w:rPr>
        <w:t>(mg/mL)</w:t>
      </w:r>
      <w:r w:rsidRPr="00E57A93">
        <w:rPr>
          <w:rFonts w:eastAsia="標楷體"/>
          <w:sz w:val="28"/>
          <w:szCs w:val="28"/>
        </w:rPr>
        <w:t>。</w:t>
      </w:r>
    </w:p>
    <w:p w14:paraId="12749665" w14:textId="77777777" w:rsidR="00573BD9" w:rsidRDefault="00573BD9" w:rsidP="00462133">
      <w:pPr>
        <w:autoSpaceDE w:val="0"/>
        <w:autoSpaceDN w:val="0"/>
        <w:adjustRightInd w:val="0"/>
        <w:spacing w:line="400" w:lineRule="exact"/>
        <w:rPr>
          <w:rFonts w:ascii="標楷體" w:eastAsia="標楷體" w:hAnsi="標楷體"/>
          <w:b/>
          <w:sz w:val="32"/>
        </w:rPr>
      </w:pPr>
    </w:p>
    <w:p w14:paraId="1DBA5D63" w14:textId="77777777" w:rsidR="00462133" w:rsidRPr="0069766D" w:rsidRDefault="00462133" w:rsidP="00462133">
      <w:pPr>
        <w:autoSpaceDE w:val="0"/>
        <w:autoSpaceDN w:val="0"/>
        <w:adjustRightInd w:val="0"/>
        <w:spacing w:line="400" w:lineRule="exact"/>
        <w:rPr>
          <w:rFonts w:ascii="標楷體" w:eastAsia="標楷體" w:hAnsi="標楷體"/>
          <w:b/>
          <w:sz w:val="32"/>
        </w:rPr>
      </w:pPr>
      <w:r w:rsidRPr="0069766D">
        <w:rPr>
          <w:rFonts w:ascii="標楷體" w:eastAsia="標楷體" w:hAnsi="標楷體"/>
          <w:b/>
          <w:sz w:val="32"/>
        </w:rPr>
        <w:t>二、實驗</w:t>
      </w:r>
      <w:r w:rsidRPr="0069766D">
        <w:rPr>
          <w:rFonts w:ascii="標楷體" w:eastAsia="標楷體" w:hAnsi="標楷體"/>
          <w:b/>
          <w:sz w:val="28"/>
          <w:szCs w:val="28"/>
        </w:rPr>
        <w:t>器材及藥品</w:t>
      </w:r>
    </w:p>
    <w:p w14:paraId="119D5764" w14:textId="77777777" w:rsidR="00462133" w:rsidRPr="0069766D" w:rsidRDefault="00462133" w:rsidP="00462133">
      <w:pPr>
        <w:spacing w:beforeLines="50" w:before="120" w:afterLines="50" w:after="120"/>
        <w:ind w:firstLineChars="236" w:firstLine="614"/>
        <w:rPr>
          <w:rFonts w:ascii="標楷體" w:eastAsia="標楷體" w:hAnsi="標楷體"/>
          <w:b/>
          <w:sz w:val="26"/>
          <w:szCs w:val="26"/>
        </w:rPr>
      </w:pPr>
      <w:r w:rsidRPr="0069766D">
        <w:rPr>
          <w:rFonts w:ascii="標楷體" w:eastAsia="標楷體" w:hAnsi="標楷體"/>
          <w:b/>
          <w:sz w:val="26"/>
          <w:szCs w:val="26"/>
        </w:rPr>
        <w:t>個人藥品：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68"/>
        <w:gridCol w:w="1012"/>
        <w:gridCol w:w="3220"/>
        <w:gridCol w:w="962"/>
      </w:tblGrid>
      <w:tr w:rsidR="00462133" w:rsidRPr="00E57A93" w14:paraId="18BD4330" w14:textId="77777777" w:rsidTr="00054073">
        <w:trPr>
          <w:trHeight w:val="420"/>
        </w:trPr>
        <w:tc>
          <w:tcPr>
            <w:tcW w:w="3168" w:type="dxa"/>
            <w:shd w:val="clear" w:color="auto" w:fill="auto"/>
            <w:vAlign w:val="center"/>
          </w:tcPr>
          <w:p w14:paraId="5C2E4230" w14:textId="77777777" w:rsidR="00462133" w:rsidRPr="00E57A93" w:rsidRDefault="00462133" w:rsidP="005038A6">
            <w:pPr>
              <w:rPr>
                <w:rFonts w:eastAsia="標楷體"/>
                <w:b/>
                <w:sz w:val="26"/>
                <w:szCs w:val="26"/>
              </w:rPr>
            </w:pPr>
            <w:r w:rsidRPr="00E57A93">
              <w:rPr>
                <w:rFonts w:eastAsia="標楷體"/>
                <w:b/>
                <w:sz w:val="26"/>
                <w:szCs w:val="26"/>
              </w:rPr>
              <w:t>名稱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75AE0161" w14:textId="77777777" w:rsidR="00462133" w:rsidRPr="00E57A93" w:rsidRDefault="00462133" w:rsidP="005038A6">
            <w:pPr>
              <w:ind w:firstLineChars="50" w:firstLine="130"/>
              <w:rPr>
                <w:rFonts w:eastAsia="標楷體"/>
                <w:b/>
                <w:sz w:val="26"/>
                <w:szCs w:val="26"/>
              </w:rPr>
            </w:pPr>
            <w:r w:rsidRPr="00E57A93">
              <w:rPr>
                <w:rFonts w:eastAsia="標楷體"/>
                <w:b/>
                <w:sz w:val="26"/>
                <w:szCs w:val="26"/>
              </w:rPr>
              <w:t>數量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2F77CD31" w14:textId="77777777" w:rsidR="00462133" w:rsidRPr="00E57A93" w:rsidRDefault="00462133" w:rsidP="005038A6">
            <w:pPr>
              <w:rPr>
                <w:rFonts w:eastAsia="標楷體"/>
                <w:b/>
                <w:sz w:val="26"/>
                <w:szCs w:val="26"/>
              </w:rPr>
            </w:pPr>
            <w:r w:rsidRPr="00E57A93">
              <w:rPr>
                <w:rFonts w:eastAsia="標楷體"/>
                <w:b/>
                <w:sz w:val="26"/>
                <w:szCs w:val="26"/>
              </w:rPr>
              <w:t>名稱</w:t>
            </w:r>
          </w:p>
        </w:tc>
        <w:tc>
          <w:tcPr>
            <w:tcW w:w="962" w:type="dxa"/>
            <w:shd w:val="clear" w:color="auto" w:fill="auto"/>
            <w:vAlign w:val="center"/>
          </w:tcPr>
          <w:p w14:paraId="22079A75" w14:textId="77777777" w:rsidR="00462133" w:rsidRPr="00E57A93" w:rsidRDefault="00462133" w:rsidP="005038A6">
            <w:pPr>
              <w:ind w:firstLineChars="50" w:firstLine="130"/>
              <w:rPr>
                <w:rFonts w:eastAsia="標楷體"/>
                <w:b/>
                <w:sz w:val="26"/>
                <w:szCs w:val="26"/>
              </w:rPr>
            </w:pPr>
            <w:r w:rsidRPr="00E57A93">
              <w:rPr>
                <w:rFonts w:eastAsia="標楷體"/>
                <w:b/>
                <w:sz w:val="26"/>
                <w:szCs w:val="26"/>
              </w:rPr>
              <w:t>數量</w:t>
            </w:r>
          </w:p>
        </w:tc>
      </w:tr>
      <w:tr w:rsidR="00462133" w:rsidRPr="00E57A93" w14:paraId="36E9D10D" w14:textId="77777777" w:rsidTr="00054073">
        <w:trPr>
          <w:trHeight w:val="420"/>
        </w:trPr>
        <w:tc>
          <w:tcPr>
            <w:tcW w:w="3168" w:type="dxa"/>
            <w:shd w:val="clear" w:color="auto" w:fill="auto"/>
            <w:vAlign w:val="center"/>
          </w:tcPr>
          <w:p w14:paraId="2FC74342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未知濃度雙氧水</w:t>
            </w:r>
            <w:r w:rsidRPr="00E57A93">
              <w:rPr>
                <w:rFonts w:eastAsia="標楷體"/>
                <w:sz w:val="26"/>
                <w:szCs w:val="26"/>
              </w:rPr>
              <w:t>(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H</w:t>
            </w:r>
            <w:r w:rsidRPr="00E57A93">
              <w:rPr>
                <w:rFonts w:eastAsia="標楷體"/>
                <w:kern w:val="0"/>
                <w:sz w:val="26"/>
                <w:szCs w:val="26"/>
                <w:vertAlign w:val="subscript"/>
              </w:rPr>
              <w:t>2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O</w:t>
            </w:r>
            <w:r w:rsidRPr="00E57A93">
              <w:rPr>
                <w:rFonts w:eastAsia="標楷體"/>
                <w:kern w:val="0"/>
                <w:sz w:val="26"/>
                <w:szCs w:val="26"/>
                <w:vertAlign w:val="subscript"/>
              </w:rPr>
              <w:t>2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)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0A6C0502" w14:textId="77777777" w:rsidR="00462133" w:rsidRPr="00E57A93" w:rsidRDefault="00462133" w:rsidP="005038A6">
            <w:pPr>
              <w:ind w:firstLineChars="50" w:firstLine="130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瓶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6D08E2E2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草酸鈉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(Na</w:t>
            </w:r>
            <w:r w:rsidRPr="00E57A93">
              <w:rPr>
                <w:rFonts w:eastAsia="標楷體"/>
                <w:kern w:val="0"/>
                <w:sz w:val="26"/>
                <w:szCs w:val="26"/>
                <w:vertAlign w:val="subscript"/>
              </w:rPr>
              <w:t>2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C</w:t>
            </w:r>
            <w:r w:rsidRPr="00E57A93">
              <w:rPr>
                <w:rFonts w:eastAsia="標楷體"/>
                <w:kern w:val="0"/>
                <w:sz w:val="26"/>
                <w:szCs w:val="26"/>
                <w:vertAlign w:val="subscript"/>
              </w:rPr>
              <w:t>2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O</w:t>
            </w:r>
            <w:r w:rsidRPr="00E57A93">
              <w:rPr>
                <w:rFonts w:eastAsia="標楷體"/>
                <w:kern w:val="0"/>
                <w:sz w:val="26"/>
                <w:szCs w:val="26"/>
                <w:vertAlign w:val="subscript"/>
              </w:rPr>
              <w:t>4</w:t>
            </w:r>
            <w:r w:rsidRPr="00E57A93">
              <w:rPr>
                <w:rFonts w:eastAsia="標楷體"/>
                <w:bCs/>
                <w:color w:val="000000"/>
                <w:kern w:val="0"/>
                <w:sz w:val="26"/>
                <w:szCs w:val="26"/>
              </w:rPr>
              <w:t>，</w:t>
            </w:r>
            <w:r w:rsidRPr="00E57A93">
              <w:rPr>
                <w:rFonts w:eastAsia="標楷體"/>
                <w:bCs/>
                <w:color w:val="000000"/>
                <w:kern w:val="0"/>
                <w:sz w:val="26"/>
                <w:szCs w:val="26"/>
              </w:rPr>
              <w:t>0.1M)</w:t>
            </w:r>
          </w:p>
        </w:tc>
        <w:tc>
          <w:tcPr>
            <w:tcW w:w="962" w:type="dxa"/>
            <w:shd w:val="clear" w:color="auto" w:fill="auto"/>
            <w:vAlign w:val="center"/>
          </w:tcPr>
          <w:p w14:paraId="08F4EB0C" w14:textId="77777777" w:rsidR="00462133" w:rsidRPr="00E57A93" w:rsidRDefault="00462133" w:rsidP="005038A6">
            <w:pPr>
              <w:ind w:firstLineChars="50" w:firstLine="130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瓶</w:t>
            </w:r>
          </w:p>
        </w:tc>
      </w:tr>
      <w:tr w:rsidR="00462133" w:rsidRPr="00E57A93" w14:paraId="3578526A" w14:textId="77777777" w:rsidTr="00054073">
        <w:trPr>
          <w:trHeight w:val="420"/>
        </w:trPr>
        <w:tc>
          <w:tcPr>
            <w:tcW w:w="3168" w:type="dxa"/>
            <w:shd w:val="clear" w:color="auto" w:fill="auto"/>
            <w:vAlign w:val="center"/>
          </w:tcPr>
          <w:p w14:paraId="4305A136" w14:textId="710213F8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亞鐵離子</w:t>
            </w:r>
            <w:r w:rsidRPr="00E57A93">
              <w:rPr>
                <w:rFonts w:eastAsia="標楷體"/>
                <w:sz w:val="26"/>
                <w:szCs w:val="26"/>
              </w:rPr>
              <w:t>(Fe</w:t>
            </w:r>
            <w:r w:rsidRPr="00E57A93">
              <w:rPr>
                <w:rFonts w:eastAsia="標楷體"/>
                <w:sz w:val="26"/>
                <w:szCs w:val="26"/>
                <w:vertAlign w:val="superscript"/>
              </w:rPr>
              <w:t>2+</w:t>
            </w:r>
            <w:r w:rsidRPr="00E57A93">
              <w:rPr>
                <w:rFonts w:eastAsia="標楷體"/>
                <w:sz w:val="26"/>
                <w:szCs w:val="26"/>
              </w:rPr>
              <w:t>，</w:t>
            </w:r>
            <w:r w:rsidRPr="00E57A93">
              <w:rPr>
                <w:rFonts w:eastAsia="標楷體"/>
                <w:sz w:val="26"/>
                <w:szCs w:val="26"/>
              </w:rPr>
              <w:t>0.1M</w:t>
            </w:r>
            <w:r w:rsidRPr="00E57A93">
              <w:rPr>
                <w:rFonts w:eastAsia="標楷體"/>
                <w:sz w:val="26"/>
                <w:szCs w:val="26"/>
              </w:rPr>
              <w:t>溶於</w:t>
            </w:r>
            <w:r w:rsidRPr="00E57A93">
              <w:rPr>
                <w:rFonts w:eastAsia="標楷體"/>
                <w:sz w:val="26"/>
                <w:szCs w:val="26"/>
              </w:rPr>
              <w:t>1.</w:t>
            </w:r>
            <w:r w:rsidR="00054073">
              <w:rPr>
                <w:rFonts w:eastAsia="標楷體"/>
                <w:sz w:val="26"/>
                <w:szCs w:val="26"/>
              </w:rPr>
              <w:t>0</w:t>
            </w:r>
            <w:r w:rsidRPr="00E57A93">
              <w:rPr>
                <w:rFonts w:eastAsia="標楷體"/>
                <w:sz w:val="26"/>
                <w:szCs w:val="26"/>
              </w:rPr>
              <w:t xml:space="preserve"> M </w:t>
            </w:r>
            <w:r w:rsidR="00054073">
              <w:rPr>
                <w:rFonts w:eastAsia="標楷體"/>
                <w:sz w:val="28"/>
                <w:szCs w:val="28"/>
              </w:rPr>
              <w:t>H</w:t>
            </w:r>
            <w:r w:rsidR="00054073" w:rsidRPr="00DF72B9">
              <w:rPr>
                <w:rFonts w:eastAsia="標楷體"/>
                <w:sz w:val="28"/>
                <w:szCs w:val="28"/>
                <w:vertAlign w:val="subscript"/>
              </w:rPr>
              <w:t>2</w:t>
            </w:r>
            <w:r w:rsidR="00054073">
              <w:rPr>
                <w:rFonts w:eastAsia="標楷體"/>
                <w:sz w:val="28"/>
                <w:szCs w:val="28"/>
              </w:rPr>
              <w:t>SO</w:t>
            </w:r>
            <w:r w:rsidR="00054073" w:rsidRPr="00DF72B9">
              <w:rPr>
                <w:rFonts w:eastAsia="標楷體"/>
                <w:sz w:val="28"/>
                <w:szCs w:val="28"/>
                <w:vertAlign w:val="subscript"/>
              </w:rPr>
              <w:t>4</w:t>
            </w:r>
            <w:r w:rsidR="00054073" w:rsidRPr="00E256F1">
              <w:rPr>
                <w:rFonts w:eastAsia="標楷體"/>
                <w:sz w:val="28"/>
                <w:szCs w:val="28"/>
                <w:vertAlign w:val="subscript"/>
              </w:rPr>
              <w:t>(</w:t>
            </w:r>
            <w:proofErr w:type="spellStart"/>
            <w:r w:rsidR="00054073" w:rsidRPr="00E256F1">
              <w:rPr>
                <w:rFonts w:eastAsia="標楷體"/>
                <w:sz w:val="28"/>
                <w:szCs w:val="28"/>
                <w:vertAlign w:val="subscript"/>
              </w:rPr>
              <w:t>aq</w:t>
            </w:r>
            <w:proofErr w:type="spellEnd"/>
            <w:r w:rsidR="00054073" w:rsidRPr="00E256F1">
              <w:rPr>
                <w:rFonts w:eastAsia="標楷體"/>
                <w:sz w:val="28"/>
                <w:szCs w:val="28"/>
                <w:vertAlign w:val="subscript"/>
              </w:rPr>
              <w:t>)</w:t>
            </w:r>
            <w:r w:rsidRPr="00E57A93">
              <w:rPr>
                <w:rFonts w:eastAsia="標楷體"/>
                <w:sz w:val="26"/>
                <w:szCs w:val="26"/>
              </w:rPr>
              <w:t>)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4A066504" w14:textId="77777777" w:rsidR="00462133" w:rsidRPr="00E57A93" w:rsidRDefault="00462133" w:rsidP="005038A6">
            <w:pPr>
              <w:ind w:firstLineChars="50" w:firstLine="130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瓶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725E2078" w14:textId="55816CAE" w:rsidR="00462133" w:rsidRPr="00972E27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過錳酸鉀</w:t>
            </w:r>
            <w:r w:rsidR="00972E27" w:rsidRPr="00E57A93">
              <w:rPr>
                <w:rFonts w:eastAsia="標楷體"/>
                <w:kern w:val="0"/>
                <w:sz w:val="26"/>
                <w:szCs w:val="26"/>
              </w:rPr>
              <w:t>(</w:t>
            </w:r>
            <w:r w:rsidR="00054073" w:rsidRPr="00E57A93">
              <w:rPr>
                <w:rFonts w:eastAsia="標楷體"/>
                <w:kern w:val="0"/>
                <w:sz w:val="26"/>
                <w:szCs w:val="26"/>
              </w:rPr>
              <w:t>KMnO</w:t>
            </w:r>
            <w:r w:rsidR="00054073" w:rsidRPr="00E57A93">
              <w:rPr>
                <w:rFonts w:eastAsia="標楷體"/>
                <w:kern w:val="0"/>
                <w:sz w:val="26"/>
                <w:szCs w:val="26"/>
                <w:vertAlign w:val="subscript"/>
              </w:rPr>
              <w:t>4</w:t>
            </w:r>
            <w:r w:rsidR="00972E27">
              <w:rPr>
                <w:rFonts w:eastAsia="標楷體" w:hint="eastAsia"/>
                <w:kern w:val="0"/>
                <w:sz w:val="26"/>
                <w:szCs w:val="26"/>
              </w:rPr>
              <w:t>約</w:t>
            </w:r>
            <w:r w:rsidR="00054073">
              <w:rPr>
                <w:rFonts w:eastAsia="標楷體" w:hint="eastAsia"/>
                <w:kern w:val="0"/>
                <w:sz w:val="26"/>
                <w:szCs w:val="26"/>
              </w:rPr>
              <w:t>0</w:t>
            </w:r>
            <w:r w:rsidR="00972E27" w:rsidRPr="00E57A93">
              <w:rPr>
                <w:rFonts w:eastAsia="標楷體"/>
                <w:bCs/>
                <w:color w:val="000000"/>
                <w:kern w:val="0"/>
                <w:sz w:val="26"/>
                <w:szCs w:val="26"/>
              </w:rPr>
              <w:t>.1M)</w:t>
            </w:r>
          </w:p>
        </w:tc>
        <w:tc>
          <w:tcPr>
            <w:tcW w:w="962" w:type="dxa"/>
            <w:shd w:val="clear" w:color="auto" w:fill="auto"/>
            <w:vAlign w:val="center"/>
          </w:tcPr>
          <w:p w14:paraId="20108984" w14:textId="77777777" w:rsidR="00462133" w:rsidRPr="00E57A93" w:rsidRDefault="00462133" w:rsidP="005038A6">
            <w:pPr>
              <w:ind w:firstLineChars="50" w:firstLine="130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瓶</w:t>
            </w:r>
          </w:p>
        </w:tc>
      </w:tr>
      <w:tr w:rsidR="00462133" w:rsidRPr="00E57A93" w14:paraId="45A31C63" w14:textId="77777777" w:rsidTr="00054073">
        <w:trPr>
          <w:trHeight w:val="420"/>
        </w:trPr>
        <w:tc>
          <w:tcPr>
            <w:tcW w:w="3168" w:type="dxa"/>
            <w:shd w:val="clear" w:color="auto" w:fill="auto"/>
            <w:vAlign w:val="center"/>
          </w:tcPr>
          <w:p w14:paraId="63FE6E98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二價錳離子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(</w:t>
            </w:r>
            <w:r w:rsidRPr="00E57A93">
              <w:rPr>
                <w:rFonts w:eastAsia="標楷體"/>
                <w:sz w:val="26"/>
                <w:szCs w:val="26"/>
              </w:rPr>
              <w:t>Mn</w:t>
            </w:r>
            <w:r w:rsidRPr="00E57A93">
              <w:rPr>
                <w:rFonts w:eastAsia="標楷體"/>
                <w:sz w:val="26"/>
                <w:szCs w:val="26"/>
                <w:vertAlign w:val="superscript"/>
              </w:rPr>
              <w:t>2+</w:t>
            </w:r>
            <w:r w:rsidRPr="00E57A93">
              <w:rPr>
                <w:rFonts w:eastAsia="標楷體"/>
                <w:sz w:val="26"/>
                <w:szCs w:val="26"/>
              </w:rPr>
              <w:t>，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1 M)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32E59F00" w14:textId="77777777" w:rsidR="00462133" w:rsidRPr="00E57A93" w:rsidRDefault="00462133" w:rsidP="005038A6">
            <w:pPr>
              <w:ind w:firstLineChars="50" w:firstLine="130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瓶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2E119E6A" w14:textId="60A69EF9" w:rsidR="00462133" w:rsidRPr="00E57A93" w:rsidRDefault="00054073" w:rsidP="005038A6">
            <w:pPr>
              <w:rPr>
                <w:rFonts w:eastAsia="標楷體"/>
                <w:sz w:val="26"/>
                <w:szCs w:val="26"/>
              </w:rPr>
            </w:pPr>
            <w:r>
              <w:rPr>
                <w:rFonts w:eastAsia="標楷體" w:hint="eastAsia"/>
                <w:sz w:val="26"/>
                <w:szCs w:val="26"/>
              </w:rPr>
              <w:t>硫</w:t>
            </w:r>
            <w:r w:rsidR="00462133" w:rsidRPr="00E57A93">
              <w:rPr>
                <w:rFonts w:eastAsia="標楷體"/>
                <w:sz w:val="26"/>
                <w:szCs w:val="26"/>
              </w:rPr>
              <w:t>酸</w:t>
            </w:r>
            <w:r w:rsidR="00462133" w:rsidRPr="00E57A93">
              <w:rPr>
                <w:rFonts w:eastAsia="標楷體"/>
                <w:kern w:val="0"/>
                <w:sz w:val="26"/>
                <w:szCs w:val="26"/>
              </w:rPr>
              <w:t>(</w:t>
            </w:r>
            <w:r>
              <w:rPr>
                <w:rFonts w:eastAsia="標楷體"/>
                <w:sz w:val="28"/>
                <w:szCs w:val="28"/>
              </w:rPr>
              <w:t>H</w:t>
            </w:r>
            <w:r w:rsidRPr="00DF72B9">
              <w:rPr>
                <w:rFonts w:eastAsia="標楷體"/>
                <w:sz w:val="28"/>
                <w:szCs w:val="28"/>
                <w:vertAlign w:val="subscript"/>
              </w:rPr>
              <w:t>2</w:t>
            </w:r>
            <w:r>
              <w:rPr>
                <w:rFonts w:eastAsia="標楷體"/>
                <w:sz w:val="28"/>
                <w:szCs w:val="28"/>
              </w:rPr>
              <w:t>SO</w:t>
            </w:r>
            <w:r w:rsidRPr="00DF72B9">
              <w:rPr>
                <w:rFonts w:eastAsia="標楷體"/>
                <w:sz w:val="28"/>
                <w:szCs w:val="28"/>
                <w:vertAlign w:val="subscript"/>
              </w:rPr>
              <w:t>4</w:t>
            </w:r>
            <w:r w:rsidRPr="00E256F1">
              <w:rPr>
                <w:rFonts w:eastAsia="標楷體"/>
                <w:sz w:val="28"/>
                <w:szCs w:val="28"/>
                <w:vertAlign w:val="subscript"/>
              </w:rPr>
              <w:t>(</w:t>
            </w:r>
            <w:proofErr w:type="spellStart"/>
            <w:r w:rsidRPr="00E256F1">
              <w:rPr>
                <w:rFonts w:eastAsia="標楷體"/>
                <w:sz w:val="28"/>
                <w:szCs w:val="28"/>
                <w:vertAlign w:val="subscript"/>
              </w:rPr>
              <w:t>aq</w:t>
            </w:r>
            <w:proofErr w:type="spellEnd"/>
            <w:r w:rsidRPr="00E256F1">
              <w:rPr>
                <w:rFonts w:eastAsia="標楷體"/>
                <w:sz w:val="28"/>
                <w:szCs w:val="28"/>
                <w:vertAlign w:val="subscript"/>
              </w:rPr>
              <w:t>)</w:t>
            </w:r>
            <w:r w:rsidR="00462133" w:rsidRPr="00E57A93">
              <w:rPr>
                <w:rFonts w:eastAsia="標楷體"/>
                <w:kern w:val="0"/>
                <w:sz w:val="26"/>
                <w:szCs w:val="26"/>
              </w:rPr>
              <w:t>，</w:t>
            </w:r>
            <w:r w:rsidR="00462133" w:rsidRPr="00E57A93">
              <w:rPr>
                <w:rFonts w:eastAsia="標楷體"/>
                <w:kern w:val="0"/>
                <w:sz w:val="26"/>
                <w:szCs w:val="26"/>
              </w:rPr>
              <w:t>1.</w:t>
            </w:r>
            <w:r>
              <w:rPr>
                <w:rFonts w:eastAsia="標楷體"/>
                <w:kern w:val="0"/>
                <w:sz w:val="26"/>
                <w:szCs w:val="26"/>
              </w:rPr>
              <w:t>0</w:t>
            </w:r>
            <w:r w:rsidR="00462133" w:rsidRPr="00E57A93">
              <w:rPr>
                <w:rFonts w:eastAsia="標楷體"/>
                <w:kern w:val="0"/>
                <w:sz w:val="26"/>
                <w:szCs w:val="26"/>
              </w:rPr>
              <w:t xml:space="preserve"> M) </w:t>
            </w:r>
          </w:p>
        </w:tc>
        <w:tc>
          <w:tcPr>
            <w:tcW w:w="962" w:type="dxa"/>
            <w:shd w:val="clear" w:color="auto" w:fill="auto"/>
            <w:vAlign w:val="center"/>
          </w:tcPr>
          <w:p w14:paraId="74F7130F" w14:textId="77777777" w:rsidR="00462133" w:rsidRPr="00E57A93" w:rsidRDefault="00462133" w:rsidP="005038A6">
            <w:pPr>
              <w:ind w:firstLineChars="50" w:firstLine="130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瓶</w:t>
            </w:r>
          </w:p>
        </w:tc>
      </w:tr>
    </w:tbl>
    <w:p w14:paraId="1D84D836" w14:textId="77777777" w:rsidR="00462133" w:rsidRPr="0069766D" w:rsidRDefault="00462133" w:rsidP="00462133">
      <w:pPr>
        <w:spacing w:beforeLines="50" w:before="120" w:afterLines="50" w:after="120"/>
        <w:rPr>
          <w:rFonts w:ascii="標楷體" w:eastAsia="標楷體" w:hAnsi="標楷體"/>
          <w:b/>
          <w:sz w:val="26"/>
          <w:szCs w:val="26"/>
        </w:rPr>
      </w:pPr>
      <w:r w:rsidRPr="0069766D">
        <w:rPr>
          <w:rFonts w:ascii="標楷體" w:eastAsia="標楷體" w:hAnsi="標楷體"/>
          <w:sz w:val="26"/>
          <w:szCs w:val="26"/>
        </w:rPr>
        <w:t xml:space="preserve">     </w:t>
      </w:r>
      <w:r w:rsidRPr="0069766D">
        <w:rPr>
          <w:rFonts w:ascii="標楷體" w:eastAsia="標楷體" w:hAnsi="標楷體"/>
          <w:b/>
          <w:sz w:val="26"/>
          <w:szCs w:val="26"/>
        </w:rPr>
        <w:t>個人器材：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68"/>
        <w:gridCol w:w="1012"/>
        <w:gridCol w:w="3217"/>
        <w:gridCol w:w="965"/>
      </w:tblGrid>
      <w:tr w:rsidR="00462133" w:rsidRPr="00E57A93" w14:paraId="639E2F34" w14:textId="77777777" w:rsidTr="00054073">
        <w:trPr>
          <w:trHeight w:val="475"/>
        </w:trPr>
        <w:tc>
          <w:tcPr>
            <w:tcW w:w="3168" w:type="dxa"/>
            <w:shd w:val="clear" w:color="auto" w:fill="auto"/>
            <w:vAlign w:val="center"/>
          </w:tcPr>
          <w:p w14:paraId="0C6745B8" w14:textId="77777777" w:rsidR="00462133" w:rsidRPr="00E57A93" w:rsidRDefault="00462133" w:rsidP="005038A6">
            <w:pPr>
              <w:rPr>
                <w:rFonts w:eastAsia="標楷體"/>
                <w:b/>
                <w:sz w:val="26"/>
                <w:szCs w:val="26"/>
              </w:rPr>
            </w:pPr>
            <w:r w:rsidRPr="00E57A93">
              <w:rPr>
                <w:rFonts w:eastAsia="標楷體"/>
                <w:b/>
                <w:sz w:val="26"/>
                <w:szCs w:val="26"/>
              </w:rPr>
              <w:t>器材</w:t>
            </w:r>
            <w:r w:rsidRPr="00E57A93">
              <w:rPr>
                <w:rFonts w:eastAsia="標楷體"/>
                <w:b/>
                <w:sz w:val="26"/>
                <w:szCs w:val="26"/>
              </w:rPr>
              <w:t>/</w:t>
            </w:r>
            <w:r w:rsidRPr="00E57A93">
              <w:rPr>
                <w:rFonts w:eastAsia="標楷體"/>
                <w:b/>
                <w:sz w:val="26"/>
                <w:szCs w:val="26"/>
              </w:rPr>
              <w:t>規格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70EA5CDD" w14:textId="77777777" w:rsidR="00462133" w:rsidRPr="00E57A93" w:rsidRDefault="00462133" w:rsidP="005038A6">
            <w:pPr>
              <w:ind w:firstLineChars="50" w:firstLine="130"/>
              <w:rPr>
                <w:rFonts w:eastAsia="標楷體"/>
                <w:b/>
                <w:sz w:val="26"/>
                <w:szCs w:val="26"/>
              </w:rPr>
            </w:pPr>
            <w:r w:rsidRPr="00E57A93">
              <w:rPr>
                <w:rFonts w:eastAsia="標楷體"/>
                <w:b/>
                <w:sz w:val="26"/>
                <w:szCs w:val="26"/>
              </w:rPr>
              <w:t>數量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69F96CE3" w14:textId="77777777" w:rsidR="00462133" w:rsidRPr="00E57A93" w:rsidRDefault="00462133" w:rsidP="005038A6">
            <w:pPr>
              <w:rPr>
                <w:rFonts w:eastAsia="標楷體"/>
                <w:b/>
                <w:sz w:val="26"/>
                <w:szCs w:val="26"/>
              </w:rPr>
            </w:pPr>
            <w:r w:rsidRPr="00E57A93">
              <w:rPr>
                <w:rFonts w:eastAsia="標楷體"/>
                <w:b/>
                <w:sz w:val="26"/>
                <w:szCs w:val="26"/>
              </w:rPr>
              <w:t>器材</w:t>
            </w:r>
            <w:r w:rsidRPr="00E57A93">
              <w:rPr>
                <w:rFonts w:eastAsia="標楷體"/>
                <w:b/>
                <w:sz w:val="26"/>
                <w:szCs w:val="26"/>
              </w:rPr>
              <w:t>/</w:t>
            </w:r>
            <w:r w:rsidRPr="00E57A93">
              <w:rPr>
                <w:rFonts w:eastAsia="標楷體"/>
                <w:b/>
                <w:sz w:val="26"/>
                <w:szCs w:val="26"/>
              </w:rPr>
              <w:t>規格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20D3422B" w14:textId="77777777" w:rsidR="00462133" w:rsidRPr="00E57A93" w:rsidRDefault="00462133" w:rsidP="005038A6">
            <w:pPr>
              <w:ind w:firstLineChars="50" w:firstLine="130"/>
              <w:rPr>
                <w:rFonts w:eastAsia="標楷體"/>
                <w:b/>
                <w:sz w:val="26"/>
                <w:szCs w:val="26"/>
              </w:rPr>
            </w:pPr>
            <w:r w:rsidRPr="00E57A93">
              <w:rPr>
                <w:rFonts w:eastAsia="標楷體"/>
                <w:b/>
                <w:sz w:val="26"/>
                <w:szCs w:val="26"/>
              </w:rPr>
              <w:t>數量</w:t>
            </w:r>
          </w:p>
        </w:tc>
      </w:tr>
      <w:tr w:rsidR="00462133" w:rsidRPr="00E57A93" w14:paraId="7F754C08" w14:textId="77777777" w:rsidTr="00054073">
        <w:trPr>
          <w:trHeight w:val="475"/>
        </w:trPr>
        <w:tc>
          <w:tcPr>
            <w:tcW w:w="3168" w:type="dxa"/>
            <w:shd w:val="clear" w:color="auto" w:fill="auto"/>
            <w:vAlign w:val="center"/>
          </w:tcPr>
          <w:p w14:paraId="4685D7F3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滴定管</w:t>
            </w:r>
            <w:r w:rsidRPr="00E57A93">
              <w:rPr>
                <w:rFonts w:eastAsia="標楷體"/>
                <w:sz w:val="26"/>
                <w:szCs w:val="26"/>
              </w:rPr>
              <w:t>(50 mL)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17BA5B00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支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6341BAAE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燒杯</w:t>
            </w:r>
            <w:r w:rsidRPr="00E57A93">
              <w:rPr>
                <w:rFonts w:eastAsia="標楷體"/>
                <w:sz w:val="26"/>
                <w:szCs w:val="26"/>
              </w:rPr>
              <w:t>(600 mL)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6BA3A171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個</w:t>
            </w:r>
          </w:p>
        </w:tc>
      </w:tr>
      <w:tr w:rsidR="00462133" w:rsidRPr="00E57A93" w14:paraId="1BE7AEFC" w14:textId="77777777" w:rsidTr="00054073">
        <w:trPr>
          <w:trHeight w:val="475"/>
        </w:trPr>
        <w:tc>
          <w:tcPr>
            <w:tcW w:w="3168" w:type="dxa"/>
            <w:shd w:val="clear" w:color="auto" w:fill="auto"/>
            <w:vAlign w:val="center"/>
          </w:tcPr>
          <w:p w14:paraId="51F2C2F8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滴定管夾及架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692E8BDE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組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39B8B371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錐形瓶</w:t>
            </w:r>
            <w:r w:rsidRPr="00E57A93">
              <w:rPr>
                <w:rFonts w:eastAsia="標楷體"/>
                <w:sz w:val="26"/>
                <w:szCs w:val="26"/>
              </w:rPr>
              <w:t>(125 mL</w:t>
            </w:r>
            <w:r w:rsidRPr="00E57A93">
              <w:rPr>
                <w:rFonts w:eastAsia="標楷體"/>
                <w:sz w:val="26"/>
                <w:szCs w:val="26"/>
              </w:rPr>
              <w:t>或</w:t>
            </w:r>
            <w:r w:rsidRPr="00E57A93">
              <w:rPr>
                <w:rFonts w:eastAsia="標楷體"/>
                <w:sz w:val="26"/>
                <w:szCs w:val="26"/>
              </w:rPr>
              <w:t>250 mL)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7DC8D030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5</w:t>
            </w:r>
            <w:r w:rsidRPr="00E57A93">
              <w:rPr>
                <w:rFonts w:eastAsia="標楷體"/>
                <w:sz w:val="26"/>
                <w:szCs w:val="26"/>
              </w:rPr>
              <w:t>個</w:t>
            </w:r>
          </w:p>
        </w:tc>
      </w:tr>
      <w:tr w:rsidR="00462133" w:rsidRPr="00E57A93" w14:paraId="486144DE" w14:textId="77777777" w:rsidTr="00054073">
        <w:trPr>
          <w:trHeight w:val="475"/>
        </w:trPr>
        <w:tc>
          <w:tcPr>
            <w:tcW w:w="3168" w:type="dxa"/>
            <w:shd w:val="clear" w:color="auto" w:fill="auto"/>
            <w:vAlign w:val="center"/>
          </w:tcPr>
          <w:p w14:paraId="2230C29B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吸量管</w:t>
            </w:r>
            <w:r w:rsidRPr="00E57A93">
              <w:rPr>
                <w:rFonts w:eastAsia="標楷體"/>
                <w:sz w:val="26"/>
                <w:szCs w:val="26"/>
              </w:rPr>
              <w:t>(25 mL)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43A66B9B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支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627AF518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玻璃漏斗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2219871E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2</w:t>
            </w:r>
            <w:r w:rsidRPr="00E57A93">
              <w:rPr>
                <w:rFonts w:eastAsia="標楷體"/>
                <w:sz w:val="26"/>
                <w:szCs w:val="26"/>
              </w:rPr>
              <w:t>支</w:t>
            </w:r>
          </w:p>
        </w:tc>
      </w:tr>
      <w:tr w:rsidR="00462133" w:rsidRPr="00E57A93" w14:paraId="27A66987" w14:textId="77777777" w:rsidTr="00054073">
        <w:trPr>
          <w:trHeight w:val="475"/>
        </w:trPr>
        <w:tc>
          <w:tcPr>
            <w:tcW w:w="3168" w:type="dxa"/>
            <w:shd w:val="clear" w:color="auto" w:fill="auto"/>
            <w:vAlign w:val="center"/>
          </w:tcPr>
          <w:p w14:paraId="569BD09D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吸量管</w:t>
            </w:r>
            <w:r w:rsidRPr="00E57A93">
              <w:rPr>
                <w:rFonts w:eastAsia="標楷體"/>
                <w:sz w:val="26"/>
                <w:szCs w:val="26"/>
              </w:rPr>
              <w:t>(10 mL)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329EFA51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支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17F5C2C1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玻棒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4A3D2AF9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支</w:t>
            </w:r>
          </w:p>
        </w:tc>
      </w:tr>
      <w:tr w:rsidR="00462133" w:rsidRPr="00E57A93" w14:paraId="3AD65BFA" w14:textId="77777777" w:rsidTr="00054073">
        <w:trPr>
          <w:trHeight w:val="475"/>
        </w:trPr>
        <w:tc>
          <w:tcPr>
            <w:tcW w:w="3168" w:type="dxa"/>
            <w:shd w:val="clear" w:color="auto" w:fill="auto"/>
            <w:vAlign w:val="center"/>
          </w:tcPr>
          <w:p w14:paraId="362B1611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安全吸球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2DFA6298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個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79A52194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塑膠滴管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4F062C17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4</w:t>
            </w:r>
            <w:r w:rsidRPr="00E57A93">
              <w:rPr>
                <w:rFonts w:eastAsia="標楷體"/>
                <w:sz w:val="26"/>
                <w:szCs w:val="26"/>
              </w:rPr>
              <w:t>支</w:t>
            </w:r>
          </w:p>
        </w:tc>
      </w:tr>
      <w:tr w:rsidR="00462133" w:rsidRPr="00E57A93" w14:paraId="20328299" w14:textId="77777777" w:rsidTr="00054073">
        <w:trPr>
          <w:trHeight w:val="475"/>
        </w:trPr>
        <w:tc>
          <w:tcPr>
            <w:tcW w:w="3168" w:type="dxa"/>
            <w:shd w:val="clear" w:color="auto" w:fill="auto"/>
            <w:vAlign w:val="center"/>
          </w:tcPr>
          <w:p w14:paraId="4C9355B2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量筒</w:t>
            </w:r>
            <w:r w:rsidRPr="00E57A93">
              <w:rPr>
                <w:rFonts w:eastAsia="標楷體"/>
                <w:sz w:val="26"/>
                <w:szCs w:val="26"/>
              </w:rPr>
              <w:t>(50 mL)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4B4B5944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支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24AC6A1C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標籤紙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056F76F0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張</w:t>
            </w:r>
          </w:p>
        </w:tc>
      </w:tr>
      <w:tr w:rsidR="00462133" w:rsidRPr="00E57A93" w14:paraId="6DB226F7" w14:textId="77777777" w:rsidTr="00054073">
        <w:trPr>
          <w:trHeight w:val="475"/>
        </w:trPr>
        <w:tc>
          <w:tcPr>
            <w:tcW w:w="3168" w:type="dxa"/>
            <w:shd w:val="clear" w:color="auto" w:fill="auto"/>
            <w:vAlign w:val="center"/>
          </w:tcPr>
          <w:p w14:paraId="4CC8DDE8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燒杯</w:t>
            </w:r>
            <w:r w:rsidRPr="00E57A93">
              <w:rPr>
                <w:rFonts w:eastAsia="標楷體"/>
                <w:sz w:val="26"/>
                <w:szCs w:val="26"/>
              </w:rPr>
              <w:t>(100 mL)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50F5DB35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個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02E75680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容量瓶</w:t>
            </w:r>
            <w:r w:rsidRPr="00E57A93">
              <w:rPr>
                <w:rFonts w:eastAsia="標楷體"/>
                <w:sz w:val="26"/>
                <w:szCs w:val="26"/>
              </w:rPr>
              <w:t>(250 mL)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7FEE2298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color w:val="000000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個</w:t>
            </w:r>
          </w:p>
        </w:tc>
      </w:tr>
      <w:tr w:rsidR="00462133" w:rsidRPr="00E57A93" w14:paraId="42F623A0" w14:textId="77777777" w:rsidTr="00054073">
        <w:trPr>
          <w:trHeight w:val="475"/>
        </w:trPr>
        <w:tc>
          <w:tcPr>
            <w:tcW w:w="3168" w:type="dxa"/>
            <w:shd w:val="clear" w:color="auto" w:fill="auto"/>
            <w:vAlign w:val="center"/>
          </w:tcPr>
          <w:p w14:paraId="668DCB56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燒杯</w:t>
            </w:r>
            <w:r w:rsidRPr="00E57A93">
              <w:rPr>
                <w:rFonts w:eastAsia="標楷體"/>
                <w:sz w:val="26"/>
                <w:szCs w:val="26"/>
              </w:rPr>
              <w:t>(250 mL)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68BE9AF3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個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734B4E04" w14:textId="77777777" w:rsidR="00462133" w:rsidRPr="00E57A93" w:rsidRDefault="00462133" w:rsidP="005038A6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抹布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2AFCE551" w14:textId="77777777" w:rsidR="00462133" w:rsidRPr="00E57A93" w:rsidRDefault="00462133" w:rsidP="005038A6">
            <w:pPr>
              <w:jc w:val="center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color w:val="000000"/>
                <w:sz w:val="26"/>
                <w:szCs w:val="26"/>
              </w:rPr>
              <w:t>1</w:t>
            </w:r>
            <w:r w:rsidRPr="00E57A93">
              <w:rPr>
                <w:rFonts w:eastAsia="標楷體"/>
                <w:color w:val="000000"/>
                <w:sz w:val="26"/>
                <w:szCs w:val="26"/>
              </w:rPr>
              <w:t>條</w:t>
            </w:r>
          </w:p>
        </w:tc>
      </w:tr>
    </w:tbl>
    <w:p w14:paraId="77C18ABC" w14:textId="77777777" w:rsidR="00462133" w:rsidRPr="0069766D" w:rsidRDefault="00462133" w:rsidP="00462133">
      <w:pPr>
        <w:spacing w:beforeLines="50" w:before="120" w:afterLines="50" w:after="120"/>
        <w:ind w:firstLineChars="250" w:firstLine="651"/>
        <w:rPr>
          <w:rFonts w:ascii="標楷體" w:eastAsia="標楷體" w:hAnsi="標楷體"/>
          <w:b/>
          <w:sz w:val="26"/>
          <w:szCs w:val="26"/>
        </w:rPr>
      </w:pPr>
      <w:r w:rsidRPr="0069766D">
        <w:rPr>
          <w:rFonts w:ascii="標楷體" w:eastAsia="標楷體" w:hAnsi="標楷體" w:hint="eastAsia"/>
          <w:b/>
          <w:sz w:val="26"/>
          <w:szCs w:val="26"/>
        </w:rPr>
        <w:t>公用</w:t>
      </w:r>
      <w:r w:rsidRPr="0069766D">
        <w:rPr>
          <w:rFonts w:ascii="標楷體" w:eastAsia="標楷體" w:hAnsi="標楷體"/>
          <w:b/>
          <w:sz w:val="26"/>
          <w:szCs w:val="26"/>
        </w:rPr>
        <w:t>器材：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2410"/>
        <w:gridCol w:w="2410"/>
      </w:tblGrid>
      <w:tr w:rsidR="00462133" w:rsidRPr="0069766D" w14:paraId="21040749" w14:textId="77777777" w:rsidTr="005038A6">
        <w:trPr>
          <w:trHeight w:val="448"/>
        </w:trPr>
        <w:tc>
          <w:tcPr>
            <w:tcW w:w="2410" w:type="dxa"/>
            <w:shd w:val="clear" w:color="auto" w:fill="auto"/>
            <w:vAlign w:val="center"/>
          </w:tcPr>
          <w:p w14:paraId="56F457CA" w14:textId="77777777" w:rsidR="00462133" w:rsidRPr="0069766D" w:rsidRDefault="00462133" w:rsidP="005038A6">
            <w:pPr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69766D">
              <w:rPr>
                <w:rFonts w:ascii="標楷體" w:eastAsia="標楷體" w:hAnsi="標楷體"/>
                <w:b/>
                <w:sz w:val="26"/>
                <w:szCs w:val="26"/>
              </w:rPr>
              <w:t>器材/規格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6D8C635" w14:textId="77777777" w:rsidR="00462133" w:rsidRPr="0069766D" w:rsidRDefault="00462133" w:rsidP="005038A6">
            <w:pPr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69766D">
              <w:rPr>
                <w:rFonts w:ascii="標楷體" w:eastAsia="標楷體" w:hAnsi="標楷體"/>
                <w:b/>
                <w:sz w:val="26"/>
                <w:szCs w:val="26"/>
              </w:rPr>
              <w:t>器材/規格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538D9AF" w14:textId="77777777" w:rsidR="00462133" w:rsidRPr="0069766D" w:rsidRDefault="00462133" w:rsidP="005038A6">
            <w:pPr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69766D">
              <w:rPr>
                <w:rFonts w:ascii="標楷體" w:eastAsia="標楷體" w:hAnsi="標楷體"/>
                <w:b/>
                <w:sz w:val="26"/>
                <w:szCs w:val="26"/>
              </w:rPr>
              <w:t>器材/規格</w:t>
            </w:r>
          </w:p>
        </w:tc>
      </w:tr>
      <w:tr w:rsidR="00462133" w:rsidRPr="0069766D" w14:paraId="076E9F78" w14:textId="77777777" w:rsidTr="005038A6">
        <w:trPr>
          <w:trHeight w:val="448"/>
        </w:trPr>
        <w:tc>
          <w:tcPr>
            <w:tcW w:w="2410" w:type="dxa"/>
            <w:shd w:val="clear" w:color="auto" w:fill="auto"/>
            <w:vAlign w:val="center"/>
          </w:tcPr>
          <w:p w14:paraId="329846F9" w14:textId="77777777" w:rsidR="00462133" w:rsidRPr="0069766D" w:rsidRDefault="00462133" w:rsidP="005038A6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9766D">
              <w:rPr>
                <w:rFonts w:ascii="標楷體" w:eastAsia="標楷體" w:hAnsi="標楷體" w:hint="eastAsia"/>
                <w:sz w:val="26"/>
                <w:szCs w:val="26"/>
              </w:rPr>
              <w:t>蒸餾水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6E794ED" w14:textId="77777777" w:rsidR="00462133" w:rsidRPr="0069766D" w:rsidRDefault="00462133" w:rsidP="005038A6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9766D">
              <w:rPr>
                <w:rFonts w:ascii="標楷體" w:eastAsia="標楷體" w:hAnsi="標楷體" w:hint="eastAsia"/>
                <w:sz w:val="26"/>
                <w:szCs w:val="26"/>
              </w:rPr>
              <w:t>拋棄式手套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D49131A" w14:textId="77777777" w:rsidR="00462133" w:rsidRPr="0069766D" w:rsidRDefault="00462133" w:rsidP="005038A6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9766D">
              <w:rPr>
                <w:rFonts w:ascii="標楷體" w:eastAsia="標楷體" w:hAnsi="標楷體" w:hint="eastAsia"/>
                <w:sz w:val="26"/>
                <w:szCs w:val="26"/>
              </w:rPr>
              <w:t>衛生紙</w:t>
            </w:r>
          </w:p>
        </w:tc>
      </w:tr>
    </w:tbl>
    <w:p w14:paraId="39E87BF6" w14:textId="77777777" w:rsidR="00462133" w:rsidRPr="0069766D" w:rsidRDefault="00E00F84" w:rsidP="00462133">
      <w:pPr>
        <w:autoSpaceDE w:val="0"/>
        <w:autoSpaceDN w:val="0"/>
        <w:adjustRightInd w:val="0"/>
        <w:spacing w:beforeLines="50" w:before="120" w:line="276" w:lineRule="auto"/>
        <w:rPr>
          <w:rFonts w:ascii="標楷體" w:eastAsia="標楷體" w:hAnsi="標楷體"/>
          <w:b/>
          <w:color w:val="000000"/>
          <w:sz w:val="32"/>
          <w:szCs w:val="32"/>
        </w:rPr>
      </w:pPr>
      <w:r w:rsidRPr="0069766D">
        <w:rPr>
          <w:rFonts w:ascii="標楷體" w:eastAsia="標楷體" w:hAnsi="標楷體"/>
          <w:b/>
          <w:sz w:val="28"/>
          <w:szCs w:val="28"/>
        </w:rPr>
        <w:lastRenderedPageBreak/>
        <w:t>伍、</w:t>
      </w:r>
      <w:r w:rsidR="00462133" w:rsidRPr="0069766D">
        <w:rPr>
          <w:rFonts w:ascii="標楷體" w:eastAsia="標楷體" w:hAnsi="標楷體"/>
          <w:b/>
          <w:color w:val="000000"/>
          <w:sz w:val="32"/>
          <w:szCs w:val="32"/>
        </w:rPr>
        <w:t>實驗步驟</w:t>
      </w:r>
      <w:r w:rsidR="00573BD9">
        <w:rPr>
          <w:rFonts w:ascii="標楷體" w:eastAsia="標楷體" w:hAnsi="標楷體" w:hint="eastAsia"/>
          <w:b/>
          <w:color w:val="000000"/>
          <w:sz w:val="32"/>
          <w:szCs w:val="32"/>
        </w:rPr>
        <w:t>及記錄</w:t>
      </w:r>
    </w:p>
    <w:p w14:paraId="26E85D24" w14:textId="77777777" w:rsidR="00462133" w:rsidRPr="0069766D" w:rsidRDefault="00462133" w:rsidP="00462133">
      <w:pPr>
        <w:autoSpaceDE w:val="0"/>
        <w:autoSpaceDN w:val="0"/>
        <w:adjustRightInd w:val="0"/>
        <w:spacing w:line="276" w:lineRule="auto"/>
        <w:ind w:firstLineChars="100" w:firstLine="280"/>
        <w:rPr>
          <w:rFonts w:ascii="標楷體" w:eastAsia="標楷體" w:hAnsi="標楷體"/>
          <w:b/>
          <w:color w:val="000000"/>
          <w:sz w:val="28"/>
          <w:szCs w:val="28"/>
        </w:rPr>
      </w:pPr>
      <w:r w:rsidRPr="0069766D">
        <w:rPr>
          <w:rFonts w:ascii="標楷體" w:eastAsia="標楷體" w:hAnsi="標楷體" w:hint="eastAsia"/>
          <w:b/>
          <w:bCs/>
          <w:sz w:val="28"/>
          <w:szCs w:val="28"/>
        </w:rPr>
        <w:t xml:space="preserve">A. </w:t>
      </w:r>
      <w:r w:rsidRPr="0069766D">
        <w:rPr>
          <w:rFonts w:ascii="標楷體" w:eastAsia="標楷體" w:hAnsi="標楷體"/>
          <w:b/>
          <w:color w:val="000000"/>
          <w:sz w:val="28"/>
          <w:szCs w:val="28"/>
        </w:rPr>
        <w:t>以草酸鈉</w:t>
      </w:r>
      <w:r w:rsidRPr="0069766D">
        <w:rPr>
          <w:rFonts w:ascii="標楷體" w:eastAsia="標楷體" w:hAnsi="標楷體" w:hint="eastAsia"/>
          <w:b/>
          <w:color w:val="000000"/>
          <w:sz w:val="28"/>
          <w:szCs w:val="28"/>
        </w:rPr>
        <w:t>溶液</w:t>
      </w:r>
      <w:r w:rsidRPr="0069766D">
        <w:rPr>
          <w:rFonts w:ascii="標楷體" w:eastAsia="標楷體" w:hAnsi="標楷體"/>
          <w:b/>
          <w:color w:val="000000"/>
          <w:sz w:val="28"/>
          <w:szCs w:val="28"/>
        </w:rPr>
        <w:t>標定過錳酸鉀溶液</w:t>
      </w:r>
    </w:p>
    <w:p w14:paraId="3B4A0093" w14:textId="77777777" w:rsidR="00462133" w:rsidRPr="00E57A93" w:rsidRDefault="00462133" w:rsidP="00462133">
      <w:pPr>
        <w:autoSpaceDE w:val="0"/>
        <w:autoSpaceDN w:val="0"/>
        <w:adjustRightInd w:val="0"/>
        <w:spacing w:beforeLines="50" w:before="120" w:line="400" w:lineRule="exact"/>
        <w:ind w:leftChars="200" w:left="480" w:firstLineChars="200" w:firstLine="520"/>
        <w:rPr>
          <w:rFonts w:eastAsia="標楷體"/>
          <w:bCs/>
          <w:kern w:val="0"/>
          <w:sz w:val="26"/>
          <w:szCs w:val="26"/>
        </w:rPr>
      </w:pPr>
      <w:r w:rsidRPr="00E57A93">
        <w:rPr>
          <w:rFonts w:eastAsia="標楷體"/>
          <w:kern w:val="0"/>
          <w:sz w:val="26"/>
          <w:szCs w:val="26"/>
          <w:lang w:val="pt-BR"/>
        </w:rPr>
        <w:t>由於</w:t>
      </w:r>
      <w:r w:rsidRPr="00E57A93">
        <w:rPr>
          <w:rFonts w:eastAsia="標楷體"/>
          <w:sz w:val="26"/>
          <w:szCs w:val="26"/>
        </w:rPr>
        <w:t>過</w:t>
      </w:r>
      <w:r w:rsidRPr="00E57A93">
        <w:rPr>
          <w:rFonts w:eastAsia="標楷體"/>
          <w:bCs/>
          <w:kern w:val="0"/>
          <w:sz w:val="26"/>
          <w:szCs w:val="26"/>
        </w:rPr>
        <w:t>錳酸鉀溶液活性較高，在空氣中儲存一段時間後濃度會下降，因此在使用前需用較安定且已知濃度的草酸</w:t>
      </w:r>
      <w:r w:rsidRPr="00E57A93">
        <w:rPr>
          <w:rFonts w:eastAsia="標楷體"/>
          <w:bCs/>
          <w:color w:val="000000"/>
          <w:kern w:val="0"/>
          <w:sz w:val="26"/>
          <w:szCs w:val="26"/>
        </w:rPr>
        <w:t>鈉</w:t>
      </w:r>
      <w:r w:rsidRPr="00E57A93">
        <w:rPr>
          <w:rFonts w:eastAsia="標楷體"/>
          <w:bCs/>
          <w:kern w:val="0"/>
          <w:sz w:val="26"/>
          <w:szCs w:val="26"/>
        </w:rPr>
        <w:t>溶液來標定</w:t>
      </w:r>
      <w:r w:rsidRPr="00E57A93">
        <w:rPr>
          <w:rFonts w:eastAsia="標楷體"/>
          <w:sz w:val="26"/>
          <w:szCs w:val="26"/>
        </w:rPr>
        <w:t>過</w:t>
      </w:r>
      <w:r w:rsidRPr="00E57A93">
        <w:rPr>
          <w:rFonts w:eastAsia="標楷體"/>
          <w:bCs/>
          <w:kern w:val="0"/>
          <w:sz w:val="26"/>
          <w:szCs w:val="26"/>
        </w:rPr>
        <w:t>錳酸鉀溶液濃度，反應式如下，試平衡之：</w:t>
      </w:r>
      <w:r w:rsidRPr="00E57A93">
        <w:rPr>
          <w:rFonts w:eastAsia="標楷體"/>
          <w:bCs/>
          <w:kern w:val="0"/>
          <w:sz w:val="26"/>
          <w:szCs w:val="26"/>
        </w:rPr>
        <w:t>(12%)</w:t>
      </w:r>
    </w:p>
    <w:p w14:paraId="2104E0B8" w14:textId="32E6BE84" w:rsidR="00462133" w:rsidRPr="00E57A93" w:rsidRDefault="001A3CD5" w:rsidP="00462133">
      <w:pPr>
        <w:autoSpaceDE w:val="0"/>
        <w:autoSpaceDN w:val="0"/>
        <w:adjustRightInd w:val="0"/>
        <w:spacing w:beforeLines="50" w:before="120" w:line="400" w:lineRule="exact"/>
        <w:ind w:firstLineChars="200" w:firstLine="520"/>
        <w:rPr>
          <w:rFonts w:eastAsia="標楷體"/>
          <w:kern w:val="0"/>
          <w:sz w:val="26"/>
          <w:szCs w:val="26"/>
          <w:lang w:val="pt-BR"/>
        </w:rPr>
      </w:pPr>
      <w:r w:rsidRPr="00E57A93">
        <w:rPr>
          <w:rFonts w:eastAsia="標楷體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0A8B08B" wp14:editId="5B06E75D">
                <wp:simplePos x="0" y="0"/>
                <wp:positionH relativeFrom="column">
                  <wp:posOffset>3587115</wp:posOffset>
                </wp:positionH>
                <wp:positionV relativeFrom="paragraph">
                  <wp:posOffset>292100</wp:posOffset>
                </wp:positionV>
                <wp:extent cx="247650" cy="0"/>
                <wp:effectExtent l="11430" t="58420" r="17145" b="55880"/>
                <wp:wrapNone/>
                <wp:docPr id="12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7B1BD5" id="Line 52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2.45pt,23pt" to="301.9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">
                <v:stroke endarrow="block"/>
              </v:line>
            </w:pict>
          </mc:Fallback>
        </mc:AlternateContent>
      </w:r>
      <w:r w:rsidR="00462133" w:rsidRPr="00E57A93">
        <w:rPr>
          <w:rFonts w:eastAsia="標楷體"/>
          <w:kern w:val="0"/>
          <w:sz w:val="26"/>
          <w:szCs w:val="26"/>
          <w:lang w:val="pt-BR"/>
        </w:rPr>
        <w:t>____ C</w:t>
      </w:r>
      <w:r w:rsidR="00462133" w:rsidRPr="00E57A93">
        <w:rPr>
          <w:rFonts w:eastAsia="標楷體"/>
          <w:kern w:val="0"/>
          <w:sz w:val="26"/>
          <w:szCs w:val="26"/>
          <w:vertAlign w:val="subscript"/>
          <w:lang w:val="pt-BR"/>
        </w:rPr>
        <w:t>2</w:t>
      </w:r>
      <w:r w:rsidR="00462133" w:rsidRPr="00E57A93">
        <w:rPr>
          <w:rFonts w:eastAsia="標楷體"/>
          <w:kern w:val="0"/>
          <w:sz w:val="26"/>
          <w:szCs w:val="26"/>
          <w:lang w:val="pt-BR"/>
        </w:rPr>
        <w:t>O</w:t>
      </w:r>
      <w:r w:rsidR="00462133" w:rsidRPr="00E57A93">
        <w:rPr>
          <w:rFonts w:eastAsia="標楷體"/>
          <w:kern w:val="0"/>
          <w:sz w:val="26"/>
          <w:szCs w:val="26"/>
          <w:vertAlign w:val="subscript"/>
          <w:lang w:val="pt-BR"/>
        </w:rPr>
        <w:t>4</w:t>
      </w:r>
      <w:r w:rsidR="00462133" w:rsidRPr="00E57A93">
        <w:rPr>
          <w:rFonts w:eastAsia="標楷體"/>
          <w:kern w:val="0"/>
          <w:sz w:val="26"/>
          <w:szCs w:val="26"/>
          <w:vertAlign w:val="superscript"/>
          <w:lang w:val="pt-BR"/>
        </w:rPr>
        <w:t>2</w:t>
      </w:r>
      <w:r w:rsidR="00462133" w:rsidRPr="00E57A93">
        <w:rPr>
          <w:rFonts w:eastAsia="標楷體"/>
          <w:kern w:val="0"/>
          <w:sz w:val="26"/>
          <w:szCs w:val="26"/>
          <w:vertAlign w:val="superscript"/>
          <w:lang w:val="pt-BR"/>
        </w:rPr>
        <w:t>－</w:t>
      </w:r>
      <w:r w:rsidR="00462133" w:rsidRPr="00E57A93">
        <w:rPr>
          <w:rFonts w:eastAsia="標楷體"/>
          <w:kern w:val="0"/>
          <w:sz w:val="26"/>
          <w:szCs w:val="26"/>
          <w:vertAlign w:val="subscript"/>
          <w:lang w:val="pt-BR"/>
        </w:rPr>
        <w:t>(aq)</w:t>
      </w:r>
      <w:r w:rsidR="00462133" w:rsidRPr="00E57A93">
        <w:rPr>
          <w:rFonts w:eastAsia="標楷體"/>
          <w:kern w:val="0"/>
          <w:sz w:val="26"/>
          <w:szCs w:val="26"/>
          <w:lang w:val="pt-BR"/>
        </w:rPr>
        <w:t xml:space="preserve"> + ____ MnO</w:t>
      </w:r>
      <w:r w:rsidR="00462133" w:rsidRPr="00E57A93">
        <w:rPr>
          <w:rFonts w:eastAsia="標楷體"/>
          <w:kern w:val="0"/>
          <w:sz w:val="26"/>
          <w:szCs w:val="26"/>
          <w:vertAlign w:val="subscript"/>
          <w:lang w:val="pt-BR"/>
        </w:rPr>
        <w:t>4</w:t>
      </w:r>
      <w:r w:rsidR="00462133" w:rsidRPr="00E57A93">
        <w:rPr>
          <w:rFonts w:eastAsia="標楷體"/>
          <w:kern w:val="0"/>
          <w:sz w:val="26"/>
          <w:szCs w:val="26"/>
          <w:vertAlign w:val="superscript"/>
          <w:lang w:val="pt-BR"/>
        </w:rPr>
        <w:t>－</w:t>
      </w:r>
      <w:r w:rsidR="00462133" w:rsidRPr="00E57A93">
        <w:rPr>
          <w:rFonts w:eastAsia="標楷體"/>
          <w:kern w:val="0"/>
          <w:sz w:val="26"/>
          <w:szCs w:val="26"/>
          <w:vertAlign w:val="subscript"/>
          <w:lang w:val="pt-BR"/>
        </w:rPr>
        <w:t>(aq)</w:t>
      </w:r>
      <w:r w:rsidR="00462133" w:rsidRPr="00E57A93">
        <w:rPr>
          <w:rFonts w:eastAsia="標楷體"/>
          <w:kern w:val="0"/>
          <w:sz w:val="26"/>
          <w:szCs w:val="26"/>
          <w:lang w:val="pt-BR"/>
        </w:rPr>
        <w:t xml:space="preserve"> + _____ H</w:t>
      </w:r>
      <w:r w:rsidR="00462133" w:rsidRPr="00E57A93">
        <w:rPr>
          <w:rFonts w:eastAsia="標楷體"/>
          <w:kern w:val="0"/>
          <w:sz w:val="26"/>
          <w:szCs w:val="26"/>
          <w:vertAlign w:val="superscript"/>
          <w:lang w:val="pt-BR"/>
        </w:rPr>
        <w:t>+</w:t>
      </w:r>
      <w:r w:rsidR="00462133" w:rsidRPr="00E57A93">
        <w:rPr>
          <w:rFonts w:eastAsia="標楷體"/>
          <w:kern w:val="0"/>
          <w:sz w:val="26"/>
          <w:szCs w:val="26"/>
          <w:vertAlign w:val="subscript"/>
          <w:lang w:val="pt-BR"/>
        </w:rPr>
        <w:t>(aq)</w:t>
      </w:r>
      <w:r w:rsidR="00462133" w:rsidRPr="00E57A93">
        <w:rPr>
          <w:rFonts w:eastAsia="標楷體"/>
          <w:kern w:val="0"/>
          <w:sz w:val="26"/>
          <w:szCs w:val="26"/>
          <w:lang w:val="pt-BR"/>
        </w:rPr>
        <w:t xml:space="preserve">     </w:t>
      </w:r>
    </w:p>
    <w:p w14:paraId="532DBA1A" w14:textId="77777777" w:rsidR="00462133" w:rsidRPr="00E57A93" w:rsidRDefault="00462133" w:rsidP="00462133">
      <w:pPr>
        <w:autoSpaceDE w:val="0"/>
        <w:autoSpaceDN w:val="0"/>
        <w:adjustRightInd w:val="0"/>
        <w:spacing w:beforeLines="100" w:before="240" w:line="400" w:lineRule="exact"/>
        <w:ind w:firstLineChars="1700" w:firstLine="4420"/>
        <w:rPr>
          <w:rFonts w:eastAsia="標楷體"/>
          <w:kern w:val="0"/>
          <w:vertAlign w:val="subscript"/>
          <w:lang w:val="pt-BR"/>
        </w:rPr>
      </w:pPr>
      <w:r w:rsidRPr="00E57A93">
        <w:rPr>
          <w:rFonts w:eastAsia="標楷體"/>
          <w:kern w:val="0"/>
          <w:sz w:val="26"/>
          <w:szCs w:val="26"/>
          <w:lang w:val="pt-BR"/>
        </w:rPr>
        <w:t>_____ CO</w:t>
      </w:r>
      <w:r w:rsidRPr="00E57A93">
        <w:rPr>
          <w:rFonts w:eastAsia="標楷體"/>
          <w:kern w:val="0"/>
          <w:sz w:val="26"/>
          <w:szCs w:val="26"/>
          <w:vertAlign w:val="subscript"/>
          <w:lang w:val="pt-BR"/>
        </w:rPr>
        <w:t>2(g)</w:t>
      </w:r>
      <w:r w:rsidRPr="00E57A93">
        <w:rPr>
          <w:rFonts w:eastAsia="標楷體"/>
          <w:kern w:val="0"/>
          <w:sz w:val="26"/>
          <w:szCs w:val="26"/>
          <w:lang w:val="pt-BR"/>
        </w:rPr>
        <w:t xml:space="preserve"> + _____ Mn</w:t>
      </w:r>
      <w:r w:rsidRPr="00E57A93">
        <w:rPr>
          <w:rFonts w:eastAsia="標楷體"/>
          <w:kern w:val="0"/>
          <w:sz w:val="26"/>
          <w:szCs w:val="26"/>
          <w:vertAlign w:val="superscript"/>
          <w:lang w:val="pt-BR"/>
        </w:rPr>
        <w:t>2+</w:t>
      </w:r>
      <w:r w:rsidRPr="00E57A93">
        <w:rPr>
          <w:rFonts w:eastAsia="標楷體"/>
          <w:kern w:val="0"/>
          <w:sz w:val="26"/>
          <w:szCs w:val="26"/>
          <w:vertAlign w:val="subscript"/>
          <w:lang w:val="pt-BR"/>
        </w:rPr>
        <w:t>(aq)</w:t>
      </w:r>
      <w:r w:rsidRPr="00E57A93">
        <w:rPr>
          <w:rFonts w:eastAsia="標楷體"/>
          <w:kern w:val="0"/>
          <w:sz w:val="26"/>
          <w:szCs w:val="26"/>
          <w:lang w:val="pt-BR"/>
        </w:rPr>
        <w:t xml:space="preserve"> + _____ H</w:t>
      </w:r>
      <w:r w:rsidRPr="00E57A93">
        <w:rPr>
          <w:rFonts w:eastAsia="標楷體"/>
          <w:kern w:val="0"/>
          <w:sz w:val="26"/>
          <w:szCs w:val="26"/>
          <w:vertAlign w:val="subscript"/>
          <w:lang w:val="pt-BR"/>
        </w:rPr>
        <w:t>2</w:t>
      </w:r>
      <w:r w:rsidRPr="00E57A93">
        <w:rPr>
          <w:rFonts w:eastAsia="標楷體"/>
          <w:kern w:val="0"/>
          <w:sz w:val="26"/>
          <w:szCs w:val="26"/>
          <w:lang w:val="pt-BR"/>
        </w:rPr>
        <w:t>O</w:t>
      </w:r>
      <w:r w:rsidRPr="00E57A93">
        <w:rPr>
          <w:rFonts w:eastAsia="標楷體"/>
          <w:kern w:val="0"/>
          <w:sz w:val="26"/>
          <w:szCs w:val="26"/>
          <w:vertAlign w:val="subscript"/>
          <w:lang w:val="pt-BR"/>
        </w:rPr>
        <w:t>(l)</w:t>
      </w:r>
    </w:p>
    <w:p w14:paraId="1C494752" w14:textId="38D00FFE" w:rsidR="00462133" w:rsidRPr="00E57A93" w:rsidRDefault="00D315BB" w:rsidP="00462133">
      <w:pPr>
        <w:numPr>
          <w:ilvl w:val="0"/>
          <w:numId w:val="26"/>
        </w:numPr>
        <w:autoSpaceDE w:val="0"/>
        <w:autoSpaceDN w:val="0"/>
        <w:adjustRightInd w:val="0"/>
        <w:spacing w:line="276" w:lineRule="auto"/>
        <w:rPr>
          <w:rFonts w:eastAsia="標楷體"/>
          <w:color w:val="000000"/>
          <w:sz w:val="26"/>
          <w:szCs w:val="26"/>
        </w:rPr>
      </w:pPr>
      <w:r>
        <w:rPr>
          <w:rFonts w:eastAsia="標楷體" w:hint="eastAsia"/>
          <w:sz w:val="26"/>
          <w:szCs w:val="26"/>
        </w:rPr>
        <w:t>用天</w:t>
      </w:r>
      <w:r w:rsidR="00D92A2D">
        <w:rPr>
          <w:rFonts w:eastAsia="標楷體" w:hint="eastAsia"/>
          <w:sz w:val="26"/>
          <w:szCs w:val="26"/>
        </w:rPr>
        <w:t>平精稱</w:t>
      </w:r>
      <w:r w:rsidR="00462133" w:rsidRPr="00E57A93">
        <w:rPr>
          <w:rFonts w:eastAsia="標楷體"/>
          <w:sz w:val="26"/>
          <w:szCs w:val="26"/>
        </w:rPr>
        <w:t>草酸鈉</w:t>
      </w:r>
      <w:r w:rsidR="00D92A2D">
        <w:rPr>
          <w:rFonts w:eastAsia="標楷體" w:hint="eastAsia"/>
          <w:sz w:val="26"/>
          <w:szCs w:val="26"/>
        </w:rPr>
        <w:t>固體</w:t>
      </w:r>
      <w:r w:rsidR="00D92A2D">
        <w:rPr>
          <w:rFonts w:eastAsia="標楷體" w:hint="eastAsia"/>
          <w:sz w:val="26"/>
          <w:szCs w:val="26"/>
        </w:rPr>
        <w:t>(</w:t>
      </w:r>
      <w:r w:rsidR="006511A8">
        <w:rPr>
          <w:rFonts w:eastAsia="標楷體" w:hint="eastAsia"/>
          <w:sz w:val="26"/>
          <w:szCs w:val="26"/>
        </w:rPr>
        <w:t>約</w:t>
      </w:r>
      <w:r w:rsidR="006511A8">
        <w:rPr>
          <w:rFonts w:eastAsia="標楷體" w:hint="eastAsia"/>
          <w:sz w:val="26"/>
          <w:szCs w:val="26"/>
        </w:rPr>
        <w:t>0</w:t>
      </w:r>
      <w:r w:rsidR="006511A8">
        <w:rPr>
          <w:rFonts w:eastAsia="標楷體"/>
          <w:sz w:val="26"/>
          <w:szCs w:val="26"/>
        </w:rPr>
        <w:t>.5</w:t>
      </w:r>
      <w:r w:rsidR="00D92A2D">
        <w:rPr>
          <w:rFonts w:eastAsia="標楷體" w:hint="eastAsia"/>
          <w:sz w:val="26"/>
          <w:szCs w:val="26"/>
        </w:rPr>
        <w:t>克</w:t>
      </w:r>
      <w:r w:rsidR="00D92A2D">
        <w:rPr>
          <w:rFonts w:eastAsia="標楷體"/>
          <w:sz w:val="26"/>
          <w:szCs w:val="26"/>
        </w:rPr>
        <w:t>)</w:t>
      </w:r>
      <w:r w:rsidR="00462133" w:rsidRPr="00E57A93">
        <w:rPr>
          <w:rFonts w:eastAsia="標楷體"/>
          <w:sz w:val="26"/>
          <w:szCs w:val="26"/>
        </w:rPr>
        <w:t>，置於</w:t>
      </w:r>
      <w:r w:rsidR="00462133" w:rsidRPr="00E57A93">
        <w:rPr>
          <w:rFonts w:eastAsia="標楷體"/>
          <w:sz w:val="26"/>
          <w:szCs w:val="26"/>
        </w:rPr>
        <w:t>125 mL</w:t>
      </w:r>
      <w:r w:rsidR="00462133" w:rsidRPr="00E57A93">
        <w:rPr>
          <w:rFonts w:eastAsia="標楷體"/>
          <w:sz w:val="26"/>
          <w:szCs w:val="26"/>
        </w:rPr>
        <w:t>的錐形瓶中。用量筒</w:t>
      </w:r>
      <w:r w:rsidR="00462133" w:rsidRPr="00E57A93">
        <w:rPr>
          <w:rFonts w:eastAsia="標楷體"/>
          <w:color w:val="000000"/>
          <w:sz w:val="26"/>
          <w:szCs w:val="26"/>
        </w:rPr>
        <w:t>取</w:t>
      </w:r>
      <w:r w:rsidR="00462133" w:rsidRPr="00E57A93">
        <w:rPr>
          <w:rFonts w:eastAsia="標楷體"/>
          <w:sz w:val="26"/>
          <w:szCs w:val="26"/>
        </w:rPr>
        <w:t>30 mL 1.</w:t>
      </w:r>
      <w:r w:rsidR="00A66A90">
        <w:rPr>
          <w:rFonts w:eastAsia="標楷體"/>
          <w:sz w:val="26"/>
          <w:szCs w:val="26"/>
        </w:rPr>
        <w:t>0</w:t>
      </w:r>
      <w:r w:rsidR="00462133" w:rsidRPr="00E57A93">
        <w:rPr>
          <w:rFonts w:eastAsia="標楷體"/>
          <w:sz w:val="26"/>
          <w:szCs w:val="26"/>
        </w:rPr>
        <w:t xml:space="preserve"> M</w:t>
      </w:r>
      <w:r w:rsidR="00A66A90">
        <w:rPr>
          <w:rFonts w:eastAsia="標楷體" w:hint="eastAsia"/>
          <w:sz w:val="26"/>
          <w:szCs w:val="26"/>
        </w:rPr>
        <w:t>酼</w:t>
      </w:r>
      <w:r w:rsidR="00462133" w:rsidRPr="00E57A93">
        <w:rPr>
          <w:rFonts w:eastAsia="標楷體"/>
          <w:sz w:val="26"/>
          <w:szCs w:val="26"/>
        </w:rPr>
        <w:t>酸，加入上述錐形瓶中後，再加入</w:t>
      </w:r>
      <w:r w:rsidR="00462133" w:rsidRPr="00E57A93">
        <w:rPr>
          <w:rFonts w:eastAsia="標楷體"/>
          <w:sz w:val="26"/>
          <w:szCs w:val="26"/>
        </w:rPr>
        <w:t>1 M</w:t>
      </w:r>
      <w:r w:rsidR="00462133" w:rsidRPr="00E57A93">
        <w:rPr>
          <w:rFonts w:eastAsia="標楷體"/>
          <w:sz w:val="26"/>
          <w:szCs w:val="26"/>
        </w:rPr>
        <w:t>二價錳離子溶液</w:t>
      </w:r>
      <w:r w:rsidR="00462133" w:rsidRPr="00E57A93">
        <w:rPr>
          <w:rFonts w:eastAsia="標楷體"/>
          <w:sz w:val="26"/>
          <w:szCs w:val="26"/>
        </w:rPr>
        <w:t>10</w:t>
      </w:r>
      <w:r w:rsidR="00462133" w:rsidRPr="00E57A93">
        <w:rPr>
          <w:rFonts w:eastAsia="標楷體"/>
          <w:sz w:val="26"/>
          <w:szCs w:val="26"/>
        </w:rPr>
        <w:t>滴。</w:t>
      </w:r>
    </w:p>
    <w:p w14:paraId="4241E064" w14:textId="295C2F1D" w:rsidR="00462133" w:rsidRPr="00E57A93" w:rsidRDefault="00462133" w:rsidP="00462133">
      <w:pPr>
        <w:numPr>
          <w:ilvl w:val="0"/>
          <w:numId w:val="26"/>
        </w:numPr>
        <w:autoSpaceDE w:val="0"/>
        <w:autoSpaceDN w:val="0"/>
        <w:adjustRightInd w:val="0"/>
        <w:spacing w:line="276" w:lineRule="auto"/>
        <w:rPr>
          <w:rFonts w:eastAsia="標楷體"/>
          <w:color w:val="000000"/>
          <w:sz w:val="26"/>
          <w:szCs w:val="26"/>
        </w:rPr>
      </w:pPr>
      <w:r w:rsidRPr="00E57A93">
        <w:rPr>
          <w:rFonts w:eastAsia="標楷體"/>
          <w:color w:val="000000"/>
          <w:sz w:val="26"/>
          <w:szCs w:val="26"/>
        </w:rPr>
        <w:t>以過錳酸鉀溶液滴定之。滴定時，須不斷搖晃錐形瓶。當</w:t>
      </w:r>
      <w:r w:rsidRPr="00E57A93">
        <w:rPr>
          <w:rFonts w:eastAsia="標楷體"/>
          <w:sz w:val="26"/>
          <w:szCs w:val="26"/>
          <w:u w:val="single"/>
        </w:rPr>
        <w:t>粉紅色</w:t>
      </w:r>
      <w:r w:rsidRPr="00E57A93">
        <w:rPr>
          <w:rFonts w:eastAsia="標楷體"/>
          <w:sz w:val="26"/>
          <w:szCs w:val="26"/>
        </w:rPr>
        <w:t>出現</w:t>
      </w:r>
      <w:r w:rsidRPr="00E57A93">
        <w:rPr>
          <w:rFonts w:eastAsia="標楷體"/>
          <w:color w:val="000000"/>
          <w:sz w:val="26"/>
          <w:szCs w:val="26"/>
        </w:rPr>
        <w:t>並維持</w:t>
      </w:r>
      <w:r w:rsidRPr="00E57A93">
        <w:rPr>
          <w:rFonts w:eastAsia="標楷體"/>
          <w:color w:val="000000"/>
          <w:sz w:val="26"/>
          <w:szCs w:val="26"/>
        </w:rPr>
        <w:t>20</w:t>
      </w:r>
      <w:r w:rsidRPr="00E57A93">
        <w:rPr>
          <w:rFonts w:eastAsia="標楷體"/>
          <w:color w:val="000000"/>
          <w:sz w:val="26"/>
          <w:szCs w:val="26"/>
        </w:rPr>
        <w:t>秒不褪色時，停止滴定。</w:t>
      </w:r>
      <w:proofErr w:type="gramStart"/>
      <w:r w:rsidRPr="00E57A93">
        <w:rPr>
          <w:rFonts w:eastAsia="標楷體"/>
          <w:sz w:val="26"/>
          <w:szCs w:val="26"/>
        </w:rPr>
        <w:t>記錄滴定所</w:t>
      </w:r>
      <w:proofErr w:type="gramEnd"/>
      <w:r w:rsidRPr="00E57A93">
        <w:rPr>
          <w:rFonts w:eastAsia="標楷體"/>
          <w:sz w:val="26"/>
          <w:szCs w:val="26"/>
        </w:rPr>
        <w:t>耗去過</w:t>
      </w:r>
      <w:proofErr w:type="gramStart"/>
      <w:r w:rsidRPr="00E57A93">
        <w:rPr>
          <w:rFonts w:eastAsia="標楷體"/>
          <w:sz w:val="26"/>
          <w:szCs w:val="26"/>
        </w:rPr>
        <w:t>錳酸鉀</w:t>
      </w:r>
      <w:proofErr w:type="gramEnd"/>
      <w:r w:rsidRPr="00E57A93">
        <w:rPr>
          <w:rFonts w:eastAsia="標楷體"/>
          <w:sz w:val="26"/>
          <w:szCs w:val="26"/>
        </w:rPr>
        <w:t>溶液的體積</w:t>
      </w:r>
      <w:r w:rsidRPr="00E57A93">
        <w:rPr>
          <w:rFonts w:eastAsia="標楷體"/>
          <w:sz w:val="26"/>
          <w:szCs w:val="26"/>
          <w:u w:val="single"/>
        </w:rPr>
        <w:t xml:space="preserve">         </w:t>
      </w:r>
      <w:r w:rsidRPr="00E57A93">
        <w:rPr>
          <w:rFonts w:eastAsia="標楷體"/>
          <w:sz w:val="26"/>
          <w:szCs w:val="26"/>
        </w:rPr>
        <w:t xml:space="preserve"> mL</w:t>
      </w:r>
      <w:r w:rsidRPr="00E57A93">
        <w:rPr>
          <w:rFonts w:eastAsia="標楷體"/>
          <w:sz w:val="26"/>
          <w:szCs w:val="26"/>
        </w:rPr>
        <w:t>。</w:t>
      </w:r>
      <w:r w:rsidRPr="00E57A93">
        <w:rPr>
          <w:rFonts w:eastAsia="標楷體"/>
          <w:bCs/>
          <w:sz w:val="26"/>
          <w:szCs w:val="26"/>
        </w:rPr>
        <w:t>(3%)</w:t>
      </w:r>
    </w:p>
    <w:p w14:paraId="744A40BB" w14:textId="77777777" w:rsidR="00462133" w:rsidRPr="00E57A93" w:rsidRDefault="00462133" w:rsidP="00462133">
      <w:pPr>
        <w:numPr>
          <w:ilvl w:val="0"/>
          <w:numId w:val="26"/>
        </w:numPr>
        <w:autoSpaceDE w:val="0"/>
        <w:autoSpaceDN w:val="0"/>
        <w:adjustRightInd w:val="0"/>
        <w:spacing w:line="276" w:lineRule="auto"/>
        <w:rPr>
          <w:rFonts w:eastAsia="標楷體"/>
          <w:color w:val="000000"/>
        </w:rPr>
      </w:pPr>
      <w:r w:rsidRPr="00E57A93">
        <w:rPr>
          <w:rFonts w:eastAsia="標楷體"/>
          <w:sz w:val="26"/>
          <w:szCs w:val="26"/>
        </w:rPr>
        <w:t>重複步驟</w:t>
      </w:r>
      <w:r w:rsidRPr="00E57A93">
        <w:rPr>
          <w:rFonts w:eastAsia="標楷體"/>
          <w:sz w:val="26"/>
          <w:szCs w:val="26"/>
        </w:rPr>
        <w:t>1~3</w:t>
      </w:r>
      <w:r w:rsidRPr="00E57A93">
        <w:rPr>
          <w:rFonts w:eastAsia="標楷體"/>
          <w:sz w:val="26"/>
          <w:szCs w:val="26"/>
        </w:rPr>
        <w:t>再做一次。記錄滴定所耗去過錳酸鉀溶液的體積</w:t>
      </w:r>
      <w:r w:rsidRPr="00E57A93">
        <w:rPr>
          <w:rFonts w:eastAsia="標楷體"/>
          <w:sz w:val="26"/>
          <w:szCs w:val="26"/>
          <w:u w:val="single"/>
        </w:rPr>
        <w:t xml:space="preserve">         </w:t>
      </w:r>
      <w:r w:rsidRPr="00E57A93">
        <w:rPr>
          <w:rFonts w:eastAsia="標楷體"/>
          <w:sz w:val="26"/>
          <w:szCs w:val="26"/>
        </w:rPr>
        <w:t xml:space="preserve"> mL</w:t>
      </w:r>
      <w:r w:rsidRPr="00E57A93">
        <w:rPr>
          <w:rFonts w:eastAsia="標楷體"/>
          <w:sz w:val="26"/>
          <w:szCs w:val="26"/>
        </w:rPr>
        <w:t>。</w:t>
      </w:r>
      <w:r w:rsidRPr="00E57A93">
        <w:rPr>
          <w:rFonts w:eastAsia="標楷體"/>
          <w:bCs/>
          <w:sz w:val="26"/>
          <w:szCs w:val="26"/>
        </w:rPr>
        <w:t>(3%)</w:t>
      </w:r>
    </w:p>
    <w:p w14:paraId="5FA22F0E" w14:textId="77777777" w:rsidR="00462133" w:rsidRPr="00E57A93" w:rsidRDefault="00462133" w:rsidP="00462133">
      <w:pPr>
        <w:numPr>
          <w:ilvl w:val="0"/>
          <w:numId w:val="26"/>
        </w:numPr>
        <w:autoSpaceDE w:val="0"/>
        <w:autoSpaceDN w:val="0"/>
        <w:adjustRightInd w:val="0"/>
        <w:spacing w:line="276" w:lineRule="auto"/>
        <w:rPr>
          <w:rFonts w:eastAsia="標楷體"/>
          <w:color w:val="000000"/>
          <w:sz w:val="26"/>
          <w:szCs w:val="26"/>
        </w:rPr>
      </w:pPr>
      <w:r w:rsidRPr="00E57A93">
        <w:rPr>
          <w:rFonts w:eastAsia="標楷體"/>
          <w:sz w:val="26"/>
          <w:szCs w:val="26"/>
        </w:rPr>
        <w:t>計算過錳酸鉀溶液的平均濃度為何</w:t>
      </w:r>
      <w:r w:rsidRPr="00E57A93">
        <w:rPr>
          <w:rFonts w:eastAsia="標楷體"/>
          <w:sz w:val="26"/>
          <w:szCs w:val="26"/>
        </w:rPr>
        <w:t xml:space="preserve">? </w:t>
      </w:r>
      <w:r w:rsidRPr="00E57A93">
        <w:rPr>
          <w:rFonts w:eastAsia="標楷體"/>
          <w:sz w:val="26"/>
          <w:szCs w:val="26"/>
        </w:rPr>
        <w:t>列出計算過程：</w:t>
      </w:r>
      <w:r w:rsidRPr="00E57A93">
        <w:rPr>
          <w:rFonts w:eastAsia="標楷體"/>
          <w:bCs/>
          <w:sz w:val="26"/>
          <w:szCs w:val="26"/>
        </w:rPr>
        <w:t xml:space="preserve"> (15%)</w:t>
      </w:r>
    </w:p>
    <w:p w14:paraId="6BF4264B" w14:textId="0D9B904F" w:rsidR="00462133" w:rsidRPr="00E57A93" w:rsidRDefault="001A3CD5" w:rsidP="00462133">
      <w:pPr>
        <w:autoSpaceDE w:val="0"/>
        <w:autoSpaceDN w:val="0"/>
        <w:adjustRightInd w:val="0"/>
        <w:spacing w:line="276" w:lineRule="auto"/>
        <w:ind w:firstLineChars="100" w:firstLine="240"/>
        <w:rPr>
          <w:rFonts w:eastAsia="標楷體"/>
        </w:rPr>
      </w:pPr>
      <w:r w:rsidRPr="00E57A93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289B51E" wp14:editId="70A5397E">
                <wp:simplePos x="0" y="0"/>
                <wp:positionH relativeFrom="column">
                  <wp:posOffset>99060</wp:posOffset>
                </wp:positionH>
                <wp:positionV relativeFrom="paragraph">
                  <wp:posOffset>74295</wp:posOffset>
                </wp:positionV>
                <wp:extent cx="6120765" cy="2428875"/>
                <wp:effectExtent l="9525" t="10795" r="13335" b="8255"/>
                <wp:wrapNone/>
                <wp:docPr id="10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0765" cy="24288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6F593E" id="Rectangle 48" o:spid="_x0000_s1026" style="position:absolute;margin-left:7.8pt;margin-top:5.85pt;width:481.95pt;height:191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" filled="f"/>
            </w:pict>
          </mc:Fallback>
        </mc:AlternateContent>
      </w:r>
    </w:p>
    <w:p w14:paraId="106DEEE7" w14:textId="77777777" w:rsidR="00462133" w:rsidRPr="00E57A93" w:rsidRDefault="00462133" w:rsidP="00462133">
      <w:pPr>
        <w:autoSpaceDE w:val="0"/>
        <w:autoSpaceDN w:val="0"/>
        <w:adjustRightInd w:val="0"/>
        <w:spacing w:line="276" w:lineRule="auto"/>
        <w:rPr>
          <w:rFonts w:eastAsia="標楷體"/>
        </w:rPr>
      </w:pPr>
    </w:p>
    <w:p w14:paraId="6472DDDF" w14:textId="77777777" w:rsidR="00462133" w:rsidRPr="00E57A93" w:rsidRDefault="00462133" w:rsidP="00462133">
      <w:pPr>
        <w:autoSpaceDE w:val="0"/>
        <w:autoSpaceDN w:val="0"/>
        <w:adjustRightInd w:val="0"/>
        <w:spacing w:line="276" w:lineRule="auto"/>
        <w:rPr>
          <w:rFonts w:eastAsia="標楷體"/>
          <w:color w:val="000000"/>
        </w:rPr>
      </w:pPr>
    </w:p>
    <w:p w14:paraId="25B69891" w14:textId="77777777" w:rsidR="00462133" w:rsidRPr="00E57A93" w:rsidRDefault="00462133" w:rsidP="00462133">
      <w:pPr>
        <w:autoSpaceDE w:val="0"/>
        <w:autoSpaceDN w:val="0"/>
        <w:adjustRightInd w:val="0"/>
        <w:spacing w:line="276" w:lineRule="auto"/>
        <w:rPr>
          <w:rFonts w:eastAsia="標楷體"/>
          <w:b/>
          <w:bCs/>
          <w:sz w:val="28"/>
          <w:szCs w:val="28"/>
        </w:rPr>
      </w:pPr>
    </w:p>
    <w:p w14:paraId="6907C35F" w14:textId="77777777" w:rsidR="00462133" w:rsidRDefault="00462133" w:rsidP="00462133">
      <w:pPr>
        <w:pStyle w:val="ae"/>
        <w:spacing w:beforeLines="50" w:before="120"/>
        <w:ind w:leftChars="101" w:left="242" w:firstLineChars="1900" w:firstLine="4560"/>
        <w:rPr>
          <w:rFonts w:ascii="Times New Roman" w:eastAsia="標楷體" w:hAnsi="Times New Roman"/>
        </w:rPr>
      </w:pPr>
    </w:p>
    <w:p w14:paraId="69DF0567" w14:textId="77777777" w:rsidR="00490CFF" w:rsidRPr="00E57A93" w:rsidRDefault="00490CFF" w:rsidP="00462133">
      <w:pPr>
        <w:pStyle w:val="ae"/>
        <w:spacing w:beforeLines="50" w:before="120"/>
        <w:ind w:leftChars="101" w:left="242" w:firstLineChars="1900" w:firstLine="4560"/>
        <w:rPr>
          <w:rFonts w:ascii="Times New Roman" w:eastAsia="標楷體" w:hAnsi="Times New Roman"/>
        </w:rPr>
      </w:pPr>
    </w:p>
    <w:p w14:paraId="2BDF1DDB" w14:textId="77777777" w:rsidR="00462133" w:rsidRPr="00E57A93" w:rsidRDefault="00462133" w:rsidP="00462133">
      <w:pPr>
        <w:pStyle w:val="ae"/>
        <w:spacing w:beforeLines="50" w:before="120"/>
        <w:ind w:leftChars="0" w:left="0"/>
        <w:rPr>
          <w:rFonts w:ascii="Times New Roman" w:eastAsia="標楷體" w:hAnsi="Times New Roman"/>
        </w:rPr>
      </w:pPr>
      <w:r w:rsidRPr="00E57A93">
        <w:rPr>
          <w:rFonts w:ascii="Times New Roman" w:eastAsia="標楷體" w:hAnsi="Times New Roman"/>
        </w:rPr>
        <w:t xml:space="preserve">    </w:t>
      </w:r>
    </w:p>
    <w:p w14:paraId="29892171" w14:textId="77777777" w:rsidR="00462133" w:rsidRPr="00E57A93" w:rsidRDefault="00462133" w:rsidP="00462133">
      <w:pPr>
        <w:pStyle w:val="ae"/>
        <w:spacing w:beforeLines="50" w:before="120"/>
        <w:ind w:leftChars="0" w:left="0"/>
        <w:rPr>
          <w:rFonts w:ascii="Times New Roman" w:eastAsia="標楷體" w:hAnsi="Times New Roman"/>
        </w:rPr>
      </w:pPr>
    </w:p>
    <w:p w14:paraId="0CD4BF73" w14:textId="022D6CE6" w:rsidR="00462133" w:rsidRPr="00E57A93" w:rsidRDefault="00462133" w:rsidP="00462133">
      <w:pPr>
        <w:pStyle w:val="ae"/>
        <w:spacing w:beforeLines="50" w:before="120"/>
        <w:ind w:leftChars="0" w:left="0"/>
        <w:rPr>
          <w:rFonts w:ascii="Times New Roman" w:eastAsia="標楷體" w:hAnsi="Times New Roman"/>
          <w:bCs/>
          <w:sz w:val="26"/>
          <w:szCs w:val="26"/>
        </w:rPr>
      </w:pPr>
      <w:r w:rsidRPr="00E57A93">
        <w:rPr>
          <w:rFonts w:ascii="Times New Roman" w:eastAsia="標楷體" w:hAnsi="Times New Roman"/>
        </w:rPr>
        <w:t xml:space="preserve">   </w:t>
      </w:r>
      <w:r w:rsidRPr="00E57A93">
        <w:rPr>
          <w:rFonts w:ascii="Times New Roman" w:eastAsia="標楷體" w:hAnsi="Times New Roman"/>
          <w:sz w:val="26"/>
          <w:szCs w:val="26"/>
        </w:rPr>
        <w:t>[KMnO</w:t>
      </w:r>
      <w:r w:rsidRPr="00E57A93">
        <w:rPr>
          <w:rFonts w:ascii="Times New Roman" w:eastAsia="標楷體" w:hAnsi="Times New Roman"/>
          <w:sz w:val="26"/>
          <w:szCs w:val="26"/>
          <w:vertAlign w:val="subscript"/>
        </w:rPr>
        <w:t>4</w:t>
      </w:r>
      <w:r w:rsidRPr="00E57A93">
        <w:rPr>
          <w:rFonts w:ascii="Times New Roman" w:eastAsia="標楷體" w:hAnsi="Times New Roman"/>
          <w:sz w:val="26"/>
          <w:szCs w:val="26"/>
        </w:rPr>
        <w:t xml:space="preserve">] </w:t>
      </w:r>
      <w:r w:rsidRPr="00E57A93">
        <w:rPr>
          <w:rFonts w:ascii="Times New Roman" w:eastAsia="標楷體" w:hAnsi="Times New Roman"/>
          <w:sz w:val="26"/>
          <w:szCs w:val="26"/>
        </w:rPr>
        <w:t>＝</w:t>
      </w:r>
      <w:r w:rsidRPr="00E57A93">
        <w:rPr>
          <w:rFonts w:ascii="Times New Roman" w:eastAsia="標楷體" w:hAnsi="Times New Roman"/>
          <w:sz w:val="26"/>
          <w:szCs w:val="26"/>
        </w:rPr>
        <w:t xml:space="preserve"> </w:t>
      </w:r>
      <w:r w:rsidRPr="00E57A93">
        <w:rPr>
          <w:rFonts w:ascii="Times New Roman" w:eastAsia="標楷體" w:hAnsi="Times New Roman"/>
          <w:sz w:val="26"/>
          <w:szCs w:val="26"/>
          <w:u w:val="single"/>
        </w:rPr>
        <w:t xml:space="preserve">              </w:t>
      </w:r>
      <w:r w:rsidRPr="00E57A93">
        <w:rPr>
          <w:rFonts w:ascii="Times New Roman" w:eastAsia="標楷體" w:hAnsi="Times New Roman"/>
          <w:sz w:val="26"/>
          <w:szCs w:val="26"/>
        </w:rPr>
        <w:t>M</w:t>
      </w:r>
      <w:r w:rsidRPr="00E57A93">
        <w:rPr>
          <w:rFonts w:ascii="Times New Roman" w:eastAsia="標楷體" w:hAnsi="Times New Roman"/>
          <w:bCs/>
          <w:sz w:val="28"/>
          <w:szCs w:val="28"/>
        </w:rPr>
        <w:t xml:space="preserve"> </w:t>
      </w:r>
      <w:r w:rsidRPr="00E57A93">
        <w:rPr>
          <w:rFonts w:ascii="Times New Roman" w:eastAsia="標楷體" w:hAnsi="Times New Roman"/>
          <w:bCs/>
          <w:sz w:val="26"/>
          <w:szCs w:val="26"/>
        </w:rPr>
        <w:t>(</w:t>
      </w:r>
      <w:r w:rsidRPr="00E57A93">
        <w:rPr>
          <w:rFonts w:ascii="Times New Roman" w:eastAsia="標楷體" w:hAnsi="Times New Roman"/>
          <w:bCs/>
          <w:sz w:val="26"/>
          <w:szCs w:val="26"/>
        </w:rPr>
        <w:t>以科學記號表示，前面的數字取到小數點後三位</w:t>
      </w:r>
      <w:r w:rsidRPr="00E57A93">
        <w:rPr>
          <w:rFonts w:ascii="Times New Roman" w:eastAsia="標楷體" w:hAnsi="Times New Roman"/>
          <w:bCs/>
          <w:sz w:val="26"/>
          <w:szCs w:val="26"/>
        </w:rPr>
        <w:t>)</w:t>
      </w:r>
    </w:p>
    <w:p w14:paraId="58C1589F" w14:textId="77777777" w:rsidR="00462133" w:rsidRPr="00E57A93" w:rsidRDefault="00462133" w:rsidP="00462133">
      <w:pPr>
        <w:pStyle w:val="ae"/>
        <w:tabs>
          <w:tab w:val="num" w:pos="426"/>
        </w:tabs>
        <w:spacing w:beforeLines="50" w:before="120"/>
        <w:ind w:leftChars="1" w:left="495" w:hangingChars="176" w:hanging="493"/>
        <w:rPr>
          <w:rFonts w:ascii="Times New Roman" w:eastAsia="標楷體" w:hAnsi="Times New Roman"/>
          <w:b/>
          <w:sz w:val="28"/>
          <w:szCs w:val="28"/>
        </w:rPr>
      </w:pPr>
      <w:r w:rsidRPr="00E57A93">
        <w:rPr>
          <w:rFonts w:ascii="Times New Roman" w:eastAsia="標楷體" w:hAnsi="Times New Roman"/>
          <w:b/>
          <w:bCs/>
          <w:sz w:val="28"/>
          <w:szCs w:val="28"/>
        </w:rPr>
        <w:t xml:space="preserve">B. </w:t>
      </w:r>
      <w:r w:rsidRPr="00E57A93">
        <w:rPr>
          <w:rFonts w:ascii="Times New Roman" w:eastAsia="標楷體" w:hAnsi="Times New Roman"/>
          <w:b/>
          <w:bCs/>
          <w:sz w:val="28"/>
          <w:szCs w:val="28"/>
        </w:rPr>
        <w:t>過錳酸鉀滴定混合溶液</w:t>
      </w:r>
    </w:p>
    <w:p w14:paraId="0C71AE4C" w14:textId="045E07EC" w:rsidR="00462133" w:rsidRPr="00E57A93" w:rsidRDefault="00462133" w:rsidP="00462133">
      <w:pPr>
        <w:pStyle w:val="ae"/>
        <w:numPr>
          <w:ilvl w:val="0"/>
          <w:numId w:val="26"/>
        </w:numPr>
        <w:spacing w:line="240" w:lineRule="auto"/>
        <w:ind w:leftChars="0"/>
        <w:jc w:val="left"/>
        <w:rPr>
          <w:rFonts w:ascii="Times New Roman" w:eastAsia="標楷體" w:hAnsi="Times New Roman"/>
          <w:sz w:val="26"/>
          <w:szCs w:val="26"/>
        </w:rPr>
      </w:pPr>
      <w:r w:rsidRPr="00E57A93">
        <w:rPr>
          <w:rFonts w:ascii="Times New Roman" w:eastAsia="標楷體" w:hAnsi="Times New Roman"/>
          <w:sz w:val="26"/>
          <w:szCs w:val="26"/>
        </w:rPr>
        <w:t>取未知濃度的雙氧水</w:t>
      </w:r>
      <w:r w:rsidRPr="00E57A93">
        <w:rPr>
          <w:rFonts w:ascii="Times New Roman" w:eastAsia="標楷體" w:hAnsi="Times New Roman"/>
          <w:sz w:val="26"/>
          <w:szCs w:val="26"/>
        </w:rPr>
        <w:t>10 mL</w:t>
      </w:r>
      <w:r w:rsidRPr="00E57A93">
        <w:rPr>
          <w:rFonts w:ascii="Times New Roman" w:eastAsia="標楷體" w:hAnsi="Times New Roman"/>
          <w:sz w:val="26"/>
          <w:szCs w:val="26"/>
        </w:rPr>
        <w:t>，加入</w:t>
      </w:r>
      <w:r w:rsidR="00D66296">
        <w:rPr>
          <w:rFonts w:ascii="Times New Roman" w:eastAsia="標楷體" w:hAnsi="Times New Roman"/>
          <w:sz w:val="26"/>
          <w:szCs w:val="26"/>
        </w:rPr>
        <w:t>25</w:t>
      </w:r>
      <w:r w:rsidRPr="00E57A93">
        <w:rPr>
          <w:rFonts w:ascii="Times New Roman" w:eastAsia="標楷體" w:hAnsi="Times New Roman"/>
          <w:sz w:val="26"/>
          <w:szCs w:val="26"/>
        </w:rPr>
        <w:t>0 mL</w:t>
      </w:r>
      <w:r w:rsidRPr="00E57A93">
        <w:rPr>
          <w:rFonts w:ascii="Times New Roman" w:eastAsia="標楷體" w:hAnsi="Times New Roman"/>
          <w:sz w:val="26"/>
          <w:szCs w:val="26"/>
        </w:rPr>
        <w:t>的容量瓶，再加蒸餾水到標線，蓋上蓋子，上下搖動使之混合均勻。</w:t>
      </w:r>
    </w:p>
    <w:p w14:paraId="0038479F" w14:textId="62625492" w:rsidR="00462133" w:rsidRPr="00E57A93" w:rsidRDefault="00462133" w:rsidP="00462133">
      <w:pPr>
        <w:pStyle w:val="ae"/>
        <w:numPr>
          <w:ilvl w:val="0"/>
          <w:numId w:val="26"/>
        </w:numPr>
        <w:spacing w:line="240" w:lineRule="auto"/>
        <w:ind w:leftChars="0"/>
        <w:jc w:val="left"/>
        <w:rPr>
          <w:rFonts w:ascii="Times New Roman" w:eastAsia="標楷體" w:hAnsi="Times New Roman"/>
        </w:rPr>
      </w:pPr>
      <w:r w:rsidRPr="00E57A93">
        <w:rPr>
          <w:rFonts w:ascii="Times New Roman" w:eastAsia="標楷體" w:hAnsi="Times New Roman"/>
          <w:sz w:val="26"/>
          <w:szCs w:val="26"/>
        </w:rPr>
        <w:t>取稀釋後的雙氧水</w:t>
      </w:r>
      <w:r w:rsidRPr="00E57A93">
        <w:rPr>
          <w:rFonts w:ascii="Times New Roman" w:eastAsia="標楷體" w:hAnsi="Times New Roman"/>
          <w:sz w:val="26"/>
          <w:szCs w:val="26"/>
        </w:rPr>
        <w:t>10 mL</w:t>
      </w:r>
      <w:r w:rsidRPr="00E57A93">
        <w:rPr>
          <w:rFonts w:ascii="Times New Roman" w:eastAsia="標楷體" w:hAnsi="Times New Roman"/>
          <w:sz w:val="26"/>
          <w:szCs w:val="26"/>
        </w:rPr>
        <w:t>和亞鐵離子溶液</w:t>
      </w:r>
      <w:r w:rsidRPr="00E57A93">
        <w:rPr>
          <w:rFonts w:ascii="Times New Roman" w:eastAsia="標楷體" w:hAnsi="Times New Roman"/>
          <w:sz w:val="26"/>
          <w:szCs w:val="26"/>
        </w:rPr>
        <w:t>(Fe</w:t>
      </w:r>
      <w:r w:rsidRPr="00E57A93">
        <w:rPr>
          <w:rFonts w:ascii="Times New Roman" w:eastAsia="標楷體" w:hAnsi="Times New Roman"/>
          <w:sz w:val="26"/>
          <w:szCs w:val="26"/>
          <w:vertAlign w:val="superscript"/>
        </w:rPr>
        <w:t>2+</w:t>
      </w:r>
      <w:r w:rsidRPr="00E57A93">
        <w:rPr>
          <w:rFonts w:ascii="Times New Roman" w:eastAsia="標楷體" w:hAnsi="Times New Roman"/>
          <w:sz w:val="26"/>
          <w:szCs w:val="26"/>
        </w:rPr>
        <w:t>)</w:t>
      </w:r>
      <w:r w:rsidR="00F03EBC">
        <w:rPr>
          <w:rFonts w:ascii="Times New Roman" w:eastAsia="標楷體" w:hAnsi="Times New Roman"/>
          <w:sz w:val="26"/>
          <w:szCs w:val="26"/>
        </w:rPr>
        <w:t>4</w:t>
      </w:r>
      <w:r w:rsidRPr="00E57A93">
        <w:rPr>
          <w:rFonts w:ascii="Times New Roman" w:eastAsia="標楷體" w:hAnsi="Times New Roman"/>
          <w:sz w:val="26"/>
          <w:szCs w:val="26"/>
        </w:rPr>
        <w:t>0 mL</w:t>
      </w:r>
      <w:r w:rsidRPr="00E57A93">
        <w:rPr>
          <w:rFonts w:ascii="Times New Roman" w:eastAsia="標楷體" w:hAnsi="Times New Roman"/>
          <w:sz w:val="26"/>
          <w:szCs w:val="26"/>
        </w:rPr>
        <w:t>加入</w:t>
      </w:r>
      <w:r w:rsidRPr="00E57A93">
        <w:rPr>
          <w:rFonts w:ascii="Times New Roman" w:eastAsia="標楷體" w:hAnsi="Times New Roman"/>
          <w:sz w:val="26"/>
          <w:szCs w:val="26"/>
        </w:rPr>
        <w:t>125 mL</w:t>
      </w:r>
      <w:r w:rsidRPr="00E57A93">
        <w:rPr>
          <w:rFonts w:ascii="Times New Roman" w:eastAsia="標楷體" w:hAnsi="Times New Roman"/>
          <w:sz w:val="26"/>
          <w:szCs w:val="26"/>
        </w:rPr>
        <w:t>的錐形瓶中均勻混合。</w:t>
      </w:r>
    </w:p>
    <w:p w14:paraId="0A20401C" w14:textId="77777777" w:rsidR="00462133" w:rsidRPr="00E57A93" w:rsidRDefault="00462133" w:rsidP="00462133">
      <w:pPr>
        <w:pStyle w:val="ae"/>
        <w:ind w:leftChars="0"/>
        <w:rPr>
          <w:rFonts w:ascii="Times New Roman" w:eastAsia="標楷體" w:hAnsi="Times New Roman"/>
          <w:sz w:val="26"/>
          <w:szCs w:val="26"/>
        </w:rPr>
      </w:pPr>
      <w:r w:rsidRPr="00E57A93">
        <w:rPr>
          <w:rFonts w:ascii="Times New Roman" w:eastAsia="標楷體" w:hAnsi="Times New Roman"/>
        </w:rPr>
        <w:t>請寫出過氧化氫和</w:t>
      </w:r>
      <w:r w:rsidRPr="00E57A93">
        <w:rPr>
          <w:rFonts w:ascii="Times New Roman" w:eastAsia="標楷體" w:hAnsi="Times New Roman"/>
          <w:sz w:val="26"/>
          <w:szCs w:val="26"/>
        </w:rPr>
        <w:t>亞鐵離子</w:t>
      </w:r>
      <w:r w:rsidRPr="00E57A93">
        <w:rPr>
          <w:rFonts w:ascii="Times New Roman" w:eastAsia="標楷體" w:hAnsi="Times New Roman"/>
          <w:sz w:val="26"/>
          <w:szCs w:val="26"/>
        </w:rPr>
        <w:t>(Fe</w:t>
      </w:r>
      <w:r w:rsidRPr="00E57A93">
        <w:rPr>
          <w:rFonts w:ascii="Times New Roman" w:eastAsia="標楷體" w:hAnsi="Times New Roman"/>
          <w:sz w:val="26"/>
          <w:szCs w:val="26"/>
          <w:vertAlign w:val="superscript"/>
        </w:rPr>
        <w:t>2+</w:t>
      </w:r>
      <w:r w:rsidRPr="00E57A93">
        <w:rPr>
          <w:rFonts w:ascii="Times New Roman" w:eastAsia="標楷體" w:hAnsi="Times New Roman"/>
          <w:sz w:val="26"/>
          <w:szCs w:val="26"/>
        </w:rPr>
        <w:t>)</w:t>
      </w:r>
      <w:r w:rsidRPr="00E57A93">
        <w:rPr>
          <w:rFonts w:ascii="Times New Roman" w:eastAsia="標楷體" w:hAnsi="Times New Roman"/>
          <w:sz w:val="26"/>
          <w:szCs w:val="26"/>
        </w:rPr>
        <w:t>反應的方程式。</w:t>
      </w:r>
      <w:r w:rsidRPr="00E57A93">
        <w:rPr>
          <w:rFonts w:ascii="Times New Roman" w:eastAsia="標楷體" w:hAnsi="Times New Roman"/>
          <w:sz w:val="26"/>
          <w:szCs w:val="26"/>
        </w:rPr>
        <w:t>(</w:t>
      </w:r>
      <w:r w:rsidRPr="00E57A93">
        <w:rPr>
          <w:rFonts w:ascii="Times New Roman" w:eastAsia="標楷體" w:hAnsi="Times New Roman"/>
          <w:sz w:val="26"/>
          <w:szCs w:val="26"/>
        </w:rPr>
        <w:t>係數需平衡</w:t>
      </w:r>
      <w:r w:rsidRPr="00E57A93">
        <w:rPr>
          <w:rFonts w:ascii="Times New Roman" w:eastAsia="標楷體" w:hAnsi="Times New Roman"/>
          <w:sz w:val="26"/>
          <w:szCs w:val="26"/>
        </w:rPr>
        <w:t>)</w:t>
      </w:r>
      <w:r w:rsidRPr="00E57A93">
        <w:rPr>
          <w:rFonts w:ascii="Times New Roman" w:eastAsia="標楷體" w:hAnsi="Times New Roman"/>
          <w:bCs/>
          <w:sz w:val="26"/>
          <w:szCs w:val="26"/>
        </w:rPr>
        <w:t xml:space="preserve"> (5%)</w:t>
      </w:r>
    </w:p>
    <w:p w14:paraId="12481F22" w14:textId="72BAAC43" w:rsidR="00462133" w:rsidRPr="00E57A93" w:rsidRDefault="0011689F" w:rsidP="00462133">
      <w:pPr>
        <w:pStyle w:val="ae"/>
        <w:ind w:leftChars="0"/>
        <w:rPr>
          <w:rFonts w:ascii="Times New Roman" w:eastAsia="標楷體" w:hAnsi="Times New Roman"/>
          <w:sz w:val="26"/>
          <w:szCs w:val="26"/>
        </w:rPr>
      </w:pPr>
      <w:r w:rsidRPr="00E57A93">
        <w:rPr>
          <w:rFonts w:ascii="Times New Roman" w:eastAsia="標楷體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E6F869D" wp14:editId="178C340B">
                <wp:simplePos x="0" y="0"/>
                <wp:positionH relativeFrom="column">
                  <wp:posOffset>0</wp:posOffset>
                </wp:positionH>
                <wp:positionV relativeFrom="paragraph">
                  <wp:posOffset>4445</wp:posOffset>
                </wp:positionV>
                <wp:extent cx="6120765" cy="942975"/>
                <wp:effectExtent l="9525" t="5080" r="13335" b="13970"/>
                <wp:wrapNone/>
                <wp:docPr id="9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0765" cy="9429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CBFBA9" id="Rectangle 54" o:spid="_x0000_s1026" style="position:absolute;margin-left:0;margin-top:.35pt;width:481.95pt;height:74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" filled="f"/>
            </w:pict>
          </mc:Fallback>
        </mc:AlternateContent>
      </w:r>
    </w:p>
    <w:p w14:paraId="73DF1C9A" w14:textId="77777777" w:rsidR="00462133" w:rsidRPr="00E57A93" w:rsidRDefault="00462133" w:rsidP="00462133">
      <w:pPr>
        <w:pStyle w:val="ae"/>
        <w:ind w:leftChars="0"/>
        <w:rPr>
          <w:rFonts w:ascii="Times New Roman" w:eastAsia="標楷體" w:hAnsi="Times New Roman"/>
          <w:sz w:val="26"/>
          <w:szCs w:val="26"/>
        </w:rPr>
      </w:pPr>
    </w:p>
    <w:p w14:paraId="5CD50200" w14:textId="77777777" w:rsidR="0011689F" w:rsidRDefault="0011689F">
      <w:pPr>
        <w:widowControl/>
        <w:rPr>
          <w:rFonts w:eastAsia="標楷體"/>
          <w:sz w:val="26"/>
          <w:szCs w:val="26"/>
        </w:rPr>
      </w:pPr>
      <w:r>
        <w:rPr>
          <w:rFonts w:eastAsia="標楷體"/>
          <w:sz w:val="26"/>
          <w:szCs w:val="26"/>
        </w:rPr>
        <w:br w:type="page"/>
      </w:r>
    </w:p>
    <w:p w14:paraId="75808F9C" w14:textId="735D4961" w:rsidR="00462133" w:rsidRPr="00E57A93" w:rsidRDefault="00462133" w:rsidP="00462133">
      <w:pPr>
        <w:numPr>
          <w:ilvl w:val="0"/>
          <w:numId w:val="26"/>
        </w:numPr>
        <w:autoSpaceDE w:val="0"/>
        <w:autoSpaceDN w:val="0"/>
        <w:adjustRightInd w:val="0"/>
        <w:spacing w:line="276" w:lineRule="auto"/>
        <w:rPr>
          <w:rFonts w:eastAsia="標楷體"/>
          <w:color w:val="000000"/>
          <w:sz w:val="26"/>
          <w:szCs w:val="26"/>
        </w:rPr>
      </w:pPr>
      <w:r w:rsidRPr="00E57A93">
        <w:rPr>
          <w:rFonts w:eastAsia="標楷體"/>
          <w:sz w:val="26"/>
          <w:szCs w:val="26"/>
        </w:rPr>
        <w:lastRenderedPageBreak/>
        <w:t>加入</w:t>
      </w:r>
      <w:r w:rsidRPr="00E57A93">
        <w:rPr>
          <w:rFonts w:eastAsia="標楷體"/>
          <w:sz w:val="26"/>
          <w:szCs w:val="26"/>
        </w:rPr>
        <w:t>1 M</w:t>
      </w:r>
      <w:r w:rsidRPr="00E57A93">
        <w:rPr>
          <w:rFonts w:eastAsia="標楷體"/>
          <w:sz w:val="26"/>
          <w:szCs w:val="26"/>
        </w:rPr>
        <w:t>二價錳離子溶液</w:t>
      </w:r>
      <w:r w:rsidRPr="00E57A93">
        <w:rPr>
          <w:rFonts w:eastAsia="標楷體"/>
          <w:sz w:val="26"/>
          <w:szCs w:val="26"/>
        </w:rPr>
        <w:t>10</w:t>
      </w:r>
      <w:r w:rsidRPr="00E57A93">
        <w:rPr>
          <w:rFonts w:eastAsia="標楷體"/>
          <w:sz w:val="26"/>
          <w:szCs w:val="26"/>
        </w:rPr>
        <w:t>滴於步驟</w:t>
      </w:r>
      <w:r w:rsidRPr="00E57A93">
        <w:rPr>
          <w:rFonts w:eastAsia="標楷體"/>
          <w:sz w:val="26"/>
          <w:szCs w:val="26"/>
        </w:rPr>
        <w:t>6</w:t>
      </w:r>
      <w:r w:rsidRPr="00E57A93">
        <w:rPr>
          <w:rFonts w:eastAsia="標楷體"/>
          <w:sz w:val="26"/>
          <w:szCs w:val="26"/>
        </w:rPr>
        <w:t>的錐形瓶中。</w:t>
      </w:r>
    </w:p>
    <w:p w14:paraId="601240EA" w14:textId="77777777" w:rsidR="00462133" w:rsidRPr="00E57A93" w:rsidRDefault="00462133" w:rsidP="00462133">
      <w:pPr>
        <w:numPr>
          <w:ilvl w:val="0"/>
          <w:numId w:val="26"/>
        </w:numPr>
        <w:autoSpaceDE w:val="0"/>
        <w:autoSpaceDN w:val="0"/>
        <w:adjustRightInd w:val="0"/>
        <w:spacing w:line="276" w:lineRule="auto"/>
        <w:rPr>
          <w:rFonts w:eastAsia="標楷體"/>
          <w:color w:val="000000"/>
          <w:sz w:val="26"/>
          <w:szCs w:val="26"/>
        </w:rPr>
      </w:pPr>
      <w:r w:rsidRPr="00E57A93">
        <w:rPr>
          <w:rFonts w:eastAsia="標楷體"/>
          <w:color w:val="000000"/>
          <w:sz w:val="26"/>
          <w:szCs w:val="26"/>
        </w:rPr>
        <w:t>以過錳酸鉀溶液滴定之。滴定時，須不斷搖晃錐形瓶。當</w:t>
      </w:r>
      <w:r w:rsidRPr="00E57A93">
        <w:rPr>
          <w:rFonts w:eastAsia="標楷體"/>
          <w:sz w:val="26"/>
          <w:szCs w:val="26"/>
          <w:u w:val="single"/>
        </w:rPr>
        <w:t>橘紅色</w:t>
      </w:r>
      <w:r w:rsidRPr="00E57A93">
        <w:rPr>
          <w:rFonts w:eastAsia="標楷體"/>
          <w:sz w:val="26"/>
          <w:szCs w:val="26"/>
        </w:rPr>
        <w:t>出現</w:t>
      </w:r>
      <w:r w:rsidRPr="00E57A93">
        <w:rPr>
          <w:rFonts w:eastAsia="標楷體"/>
          <w:color w:val="000000"/>
          <w:sz w:val="26"/>
          <w:szCs w:val="26"/>
        </w:rPr>
        <w:t>並維持</w:t>
      </w:r>
      <w:r w:rsidRPr="00E57A93">
        <w:rPr>
          <w:rFonts w:eastAsia="標楷體"/>
          <w:color w:val="000000"/>
          <w:sz w:val="26"/>
          <w:szCs w:val="26"/>
        </w:rPr>
        <w:t>20</w:t>
      </w:r>
      <w:r w:rsidRPr="00E57A93">
        <w:rPr>
          <w:rFonts w:eastAsia="標楷體"/>
          <w:color w:val="000000"/>
          <w:sz w:val="26"/>
          <w:szCs w:val="26"/>
        </w:rPr>
        <w:t>秒不褪色時，停止滴定。</w:t>
      </w:r>
      <w:r w:rsidRPr="00E57A93">
        <w:rPr>
          <w:rFonts w:eastAsia="標楷體"/>
          <w:sz w:val="26"/>
          <w:szCs w:val="26"/>
        </w:rPr>
        <w:t>記錄滴定所耗去過錳酸鉀溶液的體積</w:t>
      </w:r>
      <w:r w:rsidRPr="00E57A93">
        <w:rPr>
          <w:rFonts w:eastAsia="標楷體"/>
          <w:sz w:val="26"/>
          <w:szCs w:val="26"/>
          <w:u w:val="single"/>
        </w:rPr>
        <w:t xml:space="preserve">           </w:t>
      </w:r>
      <w:r w:rsidRPr="00E57A93">
        <w:rPr>
          <w:rFonts w:eastAsia="標楷體"/>
          <w:sz w:val="26"/>
          <w:szCs w:val="26"/>
        </w:rPr>
        <w:t xml:space="preserve"> mL</w:t>
      </w:r>
      <w:r w:rsidRPr="00E57A93">
        <w:rPr>
          <w:rFonts w:eastAsia="標楷體"/>
          <w:sz w:val="26"/>
          <w:szCs w:val="26"/>
        </w:rPr>
        <w:t>。</w:t>
      </w:r>
      <w:r w:rsidRPr="00E57A93">
        <w:rPr>
          <w:rFonts w:eastAsia="標楷體"/>
          <w:bCs/>
          <w:sz w:val="26"/>
          <w:szCs w:val="26"/>
        </w:rPr>
        <w:t>(3%)</w:t>
      </w:r>
    </w:p>
    <w:p w14:paraId="37514AEB" w14:textId="77777777" w:rsidR="00462133" w:rsidRPr="00E57A93" w:rsidRDefault="00462133" w:rsidP="00462133">
      <w:pPr>
        <w:pStyle w:val="ae"/>
        <w:numPr>
          <w:ilvl w:val="0"/>
          <w:numId w:val="26"/>
        </w:numPr>
        <w:spacing w:line="240" w:lineRule="auto"/>
        <w:ind w:leftChars="1" w:left="306" w:hangingChars="117" w:hanging="304"/>
        <w:jc w:val="left"/>
        <w:rPr>
          <w:rFonts w:ascii="Times New Roman" w:eastAsia="標楷體" w:hAnsi="Times New Roman"/>
        </w:rPr>
      </w:pPr>
      <w:r w:rsidRPr="00E57A93">
        <w:rPr>
          <w:rFonts w:ascii="Times New Roman" w:eastAsia="標楷體" w:hAnsi="Times New Roman"/>
          <w:sz w:val="26"/>
          <w:szCs w:val="26"/>
        </w:rPr>
        <w:t xml:space="preserve"> </w:t>
      </w:r>
      <w:r w:rsidRPr="00E57A93">
        <w:rPr>
          <w:rFonts w:ascii="Times New Roman" w:eastAsia="標楷體" w:hAnsi="Times New Roman"/>
          <w:sz w:val="26"/>
          <w:szCs w:val="26"/>
        </w:rPr>
        <w:t>重複步驟</w:t>
      </w:r>
      <w:r w:rsidRPr="00E57A93">
        <w:rPr>
          <w:rFonts w:ascii="Times New Roman" w:eastAsia="標楷體" w:hAnsi="Times New Roman"/>
          <w:sz w:val="26"/>
          <w:szCs w:val="26"/>
        </w:rPr>
        <w:t>6~9</w:t>
      </w:r>
      <w:r w:rsidRPr="00E57A93">
        <w:rPr>
          <w:rFonts w:ascii="Times New Roman" w:eastAsia="標楷體" w:hAnsi="Times New Roman"/>
          <w:sz w:val="26"/>
          <w:szCs w:val="26"/>
        </w:rPr>
        <w:t>再做一次。記錄滴定所耗去過錳酸鉀溶液的體積</w:t>
      </w:r>
      <w:r w:rsidRPr="00E57A93">
        <w:rPr>
          <w:rFonts w:ascii="Times New Roman" w:eastAsia="標楷體" w:hAnsi="Times New Roman"/>
          <w:sz w:val="26"/>
          <w:szCs w:val="26"/>
          <w:u w:val="single"/>
        </w:rPr>
        <w:t xml:space="preserve">         </w:t>
      </w:r>
      <w:r w:rsidRPr="00E57A93">
        <w:rPr>
          <w:rFonts w:ascii="Times New Roman" w:eastAsia="標楷體" w:hAnsi="Times New Roman"/>
          <w:sz w:val="26"/>
          <w:szCs w:val="26"/>
        </w:rPr>
        <w:t xml:space="preserve"> mL</w:t>
      </w:r>
      <w:r w:rsidRPr="00E57A93">
        <w:rPr>
          <w:rFonts w:ascii="Times New Roman" w:eastAsia="標楷體" w:hAnsi="Times New Roman"/>
          <w:sz w:val="26"/>
          <w:szCs w:val="26"/>
        </w:rPr>
        <w:t>。</w:t>
      </w:r>
      <w:r w:rsidRPr="00E57A93">
        <w:rPr>
          <w:rFonts w:ascii="Times New Roman" w:eastAsia="標楷體" w:hAnsi="Times New Roman"/>
          <w:bCs/>
          <w:sz w:val="26"/>
          <w:szCs w:val="26"/>
        </w:rPr>
        <w:t>(3%)</w:t>
      </w:r>
    </w:p>
    <w:p w14:paraId="44B3E127" w14:textId="77777777" w:rsidR="00462133" w:rsidRPr="00E57A93" w:rsidRDefault="00462133" w:rsidP="00462133">
      <w:pPr>
        <w:pStyle w:val="ae"/>
        <w:numPr>
          <w:ilvl w:val="0"/>
          <w:numId w:val="26"/>
        </w:numPr>
        <w:spacing w:line="240" w:lineRule="auto"/>
        <w:ind w:leftChars="1" w:left="283" w:hangingChars="117" w:hanging="281"/>
        <w:jc w:val="left"/>
        <w:rPr>
          <w:rFonts w:ascii="Times New Roman" w:eastAsia="標楷體" w:hAnsi="Times New Roman"/>
        </w:rPr>
      </w:pPr>
      <w:r w:rsidRPr="00E57A93">
        <w:rPr>
          <w:rFonts w:ascii="Times New Roman" w:eastAsia="標楷體" w:hAnsi="Times New Roman"/>
        </w:rPr>
        <w:t>請寫出</w:t>
      </w:r>
      <w:r w:rsidRPr="00E57A93">
        <w:rPr>
          <w:rFonts w:ascii="Times New Roman" w:eastAsia="標楷體" w:hAnsi="Times New Roman"/>
          <w:sz w:val="26"/>
          <w:szCs w:val="26"/>
        </w:rPr>
        <w:t>亞鐵離子</w:t>
      </w:r>
      <w:r w:rsidRPr="00E57A93">
        <w:rPr>
          <w:rFonts w:ascii="Times New Roman" w:eastAsia="標楷體" w:hAnsi="Times New Roman"/>
          <w:sz w:val="26"/>
          <w:szCs w:val="26"/>
        </w:rPr>
        <w:t>(Fe</w:t>
      </w:r>
      <w:r w:rsidRPr="00E57A93">
        <w:rPr>
          <w:rFonts w:ascii="Times New Roman" w:eastAsia="標楷體" w:hAnsi="Times New Roman"/>
          <w:sz w:val="26"/>
          <w:szCs w:val="26"/>
          <w:vertAlign w:val="superscript"/>
        </w:rPr>
        <w:t>2+</w:t>
      </w:r>
      <w:r w:rsidRPr="00E57A93">
        <w:rPr>
          <w:rFonts w:ascii="Times New Roman" w:eastAsia="標楷體" w:hAnsi="Times New Roman"/>
          <w:sz w:val="26"/>
          <w:szCs w:val="26"/>
        </w:rPr>
        <w:t>)</w:t>
      </w:r>
      <w:r w:rsidRPr="00E57A93">
        <w:rPr>
          <w:rFonts w:ascii="Times New Roman" w:eastAsia="標楷體" w:hAnsi="Times New Roman"/>
        </w:rPr>
        <w:t>和過錳酸鉀</w:t>
      </w:r>
      <w:r w:rsidRPr="00E57A93">
        <w:rPr>
          <w:rFonts w:ascii="Times New Roman" w:eastAsia="標楷體" w:hAnsi="Times New Roman"/>
          <w:sz w:val="26"/>
          <w:szCs w:val="26"/>
        </w:rPr>
        <w:t>反應的方程式。</w:t>
      </w:r>
      <w:r w:rsidRPr="00E57A93">
        <w:rPr>
          <w:rFonts w:ascii="Times New Roman" w:eastAsia="標楷體" w:hAnsi="Times New Roman"/>
          <w:sz w:val="26"/>
          <w:szCs w:val="26"/>
        </w:rPr>
        <w:t>(</w:t>
      </w:r>
      <w:r w:rsidRPr="00E57A93">
        <w:rPr>
          <w:rFonts w:ascii="Times New Roman" w:eastAsia="標楷體" w:hAnsi="Times New Roman"/>
          <w:sz w:val="26"/>
          <w:szCs w:val="26"/>
        </w:rPr>
        <w:t>係數需平衡</w:t>
      </w:r>
      <w:r w:rsidRPr="00E57A93">
        <w:rPr>
          <w:rFonts w:ascii="Times New Roman" w:eastAsia="標楷體" w:hAnsi="Times New Roman"/>
          <w:sz w:val="26"/>
          <w:szCs w:val="26"/>
        </w:rPr>
        <w:t>)</w:t>
      </w:r>
      <w:r w:rsidRPr="00E57A93">
        <w:rPr>
          <w:rFonts w:ascii="Times New Roman" w:eastAsia="標楷體" w:hAnsi="Times New Roman"/>
          <w:bCs/>
          <w:sz w:val="26"/>
          <w:szCs w:val="26"/>
        </w:rPr>
        <w:t xml:space="preserve"> (5%)</w:t>
      </w:r>
    </w:p>
    <w:p w14:paraId="43D16F75" w14:textId="5BF658D2" w:rsidR="00462133" w:rsidRPr="00E57A93" w:rsidRDefault="001A3CD5" w:rsidP="00462133">
      <w:pPr>
        <w:pStyle w:val="ae"/>
        <w:ind w:leftChars="0" w:left="306"/>
        <w:rPr>
          <w:rFonts w:ascii="Times New Roman" w:eastAsia="標楷體" w:hAnsi="Times New Roman"/>
          <w:bCs/>
          <w:sz w:val="26"/>
          <w:szCs w:val="26"/>
        </w:rPr>
      </w:pPr>
      <w:r w:rsidRPr="00E57A93">
        <w:rPr>
          <w:rFonts w:ascii="Times New Roman" w:eastAsia="標楷體" w:hAnsi="Times New Roman"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191FB08" wp14:editId="6F4F9AE6">
                <wp:simplePos x="0" y="0"/>
                <wp:positionH relativeFrom="column">
                  <wp:posOffset>99060</wp:posOffset>
                </wp:positionH>
                <wp:positionV relativeFrom="paragraph">
                  <wp:posOffset>91440</wp:posOffset>
                </wp:positionV>
                <wp:extent cx="6120765" cy="771525"/>
                <wp:effectExtent l="9525" t="10160" r="13335" b="8890"/>
                <wp:wrapNone/>
                <wp:docPr id="8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0765" cy="771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FA5CA8" id="Rectangle 55" o:spid="_x0000_s1026" style="position:absolute;margin-left:7.8pt;margin-top:7.2pt;width:481.95pt;height:60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" filled="f"/>
            </w:pict>
          </mc:Fallback>
        </mc:AlternateContent>
      </w:r>
    </w:p>
    <w:p w14:paraId="54ADB09F" w14:textId="77777777" w:rsidR="00462133" w:rsidRPr="00E57A93" w:rsidRDefault="00462133" w:rsidP="00462133">
      <w:pPr>
        <w:pStyle w:val="ae"/>
        <w:ind w:leftChars="0" w:left="306"/>
        <w:rPr>
          <w:rFonts w:ascii="Times New Roman" w:eastAsia="標楷體" w:hAnsi="Times New Roman"/>
          <w:bCs/>
          <w:sz w:val="26"/>
          <w:szCs w:val="26"/>
        </w:rPr>
      </w:pPr>
    </w:p>
    <w:p w14:paraId="265DAACA" w14:textId="77777777" w:rsidR="00462133" w:rsidRPr="00E57A93" w:rsidRDefault="00462133" w:rsidP="00462133">
      <w:pPr>
        <w:pStyle w:val="ae"/>
        <w:ind w:leftChars="0" w:left="306"/>
        <w:rPr>
          <w:rFonts w:ascii="Times New Roman" w:eastAsia="標楷體" w:hAnsi="Times New Roman"/>
          <w:bCs/>
          <w:sz w:val="26"/>
          <w:szCs w:val="26"/>
        </w:rPr>
      </w:pPr>
    </w:p>
    <w:p w14:paraId="726DD7DA" w14:textId="77777777" w:rsidR="00462133" w:rsidRPr="00E57A93" w:rsidRDefault="00462133" w:rsidP="00462133">
      <w:pPr>
        <w:pStyle w:val="ae"/>
        <w:numPr>
          <w:ilvl w:val="0"/>
          <w:numId w:val="26"/>
        </w:numPr>
        <w:spacing w:line="240" w:lineRule="auto"/>
        <w:ind w:leftChars="0"/>
        <w:jc w:val="left"/>
        <w:rPr>
          <w:rFonts w:ascii="Times New Roman" w:eastAsia="標楷體" w:hAnsi="Times New Roman"/>
          <w:sz w:val="26"/>
          <w:szCs w:val="26"/>
          <w:u w:val="single"/>
        </w:rPr>
      </w:pPr>
      <w:r w:rsidRPr="00E57A93">
        <w:rPr>
          <w:rFonts w:ascii="Times New Roman" w:eastAsia="標楷體" w:hAnsi="Times New Roman"/>
          <w:sz w:val="26"/>
          <w:szCs w:val="26"/>
        </w:rPr>
        <w:t>計算步驟</w:t>
      </w:r>
      <w:r w:rsidRPr="00E57A93">
        <w:rPr>
          <w:rFonts w:ascii="Times New Roman" w:eastAsia="標楷體" w:hAnsi="Times New Roman"/>
          <w:sz w:val="26"/>
          <w:szCs w:val="26"/>
        </w:rPr>
        <w:t>8</w:t>
      </w:r>
      <w:r w:rsidRPr="00E57A93">
        <w:rPr>
          <w:rFonts w:ascii="Times New Roman" w:eastAsia="標楷體" w:hAnsi="Times New Roman"/>
          <w:sz w:val="26"/>
          <w:szCs w:val="26"/>
        </w:rPr>
        <w:t>中混合溶液與過錳酸鉀反應的</w:t>
      </w:r>
      <w:r w:rsidRPr="00E57A93">
        <w:rPr>
          <w:rFonts w:ascii="Times New Roman" w:eastAsia="標楷體" w:hAnsi="Times New Roman"/>
          <w:color w:val="000000"/>
          <w:sz w:val="26"/>
          <w:szCs w:val="26"/>
        </w:rPr>
        <w:t>亞鐵離子莫耳數為何？</w:t>
      </w:r>
      <w:r w:rsidRPr="00E57A93">
        <w:rPr>
          <w:rFonts w:ascii="Times New Roman" w:eastAsia="標楷體" w:hAnsi="Times New Roman"/>
          <w:sz w:val="26"/>
          <w:szCs w:val="26"/>
        </w:rPr>
        <w:t>列出計算過程：</w:t>
      </w:r>
      <w:r w:rsidRPr="00E57A93">
        <w:rPr>
          <w:rFonts w:ascii="Times New Roman" w:eastAsia="標楷體" w:hAnsi="Times New Roman"/>
          <w:sz w:val="26"/>
          <w:szCs w:val="26"/>
        </w:rPr>
        <w:t xml:space="preserve"> </w:t>
      </w:r>
      <w:r w:rsidRPr="00E57A93">
        <w:rPr>
          <w:rFonts w:ascii="Times New Roman" w:eastAsia="標楷體" w:hAnsi="Times New Roman"/>
          <w:bCs/>
          <w:sz w:val="26"/>
          <w:szCs w:val="26"/>
        </w:rPr>
        <w:t>(15%)</w:t>
      </w:r>
    </w:p>
    <w:p w14:paraId="7AFEC98B" w14:textId="7A85D69E" w:rsidR="00462133" w:rsidRDefault="001A3CD5" w:rsidP="00490CFF">
      <w:pPr>
        <w:pStyle w:val="ae"/>
        <w:ind w:leftChars="1" w:left="283" w:hangingChars="117" w:hanging="281"/>
        <w:jc w:val="left"/>
        <w:rPr>
          <w:rFonts w:ascii="Times New Roman" w:eastAsia="標楷體" w:hAnsi="Times New Roman"/>
          <w:u w:val="single"/>
        </w:rPr>
      </w:pPr>
      <w:r w:rsidRPr="00E57A93">
        <w:rPr>
          <w:rFonts w:ascii="Times New Roman" w:eastAsia="標楷體" w:hAnsi="Times New Roman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8582AD0" wp14:editId="013A791C">
                <wp:simplePos x="0" y="0"/>
                <wp:positionH relativeFrom="column">
                  <wp:posOffset>98327</wp:posOffset>
                </wp:positionH>
                <wp:positionV relativeFrom="paragraph">
                  <wp:posOffset>39517</wp:posOffset>
                </wp:positionV>
                <wp:extent cx="6120765" cy="2636324"/>
                <wp:effectExtent l="0" t="0" r="13335" b="12065"/>
                <wp:wrapNone/>
                <wp:docPr id="7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0765" cy="263632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E91A9C" id="Rectangle 49" o:spid="_x0000_s1026" style="position:absolute;margin-left:7.75pt;margin-top:3.1pt;width:481.95pt;height:207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" filled="f"/>
            </w:pict>
          </mc:Fallback>
        </mc:AlternateContent>
      </w:r>
    </w:p>
    <w:p w14:paraId="1B86C35F" w14:textId="77777777" w:rsidR="00490CFF" w:rsidRDefault="00490CFF" w:rsidP="00490CFF">
      <w:pPr>
        <w:pStyle w:val="ae"/>
        <w:ind w:leftChars="1" w:left="283" w:hangingChars="117" w:hanging="281"/>
        <w:jc w:val="left"/>
        <w:rPr>
          <w:rFonts w:ascii="Times New Roman" w:eastAsia="標楷體" w:hAnsi="Times New Roman"/>
          <w:u w:val="single"/>
        </w:rPr>
      </w:pPr>
    </w:p>
    <w:p w14:paraId="1C01E051" w14:textId="77777777" w:rsidR="00490CFF" w:rsidRDefault="00490CFF" w:rsidP="00490CFF">
      <w:pPr>
        <w:pStyle w:val="ae"/>
        <w:ind w:leftChars="1" w:left="283" w:hangingChars="117" w:hanging="281"/>
        <w:jc w:val="left"/>
        <w:rPr>
          <w:rFonts w:ascii="Times New Roman" w:eastAsia="標楷體" w:hAnsi="Times New Roman"/>
          <w:u w:val="single"/>
        </w:rPr>
      </w:pPr>
    </w:p>
    <w:p w14:paraId="0F073DE0" w14:textId="77777777" w:rsidR="00490CFF" w:rsidRDefault="00490CFF" w:rsidP="00490CFF">
      <w:pPr>
        <w:pStyle w:val="ae"/>
        <w:ind w:leftChars="1" w:left="283" w:hangingChars="117" w:hanging="281"/>
        <w:jc w:val="left"/>
        <w:rPr>
          <w:rFonts w:ascii="Times New Roman" w:eastAsia="標楷體" w:hAnsi="Times New Roman"/>
          <w:u w:val="single"/>
        </w:rPr>
      </w:pPr>
    </w:p>
    <w:p w14:paraId="23DD6191" w14:textId="77777777" w:rsidR="00490CFF" w:rsidRDefault="00490CFF" w:rsidP="00490CFF">
      <w:pPr>
        <w:pStyle w:val="ae"/>
        <w:ind w:leftChars="1" w:left="283" w:hangingChars="117" w:hanging="281"/>
        <w:jc w:val="left"/>
        <w:rPr>
          <w:rFonts w:ascii="Times New Roman" w:eastAsia="標楷體" w:hAnsi="Times New Roman"/>
          <w:u w:val="single"/>
        </w:rPr>
      </w:pPr>
    </w:p>
    <w:p w14:paraId="7EF4AB13" w14:textId="77777777" w:rsidR="00490CFF" w:rsidRDefault="00490CFF" w:rsidP="00490CFF">
      <w:pPr>
        <w:pStyle w:val="ae"/>
        <w:ind w:leftChars="1" w:left="283" w:hangingChars="117" w:hanging="281"/>
        <w:jc w:val="left"/>
        <w:rPr>
          <w:rFonts w:ascii="Times New Roman" w:eastAsia="標楷體" w:hAnsi="Times New Roman"/>
          <w:u w:val="single"/>
        </w:rPr>
      </w:pPr>
    </w:p>
    <w:p w14:paraId="0B53E8F9" w14:textId="77777777" w:rsidR="00490CFF" w:rsidRDefault="00490CFF" w:rsidP="00490CFF">
      <w:pPr>
        <w:pStyle w:val="ae"/>
        <w:ind w:leftChars="1" w:left="283" w:hangingChars="117" w:hanging="281"/>
        <w:jc w:val="left"/>
        <w:rPr>
          <w:rFonts w:ascii="Times New Roman" w:eastAsia="標楷體" w:hAnsi="Times New Roman"/>
          <w:u w:val="single"/>
        </w:rPr>
      </w:pPr>
    </w:p>
    <w:p w14:paraId="2D1D4FAE" w14:textId="77777777" w:rsidR="00490CFF" w:rsidRPr="00490CFF" w:rsidRDefault="00490CFF" w:rsidP="00490CFF">
      <w:pPr>
        <w:pStyle w:val="ae"/>
        <w:ind w:leftChars="1" w:left="283" w:hangingChars="117" w:hanging="281"/>
        <w:jc w:val="left"/>
        <w:rPr>
          <w:rFonts w:ascii="Times New Roman" w:eastAsia="標楷體" w:hAnsi="Times New Roman"/>
          <w:u w:val="single"/>
        </w:rPr>
      </w:pPr>
    </w:p>
    <w:p w14:paraId="58869B07" w14:textId="3B44D8B3" w:rsidR="00462133" w:rsidRPr="00E57A93" w:rsidRDefault="00462133" w:rsidP="004E301F">
      <w:pPr>
        <w:pStyle w:val="ae"/>
        <w:ind w:leftChars="0"/>
        <w:jc w:val="right"/>
        <w:rPr>
          <w:rFonts w:ascii="Times New Roman" w:eastAsia="標楷體" w:hAnsi="Times New Roman"/>
        </w:rPr>
      </w:pPr>
      <w:r w:rsidRPr="00E57A93">
        <w:rPr>
          <w:rFonts w:ascii="Times New Roman" w:eastAsia="標楷體" w:hAnsi="Times New Roman"/>
          <w:sz w:val="26"/>
          <w:szCs w:val="26"/>
        </w:rPr>
        <w:t xml:space="preserve"> Fe</w:t>
      </w:r>
      <w:r w:rsidRPr="00E57A93">
        <w:rPr>
          <w:rFonts w:ascii="Times New Roman" w:eastAsia="標楷體" w:hAnsi="Times New Roman"/>
          <w:sz w:val="26"/>
          <w:szCs w:val="26"/>
          <w:vertAlign w:val="superscript"/>
        </w:rPr>
        <w:t>2+</w:t>
      </w:r>
      <w:r w:rsidRPr="00E57A93">
        <w:rPr>
          <w:rFonts w:ascii="Times New Roman" w:eastAsia="標楷體" w:hAnsi="Times New Roman"/>
          <w:sz w:val="26"/>
          <w:szCs w:val="26"/>
        </w:rPr>
        <w:t xml:space="preserve"> </w:t>
      </w:r>
      <w:r w:rsidRPr="00E57A93">
        <w:rPr>
          <w:rFonts w:ascii="Times New Roman" w:eastAsia="標楷體" w:hAnsi="Times New Roman"/>
          <w:sz w:val="26"/>
          <w:szCs w:val="26"/>
        </w:rPr>
        <w:t>＝</w:t>
      </w:r>
      <w:r w:rsidRPr="00E57A93">
        <w:rPr>
          <w:rFonts w:ascii="Times New Roman" w:eastAsia="標楷體" w:hAnsi="Times New Roman"/>
          <w:sz w:val="26"/>
          <w:szCs w:val="26"/>
        </w:rPr>
        <w:t xml:space="preserve"> </w:t>
      </w:r>
      <w:r w:rsidRPr="00E57A93">
        <w:rPr>
          <w:rFonts w:ascii="Times New Roman" w:eastAsia="標楷體" w:hAnsi="Times New Roman"/>
          <w:sz w:val="26"/>
          <w:szCs w:val="26"/>
          <w:u w:val="single"/>
        </w:rPr>
        <w:t xml:space="preserve">              </w:t>
      </w:r>
      <w:r w:rsidRPr="00E57A93">
        <w:rPr>
          <w:rFonts w:ascii="Times New Roman" w:eastAsia="標楷體" w:hAnsi="Times New Roman"/>
          <w:sz w:val="26"/>
          <w:szCs w:val="26"/>
        </w:rPr>
        <w:t xml:space="preserve">mol </w:t>
      </w:r>
      <w:r w:rsidRPr="00E57A93">
        <w:rPr>
          <w:rFonts w:ascii="Times New Roman" w:eastAsia="標楷體" w:hAnsi="Times New Roman"/>
          <w:bCs/>
          <w:sz w:val="28"/>
          <w:szCs w:val="28"/>
        </w:rPr>
        <w:t xml:space="preserve"> </w:t>
      </w:r>
      <w:r w:rsidR="004E301F">
        <w:rPr>
          <w:rFonts w:ascii="Times New Roman" w:eastAsia="標楷體" w:hAnsi="Times New Roman"/>
          <w:bCs/>
          <w:sz w:val="28"/>
          <w:szCs w:val="28"/>
        </w:rPr>
        <w:br/>
      </w:r>
      <w:r w:rsidRPr="00E57A93">
        <w:rPr>
          <w:rFonts w:ascii="Times New Roman" w:eastAsia="標楷體" w:hAnsi="Times New Roman"/>
          <w:bCs/>
          <w:sz w:val="26"/>
          <w:szCs w:val="26"/>
        </w:rPr>
        <w:t>(</w:t>
      </w:r>
      <w:r w:rsidRPr="00E57A93">
        <w:rPr>
          <w:rFonts w:ascii="Times New Roman" w:eastAsia="標楷體" w:hAnsi="Times New Roman"/>
          <w:bCs/>
          <w:sz w:val="26"/>
          <w:szCs w:val="26"/>
        </w:rPr>
        <w:t>以科學記號表示，前面的數字取到小數點後三位</w:t>
      </w:r>
      <w:r w:rsidRPr="00E57A93">
        <w:rPr>
          <w:rFonts w:ascii="Times New Roman" w:eastAsia="標楷體" w:hAnsi="Times New Roman"/>
          <w:bCs/>
          <w:sz w:val="26"/>
          <w:szCs w:val="26"/>
        </w:rPr>
        <w:t>)</w:t>
      </w:r>
    </w:p>
    <w:p w14:paraId="3EF64D0F" w14:textId="77777777" w:rsidR="00462133" w:rsidRPr="00E57A93" w:rsidRDefault="00462133" w:rsidP="00462133">
      <w:pPr>
        <w:pStyle w:val="ae"/>
        <w:numPr>
          <w:ilvl w:val="0"/>
          <w:numId w:val="26"/>
        </w:numPr>
        <w:spacing w:beforeLines="100" w:before="240" w:line="240" w:lineRule="auto"/>
        <w:ind w:leftChars="0"/>
        <w:jc w:val="left"/>
        <w:rPr>
          <w:rFonts w:ascii="Times New Roman" w:eastAsia="標楷體" w:hAnsi="Times New Roman"/>
          <w:sz w:val="26"/>
          <w:szCs w:val="26"/>
          <w:u w:val="single"/>
        </w:rPr>
      </w:pPr>
      <w:r w:rsidRPr="00E57A93">
        <w:rPr>
          <w:rFonts w:ascii="Times New Roman" w:eastAsia="標楷體" w:hAnsi="Times New Roman"/>
          <w:color w:val="000000"/>
          <w:sz w:val="26"/>
          <w:szCs w:val="26"/>
        </w:rPr>
        <w:t>承上題，</w:t>
      </w:r>
      <w:r w:rsidRPr="00E57A93">
        <w:rPr>
          <w:rFonts w:ascii="Times New Roman" w:eastAsia="標楷體" w:hAnsi="Times New Roman"/>
          <w:color w:val="000000"/>
          <w:sz w:val="26"/>
          <w:szCs w:val="26"/>
          <w:u w:val="single"/>
        </w:rPr>
        <w:t>與過氧化氫反應</w:t>
      </w:r>
      <w:r w:rsidRPr="00E57A93">
        <w:rPr>
          <w:rFonts w:ascii="Times New Roman" w:eastAsia="標楷體" w:hAnsi="Times New Roman"/>
          <w:color w:val="000000"/>
          <w:sz w:val="26"/>
          <w:szCs w:val="26"/>
        </w:rPr>
        <w:t>的亞鐵離子莫耳數為何</w:t>
      </w:r>
      <w:r w:rsidRPr="00E57A93">
        <w:rPr>
          <w:rFonts w:ascii="Times New Roman" w:eastAsia="標楷體" w:hAnsi="Times New Roman"/>
          <w:color w:val="000000"/>
          <w:sz w:val="26"/>
          <w:szCs w:val="26"/>
        </w:rPr>
        <w:t>?</w:t>
      </w:r>
      <w:r w:rsidRPr="00E57A93">
        <w:rPr>
          <w:rFonts w:ascii="Times New Roman" w:eastAsia="標楷體" w:hAnsi="Times New Roman"/>
          <w:sz w:val="26"/>
          <w:szCs w:val="26"/>
        </w:rPr>
        <w:t xml:space="preserve"> </w:t>
      </w:r>
      <w:r w:rsidRPr="00E57A93">
        <w:rPr>
          <w:rFonts w:ascii="Times New Roman" w:eastAsia="標楷體" w:hAnsi="Times New Roman"/>
          <w:sz w:val="26"/>
          <w:szCs w:val="26"/>
        </w:rPr>
        <w:t>列出計算過程：</w:t>
      </w:r>
      <w:r w:rsidRPr="00E57A93">
        <w:rPr>
          <w:rFonts w:ascii="Times New Roman" w:eastAsia="標楷體" w:hAnsi="Times New Roman"/>
          <w:sz w:val="26"/>
          <w:szCs w:val="26"/>
        </w:rPr>
        <w:t>(6%)</w:t>
      </w:r>
    </w:p>
    <w:p w14:paraId="09F71969" w14:textId="2C25A8D3" w:rsidR="00462133" w:rsidRPr="00E57A93" w:rsidRDefault="001A3CD5" w:rsidP="00462133">
      <w:pPr>
        <w:pStyle w:val="ae"/>
        <w:ind w:leftChars="1" w:left="283" w:hangingChars="117" w:hanging="281"/>
        <w:rPr>
          <w:rFonts w:ascii="Times New Roman" w:eastAsia="標楷體" w:hAnsi="Times New Roman"/>
          <w:color w:val="000000"/>
        </w:rPr>
      </w:pPr>
      <w:r w:rsidRPr="00E57A93">
        <w:rPr>
          <w:rFonts w:ascii="Times New Roman" w:eastAsia="標楷體" w:hAnsi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96F3D4A" wp14:editId="30B0E556">
                <wp:simplePos x="0" y="0"/>
                <wp:positionH relativeFrom="column">
                  <wp:posOffset>105362</wp:posOffset>
                </wp:positionH>
                <wp:positionV relativeFrom="paragraph">
                  <wp:posOffset>106044</wp:posOffset>
                </wp:positionV>
                <wp:extent cx="6111240" cy="2886515"/>
                <wp:effectExtent l="0" t="0" r="22860" b="28575"/>
                <wp:wrapNone/>
                <wp:docPr id="6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1240" cy="28865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508F47" id="Rectangle 50" o:spid="_x0000_s1026" style="position:absolute;margin-left:8.3pt;margin-top:8.35pt;width:481.2pt;height:227.3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" filled="f"/>
            </w:pict>
          </mc:Fallback>
        </mc:AlternateContent>
      </w:r>
      <w:r w:rsidR="00462133" w:rsidRPr="00E57A93">
        <w:rPr>
          <w:rFonts w:ascii="Times New Roman" w:eastAsia="標楷體" w:hAnsi="Times New Roman"/>
          <w:color w:val="000000"/>
        </w:rPr>
        <w:t xml:space="preserve"> </w:t>
      </w:r>
    </w:p>
    <w:p w14:paraId="67968644" w14:textId="77777777" w:rsidR="00462133" w:rsidRPr="00E57A93" w:rsidRDefault="00462133" w:rsidP="00462133">
      <w:pPr>
        <w:pStyle w:val="ae"/>
        <w:ind w:leftChars="1" w:left="283" w:hangingChars="117" w:hanging="281"/>
        <w:rPr>
          <w:rFonts w:ascii="Times New Roman" w:eastAsia="標楷體" w:hAnsi="Times New Roman"/>
          <w:color w:val="000000"/>
        </w:rPr>
      </w:pPr>
    </w:p>
    <w:p w14:paraId="14A9D697" w14:textId="0D5AEDB6" w:rsidR="00462133" w:rsidRDefault="00462133" w:rsidP="00462133">
      <w:pPr>
        <w:pStyle w:val="ae"/>
        <w:ind w:leftChars="1" w:left="283" w:hangingChars="117" w:hanging="281"/>
        <w:rPr>
          <w:rFonts w:ascii="Times New Roman" w:eastAsia="標楷體" w:hAnsi="Times New Roman"/>
          <w:color w:val="000000"/>
        </w:rPr>
      </w:pPr>
    </w:p>
    <w:p w14:paraId="745E0DF2" w14:textId="4156EBFF" w:rsidR="0011689F" w:rsidRDefault="0011689F" w:rsidP="00462133">
      <w:pPr>
        <w:pStyle w:val="ae"/>
        <w:ind w:leftChars="1" w:left="283" w:hangingChars="117" w:hanging="281"/>
        <w:rPr>
          <w:rFonts w:ascii="Times New Roman" w:eastAsia="標楷體" w:hAnsi="Times New Roman"/>
          <w:color w:val="000000"/>
        </w:rPr>
      </w:pPr>
    </w:p>
    <w:p w14:paraId="3EA87BEA" w14:textId="60A69786" w:rsidR="0011689F" w:rsidRDefault="0011689F" w:rsidP="00462133">
      <w:pPr>
        <w:pStyle w:val="ae"/>
        <w:ind w:leftChars="1" w:left="283" w:hangingChars="117" w:hanging="281"/>
        <w:rPr>
          <w:rFonts w:ascii="Times New Roman" w:eastAsia="標楷體" w:hAnsi="Times New Roman"/>
          <w:color w:val="000000"/>
        </w:rPr>
      </w:pPr>
    </w:p>
    <w:p w14:paraId="720FCF83" w14:textId="77777777" w:rsidR="0011689F" w:rsidRPr="00E57A93" w:rsidRDefault="0011689F" w:rsidP="00462133">
      <w:pPr>
        <w:pStyle w:val="ae"/>
        <w:ind w:leftChars="1" w:left="283" w:hangingChars="117" w:hanging="281"/>
        <w:rPr>
          <w:rFonts w:ascii="Times New Roman" w:eastAsia="標楷體" w:hAnsi="Times New Roman"/>
          <w:color w:val="000000"/>
        </w:rPr>
      </w:pPr>
    </w:p>
    <w:p w14:paraId="529A2A4F" w14:textId="77777777" w:rsidR="00462133" w:rsidRDefault="00462133" w:rsidP="00490CFF">
      <w:pPr>
        <w:pStyle w:val="ae"/>
        <w:ind w:leftChars="0" w:left="0"/>
        <w:jc w:val="left"/>
        <w:rPr>
          <w:rFonts w:ascii="Times New Roman" w:eastAsia="標楷體" w:hAnsi="Times New Roman"/>
          <w:color w:val="000000"/>
        </w:rPr>
      </w:pPr>
    </w:p>
    <w:p w14:paraId="7F55EF2A" w14:textId="77777777" w:rsidR="00490CFF" w:rsidRPr="00E57A93" w:rsidRDefault="00490CFF" w:rsidP="00490CFF">
      <w:pPr>
        <w:pStyle w:val="ae"/>
        <w:ind w:leftChars="0" w:left="0"/>
        <w:jc w:val="left"/>
        <w:rPr>
          <w:rFonts w:ascii="Times New Roman" w:eastAsia="標楷體" w:hAnsi="Times New Roman"/>
          <w:color w:val="000000"/>
        </w:rPr>
      </w:pPr>
    </w:p>
    <w:p w14:paraId="1EC50FA0" w14:textId="77777777" w:rsidR="00462133" w:rsidRPr="00490CFF" w:rsidRDefault="00462133" w:rsidP="00490CFF">
      <w:pPr>
        <w:pStyle w:val="ae"/>
        <w:ind w:leftChars="1" w:left="283" w:hangingChars="117" w:hanging="281"/>
        <w:rPr>
          <w:rFonts w:ascii="Times New Roman" w:eastAsia="標楷體" w:hAnsi="Times New Roman"/>
          <w:color w:val="000000"/>
        </w:rPr>
      </w:pPr>
      <w:r w:rsidRPr="00E57A93">
        <w:rPr>
          <w:rFonts w:ascii="Times New Roman" w:eastAsia="標楷體" w:hAnsi="Times New Roman"/>
          <w:color w:val="000000"/>
        </w:rPr>
        <w:t xml:space="preserve">                                </w:t>
      </w:r>
    </w:p>
    <w:p w14:paraId="08F54039" w14:textId="77777777" w:rsidR="00462133" w:rsidRPr="00E57A93" w:rsidRDefault="00462133" w:rsidP="00462133">
      <w:pPr>
        <w:pStyle w:val="ae"/>
        <w:ind w:leftChars="0" w:left="0"/>
        <w:rPr>
          <w:rFonts w:ascii="Times New Roman" w:eastAsia="標楷體" w:hAnsi="Times New Roman"/>
          <w:bCs/>
          <w:sz w:val="28"/>
          <w:szCs w:val="28"/>
        </w:rPr>
      </w:pPr>
      <w:r w:rsidRPr="00E57A93">
        <w:rPr>
          <w:rFonts w:ascii="Times New Roman" w:eastAsia="標楷體" w:hAnsi="Times New Roman"/>
          <w:color w:val="000000"/>
          <w:sz w:val="26"/>
          <w:szCs w:val="26"/>
        </w:rPr>
        <w:t xml:space="preserve">                               </w:t>
      </w:r>
      <w:r w:rsidRPr="00E57A93">
        <w:rPr>
          <w:rFonts w:ascii="Times New Roman" w:eastAsia="標楷體" w:hAnsi="Times New Roman"/>
          <w:color w:val="000000"/>
          <w:sz w:val="26"/>
          <w:szCs w:val="26"/>
          <w:u w:val="single"/>
        </w:rPr>
        <w:t>與過氧化氫反應</w:t>
      </w:r>
      <w:r w:rsidRPr="00E57A93">
        <w:rPr>
          <w:rFonts w:ascii="Times New Roman" w:eastAsia="標楷體" w:hAnsi="Times New Roman"/>
          <w:color w:val="000000"/>
          <w:sz w:val="26"/>
          <w:szCs w:val="26"/>
        </w:rPr>
        <w:t>的</w:t>
      </w:r>
      <w:r w:rsidRPr="00E57A93">
        <w:rPr>
          <w:rFonts w:ascii="Times New Roman" w:eastAsia="標楷體" w:hAnsi="Times New Roman"/>
          <w:sz w:val="26"/>
          <w:szCs w:val="26"/>
        </w:rPr>
        <w:t>Fe</w:t>
      </w:r>
      <w:r w:rsidRPr="00E57A93">
        <w:rPr>
          <w:rFonts w:ascii="Times New Roman" w:eastAsia="標楷體" w:hAnsi="Times New Roman"/>
          <w:sz w:val="26"/>
          <w:szCs w:val="26"/>
          <w:vertAlign w:val="superscript"/>
        </w:rPr>
        <w:t>2+</w:t>
      </w:r>
      <w:r w:rsidRPr="00E57A93">
        <w:rPr>
          <w:rFonts w:ascii="Times New Roman" w:eastAsia="標楷體" w:hAnsi="Times New Roman"/>
          <w:color w:val="000000"/>
        </w:rPr>
        <w:t xml:space="preserve"> </w:t>
      </w:r>
      <w:r w:rsidRPr="00E57A93">
        <w:rPr>
          <w:rFonts w:ascii="Times New Roman" w:eastAsia="標楷體" w:hAnsi="Times New Roman"/>
          <w:sz w:val="26"/>
          <w:szCs w:val="26"/>
        </w:rPr>
        <w:t>＝</w:t>
      </w:r>
      <w:r w:rsidRPr="00E57A93">
        <w:rPr>
          <w:rFonts w:ascii="Times New Roman" w:eastAsia="標楷體" w:hAnsi="Times New Roman"/>
        </w:rPr>
        <w:t xml:space="preserve"> </w:t>
      </w:r>
      <w:r w:rsidRPr="00E57A93">
        <w:rPr>
          <w:rFonts w:ascii="Times New Roman" w:eastAsia="標楷體" w:hAnsi="Times New Roman"/>
          <w:u w:val="single"/>
        </w:rPr>
        <w:t xml:space="preserve">              </w:t>
      </w:r>
      <w:r w:rsidRPr="00E57A93">
        <w:rPr>
          <w:rFonts w:ascii="Times New Roman" w:eastAsia="標楷體" w:hAnsi="Times New Roman"/>
        </w:rPr>
        <w:t xml:space="preserve">mol </w:t>
      </w:r>
      <w:r w:rsidRPr="00E57A93">
        <w:rPr>
          <w:rFonts w:ascii="Times New Roman" w:eastAsia="標楷體" w:hAnsi="Times New Roman"/>
          <w:bCs/>
          <w:sz w:val="28"/>
          <w:szCs w:val="28"/>
        </w:rPr>
        <w:t xml:space="preserve"> </w:t>
      </w:r>
    </w:p>
    <w:p w14:paraId="43AD8F0B" w14:textId="77777777" w:rsidR="00462133" w:rsidRPr="00E57A93" w:rsidRDefault="00462133" w:rsidP="00462133">
      <w:pPr>
        <w:pStyle w:val="ae"/>
        <w:ind w:leftChars="0" w:left="0"/>
        <w:rPr>
          <w:rFonts w:ascii="Times New Roman" w:eastAsia="標楷體" w:hAnsi="Times New Roman"/>
          <w:bCs/>
          <w:sz w:val="26"/>
          <w:szCs w:val="26"/>
        </w:rPr>
      </w:pPr>
      <w:r w:rsidRPr="00E57A93">
        <w:rPr>
          <w:rFonts w:ascii="Times New Roman" w:eastAsia="標楷體" w:hAnsi="Times New Roman"/>
          <w:bCs/>
          <w:sz w:val="28"/>
          <w:szCs w:val="28"/>
        </w:rPr>
        <w:t xml:space="preserve">                            </w:t>
      </w:r>
      <w:r w:rsidRPr="00E57A93">
        <w:rPr>
          <w:rFonts w:ascii="Times New Roman" w:eastAsia="標楷體" w:hAnsi="Times New Roman"/>
          <w:bCs/>
          <w:sz w:val="26"/>
          <w:szCs w:val="26"/>
        </w:rPr>
        <w:t>(</w:t>
      </w:r>
      <w:r w:rsidRPr="00E57A93">
        <w:rPr>
          <w:rFonts w:ascii="Times New Roman" w:eastAsia="標楷體" w:hAnsi="Times New Roman"/>
          <w:bCs/>
          <w:sz w:val="26"/>
          <w:szCs w:val="26"/>
        </w:rPr>
        <w:t>以科學記號表示，前面的數字取到小數點後三位</w:t>
      </w:r>
      <w:r w:rsidRPr="00E57A93">
        <w:rPr>
          <w:rFonts w:ascii="Times New Roman" w:eastAsia="標楷體" w:hAnsi="Times New Roman"/>
          <w:bCs/>
          <w:sz w:val="26"/>
          <w:szCs w:val="26"/>
        </w:rPr>
        <w:t>)</w:t>
      </w:r>
    </w:p>
    <w:p w14:paraId="745565A5" w14:textId="77777777" w:rsidR="00303E6B" w:rsidRDefault="00303E6B" w:rsidP="00462133">
      <w:pPr>
        <w:pStyle w:val="ae"/>
        <w:ind w:leftChars="0" w:left="0"/>
        <w:rPr>
          <w:rFonts w:ascii="標楷體" w:eastAsia="標楷體" w:hAnsi="標楷體"/>
        </w:rPr>
      </w:pPr>
    </w:p>
    <w:p w14:paraId="748B0DFE" w14:textId="77777777" w:rsidR="00490CFF" w:rsidRPr="0069766D" w:rsidRDefault="00490CFF" w:rsidP="00462133">
      <w:pPr>
        <w:pStyle w:val="ae"/>
        <w:ind w:leftChars="0" w:left="0"/>
        <w:rPr>
          <w:rFonts w:ascii="標楷體" w:eastAsia="標楷體" w:hAnsi="標楷體"/>
        </w:rPr>
      </w:pPr>
    </w:p>
    <w:p w14:paraId="15A4B2B3" w14:textId="77777777" w:rsidR="00462133" w:rsidRPr="00490CFF" w:rsidRDefault="00462133" w:rsidP="00462133">
      <w:pPr>
        <w:pStyle w:val="ae"/>
        <w:numPr>
          <w:ilvl w:val="0"/>
          <w:numId w:val="26"/>
        </w:numPr>
        <w:spacing w:line="240" w:lineRule="auto"/>
        <w:ind w:leftChars="0"/>
        <w:jc w:val="left"/>
        <w:rPr>
          <w:rFonts w:ascii="Times New Roman" w:eastAsia="標楷體" w:hAnsi="Times New Roman"/>
          <w:sz w:val="26"/>
          <w:szCs w:val="26"/>
          <w:u w:val="single"/>
        </w:rPr>
      </w:pPr>
      <w:r w:rsidRPr="00490CFF">
        <w:rPr>
          <w:rFonts w:ascii="Times New Roman" w:eastAsia="標楷體" w:hAnsi="Times New Roman"/>
          <w:color w:val="000000"/>
          <w:sz w:val="26"/>
          <w:szCs w:val="26"/>
        </w:rPr>
        <w:t>推算稀釋後的雙氧水</w:t>
      </w:r>
      <w:r w:rsidRPr="00490CFF">
        <w:rPr>
          <w:rFonts w:ascii="Times New Roman" w:eastAsia="標楷體" w:hAnsi="Times New Roman"/>
          <w:color w:val="000000"/>
          <w:sz w:val="26"/>
          <w:szCs w:val="26"/>
        </w:rPr>
        <w:t>(</w:t>
      </w:r>
      <w:r w:rsidRPr="00490CFF">
        <w:rPr>
          <w:rFonts w:ascii="Times New Roman" w:eastAsia="標楷體" w:hAnsi="Times New Roman"/>
          <w:sz w:val="26"/>
          <w:szCs w:val="26"/>
        </w:rPr>
        <w:t>步驟</w:t>
      </w:r>
      <w:r w:rsidRPr="00490CFF">
        <w:rPr>
          <w:rFonts w:ascii="Times New Roman" w:eastAsia="標楷體" w:hAnsi="Times New Roman"/>
          <w:sz w:val="26"/>
          <w:szCs w:val="26"/>
        </w:rPr>
        <w:t>5</w:t>
      </w:r>
      <w:r w:rsidRPr="00490CFF">
        <w:rPr>
          <w:rFonts w:ascii="Times New Roman" w:eastAsia="標楷體" w:hAnsi="Times New Roman"/>
          <w:color w:val="000000"/>
          <w:sz w:val="26"/>
          <w:szCs w:val="26"/>
        </w:rPr>
        <w:t xml:space="preserve"> )</w:t>
      </w:r>
      <w:r w:rsidRPr="00490CFF">
        <w:rPr>
          <w:rFonts w:ascii="Times New Roman" w:eastAsia="標楷體" w:hAnsi="Times New Roman"/>
          <w:color w:val="000000"/>
          <w:sz w:val="26"/>
          <w:szCs w:val="26"/>
        </w:rPr>
        <w:t>中</w:t>
      </w:r>
      <w:r w:rsidRPr="00490CFF">
        <w:rPr>
          <w:rFonts w:ascii="Times New Roman" w:eastAsia="標楷體" w:hAnsi="Times New Roman"/>
          <w:color w:val="000000"/>
          <w:sz w:val="26"/>
          <w:szCs w:val="26"/>
          <w:u w:val="single"/>
        </w:rPr>
        <w:t>所含過氧化氫的總莫耳數</w:t>
      </w:r>
      <w:r w:rsidRPr="00490CFF">
        <w:rPr>
          <w:rFonts w:ascii="Times New Roman" w:eastAsia="標楷體" w:hAnsi="Times New Roman"/>
          <w:color w:val="000000"/>
          <w:sz w:val="26"/>
          <w:szCs w:val="26"/>
        </w:rPr>
        <w:t>。</w:t>
      </w:r>
      <w:r w:rsidRPr="00490CFF">
        <w:rPr>
          <w:rFonts w:ascii="Times New Roman" w:eastAsia="標楷體" w:hAnsi="Times New Roman"/>
          <w:sz w:val="26"/>
          <w:szCs w:val="26"/>
        </w:rPr>
        <w:t>列出計算過程：</w:t>
      </w:r>
      <w:r w:rsidRPr="00490CFF">
        <w:rPr>
          <w:rFonts w:ascii="Times New Roman" w:eastAsia="標楷體" w:hAnsi="Times New Roman"/>
          <w:sz w:val="26"/>
          <w:szCs w:val="26"/>
        </w:rPr>
        <w:t xml:space="preserve"> </w:t>
      </w:r>
      <w:r w:rsidRPr="00490CFF">
        <w:rPr>
          <w:rFonts w:ascii="Times New Roman" w:eastAsia="標楷體" w:hAnsi="Times New Roman"/>
          <w:bCs/>
          <w:sz w:val="26"/>
          <w:szCs w:val="26"/>
        </w:rPr>
        <w:t>(10%)</w:t>
      </w:r>
    </w:p>
    <w:p w14:paraId="6A684661" w14:textId="045AB261" w:rsidR="00462133" w:rsidRPr="00490CFF" w:rsidRDefault="001A3CD5" w:rsidP="00462133">
      <w:pPr>
        <w:pStyle w:val="ae"/>
        <w:ind w:leftChars="0"/>
        <w:rPr>
          <w:rFonts w:ascii="Times New Roman" w:eastAsia="標楷體" w:hAnsi="Times New Roman"/>
          <w:color w:val="000000"/>
          <w:sz w:val="26"/>
          <w:szCs w:val="26"/>
        </w:rPr>
      </w:pPr>
      <w:r w:rsidRPr="00490CFF">
        <w:rPr>
          <w:rFonts w:ascii="Times New Roman" w:eastAsia="標楷體" w:hAnsi="Times New Roman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B8EFD8D" wp14:editId="63AD2469">
                <wp:simplePos x="0" y="0"/>
                <wp:positionH relativeFrom="column">
                  <wp:posOffset>89535</wp:posOffset>
                </wp:positionH>
                <wp:positionV relativeFrom="paragraph">
                  <wp:posOffset>89535</wp:posOffset>
                </wp:positionV>
                <wp:extent cx="6120765" cy="2332990"/>
                <wp:effectExtent l="9525" t="5080" r="13335" b="5080"/>
                <wp:wrapNone/>
                <wp:docPr id="5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0765" cy="23329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71071B" id="Rectangle 53" o:spid="_x0000_s1026" style="position:absolute;margin-left:7.05pt;margin-top:7.05pt;width:481.95pt;height:183.7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" filled="f"/>
            </w:pict>
          </mc:Fallback>
        </mc:AlternateContent>
      </w:r>
    </w:p>
    <w:p w14:paraId="3D60F0C6" w14:textId="77777777" w:rsidR="00462133" w:rsidRPr="00490CFF" w:rsidRDefault="00462133" w:rsidP="00462133">
      <w:pPr>
        <w:pStyle w:val="ae"/>
        <w:ind w:leftChars="0"/>
        <w:rPr>
          <w:rFonts w:ascii="Times New Roman" w:eastAsia="標楷體" w:hAnsi="Times New Roman"/>
          <w:color w:val="000000"/>
          <w:sz w:val="26"/>
          <w:szCs w:val="26"/>
        </w:rPr>
      </w:pPr>
    </w:p>
    <w:p w14:paraId="4B01A73B" w14:textId="77777777" w:rsidR="00462133" w:rsidRPr="00490CFF" w:rsidRDefault="00462133" w:rsidP="00462133">
      <w:pPr>
        <w:pStyle w:val="ae"/>
        <w:ind w:leftChars="0"/>
        <w:rPr>
          <w:rFonts w:ascii="Times New Roman" w:eastAsia="標楷體" w:hAnsi="Times New Roman"/>
          <w:color w:val="000000"/>
          <w:sz w:val="26"/>
          <w:szCs w:val="26"/>
        </w:rPr>
      </w:pPr>
    </w:p>
    <w:p w14:paraId="19797155" w14:textId="77777777" w:rsidR="00462133" w:rsidRPr="00490CFF" w:rsidRDefault="00462133" w:rsidP="00462133">
      <w:pPr>
        <w:pStyle w:val="ae"/>
        <w:ind w:leftChars="0"/>
        <w:rPr>
          <w:rFonts w:ascii="Times New Roman" w:eastAsia="標楷體" w:hAnsi="Times New Roman"/>
          <w:color w:val="000000"/>
          <w:sz w:val="26"/>
          <w:szCs w:val="26"/>
        </w:rPr>
      </w:pPr>
    </w:p>
    <w:p w14:paraId="62FD76C2" w14:textId="77777777" w:rsidR="00462133" w:rsidRPr="00490CFF" w:rsidRDefault="00462133" w:rsidP="00462133">
      <w:pPr>
        <w:pStyle w:val="ae"/>
        <w:ind w:leftChars="0"/>
        <w:rPr>
          <w:rFonts w:ascii="Times New Roman" w:eastAsia="標楷體" w:hAnsi="Times New Roman"/>
          <w:color w:val="000000"/>
          <w:sz w:val="26"/>
          <w:szCs w:val="26"/>
        </w:rPr>
      </w:pPr>
    </w:p>
    <w:p w14:paraId="30C1E91D" w14:textId="77777777" w:rsidR="00462133" w:rsidRPr="00490CFF" w:rsidRDefault="00462133" w:rsidP="00462133">
      <w:pPr>
        <w:pStyle w:val="ae"/>
        <w:ind w:leftChars="0"/>
        <w:rPr>
          <w:rFonts w:ascii="Times New Roman" w:eastAsia="標楷體" w:hAnsi="Times New Roman"/>
          <w:color w:val="000000"/>
          <w:sz w:val="26"/>
          <w:szCs w:val="26"/>
        </w:rPr>
      </w:pPr>
    </w:p>
    <w:p w14:paraId="1A18C1F3" w14:textId="77777777" w:rsidR="00462133" w:rsidRPr="00490CFF" w:rsidRDefault="00462133" w:rsidP="00490CFF">
      <w:pPr>
        <w:pStyle w:val="ae"/>
        <w:ind w:leftChars="0" w:left="0"/>
        <w:jc w:val="left"/>
        <w:rPr>
          <w:rFonts w:ascii="Times New Roman" w:eastAsia="標楷體" w:hAnsi="Times New Roman"/>
          <w:color w:val="000000"/>
          <w:sz w:val="26"/>
          <w:szCs w:val="26"/>
        </w:rPr>
      </w:pPr>
    </w:p>
    <w:p w14:paraId="42D53489" w14:textId="77777777" w:rsidR="00462133" w:rsidRDefault="00462133" w:rsidP="00B955E0">
      <w:pPr>
        <w:pStyle w:val="ae"/>
        <w:ind w:leftChars="0" w:left="0"/>
        <w:rPr>
          <w:rFonts w:ascii="Times New Roman" w:eastAsia="標楷體" w:hAnsi="Times New Roman"/>
          <w:bCs/>
          <w:sz w:val="26"/>
          <w:szCs w:val="26"/>
        </w:rPr>
      </w:pPr>
      <w:r w:rsidRPr="00490CFF">
        <w:rPr>
          <w:rFonts w:ascii="Times New Roman" w:eastAsia="標楷體" w:hAnsi="Times New Roman"/>
          <w:color w:val="000000"/>
          <w:sz w:val="26"/>
          <w:szCs w:val="26"/>
        </w:rPr>
        <w:t xml:space="preserve">     H</w:t>
      </w:r>
      <w:r w:rsidRPr="00490CFF">
        <w:rPr>
          <w:rFonts w:ascii="Times New Roman" w:eastAsia="標楷體" w:hAnsi="Times New Roman"/>
          <w:color w:val="000000"/>
          <w:sz w:val="26"/>
          <w:szCs w:val="26"/>
          <w:vertAlign w:val="subscript"/>
        </w:rPr>
        <w:t>2</w:t>
      </w:r>
      <w:r w:rsidRPr="00490CFF">
        <w:rPr>
          <w:rFonts w:ascii="Times New Roman" w:eastAsia="標楷體" w:hAnsi="Times New Roman"/>
          <w:color w:val="000000"/>
          <w:sz w:val="26"/>
          <w:szCs w:val="26"/>
        </w:rPr>
        <w:t>O</w:t>
      </w:r>
      <w:r w:rsidRPr="00490CFF">
        <w:rPr>
          <w:rFonts w:ascii="Times New Roman" w:eastAsia="標楷體" w:hAnsi="Times New Roman"/>
          <w:color w:val="000000"/>
          <w:sz w:val="26"/>
          <w:szCs w:val="26"/>
          <w:vertAlign w:val="subscript"/>
        </w:rPr>
        <w:t>2</w:t>
      </w:r>
      <w:r w:rsidRPr="00490CFF">
        <w:rPr>
          <w:rFonts w:ascii="Times New Roman" w:eastAsia="標楷體" w:hAnsi="Times New Roman"/>
          <w:color w:val="000000"/>
        </w:rPr>
        <w:t xml:space="preserve"> </w:t>
      </w:r>
      <w:r w:rsidRPr="00490CFF">
        <w:rPr>
          <w:rFonts w:ascii="Times New Roman" w:eastAsia="標楷體" w:hAnsi="Times New Roman"/>
          <w:sz w:val="26"/>
          <w:szCs w:val="26"/>
        </w:rPr>
        <w:t>＝</w:t>
      </w:r>
      <w:r w:rsidRPr="00490CFF">
        <w:rPr>
          <w:rFonts w:ascii="Times New Roman" w:eastAsia="標楷體" w:hAnsi="Times New Roman"/>
        </w:rPr>
        <w:t xml:space="preserve"> </w:t>
      </w:r>
      <w:r w:rsidRPr="00490CFF">
        <w:rPr>
          <w:rFonts w:ascii="Times New Roman" w:eastAsia="標楷體" w:hAnsi="Times New Roman"/>
          <w:u w:val="single"/>
        </w:rPr>
        <w:t xml:space="preserve">              </w:t>
      </w:r>
      <w:r w:rsidRPr="00490CFF">
        <w:rPr>
          <w:rFonts w:ascii="Times New Roman" w:eastAsia="標楷體" w:hAnsi="Times New Roman"/>
        </w:rPr>
        <w:t xml:space="preserve">mol </w:t>
      </w:r>
      <w:r w:rsidRPr="00490CFF">
        <w:rPr>
          <w:rFonts w:ascii="Times New Roman" w:eastAsia="標楷體" w:hAnsi="Times New Roman"/>
          <w:bCs/>
          <w:sz w:val="26"/>
          <w:szCs w:val="26"/>
        </w:rPr>
        <w:t>(</w:t>
      </w:r>
      <w:r w:rsidRPr="00490CFF">
        <w:rPr>
          <w:rFonts w:ascii="Times New Roman" w:eastAsia="標楷體" w:hAnsi="Times New Roman"/>
          <w:bCs/>
          <w:sz w:val="26"/>
          <w:szCs w:val="26"/>
        </w:rPr>
        <w:t>以科學記號表示，前面的數字取到小數點後三位</w:t>
      </w:r>
      <w:r w:rsidRPr="00490CFF">
        <w:rPr>
          <w:rFonts w:ascii="Times New Roman" w:eastAsia="標楷體" w:hAnsi="Times New Roman"/>
          <w:bCs/>
          <w:sz w:val="26"/>
          <w:szCs w:val="26"/>
        </w:rPr>
        <w:t>)</w:t>
      </w:r>
    </w:p>
    <w:p w14:paraId="084D3A86" w14:textId="77777777" w:rsidR="00490CFF" w:rsidRPr="00490CFF" w:rsidRDefault="00490CFF" w:rsidP="00B955E0">
      <w:pPr>
        <w:pStyle w:val="ae"/>
        <w:ind w:leftChars="0" w:left="0"/>
        <w:rPr>
          <w:rFonts w:ascii="Times New Roman" w:eastAsia="標楷體" w:hAnsi="Times New Roman"/>
        </w:rPr>
      </w:pPr>
    </w:p>
    <w:p w14:paraId="15CAD67D" w14:textId="77777777" w:rsidR="00462133" w:rsidRPr="00490CFF" w:rsidRDefault="00462133" w:rsidP="00462133">
      <w:pPr>
        <w:pStyle w:val="ae"/>
        <w:numPr>
          <w:ilvl w:val="0"/>
          <w:numId w:val="26"/>
        </w:numPr>
        <w:spacing w:line="240" w:lineRule="auto"/>
        <w:ind w:leftChars="0"/>
        <w:jc w:val="left"/>
        <w:rPr>
          <w:rFonts w:ascii="Times New Roman" w:eastAsia="標楷體" w:hAnsi="Times New Roman"/>
          <w:color w:val="000000"/>
          <w:sz w:val="26"/>
          <w:szCs w:val="26"/>
        </w:rPr>
      </w:pPr>
      <w:r w:rsidRPr="00490CFF">
        <w:rPr>
          <w:rFonts w:ascii="Times New Roman" w:eastAsia="標楷體" w:hAnsi="Times New Roman"/>
          <w:color w:val="000000"/>
          <w:sz w:val="26"/>
          <w:szCs w:val="26"/>
        </w:rPr>
        <w:t>求出未知濃度雙氧水中</w:t>
      </w:r>
      <w:r w:rsidRPr="00490CFF">
        <w:rPr>
          <w:rFonts w:ascii="Times New Roman" w:eastAsia="標楷體" w:hAnsi="Times New Roman"/>
          <w:color w:val="000000"/>
          <w:sz w:val="26"/>
          <w:szCs w:val="26"/>
          <w:u w:val="single"/>
        </w:rPr>
        <w:t>過氧化氫的</w:t>
      </w:r>
      <w:r w:rsidRPr="00490CFF">
        <w:rPr>
          <w:rFonts w:ascii="Times New Roman" w:eastAsia="標楷體" w:hAnsi="Times New Roman"/>
          <w:color w:val="000000"/>
          <w:sz w:val="26"/>
          <w:szCs w:val="26"/>
        </w:rPr>
        <w:t>濃度</w:t>
      </w:r>
      <w:r w:rsidRPr="00490CFF">
        <w:rPr>
          <w:rFonts w:ascii="Times New Roman" w:eastAsia="標楷體" w:hAnsi="Times New Roman"/>
          <w:color w:val="000000"/>
          <w:sz w:val="26"/>
          <w:szCs w:val="26"/>
          <w:u w:val="single"/>
        </w:rPr>
        <w:t>(mg/mL)</w:t>
      </w:r>
      <w:r w:rsidRPr="00490CFF">
        <w:rPr>
          <w:rFonts w:ascii="Times New Roman" w:eastAsia="標楷體" w:hAnsi="Times New Roman"/>
          <w:color w:val="000000"/>
          <w:sz w:val="26"/>
          <w:szCs w:val="26"/>
        </w:rPr>
        <w:t>。</w:t>
      </w:r>
      <w:r w:rsidRPr="00490CFF">
        <w:rPr>
          <w:rFonts w:ascii="Times New Roman" w:eastAsia="標楷體" w:hAnsi="Times New Roman"/>
          <w:sz w:val="26"/>
          <w:szCs w:val="26"/>
        </w:rPr>
        <w:t>列出計算過程：</w:t>
      </w:r>
      <w:r w:rsidRPr="00490CFF">
        <w:rPr>
          <w:rFonts w:ascii="Times New Roman" w:eastAsia="標楷體" w:hAnsi="Times New Roman"/>
          <w:color w:val="000000"/>
          <w:sz w:val="26"/>
          <w:szCs w:val="26"/>
        </w:rPr>
        <w:t>(</w:t>
      </w:r>
      <w:r w:rsidRPr="00490CFF">
        <w:rPr>
          <w:rFonts w:ascii="Times New Roman" w:eastAsia="標楷體" w:hAnsi="Times New Roman"/>
          <w:color w:val="000000"/>
          <w:sz w:val="26"/>
          <w:szCs w:val="26"/>
        </w:rPr>
        <w:t>原子量︰</w:t>
      </w:r>
      <w:r w:rsidRPr="00490CFF">
        <w:rPr>
          <w:rFonts w:ascii="Times New Roman" w:eastAsia="標楷體" w:hAnsi="Times New Roman"/>
          <w:color w:val="000000"/>
          <w:sz w:val="26"/>
          <w:szCs w:val="26"/>
        </w:rPr>
        <w:t>H=1</w:t>
      </w:r>
      <w:r w:rsidRPr="00490CFF">
        <w:rPr>
          <w:rFonts w:ascii="Times New Roman" w:eastAsia="標楷體" w:hAnsi="Times New Roman"/>
          <w:color w:val="000000"/>
          <w:sz w:val="26"/>
          <w:szCs w:val="26"/>
        </w:rPr>
        <w:t>；</w:t>
      </w:r>
      <w:r w:rsidRPr="00490CFF">
        <w:rPr>
          <w:rFonts w:ascii="Times New Roman" w:eastAsia="標楷體" w:hAnsi="Times New Roman"/>
          <w:color w:val="000000"/>
          <w:sz w:val="26"/>
          <w:szCs w:val="26"/>
        </w:rPr>
        <w:t>O=16) (10%)</w:t>
      </w:r>
    </w:p>
    <w:p w14:paraId="2193288B" w14:textId="17D7EA6F" w:rsidR="00462133" w:rsidRPr="00490CFF" w:rsidRDefault="001A3CD5" w:rsidP="00462133">
      <w:pPr>
        <w:pStyle w:val="ae"/>
        <w:ind w:leftChars="0" w:left="283"/>
        <w:rPr>
          <w:rFonts w:ascii="Times New Roman" w:eastAsia="標楷體" w:hAnsi="Times New Roman"/>
        </w:rPr>
      </w:pPr>
      <w:r w:rsidRPr="00490CFF">
        <w:rPr>
          <w:rFonts w:ascii="Times New Roman" w:eastAsia="標楷體" w:hAnsi="Times New Roman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7A1D082" wp14:editId="3DDE6510">
                <wp:simplePos x="0" y="0"/>
                <wp:positionH relativeFrom="column">
                  <wp:posOffset>108585</wp:posOffset>
                </wp:positionH>
                <wp:positionV relativeFrom="paragraph">
                  <wp:posOffset>60960</wp:posOffset>
                </wp:positionV>
                <wp:extent cx="6120765" cy="2514600"/>
                <wp:effectExtent l="9525" t="6985" r="13335" b="12065"/>
                <wp:wrapNone/>
                <wp:docPr id="4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0765" cy="2514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597DBF" id="Rectangle 51" o:spid="_x0000_s1026" style="position:absolute;margin-left:8.55pt;margin-top:4.8pt;width:481.95pt;height:198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" filled="f"/>
            </w:pict>
          </mc:Fallback>
        </mc:AlternateContent>
      </w:r>
      <w:r w:rsidR="00462133" w:rsidRPr="00490CFF">
        <w:rPr>
          <w:rFonts w:ascii="Times New Roman" w:eastAsia="標楷體" w:hAnsi="Times New Roman"/>
          <w:noProof/>
        </w:rPr>
        <w:t xml:space="preserve"> </w:t>
      </w:r>
    </w:p>
    <w:p w14:paraId="258719A4" w14:textId="77777777" w:rsidR="00462133" w:rsidRPr="00490CFF" w:rsidRDefault="00462133" w:rsidP="00462133">
      <w:pPr>
        <w:pStyle w:val="ae"/>
        <w:ind w:leftChars="1" w:left="283" w:hangingChars="117" w:hanging="281"/>
        <w:rPr>
          <w:rFonts w:ascii="Times New Roman" w:eastAsia="標楷體" w:hAnsi="Times New Roman"/>
        </w:rPr>
      </w:pPr>
    </w:p>
    <w:p w14:paraId="4AEF6472" w14:textId="77777777" w:rsidR="00462133" w:rsidRPr="00490CFF" w:rsidRDefault="00462133" w:rsidP="00462133">
      <w:pPr>
        <w:pStyle w:val="ae"/>
        <w:ind w:leftChars="1" w:left="283" w:hangingChars="117" w:hanging="281"/>
        <w:rPr>
          <w:rFonts w:ascii="Times New Roman" w:eastAsia="標楷體" w:hAnsi="Times New Roman"/>
          <w:color w:val="FF0000"/>
        </w:rPr>
      </w:pPr>
    </w:p>
    <w:p w14:paraId="5CED4846" w14:textId="77777777" w:rsidR="00462133" w:rsidRPr="00490CFF" w:rsidRDefault="00462133" w:rsidP="00462133">
      <w:pPr>
        <w:pStyle w:val="ae"/>
        <w:ind w:leftChars="0" w:left="2"/>
        <w:rPr>
          <w:rFonts w:ascii="Times New Roman" w:eastAsia="標楷體" w:hAnsi="Times New Roman"/>
          <w:color w:val="FF0000"/>
        </w:rPr>
      </w:pPr>
    </w:p>
    <w:p w14:paraId="15FA7DA0" w14:textId="77777777" w:rsidR="00462133" w:rsidRPr="00490CFF" w:rsidRDefault="00462133" w:rsidP="00462133">
      <w:pPr>
        <w:pStyle w:val="ae"/>
        <w:ind w:leftChars="1" w:left="377" w:hangingChars="117" w:hanging="375"/>
        <w:rPr>
          <w:rFonts w:ascii="Times New Roman" w:eastAsia="標楷體" w:hAnsi="Times New Roman"/>
          <w:b/>
          <w:sz w:val="32"/>
          <w:szCs w:val="32"/>
        </w:rPr>
      </w:pPr>
      <w:r w:rsidRPr="00490CFF">
        <w:rPr>
          <w:rFonts w:ascii="Times New Roman" w:eastAsia="標楷體" w:hAnsi="Times New Roman"/>
          <w:b/>
          <w:sz w:val="32"/>
          <w:szCs w:val="32"/>
        </w:rPr>
        <w:t xml:space="preserve"> </w:t>
      </w:r>
    </w:p>
    <w:p w14:paraId="45B20E95" w14:textId="77777777" w:rsidR="00462133" w:rsidRPr="0069766D" w:rsidRDefault="00462133" w:rsidP="00462133">
      <w:pPr>
        <w:pStyle w:val="ae"/>
        <w:ind w:leftChars="1" w:left="377" w:hangingChars="117" w:hanging="375"/>
        <w:rPr>
          <w:rFonts w:ascii="標楷體" w:eastAsia="標楷體" w:hAnsi="標楷體"/>
          <w:b/>
          <w:sz w:val="32"/>
          <w:szCs w:val="32"/>
        </w:rPr>
      </w:pPr>
      <w:r w:rsidRPr="0069766D">
        <w:rPr>
          <w:rFonts w:ascii="標楷體" w:eastAsia="標楷體" w:hAnsi="標楷體"/>
          <w:b/>
          <w:sz w:val="32"/>
          <w:szCs w:val="32"/>
        </w:rPr>
        <w:t xml:space="preserve">   </w:t>
      </w:r>
    </w:p>
    <w:p w14:paraId="5AE65174" w14:textId="77777777" w:rsidR="00462133" w:rsidRPr="0069766D" w:rsidRDefault="00462133" w:rsidP="00462133">
      <w:pPr>
        <w:pStyle w:val="ae"/>
        <w:ind w:leftChars="1" w:left="377" w:hangingChars="117" w:hanging="375"/>
        <w:rPr>
          <w:rFonts w:ascii="標楷體" w:eastAsia="標楷體" w:hAnsi="標楷體"/>
          <w:b/>
          <w:sz w:val="32"/>
          <w:szCs w:val="32"/>
        </w:rPr>
      </w:pPr>
      <w:r w:rsidRPr="0069766D">
        <w:rPr>
          <w:rFonts w:ascii="標楷體" w:eastAsia="標楷體" w:hAnsi="標楷體"/>
          <w:b/>
          <w:sz w:val="32"/>
          <w:szCs w:val="32"/>
        </w:rPr>
        <w:t xml:space="preserve">                                         </w:t>
      </w:r>
    </w:p>
    <w:p w14:paraId="50CFBB7C" w14:textId="77777777" w:rsidR="00462133" w:rsidRPr="00490CFF" w:rsidRDefault="00462133" w:rsidP="00462133">
      <w:pPr>
        <w:pStyle w:val="ae"/>
        <w:ind w:leftChars="0" w:left="0"/>
        <w:rPr>
          <w:rFonts w:ascii="Times New Roman" w:eastAsia="標楷體" w:hAnsi="Times New Roman"/>
          <w:b/>
          <w:sz w:val="32"/>
          <w:szCs w:val="32"/>
        </w:rPr>
      </w:pPr>
      <w:r w:rsidRPr="0069766D">
        <w:rPr>
          <w:rFonts w:ascii="標楷體" w:eastAsia="標楷體" w:hAnsi="標楷體" w:hint="eastAsia"/>
        </w:rPr>
        <w:t xml:space="preserve">   </w:t>
      </w:r>
      <w:r w:rsidRPr="00490CFF">
        <w:rPr>
          <w:rFonts w:ascii="Times New Roman" w:eastAsia="標楷體" w:hAnsi="Times New Roman"/>
        </w:rPr>
        <w:t>[H</w:t>
      </w:r>
      <w:r w:rsidRPr="00490CFF">
        <w:rPr>
          <w:rFonts w:ascii="Times New Roman" w:eastAsia="標楷體" w:hAnsi="Times New Roman"/>
          <w:vertAlign w:val="subscript"/>
        </w:rPr>
        <w:t>2</w:t>
      </w:r>
      <w:r w:rsidRPr="00490CFF">
        <w:rPr>
          <w:rFonts w:ascii="Times New Roman" w:eastAsia="標楷體" w:hAnsi="Times New Roman"/>
        </w:rPr>
        <w:t>O</w:t>
      </w:r>
      <w:r w:rsidRPr="00490CFF">
        <w:rPr>
          <w:rFonts w:ascii="Times New Roman" w:eastAsia="標楷體" w:hAnsi="Times New Roman"/>
          <w:vertAlign w:val="subscript"/>
        </w:rPr>
        <w:t>2</w:t>
      </w:r>
      <w:r w:rsidRPr="00490CFF">
        <w:rPr>
          <w:rFonts w:ascii="Times New Roman" w:eastAsia="標楷體" w:hAnsi="Times New Roman"/>
        </w:rPr>
        <w:t xml:space="preserve">] </w:t>
      </w:r>
      <w:r w:rsidRPr="00490CFF">
        <w:rPr>
          <w:rFonts w:ascii="Times New Roman" w:eastAsia="標楷體" w:hAnsi="Times New Roman"/>
        </w:rPr>
        <w:t>＝</w:t>
      </w:r>
      <w:r w:rsidRPr="00490CFF">
        <w:rPr>
          <w:rFonts w:ascii="Times New Roman" w:eastAsia="標楷體" w:hAnsi="Times New Roman"/>
          <w:u w:val="single"/>
        </w:rPr>
        <w:t xml:space="preserve">               </w:t>
      </w:r>
      <w:r w:rsidRPr="00490CFF">
        <w:rPr>
          <w:rFonts w:ascii="Times New Roman" w:eastAsia="標楷體" w:hAnsi="Times New Roman"/>
        </w:rPr>
        <w:t xml:space="preserve">mg/mL </w:t>
      </w:r>
      <w:r w:rsidRPr="00490CFF">
        <w:rPr>
          <w:rFonts w:ascii="Times New Roman" w:eastAsia="標楷體" w:hAnsi="Times New Roman"/>
          <w:bCs/>
          <w:sz w:val="26"/>
          <w:szCs w:val="26"/>
        </w:rPr>
        <w:t>(</w:t>
      </w:r>
      <w:r w:rsidRPr="00490CFF">
        <w:rPr>
          <w:rFonts w:ascii="Times New Roman" w:eastAsia="標楷體" w:hAnsi="Times New Roman"/>
          <w:bCs/>
          <w:sz w:val="26"/>
          <w:szCs w:val="26"/>
        </w:rPr>
        <w:t>以科學記號表示，前面的數字取到小數點後三位</w:t>
      </w:r>
      <w:r w:rsidRPr="00490CFF">
        <w:rPr>
          <w:rFonts w:ascii="Times New Roman" w:eastAsia="標楷體" w:hAnsi="Times New Roman"/>
          <w:bCs/>
          <w:sz w:val="26"/>
          <w:szCs w:val="26"/>
        </w:rPr>
        <w:t>)</w:t>
      </w:r>
    </w:p>
    <w:p w14:paraId="4C5876E9" w14:textId="77777777" w:rsidR="00462133" w:rsidRPr="00490CFF" w:rsidRDefault="00B955E0" w:rsidP="00462133">
      <w:pPr>
        <w:pStyle w:val="ae"/>
        <w:spacing w:beforeLines="100" w:before="240"/>
        <w:ind w:leftChars="0" w:left="0"/>
        <w:rPr>
          <w:rFonts w:ascii="Times New Roman" w:eastAsia="標楷體" w:hAnsi="Times New Roman"/>
        </w:rPr>
      </w:pPr>
      <w:r>
        <w:rPr>
          <w:rFonts w:ascii="標楷體" w:eastAsia="標楷體" w:hAnsi="標楷體"/>
          <w:b/>
          <w:sz w:val="32"/>
          <w:szCs w:val="32"/>
        </w:rPr>
        <w:br w:type="page"/>
      </w:r>
      <w:r w:rsidR="00462133" w:rsidRPr="00490CFF">
        <w:rPr>
          <w:rFonts w:ascii="Times New Roman" w:eastAsia="標楷體" w:hAnsi="Times New Roman"/>
          <w:b/>
          <w:sz w:val="32"/>
          <w:szCs w:val="32"/>
        </w:rPr>
        <w:lastRenderedPageBreak/>
        <w:t>問答題</w:t>
      </w:r>
      <w:r w:rsidR="00462133" w:rsidRPr="00490CFF">
        <w:rPr>
          <w:rFonts w:ascii="Times New Roman" w:eastAsia="標楷體" w:hAnsi="Times New Roman"/>
          <w:b/>
          <w:sz w:val="32"/>
          <w:szCs w:val="32"/>
        </w:rPr>
        <w:t xml:space="preserve"> </w:t>
      </w:r>
      <w:r w:rsidR="00462133" w:rsidRPr="00490CFF">
        <w:rPr>
          <w:rFonts w:ascii="Times New Roman" w:eastAsia="標楷體" w:hAnsi="Times New Roman"/>
        </w:rPr>
        <w:t>(10%)</w:t>
      </w:r>
    </w:p>
    <w:p w14:paraId="78D6B3F0" w14:textId="77777777" w:rsidR="00462133" w:rsidRPr="0069766D" w:rsidRDefault="00462133" w:rsidP="00490CFF">
      <w:pPr>
        <w:pStyle w:val="ae"/>
        <w:ind w:leftChars="1" w:left="1043" w:hangingChars="400" w:hanging="1041"/>
        <w:jc w:val="left"/>
        <w:rPr>
          <w:rFonts w:ascii="標楷體" w:eastAsia="標楷體" w:hAnsi="標楷體"/>
          <w:sz w:val="26"/>
          <w:szCs w:val="26"/>
        </w:rPr>
      </w:pPr>
      <w:r w:rsidRPr="0069766D">
        <w:rPr>
          <w:rFonts w:ascii="標楷體" w:eastAsia="標楷體" w:hAnsi="標楷體"/>
          <w:b/>
          <w:sz w:val="26"/>
          <w:szCs w:val="26"/>
        </w:rPr>
        <w:t>問題一</w:t>
      </w:r>
      <w:r w:rsidRPr="0069766D">
        <w:rPr>
          <w:rFonts w:ascii="標楷體" w:eastAsia="標楷體" w:hAnsi="標楷體" w:hint="eastAsia"/>
          <w:b/>
          <w:sz w:val="26"/>
          <w:szCs w:val="26"/>
        </w:rPr>
        <w:t>：</w:t>
      </w:r>
      <w:r w:rsidRPr="0069766D">
        <w:rPr>
          <w:rFonts w:ascii="標楷體" w:eastAsia="標楷體" w:hAnsi="標楷體"/>
          <w:sz w:val="26"/>
          <w:szCs w:val="26"/>
        </w:rPr>
        <w:t>用過錳酸鉀溶液滴定草酸鈉溶液，</w:t>
      </w:r>
      <w:r w:rsidRPr="0069766D">
        <w:rPr>
          <w:rFonts w:ascii="標楷體" w:eastAsia="標楷體" w:hAnsi="標楷體" w:hint="eastAsia"/>
          <w:sz w:val="26"/>
          <w:szCs w:val="26"/>
        </w:rPr>
        <w:t>無需加入指示劑，</w:t>
      </w:r>
      <w:r w:rsidRPr="0069766D">
        <w:rPr>
          <w:rFonts w:ascii="標楷體" w:eastAsia="標楷體" w:hAnsi="標楷體"/>
          <w:sz w:val="26"/>
          <w:szCs w:val="26"/>
        </w:rPr>
        <w:t>達滴定終點時</w:t>
      </w:r>
      <w:r w:rsidRPr="0069766D">
        <w:rPr>
          <w:rFonts w:ascii="標楷體" w:eastAsia="標楷體" w:hAnsi="標楷體" w:hint="eastAsia"/>
          <w:sz w:val="26"/>
          <w:szCs w:val="26"/>
        </w:rPr>
        <w:t>即可顯色</w:t>
      </w:r>
      <w:r w:rsidRPr="0069766D">
        <w:rPr>
          <w:rFonts w:ascii="標楷體" w:eastAsia="標楷體" w:hAnsi="標楷體"/>
          <w:sz w:val="26"/>
          <w:szCs w:val="26"/>
        </w:rPr>
        <w:t xml:space="preserve">，為什麼? </w:t>
      </w:r>
    </w:p>
    <w:p w14:paraId="5FC20296" w14:textId="33CC5DFA" w:rsidR="00462133" w:rsidRPr="0069766D" w:rsidRDefault="001A3CD5" w:rsidP="00462133">
      <w:pPr>
        <w:pStyle w:val="ae"/>
        <w:ind w:leftChars="1" w:left="283" w:hangingChars="117" w:hanging="281"/>
        <w:rPr>
          <w:rFonts w:ascii="標楷體" w:eastAsia="標楷體" w:hAnsi="標楷體"/>
          <w:color w:val="FF0000"/>
          <w:sz w:val="26"/>
          <w:szCs w:val="26"/>
        </w:rPr>
      </w:pPr>
      <w:r w:rsidRPr="0069766D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5C8CD3D" wp14:editId="3A10DBC8">
                <wp:simplePos x="0" y="0"/>
                <wp:positionH relativeFrom="column">
                  <wp:posOffset>118110</wp:posOffset>
                </wp:positionH>
                <wp:positionV relativeFrom="paragraph">
                  <wp:posOffset>41910</wp:posOffset>
                </wp:positionV>
                <wp:extent cx="6120765" cy="2735580"/>
                <wp:effectExtent l="9525" t="12065" r="13335" b="5080"/>
                <wp:wrapNone/>
                <wp:docPr id="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0765" cy="2735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A3A3E7" id="Rectangle 56" o:spid="_x0000_s1026" style="position:absolute;margin-left:9.3pt;margin-top:3.3pt;width:481.95pt;height:215.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" filled="f"/>
            </w:pict>
          </mc:Fallback>
        </mc:AlternateContent>
      </w:r>
    </w:p>
    <w:p w14:paraId="30EA0CD5" w14:textId="77777777" w:rsidR="00462133" w:rsidRPr="0069766D" w:rsidRDefault="00462133" w:rsidP="00462133">
      <w:pPr>
        <w:pStyle w:val="ae"/>
        <w:ind w:leftChars="1" w:left="306" w:hangingChars="117" w:hanging="304"/>
        <w:rPr>
          <w:rFonts w:ascii="標楷體" w:eastAsia="標楷體" w:hAnsi="標楷體"/>
          <w:color w:val="FF0000"/>
          <w:sz w:val="26"/>
          <w:szCs w:val="26"/>
        </w:rPr>
      </w:pPr>
    </w:p>
    <w:p w14:paraId="1DFB2724" w14:textId="77777777" w:rsidR="00462133" w:rsidRPr="0069766D" w:rsidRDefault="00462133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471948CC" w14:textId="77777777" w:rsidR="00462133" w:rsidRPr="0069766D" w:rsidRDefault="00462133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300AA735" w14:textId="77777777" w:rsidR="00462133" w:rsidRPr="0069766D" w:rsidRDefault="00462133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23BD61B7" w14:textId="77777777" w:rsidR="00462133" w:rsidRPr="0069766D" w:rsidRDefault="00462133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335A6B91" w14:textId="77777777" w:rsidR="00462133" w:rsidRPr="0069766D" w:rsidRDefault="00462133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2EDD7B75" w14:textId="77777777" w:rsidR="00462133" w:rsidRPr="0069766D" w:rsidRDefault="00462133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01D612EC" w14:textId="77777777" w:rsidR="00462133" w:rsidRPr="0069766D" w:rsidRDefault="00462133" w:rsidP="00462133">
      <w:pPr>
        <w:pStyle w:val="ae"/>
        <w:ind w:leftChars="1" w:left="1087" w:hangingChars="417" w:hanging="1085"/>
        <w:rPr>
          <w:rFonts w:ascii="標楷體" w:eastAsia="標楷體" w:hAnsi="標楷體"/>
          <w:b/>
          <w:sz w:val="26"/>
          <w:szCs w:val="26"/>
        </w:rPr>
      </w:pPr>
    </w:p>
    <w:p w14:paraId="0CA08BEE" w14:textId="77777777" w:rsidR="00462133" w:rsidRPr="0069766D" w:rsidRDefault="00462133" w:rsidP="00490CFF">
      <w:pPr>
        <w:pStyle w:val="ae"/>
        <w:ind w:leftChars="1" w:left="1087" w:hangingChars="417" w:hanging="1085"/>
        <w:jc w:val="left"/>
        <w:rPr>
          <w:rFonts w:ascii="標楷體" w:eastAsia="標楷體" w:hAnsi="標楷體"/>
          <w:sz w:val="26"/>
          <w:szCs w:val="26"/>
        </w:rPr>
      </w:pPr>
      <w:r w:rsidRPr="0069766D">
        <w:rPr>
          <w:rFonts w:ascii="標楷體" w:eastAsia="標楷體" w:hAnsi="標楷體"/>
          <w:b/>
          <w:sz w:val="26"/>
          <w:szCs w:val="26"/>
        </w:rPr>
        <w:t>問題</w:t>
      </w:r>
      <w:r w:rsidRPr="0069766D">
        <w:rPr>
          <w:rFonts w:ascii="標楷體" w:eastAsia="標楷體" w:hAnsi="標楷體" w:hint="eastAsia"/>
          <w:b/>
          <w:sz w:val="26"/>
          <w:szCs w:val="26"/>
        </w:rPr>
        <w:t>二：</w:t>
      </w:r>
      <w:r w:rsidRPr="0069766D">
        <w:rPr>
          <w:rFonts w:ascii="標楷體" w:eastAsia="標楷體" w:hAnsi="標楷體" w:hint="eastAsia"/>
          <w:sz w:val="26"/>
          <w:szCs w:val="26"/>
        </w:rPr>
        <w:t>加入二價錳離子的作用是什麼?</w:t>
      </w:r>
    </w:p>
    <w:p w14:paraId="0624D2AD" w14:textId="4F3F8AE7" w:rsidR="00462133" w:rsidRPr="0069766D" w:rsidRDefault="001A3CD5" w:rsidP="00462133">
      <w:pPr>
        <w:pStyle w:val="ae"/>
        <w:ind w:leftChars="1" w:left="1003" w:hangingChars="417" w:hanging="1001"/>
        <w:rPr>
          <w:rFonts w:ascii="標楷體" w:eastAsia="標楷體" w:hAnsi="標楷體"/>
          <w:sz w:val="26"/>
          <w:szCs w:val="26"/>
        </w:rPr>
      </w:pPr>
      <w:r w:rsidRPr="0069766D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37677F9" wp14:editId="15CC0744">
                <wp:simplePos x="0" y="0"/>
                <wp:positionH relativeFrom="column">
                  <wp:posOffset>108585</wp:posOffset>
                </wp:positionH>
                <wp:positionV relativeFrom="paragraph">
                  <wp:posOffset>118110</wp:posOffset>
                </wp:positionV>
                <wp:extent cx="6120765" cy="3716655"/>
                <wp:effectExtent l="9525" t="13970" r="13335" b="12700"/>
                <wp:wrapNone/>
                <wp:docPr id="2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0765" cy="37166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5D659E" id="Rectangle 57" o:spid="_x0000_s1026" style="position:absolute;margin-left:8.55pt;margin-top:9.3pt;width:481.95pt;height:292.6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" filled="f"/>
            </w:pict>
          </mc:Fallback>
        </mc:AlternateContent>
      </w:r>
    </w:p>
    <w:p w14:paraId="4DB2FD92" w14:textId="77777777" w:rsidR="00462133" w:rsidRPr="0069766D" w:rsidRDefault="00462133" w:rsidP="00462133">
      <w:pPr>
        <w:pStyle w:val="ae"/>
        <w:ind w:leftChars="1" w:left="1086" w:hangingChars="417" w:hanging="1084"/>
        <w:rPr>
          <w:rFonts w:ascii="標楷體" w:eastAsia="標楷體" w:hAnsi="標楷體"/>
          <w:sz w:val="26"/>
          <w:szCs w:val="26"/>
        </w:rPr>
      </w:pPr>
    </w:p>
    <w:p w14:paraId="66B6A69A" w14:textId="77777777" w:rsidR="00462133" w:rsidRPr="0069766D" w:rsidRDefault="00462133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08224FB8" w14:textId="77777777" w:rsidR="00462133" w:rsidRPr="0069766D" w:rsidRDefault="00462133" w:rsidP="00462133">
      <w:pPr>
        <w:pStyle w:val="ae"/>
        <w:ind w:leftChars="1" w:left="306" w:hangingChars="117" w:hanging="304"/>
        <w:rPr>
          <w:rFonts w:ascii="標楷體" w:eastAsia="標楷體" w:hAnsi="標楷體"/>
          <w:color w:val="FF0000"/>
          <w:sz w:val="26"/>
          <w:szCs w:val="26"/>
        </w:rPr>
      </w:pPr>
    </w:p>
    <w:p w14:paraId="2758FD4B" w14:textId="77777777" w:rsidR="00462133" w:rsidRPr="0069766D" w:rsidRDefault="00462133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1BF9E99C" w14:textId="77777777" w:rsidR="00462133" w:rsidRPr="0069766D" w:rsidRDefault="00462133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5D83C476" w14:textId="77777777" w:rsidR="00462133" w:rsidRPr="0069766D" w:rsidRDefault="00462133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2314C4F3" w14:textId="084A6E7B" w:rsidR="00462133" w:rsidRDefault="00462133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2A7D1191" w14:textId="1B17B9F3" w:rsidR="00714197" w:rsidRDefault="00714197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784563AF" w14:textId="190E2A8F" w:rsidR="00714197" w:rsidRDefault="00714197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4F837EB3" w14:textId="02A06F33" w:rsidR="00714197" w:rsidRDefault="00714197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5FD6A6A8" w14:textId="48C45E8A" w:rsidR="00714197" w:rsidRDefault="00714197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306BA701" w14:textId="77777777" w:rsidR="00714197" w:rsidRPr="0069766D" w:rsidRDefault="00714197" w:rsidP="00462133">
      <w:pPr>
        <w:pStyle w:val="ae"/>
        <w:ind w:leftChars="1" w:left="306" w:hangingChars="117" w:hanging="304"/>
        <w:rPr>
          <w:rFonts w:ascii="標楷體" w:eastAsia="標楷體" w:hAnsi="標楷體"/>
          <w:sz w:val="26"/>
          <w:szCs w:val="26"/>
        </w:rPr>
      </w:pPr>
    </w:p>
    <w:p w14:paraId="6ED46F33" w14:textId="77777777" w:rsidR="00462133" w:rsidRPr="0069766D" w:rsidRDefault="00462133" w:rsidP="00462133">
      <w:pPr>
        <w:pStyle w:val="ae"/>
        <w:ind w:leftChars="0" w:left="0"/>
        <w:rPr>
          <w:rFonts w:ascii="標楷體" w:eastAsia="標楷體" w:hAnsi="標楷體"/>
          <w:sz w:val="26"/>
          <w:szCs w:val="26"/>
        </w:rPr>
      </w:pPr>
    </w:p>
    <w:p w14:paraId="6F34DDA1" w14:textId="630E4CCF" w:rsidR="00111E99" w:rsidRDefault="00E00F84" w:rsidP="00FC1389">
      <w:pPr>
        <w:ind w:leftChars="-59" w:left="-142"/>
      </w:pPr>
      <w:r w:rsidRPr="0069766D">
        <w:rPr>
          <w:rFonts w:ascii="標楷體" w:eastAsia="標楷體" w:hAnsi="標楷體"/>
          <w:b/>
          <w:sz w:val="40"/>
          <w:szCs w:val="40"/>
          <w:u w:val="wave"/>
        </w:rPr>
        <w:br w:type="page"/>
      </w:r>
    </w:p>
    <w:p w14:paraId="36A59FC1" w14:textId="308E7CCA" w:rsidR="00FC1389" w:rsidRDefault="00FC1389" w:rsidP="00FC1389">
      <w:pPr>
        <w:ind w:leftChars="-59" w:left="-142"/>
      </w:pPr>
      <w:r>
        <w:rPr>
          <w:rFonts w:hint="eastAsia"/>
        </w:rPr>
        <w:lastRenderedPageBreak/>
        <w:t>實驗四藥品配製</w:t>
      </w:r>
      <w:r w:rsidR="00F07FCC">
        <w:rPr>
          <w:rFonts w:hint="eastAsia"/>
        </w:rPr>
        <w:t>及需求</w:t>
      </w:r>
    </w:p>
    <w:p w14:paraId="75D4135E" w14:textId="63F7FDA6" w:rsidR="00FC1389" w:rsidRDefault="00FC1389" w:rsidP="00FC1389">
      <w:pPr>
        <w:ind w:leftChars="-59" w:left="-142"/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4"/>
        <w:gridCol w:w="1748"/>
      </w:tblGrid>
      <w:tr w:rsidR="0050690D" w:rsidRPr="00E57A93" w14:paraId="5E3A0CC9" w14:textId="77777777" w:rsidTr="0050690D">
        <w:trPr>
          <w:trHeight w:val="459"/>
        </w:trPr>
        <w:tc>
          <w:tcPr>
            <w:tcW w:w="5044" w:type="dxa"/>
            <w:shd w:val="clear" w:color="auto" w:fill="auto"/>
            <w:vAlign w:val="center"/>
          </w:tcPr>
          <w:p w14:paraId="2C1BBDE3" w14:textId="77777777" w:rsidR="0050690D" w:rsidRPr="00E57A93" w:rsidRDefault="0050690D" w:rsidP="0029188F">
            <w:pPr>
              <w:rPr>
                <w:rFonts w:eastAsia="標楷體"/>
                <w:b/>
                <w:sz w:val="26"/>
                <w:szCs w:val="26"/>
              </w:rPr>
            </w:pPr>
            <w:r w:rsidRPr="00E57A93">
              <w:rPr>
                <w:rFonts w:eastAsia="標楷體"/>
                <w:b/>
                <w:sz w:val="26"/>
                <w:szCs w:val="26"/>
              </w:rPr>
              <w:t>名稱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3F506882" w14:textId="77777777" w:rsidR="0050690D" w:rsidRPr="00E57A93" w:rsidRDefault="0050690D" w:rsidP="0029188F">
            <w:pPr>
              <w:ind w:firstLineChars="50" w:firstLine="130"/>
              <w:rPr>
                <w:rFonts w:eastAsia="標楷體"/>
                <w:b/>
                <w:sz w:val="26"/>
                <w:szCs w:val="26"/>
              </w:rPr>
            </w:pPr>
            <w:r w:rsidRPr="00E57A93">
              <w:rPr>
                <w:rFonts w:eastAsia="標楷體"/>
                <w:b/>
                <w:sz w:val="26"/>
                <w:szCs w:val="26"/>
              </w:rPr>
              <w:t>數量</w:t>
            </w:r>
          </w:p>
        </w:tc>
      </w:tr>
      <w:tr w:rsidR="0050690D" w:rsidRPr="00E57A93" w14:paraId="177394F1" w14:textId="77777777" w:rsidTr="0050690D">
        <w:trPr>
          <w:trHeight w:val="459"/>
        </w:trPr>
        <w:tc>
          <w:tcPr>
            <w:tcW w:w="5044" w:type="dxa"/>
            <w:shd w:val="clear" w:color="auto" w:fill="auto"/>
            <w:vAlign w:val="center"/>
          </w:tcPr>
          <w:p w14:paraId="740962CB" w14:textId="77777777" w:rsidR="0050690D" w:rsidRPr="00E57A93" w:rsidRDefault="0050690D" w:rsidP="0029188F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未知濃度雙氧水</w:t>
            </w:r>
            <w:r w:rsidRPr="00E57A93">
              <w:rPr>
                <w:rFonts w:eastAsia="標楷體"/>
                <w:sz w:val="26"/>
                <w:szCs w:val="26"/>
              </w:rPr>
              <w:t>(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H</w:t>
            </w:r>
            <w:r w:rsidRPr="00E57A93">
              <w:rPr>
                <w:rFonts w:eastAsia="標楷體"/>
                <w:kern w:val="0"/>
                <w:sz w:val="26"/>
                <w:szCs w:val="26"/>
                <w:vertAlign w:val="subscript"/>
              </w:rPr>
              <w:t>2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O</w:t>
            </w:r>
            <w:r w:rsidRPr="00E57A93">
              <w:rPr>
                <w:rFonts w:eastAsia="標楷體"/>
                <w:kern w:val="0"/>
                <w:sz w:val="26"/>
                <w:szCs w:val="26"/>
                <w:vertAlign w:val="subscript"/>
              </w:rPr>
              <w:t>2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)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271FF58A" w14:textId="77777777" w:rsidR="0050690D" w:rsidRPr="00E57A93" w:rsidRDefault="0050690D" w:rsidP="0029188F">
            <w:pPr>
              <w:ind w:firstLineChars="50" w:firstLine="130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瓶</w:t>
            </w:r>
          </w:p>
        </w:tc>
      </w:tr>
      <w:tr w:rsidR="0050690D" w:rsidRPr="00E57A93" w14:paraId="28DE7572" w14:textId="77777777" w:rsidTr="0050690D">
        <w:trPr>
          <w:trHeight w:val="459"/>
        </w:trPr>
        <w:tc>
          <w:tcPr>
            <w:tcW w:w="5044" w:type="dxa"/>
            <w:shd w:val="clear" w:color="auto" w:fill="auto"/>
            <w:vAlign w:val="center"/>
          </w:tcPr>
          <w:p w14:paraId="3AEAA209" w14:textId="3280638C" w:rsidR="0050690D" w:rsidRPr="00E57A93" w:rsidRDefault="0050690D" w:rsidP="00940530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草酸鈉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(Na</w:t>
            </w:r>
            <w:r w:rsidRPr="00E57A93">
              <w:rPr>
                <w:rFonts w:eastAsia="標楷體"/>
                <w:kern w:val="0"/>
                <w:sz w:val="26"/>
                <w:szCs w:val="26"/>
                <w:vertAlign w:val="subscript"/>
              </w:rPr>
              <w:t>2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C</w:t>
            </w:r>
            <w:r w:rsidRPr="00E57A93">
              <w:rPr>
                <w:rFonts w:eastAsia="標楷體"/>
                <w:kern w:val="0"/>
                <w:sz w:val="26"/>
                <w:szCs w:val="26"/>
                <w:vertAlign w:val="subscript"/>
              </w:rPr>
              <w:t>2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O</w:t>
            </w:r>
            <w:r w:rsidRPr="00E57A93">
              <w:rPr>
                <w:rFonts w:eastAsia="標楷體"/>
                <w:kern w:val="0"/>
                <w:sz w:val="26"/>
                <w:szCs w:val="26"/>
                <w:vertAlign w:val="subscript"/>
              </w:rPr>
              <w:t>4</w:t>
            </w:r>
            <w:r w:rsidRPr="00E57A93">
              <w:rPr>
                <w:rFonts w:eastAsia="標楷體"/>
                <w:bCs/>
                <w:color w:val="000000"/>
                <w:kern w:val="0"/>
                <w:sz w:val="26"/>
                <w:szCs w:val="26"/>
              </w:rPr>
              <w:t>)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56570A43" w14:textId="38A2A5D1" w:rsidR="0050690D" w:rsidRPr="00E57A93" w:rsidRDefault="00D02A55" w:rsidP="00940530">
            <w:pPr>
              <w:ind w:firstLineChars="50" w:firstLine="130"/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1</w:t>
            </w:r>
            <w:r w:rsidRPr="00E57A93">
              <w:rPr>
                <w:rFonts w:eastAsia="標楷體"/>
                <w:sz w:val="26"/>
                <w:szCs w:val="26"/>
              </w:rPr>
              <w:t>瓶</w:t>
            </w:r>
          </w:p>
        </w:tc>
      </w:tr>
      <w:tr w:rsidR="0050690D" w:rsidRPr="00E57A93" w14:paraId="13F9FF7D" w14:textId="77777777" w:rsidTr="0050690D">
        <w:trPr>
          <w:trHeight w:val="459"/>
        </w:trPr>
        <w:tc>
          <w:tcPr>
            <w:tcW w:w="5044" w:type="dxa"/>
            <w:shd w:val="clear" w:color="auto" w:fill="auto"/>
            <w:vAlign w:val="center"/>
          </w:tcPr>
          <w:p w14:paraId="02CE6697" w14:textId="561A5E6E" w:rsidR="0050690D" w:rsidRPr="00863BF2" w:rsidRDefault="0050690D" w:rsidP="00940530">
            <w:pPr>
              <w:rPr>
                <w:rFonts w:eastAsia="標楷體"/>
                <w:strike/>
                <w:sz w:val="26"/>
                <w:szCs w:val="26"/>
              </w:rPr>
            </w:pPr>
            <w:r w:rsidRPr="00863BF2">
              <w:rPr>
                <w:rFonts w:eastAsia="標楷體"/>
                <w:strike/>
                <w:sz w:val="26"/>
                <w:szCs w:val="26"/>
              </w:rPr>
              <w:t>亞鐵離子</w:t>
            </w:r>
            <w:r w:rsidRPr="00863BF2">
              <w:rPr>
                <w:rFonts w:eastAsia="標楷體"/>
                <w:strike/>
                <w:sz w:val="26"/>
                <w:szCs w:val="26"/>
              </w:rPr>
              <w:t>(Fe</w:t>
            </w:r>
            <w:r w:rsidRPr="00863BF2">
              <w:rPr>
                <w:rFonts w:eastAsia="標楷體"/>
                <w:strike/>
                <w:sz w:val="26"/>
                <w:szCs w:val="26"/>
                <w:vertAlign w:val="superscript"/>
              </w:rPr>
              <w:t>2+</w:t>
            </w:r>
            <w:r w:rsidRPr="00863BF2">
              <w:rPr>
                <w:rFonts w:eastAsia="標楷體"/>
                <w:strike/>
                <w:sz w:val="26"/>
                <w:szCs w:val="26"/>
              </w:rPr>
              <w:t>，</w:t>
            </w:r>
            <w:r w:rsidRPr="00863BF2">
              <w:rPr>
                <w:rFonts w:eastAsia="標楷體"/>
                <w:strike/>
                <w:sz w:val="26"/>
                <w:szCs w:val="26"/>
              </w:rPr>
              <w:t>0.1M</w:t>
            </w:r>
            <w:r w:rsidRPr="00863BF2">
              <w:rPr>
                <w:rFonts w:eastAsia="標楷體"/>
                <w:strike/>
                <w:sz w:val="26"/>
                <w:szCs w:val="26"/>
              </w:rPr>
              <w:t>溶於</w:t>
            </w:r>
            <w:r w:rsidRPr="00863BF2">
              <w:rPr>
                <w:rFonts w:eastAsia="標楷體"/>
                <w:strike/>
                <w:sz w:val="26"/>
                <w:szCs w:val="26"/>
              </w:rPr>
              <w:t>1.2 M HCl)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43426B2C" w14:textId="4CA5870A" w:rsidR="0050690D" w:rsidRPr="00863BF2" w:rsidRDefault="0050690D" w:rsidP="00940530">
            <w:pPr>
              <w:ind w:firstLineChars="50" w:firstLine="130"/>
              <w:rPr>
                <w:rFonts w:eastAsia="標楷體"/>
                <w:strike/>
                <w:sz w:val="26"/>
                <w:szCs w:val="26"/>
              </w:rPr>
            </w:pPr>
            <w:r w:rsidRPr="00863BF2">
              <w:rPr>
                <w:rFonts w:eastAsia="標楷體"/>
                <w:strike/>
                <w:sz w:val="26"/>
                <w:szCs w:val="26"/>
              </w:rPr>
              <w:t>1</w:t>
            </w:r>
            <w:r w:rsidRPr="00863BF2">
              <w:rPr>
                <w:rFonts w:eastAsia="標楷體"/>
                <w:strike/>
                <w:sz w:val="26"/>
                <w:szCs w:val="26"/>
              </w:rPr>
              <w:t>瓶</w:t>
            </w:r>
          </w:p>
        </w:tc>
      </w:tr>
      <w:tr w:rsidR="00863BF2" w:rsidRPr="00E57A93" w14:paraId="087425F3" w14:textId="77777777" w:rsidTr="0050690D">
        <w:trPr>
          <w:trHeight w:val="459"/>
        </w:trPr>
        <w:tc>
          <w:tcPr>
            <w:tcW w:w="5044" w:type="dxa"/>
            <w:shd w:val="clear" w:color="auto" w:fill="auto"/>
            <w:vAlign w:val="center"/>
          </w:tcPr>
          <w:p w14:paraId="500A4E9E" w14:textId="4BD3D4E3" w:rsidR="00863BF2" w:rsidRPr="00E57A93" w:rsidRDefault="00863BF2" w:rsidP="00863BF2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亞鐵離子</w:t>
            </w:r>
            <w:r w:rsidRPr="00E57A93">
              <w:rPr>
                <w:rFonts w:eastAsia="標楷體"/>
                <w:sz w:val="26"/>
                <w:szCs w:val="26"/>
              </w:rPr>
              <w:t>(Fe</w:t>
            </w:r>
            <w:r w:rsidRPr="00E57A93">
              <w:rPr>
                <w:rFonts w:eastAsia="標楷體"/>
                <w:sz w:val="26"/>
                <w:szCs w:val="26"/>
                <w:vertAlign w:val="superscript"/>
              </w:rPr>
              <w:t>2+</w:t>
            </w:r>
            <w:r w:rsidRPr="00E57A93">
              <w:rPr>
                <w:rFonts w:eastAsia="標楷體"/>
                <w:sz w:val="26"/>
                <w:szCs w:val="26"/>
              </w:rPr>
              <w:t>，</w:t>
            </w:r>
            <w:r w:rsidRPr="00E57A93">
              <w:rPr>
                <w:rFonts w:eastAsia="標楷體"/>
                <w:sz w:val="26"/>
                <w:szCs w:val="26"/>
              </w:rPr>
              <w:t>0.1M</w:t>
            </w:r>
            <w:r w:rsidRPr="00E57A93">
              <w:rPr>
                <w:rFonts w:eastAsia="標楷體"/>
                <w:sz w:val="26"/>
                <w:szCs w:val="26"/>
              </w:rPr>
              <w:t>溶於</w:t>
            </w:r>
            <w:r w:rsidRPr="00E57A93">
              <w:rPr>
                <w:rFonts w:eastAsia="標楷體"/>
                <w:sz w:val="26"/>
                <w:szCs w:val="26"/>
              </w:rPr>
              <w:t>1 M H</w:t>
            </w:r>
            <w:r w:rsidRPr="00863BF2">
              <w:rPr>
                <w:rFonts w:eastAsia="標楷體"/>
                <w:sz w:val="26"/>
                <w:szCs w:val="26"/>
                <w:vertAlign w:val="subscript"/>
              </w:rPr>
              <w:t>2</w:t>
            </w:r>
            <w:r>
              <w:rPr>
                <w:rFonts w:eastAsia="標楷體"/>
                <w:sz w:val="26"/>
                <w:szCs w:val="26"/>
              </w:rPr>
              <w:t>SO</w:t>
            </w:r>
            <w:r w:rsidRPr="00863BF2">
              <w:rPr>
                <w:rFonts w:eastAsia="標楷體"/>
                <w:sz w:val="26"/>
                <w:szCs w:val="26"/>
                <w:vertAlign w:val="subscript"/>
              </w:rPr>
              <w:t>4</w:t>
            </w:r>
            <w:r w:rsidRPr="00E57A93">
              <w:rPr>
                <w:rFonts w:eastAsia="標楷體"/>
                <w:sz w:val="26"/>
                <w:szCs w:val="26"/>
              </w:rPr>
              <w:t>)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3676D91E" w14:textId="7861B2BC" w:rsidR="00863BF2" w:rsidRPr="00E57A93" w:rsidRDefault="00626C69" w:rsidP="00863BF2">
            <w:pPr>
              <w:ind w:firstLineChars="50" w:firstLine="130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/>
                <w:sz w:val="26"/>
                <w:szCs w:val="26"/>
              </w:rPr>
              <w:t>1000mL</w:t>
            </w:r>
          </w:p>
        </w:tc>
      </w:tr>
      <w:tr w:rsidR="00863BF2" w:rsidRPr="00E57A93" w14:paraId="4B4EB009" w14:textId="77777777" w:rsidTr="0050690D">
        <w:trPr>
          <w:trHeight w:val="459"/>
        </w:trPr>
        <w:tc>
          <w:tcPr>
            <w:tcW w:w="5044" w:type="dxa"/>
            <w:shd w:val="clear" w:color="auto" w:fill="auto"/>
            <w:vAlign w:val="center"/>
          </w:tcPr>
          <w:p w14:paraId="2CC82634" w14:textId="1CFB52F8" w:rsidR="00863BF2" w:rsidRPr="00E57A93" w:rsidRDefault="00863BF2" w:rsidP="00863BF2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過錳酸鉀</w:t>
            </w:r>
            <w:r w:rsidRPr="00E57A93">
              <w:rPr>
                <w:rFonts w:eastAsia="標楷體"/>
                <w:sz w:val="26"/>
                <w:szCs w:val="26"/>
              </w:rPr>
              <w:t>,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 xml:space="preserve"> KMnO</w:t>
            </w:r>
            <w:r w:rsidRPr="00E57A93">
              <w:rPr>
                <w:rFonts w:eastAsia="標楷體"/>
                <w:kern w:val="0"/>
                <w:sz w:val="26"/>
                <w:szCs w:val="26"/>
                <w:vertAlign w:val="subscript"/>
              </w:rPr>
              <w:t xml:space="preserve">4 </w:t>
            </w:r>
            <w:r w:rsidR="00534C0C" w:rsidRPr="00E57A93">
              <w:rPr>
                <w:rFonts w:eastAsia="標楷體"/>
                <w:sz w:val="26"/>
                <w:szCs w:val="26"/>
              </w:rPr>
              <w:t>，</w:t>
            </w:r>
            <w:r w:rsidR="00946193">
              <w:rPr>
                <w:rFonts w:eastAsia="標楷體" w:hint="eastAsia"/>
                <w:sz w:val="26"/>
                <w:szCs w:val="26"/>
              </w:rPr>
              <w:t>約</w:t>
            </w:r>
            <w:r w:rsidR="00534C0C" w:rsidRPr="00E57A93">
              <w:rPr>
                <w:rFonts w:eastAsia="標楷體"/>
                <w:sz w:val="26"/>
                <w:szCs w:val="26"/>
              </w:rPr>
              <w:t>0.</w:t>
            </w:r>
            <w:r w:rsidR="00946193">
              <w:rPr>
                <w:rFonts w:eastAsia="標楷體"/>
                <w:sz w:val="26"/>
                <w:szCs w:val="26"/>
              </w:rPr>
              <w:t>05</w:t>
            </w:r>
            <w:r w:rsidR="00534C0C" w:rsidRPr="00E57A93">
              <w:rPr>
                <w:rFonts w:eastAsia="標楷體"/>
                <w:sz w:val="26"/>
                <w:szCs w:val="26"/>
              </w:rPr>
              <w:t>M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156E7248" w14:textId="0D452067" w:rsidR="00863BF2" w:rsidRPr="00E57A93" w:rsidRDefault="00551B67" w:rsidP="00863BF2">
            <w:pPr>
              <w:ind w:firstLineChars="50" w:firstLine="130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/>
                <w:sz w:val="26"/>
                <w:szCs w:val="26"/>
              </w:rPr>
              <w:t>2000mL</w:t>
            </w:r>
          </w:p>
        </w:tc>
      </w:tr>
      <w:tr w:rsidR="00863BF2" w:rsidRPr="00E57A93" w14:paraId="42B3BC49" w14:textId="77777777" w:rsidTr="0050690D">
        <w:trPr>
          <w:trHeight w:val="459"/>
        </w:trPr>
        <w:tc>
          <w:tcPr>
            <w:tcW w:w="5044" w:type="dxa"/>
            <w:shd w:val="clear" w:color="auto" w:fill="auto"/>
            <w:vAlign w:val="center"/>
          </w:tcPr>
          <w:p w14:paraId="5E14B179" w14:textId="33204738" w:rsidR="00863BF2" w:rsidRPr="00E57A93" w:rsidRDefault="00863BF2" w:rsidP="00863BF2">
            <w:pPr>
              <w:rPr>
                <w:rFonts w:eastAsia="標楷體"/>
                <w:sz w:val="26"/>
                <w:szCs w:val="26"/>
              </w:rPr>
            </w:pPr>
            <w:r w:rsidRPr="00E57A93">
              <w:rPr>
                <w:rFonts w:eastAsia="標楷體"/>
                <w:sz w:val="26"/>
                <w:szCs w:val="26"/>
              </w:rPr>
              <w:t>二價錳離子</w:t>
            </w:r>
            <w:r w:rsidR="009615FF">
              <w:rPr>
                <w:rFonts w:eastAsia="標楷體" w:hint="eastAsia"/>
                <w:sz w:val="26"/>
                <w:szCs w:val="26"/>
              </w:rPr>
              <w:t>(</w:t>
            </w:r>
            <w:r w:rsidR="009615FF">
              <w:rPr>
                <w:rFonts w:eastAsia="標楷體" w:hint="eastAsia"/>
                <w:sz w:val="26"/>
                <w:szCs w:val="26"/>
              </w:rPr>
              <w:t>硫酸亞錳</w:t>
            </w:r>
            <w:r w:rsidR="009615FF">
              <w:rPr>
                <w:rFonts w:eastAsia="標楷體"/>
                <w:sz w:val="26"/>
                <w:szCs w:val="26"/>
              </w:rPr>
              <w:t>)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(</w:t>
            </w:r>
            <w:r w:rsidRPr="00E57A93">
              <w:rPr>
                <w:rFonts w:eastAsia="標楷體"/>
                <w:sz w:val="26"/>
                <w:szCs w:val="26"/>
              </w:rPr>
              <w:t>Mn</w:t>
            </w:r>
            <w:r w:rsidRPr="00E57A93">
              <w:rPr>
                <w:rFonts w:eastAsia="標楷體"/>
                <w:sz w:val="26"/>
                <w:szCs w:val="26"/>
                <w:vertAlign w:val="superscript"/>
              </w:rPr>
              <w:t>2+</w:t>
            </w:r>
            <w:r w:rsidRPr="00E57A93">
              <w:rPr>
                <w:rFonts w:eastAsia="標楷體"/>
                <w:sz w:val="26"/>
                <w:szCs w:val="26"/>
              </w:rPr>
              <w:t>，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1 M)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5AE9565B" w14:textId="6202D0FA" w:rsidR="00863BF2" w:rsidRPr="00E57A93" w:rsidRDefault="00101434" w:rsidP="00863BF2">
            <w:pPr>
              <w:ind w:firstLineChars="50" w:firstLine="130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/>
                <w:sz w:val="26"/>
                <w:szCs w:val="26"/>
              </w:rPr>
              <w:t>100m</w:t>
            </w:r>
            <w:r>
              <w:rPr>
                <w:rFonts w:eastAsia="標楷體" w:hint="eastAsia"/>
                <w:sz w:val="26"/>
                <w:szCs w:val="26"/>
              </w:rPr>
              <w:t>L</w:t>
            </w:r>
          </w:p>
        </w:tc>
      </w:tr>
      <w:tr w:rsidR="00863BF2" w:rsidRPr="00E57A93" w14:paraId="3535F49A" w14:textId="77777777" w:rsidTr="0050690D">
        <w:trPr>
          <w:trHeight w:val="459"/>
        </w:trPr>
        <w:tc>
          <w:tcPr>
            <w:tcW w:w="5044" w:type="dxa"/>
            <w:shd w:val="clear" w:color="auto" w:fill="auto"/>
            <w:vAlign w:val="center"/>
          </w:tcPr>
          <w:p w14:paraId="4825B146" w14:textId="2EEF2531" w:rsidR="00863BF2" w:rsidRPr="00101434" w:rsidRDefault="00863BF2" w:rsidP="00863BF2">
            <w:pPr>
              <w:rPr>
                <w:rFonts w:eastAsia="標楷體"/>
                <w:strike/>
                <w:sz w:val="26"/>
                <w:szCs w:val="26"/>
              </w:rPr>
            </w:pPr>
            <w:r w:rsidRPr="00101434">
              <w:rPr>
                <w:rFonts w:eastAsia="標楷體"/>
                <w:strike/>
                <w:sz w:val="26"/>
                <w:szCs w:val="26"/>
              </w:rPr>
              <w:t>鹽酸</w:t>
            </w:r>
            <w:r w:rsidRPr="00101434">
              <w:rPr>
                <w:rFonts w:eastAsia="標楷體"/>
                <w:strike/>
                <w:kern w:val="0"/>
                <w:sz w:val="26"/>
                <w:szCs w:val="26"/>
              </w:rPr>
              <w:t>(HCl</w:t>
            </w:r>
            <w:r w:rsidRPr="00101434">
              <w:rPr>
                <w:rFonts w:eastAsia="標楷體"/>
                <w:strike/>
                <w:kern w:val="0"/>
                <w:sz w:val="26"/>
                <w:szCs w:val="26"/>
              </w:rPr>
              <w:t>，</w:t>
            </w:r>
            <w:r w:rsidRPr="00101434">
              <w:rPr>
                <w:rFonts w:eastAsia="標楷體"/>
                <w:strike/>
                <w:kern w:val="0"/>
                <w:sz w:val="26"/>
                <w:szCs w:val="26"/>
              </w:rPr>
              <w:t xml:space="preserve">1.2 M) 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690EAE75" w14:textId="2772A796" w:rsidR="00863BF2" w:rsidRPr="00101434" w:rsidRDefault="00863BF2" w:rsidP="00863BF2">
            <w:pPr>
              <w:ind w:firstLineChars="50" w:firstLine="130"/>
              <w:rPr>
                <w:rFonts w:eastAsia="標楷體"/>
                <w:strike/>
                <w:sz w:val="26"/>
                <w:szCs w:val="26"/>
              </w:rPr>
            </w:pPr>
            <w:r w:rsidRPr="00101434">
              <w:rPr>
                <w:rFonts w:eastAsia="標楷體"/>
                <w:strike/>
                <w:sz w:val="26"/>
                <w:szCs w:val="26"/>
              </w:rPr>
              <w:t>1</w:t>
            </w:r>
            <w:r w:rsidRPr="00101434">
              <w:rPr>
                <w:rFonts w:eastAsia="標楷體"/>
                <w:strike/>
                <w:sz w:val="26"/>
                <w:szCs w:val="26"/>
              </w:rPr>
              <w:t>瓶</w:t>
            </w:r>
          </w:p>
        </w:tc>
      </w:tr>
      <w:tr w:rsidR="00101434" w:rsidRPr="00E57A93" w14:paraId="79E0ECFD" w14:textId="77777777" w:rsidTr="0050690D">
        <w:trPr>
          <w:trHeight w:val="459"/>
        </w:trPr>
        <w:tc>
          <w:tcPr>
            <w:tcW w:w="5044" w:type="dxa"/>
            <w:shd w:val="clear" w:color="auto" w:fill="auto"/>
            <w:vAlign w:val="center"/>
          </w:tcPr>
          <w:p w14:paraId="71F57815" w14:textId="74F626AA" w:rsidR="00101434" w:rsidRPr="00E57A93" w:rsidRDefault="00101434" w:rsidP="00101434">
            <w:pPr>
              <w:rPr>
                <w:rFonts w:eastAsia="標楷體"/>
                <w:sz w:val="26"/>
                <w:szCs w:val="26"/>
              </w:rPr>
            </w:pPr>
            <w:r>
              <w:rPr>
                <w:rFonts w:eastAsia="標楷體" w:hint="eastAsia"/>
                <w:sz w:val="26"/>
                <w:szCs w:val="26"/>
              </w:rPr>
              <w:t>硫</w:t>
            </w:r>
            <w:r w:rsidRPr="00E57A93">
              <w:rPr>
                <w:rFonts w:eastAsia="標楷體"/>
                <w:sz w:val="26"/>
                <w:szCs w:val="26"/>
              </w:rPr>
              <w:t>酸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(</w:t>
            </w:r>
            <w:r w:rsidR="00902A7D" w:rsidRPr="00E57A93">
              <w:rPr>
                <w:rFonts w:eastAsia="標楷體"/>
                <w:sz w:val="26"/>
                <w:szCs w:val="26"/>
              </w:rPr>
              <w:t>H</w:t>
            </w:r>
            <w:r w:rsidR="00902A7D" w:rsidRPr="00863BF2">
              <w:rPr>
                <w:rFonts w:eastAsia="標楷體"/>
                <w:sz w:val="26"/>
                <w:szCs w:val="26"/>
                <w:vertAlign w:val="subscript"/>
              </w:rPr>
              <w:t>2</w:t>
            </w:r>
            <w:r w:rsidR="00902A7D">
              <w:rPr>
                <w:rFonts w:eastAsia="標楷體"/>
                <w:sz w:val="26"/>
                <w:szCs w:val="26"/>
              </w:rPr>
              <w:t>SO</w:t>
            </w:r>
            <w:r w:rsidR="00902A7D" w:rsidRPr="00863BF2">
              <w:rPr>
                <w:rFonts w:eastAsia="標楷體"/>
                <w:sz w:val="26"/>
                <w:szCs w:val="26"/>
                <w:vertAlign w:val="subscript"/>
              </w:rPr>
              <w:t>4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>，</w:t>
            </w:r>
            <w:r w:rsidRPr="00E57A93">
              <w:rPr>
                <w:rFonts w:eastAsia="標楷體"/>
                <w:kern w:val="0"/>
                <w:sz w:val="26"/>
                <w:szCs w:val="26"/>
              </w:rPr>
              <w:t xml:space="preserve">1 M) 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710CAA0C" w14:textId="45609E10" w:rsidR="00101434" w:rsidRPr="00E57A93" w:rsidRDefault="00372110" w:rsidP="00101434">
            <w:pPr>
              <w:ind w:firstLineChars="50" w:firstLine="130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 w:hint="eastAsia"/>
                <w:sz w:val="26"/>
                <w:szCs w:val="26"/>
              </w:rPr>
              <w:t>1</w:t>
            </w:r>
            <w:r>
              <w:rPr>
                <w:rFonts w:eastAsia="標楷體"/>
                <w:sz w:val="26"/>
                <w:szCs w:val="26"/>
              </w:rPr>
              <w:t>200m</w:t>
            </w:r>
            <w:r>
              <w:rPr>
                <w:rFonts w:eastAsia="標楷體" w:hint="eastAsia"/>
                <w:sz w:val="26"/>
                <w:szCs w:val="26"/>
              </w:rPr>
              <w:t>L</w:t>
            </w:r>
          </w:p>
        </w:tc>
      </w:tr>
    </w:tbl>
    <w:p w14:paraId="3BCAB6ED" w14:textId="77777777" w:rsidR="00FC1389" w:rsidRDefault="00FC1389" w:rsidP="00FC1389">
      <w:pPr>
        <w:ind w:leftChars="-59" w:left="-142"/>
      </w:pPr>
    </w:p>
    <w:p w14:paraId="7AD53826" w14:textId="6556254D" w:rsidR="00FC1389" w:rsidRDefault="00FC1389" w:rsidP="00FC1389">
      <w:pPr>
        <w:ind w:leftChars="-59" w:left="-142"/>
      </w:pPr>
    </w:p>
    <w:p w14:paraId="34E1E599" w14:textId="59F036AE" w:rsidR="00F07FCC" w:rsidRDefault="00F07FCC" w:rsidP="00FC1389">
      <w:pPr>
        <w:ind w:leftChars="-59" w:left="-142"/>
      </w:pPr>
      <w:r>
        <w:rPr>
          <w:rFonts w:hint="eastAsia"/>
        </w:rPr>
        <w:t>實驗一藥品</w:t>
      </w:r>
      <w:r w:rsidR="00B7425E">
        <w:rPr>
          <w:rFonts w:hint="eastAsia"/>
        </w:rPr>
        <w:t>配製及需求</w:t>
      </w:r>
    </w:p>
    <w:p w14:paraId="070466F2" w14:textId="77777777" w:rsidR="00926E54" w:rsidRDefault="00F07FCC" w:rsidP="00926E54">
      <w:pPr>
        <w:spacing w:line="360" w:lineRule="auto"/>
        <w:ind w:leftChars="177" w:left="425"/>
        <w:jc w:val="both"/>
        <w:rPr>
          <w:rFonts w:eastAsia="標楷體"/>
          <w:sz w:val="28"/>
          <w:szCs w:val="28"/>
        </w:rPr>
      </w:pPr>
      <w:r w:rsidRPr="00E256F1">
        <w:rPr>
          <w:rFonts w:eastAsia="標楷體"/>
          <w:sz w:val="28"/>
          <w:szCs w:val="28"/>
        </w:rPr>
        <w:t>試劑（</w:t>
      </w:r>
      <w:r w:rsidRPr="00E256F1">
        <w:rPr>
          <w:rFonts w:eastAsia="標楷體"/>
          <w:sz w:val="28"/>
          <w:szCs w:val="28"/>
        </w:rPr>
        <w:t>A</w:t>
      </w:r>
      <w:r w:rsidRPr="00E256F1">
        <w:rPr>
          <w:rFonts w:eastAsia="標楷體"/>
          <w:sz w:val="28"/>
          <w:szCs w:val="28"/>
        </w:rPr>
        <w:t>）：純水</w:t>
      </w:r>
      <w:r w:rsidRPr="00E256F1">
        <w:rPr>
          <w:rFonts w:eastAsia="標楷體"/>
          <w:sz w:val="28"/>
          <w:szCs w:val="28"/>
        </w:rPr>
        <w:t xml:space="preserve"> (</w:t>
      </w:r>
      <w:r w:rsidRPr="00E256F1">
        <w:rPr>
          <w:rFonts w:eastAsia="標楷體"/>
          <w:sz w:val="28"/>
          <w:szCs w:val="28"/>
        </w:rPr>
        <w:t>公共桌取用</w:t>
      </w:r>
      <w:r w:rsidRPr="00E256F1">
        <w:rPr>
          <w:rFonts w:eastAsia="標楷體"/>
          <w:sz w:val="28"/>
          <w:szCs w:val="28"/>
        </w:rPr>
        <w:t>)</w:t>
      </w:r>
    </w:p>
    <w:p w14:paraId="16B45789" w14:textId="2FF29A38" w:rsidR="00926E54" w:rsidRDefault="00F07FCC" w:rsidP="00926E54">
      <w:pPr>
        <w:spacing w:line="360" w:lineRule="auto"/>
        <w:ind w:leftChars="177" w:left="425"/>
        <w:jc w:val="both"/>
        <w:rPr>
          <w:rFonts w:eastAsia="標楷體"/>
          <w:sz w:val="28"/>
          <w:szCs w:val="28"/>
          <w:vertAlign w:val="subscript"/>
        </w:rPr>
      </w:pPr>
      <w:r w:rsidRPr="00E256F1">
        <w:rPr>
          <w:rFonts w:eastAsia="標楷體"/>
          <w:sz w:val="28"/>
          <w:szCs w:val="28"/>
        </w:rPr>
        <w:t>試劑（</w:t>
      </w:r>
      <w:r w:rsidRPr="00E256F1">
        <w:rPr>
          <w:rFonts w:eastAsia="標楷體"/>
          <w:sz w:val="28"/>
          <w:szCs w:val="28"/>
        </w:rPr>
        <w:t>B</w:t>
      </w:r>
      <w:r w:rsidRPr="00E256F1">
        <w:rPr>
          <w:rFonts w:eastAsia="標楷體"/>
          <w:sz w:val="28"/>
          <w:szCs w:val="28"/>
        </w:rPr>
        <w:t>）：</w:t>
      </w:r>
      <w:r w:rsidRPr="00E256F1">
        <w:rPr>
          <w:rFonts w:eastAsia="標楷體"/>
          <w:sz w:val="28"/>
          <w:szCs w:val="28"/>
        </w:rPr>
        <w:t>0.</w:t>
      </w:r>
      <w:r>
        <w:rPr>
          <w:rFonts w:eastAsia="標楷體"/>
          <w:sz w:val="28"/>
          <w:szCs w:val="28"/>
        </w:rPr>
        <w:t>1</w:t>
      </w:r>
      <w:r w:rsidRPr="00E256F1">
        <w:rPr>
          <w:rFonts w:eastAsia="標楷體"/>
          <w:sz w:val="28"/>
          <w:szCs w:val="28"/>
        </w:rPr>
        <w:t xml:space="preserve"> M </w:t>
      </w:r>
      <w:r>
        <w:rPr>
          <w:rFonts w:eastAsia="標楷體" w:hint="eastAsia"/>
          <w:sz w:val="28"/>
          <w:szCs w:val="28"/>
        </w:rPr>
        <w:t>Fe</w:t>
      </w:r>
      <w:r>
        <w:rPr>
          <w:rFonts w:eastAsia="標楷體"/>
          <w:sz w:val="28"/>
          <w:szCs w:val="28"/>
        </w:rPr>
        <w:t>Cl</w:t>
      </w:r>
      <w:r w:rsidRPr="004C1398">
        <w:rPr>
          <w:rFonts w:eastAsia="標楷體"/>
          <w:sz w:val="28"/>
          <w:szCs w:val="28"/>
          <w:vertAlign w:val="subscript"/>
        </w:rPr>
        <w:t>3(</w:t>
      </w:r>
      <w:proofErr w:type="spellStart"/>
      <w:r w:rsidRPr="004C1398">
        <w:rPr>
          <w:rFonts w:eastAsia="標楷體"/>
          <w:sz w:val="28"/>
          <w:szCs w:val="28"/>
          <w:vertAlign w:val="subscript"/>
        </w:rPr>
        <w:t>aq</w:t>
      </w:r>
      <w:proofErr w:type="spellEnd"/>
      <w:r w:rsidRPr="004C1398">
        <w:rPr>
          <w:rFonts w:eastAsia="標楷體"/>
          <w:sz w:val="28"/>
          <w:szCs w:val="28"/>
          <w:vertAlign w:val="subscript"/>
        </w:rPr>
        <w:t>)</w:t>
      </w:r>
      <w:r w:rsidR="002527C5">
        <w:rPr>
          <w:rFonts w:eastAsia="標楷體"/>
          <w:sz w:val="28"/>
          <w:szCs w:val="28"/>
          <w:vertAlign w:val="subscript"/>
        </w:rPr>
        <w:t xml:space="preserve">  </w:t>
      </w:r>
      <w:r w:rsidR="002527C5" w:rsidRPr="00D40E7E">
        <w:rPr>
          <w:rFonts w:eastAsia="標楷體"/>
          <w:sz w:val="28"/>
          <w:szCs w:val="28"/>
        </w:rPr>
        <w:t xml:space="preserve"> (</w:t>
      </w:r>
      <w:r w:rsidR="00D40E7E" w:rsidRPr="00D40E7E">
        <w:rPr>
          <w:rFonts w:eastAsia="標楷體"/>
          <w:sz w:val="28"/>
          <w:szCs w:val="28"/>
        </w:rPr>
        <w:t>100m</w:t>
      </w:r>
      <w:r w:rsidR="00D40E7E" w:rsidRPr="00D40E7E">
        <w:rPr>
          <w:rFonts w:eastAsia="標楷體" w:hint="eastAsia"/>
          <w:sz w:val="28"/>
          <w:szCs w:val="28"/>
        </w:rPr>
        <w:t>L</w:t>
      </w:r>
      <w:r w:rsidR="00D40E7E" w:rsidRPr="00D40E7E">
        <w:rPr>
          <w:rFonts w:eastAsia="標楷體"/>
          <w:sz w:val="28"/>
          <w:szCs w:val="28"/>
        </w:rPr>
        <w:t>)</w:t>
      </w:r>
    </w:p>
    <w:p w14:paraId="592CD2EE" w14:textId="483CD1A3" w:rsidR="00926E54" w:rsidRDefault="00F07FCC" w:rsidP="00926E54">
      <w:pPr>
        <w:spacing w:line="360" w:lineRule="auto"/>
        <w:ind w:leftChars="177" w:left="425"/>
        <w:jc w:val="both"/>
        <w:rPr>
          <w:rFonts w:eastAsia="標楷體"/>
          <w:sz w:val="28"/>
          <w:szCs w:val="28"/>
          <w:vertAlign w:val="subscript"/>
        </w:rPr>
      </w:pPr>
      <w:r w:rsidRPr="00E256F1">
        <w:rPr>
          <w:rFonts w:eastAsia="標楷體"/>
          <w:sz w:val="28"/>
          <w:szCs w:val="28"/>
        </w:rPr>
        <w:t>試劑（</w:t>
      </w:r>
      <w:r w:rsidRPr="00E256F1">
        <w:rPr>
          <w:rFonts w:eastAsia="標楷體"/>
          <w:sz w:val="28"/>
          <w:szCs w:val="28"/>
        </w:rPr>
        <w:t>C</w:t>
      </w:r>
      <w:r w:rsidRPr="00E256F1">
        <w:rPr>
          <w:rFonts w:eastAsia="標楷體"/>
          <w:sz w:val="28"/>
          <w:szCs w:val="28"/>
        </w:rPr>
        <w:t>）：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1"/>
          <w:attr w:name="UnitName" w:val="m"/>
        </w:smartTagPr>
        <w:r w:rsidRPr="00E256F1">
          <w:rPr>
            <w:rFonts w:eastAsia="標楷體"/>
            <w:sz w:val="28"/>
            <w:szCs w:val="28"/>
          </w:rPr>
          <w:t>0.1 M</w:t>
        </w:r>
      </w:smartTag>
      <w:r w:rsidRPr="00E256F1">
        <w:rPr>
          <w:rFonts w:eastAsia="標楷體"/>
          <w:sz w:val="28"/>
          <w:szCs w:val="28"/>
        </w:rPr>
        <w:t xml:space="preserve"> NaOH</w:t>
      </w:r>
      <w:r w:rsidRPr="00E256F1">
        <w:rPr>
          <w:rFonts w:eastAsia="標楷體"/>
          <w:sz w:val="28"/>
          <w:szCs w:val="28"/>
          <w:vertAlign w:val="subscript"/>
        </w:rPr>
        <w:t>(</w:t>
      </w:r>
      <w:proofErr w:type="spellStart"/>
      <w:r w:rsidRPr="00E256F1">
        <w:rPr>
          <w:rFonts w:eastAsia="標楷體"/>
          <w:sz w:val="28"/>
          <w:szCs w:val="28"/>
          <w:vertAlign w:val="subscript"/>
        </w:rPr>
        <w:t>aq</w:t>
      </w:r>
      <w:proofErr w:type="spellEnd"/>
      <w:r w:rsidRPr="00E256F1">
        <w:rPr>
          <w:rFonts w:eastAsia="標楷體"/>
          <w:sz w:val="28"/>
          <w:szCs w:val="28"/>
          <w:vertAlign w:val="subscript"/>
        </w:rPr>
        <w:t>)</w:t>
      </w:r>
      <w:r w:rsidR="00D40E7E">
        <w:rPr>
          <w:rFonts w:eastAsia="標楷體"/>
          <w:sz w:val="28"/>
          <w:szCs w:val="28"/>
          <w:vertAlign w:val="subscript"/>
        </w:rPr>
        <w:t xml:space="preserve">  </w:t>
      </w:r>
      <w:r w:rsidR="00D40E7E" w:rsidRPr="00D40E7E">
        <w:rPr>
          <w:rFonts w:eastAsia="標楷體"/>
          <w:sz w:val="28"/>
          <w:szCs w:val="28"/>
        </w:rPr>
        <w:t>(100m</w:t>
      </w:r>
      <w:r w:rsidR="00D40E7E" w:rsidRPr="00D40E7E">
        <w:rPr>
          <w:rFonts w:eastAsia="標楷體" w:hint="eastAsia"/>
          <w:sz w:val="28"/>
          <w:szCs w:val="28"/>
        </w:rPr>
        <w:t>L</w:t>
      </w:r>
      <w:r w:rsidR="00D40E7E" w:rsidRPr="00D40E7E">
        <w:rPr>
          <w:rFonts w:eastAsia="標楷體"/>
          <w:sz w:val="28"/>
          <w:szCs w:val="28"/>
        </w:rPr>
        <w:t>)</w:t>
      </w:r>
    </w:p>
    <w:p w14:paraId="54BF1885" w14:textId="63854FD5" w:rsidR="00926E54" w:rsidRDefault="00F07FCC" w:rsidP="00926E54">
      <w:pPr>
        <w:spacing w:line="360" w:lineRule="auto"/>
        <w:ind w:leftChars="177" w:left="425"/>
        <w:jc w:val="both"/>
        <w:rPr>
          <w:rFonts w:eastAsia="標楷體"/>
          <w:sz w:val="28"/>
          <w:szCs w:val="28"/>
          <w:vertAlign w:val="subscript"/>
        </w:rPr>
      </w:pPr>
      <w:r w:rsidRPr="00E256F1">
        <w:rPr>
          <w:rFonts w:eastAsia="標楷體"/>
          <w:sz w:val="28"/>
          <w:szCs w:val="28"/>
        </w:rPr>
        <w:t>試劑（</w:t>
      </w:r>
      <w:r>
        <w:rPr>
          <w:rFonts w:eastAsia="標楷體" w:hint="eastAsia"/>
          <w:sz w:val="28"/>
          <w:szCs w:val="28"/>
        </w:rPr>
        <w:t>D</w:t>
      </w:r>
      <w:r w:rsidRPr="00E256F1">
        <w:rPr>
          <w:rFonts w:eastAsia="標楷體"/>
          <w:sz w:val="28"/>
          <w:szCs w:val="28"/>
        </w:rPr>
        <w:t>）：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1"/>
          <w:attr w:name="UnitName" w:val="m"/>
        </w:smartTagPr>
        <w:r w:rsidRPr="00E256F1">
          <w:rPr>
            <w:rFonts w:eastAsia="標楷體"/>
            <w:sz w:val="28"/>
            <w:szCs w:val="28"/>
          </w:rPr>
          <w:t>0.1 M</w:t>
        </w:r>
      </w:smartTag>
      <w:r w:rsidRPr="00E256F1">
        <w:rPr>
          <w:rFonts w:eastAsia="標楷體"/>
          <w:sz w:val="28"/>
          <w:szCs w:val="28"/>
        </w:rPr>
        <w:t xml:space="preserve"> </w:t>
      </w:r>
      <w:r>
        <w:rPr>
          <w:rFonts w:eastAsia="標楷體"/>
          <w:sz w:val="28"/>
          <w:szCs w:val="28"/>
        </w:rPr>
        <w:t>H</w:t>
      </w:r>
      <w:r w:rsidRPr="00DF72B9">
        <w:rPr>
          <w:rFonts w:eastAsia="標楷體"/>
          <w:sz w:val="28"/>
          <w:szCs w:val="28"/>
          <w:vertAlign w:val="subscript"/>
        </w:rPr>
        <w:t>2</w:t>
      </w:r>
      <w:r>
        <w:rPr>
          <w:rFonts w:eastAsia="標楷體"/>
          <w:sz w:val="28"/>
          <w:szCs w:val="28"/>
        </w:rPr>
        <w:t>SO</w:t>
      </w:r>
      <w:r w:rsidRPr="00DF72B9">
        <w:rPr>
          <w:rFonts w:eastAsia="標楷體"/>
          <w:sz w:val="28"/>
          <w:szCs w:val="28"/>
          <w:vertAlign w:val="subscript"/>
        </w:rPr>
        <w:t>4</w:t>
      </w:r>
      <w:r w:rsidRPr="00E256F1">
        <w:rPr>
          <w:rFonts w:eastAsia="標楷體"/>
          <w:sz w:val="28"/>
          <w:szCs w:val="28"/>
          <w:vertAlign w:val="subscript"/>
        </w:rPr>
        <w:t>(</w:t>
      </w:r>
      <w:proofErr w:type="spellStart"/>
      <w:r w:rsidRPr="00E256F1">
        <w:rPr>
          <w:rFonts w:eastAsia="標楷體"/>
          <w:sz w:val="28"/>
          <w:szCs w:val="28"/>
          <w:vertAlign w:val="subscript"/>
        </w:rPr>
        <w:t>aq</w:t>
      </w:r>
      <w:proofErr w:type="spellEnd"/>
      <w:r w:rsidRPr="00E256F1">
        <w:rPr>
          <w:rFonts w:eastAsia="標楷體"/>
          <w:sz w:val="28"/>
          <w:szCs w:val="28"/>
          <w:vertAlign w:val="subscript"/>
        </w:rPr>
        <w:t>)</w:t>
      </w:r>
      <w:r w:rsidR="00D40E7E">
        <w:rPr>
          <w:rFonts w:eastAsia="標楷體"/>
          <w:sz w:val="28"/>
          <w:szCs w:val="28"/>
          <w:vertAlign w:val="subscript"/>
        </w:rPr>
        <w:t xml:space="preserve">  </w:t>
      </w:r>
      <w:r w:rsidR="00D40E7E" w:rsidRPr="00D40E7E">
        <w:rPr>
          <w:rFonts w:eastAsia="標楷體"/>
          <w:sz w:val="28"/>
          <w:szCs w:val="28"/>
        </w:rPr>
        <w:t>(100m</w:t>
      </w:r>
      <w:r w:rsidR="00D40E7E" w:rsidRPr="00D40E7E">
        <w:rPr>
          <w:rFonts w:eastAsia="標楷體" w:hint="eastAsia"/>
          <w:sz w:val="28"/>
          <w:szCs w:val="28"/>
        </w:rPr>
        <w:t>L</w:t>
      </w:r>
      <w:r w:rsidR="00D40E7E" w:rsidRPr="00D40E7E">
        <w:rPr>
          <w:rFonts w:eastAsia="標楷體"/>
          <w:sz w:val="28"/>
          <w:szCs w:val="28"/>
        </w:rPr>
        <w:t>)</w:t>
      </w:r>
    </w:p>
    <w:p w14:paraId="39B31FC8" w14:textId="757CAF07" w:rsidR="00926E54" w:rsidRDefault="00F07FCC" w:rsidP="00926E54">
      <w:pPr>
        <w:spacing w:line="360" w:lineRule="auto"/>
        <w:ind w:leftChars="177" w:left="425"/>
        <w:jc w:val="both"/>
        <w:rPr>
          <w:rFonts w:eastAsia="標楷體"/>
          <w:sz w:val="28"/>
          <w:szCs w:val="28"/>
        </w:rPr>
      </w:pPr>
      <w:r w:rsidRPr="00E256F1">
        <w:rPr>
          <w:rFonts w:eastAsia="標楷體"/>
          <w:sz w:val="28"/>
          <w:szCs w:val="28"/>
        </w:rPr>
        <w:t>試劑（</w:t>
      </w:r>
      <w:r w:rsidRPr="00E256F1">
        <w:rPr>
          <w:rFonts w:eastAsia="標楷體"/>
          <w:sz w:val="28"/>
          <w:szCs w:val="28"/>
        </w:rPr>
        <w:t>D</w:t>
      </w:r>
      <w:r w:rsidRPr="00E256F1">
        <w:rPr>
          <w:rFonts w:eastAsia="標楷體"/>
          <w:sz w:val="28"/>
          <w:szCs w:val="28"/>
        </w:rPr>
        <w:t>）：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1"/>
          <w:attr w:name="UnitName" w:val="m"/>
        </w:smartTagPr>
        <w:r w:rsidRPr="00E256F1">
          <w:rPr>
            <w:rFonts w:eastAsia="標楷體"/>
            <w:sz w:val="28"/>
            <w:szCs w:val="28"/>
          </w:rPr>
          <w:t>0.01 M</w:t>
        </w:r>
      </w:smartTag>
      <w:r w:rsidRPr="00E256F1">
        <w:rPr>
          <w:rFonts w:eastAsia="標楷體"/>
          <w:sz w:val="28"/>
          <w:szCs w:val="28"/>
        </w:rPr>
        <w:t xml:space="preserve"> KMnO</w:t>
      </w:r>
      <w:r w:rsidRPr="00E256F1">
        <w:rPr>
          <w:rFonts w:eastAsia="標楷體"/>
          <w:sz w:val="28"/>
          <w:szCs w:val="28"/>
          <w:vertAlign w:val="subscript"/>
        </w:rPr>
        <w:t>4(</w:t>
      </w:r>
      <w:proofErr w:type="spellStart"/>
      <w:r w:rsidRPr="00E256F1">
        <w:rPr>
          <w:rFonts w:eastAsia="標楷體"/>
          <w:sz w:val="28"/>
          <w:szCs w:val="28"/>
          <w:vertAlign w:val="subscript"/>
        </w:rPr>
        <w:t>aq</w:t>
      </w:r>
      <w:proofErr w:type="spellEnd"/>
      <w:r w:rsidRPr="00E256F1">
        <w:rPr>
          <w:rFonts w:eastAsia="標楷體"/>
          <w:sz w:val="28"/>
          <w:szCs w:val="28"/>
          <w:vertAlign w:val="subscript"/>
        </w:rPr>
        <w:t>)</w:t>
      </w:r>
      <w:r w:rsidRPr="0096335D">
        <w:rPr>
          <w:rFonts w:eastAsia="標楷體"/>
          <w:sz w:val="28"/>
          <w:szCs w:val="28"/>
        </w:rPr>
        <w:t>(</w:t>
      </w:r>
      <w:r w:rsidRPr="0096335D">
        <w:rPr>
          <w:rFonts w:eastAsia="標楷體" w:hint="eastAsia"/>
          <w:sz w:val="28"/>
          <w:szCs w:val="28"/>
        </w:rPr>
        <w:t>未酸化</w:t>
      </w:r>
      <w:r w:rsidRPr="0096335D">
        <w:rPr>
          <w:rFonts w:eastAsia="標楷體"/>
          <w:sz w:val="28"/>
          <w:szCs w:val="28"/>
        </w:rPr>
        <w:t>)</w:t>
      </w:r>
      <w:r w:rsidR="00D40E7E">
        <w:rPr>
          <w:rFonts w:eastAsia="標楷體"/>
          <w:sz w:val="28"/>
          <w:szCs w:val="28"/>
        </w:rPr>
        <w:t xml:space="preserve">  </w:t>
      </w:r>
      <w:r w:rsidR="00D40E7E" w:rsidRPr="00D40E7E">
        <w:rPr>
          <w:rFonts w:eastAsia="標楷體"/>
          <w:sz w:val="28"/>
          <w:szCs w:val="28"/>
        </w:rPr>
        <w:t>(100m</w:t>
      </w:r>
      <w:r w:rsidR="00D40E7E" w:rsidRPr="00D40E7E">
        <w:rPr>
          <w:rFonts w:eastAsia="標楷體" w:hint="eastAsia"/>
          <w:sz w:val="28"/>
          <w:szCs w:val="28"/>
        </w:rPr>
        <w:t>L</w:t>
      </w:r>
      <w:r w:rsidR="00D40E7E" w:rsidRPr="00D40E7E">
        <w:rPr>
          <w:rFonts w:eastAsia="標楷體"/>
          <w:sz w:val="28"/>
          <w:szCs w:val="28"/>
        </w:rPr>
        <w:t>)</w:t>
      </w:r>
    </w:p>
    <w:p w14:paraId="182654EB" w14:textId="1E5DC66E" w:rsidR="00926E54" w:rsidRPr="00AA49AF" w:rsidRDefault="00F07FCC" w:rsidP="008B689B">
      <w:pPr>
        <w:spacing w:line="360" w:lineRule="auto"/>
        <w:ind w:leftChars="177" w:left="1825" w:hangingChars="500" w:hanging="1400"/>
        <w:jc w:val="both"/>
        <w:rPr>
          <w:rFonts w:eastAsia="標楷體"/>
          <w:sz w:val="28"/>
          <w:szCs w:val="28"/>
        </w:rPr>
      </w:pPr>
      <w:r w:rsidRPr="00E256F1">
        <w:rPr>
          <w:rFonts w:eastAsia="標楷體"/>
          <w:sz w:val="28"/>
          <w:szCs w:val="28"/>
        </w:rPr>
        <w:t>試劑（</w:t>
      </w:r>
      <w:r w:rsidRPr="00E256F1">
        <w:rPr>
          <w:rFonts w:eastAsia="標楷體"/>
          <w:sz w:val="28"/>
          <w:szCs w:val="28"/>
        </w:rPr>
        <w:t>E</w:t>
      </w:r>
      <w:r w:rsidRPr="00E256F1">
        <w:rPr>
          <w:rFonts w:eastAsia="標楷體"/>
          <w:sz w:val="28"/>
          <w:szCs w:val="28"/>
        </w:rPr>
        <w:t>）：</w:t>
      </w:r>
      <w:r w:rsidRPr="004C79FB">
        <w:rPr>
          <w:rFonts w:eastAsia="標楷體"/>
          <w:strike/>
          <w:sz w:val="28"/>
          <w:szCs w:val="28"/>
        </w:rPr>
        <w:t>多倫試劑</w:t>
      </w:r>
      <w:r w:rsidRPr="004C79FB">
        <w:rPr>
          <w:rFonts w:eastAsia="標楷體" w:hint="eastAsia"/>
          <w:strike/>
          <w:sz w:val="28"/>
          <w:szCs w:val="28"/>
        </w:rPr>
        <w:t>(</w:t>
      </w:r>
      <w:r w:rsidRPr="004C79FB">
        <w:rPr>
          <w:rFonts w:eastAsia="標楷體" w:hint="eastAsia"/>
          <w:strike/>
          <w:sz w:val="28"/>
          <w:szCs w:val="28"/>
        </w:rPr>
        <w:t>硝酸銀氨水溶液</w:t>
      </w:r>
      <w:r w:rsidRPr="004C79FB">
        <w:rPr>
          <w:rFonts w:eastAsia="標楷體"/>
          <w:strike/>
          <w:sz w:val="28"/>
          <w:szCs w:val="28"/>
        </w:rPr>
        <w:t>)</w:t>
      </w:r>
      <w:r w:rsidR="00D40E7E" w:rsidRPr="004C79FB">
        <w:rPr>
          <w:rFonts w:eastAsia="標楷體"/>
          <w:strike/>
          <w:sz w:val="28"/>
          <w:szCs w:val="28"/>
        </w:rPr>
        <w:t xml:space="preserve">  (100m</w:t>
      </w:r>
      <w:r w:rsidR="00D40E7E" w:rsidRPr="004C79FB">
        <w:rPr>
          <w:rFonts w:eastAsia="標楷體" w:hint="eastAsia"/>
          <w:strike/>
          <w:sz w:val="28"/>
          <w:szCs w:val="28"/>
        </w:rPr>
        <w:t>L</w:t>
      </w:r>
      <w:r w:rsidR="00D40E7E" w:rsidRPr="004C79FB">
        <w:rPr>
          <w:rFonts w:eastAsia="標楷體"/>
          <w:strike/>
          <w:sz w:val="28"/>
          <w:szCs w:val="28"/>
        </w:rPr>
        <w:t>)</w:t>
      </w:r>
      <w:r w:rsidR="008B689B">
        <w:rPr>
          <w:rFonts w:eastAsia="標楷體"/>
          <w:strike/>
          <w:sz w:val="28"/>
          <w:szCs w:val="28"/>
        </w:rPr>
        <w:br/>
      </w:r>
      <w:r w:rsidR="00AA49AF">
        <w:rPr>
          <w:rFonts w:eastAsia="標楷體"/>
          <w:sz w:val="28"/>
          <w:szCs w:val="28"/>
        </w:rPr>
        <w:t>0.1M</w:t>
      </w:r>
      <w:r w:rsidR="00AA49AF">
        <w:rPr>
          <w:rFonts w:eastAsia="標楷體" w:hint="eastAsia"/>
          <w:sz w:val="28"/>
          <w:szCs w:val="28"/>
        </w:rPr>
        <w:t>左右的硝酸銀溶液</w:t>
      </w:r>
      <w:r w:rsidR="00DB104A">
        <w:rPr>
          <w:rFonts w:eastAsia="標楷體" w:hint="eastAsia"/>
          <w:sz w:val="28"/>
          <w:szCs w:val="28"/>
        </w:rPr>
        <w:t>1</w:t>
      </w:r>
      <w:r w:rsidR="00DB104A">
        <w:rPr>
          <w:rFonts w:eastAsia="標楷體"/>
          <w:sz w:val="28"/>
          <w:szCs w:val="28"/>
        </w:rPr>
        <w:t>00mL</w:t>
      </w:r>
      <w:r w:rsidR="008B689B">
        <w:rPr>
          <w:rFonts w:eastAsia="標楷體" w:hint="eastAsia"/>
          <w:sz w:val="28"/>
          <w:szCs w:val="28"/>
        </w:rPr>
        <w:t>及氨水</w:t>
      </w:r>
      <w:r w:rsidR="00BD571B">
        <w:rPr>
          <w:rFonts w:eastAsia="標楷體"/>
          <w:sz w:val="28"/>
          <w:szCs w:val="28"/>
        </w:rPr>
        <w:t>(</w:t>
      </w:r>
      <w:r w:rsidR="00BD571B">
        <w:rPr>
          <w:rFonts w:eastAsia="標楷體" w:hint="eastAsia"/>
          <w:sz w:val="28"/>
          <w:szCs w:val="28"/>
        </w:rPr>
        <w:t>先不用混合</w:t>
      </w:r>
      <w:r w:rsidR="00BD571B">
        <w:rPr>
          <w:rFonts w:eastAsia="標楷體"/>
          <w:sz w:val="28"/>
          <w:szCs w:val="28"/>
        </w:rPr>
        <w:t>)</w:t>
      </w:r>
    </w:p>
    <w:p w14:paraId="48152577" w14:textId="68555B68" w:rsidR="00F07FCC" w:rsidRDefault="00F07FCC" w:rsidP="00926E54">
      <w:pPr>
        <w:spacing w:line="360" w:lineRule="auto"/>
        <w:ind w:leftChars="177" w:left="425"/>
        <w:jc w:val="both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試劑（</w:t>
      </w:r>
      <w:r>
        <w:rPr>
          <w:rFonts w:eastAsia="標楷體" w:hint="eastAsia"/>
          <w:sz w:val="28"/>
          <w:szCs w:val="28"/>
        </w:rPr>
        <w:t>F</w:t>
      </w:r>
      <w:r>
        <w:rPr>
          <w:rFonts w:eastAsia="標楷體" w:hint="eastAsia"/>
          <w:sz w:val="28"/>
          <w:szCs w:val="28"/>
        </w:rPr>
        <w:t>）：碘液</w:t>
      </w:r>
      <w:r w:rsidR="00D40E7E">
        <w:rPr>
          <w:rFonts w:eastAsia="標楷體" w:hint="eastAsia"/>
          <w:sz w:val="28"/>
          <w:szCs w:val="28"/>
        </w:rPr>
        <w:t xml:space="preserve"> </w:t>
      </w:r>
      <w:r w:rsidR="00D40E7E" w:rsidRPr="00D40E7E">
        <w:rPr>
          <w:rFonts w:eastAsia="標楷體"/>
          <w:sz w:val="28"/>
          <w:szCs w:val="28"/>
        </w:rPr>
        <w:t xml:space="preserve"> (100m</w:t>
      </w:r>
      <w:r w:rsidR="00D40E7E" w:rsidRPr="00D40E7E">
        <w:rPr>
          <w:rFonts w:eastAsia="標楷體" w:hint="eastAsia"/>
          <w:sz w:val="28"/>
          <w:szCs w:val="28"/>
        </w:rPr>
        <w:t>L</w:t>
      </w:r>
      <w:r w:rsidR="00D40E7E" w:rsidRPr="00D40E7E">
        <w:rPr>
          <w:rFonts w:eastAsia="標楷體"/>
          <w:sz w:val="28"/>
          <w:szCs w:val="28"/>
        </w:rPr>
        <w:t>)</w:t>
      </w:r>
    </w:p>
    <w:p w14:paraId="2DA08DC2" w14:textId="1C187B53" w:rsidR="00EA29A2" w:rsidRPr="00E256F1" w:rsidRDefault="00EA29A2" w:rsidP="00926E54">
      <w:pPr>
        <w:spacing w:line="360" w:lineRule="auto"/>
        <w:ind w:leftChars="177" w:left="425"/>
        <w:jc w:val="both"/>
        <w:rPr>
          <w:rFonts w:eastAsia="標楷體"/>
          <w:szCs w:val="28"/>
        </w:rPr>
      </w:pPr>
      <w:r>
        <w:rPr>
          <w:rFonts w:eastAsia="標楷體" w:hint="eastAsia"/>
          <w:sz w:val="28"/>
          <w:szCs w:val="28"/>
        </w:rPr>
        <w:t>試劑（</w:t>
      </w:r>
      <w:r>
        <w:rPr>
          <w:rFonts w:eastAsia="標楷體"/>
          <w:sz w:val="28"/>
          <w:szCs w:val="28"/>
        </w:rPr>
        <w:t>G</w:t>
      </w:r>
      <w:r>
        <w:rPr>
          <w:rFonts w:eastAsia="標楷體" w:hint="eastAsia"/>
          <w:sz w:val="28"/>
          <w:szCs w:val="28"/>
        </w:rPr>
        <w:t>）：</w:t>
      </w:r>
      <w:r w:rsidR="00045545">
        <w:rPr>
          <w:rFonts w:eastAsia="標楷體" w:hint="eastAsia"/>
          <w:sz w:val="28"/>
          <w:szCs w:val="28"/>
        </w:rPr>
        <w:t>1</w:t>
      </w:r>
      <w:r w:rsidR="00045545">
        <w:rPr>
          <w:rFonts w:eastAsia="標楷體"/>
          <w:sz w:val="28"/>
          <w:szCs w:val="28"/>
        </w:rPr>
        <w:t>M</w:t>
      </w:r>
      <w:r w:rsidR="00F446B5">
        <w:rPr>
          <w:rFonts w:eastAsia="標楷體"/>
          <w:sz w:val="28"/>
          <w:szCs w:val="28"/>
        </w:rPr>
        <w:t xml:space="preserve"> N</w:t>
      </w:r>
      <w:r w:rsidR="00F446B5">
        <w:rPr>
          <w:rFonts w:eastAsia="標楷體" w:hint="eastAsia"/>
          <w:sz w:val="28"/>
          <w:szCs w:val="28"/>
        </w:rPr>
        <w:t>a</w:t>
      </w:r>
      <w:r w:rsidR="00F446B5">
        <w:rPr>
          <w:rFonts w:eastAsia="標楷體"/>
          <w:sz w:val="28"/>
          <w:szCs w:val="28"/>
        </w:rPr>
        <w:t>HCO</w:t>
      </w:r>
      <w:r w:rsidR="00F446B5" w:rsidRPr="00F446B5">
        <w:rPr>
          <w:rFonts w:eastAsia="標楷體"/>
          <w:sz w:val="28"/>
          <w:szCs w:val="28"/>
          <w:vertAlign w:val="subscript"/>
        </w:rPr>
        <w:t>3(</w:t>
      </w:r>
      <w:proofErr w:type="spellStart"/>
      <w:r w:rsidR="00F446B5" w:rsidRPr="00F446B5">
        <w:rPr>
          <w:rFonts w:eastAsia="標楷體"/>
          <w:sz w:val="28"/>
          <w:szCs w:val="28"/>
          <w:vertAlign w:val="subscript"/>
        </w:rPr>
        <w:t>aq</w:t>
      </w:r>
      <w:proofErr w:type="spellEnd"/>
      <w:r w:rsidR="00F446B5" w:rsidRPr="00F446B5">
        <w:rPr>
          <w:rFonts w:eastAsia="標楷體"/>
          <w:sz w:val="28"/>
          <w:szCs w:val="28"/>
          <w:vertAlign w:val="subscript"/>
        </w:rPr>
        <w:t>)</w:t>
      </w:r>
      <w:r w:rsidR="00F446B5">
        <w:rPr>
          <w:rFonts w:eastAsia="標楷體"/>
          <w:sz w:val="28"/>
          <w:szCs w:val="28"/>
          <w:vertAlign w:val="subscript"/>
        </w:rPr>
        <w:t xml:space="preserve"> </w:t>
      </w:r>
      <w:r w:rsidR="00F446B5" w:rsidRPr="00D40E7E">
        <w:rPr>
          <w:rFonts w:eastAsia="標楷體"/>
          <w:sz w:val="28"/>
          <w:szCs w:val="28"/>
        </w:rPr>
        <w:t>(100m</w:t>
      </w:r>
      <w:r w:rsidR="00F446B5" w:rsidRPr="00D40E7E">
        <w:rPr>
          <w:rFonts w:eastAsia="標楷體" w:hint="eastAsia"/>
          <w:sz w:val="28"/>
          <w:szCs w:val="28"/>
        </w:rPr>
        <w:t>L</w:t>
      </w:r>
      <w:r w:rsidR="00F446B5" w:rsidRPr="00D40E7E">
        <w:rPr>
          <w:rFonts w:eastAsia="標楷體"/>
          <w:sz w:val="28"/>
          <w:szCs w:val="28"/>
        </w:rPr>
        <w:t>)</w:t>
      </w:r>
    </w:p>
    <w:sectPr w:rsidR="00EA29A2" w:rsidRPr="00E256F1" w:rsidSect="00780934">
      <w:footerReference w:type="default" r:id="rId12"/>
      <w:pgSz w:w="11906" w:h="16838"/>
      <w:pgMar w:top="1134" w:right="1134" w:bottom="851" w:left="1134" w:header="851" w:footer="680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7F0B0" w14:textId="77777777" w:rsidR="000B0D6C" w:rsidRDefault="000B0D6C">
      <w:r>
        <w:separator/>
      </w:r>
    </w:p>
  </w:endnote>
  <w:endnote w:type="continuationSeparator" w:id="0">
    <w:p w14:paraId="05477E5D" w14:textId="77777777" w:rsidR="000B0D6C" w:rsidRDefault="000B0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新儷粗黑">
    <w:altName w:val="細明體"/>
    <w:charset w:val="88"/>
    <w:family w:val="swiss"/>
    <w:pitch w:val="variable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5202931"/>
      <w:docPartObj>
        <w:docPartGallery w:val="Page Numbers (Bottom of Page)"/>
        <w:docPartUnique/>
      </w:docPartObj>
    </w:sdtPr>
    <w:sdtContent>
      <w:p w14:paraId="05D6FDC6" w14:textId="77777777" w:rsidR="000D0E7D" w:rsidRDefault="000D0E7D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3D23AB2" w14:textId="77777777" w:rsidR="000D0E7D" w:rsidRDefault="000D0E7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A2E58" w14:textId="77777777" w:rsidR="000B0D6C" w:rsidRDefault="000B0D6C">
      <w:r>
        <w:separator/>
      </w:r>
    </w:p>
  </w:footnote>
  <w:footnote w:type="continuationSeparator" w:id="0">
    <w:p w14:paraId="63A7E3C5" w14:textId="77777777" w:rsidR="000B0D6C" w:rsidRDefault="000B0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3F4C"/>
    <w:multiLevelType w:val="singleLevel"/>
    <w:tmpl w:val="0CBCDC32"/>
    <w:lvl w:ilvl="0">
      <w:start w:val="1"/>
      <w:numFmt w:val="upperLetter"/>
      <w:lvlText w:val="%1."/>
      <w:lvlJc w:val="left"/>
      <w:pPr>
        <w:tabs>
          <w:tab w:val="num" w:pos="492"/>
        </w:tabs>
        <w:ind w:left="492" w:hanging="492"/>
      </w:pPr>
      <w:rPr>
        <w:rFonts w:hint="default"/>
        <w:b/>
        <w:sz w:val="32"/>
      </w:rPr>
    </w:lvl>
  </w:abstractNum>
  <w:abstractNum w:abstractNumId="1" w15:restartNumberingAfterBreak="0">
    <w:nsid w:val="12DB7D71"/>
    <w:multiLevelType w:val="hybridMultilevel"/>
    <w:tmpl w:val="EF10CE34"/>
    <w:lvl w:ilvl="0" w:tplc="2D462F9C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C31F07"/>
    <w:multiLevelType w:val="hybridMultilevel"/>
    <w:tmpl w:val="9AECD44E"/>
    <w:lvl w:ilvl="0" w:tplc="5428DA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9E5998"/>
    <w:multiLevelType w:val="hybridMultilevel"/>
    <w:tmpl w:val="E0FE09D4"/>
    <w:lvl w:ilvl="0" w:tplc="A15EFD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1F85C4E"/>
    <w:multiLevelType w:val="hybridMultilevel"/>
    <w:tmpl w:val="1BE68824"/>
    <w:lvl w:ilvl="0" w:tplc="3B6E6E7E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39003A6"/>
    <w:multiLevelType w:val="hybridMultilevel"/>
    <w:tmpl w:val="EDACA32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5933C41"/>
    <w:multiLevelType w:val="hybridMultilevel"/>
    <w:tmpl w:val="D20CC8EA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97930CE"/>
    <w:multiLevelType w:val="hybridMultilevel"/>
    <w:tmpl w:val="38B4AF8A"/>
    <w:lvl w:ilvl="0" w:tplc="1AB4DAA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D5B331C"/>
    <w:multiLevelType w:val="hybridMultilevel"/>
    <w:tmpl w:val="552AB8F6"/>
    <w:lvl w:ilvl="0" w:tplc="DAF0B4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ED1481F"/>
    <w:multiLevelType w:val="hybridMultilevel"/>
    <w:tmpl w:val="C994E6A0"/>
    <w:lvl w:ilvl="0" w:tplc="59C2B94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0A630D"/>
    <w:multiLevelType w:val="hybridMultilevel"/>
    <w:tmpl w:val="D1EAA02C"/>
    <w:lvl w:ilvl="0" w:tplc="320C8222">
      <w:start w:val="1"/>
      <w:numFmt w:val="taiwaneseCountingThousand"/>
      <w:lvlText w:val="%1、"/>
      <w:lvlJc w:val="left"/>
      <w:pPr>
        <w:tabs>
          <w:tab w:val="num" w:pos="1280"/>
        </w:tabs>
        <w:ind w:left="1280" w:hanging="720"/>
      </w:pPr>
      <w:rPr>
        <w:rFonts w:eastAsia="標楷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0"/>
        </w:tabs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0"/>
        </w:tabs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0"/>
        </w:tabs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0"/>
        </w:tabs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0"/>
        </w:tabs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0"/>
        </w:tabs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0"/>
        </w:tabs>
        <w:ind w:left="4880" w:hanging="480"/>
      </w:pPr>
    </w:lvl>
  </w:abstractNum>
  <w:abstractNum w:abstractNumId="11" w15:restartNumberingAfterBreak="0">
    <w:nsid w:val="3B086758"/>
    <w:multiLevelType w:val="hybridMultilevel"/>
    <w:tmpl w:val="AB66119C"/>
    <w:lvl w:ilvl="0" w:tplc="009CAA7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F513F6B"/>
    <w:multiLevelType w:val="hybridMultilevel"/>
    <w:tmpl w:val="8DE4D0CA"/>
    <w:lvl w:ilvl="0" w:tplc="FFFFFFFF">
      <w:start w:val="1"/>
      <w:numFmt w:val="decimal"/>
      <w:suff w:val="space"/>
      <w:lvlText w:val="%1."/>
      <w:lvlJc w:val="left"/>
      <w:pPr>
        <w:ind w:left="300" w:hanging="300"/>
      </w:pPr>
      <w:rPr>
        <w:rFonts w:hint="eastAsia"/>
      </w:rPr>
    </w:lvl>
    <w:lvl w:ilvl="1" w:tplc="FFFFFFFF">
      <w:start w:val="1"/>
      <w:numFmt w:val="lowerLetter"/>
      <w:suff w:val="space"/>
      <w:lvlText w:val="%2."/>
      <w:lvlJc w:val="left"/>
      <w:pPr>
        <w:ind w:left="768" w:hanging="288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42947CAC"/>
    <w:multiLevelType w:val="hybridMultilevel"/>
    <w:tmpl w:val="F61A04F8"/>
    <w:lvl w:ilvl="0" w:tplc="7AE054C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2DA6C85"/>
    <w:multiLevelType w:val="hybridMultilevel"/>
    <w:tmpl w:val="45623918"/>
    <w:lvl w:ilvl="0" w:tplc="E57EAE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15" w15:restartNumberingAfterBreak="0">
    <w:nsid w:val="461B39AE"/>
    <w:multiLevelType w:val="hybridMultilevel"/>
    <w:tmpl w:val="69042EAA"/>
    <w:lvl w:ilvl="0" w:tplc="759EBD2A">
      <w:start w:val="1"/>
      <w:numFmt w:val="decimal"/>
      <w:lvlText w:val="(%1)"/>
      <w:lvlJc w:val="left"/>
      <w:pPr>
        <w:ind w:left="1080" w:hanging="72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 w15:restartNumberingAfterBreak="0">
    <w:nsid w:val="462A7990"/>
    <w:multiLevelType w:val="hybridMultilevel"/>
    <w:tmpl w:val="2B84D702"/>
    <w:lvl w:ilvl="0" w:tplc="E370E45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17" w15:restartNumberingAfterBreak="0">
    <w:nsid w:val="50150008"/>
    <w:multiLevelType w:val="singleLevel"/>
    <w:tmpl w:val="6AC8F4A2"/>
    <w:lvl w:ilvl="0">
      <w:start w:val="1"/>
      <w:numFmt w:val="decimal"/>
      <w:lvlText w:val="%1."/>
      <w:lvlJc w:val="left"/>
      <w:pPr>
        <w:tabs>
          <w:tab w:val="num" w:pos="204"/>
        </w:tabs>
        <w:ind w:left="204" w:hanging="204"/>
      </w:pPr>
      <w:rPr>
        <w:rFonts w:hint="default"/>
      </w:rPr>
    </w:lvl>
  </w:abstractNum>
  <w:abstractNum w:abstractNumId="18" w15:restartNumberingAfterBreak="0">
    <w:nsid w:val="564322E7"/>
    <w:multiLevelType w:val="hybridMultilevel"/>
    <w:tmpl w:val="1FD0CC12"/>
    <w:lvl w:ilvl="0" w:tplc="CE1CB728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569E34E2"/>
    <w:multiLevelType w:val="hybridMultilevel"/>
    <w:tmpl w:val="92EC00F2"/>
    <w:lvl w:ilvl="0" w:tplc="4A761A2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5B227076"/>
    <w:multiLevelType w:val="hybridMultilevel"/>
    <w:tmpl w:val="8326CE7C"/>
    <w:lvl w:ilvl="0" w:tplc="FC4EC4D2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D030D9E"/>
    <w:multiLevelType w:val="singleLevel"/>
    <w:tmpl w:val="6AC8F4A2"/>
    <w:lvl w:ilvl="0">
      <w:start w:val="1"/>
      <w:numFmt w:val="decimal"/>
      <w:lvlText w:val="%1."/>
      <w:lvlJc w:val="left"/>
      <w:pPr>
        <w:tabs>
          <w:tab w:val="num" w:pos="204"/>
        </w:tabs>
        <w:ind w:left="204" w:hanging="204"/>
      </w:pPr>
      <w:rPr>
        <w:rFonts w:hint="default"/>
      </w:rPr>
    </w:lvl>
  </w:abstractNum>
  <w:abstractNum w:abstractNumId="22" w15:restartNumberingAfterBreak="0">
    <w:nsid w:val="5EB21766"/>
    <w:multiLevelType w:val="hybridMultilevel"/>
    <w:tmpl w:val="06B22F88"/>
    <w:lvl w:ilvl="0" w:tplc="DAD0F734">
      <w:start w:val="1"/>
      <w:numFmt w:val="decimal"/>
      <w:lvlText w:val="(%1)"/>
      <w:lvlJc w:val="left"/>
      <w:pPr>
        <w:ind w:left="72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5F4E0661"/>
    <w:multiLevelType w:val="hybridMultilevel"/>
    <w:tmpl w:val="5966F530"/>
    <w:lvl w:ilvl="0" w:tplc="D66809E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3D40E29"/>
    <w:multiLevelType w:val="hybridMultilevel"/>
    <w:tmpl w:val="A510021C"/>
    <w:lvl w:ilvl="0" w:tplc="7FEE5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7027209"/>
    <w:multiLevelType w:val="hybridMultilevel"/>
    <w:tmpl w:val="C2769ECA"/>
    <w:lvl w:ilvl="0" w:tplc="250C99EE">
      <w:start w:val="20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7237EC6"/>
    <w:multiLevelType w:val="hybridMultilevel"/>
    <w:tmpl w:val="6F14C52C"/>
    <w:lvl w:ilvl="0" w:tplc="586465B8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D384788"/>
    <w:multiLevelType w:val="hybridMultilevel"/>
    <w:tmpl w:val="55565804"/>
    <w:lvl w:ilvl="0" w:tplc="9CEA4FE4">
      <w:start w:val="1"/>
      <w:numFmt w:val="taiwaneseCountingThousand"/>
      <w:lvlText w:val="%1、"/>
      <w:lvlJc w:val="left"/>
      <w:pPr>
        <w:tabs>
          <w:tab w:val="num" w:pos="1530"/>
        </w:tabs>
        <w:ind w:left="1530" w:hanging="8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8" w15:restartNumberingAfterBreak="0">
    <w:nsid w:val="6DF46D32"/>
    <w:multiLevelType w:val="hybridMultilevel"/>
    <w:tmpl w:val="1BA0415E"/>
    <w:lvl w:ilvl="0" w:tplc="E82EAD7C">
      <w:start w:val="1"/>
      <w:numFmt w:val="upperLetter"/>
      <w:lvlText w:val="%1."/>
      <w:lvlJc w:val="left"/>
      <w:pPr>
        <w:tabs>
          <w:tab w:val="num" w:pos="975"/>
        </w:tabs>
        <w:ind w:left="975" w:hanging="405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9" w15:restartNumberingAfterBreak="0">
    <w:nsid w:val="71D9565A"/>
    <w:multiLevelType w:val="hybridMultilevel"/>
    <w:tmpl w:val="88A6D282"/>
    <w:lvl w:ilvl="0" w:tplc="5F605D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4F12386"/>
    <w:multiLevelType w:val="hybridMultilevel"/>
    <w:tmpl w:val="9EE8AFA0"/>
    <w:lvl w:ilvl="0" w:tplc="33AA740E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B040D2A"/>
    <w:multiLevelType w:val="hybridMultilevel"/>
    <w:tmpl w:val="3CE202DE"/>
    <w:lvl w:ilvl="0" w:tplc="5DFE6AF4">
      <w:start w:val="1"/>
      <w:numFmt w:val="taiwaneseCountingThousand"/>
      <w:lvlText w:val="%1、"/>
      <w:lvlJc w:val="left"/>
      <w:pPr>
        <w:ind w:left="338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32" w15:restartNumberingAfterBreak="0">
    <w:nsid w:val="7BF70D00"/>
    <w:multiLevelType w:val="hybridMultilevel"/>
    <w:tmpl w:val="0E56699C"/>
    <w:lvl w:ilvl="0" w:tplc="271E37F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CB321D5"/>
    <w:multiLevelType w:val="hybridMultilevel"/>
    <w:tmpl w:val="FC086F78"/>
    <w:lvl w:ilvl="0" w:tplc="4E7C60A4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E736561"/>
    <w:multiLevelType w:val="hybridMultilevel"/>
    <w:tmpl w:val="F258D856"/>
    <w:lvl w:ilvl="0" w:tplc="DDB87BC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600406533">
    <w:abstractNumId w:val="23"/>
  </w:num>
  <w:num w:numId="2" w16cid:durableId="1018192256">
    <w:abstractNumId w:val="24"/>
  </w:num>
  <w:num w:numId="3" w16cid:durableId="991521884">
    <w:abstractNumId w:val="10"/>
  </w:num>
  <w:num w:numId="4" w16cid:durableId="1551191653">
    <w:abstractNumId w:val="3"/>
  </w:num>
  <w:num w:numId="5" w16cid:durableId="830946665">
    <w:abstractNumId w:val="17"/>
  </w:num>
  <w:num w:numId="6" w16cid:durableId="543560401">
    <w:abstractNumId w:val="21"/>
  </w:num>
  <w:num w:numId="7" w16cid:durableId="312368342">
    <w:abstractNumId w:val="28"/>
  </w:num>
  <w:num w:numId="8" w16cid:durableId="1463381042">
    <w:abstractNumId w:val="33"/>
  </w:num>
  <w:num w:numId="9" w16cid:durableId="39214904">
    <w:abstractNumId w:val="27"/>
  </w:num>
  <w:num w:numId="10" w16cid:durableId="693464952">
    <w:abstractNumId w:val="25"/>
  </w:num>
  <w:num w:numId="11" w16cid:durableId="482506421">
    <w:abstractNumId w:val="8"/>
  </w:num>
  <w:num w:numId="12" w16cid:durableId="1157191364">
    <w:abstractNumId w:val="14"/>
  </w:num>
  <w:num w:numId="13" w16cid:durableId="15378925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1963358">
    <w:abstractNumId w:val="5"/>
  </w:num>
  <w:num w:numId="15" w16cid:durableId="1859657902">
    <w:abstractNumId w:val="29"/>
  </w:num>
  <w:num w:numId="16" w16cid:durableId="1798450767">
    <w:abstractNumId w:val="12"/>
  </w:num>
  <w:num w:numId="17" w16cid:durableId="1298683971">
    <w:abstractNumId w:val="0"/>
  </w:num>
  <w:num w:numId="18" w16cid:durableId="1090934275">
    <w:abstractNumId w:val="18"/>
  </w:num>
  <w:num w:numId="19" w16cid:durableId="2129351060">
    <w:abstractNumId w:val="32"/>
  </w:num>
  <w:num w:numId="20" w16cid:durableId="1757558293">
    <w:abstractNumId w:val="19"/>
  </w:num>
  <w:num w:numId="21" w16cid:durableId="86777643">
    <w:abstractNumId w:val="20"/>
  </w:num>
  <w:num w:numId="22" w16cid:durableId="2098743823">
    <w:abstractNumId w:val="26"/>
  </w:num>
  <w:num w:numId="23" w16cid:durableId="1788311164">
    <w:abstractNumId w:val="11"/>
  </w:num>
  <w:num w:numId="24" w16cid:durableId="911279907">
    <w:abstractNumId w:val="2"/>
  </w:num>
  <w:num w:numId="25" w16cid:durableId="2074112951">
    <w:abstractNumId w:val="22"/>
  </w:num>
  <w:num w:numId="26" w16cid:durableId="344065162">
    <w:abstractNumId w:val="1"/>
  </w:num>
  <w:num w:numId="27" w16cid:durableId="1497333731">
    <w:abstractNumId w:val="31"/>
  </w:num>
  <w:num w:numId="28" w16cid:durableId="1949309292">
    <w:abstractNumId w:val="7"/>
  </w:num>
  <w:num w:numId="29" w16cid:durableId="1849371408">
    <w:abstractNumId w:val="13"/>
  </w:num>
  <w:num w:numId="30" w16cid:durableId="1151942147">
    <w:abstractNumId w:val="4"/>
  </w:num>
  <w:num w:numId="31" w16cid:durableId="979305272">
    <w:abstractNumId w:val="34"/>
  </w:num>
  <w:num w:numId="32" w16cid:durableId="628241312">
    <w:abstractNumId w:val="30"/>
  </w:num>
  <w:num w:numId="33" w16cid:durableId="817502874">
    <w:abstractNumId w:val="15"/>
  </w:num>
  <w:num w:numId="34" w16cid:durableId="2069457595">
    <w:abstractNumId w:val="9"/>
  </w:num>
  <w:num w:numId="35" w16cid:durableId="12833396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3F"/>
    <w:rsid w:val="00011090"/>
    <w:rsid w:val="00030BBB"/>
    <w:rsid w:val="00041649"/>
    <w:rsid w:val="00041CAE"/>
    <w:rsid w:val="000444B2"/>
    <w:rsid w:val="00045545"/>
    <w:rsid w:val="00054073"/>
    <w:rsid w:val="0007007B"/>
    <w:rsid w:val="0007295B"/>
    <w:rsid w:val="00074E39"/>
    <w:rsid w:val="0007533C"/>
    <w:rsid w:val="00083474"/>
    <w:rsid w:val="000923C7"/>
    <w:rsid w:val="00094095"/>
    <w:rsid w:val="00094E0D"/>
    <w:rsid w:val="00097816"/>
    <w:rsid w:val="000A19B4"/>
    <w:rsid w:val="000A4D3D"/>
    <w:rsid w:val="000A513A"/>
    <w:rsid w:val="000B0D6C"/>
    <w:rsid w:val="000B3737"/>
    <w:rsid w:val="000B3A0A"/>
    <w:rsid w:val="000C3BF0"/>
    <w:rsid w:val="000D0E7D"/>
    <w:rsid w:val="000D2038"/>
    <w:rsid w:val="000D5DD4"/>
    <w:rsid w:val="000D6BDC"/>
    <w:rsid w:val="000E0114"/>
    <w:rsid w:val="000E2F52"/>
    <w:rsid w:val="000F36BC"/>
    <w:rsid w:val="00101434"/>
    <w:rsid w:val="0010775E"/>
    <w:rsid w:val="001109AE"/>
    <w:rsid w:val="00111262"/>
    <w:rsid w:val="00111E99"/>
    <w:rsid w:val="0011689F"/>
    <w:rsid w:val="00130014"/>
    <w:rsid w:val="001460EA"/>
    <w:rsid w:val="001541DF"/>
    <w:rsid w:val="00155FE2"/>
    <w:rsid w:val="00161919"/>
    <w:rsid w:val="00171058"/>
    <w:rsid w:val="001820FF"/>
    <w:rsid w:val="00194249"/>
    <w:rsid w:val="001A3CD5"/>
    <w:rsid w:val="001A6DA4"/>
    <w:rsid w:val="001B6CB9"/>
    <w:rsid w:val="001D42E3"/>
    <w:rsid w:val="001E08B5"/>
    <w:rsid w:val="001E445C"/>
    <w:rsid w:val="001E56DE"/>
    <w:rsid w:val="001E6CE1"/>
    <w:rsid w:val="001F54F8"/>
    <w:rsid w:val="00202638"/>
    <w:rsid w:val="002139FE"/>
    <w:rsid w:val="00215E23"/>
    <w:rsid w:val="002245E7"/>
    <w:rsid w:val="00227706"/>
    <w:rsid w:val="0023159D"/>
    <w:rsid w:val="00234832"/>
    <w:rsid w:val="00234933"/>
    <w:rsid w:val="00235BAF"/>
    <w:rsid w:val="00235EDC"/>
    <w:rsid w:val="00243899"/>
    <w:rsid w:val="00245BF7"/>
    <w:rsid w:val="002527C5"/>
    <w:rsid w:val="002622C1"/>
    <w:rsid w:val="002627B3"/>
    <w:rsid w:val="002677A9"/>
    <w:rsid w:val="0027094B"/>
    <w:rsid w:val="002716D7"/>
    <w:rsid w:val="00277410"/>
    <w:rsid w:val="002935E7"/>
    <w:rsid w:val="00295A85"/>
    <w:rsid w:val="002A1F42"/>
    <w:rsid w:val="002A2AED"/>
    <w:rsid w:val="002A640C"/>
    <w:rsid w:val="002A7329"/>
    <w:rsid w:val="002C0892"/>
    <w:rsid w:val="002C1E4C"/>
    <w:rsid w:val="002C22A7"/>
    <w:rsid w:val="002C2AE3"/>
    <w:rsid w:val="002D2406"/>
    <w:rsid w:val="002D4546"/>
    <w:rsid w:val="002F6459"/>
    <w:rsid w:val="00303E6B"/>
    <w:rsid w:val="003271A4"/>
    <w:rsid w:val="00330874"/>
    <w:rsid w:val="00344B09"/>
    <w:rsid w:val="00350223"/>
    <w:rsid w:val="003552D3"/>
    <w:rsid w:val="003571B2"/>
    <w:rsid w:val="00361E54"/>
    <w:rsid w:val="00363837"/>
    <w:rsid w:val="0036431E"/>
    <w:rsid w:val="00365F74"/>
    <w:rsid w:val="00366799"/>
    <w:rsid w:val="00372110"/>
    <w:rsid w:val="003763B3"/>
    <w:rsid w:val="003774E9"/>
    <w:rsid w:val="003777B7"/>
    <w:rsid w:val="003849DF"/>
    <w:rsid w:val="00385488"/>
    <w:rsid w:val="00385844"/>
    <w:rsid w:val="00393429"/>
    <w:rsid w:val="003A04A3"/>
    <w:rsid w:val="003A204B"/>
    <w:rsid w:val="003B6379"/>
    <w:rsid w:val="003C3F27"/>
    <w:rsid w:val="003D24DE"/>
    <w:rsid w:val="003E0435"/>
    <w:rsid w:val="003E5702"/>
    <w:rsid w:val="003F1269"/>
    <w:rsid w:val="003F514A"/>
    <w:rsid w:val="00417BCB"/>
    <w:rsid w:val="004211B6"/>
    <w:rsid w:val="00427546"/>
    <w:rsid w:val="00443CDD"/>
    <w:rsid w:val="004557BD"/>
    <w:rsid w:val="00462133"/>
    <w:rsid w:val="004707EB"/>
    <w:rsid w:val="0047159A"/>
    <w:rsid w:val="00472080"/>
    <w:rsid w:val="00473C39"/>
    <w:rsid w:val="00481E30"/>
    <w:rsid w:val="00490CFF"/>
    <w:rsid w:val="004921D3"/>
    <w:rsid w:val="004962E4"/>
    <w:rsid w:val="004A3B54"/>
    <w:rsid w:val="004A6016"/>
    <w:rsid w:val="004B353F"/>
    <w:rsid w:val="004C1182"/>
    <w:rsid w:val="004C1398"/>
    <w:rsid w:val="004C2D78"/>
    <w:rsid w:val="004C79FB"/>
    <w:rsid w:val="004D08EB"/>
    <w:rsid w:val="004D618F"/>
    <w:rsid w:val="004D65FB"/>
    <w:rsid w:val="004E301F"/>
    <w:rsid w:val="004F2AEE"/>
    <w:rsid w:val="005038A6"/>
    <w:rsid w:val="0050690D"/>
    <w:rsid w:val="0051058B"/>
    <w:rsid w:val="00513137"/>
    <w:rsid w:val="005149CA"/>
    <w:rsid w:val="00514B1C"/>
    <w:rsid w:val="005251C9"/>
    <w:rsid w:val="00534C0C"/>
    <w:rsid w:val="00551B67"/>
    <w:rsid w:val="00553289"/>
    <w:rsid w:val="00553D99"/>
    <w:rsid w:val="005600CA"/>
    <w:rsid w:val="00567C8E"/>
    <w:rsid w:val="00573BD9"/>
    <w:rsid w:val="0057459E"/>
    <w:rsid w:val="00577378"/>
    <w:rsid w:val="00593BBA"/>
    <w:rsid w:val="005957A1"/>
    <w:rsid w:val="005A47DA"/>
    <w:rsid w:val="005A6A32"/>
    <w:rsid w:val="005B16EE"/>
    <w:rsid w:val="005C041E"/>
    <w:rsid w:val="005C0B45"/>
    <w:rsid w:val="005C1826"/>
    <w:rsid w:val="005E2248"/>
    <w:rsid w:val="005E6087"/>
    <w:rsid w:val="005E6C05"/>
    <w:rsid w:val="005F6529"/>
    <w:rsid w:val="005F7FB0"/>
    <w:rsid w:val="00611DDC"/>
    <w:rsid w:val="00617F50"/>
    <w:rsid w:val="00623063"/>
    <w:rsid w:val="00623AFE"/>
    <w:rsid w:val="00623EFF"/>
    <w:rsid w:val="00626C69"/>
    <w:rsid w:val="006311EE"/>
    <w:rsid w:val="006315C8"/>
    <w:rsid w:val="006401AB"/>
    <w:rsid w:val="006422DB"/>
    <w:rsid w:val="006441AF"/>
    <w:rsid w:val="006510D8"/>
    <w:rsid w:val="006511A8"/>
    <w:rsid w:val="006524C1"/>
    <w:rsid w:val="00652D34"/>
    <w:rsid w:val="006538FF"/>
    <w:rsid w:val="00657A21"/>
    <w:rsid w:val="00664297"/>
    <w:rsid w:val="006677FA"/>
    <w:rsid w:val="00670324"/>
    <w:rsid w:val="00676EEC"/>
    <w:rsid w:val="00682AD0"/>
    <w:rsid w:val="006848AE"/>
    <w:rsid w:val="0068596F"/>
    <w:rsid w:val="006913E9"/>
    <w:rsid w:val="0069275E"/>
    <w:rsid w:val="00694817"/>
    <w:rsid w:val="0069766D"/>
    <w:rsid w:val="006A49FC"/>
    <w:rsid w:val="006B2FD3"/>
    <w:rsid w:val="006B6508"/>
    <w:rsid w:val="006E041C"/>
    <w:rsid w:val="006E0D99"/>
    <w:rsid w:val="006E766A"/>
    <w:rsid w:val="00702426"/>
    <w:rsid w:val="00702E7D"/>
    <w:rsid w:val="00703B26"/>
    <w:rsid w:val="00712958"/>
    <w:rsid w:val="00714197"/>
    <w:rsid w:val="007245D0"/>
    <w:rsid w:val="0073204D"/>
    <w:rsid w:val="0074368A"/>
    <w:rsid w:val="007462D9"/>
    <w:rsid w:val="00746577"/>
    <w:rsid w:val="007530C1"/>
    <w:rsid w:val="00757386"/>
    <w:rsid w:val="00777115"/>
    <w:rsid w:val="00780934"/>
    <w:rsid w:val="00794938"/>
    <w:rsid w:val="0079781C"/>
    <w:rsid w:val="007A2403"/>
    <w:rsid w:val="007B52D0"/>
    <w:rsid w:val="007B65F9"/>
    <w:rsid w:val="007B7CA0"/>
    <w:rsid w:val="007C30BF"/>
    <w:rsid w:val="007C49BF"/>
    <w:rsid w:val="007D24C8"/>
    <w:rsid w:val="007D3246"/>
    <w:rsid w:val="007E0941"/>
    <w:rsid w:val="007E7F7A"/>
    <w:rsid w:val="007F7E41"/>
    <w:rsid w:val="008004B8"/>
    <w:rsid w:val="00801344"/>
    <w:rsid w:val="008032DF"/>
    <w:rsid w:val="00803849"/>
    <w:rsid w:val="00805413"/>
    <w:rsid w:val="00816021"/>
    <w:rsid w:val="00822835"/>
    <w:rsid w:val="0082360C"/>
    <w:rsid w:val="008239DB"/>
    <w:rsid w:val="00846F77"/>
    <w:rsid w:val="00850E6F"/>
    <w:rsid w:val="00855771"/>
    <w:rsid w:val="00861E72"/>
    <w:rsid w:val="00863BF2"/>
    <w:rsid w:val="00872C7E"/>
    <w:rsid w:val="00873B89"/>
    <w:rsid w:val="00876F98"/>
    <w:rsid w:val="00880AC3"/>
    <w:rsid w:val="008812A3"/>
    <w:rsid w:val="0088216C"/>
    <w:rsid w:val="0089201F"/>
    <w:rsid w:val="008A0CBB"/>
    <w:rsid w:val="008A1AC8"/>
    <w:rsid w:val="008A1DE9"/>
    <w:rsid w:val="008A4AF7"/>
    <w:rsid w:val="008B330D"/>
    <w:rsid w:val="008B689B"/>
    <w:rsid w:val="008C7CB7"/>
    <w:rsid w:val="008D2325"/>
    <w:rsid w:val="008D74AD"/>
    <w:rsid w:val="008D74DC"/>
    <w:rsid w:val="008E1E5C"/>
    <w:rsid w:val="008E3B4F"/>
    <w:rsid w:val="008E7BE6"/>
    <w:rsid w:val="008F192D"/>
    <w:rsid w:val="008F23C7"/>
    <w:rsid w:val="00902A7D"/>
    <w:rsid w:val="00923413"/>
    <w:rsid w:val="00926307"/>
    <w:rsid w:val="00926E54"/>
    <w:rsid w:val="00940530"/>
    <w:rsid w:val="0094227A"/>
    <w:rsid w:val="009459AB"/>
    <w:rsid w:val="00946193"/>
    <w:rsid w:val="009521F0"/>
    <w:rsid w:val="00953430"/>
    <w:rsid w:val="00960F67"/>
    <w:rsid w:val="009615FF"/>
    <w:rsid w:val="0096335D"/>
    <w:rsid w:val="00964A01"/>
    <w:rsid w:val="00964F98"/>
    <w:rsid w:val="00966219"/>
    <w:rsid w:val="00971A62"/>
    <w:rsid w:val="0097260C"/>
    <w:rsid w:val="00972E27"/>
    <w:rsid w:val="00973299"/>
    <w:rsid w:val="0099317B"/>
    <w:rsid w:val="00996841"/>
    <w:rsid w:val="009A2E3D"/>
    <w:rsid w:val="009A6424"/>
    <w:rsid w:val="009F73C0"/>
    <w:rsid w:val="009F7FEA"/>
    <w:rsid w:val="00A04D18"/>
    <w:rsid w:val="00A131BD"/>
    <w:rsid w:val="00A13741"/>
    <w:rsid w:val="00A13958"/>
    <w:rsid w:val="00A16961"/>
    <w:rsid w:val="00A210C6"/>
    <w:rsid w:val="00A24BE8"/>
    <w:rsid w:val="00A415C2"/>
    <w:rsid w:val="00A41605"/>
    <w:rsid w:val="00A430FA"/>
    <w:rsid w:val="00A4593B"/>
    <w:rsid w:val="00A4772F"/>
    <w:rsid w:val="00A52101"/>
    <w:rsid w:val="00A5733F"/>
    <w:rsid w:val="00A63DDC"/>
    <w:rsid w:val="00A660A6"/>
    <w:rsid w:val="00A66A90"/>
    <w:rsid w:val="00A7756D"/>
    <w:rsid w:val="00A87DA6"/>
    <w:rsid w:val="00A90DBA"/>
    <w:rsid w:val="00A95227"/>
    <w:rsid w:val="00AA2ACD"/>
    <w:rsid w:val="00AA49AF"/>
    <w:rsid w:val="00AC2A78"/>
    <w:rsid w:val="00AC71E4"/>
    <w:rsid w:val="00AC7EF3"/>
    <w:rsid w:val="00AD6A0A"/>
    <w:rsid w:val="00AE17A3"/>
    <w:rsid w:val="00AF56D6"/>
    <w:rsid w:val="00B04CB3"/>
    <w:rsid w:val="00B1211F"/>
    <w:rsid w:val="00B132F4"/>
    <w:rsid w:val="00B134C7"/>
    <w:rsid w:val="00B14D35"/>
    <w:rsid w:val="00B377F3"/>
    <w:rsid w:val="00B40126"/>
    <w:rsid w:val="00B509AA"/>
    <w:rsid w:val="00B55C6B"/>
    <w:rsid w:val="00B7425E"/>
    <w:rsid w:val="00B823E0"/>
    <w:rsid w:val="00B955E0"/>
    <w:rsid w:val="00BA1A7E"/>
    <w:rsid w:val="00BA6F7D"/>
    <w:rsid w:val="00BC43F8"/>
    <w:rsid w:val="00BC5680"/>
    <w:rsid w:val="00BD47C8"/>
    <w:rsid w:val="00BD571B"/>
    <w:rsid w:val="00BE1582"/>
    <w:rsid w:val="00BE1D37"/>
    <w:rsid w:val="00BF6B3F"/>
    <w:rsid w:val="00C015F5"/>
    <w:rsid w:val="00C03FFB"/>
    <w:rsid w:val="00C040E4"/>
    <w:rsid w:val="00C1746C"/>
    <w:rsid w:val="00C17B9D"/>
    <w:rsid w:val="00C22BA4"/>
    <w:rsid w:val="00C23691"/>
    <w:rsid w:val="00C23F7D"/>
    <w:rsid w:val="00C33F4E"/>
    <w:rsid w:val="00C34D7A"/>
    <w:rsid w:val="00C36AD9"/>
    <w:rsid w:val="00C47065"/>
    <w:rsid w:val="00C528FD"/>
    <w:rsid w:val="00C54735"/>
    <w:rsid w:val="00C64999"/>
    <w:rsid w:val="00C72B45"/>
    <w:rsid w:val="00C738EA"/>
    <w:rsid w:val="00C739DE"/>
    <w:rsid w:val="00C832C0"/>
    <w:rsid w:val="00C879B2"/>
    <w:rsid w:val="00C87F72"/>
    <w:rsid w:val="00C97304"/>
    <w:rsid w:val="00C976ED"/>
    <w:rsid w:val="00CA44ED"/>
    <w:rsid w:val="00CB53DE"/>
    <w:rsid w:val="00CC2D76"/>
    <w:rsid w:val="00CC52B2"/>
    <w:rsid w:val="00CE7C23"/>
    <w:rsid w:val="00CF28CA"/>
    <w:rsid w:val="00CF33C8"/>
    <w:rsid w:val="00D01AAB"/>
    <w:rsid w:val="00D02A55"/>
    <w:rsid w:val="00D03E79"/>
    <w:rsid w:val="00D108C4"/>
    <w:rsid w:val="00D21455"/>
    <w:rsid w:val="00D2193A"/>
    <w:rsid w:val="00D315BB"/>
    <w:rsid w:val="00D35291"/>
    <w:rsid w:val="00D40E7E"/>
    <w:rsid w:val="00D43B23"/>
    <w:rsid w:val="00D44482"/>
    <w:rsid w:val="00D45C4D"/>
    <w:rsid w:val="00D45D9F"/>
    <w:rsid w:val="00D53157"/>
    <w:rsid w:val="00D53756"/>
    <w:rsid w:val="00D53F75"/>
    <w:rsid w:val="00D5642D"/>
    <w:rsid w:val="00D66296"/>
    <w:rsid w:val="00D67F12"/>
    <w:rsid w:val="00D72D91"/>
    <w:rsid w:val="00D76C4E"/>
    <w:rsid w:val="00D84725"/>
    <w:rsid w:val="00D92A2D"/>
    <w:rsid w:val="00D96D06"/>
    <w:rsid w:val="00DA1749"/>
    <w:rsid w:val="00DA2E51"/>
    <w:rsid w:val="00DA3145"/>
    <w:rsid w:val="00DA696C"/>
    <w:rsid w:val="00DB104A"/>
    <w:rsid w:val="00DC29BF"/>
    <w:rsid w:val="00DC76D8"/>
    <w:rsid w:val="00DD5F4C"/>
    <w:rsid w:val="00DD69BA"/>
    <w:rsid w:val="00DE172C"/>
    <w:rsid w:val="00DE3DA5"/>
    <w:rsid w:val="00DE71E1"/>
    <w:rsid w:val="00DF5792"/>
    <w:rsid w:val="00DF72B9"/>
    <w:rsid w:val="00E00F84"/>
    <w:rsid w:val="00E01FCE"/>
    <w:rsid w:val="00E04F93"/>
    <w:rsid w:val="00E05427"/>
    <w:rsid w:val="00E06685"/>
    <w:rsid w:val="00E07BAE"/>
    <w:rsid w:val="00E17582"/>
    <w:rsid w:val="00E256F1"/>
    <w:rsid w:val="00E3287D"/>
    <w:rsid w:val="00E473D1"/>
    <w:rsid w:val="00E51E9F"/>
    <w:rsid w:val="00E52BE4"/>
    <w:rsid w:val="00E57A93"/>
    <w:rsid w:val="00E66DD5"/>
    <w:rsid w:val="00E7401C"/>
    <w:rsid w:val="00E766BC"/>
    <w:rsid w:val="00E77761"/>
    <w:rsid w:val="00E8554F"/>
    <w:rsid w:val="00E94EAD"/>
    <w:rsid w:val="00EA046D"/>
    <w:rsid w:val="00EA1335"/>
    <w:rsid w:val="00EA29A2"/>
    <w:rsid w:val="00EB2D0C"/>
    <w:rsid w:val="00EB69D4"/>
    <w:rsid w:val="00EC4385"/>
    <w:rsid w:val="00ED5E53"/>
    <w:rsid w:val="00ED62AA"/>
    <w:rsid w:val="00EE3ED3"/>
    <w:rsid w:val="00EF3A85"/>
    <w:rsid w:val="00F02D3E"/>
    <w:rsid w:val="00F03EBC"/>
    <w:rsid w:val="00F06B8F"/>
    <w:rsid w:val="00F07FCC"/>
    <w:rsid w:val="00F11C89"/>
    <w:rsid w:val="00F33DE0"/>
    <w:rsid w:val="00F35615"/>
    <w:rsid w:val="00F44430"/>
    <w:rsid w:val="00F446B5"/>
    <w:rsid w:val="00F45B53"/>
    <w:rsid w:val="00F52BAE"/>
    <w:rsid w:val="00F53AE9"/>
    <w:rsid w:val="00F577ED"/>
    <w:rsid w:val="00F71104"/>
    <w:rsid w:val="00F81CC9"/>
    <w:rsid w:val="00F838A0"/>
    <w:rsid w:val="00F85F30"/>
    <w:rsid w:val="00F86C1A"/>
    <w:rsid w:val="00F941BB"/>
    <w:rsid w:val="00F97927"/>
    <w:rsid w:val="00FB16C4"/>
    <w:rsid w:val="00FC1389"/>
    <w:rsid w:val="00FD31AF"/>
    <w:rsid w:val="00FE00D9"/>
    <w:rsid w:val="00FE766D"/>
    <w:rsid w:val="00FE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03295171"/>
  <w15:chartTrackingRefBased/>
  <w15:docId w15:val="{84E547E3-AEBF-4722-AE30-A5CEC2C9A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B353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4B35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4B353F"/>
  </w:style>
  <w:style w:type="paragraph" w:styleId="a6">
    <w:name w:val="Body Text"/>
    <w:basedOn w:val="a"/>
    <w:rsid w:val="004B353F"/>
    <w:rPr>
      <w:b/>
      <w:shd w:val="pct15" w:color="auto" w:fill="FFFFFF"/>
    </w:rPr>
  </w:style>
  <w:style w:type="paragraph" w:styleId="2">
    <w:name w:val="Body Text Indent 2"/>
    <w:basedOn w:val="a"/>
    <w:rsid w:val="004B353F"/>
    <w:pPr>
      <w:spacing w:after="120" w:line="480" w:lineRule="auto"/>
      <w:ind w:leftChars="200" w:left="480"/>
    </w:pPr>
  </w:style>
  <w:style w:type="paragraph" w:styleId="a7">
    <w:name w:val="Body Text Indent"/>
    <w:basedOn w:val="a"/>
    <w:rsid w:val="004B353F"/>
    <w:pPr>
      <w:spacing w:after="120"/>
      <w:ind w:leftChars="200" w:left="480"/>
    </w:pPr>
  </w:style>
  <w:style w:type="paragraph" w:styleId="3">
    <w:name w:val="Body Text Indent 3"/>
    <w:basedOn w:val="a"/>
    <w:rsid w:val="004B353F"/>
    <w:pPr>
      <w:spacing w:after="120"/>
      <w:ind w:leftChars="200" w:left="480"/>
    </w:pPr>
    <w:rPr>
      <w:sz w:val="16"/>
      <w:szCs w:val="16"/>
    </w:rPr>
  </w:style>
  <w:style w:type="paragraph" w:styleId="30">
    <w:name w:val="Body Text 3"/>
    <w:basedOn w:val="a"/>
    <w:rsid w:val="00C879B2"/>
    <w:pPr>
      <w:spacing w:after="120"/>
    </w:pPr>
    <w:rPr>
      <w:sz w:val="16"/>
      <w:szCs w:val="16"/>
    </w:rPr>
  </w:style>
  <w:style w:type="paragraph" w:customStyle="1" w:styleId="a8">
    <w:name w:val="一"/>
    <w:basedOn w:val="a"/>
    <w:rsid w:val="00C87F72"/>
    <w:pPr>
      <w:spacing w:afterLines="50" w:after="120"/>
    </w:pPr>
    <w:rPr>
      <w:rFonts w:eastAsia="華康新儷粗黑"/>
      <w:szCs w:val="20"/>
    </w:rPr>
  </w:style>
  <w:style w:type="table" w:styleId="a9">
    <w:name w:val="Table Grid"/>
    <w:basedOn w:val="a1"/>
    <w:uiPriority w:val="59"/>
    <w:rsid w:val="005B16E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rsid w:val="006927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c">
    <w:name w:val="Balloon Text"/>
    <w:basedOn w:val="a"/>
    <w:link w:val="ad"/>
    <w:rsid w:val="00E00F84"/>
    <w:rPr>
      <w:rFonts w:ascii="Cambria" w:hAnsi="Cambria"/>
      <w:sz w:val="18"/>
      <w:szCs w:val="18"/>
    </w:rPr>
  </w:style>
  <w:style w:type="character" w:customStyle="1" w:styleId="ad">
    <w:name w:val="註解方塊文字 字元"/>
    <w:link w:val="ac"/>
    <w:rsid w:val="00E00F84"/>
    <w:rPr>
      <w:rFonts w:ascii="Cambria" w:eastAsia="新細明體" w:hAnsi="Cambria" w:cs="Times New Roman"/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9A2E3D"/>
    <w:pPr>
      <w:spacing w:line="360" w:lineRule="auto"/>
      <w:ind w:leftChars="200" w:left="480"/>
      <w:jc w:val="center"/>
    </w:pPr>
    <w:rPr>
      <w:rFonts w:ascii="Calibri" w:hAnsi="Calibri"/>
      <w:szCs w:val="22"/>
    </w:rPr>
  </w:style>
  <w:style w:type="character" w:customStyle="1" w:styleId="a4">
    <w:name w:val="頁尾 字元"/>
    <w:link w:val="a3"/>
    <w:uiPriority w:val="99"/>
    <w:rsid w:val="00462133"/>
    <w:rPr>
      <w:kern w:val="2"/>
    </w:rPr>
  </w:style>
  <w:style w:type="paragraph" w:styleId="HTML">
    <w:name w:val="HTML Preformatted"/>
    <w:basedOn w:val="a"/>
    <w:link w:val="HTML0"/>
    <w:rsid w:val="0046213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Courier New"/>
      <w:kern w:val="0"/>
      <w:sz w:val="20"/>
      <w:szCs w:val="20"/>
      <w:lang w:val="x-none" w:eastAsia="x-none"/>
    </w:rPr>
  </w:style>
  <w:style w:type="character" w:customStyle="1" w:styleId="HTML0">
    <w:name w:val="HTML 預設格式 字元"/>
    <w:link w:val="HTML"/>
    <w:rsid w:val="00462133"/>
    <w:rPr>
      <w:rFonts w:ascii="細明體" w:eastAsia="細明體" w:hAnsi="Courier New"/>
      <w:lang w:val="x-none" w:eastAsia="x-none"/>
    </w:rPr>
  </w:style>
  <w:style w:type="paragraph" w:styleId="af">
    <w:name w:val="No Spacing"/>
    <w:uiPriority w:val="1"/>
    <w:qFormat/>
    <w:rsid w:val="00462133"/>
    <w:pPr>
      <w:widowControl w:val="0"/>
    </w:pPr>
    <w:rPr>
      <w:rFonts w:eastAsia="標楷體"/>
      <w:kern w:val="2"/>
      <w:sz w:val="24"/>
      <w:szCs w:val="22"/>
    </w:rPr>
  </w:style>
  <w:style w:type="paragraph" w:styleId="20">
    <w:name w:val="Body Text 2"/>
    <w:basedOn w:val="a"/>
    <w:link w:val="21"/>
    <w:rsid w:val="006311EE"/>
    <w:pPr>
      <w:spacing w:after="120" w:line="480" w:lineRule="auto"/>
    </w:pPr>
  </w:style>
  <w:style w:type="character" w:customStyle="1" w:styleId="21">
    <w:name w:val="本文 2 字元"/>
    <w:link w:val="20"/>
    <w:rsid w:val="006311EE"/>
    <w:rPr>
      <w:kern w:val="2"/>
      <w:sz w:val="24"/>
      <w:szCs w:val="24"/>
    </w:rPr>
  </w:style>
  <w:style w:type="character" w:customStyle="1" w:styleId="ab">
    <w:name w:val="頁首 字元"/>
    <w:basedOn w:val="a0"/>
    <w:link w:val="aa"/>
    <w:uiPriority w:val="99"/>
    <w:rsid w:val="00E06685"/>
    <w:rPr>
      <w:kern w:val="2"/>
    </w:rPr>
  </w:style>
  <w:style w:type="paragraph" w:customStyle="1" w:styleId="Default">
    <w:name w:val="Default"/>
    <w:rsid w:val="00EB69D4"/>
    <w:pPr>
      <w:widowControl w:val="0"/>
      <w:autoSpaceDE w:val="0"/>
      <w:autoSpaceDN w:val="0"/>
      <w:adjustRightInd w:val="0"/>
    </w:pPr>
    <w:rPr>
      <w:rFonts w:ascii="標楷體" w:eastAsiaTheme="minorEastAsia" w:hAnsi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B1450-69D3-4CE8-B3B6-796012676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15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一、實 驗 數 據 的 處 理</dc:title>
  <dc:subject/>
  <dc:creator>jul</dc:creator>
  <cp:keywords/>
  <cp:lastModifiedBy>鍾 裕霖</cp:lastModifiedBy>
  <cp:revision>43</cp:revision>
  <cp:lastPrinted>2022-08-16T16:58:00Z</cp:lastPrinted>
  <dcterms:created xsi:type="dcterms:W3CDTF">2022-08-16T16:29:00Z</dcterms:created>
  <dcterms:modified xsi:type="dcterms:W3CDTF">2022-08-16T17:00:00Z</dcterms:modified>
</cp:coreProperties>
</file>