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J.P. Morgan Midwest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MLP 1x1 Forum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12, 2019 Thursday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J.P. Morgan Midwest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/ MLP 1x1 Forum Thursday, September 12, 2019 in Chicago, Illinois.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Thursday, September 12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 and 14 Bcf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12, 2019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J.P. Morgan Midwest Energy Infrastructure MLP 1x1 Forum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X1N-15F1-JD3Y-Y3CH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Renewables North America Signs Virtual Power Purchase Agreement With Enterprise Products for Solar Energy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