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F742C" w14:textId="544130E1" w:rsidR="0063585C" w:rsidRPr="004851C7" w:rsidRDefault="009D2FD8" w:rsidP="00D429F2">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290B38DB" w:rsidR="004851C7" w:rsidRDefault="00000000" w:rsidP="00D429F2">
      <w:pPr>
        <w:pStyle w:val="Cmlapkarstanszk"/>
      </w:pPr>
      <w:fldSimple w:instr=" DOCPROPERTY  Company  \* MERGEFORMAT ">
        <w:r w:rsidR="00A10561">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20F850AA" w:rsidR="0063585C" w:rsidRPr="00B50CAA" w:rsidRDefault="009A6AE4" w:rsidP="00171054">
      <w:pPr>
        <w:pStyle w:val="Cmlapszerz"/>
      </w:pPr>
      <w:r>
        <w:t>Jankó Júlia</w:t>
      </w:r>
    </w:p>
    <w:p w14:paraId="5BD632B6" w14:textId="1E41BFA8" w:rsidR="0063585C" w:rsidRPr="00B50CAA" w:rsidRDefault="009A6AE4">
      <w:pPr>
        <w:pStyle w:val="Title"/>
      </w:pPr>
      <w:r>
        <w:t>Online időpontfoglaló fullstack webalkalmazás</w:t>
      </w:r>
    </w:p>
    <w:p w14:paraId="4E66D8CA" w14:textId="77777777" w:rsidR="00630A92" w:rsidRDefault="00630A92" w:rsidP="009A6AE4">
      <w:pPr>
        <w:keepLines/>
        <w:spacing w:after="0"/>
        <w:ind w:firstLine="0"/>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0898DBA2" w:rsidR="00630A92" w:rsidRDefault="009A6AE4" w:rsidP="00630A92">
      <w:pPr>
        <w:pStyle w:val="Cmlapszerz"/>
      </w:pPr>
      <w:r>
        <w:t>Kövesdán Gábor</w:t>
      </w:r>
      <w:r w:rsidR="00630A92">
        <w:fldChar w:fldCharType="begin"/>
      </w:r>
      <w:r w:rsidR="00630A92">
        <w:instrText xml:space="preserve"> DOCPROPERTY "Manager"  \* MERGEFORMAT </w:instrText>
      </w:r>
      <w:r w:rsidR="00630A92">
        <w:fldChar w:fldCharType="end"/>
      </w:r>
    </w:p>
    <w:p w14:paraId="59CFD63D" w14:textId="72267AE5" w:rsidR="0063585C" w:rsidRPr="00B50CAA" w:rsidRDefault="00630A92" w:rsidP="00630A92">
      <w:pPr>
        <w:spacing w:after="0"/>
        <w:ind w:firstLine="0"/>
        <w:jc w:val="center"/>
      </w:pPr>
      <w:r>
        <w:t>BUDAPEST, 20</w:t>
      </w:r>
      <w:r w:rsidR="009A6AE4">
        <w:t>24</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55AD31E2" w14:textId="68AF463C" w:rsidR="0046700D" w:rsidRDefault="00730B3C">
      <w:pPr>
        <w:pStyle w:val="TOC1"/>
        <w:rPr>
          <w:rFonts w:asciiTheme="minorHAnsi" w:eastAsiaTheme="minorEastAsia" w:hAnsiTheme="minorHAnsi" w:cstheme="minorBidi"/>
          <w:b w:val="0"/>
          <w:noProof/>
          <w:kern w:val="2"/>
          <w:lang w:eastAsia="hu-HU"/>
          <w14:ligatures w14:val="standardContextual"/>
        </w:rPr>
      </w:pPr>
      <w:r>
        <w:fldChar w:fldCharType="begin"/>
      </w:r>
      <w:r>
        <w:instrText xml:space="preserve"> TOC \o "1-3" \h \z \u </w:instrText>
      </w:r>
      <w:r>
        <w:fldChar w:fldCharType="separate"/>
      </w:r>
      <w:hyperlink w:anchor="_Toc182416637" w:history="1">
        <w:r w:rsidR="0046700D" w:rsidRPr="00AF571F">
          <w:rPr>
            <w:rStyle w:val="Hyperlink"/>
            <w:noProof/>
          </w:rPr>
          <w:t>Összefoglaló</w:t>
        </w:r>
        <w:r w:rsidR="0046700D">
          <w:rPr>
            <w:noProof/>
            <w:webHidden/>
          </w:rPr>
          <w:tab/>
        </w:r>
        <w:r w:rsidR="0046700D">
          <w:rPr>
            <w:noProof/>
            <w:webHidden/>
          </w:rPr>
          <w:fldChar w:fldCharType="begin"/>
        </w:r>
        <w:r w:rsidR="0046700D">
          <w:rPr>
            <w:noProof/>
            <w:webHidden/>
          </w:rPr>
          <w:instrText xml:space="preserve"> PAGEREF _Toc182416637 \h </w:instrText>
        </w:r>
        <w:r w:rsidR="0046700D">
          <w:rPr>
            <w:noProof/>
            <w:webHidden/>
          </w:rPr>
        </w:r>
        <w:r w:rsidR="0046700D">
          <w:rPr>
            <w:noProof/>
            <w:webHidden/>
          </w:rPr>
          <w:fldChar w:fldCharType="separate"/>
        </w:r>
        <w:r w:rsidR="0046700D">
          <w:rPr>
            <w:noProof/>
            <w:webHidden/>
          </w:rPr>
          <w:t>5</w:t>
        </w:r>
        <w:r w:rsidR="0046700D">
          <w:rPr>
            <w:noProof/>
            <w:webHidden/>
          </w:rPr>
          <w:fldChar w:fldCharType="end"/>
        </w:r>
      </w:hyperlink>
    </w:p>
    <w:p w14:paraId="705F81CA" w14:textId="30A3E119" w:rsidR="0046700D" w:rsidRDefault="0046700D">
      <w:pPr>
        <w:pStyle w:val="TOC1"/>
        <w:rPr>
          <w:rFonts w:asciiTheme="minorHAnsi" w:eastAsiaTheme="minorEastAsia" w:hAnsiTheme="minorHAnsi" w:cstheme="minorBidi"/>
          <w:b w:val="0"/>
          <w:noProof/>
          <w:kern w:val="2"/>
          <w:lang w:eastAsia="hu-HU"/>
          <w14:ligatures w14:val="standardContextual"/>
        </w:rPr>
      </w:pPr>
      <w:hyperlink w:anchor="_Toc182416638" w:history="1">
        <w:r w:rsidRPr="00AF571F">
          <w:rPr>
            <w:rStyle w:val="Hyperlink"/>
            <w:noProof/>
          </w:rPr>
          <w:t>Abstract</w:t>
        </w:r>
        <w:r>
          <w:rPr>
            <w:noProof/>
            <w:webHidden/>
          </w:rPr>
          <w:tab/>
        </w:r>
        <w:r>
          <w:rPr>
            <w:noProof/>
            <w:webHidden/>
          </w:rPr>
          <w:fldChar w:fldCharType="begin"/>
        </w:r>
        <w:r>
          <w:rPr>
            <w:noProof/>
            <w:webHidden/>
          </w:rPr>
          <w:instrText xml:space="preserve"> PAGEREF _Toc182416638 \h </w:instrText>
        </w:r>
        <w:r>
          <w:rPr>
            <w:noProof/>
            <w:webHidden/>
          </w:rPr>
        </w:r>
        <w:r>
          <w:rPr>
            <w:noProof/>
            <w:webHidden/>
          </w:rPr>
          <w:fldChar w:fldCharType="separate"/>
        </w:r>
        <w:r>
          <w:rPr>
            <w:noProof/>
            <w:webHidden/>
          </w:rPr>
          <w:t>6</w:t>
        </w:r>
        <w:r>
          <w:rPr>
            <w:noProof/>
            <w:webHidden/>
          </w:rPr>
          <w:fldChar w:fldCharType="end"/>
        </w:r>
      </w:hyperlink>
    </w:p>
    <w:p w14:paraId="1B0328A8" w14:textId="3636234A" w:rsidR="0046700D" w:rsidRDefault="0046700D">
      <w:pPr>
        <w:pStyle w:val="TOC1"/>
        <w:rPr>
          <w:rFonts w:asciiTheme="minorHAnsi" w:eastAsiaTheme="minorEastAsia" w:hAnsiTheme="minorHAnsi" w:cstheme="minorBidi"/>
          <w:b w:val="0"/>
          <w:noProof/>
          <w:kern w:val="2"/>
          <w:lang w:eastAsia="hu-HU"/>
          <w14:ligatures w14:val="standardContextual"/>
        </w:rPr>
      </w:pPr>
      <w:hyperlink w:anchor="_Toc182416639" w:history="1">
        <w:r w:rsidRPr="00AF571F">
          <w:rPr>
            <w:rStyle w:val="Hyperlink"/>
            <w:noProof/>
          </w:rPr>
          <w:t>1 Bevezetés</w:t>
        </w:r>
        <w:r>
          <w:rPr>
            <w:noProof/>
            <w:webHidden/>
          </w:rPr>
          <w:tab/>
        </w:r>
        <w:r>
          <w:rPr>
            <w:noProof/>
            <w:webHidden/>
          </w:rPr>
          <w:fldChar w:fldCharType="begin"/>
        </w:r>
        <w:r>
          <w:rPr>
            <w:noProof/>
            <w:webHidden/>
          </w:rPr>
          <w:instrText xml:space="preserve"> PAGEREF _Toc182416639 \h </w:instrText>
        </w:r>
        <w:r>
          <w:rPr>
            <w:noProof/>
            <w:webHidden/>
          </w:rPr>
        </w:r>
        <w:r>
          <w:rPr>
            <w:noProof/>
            <w:webHidden/>
          </w:rPr>
          <w:fldChar w:fldCharType="separate"/>
        </w:r>
        <w:r>
          <w:rPr>
            <w:noProof/>
            <w:webHidden/>
          </w:rPr>
          <w:t>7</w:t>
        </w:r>
        <w:r>
          <w:rPr>
            <w:noProof/>
            <w:webHidden/>
          </w:rPr>
          <w:fldChar w:fldCharType="end"/>
        </w:r>
      </w:hyperlink>
    </w:p>
    <w:p w14:paraId="633B7BB0" w14:textId="29062399" w:rsidR="0046700D" w:rsidRDefault="0046700D">
      <w:pPr>
        <w:pStyle w:val="TOC1"/>
        <w:rPr>
          <w:rFonts w:asciiTheme="minorHAnsi" w:eastAsiaTheme="minorEastAsia" w:hAnsiTheme="minorHAnsi" w:cstheme="minorBidi"/>
          <w:b w:val="0"/>
          <w:noProof/>
          <w:kern w:val="2"/>
          <w:lang w:eastAsia="hu-HU"/>
          <w14:ligatures w14:val="standardContextual"/>
        </w:rPr>
      </w:pPr>
      <w:hyperlink w:anchor="_Toc182416640" w:history="1">
        <w:r w:rsidRPr="00AF571F">
          <w:rPr>
            <w:rStyle w:val="Hyperlink"/>
            <w:noProof/>
          </w:rPr>
          <w:t>2 Felhasznált technológiák</w:t>
        </w:r>
        <w:r>
          <w:rPr>
            <w:noProof/>
            <w:webHidden/>
          </w:rPr>
          <w:tab/>
        </w:r>
        <w:r>
          <w:rPr>
            <w:noProof/>
            <w:webHidden/>
          </w:rPr>
          <w:fldChar w:fldCharType="begin"/>
        </w:r>
        <w:r>
          <w:rPr>
            <w:noProof/>
            <w:webHidden/>
          </w:rPr>
          <w:instrText xml:space="preserve"> PAGEREF _Toc182416640 \h </w:instrText>
        </w:r>
        <w:r>
          <w:rPr>
            <w:noProof/>
            <w:webHidden/>
          </w:rPr>
        </w:r>
        <w:r>
          <w:rPr>
            <w:noProof/>
            <w:webHidden/>
          </w:rPr>
          <w:fldChar w:fldCharType="separate"/>
        </w:r>
        <w:r>
          <w:rPr>
            <w:noProof/>
            <w:webHidden/>
          </w:rPr>
          <w:t>9</w:t>
        </w:r>
        <w:r>
          <w:rPr>
            <w:noProof/>
            <w:webHidden/>
          </w:rPr>
          <w:fldChar w:fldCharType="end"/>
        </w:r>
      </w:hyperlink>
    </w:p>
    <w:p w14:paraId="7C04F3CA" w14:textId="70CC0606"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41" w:history="1">
        <w:r w:rsidRPr="00AF571F">
          <w:rPr>
            <w:rStyle w:val="Hyperlink"/>
            <w:noProof/>
          </w:rPr>
          <w:t>2.1 Spring Boot</w:t>
        </w:r>
        <w:r>
          <w:rPr>
            <w:noProof/>
            <w:webHidden/>
          </w:rPr>
          <w:tab/>
        </w:r>
        <w:r>
          <w:rPr>
            <w:noProof/>
            <w:webHidden/>
          </w:rPr>
          <w:fldChar w:fldCharType="begin"/>
        </w:r>
        <w:r>
          <w:rPr>
            <w:noProof/>
            <w:webHidden/>
          </w:rPr>
          <w:instrText xml:space="preserve"> PAGEREF _Toc182416641 \h </w:instrText>
        </w:r>
        <w:r>
          <w:rPr>
            <w:noProof/>
            <w:webHidden/>
          </w:rPr>
        </w:r>
        <w:r>
          <w:rPr>
            <w:noProof/>
            <w:webHidden/>
          </w:rPr>
          <w:fldChar w:fldCharType="separate"/>
        </w:r>
        <w:r>
          <w:rPr>
            <w:noProof/>
            <w:webHidden/>
          </w:rPr>
          <w:t>9</w:t>
        </w:r>
        <w:r>
          <w:rPr>
            <w:noProof/>
            <w:webHidden/>
          </w:rPr>
          <w:fldChar w:fldCharType="end"/>
        </w:r>
      </w:hyperlink>
    </w:p>
    <w:p w14:paraId="650978F4" w14:textId="61E4C615"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42" w:history="1">
        <w:r w:rsidRPr="00AF571F">
          <w:rPr>
            <w:rStyle w:val="Hyperlink"/>
            <w:noProof/>
          </w:rPr>
          <w:t>2.2 Gradle</w:t>
        </w:r>
        <w:r>
          <w:rPr>
            <w:noProof/>
            <w:webHidden/>
          </w:rPr>
          <w:tab/>
        </w:r>
        <w:r>
          <w:rPr>
            <w:noProof/>
            <w:webHidden/>
          </w:rPr>
          <w:fldChar w:fldCharType="begin"/>
        </w:r>
        <w:r>
          <w:rPr>
            <w:noProof/>
            <w:webHidden/>
          </w:rPr>
          <w:instrText xml:space="preserve"> PAGEREF _Toc182416642 \h </w:instrText>
        </w:r>
        <w:r>
          <w:rPr>
            <w:noProof/>
            <w:webHidden/>
          </w:rPr>
        </w:r>
        <w:r>
          <w:rPr>
            <w:noProof/>
            <w:webHidden/>
          </w:rPr>
          <w:fldChar w:fldCharType="separate"/>
        </w:r>
        <w:r>
          <w:rPr>
            <w:noProof/>
            <w:webHidden/>
          </w:rPr>
          <w:t>10</w:t>
        </w:r>
        <w:r>
          <w:rPr>
            <w:noProof/>
            <w:webHidden/>
          </w:rPr>
          <w:fldChar w:fldCharType="end"/>
        </w:r>
      </w:hyperlink>
    </w:p>
    <w:p w14:paraId="37720A20" w14:textId="763E9A61"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43" w:history="1">
        <w:r w:rsidRPr="00AF571F">
          <w:rPr>
            <w:rStyle w:val="Hyperlink"/>
            <w:noProof/>
          </w:rPr>
          <w:t>2.3 JPA és Hibernate</w:t>
        </w:r>
        <w:r>
          <w:rPr>
            <w:noProof/>
            <w:webHidden/>
          </w:rPr>
          <w:tab/>
        </w:r>
        <w:r>
          <w:rPr>
            <w:noProof/>
            <w:webHidden/>
          </w:rPr>
          <w:fldChar w:fldCharType="begin"/>
        </w:r>
        <w:r>
          <w:rPr>
            <w:noProof/>
            <w:webHidden/>
          </w:rPr>
          <w:instrText xml:space="preserve"> PAGEREF _Toc182416643 \h </w:instrText>
        </w:r>
        <w:r>
          <w:rPr>
            <w:noProof/>
            <w:webHidden/>
          </w:rPr>
        </w:r>
        <w:r>
          <w:rPr>
            <w:noProof/>
            <w:webHidden/>
          </w:rPr>
          <w:fldChar w:fldCharType="separate"/>
        </w:r>
        <w:r>
          <w:rPr>
            <w:noProof/>
            <w:webHidden/>
          </w:rPr>
          <w:t>10</w:t>
        </w:r>
        <w:r>
          <w:rPr>
            <w:noProof/>
            <w:webHidden/>
          </w:rPr>
          <w:fldChar w:fldCharType="end"/>
        </w:r>
      </w:hyperlink>
    </w:p>
    <w:p w14:paraId="2CFB2D2A" w14:textId="654B03AE"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44" w:history="1">
        <w:r w:rsidRPr="00AF571F">
          <w:rPr>
            <w:rStyle w:val="Hyperlink"/>
            <w:noProof/>
          </w:rPr>
          <w:t>2.4 Tervezési minták</w:t>
        </w:r>
        <w:r>
          <w:rPr>
            <w:noProof/>
            <w:webHidden/>
          </w:rPr>
          <w:tab/>
        </w:r>
        <w:r>
          <w:rPr>
            <w:noProof/>
            <w:webHidden/>
          </w:rPr>
          <w:fldChar w:fldCharType="begin"/>
        </w:r>
        <w:r>
          <w:rPr>
            <w:noProof/>
            <w:webHidden/>
          </w:rPr>
          <w:instrText xml:space="preserve"> PAGEREF _Toc182416644 \h </w:instrText>
        </w:r>
        <w:r>
          <w:rPr>
            <w:noProof/>
            <w:webHidden/>
          </w:rPr>
        </w:r>
        <w:r>
          <w:rPr>
            <w:noProof/>
            <w:webHidden/>
          </w:rPr>
          <w:fldChar w:fldCharType="separate"/>
        </w:r>
        <w:r>
          <w:rPr>
            <w:noProof/>
            <w:webHidden/>
          </w:rPr>
          <w:t>12</w:t>
        </w:r>
        <w:r>
          <w:rPr>
            <w:noProof/>
            <w:webHidden/>
          </w:rPr>
          <w:fldChar w:fldCharType="end"/>
        </w:r>
      </w:hyperlink>
    </w:p>
    <w:p w14:paraId="3B007F4C" w14:textId="443C4AA9"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45" w:history="1">
        <w:r w:rsidRPr="00AF571F">
          <w:rPr>
            <w:rStyle w:val="Hyperlink"/>
            <w:noProof/>
          </w:rPr>
          <w:t>2.5 TypeScript</w:t>
        </w:r>
        <w:r>
          <w:rPr>
            <w:noProof/>
            <w:webHidden/>
          </w:rPr>
          <w:tab/>
        </w:r>
        <w:r>
          <w:rPr>
            <w:noProof/>
            <w:webHidden/>
          </w:rPr>
          <w:fldChar w:fldCharType="begin"/>
        </w:r>
        <w:r>
          <w:rPr>
            <w:noProof/>
            <w:webHidden/>
          </w:rPr>
          <w:instrText xml:space="preserve"> PAGEREF _Toc182416645 \h </w:instrText>
        </w:r>
        <w:r>
          <w:rPr>
            <w:noProof/>
            <w:webHidden/>
          </w:rPr>
        </w:r>
        <w:r>
          <w:rPr>
            <w:noProof/>
            <w:webHidden/>
          </w:rPr>
          <w:fldChar w:fldCharType="separate"/>
        </w:r>
        <w:r>
          <w:rPr>
            <w:noProof/>
            <w:webHidden/>
          </w:rPr>
          <w:t>13</w:t>
        </w:r>
        <w:r>
          <w:rPr>
            <w:noProof/>
            <w:webHidden/>
          </w:rPr>
          <w:fldChar w:fldCharType="end"/>
        </w:r>
      </w:hyperlink>
    </w:p>
    <w:p w14:paraId="1D2054B0" w14:textId="3CA262C0"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46" w:history="1">
        <w:r w:rsidRPr="00AF571F">
          <w:rPr>
            <w:rStyle w:val="Hyperlink"/>
            <w:noProof/>
          </w:rPr>
          <w:t>2.6 React</w:t>
        </w:r>
        <w:r>
          <w:rPr>
            <w:noProof/>
            <w:webHidden/>
          </w:rPr>
          <w:tab/>
        </w:r>
        <w:r>
          <w:rPr>
            <w:noProof/>
            <w:webHidden/>
          </w:rPr>
          <w:fldChar w:fldCharType="begin"/>
        </w:r>
        <w:r>
          <w:rPr>
            <w:noProof/>
            <w:webHidden/>
          </w:rPr>
          <w:instrText xml:space="preserve"> PAGEREF _Toc182416646 \h </w:instrText>
        </w:r>
        <w:r>
          <w:rPr>
            <w:noProof/>
            <w:webHidden/>
          </w:rPr>
        </w:r>
        <w:r>
          <w:rPr>
            <w:noProof/>
            <w:webHidden/>
          </w:rPr>
          <w:fldChar w:fldCharType="separate"/>
        </w:r>
        <w:r>
          <w:rPr>
            <w:noProof/>
            <w:webHidden/>
          </w:rPr>
          <w:t>13</w:t>
        </w:r>
        <w:r>
          <w:rPr>
            <w:noProof/>
            <w:webHidden/>
          </w:rPr>
          <w:fldChar w:fldCharType="end"/>
        </w:r>
      </w:hyperlink>
    </w:p>
    <w:p w14:paraId="7C5DA1C0" w14:textId="1708D901"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47" w:history="1">
        <w:r w:rsidRPr="00AF571F">
          <w:rPr>
            <w:rStyle w:val="Hyperlink"/>
            <w:noProof/>
          </w:rPr>
          <w:t>2.7 Material UI</w:t>
        </w:r>
        <w:r>
          <w:rPr>
            <w:noProof/>
            <w:webHidden/>
          </w:rPr>
          <w:tab/>
        </w:r>
        <w:r>
          <w:rPr>
            <w:noProof/>
            <w:webHidden/>
          </w:rPr>
          <w:fldChar w:fldCharType="begin"/>
        </w:r>
        <w:r>
          <w:rPr>
            <w:noProof/>
            <w:webHidden/>
          </w:rPr>
          <w:instrText xml:space="preserve"> PAGEREF _Toc182416647 \h </w:instrText>
        </w:r>
        <w:r>
          <w:rPr>
            <w:noProof/>
            <w:webHidden/>
          </w:rPr>
        </w:r>
        <w:r>
          <w:rPr>
            <w:noProof/>
            <w:webHidden/>
          </w:rPr>
          <w:fldChar w:fldCharType="separate"/>
        </w:r>
        <w:r>
          <w:rPr>
            <w:noProof/>
            <w:webHidden/>
          </w:rPr>
          <w:t>15</w:t>
        </w:r>
        <w:r>
          <w:rPr>
            <w:noProof/>
            <w:webHidden/>
          </w:rPr>
          <w:fldChar w:fldCharType="end"/>
        </w:r>
      </w:hyperlink>
    </w:p>
    <w:p w14:paraId="2F133D56" w14:textId="7DEFA972"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48" w:history="1">
        <w:r w:rsidRPr="00AF571F">
          <w:rPr>
            <w:rStyle w:val="Hyperlink"/>
            <w:noProof/>
          </w:rPr>
          <w:t>2.8 Axios</w:t>
        </w:r>
        <w:r>
          <w:rPr>
            <w:noProof/>
            <w:webHidden/>
          </w:rPr>
          <w:tab/>
        </w:r>
        <w:r>
          <w:rPr>
            <w:noProof/>
            <w:webHidden/>
          </w:rPr>
          <w:fldChar w:fldCharType="begin"/>
        </w:r>
        <w:r>
          <w:rPr>
            <w:noProof/>
            <w:webHidden/>
          </w:rPr>
          <w:instrText xml:space="preserve"> PAGEREF _Toc182416648 \h </w:instrText>
        </w:r>
        <w:r>
          <w:rPr>
            <w:noProof/>
            <w:webHidden/>
          </w:rPr>
        </w:r>
        <w:r>
          <w:rPr>
            <w:noProof/>
            <w:webHidden/>
          </w:rPr>
          <w:fldChar w:fldCharType="separate"/>
        </w:r>
        <w:r>
          <w:rPr>
            <w:noProof/>
            <w:webHidden/>
          </w:rPr>
          <w:t>15</w:t>
        </w:r>
        <w:r>
          <w:rPr>
            <w:noProof/>
            <w:webHidden/>
          </w:rPr>
          <w:fldChar w:fldCharType="end"/>
        </w:r>
      </w:hyperlink>
    </w:p>
    <w:p w14:paraId="1024C604" w14:textId="31C1C1A6"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49" w:history="1">
        <w:r w:rsidRPr="00AF571F">
          <w:rPr>
            <w:rStyle w:val="Hyperlink"/>
            <w:noProof/>
          </w:rPr>
          <w:t>2.9 Auth0</w:t>
        </w:r>
        <w:r>
          <w:rPr>
            <w:noProof/>
            <w:webHidden/>
          </w:rPr>
          <w:tab/>
        </w:r>
        <w:r>
          <w:rPr>
            <w:noProof/>
            <w:webHidden/>
          </w:rPr>
          <w:fldChar w:fldCharType="begin"/>
        </w:r>
        <w:r>
          <w:rPr>
            <w:noProof/>
            <w:webHidden/>
          </w:rPr>
          <w:instrText xml:space="preserve"> PAGEREF _Toc182416649 \h </w:instrText>
        </w:r>
        <w:r>
          <w:rPr>
            <w:noProof/>
            <w:webHidden/>
          </w:rPr>
        </w:r>
        <w:r>
          <w:rPr>
            <w:noProof/>
            <w:webHidden/>
          </w:rPr>
          <w:fldChar w:fldCharType="separate"/>
        </w:r>
        <w:r>
          <w:rPr>
            <w:noProof/>
            <w:webHidden/>
          </w:rPr>
          <w:t>15</w:t>
        </w:r>
        <w:r>
          <w:rPr>
            <w:noProof/>
            <w:webHidden/>
          </w:rPr>
          <w:fldChar w:fldCharType="end"/>
        </w:r>
      </w:hyperlink>
    </w:p>
    <w:p w14:paraId="6DCD3CA6" w14:textId="003900B5" w:rsidR="0046700D" w:rsidRDefault="0046700D">
      <w:pPr>
        <w:pStyle w:val="TOC1"/>
        <w:rPr>
          <w:rFonts w:asciiTheme="minorHAnsi" w:eastAsiaTheme="minorEastAsia" w:hAnsiTheme="minorHAnsi" w:cstheme="minorBidi"/>
          <w:b w:val="0"/>
          <w:noProof/>
          <w:kern w:val="2"/>
          <w:lang w:eastAsia="hu-HU"/>
          <w14:ligatures w14:val="standardContextual"/>
        </w:rPr>
      </w:pPr>
      <w:hyperlink w:anchor="_Toc182416650" w:history="1">
        <w:r w:rsidRPr="00AF571F">
          <w:rPr>
            <w:rStyle w:val="Hyperlink"/>
            <w:noProof/>
          </w:rPr>
          <w:t>3 Követelmények</w:t>
        </w:r>
        <w:r>
          <w:rPr>
            <w:noProof/>
            <w:webHidden/>
          </w:rPr>
          <w:tab/>
        </w:r>
        <w:r>
          <w:rPr>
            <w:noProof/>
            <w:webHidden/>
          </w:rPr>
          <w:fldChar w:fldCharType="begin"/>
        </w:r>
        <w:r>
          <w:rPr>
            <w:noProof/>
            <w:webHidden/>
          </w:rPr>
          <w:instrText xml:space="preserve"> PAGEREF _Toc182416650 \h </w:instrText>
        </w:r>
        <w:r>
          <w:rPr>
            <w:noProof/>
            <w:webHidden/>
          </w:rPr>
        </w:r>
        <w:r>
          <w:rPr>
            <w:noProof/>
            <w:webHidden/>
          </w:rPr>
          <w:fldChar w:fldCharType="separate"/>
        </w:r>
        <w:r>
          <w:rPr>
            <w:noProof/>
            <w:webHidden/>
          </w:rPr>
          <w:t>17</w:t>
        </w:r>
        <w:r>
          <w:rPr>
            <w:noProof/>
            <w:webHidden/>
          </w:rPr>
          <w:fldChar w:fldCharType="end"/>
        </w:r>
      </w:hyperlink>
    </w:p>
    <w:p w14:paraId="759CAB28" w14:textId="05FD6FE0"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51" w:history="1">
        <w:r w:rsidRPr="00AF571F">
          <w:rPr>
            <w:rStyle w:val="Hyperlink"/>
            <w:noProof/>
          </w:rPr>
          <w:t>3.1 Böngészés</w:t>
        </w:r>
        <w:r>
          <w:rPr>
            <w:noProof/>
            <w:webHidden/>
          </w:rPr>
          <w:tab/>
        </w:r>
        <w:r>
          <w:rPr>
            <w:noProof/>
            <w:webHidden/>
          </w:rPr>
          <w:fldChar w:fldCharType="begin"/>
        </w:r>
        <w:r>
          <w:rPr>
            <w:noProof/>
            <w:webHidden/>
          </w:rPr>
          <w:instrText xml:space="preserve"> PAGEREF _Toc182416651 \h </w:instrText>
        </w:r>
        <w:r>
          <w:rPr>
            <w:noProof/>
            <w:webHidden/>
          </w:rPr>
        </w:r>
        <w:r>
          <w:rPr>
            <w:noProof/>
            <w:webHidden/>
          </w:rPr>
          <w:fldChar w:fldCharType="separate"/>
        </w:r>
        <w:r>
          <w:rPr>
            <w:noProof/>
            <w:webHidden/>
          </w:rPr>
          <w:t>18</w:t>
        </w:r>
        <w:r>
          <w:rPr>
            <w:noProof/>
            <w:webHidden/>
          </w:rPr>
          <w:fldChar w:fldCharType="end"/>
        </w:r>
      </w:hyperlink>
    </w:p>
    <w:p w14:paraId="165F0B4E" w14:textId="459A9879"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52" w:history="1">
        <w:r w:rsidRPr="00AF571F">
          <w:rPr>
            <w:rStyle w:val="Hyperlink"/>
            <w:noProof/>
          </w:rPr>
          <w:t>3.2 Általános felhasználó</w:t>
        </w:r>
        <w:r>
          <w:rPr>
            <w:noProof/>
            <w:webHidden/>
          </w:rPr>
          <w:tab/>
        </w:r>
        <w:r>
          <w:rPr>
            <w:noProof/>
            <w:webHidden/>
          </w:rPr>
          <w:fldChar w:fldCharType="begin"/>
        </w:r>
        <w:r>
          <w:rPr>
            <w:noProof/>
            <w:webHidden/>
          </w:rPr>
          <w:instrText xml:space="preserve"> PAGEREF _Toc182416652 \h </w:instrText>
        </w:r>
        <w:r>
          <w:rPr>
            <w:noProof/>
            <w:webHidden/>
          </w:rPr>
        </w:r>
        <w:r>
          <w:rPr>
            <w:noProof/>
            <w:webHidden/>
          </w:rPr>
          <w:fldChar w:fldCharType="separate"/>
        </w:r>
        <w:r>
          <w:rPr>
            <w:noProof/>
            <w:webHidden/>
          </w:rPr>
          <w:t>19</w:t>
        </w:r>
        <w:r>
          <w:rPr>
            <w:noProof/>
            <w:webHidden/>
          </w:rPr>
          <w:fldChar w:fldCharType="end"/>
        </w:r>
      </w:hyperlink>
    </w:p>
    <w:p w14:paraId="574166DB" w14:textId="05FA4615"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53" w:history="1">
        <w:r w:rsidRPr="00AF571F">
          <w:rPr>
            <w:rStyle w:val="Hyperlink"/>
            <w:noProof/>
          </w:rPr>
          <w:t>3.3 Szolgáltató felhasználó</w:t>
        </w:r>
        <w:r>
          <w:rPr>
            <w:noProof/>
            <w:webHidden/>
          </w:rPr>
          <w:tab/>
        </w:r>
        <w:r>
          <w:rPr>
            <w:noProof/>
            <w:webHidden/>
          </w:rPr>
          <w:fldChar w:fldCharType="begin"/>
        </w:r>
        <w:r>
          <w:rPr>
            <w:noProof/>
            <w:webHidden/>
          </w:rPr>
          <w:instrText xml:space="preserve"> PAGEREF _Toc182416653 \h </w:instrText>
        </w:r>
        <w:r>
          <w:rPr>
            <w:noProof/>
            <w:webHidden/>
          </w:rPr>
        </w:r>
        <w:r>
          <w:rPr>
            <w:noProof/>
            <w:webHidden/>
          </w:rPr>
          <w:fldChar w:fldCharType="separate"/>
        </w:r>
        <w:r>
          <w:rPr>
            <w:noProof/>
            <w:webHidden/>
          </w:rPr>
          <w:t>20</w:t>
        </w:r>
        <w:r>
          <w:rPr>
            <w:noProof/>
            <w:webHidden/>
          </w:rPr>
          <w:fldChar w:fldCharType="end"/>
        </w:r>
      </w:hyperlink>
    </w:p>
    <w:p w14:paraId="0313D041" w14:textId="21666D42" w:rsidR="0046700D" w:rsidRDefault="0046700D">
      <w:pPr>
        <w:pStyle w:val="TOC1"/>
        <w:rPr>
          <w:rFonts w:asciiTheme="minorHAnsi" w:eastAsiaTheme="minorEastAsia" w:hAnsiTheme="minorHAnsi" w:cstheme="minorBidi"/>
          <w:b w:val="0"/>
          <w:noProof/>
          <w:kern w:val="2"/>
          <w:lang w:eastAsia="hu-HU"/>
          <w14:ligatures w14:val="standardContextual"/>
        </w:rPr>
      </w:pPr>
      <w:hyperlink w:anchor="_Toc182416654" w:history="1">
        <w:r w:rsidRPr="00AF571F">
          <w:rPr>
            <w:rStyle w:val="Hyperlink"/>
            <w:noProof/>
          </w:rPr>
          <w:t>4 Architektúra</w:t>
        </w:r>
        <w:r>
          <w:rPr>
            <w:noProof/>
            <w:webHidden/>
          </w:rPr>
          <w:tab/>
        </w:r>
        <w:r>
          <w:rPr>
            <w:noProof/>
            <w:webHidden/>
          </w:rPr>
          <w:fldChar w:fldCharType="begin"/>
        </w:r>
        <w:r>
          <w:rPr>
            <w:noProof/>
            <w:webHidden/>
          </w:rPr>
          <w:instrText xml:space="preserve"> PAGEREF _Toc182416654 \h </w:instrText>
        </w:r>
        <w:r>
          <w:rPr>
            <w:noProof/>
            <w:webHidden/>
          </w:rPr>
        </w:r>
        <w:r>
          <w:rPr>
            <w:noProof/>
            <w:webHidden/>
          </w:rPr>
          <w:fldChar w:fldCharType="separate"/>
        </w:r>
        <w:r>
          <w:rPr>
            <w:noProof/>
            <w:webHidden/>
          </w:rPr>
          <w:t>21</w:t>
        </w:r>
        <w:r>
          <w:rPr>
            <w:noProof/>
            <w:webHidden/>
          </w:rPr>
          <w:fldChar w:fldCharType="end"/>
        </w:r>
      </w:hyperlink>
    </w:p>
    <w:p w14:paraId="2A290849" w14:textId="55BE5A2D"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55" w:history="1">
        <w:r w:rsidRPr="00AF571F">
          <w:rPr>
            <w:rStyle w:val="Hyperlink"/>
            <w:noProof/>
          </w:rPr>
          <w:t>4.1 Frontend architektúra</w:t>
        </w:r>
        <w:r>
          <w:rPr>
            <w:noProof/>
            <w:webHidden/>
          </w:rPr>
          <w:tab/>
        </w:r>
        <w:r>
          <w:rPr>
            <w:noProof/>
            <w:webHidden/>
          </w:rPr>
          <w:fldChar w:fldCharType="begin"/>
        </w:r>
        <w:r>
          <w:rPr>
            <w:noProof/>
            <w:webHidden/>
          </w:rPr>
          <w:instrText xml:space="preserve"> PAGEREF _Toc182416655 \h </w:instrText>
        </w:r>
        <w:r>
          <w:rPr>
            <w:noProof/>
            <w:webHidden/>
          </w:rPr>
        </w:r>
        <w:r>
          <w:rPr>
            <w:noProof/>
            <w:webHidden/>
          </w:rPr>
          <w:fldChar w:fldCharType="separate"/>
        </w:r>
        <w:r>
          <w:rPr>
            <w:noProof/>
            <w:webHidden/>
          </w:rPr>
          <w:t>21</w:t>
        </w:r>
        <w:r>
          <w:rPr>
            <w:noProof/>
            <w:webHidden/>
          </w:rPr>
          <w:fldChar w:fldCharType="end"/>
        </w:r>
      </w:hyperlink>
    </w:p>
    <w:p w14:paraId="032F949E" w14:textId="1A835881"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56" w:history="1">
        <w:r w:rsidRPr="00AF571F">
          <w:rPr>
            <w:rStyle w:val="Hyperlink"/>
            <w:noProof/>
          </w:rPr>
          <w:t>4.2 Backend architektúra</w:t>
        </w:r>
        <w:r>
          <w:rPr>
            <w:noProof/>
            <w:webHidden/>
          </w:rPr>
          <w:tab/>
        </w:r>
        <w:r>
          <w:rPr>
            <w:noProof/>
            <w:webHidden/>
          </w:rPr>
          <w:fldChar w:fldCharType="begin"/>
        </w:r>
        <w:r>
          <w:rPr>
            <w:noProof/>
            <w:webHidden/>
          </w:rPr>
          <w:instrText xml:space="preserve"> PAGEREF _Toc182416656 \h </w:instrText>
        </w:r>
        <w:r>
          <w:rPr>
            <w:noProof/>
            <w:webHidden/>
          </w:rPr>
        </w:r>
        <w:r>
          <w:rPr>
            <w:noProof/>
            <w:webHidden/>
          </w:rPr>
          <w:fldChar w:fldCharType="separate"/>
        </w:r>
        <w:r>
          <w:rPr>
            <w:noProof/>
            <w:webHidden/>
          </w:rPr>
          <w:t>23</w:t>
        </w:r>
        <w:r>
          <w:rPr>
            <w:noProof/>
            <w:webHidden/>
          </w:rPr>
          <w:fldChar w:fldCharType="end"/>
        </w:r>
      </w:hyperlink>
    </w:p>
    <w:p w14:paraId="53652F70" w14:textId="4DA9773E"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57" w:history="1">
        <w:r w:rsidRPr="00AF571F">
          <w:rPr>
            <w:rStyle w:val="Hyperlink"/>
            <w:noProof/>
          </w:rPr>
          <w:t>4.3 Adatbázis szerkezete</w:t>
        </w:r>
        <w:r>
          <w:rPr>
            <w:noProof/>
            <w:webHidden/>
          </w:rPr>
          <w:tab/>
        </w:r>
        <w:r>
          <w:rPr>
            <w:noProof/>
            <w:webHidden/>
          </w:rPr>
          <w:fldChar w:fldCharType="begin"/>
        </w:r>
        <w:r>
          <w:rPr>
            <w:noProof/>
            <w:webHidden/>
          </w:rPr>
          <w:instrText xml:space="preserve"> PAGEREF _Toc182416657 \h </w:instrText>
        </w:r>
        <w:r>
          <w:rPr>
            <w:noProof/>
            <w:webHidden/>
          </w:rPr>
        </w:r>
        <w:r>
          <w:rPr>
            <w:noProof/>
            <w:webHidden/>
          </w:rPr>
          <w:fldChar w:fldCharType="separate"/>
        </w:r>
        <w:r>
          <w:rPr>
            <w:noProof/>
            <w:webHidden/>
          </w:rPr>
          <w:t>26</w:t>
        </w:r>
        <w:r>
          <w:rPr>
            <w:noProof/>
            <w:webHidden/>
          </w:rPr>
          <w:fldChar w:fldCharType="end"/>
        </w:r>
      </w:hyperlink>
    </w:p>
    <w:p w14:paraId="6BD9C4D0" w14:textId="5D69D83E" w:rsidR="0046700D" w:rsidRDefault="0046700D">
      <w:pPr>
        <w:pStyle w:val="TOC1"/>
        <w:rPr>
          <w:rFonts w:asciiTheme="minorHAnsi" w:eastAsiaTheme="minorEastAsia" w:hAnsiTheme="minorHAnsi" w:cstheme="minorBidi"/>
          <w:b w:val="0"/>
          <w:noProof/>
          <w:kern w:val="2"/>
          <w:lang w:eastAsia="hu-HU"/>
          <w14:ligatures w14:val="standardContextual"/>
        </w:rPr>
      </w:pPr>
      <w:hyperlink w:anchor="_Toc182416658" w:history="1">
        <w:r w:rsidRPr="00AF571F">
          <w:rPr>
            <w:rStyle w:val="Hyperlink"/>
            <w:noProof/>
          </w:rPr>
          <w:t>5 Megvalósítás</w:t>
        </w:r>
        <w:r>
          <w:rPr>
            <w:noProof/>
            <w:webHidden/>
          </w:rPr>
          <w:tab/>
        </w:r>
        <w:r>
          <w:rPr>
            <w:noProof/>
            <w:webHidden/>
          </w:rPr>
          <w:fldChar w:fldCharType="begin"/>
        </w:r>
        <w:r>
          <w:rPr>
            <w:noProof/>
            <w:webHidden/>
          </w:rPr>
          <w:instrText xml:space="preserve"> PAGEREF _Toc182416658 \h </w:instrText>
        </w:r>
        <w:r>
          <w:rPr>
            <w:noProof/>
            <w:webHidden/>
          </w:rPr>
        </w:r>
        <w:r>
          <w:rPr>
            <w:noProof/>
            <w:webHidden/>
          </w:rPr>
          <w:fldChar w:fldCharType="separate"/>
        </w:r>
        <w:r>
          <w:rPr>
            <w:noProof/>
            <w:webHidden/>
          </w:rPr>
          <w:t>29</w:t>
        </w:r>
        <w:r>
          <w:rPr>
            <w:noProof/>
            <w:webHidden/>
          </w:rPr>
          <w:fldChar w:fldCharType="end"/>
        </w:r>
      </w:hyperlink>
    </w:p>
    <w:p w14:paraId="1C604A56" w14:textId="02FD9102"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59" w:history="1">
        <w:r w:rsidRPr="00AF571F">
          <w:rPr>
            <w:rStyle w:val="Hyperlink"/>
            <w:noProof/>
          </w:rPr>
          <w:t>5.1 Profil</w:t>
        </w:r>
        <w:r>
          <w:rPr>
            <w:noProof/>
            <w:webHidden/>
          </w:rPr>
          <w:tab/>
        </w:r>
        <w:r>
          <w:rPr>
            <w:noProof/>
            <w:webHidden/>
          </w:rPr>
          <w:fldChar w:fldCharType="begin"/>
        </w:r>
        <w:r>
          <w:rPr>
            <w:noProof/>
            <w:webHidden/>
          </w:rPr>
          <w:instrText xml:space="preserve"> PAGEREF _Toc182416659 \h </w:instrText>
        </w:r>
        <w:r>
          <w:rPr>
            <w:noProof/>
            <w:webHidden/>
          </w:rPr>
        </w:r>
        <w:r>
          <w:rPr>
            <w:noProof/>
            <w:webHidden/>
          </w:rPr>
          <w:fldChar w:fldCharType="separate"/>
        </w:r>
        <w:r>
          <w:rPr>
            <w:noProof/>
            <w:webHidden/>
          </w:rPr>
          <w:t>29</w:t>
        </w:r>
        <w:r>
          <w:rPr>
            <w:noProof/>
            <w:webHidden/>
          </w:rPr>
          <w:fldChar w:fldCharType="end"/>
        </w:r>
      </w:hyperlink>
    </w:p>
    <w:p w14:paraId="351098F0" w14:textId="1635D734"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60" w:history="1">
        <w:r w:rsidRPr="00AF571F">
          <w:rPr>
            <w:rStyle w:val="Hyperlink"/>
            <w:noProof/>
          </w:rPr>
          <w:t>5.2 Szolgáltatók listája</w:t>
        </w:r>
        <w:r>
          <w:rPr>
            <w:noProof/>
            <w:webHidden/>
          </w:rPr>
          <w:tab/>
        </w:r>
        <w:r>
          <w:rPr>
            <w:noProof/>
            <w:webHidden/>
          </w:rPr>
          <w:fldChar w:fldCharType="begin"/>
        </w:r>
        <w:r>
          <w:rPr>
            <w:noProof/>
            <w:webHidden/>
          </w:rPr>
          <w:instrText xml:space="preserve"> PAGEREF _Toc182416660 \h </w:instrText>
        </w:r>
        <w:r>
          <w:rPr>
            <w:noProof/>
            <w:webHidden/>
          </w:rPr>
        </w:r>
        <w:r>
          <w:rPr>
            <w:noProof/>
            <w:webHidden/>
          </w:rPr>
          <w:fldChar w:fldCharType="separate"/>
        </w:r>
        <w:r>
          <w:rPr>
            <w:noProof/>
            <w:webHidden/>
          </w:rPr>
          <w:t>30</w:t>
        </w:r>
        <w:r>
          <w:rPr>
            <w:noProof/>
            <w:webHidden/>
          </w:rPr>
          <w:fldChar w:fldCharType="end"/>
        </w:r>
      </w:hyperlink>
    </w:p>
    <w:p w14:paraId="58C804E7" w14:textId="2610DB5E"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61" w:history="1">
        <w:r w:rsidRPr="00AF571F">
          <w:rPr>
            <w:rStyle w:val="Hyperlink"/>
            <w:noProof/>
          </w:rPr>
          <w:t>5.3 Időpont foglalás</w:t>
        </w:r>
        <w:r>
          <w:rPr>
            <w:noProof/>
            <w:webHidden/>
          </w:rPr>
          <w:tab/>
        </w:r>
        <w:r>
          <w:rPr>
            <w:noProof/>
            <w:webHidden/>
          </w:rPr>
          <w:fldChar w:fldCharType="begin"/>
        </w:r>
        <w:r>
          <w:rPr>
            <w:noProof/>
            <w:webHidden/>
          </w:rPr>
          <w:instrText xml:space="preserve"> PAGEREF _Toc182416661 \h </w:instrText>
        </w:r>
        <w:r>
          <w:rPr>
            <w:noProof/>
            <w:webHidden/>
          </w:rPr>
        </w:r>
        <w:r>
          <w:rPr>
            <w:noProof/>
            <w:webHidden/>
          </w:rPr>
          <w:fldChar w:fldCharType="separate"/>
        </w:r>
        <w:r>
          <w:rPr>
            <w:noProof/>
            <w:webHidden/>
          </w:rPr>
          <w:t>30</w:t>
        </w:r>
        <w:r>
          <w:rPr>
            <w:noProof/>
            <w:webHidden/>
          </w:rPr>
          <w:fldChar w:fldCharType="end"/>
        </w:r>
      </w:hyperlink>
    </w:p>
    <w:p w14:paraId="0C710A55" w14:textId="263261F8"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62" w:history="1">
        <w:r w:rsidRPr="00AF571F">
          <w:rPr>
            <w:rStyle w:val="Hyperlink"/>
            <w:noProof/>
          </w:rPr>
          <w:t>5.4 Foglalt időpontok kezelése</w:t>
        </w:r>
        <w:r>
          <w:rPr>
            <w:noProof/>
            <w:webHidden/>
          </w:rPr>
          <w:tab/>
        </w:r>
        <w:r>
          <w:rPr>
            <w:noProof/>
            <w:webHidden/>
          </w:rPr>
          <w:fldChar w:fldCharType="begin"/>
        </w:r>
        <w:r>
          <w:rPr>
            <w:noProof/>
            <w:webHidden/>
          </w:rPr>
          <w:instrText xml:space="preserve"> PAGEREF _Toc182416662 \h </w:instrText>
        </w:r>
        <w:r>
          <w:rPr>
            <w:noProof/>
            <w:webHidden/>
          </w:rPr>
        </w:r>
        <w:r>
          <w:rPr>
            <w:noProof/>
            <w:webHidden/>
          </w:rPr>
          <w:fldChar w:fldCharType="separate"/>
        </w:r>
        <w:r>
          <w:rPr>
            <w:noProof/>
            <w:webHidden/>
          </w:rPr>
          <w:t>30</w:t>
        </w:r>
        <w:r>
          <w:rPr>
            <w:noProof/>
            <w:webHidden/>
          </w:rPr>
          <w:fldChar w:fldCharType="end"/>
        </w:r>
      </w:hyperlink>
    </w:p>
    <w:p w14:paraId="67A60E62" w14:textId="6E9B2B54" w:rsidR="0046700D" w:rsidRDefault="0046700D">
      <w:pPr>
        <w:pStyle w:val="TOC3"/>
        <w:tabs>
          <w:tab w:val="right" w:leader="dot" w:pos="8494"/>
        </w:tabs>
        <w:rPr>
          <w:rFonts w:asciiTheme="minorHAnsi" w:eastAsiaTheme="minorEastAsia" w:hAnsiTheme="minorHAnsi" w:cstheme="minorBidi"/>
          <w:noProof/>
          <w:kern w:val="2"/>
          <w:lang w:eastAsia="hu-HU"/>
          <w14:ligatures w14:val="standardContextual"/>
        </w:rPr>
      </w:pPr>
      <w:hyperlink w:anchor="_Toc182416663" w:history="1">
        <w:r w:rsidRPr="00AF571F">
          <w:rPr>
            <w:rStyle w:val="Hyperlink"/>
            <w:noProof/>
          </w:rPr>
          <w:t>5.4.1 Általános felhasználó</w:t>
        </w:r>
        <w:r>
          <w:rPr>
            <w:noProof/>
            <w:webHidden/>
          </w:rPr>
          <w:tab/>
        </w:r>
        <w:r>
          <w:rPr>
            <w:noProof/>
            <w:webHidden/>
          </w:rPr>
          <w:fldChar w:fldCharType="begin"/>
        </w:r>
        <w:r>
          <w:rPr>
            <w:noProof/>
            <w:webHidden/>
          </w:rPr>
          <w:instrText xml:space="preserve"> PAGEREF _Toc182416663 \h </w:instrText>
        </w:r>
        <w:r>
          <w:rPr>
            <w:noProof/>
            <w:webHidden/>
          </w:rPr>
        </w:r>
        <w:r>
          <w:rPr>
            <w:noProof/>
            <w:webHidden/>
          </w:rPr>
          <w:fldChar w:fldCharType="separate"/>
        </w:r>
        <w:r>
          <w:rPr>
            <w:noProof/>
            <w:webHidden/>
          </w:rPr>
          <w:t>30</w:t>
        </w:r>
        <w:r>
          <w:rPr>
            <w:noProof/>
            <w:webHidden/>
          </w:rPr>
          <w:fldChar w:fldCharType="end"/>
        </w:r>
      </w:hyperlink>
    </w:p>
    <w:p w14:paraId="6882A595" w14:textId="75C2ED8E" w:rsidR="0046700D" w:rsidRDefault="0046700D">
      <w:pPr>
        <w:pStyle w:val="TOC3"/>
        <w:tabs>
          <w:tab w:val="right" w:leader="dot" w:pos="8494"/>
        </w:tabs>
        <w:rPr>
          <w:rFonts w:asciiTheme="minorHAnsi" w:eastAsiaTheme="minorEastAsia" w:hAnsiTheme="minorHAnsi" w:cstheme="minorBidi"/>
          <w:noProof/>
          <w:kern w:val="2"/>
          <w:lang w:eastAsia="hu-HU"/>
          <w14:ligatures w14:val="standardContextual"/>
        </w:rPr>
      </w:pPr>
      <w:hyperlink w:anchor="_Toc182416664" w:history="1">
        <w:r w:rsidRPr="00AF571F">
          <w:rPr>
            <w:rStyle w:val="Hyperlink"/>
            <w:noProof/>
          </w:rPr>
          <w:t>5.4.2 Szolgáltató</w:t>
        </w:r>
        <w:r>
          <w:rPr>
            <w:noProof/>
            <w:webHidden/>
          </w:rPr>
          <w:tab/>
        </w:r>
        <w:r>
          <w:rPr>
            <w:noProof/>
            <w:webHidden/>
          </w:rPr>
          <w:fldChar w:fldCharType="begin"/>
        </w:r>
        <w:r>
          <w:rPr>
            <w:noProof/>
            <w:webHidden/>
          </w:rPr>
          <w:instrText xml:space="preserve"> PAGEREF _Toc182416664 \h </w:instrText>
        </w:r>
        <w:r>
          <w:rPr>
            <w:noProof/>
            <w:webHidden/>
          </w:rPr>
        </w:r>
        <w:r>
          <w:rPr>
            <w:noProof/>
            <w:webHidden/>
          </w:rPr>
          <w:fldChar w:fldCharType="separate"/>
        </w:r>
        <w:r>
          <w:rPr>
            <w:noProof/>
            <w:webHidden/>
          </w:rPr>
          <w:t>30</w:t>
        </w:r>
        <w:r>
          <w:rPr>
            <w:noProof/>
            <w:webHidden/>
          </w:rPr>
          <w:fldChar w:fldCharType="end"/>
        </w:r>
      </w:hyperlink>
    </w:p>
    <w:p w14:paraId="7717391D" w14:textId="57EC1907"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65" w:history="1">
        <w:r w:rsidRPr="00AF571F">
          <w:rPr>
            <w:rStyle w:val="Hyperlink"/>
            <w:noProof/>
          </w:rPr>
          <w:t>5.5 Szolgáltatások kezelése</w:t>
        </w:r>
        <w:r>
          <w:rPr>
            <w:noProof/>
            <w:webHidden/>
          </w:rPr>
          <w:tab/>
        </w:r>
        <w:r>
          <w:rPr>
            <w:noProof/>
            <w:webHidden/>
          </w:rPr>
          <w:fldChar w:fldCharType="begin"/>
        </w:r>
        <w:r>
          <w:rPr>
            <w:noProof/>
            <w:webHidden/>
          </w:rPr>
          <w:instrText xml:space="preserve"> PAGEREF _Toc182416665 \h </w:instrText>
        </w:r>
        <w:r>
          <w:rPr>
            <w:noProof/>
            <w:webHidden/>
          </w:rPr>
        </w:r>
        <w:r>
          <w:rPr>
            <w:noProof/>
            <w:webHidden/>
          </w:rPr>
          <w:fldChar w:fldCharType="separate"/>
        </w:r>
        <w:r>
          <w:rPr>
            <w:noProof/>
            <w:webHidden/>
          </w:rPr>
          <w:t>30</w:t>
        </w:r>
        <w:r>
          <w:rPr>
            <w:noProof/>
            <w:webHidden/>
          </w:rPr>
          <w:fldChar w:fldCharType="end"/>
        </w:r>
      </w:hyperlink>
    </w:p>
    <w:p w14:paraId="50F714A1" w14:textId="5E6FB438" w:rsidR="0046700D" w:rsidRDefault="0046700D">
      <w:pPr>
        <w:pStyle w:val="TOC2"/>
        <w:tabs>
          <w:tab w:val="right" w:leader="dot" w:pos="8494"/>
        </w:tabs>
        <w:rPr>
          <w:rFonts w:asciiTheme="minorHAnsi" w:eastAsiaTheme="minorEastAsia" w:hAnsiTheme="minorHAnsi" w:cstheme="minorBidi"/>
          <w:noProof/>
          <w:kern w:val="2"/>
          <w:lang w:eastAsia="hu-HU"/>
          <w14:ligatures w14:val="standardContextual"/>
        </w:rPr>
      </w:pPr>
      <w:hyperlink w:anchor="_Toc182416666" w:history="1">
        <w:r w:rsidRPr="00AF571F">
          <w:rPr>
            <w:rStyle w:val="Hyperlink"/>
            <w:noProof/>
          </w:rPr>
          <w:t>5.6 Foglalható időpontok kezelése</w:t>
        </w:r>
        <w:r>
          <w:rPr>
            <w:noProof/>
            <w:webHidden/>
          </w:rPr>
          <w:tab/>
        </w:r>
        <w:r>
          <w:rPr>
            <w:noProof/>
            <w:webHidden/>
          </w:rPr>
          <w:fldChar w:fldCharType="begin"/>
        </w:r>
        <w:r>
          <w:rPr>
            <w:noProof/>
            <w:webHidden/>
          </w:rPr>
          <w:instrText xml:space="preserve"> PAGEREF _Toc182416666 \h </w:instrText>
        </w:r>
        <w:r>
          <w:rPr>
            <w:noProof/>
            <w:webHidden/>
          </w:rPr>
        </w:r>
        <w:r>
          <w:rPr>
            <w:noProof/>
            <w:webHidden/>
          </w:rPr>
          <w:fldChar w:fldCharType="separate"/>
        </w:r>
        <w:r>
          <w:rPr>
            <w:noProof/>
            <w:webHidden/>
          </w:rPr>
          <w:t>30</w:t>
        </w:r>
        <w:r>
          <w:rPr>
            <w:noProof/>
            <w:webHidden/>
          </w:rPr>
          <w:fldChar w:fldCharType="end"/>
        </w:r>
      </w:hyperlink>
    </w:p>
    <w:p w14:paraId="31DF5183" w14:textId="1A5096D2" w:rsidR="0046700D" w:rsidRDefault="0046700D">
      <w:pPr>
        <w:pStyle w:val="TOC1"/>
        <w:rPr>
          <w:rFonts w:asciiTheme="minorHAnsi" w:eastAsiaTheme="minorEastAsia" w:hAnsiTheme="minorHAnsi" w:cstheme="minorBidi"/>
          <w:b w:val="0"/>
          <w:noProof/>
          <w:kern w:val="2"/>
          <w:lang w:eastAsia="hu-HU"/>
          <w14:ligatures w14:val="standardContextual"/>
        </w:rPr>
      </w:pPr>
      <w:hyperlink w:anchor="_Toc182416667" w:history="1">
        <w:r w:rsidRPr="00AF571F">
          <w:rPr>
            <w:rStyle w:val="Hyperlink"/>
            <w:noProof/>
          </w:rPr>
          <w:t>6 Összefoglaló</w:t>
        </w:r>
        <w:r>
          <w:rPr>
            <w:noProof/>
            <w:webHidden/>
          </w:rPr>
          <w:tab/>
        </w:r>
        <w:r>
          <w:rPr>
            <w:noProof/>
            <w:webHidden/>
          </w:rPr>
          <w:fldChar w:fldCharType="begin"/>
        </w:r>
        <w:r>
          <w:rPr>
            <w:noProof/>
            <w:webHidden/>
          </w:rPr>
          <w:instrText xml:space="preserve"> PAGEREF _Toc182416667 \h </w:instrText>
        </w:r>
        <w:r>
          <w:rPr>
            <w:noProof/>
            <w:webHidden/>
          </w:rPr>
        </w:r>
        <w:r>
          <w:rPr>
            <w:noProof/>
            <w:webHidden/>
          </w:rPr>
          <w:fldChar w:fldCharType="separate"/>
        </w:r>
        <w:r>
          <w:rPr>
            <w:noProof/>
            <w:webHidden/>
          </w:rPr>
          <w:t>31</w:t>
        </w:r>
        <w:r>
          <w:rPr>
            <w:noProof/>
            <w:webHidden/>
          </w:rPr>
          <w:fldChar w:fldCharType="end"/>
        </w:r>
      </w:hyperlink>
    </w:p>
    <w:p w14:paraId="5F46CD14" w14:textId="32273DC2" w:rsidR="0046700D" w:rsidRDefault="0046700D">
      <w:pPr>
        <w:pStyle w:val="TOC1"/>
        <w:rPr>
          <w:rFonts w:asciiTheme="minorHAnsi" w:eastAsiaTheme="minorEastAsia" w:hAnsiTheme="minorHAnsi" w:cstheme="minorBidi"/>
          <w:b w:val="0"/>
          <w:noProof/>
          <w:kern w:val="2"/>
          <w:lang w:eastAsia="hu-HU"/>
          <w14:ligatures w14:val="standardContextual"/>
        </w:rPr>
      </w:pPr>
      <w:hyperlink w:anchor="_Toc182416668" w:history="1">
        <w:r w:rsidRPr="00AF571F">
          <w:rPr>
            <w:rStyle w:val="Hyperlink"/>
            <w:noProof/>
          </w:rPr>
          <w:t>7 Irodalomjegyzék</w:t>
        </w:r>
        <w:r>
          <w:rPr>
            <w:noProof/>
            <w:webHidden/>
          </w:rPr>
          <w:tab/>
        </w:r>
        <w:r>
          <w:rPr>
            <w:noProof/>
            <w:webHidden/>
          </w:rPr>
          <w:fldChar w:fldCharType="begin"/>
        </w:r>
        <w:r>
          <w:rPr>
            <w:noProof/>
            <w:webHidden/>
          </w:rPr>
          <w:instrText xml:space="preserve"> PAGEREF _Toc182416668 \h </w:instrText>
        </w:r>
        <w:r>
          <w:rPr>
            <w:noProof/>
            <w:webHidden/>
          </w:rPr>
        </w:r>
        <w:r>
          <w:rPr>
            <w:noProof/>
            <w:webHidden/>
          </w:rPr>
          <w:fldChar w:fldCharType="separate"/>
        </w:r>
        <w:r>
          <w:rPr>
            <w:noProof/>
            <w:webHidden/>
          </w:rPr>
          <w:t>32</w:t>
        </w:r>
        <w:r>
          <w:rPr>
            <w:noProof/>
            <w:webHidden/>
          </w:rPr>
          <w:fldChar w:fldCharType="end"/>
        </w:r>
      </w:hyperlink>
    </w:p>
    <w:p w14:paraId="3A3664D6" w14:textId="3374E356" w:rsidR="0046700D" w:rsidRDefault="0046700D">
      <w:pPr>
        <w:pStyle w:val="TOC1"/>
        <w:rPr>
          <w:rFonts w:asciiTheme="minorHAnsi" w:eastAsiaTheme="minorEastAsia" w:hAnsiTheme="minorHAnsi" w:cstheme="minorBidi"/>
          <w:b w:val="0"/>
          <w:noProof/>
          <w:kern w:val="2"/>
          <w:lang w:eastAsia="hu-HU"/>
          <w14:ligatures w14:val="standardContextual"/>
        </w:rPr>
      </w:pPr>
      <w:hyperlink w:anchor="_Toc182416669" w:history="1">
        <w:r w:rsidRPr="00AF571F">
          <w:rPr>
            <w:rStyle w:val="Hyperlink"/>
            <w:noProof/>
          </w:rPr>
          <w:t>Függelék</w:t>
        </w:r>
        <w:r>
          <w:rPr>
            <w:noProof/>
            <w:webHidden/>
          </w:rPr>
          <w:tab/>
        </w:r>
        <w:r>
          <w:rPr>
            <w:noProof/>
            <w:webHidden/>
          </w:rPr>
          <w:fldChar w:fldCharType="begin"/>
        </w:r>
        <w:r>
          <w:rPr>
            <w:noProof/>
            <w:webHidden/>
          </w:rPr>
          <w:instrText xml:space="preserve"> PAGEREF _Toc182416669 \h </w:instrText>
        </w:r>
        <w:r>
          <w:rPr>
            <w:noProof/>
            <w:webHidden/>
          </w:rPr>
        </w:r>
        <w:r>
          <w:rPr>
            <w:noProof/>
            <w:webHidden/>
          </w:rPr>
          <w:fldChar w:fldCharType="separate"/>
        </w:r>
        <w:r>
          <w:rPr>
            <w:noProof/>
            <w:webHidden/>
          </w:rPr>
          <w:t>33</w:t>
        </w:r>
        <w:r>
          <w:rPr>
            <w:noProof/>
            <w:webHidden/>
          </w:rPr>
          <w:fldChar w:fldCharType="end"/>
        </w:r>
      </w:hyperlink>
    </w:p>
    <w:p w14:paraId="45012F29" w14:textId="53C74726" w:rsidR="00730B3C" w:rsidRDefault="00730B3C">
      <w:r>
        <w:rPr>
          <w:b/>
          <w:bCs/>
        </w:rPr>
        <w:fldChar w:fldCharType="end"/>
      </w:r>
    </w:p>
    <w:p w14:paraId="597B17CD" w14:textId="77777777" w:rsidR="0063585C" w:rsidRPr="00B50CAA" w:rsidRDefault="0063585C" w:rsidP="00281293">
      <w:pPr>
        <w:pStyle w:val="Caption"/>
      </w:pPr>
    </w:p>
    <w:p w14:paraId="624D007E" w14:textId="77777777" w:rsidR="00681E99" w:rsidRPr="00B50CAA" w:rsidRDefault="00681E99" w:rsidP="00854BDC">
      <w:pPr>
        <w:pStyle w:val="Nyilatkozatcm"/>
      </w:pPr>
      <w:r w:rsidRPr="00B50CAA">
        <w:lastRenderedPageBreak/>
        <w:t>Hallgatói nyilatkozat</w:t>
      </w:r>
    </w:p>
    <w:p w14:paraId="3F18C6A1" w14:textId="4C17645D" w:rsidR="00681E99" w:rsidRDefault="00681E99" w:rsidP="005E01E0">
      <w:pPr>
        <w:pStyle w:val="Nyilatkozatszveg"/>
      </w:pPr>
      <w:r w:rsidRPr="00B50CAA">
        <w:t xml:space="preserve">Alulírott </w:t>
      </w:r>
      <w:r w:rsidR="009A6AE4">
        <w:rPr>
          <w:b/>
          <w:bCs/>
        </w:rPr>
        <w:t>Jankó Júlia</w:t>
      </w:r>
      <w:r w:rsidRPr="00B50CAA">
        <w:t>, szigorló hallgató kijelentem, hogy ezt a</w:t>
      </w:r>
      <w:r>
        <w:t xml:space="preserve">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6BB51945" w:rsidR="00681E99" w:rsidRPr="00B50CAA" w:rsidRDefault="00681E99" w:rsidP="00681E99">
      <w:pPr>
        <w:pStyle w:val="Nyilatkozatkeltezs"/>
      </w:pPr>
      <w:r w:rsidRPr="00B50CAA">
        <w:t xml:space="preserve">Kelt: Budapest, </w:t>
      </w:r>
      <w:commentRangeStart w:id="0"/>
      <w:r w:rsidR="00630A92">
        <w:t>20</w:t>
      </w:r>
      <w:r w:rsidR="009A6AE4">
        <w:t>24</w:t>
      </w:r>
      <w:r w:rsidR="00630A92">
        <w:t>. 1</w:t>
      </w:r>
      <w:r w:rsidR="009A6AE4">
        <w:t>2</w:t>
      </w:r>
      <w:r w:rsidR="00630A92">
        <w:t xml:space="preserve">. </w:t>
      </w:r>
      <w:r w:rsidR="009A6AE4">
        <w:t>05</w:t>
      </w:r>
      <w:commentRangeEnd w:id="0"/>
      <w:r w:rsidR="00630A92">
        <w:rPr>
          <w:rStyle w:val="CommentReference"/>
        </w:rPr>
        <w:commentReference w:id="0"/>
      </w:r>
    </w:p>
    <w:p w14:paraId="47749B79" w14:textId="77777777" w:rsidR="00681E99" w:rsidRDefault="005E01E0" w:rsidP="00854BDC">
      <w:pPr>
        <w:pStyle w:val="Nyilatkozatalrs"/>
      </w:pPr>
      <w:r>
        <w:tab/>
      </w:r>
      <w:r w:rsidR="00854BDC">
        <w:t>...</w:t>
      </w:r>
      <w:r>
        <w:t>…………………………………………….</w:t>
      </w:r>
    </w:p>
    <w:p w14:paraId="5F7D501E" w14:textId="62299807" w:rsidR="005E01E0" w:rsidRDefault="00630A92" w:rsidP="00630A92">
      <w:pPr>
        <w:pStyle w:val="Nyilatkozatalrs"/>
        <w:ind w:firstLine="634"/>
      </w:pPr>
      <w:r>
        <w:t xml:space="preserve">                         </w:t>
      </w:r>
      <w:r w:rsidR="009A6AE4">
        <w:t>Jankó Júlia</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1" w:name="_Toc182416637"/>
      <w:r w:rsidRPr="00B50CAA">
        <w:lastRenderedPageBreak/>
        <w:t>Összefoglaló</w:t>
      </w:r>
      <w:bookmarkEnd w:id="1"/>
    </w:p>
    <w:p w14:paraId="5B17F885" w14:textId="20891A6D" w:rsidR="00824ADA" w:rsidRDefault="00824ADA" w:rsidP="00630A92">
      <w:r>
        <w:t>A szolgáltatóiparban manapság már alapvető elvárás, hogy a szolgáltató rendelkezzen egy webes felülettel</w:t>
      </w:r>
      <w:r w:rsidR="00693E4B">
        <w:t>. A szolgáltatóipar minden területén találkozhatunk rengeteg különböző megoldással, melyek ugyanolyan vagy nagyon hasonló funkciókat látnak el,</w:t>
      </w:r>
      <w:r w:rsidR="00831BBB">
        <w:t xml:space="preserve"> akár kozmetikai</w:t>
      </w:r>
      <w:r w:rsidR="00693E4B">
        <w:t>, egészségügyi, vagy fitnesz területen. Ezeken az oldalakon</w:t>
      </w:r>
      <w:r>
        <w:t xml:space="preserve"> tájékozódhatunk a nyújtott szolgáltatásokról és időpontot foglalhatunk ezekre. Így rengeteg szolgáltató kénytelen megoldani olyan problémákat, amit az összes előtte levő szolgáltató már</w:t>
      </w:r>
      <w:r w:rsidR="00693E4B">
        <w:t xml:space="preserve"> egyszer</w:t>
      </w:r>
      <w:r>
        <w:t xml:space="preserve"> megoldott. </w:t>
      </w:r>
      <w:r w:rsidR="00693E4B">
        <w:t>A</w:t>
      </w:r>
      <w:r>
        <w:t xml:space="preserve"> vevő</w:t>
      </w:r>
      <w:r w:rsidR="00693E4B">
        <w:t>k</w:t>
      </w:r>
      <w:r>
        <w:t xml:space="preserve"> szempontjából</w:t>
      </w:r>
      <w:r w:rsidR="00693E4B">
        <w:t xml:space="preserve"> is előnytelen ez a jelenség, mivel</w:t>
      </w:r>
      <w:r>
        <w:t xml:space="preserve"> </w:t>
      </w:r>
      <w:r w:rsidR="00693E4B">
        <w:t>ahány szolgáltató, annyi féle különböző weboldallal találkozhat. Az</w:t>
      </w:r>
      <w:r>
        <w:t xml:space="preserve"> oldalakon </w:t>
      </w:r>
      <w:r w:rsidR="00693E4B">
        <w:t xml:space="preserve">a funkciók hasonlók, viszont az oldal megjelenése és </w:t>
      </w:r>
      <w:r>
        <w:t>navigáció</w:t>
      </w:r>
      <w:r w:rsidR="00693E4B">
        <w:t xml:space="preserve"> különböző,</w:t>
      </w:r>
      <w:r>
        <w:t xml:space="preserve"> nehézkes</w:t>
      </w:r>
      <w:r w:rsidR="00693E4B">
        <w:t>.</w:t>
      </w:r>
    </w:p>
    <w:p w14:paraId="19B2F270" w14:textId="2F86A9AE" w:rsidR="00824ADA" w:rsidRDefault="00824ADA" w:rsidP="00630A92">
      <w:r>
        <w:t xml:space="preserve">Dolgozatomban egy olyan időpont foglaló alkalmazást mutatok be, mely </w:t>
      </w:r>
      <w:r w:rsidR="00292E7D">
        <w:t>megoldást ad ezekre a nehézségekre. Webalkalmazásomban lehetőségük van a különböző szolgáltatóknak regisztrálni és szolgáltatást nyújtani anélkül, hogy saját weboldalt fejlesztenének. Emellett a felhasználók egy egységes felületen kezelhetik foglalásaikat, valamint válogathatnak a különböző szolgáltatók között az egyéni preferenciájuk szerint.</w:t>
      </w:r>
    </w:p>
    <w:p w14:paraId="128D06A3" w14:textId="28221985" w:rsidR="00292E7D" w:rsidRDefault="00292E7D" w:rsidP="00630A92">
      <w:r>
        <w:t>Megoldásomban a felhasználóknak lehetőség van keresni több szempont alapján a szolgáltatók között. Időpontot foglalhatnak</w:t>
      </w:r>
      <w:r w:rsidR="004A0421">
        <w:t xml:space="preserve"> az elérhető szolgáltatóknál, menedzselhetik foglalásaikat és saját profiljukat.</w:t>
      </w:r>
      <w:r>
        <w:t xml:space="preserve"> </w:t>
      </w:r>
      <w:r w:rsidR="004A0421">
        <w:t>Szolgáltatóként az általános felhasználói funkciók mellett lehetőség van az általuk nyújtott szolgáltatások menedzselésére és elérhetőségeik megadására.</w:t>
      </w:r>
    </w:p>
    <w:p w14:paraId="68C22B44" w14:textId="77777777" w:rsidR="0063585C" w:rsidRDefault="0063585C" w:rsidP="00816BCB">
      <w:pPr>
        <w:pStyle w:val="Fejezetcimszmozsnlkl"/>
      </w:pPr>
      <w:bookmarkStart w:id="2" w:name="_Toc182416638"/>
      <w:r w:rsidRPr="00B50CAA">
        <w:lastRenderedPageBreak/>
        <w:t>Abstract</w:t>
      </w:r>
      <w:bookmarkEnd w:id="2"/>
    </w:p>
    <w:p w14:paraId="75019D47" w14:textId="77777777" w:rsidR="0057339F" w:rsidRDefault="0057339F" w:rsidP="0057339F">
      <w:bookmarkStart w:id="3" w:name="_Toc332797397"/>
      <w:r>
        <w:t>In the service industry, it is now a basic requirement that the service provider has a web interface. In all areas of the service industry, we can find many different solutions that perform the same or very similar functions, whether in the fields of cosmetics, health, or fitness. On these pages, you can find out about the services provided and book an appointment for them. Thus, many service providers are forced to solve problems that all the service providers before them have already solved once. This phenomenon is also disadvantageous from the customers' point of view, since there are as many different websites as there are service providers. The functions on the pages are similar, but the page appearance and navigation are different and difficult.</w:t>
      </w:r>
    </w:p>
    <w:p w14:paraId="59FBA474" w14:textId="77777777" w:rsidR="0057339F" w:rsidRDefault="0057339F" w:rsidP="0057339F">
      <w:r>
        <w:t>In my thesis, I present an appointment booking application that provides a solution to these difficulties. In my web application, different service providers have the opportunity to register and provide services without developing their own website. In addition, users can manage their reservations on a single interface and choose between different service providers according to their individual preferences.</w:t>
      </w:r>
    </w:p>
    <w:p w14:paraId="5F5E16CC" w14:textId="25E0D321" w:rsidR="0057339F" w:rsidRDefault="0057339F" w:rsidP="0057339F">
      <w:r>
        <w:t>In my solution, users have the opportunity to search among service providers based on several criteria. They can book an appointment with the available service providers, manage their reservations and their own profile. As a service provider, in addition to general user functions, it is possible to manage the services they provide and provide their contact information.</w:t>
      </w:r>
    </w:p>
    <w:p w14:paraId="0FE98BBF" w14:textId="77777777" w:rsidR="001A57BC" w:rsidRDefault="003F5425" w:rsidP="006A1B7F">
      <w:pPr>
        <w:pStyle w:val="Heading1"/>
      </w:pPr>
      <w:bookmarkStart w:id="4" w:name="_Toc182416639"/>
      <w:r>
        <w:lastRenderedPageBreak/>
        <w:t>Bevezetés</w:t>
      </w:r>
      <w:bookmarkEnd w:id="3"/>
      <w:bookmarkEnd w:id="4"/>
    </w:p>
    <w:p w14:paraId="0148A533" w14:textId="443ADBC3" w:rsidR="00F26F25" w:rsidRDefault="0057339F" w:rsidP="00456C34">
      <w:r>
        <w:t xml:space="preserve">Az internetnek köszönhetően akár mindennapi ügyeinket és teendőinket végezhetjük otthonunk kényelméből. Ilyen például a bankolás, home-office, utazások, események szervezése. Mivel sokan a telefonálás vagy személyes ügyintézés helyett interneten végzik teendőiket, így </w:t>
      </w:r>
      <w:r w:rsidR="00F26F25">
        <w:t xml:space="preserve">a szolgáltatási szektor is alkalmazkodott ehhez a változáshoz, </w:t>
      </w:r>
      <w:r w:rsidR="00456C34">
        <w:t>r</w:t>
      </w:r>
      <w:r w:rsidR="00F26F25">
        <w:t xml:space="preserve">itka az olyan szolgáltató, akinek nincsen weboldala. </w:t>
      </w:r>
      <w:r w:rsidR="00456C34">
        <w:t>Ezeken a weboldalakon</w:t>
      </w:r>
      <w:r w:rsidR="00F26F25">
        <w:t xml:space="preserve"> megtekinthetjük a szolgáltató és a szolgáltatás részleteit, árakat, és gyakran foglalhatunk időpontot</w:t>
      </w:r>
      <w:r w:rsidR="00456C34">
        <w:t xml:space="preserve"> is</w:t>
      </w:r>
      <w:r w:rsidR="00F26F25">
        <w:t xml:space="preserve"> ezekre a szolgáltatásokra.</w:t>
      </w:r>
    </w:p>
    <w:p w14:paraId="2073DF3E" w14:textId="5ADBA9FD" w:rsidR="00456C34" w:rsidRDefault="00456C34" w:rsidP="00456C34">
      <w:r>
        <w:t>Mivel rengeteg szolgáltató van a világon, ezért rengeteg különböző weboldallal találkozhatunk. Különbözhetnek stílusukban, elrendezésben, az oldal navigációjában, de általában mindegyiknek az a célja, hogy a látogató tájékozódhasson a szolgáltatásokról, és tudjon időpontot foglalni a szolgáltatásra.</w:t>
      </w:r>
      <w:r w:rsidR="008027EA">
        <w:t xml:space="preserve"> Mivel majdnem minden szolgáltatónak szüksége van egy ilyenre, ezért gyakran megoldják újra és újra ugyanazokat a feladatokat, ami idő és pénz igényes.</w:t>
      </w:r>
    </w:p>
    <w:p w14:paraId="6970BA2E" w14:textId="32A080EB" w:rsidR="00456C34" w:rsidRDefault="00456C34" w:rsidP="008027EA">
      <w:r>
        <w:t>Ha igénybe szeretnénk venni egy szolgáltatást,</w:t>
      </w:r>
      <w:r w:rsidR="00543359">
        <w:t xml:space="preserve"> a nagy választék miatt gyakran optimalizálni kezdünk a saját prioritásaink alapján. Általában szeretnénk minél olcsóbban szeretnénk szolgáltatást kapni. Gyakran fontos, hogy minél közelebb legyen ez otthonunkhoz, milyen minőségű munkát végez a szolgáltató, vagy hogy mennyire szimpatikus. Ehhez</w:t>
      </w:r>
      <w:r w:rsidR="008027EA">
        <w:t xml:space="preserve"> igyekszünk sok szolgáltatót összevetni, hogy kiválasszuk az optimálist, azonban ehhez először találnunk kell</w:t>
      </w:r>
      <w:r w:rsidR="00543359">
        <w:t xml:space="preserve"> </w:t>
      </w:r>
      <w:r w:rsidR="008027EA">
        <w:t>ilyen</w:t>
      </w:r>
      <w:r w:rsidR="00543359">
        <w:t xml:space="preserve"> szolgáltatókat. Navigálnunk és tájékozódnunk kell a sok különböző oldalon, összevetni a különböző információkat.</w:t>
      </w:r>
    </w:p>
    <w:p w14:paraId="1E1F870E" w14:textId="1247EAD3" w:rsidR="008027EA" w:rsidRDefault="008027EA" w:rsidP="008027EA">
      <w:r>
        <w:t>Megoldásomban egy olyan webes alkalmazást készítettem, amely lehetővé teszi a felhasználóknak a szolgáltató keresést</w:t>
      </w:r>
      <w:r w:rsidR="001B3270">
        <w:t xml:space="preserve"> és időpont foglalást egy egységes felületen. A szolgáltatóknak nem kell saját webalkalmazást készítenie, hanem beregisztrálhatják szolgáltatásaikat, és jobban megtalálhatóvá válnak a felhasználók számára.</w:t>
      </w:r>
    </w:p>
    <w:p w14:paraId="1933C945" w14:textId="5AAF086C" w:rsidR="001B3270" w:rsidRDefault="001B3270" w:rsidP="008027EA">
      <w:r>
        <w:t xml:space="preserve">Ebben az alkalmazásban szükségem volt egy weboldalra, amely esztétikusan és könnyedén teszi elérhetővé ezeket a funkciókat a felhasználó számára. Ezt a nagyon elterjedt React frontend technológiával oldottam meg. Ezelőtt még nem fejlesztettem React technológiában, ezért fontosnak tartottam, hogy megismerjem és elsajátítsam. A felhasználói felület mellett szükségem volt egy szerveroldali alkalmazásra, mely kiszolgálta a weboldal kéréseit, és meg tudtam benne fogalmazni az oldalon található </w:t>
      </w:r>
      <w:r>
        <w:lastRenderedPageBreak/>
        <w:t>funkciók logikáját. E</w:t>
      </w:r>
      <w:r w:rsidR="007500FC">
        <w:t>rre</w:t>
      </w:r>
      <w:r>
        <w:t xml:space="preserve"> a Spring</w:t>
      </w:r>
      <w:r w:rsidR="007500FC">
        <w:t xml:space="preserve"> Java alapú keretrendszert használtam, azonban Java helyett </w:t>
      </w:r>
      <w:r>
        <w:t>a fejlett és népszerű Kotlin programozási nyelven. A szerveroldali alkalmazásom mellé szükségem volt egy adatbázisra is, amelyben tároltam</w:t>
      </w:r>
      <w:r w:rsidR="007500FC">
        <w:t xml:space="preserve"> a szükséges információkat. Erre a Microsoft SQL Server által nyújtott relációs adatbázist használtam.</w:t>
      </w:r>
    </w:p>
    <w:p w14:paraId="16C038EC" w14:textId="6B7DE2F0" w:rsidR="00F26F25" w:rsidRDefault="00F26F25" w:rsidP="0057339F">
      <w:r>
        <w:t xml:space="preserve">Az időpont foglaló alkalmazásomnál a fodrászati vagy kozmetikai szolgáltatás foglalást tartottam szem előtt, így a dolgozatomban a szolgáltató szó használatánál </w:t>
      </w:r>
      <w:r w:rsidR="00456C34">
        <w:t xml:space="preserve">első sorban </w:t>
      </w:r>
      <w:r>
        <w:t>fodrászokra vagy kozmetikusokra</w:t>
      </w:r>
      <w:r w:rsidR="00456C34">
        <w:t xml:space="preserve"> utalok</w:t>
      </w:r>
      <w:r>
        <w:t xml:space="preserve">. </w:t>
      </w:r>
    </w:p>
    <w:p w14:paraId="2B4994EB" w14:textId="517E4D89" w:rsidR="007500FC" w:rsidRPr="000F4BAD" w:rsidRDefault="0095072F" w:rsidP="0057339F">
      <w:r>
        <w:t xml:space="preserve">Dolgozatom </w:t>
      </w:r>
      <w:r>
        <w:fldChar w:fldCharType="begin"/>
      </w:r>
      <w:r>
        <w:instrText xml:space="preserve"> REF _Ref168091925 \h </w:instrText>
      </w:r>
      <w:r>
        <w:fldChar w:fldCharType="separate"/>
      </w:r>
      <w:r w:rsidR="00082236">
        <w:t>Felhasznált technológiák</w:t>
      </w:r>
      <w:r>
        <w:fldChar w:fldCharType="end"/>
      </w:r>
      <w:r>
        <w:t xml:space="preserve"> fejezetében bemutatom a projektem elkészítéséhez használt technológiákat. A 3. </w:t>
      </w:r>
      <w:r>
        <w:fldChar w:fldCharType="begin"/>
      </w:r>
      <w:r>
        <w:instrText xml:space="preserve"> REF _Ref168092028 \h </w:instrText>
      </w:r>
      <w:r>
        <w:fldChar w:fldCharType="separate"/>
      </w:r>
      <w:r w:rsidR="00082236">
        <w:t>Követelmények</w:t>
      </w:r>
      <w:r>
        <w:fldChar w:fldCharType="end"/>
      </w:r>
      <w:r>
        <w:t xml:space="preserve"> fejezetben</w:t>
      </w:r>
      <w:r w:rsidRPr="000F4BAD">
        <w:t xml:space="preserve"> </w:t>
      </w:r>
      <w:r>
        <w:t>bemutatom a megoldás elvárt követelményeit. A 4.</w:t>
      </w:r>
      <w:r w:rsidR="004C2FB8">
        <w:t xml:space="preserve"> </w:t>
      </w:r>
      <w:r w:rsidR="004C2FB8">
        <w:fldChar w:fldCharType="begin"/>
      </w:r>
      <w:r w:rsidR="004C2FB8">
        <w:instrText xml:space="preserve"> REF _Ref168092189 \h </w:instrText>
      </w:r>
      <w:r w:rsidR="004C2FB8">
        <w:fldChar w:fldCharType="separate"/>
      </w:r>
      <w:r w:rsidR="00082236">
        <w:t>Architektúra</w:t>
      </w:r>
      <w:r w:rsidR="004C2FB8">
        <w:fldChar w:fldCharType="end"/>
      </w:r>
      <w:r>
        <w:t xml:space="preserve"> fejezetben </w:t>
      </w:r>
      <w:r w:rsidR="004C2FB8">
        <w:t xml:space="preserve">röviden áttekintem az elkészült alkalmazás architektúráját. Az 5. </w:t>
      </w:r>
      <w:r w:rsidR="004C2FB8">
        <w:fldChar w:fldCharType="begin"/>
      </w:r>
      <w:r w:rsidR="004C2FB8">
        <w:instrText xml:space="preserve"> REF _Ref168092197 \h </w:instrText>
      </w:r>
      <w:r w:rsidR="004C2FB8">
        <w:fldChar w:fldCharType="separate"/>
      </w:r>
      <w:r w:rsidR="00082236">
        <w:t>Megvalósítás</w:t>
      </w:r>
      <w:r w:rsidR="004C2FB8">
        <w:fldChar w:fldCharType="end"/>
      </w:r>
      <w:r w:rsidR="004C2FB8">
        <w:t xml:space="preserve"> fejezetben az elvárt funkcionális követelmények alapján mutatom be az alkalmazásomat. A 6. </w:t>
      </w:r>
      <w:r w:rsidR="004C2FB8">
        <w:fldChar w:fldCharType="begin"/>
      </w:r>
      <w:r w:rsidR="004C2FB8">
        <w:instrText xml:space="preserve"> REF _Ref168092327 \h </w:instrText>
      </w:r>
      <w:r w:rsidR="004C2FB8">
        <w:fldChar w:fldCharType="separate"/>
      </w:r>
      <w:r w:rsidR="00082236">
        <w:t>Összefoglaló</w:t>
      </w:r>
      <w:r w:rsidR="004C2FB8">
        <w:fldChar w:fldCharType="end"/>
      </w:r>
      <w:r w:rsidR="004C2FB8">
        <w:t xml:space="preserve"> fejezetben pedig röviden összefoglalom tapasztalataimat és az alkalmazás fejlesztési lehetőségeit.</w:t>
      </w:r>
    </w:p>
    <w:p w14:paraId="67B8AB75" w14:textId="615985D5" w:rsidR="00877820" w:rsidRDefault="00A40C11" w:rsidP="005334AD">
      <w:pPr>
        <w:pStyle w:val="Heading1"/>
      </w:pPr>
      <w:bookmarkStart w:id="5" w:name="_Ref168091925"/>
      <w:bookmarkStart w:id="6" w:name="_Ref168091934"/>
      <w:bookmarkStart w:id="7" w:name="_Ref168091939"/>
      <w:bookmarkStart w:id="8" w:name="_Ref168091942"/>
      <w:bookmarkStart w:id="9" w:name="_Ref168091949"/>
      <w:bookmarkStart w:id="10" w:name="_Toc332797398"/>
      <w:bookmarkStart w:id="11" w:name="_Toc182416640"/>
      <w:r>
        <w:lastRenderedPageBreak/>
        <w:t>Felhasznált technológiák</w:t>
      </w:r>
      <w:bookmarkEnd w:id="5"/>
      <w:bookmarkEnd w:id="6"/>
      <w:bookmarkEnd w:id="7"/>
      <w:bookmarkEnd w:id="8"/>
      <w:bookmarkEnd w:id="9"/>
      <w:bookmarkEnd w:id="11"/>
    </w:p>
    <w:p w14:paraId="2F264467" w14:textId="56DF3892" w:rsidR="00884605" w:rsidRDefault="004B001F" w:rsidP="00884605">
      <w:pPr>
        <w:pStyle w:val="Heading2"/>
      </w:pPr>
      <w:bookmarkStart w:id="12" w:name="_Toc182416641"/>
      <w:r>
        <w:t>Spring</w:t>
      </w:r>
      <w:r w:rsidR="00936DE2">
        <w:t xml:space="preserve"> Boot</w:t>
      </w:r>
      <w:bookmarkEnd w:id="12"/>
    </w:p>
    <w:p w14:paraId="19A9E955" w14:textId="1516EA4E" w:rsidR="000950D9" w:rsidRDefault="002550D6" w:rsidP="002550D6">
      <w:r>
        <w:t>A Spring</w:t>
      </w:r>
      <w:r w:rsidR="000950D9">
        <w:t xml:space="preserve"> framework</w:t>
      </w:r>
      <w:r>
        <w:t xml:space="preserve"> egy népszerű</w:t>
      </w:r>
      <w:r w:rsidR="008078E8">
        <w:t xml:space="preserve"> és rugalmas</w:t>
      </w:r>
      <w:r>
        <w:t xml:space="preserve"> Java keretrendszer, amely </w:t>
      </w:r>
      <w:r w:rsidR="008078E8">
        <w:t>le</w:t>
      </w:r>
      <w:r>
        <w:t xml:space="preserve">egyszerűsíti a webes alkalmazások fejlesztését. </w:t>
      </w:r>
      <w:r w:rsidR="000950D9">
        <w:t xml:space="preserve">Célja, hogy megoldást kínáljon a Java nagyvállalati alkalmazásokban gyakran felmerülő problémákra. </w:t>
      </w:r>
      <w:r w:rsidR="00153A01">
        <w:t>Fő jellemzője</w:t>
      </w:r>
      <w:r w:rsidR="00436556">
        <w:t xml:space="preserve"> a modularitás, és</w:t>
      </w:r>
      <w:r w:rsidR="00153A01">
        <w:t xml:space="preserve"> az Inversion of Control</w:t>
      </w:r>
      <w:r w:rsidR="00C354FA">
        <w:t xml:space="preserve"> (IoC)</w:t>
      </w:r>
      <w:r w:rsidR="00153A01">
        <w:t xml:space="preserve"> és Dependency Injection</w:t>
      </w:r>
      <w:r w:rsidR="00C354FA">
        <w:t xml:space="preserve"> (DI)</w:t>
      </w:r>
      <w:r w:rsidR="00153A01">
        <w:t xml:space="preserve"> tervezési elvek, mely során az objektumok</w:t>
      </w:r>
      <w:r w:rsidR="00E66EB7">
        <w:t xml:space="preserve"> (úgynevezett bean-ek)</w:t>
      </w:r>
      <w:r w:rsidR="00153A01">
        <w:t xml:space="preserve"> életciklusa és a függőségek feloldása és injektálása a keretrendszerre van bízva.</w:t>
      </w:r>
    </w:p>
    <w:p w14:paraId="6878B1C4" w14:textId="230D8E56" w:rsidR="005448F8" w:rsidRDefault="005448F8" w:rsidP="002550D6">
      <w:r>
        <w:t>A Spring Boot</w:t>
      </w:r>
      <w:r w:rsidR="008078E8">
        <w:t xml:space="preserve"> </w:t>
      </w:r>
      <w:sdt>
        <w:sdtPr>
          <w:id w:val="-170416347"/>
          <w:citation/>
        </w:sdtPr>
        <w:sdtContent>
          <w:r w:rsidR="008078E8">
            <w:fldChar w:fldCharType="begin"/>
          </w:r>
          <w:r w:rsidR="008078E8">
            <w:instrText xml:space="preserve"> CITATION Spr24 \l 1038 </w:instrText>
          </w:r>
          <w:r w:rsidR="008078E8">
            <w:fldChar w:fldCharType="separate"/>
          </w:r>
          <w:r w:rsidR="00A10561">
            <w:rPr>
              <w:noProof/>
            </w:rPr>
            <w:t>[1]</w:t>
          </w:r>
          <w:r w:rsidR="008078E8">
            <w:fldChar w:fldCharType="end"/>
          </w:r>
        </w:sdtContent>
      </w:sdt>
      <w:r>
        <w:t xml:space="preserve"> a Spring Framework egyik kiterjesztése, amelynek célja, hogy leegyszerűsítse a Spring alapú alkalmazások fejlesztését és telepítését. Mivel a Spring Framework</w:t>
      </w:r>
      <w:r w:rsidR="008078E8">
        <w:t xml:space="preserve"> rendkívül rugalmas és személyre szabható, a konfigurálás gyakran hosszan tartó manuális beállításokat és komplex döntéseket igényel. A Spring Boot ezt a komplexitást egyszerűsíti előre beállított technológiákkal és komponensekkel</w:t>
      </w:r>
      <w:r w:rsidR="00092ED9">
        <w:t xml:space="preserve">. Egy új projekt létrehozására használhatjuk a Spring Initializr </w:t>
      </w:r>
      <w:sdt>
        <w:sdtPr>
          <w:id w:val="-2131167660"/>
          <w:citation/>
        </w:sdtPr>
        <w:sdtContent>
          <w:r w:rsidR="00092ED9">
            <w:fldChar w:fldCharType="begin"/>
          </w:r>
          <w:r w:rsidR="00092ED9">
            <w:instrText xml:space="preserve"> CITATION Spr241 \l 1038 </w:instrText>
          </w:r>
          <w:r w:rsidR="00092ED9">
            <w:fldChar w:fldCharType="separate"/>
          </w:r>
          <w:r w:rsidR="00A10561">
            <w:rPr>
              <w:noProof/>
            </w:rPr>
            <w:t>[2]</w:t>
          </w:r>
          <w:r w:rsidR="00092ED9">
            <w:fldChar w:fldCharType="end"/>
          </w:r>
        </w:sdtContent>
      </w:sdt>
      <w:r w:rsidR="00092ED9">
        <w:t xml:space="preserve"> weboldalt, melynél a felületen kiválaszthatjuk a kezdő projektünk technológiáit és függőségeit, majd a generált projektet letöltve futtathatjuk is az új alkalmazásunkat.</w:t>
      </w:r>
    </w:p>
    <w:p w14:paraId="09AE47D4" w14:textId="35D6AEBB" w:rsidR="00C17963" w:rsidRDefault="00C17963" w:rsidP="00C17963">
      <w:r w:rsidRPr="00C354FA">
        <w:t>A Spring keretrendszer számos annotációval rendelkezik, amelyek különböző célokra szolgálnak, és megkönnyítik a fejlesztők számára a konfigurálást</w:t>
      </w:r>
      <w:r>
        <w:t>. A rétegzési annotációk, mint például a @Service, @Repository és @Controller, segítenek a különböző rétegek elkülönítésében. A konfigurációs annotációk lehetővé teszik az alkalmazás konfigurációját XML fájl helyett Kotlin osztályokból. Ezeken kívül lehetőségünk van webes, adatbázis, életciklus, scope és injektálási annotációk használatára is.</w:t>
      </w:r>
    </w:p>
    <w:p w14:paraId="2CF6717A" w14:textId="77777777" w:rsidR="00C354FA" w:rsidRDefault="00C354FA" w:rsidP="00C354FA">
      <w:pPr>
        <w:pStyle w:val="Kd"/>
        <w:pBdr>
          <w:top w:val="single" w:sz="4" w:space="1" w:color="auto"/>
          <w:left w:val="single" w:sz="4" w:space="4" w:color="auto"/>
          <w:bottom w:val="single" w:sz="4" w:space="1" w:color="auto"/>
          <w:right w:val="single" w:sz="4" w:space="4" w:color="auto"/>
        </w:pBdr>
      </w:pPr>
      <w:r>
        <w:t>@Service</w:t>
      </w:r>
    </w:p>
    <w:p w14:paraId="056C1E3B" w14:textId="77777777" w:rsidR="00C354FA" w:rsidRDefault="00C354FA" w:rsidP="00C354FA">
      <w:pPr>
        <w:pStyle w:val="Kd"/>
        <w:pBdr>
          <w:top w:val="single" w:sz="4" w:space="1" w:color="auto"/>
          <w:left w:val="single" w:sz="4" w:space="4" w:color="auto"/>
          <w:bottom w:val="single" w:sz="4" w:space="1" w:color="auto"/>
          <w:right w:val="single" w:sz="4" w:space="4" w:color="auto"/>
        </w:pBdr>
      </w:pPr>
      <w:r>
        <w:t>class UserService(private val userRepository: UserRepository) {</w:t>
      </w:r>
    </w:p>
    <w:p w14:paraId="1FD066CC" w14:textId="77777777" w:rsidR="00C354FA" w:rsidRDefault="00C354FA" w:rsidP="00C354FA">
      <w:pPr>
        <w:pStyle w:val="Kd"/>
        <w:pBdr>
          <w:top w:val="single" w:sz="4" w:space="1" w:color="auto"/>
          <w:left w:val="single" w:sz="4" w:space="4" w:color="auto"/>
          <w:bottom w:val="single" w:sz="4" w:space="1" w:color="auto"/>
          <w:right w:val="single" w:sz="4" w:space="4" w:color="auto"/>
        </w:pBdr>
      </w:pPr>
    </w:p>
    <w:p w14:paraId="19045DC7" w14:textId="77777777" w:rsidR="00C354FA" w:rsidRDefault="00C354FA" w:rsidP="00C354FA">
      <w:pPr>
        <w:pStyle w:val="Kd"/>
        <w:pBdr>
          <w:top w:val="single" w:sz="4" w:space="1" w:color="auto"/>
          <w:left w:val="single" w:sz="4" w:space="4" w:color="auto"/>
          <w:bottom w:val="single" w:sz="4" w:space="1" w:color="auto"/>
          <w:right w:val="single" w:sz="4" w:space="4" w:color="auto"/>
        </w:pBdr>
      </w:pPr>
      <w:r>
        <w:t xml:space="preserve">    fun getUserCount(): Long {</w:t>
      </w:r>
    </w:p>
    <w:p w14:paraId="578E6193" w14:textId="77777777" w:rsidR="00C354FA" w:rsidRDefault="00C354FA" w:rsidP="00C354FA">
      <w:pPr>
        <w:pStyle w:val="Kd"/>
        <w:pBdr>
          <w:top w:val="single" w:sz="4" w:space="1" w:color="auto"/>
          <w:left w:val="single" w:sz="4" w:space="4" w:color="auto"/>
          <w:bottom w:val="single" w:sz="4" w:space="1" w:color="auto"/>
          <w:right w:val="single" w:sz="4" w:space="4" w:color="auto"/>
        </w:pBdr>
      </w:pPr>
      <w:r>
        <w:t xml:space="preserve">        return userRepository.count() // visszaadja a felhasználók számát az adatbázisban</w:t>
      </w:r>
    </w:p>
    <w:p w14:paraId="0C422CC8" w14:textId="77777777" w:rsidR="00C354FA" w:rsidRDefault="00C354FA" w:rsidP="00C354FA">
      <w:pPr>
        <w:pStyle w:val="Kd"/>
        <w:pBdr>
          <w:top w:val="single" w:sz="4" w:space="1" w:color="auto"/>
          <w:left w:val="single" w:sz="4" w:space="4" w:color="auto"/>
          <w:bottom w:val="single" w:sz="4" w:space="1" w:color="auto"/>
          <w:right w:val="single" w:sz="4" w:space="4" w:color="auto"/>
        </w:pBdr>
      </w:pPr>
      <w:r>
        <w:t xml:space="preserve">    }</w:t>
      </w:r>
    </w:p>
    <w:p w14:paraId="467CA30F" w14:textId="61BCA91B" w:rsidR="00C354FA" w:rsidRDefault="00C354FA" w:rsidP="00C354FA">
      <w:pPr>
        <w:pStyle w:val="Kd"/>
        <w:keepNext/>
        <w:pBdr>
          <w:top w:val="single" w:sz="4" w:space="1" w:color="auto"/>
          <w:left w:val="single" w:sz="4" w:space="4" w:color="auto"/>
          <w:bottom w:val="single" w:sz="4" w:space="1" w:color="auto"/>
          <w:right w:val="single" w:sz="4" w:space="4" w:color="auto"/>
        </w:pBdr>
      </w:pPr>
      <w:r>
        <w:t>}</w:t>
      </w:r>
    </w:p>
    <w:bookmarkStart w:id="13" w:name="_Ref180360110"/>
    <w:p w14:paraId="14AE49F3" w14:textId="64F009B7" w:rsidR="00C354FA" w:rsidRDefault="00C354FA" w:rsidP="00281293">
      <w:pPr>
        <w:pStyle w:val="Caption"/>
      </w:pPr>
      <w:r>
        <w:fldChar w:fldCharType="begin"/>
      </w:r>
      <w:r>
        <w:instrText xml:space="preserve"> SEQ kódrészlet \* ARABIC </w:instrText>
      </w:r>
      <w:r>
        <w:fldChar w:fldCharType="separate"/>
      </w:r>
      <w:r w:rsidR="00281293">
        <w:rPr>
          <w:noProof/>
        </w:rPr>
        <w:t>1</w:t>
      </w:r>
      <w:r>
        <w:fldChar w:fldCharType="end"/>
      </w:r>
      <w:r>
        <w:t>. kódrészlet</w:t>
      </w:r>
      <w:bookmarkEnd w:id="13"/>
      <w:r>
        <w:t xml:space="preserve"> Spring Dependency Injection példa</w:t>
      </w:r>
    </w:p>
    <w:p w14:paraId="4C6BF5E7" w14:textId="7C8EB79D" w:rsidR="002550D6" w:rsidRPr="002550D6" w:rsidRDefault="00FE6CF0" w:rsidP="00B675FF">
      <w:r>
        <w:lastRenderedPageBreak/>
        <w:t xml:space="preserve">Az </w:t>
      </w:r>
      <w:r>
        <w:fldChar w:fldCharType="begin"/>
      </w:r>
      <w:r>
        <w:instrText xml:space="preserve"> REF _Ref180360110 \h </w:instrText>
      </w:r>
      <w:r>
        <w:fldChar w:fldCharType="separate"/>
      </w:r>
      <w:r w:rsidR="00082236">
        <w:rPr>
          <w:noProof/>
        </w:rPr>
        <w:t>1</w:t>
      </w:r>
      <w:r w:rsidR="00082236">
        <w:t>. kódrészlet</w:t>
      </w:r>
      <w:r>
        <w:fldChar w:fldCharType="end"/>
      </w:r>
      <w:r w:rsidR="008E42DF">
        <w:t xml:space="preserve"> egy üzleti rétegben található bean leírására ad pédát. Mivel nem kell foglalkoznunk az objektum életciklusával, így nincsen boilerplate kód, pár sorból létrehozhatunk egy ilyen osztályt. A Spring a konstruktorként megadott típust kikeresi a regisztrált bean-ek közül, példányosítja és létrehozza vele a UserService objektumot. A keretrendszer kikényszeríti a fa jellegű függőségeket, mivel két objektum egymásra függ</w:t>
      </w:r>
      <w:r w:rsidR="007552D4">
        <w:t>ése esetén (akár tranzitívan)</w:t>
      </w:r>
      <w:r w:rsidR="008E42DF">
        <w:t xml:space="preserve"> egyiket sem tudja létrehozni</w:t>
      </w:r>
      <w:r w:rsidR="007552D4">
        <w:t xml:space="preserve">, hiszen ehhez szüksége van a másik objektumra az </w:t>
      </w:r>
      <w:r w:rsidR="008E42DF">
        <w:t>injektál</w:t>
      </w:r>
      <w:r w:rsidR="007552D4">
        <w:t>áshoz. Ezzel nem alakulnak ki körkörös, kibogozhatatlan függőségek, ezzel átláthatóbbá és könnyebben kezelhetővé téve a kódot.</w:t>
      </w:r>
    </w:p>
    <w:p w14:paraId="76CF27D8" w14:textId="79B87299" w:rsidR="00884605" w:rsidRDefault="00884605" w:rsidP="00884605">
      <w:pPr>
        <w:pStyle w:val="Heading2"/>
      </w:pPr>
      <w:bookmarkStart w:id="14" w:name="_Toc182416642"/>
      <w:r>
        <w:t>Gradle</w:t>
      </w:r>
      <w:bookmarkEnd w:id="14"/>
    </w:p>
    <w:p w14:paraId="3D7C1F80" w14:textId="35337A5A" w:rsidR="00953136" w:rsidRDefault="00D4312D" w:rsidP="00953136">
      <w:r>
        <w:t>A Gradle</w:t>
      </w:r>
      <w:r w:rsidR="00850FE8">
        <w:t xml:space="preserve"> </w:t>
      </w:r>
      <w:sdt>
        <w:sdtPr>
          <w:id w:val="447434059"/>
          <w:citation/>
        </w:sdtPr>
        <w:sdtContent>
          <w:r w:rsidR="00850FE8">
            <w:fldChar w:fldCharType="begin"/>
          </w:r>
          <w:r w:rsidR="00850FE8">
            <w:instrText xml:space="preserve"> CITATION Gra24 \l 1038 </w:instrText>
          </w:r>
          <w:r w:rsidR="00850FE8">
            <w:fldChar w:fldCharType="separate"/>
          </w:r>
          <w:r w:rsidR="00A10561">
            <w:rPr>
              <w:noProof/>
            </w:rPr>
            <w:t>[3]</w:t>
          </w:r>
          <w:r w:rsidR="00850FE8">
            <w:fldChar w:fldCharType="end"/>
          </w:r>
        </w:sdtContent>
      </w:sdt>
      <w:r>
        <w:t xml:space="preserve"> egy futtatás automatizáló eszköz Java, Android és Kotlin </w:t>
      </w:r>
      <w:r w:rsidR="008470F6">
        <w:t xml:space="preserve">alapú </w:t>
      </w:r>
      <w:r>
        <w:t>projektekhez. Segít a projekthez szükséges függőségek telepítésében, projekt konfigurációban</w:t>
      </w:r>
      <w:r w:rsidR="008470F6">
        <w:t>. Rendelkezik beépített futtatható taszkokkal, például build és clean, illetve</w:t>
      </w:r>
      <w:r>
        <w:t xml:space="preserve"> akár általunk definiált taszkokkal is testre szabhatjuk alkalmazásunk futtatási folyamatait.</w:t>
      </w:r>
      <w:r w:rsidR="008470F6">
        <w:t xml:space="preserve"> Ez nem csak fejlesztés során lehet kényelmes, de akár a </w:t>
      </w:r>
      <w:r w:rsidR="008470F6" w:rsidRPr="008470F6">
        <w:t>DevOps</w:t>
      </w:r>
      <w:r w:rsidR="008470F6">
        <w:t xml:space="preserve"> feladatokat is megkönnyíthetik a konzolból hívható Gradle taszkok.</w:t>
      </w:r>
      <w:r w:rsidR="00704F5C">
        <w:t xml:space="preserve"> </w:t>
      </w:r>
    </w:p>
    <w:p w14:paraId="3366312E" w14:textId="4E3B442D" w:rsidR="00953136" w:rsidRDefault="00953136" w:rsidP="00953136">
      <w:r>
        <w:t>A Gradle a deklaratív DSL (Domain Specific Language) nyelv használatával könnyen olvasható és karban tartható build fájlokat eredményez, továbbá egyszerűen integrálható a Kotlin nyelvvel.</w:t>
      </w:r>
    </w:p>
    <w:p w14:paraId="02462EF8" w14:textId="7B6D83CC" w:rsidR="00884605" w:rsidRDefault="00884605" w:rsidP="00953136">
      <w:pPr>
        <w:pStyle w:val="Heading2"/>
      </w:pPr>
      <w:bookmarkStart w:id="15" w:name="_Toc182416643"/>
      <w:r>
        <w:t>JPA</w:t>
      </w:r>
      <w:r w:rsidR="00F361C8">
        <w:t xml:space="preserve"> és Hibernate</w:t>
      </w:r>
      <w:bookmarkEnd w:id="15"/>
    </w:p>
    <w:p w14:paraId="3F2EA857" w14:textId="52A1E17B" w:rsidR="001E01EB" w:rsidRDefault="00F361C8" w:rsidP="00F361C8">
      <w:r>
        <w:t xml:space="preserve">A </w:t>
      </w:r>
      <w:r w:rsidR="00850FE8">
        <w:t xml:space="preserve">Jakarta Persistence </w:t>
      </w:r>
      <w:r>
        <w:t>(JPA</w:t>
      </w:r>
      <w:r w:rsidR="00850FE8">
        <w:t>)</w:t>
      </w:r>
      <w:r w:rsidR="00CE7EC9">
        <w:t xml:space="preserve"> </w:t>
      </w:r>
      <w:sdt>
        <w:sdtPr>
          <w:id w:val="572860983"/>
          <w:citation/>
        </w:sdtPr>
        <w:sdtContent>
          <w:r w:rsidR="00CE7EC9">
            <w:fldChar w:fldCharType="begin"/>
          </w:r>
          <w:r w:rsidR="00CE7EC9">
            <w:instrText xml:space="preserve"> CITATION Jak24 \l 1038 </w:instrText>
          </w:r>
          <w:r w:rsidR="00CE7EC9">
            <w:fldChar w:fldCharType="separate"/>
          </w:r>
          <w:r w:rsidR="00A10561">
            <w:rPr>
              <w:noProof/>
            </w:rPr>
            <w:t>[4]</w:t>
          </w:r>
          <w:r w:rsidR="00CE7EC9">
            <w:fldChar w:fldCharType="end"/>
          </w:r>
        </w:sdtContent>
      </w:sdt>
      <w:r w:rsidR="00850FE8">
        <w:t xml:space="preserve"> a korábban Java Persistent API-ként ismert</w:t>
      </w:r>
      <w:r>
        <w:t xml:space="preserve"> Java szabvány az objektumok és relációs adatbázisok közötti</w:t>
      </w:r>
      <w:r w:rsidR="00936DE2">
        <w:t xml:space="preserve"> adatleképezéshez (ORM). A Hibernate</w:t>
      </w:r>
      <w:r w:rsidR="008F79CB">
        <w:t xml:space="preserve"> </w:t>
      </w:r>
      <w:sdt>
        <w:sdtPr>
          <w:id w:val="503329455"/>
          <w:citation/>
        </w:sdtPr>
        <w:sdtContent>
          <w:r w:rsidR="008F79CB">
            <w:fldChar w:fldCharType="begin"/>
          </w:r>
          <w:r w:rsidR="008F79CB">
            <w:instrText xml:space="preserve"> CITATION Hib24 \l 1038 </w:instrText>
          </w:r>
          <w:r w:rsidR="008F79CB">
            <w:fldChar w:fldCharType="separate"/>
          </w:r>
          <w:r w:rsidR="00A10561">
            <w:rPr>
              <w:noProof/>
            </w:rPr>
            <w:t>[5]</w:t>
          </w:r>
          <w:r w:rsidR="008F79CB">
            <w:fldChar w:fldCharType="end"/>
          </w:r>
        </w:sdtContent>
      </w:sdt>
      <w:r w:rsidR="00936DE2">
        <w:t xml:space="preserve"> a JPA egyik legelterjetteb implementációja, amely megvalósítja és kiterjeszti ezt a szabványt. </w:t>
      </w:r>
      <w:r w:rsidR="001E01EB">
        <w:t>A Spring Data JPA</w:t>
      </w:r>
      <w:r w:rsidR="00936DE2">
        <w:t xml:space="preserve"> </w:t>
      </w:r>
      <w:r w:rsidR="001E01EB">
        <w:t xml:space="preserve">biztosítja ezen technológiák </w:t>
      </w:r>
      <w:r w:rsidR="00936DE2">
        <w:t>szoros integrációj</w:t>
      </w:r>
      <w:r w:rsidR="001E01EB">
        <w:t>át</w:t>
      </w:r>
      <w:r w:rsidR="00936DE2">
        <w:t xml:space="preserve"> a Spring Boot keretrendszerbe</w:t>
      </w:r>
      <w:r w:rsidR="001E01EB">
        <w:t xml:space="preserve">, ezzel minimalizálva a szükséges konfigurációt. </w:t>
      </w:r>
    </w:p>
    <w:p w14:paraId="5B0751A2" w14:textId="77777777" w:rsidR="003B7102" w:rsidRDefault="003B7102" w:rsidP="003B7102">
      <w:pPr>
        <w:pStyle w:val="Kd"/>
        <w:pBdr>
          <w:top w:val="single" w:sz="4" w:space="1" w:color="auto"/>
          <w:left w:val="single" w:sz="4" w:space="4" w:color="auto"/>
          <w:bottom w:val="single" w:sz="4" w:space="1" w:color="auto"/>
          <w:right w:val="single" w:sz="4" w:space="4" w:color="auto"/>
        </w:pBdr>
      </w:pPr>
      <w:r>
        <w:t>@Entity</w:t>
      </w:r>
    </w:p>
    <w:p w14:paraId="42D3981B" w14:textId="77777777" w:rsidR="003B7102" w:rsidRDefault="003B7102" w:rsidP="003B7102">
      <w:pPr>
        <w:pStyle w:val="Kd"/>
        <w:pBdr>
          <w:top w:val="single" w:sz="4" w:space="1" w:color="auto"/>
          <w:left w:val="single" w:sz="4" w:space="4" w:color="auto"/>
          <w:bottom w:val="single" w:sz="4" w:space="1" w:color="auto"/>
          <w:right w:val="single" w:sz="4" w:space="4" w:color="auto"/>
        </w:pBdr>
      </w:pPr>
      <w:r>
        <w:t>@Table(name = "users")</w:t>
      </w:r>
    </w:p>
    <w:p w14:paraId="4A7F1EFF" w14:textId="77777777" w:rsidR="003B7102" w:rsidRDefault="003B7102" w:rsidP="003B7102">
      <w:pPr>
        <w:pStyle w:val="Kd"/>
        <w:pBdr>
          <w:top w:val="single" w:sz="4" w:space="1" w:color="auto"/>
          <w:left w:val="single" w:sz="4" w:space="4" w:color="auto"/>
          <w:bottom w:val="single" w:sz="4" w:space="1" w:color="auto"/>
          <w:right w:val="single" w:sz="4" w:space="4" w:color="auto"/>
        </w:pBdr>
      </w:pPr>
      <w:r>
        <w:t>data class User(</w:t>
      </w:r>
    </w:p>
    <w:p w14:paraId="09D4F8A7" w14:textId="77777777" w:rsidR="003B7102" w:rsidRDefault="003B7102" w:rsidP="003B7102">
      <w:pPr>
        <w:pStyle w:val="Kd"/>
        <w:pBdr>
          <w:top w:val="single" w:sz="4" w:space="1" w:color="auto"/>
          <w:left w:val="single" w:sz="4" w:space="4" w:color="auto"/>
          <w:bottom w:val="single" w:sz="4" w:space="1" w:color="auto"/>
          <w:right w:val="single" w:sz="4" w:space="4" w:color="auto"/>
        </w:pBdr>
      </w:pPr>
      <w:r>
        <w:t xml:space="preserve">    @Id</w:t>
      </w:r>
    </w:p>
    <w:p w14:paraId="4A53D43E" w14:textId="77777777" w:rsidR="003B7102" w:rsidRDefault="003B7102" w:rsidP="003B7102">
      <w:pPr>
        <w:pStyle w:val="Kd"/>
        <w:pBdr>
          <w:top w:val="single" w:sz="4" w:space="1" w:color="auto"/>
          <w:left w:val="single" w:sz="4" w:space="4" w:color="auto"/>
          <w:bottom w:val="single" w:sz="4" w:space="1" w:color="auto"/>
          <w:right w:val="single" w:sz="4" w:space="4" w:color="auto"/>
        </w:pBdr>
      </w:pPr>
      <w:r>
        <w:t xml:space="preserve">    @GeneratedValue(strategy = GenerationType.IDENTITY)</w:t>
      </w:r>
    </w:p>
    <w:p w14:paraId="261871DD" w14:textId="034FD091" w:rsidR="003B7102" w:rsidRDefault="003B7102" w:rsidP="003B7102">
      <w:pPr>
        <w:pStyle w:val="Kd"/>
        <w:pBdr>
          <w:top w:val="single" w:sz="4" w:space="1" w:color="auto"/>
          <w:left w:val="single" w:sz="4" w:space="4" w:color="auto"/>
          <w:bottom w:val="single" w:sz="4" w:space="1" w:color="auto"/>
          <w:right w:val="single" w:sz="4" w:space="4" w:color="auto"/>
        </w:pBdr>
      </w:pPr>
      <w:r>
        <w:t xml:space="preserve">    val id: Long? = null,</w:t>
      </w:r>
    </w:p>
    <w:p w14:paraId="12D50401" w14:textId="77777777" w:rsidR="003B7102" w:rsidRDefault="003B7102" w:rsidP="003B7102">
      <w:pPr>
        <w:pStyle w:val="Kd"/>
        <w:pBdr>
          <w:top w:val="single" w:sz="4" w:space="1" w:color="auto"/>
          <w:left w:val="single" w:sz="4" w:space="4" w:color="auto"/>
          <w:bottom w:val="single" w:sz="4" w:space="1" w:color="auto"/>
          <w:right w:val="single" w:sz="4" w:space="4" w:color="auto"/>
        </w:pBdr>
      </w:pPr>
      <w:r>
        <w:t xml:space="preserve">    @Column(nullable = false)</w:t>
      </w:r>
    </w:p>
    <w:p w14:paraId="1107503D" w14:textId="77777777" w:rsidR="003B7102" w:rsidRDefault="003B7102" w:rsidP="003B7102">
      <w:pPr>
        <w:pStyle w:val="Kd"/>
        <w:pBdr>
          <w:top w:val="single" w:sz="4" w:space="1" w:color="auto"/>
          <w:left w:val="single" w:sz="4" w:space="4" w:color="auto"/>
          <w:bottom w:val="single" w:sz="4" w:space="1" w:color="auto"/>
          <w:right w:val="single" w:sz="4" w:space="4" w:color="auto"/>
        </w:pBdr>
      </w:pPr>
      <w:r>
        <w:t xml:space="preserve">    val username: String,</w:t>
      </w:r>
    </w:p>
    <w:p w14:paraId="609DFEA3" w14:textId="77777777" w:rsidR="003B7102" w:rsidRDefault="003B7102" w:rsidP="003B7102">
      <w:pPr>
        <w:pStyle w:val="Kd"/>
        <w:pBdr>
          <w:top w:val="single" w:sz="4" w:space="1" w:color="auto"/>
          <w:left w:val="single" w:sz="4" w:space="4" w:color="auto"/>
          <w:bottom w:val="single" w:sz="4" w:space="1" w:color="auto"/>
          <w:right w:val="single" w:sz="4" w:space="4" w:color="auto"/>
        </w:pBdr>
      </w:pPr>
    </w:p>
    <w:p w14:paraId="283EA22F" w14:textId="77777777" w:rsidR="003B7102" w:rsidRDefault="003B7102" w:rsidP="003B7102">
      <w:pPr>
        <w:pStyle w:val="Kd"/>
        <w:pBdr>
          <w:top w:val="single" w:sz="4" w:space="1" w:color="auto"/>
          <w:left w:val="single" w:sz="4" w:space="4" w:color="auto"/>
          <w:bottom w:val="single" w:sz="4" w:space="1" w:color="auto"/>
          <w:right w:val="single" w:sz="4" w:space="4" w:color="auto"/>
        </w:pBdr>
      </w:pPr>
      <w:r>
        <w:t xml:space="preserve">    @Column(nullable = false)</w:t>
      </w:r>
    </w:p>
    <w:p w14:paraId="05E0BF4B" w14:textId="77777777" w:rsidR="003B7102" w:rsidRDefault="003B7102" w:rsidP="003B7102">
      <w:pPr>
        <w:pStyle w:val="Kd"/>
        <w:pBdr>
          <w:top w:val="single" w:sz="4" w:space="1" w:color="auto"/>
          <w:left w:val="single" w:sz="4" w:space="4" w:color="auto"/>
          <w:bottom w:val="single" w:sz="4" w:space="1" w:color="auto"/>
          <w:right w:val="single" w:sz="4" w:space="4" w:color="auto"/>
        </w:pBdr>
      </w:pPr>
      <w:r>
        <w:lastRenderedPageBreak/>
        <w:t xml:space="preserve">    val email: String</w:t>
      </w:r>
    </w:p>
    <w:p w14:paraId="6004412D" w14:textId="77777777" w:rsidR="00941372" w:rsidRDefault="00941372" w:rsidP="003B7102">
      <w:pPr>
        <w:pStyle w:val="Kd"/>
        <w:pBdr>
          <w:top w:val="single" w:sz="4" w:space="1" w:color="auto"/>
          <w:left w:val="single" w:sz="4" w:space="4" w:color="auto"/>
          <w:bottom w:val="single" w:sz="4" w:space="1" w:color="auto"/>
          <w:right w:val="single" w:sz="4" w:space="4" w:color="auto"/>
        </w:pBdr>
      </w:pPr>
    </w:p>
    <w:p w14:paraId="7002B6ED" w14:textId="2CB21498" w:rsidR="00941372" w:rsidRDefault="00941372" w:rsidP="00941372">
      <w:pPr>
        <w:pStyle w:val="Kd"/>
        <w:pBdr>
          <w:top w:val="single" w:sz="4" w:space="1" w:color="auto"/>
          <w:left w:val="single" w:sz="4" w:space="4" w:color="auto"/>
          <w:bottom w:val="single" w:sz="4" w:space="1" w:color="auto"/>
          <w:right w:val="single" w:sz="4" w:space="4" w:color="auto"/>
        </w:pBdr>
      </w:pPr>
      <w:r>
        <w:t xml:space="preserve">    @Column(nullable = false)</w:t>
      </w:r>
    </w:p>
    <w:p w14:paraId="63971BC2" w14:textId="333097D0" w:rsidR="00941372" w:rsidRDefault="00941372" w:rsidP="00941372">
      <w:pPr>
        <w:pStyle w:val="Kd"/>
        <w:pBdr>
          <w:top w:val="single" w:sz="4" w:space="1" w:color="auto"/>
          <w:left w:val="single" w:sz="4" w:space="4" w:color="auto"/>
          <w:bottom w:val="single" w:sz="4" w:space="1" w:color="auto"/>
          <w:right w:val="single" w:sz="4" w:space="4" w:color="auto"/>
        </w:pBdr>
      </w:pPr>
      <w:r>
        <w:t xml:space="preserve">    val birthDate: LocalDate</w:t>
      </w:r>
    </w:p>
    <w:p w14:paraId="1B8723CC" w14:textId="1A174809" w:rsidR="003B7102" w:rsidRDefault="003B7102" w:rsidP="003B7102">
      <w:pPr>
        <w:pStyle w:val="Kd"/>
        <w:keepNext/>
        <w:pBdr>
          <w:top w:val="single" w:sz="4" w:space="1" w:color="auto"/>
          <w:left w:val="single" w:sz="4" w:space="4" w:color="auto"/>
          <w:bottom w:val="single" w:sz="4" w:space="1" w:color="auto"/>
          <w:right w:val="single" w:sz="4" w:space="4" w:color="auto"/>
        </w:pBdr>
      </w:pPr>
      <w:r>
        <w:t>)</w:t>
      </w:r>
    </w:p>
    <w:bookmarkStart w:id="16" w:name="_Ref180341645"/>
    <w:p w14:paraId="7AEFD63E" w14:textId="7FB2D6ED" w:rsidR="003B7102" w:rsidRDefault="003B7102" w:rsidP="00281293">
      <w:pPr>
        <w:pStyle w:val="Caption"/>
      </w:pPr>
      <w:r>
        <w:fldChar w:fldCharType="begin"/>
      </w:r>
      <w:r>
        <w:instrText xml:space="preserve"> SEQ kódrészlet \* ARABIC </w:instrText>
      </w:r>
      <w:r>
        <w:fldChar w:fldCharType="separate"/>
      </w:r>
      <w:r w:rsidR="00281293">
        <w:rPr>
          <w:noProof/>
        </w:rPr>
        <w:t>2</w:t>
      </w:r>
      <w:r>
        <w:fldChar w:fldCharType="end"/>
      </w:r>
      <w:r>
        <w:t>. kódrészlet</w:t>
      </w:r>
      <w:bookmarkEnd w:id="16"/>
      <w:r>
        <w:t xml:space="preserve"> Példa entitás</w:t>
      </w:r>
    </w:p>
    <w:p w14:paraId="2683271F" w14:textId="0098ED94" w:rsidR="00F361C8" w:rsidRDefault="001E01EB" w:rsidP="00F361C8">
      <w:r>
        <w:t>Az</w:t>
      </w:r>
      <w:r w:rsidR="00F361C8" w:rsidRPr="00F361C8">
        <w:t xml:space="preserve"> adatbázisban lévő táblák sorait</w:t>
      </w:r>
      <w:r w:rsidR="003B7102">
        <w:t xml:space="preserve"> </w:t>
      </w:r>
      <w:r w:rsidR="00F361C8" w:rsidRPr="00F361C8">
        <w:t>közvetlenül Kotlin osztályokként</w:t>
      </w:r>
      <w:r w:rsidR="00F361C8">
        <w:t xml:space="preserve"> kezel</w:t>
      </w:r>
      <w:r>
        <w:t>hetjük</w:t>
      </w:r>
      <w:r w:rsidR="003B7102">
        <w:t xml:space="preserve">, melyre a </w:t>
      </w:r>
      <w:r w:rsidR="003B7102">
        <w:fldChar w:fldCharType="begin"/>
      </w:r>
      <w:r w:rsidR="003B7102">
        <w:instrText xml:space="preserve"> REF _Ref180341645 \h </w:instrText>
      </w:r>
      <w:r w:rsidR="003B7102">
        <w:fldChar w:fldCharType="separate"/>
      </w:r>
      <w:r w:rsidR="00082236">
        <w:rPr>
          <w:noProof/>
        </w:rPr>
        <w:t>2</w:t>
      </w:r>
      <w:r w:rsidR="00082236">
        <w:t>. kódrészlet</w:t>
      </w:r>
      <w:r w:rsidR="003B7102">
        <w:fldChar w:fldCharType="end"/>
      </w:r>
      <w:r w:rsidR="003B7102">
        <w:t xml:space="preserve"> ad példát. Az @Entity annotációval adhatjuk meg, hogy ez az osztály egy adatbázisban lévő táblát reprezentál, és objektumai a táblán belüli entitás példányokat. A fent látható módon megadhatjuk például a tábla nevét, elsődleges kulcsot és annak generálási módját, oszlopokat és ezek tulajdonságait. </w:t>
      </w:r>
      <w:r w:rsidR="008A4570">
        <w:t>Emellett lehetőséget ad entitások közötti komplexebb relációk kezelésére, például egy-a-sokhoz (One-to-Many) vagy sok-a-sokhoz (Many-to-Many)</w:t>
      </w:r>
      <w:r w:rsidR="00850FE8">
        <w:t>. A kapcsolatok betöltésének típusát is beállíthatjuk Lazy vagy Eager stratégiára</w:t>
      </w:r>
      <w:r w:rsidR="008A4570">
        <w:t>. A Kotlin nyelvi funkciói, például a data class és null bizto</w:t>
      </w:r>
      <w:r w:rsidR="00AF74BC">
        <w:t>n</w:t>
      </w:r>
      <w:r w:rsidR="008A4570">
        <w:t xml:space="preserve">ság </w:t>
      </w:r>
      <w:r w:rsidR="00AF74BC">
        <w:t>tovább növelik az adatbázis kezelés hatékonyságát.</w:t>
      </w:r>
    </w:p>
    <w:p w14:paraId="1539DB85" w14:textId="72408856" w:rsidR="00941372" w:rsidRDefault="00941372" w:rsidP="00941372">
      <w:r>
        <w:t xml:space="preserve">Az entitások kezelésére a JPA egy előre definiált, típusosan paraméterezhető repository interfészt nyújt. Így a leggyakoribb adatbázis műveleteket, mint a mentés, keresés, törlés, frissítés, előre megírt függvényekkel végezhetjük el, mely kevesebb </w:t>
      </w:r>
      <w:r w:rsidRPr="008A4570">
        <w:t>boilerplate</w:t>
      </w:r>
      <w:r>
        <w:t xml:space="preserve"> kódot eredményez. A beépített funkciókon kívül készíthetünk egyedi lekérdezéseket is. A repository képes a függvény deklarációból lekérdezést generálni, amely során nem szükséges megírnunk az implementációt, vagy az adatbázis lekérdezést, csak a megfelelő függvény elnevezési konvenciót kell használnunk. </w:t>
      </w:r>
    </w:p>
    <w:p w14:paraId="6E946F7C" w14:textId="77777777" w:rsidR="00B1308B" w:rsidRDefault="00B1308B" w:rsidP="00B1308B">
      <w:pPr>
        <w:pStyle w:val="Kd"/>
        <w:pBdr>
          <w:top w:val="single" w:sz="4" w:space="1" w:color="auto"/>
          <w:left w:val="single" w:sz="4" w:space="4" w:color="auto"/>
          <w:bottom w:val="single" w:sz="4" w:space="1" w:color="auto"/>
          <w:right w:val="single" w:sz="4" w:space="4" w:color="auto"/>
        </w:pBdr>
      </w:pPr>
      <w:r>
        <w:t>@Repository</w:t>
      </w:r>
    </w:p>
    <w:p w14:paraId="5FB88A95" w14:textId="4FF204A9" w:rsidR="00B1308B" w:rsidRDefault="00B1308B" w:rsidP="00B1308B">
      <w:pPr>
        <w:pStyle w:val="Kd"/>
        <w:pBdr>
          <w:top w:val="single" w:sz="4" w:space="1" w:color="auto"/>
          <w:left w:val="single" w:sz="4" w:space="4" w:color="auto"/>
          <w:bottom w:val="single" w:sz="4" w:space="1" w:color="auto"/>
          <w:right w:val="single" w:sz="4" w:space="4" w:color="auto"/>
        </w:pBdr>
      </w:pPr>
      <w:r>
        <w:t>interface UserRepository : JpaRepository&lt;User, Long&gt; {</w:t>
      </w:r>
    </w:p>
    <w:p w14:paraId="45A96BC4" w14:textId="54B59877" w:rsidR="00B1308B" w:rsidRDefault="00B1308B" w:rsidP="00B1308B">
      <w:pPr>
        <w:pStyle w:val="Kd"/>
        <w:pBdr>
          <w:top w:val="single" w:sz="4" w:space="1" w:color="auto"/>
          <w:left w:val="single" w:sz="4" w:space="4" w:color="auto"/>
          <w:bottom w:val="single" w:sz="4" w:space="1" w:color="auto"/>
          <w:right w:val="single" w:sz="4" w:space="4" w:color="auto"/>
        </w:pBdr>
      </w:pPr>
      <w:r>
        <w:t xml:space="preserve">    fun findByUsername(username: String): Optional&lt;User&gt;</w:t>
      </w:r>
    </w:p>
    <w:p w14:paraId="43BA9863" w14:textId="0FC1F10F" w:rsidR="00F71D5E" w:rsidRDefault="00F71D5E" w:rsidP="00B1308B">
      <w:pPr>
        <w:pStyle w:val="Kd"/>
        <w:pBdr>
          <w:top w:val="single" w:sz="4" w:space="1" w:color="auto"/>
          <w:left w:val="single" w:sz="4" w:space="4" w:color="auto"/>
          <w:bottom w:val="single" w:sz="4" w:space="1" w:color="auto"/>
          <w:right w:val="single" w:sz="4" w:space="4" w:color="auto"/>
        </w:pBdr>
      </w:pPr>
      <w:r>
        <w:t xml:space="preserve">    </w:t>
      </w:r>
      <w:r w:rsidRPr="00F71D5E">
        <w:t>fun findAllByBirthDateAfter(date: LocalDate): List&lt;User&gt;</w:t>
      </w:r>
    </w:p>
    <w:p w14:paraId="6EA2F381" w14:textId="0F981ECA" w:rsidR="00B1308B" w:rsidRDefault="00B1308B" w:rsidP="00B1308B">
      <w:pPr>
        <w:pStyle w:val="Kd"/>
        <w:keepNext/>
        <w:pBdr>
          <w:top w:val="single" w:sz="4" w:space="1" w:color="auto"/>
          <w:left w:val="single" w:sz="4" w:space="4" w:color="auto"/>
          <w:bottom w:val="single" w:sz="4" w:space="1" w:color="auto"/>
          <w:right w:val="single" w:sz="4" w:space="4" w:color="auto"/>
        </w:pBdr>
      </w:pPr>
      <w:r>
        <w:t>}</w:t>
      </w:r>
    </w:p>
    <w:bookmarkStart w:id="17" w:name="_Ref180342513"/>
    <w:p w14:paraId="1B60245B" w14:textId="7FC0EBA5" w:rsidR="00B1308B" w:rsidRDefault="00B1308B" w:rsidP="00281293">
      <w:pPr>
        <w:pStyle w:val="Caption"/>
      </w:pPr>
      <w:r>
        <w:fldChar w:fldCharType="begin"/>
      </w:r>
      <w:r>
        <w:instrText xml:space="preserve"> SEQ kódrészlet \* ARABIC </w:instrText>
      </w:r>
      <w:r>
        <w:fldChar w:fldCharType="separate"/>
      </w:r>
      <w:r w:rsidR="00281293">
        <w:rPr>
          <w:noProof/>
        </w:rPr>
        <w:t>3</w:t>
      </w:r>
      <w:r>
        <w:fldChar w:fldCharType="end"/>
      </w:r>
      <w:r>
        <w:t>. kódrészlet</w:t>
      </w:r>
      <w:bookmarkEnd w:id="17"/>
      <w:r>
        <w:t xml:space="preserve"> Példa repository interfész</w:t>
      </w:r>
    </w:p>
    <w:p w14:paraId="1F39E007" w14:textId="1E2EB045" w:rsidR="003B7102" w:rsidRPr="00F361C8" w:rsidRDefault="00B1308B" w:rsidP="00F361C8">
      <w:r>
        <w:t>A fenti példán (</w:t>
      </w:r>
      <w:r>
        <w:fldChar w:fldCharType="begin"/>
      </w:r>
      <w:r>
        <w:instrText xml:space="preserve"> REF _Ref180342513 \h </w:instrText>
      </w:r>
      <w:r>
        <w:fldChar w:fldCharType="separate"/>
      </w:r>
      <w:r w:rsidR="00082236">
        <w:rPr>
          <w:noProof/>
        </w:rPr>
        <w:t>3</w:t>
      </w:r>
      <w:r w:rsidR="00082236">
        <w:t>. kódrészlet</w:t>
      </w:r>
      <w:r>
        <w:fldChar w:fldCharType="end"/>
      </w:r>
      <w:r>
        <w:t>)</w:t>
      </w:r>
      <w:r w:rsidR="00C2065D">
        <w:t xml:space="preserve"> a User entitás kezelésére egy </w:t>
      </w:r>
      <w:r w:rsidR="001A1943">
        <w:t xml:space="preserve">UserRepository interfészt hozunk létre, mely leszármazik a </w:t>
      </w:r>
      <w:r w:rsidR="00C2065D">
        <w:t>User típusú</w:t>
      </w:r>
      <w:r>
        <w:t xml:space="preserve"> JpaRepository</w:t>
      </w:r>
      <w:r w:rsidR="003C6625">
        <w:t xml:space="preserve"> interfészből</w:t>
      </w:r>
      <w:r w:rsidR="001A1943">
        <w:t xml:space="preserve">. Ezen már elérhetőek a korábban említett műveletek, és </w:t>
      </w:r>
      <w:r w:rsidR="00F71D5E">
        <w:t>két</w:t>
      </w:r>
      <w:r w:rsidR="001A1943">
        <w:t xml:space="preserve"> új lekérdezést is megfogalmaztunk függvény elnevezésével és paraméterezésével. A findByUsername függvény segítségével kereshetünk a User példányok között</w:t>
      </w:r>
      <w:r w:rsidR="00941372">
        <w:t xml:space="preserve"> felhasználónév alapjá</w:t>
      </w:r>
      <w:r w:rsidR="00F71D5E">
        <w:t>n, a findAllByBirthDateAfter függvény pedig azokat találja meg, akik egy bizonyos dátum után születtek.</w:t>
      </w:r>
    </w:p>
    <w:p w14:paraId="62AA7B8B" w14:textId="76A9E2AE" w:rsidR="00884605" w:rsidRDefault="00884605" w:rsidP="00884605">
      <w:pPr>
        <w:pStyle w:val="Heading2"/>
      </w:pPr>
      <w:bookmarkStart w:id="18" w:name="_Toc182416644"/>
      <w:r>
        <w:lastRenderedPageBreak/>
        <w:t>Tervezési minták</w:t>
      </w:r>
      <w:bookmarkEnd w:id="18"/>
    </w:p>
    <w:p w14:paraId="7744ED42" w14:textId="77777777" w:rsidR="004C7E05" w:rsidRDefault="004C7E05" w:rsidP="004C7E05">
      <w:pPr>
        <w:pStyle w:val="Kp"/>
      </w:pPr>
      <w:r>
        <w:rPr>
          <w:noProof/>
        </w:rPr>
        <w:drawing>
          <wp:inline distT="0" distB="0" distL="0" distR="0" wp14:anchorId="35C9B814" wp14:editId="42F70ED8">
            <wp:extent cx="5400040" cy="3488690"/>
            <wp:effectExtent l="0" t="0" r="0" b="0"/>
            <wp:docPr id="110688907" name="Picture 1" descr="A diagram of a web 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8907" name="Picture 1" descr="A diagram of a web sit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488690"/>
                    </a:xfrm>
                    <a:prstGeom prst="rect">
                      <a:avLst/>
                    </a:prstGeom>
                    <a:noFill/>
                    <a:ln>
                      <a:noFill/>
                    </a:ln>
                  </pic:spPr>
                </pic:pic>
              </a:graphicData>
            </a:graphic>
          </wp:inline>
        </w:drawing>
      </w:r>
    </w:p>
    <w:p w14:paraId="4C53E8D5" w14:textId="0990FFE6" w:rsidR="004C7E05" w:rsidRDefault="004C7E05" w:rsidP="00281293">
      <w:pPr>
        <w:pStyle w:val="Caption"/>
      </w:pPr>
      <w:r>
        <w:fldChar w:fldCharType="begin"/>
      </w:r>
      <w:r>
        <w:instrText xml:space="preserve"> SEQ kódrészlet \* ARABIC </w:instrText>
      </w:r>
      <w:r>
        <w:fldChar w:fldCharType="separate"/>
      </w:r>
      <w:r w:rsidR="00281293">
        <w:rPr>
          <w:noProof/>
        </w:rPr>
        <w:t>4</w:t>
      </w:r>
      <w:r>
        <w:fldChar w:fldCharType="end"/>
      </w:r>
      <w:r>
        <w:t xml:space="preserve">. kódrészlet Domain Driven Design </w:t>
      </w:r>
      <w:sdt>
        <w:sdtPr>
          <w:id w:val="-1063095332"/>
          <w:citation/>
        </w:sdtPr>
        <w:sdtContent>
          <w:r>
            <w:fldChar w:fldCharType="begin"/>
          </w:r>
          <w:r>
            <w:instrText xml:space="preserve"> CITATION Dom24 \l 1038 </w:instrText>
          </w:r>
          <w:r>
            <w:fldChar w:fldCharType="separate"/>
          </w:r>
          <w:r w:rsidR="00A10561">
            <w:rPr>
              <w:noProof/>
            </w:rPr>
            <w:t>[6]</w:t>
          </w:r>
          <w:r>
            <w:fldChar w:fldCharType="end"/>
          </w:r>
        </w:sdtContent>
      </w:sdt>
    </w:p>
    <w:p w14:paraId="1F1A8158" w14:textId="15669605" w:rsidR="00884605" w:rsidRDefault="001842E9" w:rsidP="001A3868">
      <w:r w:rsidRPr="001842E9">
        <w:t>A Domain-Driven Design (DDD)</w:t>
      </w:r>
      <w:r w:rsidR="004C7E05">
        <w:t xml:space="preserve"> </w:t>
      </w:r>
      <w:sdt>
        <w:sdtPr>
          <w:id w:val="572862784"/>
          <w:citation/>
        </w:sdtPr>
        <w:sdtContent>
          <w:r w:rsidR="004C7E05">
            <w:fldChar w:fldCharType="begin"/>
          </w:r>
          <w:r w:rsidR="004C7E05">
            <w:instrText xml:space="preserve"> CITATION Dom24 \l 1038 </w:instrText>
          </w:r>
          <w:r w:rsidR="004C7E05">
            <w:fldChar w:fldCharType="separate"/>
          </w:r>
          <w:r w:rsidR="00A10561">
            <w:rPr>
              <w:noProof/>
            </w:rPr>
            <w:t>[6]</w:t>
          </w:r>
          <w:r w:rsidR="004C7E05">
            <w:fldChar w:fldCharType="end"/>
          </w:r>
        </w:sdtContent>
      </w:sdt>
      <w:r w:rsidRPr="001842E9">
        <w:t xml:space="preserve"> egy tervezési megközelítés, amelynek célja, hogy az üzleti logika köré építsük fel az alkalmazás architektúráját</w:t>
      </w:r>
      <w:r w:rsidR="004C7E05">
        <w:t xml:space="preserve"> (</w:t>
      </w:r>
      <w:r w:rsidR="004C7E05">
        <w:fldChar w:fldCharType="begin"/>
      </w:r>
      <w:r w:rsidR="004C7E05">
        <w:instrText xml:space="preserve"> REF _Ref180361704 \h </w:instrText>
      </w:r>
      <w:r w:rsidR="004C7E05">
        <w:fldChar w:fldCharType="separate"/>
      </w:r>
      <w:r w:rsidR="00082236">
        <w:rPr>
          <w:noProof/>
        </w:rPr>
        <w:t>3</w:t>
      </w:r>
      <w:r w:rsidR="00082236">
        <w:t>. ábra</w:t>
      </w:r>
      <w:r w:rsidR="004C7E05">
        <w:fldChar w:fldCharType="end"/>
      </w:r>
      <w:r w:rsidR="004C7E05">
        <w:t>)</w:t>
      </w:r>
      <w:r w:rsidRPr="001842E9">
        <w:t>. A DDD alapelvei szerint a szoftver tervezése során a valódi üzleti problémák modelljei (domain-ek) kerülnek előtérbe</w:t>
      </w:r>
      <w:r>
        <w:t xml:space="preserve">. </w:t>
      </w:r>
      <w:r w:rsidR="0032395E">
        <w:t xml:space="preserve">Egy általános monolitikus alkalmazáshoz képest szükséges, hogy </w:t>
      </w:r>
      <w:r w:rsidR="0032395E" w:rsidRPr="00AA0B67">
        <w:t>az üzleti logika független maradjon az adatbázistól</w:t>
      </w:r>
      <w:r w:rsidR="0032395E">
        <w:t>, amelyet a függőség inverziójával oldhatunk meg.</w:t>
      </w:r>
      <w:r w:rsidR="00AA0B67">
        <w:t xml:space="preserve"> </w:t>
      </w:r>
      <w:r w:rsidR="0032395E">
        <w:t>A Repository minta segítségével egy közös absztrakciós réteget, a egy repository interfészt tehetünk a kettő közé, ezzel megvalósítva az inverziót.</w:t>
      </w:r>
    </w:p>
    <w:p w14:paraId="765DE107" w14:textId="575A888D" w:rsidR="001A3868" w:rsidRPr="00884605" w:rsidRDefault="001A3868" w:rsidP="001A3868">
      <w:r>
        <w:t xml:space="preserve">A Domain Driven Design megközelítésben a függőségek inverziója mellett szükségünk van </w:t>
      </w:r>
      <w:r w:rsidR="002E3E4C">
        <w:t>Data Transfer</w:t>
      </w:r>
      <w:r>
        <w:t xml:space="preserve"> </w:t>
      </w:r>
      <w:r w:rsidR="002E3E4C">
        <w:t>Object-ekre</w:t>
      </w:r>
      <w:r>
        <w:t xml:space="preserve"> (D</w:t>
      </w:r>
      <w:r w:rsidR="007E21F3">
        <w:t>TO</w:t>
      </w:r>
      <w:r>
        <w:t>),</w:t>
      </w:r>
      <w:r w:rsidR="00CA68C6">
        <w:t xml:space="preserve"> </w:t>
      </w:r>
      <w:r>
        <w:t>melyekkel minimalizálhatjuk a rétegek közötti függőségeket</w:t>
      </w:r>
      <w:r w:rsidR="002E3E4C">
        <w:t>.</w:t>
      </w:r>
      <w:r>
        <w:t xml:space="preserve"> </w:t>
      </w:r>
      <w:r w:rsidR="002E3E4C">
        <w:t>R</w:t>
      </w:r>
      <w:r w:rsidR="00CA68C6">
        <w:t>étegenként egyedi adatstruktúrát építhetünk, és megóvhatjuk adatainkat a lehetséges inkonzisztens állapotoktól.</w:t>
      </w:r>
      <w:r w:rsidR="007E21F3">
        <w:t xml:space="preserve"> A </w:t>
      </w:r>
      <w:r w:rsidR="002E3E4C">
        <w:t>K</w:t>
      </w:r>
      <w:r w:rsidR="007E21F3">
        <w:t>otlin nyelvi elemek leegyszerűsítik az entitások és adatátviteli objektumok közti leképezést, ezzel csökkentve a boilerplate kód mennyiségét.</w:t>
      </w:r>
    </w:p>
    <w:p w14:paraId="12ECF361" w14:textId="77777777" w:rsidR="00884605" w:rsidRDefault="00884605" w:rsidP="00884605">
      <w:pPr>
        <w:pStyle w:val="Heading2"/>
      </w:pPr>
      <w:bookmarkStart w:id="19" w:name="_Toc182416645"/>
      <w:r>
        <w:lastRenderedPageBreak/>
        <w:t>TypeScript</w:t>
      </w:r>
      <w:bookmarkEnd w:id="19"/>
    </w:p>
    <w:p w14:paraId="17B926AE" w14:textId="2AA1406D" w:rsidR="00F902A7" w:rsidRPr="00F902A7" w:rsidRDefault="00F902A7" w:rsidP="00F902A7">
      <w:r w:rsidRPr="00F902A7">
        <w:t>A JavaScript egy prototípus-alapú programozási nyelv, amelyet elsősorban weboldalak interaktivitásának és dinamikus viselkedésének biztosítására használnak.</w:t>
      </w:r>
      <w:r>
        <w:t xml:space="preserve"> A TypeScript a JavaScript egy típuskiterjesztése, amely statikus típusosságot vezet be</w:t>
      </w:r>
      <w:r w:rsidR="006C5057">
        <w:t xml:space="preserve"> a JavaScript dinamikus típusrendszere fölé</w:t>
      </w:r>
      <w:r w:rsidR="00333801">
        <w:t>. Már a kód írásakor típusellenőrzést végez, így hibamentesebb, átláthatóbb és könnyebben karbantartható kódot eredményez.</w:t>
      </w:r>
    </w:p>
    <w:p w14:paraId="7F2CB53D" w14:textId="77777777" w:rsidR="00884605" w:rsidRDefault="00884605" w:rsidP="00884605">
      <w:pPr>
        <w:pStyle w:val="Heading2"/>
      </w:pPr>
      <w:bookmarkStart w:id="20" w:name="_Toc182416646"/>
      <w:r>
        <w:t>React</w:t>
      </w:r>
      <w:bookmarkEnd w:id="20"/>
    </w:p>
    <w:p w14:paraId="4AC26F6A" w14:textId="55B2B996" w:rsidR="00116F54" w:rsidRDefault="00AF155E" w:rsidP="00116F54">
      <w:r>
        <w:t>A React egy</w:t>
      </w:r>
      <w:r w:rsidR="008E3BDE">
        <w:t xml:space="preserve"> </w:t>
      </w:r>
      <w:r w:rsidR="008E3BDE" w:rsidRPr="008E3BDE">
        <w:t>nyílt forráskódú</w:t>
      </w:r>
      <w:r>
        <w:t xml:space="preserve"> </w:t>
      </w:r>
      <w:r w:rsidR="003E0763">
        <w:t xml:space="preserve">JavaScript </w:t>
      </w:r>
      <w:r>
        <w:t>könyvtár</w:t>
      </w:r>
      <w:r w:rsidR="008E3BDE">
        <w:t>, amelyet a Meta (korábban Facebook) fejlesztett ki</w:t>
      </w:r>
      <w:r>
        <w:t xml:space="preserve"> </w:t>
      </w:r>
      <w:r w:rsidR="008E3BDE">
        <w:t>a</w:t>
      </w:r>
      <w:r w:rsidR="003E0763">
        <w:t xml:space="preserve"> </w:t>
      </w:r>
      <w:r>
        <w:t>webes felhasználói felületek</w:t>
      </w:r>
      <w:r w:rsidR="008E3BDE">
        <w:t xml:space="preserve"> építésére</w:t>
      </w:r>
      <w:r>
        <w:t>. Segítségével</w:t>
      </w:r>
      <w:r w:rsidR="00F87350">
        <w:t xml:space="preserve"> könnyen készíthetünk Single-page alkalmazásokat. Egy Single-page alkalmazás egy olyan webes alkalmazás, amely</w:t>
      </w:r>
      <w:r w:rsidR="003E0763">
        <w:t>nél</w:t>
      </w:r>
      <w:r w:rsidR="00F87350">
        <w:t xml:space="preserve"> a felhasználó</w:t>
      </w:r>
      <w:r w:rsidR="003E0763">
        <w:t>i interakció során a weboldal</w:t>
      </w:r>
      <w:r w:rsidR="00F87350">
        <w:t xml:space="preserve"> dinamikusan újraírja tartalmát, szemben a klasszikus megoldással, melynél új oldalak betöltésére lenne szükség.</w:t>
      </w:r>
      <w:r>
        <w:t xml:space="preserve"> </w:t>
      </w:r>
      <w:r w:rsidR="00F87350">
        <w:t xml:space="preserve">Ezáltal gyorsabban képes </w:t>
      </w:r>
      <w:r w:rsidR="005B5B20">
        <w:t>reagálni a felhasználó kéréseire</w:t>
      </w:r>
      <w:r w:rsidR="001A3740">
        <w:t>.</w:t>
      </w:r>
      <w:r w:rsidR="00116F54">
        <w:t xml:space="preserve"> </w:t>
      </w:r>
    </w:p>
    <w:p w14:paraId="7C6EA800" w14:textId="15A2C066" w:rsidR="00922A83" w:rsidRDefault="003E0763" w:rsidP="00116F54">
      <w:r w:rsidRPr="003E0763">
        <w:t>A React fő célja, hogy a felhasználói felület elemeit komponensekké bontva megkönnyítse az újrafelhasználhatóságot és az alkalmazások kezelhetőségét.</w:t>
      </w:r>
      <w:r w:rsidR="00116F54">
        <w:t xml:space="preserve"> Ezeket a komponenseket deklaratív módon JavaScript vagy a típus kiterjesztett TypeScript használatával tehetjük meg. A komponensek</w:t>
      </w:r>
      <w:r w:rsidR="008E3BDE">
        <w:t xml:space="preserve"> olyan változók, melyek tartalmazzák a működésükhöz szükséges logikát, megjelenítést és állapotot.</w:t>
      </w:r>
      <w:r w:rsidR="00922A83">
        <w:t xml:space="preserve"> Komponenst </w:t>
      </w:r>
      <w:r w:rsidR="00156C3E">
        <w:t xml:space="preserve">osztályokkal vagy </w:t>
      </w:r>
      <w:r w:rsidR="00922A83">
        <w:t>függvényekkel hozhatunk létre, melyeknek visszatérési értékét JSX (JavaScript Syntax Extension)</w:t>
      </w:r>
      <w:r w:rsidR="008616BF">
        <w:t xml:space="preserve"> </w:t>
      </w:r>
      <w:sdt>
        <w:sdtPr>
          <w:id w:val="1013266265"/>
          <w:citation/>
        </w:sdtPr>
        <w:sdtContent>
          <w:r w:rsidR="008616BF">
            <w:fldChar w:fldCharType="begin"/>
          </w:r>
          <w:r w:rsidR="008616BF">
            <w:instrText xml:space="preserve"> CITATION Wri24 \l 1038 </w:instrText>
          </w:r>
          <w:r w:rsidR="008616BF">
            <w:fldChar w:fldCharType="separate"/>
          </w:r>
          <w:r w:rsidR="00A10561">
            <w:rPr>
              <w:noProof/>
            </w:rPr>
            <w:t>[7]</w:t>
          </w:r>
          <w:r w:rsidR="008616BF">
            <w:fldChar w:fldCharType="end"/>
          </w:r>
        </w:sdtContent>
      </w:sdt>
      <w:r w:rsidR="00922A83">
        <w:t xml:space="preserve"> kifejezésekkel adhatjuk meg. </w:t>
      </w:r>
    </w:p>
    <w:p w14:paraId="4448B836" w14:textId="63A46311" w:rsidR="003E0763" w:rsidRDefault="00922A83" w:rsidP="00116F54">
      <w:r>
        <w:t>A JSX a JavaScript egy kiterjesztése, mely lehetővé teszi, hogy HTML</w:t>
      </w:r>
      <w:r w:rsidR="0065022C">
        <w:t xml:space="preserve">-hez hasonló formátumban </w:t>
      </w:r>
      <w:r>
        <w:t xml:space="preserve">írjunk közvetlenül a JavaScript kódban. </w:t>
      </w:r>
      <w:r w:rsidR="0065022C">
        <w:t xml:space="preserve">A JSX egy XML leírás, mely JavaScript függvényekre fordul, így a kód egyszerűbb és átláthatóbb, mintha </w:t>
      </w:r>
      <w:r w:rsidR="00244618">
        <w:t>függvény hívásokat használnánk. A JSX a HTML elemek mellett emellett lehetővé teszi a komponensek egymásba ágyazását is.</w:t>
      </w:r>
    </w:p>
    <w:p w14:paraId="7BD426A6" w14:textId="77777777" w:rsidR="00CC62B7" w:rsidRDefault="00CC62B7" w:rsidP="00CC62B7">
      <w:pPr>
        <w:pStyle w:val="Kd"/>
        <w:pBdr>
          <w:top w:val="single" w:sz="4" w:space="1" w:color="auto"/>
          <w:left w:val="single" w:sz="4" w:space="4" w:color="auto"/>
          <w:bottom w:val="single" w:sz="4" w:space="1" w:color="auto"/>
          <w:right w:val="single" w:sz="4" w:space="4" w:color="auto"/>
        </w:pBdr>
      </w:pPr>
      <w:r>
        <w:t>function ChildComponent() {</w:t>
      </w:r>
    </w:p>
    <w:p w14:paraId="14DBA0DF"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return &lt;p&gt;Hello from the Child Component!&lt;/p&gt;;</w:t>
      </w:r>
    </w:p>
    <w:p w14:paraId="48B75A83" w14:textId="77777777" w:rsidR="00CC62B7" w:rsidRDefault="00CC62B7" w:rsidP="00CC62B7">
      <w:pPr>
        <w:pStyle w:val="Kd"/>
        <w:pBdr>
          <w:top w:val="single" w:sz="4" w:space="1" w:color="auto"/>
          <w:left w:val="single" w:sz="4" w:space="4" w:color="auto"/>
          <w:bottom w:val="single" w:sz="4" w:space="1" w:color="auto"/>
          <w:right w:val="single" w:sz="4" w:space="4" w:color="auto"/>
        </w:pBdr>
      </w:pPr>
      <w:r>
        <w:t>}</w:t>
      </w:r>
    </w:p>
    <w:p w14:paraId="5B5BD964" w14:textId="77777777" w:rsidR="00CC62B7" w:rsidRDefault="00CC62B7" w:rsidP="00CC62B7">
      <w:pPr>
        <w:pStyle w:val="Kd"/>
        <w:pBdr>
          <w:top w:val="single" w:sz="4" w:space="1" w:color="auto"/>
          <w:left w:val="single" w:sz="4" w:space="4" w:color="auto"/>
          <w:bottom w:val="single" w:sz="4" w:space="1" w:color="auto"/>
          <w:right w:val="single" w:sz="4" w:space="4" w:color="auto"/>
        </w:pBdr>
      </w:pPr>
    </w:p>
    <w:p w14:paraId="191747E1" w14:textId="1817927F" w:rsidR="00CC62B7" w:rsidRDefault="00CC62B7" w:rsidP="00CC62B7">
      <w:pPr>
        <w:pStyle w:val="Kd"/>
        <w:pBdr>
          <w:top w:val="single" w:sz="4" w:space="1" w:color="auto"/>
          <w:left w:val="single" w:sz="4" w:space="4" w:color="auto"/>
          <w:bottom w:val="single" w:sz="4" w:space="1" w:color="auto"/>
          <w:right w:val="single" w:sz="4" w:space="4" w:color="auto"/>
        </w:pBdr>
      </w:pPr>
      <w:r>
        <w:t>function ParentComponent() {</w:t>
      </w:r>
    </w:p>
    <w:p w14:paraId="2D2D41C1"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return (</w:t>
      </w:r>
    </w:p>
    <w:p w14:paraId="3C4059BD"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&lt;div&gt;</w:t>
      </w:r>
    </w:p>
    <w:p w14:paraId="49A781E6" w14:textId="7563FE16" w:rsidR="00CC62B7" w:rsidRDefault="00CC62B7" w:rsidP="00CC62B7">
      <w:pPr>
        <w:pStyle w:val="Kd"/>
        <w:pBdr>
          <w:top w:val="single" w:sz="4" w:space="1" w:color="auto"/>
          <w:left w:val="single" w:sz="4" w:space="4" w:color="auto"/>
          <w:bottom w:val="single" w:sz="4" w:space="1" w:color="auto"/>
          <w:right w:val="single" w:sz="4" w:space="4" w:color="auto"/>
        </w:pBdr>
      </w:pPr>
      <w:r>
        <w:t xml:space="preserve">      &lt;h1&gt;This is the Parent Component&lt;/h1&gt;</w:t>
      </w:r>
    </w:p>
    <w:p w14:paraId="3A2F416D"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&lt;ChildComponent /&gt;</w:t>
      </w:r>
    </w:p>
    <w:p w14:paraId="41EDC984"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&lt;/div&gt;</w:t>
      </w:r>
    </w:p>
    <w:p w14:paraId="5A589B67" w14:textId="77777777" w:rsidR="00CC62B7" w:rsidRDefault="00CC62B7" w:rsidP="00CC62B7">
      <w:pPr>
        <w:pStyle w:val="Kd"/>
        <w:pBdr>
          <w:top w:val="single" w:sz="4" w:space="1" w:color="auto"/>
          <w:left w:val="single" w:sz="4" w:space="4" w:color="auto"/>
          <w:bottom w:val="single" w:sz="4" w:space="1" w:color="auto"/>
          <w:right w:val="single" w:sz="4" w:space="4" w:color="auto"/>
        </w:pBdr>
      </w:pPr>
      <w:r>
        <w:t xml:space="preserve">  );</w:t>
      </w:r>
    </w:p>
    <w:p w14:paraId="2F84CD88" w14:textId="144E9F14" w:rsidR="00244618" w:rsidRDefault="00CC62B7" w:rsidP="00CC62B7">
      <w:pPr>
        <w:pStyle w:val="Kd"/>
        <w:keepNext/>
        <w:pBdr>
          <w:top w:val="single" w:sz="4" w:space="1" w:color="auto"/>
          <w:left w:val="single" w:sz="4" w:space="4" w:color="auto"/>
          <w:bottom w:val="single" w:sz="4" w:space="1" w:color="auto"/>
          <w:right w:val="single" w:sz="4" w:space="4" w:color="auto"/>
        </w:pBdr>
      </w:pPr>
      <w:r>
        <w:lastRenderedPageBreak/>
        <w:t>}</w:t>
      </w:r>
    </w:p>
    <w:bookmarkStart w:id="21" w:name="_Ref180335476"/>
    <w:p w14:paraId="06E903D5" w14:textId="70359EF4" w:rsidR="00CC62B7" w:rsidRDefault="00CC62B7" w:rsidP="00281293">
      <w:pPr>
        <w:pStyle w:val="Caption"/>
      </w:pPr>
      <w:r>
        <w:fldChar w:fldCharType="begin"/>
      </w:r>
      <w:r>
        <w:instrText xml:space="preserve"> SEQ kódrészlet \* ARABIC </w:instrText>
      </w:r>
      <w:r>
        <w:fldChar w:fldCharType="separate"/>
      </w:r>
      <w:r w:rsidR="00281293">
        <w:rPr>
          <w:noProof/>
        </w:rPr>
        <w:t>5</w:t>
      </w:r>
      <w:r>
        <w:fldChar w:fldCharType="end"/>
      </w:r>
      <w:r>
        <w:t>. kódrészlet</w:t>
      </w:r>
      <w:bookmarkEnd w:id="21"/>
      <w:r>
        <w:t xml:space="preserve"> React példa komponens</w:t>
      </w:r>
    </w:p>
    <w:p w14:paraId="509CD133" w14:textId="2F6AB461" w:rsidR="003847E2" w:rsidRDefault="00CC62B7" w:rsidP="00CC62B7">
      <w:r>
        <w:t xml:space="preserve">Ahogy az </w:t>
      </w:r>
      <w:r>
        <w:fldChar w:fldCharType="begin"/>
      </w:r>
      <w:r>
        <w:instrText xml:space="preserve"> REF _Ref180335476 \h </w:instrText>
      </w:r>
      <w:r>
        <w:fldChar w:fldCharType="separate"/>
      </w:r>
      <w:r w:rsidR="00082236">
        <w:rPr>
          <w:noProof/>
        </w:rPr>
        <w:t>5</w:t>
      </w:r>
      <w:r w:rsidR="00082236">
        <w:t>. kódrészlet</w:t>
      </w:r>
      <w:r>
        <w:fldChar w:fldCharType="end"/>
      </w:r>
      <w:r>
        <w:t xml:space="preserve"> mutatja, a szülő komponens </w:t>
      </w:r>
      <w:r w:rsidR="00947EEA">
        <w:t xml:space="preserve">nem csak szöveget fog megjeleníteni, hanem még bármit, amit a gyerek komponens visszaad. A komponens megjelenítése és logikájának megvalósítása ilyen függvények használatával erősen limitált, mivel nem rendelkeznek belső állapottal. </w:t>
      </w:r>
      <w:r w:rsidR="00156C3E">
        <w:t xml:space="preserve">A React Hooks </w:t>
      </w:r>
      <w:sdt>
        <w:sdtPr>
          <w:id w:val="1967307674"/>
          <w:citation/>
        </w:sdtPr>
        <w:sdtContent>
          <w:r w:rsidR="00156C3E">
            <w:fldChar w:fldCharType="begin"/>
          </w:r>
          <w:r w:rsidR="00156C3E">
            <w:instrText xml:space="preserve"> CITATION Rea24 \l 1038 </w:instrText>
          </w:r>
          <w:r w:rsidR="00156C3E">
            <w:fldChar w:fldCharType="separate"/>
          </w:r>
          <w:r w:rsidR="00A10561">
            <w:rPr>
              <w:noProof/>
            </w:rPr>
            <w:t>[8]</w:t>
          </w:r>
          <w:r w:rsidR="00156C3E">
            <w:fldChar w:fldCharType="end"/>
          </w:r>
        </w:sdtContent>
      </w:sdt>
      <w:r w:rsidR="00156C3E">
        <w:t xml:space="preserve"> </w:t>
      </w:r>
      <w:r w:rsidR="00156C3E" w:rsidRPr="00156C3E">
        <w:t>egy 16.8-as verzióban bevezetett funkció, amely lehetővé teszi a funkcionális komponensekben olyan funkciók használatát, mint a state és a lifecycle metódusok, amelyek korábban csak osztály alapú komponensekben voltak elérhetők</w:t>
      </w:r>
      <w:r w:rsidR="00156C3E">
        <w:t xml:space="preserve">. </w:t>
      </w:r>
      <w:r w:rsidR="00156C3E" w:rsidRPr="00156C3E">
        <w:t xml:space="preserve">A funkcionális komponensek használata népszerűbbé vált, különösen a React Hooks bevezetése óta, mivel </w:t>
      </w:r>
      <w:r w:rsidR="00156C3E">
        <w:t xml:space="preserve">egyszerűbb és tisztább </w:t>
      </w:r>
      <w:r w:rsidR="003847E2">
        <w:t>szintaxisa</w:t>
      </w:r>
      <w:r w:rsidR="00156C3E">
        <w:t xml:space="preserve"> van, nem kell törődnünk a this kontextussal, vagy a constructor és lifecycle metódusokkal.</w:t>
      </w:r>
      <w:r w:rsidR="003847E2">
        <w:t xml:space="preserve"> Ilyen Hook például a useState vagy a useEffect.</w:t>
      </w:r>
    </w:p>
    <w:p w14:paraId="53610467" w14:textId="4253E6D8" w:rsidR="00E21657" w:rsidRDefault="00E21657" w:rsidP="00E21657">
      <w:pPr>
        <w:pStyle w:val="Kd"/>
        <w:pBdr>
          <w:top w:val="single" w:sz="4" w:space="1" w:color="auto"/>
          <w:left w:val="single" w:sz="4" w:space="4" w:color="auto"/>
          <w:bottom w:val="single" w:sz="4" w:space="1" w:color="auto"/>
          <w:right w:val="single" w:sz="4" w:space="4" w:color="auto"/>
        </w:pBdr>
      </w:pPr>
      <w:r>
        <w:t>function Counter() {</w:t>
      </w:r>
    </w:p>
    <w:p w14:paraId="50DC0D15" w14:textId="27CBC39D" w:rsidR="00E21657" w:rsidRDefault="00E21657" w:rsidP="00E21657">
      <w:pPr>
        <w:pStyle w:val="Kd"/>
        <w:pBdr>
          <w:top w:val="single" w:sz="4" w:space="1" w:color="auto"/>
          <w:left w:val="single" w:sz="4" w:space="4" w:color="auto"/>
          <w:bottom w:val="single" w:sz="4" w:space="1" w:color="auto"/>
          <w:right w:val="single" w:sz="4" w:space="4" w:color="auto"/>
        </w:pBdr>
      </w:pPr>
      <w:r>
        <w:t xml:space="preserve">  const [count, setCount] = useState(0);</w:t>
      </w:r>
    </w:p>
    <w:p w14:paraId="24EEC79B"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useEffect(() =&gt; {</w:t>
      </w:r>
    </w:p>
    <w:p w14:paraId="776C4B24"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console.log(`The counter has changed. New value: ${count}`);</w:t>
      </w:r>
    </w:p>
    <w:p w14:paraId="108B8902" w14:textId="0445AFD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 [count]);</w:t>
      </w:r>
    </w:p>
    <w:p w14:paraId="5413DEFA" w14:textId="77777777" w:rsidR="00E21657" w:rsidRDefault="00E21657" w:rsidP="00E21657">
      <w:pPr>
        <w:pStyle w:val="Kd"/>
        <w:pBdr>
          <w:top w:val="single" w:sz="4" w:space="1" w:color="auto"/>
          <w:left w:val="single" w:sz="4" w:space="4" w:color="auto"/>
          <w:bottom w:val="single" w:sz="4" w:space="1" w:color="auto"/>
          <w:right w:val="single" w:sz="4" w:space="4" w:color="auto"/>
        </w:pBdr>
      </w:pPr>
    </w:p>
    <w:p w14:paraId="195E0114"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return (</w:t>
      </w:r>
    </w:p>
    <w:p w14:paraId="4171A116" w14:textId="00778BD9" w:rsidR="00E21657" w:rsidRDefault="00E21657" w:rsidP="00E21657">
      <w:pPr>
        <w:pStyle w:val="Kd"/>
        <w:pBdr>
          <w:top w:val="single" w:sz="4" w:space="1" w:color="auto"/>
          <w:left w:val="single" w:sz="4" w:space="4" w:color="auto"/>
          <w:bottom w:val="single" w:sz="4" w:space="1" w:color="auto"/>
          <w:right w:val="single" w:sz="4" w:space="4" w:color="auto"/>
        </w:pBdr>
      </w:pPr>
      <w:r>
        <w:t xml:space="preserve">    &lt;div&gt;</w:t>
      </w:r>
    </w:p>
    <w:p w14:paraId="3F3D9DF6"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&lt;button onClick={() =&gt; setCount(count + 1)}&gt;Increment&lt;/button&gt;</w:t>
      </w:r>
    </w:p>
    <w:p w14:paraId="39E1BF75"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&lt;/div&gt;</w:t>
      </w:r>
    </w:p>
    <w:p w14:paraId="247AC439" w14:textId="77777777" w:rsidR="00E21657" w:rsidRDefault="00E21657" w:rsidP="00E21657">
      <w:pPr>
        <w:pStyle w:val="Kd"/>
        <w:pBdr>
          <w:top w:val="single" w:sz="4" w:space="1" w:color="auto"/>
          <w:left w:val="single" w:sz="4" w:space="4" w:color="auto"/>
          <w:bottom w:val="single" w:sz="4" w:space="1" w:color="auto"/>
          <w:right w:val="single" w:sz="4" w:space="4" w:color="auto"/>
        </w:pBdr>
      </w:pPr>
      <w:r>
        <w:t xml:space="preserve">  );</w:t>
      </w:r>
    </w:p>
    <w:p w14:paraId="6EFDD200" w14:textId="14C67495" w:rsidR="003847E2" w:rsidRPr="00CC62B7" w:rsidRDefault="00E21657" w:rsidP="00E21657">
      <w:pPr>
        <w:pStyle w:val="Kd"/>
        <w:keepNext/>
        <w:pBdr>
          <w:top w:val="single" w:sz="4" w:space="1" w:color="auto"/>
          <w:left w:val="single" w:sz="4" w:space="4" w:color="auto"/>
          <w:bottom w:val="single" w:sz="4" w:space="1" w:color="auto"/>
          <w:right w:val="single" w:sz="4" w:space="4" w:color="auto"/>
        </w:pBdr>
      </w:pPr>
      <w:r>
        <w:t>}</w:t>
      </w:r>
    </w:p>
    <w:bookmarkStart w:id="22" w:name="_Ref180337298"/>
    <w:p w14:paraId="4D683374" w14:textId="18863AE2" w:rsidR="00E21657" w:rsidRDefault="00E21657" w:rsidP="00281293">
      <w:pPr>
        <w:pStyle w:val="Caption"/>
      </w:pPr>
      <w:r>
        <w:fldChar w:fldCharType="begin"/>
      </w:r>
      <w:r>
        <w:instrText xml:space="preserve"> SEQ kódrészlet \* ARABIC </w:instrText>
      </w:r>
      <w:r>
        <w:fldChar w:fldCharType="separate"/>
      </w:r>
      <w:r w:rsidR="00281293">
        <w:rPr>
          <w:noProof/>
        </w:rPr>
        <w:t>6</w:t>
      </w:r>
      <w:r>
        <w:fldChar w:fldCharType="end"/>
      </w:r>
      <w:r>
        <w:t>. kódrészlet</w:t>
      </w:r>
      <w:bookmarkEnd w:id="22"/>
      <w:r>
        <w:t xml:space="preserve"> UseState és useEffect hook példa</w:t>
      </w:r>
    </w:p>
    <w:p w14:paraId="2CC76638" w14:textId="24F4345F" w:rsidR="00EF164D" w:rsidRDefault="00E21657" w:rsidP="00E21657">
      <w:r>
        <w:t xml:space="preserve">A </w:t>
      </w:r>
      <w:r>
        <w:fldChar w:fldCharType="begin"/>
      </w:r>
      <w:r>
        <w:instrText xml:space="preserve"> REF _Ref180337298 \h </w:instrText>
      </w:r>
      <w:r>
        <w:fldChar w:fldCharType="separate"/>
      </w:r>
      <w:r w:rsidR="00082236">
        <w:rPr>
          <w:noProof/>
        </w:rPr>
        <w:t>6</w:t>
      </w:r>
      <w:r w:rsidR="00082236">
        <w:t>. kódrészlet</w:t>
      </w:r>
      <w:r>
        <w:fldChar w:fldCharType="end"/>
      </w:r>
      <w:r>
        <w:t xml:space="preserve"> egy példát mutat a </w:t>
      </w:r>
      <w:r w:rsidR="00965CF3">
        <w:t>h</w:t>
      </w:r>
      <w:r>
        <w:t xml:space="preserve">ook használatra. A useState </w:t>
      </w:r>
      <w:r w:rsidR="0092536C">
        <w:t xml:space="preserve">hook a komponens állapotának tárolását és </w:t>
      </w:r>
      <w:r w:rsidR="00C7142D">
        <w:t>megváltoztatását teszi lehetővé változókban. Egy ilyen változónak megadhatjuk az alapértelmezett értékét, van egy neve, amivel lekérhetjük a jelenlegi értékét, és egy set metódusa, mellyel beállíthatjuk azt. Amennyiben egy állapotérték megváltozik, az oldal újból kirajzolja a komponenst az új állapot értékeivel.</w:t>
      </w:r>
      <w:r w:rsidR="00965CF3">
        <w:t xml:space="preserve"> </w:t>
      </w:r>
    </w:p>
    <w:p w14:paraId="6EBC213C" w14:textId="74D8A5CE" w:rsidR="00E21657" w:rsidRDefault="00965CF3" w:rsidP="00E21657">
      <w:r>
        <w:t>A useEffect hook</w:t>
      </w:r>
      <w:r w:rsidR="00EF164D">
        <w:t xml:space="preserve"> képes mellékhatásokat rendelni adatokhoz és eseményekhez,</w:t>
      </w:r>
      <w:r>
        <w:t xml:space="preserve"> konfiguráció</w:t>
      </w:r>
      <w:r w:rsidR="00EF164D">
        <w:t>já</w:t>
      </w:r>
      <w:r>
        <w:t xml:space="preserve">tól függően automatikusan </w:t>
      </w:r>
      <w:r w:rsidR="00EF164D">
        <w:t xml:space="preserve">lefut a benne lévő kód bizonyos események hatására. Ahogy a korábbi példában látható, megadhatjuk, hogy milyen adatok változásánál fusson le a logika, jelen esetben a count változó változásakor. Minden esetben amikor a count megváltozik, a konzolba kiírjuk, hogy mennyi az értéke. Használatakor vigyázunk kell, mivel könnyen végtelen ciklusba juthatunk, ha a </w:t>
      </w:r>
      <w:r w:rsidR="00EF164D">
        <w:lastRenderedPageBreak/>
        <w:t>függvényben egy olyan változót változtatunk, amely a függősége is. Az oldal renderelése után mindig lefut egyszer a useEffect belsejében található kód, ez külnösen hasznos, ha adatlekérést szeretnénk végrehajtani, amikor a komponens frissül.</w:t>
      </w:r>
    </w:p>
    <w:p w14:paraId="48228008" w14:textId="61F01E69" w:rsidR="00EF164D" w:rsidRPr="00E21657" w:rsidRDefault="00EF164D" w:rsidP="00E21657">
      <w:r>
        <w:t xml:space="preserve">A komponensek és </w:t>
      </w:r>
      <w:r w:rsidR="008616BF">
        <w:t>állapotok kezelésén kívül szükségünk lehet egyéb könyvtárakra, melyek kiegészítik a funkcionalitást. Például a React Router</w:t>
      </w:r>
      <w:sdt>
        <w:sdtPr>
          <w:id w:val="-1090841826"/>
          <w:citation/>
        </w:sdtPr>
        <w:sdtContent>
          <w:r w:rsidR="008616BF">
            <w:fldChar w:fldCharType="begin"/>
          </w:r>
          <w:r w:rsidR="008616BF">
            <w:instrText xml:space="preserve">CITATION Rea14 \l 1038 </w:instrText>
          </w:r>
          <w:r w:rsidR="008616BF">
            <w:fldChar w:fldCharType="separate"/>
          </w:r>
          <w:r w:rsidR="00A10561">
            <w:rPr>
              <w:noProof/>
            </w:rPr>
            <w:t xml:space="preserve"> [9]</w:t>
          </w:r>
          <w:r w:rsidR="008616BF">
            <w:fldChar w:fldCharType="end"/>
          </w:r>
        </w:sdtContent>
      </w:sdt>
      <w:r w:rsidR="00D705BC">
        <w:t xml:space="preserve"> segítségével megadhatjuk, hogy melyik URL melyik komponenshez navigáljon, vagy az Axios amivel webes kéréseket küldésében segít.</w:t>
      </w:r>
    </w:p>
    <w:p w14:paraId="6934B153" w14:textId="77777777" w:rsidR="00884605" w:rsidRDefault="00884605" w:rsidP="00884605">
      <w:pPr>
        <w:pStyle w:val="Heading2"/>
      </w:pPr>
      <w:bookmarkStart w:id="23" w:name="_Toc182416647"/>
      <w:r>
        <w:t>Material UI</w:t>
      </w:r>
      <w:bookmarkEnd w:id="23"/>
    </w:p>
    <w:p w14:paraId="0E3510F4" w14:textId="073DAE71" w:rsidR="000F074D" w:rsidRPr="000F074D" w:rsidRDefault="000F074D" w:rsidP="000F074D">
      <w:r>
        <w:t xml:space="preserve">A Material UI egy UI fejlesztői eszköz gyűjtemény, mely egységes és könnyen kezelhető alkotóelemeket nyújt a webes alkalmazások fejlesztéshez. </w:t>
      </w:r>
      <w:r w:rsidRPr="000F074D">
        <w:t xml:space="preserve">A Material Design stílusirányelvek </w:t>
      </w:r>
      <w:r>
        <w:t>miatt</w:t>
      </w:r>
      <w:r w:rsidR="00CE250C">
        <w:t xml:space="preserve"> az elemek hasonló stílusúak, így</w:t>
      </w:r>
      <w:r>
        <w:t xml:space="preserve"> egyszerűbb az esztétikus weboldalakat létrehozni, </w:t>
      </w:r>
      <w:r w:rsidR="00CE250C">
        <w:t>emellett</w:t>
      </w:r>
      <w:r>
        <w:t xml:space="preserve"> az elemek</w:t>
      </w:r>
      <w:r w:rsidR="00E800DE">
        <w:t xml:space="preserve"> stílusa rugalmasan</w:t>
      </w:r>
      <w:r>
        <w:t xml:space="preserve"> </w:t>
      </w:r>
      <w:r w:rsidR="00E800DE">
        <w:t xml:space="preserve">módosítható, ezzel teret adva az egyedi megoldásoknak. Mivel ez </w:t>
      </w:r>
      <w:r w:rsidR="00CE250C">
        <w:t>a</w:t>
      </w:r>
      <w:r w:rsidR="00E800DE">
        <w:t xml:space="preserve"> React technológiához tervezett UI könyvtár, így</w:t>
      </w:r>
      <w:r w:rsidR="00CE250C">
        <w:t xml:space="preserve"> hasonlóan JSX leírással megadva</w:t>
      </w:r>
      <w:r w:rsidR="00E800DE">
        <w:t xml:space="preserve"> egyszerű az elemek használata. A Material UI komponensek nagyon hasonlítanak a sima React komponensekhez, emellett jól kidolgozottak</w:t>
      </w:r>
      <w:r w:rsidR="00CE250C">
        <w:t>, felparaméterezhetőek.</w:t>
      </w:r>
    </w:p>
    <w:p w14:paraId="525C2DA3" w14:textId="77777777" w:rsidR="00884605" w:rsidRDefault="00884605" w:rsidP="00884605">
      <w:pPr>
        <w:pStyle w:val="Heading2"/>
      </w:pPr>
      <w:bookmarkStart w:id="24" w:name="_Toc182416648"/>
      <w:r>
        <w:t>Axios</w:t>
      </w:r>
      <w:bookmarkEnd w:id="24"/>
    </w:p>
    <w:p w14:paraId="5FD9E3C6" w14:textId="783CD409" w:rsidR="00567027" w:rsidRPr="00567027" w:rsidRDefault="00567027" w:rsidP="00567027">
      <w:r>
        <w:t>Az Axios egy HTTP kliens, mely lehetővé teszi az aszinkron HTTP kéréseket. Támogatja a JavaScript Promise technológiáját, mely megkönnyíti az aszinkron kérések használatát az async és await kulcsszavakkal.</w:t>
      </w:r>
    </w:p>
    <w:p w14:paraId="029D97DB" w14:textId="3923DD70" w:rsidR="00502632" w:rsidRDefault="00884605" w:rsidP="00884605">
      <w:pPr>
        <w:pStyle w:val="Heading2"/>
      </w:pPr>
      <w:bookmarkStart w:id="25" w:name="_Toc182416649"/>
      <w:r>
        <w:t>Auth0</w:t>
      </w:r>
      <w:bookmarkEnd w:id="25"/>
    </w:p>
    <w:p w14:paraId="1368210E" w14:textId="21B8C8CB" w:rsidR="007D3D6D" w:rsidRDefault="007D3D6D" w:rsidP="007D3D6D">
      <w:r>
        <w:t xml:space="preserve">Az Auth0 egy OpenID </w:t>
      </w:r>
      <w:r w:rsidR="005A2350">
        <w:t xml:space="preserve">protokoll </w:t>
      </w:r>
      <w:r>
        <w:t>alapú autentikáció</w:t>
      </w:r>
      <w:r w:rsidR="005A2350">
        <w:t>t biztosít</w:t>
      </w:r>
      <w:r>
        <w:t>.</w:t>
      </w:r>
      <w:r w:rsidR="005A2350">
        <w:t xml:space="preserve"> Az OpenID</w:t>
      </w:r>
      <w:r>
        <w:t xml:space="preserve"> </w:t>
      </w:r>
      <w:r w:rsidR="005A2350">
        <w:t>egy autorizációs szerver segítségével azonosítja a felhasználót, és adataiknak lekérését. Meg szerettem volna ismerni egy biztonságos és megbízható felhasználó kezelési módot, melynél a jelszó és regisztráció kezelés delegált, és lehetővé tesz</w:t>
      </w:r>
      <w:r w:rsidR="00920A79">
        <w:t xml:space="preserve"> egyéb bejelentkezési módszereket, például Google vagy Facebook fiókokkal.</w:t>
      </w:r>
      <w:r w:rsidR="00825B00">
        <w:t xml:space="preserve"> </w:t>
      </w:r>
    </w:p>
    <w:p w14:paraId="012C5105" w14:textId="77777777" w:rsidR="006F0ED6" w:rsidRDefault="006F0ED6" w:rsidP="006F0ED6">
      <w:pPr>
        <w:pStyle w:val="Kp"/>
      </w:pPr>
      <w:r w:rsidRPr="006F0ED6">
        <w:rPr>
          <w:noProof/>
        </w:rPr>
        <w:lastRenderedPageBreak/>
        <w:drawing>
          <wp:inline distT="0" distB="0" distL="0" distR="0" wp14:anchorId="6B33EB3A" wp14:editId="0CD57ED2">
            <wp:extent cx="5400040" cy="1626235"/>
            <wp:effectExtent l="0" t="0" r="0" b="0"/>
            <wp:docPr id="2050" name="Picture 2" descr="Diagram showing the Actions Login Flow.">
              <a:extLst xmlns:a="http://schemas.openxmlformats.org/drawingml/2006/main">
                <a:ext uri="{FF2B5EF4-FFF2-40B4-BE49-F238E27FC236}">
                  <a16:creationId xmlns:a16="http://schemas.microsoft.com/office/drawing/2014/main" id="{8FA5A068-3EC0-E66D-C99F-2E3444F1B2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iagram showing the Actions Login Flow.">
                      <a:extLst>
                        <a:ext uri="{FF2B5EF4-FFF2-40B4-BE49-F238E27FC236}">
                          <a16:creationId xmlns:a16="http://schemas.microsoft.com/office/drawing/2014/main" id="{8FA5A068-3EC0-E66D-C99F-2E3444F1B251}"/>
                        </a:ext>
                      </a:extLs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t="3284" b="-1114"/>
                    <a:stretch/>
                  </pic:blipFill>
                  <pic:spPr bwMode="auto">
                    <a:xfrm>
                      <a:off x="0" y="0"/>
                      <a:ext cx="5400040" cy="1626235"/>
                    </a:xfrm>
                    <a:prstGeom prst="rect">
                      <a:avLst/>
                    </a:prstGeom>
                    <a:noFill/>
                  </pic:spPr>
                </pic:pic>
              </a:graphicData>
            </a:graphic>
          </wp:inline>
        </w:drawing>
      </w:r>
    </w:p>
    <w:bookmarkStart w:id="26" w:name="_Ref168084747"/>
    <w:p w14:paraId="63AFC7A8" w14:textId="727AF8C1" w:rsidR="006F0ED6" w:rsidRDefault="006F0ED6" w:rsidP="00281293">
      <w:pPr>
        <w:pStyle w:val="Caption"/>
      </w:pPr>
      <w:r>
        <w:fldChar w:fldCharType="begin"/>
      </w:r>
      <w:r>
        <w:instrText xml:space="preserve"> SEQ ábra \* ARABIC </w:instrText>
      </w:r>
      <w:r>
        <w:fldChar w:fldCharType="separate"/>
      </w:r>
      <w:r w:rsidR="00897286">
        <w:rPr>
          <w:noProof/>
        </w:rPr>
        <w:t>1</w:t>
      </w:r>
      <w:r>
        <w:fldChar w:fldCharType="end"/>
      </w:r>
      <w:r>
        <w:t>. ábra</w:t>
      </w:r>
      <w:bookmarkEnd w:id="26"/>
      <w:r>
        <w:t xml:space="preserve"> Auth0 bejelentkezés</w:t>
      </w:r>
    </w:p>
    <w:p w14:paraId="7BDB6171" w14:textId="36C93079" w:rsidR="00506CDC" w:rsidRDefault="006F0ED6" w:rsidP="00506CDC">
      <w:r>
        <w:t>Az Auth0 esetén egy alkalmazás szervert kell létre hoznunk a webes felületen, amely kezeli a beérkezett autentikációs kéréseket. Itt lehetőség van a már regisztrált felhasználók kezelésére és aktivitásuk megtekintésére. Amikor egy felhasználó be szeretne jelentkezni (</w:t>
      </w:r>
      <w:r>
        <w:fldChar w:fldCharType="begin"/>
      </w:r>
      <w:r>
        <w:instrText xml:space="preserve"> REF _Ref168084747 \h </w:instrText>
      </w:r>
      <w:r>
        <w:fldChar w:fldCharType="separate"/>
      </w:r>
      <w:r w:rsidR="00082236">
        <w:rPr>
          <w:noProof/>
        </w:rPr>
        <w:t>1</w:t>
      </w:r>
      <w:r w:rsidR="00082236">
        <w:t>. ábra</w:t>
      </w:r>
      <w:r>
        <w:fldChar w:fldCharType="end"/>
      </w:r>
      <w:r>
        <w:t>), akkor a frontend elnavigál az Auth0 által nyújtott bejelentkező felületre. Itt a felhasználó azonosítja magát, és a megadott címre visszairányítja az Auth0. Ekkor a frontendünkön el tudjuk érni a felhasználó adatait (ID Token) és a használatra jogosító hozzáférési tokent (Access token).</w:t>
      </w:r>
    </w:p>
    <w:p w14:paraId="115400D2" w14:textId="50B3EDFD" w:rsidR="00506CDC" w:rsidRDefault="00506CDC" w:rsidP="00506CDC">
      <w:r>
        <w:t>Amennyiben új módszerrel jelentkezik be vagy regisztrál a felhasználó, kap egy új – az eddigiektől eltérő - azonosítót. Ezért fontos, hogyha például össze szeretnénk kapcsolni egy felhasználó Facebook és Google fiókját, akkor tudnunk kell, hogy ezek az azonosítók ugyanarra a személyre vonatkoznak.</w:t>
      </w:r>
      <w:r w:rsidR="008357E2">
        <w:t xml:space="preserve"> Erre például a jó megoldás lehet, hogyha már regisztráltak ezzel az e-mail címmel felhasználót, akkor megadjuk a lehetőséget, hogy összekapcsolja a két fiókot.</w:t>
      </w:r>
    </w:p>
    <w:p w14:paraId="2068A6DD" w14:textId="5EB026BE" w:rsidR="00825B00" w:rsidRPr="008A3762" w:rsidRDefault="00825B00" w:rsidP="00825B00"/>
    <w:p w14:paraId="288A7EBD" w14:textId="5668FE44" w:rsidR="002841F9" w:rsidRDefault="00884605" w:rsidP="005334AD">
      <w:pPr>
        <w:pStyle w:val="Heading1"/>
      </w:pPr>
      <w:bookmarkStart w:id="27" w:name="_Ref168092028"/>
      <w:bookmarkStart w:id="28" w:name="_Toc182416650"/>
      <w:bookmarkEnd w:id="10"/>
      <w:r>
        <w:lastRenderedPageBreak/>
        <w:t>Követelmények</w:t>
      </w:r>
      <w:bookmarkEnd w:id="27"/>
      <w:bookmarkEnd w:id="28"/>
    </w:p>
    <w:p w14:paraId="01159F72" w14:textId="16FFE25A" w:rsidR="004115DF" w:rsidRDefault="004115DF" w:rsidP="00884605">
      <w:r>
        <w:t>A diplomaterv feladatom egy időpontfoglalásra alkalmas webes alkalmazás elkészítése volt, melynek követelményeit a következőkben részletezem.</w:t>
      </w:r>
    </w:p>
    <w:p w14:paraId="4FA6D15A" w14:textId="0407DB78" w:rsidR="00B67183" w:rsidRDefault="004115DF" w:rsidP="00884605">
      <w:r>
        <w:t xml:space="preserve">Az időpont foglaláshoz szükséges, hogy legyen olyan felhasználó, aki szolgáltatást és ehhez </w:t>
      </w:r>
      <w:r w:rsidR="00347EA6">
        <w:t xml:space="preserve">elérhető </w:t>
      </w:r>
      <w:r>
        <w:t xml:space="preserve">időpontokat tud </w:t>
      </w:r>
      <w:r w:rsidR="00347EA6">
        <w:t>megadni</w:t>
      </w:r>
      <w:r>
        <w:t>. Kell egy olyan felhasználó is, aki foglalni tud ezekre az időpontokra, és az alkalmazás azt is támogatja, hogy bejelentkezés nélkül is meg lehessen tekinteni ezeket a foglalható szolgáltatásokat. Így a</w:t>
      </w:r>
      <w:r w:rsidR="00577EB0">
        <w:t>z alkalmazás felhasználóit három csoportra bontottam.</w:t>
      </w:r>
      <w:r w:rsidR="00301A0E">
        <w:t xml:space="preserve"> Az</w:t>
      </w:r>
      <w:r w:rsidR="00B67183">
        <w:t xml:space="preserve"> első csoport a</w:t>
      </w:r>
      <w:r w:rsidR="00577EB0">
        <w:t xml:space="preserve"> nem bejelentkezett felhasználó</w:t>
      </w:r>
      <w:r w:rsidR="00B67183">
        <w:t>k</w:t>
      </w:r>
      <w:r w:rsidR="00301A0E">
        <w:t>, akik pár limitált funkciót használhatnak</w:t>
      </w:r>
      <w:r w:rsidR="00B67183">
        <w:t>. Mivel a szolgáltatóknak külön felület kell, ahol felvihetik adataikat a szolgáltatásaikról, ezért ezt a két felhasználói típust vettem még fel:</w:t>
      </w:r>
      <w:r w:rsidR="00577EB0">
        <w:t xml:space="preserve"> általános felhasználó és a szolgáltató felhasználó. </w:t>
      </w:r>
    </w:p>
    <w:p w14:paraId="092BBB66" w14:textId="1F74F93F" w:rsidR="00602405" w:rsidRPr="00884605" w:rsidRDefault="00577EB0" w:rsidP="00602405">
      <w:r>
        <w:t>Eleinte teljesen elkülönülő szerepkörökként akartam létrehozni a</w:t>
      </w:r>
      <w:r w:rsidR="00301A0E">
        <w:t xml:space="preserve"> vevő </w:t>
      </w:r>
      <w:r>
        <w:t xml:space="preserve">és szolgáltató felhasználókat, azonban ekkor a szolgáltató szerepű felhasználóknak nem lenne lehetősége időpontot foglalni más szolgáltatókhoz. </w:t>
      </w:r>
      <w:r w:rsidR="00961B3B">
        <w:t>K</w:t>
      </w:r>
      <w:r>
        <w:t>észíteniük kellene egy különálló profilt csak a foglalásra</w:t>
      </w:r>
      <w:r w:rsidR="00961B3B">
        <w:t>. A szolgáltatói és vevői profil közti váltogatás erősen negatívan hatna a felhasználói élményre.</w:t>
      </w:r>
      <w:r>
        <w:t xml:space="preserve"> </w:t>
      </w:r>
      <w:r w:rsidR="005A57E2">
        <w:t>V</w:t>
      </w:r>
      <w:r>
        <w:t xml:space="preserve">égül úgy döntöttem, hogy </w:t>
      </w:r>
      <w:r w:rsidR="005A57E2">
        <w:t>a szolgáltatók is használhatnak minden funkciót, mint egy általános felhasználó, és emellett képesek egyéb extra funkciók igénybevételére is.</w:t>
      </w:r>
    </w:p>
    <w:p w14:paraId="0730517F" w14:textId="755E9749" w:rsidR="00884605" w:rsidRDefault="00884605" w:rsidP="00884605">
      <w:pPr>
        <w:pStyle w:val="Heading2"/>
      </w:pPr>
      <w:bookmarkStart w:id="29" w:name="_Toc182416651"/>
      <w:r>
        <w:lastRenderedPageBreak/>
        <w:t>Böngészés</w:t>
      </w:r>
      <w:bookmarkEnd w:id="29"/>
    </w:p>
    <w:p w14:paraId="00EB3B59" w14:textId="51985CC6" w:rsidR="0021026A" w:rsidRDefault="0021026A" w:rsidP="00602405">
      <w:pPr>
        <w:pStyle w:val="Kp"/>
        <w:rPr>
          <w:lang w:eastAsia="hu-HU"/>
        </w:rPr>
      </w:pPr>
    </w:p>
    <w:p w14:paraId="655D201C" w14:textId="23CED8DA" w:rsidR="00570628" w:rsidRDefault="00602405" w:rsidP="00602405">
      <w:pPr>
        <w:pStyle w:val="Kp"/>
      </w:pPr>
      <w:r w:rsidRPr="00602405">
        <w:rPr>
          <w:noProof/>
        </w:rPr>
        <w:drawing>
          <wp:inline distT="0" distB="0" distL="0" distR="0" wp14:anchorId="23E26227" wp14:editId="2CD84929">
            <wp:extent cx="2762250" cy="2676525"/>
            <wp:effectExtent l="0" t="0" r="0" b="9525"/>
            <wp:docPr id="310987757" name="Picture 17"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87757" name="Picture 17" descr="A diagram of a person with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0" cy="2676525"/>
                    </a:xfrm>
                    <a:prstGeom prst="rect">
                      <a:avLst/>
                    </a:prstGeom>
                    <a:noFill/>
                    <a:ln>
                      <a:noFill/>
                    </a:ln>
                  </pic:spPr>
                </pic:pic>
              </a:graphicData>
            </a:graphic>
          </wp:inline>
        </w:drawing>
      </w:r>
    </w:p>
    <w:p w14:paraId="29635B7B" w14:textId="1E9F04E6" w:rsidR="00301A0E" w:rsidRDefault="00570628" w:rsidP="00281293">
      <w:pPr>
        <w:pStyle w:val="Caption"/>
      </w:pPr>
      <w:r>
        <w:fldChar w:fldCharType="begin"/>
      </w:r>
      <w:r>
        <w:instrText xml:space="preserve"> SEQ ábra \* ARABIC </w:instrText>
      </w:r>
      <w:r>
        <w:fldChar w:fldCharType="separate"/>
      </w:r>
      <w:r w:rsidR="00897286">
        <w:rPr>
          <w:noProof/>
        </w:rPr>
        <w:t>2</w:t>
      </w:r>
      <w:r>
        <w:fldChar w:fldCharType="end"/>
      </w:r>
      <w:r>
        <w:t>. ábra Be nem jelentkezett felhasználó</w:t>
      </w:r>
    </w:p>
    <w:p w14:paraId="12830EC0" w14:textId="089A406F" w:rsidR="003554E5" w:rsidRPr="00570628" w:rsidRDefault="003554E5" w:rsidP="003554E5">
      <w:r>
        <w:t xml:space="preserve">A be nem jelentkezett felhasználók megtekinthetik a regisztrált szolgáltatókat. Lehetőségük van kilistázni őket és megtekinteni adataikat. Ebben a listában tudnak név alapján keresni, illetve szűrni az eredményeket szolgáltatások alapján. Emellett megnézhetik az egyes szolgáltatók által nyújtott szolgáltatások részleteit. Ilyen részlet lehet például, hogy </w:t>
      </w:r>
      <w:r w:rsidR="00217B73">
        <w:t>meddig tart vagy milyen árban van</w:t>
      </w:r>
      <w:r w:rsidR="00AB0276">
        <w:t>.</w:t>
      </w:r>
    </w:p>
    <w:p w14:paraId="25AD705E" w14:textId="276B3A28" w:rsidR="00884605" w:rsidRDefault="00884605" w:rsidP="00884605">
      <w:pPr>
        <w:pStyle w:val="Heading2"/>
      </w:pPr>
      <w:bookmarkStart w:id="30" w:name="_Toc182416652"/>
      <w:r>
        <w:lastRenderedPageBreak/>
        <w:t>Általános felhasználó</w:t>
      </w:r>
      <w:bookmarkEnd w:id="30"/>
    </w:p>
    <w:p w14:paraId="0B648ED6" w14:textId="70D10E22" w:rsidR="003C1EEE" w:rsidRDefault="00602405" w:rsidP="00602405">
      <w:pPr>
        <w:pStyle w:val="Kp"/>
        <w:rPr>
          <w:lang w:eastAsia="hu-HU"/>
        </w:rPr>
      </w:pPr>
      <w:r>
        <w:rPr>
          <w:noProof/>
        </w:rPr>
        <w:drawing>
          <wp:inline distT="0" distB="0" distL="0" distR="0" wp14:anchorId="510314F9" wp14:editId="6EBDEADB">
            <wp:extent cx="2950210" cy="3816350"/>
            <wp:effectExtent l="0" t="0" r="2540" b="0"/>
            <wp:docPr id="508531931" name="Picture 18" descr="A diagram of a person's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31931" name="Picture 18" descr="A diagram of a person's profi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0210" cy="3816350"/>
                    </a:xfrm>
                    <a:prstGeom prst="rect">
                      <a:avLst/>
                    </a:prstGeom>
                    <a:noFill/>
                    <a:ln>
                      <a:noFill/>
                    </a:ln>
                  </pic:spPr>
                </pic:pic>
              </a:graphicData>
            </a:graphic>
          </wp:inline>
        </w:drawing>
      </w:r>
    </w:p>
    <w:bookmarkStart w:id="31" w:name="_Ref180361704"/>
    <w:bookmarkStart w:id="32" w:name="_Ref180361693"/>
    <w:p w14:paraId="36E429CF" w14:textId="2921D7B8" w:rsidR="003C1EEE" w:rsidRDefault="003C1EEE" w:rsidP="00281293">
      <w:pPr>
        <w:pStyle w:val="Caption"/>
      </w:pPr>
      <w:r>
        <w:fldChar w:fldCharType="begin"/>
      </w:r>
      <w:r>
        <w:instrText xml:space="preserve"> SEQ ábra \* ARABIC </w:instrText>
      </w:r>
      <w:r>
        <w:fldChar w:fldCharType="separate"/>
      </w:r>
      <w:r w:rsidR="00897286">
        <w:rPr>
          <w:noProof/>
        </w:rPr>
        <w:t>3</w:t>
      </w:r>
      <w:r>
        <w:fldChar w:fldCharType="end"/>
      </w:r>
      <w:r>
        <w:t>. ábra</w:t>
      </w:r>
      <w:bookmarkEnd w:id="31"/>
      <w:r>
        <w:t xml:space="preserve"> Általános felhasználó</w:t>
      </w:r>
      <w:bookmarkEnd w:id="32"/>
    </w:p>
    <w:p w14:paraId="5D30BCDB" w14:textId="70AC9E7D" w:rsidR="003C1EEE" w:rsidRPr="003C1EEE" w:rsidRDefault="003C1EEE" w:rsidP="003C1EEE">
      <w:r>
        <w:t>Bejelentkezés után hozzáférhetünk az általános felhasználóknak elérhető funkciókhoz. Ez a szerep</w:t>
      </w:r>
      <w:r w:rsidR="00616EF0">
        <w:t xml:space="preserve"> a be nem jelentkezett felhasználóhoz hasonlóan</w:t>
      </w:r>
      <w:r>
        <w:t xml:space="preserve"> képes kilistázni, keresni a szolgáltatók között.</w:t>
      </w:r>
      <w:r w:rsidR="000D27E7">
        <w:t xml:space="preserve"> Megtekintheti egy szolgáltató által nyújtott szolgáltatások részleteit és a</w:t>
      </w:r>
      <w:r w:rsidR="005D7D4E">
        <w:t>z ezekhez kapcsolódó</w:t>
      </w:r>
      <w:r w:rsidR="000D27E7">
        <w:t xml:space="preserve"> portfólióját.</w:t>
      </w:r>
      <w:r>
        <w:t xml:space="preserve"> Miután talált egy szimpatikus szolgáltatót, elindíthatja az időpont foglalás folyamatát. Ehhez ki kell választania a szolgáltatást és az időpontot is.</w:t>
      </w:r>
      <w:r w:rsidR="00616EF0">
        <w:t xml:space="preserve"> Az időpont foglaláskor és az előtti este kap egy emlékeztető e-mailt a foglalás adataival.</w:t>
      </w:r>
      <w:r>
        <w:t xml:space="preserve"> Emellett képes megnézni a profilját, ezen módosításokat végezni</w:t>
      </w:r>
      <w:r w:rsidR="00616EF0">
        <w:t xml:space="preserve"> és </w:t>
      </w:r>
      <w:r w:rsidR="00026DC4">
        <w:t>menedzselni a már lefoglalt időpontjait</w:t>
      </w:r>
      <w:r w:rsidR="00616EF0">
        <w:t>.</w:t>
      </w:r>
    </w:p>
    <w:p w14:paraId="1F1D3AA9" w14:textId="5624BC37" w:rsidR="00884605" w:rsidRDefault="00884605" w:rsidP="00884605">
      <w:pPr>
        <w:pStyle w:val="Heading2"/>
      </w:pPr>
      <w:bookmarkStart w:id="33" w:name="_Toc182416653"/>
      <w:r>
        <w:lastRenderedPageBreak/>
        <w:t>Szolgáltató felhasználó</w:t>
      </w:r>
      <w:bookmarkEnd w:id="33"/>
    </w:p>
    <w:p w14:paraId="1D8131F8" w14:textId="5B7B3C31" w:rsidR="009513EE" w:rsidRPr="009513EE" w:rsidRDefault="009513EE" w:rsidP="009513EE">
      <w:pPr>
        <w:pStyle w:val="Kp"/>
        <w:rPr>
          <w:lang w:eastAsia="hu-HU"/>
        </w:rPr>
      </w:pPr>
      <w:r w:rsidRPr="009513EE">
        <w:rPr>
          <w:noProof/>
          <w:lang w:eastAsia="hu-HU"/>
        </w:rPr>
        <w:drawing>
          <wp:inline distT="0" distB="0" distL="0" distR="0" wp14:anchorId="3551C862" wp14:editId="5AF5B155">
            <wp:extent cx="2933700" cy="4630420"/>
            <wp:effectExtent l="0" t="0" r="0" b="0"/>
            <wp:docPr id="48273368" name="Picture 19"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3368" name="Picture 19" descr="A diagram of a person with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4630420"/>
                    </a:xfrm>
                    <a:prstGeom prst="rect">
                      <a:avLst/>
                    </a:prstGeom>
                    <a:noFill/>
                    <a:ln>
                      <a:noFill/>
                    </a:ln>
                  </pic:spPr>
                </pic:pic>
              </a:graphicData>
            </a:graphic>
          </wp:inline>
        </w:drawing>
      </w:r>
    </w:p>
    <w:p w14:paraId="7AC13B7B" w14:textId="1EA0E00C" w:rsidR="00B67183" w:rsidRDefault="00B67183" w:rsidP="00B67183">
      <w:pPr>
        <w:pStyle w:val="Kp"/>
      </w:pPr>
    </w:p>
    <w:p w14:paraId="21FB21F3" w14:textId="1AB0AFD4" w:rsidR="00884605" w:rsidRDefault="00B67183" w:rsidP="00281293">
      <w:pPr>
        <w:pStyle w:val="Caption"/>
      </w:pPr>
      <w:r>
        <w:fldChar w:fldCharType="begin"/>
      </w:r>
      <w:r>
        <w:instrText xml:space="preserve"> SEQ ábra \* ARABIC </w:instrText>
      </w:r>
      <w:r>
        <w:fldChar w:fldCharType="separate"/>
      </w:r>
      <w:r w:rsidR="00897286">
        <w:rPr>
          <w:noProof/>
        </w:rPr>
        <w:t>4</w:t>
      </w:r>
      <w:r>
        <w:fldChar w:fldCharType="end"/>
      </w:r>
      <w:r>
        <w:t>. ábra Szolgáltató felhasználó</w:t>
      </w:r>
    </w:p>
    <w:p w14:paraId="0CAE18CD" w14:textId="2ED2DA9D" w:rsidR="00B67183" w:rsidRPr="00B67183" w:rsidRDefault="00B67183" w:rsidP="00B67183">
      <w:r>
        <w:t>A szolgáltatók</w:t>
      </w:r>
      <w:r w:rsidR="00CC0147">
        <w:t xml:space="preserve"> számára elérhető az összes általános felhasználói funkció</w:t>
      </w:r>
      <w:r w:rsidR="005C33DC">
        <w:t>, továbbá képesek felvenni és menedzselni általuk nyújtott szolgáltatásokat és ezeknek portfólióit. Meg tudják adni, hogy mikor elérhet</w:t>
      </w:r>
      <w:r w:rsidR="00D466C6">
        <w:t>ők időpont foglalásra. Ezt nem csak egyesével tudják felvinni, hanem képesek ismétlődő eseményeket készíteni szabályokkal. Például a következő hány hónapra legyenek kiírva ezek az események, mettől meddig tartsanak.</w:t>
      </w:r>
      <w:r w:rsidR="00CC0147">
        <w:t xml:space="preserve"> </w:t>
      </w:r>
      <w:r w:rsidR="00BD66CF">
        <w:t>A rendes felhasználókhoz képest a profiljuk szerkesztésekor megadhatják és módosíthatják üzleti profiljuk adatait, például a szolgáltatás helyét, és a saját foglalásaik mellett a hozzájuk lefoglalt időpontokat is kezelhetik.</w:t>
      </w:r>
    </w:p>
    <w:p w14:paraId="6CBE1739" w14:textId="47267442" w:rsidR="00884605" w:rsidRDefault="00884605" w:rsidP="00884605">
      <w:pPr>
        <w:pStyle w:val="Heading1"/>
      </w:pPr>
      <w:bookmarkStart w:id="34" w:name="_Ref168092189"/>
      <w:bookmarkStart w:id="35" w:name="_Toc182416654"/>
      <w:r>
        <w:lastRenderedPageBreak/>
        <w:t>Architektúra</w:t>
      </w:r>
      <w:bookmarkEnd w:id="34"/>
      <w:bookmarkEnd w:id="35"/>
    </w:p>
    <w:p w14:paraId="70977744" w14:textId="77777777" w:rsidR="005518F8" w:rsidRDefault="005518F8" w:rsidP="005518F8">
      <w:pPr>
        <w:pStyle w:val="Kp"/>
      </w:pPr>
      <w:r>
        <w:rPr>
          <w:noProof/>
        </w:rPr>
        <w:drawing>
          <wp:inline distT="0" distB="0" distL="0" distR="0" wp14:anchorId="0F6A47DA" wp14:editId="3911EFD0">
            <wp:extent cx="4305300" cy="4621744"/>
            <wp:effectExtent l="0" t="0" r="0" b="7620"/>
            <wp:docPr id="42026132" name="Kép 1" descr="A képen szöveg, képernyőkép, Betűtípus, Acélkék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6132" name="Kép 1" descr="A képen szöveg, képernyőkép, Betűtípus, Acélkék látható&#10;&#10;Automatikusan generált leírás"/>
                    <pic:cNvPicPr/>
                  </pic:nvPicPr>
                  <pic:blipFill>
                    <a:blip r:embed="rId18"/>
                    <a:stretch>
                      <a:fillRect/>
                    </a:stretch>
                  </pic:blipFill>
                  <pic:spPr>
                    <a:xfrm>
                      <a:off x="0" y="0"/>
                      <a:ext cx="4311624" cy="4628532"/>
                    </a:xfrm>
                    <a:prstGeom prst="rect">
                      <a:avLst/>
                    </a:prstGeom>
                  </pic:spPr>
                </pic:pic>
              </a:graphicData>
            </a:graphic>
          </wp:inline>
        </w:drawing>
      </w:r>
    </w:p>
    <w:bookmarkStart w:id="36" w:name="_Ref168083543"/>
    <w:p w14:paraId="5A7DE230" w14:textId="706872D4" w:rsidR="005518F8" w:rsidRDefault="005518F8" w:rsidP="00281293">
      <w:pPr>
        <w:pStyle w:val="Caption"/>
      </w:pPr>
      <w:r>
        <w:fldChar w:fldCharType="begin"/>
      </w:r>
      <w:r>
        <w:instrText xml:space="preserve"> SEQ ábra \* ARABIC </w:instrText>
      </w:r>
      <w:r>
        <w:fldChar w:fldCharType="separate"/>
      </w:r>
      <w:r w:rsidR="00897286">
        <w:rPr>
          <w:noProof/>
        </w:rPr>
        <w:t>5</w:t>
      </w:r>
      <w:r>
        <w:fldChar w:fldCharType="end"/>
      </w:r>
      <w:r>
        <w:t>. ábra</w:t>
      </w:r>
      <w:bookmarkEnd w:id="36"/>
      <w:r>
        <w:t xml:space="preserve"> Architektúra</w:t>
      </w:r>
    </w:p>
    <w:p w14:paraId="5F1AE7B4" w14:textId="43C7CD9F" w:rsidR="005518F8" w:rsidRPr="005518F8" w:rsidRDefault="00616DF0" w:rsidP="00A10561">
      <w:r>
        <w:t xml:space="preserve">Webalkalmazásom </w:t>
      </w:r>
      <w:r w:rsidR="00B13E59">
        <w:t>három különböző részből épül fel</w:t>
      </w:r>
      <w:r>
        <w:t>. A</w:t>
      </w:r>
      <w:r w:rsidR="00A10561">
        <w:t>z</w:t>
      </w:r>
      <w:r>
        <w:t xml:space="preserve"> </w:t>
      </w:r>
      <w:r>
        <w:fldChar w:fldCharType="begin"/>
      </w:r>
      <w:r>
        <w:instrText xml:space="preserve"> REF _Ref168083543 \h </w:instrText>
      </w:r>
      <w:r>
        <w:fldChar w:fldCharType="separate"/>
      </w:r>
      <w:r w:rsidR="00082236">
        <w:rPr>
          <w:noProof/>
        </w:rPr>
        <w:t>5</w:t>
      </w:r>
      <w:r w:rsidR="00082236">
        <w:t>. ábra</w:t>
      </w:r>
      <w:r>
        <w:fldChar w:fldCharType="end"/>
      </w:r>
      <w:r>
        <w:t xml:space="preserve"> tetején látható a React alapú frontend szerverem, mely biztosítja az oldal megjelenítését, a felhasználók autentikációját és a kérések delegálását a Spring </w:t>
      </w:r>
      <w:r w:rsidR="005B3332">
        <w:t>B</w:t>
      </w:r>
      <w:r>
        <w:t>oot backend szerverem felé. Ez a kommunikáció egy REST API interfészen keresztül megy. A backendre beérkező kérések átmennek az üzleti logikán, és a szükséges adatokat a JPA</w:t>
      </w:r>
      <w:r w:rsidR="005B3332">
        <w:t xml:space="preserve"> segítségével</w:t>
      </w:r>
      <w:r>
        <w:t xml:space="preserve"> elkéri az SQL adatbázis szervertől.</w:t>
      </w:r>
    </w:p>
    <w:p w14:paraId="559805B3" w14:textId="2F1DF11D" w:rsidR="00543D89" w:rsidRDefault="00543D89" w:rsidP="00543D89">
      <w:pPr>
        <w:pStyle w:val="Heading2"/>
      </w:pPr>
      <w:bookmarkStart w:id="37" w:name="_Toc182416655"/>
      <w:r>
        <w:t>Frontend architektúra</w:t>
      </w:r>
      <w:bookmarkEnd w:id="37"/>
    </w:p>
    <w:p w14:paraId="60AF62E2" w14:textId="1BC4694B" w:rsidR="003E0763" w:rsidRDefault="003E0763" w:rsidP="003E0763">
      <w:r>
        <w:t>A</w:t>
      </w:r>
      <w:r w:rsidR="00383703">
        <w:t xml:space="preserve">z alkalmazásom frontendjét React-ban valósítottam meg. </w:t>
      </w:r>
      <w:r>
        <w:t xml:space="preserve">Azért választottam ezt a technológiát, mivel </w:t>
      </w:r>
      <w:r w:rsidR="00383703">
        <w:t xml:space="preserve">reaktív, </w:t>
      </w:r>
      <w:r>
        <w:t xml:space="preserve">nagyon népszerű és elterjedt, </w:t>
      </w:r>
      <w:r w:rsidR="00383703">
        <w:t>emellett</w:t>
      </w:r>
      <w:r>
        <w:t xml:space="preserve"> szakmailag sokat fejlődhetek megismerésével és elsajátításával.</w:t>
      </w:r>
    </w:p>
    <w:p w14:paraId="50D14EA1" w14:textId="77777777" w:rsidR="00510445" w:rsidRDefault="00510445" w:rsidP="00510445">
      <w:pPr>
        <w:pStyle w:val="Kp"/>
      </w:pPr>
      <w:r w:rsidRPr="00510445">
        <w:rPr>
          <w:noProof/>
        </w:rPr>
        <w:lastRenderedPageBreak/>
        <w:drawing>
          <wp:inline distT="0" distB="0" distL="0" distR="0" wp14:anchorId="034F5D0E" wp14:editId="3379215F">
            <wp:extent cx="1590897" cy="3553321"/>
            <wp:effectExtent l="0" t="0" r="9525" b="9525"/>
            <wp:docPr id="6415943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94380" name="Picture 1" descr="A screenshot of a computer program&#10;&#10;Description automatically generated"/>
                    <pic:cNvPicPr/>
                  </pic:nvPicPr>
                  <pic:blipFill>
                    <a:blip r:embed="rId19"/>
                    <a:stretch>
                      <a:fillRect/>
                    </a:stretch>
                  </pic:blipFill>
                  <pic:spPr>
                    <a:xfrm>
                      <a:off x="0" y="0"/>
                      <a:ext cx="1590897" cy="3553321"/>
                    </a:xfrm>
                    <a:prstGeom prst="rect">
                      <a:avLst/>
                    </a:prstGeom>
                  </pic:spPr>
                </pic:pic>
              </a:graphicData>
            </a:graphic>
          </wp:inline>
        </w:drawing>
      </w:r>
    </w:p>
    <w:p w14:paraId="43728F78" w14:textId="26742C8E" w:rsidR="00510445" w:rsidRDefault="00510445" w:rsidP="00281293">
      <w:pPr>
        <w:pStyle w:val="Caption"/>
      </w:pPr>
      <w:r>
        <w:fldChar w:fldCharType="begin"/>
      </w:r>
      <w:r>
        <w:instrText xml:space="preserve"> SEQ ábra \* ARABIC </w:instrText>
      </w:r>
      <w:r>
        <w:fldChar w:fldCharType="separate"/>
      </w:r>
      <w:r w:rsidR="00897286">
        <w:rPr>
          <w:noProof/>
        </w:rPr>
        <w:t>6</w:t>
      </w:r>
      <w:r>
        <w:fldChar w:fldCharType="end"/>
      </w:r>
      <w:r>
        <w:t>. ábra Frontend mappastruktúra</w:t>
      </w:r>
    </w:p>
    <w:p w14:paraId="3FE66040" w14:textId="72A1464B" w:rsidR="00665983" w:rsidRDefault="005C394E" w:rsidP="00AE29FE">
      <w:r>
        <w:t>A fejlesztés során igyekeztem újra felhasználható, jól paraméterezhető komponenseket készíteni, hogy ne kelljen ugyanazt a feladatot újból megoldani. Ehhez</w:t>
      </w:r>
      <w:r w:rsidR="00665983">
        <w:t xml:space="preserve"> úgy strukturáltam a forráskódot, hogy a hasonló elemek egymás mellé kerüljenek. </w:t>
      </w:r>
      <w:r>
        <w:t>Az ábrán látható mappa szerkezetet alakítottam ki a fejlesztéshez.</w:t>
      </w:r>
      <w:r w:rsidR="00665983">
        <w:t xml:space="preserve"> Az index.tsx a frontend alkalmazásom belépési pontja. Ebben a komponensben adom hozzá az Auth0 konfigurációt a config mappában található fájlok segítségével. Az oldalakat a pages mappában tárolom, és az App.tsx írja le, hogy milyen útvonal esetén melyik oldalt töltse be. Ezt a React Router </w:t>
      </w:r>
      <w:r w:rsidR="00C1589A">
        <w:t xml:space="preserve">könyvtár </w:t>
      </w:r>
      <w:r w:rsidR="00665983">
        <w:t>segítségével tudtam megvalósítani.</w:t>
      </w:r>
    </w:p>
    <w:p w14:paraId="333A5134" w14:textId="5F49FF98" w:rsidR="00E268C9" w:rsidRDefault="00665983" w:rsidP="00E268C9">
      <w:r>
        <w:t xml:space="preserve">A components mappában találhatóak a közös és az oldal specifikus komponenseim. Az ezen belüli api mappában tárolom a </w:t>
      </w:r>
      <w:r w:rsidR="00C1589A">
        <w:t>b</w:t>
      </w:r>
      <w:r>
        <w:t>ackend</w:t>
      </w:r>
      <w:r w:rsidR="00C1589A">
        <w:t xml:space="preserve"> API modelleket, és a backend API</w:t>
      </w:r>
      <w:r>
        <w:t xml:space="preserve"> hívásához</w:t>
      </w:r>
      <w:r w:rsidR="00C1589A">
        <w:t xml:space="preserve"> szükséges függvényeket, melyet az Axios kliens segítségével tudok megtenni</w:t>
      </w:r>
      <w:r w:rsidR="00B96177">
        <w:t>.</w:t>
      </w:r>
    </w:p>
    <w:p w14:paraId="7B533C7B" w14:textId="77777777" w:rsidR="000525CE" w:rsidRDefault="000525CE" w:rsidP="000525CE">
      <w:pPr>
        <w:pStyle w:val="Kd"/>
        <w:pBdr>
          <w:top w:val="single" w:sz="4" w:space="1" w:color="auto"/>
          <w:left w:val="single" w:sz="4" w:space="4" w:color="auto"/>
          <w:bottom w:val="single" w:sz="4" w:space="1" w:color="auto"/>
          <w:right w:val="single" w:sz="4" w:space="4" w:color="auto"/>
        </w:pBdr>
      </w:pPr>
      <w:r>
        <w:t xml:space="preserve">  const {</w:t>
      </w:r>
    </w:p>
    <w:p w14:paraId="43443830" w14:textId="77777777" w:rsidR="000525CE" w:rsidRDefault="000525CE" w:rsidP="000525CE">
      <w:pPr>
        <w:pStyle w:val="Kd"/>
        <w:pBdr>
          <w:top w:val="single" w:sz="4" w:space="1" w:color="auto"/>
          <w:left w:val="single" w:sz="4" w:space="4" w:color="auto"/>
          <w:bottom w:val="single" w:sz="4" w:space="1" w:color="auto"/>
          <w:right w:val="single" w:sz="4" w:space="4" w:color="auto"/>
        </w:pBdr>
      </w:pPr>
      <w:r>
        <w:t xml:space="preserve">    user,</w:t>
      </w:r>
    </w:p>
    <w:p w14:paraId="2B2C6CDE" w14:textId="77777777" w:rsidR="000525CE" w:rsidRDefault="000525CE" w:rsidP="000525CE">
      <w:pPr>
        <w:pStyle w:val="Kd"/>
        <w:pBdr>
          <w:top w:val="single" w:sz="4" w:space="1" w:color="auto"/>
          <w:left w:val="single" w:sz="4" w:space="4" w:color="auto"/>
          <w:bottom w:val="single" w:sz="4" w:space="1" w:color="auto"/>
          <w:right w:val="single" w:sz="4" w:space="4" w:color="auto"/>
        </w:pBdr>
      </w:pPr>
      <w:r>
        <w:t xml:space="preserve">    isLoading,</w:t>
      </w:r>
    </w:p>
    <w:p w14:paraId="62595BE9" w14:textId="77777777" w:rsidR="000525CE" w:rsidRDefault="000525CE" w:rsidP="000525CE">
      <w:pPr>
        <w:pStyle w:val="Kd"/>
        <w:pBdr>
          <w:top w:val="single" w:sz="4" w:space="1" w:color="auto"/>
          <w:left w:val="single" w:sz="4" w:space="4" w:color="auto"/>
          <w:bottom w:val="single" w:sz="4" w:space="1" w:color="auto"/>
          <w:right w:val="single" w:sz="4" w:space="4" w:color="auto"/>
        </w:pBdr>
      </w:pPr>
      <w:r>
        <w:t xml:space="preserve">    isAuthenticated,</w:t>
      </w:r>
    </w:p>
    <w:p w14:paraId="1927DCA1" w14:textId="77777777" w:rsidR="000525CE" w:rsidRDefault="000525CE" w:rsidP="000525CE">
      <w:pPr>
        <w:pStyle w:val="Kd"/>
        <w:pBdr>
          <w:top w:val="single" w:sz="4" w:space="1" w:color="auto"/>
          <w:left w:val="single" w:sz="4" w:space="4" w:color="auto"/>
          <w:bottom w:val="single" w:sz="4" w:space="1" w:color="auto"/>
          <w:right w:val="single" w:sz="4" w:space="4" w:color="auto"/>
        </w:pBdr>
      </w:pPr>
      <w:r>
        <w:t xml:space="preserve">    loginWithRedirect,</w:t>
      </w:r>
    </w:p>
    <w:p w14:paraId="2947BDF1" w14:textId="77777777" w:rsidR="000525CE" w:rsidRDefault="000525CE" w:rsidP="000525CE">
      <w:pPr>
        <w:pStyle w:val="Kd"/>
        <w:pBdr>
          <w:top w:val="single" w:sz="4" w:space="1" w:color="auto"/>
          <w:left w:val="single" w:sz="4" w:space="4" w:color="auto"/>
          <w:bottom w:val="single" w:sz="4" w:space="1" w:color="auto"/>
          <w:right w:val="single" w:sz="4" w:space="4" w:color="auto"/>
        </w:pBdr>
      </w:pPr>
      <w:r>
        <w:t xml:space="preserve">    getAccessTokenSilently,</w:t>
      </w:r>
    </w:p>
    <w:p w14:paraId="404E9BE5" w14:textId="77777777" w:rsidR="000525CE" w:rsidRDefault="000525CE" w:rsidP="000525CE">
      <w:pPr>
        <w:pStyle w:val="Kd"/>
        <w:pBdr>
          <w:top w:val="single" w:sz="4" w:space="1" w:color="auto"/>
          <w:left w:val="single" w:sz="4" w:space="4" w:color="auto"/>
          <w:bottom w:val="single" w:sz="4" w:space="1" w:color="auto"/>
          <w:right w:val="single" w:sz="4" w:space="4" w:color="auto"/>
        </w:pBdr>
      </w:pPr>
      <w:r>
        <w:t xml:space="preserve">    logout,</w:t>
      </w:r>
    </w:p>
    <w:p w14:paraId="22BF75C3" w14:textId="77777777" w:rsidR="000525CE" w:rsidRDefault="000525CE" w:rsidP="000525CE">
      <w:pPr>
        <w:pStyle w:val="Kd"/>
        <w:keepNext/>
        <w:pBdr>
          <w:top w:val="single" w:sz="4" w:space="1" w:color="auto"/>
          <w:left w:val="single" w:sz="4" w:space="4" w:color="auto"/>
          <w:bottom w:val="single" w:sz="4" w:space="1" w:color="auto"/>
          <w:right w:val="single" w:sz="4" w:space="4" w:color="auto"/>
        </w:pBdr>
      </w:pPr>
      <w:r>
        <w:t xml:space="preserve">  } = useAuth0();</w:t>
      </w:r>
    </w:p>
    <w:bookmarkStart w:id="38" w:name="_Ref180499722"/>
    <w:p w14:paraId="38D68490" w14:textId="26751038" w:rsidR="000525CE" w:rsidRDefault="000525CE" w:rsidP="00281293">
      <w:pPr>
        <w:pStyle w:val="Caption"/>
      </w:pPr>
      <w:r>
        <w:fldChar w:fldCharType="begin"/>
      </w:r>
      <w:r>
        <w:instrText xml:space="preserve"> SEQ kódrészlet \* ARABIC </w:instrText>
      </w:r>
      <w:r>
        <w:fldChar w:fldCharType="separate"/>
      </w:r>
      <w:r w:rsidR="00281293">
        <w:rPr>
          <w:noProof/>
        </w:rPr>
        <w:t>7</w:t>
      </w:r>
      <w:r>
        <w:fldChar w:fldCharType="end"/>
      </w:r>
      <w:r>
        <w:t>. kódrészlet</w:t>
      </w:r>
      <w:bookmarkEnd w:id="38"/>
      <w:r>
        <w:t xml:space="preserve"> Auth0 hook</w:t>
      </w:r>
    </w:p>
    <w:p w14:paraId="79086E28" w14:textId="5E2CF81E" w:rsidR="00E268C9" w:rsidRDefault="00E268C9" w:rsidP="00E268C9">
      <w:r>
        <w:lastRenderedPageBreak/>
        <w:t>Az autentikációra az Auth0 szolgáltatót használom, melyet a weboldalukon felkonfiguráltam a frontend és backend alkalmazásomhoz.</w:t>
      </w:r>
      <w:r w:rsidR="000525CE">
        <w:t xml:space="preserve"> A </w:t>
      </w:r>
      <w:r w:rsidR="000525CE">
        <w:fldChar w:fldCharType="begin"/>
      </w:r>
      <w:r w:rsidR="000525CE">
        <w:instrText xml:space="preserve"> REF _Ref180499722 \h </w:instrText>
      </w:r>
      <w:r w:rsidR="000525CE">
        <w:fldChar w:fldCharType="separate"/>
      </w:r>
      <w:r w:rsidR="00082236">
        <w:rPr>
          <w:noProof/>
        </w:rPr>
        <w:t>7</w:t>
      </w:r>
      <w:r w:rsidR="00082236">
        <w:t>. kódrészlet</w:t>
      </w:r>
      <w:r w:rsidR="000525CE">
        <w:fldChar w:fldCharType="end"/>
      </w:r>
      <w:r w:rsidR="000525CE">
        <w:t xml:space="preserve"> mutatja be a React alkalmazásoknál használt Auth0 hook használatát. Ezt az auth0-react könyvtárral vehetjük igénybe. Megtekinthetjük vele a bejelentkezett felhasználó adatait</w:t>
      </w:r>
      <w:r w:rsidR="00EA116F">
        <w:t>, elkérhetjük a backend hívásokhoz szükséges access tokent és felhasználó kezelési műveleteket hajthatunk végre vele.</w:t>
      </w:r>
    </w:p>
    <w:p w14:paraId="59591408" w14:textId="3DC8334C" w:rsidR="002F1623" w:rsidRDefault="002F1623" w:rsidP="00E268C9">
      <w:r>
        <w:t xml:space="preserve">Mivel a felület lehetőséget ad adatok módosítására és új adatok felvételére, ezért ezek validációja is egy fontos feladat. </w:t>
      </w:r>
      <w:r w:rsidR="00507549">
        <w:t>A</w:t>
      </w:r>
      <w:r w:rsidR="00507549">
        <w:t>mikor egy mező nincs kitöltve</w:t>
      </w:r>
      <w:r w:rsidR="00507549">
        <w:t>,</w:t>
      </w:r>
      <w:r>
        <w:t xml:space="preserve"> az input validáció megakadályozza a felhasználót, hogy elmentse az adatokat</w:t>
      </w:r>
      <w:r w:rsidR="00507549">
        <w:t>.</w:t>
      </w:r>
      <w:r>
        <w:t xml:space="preserve"> </w:t>
      </w:r>
      <w:r w:rsidR="00507549">
        <w:t>A</w:t>
      </w:r>
      <w:r>
        <w:t xml:space="preserve"> speciális formátumú adatoknál</w:t>
      </w:r>
      <w:r w:rsidR="00507549">
        <w:t>, például e-mail cím és telefonszám validáció esetén</w:t>
      </w:r>
      <w:r>
        <w:t xml:space="preserve"> regex segítségével is ellenőr</w:t>
      </w:r>
      <w:r w:rsidR="00507549">
        <w:t>i</w:t>
      </w:r>
      <w:r>
        <w:t>z</w:t>
      </w:r>
      <w:r w:rsidR="00507549">
        <w:t>zük</w:t>
      </w:r>
      <w:r>
        <w:t xml:space="preserve"> a megadott adatot..</w:t>
      </w:r>
    </w:p>
    <w:p w14:paraId="504C8A67" w14:textId="64E9A6D3" w:rsidR="00B96177" w:rsidRPr="00BB2574" w:rsidRDefault="00383703" w:rsidP="00B96177">
      <w:r>
        <w:t>Mivel User Interface tervezéssel még nem volt sok tapasztalatom, ezért fontosnak tartottam egy olyan könyvtár használatát, amellyel könnyen tudok egységes és stílusos komponenseket létrehozni.</w:t>
      </w:r>
      <w:r w:rsidR="00CD7719">
        <w:t xml:space="preserve"> A Material UI egy ennek megfelelő </w:t>
      </w:r>
      <w:r w:rsidR="00B96177">
        <w:t>könyvtár volt, melynek dokumentálhatósága és népszerűsége könnyebbé tette a fejlesztést.</w:t>
      </w:r>
    </w:p>
    <w:p w14:paraId="656530EC" w14:textId="3C2775A1" w:rsidR="00543D89" w:rsidRDefault="00543D89" w:rsidP="00543D89">
      <w:pPr>
        <w:pStyle w:val="Heading2"/>
      </w:pPr>
      <w:bookmarkStart w:id="39" w:name="_Toc182416656"/>
      <w:r>
        <w:t>Backend architektúra</w:t>
      </w:r>
      <w:bookmarkEnd w:id="39"/>
    </w:p>
    <w:p w14:paraId="6F246F6A" w14:textId="77777777" w:rsidR="00504963" w:rsidRDefault="00B13E59" w:rsidP="00B13E59">
      <w:r>
        <w:t xml:space="preserve">A backend alkalmazásom egy </w:t>
      </w:r>
      <w:r w:rsidR="00453C0B">
        <w:t>k</w:t>
      </w:r>
      <w:r>
        <w:t>otlin alapú Spring Boot alkalmazás</w:t>
      </w:r>
      <w:r w:rsidR="00453C0B">
        <w:t>, mely a Gradle build automatizáló eszközt használja</w:t>
      </w:r>
      <w:r>
        <w:t>. A Spring keretrendszer</w:t>
      </w:r>
      <w:r w:rsidR="00453C0B">
        <w:t xml:space="preserve"> népszerűsége,</w:t>
      </w:r>
      <w:r>
        <w:t xml:space="preserve"> széles körű funkciói és a Spring Boot adta egyszerű k</w:t>
      </w:r>
      <w:r w:rsidR="00453C0B">
        <w:t>onfigurálhatóság miatt döntöttem a technológia mellett. A kotlin a java programozási nyelvhez hasonlóan JVM (Java Virtual Machine) alapú, azonban modernebb és használatakor kevesebb programozási overhead. Fejlett nyelvi funkcióival hatékonyabban megy a fejlesztés, rövidebb és olvashatóbb kódot írhatunk</w:t>
      </w:r>
      <w:r w:rsidR="00504963">
        <w:t xml:space="preserve"> és a nyelv alapértelmezetten megakadályozza a null pointer hibákat, így biztonságosabbá és kiszámíthatóbbá téve a programot</w:t>
      </w:r>
      <w:r w:rsidR="00453C0B">
        <w:t>.</w:t>
      </w:r>
      <w:r>
        <w:t xml:space="preserve"> </w:t>
      </w:r>
    </w:p>
    <w:p w14:paraId="3F97D59F" w14:textId="60D3E38B" w:rsidR="00504963" w:rsidRDefault="00453C0B" w:rsidP="00504963">
      <w:r>
        <w:t>A</w:t>
      </w:r>
      <w:r w:rsidR="00504963">
        <w:t xml:space="preserve"> Spring</w:t>
      </w:r>
      <w:r>
        <w:t xml:space="preserve"> projektek esetén</w:t>
      </w:r>
      <w:r w:rsidR="00B13E59">
        <w:t xml:space="preserve"> </w:t>
      </w:r>
      <w:r w:rsidR="00504963">
        <w:t xml:space="preserve">a Gradle egy népszerű alternatívája a Maven, amely XML alapú konfigurációs fájlokat használ. A Gradle build fájlok olvashatósága ehhez képest jobb, és a Gradle sokkal rugalmasabb újabb build feladatok írására, amelyek a jövőben például DevOps feladatoknál jól tudnak jönni. A Maven esetén is lehet </w:t>
      </w:r>
      <w:r w:rsidR="00421BFD">
        <w:t>build feladatokat írni, azonban ez limitált és gyakran plugin használat szükséges hozzá.</w:t>
      </w:r>
      <w:r w:rsidR="00EF6603">
        <w:t xml:space="preserve"> Ezek a szempontok miatt végül a Gradle mellett döntöttem.</w:t>
      </w:r>
    </w:p>
    <w:p w14:paraId="1FD3D469" w14:textId="77777777" w:rsidR="00642B92" w:rsidRDefault="00434E0F" w:rsidP="00B13E59">
      <w:r>
        <w:lastRenderedPageBreak/>
        <w:t>Alkalmazásomat a korábban ismertetett Domain Driven Design alapján terveztem meg, így az üzleti logika által használt domain</w:t>
      </w:r>
      <w:r w:rsidR="00725FDB">
        <w:t>t helyeztem a középpontba.</w:t>
      </w:r>
      <w:r w:rsidR="009C6372">
        <w:t xml:space="preserve"> Ehhez szükség volt az üzleti és adatbázis rétegek közti függőség megfordítására, amelyet a korábban bemutatott Spring Data JPA segítségével a Repository tervezési minta szerint valósítottam meg. </w:t>
      </w:r>
    </w:p>
    <w:p w14:paraId="51C032D7" w14:textId="77777777" w:rsidR="00642B92" w:rsidRDefault="00642B92" w:rsidP="00642B92">
      <w:pPr>
        <w:pStyle w:val="Kp"/>
      </w:pPr>
      <w:r w:rsidRPr="00642B92">
        <w:rPr>
          <w:noProof/>
        </w:rPr>
        <w:drawing>
          <wp:inline distT="0" distB="0" distL="0" distR="0" wp14:anchorId="271BB055" wp14:editId="1F1D5F1B">
            <wp:extent cx="5400040" cy="5323205"/>
            <wp:effectExtent l="0" t="0" r="0" b="0"/>
            <wp:docPr id="1076449304" name="Picture 2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49304" name="Picture 21" descr="A diagram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323205"/>
                    </a:xfrm>
                    <a:prstGeom prst="rect">
                      <a:avLst/>
                    </a:prstGeom>
                    <a:noFill/>
                    <a:ln>
                      <a:noFill/>
                    </a:ln>
                  </pic:spPr>
                </pic:pic>
              </a:graphicData>
            </a:graphic>
          </wp:inline>
        </w:drawing>
      </w:r>
    </w:p>
    <w:bookmarkStart w:id="40" w:name="_Ref180497982"/>
    <w:bookmarkStart w:id="41" w:name="_Ref180497979"/>
    <w:p w14:paraId="3EBEF346" w14:textId="53AE680E" w:rsidR="00642B92" w:rsidRDefault="00642B92" w:rsidP="00281293">
      <w:pPr>
        <w:pStyle w:val="Caption"/>
      </w:pPr>
      <w:r>
        <w:fldChar w:fldCharType="begin"/>
      </w:r>
      <w:r>
        <w:instrText xml:space="preserve"> SEQ ábra \* ARABIC </w:instrText>
      </w:r>
      <w:r>
        <w:fldChar w:fldCharType="separate"/>
      </w:r>
      <w:r w:rsidR="00897286">
        <w:rPr>
          <w:noProof/>
        </w:rPr>
        <w:t>7</w:t>
      </w:r>
      <w:r>
        <w:fldChar w:fldCharType="end"/>
      </w:r>
      <w:r>
        <w:t>. ábra</w:t>
      </w:r>
      <w:bookmarkEnd w:id="40"/>
      <w:r>
        <w:t xml:space="preserve"> Backend architektúra vizualizáció</w:t>
      </w:r>
      <w:bookmarkEnd w:id="41"/>
    </w:p>
    <w:p w14:paraId="372DE01C" w14:textId="77777777" w:rsidR="00B96177" w:rsidRDefault="009C6372" w:rsidP="00B13E59">
      <w:r>
        <w:t xml:space="preserve">Az adatbázis </w:t>
      </w:r>
      <w:r w:rsidR="00A175CA">
        <w:t>táblák</w:t>
      </w:r>
      <w:r>
        <w:t xml:space="preserve"> a backenden definiált @Entity annotációval rendelkező </w:t>
      </w:r>
      <w:r w:rsidR="00A175CA">
        <w:t>entitások</w:t>
      </w:r>
      <w:r>
        <w:t>tól függenek, az adatbázis műveleteket pedig a @Repository annotációs előre definiált JPA interfészekkel végezhetőek.</w:t>
      </w:r>
      <w:r w:rsidR="00A175CA">
        <w:t xml:space="preserve"> Az entitások a bounded context elv szerint elkülönülnek az alkalmazás többi részéről. Például a Rest API kontrollerek más adatszerkezetű DTO objektumokat küldenek és fogadnak és nem az üzleti entitásokat használják erre.</w:t>
      </w:r>
      <w:r w:rsidR="00642B92">
        <w:t xml:space="preserve"> </w:t>
      </w:r>
    </w:p>
    <w:p w14:paraId="35253E9C" w14:textId="629C5DD0" w:rsidR="00642B92" w:rsidRDefault="00642B92" w:rsidP="00B13E59">
      <w:r>
        <w:lastRenderedPageBreak/>
        <w:t xml:space="preserve">Erre mutat egy példát a </w:t>
      </w:r>
      <w:r>
        <w:fldChar w:fldCharType="begin"/>
      </w:r>
      <w:r>
        <w:instrText xml:space="preserve"> REF _Ref180497982 \h </w:instrText>
      </w:r>
      <w:r>
        <w:fldChar w:fldCharType="separate"/>
      </w:r>
      <w:r w:rsidR="00082236">
        <w:rPr>
          <w:noProof/>
        </w:rPr>
        <w:t>7</w:t>
      </w:r>
      <w:r w:rsidR="00082236">
        <w:t>. ábra</w:t>
      </w:r>
      <w:r>
        <w:fldChar w:fldCharType="end"/>
      </w:r>
      <w:r>
        <w:t>. A képen látható Appointment Controller fogadja a kéréseket, és delegálja a Spring keretrendszer által injektált AppointmentService osztálynak.</w:t>
      </w:r>
      <w:r w:rsidR="00B96177">
        <w:t xml:space="preserve"> Az AppointmentService lekérdezi az AppointmentRepository segítségével a keresett Appointment entitást, ezt átalakítja a DTO reprezentációra, majd visszaküldi az adatot a kontrollernek. Mivel a kotlin data class nyelvi eleme egyszerűvé teszi az adatok transzformációját, ezért nem használtam külön technológiát erre, a service osztályok maguk gondoskodnak erről.</w:t>
      </w:r>
    </w:p>
    <w:p w14:paraId="2B024100" w14:textId="68261A41" w:rsidR="00B13E59" w:rsidRDefault="00642B92" w:rsidP="00B13E59">
      <w:r>
        <w:t>Az entitásokat</w:t>
      </w:r>
      <w:r w:rsidR="008601FD">
        <w:t xml:space="preserve"> lekérdező REST végpontok és az őket</w:t>
      </w:r>
      <w:r>
        <w:t xml:space="preserve"> kezelő üzleti logikák</w:t>
      </w:r>
      <w:r w:rsidR="008601FD">
        <w:t xml:space="preserve"> gyakran</w:t>
      </w:r>
      <w:r>
        <w:t xml:space="preserve"> saját osztályokban</w:t>
      </w:r>
      <w:r w:rsidR="008601FD">
        <w:t>, egymástól elkülönült utat járnak be. Így a service osztályok kevés függőséggel és</w:t>
      </w:r>
      <w:r>
        <w:t xml:space="preserve"> decentralizált kiszolgálás</w:t>
      </w:r>
      <w:r w:rsidR="008601FD">
        <w:t>sal</w:t>
      </w:r>
      <w:r>
        <w:t xml:space="preserve"> </w:t>
      </w:r>
      <w:r w:rsidR="008601FD">
        <w:t>tudnak válaszolni</w:t>
      </w:r>
      <w:r>
        <w:t xml:space="preserve"> a frontend kéréseire.</w:t>
      </w:r>
    </w:p>
    <w:p w14:paraId="6894C8BC" w14:textId="34414401" w:rsidR="00281293" w:rsidRDefault="00281293" w:rsidP="00281293">
      <w:pPr>
        <w:pStyle w:val="Kd"/>
        <w:pBdr>
          <w:top w:val="single" w:sz="4" w:space="1" w:color="auto"/>
          <w:left w:val="single" w:sz="4" w:space="4" w:color="auto"/>
          <w:bottom w:val="single" w:sz="4" w:space="1" w:color="auto"/>
          <w:right w:val="single" w:sz="4" w:space="4" w:color="auto"/>
        </w:pBdr>
        <w:jc w:val="left"/>
      </w:pPr>
      <w:r w:rsidRPr="00281293">
        <w:t>@ControllerAdvice</w:t>
      </w:r>
      <w:r w:rsidRPr="00281293">
        <w:br/>
        <w:t>class ExceptionControllerAdvice {</w:t>
      </w:r>
      <w:r w:rsidRPr="00281293">
        <w:br/>
        <w:t xml:space="preserve">    @ExceptionHandler</w:t>
      </w:r>
      <w:r w:rsidRPr="00281293">
        <w:br/>
        <w:t xml:space="preserve">    fun handleIllegal</w:t>
      </w:r>
      <w:r>
        <w:t>Argument</w:t>
      </w:r>
      <w:r w:rsidRPr="00281293">
        <w:t>Exception(ex: IllegalArgumentException): ResponseEntity&lt;String&gt; {</w:t>
      </w:r>
      <w:r w:rsidRPr="00281293">
        <w:br/>
        <w:t xml:space="preserve">        return ResponseEntity("Illegal argument: " + ex.message, HttpStatus.</w:t>
      </w:r>
      <w:r w:rsidRPr="00281293">
        <w:rPr>
          <w:i/>
          <w:iCs/>
        </w:rPr>
        <w:t>BAD_REQUEST</w:t>
      </w:r>
      <w:r w:rsidRPr="00281293">
        <w:t>)</w:t>
      </w:r>
      <w:r w:rsidRPr="00281293">
        <w:br/>
        <w:t xml:space="preserve">    }</w:t>
      </w:r>
    </w:p>
    <w:p w14:paraId="66A92087" w14:textId="580FC0F4" w:rsidR="00281293" w:rsidRPr="00281293" w:rsidRDefault="00281293" w:rsidP="00281293">
      <w:pPr>
        <w:pStyle w:val="Kd"/>
        <w:keepNext/>
        <w:pBdr>
          <w:top w:val="single" w:sz="4" w:space="1" w:color="auto"/>
          <w:left w:val="single" w:sz="4" w:space="4" w:color="auto"/>
          <w:bottom w:val="single" w:sz="4" w:space="1" w:color="auto"/>
          <w:right w:val="single" w:sz="4" w:space="4" w:color="auto"/>
        </w:pBdr>
        <w:jc w:val="left"/>
      </w:pPr>
      <w:r>
        <w:t xml:space="preserve">    …</w:t>
      </w:r>
      <w:r w:rsidRPr="00281293">
        <w:br/>
        <w:t>}</w:t>
      </w:r>
    </w:p>
    <w:bookmarkStart w:id="42" w:name="_Ref182409161"/>
    <w:p w14:paraId="4EE333AD" w14:textId="5621594D" w:rsidR="00281293" w:rsidRDefault="00281293" w:rsidP="00281293">
      <w:pPr>
        <w:pStyle w:val="Caption"/>
      </w:pPr>
      <w:r>
        <w:fldChar w:fldCharType="begin"/>
      </w:r>
      <w:r>
        <w:instrText xml:space="preserve"> SEQ kódrészlet \* ARABIC </w:instrText>
      </w:r>
      <w:r>
        <w:fldChar w:fldCharType="separate"/>
      </w:r>
      <w:r>
        <w:rPr>
          <w:noProof/>
        </w:rPr>
        <w:t>8</w:t>
      </w:r>
      <w:r>
        <w:fldChar w:fldCharType="end"/>
      </w:r>
      <w:r>
        <w:t>. kódrészlet</w:t>
      </w:r>
      <w:bookmarkEnd w:id="42"/>
      <w:r>
        <w:t xml:space="preserve"> REST végpontok hibakezelése</w:t>
      </w:r>
    </w:p>
    <w:p w14:paraId="1A5C0F95" w14:textId="77777777" w:rsidR="00651418" w:rsidRDefault="00281293" w:rsidP="00901DEB">
      <w:r>
        <w:t xml:space="preserve">A REST végpontok hibakezelése a @ControllerAdvice annotáció segítségével egy </w:t>
      </w:r>
      <w:r w:rsidR="004E3220">
        <w:t xml:space="preserve">központi helyen valósul meg. Ezáltal a többi kontrollernek nem szükséges kezelnie a hibás eseteknél a választ, HTTP státusz kódot. A kontrollerek visszatérési értéke lehet az elvárt típusú, nem kell kiegészíteni egy opcionális error típussal. Mivel a hibás esetek központilag vannak kezelve, </w:t>
      </w:r>
      <w:r w:rsidR="00901DEB">
        <w:t>azonos</w:t>
      </w:r>
      <w:r w:rsidR="004E3220">
        <w:t xml:space="preserve"> kódokkal és hibaüzenetekkel, így a kiajánlott interfész is</w:t>
      </w:r>
      <w:r w:rsidR="00901DEB">
        <w:t xml:space="preserve"> egységesebb lesz. </w:t>
      </w:r>
    </w:p>
    <w:p w14:paraId="68EE8F7F" w14:textId="62FCE14C" w:rsidR="002F1623" w:rsidRDefault="00901DEB" w:rsidP="00901DEB">
      <w:r>
        <w:t xml:space="preserve">Ilyen központi hibakezelő az </w:t>
      </w:r>
      <w:r w:rsidRPr="00281293">
        <w:t>ExceptionControllerAdvice</w:t>
      </w:r>
      <w:r>
        <w:t xml:space="preserve"> metódus a </w:t>
      </w:r>
      <w:r>
        <w:fldChar w:fldCharType="begin"/>
      </w:r>
      <w:r>
        <w:instrText xml:space="preserve"> REF _Ref182409161 \h </w:instrText>
      </w:r>
      <w:r>
        <w:fldChar w:fldCharType="separate"/>
      </w:r>
      <w:r>
        <w:rPr>
          <w:noProof/>
        </w:rPr>
        <w:t>8</w:t>
      </w:r>
      <w:r>
        <w:t>. kódrészlet</w:t>
      </w:r>
      <w:r>
        <w:fldChar w:fldCharType="end"/>
      </w:r>
      <w:r>
        <w:t xml:space="preserve">ből. </w:t>
      </w:r>
      <w:r w:rsidR="002F1623">
        <w:t>Nem csak a frontenden, de a backenden is történik</w:t>
      </w:r>
      <w:r w:rsidR="00281293">
        <w:t xml:space="preserve"> input</w:t>
      </w:r>
      <w:r w:rsidR="002F1623">
        <w:t xml:space="preserve"> validáció</w:t>
      </w:r>
      <w:r w:rsidR="00281293">
        <w:t xml:space="preserve">. </w:t>
      </w:r>
      <w:r>
        <w:t>Amennyiben egy kontroller hibásnak találja a bemenetet, IllegalArgumentException típusú hibát dob, amelyet a korábban említett központi metódus kezel</w:t>
      </w:r>
      <w:r w:rsidR="00651418">
        <w:t xml:space="preserve"> majd le</w:t>
      </w:r>
      <w:r>
        <w:t>.</w:t>
      </w:r>
    </w:p>
    <w:p w14:paraId="7080CDEB" w14:textId="77777777" w:rsidR="007C42C9" w:rsidRDefault="007C42C9" w:rsidP="007C42C9">
      <w:pPr>
        <w:pStyle w:val="Kd"/>
        <w:pBdr>
          <w:top w:val="single" w:sz="4" w:space="1" w:color="auto"/>
          <w:left w:val="single" w:sz="4" w:space="4" w:color="auto"/>
          <w:bottom w:val="single" w:sz="4" w:space="1" w:color="auto"/>
          <w:right w:val="single" w:sz="4" w:space="4" w:color="auto"/>
        </w:pBdr>
      </w:pPr>
      <w:r>
        <w:t>@Configuration</w:t>
      </w:r>
    </w:p>
    <w:p w14:paraId="1868ACFB" w14:textId="77777777" w:rsidR="007C42C9" w:rsidRDefault="007C42C9" w:rsidP="007C42C9">
      <w:pPr>
        <w:pStyle w:val="Kd"/>
        <w:pBdr>
          <w:top w:val="single" w:sz="4" w:space="1" w:color="auto"/>
          <w:left w:val="single" w:sz="4" w:space="4" w:color="auto"/>
          <w:bottom w:val="single" w:sz="4" w:space="1" w:color="auto"/>
          <w:right w:val="single" w:sz="4" w:space="4" w:color="auto"/>
        </w:pBdr>
      </w:pPr>
      <w:r>
        <w:t>@EnableWebSecurity</w:t>
      </w:r>
    </w:p>
    <w:p w14:paraId="02C0CF5C" w14:textId="77777777" w:rsidR="007C42C9" w:rsidRDefault="007C42C9" w:rsidP="007C42C9">
      <w:pPr>
        <w:pStyle w:val="Kd"/>
        <w:pBdr>
          <w:top w:val="single" w:sz="4" w:space="1" w:color="auto"/>
          <w:left w:val="single" w:sz="4" w:space="4" w:color="auto"/>
          <w:bottom w:val="single" w:sz="4" w:space="1" w:color="auto"/>
          <w:right w:val="single" w:sz="4" w:space="4" w:color="auto"/>
        </w:pBdr>
      </w:pPr>
      <w:r>
        <w:t>class SecurityConfig {</w:t>
      </w:r>
    </w:p>
    <w:p w14:paraId="39DFBC69" w14:textId="77777777" w:rsidR="007C42C9" w:rsidRDefault="007C42C9" w:rsidP="007C42C9">
      <w:pPr>
        <w:pStyle w:val="Kd"/>
        <w:pBdr>
          <w:top w:val="single" w:sz="4" w:space="1" w:color="auto"/>
          <w:left w:val="single" w:sz="4" w:space="4" w:color="auto"/>
          <w:bottom w:val="single" w:sz="4" w:space="1" w:color="auto"/>
          <w:right w:val="single" w:sz="4" w:space="4" w:color="auto"/>
        </w:pBdr>
      </w:pPr>
      <w:r>
        <w:t xml:space="preserve">    @Bean</w:t>
      </w:r>
    </w:p>
    <w:p w14:paraId="574BE6A1" w14:textId="77777777" w:rsidR="007C42C9" w:rsidRDefault="007C42C9" w:rsidP="007C42C9">
      <w:pPr>
        <w:pStyle w:val="Kd"/>
        <w:pBdr>
          <w:top w:val="single" w:sz="4" w:space="1" w:color="auto"/>
          <w:left w:val="single" w:sz="4" w:space="4" w:color="auto"/>
          <w:bottom w:val="single" w:sz="4" w:space="1" w:color="auto"/>
          <w:right w:val="single" w:sz="4" w:space="4" w:color="auto"/>
        </w:pBdr>
      </w:pPr>
      <w:r>
        <w:t xml:space="preserve">    fun filterChain(http: HttpSecurity): SecurityFilterChain {</w:t>
      </w:r>
    </w:p>
    <w:p w14:paraId="15DBA135" w14:textId="77777777" w:rsidR="007C42C9" w:rsidRDefault="007C42C9" w:rsidP="007C42C9">
      <w:pPr>
        <w:pStyle w:val="Kd"/>
        <w:pBdr>
          <w:top w:val="single" w:sz="4" w:space="1" w:color="auto"/>
          <w:left w:val="single" w:sz="4" w:space="4" w:color="auto"/>
          <w:bottom w:val="single" w:sz="4" w:space="1" w:color="auto"/>
          <w:right w:val="single" w:sz="4" w:space="4" w:color="auto"/>
        </w:pBdr>
      </w:pPr>
      <w:r>
        <w:t xml:space="preserve">        http {</w:t>
      </w:r>
    </w:p>
    <w:p w14:paraId="25C42541" w14:textId="77777777" w:rsidR="007C42C9" w:rsidRDefault="007C42C9" w:rsidP="007C42C9">
      <w:pPr>
        <w:pStyle w:val="Kd"/>
        <w:pBdr>
          <w:top w:val="single" w:sz="4" w:space="1" w:color="auto"/>
          <w:left w:val="single" w:sz="4" w:space="4" w:color="auto"/>
          <w:bottom w:val="single" w:sz="4" w:space="1" w:color="auto"/>
          <w:right w:val="single" w:sz="4" w:space="4" w:color="auto"/>
        </w:pBdr>
      </w:pPr>
      <w:r>
        <w:t xml:space="preserve">            authorizeHttpRequests {</w:t>
      </w:r>
    </w:p>
    <w:p w14:paraId="70D5EE86" w14:textId="77777777" w:rsidR="007C42C9" w:rsidRDefault="007C42C9" w:rsidP="007C42C9">
      <w:pPr>
        <w:pStyle w:val="Kd"/>
        <w:pBdr>
          <w:top w:val="single" w:sz="4" w:space="1" w:color="auto"/>
          <w:left w:val="single" w:sz="4" w:space="4" w:color="auto"/>
          <w:bottom w:val="single" w:sz="4" w:space="1" w:color="auto"/>
          <w:right w:val="single" w:sz="4" w:space="4" w:color="auto"/>
        </w:pBdr>
      </w:pPr>
      <w:r>
        <w:t xml:space="preserve">                authorize(GET, "/**", permitAll)</w:t>
      </w:r>
    </w:p>
    <w:p w14:paraId="5A2C888F" w14:textId="77777777" w:rsidR="007C42C9" w:rsidRDefault="007C42C9" w:rsidP="007C42C9">
      <w:pPr>
        <w:pStyle w:val="Kd"/>
        <w:pBdr>
          <w:top w:val="single" w:sz="4" w:space="1" w:color="auto"/>
          <w:left w:val="single" w:sz="4" w:space="4" w:color="auto"/>
          <w:bottom w:val="single" w:sz="4" w:space="1" w:color="auto"/>
          <w:right w:val="single" w:sz="4" w:space="4" w:color="auto"/>
        </w:pBdr>
      </w:pPr>
      <w:r>
        <w:lastRenderedPageBreak/>
        <w:t xml:space="preserve">                authorize(anyRequest, authenticated)</w:t>
      </w:r>
    </w:p>
    <w:p w14:paraId="797FB5C8" w14:textId="77777777" w:rsidR="007C42C9" w:rsidRDefault="007C42C9" w:rsidP="007C42C9">
      <w:pPr>
        <w:pStyle w:val="Kd"/>
        <w:pBdr>
          <w:top w:val="single" w:sz="4" w:space="1" w:color="auto"/>
          <w:left w:val="single" w:sz="4" w:space="4" w:color="auto"/>
          <w:bottom w:val="single" w:sz="4" w:space="1" w:color="auto"/>
          <w:right w:val="single" w:sz="4" w:space="4" w:color="auto"/>
        </w:pBdr>
      </w:pPr>
      <w:r>
        <w:t xml:space="preserve">            }</w:t>
      </w:r>
    </w:p>
    <w:p w14:paraId="336D9FB6" w14:textId="77777777" w:rsidR="007C42C9" w:rsidRDefault="007C42C9" w:rsidP="007C42C9">
      <w:pPr>
        <w:pStyle w:val="Kd"/>
        <w:pBdr>
          <w:top w:val="single" w:sz="4" w:space="1" w:color="auto"/>
          <w:left w:val="single" w:sz="4" w:space="4" w:color="auto"/>
          <w:bottom w:val="single" w:sz="4" w:space="1" w:color="auto"/>
          <w:right w:val="single" w:sz="4" w:space="4" w:color="auto"/>
        </w:pBdr>
      </w:pPr>
      <w:r>
        <w:t xml:space="preserve">            cors {  }</w:t>
      </w:r>
    </w:p>
    <w:p w14:paraId="0F94CBE2" w14:textId="77777777" w:rsidR="007C42C9" w:rsidRDefault="007C42C9" w:rsidP="007C42C9">
      <w:pPr>
        <w:pStyle w:val="Kd"/>
        <w:pBdr>
          <w:top w:val="single" w:sz="4" w:space="1" w:color="auto"/>
          <w:left w:val="single" w:sz="4" w:space="4" w:color="auto"/>
          <w:bottom w:val="single" w:sz="4" w:space="1" w:color="auto"/>
          <w:right w:val="single" w:sz="4" w:space="4" w:color="auto"/>
        </w:pBdr>
      </w:pPr>
      <w:r>
        <w:t xml:space="preserve">            oauth2ResourceServer {</w:t>
      </w:r>
    </w:p>
    <w:p w14:paraId="5A5E4A82" w14:textId="77777777" w:rsidR="007C42C9" w:rsidRDefault="007C42C9" w:rsidP="007C42C9">
      <w:pPr>
        <w:pStyle w:val="Kd"/>
        <w:pBdr>
          <w:top w:val="single" w:sz="4" w:space="1" w:color="auto"/>
          <w:left w:val="single" w:sz="4" w:space="4" w:color="auto"/>
          <w:bottom w:val="single" w:sz="4" w:space="1" w:color="auto"/>
          <w:right w:val="single" w:sz="4" w:space="4" w:color="auto"/>
        </w:pBdr>
      </w:pPr>
      <w:r>
        <w:t xml:space="preserve">                jwt {  }</w:t>
      </w:r>
    </w:p>
    <w:p w14:paraId="6E5D39E9" w14:textId="77777777" w:rsidR="007C42C9" w:rsidRDefault="007C42C9" w:rsidP="007C42C9">
      <w:pPr>
        <w:pStyle w:val="Kd"/>
        <w:pBdr>
          <w:top w:val="single" w:sz="4" w:space="1" w:color="auto"/>
          <w:left w:val="single" w:sz="4" w:space="4" w:color="auto"/>
          <w:bottom w:val="single" w:sz="4" w:space="1" w:color="auto"/>
          <w:right w:val="single" w:sz="4" w:space="4" w:color="auto"/>
        </w:pBdr>
      </w:pPr>
      <w:r>
        <w:t xml:space="preserve">            }</w:t>
      </w:r>
    </w:p>
    <w:p w14:paraId="098393F0" w14:textId="77777777" w:rsidR="007C42C9" w:rsidRDefault="007C42C9" w:rsidP="007C42C9">
      <w:pPr>
        <w:pStyle w:val="Kd"/>
        <w:pBdr>
          <w:top w:val="single" w:sz="4" w:space="1" w:color="auto"/>
          <w:left w:val="single" w:sz="4" w:space="4" w:color="auto"/>
          <w:bottom w:val="single" w:sz="4" w:space="1" w:color="auto"/>
          <w:right w:val="single" w:sz="4" w:space="4" w:color="auto"/>
        </w:pBdr>
      </w:pPr>
      <w:r>
        <w:t xml:space="preserve">        }</w:t>
      </w:r>
    </w:p>
    <w:p w14:paraId="17CF0E12" w14:textId="77777777" w:rsidR="007C42C9" w:rsidRDefault="007C42C9" w:rsidP="007C42C9">
      <w:pPr>
        <w:pStyle w:val="Kd"/>
        <w:pBdr>
          <w:top w:val="single" w:sz="4" w:space="1" w:color="auto"/>
          <w:left w:val="single" w:sz="4" w:space="4" w:color="auto"/>
          <w:bottom w:val="single" w:sz="4" w:space="1" w:color="auto"/>
          <w:right w:val="single" w:sz="4" w:space="4" w:color="auto"/>
        </w:pBdr>
      </w:pPr>
      <w:r>
        <w:t xml:space="preserve">        return http.build()</w:t>
      </w:r>
    </w:p>
    <w:p w14:paraId="7D5B7EA2" w14:textId="77777777" w:rsidR="007C42C9" w:rsidRDefault="007C42C9" w:rsidP="007C42C9">
      <w:pPr>
        <w:pStyle w:val="Kd"/>
        <w:pBdr>
          <w:top w:val="single" w:sz="4" w:space="1" w:color="auto"/>
          <w:left w:val="single" w:sz="4" w:space="4" w:color="auto"/>
          <w:bottom w:val="single" w:sz="4" w:space="1" w:color="auto"/>
          <w:right w:val="single" w:sz="4" w:space="4" w:color="auto"/>
        </w:pBdr>
      </w:pPr>
      <w:r>
        <w:t xml:space="preserve">    }</w:t>
      </w:r>
    </w:p>
    <w:p w14:paraId="4115CBF4" w14:textId="3A161299" w:rsidR="00D60205" w:rsidRPr="00B13E59" w:rsidRDefault="007C42C9" w:rsidP="007C42C9">
      <w:pPr>
        <w:pStyle w:val="Kd"/>
        <w:keepNext/>
        <w:pBdr>
          <w:top w:val="single" w:sz="4" w:space="1" w:color="auto"/>
          <w:left w:val="single" w:sz="4" w:space="4" w:color="auto"/>
          <w:bottom w:val="single" w:sz="4" w:space="1" w:color="auto"/>
          <w:right w:val="single" w:sz="4" w:space="4" w:color="auto"/>
        </w:pBdr>
      </w:pPr>
      <w:r>
        <w:t>}</w:t>
      </w:r>
    </w:p>
    <w:p w14:paraId="1480782B" w14:textId="021FCABA" w:rsidR="007C42C9" w:rsidRDefault="007C42C9" w:rsidP="00281293">
      <w:pPr>
        <w:pStyle w:val="Caption"/>
      </w:pPr>
      <w:r>
        <w:fldChar w:fldCharType="begin"/>
      </w:r>
      <w:r>
        <w:instrText xml:space="preserve"> SEQ kódrészlet \* ARABIC </w:instrText>
      </w:r>
      <w:r>
        <w:fldChar w:fldCharType="separate"/>
      </w:r>
      <w:r w:rsidR="00281293">
        <w:rPr>
          <w:noProof/>
        </w:rPr>
        <w:t>9</w:t>
      </w:r>
      <w:r>
        <w:fldChar w:fldCharType="end"/>
      </w:r>
      <w:r>
        <w:t>. kódrészlet Auth0 security konfiguráció</w:t>
      </w:r>
    </w:p>
    <w:p w14:paraId="130ECBD8" w14:textId="739C3124" w:rsidR="007C42C9" w:rsidRPr="007C42C9" w:rsidRDefault="007C42C9" w:rsidP="007C42C9">
      <w:r>
        <w:t xml:space="preserve">A fenti kódrészletben látható </w:t>
      </w:r>
      <w:r w:rsidR="000D7288">
        <w:t>az alkalmazás security konfigurációja. A GET kérések kiszolgálására nincs szükség authentikációra, azonban a módosító műveletekhez már szükséges a bejelentkezés. Az auth0 azonosítás használatához még szükség volt az audience és issuer beállítására az application.properties fájlban. A bejelentkezett felhasználó auth0 adatait az access tokenen keresztül érhetjük el, melyet a SecurityContextHolder Spring osztálytól kérhetünk el.</w:t>
      </w:r>
    </w:p>
    <w:p w14:paraId="50DAED84" w14:textId="473FEEB3" w:rsidR="00543D89" w:rsidRDefault="00543D89" w:rsidP="00543D89">
      <w:pPr>
        <w:pStyle w:val="Heading2"/>
      </w:pPr>
      <w:bookmarkStart w:id="43" w:name="_Toc182416657"/>
      <w:r>
        <w:t>Adatbázis szerkezete</w:t>
      </w:r>
      <w:bookmarkEnd w:id="43"/>
    </w:p>
    <w:p w14:paraId="0693AE48" w14:textId="235F9951" w:rsidR="00B819E8" w:rsidRDefault="000413E1" w:rsidP="00F34207">
      <w:r>
        <w:t xml:space="preserve">A felhasználók, foglalások és szolgáltatók adatainak tárolására szükségem volt egy adatbázisra. </w:t>
      </w:r>
      <w:r w:rsidR="00F34207">
        <w:t xml:space="preserve">Eleinte a H2 relációs adatbázist használtam, mivel </w:t>
      </w:r>
      <w:r w:rsidR="00656823">
        <w:t xml:space="preserve">a </w:t>
      </w:r>
      <w:r w:rsidR="007B1140">
        <w:t>kiinduló Spring Boot projekt már konfigurálva</w:t>
      </w:r>
      <w:r w:rsidR="00656823">
        <w:t xml:space="preserve"> volt</w:t>
      </w:r>
      <w:r w:rsidR="007B1140">
        <w:t xml:space="preserve"> ennek használatára</w:t>
      </w:r>
      <w:r w:rsidR="00656823">
        <w:t>, ezzel felgyorsítva a projekt kezdetleges fejlesztését</w:t>
      </w:r>
      <w:r w:rsidR="007B1140">
        <w:t>.</w:t>
      </w:r>
      <w:r w:rsidR="00F34207">
        <w:t xml:space="preserve"> Ez egy könnyen használható memóri</w:t>
      </w:r>
      <w:r w:rsidR="00656823">
        <w:t>a</w:t>
      </w:r>
      <w:r w:rsidR="00F34207">
        <w:t xml:space="preserve"> adatbázis, azonban ezt főképp fejlesztő és tesztelő környezetekben használják. </w:t>
      </w:r>
      <w:r w:rsidR="00656823">
        <w:t>K</w:t>
      </w:r>
      <w:r w:rsidR="00F34207">
        <w:t>i akartam próbálni egy</w:t>
      </w:r>
      <w:r w:rsidR="00656823">
        <w:t xml:space="preserve"> olyan</w:t>
      </w:r>
      <w:r w:rsidR="00F34207">
        <w:t xml:space="preserve"> adatbázis konfigurációt, melyet az éles környezetben használnak</w:t>
      </w:r>
      <w:r w:rsidR="00656823">
        <w:t xml:space="preserve">. </w:t>
      </w:r>
      <w:r w:rsidR="007C20E0">
        <w:t xml:space="preserve">Mivel erősen strukturált adatokat szerettem volna tárolni, ezért a Spring keretrendszerrel gyakran használt relációs adatbázisokat hasonlítottam össze. </w:t>
      </w:r>
    </w:p>
    <w:p w14:paraId="4F529B57" w14:textId="37597AA1" w:rsidR="00F34207" w:rsidRDefault="007C20E0" w:rsidP="00F34207">
      <w:r>
        <w:t>A MySQL adatbázis</w:t>
      </w:r>
      <w:r w:rsidR="00F34207">
        <w:t xml:space="preserve"> mellett döntöttem</w:t>
      </w:r>
      <w:r w:rsidR="0098731B">
        <w:t>, mivel ez platform független, kiemelkedően hatékony</w:t>
      </w:r>
      <w:r w:rsidR="00B819E8">
        <w:t xml:space="preserve"> az</w:t>
      </w:r>
      <w:r w:rsidR="0098731B">
        <w:t xml:space="preserve"> olvasási műveletek esetén és</w:t>
      </w:r>
      <w:r w:rsidR="00B819E8">
        <w:t xml:space="preserve"> egy</w:t>
      </w:r>
      <w:r w:rsidR="0098731B">
        <w:t xml:space="preserve"> széles körben használt technológia</w:t>
      </w:r>
      <w:r w:rsidR="00F34207">
        <w:t>.</w:t>
      </w:r>
      <w:r w:rsidR="0098731B">
        <w:t xml:space="preserve"> Emellett nyílt forráskódú és egyszerűen konfigurálhat</w:t>
      </w:r>
      <w:r w:rsidR="00B819E8">
        <w:t>ó, ami kifejezetten alkalmassá teszi egy kis vagy közepes méretű webalkalmazás kiszolgálására. Az adatbázis váltáshoz egy függőséget kellett felvennem, és a JDBC kapcsolat paramétereit kellett konfigurálnom. Miután ezzel végeztem, néhány módosítást kellett végeznem a backend által definiált entitásokban és ismét gördülékenyen működött az összes JPA repository használata, így ez egy tényleg könnyen konfigurálható alternatíva volt.</w:t>
      </w:r>
    </w:p>
    <w:p w14:paraId="5BA85CC0" w14:textId="44E5B4B3" w:rsidR="000B73CB" w:rsidRDefault="00F445BF" w:rsidP="00F445BF">
      <w:pPr>
        <w:pStyle w:val="Kp"/>
      </w:pPr>
      <w:r w:rsidRPr="00F445BF">
        <w:rPr>
          <w:noProof/>
        </w:rPr>
        <w:lastRenderedPageBreak/>
        <w:drawing>
          <wp:inline distT="0" distB="0" distL="0" distR="0" wp14:anchorId="5BF3E929" wp14:editId="40FF4367">
            <wp:extent cx="5400040" cy="5439410"/>
            <wp:effectExtent l="0" t="0" r="0" b="8890"/>
            <wp:docPr id="1378065506" name="Picture 6"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65506" name="Picture 6" descr="A computer screen 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5439410"/>
                    </a:xfrm>
                    <a:prstGeom prst="rect">
                      <a:avLst/>
                    </a:prstGeom>
                    <a:noFill/>
                    <a:ln>
                      <a:noFill/>
                    </a:ln>
                  </pic:spPr>
                </pic:pic>
              </a:graphicData>
            </a:graphic>
          </wp:inline>
        </w:drawing>
      </w:r>
    </w:p>
    <w:bookmarkStart w:id="44" w:name="_Ref180443787"/>
    <w:p w14:paraId="27037D36" w14:textId="03FB2430" w:rsidR="000B73CB" w:rsidRDefault="000B73CB" w:rsidP="00281293">
      <w:pPr>
        <w:pStyle w:val="Caption"/>
      </w:pPr>
      <w:r>
        <w:fldChar w:fldCharType="begin"/>
      </w:r>
      <w:r>
        <w:instrText xml:space="preserve"> SEQ ábra \* ARABIC </w:instrText>
      </w:r>
      <w:r>
        <w:fldChar w:fldCharType="separate"/>
      </w:r>
      <w:r w:rsidR="00897286">
        <w:rPr>
          <w:noProof/>
        </w:rPr>
        <w:t>8</w:t>
      </w:r>
      <w:r>
        <w:fldChar w:fldCharType="end"/>
      </w:r>
      <w:r>
        <w:t>. ábra</w:t>
      </w:r>
      <w:bookmarkEnd w:id="44"/>
      <w:r>
        <w:t xml:space="preserve"> Adatbázis szerkezete</w:t>
      </w:r>
    </w:p>
    <w:p w14:paraId="78ACFBED" w14:textId="28019055" w:rsidR="007C20E0" w:rsidRDefault="008506B2" w:rsidP="007C20E0">
      <w:r>
        <w:t xml:space="preserve">Az adatbázis szerkezetét annotált osztályokból generáltam a Spring Data JPA segítségével. Az osztályokból táblák, az attribútumokból oszlopok keletkeztek. A végső adatstruktúrát a </w:t>
      </w:r>
      <w:r>
        <w:fldChar w:fldCharType="begin"/>
      </w:r>
      <w:r>
        <w:instrText xml:space="preserve"> REF _Ref180443787 \h </w:instrText>
      </w:r>
      <w:r>
        <w:fldChar w:fldCharType="separate"/>
      </w:r>
      <w:r w:rsidR="00082236">
        <w:rPr>
          <w:noProof/>
        </w:rPr>
        <w:t>8</w:t>
      </w:r>
      <w:r w:rsidR="00082236">
        <w:t>. ábra</w:t>
      </w:r>
      <w:r>
        <w:fldChar w:fldCharType="end"/>
      </w:r>
      <w:r w:rsidR="00241DB8">
        <w:t xml:space="preserve"> vizualizálja</w:t>
      </w:r>
      <w:r>
        <w:t>.</w:t>
      </w:r>
      <w:r w:rsidR="000413E1">
        <w:t xml:space="preserve"> Az alábbiakban bemutatom az adatbázis fő és azok kapcsolatát.</w:t>
      </w:r>
    </w:p>
    <w:p w14:paraId="0325281C" w14:textId="3CC6E1A9" w:rsidR="005B365C" w:rsidRDefault="005B365C" w:rsidP="005B365C">
      <w:pPr>
        <w:pStyle w:val="ListParagraph"/>
        <w:numPr>
          <w:ilvl w:val="0"/>
          <w:numId w:val="28"/>
        </w:numPr>
      </w:pPr>
      <w:r w:rsidRPr="005B365C">
        <w:rPr>
          <w:b/>
          <w:bCs/>
        </w:rPr>
        <w:t>user_data</w:t>
      </w:r>
      <w:r>
        <w:t xml:space="preserve">: </w:t>
      </w:r>
      <w:r w:rsidRPr="005B365C">
        <w:t>Ez a tábla tárolja a rendszer felhasználóinak alapvető adatait</w:t>
      </w:r>
      <w:r>
        <w:t>, mint például a nevüket, e-mail címüket és telefon számukat.</w:t>
      </w:r>
    </w:p>
    <w:p w14:paraId="63C7C7AD" w14:textId="3AFBD317" w:rsidR="00825B00" w:rsidRDefault="00825B00" w:rsidP="005B365C">
      <w:pPr>
        <w:pStyle w:val="ListParagraph"/>
        <w:numPr>
          <w:ilvl w:val="0"/>
          <w:numId w:val="28"/>
        </w:numPr>
      </w:pPr>
      <w:r>
        <w:rPr>
          <w:b/>
          <w:bCs/>
        </w:rPr>
        <w:t>auth0_user_mapping</w:t>
      </w:r>
      <w:r w:rsidRPr="00825B00">
        <w:t>:</w:t>
      </w:r>
      <w:r>
        <w:t xml:space="preserve"> </w:t>
      </w:r>
      <w:r w:rsidR="00CC3385">
        <w:t xml:space="preserve">A felhasználók regisztrálásakor létrejött azonosítókat fordítja le az adatbázisunkban használt </w:t>
      </w:r>
      <w:r w:rsidR="00A945F3" w:rsidRPr="00A945F3">
        <w:rPr>
          <w:b/>
          <w:bCs/>
        </w:rPr>
        <w:t>user_data</w:t>
      </w:r>
      <w:r w:rsidR="00A945F3">
        <w:t xml:space="preserve"> </w:t>
      </w:r>
      <w:r w:rsidR="00CC3385">
        <w:t>azonosítókra.</w:t>
      </w:r>
      <w:r w:rsidR="00B37C40">
        <w:t xml:space="preserve"> Ez lehetőséget ad a felhasználók különböző bejelentkezési módú fiókjainak összekötésére.</w:t>
      </w:r>
    </w:p>
    <w:p w14:paraId="0EE885D5" w14:textId="370EBE9B" w:rsidR="005B365C" w:rsidRDefault="005B365C" w:rsidP="005B365C">
      <w:pPr>
        <w:pStyle w:val="ListParagraph"/>
        <w:numPr>
          <w:ilvl w:val="0"/>
          <w:numId w:val="28"/>
        </w:numPr>
      </w:pPr>
      <w:r>
        <w:rPr>
          <w:b/>
          <w:bCs/>
        </w:rPr>
        <w:lastRenderedPageBreak/>
        <w:t>providers</w:t>
      </w:r>
      <w:r w:rsidRPr="005B365C">
        <w:t>:</w:t>
      </w:r>
      <w:r>
        <w:t xml:space="preserve"> A szolgáltatók szolgáltatással kapcsolatos adatait tárolja. Ez </w:t>
      </w:r>
      <w:r w:rsidR="00825B00">
        <w:t>jelenleg</w:t>
      </w:r>
      <w:r>
        <w:t xml:space="preserve"> a </w:t>
      </w:r>
      <w:r w:rsidR="00825B00">
        <w:t>szolgáltatás címe, és egy preferencia opció, hogy szeretne-e e-mail értesítést kapni.</w:t>
      </w:r>
      <w:r w:rsidR="005A003A">
        <w:t xml:space="preserve"> Ezen kívül tárolja, hogy melyik felhasználóra vonatkoznak ezek a szolgáltatói adatok.</w:t>
      </w:r>
    </w:p>
    <w:p w14:paraId="608E6D3B" w14:textId="1286D0A7" w:rsidR="004E3DFF" w:rsidRDefault="004E3DFF" w:rsidP="005B365C">
      <w:pPr>
        <w:pStyle w:val="ListParagraph"/>
        <w:numPr>
          <w:ilvl w:val="0"/>
          <w:numId w:val="28"/>
        </w:numPr>
      </w:pPr>
      <w:r>
        <w:rPr>
          <w:b/>
          <w:bCs/>
        </w:rPr>
        <w:t>provider_availability_rule</w:t>
      </w:r>
      <w:r w:rsidRPr="004E3DFF">
        <w:t>:</w:t>
      </w:r>
      <w:r>
        <w:t xml:space="preserve"> </w:t>
      </w:r>
      <w:r w:rsidR="002B7371">
        <w:t>A foglalható idősávok ismétlődő szabályait tartalmazza az egyes szolgáltatókhoz. Ehhez kapcsolódó adat, például hogy hány következő hónapra írja ki az idősávokat, ezek mettől meddig legyenek.</w:t>
      </w:r>
    </w:p>
    <w:p w14:paraId="236E3AE3" w14:textId="6B0AA295" w:rsidR="00825B00" w:rsidRDefault="005A003A" w:rsidP="005B365C">
      <w:pPr>
        <w:pStyle w:val="ListParagraph"/>
        <w:numPr>
          <w:ilvl w:val="0"/>
          <w:numId w:val="28"/>
        </w:numPr>
      </w:pPr>
      <w:r w:rsidRPr="002B7371">
        <w:rPr>
          <w:b/>
          <w:bCs/>
        </w:rPr>
        <w:t>provider_availability</w:t>
      </w:r>
      <w:r>
        <w:t>:</w:t>
      </w:r>
      <w:r w:rsidR="004E3DFF">
        <w:t xml:space="preserve"> A szolgáltatókhoz tárolja azokat az idősávokat, amikben lehet hozzájuk időpontot foglalni. Ehhez szükség van a dátumra, az idősáv kezdetére és végére.</w:t>
      </w:r>
      <w:r w:rsidR="002B7371">
        <w:t xml:space="preserve"> Egy </w:t>
      </w:r>
      <w:r w:rsidR="002B7371" w:rsidRPr="002B7371">
        <w:rPr>
          <w:b/>
          <w:bCs/>
        </w:rPr>
        <w:t>provider_availability</w:t>
      </w:r>
      <w:r w:rsidR="002B7371">
        <w:t xml:space="preserve"> sor lehet egy visszatérő esemény része, vagy egy önálló. Ezt onnan tudhatjuk meg, hogy van-e kulcsa a </w:t>
      </w:r>
      <w:r w:rsidR="002B7371">
        <w:rPr>
          <w:b/>
          <w:bCs/>
        </w:rPr>
        <w:t>provider_availability_rule</w:t>
      </w:r>
      <w:r w:rsidR="002B7371">
        <w:t xml:space="preserve"> táblára, vagy nem. Ez a tulajdonság különösen az esemény módosításnál vagy törlésnél lényeges.</w:t>
      </w:r>
    </w:p>
    <w:p w14:paraId="068A626D" w14:textId="21EBAFC5" w:rsidR="000413E1" w:rsidRDefault="001B0FAE" w:rsidP="00FD027E">
      <w:pPr>
        <w:pStyle w:val="ListParagraph"/>
        <w:numPr>
          <w:ilvl w:val="0"/>
          <w:numId w:val="28"/>
        </w:numPr>
      </w:pPr>
      <w:r w:rsidRPr="00C61A8D">
        <w:rPr>
          <w:b/>
          <w:bCs/>
        </w:rPr>
        <w:t>global_services</w:t>
      </w:r>
      <w:r w:rsidRPr="001B0FAE">
        <w:t>:</w:t>
      </w:r>
      <w:r>
        <w:t xml:space="preserve"> A szolgáltatások fő kategóriái, amelyeket a szolgáltatók nem módosíthatnak, csak választhatnak közülük. Például fodrászat vagy kozmetika. </w:t>
      </w:r>
      <w:r w:rsidR="00C61A8D">
        <w:t>Erre azért volt szükség, hogy részben egységesítse a szolgáltatókat. Így amikor szolgáltatást keres a felhasználó, ne jelenjen meg több máshogy fogalmazott szolgáltatás, amelyek ugyanarra a fő szolgáltatásra vonatkoznak, például fodrászat és fodrász módon.</w:t>
      </w:r>
    </w:p>
    <w:p w14:paraId="1F1DBBD3" w14:textId="47025005" w:rsidR="00C61A8D" w:rsidRDefault="00C61A8D" w:rsidP="00FD027E">
      <w:pPr>
        <w:pStyle w:val="ListParagraph"/>
        <w:numPr>
          <w:ilvl w:val="0"/>
          <w:numId w:val="28"/>
        </w:numPr>
      </w:pPr>
      <w:r>
        <w:rPr>
          <w:b/>
          <w:bCs/>
        </w:rPr>
        <w:t>services</w:t>
      </w:r>
      <w:r w:rsidRPr="00C61A8D">
        <w:t>:</w:t>
      </w:r>
      <w:r>
        <w:t xml:space="preserve"> A szolgáltató áltatal nyújtott fő kategóriákat tárolja, melyekre készíthetnek egyéni leírást.</w:t>
      </w:r>
    </w:p>
    <w:p w14:paraId="3D7F61FA" w14:textId="24265A70" w:rsidR="000B73CB" w:rsidRPr="00F34207" w:rsidRDefault="00C61A8D" w:rsidP="00510445">
      <w:pPr>
        <w:pStyle w:val="ListParagraph"/>
        <w:numPr>
          <w:ilvl w:val="0"/>
          <w:numId w:val="28"/>
        </w:numPr>
      </w:pPr>
      <w:r>
        <w:rPr>
          <w:b/>
          <w:bCs/>
        </w:rPr>
        <w:t>sub_services</w:t>
      </w:r>
      <w:r w:rsidRPr="00C61A8D">
        <w:t>:</w:t>
      </w:r>
      <w:r>
        <w:t xml:space="preserve"> A szolgáltatók által nyújtott fő szolgáltatáson belüli alszolgáltatások adatait tároló tábla. Ezek teljesen személyre szabhatók. Tartalmazzák az alszolgáltatás nevét, árát és idejét percben.</w:t>
      </w:r>
    </w:p>
    <w:p w14:paraId="358A7052" w14:textId="664557F6" w:rsidR="00884605" w:rsidRDefault="00884605" w:rsidP="00884605">
      <w:pPr>
        <w:pStyle w:val="Heading1"/>
      </w:pPr>
      <w:bookmarkStart w:id="45" w:name="_Ref168092197"/>
      <w:bookmarkStart w:id="46" w:name="_Toc182416658"/>
      <w:r>
        <w:lastRenderedPageBreak/>
        <w:t>Megvalósítás</w:t>
      </w:r>
      <w:bookmarkEnd w:id="45"/>
      <w:bookmarkEnd w:id="46"/>
    </w:p>
    <w:p w14:paraId="14E09F39" w14:textId="6E6842EA" w:rsidR="0038592A" w:rsidRPr="009E3BEB" w:rsidRDefault="0038592A" w:rsidP="0038592A">
      <w:r>
        <w:t>*</w:t>
      </w:r>
      <w:r w:rsidR="009E3BEB">
        <w:t>Mindenhova kép a végleges feature-ökről</w:t>
      </w:r>
      <w:r>
        <w:t xml:space="preserve">* </w:t>
      </w:r>
    </w:p>
    <w:p w14:paraId="4704292C" w14:textId="079A6A24" w:rsidR="00F767B7" w:rsidRDefault="00521F9E" w:rsidP="00F767B7">
      <w:pPr>
        <w:pStyle w:val="Heading2"/>
      </w:pPr>
      <w:bookmarkStart w:id="47" w:name="_Toc182416659"/>
      <w:r>
        <w:t>Profil</w:t>
      </w:r>
      <w:bookmarkEnd w:id="47"/>
    </w:p>
    <w:p w14:paraId="0DD53CC6" w14:textId="002357C8" w:rsidR="00F767B7" w:rsidRDefault="0038592A" w:rsidP="004F7394">
      <w:r>
        <w:t xml:space="preserve">A profil megtekintéséhez </w:t>
      </w:r>
      <w:r w:rsidR="005019D7">
        <w:t xml:space="preserve">először </w:t>
      </w:r>
      <w:r>
        <w:t>a bejelentkezett fel</w:t>
      </w:r>
      <w:r w:rsidR="005019D7">
        <w:t>használónak a jobb felül található a profil ikonra kell kattintania. A legördülő menüből</w:t>
      </w:r>
      <w:r w:rsidR="00F767B7">
        <w:t xml:space="preserve"> </w:t>
      </w:r>
      <w:r w:rsidR="005019D7">
        <w:t>a profil menüpontot kiválasztva tud navigálni saját profil oldalára.</w:t>
      </w:r>
    </w:p>
    <w:p w14:paraId="5AE59813" w14:textId="10910454" w:rsidR="00897286" w:rsidRDefault="00F812B2" w:rsidP="00897286">
      <w:pPr>
        <w:pStyle w:val="Kp"/>
      </w:pPr>
      <w:r w:rsidRPr="00F812B2">
        <w:drawing>
          <wp:inline distT="0" distB="0" distL="0" distR="0" wp14:anchorId="106E825E" wp14:editId="075986B2">
            <wp:extent cx="5400040" cy="3789680"/>
            <wp:effectExtent l="0" t="0" r="0" b="1270"/>
            <wp:docPr id="509590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90885" name="Picture 1" descr="A screenshot of a computer&#10;&#10;Description automatically generated"/>
                    <pic:cNvPicPr/>
                  </pic:nvPicPr>
                  <pic:blipFill>
                    <a:blip r:embed="rId22"/>
                    <a:stretch>
                      <a:fillRect/>
                    </a:stretch>
                  </pic:blipFill>
                  <pic:spPr>
                    <a:xfrm>
                      <a:off x="0" y="0"/>
                      <a:ext cx="5400040" cy="3789680"/>
                    </a:xfrm>
                    <a:prstGeom prst="rect">
                      <a:avLst/>
                    </a:prstGeom>
                  </pic:spPr>
                </pic:pic>
              </a:graphicData>
            </a:graphic>
          </wp:inline>
        </w:drawing>
      </w:r>
      <w:r w:rsidRPr="00F812B2">
        <w:t xml:space="preserve"> </w:t>
      </w:r>
      <w:r w:rsidR="00F767B7" w:rsidRPr="00F767B7">
        <w:t xml:space="preserve"> </w:t>
      </w:r>
    </w:p>
    <w:bookmarkStart w:id="48" w:name="_Ref182413641"/>
    <w:p w14:paraId="163C8904" w14:textId="12E71C02" w:rsidR="00897286" w:rsidRDefault="00897286" w:rsidP="00897286">
      <w:pPr>
        <w:pStyle w:val="Caption"/>
      </w:pPr>
      <w:r>
        <w:fldChar w:fldCharType="begin"/>
      </w:r>
      <w:r>
        <w:instrText xml:space="preserve"> SEQ ábra \* ARABIC </w:instrText>
      </w:r>
      <w:r>
        <w:fldChar w:fldCharType="separate"/>
      </w:r>
      <w:r>
        <w:rPr>
          <w:noProof/>
        </w:rPr>
        <w:t>9</w:t>
      </w:r>
      <w:r>
        <w:fldChar w:fldCharType="end"/>
      </w:r>
      <w:r>
        <w:t>. ábra</w:t>
      </w:r>
      <w:bookmarkEnd w:id="48"/>
      <w:r>
        <w:t xml:space="preserve"> Profil oldal</w:t>
      </w:r>
    </w:p>
    <w:p w14:paraId="3E541408" w14:textId="78020268" w:rsidR="001A1BF9" w:rsidRDefault="00F767B7" w:rsidP="00F767B7">
      <w:r>
        <w:t xml:space="preserve">A </w:t>
      </w:r>
      <w:r>
        <w:fldChar w:fldCharType="begin"/>
      </w:r>
      <w:r>
        <w:instrText xml:space="preserve"> REF _Ref182413641 \h </w:instrText>
      </w:r>
      <w:r>
        <w:fldChar w:fldCharType="separate"/>
      </w:r>
      <w:r>
        <w:rPr>
          <w:noProof/>
        </w:rPr>
        <w:t>9</w:t>
      </w:r>
      <w:r>
        <w:t>. ábra</w:t>
      </w:r>
      <w:r>
        <w:fldChar w:fldCharType="end"/>
      </w:r>
      <w:r>
        <w:t xml:space="preserve"> </w:t>
      </w:r>
      <w:r w:rsidR="007952B1">
        <w:t>egy módosítás alatt álló profil oldalt mutat be.</w:t>
      </w:r>
      <w:r w:rsidR="001A1BF9">
        <w:t xml:space="preserve"> A felhasználó a profilja módosításakor módosíthatja nevét, e-mail címét, telefonszámát és beállíthatja preferenciáit. A módosításokat az alsó gombokkal elvetheti vagy elmentheti. Mentés esetén</w:t>
      </w:r>
      <w:r w:rsidR="002C786C">
        <w:t xml:space="preserve"> az oldal</w:t>
      </w:r>
      <w:r w:rsidR="001A1BF9">
        <w:t xml:space="preserve"> </w:t>
      </w:r>
      <w:r w:rsidR="002C786C">
        <w:t>ellenőrzi</w:t>
      </w:r>
      <w:r w:rsidR="00F812B2">
        <w:t xml:space="preserve">, hogy egyik megadott mező sem üres, emellett regex kifejezéssel validálja az e-mail és telefonszám helyes-e. Ha valamelyik adat nem megfelelő, akkor azt az ábrán látható piros hibaüzenettel jelzi. </w:t>
      </w:r>
      <w:r w:rsidR="002F6C61">
        <w:t xml:space="preserve">A hibák javítása után a felület sikeresnek tekinti az adatok javítását, és egy PUT HTTP üzenetet küld a backend számára. A backend is </w:t>
      </w:r>
      <w:r w:rsidR="002F6C61">
        <w:lastRenderedPageBreak/>
        <w:t>ellenőrzi a kapott adatokat, és elmenti a módosításokat az adatbázisba, amennyiben ez sikeres volt</w:t>
      </w:r>
      <w:r w:rsidR="004F7394">
        <w:t>, majd visszaküldi a frissített adatokat.</w:t>
      </w:r>
    </w:p>
    <w:p w14:paraId="685CFD22" w14:textId="3F20F19A" w:rsidR="002F6C61" w:rsidRDefault="004F7394" w:rsidP="00F767B7">
      <w:r>
        <w:t xml:space="preserve">Az adatokon kívül preferenciáit is beállíthatja, jelenleg csak egy </w:t>
      </w:r>
      <w:r w:rsidR="0046700D">
        <w:t xml:space="preserve">ilyen van. Megadhatja, hogy szeretne-e emlékeztető e-mail értesítést kapni a foglalása előtti napon. </w:t>
      </w:r>
      <w:r w:rsidR="0047308E">
        <w:t xml:space="preserve">Az értesítéseket az </w:t>
      </w:r>
      <w:r w:rsidR="0047308E">
        <w:fldChar w:fldCharType="begin"/>
      </w:r>
      <w:r w:rsidR="0047308E">
        <w:instrText xml:space="preserve"> REF _Ref182417226 \h </w:instrText>
      </w:r>
      <w:r w:rsidR="0047308E">
        <w:fldChar w:fldCharType="separate"/>
      </w:r>
      <w:r w:rsidR="0047308E">
        <w:t>Ütemezett feladatok</w:t>
      </w:r>
      <w:r w:rsidR="0047308E">
        <w:fldChar w:fldCharType="end"/>
      </w:r>
      <w:r w:rsidR="0047308E">
        <w:t xml:space="preserve"> fejezetben fejtem ki bővebben.</w:t>
      </w:r>
    </w:p>
    <w:p w14:paraId="4E9C1383" w14:textId="7B6C1594" w:rsidR="00F767B7" w:rsidRPr="00F767B7" w:rsidRDefault="001A1BF9" w:rsidP="0047308E">
      <w:r>
        <w:t>A</w:t>
      </w:r>
      <w:r w:rsidR="002F6C61">
        <w:t xml:space="preserve"> profil oldal a</w:t>
      </w:r>
      <w:r>
        <w:t xml:space="preserve"> kezdő állapotában nem módosított állapotban van. Ilyenkor alul egy edit profile gomb található, és az adatok text box helyett label formájában jelennek meg, ezen felül nem jelenik az e-mail értesítés preferencia sor.</w:t>
      </w:r>
    </w:p>
    <w:p w14:paraId="19813032" w14:textId="3008A9EF" w:rsidR="00543D89" w:rsidRDefault="00543D89" w:rsidP="00521F9E">
      <w:pPr>
        <w:pStyle w:val="Heading2"/>
      </w:pPr>
      <w:bookmarkStart w:id="49" w:name="_Toc182416660"/>
      <w:r>
        <w:t>Szolgáltatók listája</w:t>
      </w:r>
      <w:bookmarkEnd w:id="49"/>
    </w:p>
    <w:p w14:paraId="75FE591E" w14:textId="31EA5BD7" w:rsidR="00521F9E" w:rsidRDefault="00521F9E" w:rsidP="00521F9E">
      <w:pPr>
        <w:pStyle w:val="Heading2"/>
      </w:pPr>
      <w:bookmarkStart w:id="50" w:name="_Toc182416661"/>
      <w:r>
        <w:t>Időpont foglalás</w:t>
      </w:r>
      <w:bookmarkEnd w:id="50"/>
    </w:p>
    <w:p w14:paraId="64631392" w14:textId="532A25DE" w:rsidR="0038592A" w:rsidRDefault="0038592A" w:rsidP="009E3BEB">
      <w:r>
        <w:t>*insert picture here*</w:t>
      </w:r>
    </w:p>
    <w:p w14:paraId="5715C795" w14:textId="10C42210" w:rsidR="0038592A" w:rsidRDefault="0038592A" w:rsidP="009E3BEB">
      <w:r>
        <w:t>Itt látha</w:t>
      </w:r>
    </w:p>
    <w:p w14:paraId="1353B8F9" w14:textId="12FB8B25" w:rsidR="009E3BEB" w:rsidRPr="009E3BEB" w:rsidRDefault="009E3BEB" w:rsidP="009E3BEB">
      <w:r>
        <w:t>Időpont foglalást a bejelentkezett felhasználó képes kezdeményezni. Nem csak a React frontendemben van korlátozva ez az út, de maga a gomb sem jelenik meg egy nem bejelentkezett felhasználó számára.</w:t>
      </w:r>
    </w:p>
    <w:p w14:paraId="4632967E" w14:textId="7EC86F61" w:rsidR="00521F9E" w:rsidRDefault="00521F9E" w:rsidP="00521F9E">
      <w:pPr>
        <w:pStyle w:val="Heading2"/>
      </w:pPr>
      <w:bookmarkStart w:id="51" w:name="_Toc182416662"/>
      <w:r>
        <w:t>Foglalt időpontok kezelése</w:t>
      </w:r>
      <w:bookmarkEnd w:id="51"/>
    </w:p>
    <w:p w14:paraId="77EC1188" w14:textId="3256FD3F" w:rsidR="00521F9E" w:rsidRDefault="00521F9E" w:rsidP="00521F9E">
      <w:pPr>
        <w:pStyle w:val="Heading3"/>
      </w:pPr>
      <w:bookmarkStart w:id="52" w:name="_Toc182416663"/>
      <w:r>
        <w:t>Általános felhasználó</w:t>
      </w:r>
      <w:bookmarkEnd w:id="52"/>
    </w:p>
    <w:p w14:paraId="441F4F0F" w14:textId="7916568F" w:rsidR="00521F9E" w:rsidRDefault="00521F9E" w:rsidP="00521F9E">
      <w:pPr>
        <w:pStyle w:val="Heading3"/>
      </w:pPr>
      <w:bookmarkStart w:id="53" w:name="_Toc182416664"/>
      <w:r>
        <w:t>Szolgáltató</w:t>
      </w:r>
      <w:bookmarkEnd w:id="53"/>
    </w:p>
    <w:p w14:paraId="72DA862B" w14:textId="5E681A51" w:rsidR="00521F9E" w:rsidRDefault="00521F9E" w:rsidP="00521F9E">
      <w:pPr>
        <w:pStyle w:val="Heading2"/>
      </w:pPr>
      <w:bookmarkStart w:id="54" w:name="_Toc182416665"/>
      <w:r>
        <w:t>Szolgáltatások kezelése</w:t>
      </w:r>
      <w:bookmarkEnd w:id="54"/>
    </w:p>
    <w:p w14:paraId="00A6C462" w14:textId="63B9C703" w:rsidR="0046700D" w:rsidRDefault="00521F9E" w:rsidP="0046700D">
      <w:pPr>
        <w:pStyle w:val="Heading2"/>
      </w:pPr>
      <w:bookmarkStart w:id="55" w:name="_Toc182416666"/>
      <w:r>
        <w:t>Foglalható időpontok kezelése</w:t>
      </w:r>
      <w:bookmarkEnd w:id="55"/>
    </w:p>
    <w:p w14:paraId="5914D49A" w14:textId="77777777" w:rsidR="0046700D" w:rsidRDefault="0046700D" w:rsidP="0046700D"/>
    <w:p w14:paraId="4C07C963" w14:textId="409DC271" w:rsidR="0046700D" w:rsidRPr="0046700D" w:rsidRDefault="0047308E" w:rsidP="0047308E">
      <w:pPr>
        <w:pStyle w:val="Heading2"/>
      </w:pPr>
      <w:bookmarkStart w:id="56" w:name="_Ref182417226"/>
      <w:r>
        <w:t>Ütemezett</w:t>
      </w:r>
      <w:r w:rsidR="0046700D">
        <w:t xml:space="preserve"> </w:t>
      </w:r>
      <w:r>
        <w:t>feladatok</w:t>
      </w:r>
      <w:bookmarkEnd w:id="56"/>
    </w:p>
    <w:p w14:paraId="633E4908" w14:textId="357C9B9B" w:rsidR="00543D89" w:rsidRDefault="00543D89" w:rsidP="00543D89"/>
    <w:p w14:paraId="74C791D2" w14:textId="6944DA89" w:rsidR="0047308E" w:rsidRDefault="0047308E" w:rsidP="0047308E">
      <w:pPr>
        <w:pStyle w:val="Heading2"/>
      </w:pPr>
      <w:r>
        <w:lastRenderedPageBreak/>
        <w:t>Tesztelés</w:t>
      </w:r>
    </w:p>
    <w:p w14:paraId="62B0B3C2" w14:textId="77777777" w:rsidR="0047308E" w:rsidRDefault="0047308E" w:rsidP="0047308E"/>
    <w:p w14:paraId="3253042C" w14:textId="006BD00D" w:rsidR="0047308E" w:rsidRPr="0047308E" w:rsidRDefault="0047308E" w:rsidP="0047308E">
      <w:pPr>
        <w:pStyle w:val="Heading2"/>
      </w:pPr>
      <w:r>
        <w:t>Konténerizáció</w:t>
      </w:r>
    </w:p>
    <w:p w14:paraId="450BA0A4" w14:textId="2A05EFAE" w:rsidR="00884605" w:rsidRPr="00884605" w:rsidRDefault="00884605" w:rsidP="00884605">
      <w:pPr>
        <w:pStyle w:val="Heading1"/>
      </w:pPr>
      <w:bookmarkStart w:id="57" w:name="_Ref168092327"/>
      <w:bookmarkStart w:id="58" w:name="_Toc182416667"/>
      <w:r>
        <w:lastRenderedPageBreak/>
        <w:t>Összefoglaló</w:t>
      </w:r>
      <w:bookmarkEnd w:id="57"/>
      <w:bookmarkEnd w:id="58"/>
    </w:p>
    <w:p w14:paraId="5E2DE117" w14:textId="77777777" w:rsidR="00225F65" w:rsidRPr="0037381F" w:rsidRDefault="00225F65" w:rsidP="00884605">
      <w:pPr>
        <w:ind w:firstLine="0"/>
      </w:pPr>
    </w:p>
    <w:bookmarkStart w:id="59" w:name="_Toc182416668"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Heading1"/>
          </w:pPr>
          <w:r>
            <w:t>Irodalomjegyzék</w:t>
          </w:r>
          <w:bookmarkEnd w:id="59"/>
        </w:p>
        <w:sdt>
          <w:sdtPr>
            <w:id w:val="111145805"/>
            <w:bibliography/>
          </w:sdtPr>
          <w:sdtContent>
            <w:p w14:paraId="067E6B41" w14:textId="77777777" w:rsidR="00A10561"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A10561" w14:paraId="6D46C0FC" w14:textId="77777777">
                <w:trPr>
                  <w:divId w:val="2073695647"/>
                  <w:tblCellSpacing w:w="15" w:type="dxa"/>
                </w:trPr>
                <w:tc>
                  <w:tcPr>
                    <w:tcW w:w="50" w:type="pct"/>
                    <w:hideMark/>
                  </w:tcPr>
                  <w:p w14:paraId="0968BA5F" w14:textId="026F64E6" w:rsidR="00A10561" w:rsidRDefault="00A10561">
                    <w:pPr>
                      <w:pStyle w:val="Bibliography"/>
                    </w:pPr>
                    <w:r>
                      <w:t xml:space="preserve">[1] </w:t>
                    </w:r>
                  </w:p>
                </w:tc>
                <w:tc>
                  <w:tcPr>
                    <w:tcW w:w="0" w:type="auto"/>
                    <w:hideMark/>
                  </w:tcPr>
                  <w:p w14:paraId="11C27D1F" w14:textId="77777777" w:rsidR="00A10561" w:rsidRDefault="00A10561">
                    <w:pPr>
                      <w:pStyle w:val="Bibliography"/>
                    </w:pPr>
                    <w:r>
                      <w:t>„Spring Boot,” VMware Tanzu, [Online]. Available: https://spring.io/projects/spring-boot. [Hozzáférés dátuma: 20 10 2024].</w:t>
                    </w:r>
                  </w:p>
                </w:tc>
              </w:tr>
              <w:tr w:rsidR="00A10561" w14:paraId="29B68A44" w14:textId="77777777">
                <w:trPr>
                  <w:divId w:val="2073695647"/>
                  <w:tblCellSpacing w:w="15" w:type="dxa"/>
                </w:trPr>
                <w:tc>
                  <w:tcPr>
                    <w:tcW w:w="50" w:type="pct"/>
                    <w:hideMark/>
                  </w:tcPr>
                  <w:p w14:paraId="4E6682A0" w14:textId="77777777" w:rsidR="00A10561" w:rsidRDefault="00A10561">
                    <w:pPr>
                      <w:pStyle w:val="Bibliography"/>
                    </w:pPr>
                    <w:r>
                      <w:t xml:space="preserve">[2] </w:t>
                    </w:r>
                  </w:p>
                </w:tc>
                <w:tc>
                  <w:tcPr>
                    <w:tcW w:w="0" w:type="auto"/>
                    <w:hideMark/>
                  </w:tcPr>
                  <w:p w14:paraId="4DAE105C" w14:textId="77777777" w:rsidR="00A10561" w:rsidRDefault="00A10561">
                    <w:pPr>
                      <w:pStyle w:val="Bibliography"/>
                    </w:pPr>
                    <w:r>
                      <w:t>„Spring Initializr,” Broadcom Inc., [Online]. Available: https://start.spring.io/. [Hozzáférés dátuma: 20 10 2024].</w:t>
                    </w:r>
                  </w:p>
                </w:tc>
              </w:tr>
              <w:tr w:rsidR="00A10561" w14:paraId="49870228" w14:textId="77777777">
                <w:trPr>
                  <w:divId w:val="2073695647"/>
                  <w:tblCellSpacing w:w="15" w:type="dxa"/>
                </w:trPr>
                <w:tc>
                  <w:tcPr>
                    <w:tcW w:w="50" w:type="pct"/>
                    <w:hideMark/>
                  </w:tcPr>
                  <w:p w14:paraId="5AE31B4F" w14:textId="77777777" w:rsidR="00A10561" w:rsidRDefault="00A10561">
                    <w:pPr>
                      <w:pStyle w:val="Bibliography"/>
                    </w:pPr>
                    <w:r>
                      <w:t xml:space="preserve">[3] </w:t>
                    </w:r>
                  </w:p>
                </w:tc>
                <w:tc>
                  <w:tcPr>
                    <w:tcW w:w="0" w:type="auto"/>
                    <w:hideMark/>
                  </w:tcPr>
                  <w:p w14:paraId="559B7FE9" w14:textId="77777777" w:rsidR="00A10561" w:rsidRDefault="00A10561">
                    <w:pPr>
                      <w:pStyle w:val="Bibliography"/>
                    </w:pPr>
                    <w:r>
                      <w:t>„Gradle Build Tool,” Gradle Inc., [Online]. Available: https://gradle.org/. [Hozzáférés dátuma: 20 10 2024].</w:t>
                    </w:r>
                  </w:p>
                </w:tc>
              </w:tr>
              <w:tr w:rsidR="00A10561" w14:paraId="5BFC2935" w14:textId="77777777">
                <w:trPr>
                  <w:divId w:val="2073695647"/>
                  <w:tblCellSpacing w:w="15" w:type="dxa"/>
                </w:trPr>
                <w:tc>
                  <w:tcPr>
                    <w:tcW w:w="50" w:type="pct"/>
                    <w:hideMark/>
                  </w:tcPr>
                  <w:p w14:paraId="5B6AA3AD" w14:textId="77777777" w:rsidR="00A10561" w:rsidRDefault="00A10561">
                    <w:pPr>
                      <w:pStyle w:val="Bibliography"/>
                    </w:pPr>
                    <w:r>
                      <w:t xml:space="preserve">[4] </w:t>
                    </w:r>
                  </w:p>
                </w:tc>
                <w:tc>
                  <w:tcPr>
                    <w:tcW w:w="0" w:type="auto"/>
                    <w:hideMark/>
                  </w:tcPr>
                  <w:p w14:paraId="25161A50" w14:textId="77777777" w:rsidR="00A10561" w:rsidRDefault="00A10561">
                    <w:pPr>
                      <w:pStyle w:val="Bibliography"/>
                    </w:pPr>
                    <w:r>
                      <w:t>„Jakarta Persistence (JPA),” JetBrains s.r.o., [Online]. Available: https://www.jetbrains.com/help/idea/jakarta-persistence-jpa.html. [Hozzáférés dátuma: 22 10 2024].</w:t>
                    </w:r>
                  </w:p>
                </w:tc>
              </w:tr>
              <w:tr w:rsidR="00A10561" w14:paraId="325B9A7E" w14:textId="77777777">
                <w:trPr>
                  <w:divId w:val="2073695647"/>
                  <w:tblCellSpacing w:w="15" w:type="dxa"/>
                </w:trPr>
                <w:tc>
                  <w:tcPr>
                    <w:tcW w:w="50" w:type="pct"/>
                    <w:hideMark/>
                  </w:tcPr>
                  <w:p w14:paraId="73C5AE4B" w14:textId="77777777" w:rsidR="00A10561" w:rsidRDefault="00A10561">
                    <w:pPr>
                      <w:pStyle w:val="Bibliography"/>
                    </w:pPr>
                    <w:r>
                      <w:t xml:space="preserve">[5] </w:t>
                    </w:r>
                  </w:p>
                </w:tc>
                <w:tc>
                  <w:tcPr>
                    <w:tcW w:w="0" w:type="auto"/>
                    <w:hideMark/>
                  </w:tcPr>
                  <w:p w14:paraId="01BC5D80" w14:textId="77777777" w:rsidR="00A10561" w:rsidRDefault="00A10561">
                    <w:pPr>
                      <w:pStyle w:val="Bibliography"/>
                    </w:pPr>
                    <w:r>
                      <w:t>„Hibernate ORM,” Red Hat Inc., [Online]. Available: https://hibernate.org/orm/. [Hozzáférés dátuma: 20 10 2024].</w:t>
                    </w:r>
                  </w:p>
                </w:tc>
              </w:tr>
              <w:tr w:rsidR="00A10561" w14:paraId="41766E2C" w14:textId="77777777">
                <w:trPr>
                  <w:divId w:val="2073695647"/>
                  <w:tblCellSpacing w:w="15" w:type="dxa"/>
                </w:trPr>
                <w:tc>
                  <w:tcPr>
                    <w:tcW w:w="50" w:type="pct"/>
                    <w:hideMark/>
                  </w:tcPr>
                  <w:p w14:paraId="7F42A6F1" w14:textId="77777777" w:rsidR="00A10561" w:rsidRDefault="00A10561">
                    <w:pPr>
                      <w:pStyle w:val="Bibliography"/>
                    </w:pPr>
                    <w:r>
                      <w:t xml:space="preserve">[6] </w:t>
                    </w:r>
                  </w:p>
                </w:tc>
                <w:tc>
                  <w:tcPr>
                    <w:tcW w:w="0" w:type="auto"/>
                    <w:hideMark/>
                  </w:tcPr>
                  <w:p w14:paraId="3B0B7438" w14:textId="77777777" w:rsidR="00A10561" w:rsidRDefault="00A10561">
                    <w:pPr>
                      <w:pStyle w:val="Bibliography"/>
                    </w:pPr>
                    <w:r>
                      <w:t>„Domain-Driven Design (DDD): A Guide to Building Scalable, High-Performance Systems,” Medium Corporation, [Online]. Available: https://romanglushach.medium.com/domain-driven-design-ddd-a-guide-to-building-scalable-high-performance-systems-5314a7fe053c. [Hozzáférés dátuma: 20 10 2024].</w:t>
                    </w:r>
                  </w:p>
                </w:tc>
              </w:tr>
              <w:tr w:rsidR="00A10561" w14:paraId="4AA0FF09" w14:textId="77777777">
                <w:trPr>
                  <w:divId w:val="2073695647"/>
                  <w:tblCellSpacing w:w="15" w:type="dxa"/>
                </w:trPr>
                <w:tc>
                  <w:tcPr>
                    <w:tcW w:w="50" w:type="pct"/>
                    <w:hideMark/>
                  </w:tcPr>
                  <w:p w14:paraId="776D620D" w14:textId="77777777" w:rsidR="00A10561" w:rsidRDefault="00A10561">
                    <w:pPr>
                      <w:pStyle w:val="Bibliography"/>
                    </w:pPr>
                    <w:r>
                      <w:t xml:space="preserve">[7] </w:t>
                    </w:r>
                  </w:p>
                </w:tc>
                <w:tc>
                  <w:tcPr>
                    <w:tcW w:w="0" w:type="auto"/>
                    <w:hideMark/>
                  </w:tcPr>
                  <w:p w14:paraId="3A578548" w14:textId="77777777" w:rsidR="00A10561" w:rsidRDefault="00A10561">
                    <w:pPr>
                      <w:pStyle w:val="Bibliography"/>
                    </w:pPr>
                    <w:r>
                      <w:t>„Writing Markup with JSX,” Meta Open Source, [Online]. Available: https://react.dev/learn/writing-markup-with-jsx. [Hozzáférés dátuma: 20 10 2024].</w:t>
                    </w:r>
                  </w:p>
                </w:tc>
              </w:tr>
              <w:tr w:rsidR="00A10561" w14:paraId="26D837C1" w14:textId="77777777">
                <w:trPr>
                  <w:divId w:val="2073695647"/>
                  <w:tblCellSpacing w:w="15" w:type="dxa"/>
                </w:trPr>
                <w:tc>
                  <w:tcPr>
                    <w:tcW w:w="50" w:type="pct"/>
                    <w:hideMark/>
                  </w:tcPr>
                  <w:p w14:paraId="1D64DAFB" w14:textId="77777777" w:rsidR="00A10561" w:rsidRDefault="00A10561">
                    <w:pPr>
                      <w:pStyle w:val="Bibliography"/>
                    </w:pPr>
                    <w:r>
                      <w:t xml:space="preserve">[8] </w:t>
                    </w:r>
                  </w:p>
                </w:tc>
                <w:tc>
                  <w:tcPr>
                    <w:tcW w:w="0" w:type="auto"/>
                    <w:hideMark/>
                  </w:tcPr>
                  <w:p w14:paraId="41319970" w14:textId="77777777" w:rsidR="00A10561" w:rsidRDefault="00A10561">
                    <w:pPr>
                      <w:pStyle w:val="Bibliography"/>
                    </w:pPr>
                    <w:r>
                      <w:t>„React,” Meta Open Source, [Online]. Available: https://react.dev/reference/react/hooks. [Hozzáférés dátuma: 20 10 2024].</w:t>
                    </w:r>
                  </w:p>
                </w:tc>
              </w:tr>
              <w:tr w:rsidR="00A10561" w14:paraId="25F1B9D9" w14:textId="77777777">
                <w:trPr>
                  <w:divId w:val="2073695647"/>
                  <w:tblCellSpacing w:w="15" w:type="dxa"/>
                </w:trPr>
                <w:tc>
                  <w:tcPr>
                    <w:tcW w:w="50" w:type="pct"/>
                    <w:hideMark/>
                  </w:tcPr>
                  <w:p w14:paraId="4FDFA754" w14:textId="77777777" w:rsidR="00A10561" w:rsidRDefault="00A10561">
                    <w:pPr>
                      <w:pStyle w:val="Bibliography"/>
                    </w:pPr>
                    <w:r>
                      <w:t xml:space="preserve">[9] </w:t>
                    </w:r>
                  </w:p>
                </w:tc>
                <w:tc>
                  <w:tcPr>
                    <w:tcW w:w="0" w:type="auto"/>
                    <w:hideMark/>
                  </w:tcPr>
                  <w:p w14:paraId="52230E8B" w14:textId="77777777" w:rsidR="00A10561" w:rsidRDefault="00A10561">
                    <w:pPr>
                      <w:pStyle w:val="Bibliography"/>
                    </w:pPr>
                    <w:r>
                      <w:t>„React Router,” Remix, [Online]. Available: https://reactrouter.com/en/main. [Hozzáférés dátuma: 20 10 2024].</w:t>
                    </w:r>
                  </w:p>
                </w:tc>
              </w:tr>
            </w:tbl>
            <w:p w14:paraId="45737B05" w14:textId="77777777" w:rsidR="00A10561" w:rsidRDefault="00A10561">
              <w:pPr>
                <w:divId w:val="2073695647"/>
                <w:rPr>
                  <w:noProof/>
                </w:rPr>
              </w:pPr>
            </w:p>
            <w:p w14:paraId="787848B2" w14:textId="0DBB79C4" w:rsidR="009B2EED" w:rsidRDefault="009B2EED">
              <w:r>
                <w:rPr>
                  <w:b/>
                  <w:bCs/>
                </w:rPr>
                <w:fldChar w:fldCharType="end"/>
              </w:r>
            </w:p>
          </w:sdtContent>
        </w:sdt>
      </w:sdtContent>
    </w:sdt>
    <w:p w14:paraId="1FDF7C1D" w14:textId="48ECFACD" w:rsidR="009B2EED" w:rsidRPr="009B2EED" w:rsidRDefault="009B2EED" w:rsidP="009B2EED"/>
    <w:p w14:paraId="57128C5E" w14:textId="77777777" w:rsidR="00B50CAA" w:rsidRDefault="00B50CAA" w:rsidP="00816BCB">
      <w:pPr>
        <w:pStyle w:val="Fejezetcimszmozsnlkl"/>
      </w:pPr>
      <w:bookmarkStart w:id="60" w:name="_Toc182416669"/>
      <w:r>
        <w:lastRenderedPageBreak/>
        <w:t>Függelék</w:t>
      </w:r>
      <w:bookmarkEnd w:id="60"/>
    </w:p>
    <w:p w14:paraId="7D9FC970" w14:textId="77777777" w:rsidR="00B50CAA" w:rsidRDefault="00B50CAA" w:rsidP="00B50CAA"/>
    <w:sectPr w:rsidR="00B50CAA" w:rsidSect="00D23BFC">
      <w:headerReference w:type="even" r:id="rId23"/>
      <w:footerReference w:type="default" r:id="rId24"/>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nce Kővári" w:date="2015-10-19T10:52:00Z" w:initials="KB">
    <w:p w14:paraId="04C6AF9D" w14:textId="77777777" w:rsidR="009B2EED" w:rsidRDefault="009B2EED">
      <w:pPr>
        <w:pStyle w:val="CommentText"/>
      </w:pPr>
      <w:r>
        <w:rPr>
          <w:rStyle w:val="CommentReference"/>
        </w:rPr>
        <w:annotationRef/>
      </w:r>
      <w:r>
        <w:t>Ne felejtsd le frissíteni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C6AF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C6AF9D" w16cid:durableId="212291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4A703" w14:textId="77777777" w:rsidR="00D1453B" w:rsidRDefault="00D1453B">
      <w:r>
        <w:separator/>
      </w:r>
    </w:p>
  </w:endnote>
  <w:endnote w:type="continuationSeparator" w:id="0">
    <w:p w14:paraId="721E0E9C" w14:textId="77777777" w:rsidR="00D1453B" w:rsidRDefault="00D14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7C728" w14:textId="77777777" w:rsidR="009B2EED" w:rsidRDefault="009B2EED"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3E2ECB">
      <w:rPr>
        <w:rStyle w:val="PageNumber"/>
        <w:noProof/>
      </w:rPr>
      <w:t>27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6A29F" w14:textId="77777777" w:rsidR="00D1453B" w:rsidRDefault="00D1453B">
      <w:r>
        <w:separator/>
      </w:r>
    </w:p>
  </w:footnote>
  <w:footnote w:type="continuationSeparator" w:id="0">
    <w:p w14:paraId="3E8535FE" w14:textId="77777777" w:rsidR="00D1453B" w:rsidRDefault="00D14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4AE336C"/>
    <w:multiLevelType w:val="hybridMultilevel"/>
    <w:tmpl w:val="C326438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736853187">
    <w:abstractNumId w:val="10"/>
  </w:num>
  <w:num w:numId="2" w16cid:durableId="835147272">
    <w:abstractNumId w:val="26"/>
  </w:num>
  <w:num w:numId="3" w16cid:durableId="67700845">
    <w:abstractNumId w:val="14"/>
  </w:num>
  <w:num w:numId="4" w16cid:durableId="176315185">
    <w:abstractNumId w:val="20"/>
  </w:num>
  <w:num w:numId="5" w16cid:durableId="700403848">
    <w:abstractNumId w:val="21"/>
  </w:num>
  <w:num w:numId="6" w16cid:durableId="1563829922">
    <w:abstractNumId w:val="22"/>
  </w:num>
  <w:num w:numId="7" w16cid:durableId="1913930228">
    <w:abstractNumId w:val="17"/>
  </w:num>
  <w:num w:numId="8" w16cid:durableId="927353301">
    <w:abstractNumId w:val="13"/>
  </w:num>
  <w:num w:numId="9" w16cid:durableId="829634452">
    <w:abstractNumId w:val="18"/>
  </w:num>
  <w:num w:numId="10" w16cid:durableId="1921593296">
    <w:abstractNumId w:val="27"/>
  </w:num>
  <w:num w:numId="11" w16cid:durableId="1157265158">
    <w:abstractNumId w:val="19"/>
  </w:num>
  <w:num w:numId="12" w16cid:durableId="400058788">
    <w:abstractNumId w:val="25"/>
  </w:num>
  <w:num w:numId="13" w16cid:durableId="1193807406">
    <w:abstractNumId w:val="9"/>
  </w:num>
  <w:num w:numId="14" w16cid:durableId="1547059124">
    <w:abstractNumId w:val="7"/>
  </w:num>
  <w:num w:numId="15" w16cid:durableId="782454652">
    <w:abstractNumId w:val="6"/>
  </w:num>
  <w:num w:numId="16" w16cid:durableId="1367481992">
    <w:abstractNumId w:val="5"/>
  </w:num>
  <w:num w:numId="17" w16cid:durableId="15620007">
    <w:abstractNumId w:val="4"/>
  </w:num>
  <w:num w:numId="18" w16cid:durableId="656229977">
    <w:abstractNumId w:val="8"/>
  </w:num>
  <w:num w:numId="19" w16cid:durableId="908534789">
    <w:abstractNumId w:val="3"/>
  </w:num>
  <w:num w:numId="20" w16cid:durableId="1227112340">
    <w:abstractNumId w:val="2"/>
  </w:num>
  <w:num w:numId="21" w16cid:durableId="288240990">
    <w:abstractNumId w:val="1"/>
  </w:num>
  <w:num w:numId="22" w16cid:durableId="649291792">
    <w:abstractNumId w:val="0"/>
  </w:num>
  <w:num w:numId="23" w16cid:durableId="565531968">
    <w:abstractNumId w:val="11"/>
  </w:num>
  <w:num w:numId="24" w16cid:durableId="1370716276">
    <w:abstractNumId w:val="16"/>
  </w:num>
  <w:num w:numId="25" w16cid:durableId="328948105">
    <w:abstractNumId w:val="12"/>
  </w:num>
  <w:num w:numId="26" w16cid:durableId="1084037263">
    <w:abstractNumId w:val="15"/>
  </w:num>
  <w:num w:numId="27" w16cid:durableId="34349783">
    <w:abstractNumId w:val="24"/>
  </w:num>
  <w:num w:numId="28" w16cid:durableId="998923442">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26DC4"/>
    <w:rsid w:val="0003623B"/>
    <w:rsid w:val="000413E1"/>
    <w:rsid w:val="000525CE"/>
    <w:rsid w:val="00082236"/>
    <w:rsid w:val="00083D47"/>
    <w:rsid w:val="00092ED9"/>
    <w:rsid w:val="00093791"/>
    <w:rsid w:val="000950D9"/>
    <w:rsid w:val="000A3B32"/>
    <w:rsid w:val="000A7483"/>
    <w:rsid w:val="000B53E0"/>
    <w:rsid w:val="000B73CB"/>
    <w:rsid w:val="000D27E7"/>
    <w:rsid w:val="000D7288"/>
    <w:rsid w:val="000F074D"/>
    <w:rsid w:val="000F3EA7"/>
    <w:rsid w:val="000F4BAD"/>
    <w:rsid w:val="00116F54"/>
    <w:rsid w:val="0014096D"/>
    <w:rsid w:val="001522F2"/>
    <w:rsid w:val="00153800"/>
    <w:rsid w:val="00153A01"/>
    <w:rsid w:val="00156C3E"/>
    <w:rsid w:val="00171054"/>
    <w:rsid w:val="001842E9"/>
    <w:rsid w:val="001A1943"/>
    <w:rsid w:val="001A1BF9"/>
    <w:rsid w:val="001A3740"/>
    <w:rsid w:val="001A3868"/>
    <w:rsid w:val="001A57BC"/>
    <w:rsid w:val="001B0FAE"/>
    <w:rsid w:val="001B3270"/>
    <w:rsid w:val="001E01EB"/>
    <w:rsid w:val="00203E00"/>
    <w:rsid w:val="0021026A"/>
    <w:rsid w:val="002102C3"/>
    <w:rsid w:val="00217B73"/>
    <w:rsid w:val="00225F65"/>
    <w:rsid w:val="00227347"/>
    <w:rsid w:val="00241DB8"/>
    <w:rsid w:val="00244618"/>
    <w:rsid w:val="002550D6"/>
    <w:rsid w:val="00267677"/>
    <w:rsid w:val="00281293"/>
    <w:rsid w:val="002841F9"/>
    <w:rsid w:val="00286F6D"/>
    <w:rsid w:val="00292E7D"/>
    <w:rsid w:val="002B7371"/>
    <w:rsid w:val="002C786C"/>
    <w:rsid w:val="002D0621"/>
    <w:rsid w:val="002D2C06"/>
    <w:rsid w:val="002D3031"/>
    <w:rsid w:val="002D6BCD"/>
    <w:rsid w:val="002D7DA9"/>
    <w:rsid w:val="002E1D2A"/>
    <w:rsid w:val="002E3E4C"/>
    <w:rsid w:val="002F1623"/>
    <w:rsid w:val="002F6C61"/>
    <w:rsid w:val="00301A0E"/>
    <w:rsid w:val="00302BB3"/>
    <w:rsid w:val="00305E08"/>
    <w:rsid w:val="00313013"/>
    <w:rsid w:val="0032395E"/>
    <w:rsid w:val="00327BFB"/>
    <w:rsid w:val="003301BF"/>
    <w:rsid w:val="00333801"/>
    <w:rsid w:val="00347EA6"/>
    <w:rsid w:val="00350AEC"/>
    <w:rsid w:val="003554E5"/>
    <w:rsid w:val="0037381F"/>
    <w:rsid w:val="00383703"/>
    <w:rsid w:val="003847E2"/>
    <w:rsid w:val="0038592A"/>
    <w:rsid w:val="003A4CDB"/>
    <w:rsid w:val="003B7102"/>
    <w:rsid w:val="003B77D0"/>
    <w:rsid w:val="003C1EEE"/>
    <w:rsid w:val="003C6625"/>
    <w:rsid w:val="003E0763"/>
    <w:rsid w:val="003E2ECB"/>
    <w:rsid w:val="003E70B1"/>
    <w:rsid w:val="003F2BCB"/>
    <w:rsid w:val="003F5425"/>
    <w:rsid w:val="00410924"/>
    <w:rsid w:val="004115DF"/>
    <w:rsid w:val="00421BFD"/>
    <w:rsid w:val="00434E0F"/>
    <w:rsid w:val="00436556"/>
    <w:rsid w:val="00436D5E"/>
    <w:rsid w:val="00440912"/>
    <w:rsid w:val="00453C0B"/>
    <w:rsid w:val="00456C34"/>
    <w:rsid w:val="00463BC0"/>
    <w:rsid w:val="0046700D"/>
    <w:rsid w:val="0047308E"/>
    <w:rsid w:val="0048395A"/>
    <w:rsid w:val="004851C7"/>
    <w:rsid w:val="00485F1C"/>
    <w:rsid w:val="00491D1C"/>
    <w:rsid w:val="004A0421"/>
    <w:rsid w:val="004B001F"/>
    <w:rsid w:val="004C2FB8"/>
    <w:rsid w:val="004C7E05"/>
    <w:rsid w:val="004D0F53"/>
    <w:rsid w:val="004D3889"/>
    <w:rsid w:val="004E3220"/>
    <w:rsid w:val="004E3DFF"/>
    <w:rsid w:val="004F7394"/>
    <w:rsid w:val="005019D7"/>
    <w:rsid w:val="00502632"/>
    <w:rsid w:val="00502A30"/>
    <w:rsid w:val="00504963"/>
    <w:rsid w:val="00506CDC"/>
    <w:rsid w:val="00507549"/>
    <w:rsid w:val="00510445"/>
    <w:rsid w:val="00521F9E"/>
    <w:rsid w:val="00526A1B"/>
    <w:rsid w:val="005334AD"/>
    <w:rsid w:val="00543359"/>
    <w:rsid w:val="00543D89"/>
    <w:rsid w:val="005448F8"/>
    <w:rsid w:val="005518F8"/>
    <w:rsid w:val="005524FC"/>
    <w:rsid w:val="00567027"/>
    <w:rsid w:val="00570628"/>
    <w:rsid w:val="00570D18"/>
    <w:rsid w:val="0057339F"/>
    <w:rsid w:val="00576495"/>
    <w:rsid w:val="00577EB0"/>
    <w:rsid w:val="005A003A"/>
    <w:rsid w:val="005A2350"/>
    <w:rsid w:val="005A45E5"/>
    <w:rsid w:val="005A57E2"/>
    <w:rsid w:val="005B3332"/>
    <w:rsid w:val="005B365C"/>
    <w:rsid w:val="005B5B20"/>
    <w:rsid w:val="005C33DC"/>
    <w:rsid w:val="005C394E"/>
    <w:rsid w:val="005D3443"/>
    <w:rsid w:val="005D7D4E"/>
    <w:rsid w:val="005E01E0"/>
    <w:rsid w:val="005E21AF"/>
    <w:rsid w:val="00602405"/>
    <w:rsid w:val="006034C7"/>
    <w:rsid w:val="00616DF0"/>
    <w:rsid w:val="00616EF0"/>
    <w:rsid w:val="0062185B"/>
    <w:rsid w:val="00630A92"/>
    <w:rsid w:val="0063585C"/>
    <w:rsid w:val="00641018"/>
    <w:rsid w:val="00642B92"/>
    <w:rsid w:val="006459E6"/>
    <w:rsid w:val="00647DC1"/>
    <w:rsid w:val="0065022C"/>
    <w:rsid w:val="00650C7C"/>
    <w:rsid w:val="00651418"/>
    <w:rsid w:val="00656823"/>
    <w:rsid w:val="00665983"/>
    <w:rsid w:val="00675281"/>
    <w:rsid w:val="00681E99"/>
    <w:rsid w:val="00692605"/>
    <w:rsid w:val="00693E4B"/>
    <w:rsid w:val="006978AC"/>
    <w:rsid w:val="006A1B7F"/>
    <w:rsid w:val="006C5057"/>
    <w:rsid w:val="006D338C"/>
    <w:rsid w:val="006E3115"/>
    <w:rsid w:val="006E4E19"/>
    <w:rsid w:val="006F0ED6"/>
    <w:rsid w:val="006F512E"/>
    <w:rsid w:val="00700E3A"/>
    <w:rsid w:val="00704F5C"/>
    <w:rsid w:val="00725FDB"/>
    <w:rsid w:val="00730B3C"/>
    <w:rsid w:val="007500FC"/>
    <w:rsid w:val="007552D4"/>
    <w:rsid w:val="00756D62"/>
    <w:rsid w:val="007952B1"/>
    <w:rsid w:val="007B1140"/>
    <w:rsid w:val="007B2AE4"/>
    <w:rsid w:val="007B5CF7"/>
    <w:rsid w:val="007C20E0"/>
    <w:rsid w:val="007C42C9"/>
    <w:rsid w:val="007D3D6D"/>
    <w:rsid w:val="007E21F3"/>
    <w:rsid w:val="008027EA"/>
    <w:rsid w:val="008078E8"/>
    <w:rsid w:val="00816BCB"/>
    <w:rsid w:val="00824ADA"/>
    <w:rsid w:val="00825B00"/>
    <w:rsid w:val="00831BBB"/>
    <w:rsid w:val="008357E2"/>
    <w:rsid w:val="00843159"/>
    <w:rsid w:val="008470F6"/>
    <w:rsid w:val="008506B2"/>
    <w:rsid w:val="00850FE8"/>
    <w:rsid w:val="00854BDC"/>
    <w:rsid w:val="008601FD"/>
    <w:rsid w:val="008616BF"/>
    <w:rsid w:val="00870EA0"/>
    <w:rsid w:val="00877820"/>
    <w:rsid w:val="00884605"/>
    <w:rsid w:val="00897286"/>
    <w:rsid w:val="008A3762"/>
    <w:rsid w:val="008A4570"/>
    <w:rsid w:val="008C5682"/>
    <w:rsid w:val="008D057A"/>
    <w:rsid w:val="008E3BDE"/>
    <w:rsid w:val="008E42DF"/>
    <w:rsid w:val="008E7228"/>
    <w:rsid w:val="008F79CB"/>
    <w:rsid w:val="00901DEB"/>
    <w:rsid w:val="0090541F"/>
    <w:rsid w:val="00920A79"/>
    <w:rsid w:val="00922A83"/>
    <w:rsid w:val="0092536C"/>
    <w:rsid w:val="00936DE2"/>
    <w:rsid w:val="00940CB1"/>
    <w:rsid w:val="00941372"/>
    <w:rsid w:val="00944140"/>
    <w:rsid w:val="00947EEA"/>
    <w:rsid w:val="0095072F"/>
    <w:rsid w:val="009513EE"/>
    <w:rsid w:val="00953136"/>
    <w:rsid w:val="00961B3B"/>
    <w:rsid w:val="00965CF3"/>
    <w:rsid w:val="0098532E"/>
    <w:rsid w:val="0098599D"/>
    <w:rsid w:val="0098731B"/>
    <w:rsid w:val="00992C84"/>
    <w:rsid w:val="009A6AE4"/>
    <w:rsid w:val="009B1AB8"/>
    <w:rsid w:val="009B2EED"/>
    <w:rsid w:val="009C1C93"/>
    <w:rsid w:val="009C6372"/>
    <w:rsid w:val="009D2FD8"/>
    <w:rsid w:val="009E3BEB"/>
    <w:rsid w:val="009F2B0A"/>
    <w:rsid w:val="00A07AC8"/>
    <w:rsid w:val="00A10561"/>
    <w:rsid w:val="00A175CA"/>
    <w:rsid w:val="00A34DC4"/>
    <w:rsid w:val="00A40C11"/>
    <w:rsid w:val="00A536A0"/>
    <w:rsid w:val="00A743DB"/>
    <w:rsid w:val="00A83A56"/>
    <w:rsid w:val="00A945F3"/>
    <w:rsid w:val="00A9757F"/>
    <w:rsid w:val="00AA0B67"/>
    <w:rsid w:val="00AB0276"/>
    <w:rsid w:val="00AB511F"/>
    <w:rsid w:val="00AB68E1"/>
    <w:rsid w:val="00AE05C4"/>
    <w:rsid w:val="00AE29FE"/>
    <w:rsid w:val="00AF155E"/>
    <w:rsid w:val="00AF6D49"/>
    <w:rsid w:val="00AF74BC"/>
    <w:rsid w:val="00B1308B"/>
    <w:rsid w:val="00B13E59"/>
    <w:rsid w:val="00B13FD0"/>
    <w:rsid w:val="00B23224"/>
    <w:rsid w:val="00B37C40"/>
    <w:rsid w:val="00B4104A"/>
    <w:rsid w:val="00B50CAA"/>
    <w:rsid w:val="00B62C71"/>
    <w:rsid w:val="00B67183"/>
    <w:rsid w:val="00B675FF"/>
    <w:rsid w:val="00B819E8"/>
    <w:rsid w:val="00B96177"/>
    <w:rsid w:val="00B96880"/>
    <w:rsid w:val="00BB2574"/>
    <w:rsid w:val="00BD66CF"/>
    <w:rsid w:val="00C00B3C"/>
    <w:rsid w:val="00C07BC5"/>
    <w:rsid w:val="00C1589A"/>
    <w:rsid w:val="00C17963"/>
    <w:rsid w:val="00C2065D"/>
    <w:rsid w:val="00C2686E"/>
    <w:rsid w:val="00C31260"/>
    <w:rsid w:val="00C354FA"/>
    <w:rsid w:val="00C4200E"/>
    <w:rsid w:val="00C53F92"/>
    <w:rsid w:val="00C61A8D"/>
    <w:rsid w:val="00C7142D"/>
    <w:rsid w:val="00C73DEE"/>
    <w:rsid w:val="00C83EDC"/>
    <w:rsid w:val="00C94815"/>
    <w:rsid w:val="00C9605A"/>
    <w:rsid w:val="00CA68C6"/>
    <w:rsid w:val="00CC0147"/>
    <w:rsid w:val="00CC2118"/>
    <w:rsid w:val="00CC3385"/>
    <w:rsid w:val="00CC62B7"/>
    <w:rsid w:val="00CD7719"/>
    <w:rsid w:val="00CE250C"/>
    <w:rsid w:val="00CE7EC9"/>
    <w:rsid w:val="00CF7259"/>
    <w:rsid w:val="00D07335"/>
    <w:rsid w:val="00D1399F"/>
    <w:rsid w:val="00D1453B"/>
    <w:rsid w:val="00D1632F"/>
    <w:rsid w:val="00D166D0"/>
    <w:rsid w:val="00D22B3E"/>
    <w:rsid w:val="00D23BFC"/>
    <w:rsid w:val="00D37EC8"/>
    <w:rsid w:val="00D429F2"/>
    <w:rsid w:val="00D4312D"/>
    <w:rsid w:val="00D466C6"/>
    <w:rsid w:val="00D53F5A"/>
    <w:rsid w:val="00D60205"/>
    <w:rsid w:val="00D705BC"/>
    <w:rsid w:val="00D81927"/>
    <w:rsid w:val="00D82885"/>
    <w:rsid w:val="00D95E2C"/>
    <w:rsid w:val="00DD6A58"/>
    <w:rsid w:val="00DF0CD4"/>
    <w:rsid w:val="00E03AC2"/>
    <w:rsid w:val="00E07EE4"/>
    <w:rsid w:val="00E20536"/>
    <w:rsid w:val="00E21657"/>
    <w:rsid w:val="00E268C9"/>
    <w:rsid w:val="00E42F0D"/>
    <w:rsid w:val="00E614EE"/>
    <w:rsid w:val="00E66EB7"/>
    <w:rsid w:val="00E800DE"/>
    <w:rsid w:val="00E8385C"/>
    <w:rsid w:val="00E86A0C"/>
    <w:rsid w:val="00EA116F"/>
    <w:rsid w:val="00EE1A1F"/>
    <w:rsid w:val="00EE2264"/>
    <w:rsid w:val="00EF164D"/>
    <w:rsid w:val="00EF6603"/>
    <w:rsid w:val="00F050F9"/>
    <w:rsid w:val="00F26F25"/>
    <w:rsid w:val="00F34207"/>
    <w:rsid w:val="00F361C8"/>
    <w:rsid w:val="00F445BF"/>
    <w:rsid w:val="00F461CD"/>
    <w:rsid w:val="00F525B9"/>
    <w:rsid w:val="00F71D5E"/>
    <w:rsid w:val="00F74212"/>
    <w:rsid w:val="00F767B7"/>
    <w:rsid w:val="00F812B2"/>
    <w:rsid w:val="00F87350"/>
    <w:rsid w:val="00F902A7"/>
    <w:rsid w:val="00FA3C92"/>
    <w:rsid w:val="00FA495A"/>
    <w:rsid w:val="00FA5E30"/>
    <w:rsid w:val="00FC3E32"/>
    <w:rsid w:val="00FE6CF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3E4B"/>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1293"/>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9B2EE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paragraph" w:styleId="NormalWeb">
    <w:name w:val="Normal (Web)"/>
    <w:basedOn w:val="Normal"/>
    <w:uiPriority w:val="99"/>
    <w:unhideWhenUsed/>
    <w:rsid w:val="0021026A"/>
    <w:pPr>
      <w:spacing w:before="100" w:beforeAutospacing="1" w:after="100" w:afterAutospacing="1" w:line="240" w:lineRule="auto"/>
      <w:ind w:firstLine="0"/>
      <w:jc w:val="left"/>
    </w:pPr>
    <w:rPr>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67">
      <w:bodyDiv w:val="1"/>
      <w:marLeft w:val="0"/>
      <w:marRight w:val="0"/>
      <w:marTop w:val="0"/>
      <w:marBottom w:val="0"/>
      <w:divBdr>
        <w:top w:val="none" w:sz="0" w:space="0" w:color="auto"/>
        <w:left w:val="none" w:sz="0" w:space="0" w:color="auto"/>
        <w:bottom w:val="none" w:sz="0" w:space="0" w:color="auto"/>
        <w:right w:val="none" w:sz="0" w:space="0" w:color="auto"/>
      </w:divBdr>
    </w:div>
    <w:div w:id="21514241">
      <w:bodyDiv w:val="1"/>
      <w:marLeft w:val="0"/>
      <w:marRight w:val="0"/>
      <w:marTop w:val="0"/>
      <w:marBottom w:val="0"/>
      <w:divBdr>
        <w:top w:val="none" w:sz="0" w:space="0" w:color="auto"/>
        <w:left w:val="none" w:sz="0" w:space="0" w:color="auto"/>
        <w:bottom w:val="none" w:sz="0" w:space="0" w:color="auto"/>
        <w:right w:val="none" w:sz="0" w:space="0" w:color="auto"/>
      </w:divBdr>
    </w:div>
    <w:div w:id="40594453">
      <w:bodyDiv w:val="1"/>
      <w:marLeft w:val="0"/>
      <w:marRight w:val="0"/>
      <w:marTop w:val="0"/>
      <w:marBottom w:val="0"/>
      <w:divBdr>
        <w:top w:val="none" w:sz="0" w:space="0" w:color="auto"/>
        <w:left w:val="none" w:sz="0" w:space="0" w:color="auto"/>
        <w:bottom w:val="none" w:sz="0" w:space="0" w:color="auto"/>
        <w:right w:val="none" w:sz="0" w:space="0" w:color="auto"/>
      </w:divBdr>
    </w:div>
    <w:div w:id="45566737">
      <w:bodyDiv w:val="1"/>
      <w:marLeft w:val="0"/>
      <w:marRight w:val="0"/>
      <w:marTop w:val="0"/>
      <w:marBottom w:val="0"/>
      <w:divBdr>
        <w:top w:val="none" w:sz="0" w:space="0" w:color="auto"/>
        <w:left w:val="none" w:sz="0" w:space="0" w:color="auto"/>
        <w:bottom w:val="none" w:sz="0" w:space="0" w:color="auto"/>
        <w:right w:val="none" w:sz="0" w:space="0" w:color="auto"/>
      </w:divBdr>
    </w:div>
    <w:div w:id="57559951">
      <w:bodyDiv w:val="1"/>
      <w:marLeft w:val="0"/>
      <w:marRight w:val="0"/>
      <w:marTop w:val="0"/>
      <w:marBottom w:val="0"/>
      <w:divBdr>
        <w:top w:val="none" w:sz="0" w:space="0" w:color="auto"/>
        <w:left w:val="none" w:sz="0" w:space="0" w:color="auto"/>
        <w:bottom w:val="none" w:sz="0" w:space="0" w:color="auto"/>
        <w:right w:val="none" w:sz="0" w:space="0" w:color="auto"/>
      </w:divBdr>
    </w:div>
    <w:div w:id="69890657">
      <w:bodyDiv w:val="1"/>
      <w:marLeft w:val="0"/>
      <w:marRight w:val="0"/>
      <w:marTop w:val="0"/>
      <w:marBottom w:val="0"/>
      <w:divBdr>
        <w:top w:val="none" w:sz="0" w:space="0" w:color="auto"/>
        <w:left w:val="none" w:sz="0" w:space="0" w:color="auto"/>
        <w:bottom w:val="none" w:sz="0" w:space="0" w:color="auto"/>
        <w:right w:val="none" w:sz="0" w:space="0" w:color="auto"/>
      </w:divBdr>
    </w:div>
    <w:div w:id="78213620">
      <w:bodyDiv w:val="1"/>
      <w:marLeft w:val="0"/>
      <w:marRight w:val="0"/>
      <w:marTop w:val="0"/>
      <w:marBottom w:val="0"/>
      <w:divBdr>
        <w:top w:val="none" w:sz="0" w:space="0" w:color="auto"/>
        <w:left w:val="none" w:sz="0" w:space="0" w:color="auto"/>
        <w:bottom w:val="none" w:sz="0" w:space="0" w:color="auto"/>
        <w:right w:val="none" w:sz="0" w:space="0" w:color="auto"/>
      </w:divBdr>
    </w:div>
    <w:div w:id="88546890">
      <w:bodyDiv w:val="1"/>
      <w:marLeft w:val="0"/>
      <w:marRight w:val="0"/>
      <w:marTop w:val="0"/>
      <w:marBottom w:val="0"/>
      <w:divBdr>
        <w:top w:val="none" w:sz="0" w:space="0" w:color="auto"/>
        <w:left w:val="none" w:sz="0" w:space="0" w:color="auto"/>
        <w:bottom w:val="none" w:sz="0" w:space="0" w:color="auto"/>
        <w:right w:val="none" w:sz="0" w:space="0" w:color="auto"/>
      </w:divBdr>
    </w:div>
    <w:div w:id="171726201">
      <w:bodyDiv w:val="1"/>
      <w:marLeft w:val="0"/>
      <w:marRight w:val="0"/>
      <w:marTop w:val="0"/>
      <w:marBottom w:val="0"/>
      <w:divBdr>
        <w:top w:val="none" w:sz="0" w:space="0" w:color="auto"/>
        <w:left w:val="none" w:sz="0" w:space="0" w:color="auto"/>
        <w:bottom w:val="none" w:sz="0" w:space="0" w:color="auto"/>
        <w:right w:val="none" w:sz="0" w:space="0" w:color="auto"/>
      </w:divBdr>
    </w:div>
    <w:div w:id="176773046">
      <w:bodyDiv w:val="1"/>
      <w:marLeft w:val="0"/>
      <w:marRight w:val="0"/>
      <w:marTop w:val="0"/>
      <w:marBottom w:val="0"/>
      <w:divBdr>
        <w:top w:val="none" w:sz="0" w:space="0" w:color="auto"/>
        <w:left w:val="none" w:sz="0" w:space="0" w:color="auto"/>
        <w:bottom w:val="none" w:sz="0" w:space="0" w:color="auto"/>
        <w:right w:val="none" w:sz="0" w:space="0" w:color="auto"/>
      </w:divBdr>
    </w:div>
    <w:div w:id="228657594">
      <w:bodyDiv w:val="1"/>
      <w:marLeft w:val="0"/>
      <w:marRight w:val="0"/>
      <w:marTop w:val="0"/>
      <w:marBottom w:val="0"/>
      <w:divBdr>
        <w:top w:val="none" w:sz="0" w:space="0" w:color="auto"/>
        <w:left w:val="none" w:sz="0" w:space="0" w:color="auto"/>
        <w:bottom w:val="none" w:sz="0" w:space="0" w:color="auto"/>
        <w:right w:val="none" w:sz="0" w:space="0" w:color="auto"/>
      </w:divBdr>
    </w:div>
    <w:div w:id="246034405">
      <w:bodyDiv w:val="1"/>
      <w:marLeft w:val="0"/>
      <w:marRight w:val="0"/>
      <w:marTop w:val="0"/>
      <w:marBottom w:val="0"/>
      <w:divBdr>
        <w:top w:val="none" w:sz="0" w:space="0" w:color="auto"/>
        <w:left w:val="none" w:sz="0" w:space="0" w:color="auto"/>
        <w:bottom w:val="none" w:sz="0" w:space="0" w:color="auto"/>
        <w:right w:val="none" w:sz="0" w:space="0" w:color="auto"/>
      </w:divBdr>
    </w:div>
    <w:div w:id="247467801">
      <w:bodyDiv w:val="1"/>
      <w:marLeft w:val="0"/>
      <w:marRight w:val="0"/>
      <w:marTop w:val="0"/>
      <w:marBottom w:val="0"/>
      <w:divBdr>
        <w:top w:val="none" w:sz="0" w:space="0" w:color="auto"/>
        <w:left w:val="none" w:sz="0" w:space="0" w:color="auto"/>
        <w:bottom w:val="none" w:sz="0" w:space="0" w:color="auto"/>
        <w:right w:val="none" w:sz="0" w:space="0" w:color="auto"/>
      </w:divBdr>
    </w:div>
    <w:div w:id="292369217">
      <w:bodyDiv w:val="1"/>
      <w:marLeft w:val="0"/>
      <w:marRight w:val="0"/>
      <w:marTop w:val="0"/>
      <w:marBottom w:val="0"/>
      <w:divBdr>
        <w:top w:val="none" w:sz="0" w:space="0" w:color="auto"/>
        <w:left w:val="none" w:sz="0" w:space="0" w:color="auto"/>
        <w:bottom w:val="none" w:sz="0" w:space="0" w:color="auto"/>
        <w:right w:val="none" w:sz="0" w:space="0" w:color="auto"/>
      </w:divBdr>
    </w:div>
    <w:div w:id="316349262">
      <w:bodyDiv w:val="1"/>
      <w:marLeft w:val="0"/>
      <w:marRight w:val="0"/>
      <w:marTop w:val="0"/>
      <w:marBottom w:val="0"/>
      <w:divBdr>
        <w:top w:val="none" w:sz="0" w:space="0" w:color="auto"/>
        <w:left w:val="none" w:sz="0" w:space="0" w:color="auto"/>
        <w:bottom w:val="none" w:sz="0" w:space="0" w:color="auto"/>
        <w:right w:val="none" w:sz="0" w:space="0" w:color="auto"/>
      </w:divBdr>
    </w:div>
    <w:div w:id="317269368">
      <w:bodyDiv w:val="1"/>
      <w:marLeft w:val="0"/>
      <w:marRight w:val="0"/>
      <w:marTop w:val="0"/>
      <w:marBottom w:val="0"/>
      <w:divBdr>
        <w:top w:val="none" w:sz="0" w:space="0" w:color="auto"/>
        <w:left w:val="none" w:sz="0" w:space="0" w:color="auto"/>
        <w:bottom w:val="none" w:sz="0" w:space="0" w:color="auto"/>
        <w:right w:val="none" w:sz="0" w:space="0" w:color="auto"/>
      </w:divBdr>
    </w:div>
    <w:div w:id="392702769">
      <w:bodyDiv w:val="1"/>
      <w:marLeft w:val="0"/>
      <w:marRight w:val="0"/>
      <w:marTop w:val="0"/>
      <w:marBottom w:val="0"/>
      <w:divBdr>
        <w:top w:val="none" w:sz="0" w:space="0" w:color="auto"/>
        <w:left w:val="none" w:sz="0" w:space="0" w:color="auto"/>
        <w:bottom w:val="none" w:sz="0" w:space="0" w:color="auto"/>
        <w:right w:val="none" w:sz="0" w:space="0" w:color="auto"/>
      </w:divBdr>
      <w:divsChild>
        <w:div w:id="1629162407">
          <w:marLeft w:val="0"/>
          <w:marRight w:val="0"/>
          <w:marTop w:val="0"/>
          <w:marBottom w:val="0"/>
          <w:divBdr>
            <w:top w:val="none" w:sz="0" w:space="0" w:color="auto"/>
            <w:left w:val="none" w:sz="0" w:space="0" w:color="auto"/>
            <w:bottom w:val="none" w:sz="0" w:space="0" w:color="auto"/>
            <w:right w:val="none" w:sz="0" w:space="0" w:color="auto"/>
          </w:divBdr>
          <w:divsChild>
            <w:div w:id="9009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2899">
      <w:bodyDiv w:val="1"/>
      <w:marLeft w:val="0"/>
      <w:marRight w:val="0"/>
      <w:marTop w:val="0"/>
      <w:marBottom w:val="0"/>
      <w:divBdr>
        <w:top w:val="none" w:sz="0" w:space="0" w:color="auto"/>
        <w:left w:val="none" w:sz="0" w:space="0" w:color="auto"/>
        <w:bottom w:val="none" w:sz="0" w:space="0" w:color="auto"/>
        <w:right w:val="none" w:sz="0" w:space="0" w:color="auto"/>
      </w:divBdr>
    </w:div>
    <w:div w:id="402073393">
      <w:bodyDiv w:val="1"/>
      <w:marLeft w:val="0"/>
      <w:marRight w:val="0"/>
      <w:marTop w:val="0"/>
      <w:marBottom w:val="0"/>
      <w:divBdr>
        <w:top w:val="none" w:sz="0" w:space="0" w:color="auto"/>
        <w:left w:val="none" w:sz="0" w:space="0" w:color="auto"/>
        <w:bottom w:val="none" w:sz="0" w:space="0" w:color="auto"/>
        <w:right w:val="none" w:sz="0" w:space="0" w:color="auto"/>
      </w:divBdr>
    </w:div>
    <w:div w:id="417865983">
      <w:bodyDiv w:val="1"/>
      <w:marLeft w:val="0"/>
      <w:marRight w:val="0"/>
      <w:marTop w:val="0"/>
      <w:marBottom w:val="0"/>
      <w:divBdr>
        <w:top w:val="none" w:sz="0" w:space="0" w:color="auto"/>
        <w:left w:val="none" w:sz="0" w:space="0" w:color="auto"/>
        <w:bottom w:val="none" w:sz="0" w:space="0" w:color="auto"/>
        <w:right w:val="none" w:sz="0" w:space="0" w:color="auto"/>
      </w:divBdr>
    </w:div>
    <w:div w:id="424422021">
      <w:bodyDiv w:val="1"/>
      <w:marLeft w:val="0"/>
      <w:marRight w:val="0"/>
      <w:marTop w:val="0"/>
      <w:marBottom w:val="0"/>
      <w:divBdr>
        <w:top w:val="none" w:sz="0" w:space="0" w:color="auto"/>
        <w:left w:val="none" w:sz="0" w:space="0" w:color="auto"/>
        <w:bottom w:val="none" w:sz="0" w:space="0" w:color="auto"/>
        <w:right w:val="none" w:sz="0" w:space="0" w:color="auto"/>
      </w:divBdr>
    </w:div>
    <w:div w:id="497506456">
      <w:bodyDiv w:val="1"/>
      <w:marLeft w:val="0"/>
      <w:marRight w:val="0"/>
      <w:marTop w:val="0"/>
      <w:marBottom w:val="0"/>
      <w:divBdr>
        <w:top w:val="none" w:sz="0" w:space="0" w:color="auto"/>
        <w:left w:val="none" w:sz="0" w:space="0" w:color="auto"/>
        <w:bottom w:val="none" w:sz="0" w:space="0" w:color="auto"/>
        <w:right w:val="none" w:sz="0" w:space="0" w:color="auto"/>
      </w:divBdr>
    </w:div>
    <w:div w:id="508640684">
      <w:bodyDiv w:val="1"/>
      <w:marLeft w:val="0"/>
      <w:marRight w:val="0"/>
      <w:marTop w:val="0"/>
      <w:marBottom w:val="0"/>
      <w:divBdr>
        <w:top w:val="none" w:sz="0" w:space="0" w:color="auto"/>
        <w:left w:val="none" w:sz="0" w:space="0" w:color="auto"/>
        <w:bottom w:val="none" w:sz="0" w:space="0" w:color="auto"/>
        <w:right w:val="none" w:sz="0" w:space="0" w:color="auto"/>
      </w:divBdr>
    </w:div>
    <w:div w:id="521011464">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33466566">
      <w:bodyDiv w:val="1"/>
      <w:marLeft w:val="0"/>
      <w:marRight w:val="0"/>
      <w:marTop w:val="0"/>
      <w:marBottom w:val="0"/>
      <w:divBdr>
        <w:top w:val="none" w:sz="0" w:space="0" w:color="auto"/>
        <w:left w:val="none" w:sz="0" w:space="0" w:color="auto"/>
        <w:bottom w:val="none" w:sz="0" w:space="0" w:color="auto"/>
        <w:right w:val="none" w:sz="0" w:space="0" w:color="auto"/>
      </w:divBdr>
    </w:div>
    <w:div w:id="558519985">
      <w:bodyDiv w:val="1"/>
      <w:marLeft w:val="0"/>
      <w:marRight w:val="0"/>
      <w:marTop w:val="0"/>
      <w:marBottom w:val="0"/>
      <w:divBdr>
        <w:top w:val="none" w:sz="0" w:space="0" w:color="auto"/>
        <w:left w:val="none" w:sz="0" w:space="0" w:color="auto"/>
        <w:bottom w:val="none" w:sz="0" w:space="0" w:color="auto"/>
        <w:right w:val="none" w:sz="0" w:space="0" w:color="auto"/>
      </w:divBdr>
    </w:div>
    <w:div w:id="608586769">
      <w:bodyDiv w:val="1"/>
      <w:marLeft w:val="0"/>
      <w:marRight w:val="0"/>
      <w:marTop w:val="0"/>
      <w:marBottom w:val="0"/>
      <w:divBdr>
        <w:top w:val="none" w:sz="0" w:space="0" w:color="auto"/>
        <w:left w:val="none" w:sz="0" w:space="0" w:color="auto"/>
        <w:bottom w:val="none" w:sz="0" w:space="0" w:color="auto"/>
        <w:right w:val="none" w:sz="0" w:space="0" w:color="auto"/>
      </w:divBdr>
    </w:div>
    <w:div w:id="609973204">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29557372">
      <w:bodyDiv w:val="1"/>
      <w:marLeft w:val="0"/>
      <w:marRight w:val="0"/>
      <w:marTop w:val="0"/>
      <w:marBottom w:val="0"/>
      <w:divBdr>
        <w:top w:val="none" w:sz="0" w:space="0" w:color="auto"/>
        <w:left w:val="none" w:sz="0" w:space="0" w:color="auto"/>
        <w:bottom w:val="none" w:sz="0" w:space="0" w:color="auto"/>
        <w:right w:val="none" w:sz="0" w:space="0" w:color="auto"/>
      </w:divBdr>
    </w:div>
    <w:div w:id="641622818">
      <w:bodyDiv w:val="1"/>
      <w:marLeft w:val="0"/>
      <w:marRight w:val="0"/>
      <w:marTop w:val="0"/>
      <w:marBottom w:val="0"/>
      <w:divBdr>
        <w:top w:val="none" w:sz="0" w:space="0" w:color="auto"/>
        <w:left w:val="none" w:sz="0" w:space="0" w:color="auto"/>
        <w:bottom w:val="none" w:sz="0" w:space="0" w:color="auto"/>
        <w:right w:val="none" w:sz="0" w:space="0" w:color="auto"/>
      </w:divBdr>
    </w:div>
    <w:div w:id="667755191">
      <w:bodyDiv w:val="1"/>
      <w:marLeft w:val="0"/>
      <w:marRight w:val="0"/>
      <w:marTop w:val="0"/>
      <w:marBottom w:val="0"/>
      <w:divBdr>
        <w:top w:val="none" w:sz="0" w:space="0" w:color="auto"/>
        <w:left w:val="none" w:sz="0" w:space="0" w:color="auto"/>
        <w:bottom w:val="none" w:sz="0" w:space="0" w:color="auto"/>
        <w:right w:val="none" w:sz="0" w:space="0" w:color="auto"/>
      </w:divBdr>
    </w:div>
    <w:div w:id="720404092">
      <w:bodyDiv w:val="1"/>
      <w:marLeft w:val="0"/>
      <w:marRight w:val="0"/>
      <w:marTop w:val="0"/>
      <w:marBottom w:val="0"/>
      <w:divBdr>
        <w:top w:val="none" w:sz="0" w:space="0" w:color="auto"/>
        <w:left w:val="none" w:sz="0" w:space="0" w:color="auto"/>
        <w:bottom w:val="none" w:sz="0" w:space="0" w:color="auto"/>
        <w:right w:val="none" w:sz="0" w:space="0" w:color="auto"/>
      </w:divBdr>
    </w:div>
    <w:div w:id="732894850">
      <w:bodyDiv w:val="1"/>
      <w:marLeft w:val="0"/>
      <w:marRight w:val="0"/>
      <w:marTop w:val="0"/>
      <w:marBottom w:val="0"/>
      <w:divBdr>
        <w:top w:val="none" w:sz="0" w:space="0" w:color="auto"/>
        <w:left w:val="none" w:sz="0" w:space="0" w:color="auto"/>
        <w:bottom w:val="none" w:sz="0" w:space="0" w:color="auto"/>
        <w:right w:val="none" w:sz="0" w:space="0" w:color="auto"/>
      </w:divBdr>
    </w:div>
    <w:div w:id="769081880">
      <w:bodyDiv w:val="1"/>
      <w:marLeft w:val="0"/>
      <w:marRight w:val="0"/>
      <w:marTop w:val="0"/>
      <w:marBottom w:val="0"/>
      <w:divBdr>
        <w:top w:val="none" w:sz="0" w:space="0" w:color="auto"/>
        <w:left w:val="none" w:sz="0" w:space="0" w:color="auto"/>
        <w:bottom w:val="none" w:sz="0" w:space="0" w:color="auto"/>
        <w:right w:val="none" w:sz="0" w:space="0" w:color="auto"/>
      </w:divBdr>
    </w:div>
    <w:div w:id="769130648">
      <w:bodyDiv w:val="1"/>
      <w:marLeft w:val="0"/>
      <w:marRight w:val="0"/>
      <w:marTop w:val="0"/>
      <w:marBottom w:val="0"/>
      <w:divBdr>
        <w:top w:val="none" w:sz="0" w:space="0" w:color="auto"/>
        <w:left w:val="none" w:sz="0" w:space="0" w:color="auto"/>
        <w:bottom w:val="none" w:sz="0" w:space="0" w:color="auto"/>
        <w:right w:val="none" w:sz="0" w:space="0" w:color="auto"/>
      </w:divBdr>
    </w:div>
    <w:div w:id="771321198">
      <w:bodyDiv w:val="1"/>
      <w:marLeft w:val="0"/>
      <w:marRight w:val="0"/>
      <w:marTop w:val="0"/>
      <w:marBottom w:val="0"/>
      <w:divBdr>
        <w:top w:val="none" w:sz="0" w:space="0" w:color="auto"/>
        <w:left w:val="none" w:sz="0" w:space="0" w:color="auto"/>
        <w:bottom w:val="none" w:sz="0" w:space="0" w:color="auto"/>
        <w:right w:val="none" w:sz="0" w:space="0" w:color="auto"/>
      </w:divBdr>
    </w:div>
    <w:div w:id="789666146">
      <w:bodyDiv w:val="1"/>
      <w:marLeft w:val="0"/>
      <w:marRight w:val="0"/>
      <w:marTop w:val="0"/>
      <w:marBottom w:val="0"/>
      <w:divBdr>
        <w:top w:val="none" w:sz="0" w:space="0" w:color="auto"/>
        <w:left w:val="none" w:sz="0" w:space="0" w:color="auto"/>
        <w:bottom w:val="none" w:sz="0" w:space="0" w:color="auto"/>
        <w:right w:val="none" w:sz="0" w:space="0" w:color="auto"/>
      </w:divBdr>
      <w:divsChild>
        <w:div w:id="1271931727">
          <w:marLeft w:val="0"/>
          <w:marRight w:val="0"/>
          <w:marTop w:val="0"/>
          <w:marBottom w:val="0"/>
          <w:divBdr>
            <w:top w:val="none" w:sz="0" w:space="0" w:color="auto"/>
            <w:left w:val="none" w:sz="0" w:space="0" w:color="auto"/>
            <w:bottom w:val="none" w:sz="0" w:space="0" w:color="auto"/>
            <w:right w:val="none" w:sz="0" w:space="0" w:color="auto"/>
          </w:divBdr>
        </w:div>
      </w:divsChild>
    </w:div>
    <w:div w:id="804741448">
      <w:bodyDiv w:val="1"/>
      <w:marLeft w:val="0"/>
      <w:marRight w:val="0"/>
      <w:marTop w:val="0"/>
      <w:marBottom w:val="0"/>
      <w:divBdr>
        <w:top w:val="none" w:sz="0" w:space="0" w:color="auto"/>
        <w:left w:val="none" w:sz="0" w:space="0" w:color="auto"/>
        <w:bottom w:val="none" w:sz="0" w:space="0" w:color="auto"/>
        <w:right w:val="none" w:sz="0" w:space="0" w:color="auto"/>
      </w:divBdr>
    </w:div>
    <w:div w:id="815103073">
      <w:bodyDiv w:val="1"/>
      <w:marLeft w:val="0"/>
      <w:marRight w:val="0"/>
      <w:marTop w:val="0"/>
      <w:marBottom w:val="0"/>
      <w:divBdr>
        <w:top w:val="none" w:sz="0" w:space="0" w:color="auto"/>
        <w:left w:val="none" w:sz="0" w:space="0" w:color="auto"/>
        <w:bottom w:val="none" w:sz="0" w:space="0" w:color="auto"/>
        <w:right w:val="none" w:sz="0" w:space="0" w:color="auto"/>
      </w:divBdr>
    </w:div>
    <w:div w:id="829756914">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57960987">
      <w:bodyDiv w:val="1"/>
      <w:marLeft w:val="0"/>
      <w:marRight w:val="0"/>
      <w:marTop w:val="0"/>
      <w:marBottom w:val="0"/>
      <w:divBdr>
        <w:top w:val="none" w:sz="0" w:space="0" w:color="auto"/>
        <w:left w:val="none" w:sz="0" w:space="0" w:color="auto"/>
        <w:bottom w:val="none" w:sz="0" w:space="0" w:color="auto"/>
        <w:right w:val="none" w:sz="0" w:space="0" w:color="auto"/>
      </w:divBdr>
    </w:div>
    <w:div w:id="893126423">
      <w:bodyDiv w:val="1"/>
      <w:marLeft w:val="0"/>
      <w:marRight w:val="0"/>
      <w:marTop w:val="0"/>
      <w:marBottom w:val="0"/>
      <w:divBdr>
        <w:top w:val="none" w:sz="0" w:space="0" w:color="auto"/>
        <w:left w:val="none" w:sz="0" w:space="0" w:color="auto"/>
        <w:bottom w:val="none" w:sz="0" w:space="0" w:color="auto"/>
        <w:right w:val="none" w:sz="0" w:space="0" w:color="auto"/>
      </w:divBdr>
    </w:div>
    <w:div w:id="921642086">
      <w:bodyDiv w:val="1"/>
      <w:marLeft w:val="0"/>
      <w:marRight w:val="0"/>
      <w:marTop w:val="0"/>
      <w:marBottom w:val="0"/>
      <w:divBdr>
        <w:top w:val="none" w:sz="0" w:space="0" w:color="auto"/>
        <w:left w:val="none" w:sz="0" w:space="0" w:color="auto"/>
        <w:bottom w:val="none" w:sz="0" w:space="0" w:color="auto"/>
        <w:right w:val="none" w:sz="0" w:space="0" w:color="auto"/>
      </w:divBdr>
    </w:div>
    <w:div w:id="952370995">
      <w:bodyDiv w:val="1"/>
      <w:marLeft w:val="0"/>
      <w:marRight w:val="0"/>
      <w:marTop w:val="0"/>
      <w:marBottom w:val="0"/>
      <w:divBdr>
        <w:top w:val="none" w:sz="0" w:space="0" w:color="auto"/>
        <w:left w:val="none" w:sz="0" w:space="0" w:color="auto"/>
        <w:bottom w:val="none" w:sz="0" w:space="0" w:color="auto"/>
        <w:right w:val="none" w:sz="0" w:space="0" w:color="auto"/>
      </w:divBdr>
      <w:divsChild>
        <w:div w:id="1804275888">
          <w:marLeft w:val="0"/>
          <w:marRight w:val="0"/>
          <w:marTop w:val="0"/>
          <w:marBottom w:val="0"/>
          <w:divBdr>
            <w:top w:val="none" w:sz="0" w:space="0" w:color="auto"/>
            <w:left w:val="none" w:sz="0" w:space="0" w:color="auto"/>
            <w:bottom w:val="none" w:sz="0" w:space="0" w:color="auto"/>
            <w:right w:val="none" w:sz="0" w:space="0" w:color="auto"/>
          </w:divBdr>
        </w:div>
      </w:divsChild>
    </w:div>
    <w:div w:id="963586211">
      <w:bodyDiv w:val="1"/>
      <w:marLeft w:val="0"/>
      <w:marRight w:val="0"/>
      <w:marTop w:val="0"/>
      <w:marBottom w:val="0"/>
      <w:divBdr>
        <w:top w:val="none" w:sz="0" w:space="0" w:color="auto"/>
        <w:left w:val="none" w:sz="0" w:space="0" w:color="auto"/>
        <w:bottom w:val="none" w:sz="0" w:space="0" w:color="auto"/>
        <w:right w:val="none" w:sz="0" w:space="0" w:color="auto"/>
      </w:divBdr>
    </w:div>
    <w:div w:id="96862692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72252450">
      <w:bodyDiv w:val="1"/>
      <w:marLeft w:val="0"/>
      <w:marRight w:val="0"/>
      <w:marTop w:val="0"/>
      <w:marBottom w:val="0"/>
      <w:divBdr>
        <w:top w:val="none" w:sz="0" w:space="0" w:color="auto"/>
        <w:left w:val="none" w:sz="0" w:space="0" w:color="auto"/>
        <w:bottom w:val="none" w:sz="0" w:space="0" w:color="auto"/>
        <w:right w:val="none" w:sz="0" w:space="0" w:color="auto"/>
      </w:divBdr>
    </w:div>
    <w:div w:id="985670075">
      <w:bodyDiv w:val="1"/>
      <w:marLeft w:val="0"/>
      <w:marRight w:val="0"/>
      <w:marTop w:val="0"/>
      <w:marBottom w:val="0"/>
      <w:divBdr>
        <w:top w:val="none" w:sz="0" w:space="0" w:color="auto"/>
        <w:left w:val="none" w:sz="0" w:space="0" w:color="auto"/>
        <w:bottom w:val="none" w:sz="0" w:space="0" w:color="auto"/>
        <w:right w:val="none" w:sz="0" w:space="0" w:color="auto"/>
      </w:divBdr>
    </w:div>
    <w:div w:id="991982687">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15838941">
      <w:bodyDiv w:val="1"/>
      <w:marLeft w:val="0"/>
      <w:marRight w:val="0"/>
      <w:marTop w:val="0"/>
      <w:marBottom w:val="0"/>
      <w:divBdr>
        <w:top w:val="none" w:sz="0" w:space="0" w:color="auto"/>
        <w:left w:val="none" w:sz="0" w:space="0" w:color="auto"/>
        <w:bottom w:val="none" w:sz="0" w:space="0" w:color="auto"/>
        <w:right w:val="none" w:sz="0" w:space="0" w:color="auto"/>
      </w:divBdr>
    </w:div>
    <w:div w:id="1030566246">
      <w:bodyDiv w:val="1"/>
      <w:marLeft w:val="0"/>
      <w:marRight w:val="0"/>
      <w:marTop w:val="0"/>
      <w:marBottom w:val="0"/>
      <w:divBdr>
        <w:top w:val="none" w:sz="0" w:space="0" w:color="auto"/>
        <w:left w:val="none" w:sz="0" w:space="0" w:color="auto"/>
        <w:bottom w:val="none" w:sz="0" w:space="0" w:color="auto"/>
        <w:right w:val="none" w:sz="0" w:space="0" w:color="auto"/>
      </w:divBdr>
    </w:div>
    <w:div w:id="1030956269">
      <w:bodyDiv w:val="1"/>
      <w:marLeft w:val="0"/>
      <w:marRight w:val="0"/>
      <w:marTop w:val="0"/>
      <w:marBottom w:val="0"/>
      <w:divBdr>
        <w:top w:val="none" w:sz="0" w:space="0" w:color="auto"/>
        <w:left w:val="none" w:sz="0" w:space="0" w:color="auto"/>
        <w:bottom w:val="none" w:sz="0" w:space="0" w:color="auto"/>
        <w:right w:val="none" w:sz="0" w:space="0" w:color="auto"/>
      </w:divBdr>
    </w:div>
    <w:div w:id="1035035396">
      <w:bodyDiv w:val="1"/>
      <w:marLeft w:val="0"/>
      <w:marRight w:val="0"/>
      <w:marTop w:val="0"/>
      <w:marBottom w:val="0"/>
      <w:divBdr>
        <w:top w:val="none" w:sz="0" w:space="0" w:color="auto"/>
        <w:left w:val="none" w:sz="0" w:space="0" w:color="auto"/>
        <w:bottom w:val="none" w:sz="0" w:space="0" w:color="auto"/>
        <w:right w:val="none" w:sz="0" w:space="0" w:color="auto"/>
      </w:divBdr>
    </w:div>
    <w:div w:id="1054768167">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7793920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5072709">
      <w:bodyDiv w:val="1"/>
      <w:marLeft w:val="0"/>
      <w:marRight w:val="0"/>
      <w:marTop w:val="0"/>
      <w:marBottom w:val="0"/>
      <w:divBdr>
        <w:top w:val="none" w:sz="0" w:space="0" w:color="auto"/>
        <w:left w:val="none" w:sz="0" w:space="0" w:color="auto"/>
        <w:bottom w:val="none" w:sz="0" w:space="0" w:color="auto"/>
        <w:right w:val="none" w:sz="0" w:space="0" w:color="auto"/>
      </w:divBdr>
    </w:div>
    <w:div w:id="1114397159">
      <w:bodyDiv w:val="1"/>
      <w:marLeft w:val="0"/>
      <w:marRight w:val="0"/>
      <w:marTop w:val="0"/>
      <w:marBottom w:val="0"/>
      <w:divBdr>
        <w:top w:val="none" w:sz="0" w:space="0" w:color="auto"/>
        <w:left w:val="none" w:sz="0" w:space="0" w:color="auto"/>
        <w:bottom w:val="none" w:sz="0" w:space="0" w:color="auto"/>
        <w:right w:val="none" w:sz="0" w:space="0" w:color="auto"/>
      </w:divBdr>
    </w:div>
    <w:div w:id="1181817811">
      <w:bodyDiv w:val="1"/>
      <w:marLeft w:val="0"/>
      <w:marRight w:val="0"/>
      <w:marTop w:val="0"/>
      <w:marBottom w:val="0"/>
      <w:divBdr>
        <w:top w:val="none" w:sz="0" w:space="0" w:color="auto"/>
        <w:left w:val="none" w:sz="0" w:space="0" w:color="auto"/>
        <w:bottom w:val="none" w:sz="0" w:space="0" w:color="auto"/>
        <w:right w:val="none" w:sz="0" w:space="0" w:color="auto"/>
      </w:divBdr>
    </w:div>
    <w:div w:id="118563105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82495780">
      <w:bodyDiv w:val="1"/>
      <w:marLeft w:val="0"/>
      <w:marRight w:val="0"/>
      <w:marTop w:val="0"/>
      <w:marBottom w:val="0"/>
      <w:divBdr>
        <w:top w:val="none" w:sz="0" w:space="0" w:color="auto"/>
        <w:left w:val="none" w:sz="0" w:space="0" w:color="auto"/>
        <w:bottom w:val="none" w:sz="0" w:space="0" w:color="auto"/>
        <w:right w:val="none" w:sz="0" w:space="0" w:color="auto"/>
      </w:divBdr>
    </w:div>
    <w:div w:id="1419205345">
      <w:bodyDiv w:val="1"/>
      <w:marLeft w:val="0"/>
      <w:marRight w:val="0"/>
      <w:marTop w:val="0"/>
      <w:marBottom w:val="0"/>
      <w:divBdr>
        <w:top w:val="none" w:sz="0" w:space="0" w:color="auto"/>
        <w:left w:val="none" w:sz="0" w:space="0" w:color="auto"/>
        <w:bottom w:val="none" w:sz="0" w:space="0" w:color="auto"/>
        <w:right w:val="none" w:sz="0" w:space="0" w:color="auto"/>
      </w:divBdr>
      <w:divsChild>
        <w:div w:id="1371030438">
          <w:marLeft w:val="0"/>
          <w:marRight w:val="0"/>
          <w:marTop w:val="0"/>
          <w:marBottom w:val="0"/>
          <w:divBdr>
            <w:top w:val="none" w:sz="0" w:space="0" w:color="auto"/>
            <w:left w:val="none" w:sz="0" w:space="0" w:color="auto"/>
            <w:bottom w:val="none" w:sz="0" w:space="0" w:color="auto"/>
            <w:right w:val="none" w:sz="0" w:space="0" w:color="auto"/>
          </w:divBdr>
        </w:div>
      </w:divsChild>
    </w:div>
    <w:div w:id="143058945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9155298">
      <w:bodyDiv w:val="1"/>
      <w:marLeft w:val="0"/>
      <w:marRight w:val="0"/>
      <w:marTop w:val="0"/>
      <w:marBottom w:val="0"/>
      <w:divBdr>
        <w:top w:val="none" w:sz="0" w:space="0" w:color="auto"/>
        <w:left w:val="none" w:sz="0" w:space="0" w:color="auto"/>
        <w:bottom w:val="none" w:sz="0" w:space="0" w:color="auto"/>
        <w:right w:val="none" w:sz="0" w:space="0" w:color="auto"/>
      </w:divBdr>
      <w:divsChild>
        <w:div w:id="1918175522">
          <w:marLeft w:val="0"/>
          <w:marRight w:val="0"/>
          <w:marTop w:val="0"/>
          <w:marBottom w:val="0"/>
          <w:divBdr>
            <w:top w:val="none" w:sz="0" w:space="0" w:color="auto"/>
            <w:left w:val="none" w:sz="0" w:space="0" w:color="auto"/>
            <w:bottom w:val="none" w:sz="0" w:space="0" w:color="auto"/>
            <w:right w:val="none" w:sz="0" w:space="0" w:color="auto"/>
          </w:divBdr>
        </w:div>
      </w:divsChild>
    </w:div>
    <w:div w:id="1538739914">
      <w:bodyDiv w:val="1"/>
      <w:marLeft w:val="0"/>
      <w:marRight w:val="0"/>
      <w:marTop w:val="0"/>
      <w:marBottom w:val="0"/>
      <w:divBdr>
        <w:top w:val="none" w:sz="0" w:space="0" w:color="auto"/>
        <w:left w:val="none" w:sz="0" w:space="0" w:color="auto"/>
        <w:bottom w:val="none" w:sz="0" w:space="0" w:color="auto"/>
        <w:right w:val="none" w:sz="0" w:space="0" w:color="auto"/>
      </w:divBdr>
    </w:div>
    <w:div w:id="1544170420">
      <w:bodyDiv w:val="1"/>
      <w:marLeft w:val="0"/>
      <w:marRight w:val="0"/>
      <w:marTop w:val="0"/>
      <w:marBottom w:val="0"/>
      <w:divBdr>
        <w:top w:val="none" w:sz="0" w:space="0" w:color="auto"/>
        <w:left w:val="none" w:sz="0" w:space="0" w:color="auto"/>
        <w:bottom w:val="none" w:sz="0" w:space="0" w:color="auto"/>
        <w:right w:val="none" w:sz="0" w:space="0" w:color="auto"/>
      </w:divBdr>
    </w:div>
    <w:div w:id="1558206246">
      <w:bodyDiv w:val="1"/>
      <w:marLeft w:val="0"/>
      <w:marRight w:val="0"/>
      <w:marTop w:val="0"/>
      <w:marBottom w:val="0"/>
      <w:divBdr>
        <w:top w:val="none" w:sz="0" w:space="0" w:color="auto"/>
        <w:left w:val="none" w:sz="0" w:space="0" w:color="auto"/>
        <w:bottom w:val="none" w:sz="0" w:space="0" w:color="auto"/>
        <w:right w:val="none" w:sz="0" w:space="0" w:color="auto"/>
      </w:divBdr>
    </w:div>
    <w:div w:id="1565021661">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07074504">
      <w:bodyDiv w:val="1"/>
      <w:marLeft w:val="0"/>
      <w:marRight w:val="0"/>
      <w:marTop w:val="0"/>
      <w:marBottom w:val="0"/>
      <w:divBdr>
        <w:top w:val="none" w:sz="0" w:space="0" w:color="auto"/>
        <w:left w:val="none" w:sz="0" w:space="0" w:color="auto"/>
        <w:bottom w:val="none" w:sz="0" w:space="0" w:color="auto"/>
        <w:right w:val="none" w:sz="0" w:space="0" w:color="auto"/>
      </w:divBdr>
    </w:div>
    <w:div w:id="1641152922">
      <w:bodyDiv w:val="1"/>
      <w:marLeft w:val="0"/>
      <w:marRight w:val="0"/>
      <w:marTop w:val="0"/>
      <w:marBottom w:val="0"/>
      <w:divBdr>
        <w:top w:val="none" w:sz="0" w:space="0" w:color="auto"/>
        <w:left w:val="none" w:sz="0" w:space="0" w:color="auto"/>
        <w:bottom w:val="none" w:sz="0" w:space="0" w:color="auto"/>
        <w:right w:val="none" w:sz="0" w:space="0" w:color="auto"/>
      </w:divBdr>
    </w:div>
    <w:div w:id="1644769937">
      <w:bodyDiv w:val="1"/>
      <w:marLeft w:val="0"/>
      <w:marRight w:val="0"/>
      <w:marTop w:val="0"/>
      <w:marBottom w:val="0"/>
      <w:divBdr>
        <w:top w:val="none" w:sz="0" w:space="0" w:color="auto"/>
        <w:left w:val="none" w:sz="0" w:space="0" w:color="auto"/>
        <w:bottom w:val="none" w:sz="0" w:space="0" w:color="auto"/>
        <w:right w:val="none" w:sz="0" w:space="0" w:color="auto"/>
      </w:divBdr>
      <w:divsChild>
        <w:div w:id="1852210764">
          <w:marLeft w:val="0"/>
          <w:marRight w:val="0"/>
          <w:marTop w:val="0"/>
          <w:marBottom w:val="0"/>
          <w:divBdr>
            <w:top w:val="none" w:sz="0" w:space="0" w:color="auto"/>
            <w:left w:val="none" w:sz="0" w:space="0" w:color="auto"/>
            <w:bottom w:val="none" w:sz="0" w:space="0" w:color="auto"/>
            <w:right w:val="none" w:sz="0" w:space="0" w:color="auto"/>
          </w:divBdr>
        </w:div>
      </w:divsChild>
    </w:div>
    <w:div w:id="1645893409">
      <w:bodyDiv w:val="1"/>
      <w:marLeft w:val="0"/>
      <w:marRight w:val="0"/>
      <w:marTop w:val="0"/>
      <w:marBottom w:val="0"/>
      <w:divBdr>
        <w:top w:val="none" w:sz="0" w:space="0" w:color="auto"/>
        <w:left w:val="none" w:sz="0" w:space="0" w:color="auto"/>
        <w:bottom w:val="none" w:sz="0" w:space="0" w:color="auto"/>
        <w:right w:val="none" w:sz="0" w:space="0" w:color="auto"/>
      </w:divBdr>
    </w:div>
    <w:div w:id="1647709320">
      <w:bodyDiv w:val="1"/>
      <w:marLeft w:val="0"/>
      <w:marRight w:val="0"/>
      <w:marTop w:val="0"/>
      <w:marBottom w:val="0"/>
      <w:divBdr>
        <w:top w:val="none" w:sz="0" w:space="0" w:color="auto"/>
        <w:left w:val="none" w:sz="0" w:space="0" w:color="auto"/>
        <w:bottom w:val="none" w:sz="0" w:space="0" w:color="auto"/>
        <w:right w:val="none" w:sz="0" w:space="0" w:color="auto"/>
      </w:divBdr>
    </w:div>
    <w:div w:id="1663267922">
      <w:bodyDiv w:val="1"/>
      <w:marLeft w:val="0"/>
      <w:marRight w:val="0"/>
      <w:marTop w:val="0"/>
      <w:marBottom w:val="0"/>
      <w:divBdr>
        <w:top w:val="none" w:sz="0" w:space="0" w:color="auto"/>
        <w:left w:val="none" w:sz="0" w:space="0" w:color="auto"/>
        <w:bottom w:val="none" w:sz="0" w:space="0" w:color="auto"/>
        <w:right w:val="none" w:sz="0" w:space="0" w:color="auto"/>
      </w:divBdr>
    </w:div>
    <w:div w:id="1675958996">
      <w:bodyDiv w:val="1"/>
      <w:marLeft w:val="0"/>
      <w:marRight w:val="0"/>
      <w:marTop w:val="0"/>
      <w:marBottom w:val="0"/>
      <w:divBdr>
        <w:top w:val="none" w:sz="0" w:space="0" w:color="auto"/>
        <w:left w:val="none" w:sz="0" w:space="0" w:color="auto"/>
        <w:bottom w:val="none" w:sz="0" w:space="0" w:color="auto"/>
        <w:right w:val="none" w:sz="0" w:space="0" w:color="auto"/>
      </w:divBdr>
    </w:div>
    <w:div w:id="1677534879">
      <w:bodyDiv w:val="1"/>
      <w:marLeft w:val="0"/>
      <w:marRight w:val="0"/>
      <w:marTop w:val="0"/>
      <w:marBottom w:val="0"/>
      <w:divBdr>
        <w:top w:val="none" w:sz="0" w:space="0" w:color="auto"/>
        <w:left w:val="none" w:sz="0" w:space="0" w:color="auto"/>
        <w:bottom w:val="none" w:sz="0" w:space="0" w:color="auto"/>
        <w:right w:val="none" w:sz="0" w:space="0" w:color="auto"/>
      </w:divBdr>
    </w:div>
    <w:div w:id="1706755891">
      <w:bodyDiv w:val="1"/>
      <w:marLeft w:val="0"/>
      <w:marRight w:val="0"/>
      <w:marTop w:val="0"/>
      <w:marBottom w:val="0"/>
      <w:divBdr>
        <w:top w:val="none" w:sz="0" w:space="0" w:color="auto"/>
        <w:left w:val="none" w:sz="0" w:space="0" w:color="auto"/>
        <w:bottom w:val="none" w:sz="0" w:space="0" w:color="auto"/>
        <w:right w:val="none" w:sz="0" w:space="0" w:color="auto"/>
      </w:divBdr>
    </w:div>
    <w:div w:id="1778480338">
      <w:bodyDiv w:val="1"/>
      <w:marLeft w:val="0"/>
      <w:marRight w:val="0"/>
      <w:marTop w:val="0"/>
      <w:marBottom w:val="0"/>
      <w:divBdr>
        <w:top w:val="none" w:sz="0" w:space="0" w:color="auto"/>
        <w:left w:val="none" w:sz="0" w:space="0" w:color="auto"/>
        <w:bottom w:val="none" w:sz="0" w:space="0" w:color="auto"/>
        <w:right w:val="none" w:sz="0" w:space="0" w:color="auto"/>
      </w:divBdr>
    </w:div>
    <w:div w:id="179224443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17525470">
      <w:bodyDiv w:val="1"/>
      <w:marLeft w:val="0"/>
      <w:marRight w:val="0"/>
      <w:marTop w:val="0"/>
      <w:marBottom w:val="0"/>
      <w:divBdr>
        <w:top w:val="none" w:sz="0" w:space="0" w:color="auto"/>
        <w:left w:val="none" w:sz="0" w:space="0" w:color="auto"/>
        <w:bottom w:val="none" w:sz="0" w:space="0" w:color="auto"/>
        <w:right w:val="none" w:sz="0" w:space="0" w:color="auto"/>
      </w:divBdr>
    </w:div>
    <w:div w:id="1830245339">
      <w:bodyDiv w:val="1"/>
      <w:marLeft w:val="0"/>
      <w:marRight w:val="0"/>
      <w:marTop w:val="0"/>
      <w:marBottom w:val="0"/>
      <w:divBdr>
        <w:top w:val="none" w:sz="0" w:space="0" w:color="auto"/>
        <w:left w:val="none" w:sz="0" w:space="0" w:color="auto"/>
        <w:bottom w:val="none" w:sz="0" w:space="0" w:color="auto"/>
        <w:right w:val="none" w:sz="0" w:space="0" w:color="auto"/>
      </w:divBdr>
    </w:div>
    <w:div w:id="1831943689">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53837958">
      <w:bodyDiv w:val="1"/>
      <w:marLeft w:val="0"/>
      <w:marRight w:val="0"/>
      <w:marTop w:val="0"/>
      <w:marBottom w:val="0"/>
      <w:divBdr>
        <w:top w:val="none" w:sz="0" w:space="0" w:color="auto"/>
        <w:left w:val="none" w:sz="0" w:space="0" w:color="auto"/>
        <w:bottom w:val="none" w:sz="0" w:space="0" w:color="auto"/>
        <w:right w:val="none" w:sz="0" w:space="0" w:color="auto"/>
      </w:divBdr>
    </w:div>
    <w:div w:id="1858736965">
      <w:bodyDiv w:val="1"/>
      <w:marLeft w:val="0"/>
      <w:marRight w:val="0"/>
      <w:marTop w:val="0"/>
      <w:marBottom w:val="0"/>
      <w:divBdr>
        <w:top w:val="none" w:sz="0" w:space="0" w:color="auto"/>
        <w:left w:val="none" w:sz="0" w:space="0" w:color="auto"/>
        <w:bottom w:val="none" w:sz="0" w:space="0" w:color="auto"/>
        <w:right w:val="none" w:sz="0" w:space="0" w:color="auto"/>
      </w:divBdr>
    </w:div>
    <w:div w:id="1867674169">
      <w:bodyDiv w:val="1"/>
      <w:marLeft w:val="0"/>
      <w:marRight w:val="0"/>
      <w:marTop w:val="0"/>
      <w:marBottom w:val="0"/>
      <w:divBdr>
        <w:top w:val="none" w:sz="0" w:space="0" w:color="auto"/>
        <w:left w:val="none" w:sz="0" w:space="0" w:color="auto"/>
        <w:bottom w:val="none" w:sz="0" w:space="0" w:color="auto"/>
        <w:right w:val="none" w:sz="0" w:space="0" w:color="auto"/>
      </w:divBdr>
    </w:div>
    <w:div w:id="1872650180">
      <w:bodyDiv w:val="1"/>
      <w:marLeft w:val="0"/>
      <w:marRight w:val="0"/>
      <w:marTop w:val="0"/>
      <w:marBottom w:val="0"/>
      <w:divBdr>
        <w:top w:val="none" w:sz="0" w:space="0" w:color="auto"/>
        <w:left w:val="none" w:sz="0" w:space="0" w:color="auto"/>
        <w:bottom w:val="none" w:sz="0" w:space="0" w:color="auto"/>
        <w:right w:val="none" w:sz="0" w:space="0" w:color="auto"/>
      </w:divBdr>
    </w:div>
    <w:div w:id="1885558601">
      <w:bodyDiv w:val="1"/>
      <w:marLeft w:val="0"/>
      <w:marRight w:val="0"/>
      <w:marTop w:val="0"/>
      <w:marBottom w:val="0"/>
      <w:divBdr>
        <w:top w:val="none" w:sz="0" w:space="0" w:color="auto"/>
        <w:left w:val="none" w:sz="0" w:space="0" w:color="auto"/>
        <w:bottom w:val="none" w:sz="0" w:space="0" w:color="auto"/>
        <w:right w:val="none" w:sz="0" w:space="0" w:color="auto"/>
      </w:divBdr>
      <w:divsChild>
        <w:div w:id="2034569667">
          <w:marLeft w:val="0"/>
          <w:marRight w:val="0"/>
          <w:marTop w:val="0"/>
          <w:marBottom w:val="0"/>
          <w:divBdr>
            <w:top w:val="none" w:sz="0" w:space="0" w:color="auto"/>
            <w:left w:val="none" w:sz="0" w:space="0" w:color="auto"/>
            <w:bottom w:val="none" w:sz="0" w:space="0" w:color="auto"/>
            <w:right w:val="none" w:sz="0" w:space="0" w:color="auto"/>
          </w:divBdr>
          <w:divsChild>
            <w:div w:id="5789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8760">
      <w:bodyDiv w:val="1"/>
      <w:marLeft w:val="0"/>
      <w:marRight w:val="0"/>
      <w:marTop w:val="0"/>
      <w:marBottom w:val="0"/>
      <w:divBdr>
        <w:top w:val="none" w:sz="0" w:space="0" w:color="auto"/>
        <w:left w:val="none" w:sz="0" w:space="0" w:color="auto"/>
        <w:bottom w:val="none" w:sz="0" w:space="0" w:color="auto"/>
        <w:right w:val="none" w:sz="0" w:space="0" w:color="auto"/>
      </w:divBdr>
    </w:div>
    <w:div w:id="1921133538">
      <w:bodyDiv w:val="1"/>
      <w:marLeft w:val="0"/>
      <w:marRight w:val="0"/>
      <w:marTop w:val="0"/>
      <w:marBottom w:val="0"/>
      <w:divBdr>
        <w:top w:val="none" w:sz="0" w:space="0" w:color="auto"/>
        <w:left w:val="none" w:sz="0" w:space="0" w:color="auto"/>
        <w:bottom w:val="none" w:sz="0" w:space="0" w:color="auto"/>
        <w:right w:val="none" w:sz="0" w:space="0" w:color="auto"/>
      </w:divBdr>
    </w:div>
    <w:div w:id="1958873121">
      <w:bodyDiv w:val="1"/>
      <w:marLeft w:val="0"/>
      <w:marRight w:val="0"/>
      <w:marTop w:val="0"/>
      <w:marBottom w:val="0"/>
      <w:divBdr>
        <w:top w:val="none" w:sz="0" w:space="0" w:color="auto"/>
        <w:left w:val="none" w:sz="0" w:space="0" w:color="auto"/>
        <w:bottom w:val="none" w:sz="0" w:space="0" w:color="auto"/>
        <w:right w:val="none" w:sz="0" w:space="0" w:color="auto"/>
      </w:divBdr>
    </w:div>
    <w:div w:id="1959142813">
      <w:bodyDiv w:val="1"/>
      <w:marLeft w:val="0"/>
      <w:marRight w:val="0"/>
      <w:marTop w:val="0"/>
      <w:marBottom w:val="0"/>
      <w:divBdr>
        <w:top w:val="none" w:sz="0" w:space="0" w:color="auto"/>
        <w:left w:val="none" w:sz="0" w:space="0" w:color="auto"/>
        <w:bottom w:val="none" w:sz="0" w:space="0" w:color="auto"/>
        <w:right w:val="none" w:sz="0" w:space="0" w:color="auto"/>
      </w:divBdr>
    </w:div>
    <w:div w:id="1995601208">
      <w:bodyDiv w:val="1"/>
      <w:marLeft w:val="0"/>
      <w:marRight w:val="0"/>
      <w:marTop w:val="0"/>
      <w:marBottom w:val="0"/>
      <w:divBdr>
        <w:top w:val="none" w:sz="0" w:space="0" w:color="auto"/>
        <w:left w:val="none" w:sz="0" w:space="0" w:color="auto"/>
        <w:bottom w:val="none" w:sz="0" w:space="0" w:color="auto"/>
        <w:right w:val="none" w:sz="0" w:space="0" w:color="auto"/>
      </w:divBdr>
      <w:divsChild>
        <w:div w:id="1565066267">
          <w:marLeft w:val="0"/>
          <w:marRight w:val="0"/>
          <w:marTop w:val="0"/>
          <w:marBottom w:val="0"/>
          <w:divBdr>
            <w:top w:val="none" w:sz="0" w:space="0" w:color="auto"/>
            <w:left w:val="none" w:sz="0" w:space="0" w:color="auto"/>
            <w:bottom w:val="none" w:sz="0" w:space="0" w:color="auto"/>
            <w:right w:val="none" w:sz="0" w:space="0" w:color="auto"/>
          </w:divBdr>
        </w:div>
      </w:divsChild>
    </w:div>
    <w:div w:id="2014643168">
      <w:bodyDiv w:val="1"/>
      <w:marLeft w:val="0"/>
      <w:marRight w:val="0"/>
      <w:marTop w:val="0"/>
      <w:marBottom w:val="0"/>
      <w:divBdr>
        <w:top w:val="none" w:sz="0" w:space="0" w:color="auto"/>
        <w:left w:val="none" w:sz="0" w:space="0" w:color="auto"/>
        <w:bottom w:val="none" w:sz="0" w:space="0" w:color="auto"/>
        <w:right w:val="none" w:sz="0" w:space="0" w:color="auto"/>
      </w:divBdr>
    </w:div>
    <w:div w:id="2050178854">
      <w:bodyDiv w:val="1"/>
      <w:marLeft w:val="0"/>
      <w:marRight w:val="0"/>
      <w:marTop w:val="0"/>
      <w:marBottom w:val="0"/>
      <w:divBdr>
        <w:top w:val="none" w:sz="0" w:space="0" w:color="auto"/>
        <w:left w:val="none" w:sz="0" w:space="0" w:color="auto"/>
        <w:bottom w:val="none" w:sz="0" w:space="0" w:color="auto"/>
        <w:right w:val="none" w:sz="0" w:space="0" w:color="auto"/>
      </w:divBdr>
      <w:divsChild>
        <w:div w:id="1666475208">
          <w:marLeft w:val="0"/>
          <w:marRight w:val="0"/>
          <w:marTop w:val="0"/>
          <w:marBottom w:val="0"/>
          <w:divBdr>
            <w:top w:val="none" w:sz="0" w:space="0" w:color="auto"/>
            <w:left w:val="none" w:sz="0" w:space="0" w:color="auto"/>
            <w:bottom w:val="none" w:sz="0" w:space="0" w:color="auto"/>
            <w:right w:val="none" w:sz="0" w:space="0" w:color="auto"/>
          </w:divBdr>
        </w:div>
      </w:divsChild>
    </w:div>
    <w:div w:id="2062973867">
      <w:bodyDiv w:val="1"/>
      <w:marLeft w:val="0"/>
      <w:marRight w:val="0"/>
      <w:marTop w:val="0"/>
      <w:marBottom w:val="0"/>
      <w:divBdr>
        <w:top w:val="none" w:sz="0" w:space="0" w:color="auto"/>
        <w:left w:val="none" w:sz="0" w:space="0" w:color="auto"/>
        <w:bottom w:val="none" w:sz="0" w:space="0" w:color="auto"/>
        <w:right w:val="none" w:sz="0" w:space="0" w:color="auto"/>
      </w:divBdr>
    </w:div>
    <w:div w:id="2073695647">
      <w:bodyDiv w:val="1"/>
      <w:marLeft w:val="0"/>
      <w:marRight w:val="0"/>
      <w:marTop w:val="0"/>
      <w:marBottom w:val="0"/>
      <w:divBdr>
        <w:top w:val="none" w:sz="0" w:space="0" w:color="auto"/>
        <w:left w:val="none" w:sz="0" w:space="0" w:color="auto"/>
        <w:bottom w:val="none" w:sz="0" w:space="0" w:color="auto"/>
        <w:right w:val="none" w:sz="0" w:space="0" w:color="auto"/>
      </w:divBdr>
    </w:div>
    <w:div w:id="2085253274">
      <w:bodyDiv w:val="1"/>
      <w:marLeft w:val="0"/>
      <w:marRight w:val="0"/>
      <w:marTop w:val="0"/>
      <w:marBottom w:val="0"/>
      <w:divBdr>
        <w:top w:val="none" w:sz="0" w:space="0" w:color="auto"/>
        <w:left w:val="none" w:sz="0" w:space="0" w:color="auto"/>
        <w:bottom w:val="none" w:sz="0" w:space="0" w:color="auto"/>
        <w:right w:val="none" w:sz="0" w:space="0" w:color="auto"/>
      </w:divBdr>
    </w:div>
    <w:div w:id="2092040600">
      <w:bodyDiv w:val="1"/>
      <w:marLeft w:val="0"/>
      <w:marRight w:val="0"/>
      <w:marTop w:val="0"/>
      <w:marBottom w:val="0"/>
      <w:divBdr>
        <w:top w:val="none" w:sz="0" w:space="0" w:color="auto"/>
        <w:left w:val="none" w:sz="0" w:space="0" w:color="auto"/>
        <w:bottom w:val="none" w:sz="0" w:space="0" w:color="auto"/>
        <w:right w:val="none" w:sz="0" w:space="0" w:color="auto"/>
      </w:divBdr>
    </w:div>
    <w:div w:id="2118133280">
      <w:bodyDiv w:val="1"/>
      <w:marLeft w:val="0"/>
      <w:marRight w:val="0"/>
      <w:marTop w:val="0"/>
      <w:marBottom w:val="0"/>
      <w:divBdr>
        <w:top w:val="none" w:sz="0" w:space="0" w:color="auto"/>
        <w:left w:val="none" w:sz="0" w:space="0" w:color="auto"/>
        <w:bottom w:val="none" w:sz="0" w:space="0" w:color="auto"/>
        <w:right w:val="none" w:sz="0" w:space="0" w:color="auto"/>
      </w:divBdr>
    </w:div>
    <w:div w:id="213308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Rea24</b:Tag>
    <b:SourceType>InternetSite</b:SourceType>
    <b:Guid>{13D1C5E2-0816-4B69-AA8F-F289BFC38CB5}</b:Guid>
    <b:Title>React</b:Title>
    <b:ProductionCompany>Meta Open Source</b:ProductionCompany>
    <b:YearAccessed>2024</b:YearAccessed>
    <b:MonthAccessed>10</b:MonthAccessed>
    <b:DayAccessed>20</b:DayAccessed>
    <b:URL>https://react.dev/reference/react/hooks</b:URL>
    <b:RefOrder>8</b:RefOrder>
  </b:Source>
  <b:Source>
    <b:Tag>Wri24</b:Tag>
    <b:SourceType>InternetSite</b:SourceType>
    <b:Guid>{A3A20E72-C146-4B9C-B118-406D9449969C}</b:Guid>
    <b:Title>Writing Markup with JSX</b:Title>
    <b:ProductionCompany>Meta Open Source</b:ProductionCompany>
    <b:YearAccessed>2024</b:YearAccessed>
    <b:MonthAccessed>10</b:MonthAccessed>
    <b:DayAccessed>20</b:DayAccessed>
    <b:URL>https://react.dev/learn/writing-markup-with-jsx</b:URL>
    <b:RefOrder>7</b:RefOrder>
  </b:Source>
  <b:Source>
    <b:Tag>Rea14</b:Tag>
    <b:SourceType>InternetSite</b:SourceType>
    <b:Guid>{57731BD1-4A98-4536-8514-CAFB7FC09BB4}</b:Guid>
    <b:Title>React Router</b:Title>
    <b:YearAccessed>2024</b:YearAccessed>
    <b:MonthAccessed>10</b:MonthAccessed>
    <b:DayAccessed>20</b:DayAccessed>
    <b:URL>https://reactrouter.com/en/main</b:URL>
    <b:ProductionCompany>Remix</b:ProductionCompany>
    <b:RefOrder>9</b:RefOrder>
  </b:Source>
  <b:Source>
    <b:Tag>Spr24</b:Tag>
    <b:SourceType>InternetSite</b:SourceType>
    <b:Guid>{E2AF984D-2D8C-4C62-BEAA-C3F2178D8B13}</b:Guid>
    <b:Title>Spring Boot</b:Title>
    <b:ProductionCompany>VMware Tanzu</b:ProductionCompany>
    <b:YearAccessed>2024</b:YearAccessed>
    <b:MonthAccessed>10</b:MonthAccessed>
    <b:DayAccessed>20</b:DayAccessed>
    <b:URL>https://spring.io/projects/spring-boot</b:URL>
    <b:RefOrder>1</b:RefOrder>
  </b:Source>
  <b:Source>
    <b:Tag>Spr241</b:Tag>
    <b:SourceType>InternetSite</b:SourceType>
    <b:Guid>{B7A610EB-2A95-4A29-9290-82D86210FA4F}</b:Guid>
    <b:Title>Spring Initializr</b:Title>
    <b:ProductionCompany>Broadcom Inc.</b:ProductionCompany>
    <b:YearAccessed>2024</b:YearAccessed>
    <b:MonthAccessed>10</b:MonthAccessed>
    <b:DayAccessed>20</b:DayAccessed>
    <b:URL>https://start.spring.io/</b:URL>
    <b:RefOrder>2</b:RefOrder>
  </b:Source>
  <b:Source>
    <b:Tag>Dom24</b:Tag>
    <b:SourceType>InternetSite</b:SourceType>
    <b:Guid>{85458BC7-96A2-40D8-9535-4AEED5D37B79}</b:Guid>
    <b:Title>Domain-Driven Design (DDD): A Guide to Building Scalable, High-Performance Systems</b:Title>
    <b:ProductionCompany>Medium Corporation</b:ProductionCompany>
    <b:YearAccessed>2024</b:YearAccessed>
    <b:MonthAccessed>10</b:MonthAccessed>
    <b:DayAccessed>20</b:DayAccessed>
    <b:URL>https://romanglushach.medium.com/domain-driven-design-ddd-a-guide-to-building-scalable-high-performance-systems-5314a7fe053c</b:URL>
    <b:RefOrder>6</b:RefOrder>
  </b:Source>
  <b:Source>
    <b:Tag>Gra24</b:Tag>
    <b:SourceType>InternetSite</b:SourceType>
    <b:Guid>{534EC409-2D29-4DFA-B4FE-8F50B041D83E}</b:Guid>
    <b:Title>Gradle Build Tool</b:Title>
    <b:ProductionCompany>Gradle Inc.</b:ProductionCompany>
    <b:YearAccessed>2024</b:YearAccessed>
    <b:MonthAccessed>10</b:MonthAccessed>
    <b:DayAccessed>20</b:DayAccessed>
    <b:URL>https://gradle.org/</b:URL>
    <b:RefOrder>3</b:RefOrder>
  </b:Source>
  <b:Source>
    <b:Tag>Jak24</b:Tag>
    <b:SourceType>InternetSite</b:SourceType>
    <b:Guid>{5FE9F205-B486-460A-8E44-1C13B06821C6}</b:Guid>
    <b:Title>Jakarta Persistence (JPA)</b:Title>
    <b:ProductionCompany>JetBrains s.r.o.</b:ProductionCompany>
    <b:YearAccessed>2024</b:YearAccessed>
    <b:MonthAccessed>10</b:MonthAccessed>
    <b:DayAccessed>22</b:DayAccessed>
    <b:URL>https://www.jetbrains.com/help/idea/jakarta-persistence-jpa.html</b:URL>
    <b:RefOrder>4</b:RefOrder>
  </b:Source>
  <b:Source>
    <b:Tag>Hib24</b:Tag>
    <b:SourceType>InternetSite</b:SourceType>
    <b:Guid>{A0D8821E-A85F-4515-85FB-CA73FF85BD21}</b:Guid>
    <b:Title>Hibernate ORM</b:Title>
    <b:ProductionCompany>Red Hat Inc.</b:ProductionCompany>
    <b:YearAccessed>2024</b:YearAccessed>
    <b:MonthAccessed>10</b:MonthAccessed>
    <b:DayAccessed>20</b:DayAccessed>
    <b:URL>https://hibernate.org/orm/</b:URL>
    <b:RefOrder>5</b:RefOrder>
  </b:Source>
</b:Sources>
</file>

<file path=customXml/itemProps1.xml><?xml version="1.0" encoding="utf-8"?>
<ds:datastoreItem xmlns:ds="http://schemas.openxmlformats.org/officeDocument/2006/customXml" ds:itemID="{73412BD3-0020-4274-913E-E1C1A87B8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3919</TotalTime>
  <Pages>34</Pages>
  <Words>5543</Words>
  <Characters>38254</Characters>
  <Application>Microsoft Office Word</Application>
  <DocSecurity>0</DocSecurity>
  <Lines>318</Lines>
  <Paragraphs>87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43710</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Júlia Jankó</cp:lastModifiedBy>
  <cp:revision>130</cp:revision>
  <cp:lastPrinted>2024-10-22T13:02:00Z</cp:lastPrinted>
  <dcterms:created xsi:type="dcterms:W3CDTF">2015-10-19T08:48:00Z</dcterms:created>
  <dcterms:modified xsi:type="dcterms:W3CDTF">2024-11-13T19:04:00Z</dcterms:modified>
</cp:coreProperties>
</file>