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Dislikes:</w:t>
      </w:r>
      <w:r>
        <w:t xml:space="preserve"> </w:t>
      </w:r>
      <w:r>
        <w:t xml:space="preserve">Panels</w:t>
      </w:r>
    </w:p>
    <w:p>
      <w:pPr>
        <w:pStyle w:val="Author"/>
      </w:pPr>
      <w:r>
        <w:t xml:space="preserve">Klaus</w:t>
      </w:r>
      <w:r>
        <w:t xml:space="preserve"> </w:t>
      </w:r>
      <w:r>
        <w:t xml:space="preserve">Frieler</w:t>
      </w:r>
    </w:p>
    <w:p>
      <w:pPr>
        <w:pStyle w:val="Date"/>
      </w:pPr>
      <w:r>
        <w:t xml:space="preserve">12.01.2022</w:t>
      </w:r>
    </w:p>
    <w:bookmarkStart w:id="25" w:name="participants"/>
    <w:p>
      <w:pPr>
        <w:pStyle w:val="Heading2"/>
      </w:pPr>
      <w:r>
        <w:t xml:space="preserve">Participants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1. Panel plot of Dislike subscales (style/strong)" title="" id="1" name="Picture"/>
            <a:graphic>
              <a:graphicData uri="http://schemas.openxmlformats.org/drawingml/2006/picture">
                <pic:pic>
                  <pic:nvPicPr>
                    <pic:cNvPr descr="panels_files/figure-docx/dS_scales_panel_style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1. Panel plot of Dislike subscales (style/strong)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2. Panel plot of Dislike subscales (style/slight)" title="" id="1" name="Picture"/>
            <a:graphic>
              <a:graphicData uri="http://schemas.openxmlformats.org/drawingml/2006/picture">
                <pic:pic>
                  <pic:nvPicPr>
                    <pic:cNvPr descr="panels_files/figure-docx/dS_scales_panel_style_s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2. Panel plot of Dislike subscales (style/slight)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3. Panel plot of Dislike subscales (artist/strong)" title="" id="1" name="Picture"/>
            <a:graphic>
              <a:graphicData uri="http://schemas.openxmlformats.org/drawingml/2006/picture">
                <pic:pic>
                  <pic:nvPicPr>
                    <pic:cNvPr descr="panels_files/figure-docx/dS_scales_panel_artist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3. Panel plot of Dislike subscales (artist/strong)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4. Panel plot of Dislike subscales (artist/slight)" title="" id="1" name="Picture"/>
            <a:graphic>
              <a:graphicData uri="http://schemas.openxmlformats.org/drawingml/2006/picture">
                <pic:pic>
                  <pic:nvPicPr>
                    <pic:cNvPr descr="panels_files/figure-docx/dS_scales_panel_artist_s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4. Panel plot of Dislike subscales (artist/slight)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5. Panel plot of Dislike subscales (style/strong)" title="" id="1" name="Picture"/>
            <a:graphic>
              <a:graphicData uri="http://schemas.openxmlformats.org/drawingml/2006/picture">
                <pic:pic>
                  <pic:nvPicPr>
                    <pic:cNvPr descr="panels_files/figure-docx/dS_scales_panel%20_style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5. Panel plot of Dislike subscales (style/strong)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Dislikes: Panels</dc:title>
  <dc:creator>Klaus Frieler</dc:creator>
  <cp:keywords/>
  <dcterms:created xsi:type="dcterms:W3CDTF">2022-01-18T13:55:32Z</dcterms:created>
  <dcterms:modified xsi:type="dcterms:W3CDTF">2022-01-18T13:55:32Z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12.01.2022</vt:lpwstr>
  </property>
  <property fmtid="{D5CDD505-2E9C-101B-9397-08002B2CF9AE}" pid="3" name="output">
    <vt:lpwstr>word_document</vt:lpwstr>
  </property>
</Properties>
</file>