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//2)Write a program using arrays and using pointer try to learn the memory address in the memory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//and actually visualize  (Asal Dakana) it and try it for various data types.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a[2]={1,2};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//index(0,1,2)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b[2]={10.1,15.2};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//index(0,1,2)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c[2]={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//index(0,1,2)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*z[2];             </w:t>
      </w:r>
      <w:r>
        <w:rPr>
          <w:rFonts w:ascii="Consolas" w:hAnsi="Consolas" w:cs="Consolas"/>
          <w:color w:val="008000"/>
          <w:sz w:val="19"/>
          <w:szCs w:val="19"/>
        </w:rPr>
        <w:t>//index(0,1,2)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z[2]=&amp;a[2];        </w:t>
      </w:r>
      <w:r>
        <w:rPr>
          <w:rFonts w:ascii="Consolas" w:hAnsi="Consolas" w:cs="Consolas"/>
          <w:color w:val="008000"/>
          <w:sz w:val="19"/>
          <w:szCs w:val="19"/>
        </w:rPr>
        <w:t>//giving the address of  a  to z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"Adress of a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cout&lt;&lt;z[2]&lt;&lt;endl;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i=0;i&lt;2;i++)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"\nACtual visulization of A"</w:t>
      </w:r>
      <w:r>
        <w:rPr>
          <w:rFonts w:ascii="Consolas" w:hAnsi="Consolas" w:cs="Consolas"/>
          <w:sz w:val="19"/>
          <w:szCs w:val="19"/>
        </w:rPr>
        <w:t xml:space="preserve">&lt;&lt;endl;  </w:t>
      </w:r>
      <w:r>
        <w:rPr>
          <w:rFonts w:ascii="Consolas" w:hAnsi="Consolas" w:cs="Consolas"/>
          <w:color w:val="008000"/>
          <w:sz w:val="19"/>
          <w:szCs w:val="19"/>
        </w:rPr>
        <w:t>//(Asal Dakana)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cout&lt;&lt;i&lt;&lt;endl;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z[2]=&amp;b[2];        </w:t>
      </w:r>
      <w:r>
        <w:rPr>
          <w:rFonts w:ascii="Consolas" w:hAnsi="Consolas" w:cs="Consolas"/>
          <w:color w:val="008000"/>
          <w:sz w:val="19"/>
          <w:szCs w:val="19"/>
        </w:rPr>
        <w:t>//giving the address of  b  to z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"\nAdress of b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cout&lt;&lt;z[2]&lt;&lt;endl;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z[2]=&amp;c[2];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//giving the address of   c to z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"\nAdress of c 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cout&lt;&lt;z[2]&lt;&lt;endl;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"\n\nACtual visulization of A"</w:t>
      </w:r>
      <w:r>
        <w:rPr>
          <w:rFonts w:ascii="Consolas" w:hAnsi="Consolas" w:cs="Consolas"/>
          <w:sz w:val="19"/>
          <w:szCs w:val="19"/>
        </w:rPr>
        <w:t xml:space="preserve">&lt;&lt;endl;  </w:t>
      </w:r>
      <w:r>
        <w:rPr>
          <w:rFonts w:ascii="Consolas" w:hAnsi="Consolas" w:cs="Consolas"/>
          <w:color w:val="008000"/>
          <w:sz w:val="19"/>
          <w:szCs w:val="19"/>
        </w:rPr>
        <w:t>//(Asal Dakana)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cout&lt;&lt;*a&lt;&lt;endl;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"ACtual visulization of B"</w:t>
      </w:r>
      <w:r>
        <w:rPr>
          <w:rFonts w:ascii="Consolas" w:hAnsi="Consolas" w:cs="Consolas"/>
          <w:sz w:val="19"/>
          <w:szCs w:val="19"/>
        </w:rPr>
        <w:t>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//(Asal Dakana)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cout&lt;&lt;*b&lt;&lt;endl;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"ACtual visulization of C"</w:t>
      </w:r>
      <w:r>
        <w:rPr>
          <w:rFonts w:ascii="Consolas" w:hAnsi="Consolas" w:cs="Consolas"/>
          <w:sz w:val="19"/>
          <w:szCs w:val="19"/>
        </w:rPr>
        <w:t xml:space="preserve">&lt;&lt;endl; </w:t>
      </w:r>
      <w:r>
        <w:rPr>
          <w:rFonts w:ascii="Consolas" w:hAnsi="Consolas" w:cs="Consolas"/>
          <w:color w:val="008000"/>
          <w:sz w:val="19"/>
          <w:szCs w:val="19"/>
        </w:rPr>
        <w:t>//(Asal Dakana)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cout&lt;&lt;*c&lt;&lt;endl;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7F6F" w:rsidRDefault="004F7F6F" w:rsidP="004F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Default="003C0BA6">
      <w:bookmarkStart w:id="0" w:name="_GoBack"/>
      <w:bookmarkEnd w:id="0"/>
    </w:p>
    <w:sectPr w:rsidR="003C0BA6" w:rsidSect="00C332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AD"/>
    <w:rsid w:val="003C0BA6"/>
    <w:rsid w:val="004F7F6F"/>
    <w:rsid w:val="006E32EF"/>
    <w:rsid w:val="007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C3912-A31B-401D-884D-07C43C3D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>HKRG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2015-10-04T16:31:00Z</dcterms:created>
  <dcterms:modified xsi:type="dcterms:W3CDTF">2015-10-04T16:31:00Z</dcterms:modified>
</cp:coreProperties>
</file>